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E0941" w14:textId="77777777" w:rsidR="00D05040" w:rsidRPr="00AB5233" w:rsidRDefault="00D05040" w:rsidP="000C3859">
      <w:pPr>
        <w:jc w:val="center"/>
        <w:rPr>
          <w:bCs/>
          <w:sz w:val="28"/>
          <w:szCs w:val="24"/>
        </w:rPr>
      </w:pPr>
      <w:r w:rsidRPr="00AB5233">
        <w:rPr>
          <w:bCs/>
          <w:sz w:val="28"/>
          <w:szCs w:val="24"/>
        </w:rPr>
        <w:t>Electronic Supplementary Materials</w:t>
      </w:r>
    </w:p>
    <w:p w14:paraId="6775FEEB" w14:textId="77777777" w:rsidR="00D05040" w:rsidRPr="00D05040" w:rsidRDefault="00D05040" w:rsidP="000C3859">
      <w:pPr>
        <w:jc w:val="center"/>
      </w:pPr>
    </w:p>
    <w:p w14:paraId="34C16466" w14:textId="6429ACE2" w:rsidR="00D05040" w:rsidRPr="00AB5233" w:rsidRDefault="00D05040" w:rsidP="000C3859">
      <w:pPr>
        <w:jc w:val="center"/>
        <w:rPr>
          <w:b/>
          <w:sz w:val="28"/>
          <w:szCs w:val="24"/>
        </w:rPr>
      </w:pPr>
      <w:r w:rsidRPr="00AB5233">
        <w:rPr>
          <w:b/>
          <w:sz w:val="28"/>
          <w:szCs w:val="24"/>
        </w:rPr>
        <w:t>Influence of an industrial discharge on long-term dynamics of abiotic and biotic resources in Lavaca Bay, Texas, USA</w:t>
      </w:r>
    </w:p>
    <w:p w14:paraId="7A356D86" w14:textId="2DDA3FDB" w:rsidR="00D05040" w:rsidRPr="00D05040" w:rsidRDefault="00D05040" w:rsidP="000C3859">
      <w:pPr>
        <w:jc w:val="center"/>
      </w:pPr>
    </w:p>
    <w:p w14:paraId="6EB7B107" w14:textId="28D081A9" w:rsidR="00D05040" w:rsidRPr="00D05040" w:rsidRDefault="00D05040" w:rsidP="000C3859">
      <w:pPr>
        <w:jc w:val="center"/>
      </w:pPr>
      <w:r w:rsidRPr="00D05040">
        <w:t>Elizabeth K. Harris</w:t>
      </w:r>
      <w:r w:rsidRPr="00D05040">
        <w:rPr>
          <w:vertAlign w:val="superscript"/>
        </w:rPr>
        <w:t>1</w:t>
      </w:r>
      <w:r w:rsidRPr="00D05040">
        <w:t>, Paul A. Montagna</w:t>
      </w:r>
      <w:r w:rsidRPr="00D05040">
        <w:rPr>
          <w:vertAlign w:val="superscript"/>
        </w:rPr>
        <w:t>1</w:t>
      </w:r>
      <w:r w:rsidRPr="00D05040">
        <w:t>*, Audrey R. Douglas</w:t>
      </w:r>
      <w:r w:rsidRPr="00D05040">
        <w:rPr>
          <w:vertAlign w:val="superscript"/>
        </w:rPr>
        <w:t>1</w:t>
      </w:r>
      <w:r w:rsidRPr="00D05040">
        <w:t>, Lisa Vitale</w:t>
      </w:r>
      <w:r w:rsidRPr="00D05040">
        <w:rPr>
          <w:vertAlign w:val="superscript"/>
        </w:rPr>
        <w:t>2</w:t>
      </w:r>
      <w:r w:rsidRPr="00D05040">
        <w:t>, David Buzan</w:t>
      </w:r>
      <w:r w:rsidRPr="00D05040">
        <w:rPr>
          <w:vertAlign w:val="superscript"/>
        </w:rPr>
        <w:t>2</w:t>
      </w:r>
    </w:p>
    <w:p w14:paraId="180F436B" w14:textId="620B06B6" w:rsidR="00D05040" w:rsidRPr="00D05040" w:rsidRDefault="00D05040" w:rsidP="000C3859">
      <w:pPr>
        <w:jc w:val="center"/>
      </w:pPr>
    </w:p>
    <w:p w14:paraId="1C9A2CAD" w14:textId="5C0D578C" w:rsidR="00D05040" w:rsidRPr="00D05040" w:rsidRDefault="00D05040" w:rsidP="000C3859">
      <w:pPr>
        <w:jc w:val="center"/>
      </w:pPr>
      <w:r w:rsidRPr="00D05040">
        <w:rPr>
          <w:vertAlign w:val="superscript"/>
        </w:rPr>
        <w:t>1</w:t>
      </w:r>
      <w:r w:rsidRPr="00D05040">
        <w:t>Texas A&amp;M University-Corpus Christi</w:t>
      </w:r>
    </w:p>
    <w:p w14:paraId="61B0A34A" w14:textId="06E47120" w:rsidR="00D05040" w:rsidRPr="00D05040" w:rsidRDefault="00D05040" w:rsidP="000C3859">
      <w:pPr>
        <w:jc w:val="center"/>
      </w:pPr>
      <w:r w:rsidRPr="00D05040">
        <w:t>Harte Research Institute for Gulf of Mexico Studies</w:t>
      </w:r>
    </w:p>
    <w:p w14:paraId="507541CC" w14:textId="04D4953F" w:rsidR="00D05040" w:rsidRPr="00D05040" w:rsidRDefault="00D05040" w:rsidP="000C3859">
      <w:pPr>
        <w:jc w:val="center"/>
      </w:pPr>
      <w:r w:rsidRPr="00D05040">
        <w:t>6300 Ocean Drive, Unit 5869</w:t>
      </w:r>
    </w:p>
    <w:p w14:paraId="3D6A08E0" w14:textId="6A6E4356" w:rsidR="00D05040" w:rsidRPr="00D05040" w:rsidRDefault="00D05040" w:rsidP="000C3859">
      <w:pPr>
        <w:jc w:val="center"/>
      </w:pPr>
      <w:r w:rsidRPr="00D05040">
        <w:t>Corpus Christi, Texas 78412 USA</w:t>
      </w:r>
    </w:p>
    <w:p w14:paraId="27E34415" w14:textId="231A35F3" w:rsidR="00D05040" w:rsidRPr="00D05040" w:rsidRDefault="00D05040" w:rsidP="000C3859">
      <w:pPr>
        <w:jc w:val="center"/>
      </w:pPr>
    </w:p>
    <w:p w14:paraId="54B790C6" w14:textId="3F9480D9" w:rsidR="00D05040" w:rsidRPr="00D05040" w:rsidRDefault="00D05040" w:rsidP="000C3859">
      <w:pPr>
        <w:jc w:val="center"/>
      </w:pPr>
      <w:r w:rsidRPr="00D05040">
        <w:rPr>
          <w:vertAlign w:val="superscript"/>
        </w:rPr>
        <w:t>2</w:t>
      </w:r>
      <w:r w:rsidRPr="00D05040">
        <w:t>Freese and Nichols, Inc.</w:t>
      </w:r>
    </w:p>
    <w:p w14:paraId="2139F025" w14:textId="3F1FC8F1" w:rsidR="00D05040" w:rsidRPr="00D05040" w:rsidRDefault="00D05040" w:rsidP="000C3859">
      <w:pPr>
        <w:jc w:val="center"/>
      </w:pPr>
      <w:r w:rsidRPr="00D05040">
        <w:t>10431 Morado Circle, Bldg. 5, Suite 300</w:t>
      </w:r>
    </w:p>
    <w:p w14:paraId="46BE8AB7" w14:textId="416CA3A9" w:rsidR="00D05040" w:rsidRPr="00D05040" w:rsidRDefault="00D05040" w:rsidP="000C3859">
      <w:pPr>
        <w:jc w:val="center"/>
      </w:pPr>
      <w:r w:rsidRPr="00D05040">
        <w:t>Austin, Texas 78759 USA</w:t>
      </w:r>
    </w:p>
    <w:p w14:paraId="16DC6F11" w14:textId="7FCF69A0" w:rsidR="00D05040" w:rsidRPr="00D05040" w:rsidRDefault="00D05040" w:rsidP="000C3859">
      <w:pPr>
        <w:jc w:val="center"/>
      </w:pPr>
      <w:r w:rsidRPr="00D05040">
        <w:t>Office: (512) 617-3158</w:t>
      </w:r>
    </w:p>
    <w:p w14:paraId="219D97D3" w14:textId="53141A28" w:rsidR="00D05040" w:rsidRPr="00D05040" w:rsidRDefault="00D05040" w:rsidP="000C3859">
      <w:pPr>
        <w:jc w:val="center"/>
      </w:pPr>
    </w:p>
    <w:p w14:paraId="35D6396B" w14:textId="453C5443" w:rsidR="00D05040" w:rsidRPr="00D05040" w:rsidRDefault="00D05040" w:rsidP="000C3859">
      <w:pPr>
        <w:jc w:val="center"/>
      </w:pPr>
      <w:r w:rsidRPr="00D05040">
        <w:t>*Corresponding Author: Paul A. Montagna</w:t>
      </w:r>
    </w:p>
    <w:p w14:paraId="76658773" w14:textId="77777777" w:rsidR="00D05040" w:rsidRPr="00D05040" w:rsidRDefault="00D05040" w:rsidP="000C3859">
      <w:pPr>
        <w:jc w:val="center"/>
      </w:pPr>
    </w:p>
    <w:p w14:paraId="300A2EDB" w14:textId="77777777" w:rsidR="00D05040" w:rsidRPr="00D05040" w:rsidRDefault="00D05040" w:rsidP="000C3859">
      <w:pPr>
        <w:jc w:val="center"/>
      </w:pPr>
      <w:r w:rsidRPr="00D05040">
        <w:t>August 2022</w:t>
      </w:r>
    </w:p>
    <w:p w14:paraId="254BFE7E" w14:textId="0E7327E7" w:rsidR="00D05040" w:rsidRPr="00D05040" w:rsidRDefault="00D05040" w:rsidP="00D05040">
      <w:pPr>
        <w:jc w:val="center"/>
      </w:pPr>
      <w:r>
        <w:t>------------------------------------------------------------------------------------------------------</w:t>
      </w:r>
    </w:p>
    <w:sdt>
      <w:sdtPr>
        <w:rPr>
          <w:rFonts w:ascii="Times New Roman" w:eastAsiaTheme="minorHAnsi" w:hAnsi="Times New Roman" w:cstheme="minorBidi"/>
          <w:b w:val="0"/>
          <w:bCs w:val="0"/>
          <w:color w:val="auto"/>
          <w:szCs w:val="22"/>
        </w:rPr>
        <w:id w:val="-1256278363"/>
        <w:docPartObj>
          <w:docPartGallery w:val="Table of Contents"/>
          <w:docPartUnique/>
        </w:docPartObj>
      </w:sdtPr>
      <w:sdtEndPr>
        <w:rPr>
          <w:noProof/>
        </w:rPr>
      </w:sdtEndPr>
      <w:sdtContent>
        <w:p w14:paraId="5CA9BE5C" w14:textId="5B11F278" w:rsidR="00D05040" w:rsidRPr="0058380D" w:rsidRDefault="00D05040" w:rsidP="00D05040">
          <w:pPr>
            <w:pStyle w:val="TOCHeading"/>
            <w:pageBreakBefore w:val="0"/>
            <w:rPr>
              <w:rFonts w:ascii="Times New Roman" w:hAnsi="Times New Roman" w:cs="Times New Roman"/>
              <w:color w:val="auto"/>
              <w:szCs w:val="24"/>
            </w:rPr>
          </w:pPr>
          <w:r w:rsidRPr="0058380D">
            <w:rPr>
              <w:rFonts w:ascii="Times New Roman" w:hAnsi="Times New Roman" w:cs="Times New Roman"/>
              <w:color w:val="auto"/>
              <w:szCs w:val="24"/>
            </w:rPr>
            <w:t>Contents</w:t>
          </w:r>
        </w:p>
        <w:p w14:paraId="2B87A55D" w14:textId="15CD4D6D" w:rsidR="0058380D" w:rsidRPr="0058380D" w:rsidRDefault="00D05040">
          <w:pPr>
            <w:pStyle w:val="TOC1"/>
            <w:tabs>
              <w:tab w:val="right" w:pos="10790"/>
            </w:tabs>
            <w:rPr>
              <w:rFonts w:ascii="Times New Roman" w:eastAsiaTheme="minorEastAsia" w:hAnsi="Times New Roman" w:cs="Times New Roman"/>
              <w:b w:val="0"/>
              <w:bCs w:val="0"/>
              <w:noProof/>
              <w:sz w:val="24"/>
              <w:szCs w:val="24"/>
            </w:rPr>
          </w:pPr>
          <w:r w:rsidRPr="0058380D">
            <w:rPr>
              <w:rFonts w:ascii="Times New Roman" w:hAnsi="Times New Roman" w:cs="Times New Roman"/>
              <w:sz w:val="24"/>
              <w:szCs w:val="24"/>
            </w:rPr>
            <w:fldChar w:fldCharType="begin"/>
          </w:r>
          <w:r w:rsidRPr="0058380D">
            <w:rPr>
              <w:rFonts w:ascii="Times New Roman" w:hAnsi="Times New Roman" w:cs="Times New Roman"/>
              <w:sz w:val="24"/>
              <w:szCs w:val="24"/>
            </w:rPr>
            <w:instrText xml:space="preserve"> TOC \o "1-3" \h \z \u </w:instrText>
          </w:r>
          <w:r w:rsidRPr="0058380D">
            <w:rPr>
              <w:rFonts w:ascii="Times New Roman" w:hAnsi="Times New Roman" w:cs="Times New Roman"/>
              <w:sz w:val="24"/>
              <w:szCs w:val="24"/>
            </w:rPr>
            <w:fldChar w:fldCharType="separate"/>
          </w:r>
          <w:hyperlink w:anchor="_Toc110850387" w:history="1">
            <w:r w:rsidR="0058380D" w:rsidRPr="0058380D">
              <w:rPr>
                <w:rStyle w:val="Hyperlink"/>
                <w:rFonts w:ascii="Times New Roman" w:hAnsi="Times New Roman" w:cs="Times New Roman"/>
                <w:noProof/>
                <w:sz w:val="24"/>
                <w:szCs w:val="24"/>
              </w:rPr>
              <w:t>Table S1: Subcontractor Groups and Assigned Analysis</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_Toc110850387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2</w:t>
            </w:r>
            <w:r w:rsidR="0058380D" w:rsidRPr="0058380D">
              <w:rPr>
                <w:rFonts w:ascii="Times New Roman" w:hAnsi="Times New Roman" w:cs="Times New Roman"/>
                <w:noProof/>
                <w:webHidden/>
                <w:sz w:val="24"/>
                <w:szCs w:val="24"/>
              </w:rPr>
              <w:fldChar w:fldCharType="end"/>
            </w:r>
          </w:hyperlink>
        </w:p>
        <w:p w14:paraId="0DDF989C" w14:textId="0EA5688F" w:rsidR="0058380D" w:rsidRPr="0058380D" w:rsidRDefault="0063484F">
          <w:pPr>
            <w:pStyle w:val="TOC1"/>
            <w:tabs>
              <w:tab w:val="right" w:pos="10790"/>
            </w:tabs>
            <w:rPr>
              <w:rFonts w:ascii="Times New Roman" w:eastAsiaTheme="minorEastAsia" w:hAnsi="Times New Roman" w:cs="Times New Roman"/>
              <w:b w:val="0"/>
              <w:bCs w:val="0"/>
              <w:noProof/>
              <w:sz w:val="24"/>
              <w:szCs w:val="24"/>
            </w:rPr>
          </w:pPr>
          <w:hyperlink w:anchor="_Toc110850388" w:history="1">
            <w:r w:rsidR="0058380D" w:rsidRPr="0058380D">
              <w:rPr>
                <w:rStyle w:val="Hyperlink"/>
                <w:rFonts w:ascii="Times New Roman" w:hAnsi="Times New Roman" w:cs="Times New Roman"/>
                <w:noProof/>
                <w:sz w:val="24"/>
                <w:szCs w:val="24"/>
              </w:rPr>
              <w:t>Table S2: Station Locations</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_Toc110850388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3</w:t>
            </w:r>
            <w:r w:rsidR="0058380D" w:rsidRPr="0058380D">
              <w:rPr>
                <w:rFonts w:ascii="Times New Roman" w:hAnsi="Times New Roman" w:cs="Times New Roman"/>
                <w:noProof/>
                <w:webHidden/>
                <w:sz w:val="24"/>
                <w:szCs w:val="24"/>
              </w:rPr>
              <w:fldChar w:fldCharType="end"/>
            </w:r>
          </w:hyperlink>
        </w:p>
        <w:p w14:paraId="55EE5883" w14:textId="3B2CE1FF" w:rsidR="0058380D" w:rsidRPr="0058380D" w:rsidRDefault="0063484F">
          <w:pPr>
            <w:pStyle w:val="TOC1"/>
            <w:tabs>
              <w:tab w:val="right" w:pos="10790"/>
            </w:tabs>
            <w:rPr>
              <w:rFonts w:ascii="Times New Roman" w:eastAsiaTheme="minorEastAsia" w:hAnsi="Times New Roman" w:cs="Times New Roman"/>
              <w:b w:val="0"/>
              <w:bCs w:val="0"/>
              <w:noProof/>
              <w:sz w:val="24"/>
              <w:szCs w:val="24"/>
            </w:rPr>
          </w:pPr>
          <w:hyperlink w:anchor="_Toc110850389" w:history="1">
            <w:r w:rsidR="0058380D" w:rsidRPr="0058380D">
              <w:rPr>
                <w:rStyle w:val="Hyperlink"/>
                <w:rFonts w:ascii="Times New Roman" w:hAnsi="Times New Roman" w:cs="Times New Roman"/>
                <w:noProof/>
                <w:sz w:val="24"/>
                <w:szCs w:val="24"/>
              </w:rPr>
              <w:t>Table S3: Sampling Trips</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_Toc110850389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4</w:t>
            </w:r>
            <w:r w:rsidR="0058380D" w:rsidRPr="0058380D">
              <w:rPr>
                <w:rFonts w:ascii="Times New Roman" w:hAnsi="Times New Roman" w:cs="Times New Roman"/>
                <w:noProof/>
                <w:webHidden/>
                <w:sz w:val="24"/>
                <w:szCs w:val="24"/>
              </w:rPr>
              <w:fldChar w:fldCharType="end"/>
            </w:r>
          </w:hyperlink>
        </w:p>
        <w:p w14:paraId="33C66A24" w14:textId="089F1069" w:rsidR="0058380D" w:rsidRPr="0058380D" w:rsidRDefault="0063484F">
          <w:pPr>
            <w:pStyle w:val="TOC1"/>
            <w:tabs>
              <w:tab w:val="right" w:pos="10790"/>
            </w:tabs>
            <w:rPr>
              <w:rFonts w:ascii="Times New Roman" w:eastAsiaTheme="minorEastAsia" w:hAnsi="Times New Roman" w:cs="Times New Roman"/>
              <w:b w:val="0"/>
              <w:bCs w:val="0"/>
              <w:noProof/>
              <w:sz w:val="24"/>
              <w:szCs w:val="24"/>
            </w:rPr>
          </w:pPr>
          <w:hyperlink w:anchor="_Toc110850390" w:history="1">
            <w:r w:rsidR="0058380D" w:rsidRPr="0058380D">
              <w:rPr>
                <w:rStyle w:val="Hyperlink"/>
                <w:rFonts w:ascii="Times New Roman" w:hAnsi="Times New Roman" w:cs="Times New Roman"/>
                <w:noProof/>
                <w:sz w:val="24"/>
                <w:szCs w:val="24"/>
              </w:rPr>
              <w:t>Table S4: Parameter Collection Methods</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_Toc110850390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8</w:t>
            </w:r>
            <w:r w:rsidR="0058380D" w:rsidRPr="0058380D">
              <w:rPr>
                <w:rFonts w:ascii="Times New Roman" w:hAnsi="Times New Roman" w:cs="Times New Roman"/>
                <w:noProof/>
                <w:webHidden/>
                <w:sz w:val="24"/>
                <w:szCs w:val="24"/>
              </w:rPr>
              <w:fldChar w:fldCharType="end"/>
            </w:r>
          </w:hyperlink>
        </w:p>
        <w:p w14:paraId="5DE2A4AB" w14:textId="4FBAD30A"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391" w:history="1">
            <w:r w:rsidR="0058380D" w:rsidRPr="0058380D">
              <w:rPr>
                <w:rStyle w:val="Hyperlink"/>
                <w:rFonts w:ascii="Times New Roman" w:hAnsi="Times New Roman" w:cs="Times New Roman"/>
                <w:noProof/>
                <w:sz w:val="24"/>
                <w:szCs w:val="24"/>
              </w:rPr>
              <w:t>Water</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_Toc110850391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8</w:t>
            </w:r>
            <w:r w:rsidR="0058380D" w:rsidRPr="0058380D">
              <w:rPr>
                <w:rFonts w:ascii="Times New Roman" w:hAnsi="Times New Roman" w:cs="Times New Roman"/>
                <w:noProof/>
                <w:webHidden/>
                <w:sz w:val="24"/>
                <w:szCs w:val="24"/>
              </w:rPr>
              <w:fldChar w:fldCharType="end"/>
            </w:r>
          </w:hyperlink>
        </w:p>
        <w:p w14:paraId="5AD419CC" w14:textId="03D70115"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392" w:history="1">
            <w:r w:rsidR="0058380D" w:rsidRPr="0058380D">
              <w:rPr>
                <w:rStyle w:val="Hyperlink"/>
                <w:rFonts w:ascii="Times New Roman" w:hAnsi="Times New Roman" w:cs="Times New Roman"/>
                <w:noProof/>
                <w:sz w:val="24"/>
                <w:szCs w:val="24"/>
              </w:rPr>
              <w:t>Porewater</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_Toc110850392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11</w:t>
            </w:r>
            <w:r w:rsidR="0058380D" w:rsidRPr="0058380D">
              <w:rPr>
                <w:rFonts w:ascii="Times New Roman" w:hAnsi="Times New Roman" w:cs="Times New Roman"/>
                <w:noProof/>
                <w:webHidden/>
                <w:sz w:val="24"/>
                <w:szCs w:val="24"/>
              </w:rPr>
              <w:fldChar w:fldCharType="end"/>
            </w:r>
          </w:hyperlink>
        </w:p>
        <w:p w14:paraId="15EE939C" w14:textId="498130E0"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393" w:history="1">
            <w:r w:rsidR="0058380D" w:rsidRPr="0058380D">
              <w:rPr>
                <w:rStyle w:val="Hyperlink"/>
                <w:rFonts w:ascii="Times New Roman" w:hAnsi="Times New Roman" w:cs="Times New Roman"/>
                <w:noProof/>
                <w:sz w:val="24"/>
                <w:szCs w:val="24"/>
              </w:rPr>
              <w:t>Sediment and Tissue</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_Toc110850393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14</w:t>
            </w:r>
            <w:r w:rsidR="0058380D" w:rsidRPr="0058380D">
              <w:rPr>
                <w:rFonts w:ascii="Times New Roman" w:hAnsi="Times New Roman" w:cs="Times New Roman"/>
                <w:noProof/>
                <w:webHidden/>
                <w:sz w:val="24"/>
                <w:szCs w:val="24"/>
              </w:rPr>
              <w:fldChar w:fldCharType="end"/>
            </w:r>
          </w:hyperlink>
        </w:p>
        <w:p w14:paraId="7CA17BBE" w14:textId="46BB12C1" w:rsidR="0058380D" w:rsidRPr="0058380D" w:rsidRDefault="0063484F">
          <w:pPr>
            <w:pStyle w:val="TOC1"/>
            <w:tabs>
              <w:tab w:val="right" w:pos="10790"/>
            </w:tabs>
            <w:rPr>
              <w:rFonts w:ascii="Times New Roman" w:eastAsiaTheme="minorEastAsia" w:hAnsi="Times New Roman" w:cs="Times New Roman"/>
              <w:b w:val="0"/>
              <w:bCs w:val="0"/>
              <w:noProof/>
              <w:sz w:val="24"/>
              <w:szCs w:val="24"/>
            </w:rPr>
          </w:pPr>
          <w:hyperlink w:anchor="_Toc110850394" w:history="1">
            <w:r w:rsidR="0058380D" w:rsidRPr="0058380D">
              <w:rPr>
                <w:rStyle w:val="Hyperlink"/>
                <w:rFonts w:ascii="Times New Roman" w:hAnsi="Times New Roman" w:cs="Times New Roman"/>
                <w:noProof/>
                <w:sz w:val="24"/>
                <w:szCs w:val="24"/>
              </w:rPr>
              <w:t>Table S5: Variable Detection and Non-Detection Rates</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_Toc110850394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17</w:t>
            </w:r>
            <w:r w:rsidR="0058380D" w:rsidRPr="0058380D">
              <w:rPr>
                <w:rFonts w:ascii="Times New Roman" w:hAnsi="Times New Roman" w:cs="Times New Roman"/>
                <w:noProof/>
                <w:webHidden/>
                <w:sz w:val="24"/>
                <w:szCs w:val="24"/>
              </w:rPr>
              <w:fldChar w:fldCharType="end"/>
            </w:r>
          </w:hyperlink>
        </w:p>
        <w:p w14:paraId="5A153171" w14:textId="40680E12" w:rsidR="0058380D" w:rsidRPr="0058380D" w:rsidRDefault="0063484F">
          <w:pPr>
            <w:pStyle w:val="TOC1"/>
            <w:tabs>
              <w:tab w:val="right" w:pos="10790"/>
            </w:tabs>
            <w:rPr>
              <w:rFonts w:ascii="Times New Roman" w:eastAsiaTheme="minorEastAsia" w:hAnsi="Times New Roman" w:cs="Times New Roman"/>
              <w:b w:val="0"/>
              <w:bCs w:val="0"/>
              <w:noProof/>
              <w:sz w:val="24"/>
              <w:szCs w:val="24"/>
            </w:rPr>
          </w:pPr>
          <w:hyperlink w:anchor="_Toc110850395" w:history="1">
            <w:r w:rsidR="0058380D" w:rsidRPr="0058380D">
              <w:rPr>
                <w:rStyle w:val="Hyperlink"/>
                <w:rFonts w:ascii="Times New Roman" w:hAnsi="Times New Roman" w:cs="Times New Roman"/>
                <w:noProof/>
                <w:sz w:val="24"/>
                <w:szCs w:val="24"/>
              </w:rPr>
              <w:t>Table S6: Species List</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_Toc110850395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31</w:t>
            </w:r>
            <w:r w:rsidR="0058380D" w:rsidRPr="0058380D">
              <w:rPr>
                <w:rFonts w:ascii="Times New Roman" w:hAnsi="Times New Roman" w:cs="Times New Roman"/>
                <w:noProof/>
                <w:webHidden/>
                <w:sz w:val="24"/>
                <w:szCs w:val="24"/>
              </w:rPr>
              <w:fldChar w:fldCharType="end"/>
            </w:r>
          </w:hyperlink>
        </w:p>
        <w:p w14:paraId="7A169AFB" w14:textId="1469F6B9"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396" w:history="1">
            <w:r w:rsidR="0058380D" w:rsidRPr="0058380D">
              <w:rPr>
                <w:rStyle w:val="Hyperlink"/>
                <w:rFonts w:ascii="Times New Roman" w:hAnsi="Times New Roman" w:cs="Times New Roman"/>
                <w:noProof/>
                <w:sz w:val="24"/>
                <w:szCs w:val="24"/>
              </w:rPr>
              <w:t>Benthic Infauna</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_Toc110850396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31</w:t>
            </w:r>
            <w:r w:rsidR="0058380D" w:rsidRPr="0058380D">
              <w:rPr>
                <w:rFonts w:ascii="Times New Roman" w:hAnsi="Times New Roman" w:cs="Times New Roman"/>
                <w:noProof/>
                <w:webHidden/>
                <w:sz w:val="24"/>
                <w:szCs w:val="24"/>
              </w:rPr>
              <w:fldChar w:fldCharType="end"/>
            </w:r>
          </w:hyperlink>
        </w:p>
        <w:p w14:paraId="504494B5" w14:textId="4782CCA8"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397" w:history="1">
            <w:r w:rsidR="0058380D" w:rsidRPr="0058380D">
              <w:rPr>
                <w:rStyle w:val="Hyperlink"/>
                <w:rFonts w:ascii="Times New Roman" w:hAnsi="Times New Roman" w:cs="Times New Roman"/>
                <w:noProof/>
                <w:sz w:val="24"/>
                <w:szCs w:val="24"/>
              </w:rPr>
              <w:t>Nekton in Gill Net Samples</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_Toc110850397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40</w:t>
            </w:r>
            <w:r w:rsidR="0058380D" w:rsidRPr="0058380D">
              <w:rPr>
                <w:rFonts w:ascii="Times New Roman" w:hAnsi="Times New Roman" w:cs="Times New Roman"/>
                <w:noProof/>
                <w:webHidden/>
                <w:sz w:val="24"/>
                <w:szCs w:val="24"/>
              </w:rPr>
              <w:fldChar w:fldCharType="end"/>
            </w:r>
          </w:hyperlink>
        </w:p>
        <w:p w14:paraId="7209B19A" w14:textId="06B7DC1E"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398" w:history="1">
            <w:r w:rsidR="0058380D" w:rsidRPr="0058380D">
              <w:rPr>
                <w:rStyle w:val="Hyperlink"/>
                <w:rFonts w:ascii="Times New Roman" w:hAnsi="Times New Roman" w:cs="Times New Roman"/>
                <w:noProof/>
                <w:sz w:val="24"/>
                <w:szCs w:val="24"/>
              </w:rPr>
              <w:t>Nekton in Trawl Samples</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_Toc110850398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42</w:t>
            </w:r>
            <w:r w:rsidR="0058380D" w:rsidRPr="0058380D">
              <w:rPr>
                <w:rFonts w:ascii="Times New Roman" w:hAnsi="Times New Roman" w:cs="Times New Roman"/>
                <w:noProof/>
                <w:webHidden/>
                <w:sz w:val="24"/>
                <w:szCs w:val="24"/>
              </w:rPr>
              <w:fldChar w:fldCharType="end"/>
            </w:r>
          </w:hyperlink>
        </w:p>
        <w:p w14:paraId="78EF5694" w14:textId="286DF971"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399" w:history="1">
            <w:r w:rsidR="0058380D" w:rsidRPr="0058380D">
              <w:rPr>
                <w:rStyle w:val="Hyperlink"/>
                <w:rFonts w:ascii="Times New Roman" w:hAnsi="Times New Roman" w:cs="Times New Roman"/>
                <w:noProof/>
                <w:sz w:val="24"/>
                <w:szCs w:val="24"/>
              </w:rPr>
              <w:t>Phytoplankton</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_Toc110850399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45</w:t>
            </w:r>
            <w:r w:rsidR="0058380D" w:rsidRPr="0058380D">
              <w:rPr>
                <w:rFonts w:ascii="Times New Roman" w:hAnsi="Times New Roman" w:cs="Times New Roman"/>
                <w:noProof/>
                <w:webHidden/>
                <w:sz w:val="24"/>
                <w:szCs w:val="24"/>
              </w:rPr>
              <w:fldChar w:fldCharType="end"/>
            </w:r>
          </w:hyperlink>
        </w:p>
        <w:p w14:paraId="10D972DD" w14:textId="13ED0763"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400" w:history="1">
            <w:r w:rsidR="0058380D" w:rsidRPr="0058380D">
              <w:rPr>
                <w:rStyle w:val="Hyperlink"/>
                <w:rFonts w:ascii="Times New Roman" w:hAnsi="Times New Roman" w:cs="Times New Roman"/>
                <w:noProof/>
                <w:sz w:val="24"/>
                <w:szCs w:val="24"/>
              </w:rPr>
              <w:t>Zooplankton</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_Toc110850400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51</w:t>
            </w:r>
            <w:r w:rsidR="0058380D" w:rsidRPr="0058380D">
              <w:rPr>
                <w:rFonts w:ascii="Times New Roman" w:hAnsi="Times New Roman" w:cs="Times New Roman"/>
                <w:noProof/>
                <w:webHidden/>
                <w:sz w:val="24"/>
                <w:szCs w:val="24"/>
              </w:rPr>
              <w:fldChar w:fldCharType="end"/>
            </w:r>
          </w:hyperlink>
        </w:p>
        <w:p w14:paraId="01184EF2" w14:textId="677D7BED" w:rsidR="0058380D" w:rsidRPr="0058380D" w:rsidRDefault="0063484F">
          <w:pPr>
            <w:pStyle w:val="TOC2"/>
            <w:tabs>
              <w:tab w:val="right" w:pos="10790"/>
            </w:tabs>
            <w:rPr>
              <w:rFonts w:ascii="Times New Roman" w:eastAsiaTheme="minorEastAsia" w:hAnsi="Times New Roman" w:cs="Times New Roman"/>
              <w:i w:val="0"/>
              <w:iCs w:val="0"/>
              <w:noProof/>
              <w:sz w:val="24"/>
              <w:szCs w:val="24"/>
            </w:rPr>
          </w:pPr>
          <w:hyperlink w:anchor="_Toc110850401" w:history="1">
            <w:r w:rsidR="0058380D" w:rsidRPr="0058380D">
              <w:rPr>
                <w:rStyle w:val="Hyperlink"/>
                <w:rFonts w:ascii="Times New Roman" w:hAnsi="Times New Roman" w:cs="Times New Roman"/>
                <w:noProof/>
                <w:sz w:val="24"/>
                <w:szCs w:val="24"/>
              </w:rPr>
              <w:t>Ichthyoplankton</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_Toc110850401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54</w:t>
            </w:r>
            <w:r w:rsidR="0058380D" w:rsidRPr="0058380D">
              <w:rPr>
                <w:rFonts w:ascii="Times New Roman" w:hAnsi="Times New Roman" w:cs="Times New Roman"/>
                <w:noProof/>
                <w:webHidden/>
                <w:sz w:val="24"/>
                <w:szCs w:val="24"/>
              </w:rPr>
              <w:fldChar w:fldCharType="end"/>
            </w:r>
          </w:hyperlink>
        </w:p>
        <w:p w14:paraId="1C995868" w14:textId="57D33798" w:rsidR="0058380D" w:rsidRPr="0058380D" w:rsidRDefault="0063484F">
          <w:pPr>
            <w:pStyle w:val="TOC1"/>
            <w:tabs>
              <w:tab w:val="right" w:pos="10790"/>
            </w:tabs>
            <w:rPr>
              <w:rFonts w:ascii="Times New Roman" w:eastAsiaTheme="minorEastAsia" w:hAnsi="Times New Roman" w:cs="Times New Roman"/>
              <w:b w:val="0"/>
              <w:bCs w:val="0"/>
              <w:noProof/>
              <w:sz w:val="24"/>
              <w:szCs w:val="24"/>
            </w:rPr>
          </w:pPr>
          <w:hyperlink w:anchor="_Toc110850402" w:history="1">
            <w:r w:rsidR="0058380D" w:rsidRPr="0058380D">
              <w:rPr>
                <w:rStyle w:val="Hyperlink"/>
                <w:rFonts w:ascii="Times New Roman" w:hAnsi="Times New Roman" w:cs="Times New Roman"/>
                <w:noProof/>
                <w:sz w:val="24"/>
                <w:szCs w:val="24"/>
              </w:rPr>
              <w:t>Figure S1: Time Series Plots</w:t>
            </w:r>
            <w:r w:rsidR="0058380D" w:rsidRPr="0058380D">
              <w:rPr>
                <w:rFonts w:ascii="Times New Roman" w:hAnsi="Times New Roman" w:cs="Times New Roman"/>
                <w:noProof/>
                <w:webHidden/>
                <w:sz w:val="24"/>
                <w:szCs w:val="24"/>
              </w:rPr>
              <w:tab/>
            </w:r>
            <w:r w:rsidR="0058380D" w:rsidRPr="0058380D">
              <w:rPr>
                <w:rFonts w:ascii="Times New Roman" w:hAnsi="Times New Roman" w:cs="Times New Roman"/>
                <w:noProof/>
                <w:webHidden/>
                <w:sz w:val="24"/>
                <w:szCs w:val="24"/>
              </w:rPr>
              <w:fldChar w:fldCharType="begin"/>
            </w:r>
            <w:r w:rsidR="0058380D" w:rsidRPr="0058380D">
              <w:rPr>
                <w:rFonts w:ascii="Times New Roman" w:hAnsi="Times New Roman" w:cs="Times New Roman"/>
                <w:noProof/>
                <w:webHidden/>
                <w:sz w:val="24"/>
                <w:szCs w:val="24"/>
              </w:rPr>
              <w:instrText xml:space="preserve"> PAGEREF _Toc110850402 \h </w:instrText>
            </w:r>
            <w:r w:rsidR="0058380D" w:rsidRPr="0058380D">
              <w:rPr>
                <w:rFonts w:ascii="Times New Roman" w:hAnsi="Times New Roman" w:cs="Times New Roman"/>
                <w:noProof/>
                <w:webHidden/>
                <w:sz w:val="24"/>
                <w:szCs w:val="24"/>
              </w:rPr>
            </w:r>
            <w:r w:rsidR="0058380D" w:rsidRPr="0058380D">
              <w:rPr>
                <w:rFonts w:ascii="Times New Roman" w:hAnsi="Times New Roman" w:cs="Times New Roman"/>
                <w:noProof/>
                <w:webHidden/>
                <w:sz w:val="24"/>
                <w:szCs w:val="24"/>
              </w:rPr>
              <w:fldChar w:fldCharType="separate"/>
            </w:r>
            <w:r w:rsidR="00664B49">
              <w:rPr>
                <w:rFonts w:ascii="Times New Roman" w:hAnsi="Times New Roman" w:cs="Times New Roman"/>
                <w:noProof/>
                <w:webHidden/>
                <w:sz w:val="24"/>
                <w:szCs w:val="24"/>
              </w:rPr>
              <w:t>56</w:t>
            </w:r>
            <w:r w:rsidR="0058380D" w:rsidRPr="0058380D">
              <w:rPr>
                <w:rFonts w:ascii="Times New Roman" w:hAnsi="Times New Roman" w:cs="Times New Roman"/>
                <w:noProof/>
                <w:webHidden/>
                <w:sz w:val="24"/>
                <w:szCs w:val="24"/>
              </w:rPr>
              <w:fldChar w:fldCharType="end"/>
            </w:r>
          </w:hyperlink>
        </w:p>
        <w:p w14:paraId="76F8A6A3" w14:textId="41E153FE" w:rsidR="00D05040" w:rsidRDefault="00D05040">
          <w:r w:rsidRPr="0058380D">
            <w:rPr>
              <w:rFonts w:cs="Times New Roman"/>
              <w:b/>
              <w:bCs/>
              <w:noProof/>
              <w:szCs w:val="24"/>
            </w:rPr>
            <w:fldChar w:fldCharType="end"/>
          </w:r>
        </w:p>
      </w:sdtContent>
    </w:sdt>
    <w:p w14:paraId="0D24AA01" w14:textId="47321097" w:rsidR="00D05040" w:rsidRPr="00D05040" w:rsidRDefault="00D05040" w:rsidP="00D05040">
      <w:pPr>
        <w:pStyle w:val="Heading1"/>
      </w:pPr>
      <w:bookmarkStart w:id="0" w:name="_Toc110850387"/>
      <w:bookmarkStart w:id="1" w:name="_Toc99186745"/>
      <w:bookmarkStart w:id="2" w:name="_Toc102659940"/>
      <w:r w:rsidRPr="00D05040">
        <w:lastRenderedPageBreak/>
        <w:t>Table S1: Subcontractor Groups and Assigned Analysis</w:t>
      </w:r>
      <w:bookmarkEnd w:id="0"/>
    </w:p>
    <w:p w14:paraId="529AAEDF" w14:textId="77777777" w:rsidR="00D05040" w:rsidRPr="00D05040" w:rsidRDefault="00D05040" w:rsidP="00D05040"/>
    <w:tbl>
      <w:tblPr>
        <w:tblStyle w:val="TableGrid1"/>
        <w:tblW w:w="5000" w:type="pct"/>
        <w:jc w:val="center"/>
        <w:tblLook w:val="04A0" w:firstRow="1" w:lastRow="0" w:firstColumn="1" w:lastColumn="0" w:noHBand="0" w:noVBand="1"/>
      </w:tblPr>
      <w:tblGrid>
        <w:gridCol w:w="3662"/>
        <w:gridCol w:w="1969"/>
        <w:gridCol w:w="1577"/>
        <w:gridCol w:w="2652"/>
        <w:gridCol w:w="930"/>
      </w:tblGrid>
      <w:tr w:rsidR="00D05040" w:rsidRPr="00D05040" w14:paraId="44D49779" w14:textId="77777777" w:rsidTr="00D454CB">
        <w:trPr>
          <w:cantSplit/>
          <w:tblHeader/>
          <w:jc w:val="center"/>
        </w:trPr>
        <w:tc>
          <w:tcPr>
            <w:tcW w:w="0" w:type="auto"/>
          </w:tcPr>
          <w:p w14:paraId="133377EE" w14:textId="77777777" w:rsidR="00D05040" w:rsidRPr="00D05040" w:rsidRDefault="00D05040" w:rsidP="00D05040">
            <w:pPr>
              <w:rPr>
                <w:rFonts w:eastAsiaTheme="minorHAnsi" w:cstheme="minorBidi"/>
                <w:szCs w:val="22"/>
              </w:rPr>
            </w:pPr>
            <w:r w:rsidRPr="00D05040">
              <w:rPr>
                <w:rFonts w:eastAsiaTheme="minorHAnsi" w:cstheme="minorBidi"/>
                <w:szCs w:val="22"/>
              </w:rPr>
              <w:br w:type="page"/>
            </w:r>
            <w:r w:rsidRPr="00D05040">
              <w:rPr>
                <w:rFonts w:eastAsiaTheme="minorHAnsi" w:cstheme="minorBidi"/>
                <w:b/>
                <w:bCs/>
                <w:szCs w:val="22"/>
              </w:rPr>
              <w:t>Subcontractor</w:t>
            </w:r>
          </w:p>
        </w:tc>
        <w:tc>
          <w:tcPr>
            <w:tcW w:w="0" w:type="auto"/>
          </w:tcPr>
          <w:p w14:paraId="388CB3E9" w14:textId="77777777" w:rsidR="00D05040" w:rsidRPr="00D05040" w:rsidRDefault="00D05040" w:rsidP="00D05040">
            <w:pPr>
              <w:rPr>
                <w:rFonts w:eastAsiaTheme="minorHAnsi" w:cstheme="minorBidi"/>
                <w:szCs w:val="22"/>
              </w:rPr>
            </w:pPr>
            <w:r w:rsidRPr="00D05040">
              <w:rPr>
                <w:rFonts w:eastAsiaTheme="minorHAnsi" w:cstheme="minorBidi"/>
                <w:b/>
                <w:bCs/>
                <w:szCs w:val="22"/>
              </w:rPr>
              <w:t>City, State</w:t>
            </w:r>
          </w:p>
        </w:tc>
        <w:tc>
          <w:tcPr>
            <w:tcW w:w="0" w:type="auto"/>
          </w:tcPr>
          <w:p w14:paraId="08DED24E" w14:textId="77777777" w:rsidR="00D05040" w:rsidRPr="00D05040" w:rsidRDefault="00D05040" w:rsidP="00D05040">
            <w:pPr>
              <w:rPr>
                <w:rFonts w:eastAsiaTheme="minorHAnsi" w:cstheme="minorBidi"/>
                <w:szCs w:val="22"/>
              </w:rPr>
            </w:pPr>
            <w:r w:rsidRPr="00D05040">
              <w:rPr>
                <w:rFonts w:eastAsiaTheme="minorHAnsi" w:cstheme="minorBidi"/>
                <w:b/>
                <w:bCs/>
                <w:szCs w:val="22"/>
              </w:rPr>
              <w:t>Abbreviation</w:t>
            </w:r>
          </w:p>
        </w:tc>
        <w:tc>
          <w:tcPr>
            <w:tcW w:w="0" w:type="auto"/>
          </w:tcPr>
          <w:p w14:paraId="6736B9F3" w14:textId="77777777" w:rsidR="00D05040" w:rsidRPr="00D05040" w:rsidRDefault="00D05040" w:rsidP="00D05040">
            <w:pPr>
              <w:rPr>
                <w:rFonts w:eastAsiaTheme="minorHAnsi" w:cstheme="minorBidi"/>
                <w:szCs w:val="22"/>
              </w:rPr>
            </w:pPr>
            <w:r w:rsidRPr="00D05040">
              <w:rPr>
                <w:rFonts w:eastAsiaTheme="minorHAnsi" w:cstheme="minorBidi"/>
                <w:b/>
                <w:bCs/>
                <w:szCs w:val="22"/>
              </w:rPr>
              <w:t>Analysis</w:t>
            </w:r>
          </w:p>
        </w:tc>
        <w:tc>
          <w:tcPr>
            <w:tcW w:w="0" w:type="auto"/>
          </w:tcPr>
          <w:p w14:paraId="39888149" w14:textId="77777777" w:rsidR="00D05040" w:rsidRPr="00D05040" w:rsidRDefault="00D05040" w:rsidP="00D05040">
            <w:pPr>
              <w:rPr>
                <w:rFonts w:eastAsiaTheme="minorHAnsi" w:cstheme="minorBidi"/>
                <w:szCs w:val="22"/>
              </w:rPr>
            </w:pPr>
            <w:r w:rsidRPr="00D05040">
              <w:rPr>
                <w:rFonts w:eastAsiaTheme="minorHAnsi" w:cstheme="minorBidi"/>
                <w:b/>
                <w:bCs/>
                <w:szCs w:val="22"/>
              </w:rPr>
              <w:t>Trips</w:t>
            </w:r>
          </w:p>
        </w:tc>
      </w:tr>
      <w:tr w:rsidR="00D05040" w:rsidRPr="00D05040" w14:paraId="022EFF7D" w14:textId="77777777" w:rsidTr="00D454CB">
        <w:trPr>
          <w:cantSplit/>
          <w:jc w:val="center"/>
        </w:trPr>
        <w:tc>
          <w:tcPr>
            <w:tcW w:w="0" w:type="auto"/>
          </w:tcPr>
          <w:p w14:paraId="2AC3E183" w14:textId="77777777" w:rsidR="00D05040" w:rsidRPr="00D05040" w:rsidRDefault="00D05040" w:rsidP="00D05040">
            <w:pPr>
              <w:rPr>
                <w:rFonts w:eastAsiaTheme="minorHAnsi" w:cstheme="minorBidi"/>
                <w:szCs w:val="22"/>
              </w:rPr>
            </w:pPr>
            <w:r w:rsidRPr="00D05040">
              <w:rPr>
                <w:rFonts w:eastAsiaTheme="minorHAnsi" w:cstheme="minorBidi"/>
                <w:szCs w:val="22"/>
              </w:rPr>
              <w:t>North Water District Laboratory Services, Inc.</w:t>
            </w:r>
          </w:p>
        </w:tc>
        <w:tc>
          <w:tcPr>
            <w:tcW w:w="0" w:type="auto"/>
          </w:tcPr>
          <w:p w14:paraId="37AF2F4A" w14:textId="77777777" w:rsidR="00D05040" w:rsidRPr="00D05040" w:rsidRDefault="00D05040" w:rsidP="00D05040">
            <w:pPr>
              <w:rPr>
                <w:rFonts w:eastAsiaTheme="minorHAnsi" w:cstheme="minorBidi"/>
                <w:szCs w:val="22"/>
              </w:rPr>
            </w:pPr>
            <w:r w:rsidRPr="00D05040">
              <w:rPr>
                <w:rFonts w:eastAsiaTheme="minorHAnsi" w:cstheme="minorBidi"/>
                <w:szCs w:val="22"/>
              </w:rPr>
              <w:t>Houston, TX; The Woodlands, TX</w:t>
            </w:r>
          </w:p>
        </w:tc>
        <w:tc>
          <w:tcPr>
            <w:tcW w:w="0" w:type="auto"/>
          </w:tcPr>
          <w:p w14:paraId="56B5F569" w14:textId="77777777" w:rsidR="00D05040" w:rsidRPr="00D05040" w:rsidRDefault="00D05040" w:rsidP="00D05040">
            <w:pPr>
              <w:rPr>
                <w:rFonts w:eastAsiaTheme="minorHAnsi" w:cstheme="minorBidi"/>
                <w:szCs w:val="22"/>
              </w:rPr>
            </w:pPr>
            <w:r w:rsidRPr="00D05040">
              <w:rPr>
                <w:rFonts w:eastAsiaTheme="minorHAnsi" w:cstheme="minorBidi"/>
                <w:szCs w:val="22"/>
              </w:rPr>
              <w:t>NWDLS</w:t>
            </w:r>
          </w:p>
        </w:tc>
        <w:tc>
          <w:tcPr>
            <w:tcW w:w="0" w:type="auto"/>
          </w:tcPr>
          <w:p w14:paraId="1D949A95" w14:textId="77777777" w:rsidR="00D05040" w:rsidRPr="00D05040" w:rsidRDefault="00D05040" w:rsidP="00D05040">
            <w:pPr>
              <w:rPr>
                <w:rFonts w:eastAsiaTheme="minorHAnsi" w:cstheme="minorBidi"/>
                <w:szCs w:val="22"/>
              </w:rPr>
            </w:pPr>
            <w:r w:rsidRPr="00D05040">
              <w:rPr>
                <w:rFonts w:eastAsiaTheme="minorHAnsi" w:cstheme="minorBidi"/>
                <w:szCs w:val="22"/>
              </w:rPr>
              <w:t>Chemical</w:t>
            </w:r>
          </w:p>
        </w:tc>
        <w:tc>
          <w:tcPr>
            <w:tcW w:w="0" w:type="auto"/>
          </w:tcPr>
          <w:p w14:paraId="68FB0D02" w14:textId="77777777" w:rsidR="00D05040" w:rsidRPr="00D05040" w:rsidRDefault="00D05040" w:rsidP="00D05040">
            <w:pPr>
              <w:rPr>
                <w:rFonts w:eastAsiaTheme="minorHAnsi" w:cstheme="minorBidi"/>
                <w:szCs w:val="22"/>
              </w:rPr>
            </w:pPr>
            <w:r w:rsidRPr="00D05040">
              <w:rPr>
                <w:rFonts w:eastAsiaTheme="minorHAnsi" w:cstheme="minorBidi"/>
                <w:szCs w:val="22"/>
              </w:rPr>
              <w:t>1-107</w:t>
            </w:r>
          </w:p>
        </w:tc>
      </w:tr>
      <w:tr w:rsidR="00D05040" w:rsidRPr="00D05040" w14:paraId="6F6D9D73" w14:textId="77777777" w:rsidTr="00D454CB">
        <w:trPr>
          <w:cantSplit/>
          <w:jc w:val="center"/>
        </w:trPr>
        <w:tc>
          <w:tcPr>
            <w:tcW w:w="0" w:type="auto"/>
          </w:tcPr>
          <w:p w14:paraId="600C1841" w14:textId="77777777" w:rsidR="00D05040" w:rsidRPr="00D05040" w:rsidRDefault="00D05040" w:rsidP="00D05040">
            <w:pPr>
              <w:rPr>
                <w:rFonts w:eastAsiaTheme="minorHAnsi" w:cstheme="minorBidi"/>
                <w:szCs w:val="22"/>
              </w:rPr>
            </w:pPr>
            <w:r w:rsidRPr="00D05040">
              <w:rPr>
                <w:rFonts w:eastAsiaTheme="minorHAnsi" w:cstheme="minorBidi"/>
                <w:szCs w:val="22"/>
              </w:rPr>
              <w:t>Trace Element Research Laboratory of TAMU</w:t>
            </w:r>
          </w:p>
        </w:tc>
        <w:tc>
          <w:tcPr>
            <w:tcW w:w="0" w:type="auto"/>
          </w:tcPr>
          <w:p w14:paraId="4B0B5825" w14:textId="77777777" w:rsidR="00D05040" w:rsidRPr="00D05040" w:rsidRDefault="00D05040" w:rsidP="00D05040">
            <w:pPr>
              <w:rPr>
                <w:rFonts w:eastAsiaTheme="minorHAnsi" w:cstheme="minorBidi"/>
                <w:szCs w:val="22"/>
              </w:rPr>
            </w:pPr>
            <w:r w:rsidRPr="00D05040">
              <w:rPr>
                <w:rFonts w:eastAsiaTheme="minorHAnsi" w:cstheme="minorBidi"/>
                <w:szCs w:val="22"/>
              </w:rPr>
              <w:t>College Station, TX</w:t>
            </w:r>
          </w:p>
        </w:tc>
        <w:tc>
          <w:tcPr>
            <w:tcW w:w="0" w:type="auto"/>
          </w:tcPr>
          <w:p w14:paraId="0D416ED1" w14:textId="77777777" w:rsidR="00D05040" w:rsidRPr="00D05040" w:rsidRDefault="00D05040" w:rsidP="00D05040">
            <w:pPr>
              <w:rPr>
                <w:rFonts w:eastAsiaTheme="minorHAnsi" w:cstheme="minorBidi"/>
                <w:szCs w:val="22"/>
              </w:rPr>
            </w:pPr>
            <w:r w:rsidRPr="00D05040">
              <w:rPr>
                <w:rFonts w:eastAsiaTheme="minorHAnsi" w:cstheme="minorBidi"/>
                <w:szCs w:val="22"/>
              </w:rPr>
              <w:t>TAMU</w:t>
            </w:r>
          </w:p>
        </w:tc>
        <w:tc>
          <w:tcPr>
            <w:tcW w:w="0" w:type="auto"/>
          </w:tcPr>
          <w:p w14:paraId="22450691" w14:textId="77777777" w:rsidR="00D05040" w:rsidRPr="00D05040" w:rsidRDefault="00D05040" w:rsidP="00D05040">
            <w:pPr>
              <w:rPr>
                <w:rFonts w:eastAsiaTheme="minorHAnsi" w:cstheme="minorBidi"/>
                <w:szCs w:val="22"/>
              </w:rPr>
            </w:pPr>
            <w:r w:rsidRPr="00D05040">
              <w:rPr>
                <w:rFonts w:eastAsiaTheme="minorHAnsi" w:cstheme="minorBidi"/>
                <w:szCs w:val="22"/>
              </w:rPr>
              <w:t xml:space="preserve">Metal (Tissue) </w:t>
            </w:r>
          </w:p>
        </w:tc>
        <w:tc>
          <w:tcPr>
            <w:tcW w:w="0" w:type="auto"/>
          </w:tcPr>
          <w:p w14:paraId="4D19BCD2" w14:textId="77777777" w:rsidR="00D05040" w:rsidRPr="00D05040" w:rsidRDefault="00D05040" w:rsidP="00D05040">
            <w:pPr>
              <w:rPr>
                <w:rFonts w:eastAsiaTheme="minorHAnsi" w:cstheme="minorBidi"/>
                <w:szCs w:val="22"/>
              </w:rPr>
            </w:pPr>
            <w:r w:rsidRPr="00D05040">
              <w:rPr>
                <w:rFonts w:eastAsiaTheme="minorHAnsi" w:cstheme="minorBidi"/>
                <w:szCs w:val="22"/>
              </w:rPr>
              <w:t>1-107</w:t>
            </w:r>
          </w:p>
        </w:tc>
      </w:tr>
      <w:tr w:rsidR="00D05040" w:rsidRPr="00D05040" w14:paraId="440D5F72" w14:textId="77777777" w:rsidTr="00D454CB">
        <w:trPr>
          <w:cantSplit/>
          <w:jc w:val="center"/>
        </w:trPr>
        <w:tc>
          <w:tcPr>
            <w:tcW w:w="0" w:type="auto"/>
          </w:tcPr>
          <w:p w14:paraId="5B3E4AD3" w14:textId="77777777" w:rsidR="00D05040" w:rsidRPr="00D05040" w:rsidRDefault="00D05040" w:rsidP="00D05040">
            <w:pPr>
              <w:rPr>
                <w:rFonts w:eastAsiaTheme="minorHAnsi" w:cstheme="minorBidi"/>
                <w:szCs w:val="22"/>
              </w:rPr>
            </w:pPr>
            <w:r w:rsidRPr="00D05040">
              <w:rPr>
                <w:rFonts w:eastAsiaTheme="minorHAnsi" w:cstheme="minorBidi"/>
                <w:szCs w:val="22"/>
              </w:rPr>
              <w:t>NDRC Laboratories, Inc.</w:t>
            </w:r>
          </w:p>
        </w:tc>
        <w:tc>
          <w:tcPr>
            <w:tcW w:w="0" w:type="auto"/>
          </w:tcPr>
          <w:p w14:paraId="7FC958D7"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6A62284A" w14:textId="77777777" w:rsidR="00D05040" w:rsidRPr="00D05040" w:rsidRDefault="00D05040" w:rsidP="00D05040">
            <w:pPr>
              <w:rPr>
                <w:rFonts w:eastAsiaTheme="minorHAnsi" w:cstheme="minorBidi"/>
                <w:szCs w:val="22"/>
              </w:rPr>
            </w:pPr>
            <w:r w:rsidRPr="00D05040">
              <w:rPr>
                <w:rFonts w:eastAsiaTheme="minorHAnsi" w:cstheme="minorBidi"/>
                <w:szCs w:val="22"/>
              </w:rPr>
              <w:t>NDRC</w:t>
            </w:r>
          </w:p>
        </w:tc>
        <w:tc>
          <w:tcPr>
            <w:tcW w:w="0" w:type="auto"/>
          </w:tcPr>
          <w:p w14:paraId="52B08635" w14:textId="77777777" w:rsidR="00D05040" w:rsidRPr="00D05040" w:rsidRDefault="00D05040" w:rsidP="00D05040">
            <w:pPr>
              <w:rPr>
                <w:rFonts w:eastAsiaTheme="minorHAnsi" w:cstheme="minorBidi"/>
                <w:szCs w:val="22"/>
              </w:rPr>
            </w:pPr>
            <w:r w:rsidRPr="00D05040">
              <w:rPr>
                <w:rFonts w:eastAsiaTheme="minorHAnsi" w:cstheme="minorBidi"/>
                <w:szCs w:val="22"/>
              </w:rPr>
              <w:t xml:space="preserve">Chemical </w:t>
            </w:r>
          </w:p>
        </w:tc>
        <w:tc>
          <w:tcPr>
            <w:tcW w:w="0" w:type="auto"/>
          </w:tcPr>
          <w:p w14:paraId="59198B99" w14:textId="77777777" w:rsidR="00D05040" w:rsidRPr="00D05040" w:rsidRDefault="00D05040" w:rsidP="00D05040">
            <w:pPr>
              <w:rPr>
                <w:rFonts w:eastAsiaTheme="minorHAnsi" w:cstheme="minorBidi"/>
                <w:szCs w:val="22"/>
              </w:rPr>
            </w:pPr>
            <w:r w:rsidRPr="00D05040">
              <w:rPr>
                <w:rFonts w:eastAsiaTheme="minorHAnsi" w:cstheme="minorBidi"/>
                <w:szCs w:val="22"/>
              </w:rPr>
              <w:t>1</w:t>
            </w:r>
          </w:p>
        </w:tc>
      </w:tr>
      <w:tr w:rsidR="00D05040" w:rsidRPr="00D05040" w14:paraId="55883C40" w14:textId="77777777" w:rsidTr="00D454CB">
        <w:trPr>
          <w:cantSplit/>
          <w:jc w:val="center"/>
        </w:trPr>
        <w:tc>
          <w:tcPr>
            <w:tcW w:w="0" w:type="auto"/>
          </w:tcPr>
          <w:p w14:paraId="501383B6" w14:textId="77777777" w:rsidR="00D05040" w:rsidRPr="00D05040" w:rsidRDefault="00D05040" w:rsidP="00D05040">
            <w:pPr>
              <w:rPr>
                <w:rFonts w:eastAsiaTheme="minorHAnsi" w:cstheme="minorBidi"/>
                <w:szCs w:val="22"/>
              </w:rPr>
            </w:pPr>
            <w:proofErr w:type="spellStart"/>
            <w:r w:rsidRPr="00D05040">
              <w:rPr>
                <w:rFonts w:eastAsiaTheme="minorHAnsi" w:cstheme="minorBidi"/>
                <w:szCs w:val="22"/>
              </w:rPr>
              <w:t>AnalySys</w:t>
            </w:r>
            <w:proofErr w:type="spellEnd"/>
            <w:r w:rsidRPr="00D05040">
              <w:rPr>
                <w:rFonts w:eastAsiaTheme="minorHAnsi" w:cstheme="minorBidi"/>
                <w:szCs w:val="22"/>
              </w:rPr>
              <w:t xml:space="preserve"> Inc.</w:t>
            </w:r>
          </w:p>
        </w:tc>
        <w:tc>
          <w:tcPr>
            <w:tcW w:w="0" w:type="auto"/>
          </w:tcPr>
          <w:p w14:paraId="17B0BB28" w14:textId="77777777" w:rsidR="00D05040" w:rsidRPr="00D05040" w:rsidRDefault="00D05040" w:rsidP="00D05040">
            <w:pPr>
              <w:rPr>
                <w:rFonts w:eastAsiaTheme="minorHAnsi" w:cstheme="minorBidi"/>
                <w:szCs w:val="22"/>
              </w:rPr>
            </w:pPr>
            <w:r w:rsidRPr="00D05040">
              <w:rPr>
                <w:rFonts w:eastAsiaTheme="minorHAnsi" w:cstheme="minorBidi"/>
                <w:szCs w:val="22"/>
              </w:rPr>
              <w:t>Austin, TX</w:t>
            </w:r>
          </w:p>
        </w:tc>
        <w:tc>
          <w:tcPr>
            <w:tcW w:w="0" w:type="auto"/>
          </w:tcPr>
          <w:p w14:paraId="72089F6E" w14:textId="77777777" w:rsidR="00D05040" w:rsidRPr="00D05040" w:rsidRDefault="00D05040" w:rsidP="00D05040">
            <w:pPr>
              <w:rPr>
                <w:rFonts w:eastAsiaTheme="minorHAnsi" w:cstheme="minorBidi"/>
                <w:szCs w:val="22"/>
              </w:rPr>
            </w:pPr>
            <w:proofErr w:type="spellStart"/>
            <w:r w:rsidRPr="00D05040">
              <w:rPr>
                <w:rFonts w:eastAsiaTheme="minorHAnsi" w:cstheme="minorBidi"/>
                <w:szCs w:val="22"/>
              </w:rPr>
              <w:t>AnalySys</w:t>
            </w:r>
            <w:proofErr w:type="spellEnd"/>
          </w:p>
        </w:tc>
        <w:tc>
          <w:tcPr>
            <w:tcW w:w="0" w:type="auto"/>
          </w:tcPr>
          <w:p w14:paraId="4FD93E1D" w14:textId="77777777" w:rsidR="00D05040" w:rsidRPr="00D05040" w:rsidRDefault="00D05040" w:rsidP="00D05040">
            <w:pPr>
              <w:rPr>
                <w:rFonts w:eastAsiaTheme="minorHAnsi" w:cstheme="minorBidi"/>
                <w:szCs w:val="22"/>
              </w:rPr>
            </w:pPr>
            <w:r w:rsidRPr="00D05040">
              <w:rPr>
                <w:rFonts w:eastAsiaTheme="minorHAnsi" w:cstheme="minorBidi"/>
                <w:szCs w:val="22"/>
              </w:rPr>
              <w:t xml:space="preserve">Chemical </w:t>
            </w:r>
          </w:p>
        </w:tc>
        <w:tc>
          <w:tcPr>
            <w:tcW w:w="0" w:type="auto"/>
          </w:tcPr>
          <w:p w14:paraId="5C30C1D0" w14:textId="77777777" w:rsidR="00D05040" w:rsidRPr="00D05040" w:rsidRDefault="00D05040" w:rsidP="00D05040">
            <w:pPr>
              <w:rPr>
                <w:rFonts w:eastAsiaTheme="minorHAnsi" w:cstheme="minorBidi"/>
                <w:szCs w:val="22"/>
              </w:rPr>
            </w:pPr>
            <w:r w:rsidRPr="00D05040">
              <w:rPr>
                <w:rFonts w:eastAsiaTheme="minorHAnsi" w:cstheme="minorBidi"/>
                <w:szCs w:val="22"/>
              </w:rPr>
              <w:t>2-19</w:t>
            </w:r>
          </w:p>
        </w:tc>
      </w:tr>
      <w:tr w:rsidR="00D05040" w:rsidRPr="00D05040" w14:paraId="748C0997" w14:textId="77777777" w:rsidTr="00D454CB">
        <w:trPr>
          <w:cantSplit/>
          <w:jc w:val="center"/>
        </w:trPr>
        <w:tc>
          <w:tcPr>
            <w:tcW w:w="0" w:type="auto"/>
          </w:tcPr>
          <w:p w14:paraId="667C4E78" w14:textId="77777777" w:rsidR="00D05040" w:rsidRPr="00D05040" w:rsidRDefault="00D05040" w:rsidP="00D05040">
            <w:pPr>
              <w:rPr>
                <w:rFonts w:eastAsiaTheme="minorHAnsi" w:cstheme="minorBidi"/>
                <w:szCs w:val="22"/>
              </w:rPr>
            </w:pPr>
            <w:r w:rsidRPr="00D05040">
              <w:rPr>
                <w:rFonts w:eastAsiaTheme="minorHAnsi" w:cstheme="minorBidi"/>
                <w:szCs w:val="22"/>
              </w:rPr>
              <w:t>CHEMTEX Laboratories Inc.</w:t>
            </w:r>
          </w:p>
        </w:tc>
        <w:tc>
          <w:tcPr>
            <w:tcW w:w="0" w:type="auto"/>
          </w:tcPr>
          <w:p w14:paraId="49DB4F06" w14:textId="77777777" w:rsidR="00D05040" w:rsidRPr="00D05040" w:rsidRDefault="00D05040" w:rsidP="00D05040">
            <w:pPr>
              <w:rPr>
                <w:rFonts w:eastAsiaTheme="minorHAnsi" w:cstheme="minorBidi"/>
                <w:szCs w:val="22"/>
              </w:rPr>
            </w:pPr>
            <w:r w:rsidRPr="00D05040">
              <w:rPr>
                <w:rFonts w:eastAsiaTheme="minorHAnsi" w:cstheme="minorBidi"/>
                <w:szCs w:val="22"/>
              </w:rPr>
              <w:t>Corpus Christi, TX</w:t>
            </w:r>
          </w:p>
        </w:tc>
        <w:tc>
          <w:tcPr>
            <w:tcW w:w="0" w:type="auto"/>
          </w:tcPr>
          <w:p w14:paraId="7D737590" w14:textId="77777777" w:rsidR="00D05040" w:rsidRPr="00D05040" w:rsidRDefault="00D05040" w:rsidP="00D05040">
            <w:pPr>
              <w:rPr>
                <w:rFonts w:eastAsiaTheme="minorHAnsi" w:cstheme="minorBidi"/>
                <w:szCs w:val="22"/>
              </w:rPr>
            </w:pPr>
            <w:r w:rsidRPr="00D05040">
              <w:rPr>
                <w:rFonts w:eastAsiaTheme="minorHAnsi" w:cstheme="minorBidi"/>
                <w:szCs w:val="22"/>
              </w:rPr>
              <w:t>CHEMTEX</w:t>
            </w:r>
          </w:p>
        </w:tc>
        <w:tc>
          <w:tcPr>
            <w:tcW w:w="0" w:type="auto"/>
          </w:tcPr>
          <w:p w14:paraId="51721417" w14:textId="77777777" w:rsidR="00D05040" w:rsidRPr="00D05040" w:rsidRDefault="00D05040" w:rsidP="00D05040">
            <w:pPr>
              <w:rPr>
                <w:rFonts w:eastAsiaTheme="minorHAnsi" w:cstheme="minorBidi"/>
                <w:szCs w:val="22"/>
              </w:rPr>
            </w:pPr>
            <w:r w:rsidRPr="00D05040">
              <w:rPr>
                <w:rFonts w:eastAsiaTheme="minorHAnsi" w:cstheme="minorBidi"/>
                <w:szCs w:val="22"/>
              </w:rPr>
              <w:t xml:space="preserve">Chemical </w:t>
            </w:r>
          </w:p>
        </w:tc>
        <w:tc>
          <w:tcPr>
            <w:tcW w:w="0" w:type="auto"/>
          </w:tcPr>
          <w:p w14:paraId="20799D16" w14:textId="77777777" w:rsidR="00D05040" w:rsidRPr="00D05040" w:rsidRDefault="00D05040" w:rsidP="00D05040">
            <w:pPr>
              <w:rPr>
                <w:rFonts w:eastAsiaTheme="minorHAnsi" w:cstheme="minorBidi"/>
                <w:szCs w:val="22"/>
              </w:rPr>
            </w:pPr>
            <w:r w:rsidRPr="00D05040">
              <w:rPr>
                <w:rFonts w:eastAsiaTheme="minorHAnsi" w:cstheme="minorBidi"/>
                <w:szCs w:val="22"/>
              </w:rPr>
              <w:t>20-21</w:t>
            </w:r>
          </w:p>
        </w:tc>
      </w:tr>
      <w:tr w:rsidR="00D05040" w:rsidRPr="00D05040" w14:paraId="179175CE" w14:textId="77777777" w:rsidTr="00D454CB">
        <w:trPr>
          <w:cantSplit/>
          <w:jc w:val="center"/>
        </w:trPr>
        <w:tc>
          <w:tcPr>
            <w:tcW w:w="0" w:type="auto"/>
          </w:tcPr>
          <w:p w14:paraId="3B58D354" w14:textId="77777777" w:rsidR="00D05040" w:rsidRPr="00D05040" w:rsidRDefault="00D05040" w:rsidP="00D05040">
            <w:pPr>
              <w:rPr>
                <w:rFonts w:eastAsiaTheme="minorHAnsi" w:cstheme="minorBidi"/>
                <w:szCs w:val="22"/>
              </w:rPr>
            </w:pPr>
            <w:r w:rsidRPr="00D05040">
              <w:rPr>
                <w:rFonts w:eastAsiaTheme="minorHAnsi" w:cstheme="minorBidi"/>
                <w:szCs w:val="22"/>
              </w:rPr>
              <w:t>ANACON, Inc.</w:t>
            </w:r>
          </w:p>
        </w:tc>
        <w:tc>
          <w:tcPr>
            <w:tcW w:w="0" w:type="auto"/>
          </w:tcPr>
          <w:p w14:paraId="59AFFF87"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4FEAB8DB" w14:textId="77777777" w:rsidR="00D05040" w:rsidRPr="00D05040" w:rsidRDefault="00D05040" w:rsidP="00D05040">
            <w:pPr>
              <w:rPr>
                <w:rFonts w:eastAsiaTheme="minorHAnsi" w:cstheme="minorBidi"/>
                <w:szCs w:val="22"/>
              </w:rPr>
            </w:pPr>
            <w:r w:rsidRPr="00D05040">
              <w:rPr>
                <w:rFonts w:eastAsiaTheme="minorHAnsi" w:cstheme="minorBidi"/>
                <w:szCs w:val="22"/>
              </w:rPr>
              <w:t>ANACON</w:t>
            </w:r>
          </w:p>
        </w:tc>
        <w:tc>
          <w:tcPr>
            <w:tcW w:w="0" w:type="auto"/>
          </w:tcPr>
          <w:p w14:paraId="7AC28917" w14:textId="77777777" w:rsidR="00D05040" w:rsidRPr="00D05040" w:rsidRDefault="00D05040" w:rsidP="00D05040">
            <w:pPr>
              <w:rPr>
                <w:rFonts w:eastAsiaTheme="minorHAnsi" w:cstheme="minorBidi"/>
                <w:szCs w:val="22"/>
              </w:rPr>
            </w:pPr>
            <w:r w:rsidRPr="00D05040">
              <w:rPr>
                <w:rFonts w:eastAsiaTheme="minorHAnsi" w:cstheme="minorBidi"/>
                <w:szCs w:val="22"/>
              </w:rPr>
              <w:t xml:space="preserve">Chemical </w:t>
            </w:r>
          </w:p>
        </w:tc>
        <w:tc>
          <w:tcPr>
            <w:tcW w:w="0" w:type="auto"/>
          </w:tcPr>
          <w:p w14:paraId="141227E7" w14:textId="77777777" w:rsidR="00D05040" w:rsidRPr="00D05040" w:rsidRDefault="00D05040" w:rsidP="00D05040">
            <w:pPr>
              <w:rPr>
                <w:rFonts w:eastAsiaTheme="minorHAnsi" w:cstheme="minorBidi"/>
                <w:szCs w:val="22"/>
              </w:rPr>
            </w:pPr>
            <w:r w:rsidRPr="00D05040">
              <w:rPr>
                <w:rFonts w:eastAsiaTheme="minorHAnsi" w:cstheme="minorBidi"/>
                <w:szCs w:val="22"/>
              </w:rPr>
              <w:t>22-79</w:t>
            </w:r>
          </w:p>
        </w:tc>
      </w:tr>
      <w:tr w:rsidR="00D05040" w:rsidRPr="00D05040" w14:paraId="7B713083" w14:textId="77777777" w:rsidTr="00D454CB">
        <w:trPr>
          <w:cantSplit/>
          <w:jc w:val="center"/>
        </w:trPr>
        <w:tc>
          <w:tcPr>
            <w:tcW w:w="0" w:type="auto"/>
          </w:tcPr>
          <w:p w14:paraId="42610BBE" w14:textId="77777777" w:rsidR="00D05040" w:rsidRPr="00D05040" w:rsidRDefault="00D05040" w:rsidP="00D05040">
            <w:pPr>
              <w:rPr>
                <w:rFonts w:eastAsiaTheme="minorHAnsi" w:cstheme="minorBidi"/>
                <w:szCs w:val="22"/>
              </w:rPr>
            </w:pPr>
            <w:r w:rsidRPr="00D05040">
              <w:rPr>
                <w:rFonts w:eastAsiaTheme="minorHAnsi" w:cstheme="minorBidi"/>
                <w:szCs w:val="22"/>
              </w:rPr>
              <w:t>A&amp;B Labs</w:t>
            </w:r>
          </w:p>
        </w:tc>
        <w:tc>
          <w:tcPr>
            <w:tcW w:w="0" w:type="auto"/>
          </w:tcPr>
          <w:p w14:paraId="200C62CC"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1636FFBB" w14:textId="77777777" w:rsidR="00D05040" w:rsidRPr="00D05040" w:rsidRDefault="00D05040" w:rsidP="00D05040">
            <w:pPr>
              <w:rPr>
                <w:rFonts w:eastAsiaTheme="minorHAnsi" w:cstheme="minorBidi"/>
                <w:szCs w:val="22"/>
              </w:rPr>
            </w:pPr>
            <w:r w:rsidRPr="00D05040">
              <w:rPr>
                <w:rFonts w:eastAsiaTheme="minorHAnsi" w:cstheme="minorBidi"/>
                <w:szCs w:val="22"/>
              </w:rPr>
              <w:t>A&amp;B</w:t>
            </w:r>
          </w:p>
        </w:tc>
        <w:tc>
          <w:tcPr>
            <w:tcW w:w="0" w:type="auto"/>
          </w:tcPr>
          <w:p w14:paraId="56FD77AF" w14:textId="77777777" w:rsidR="00D05040" w:rsidRPr="00D05040" w:rsidRDefault="00D05040" w:rsidP="00D05040">
            <w:pPr>
              <w:rPr>
                <w:rFonts w:eastAsiaTheme="minorHAnsi" w:cstheme="minorBidi"/>
                <w:szCs w:val="22"/>
              </w:rPr>
            </w:pPr>
            <w:r w:rsidRPr="00D05040">
              <w:rPr>
                <w:rFonts w:eastAsiaTheme="minorHAnsi" w:cstheme="minorBidi"/>
                <w:szCs w:val="22"/>
              </w:rPr>
              <w:t xml:space="preserve">Chemical </w:t>
            </w:r>
          </w:p>
        </w:tc>
        <w:tc>
          <w:tcPr>
            <w:tcW w:w="0" w:type="auto"/>
          </w:tcPr>
          <w:p w14:paraId="54E54ABE" w14:textId="77777777" w:rsidR="00D05040" w:rsidRPr="00D05040" w:rsidRDefault="00D05040" w:rsidP="00D05040">
            <w:pPr>
              <w:rPr>
                <w:rFonts w:eastAsiaTheme="minorHAnsi" w:cstheme="minorBidi"/>
                <w:szCs w:val="22"/>
              </w:rPr>
            </w:pPr>
            <w:r w:rsidRPr="00D05040">
              <w:rPr>
                <w:rFonts w:eastAsiaTheme="minorHAnsi" w:cstheme="minorBidi"/>
                <w:szCs w:val="22"/>
              </w:rPr>
              <w:t>80-107</w:t>
            </w:r>
          </w:p>
        </w:tc>
      </w:tr>
      <w:tr w:rsidR="00D05040" w:rsidRPr="00D05040" w14:paraId="64F238DE" w14:textId="77777777" w:rsidTr="00D454CB">
        <w:trPr>
          <w:cantSplit/>
          <w:jc w:val="center"/>
        </w:trPr>
        <w:tc>
          <w:tcPr>
            <w:tcW w:w="0" w:type="auto"/>
          </w:tcPr>
          <w:p w14:paraId="405F1B75" w14:textId="77777777" w:rsidR="00D05040" w:rsidRPr="00D05040" w:rsidRDefault="00D05040" w:rsidP="00D05040">
            <w:pPr>
              <w:rPr>
                <w:rFonts w:eastAsiaTheme="minorHAnsi" w:cstheme="minorBidi"/>
                <w:szCs w:val="22"/>
              </w:rPr>
            </w:pPr>
            <w:r w:rsidRPr="00D05040">
              <w:rPr>
                <w:rFonts w:eastAsiaTheme="minorHAnsi" w:cstheme="minorBidi"/>
                <w:szCs w:val="22"/>
              </w:rPr>
              <w:t>EH&amp;A Bioassay Laboratory</w:t>
            </w:r>
          </w:p>
        </w:tc>
        <w:tc>
          <w:tcPr>
            <w:tcW w:w="0" w:type="auto"/>
          </w:tcPr>
          <w:p w14:paraId="1BAD39BD"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5F8CC028" w14:textId="77777777" w:rsidR="00D05040" w:rsidRPr="00D05040" w:rsidRDefault="00D05040" w:rsidP="00D05040">
            <w:pPr>
              <w:rPr>
                <w:rFonts w:eastAsiaTheme="minorHAnsi" w:cstheme="minorBidi"/>
                <w:szCs w:val="22"/>
              </w:rPr>
            </w:pPr>
            <w:r w:rsidRPr="00D05040">
              <w:rPr>
                <w:rFonts w:eastAsiaTheme="minorHAnsi" w:cstheme="minorBidi"/>
                <w:szCs w:val="22"/>
              </w:rPr>
              <w:t>EH&amp;A</w:t>
            </w:r>
          </w:p>
        </w:tc>
        <w:tc>
          <w:tcPr>
            <w:tcW w:w="0" w:type="auto"/>
          </w:tcPr>
          <w:p w14:paraId="35B496B9" w14:textId="77777777" w:rsidR="00D05040" w:rsidRPr="00D05040" w:rsidRDefault="00D05040" w:rsidP="00D05040">
            <w:pPr>
              <w:rPr>
                <w:rFonts w:eastAsiaTheme="minorHAnsi" w:cstheme="minorBidi"/>
                <w:szCs w:val="22"/>
              </w:rPr>
            </w:pPr>
            <w:r w:rsidRPr="00D05040">
              <w:rPr>
                <w:rFonts w:eastAsiaTheme="minorHAnsi" w:cstheme="minorBidi"/>
                <w:szCs w:val="22"/>
              </w:rPr>
              <w:t>Bioassay</w:t>
            </w:r>
          </w:p>
        </w:tc>
        <w:tc>
          <w:tcPr>
            <w:tcW w:w="0" w:type="auto"/>
          </w:tcPr>
          <w:p w14:paraId="6C070907" w14:textId="77777777" w:rsidR="00D05040" w:rsidRPr="00D05040" w:rsidRDefault="00D05040" w:rsidP="00D05040">
            <w:pPr>
              <w:rPr>
                <w:rFonts w:eastAsiaTheme="minorHAnsi" w:cstheme="minorBidi"/>
                <w:szCs w:val="22"/>
              </w:rPr>
            </w:pPr>
            <w:r w:rsidRPr="00D05040">
              <w:rPr>
                <w:rFonts w:eastAsiaTheme="minorHAnsi" w:cstheme="minorBidi"/>
                <w:szCs w:val="22"/>
              </w:rPr>
              <w:t>1-23</w:t>
            </w:r>
          </w:p>
        </w:tc>
      </w:tr>
      <w:tr w:rsidR="00D05040" w:rsidRPr="00D05040" w14:paraId="3FA0439A" w14:textId="77777777" w:rsidTr="00D454CB">
        <w:trPr>
          <w:cantSplit/>
          <w:jc w:val="center"/>
        </w:trPr>
        <w:tc>
          <w:tcPr>
            <w:tcW w:w="0" w:type="auto"/>
          </w:tcPr>
          <w:p w14:paraId="3B7C8912" w14:textId="77777777" w:rsidR="00D05040" w:rsidRPr="00D05040" w:rsidRDefault="00D05040" w:rsidP="00D05040">
            <w:pPr>
              <w:rPr>
                <w:rFonts w:eastAsiaTheme="minorHAnsi" w:cstheme="minorBidi"/>
                <w:szCs w:val="22"/>
              </w:rPr>
            </w:pPr>
            <w:r w:rsidRPr="00D05040">
              <w:rPr>
                <w:rFonts w:eastAsiaTheme="minorHAnsi" w:cstheme="minorBidi"/>
                <w:szCs w:val="22"/>
              </w:rPr>
              <w:t>PBS&amp;J Bioassay Laboratory</w:t>
            </w:r>
          </w:p>
        </w:tc>
        <w:tc>
          <w:tcPr>
            <w:tcW w:w="0" w:type="auto"/>
          </w:tcPr>
          <w:p w14:paraId="33A34B03"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1A8172E8" w14:textId="77777777" w:rsidR="00D05040" w:rsidRPr="00D05040" w:rsidRDefault="00D05040" w:rsidP="00D05040">
            <w:pPr>
              <w:rPr>
                <w:rFonts w:eastAsiaTheme="minorHAnsi" w:cstheme="minorBidi"/>
                <w:szCs w:val="22"/>
              </w:rPr>
            </w:pPr>
            <w:r w:rsidRPr="00D05040">
              <w:rPr>
                <w:rFonts w:eastAsiaTheme="minorHAnsi" w:cstheme="minorBidi"/>
                <w:szCs w:val="22"/>
              </w:rPr>
              <w:t>PBS&amp;J</w:t>
            </w:r>
          </w:p>
        </w:tc>
        <w:tc>
          <w:tcPr>
            <w:tcW w:w="0" w:type="auto"/>
          </w:tcPr>
          <w:p w14:paraId="7321E653" w14:textId="77777777" w:rsidR="00D05040" w:rsidRPr="00D05040" w:rsidRDefault="00D05040" w:rsidP="00D05040">
            <w:pPr>
              <w:rPr>
                <w:rFonts w:eastAsiaTheme="minorHAnsi" w:cstheme="minorBidi"/>
                <w:szCs w:val="22"/>
              </w:rPr>
            </w:pPr>
            <w:r w:rsidRPr="00D05040">
              <w:rPr>
                <w:rFonts w:eastAsiaTheme="minorHAnsi" w:cstheme="minorBidi"/>
                <w:szCs w:val="22"/>
              </w:rPr>
              <w:t>Bioassay</w:t>
            </w:r>
          </w:p>
        </w:tc>
        <w:tc>
          <w:tcPr>
            <w:tcW w:w="0" w:type="auto"/>
          </w:tcPr>
          <w:p w14:paraId="768DF942" w14:textId="77777777" w:rsidR="00D05040" w:rsidRPr="00D05040" w:rsidRDefault="00D05040" w:rsidP="00D05040">
            <w:pPr>
              <w:rPr>
                <w:rFonts w:eastAsiaTheme="minorHAnsi" w:cstheme="minorBidi"/>
                <w:szCs w:val="22"/>
              </w:rPr>
            </w:pPr>
            <w:r w:rsidRPr="00D05040">
              <w:rPr>
                <w:rFonts w:eastAsiaTheme="minorHAnsi" w:cstheme="minorBidi"/>
                <w:szCs w:val="22"/>
              </w:rPr>
              <w:t>24-27</w:t>
            </w:r>
          </w:p>
        </w:tc>
      </w:tr>
      <w:tr w:rsidR="00D05040" w:rsidRPr="00D05040" w14:paraId="298C4F68" w14:textId="77777777" w:rsidTr="00D454CB">
        <w:trPr>
          <w:cantSplit/>
          <w:jc w:val="center"/>
        </w:trPr>
        <w:tc>
          <w:tcPr>
            <w:tcW w:w="0" w:type="auto"/>
          </w:tcPr>
          <w:p w14:paraId="024E30B5" w14:textId="77777777" w:rsidR="00D05040" w:rsidRPr="00D05040" w:rsidRDefault="00D05040" w:rsidP="00D05040">
            <w:pPr>
              <w:rPr>
                <w:rFonts w:eastAsiaTheme="minorHAnsi" w:cstheme="minorBidi"/>
                <w:szCs w:val="22"/>
              </w:rPr>
            </w:pPr>
            <w:r w:rsidRPr="00D05040">
              <w:rPr>
                <w:rFonts w:eastAsiaTheme="minorHAnsi" w:cstheme="minorBidi"/>
                <w:szCs w:val="22"/>
              </w:rPr>
              <w:t>PBS&amp;J Environmental Toxicology Laboratory</w:t>
            </w:r>
          </w:p>
        </w:tc>
        <w:tc>
          <w:tcPr>
            <w:tcW w:w="0" w:type="auto"/>
          </w:tcPr>
          <w:p w14:paraId="0CAF475B"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3B5118FF" w14:textId="77777777" w:rsidR="00D05040" w:rsidRPr="00D05040" w:rsidRDefault="00D05040" w:rsidP="00D05040">
            <w:pPr>
              <w:rPr>
                <w:rFonts w:eastAsiaTheme="minorHAnsi" w:cstheme="minorBidi"/>
                <w:szCs w:val="22"/>
              </w:rPr>
            </w:pPr>
            <w:r w:rsidRPr="00D05040">
              <w:rPr>
                <w:rFonts w:eastAsiaTheme="minorHAnsi" w:cstheme="minorBidi"/>
                <w:szCs w:val="22"/>
              </w:rPr>
              <w:t>PBS&amp;J</w:t>
            </w:r>
          </w:p>
        </w:tc>
        <w:tc>
          <w:tcPr>
            <w:tcW w:w="0" w:type="auto"/>
          </w:tcPr>
          <w:p w14:paraId="3138BC2E" w14:textId="77777777" w:rsidR="00D05040" w:rsidRPr="00D05040" w:rsidRDefault="00D05040" w:rsidP="00D05040">
            <w:pPr>
              <w:rPr>
                <w:rFonts w:eastAsiaTheme="minorHAnsi" w:cstheme="minorBidi"/>
                <w:szCs w:val="22"/>
              </w:rPr>
            </w:pPr>
            <w:r w:rsidRPr="00D05040">
              <w:rPr>
                <w:rFonts w:eastAsiaTheme="minorHAnsi" w:cstheme="minorBidi"/>
                <w:szCs w:val="22"/>
              </w:rPr>
              <w:t>Bioassay</w:t>
            </w:r>
          </w:p>
        </w:tc>
        <w:tc>
          <w:tcPr>
            <w:tcW w:w="0" w:type="auto"/>
          </w:tcPr>
          <w:p w14:paraId="6897FB30" w14:textId="77777777" w:rsidR="00D05040" w:rsidRPr="00D05040" w:rsidRDefault="00D05040" w:rsidP="00D05040">
            <w:pPr>
              <w:rPr>
                <w:rFonts w:eastAsiaTheme="minorHAnsi" w:cstheme="minorBidi"/>
                <w:szCs w:val="22"/>
              </w:rPr>
            </w:pPr>
            <w:r w:rsidRPr="00D05040">
              <w:rPr>
                <w:rFonts w:eastAsiaTheme="minorHAnsi" w:cstheme="minorBidi"/>
                <w:szCs w:val="22"/>
              </w:rPr>
              <w:t>28-71</w:t>
            </w:r>
          </w:p>
        </w:tc>
      </w:tr>
      <w:tr w:rsidR="00D05040" w:rsidRPr="00D05040" w14:paraId="199D14BD" w14:textId="77777777" w:rsidTr="00D454CB">
        <w:trPr>
          <w:cantSplit/>
          <w:jc w:val="center"/>
        </w:trPr>
        <w:tc>
          <w:tcPr>
            <w:tcW w:w="0" w:type="auto"/>
          </w:tcPr>
          <w:p w14:paraId="06CF2300" w14:textId="77777777" w:rsidR="00D05040" w:rsidRPr="00D05040" w:rsidRDefault="00D05040" w:rsidP="00D05040">
            <w:pPr>
              <w:rPr>
                <w:rFonts w:eastAsiaTheme="minorHAnsi" w:cstheme="minorBidi"/>
                <w:szCs w:val="22"/>
              </w:rPr>
            </w:pPr>
            <w:r w:rsidRPr="00D05040">
              <w:rPr>
                <w:rFonts w:eastAsiaTheme="minorHAnsi" w:cstheme="minorBidi"/>
                <w:szCs w:val="22"/>
              </w:rPr>
              <w:t>Atkins Environmental Toxicology Laboratory</w:t>
            </w:r>
          </w:p>
        </w:tc>
        <w:tc>
          <w:tcPr>
            <w:tcW w:w="0" w:type="auto"/>
          </w:tcPr>
          <w:p w14:paraId="537E5EC9"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3207302B" w14:textId="77777777" w:rsidR="00D05040" w:rsidRPr="00D05040" w:rsidRDefault="00D05040" w:rsidP="00D05040">
            <w:pPr>
              <w:rPr>
                <w:rFonts w:eastAsiaTheme="minorHAnsi" w:cstheme="minorBidi"/>
                <w:szCs w:val="22"/>
              </w:rPr>
            </w:pPr>
            <w:r w:rsidRPr="00D05040">
              <w:rPr>
                <w:rFonts w:eastAsiaTheme="minorHAnsi" w:cstheme="minorBidi"/>
                <w:szCs w:val="22"/>
              </w:rPr>
              <w:t>Atkins</w:t>
            </w:r>
          </w:p>
        </w:tc>
        <w:tc>
          <w:tcPr>
            <w:tcW w:w="0" w:type="auto"/>
          </w:tcPr>
          <w:p w14:paraId="58CFB1B8" w14:textId="77777777" w:rsidR="00D05040" w:rsidRPr="00D05040" w:rsidRDefault="00D05040" w:rsidP="00D05040">
            <w:pPr>
              <w:rPr>
                <w:rFonts w:eastAsiaTheme="minorHAnsi" w:cstheme="minorBidi"/>
                <w:szCs w:val="22"/>
              </w:rPr>
            </w:pPr>
            <w:r w:rsidRPr="00D05040">
              <w:rPr>
                <w:rFonts w:eastAsiaTheme="minorHAnsi" w:cstheme="minorBidi"/>
                <w:szCs w:val="22"/>
              </w:rPr>
              <w:t>Bioassay</w:t>
            </w:r>
          </w:p>
        </w:tc>
        <w:tc>
          <w:tcPr>
            <w:tcW w:w="0" w:type="auto"/>
          </w:tcPr>
          <w:p w14:paraId="32E1C05A" w14:textId="77777777" w:rsidR="00D05040" w:rsidRPr="00D05040" w:rsidRDefault="00D05040" w:rsidP="00D05040">
            <w:pPr>
              <w:rPr>
                <w:rFonts w:eastAsiaTheme="minorHAnsi" w:cstheme="minorBidi"/>
                <w:szCs w:val="22"/>
              </w:rPr>
            </w:pPr>
            <w:r w:rsidRPr="00D05040">
              <w:rPr>
                <w:rFonts w:eastAsiaTheme="minorHAnsi" w:cstheme="minorBidi"/>
                <w:szCs w:val="22"/>
              </w:rPr>
              <w:t>72-95</w:t>
            </w:r>
          </w:p>
        </w:tc>
      </w:tr>
      <w:tr w:rsidR="00D05040" w:rsidRPr="00D05040" w14:paraId="25B487EB" w14:textId="77777777" w:rsidTr="00D454CB">
        <w:trPr>
          <w:cantSplit/>
          <w:jc w:val="center"/>
        </w:trPr>
        <w:tc>
          <w:tcPr>
            <w:tcW w:w="0" w:type="auto"/>
          </w:tcPr>
          <w:p w14:paraId="3A315A8C" w14:textId="77777777" w:rsidR="00D05040" w:rsidRPr="00D05040" w:rsidRDefault="00D05040" w:rsidP="00D05040">
            <w:pPr>
              <w:rPr>
                <w:rFonts w:eastAsiaTheme="minorHAnsi" w:cstheme="minorBidi"/>
                <w:szCs w:val="22"/>
              </w:rPr>
            </w:pPr>
            <w:r w:rsidRPr="00D05040">
              <w:rPr>
                <w:rFonts w:eastAsiaTheme="minorHAnsi" w:cstheme="minorBidi"/>
                <w:szCs w:val="22"/>
              </w:rPr>
              <w:t>NWDLS Toxicology Laboratory (formerly Atkins Environmental Toxicology Laboratory)</w:t>
            </w:r>
          </w:p>
        </w:tc>
        <w:tc>
          <w:tcPr>
            <w:tcW w:w="0" w:type="auto"/>
          </w:tcPr>
          <w:p w14:paraId="126B7611"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3F9D2F69" w14:textId="77777777" w:rsidR="00D05040" w:rsidRPr="00D05040" w:rsidRDefault="00D05040" w:rsidP="00D05040">
            <w:pPr>
              <w:rPr>
                <w:rFonts w:eastAsiaTheme="minorHAnsi" w:cstheme="minorBidi"/>
                <w:szCs w:val="22"/>
              </w:rPr>
            </w:pPr>
            <w:r w:rsidRPr="00D05040">
              <w:rPr>
                <w:rFonts w:eastAsiaTheme="minorHAnsi" w:cstheme="minorBidi"/>
                <w:szCs w:val="22"/>
              </w:rPr>
              <w:t>NWDLS</w:t>
            </w:r>
          </w:p>
        </w:tc>
        <w:tc>
          <w:tcPr>
            <w:tcW w:w="0" w:type="auto"/>
          </w:tcPr>
          <w:p w14:paraId="0C30A2B1" w14:textId="77777777" w:rsidR="00D05040" w:rsidRPr="00D05040" w:rsidRDefault="00D05040" w:rsidP="00D05040">
            <w:pPr>
              <w:rPr>
                <w:rFonts w:eastAsiaTheme="minorHAnsi" w:cstheme="minorBidi"/>
                <w:szCs w:val="22"/>
              </w:rPr>
            </w:pPr>
            <w:r w:rsidRPr="00D05040">
              <w:rPr>
                <w:rFonts w:eastAsiaTheme="minorHAnsi" w:cstheme="minorBidi"/>
                <w:szCs w:val="22"/>
              </w:rPr>
              <w:t>Bioassay</w:t>
            </w:r>
          </w:p>
        </w:tc>
        <w:tc>
          <w:tcPr>
            <w:tcW w:w="0" w:type="auto"/>
          </w:tcPr>
          <w:p w14:paraId="40DE2815" w14:textId="77777777" w:rsidR="00D05040" w:rsidRPr="00D05040" w:rsidRDefault="00D05040" w:rsidP="00D05040">
            <w:pPr>
              <w:rPr>
                <w:rFonts w:eastAsiaTheme="minorHAnsi" w:cstheme="minorBidi"/>
                <w:szCs w:val="22"/>
              </w:rPr>
            </w:pPr>
            <w:r w:rsidRPr="00D05040">
              <w:rPr>
                <w:rFonts w:eastAsiaTheme="minorHAnsi" w:cstheme="minorBidi"/>
                <w:szCs w:val="22"/>
              </w:rPr>
              <w:t>96-107</w:t>
            </w:r>
          </w:p>
        </w:tc>
      </w:tr>
      <w:tr w:rsidR="00D05040" w:rsidRPr="00D05040" w14:paraId="6C5D23C2" w14:textId="77777777" w:rsidTr="00D454CB">
        <w:trPr>
          <w:cantSplit/>
          <w:jc w:val="center"/>
        </w:trPr>
        <w:tc>
          <w:tcPr>
            <w:tcW w:w="0" w:type="auto"/>
          </w:tcPr>
          <w:p w14:paraId="19CF177E" w14:textId="77777777" w:rsidR="00D05040" w:rsidRPr="00D05040" w:rsidRDefault="00D05040" w:rsidP="00D05040">
            <w:pPr>
              <w:rPr>
                <w:rFonts w:eastAsiaTheme="minorHAnsi" w:cstheme="minorBidi"/>
                <w:szCs w:val="22"/>
              </w:rPr>
            </w:pPr>
            <w:r w:rsidRPr="00D05040">
              <w:rPr>
                <w:rFonts w:eastAsiaTheme="minorHAnsi" w:cstheme="minorBidi"/>
                <w:szCs w:val="22"/>
              </w:rPr>
              <w:t>EH&amp;A</w:t>
            </w:r>
          </w:p>
        </w:tc>
        <w:tc>
          <w:tcPr>
            <w:tcW w:w="0" w:type="auto"/>
          </w:tcPr>
          <w:p w14:paraId="38C4FD70" w14:textId="77777777" w:rsidR="00D05040" w:rsidRPr="00D05040" w:rsidRDefault="00D05040" w:rsidP="00D05040">
            <w:pPr>
              <w:rPr>
                <w:rFonts w:eastAsiaTheme="minorHAnsi" w:cstheme="minorBidi"/>
                <w:szCs w:val="22"/>
              </w:rPr>
            </w:pPr>
            <w:r w:rsidRPr="00D05040">
              <w:rPr>
                <w:rFonts w:eastAsiaTheme="minorHAnsi" w:cstheme="minorBidi"/>
                <w:szCs w:val="22"/>
              </w:rPr>
              <w:t>Houston, TX</w:t>
            </w:r>
          </w:p>
        </w:tc>
        <w:tc>
          <w:tcPr>
            <w:tcW w:w="0" w:type="auto"/>
          </w:tcPr>
          <w:p w14:paraId="783B8228" w14:textId="77777777" w:rsidR="00D05040" w:rsidRPr="00D05040" w:rsidRDefault="00D05040" w:rsidP="00D05040">
            <w:pPr>
              <w:rPr>
                <w:rFonts w:eastAsiaTheme="minorHAnsi" w:cstheme="minorBidi"/>
                <w:szCs w:val="22"/>
              </w:rPr>
            </w:pPr>
            <w:r w:rsidRPr="00D05040">
              <w:rPr>
                <w:rFonts w:eastAsiaTheme="minorHAnsi" w:cstheme="minorBidi"/>
                <w:szCs w:val="22"/>
              </w:rPr>
              <w:t>EH&amp;A</w:t>
            </w:r>
          </w:p>
        </w:tc>
        <w:tc>
          <w:tcPr>
            <w:tcW w:w="0" w:type="auto"/>
          </w:tcPr>
          <w:p w14:paraId="1DFD3BE2" w14:textId="77777777" w:rsidR="00D05040" w:rsidRPr="00D05040" w:rsidRDefault="00D05040" w:rsidP="00D05040">
            <w:pPr>
              <w:rPr>
                <w:rFonts w:eastAsiaTheme="minorHAnsi" w:cstheme="minorBidi"/>
                <w:szCs w:val="22"/>
              </w:rPr>
            </w:pPr>
            <w:r w:rsidRPr="00D05040">
              <w:rPr>
                <w:rFonts w:eastAsiaTheme="minorHAnsi" w:cstheme="minorBidi"/>
                <w:szCs w:val="22"/>
              </w:rPr>
              <w:t>Nekton</w:t>
            </w:r>
          </w:p>
        </w:tc>
        <w:tc>
          <w:tcPr>
            <w:tcW w:w="0" w:type="auto"/>
          </w:tcPr>
          <w:p w14:paraId="16EF109D" w14:textId="77777777" w:rsidR="00D05040" w:rsidRPr="00D05040" w:rsidRDefault="00D05040" w:rsidP="00D05040">
            <w:pPr>
              <w:rPr>
                <w:rFonts w:eastAsiaTheme="minorHAnsi" w:cstheme="minorBidi"/>
                <w:szCs w:val="22"/>
              </w:rPr>
            </w:pPr>
            <w:r w:rsidRPr="00D05040">
              <w:rPr>
                <w:rFonts w:eastAsiaTheme="minorHAnsi" w:cstheme="minorBidi"/>
                <w:szCs w:val="22"/>
              </w:rPr>
              <w:t>1-23</w:t>
            </w:r>
          </w:p>
        </w:tc>
      </w:tr>
      <w:tr w:rsidR="00D05040" w:rsidRPr="00D05040" w14:paraId="40744A76" w14:textId="77777777" w:rsidTr="00D454CB">
        <w:trPr>
          <w:cantSplit/>
          <w:jc w:val="center"/>
        </w:trPr>
        <w:tc>
          <w:tcPr>
            <w:tcW w:w="0" w:type="auto"/>
          </w:tcPr>
          <w:p w14:paraId="4C31C9AE" w14:textId="77777777" w:rsidR="00D05040" w:rsidRPr="00D05040" w:rsidRDefault="00D05040" w:rsidP="00D05040">
            <w:pPr>
              <w:rPr>
                <w:rFonts w:eastAsiaTheme="minorHAnsi" w:cstheme="minorBidi"/>
                <w:szCs w:val="22"/>
              </w:rPr>
            </w:pPr>
            <w:r w:rsidRPr="00D05040">
              <w:rPr>
                <w:rFonts w:eastAsiaTheme="minorHAnsi" w:cstheme="minorBidi"/>
                <w:szCs w:val="22"/>
              </w:rPr>
              <w:t>PBS&amp;J</w:t>
            </w:r>
          </w:p>
        </w:tc>
        <w:tc>
          <w:tcPr>
            <w:tcW w:w="0" w:type="auto"/>
          </w:tcPr>
          <w:p w14:paraId="2D12E9F6" w14:textId="77777777" w:rsidR="00D05040" w:rsidRPr="00D05040" w:rsidRDefault="00D05040" w:rsidP="00D05040">
            <w:pPr>
              <w:rPr>
                <w:rFonts w:eastAsiaTheme="minorHAnsi" w:cstheme="minorBidi"/>
                <w:szCs w:val="22"/>
              </w:rPr>
            </w:pPr>
            <w:r w:rsidRPr="00D05040">
              <w:rPr>
                <w:rFonts w:eastAsiaTheme="minorHAnsi" w:cstheme="minorBidi"/>
                <w:szCs w:val="22"/>
              </w:rPr>
              <w:t>Austin, TX</w:t>
            </w:r>
          </w:p>
        </w:tc>
        <w:tc>
          <w:tcPr>
            <w:tcW w:w="0" w:type="auto"/>
          </w:tcPr>
          <w:p w14:paraId="49A63C5D" w14:textId="77777777" w:rsidR="00D05040" w:rsidRPr="00D05040" w:rsidRDefault="00D05040" w:rsidP="00D05040">
            <w:pPr>
              <w:rPr>
                <w:rFonts w:eastAsiaTheme="minorHAnsi" w:cstheme="minorBidi"/>
                <w:szCs w:val="22"/>
              </w:rPr>
            </w:pPr>
            <w:r w:rsidRPr="00D05040">
              <w:rPr>
                <w:rFonts w:eastAsiaTheme="minorHAnsi" w:cstheme="minorBidi"/>
                <w:szCs w:val="22"/>
              </w:rPr>
              <w:t>PBS&amp;J</w:t>
            </w:r>
          </w:p>
        </w:tc>
        <w:tc>
          <w:tcPr>
            <w:tcW w:w="0" w:type="auto"/>
          </w:tcPr>
          <w:p w14:paraId="096685E5" w14:textId="77777777" w:rsidR="00D05040" w:rsidRPr="00D05040" w:rsidRDefault="00D05040" w:rsidP="00D05040">
            <w:pPr>
              <w:rPr>
                <w:rFonts w:eastAsiaTheme="minorHAnsi" w:cstheme="minorBidi"/>
                <w:szCs w:val="22"/>
              </w:rPr>
            </w:pPr>
            <w:r w:rsidRPr="00D05040">
              <w:rPr>
                <w:rFonts w:eastAsiaTheme="minorHAnsi" w:cstheme="minorBidi"/>
                <w:szCs w:val="22"/>
              </w:rPr>
              <w:t>Nekton</w:t>
            </w:r>
          </w:p>
        </w:tc>
        <w:tc>
          <w:tcPr>
            <w:tcW w:w="0" w:type="auto"/>
          </w:tcPr>
          <w:p w14:paraId="3D2B47F5" w14:textId="77777777" w:rsidR="00D05040" w:rsidRPr="00D05040" w:rsidRDefault="00D05040" w:rsidP="00D05040">
            <w:pPr>
              <w:rPr>
                <w:rFonts w:eastAsiaTheme="minorHAnsi" w:cstheme="minorBidi"/>
                <w:szCs w:val="22"/>
              </w:rPr>
            </w:pPr>
            <w:r w:rsidRPr="00D05040">
              <w:rPr>
                <w:rFonts w:eastAsiaTheme="minorHAnsi" w:cstheme="minorBidi"/>
                <w:szCs w:val="22"/>
              </w:rPr>
              <w:t>24-71</w:t>
            </w:r>
          </w:p>
        </w:tc>
      </w:tr>
      <w:tr w:rsidR="00D05040" w:rsidRPr="00D05040" w14:paraId="4E395C81" w14:textId="77777777" w:rsidTr="00D454CB">
        <w:trPr>
          <w:cantSplit/>
          <w:jc w:val="center"/>
        </w:trPr>
        <w:tc>
          <w:tcPr>
            <w:tcW w:w="0" w:type="auto"/>
          </w:tcPr>
          <w:p w14:paraId="48595D25" w14:textId="77777777" w:rsidR="00D05040" w:rsidRPr="00D05040" w:rsidRDefault="00D05040" w:rsidP="00D05040">
            <w:pPr>
              <w:rPr>
                <w:rFonts w:eastAsiaTheme="minorHAnsi" w:cstheme="minorBidi"/>
                <w:szCs w:val="22"/>
              </w:rPr>
            </w:pPr>
            <w:r w:rsidRPr="00D05040">
              <w:rPr>
                <w:rFonts w:eastAsiaTheme="minorHAnsi" w:cstheme="minorBidi"/>
                <w:szCs w:val="22"/>
              </w:rPr>
              <w:t>Atkins</w:t>
            </w:r>
          </w:p>
        </w:tc>
        <w:tc>
          <w:tcPr>
            <w:tcW w:w="0" w:type="auto"/>
          </w:tcPr>
          <w:p w14:paraId="27572AD6" w14:textId="77777777" w:rsidR="00D05040" w:rsidRPr="00D05040" w:rsidRDefault="00D05040" w:rsidP="00D05040">
            <w:pPr>
              <w:rPr>
                <w:rFonts w:eastAsiaTheme="minorHAnsi" w:cstheme="minorBidi"/>
                <w:szCs w:val="22"/>
              </w:rPr>
            </w:pPr>
            <w:r w:rsidRPr="00D05040">
              <w:rPr>
                <w:rFonts w:eastAsiaTheme="minorHAnsi" w:cstheme="minorBidi"/>
                <w:szCs w:val="22"/>
              </w:rPr>
              <w:t>Austin, TX</w:t>
            </w:r>
          </w:p>
        </w:tc>
        <w:tc>
          <w:tcPr>
            <w:tcW w:w="0" w:type="auto"/>
          </w:tcPr>
          <w:p w14:paraId="561317C7" w14:textId="77777777" w:rsidR="00D05040" w:rsidRPr="00D05040" w:rsidRDefault="00D05040" w:rsidP="00D05040">
            <w:pPr>
              <w:rPr>
                <w:rFonts w:eastAsiaTheme="minorHAnsi" w:cstheme="minorBidi"/>
                <w:szCs w:val="22"/>
              </w:rPr>
            </w:pPr>
            <w:r w:rsidRPr="00D05040">
              <w:rPr>
                <w:rFonts w:eastAsiaTheme="minorHAnsi" w:cstheme="minorBidi"/>
                <w:szCs w:val="22"/>
              </w:rPr>
              <w:t>Atkins</w:t>
            </w:r>
          </w:p>
        </w:tc>
        <w:tc>
          <w:tcPr>
            <w:tcW w:w="0" w:type="auto"/>
          </w:tcPr>
          <w:p w14:paraId="3584046F" w14:textId="77777777" w:rsidR="00D05040" w:rsidRPr="00D05040" w:rsidRDefault="00D05040" w:rsidP="00D05040">
            <w:pPr>
              <w:rPr>
                <w:rFonts w:eastAsiaTheme="minorHAnsi" w:cstheme="minorBidi"/>
                <w:szCs w:val="22"/>
              </w:rPr>
            </w:pPr>
            <w:r w:rsidRPr="00D05040">
              <w:rPr>
                <w:rFonts w:eastAsiaTheme="minorHAnsi" w:cstheme="minorBidi"/>
                <w:szCs w:val="22"/>
              </w:rPr>
              <w:t>Nekton</w:t>
            </w:r>
          </w:p>
        </w:tc>
        <w:tc>
          <w:tcPr>
            <w:tcW w:w="0" w:type="auto"/>
          </w:tcPr>
          <w:p w14:paraId="24AAF9AE" w14:textId="77777777" w:rsidR="00D05040" w:rsidRPr="00D05040" w:rsidRDefault="00D05040" w:rsidP="00D05040">
            <w:pPr>
              <w:rPr>
                <w:rFonts w:eastAsiaTheme="minorHAnsi" w:cstheme="minorBidi"/>
                <w:szCs w:val="22"/>
              </w:rPr>
            </w:pPr>
            <w:r w:rsidRPr="00D05040">
              <w:rPr>
                <w:rFonts w:eastAsiaTheme="minorHAnsi" w:cstheme="minorBidi"/>
                <w:szCs w:val="22"/>
              </w:rPr>
              <w:t>72-87</w:t>
            </w:r>
          </w:p>
        </w:tc>
      </w:tr>
      <w:tr w:rsidR="00D05040" w:rsidRPr="00D05040" w14:paraId="27D9A016" w14:textId="77777777" w:rsidTr="00D454CB">
        <w:trPr>
          <w:cantSplit/>
          <w:jc w:val="center"/>
        </w:trPr>
        <w:tc>
          <w:tcPr>
            <w:tcW w:w="0" w:type="auto"/>
          </w:tcPr>
          <w:p w14:paraId="099EA7F8" w14:textId="77777777" w:rsidR="00D05040" w:rsidRPr="00D05040" w:rsidRDefault="00D05040" w:rsidP="00D05040">
            <w:pPr>
              <w:rPr>
                <w:rFonts w:eastAsiaTheme="minorHAnsi" w:cstheme="minorBidi"/>
                <w:szCs w:val="22"/>
              </w:rPr>
            </w:pPr>
            <w:r w:rsidRPr="00D05040">
              <w:rPr>
                <w:rFonts w:eastAsiaTheme="minorHAnsi" w:cstheme="minorBidi"/>
                <w:szCs w:val="22"/>
              </w:rPr>
              <w:t>Scott Holt, UTMSI</w:t>
            </w:r>
          </w:p>
        </w:tc>
        <w:tc>
          <w:tcPr>
            <w:tcW w:w="0" w:type="auto"/>
          </w:tcPr>
          <w:p w14:paraId="269E862C" w14:textId="77777777" w:rsidR="00D05040" w:rsidRPr="00D05040" w:rsidRDefault="00D05040" w:rsidP="00D05040">
            <w:pPr>
              <w:rPr>
                <w:rFonts w:eastAsiaTheme="minorHAnsi" w:cstheme="minorBidi"/>
                <w:szCs w:val="22"/>
              </w:rPr>
            </w:pPr>
            <w:r w:rsidRPr="00D05040">
              <w:rPr>
                <w:rFonts w:eastAsiaTheme="minorHAnsi" w:cstheme="minorBidi"/>
                <w:szCs w:val="22"/>
              </w:rPr>
              <w:t>Port Aransas, TX</w:t>
            </w:r>
          </w:p>
        </w:tc>
        <w:tc>
          <w:tcPr>
            <w:tcW w:w="0" w:type="auto"/>
          </w:tcPr>
          <w:p w14:paraId="2A8E1EDA" w14:textId="77777777" w:rsidR="00D05040" w:rsidRPr="00D05040" w:rsidRDefault="00D05040" w:rsidP="00D05040">
            <w:pPr>
              <w:rPr>
                <w:rFonts w:eastAsiaTheme="minorHAnsi" w:cstheme="minorBidi"/>
                <w:szCs w:val="22"/>
              </w:rPr>
            </w:pPr>
            <w:r w:rsidRPr="00D05040">
              <w:rPr>
                <w:rFonts w:eastAsiaTheme="minorHAnsi" w:cstheme="minorBidi"/>
                <w:szCs w:val="22"/>
              </w:rPr>
              <w:t>UTMSI</w:t>
            </w:r>
          </w:p>
        </w:tc>
        <w:tc>
          <w:tcPr>
            <w:tcW w:w="0" w:type="auto"/>
          </w:tcPr>
          <w:p w14:paraId="29425502" w14:textId="77777777" w:rsidR="00D05040" w:rsidRPr="00D05040" w:rsidRDefault="00D05040" w:rsidP="00D05040">
            <w:pPr>
              <w:rPr>
                <w:rFonts w:eastAsiaTheme="minorHAnsi" w:cstheme="minorBidi"/>
                <w:szCs w:val="22"/>
              </w:rPr>
            </w:pPr>
            <w:r w:rsidRPr="00D05040">
              <w:rPr>
                <w:rFonts w:eastAsiaTheme="minorHAnsi" w:cstheme="minorBidi"/>
                <w:szCs w:val="22"/>
              </w:rPr>
              <w:t>Ichthyoplankton</w:t>
            </w:r>
          </w:p>
        </w:tc>
        <w:tc>
          <w:tcPr>
            <w:tcW w:w="0" w:type="auto"/>
          </w:tcPr>
          <w:p w14:paraId="70C3EFF6" w14:textId="77777777" w:rsidR="00D05040" w:rsidRPr="00D05040" w:rsidRDefault="00D05040" w:rsidP="00D05040">
            <w:pPr>
              <w:rPr>
                <w:rFonts w:eastAsiaTheme="minorHAnsi" w:cstheme="minorBidi"/>
                <w:szCs w:val="22"/>
              </w:rPr>
            </w:pPr>
            <w:r w:rsidRPr="00D05040">
              <w:rPr>
                <w:rFonts w:eastAsiaTheme="minorHAnsi" w:cstheme="minorBidi"/>
                <w:szCs w:val="22"/>
              </w:rPr>
              <w:t>1-27, 39-67</w:t>
            </w:r>
          </w:p>
        </w:tc>
      </w:tr>
      <w:tr w:rsidR="00D05040" w:rsidRPr="00D05040" w14:paraId="05F7076F" w14:textId="77777777" w:rsidTr="00D454CB">
        <w:trPr>
          <w:cantSplit/>
          <w:jc w:val="center"/>
        </w:trPr>
        <w:tc>
          <w:tcPr>
            <w:tcW w:w="0" w:type="auto"/>
          </w:tcPr>
          <w:p w14:paraId="62DF3F3C" w14:textId="77777777" w:rsidR="00D05040" w:rsidRPr="00D05040" w:rsidRDefault="00D05040" w:rsidP="00D05040">
            <w:pPr>
              <w:rPr>
                <w:rFonts w:eastAsiaTheme="minorHAnsi" w:cstheme="minorBidi"/>
                <w:szCs w:val="22"/>
              </w:rPr>
            </w:pPr>
            <w:r w:rsidRPr="00D05040">
              <w:rPr>
                <w:rFonts w:eastAsiaTheme="minorHAnsi" w:cstheme="minorBidi"/>
                <w:szCs w:val="22"/>
              </w:rPr>
              <w:t>PBS&amp;J</w:t>
            </w:r>
          </w:p>
        </w:tc>
        <w:tc>
          <w:tcPr>
            <w:tcW w:w="0" w:type="auto"/>
          </w:tcPr>
          <w:p w14:paraId="2989D96F" w14:textId="77777777" w:rsidR="00D05040" w:rsidRPr="00D05040" w:rsidRDefault="00D05040" w:rsidP="00D05040">
            <w:pPr>
              <w:rPr>
                <w:rFonts w:eastAsiaTheme="minorHAnsi" w:cstheme="minorBidi"/>
                <w:szCs w:val="22"/>
              </w:rPr>
            </w:pPr>
            <w:r w:rsidRPr="00D05040">
              <w:rPr>
                <w:rFonts w:eastAsiaTheme="minorHAnsi" w:cstheme="minorBidi"/>
                <w:szCs w:val="22"/>
              </w:rPr>
              <w:t>Austin, TX</w:t>
            </w:r>
          </w:p>
        </w:tc>
        <w:tc>
          <w:tcPr>
            <w:tcW w:w="0" w:type="auto"/>
          </w:tcPr>
          <w:p w14:paraId="28673BBC" w14:textId="77777777" w:rsidR="00D05040" w:rsidRPr="00D05040" w:rsidRDefault="00D05040" w:rsidP="00D05040">
            <w:pPr>
              <w:rPr>
                <w:rFonts w:eastAsiaTheme="minorHAnsi" w:cstheme="minorBidi"/>
                <w:szCs w:val="22"/>
              </w:rPr>
            </w:pPr>
            <w:r w:rsidRPr="00D05040">
              <w:rPr>
                <w:rFonts w:eastAsiaTheme="minorHAnsi" w:cstheme="minorBidi"/>
                <w:szCs w:val="22"/>
              </w:rPr>
              <w:t>PBS&amp;J</w:t>
            </w:r>
          </w:p>
        </w:tc>
        <w:tc>
          <w:tcPr>
            <w:tcW w:w="0" w:type="auto"/>
          </w:tcPr>
          <w:p w14:paraId="1B6B6EEB" w14:textId="77777777" w:rsidR="00D05040" w:rsidRPr="00D05040" w:rsidRDefault="00D05040" w:rsidP="00D05040">
            <w:pPr>
              <w:rPr>
                <w:rFonts w:eastAsiaTheme="minorHAnsi" w:cstheme="minorBidi"/>
                <w:szCs w:val="22"/>
              </w:rPr>
            </w:pPr>
            <w:r w:rsidRPr="00D05040">
              <w:rPr>
                <w:rFonts w:eastAsiaTheme="minorHAnsi" w:cstheme="minorBidi"/>
                <w:szCs w:val="22"/>
              </w:rPr>
              <w:t>Ichthyoplankton</w:t>
            </w:r>
          </w:p>
        </w:tc>
        <w:tc>
          <w:tcPr>
            <w:tcW w:w="0" w:type="auto"/>
          </w:tcPr>
          <w:p w14:paraId="038AFC20" w14:textId="77777777" w:rsidR="00D05040" w:rsidRPr="00D05040" w:rsidRDefault="00D05040" w:rsidP="00D05040">
            <w:pPr>
              <w:rPr>
                <w:rFonts w:eastAsiaTheme="minorHAnsi" w:cstheme="minorBidi"/>
                <w:szCs w:val="22"/>
              </w:rPr>
            </w:pPr>
            <w:r w:rsidRPr="00D05040">
              <w:rPr>
                <w:rFonts w:eastAsiaTheme="minorHAnsi" w:cstheme="minorBidi"/>
                <w:szCs w:val="22"/>
              </w:rPr>
              <w:t>28-38</w:t>
            </w:r>
          </w:p>
        </w:tc>
      </w:tr>
      <w:tr w:rsidR="00D05040" w:rsidRPr="00D05040" w14:paraId="6781764A" w14:textId="77777777" w:rsidTr="00D454CB">
        <w:trPr>
          <w:cantSplit/>
          <w:jc w:val="center"/>
        </w:trPr>
        <w:tc>
          <w:tcPr>
            <w:tcW w:w="0" w:type="auto"/>
          </w:tcPr>
          <w:p w14:paraId="70E4DC74" w14:textId="77777777" w:rsidR="00D05040" w:rsidRPr="00D05040" w:rsidRDefault="00D05040" w:rsidP="00D05040">
            <w:pPr>
              <w:rPr>
                <w:rFonts w:eastAsiaTheme="minorHAnsi" w:cstheme="minorBidi"/>
                <w:szCs w:val="22"/>
              </w:rPr>
            </w:pPr>
            <w:r w:rsidRPr="00D05040">
              <w:rPr>
                <w:rFonts w:eastAsiaTheme="minorHAnsi" w:cstheme="minorBidi"/>
                <w:szCs w:val="22"/>
              </w:rPr>
              <w:t>Greg Stunz, TAMUCC</w:t>
            </w:r>
          </w:p>
        </w:tc>
        <w:tc>
          <w:tcPr>
            <w:tcW w:w="0" w:type="auto"/>
          </w:tcPr>
          <w:p w14:paraId="16EA31A6" w14:textId="77777777" w:rsidR="00D05040" w:rsidRPr="00D05040" w:rsidRDefault="00D05040" w:rsidP="00D05040">
            <w:pPr>
              <w:rPr>
                <w:rFonts w:eastAsiaTheme="minorHAnsi" w:cstheme="minorBidi"/>
                <w:szCs w:val="22"/>
              </w:rPr>
            </w:pPr>
            <w:r w:rsidRPr="00D05040">
              <w:rPr>
                <w:rFonts w:eastAsiaTheme="minorHAnsi" w:cstheme="minorBidi"/>
                <w:szCs w:val="22"/>
              </w:rPr>
              <w:t>Corpus Christi, TX</w:t>
            </w:r>
          </w:p>
        </w:tc>
        <w:tc>
          <w:tcPr>
            <w:tcW w:w="0" w:type="auto"/>
          </w:tcPr>
          <w:p w14:paraId="317F692C" w14:textId="77777777" w:rsidR="00D05040" w:rsidRPr="00D05040" w:rsidRDefault="00D05040" w:rsidP="00D05040">
            <w:pPr>
              <w:rPr>
                <w:rFonts w:eastAsiaTheme="minorHAnsi" w:cstheme="minorBidi"/>
                <w:szCs w:val="22"/>
              </w:rPr>
            </w:pPr>
            <w:r w:rsidRPr="00D05040">
              <w:rPr>
                <w:rFonts w:eastAsiaTheme="minorHAnsi" w:cstheme="minorBidi"/>
                <w:szCs w:val="22"/>
              </w:rPr>
              <w:t>TAMUCC</w:t>
            </w:r>
          </w:p>
        </w:tc>
        <w:tc>
          <w:tcPr>
            <w:tcW w:w="0" w:type="auto"/>
          </w:tcPr>
          <w:p w14:paraId="7FF29BD7" w14:textId="77777777" w:rsidR="00D05040" w:rsidRPr="00D05040" w:rsidRDefault="00D05040" w:rsidP="00D05040">
            <w:pPr>
              <w:rPr>
                <w:rFonts w:eastAsiaTheme="minorHAnsi" w:cstheme="minorBidi"/>
                <w:szCs w:val="22"/>
              </w:rPr>
            </w:pPr>
            <w:r w:rsidRPr="00D05040">
              <w:rPr>
                <w:rFonts w:eastAsiaTheme="minorHAnsi" w:cstheme="minorBidi"/>
                <w:szCs w:val="22"/>
              </w:rPr>
              <w:t>Ichthyoplankton</w:t>
            </w:r>
          </w:p>
        </w:tc>
        <w:tc>
          <w:tcPr>
            <w:tcW w:w="0" w:type="auto"/>
          </w:tcPr>
          <w:p w14:paraId="195185A9" w14:textId="77777777" w:rsidR="00D05040" w:rsidRPr="00D05040" w:rsidRDefault="00D05040" w:rsidP="00D05040">
            <w:pPr>
              <w:rPr>
                <w:rFonts w:eastAsiaTheme="minorHAnsi" w:cstheme="minorBidi"/>
                <w:szCs w:val="22"/>
              </w:rPr>
            </w:pPr>
            <w:r w:rsidRPr="00D05040">
              <w:rPr>
                <w:rFonts w:eastAsiaTheme="minorHAnsi" w:cstheme="minorBidi"/>
                <w:szCs w:val="22"/>
              </w:rPr>
              <w:t>64-107</w:t>
            </w:r>
          </w:p>
        </w:tc>
      </w:tr>
      <w:tr w:rsidR="00D05040" w:rsidRPr="00D05040" w14:paraId="6FE9DBEF" w14:textId="77777777" w:rsidTr="00D454CB">
        <w:trPr>
          <w:cantSplit/>
          <w:jc w:val="center"/>
        </w:trPr>
        <w:tc>
          <w:tcPr>
            <w:tcW w:w="0" w:type="auto"/>
          </w:tcPr>
          <w:p w14:paraId="6CA3E32D" w14:textId="77777777" w:rsidR="00D05040" w:rsidRPr="00D05040" w:rsidRDefault="00D05040" w:rsidP="00D05040">
            <w:pPr>
              <w:rPr>
                <w:rFonts w:eastAsiaTheme="minorHAnsi" w:cstheme="minorBidi"/>
                <w:szCs w:val="22"/>
              </w:rPr>
            </w:pPr>
            <w:r w:rsidRPr="00D05040">
              <w:rPr>
                <w:rFonts w:eastAsiaTheme="minorHAnsi" w:cstheme="minorBidi"/>
                <w:szCs w:val="22"/>
              </w:rPr>
              <w:t>Paul Price &amp; Associates</w:t>
            </w:r>
          </w:p>
        </w:tc>
        <w:tc>
          <w:tcPr>
            <w:tcW w:w="0" w:type="auto"/>
          </w:tcPr>
          <w:p w14:paraId="664F1D92" w14:textId="77777777" w:rsidR="00D05040" w:rsidRPr="00D05040" w:rsidRDefault="00D05040" w:rsidP="00D05040">
            <w:pPr>
              <w:rPr>
                <w:rFonts w:eastAsiaTheme="minorHAnsi" w:cstheme="minorBidi"/>
                <w:szCs w:val="22"/>
              </w:rPr>
            </w:pPr>
            <w:r w:rsidRPr="00D05040">
              <w:rPr>
                <w:rFonts w:eastAsiaTheme="minorHAnsi" w:cstheme="minorBidi"/>
                <w:szCs w:val="22"/>
              </w:rPr>
              <w:t>Austin, TX</w:t>
            </w:r>
          </w:p>
        </w:tc>
        <w:tc>
          <w:tcPr>
            <w:tcW w:w="0" w:type="auto"/>
          </w:tcPr>
          <w:p w14:paraId="042E5D5C" w14:textId="77777777" w:rsidR="00D05040" w:rsidRPr="00D05040" w:rsidRDefault="00D05040" w:rsidP="00D05040">
            <w:pPr>
              <w:rPr>
                <w:rFonts w:eastAsiaTheme="minorHAnsi" w:cstheme="minorBidi"/>
                <w:szCs w:val="22"/>
              </w:rPr>
            </w:pPr>
            <w:r w:rsidRPr="00D05040">
              <w:rPr>
                <w:rFonts w:eastAsiaTheme="minorHAnsi" w:cstheme="minorBidi"/>
                <w:szCs w:val="22"/>
              </w:rPr>
              <w:t>Price</w:t>
            </w:r>
          </w:p>
        </w:tc>
        <w:tc>
          <w:tcPr>
            <w:tcW w:w="0" w:type="auto"/>
          </w:tcPr>
          <w:p w14:paraId="01C03472" w14:textId="77777777" w:rsidR="00D05040" w:rsidRPr="00D05040" w:rsidRDefault="00D05040" w:rsidP="00D05040">
            <w:pPr>
              <w:rPr>
                <w:rFonts w:eastAsiaTheme="minorHAnsi" w:cstheme="minorBidi"/>
                <w:szCs w:val="22"/>
              </w:rPr>
            </w:pPr>
            <w:r w:rsidRPr="00D05040">
              <w:rPr>
                <w:rFonts w:eastAsiaTheme="minorHAnsi" w:cstheme="minorBidi"/>
                <w:szCs w:val="22"/>
              </w:rPr>
              <w:t xml:space="preserve">Benthos, Phytoplankton, </w:t>
            </w:r>
            <w:proofErr w:type="spellStart"/>
            <w:r w:rsidRPr="00D05040">
              <w:rPr>
                <w:rFonts w:eastAsiaTheme="minorHAnsi" w:cstheme="minorBidi"/>
                <w:szCs w:val="22"/>
              </w:rPr>
              <w:t>Zoophytoplankton</w:t>
            </w:r>
            <w:proofErr w:type="spellEnd"/>
          </w:p>
        </w:tc>
        <w:tc>
          <w:tcPr>
            <w:tcW w:w="0" w:type="auto"/>
          </w:tcPr>
          <w:p w14:paraId="45A8985C" w14:textId="77777777" w:rsidR="00D05040" w:rsidRPr="00D05040" w:rsidRDefault="00D05040" w:rsidP="00D05040">
            <w:pPr>
              <w:rPr>
                <w:rFonts w:eastAsiaTheme="minorHAnsi" w:cstheme="minorBidi"/>
                <w:szCs w:val="22"/>
              </w:rPr>
            </w:pPr>
            <w:r w:rsidRPr="00D05040">
              <w:rPr>
                <w:rFonts w:eastAsiaTheme="minorHAnsi" w:cstheme="minorBidi"/>
                <w:szCs w:val="22"/>
              </w:rPr>
              <w:t>1-51</w:t>
            </w:r>
          </w:p>
        </w:tc>
      </w:tr>
      <w:tr w:rsidR="00D05040" w:rsidRPr="00D05040" w14:paraId="208F9E37" w14:textId="77777777" w:rsidTr="00D454CB">
        <w:trPr>
          <w:cantSplit/>
          <w:jc w:val="center"/>
        </w:trPr>
        <w:tc>
          <w:tcPr>
            <w:tcW w:w="0" w:type="auto"/>
          </w:tcPr>
          <w:p w14:paraId="79A760D9" w14:textId="77777777" w:rsidR="00D05040" w:rsidRPr="00D05040" w:rsidRDefault="00D05040" w:rsidP="00D05040">
            <w:pPr>
              <w:rPr>
                <w:rFonts w:eastAsiaTheme="minorHAnsi" w:cstheme="minorBidi"/>
                <w:szCs w:val="22"/>
              </w:rPr>
            </w:pPr>
            <w:r w:rsidRPr="00D05040">
              <w:rPr>
                <w:rFonts w:eastAsiaTheme="minorHAnsi" w:cstheme="minorBidi"/>
                <w:szCs w:val="22"/>
              </w:rPr>
              <w:t>HDR Engineering, Inc. (Formerly Paul Price &amp; Associates, Inc.)</w:t>
            </w:r>
          </w:p>
        </w:tc>
        <w:tc>
          <w:tcPr>
            <w:tcW w:w="0" w:type="auto"/>
          </w:tcPr>
          <w:p w14:paraId="253B5CF2" w14:textId="77777777" w:rsidR="00D05040" w:rsidRPr="00D05040" w:rsidRDefault="00D05040" w:rsidP="00D05040">
            <w:pPr>
              <w:rPr>
                <w:rFonts w:eastAsiaTheme="minorHAnsi" w:cstheme="minorBidi"/>
                <w:szCs w:val="22"/>
              </w:rPr>
            </w:pPr>
            <w:r w:rsidRPr="00D05040">
              <w:rPr>
                <w:rFonts w:eastAsiaTheme="minorHAnsi" w:cstheme="minorBidi"/>
                <w:szCs w:val="22"/>
              </w:rPr>
              <w:t>Austin, TX</w:t>
            </w:r>
          </w:p>
        </w:tc>
        <w:tc>
          <w:tcPr>
            <w:tcW w:w="0" w:type="auto"/>
          </w:tcPr>
          <w:p w14:paraId="716969FB" w14:textId="77777777" w:rsidR="00D05040" w:rsidRPr="00D05040" w:rsidRDefault="00D05040" w:rsidP="00D05040">
            <w:pPr>
              <w:rPr>
                <w:rFonts w:eastAsiaTheme="minorHAnsi" w:cstheme="minorBidi"/>
                <w:szCs w:val="22"/>
              </w:rPr>
            </w:pPr>
            <w:r w:rsidRPr="00D05040">
              <w:rPr>
                <w:rFonts w:eastAsiaTheme="minorHAnsi" w:cstheme="minorBidi"/>
                <w:szCs w:val="22"/>
              </w:rPr>
              <w:t>HDR</w:t>
            </w:r>
          </w:p>
        </w:tc>
        <w:tc>
          <w:tcPr>
            <w:tcW w:w="0" w:type="auto"/>
          </w:tcPr>
          <w:p w14:paraId="7413B99E" w14:textId="77777777" w:rsidR="00D05040" w:rsidRPr="00D05040" w:rsidRDefault="00D05040" w:rsidP="00D05040">
            <w:pPr>
              <w:rPr>
                <w:rFonts w:eastAsiaTheme="minorHAnsi" w:cstheme="minorBidi"/>
                <w:szCs w:val="22"/>
              </w:rPr>
            </w:pPr>
            <w:r w:rsidRPr="00D05040">
              <w:rPr>
                <w:rFonts w:eastAsiaTheme="minorHAnsi" w:cstheme="minorBidi"/>
                <w:szCs w:val="22"/>
              </w:rPr>
              <w:t xml:space="preserve">Benthos, Phytoplankton, </w:t>
            </w:r>
            <w:proofErr w:type="spellStart"/>
            <w:r w:rsidRPr="00D05040">
              <w:rPr>
                <w:rFonts w:eastAsiaTheme="minorHAnsi" w:cstheme="minorBidi"/>
                <w:szCs w:val="22"/>
              </w:rPr>
              <w:t>Zoophytoplankton</w:t>
            </w:r>
            <w:proofErr w:type="spellEnd"/>
          </w:p>
        </w:tc>
        <w:tc>
          <w:tcPr>
            <w:tcW w:w="0" w:type="auto"/>
          </w:tcPr>
          <w:p w14:paraId="33C4D0EB" w14:textId="77777777" w:rsidR="00D05040" w:rsidRPr="00D05040" w:rsidRDefault="00D05040" w:rsidP="00D05040">
            <w:pPr>
              <w:rPr>
                <w:rFonts w:eastAsiaTheme="minorHAnsi" w:cstheme="minorBidi"/>
                <w:szCs w:val="22"/>
              </w:rPr>
            </w:pPr>
            <w:r w:rsidRPr="00D05040">
              <w:rPr>
                <w:rFonts w:eastAsiaTheme="minorHAnsi" w:cstheme="minorBidi"/>
                <w:szCs w:val="22"/>
              </w:rPr>
              <w:t>52-63</w:t>
            </w:r>
          </w:p>
        </w:tc>
      </w:tr>
      <w:tr w:rsidR="00D05040" w:rsidRPr="00D05040" w14:paraId="1AA5A058" w14:textId="77777777" w:rsidTr="00D454CB">
        <w:trPr>
          <w:cantSplit/>
          <w:jc w:val="center"/>
        </w:trPr>
        <w:tc>
          <w:tcPr>
            <w:tcW w:w="0" w:type="auto"/>
          </w:tcPr>
          <w:p w14:paraId="40B56B76" w14:textId="77777777" w:rsidR="00D05040" w:rsidRPr="00D05040" w:rsidRDefault="00D05040" w:rsidP="00D05040">
            <w:pPr>
              <w:rPr>
                <w:rFonts w:eastAsiaTheme="minorHAnsi" w:cstheme="minorBidi"/>
                <w:szCs w:val="22"/>
              </w:rPr>
            </w:pPr>
            <w:r w:rsidRPr="00D05040">
              <w:rPr>
                <w:rFonts w:eastAsiaTheme="minorHAnsi" w:cstheme="minorBidi"/>
                <w:szCs w:val="22"/>
              </w:rPr>
              <w:t>Dr. Jerry McLelland, University of Southern Mississippi, Gulf Research Laboratory</w:t>
            </w:r>
          </w:p>
        </w:tc>
        <w:tc>
          <w:tcPr>
            <w:tcW w:w="0" w:type="auto"/>
          </w:tcPr>
          <w:p w14:paraId="0AE872A6" w14:textId="77777777" w:rsidR="00D05040" w:rsidRPr="00D05040" w:rsidRDefault="00D05040" w:rsidP="00D05040">
            <w:pPr>
              <w:rPr>
                <w:rFonts w:eastAsiaTheme="minorHAnsi" w:cstheme="minorBidi"/>
                <w:szCs w:val="22"/>
              </w:rPr>
            </w:pPr>
            <w:r w:rsidRPr="00D05040">
              <w:rPr>
                <w:rFonts w:eastAsiaTheme="minorHAnsi" w:cstheme="minorBidi"/>
                <w:szCs w:val="22"/>
              </w:rPr>
              <w:t>Ocean Springs, MS</w:t>
            </w:r>
          </w:p>
        </w:tc>
        <w:tc>
          <w:tcPr>
            <w:tcW w:w="0" w:type="auto"/>
          </w:tcPr>
          <w:p w14:paraId="1283098C" w14:textId="77777777" w:rsidR="00D05040" w:rsidRPr="00D05040" w:rsidRDefault="00D05040" w:rsidP="00D05040">
            <w:pPr>
              <w:rPr>
                <w:rFonts w:eastAsiaTheme="minorHAnsi" w:cstheme="minorBidi"/>
                <w:szCs w:val="22"/>
              </w:rPr>
            </w:pPr>
            <w:r w:rsidRPr="00D05040">
              <w:rPr>
                <w:rFonts w:eastAsiaTheme="minorHAnsi" w:cstheme="minorBidi"/>
                <w:szCs w:val="22"/>
              </w:rPr>
              <w:t>USMGRL</w:t>
            </w:r>
          </w:p>
        </w:tc>
        <w:tc>
          <w:tcPr>
            <w:tcW w:w="0" w:type="auto"/>
          </w:tcPr>
          <w:p w14:paraId="4811FF06" w14:textId="77777777" w:rsidR="00D05040" w:rsidRPr="00D05040" w:rsidRDefault="00D05040" w:rsidP="00D05040">
            <w:pPr>
              <w:rPr>
                <w:rFonts w:eastAsiaTheme="minorHAnsi" w:cstheme="minorBidi"/>
                <w:szCs w:val="22"/>
              </w:rPr>
            </w:pPr>
            <w:r w:rsidRPr="00D05040">
              <w:rPr>
                <w:rFonts w:eastAsiaTheme="minorHAnsi" w:cstheme="minorBidi"/>
                <w:szCs w:val="22"/>
              </w:rPr>
              <w:t>Benthos</w:t>
            </w:r>
          </w:p>
        </w:tc>
        <w:tc>
          <w:tcPr>
            <w:tcW w:w="0" w:type="auto"/>
          </w:tcPr>
          <w:p w14:paraId="757167BC" w14:textId="77777777" w:rsidR="00D05040" w:rsidRPr="00D05040" w:rsidRDefault="00D05040" w:rsidP="00D05040">
            <w:pPr>
              <w:rPr>
                <w:rFonts w:eastAsiaTheme="minorHAnsi" w:cstheme="minorBidi"/>
                <w:szCs w:val="22"/>
              </w:rPr>
            </w:pPr>
            <w:r w:rsidRPr="00D05040">
              <w:rPr>
                <w:rFonts w:eastAsiaTheme="minorHAnsi" w:cstheme="minorBidi"/>
                <w:szCs w:val="22"/>
              </w:rPr>
              <w:t>64-107</w:t>
            </w:r>
          </w:p>
        </w:tc>
      </w:tr>
      <w:tr w:rsidR="00D05040" w:rsidRPr="00D05040" w14:paraId="0A8DA8E2" w14:textId="77777777" w:rsidTr="00D454CB">
        <w:trPr>
          <w:cantSplit/>
          <w:jc w:val="center"/>
        </w:trPr>
        <w:tc>
          <w:tcPr>
            <w:tcW w:w="0" w:type="auto"/>
          </w:tcPr>
          <w:p w14:paraId="5F050BFC" w14:textId="77777777" w:rsidR="00D05040" w:rsidRPr="00D05040" w:rsidRDefault="00D05040" w:rsidP="00D05040">
            <w:pPr>
              <w:rPr>
                <w:rFonts w:eastAsiaTheme="minorHAnsi" w:cstheme="minorBidi"/>
                <w:szCs w:val="22"/>
              </w:rPr>
            </w:pPr>
            <w:r w:rsidRPr="00D05040">
              <w:rPr>
                <w:rFonts w:eastAsiaTheme="minorHAnsi" w:cstheme="minorBidi"/>
                <w:szCs w:val="22"/>
              </w:rPr>
              <w:t>PBS&amp;J</w:t>
            </w:r>
          </w:p>
        </w:tc>
        <w:tc>
          <w:tcPr>
            <w:tcW w:w="0" w:type="auto"/>
          </w:tcPr>
          <w:p w14:paraId="5FA9AF57" w14:textId="77777777" w:rsidR="00D05040" w:rsidRPr="00D05040" w:rsidRDefault="00D05040" w:rsidP="00D05040">
            <w:pPr>
              <w:rPr>
                <w:rFonts w:eastAsiaTheme="minorHAnsi" w:cstheme="minorBidi"/>
                <w:szCs w:val="22"/>
              </w:rPr>
            </w:pPr>
            <w:r w:rsidRPr="00D05040">
              <w:rPr>
                <w:rFonts w:eastAsiaTheme="minorHAnsi" w:cstheme="minorBidi"/>
                <w:szCs w:val="22"/>
              </w:rPr>
              <w:t>Austin, TX</w:t>
            </w:r>
          </w:p>
        </w:tc>
        <w:tc>
          <w:tcPr>
            <w:tcW w:w="0" w:type="auto"/>
          </w:tcPr>
          <w:p w14:paraId="0BB892EC" w14:textId="77777777" w:rsidR="00D05040" w:rsidRPr="00D05040" w:rsidRDefault="00D05040" w:rsidP="00D05040">
            <w:pPr>
              <w:rPr>
                <w:rFonts w:eastAsiaTheme="minorHAnsi" w:cstheme="minorBidi"/>
                <w:szCs w:val="22"/>
              </w:rPr>
            </w:pPr>
            <w:r w:rsidRPr="00D05040">
              <w:rPr>
                <w:rFonts w:eastAsiaTheme="minorHAnsi" w:cstheme="minorBidi"/>
                <w:szCs w:val="22"/>
              </w:rPr>
              <w:t>PBS&amp;J</w:t>
            </w:r>
          </w:p>
        </w:tc>
        <w:tc>
          <w:tcPr>
            <w:tcW w:w="0" w:type="auto"/>
          </w:tcPr>
          <w:p w14:paraId="42E913F1" w14:textId="77777777" w:rsidR="00D05040" w:rsidRPr="00D05040" w:rsidRDefault="00D05040" w:rsidP="00D05040">
            <w:pPr>
              <w:rPr>
                <w:rFonts w:eastAsiaTheme="minorHAnsi" w:cstheme="minorBidi"/>
                <w:szCs w:val="22"/>
              </w:rPr>
            </w:pPr>
            <w:r w:rsidRPr="00D05040">
              <w:rPr>
                <w:rFonts w:eastAsiaTheme="minorHAnsi" w:cstheme="minorBidi"/>
                <w:szCs w:val="22"/>
              </w:rPr>
              <w:t>Phytoplankton, Zooplankton</w:t>
            </w:r>
          </w:p>
        </w:tc>
        <w:tc>
          <w:tcPr>
            <w:tcW w:w="0" w:type="auto"/>
          </w:tcPr>
          <w:p w14:paraId="02AEE4D6" w14:textId="77777777" w:rsidR="00D05040" w:rsidRPr="00D05040" w:rsidRDefault="00D05040" w:rsidP="00D05040">
            <w:pPr>
              <w:rPr>
                <w:rFonts w:eastAsiaTheme="minorHAnsi" w:cstheme="minorBidi"/>
                <w:szCs w:val="22"/>
              </w:rPr>
            </w:pPr>
            <w:r w:rsidRPr="00D05040">
              <w:rPr>
                <w:rFonts w:eastAsiaTheme="minorHAnsi" w:cstheme="minorBidi"/>
                <w:szCs w:val="22"/>
              </w:rPr>
              <w:t>64-71</w:t>
            </w:r>
          </w:p>
        </w:tc>
      </w:tr>
      <w:tr w:rsidR="00D05040" w:rsidRPr="00D05040" w14:paraId="1A4B3C7C" w14:textId="77777777" w:rsidTr="00D454CB">
        <w:trPr>
          <w:cantSplit/>
          <w:jc w:val="center"/>
        </w:trPr>
        <w:tc>
          <w:tcPr>
            <w:tcW w:w="0" w:type="auto"/>
          </w:tcPr>
          <w:p w14:paraId="77948FFC" w14:textId="77777777" w:rsidR="00D05040" w:rsidRPr="00D05040" w:rsidRDefault="00D05040" w:rsidP="00D05040">
            <w:pPr>
              <w:rPr>
                <w:rFonts w:eastAsiaTheme="minorHAnsi" w:cstheme="minorBidi"/>
                <w:szCs w:val="22"/>
              </w:rPr>
            </w:pPr>
            <w:r w:rsidRPr="00D05040">
              <w:rPr>
                <w:rFonts w:eastAsiaTheme="minorHAnsi" w:cstheme="minorBidi"/>
                <w:szCs w:val="22"/>
              </w:rPr>
              <w:t>Atkins</w:t>
            </w:r>
          </w:p>
        </w:tc>
        <w:tc>
          <w:tcPr>
            <w:tcW w:w="0" w:type="auto"/>
          </w:tcPr>
          <w:p w14:paraId="1964BBFD" w14:textId="77777777" w:rsidR="00D05040" w:rsidRPr="00D05040" w:rsidRDefault="00D05040" w:rsidP="00D05040">
            <w:pPr>
              <w:rPr>
                <w:rFonts w:eastAsiaTheme="minorHAnsi" w:cstheme="minorBidi"/>
                <w:szCs w:val="22"/>
              </w:rPr>
            </w:pPr>
            <w:r w:rsidRPr="00D05040">
              <w:rPr>
                <w:rFonts w:eastAsiaTheme="minorHAnsi" w:cstheme="minorBidi"/>
                <w:szCs w:val="22"/>
              </w:rPr>
              <w:t>Austin, TX</w:t>
            </w:r>
          </w:p>
        </w:tc>
        <w:tc>
          <w:tcPr>
            <w:tcW w:w="0" w:type="auto"/>
          </w:tcPr>
          <w:p w14:paraId="488C906F" w14:textId="77777777" w:rsidR="00D05040" w:rsidRPr="00D05040" w:rsidRDefault="00D05040" w:rsidP="00D05040">
            <w:pPr>
              <w:rPr>
                <w:rFonts w:eastAsiaTheme="minorHAnsi" w:cstheme="minorBidi"/>
                <w:szCs w:val="22"/>
              </w:rPr>
            </w:pPr>
            <w:r w:rsidRPr="00D05040">
              <w:rPr>
                <w:rFonts w:eastAsiaTheme="minorHAnsi" w:cstheme="minorBidi"/>
                <w:szCs w:val="22"/>
              </w:rPr>
              <w:t>Atkins</w:t>
            </w:r>
          </w:p>
        </w:tc>
        <w:tc>
          <w:tcPr>
            <w:tcW w:w="0" w:type="auto"/>
          </w:tcPr>
          <w:p w14:paraId="538DBCA7" w14:textId="77777777" w:rsidR="00D05040" w:rsidRPr="00D05040" w:rsidRDefault="00D05040" w:rsidP="00D05040">
            <w:pPr>
              <w:rPr>
                <w:rFonts w:eastAsiaTheme="minorHAnsi" w:cstheme="minorBidi"/>
                <w:szCs w:val="22"/>
              </w:rPr>
            </w:pPr>
            <w:r w:rsidRPr="00D05040">
              <w:rPr>
                <w:rFonts w:eastAsiaTheme="minorHAnsi" w:cstheme="minorBidi"/>
                <w:szCs w:val="22"/>
              </w:rPr>
              <w:t>Phytoplankton, Zooplankton</w:t>
            </w:r>
          </w:p>
        </w:tc>
        <w:tc>
          <w:tcPr>
            <w:tcW w:w="0" w:type="auto"/>
          </w:tcPr>
          <w:p w14:paraId="7F8B33B2" w14:textId="77777777" w:rsidR="00D05040" w:rsidRPr="00D05040" w:rsidRDefault="00D05040" w:rsidP="00D05040">
            <w:pPr>
              <w:rPr>
                <w:rFonts w:eastAsiaTheme="minorHAnsi" w:cstheme="minorBidi"/>
                <w:szCs w:val="22"/>
              </w:rPr>
            </w:pPr>
            <w:r w:rsidRPr="00D05040">
              <w:rPr>
                <w:rFonts w:eastAsiaTheme="minorHAnsi" w:cstheme="minorBidi"/>
                <w:szCs w:val="22"/>
              </w:rPr>
              <w:t>72-87</w:t>
            </w:r>
          </w:p>
        </w:tc>
      </w:tr>
      <w:tr w:rsidR="00D05040" w:rsidRPr="00D05040" w14:paraId="0CC45081" w14:textId="77777777" w:rsidTr="00D454CB">
        <w:trPr>
          <w:cantSplit/>
          <w:jc w:val="center"/>
        </w:trPr>
        <w:tc>
          <w:tcPr>
            <w:tcW w:w="0" w:type="auto"/>
          </w:tcPr>
          <w:p w14:paraId="535C2E99" w14:textId="77777777" w:rsidR="00D05040" w:rsidRPr="00D05040" w:rsidRDefault="00D05040" w:rsidP="00D05040">
            <w:pPr>
              <w:rPr>
                <w:rFonts w:eastAsiaTheme="minorHAnsi" w:cstheme="minorBidi"/>
                <w:szCs w:val="22"/>
              </w:rPr>
            </w:pPr>
            <w:r w:rsidRPr="00D05040">
              <w:rPr>
                <w:rFonts w:eastAsiaTheme="minorHAnsi" w:cstheme="minorBidi"/>
                <w:szCs w:val="22"/>
              </w:rPr>
              <w:t>TAI Environmental Sciences, Inc.</w:t>
            </w:r>
          </w:p>
        </w:tc>
        <w:tc>
          <w:tcPr>
            <w:tcW w:w="0" w:type="auto"/>
          </w:tcPr>
          <w:p w14:paraId="12747D59" w14:textId="77777777" w:rsidR="00D05040" w:rsidRPr="00D05040" w:rsidRDefault="00D05040" w:rsidP="00D05040">
            <w:pPr>
              <w:rPr>
                <w:rFonts w:eastAsiaTheme="minorHAnsi" w:cstheme="minorBidi"/>
                <w:szCs w:val="22"/>
              </w:rPr>
            </w:pPr>
            <w:r w:rsidRPr="00D05040">
              <w:rPr>
                <w:rFonts w:eastAsiaTheme="minorHAnsi" w:cstheme="minorBidi"/>
                <w:szCs w:val="22"/>
              </w:rPr>
              <w:t>Mobile, AL</w:t>
            </w:r>
          </w:p>
        </w:tc>
        <w:tc>
          <w:tcPr>
            <w:tcW w:w="0" w:type="auto"/>
          </w:tcPr>
          <w:p w14:paraId="19F98A0A" w14:textId="77777777" w:rsidR="00D05040" w:rsidRPr="00D05040" w:rsidRDefault="00D05040" w:rsidP="00D05040">
            <w:pPr>
              <w:rPr>
                <w:rFonts w:eastAsiaTheme="minorHAnsi" w:cstheme="minorBidi"/>
                <w:szCs w:val="22"/>
              </w:rPr>
            </w:pPr>
            <w:r w:rsidRPr="00D05040">
              <w:rPr>
                <w:rFonts w:eastAsiaTheme="minorHAnsi" w:cstheme="minorBidi"/>
                <w:szCs w:val="22"/>
              </w:rPr>
              <w:t>TAI</w:t>
            </w:r>
          </w:p>
        </w:tc>
        <w:tc>
          <w:tcPr>
            <w:tcW w:w="0" w:type="auto"/>
          </w:tcPr>
          <w:p w14:paraId="153158C8" w14:textId="77777777" w:rsidR="00D05040" w:rsidRPr="00D05040" w:rsidRDefault="00D05040" w:rsidP="00D05040">
            <w:pPr>
              <w:rPr>
                <w:rFonts w:eastAsiaTheme="minorHAnsi" w:cstheme="minorBidi"/>
                <w:szCs w:val="22"/>
              </w:rPr>
            </w:pPr>
            <w:r w:rsidRPr="00D05040">
              <w:rPr>
                <w:rFonts w:eastAsiaTheme="minorHAnsi" w:cstheme="minorBidi"/>
                <w:szCs w:val="22"/>
              </w:rPr>
              <w:t>Red Algae</w:t>
            </w:r>
          </w:p>
        </w:tc>
        <w:tc>
          <w:tcPr>
            <w:tcW w:w="0" w:type="auto"/>
          </w:tcPr>
          <w:p w14:paraId="2127BE82" w14:textId="77777777" w:rsidR="00D05040" w:rsidRPr="00D05040" w:rsidRDefault="00D05040" w:rsidP="00D05040">
            <w:pPr>
              <w:rPr>
                <w:rFonts w:eastAsiaTheme="minorHAnsi" w:cstheme="minorBidi"/>
                <w:szCs w:val="22"/>
              </w:rPr>
            </w:pPr>
            <w:r w:rsidRPr="00D05040">
              <w:rPr>
                <w:rFonts w:eastAsiaTheme="minorHAnsi" w:cstheme="minorBidi"/>
                <w:szCs w:val="22"/>
              </w:rPr>
              <w:t>1-19</w:t>
            </w:r>
          </w:p>
        </w:tc>
      </w:tr>
      <w:tr w:rsidR="00D05040" w:rsidRPr="00D05040" w14:paraId="0664E722" w14:textId="77777777" w:rsidTr="00D454CB">
        <w:trPr>
          <w:cantSplit/>
          <w:jc w:val="center"/>
        </w:trPr>
        <w:tc>
          <w:tcPr>
            <w:tcW w:w="0" w:type="auto"/>
          </w:tcPr>
          <w:p w14:paraId="62511F15" w14:textId="77777777" w:rsidR="00D05040" w:rsidRPr="00D05040" w:rsidRDefault="00D05040" w:rsidP="00D05040">
            <w:pPr>
              <w:rPr>
                <w:rFonts w:eastAsiaTheme="minorHAnsi" w:cstheme="minorBidi"/>
                <w:szCs w:val="22"/>
              </w:rPr>
            </w:pPr>
            <w:r w:rsidRPr="00D05040">
              <w:rPr>
                <w:rFonts w:eastAsiaTheme="minorHAnsi" w:cstheme="minorBidi"/>
                <w:szCs w:val="22"/>
              </w:rPr>
              <w:t>Triangle Laboratories of RTP, Inc.</w:t>
            </w:r>
          </w:p>
        </w:tc>
        <w:tc>
          <w:tcPr>
            <w:tcW w:w="0" w:type="auto"/>
          </w:tcPr>
          <w:p w14:paraId="5D2247A3" w14:textId="77777777" w:rsidR="00D05040" w:rsidRPr="00D05040" w:rsidRDefault="00D05040" w:rsidP="00D05040">
            <w:pPr>
              <w:rPr>
                <w:rFonts w:eastAsiaTheme="minorHAnsi" w:cstheme="minorBidi"/>
                <w:szCs w:val="22"/>
              </w:rPr>
            </w:pPr>
            <w:r w:rsidRPr="00D05040">
              <w:rPr>
                <w:rFonts w:eastAsiaTheme="minorHAnsi" w:cstheme="minorBidi"/>
                <w:szCs w:val="22"/>
              </w:rPr>
              <w:t>Durham, NC</w:t>
            </w:r>
          </w:p>
        </w:tc>
        <w:tc>
          <w:tcPr>
            <w:tcW w:w="0" w:type="auto"/>
          </w:tcPr>
          <w:p w14:paraId="07231E59" w14:textId="77777777" w:rsidR="00D05040" w:rsidRPr="00D05040" w:rsidRDefault="00D05040" w:rsidP="00D05040">
            <w:pPr>
              <w:rPr>
                <w:rFonts w:eastAsiaTheme="minorHAnsi" w:cstheme="minorBidi"/>
                <w:szCs w:val="22"/>
              </w:rPr>
            </w:pPr>
            <w:r w:rsidRPr="00D05040">
              <w:rPr>
                <w:rFonts w:eastAsiaTheme="minorHAnsi" w:cstheme="minorBidi"/>
                <w:szCs w:val="22"/>
              </w:rPr>
              <w:t>Triangle</w:t>
            </w:r>
          </w:p>
        </w:tc>
        <w:tc>
          <w:tcPr>
            <w:tcW w:w="0" w:type="auto"/>
          </w:tcPr>
          <w:p w14:paraId="694FDF8C" w14:textId="77777777" w:rsidR="00D05040" w:rsidRPr="00D05040" w:rsidRDefault="00D05040" w:rsidP="00D05040">
            <w:pPr>
              <w:rPr>
                <w:rFonts w:eastAsiaTheme="minorHAnsi" w:cstheme="minorBidi"/>
                <w:szCs w:val="22"/>
              </w:rPr>
            </w:pPr>
            <w:r w:rsidRPr="00D05040">
              <w:rPr>
                <w:rFonts w:eastAsiaTheme="minorHAnsi" w:cstheme="minorBidi"/>
                <w:szCs w:val="22"/>
              </w:rPr>
              <w:t>Dioxin</w:t>
            </w:r>
          </w:p>
        </w:tc>
        <w:tc>
          <w:tcPr>
            <w:tcW w:w="0" w:type="auto"/>
          </w:tcPr>
          <w:p w14:paraId="383FE5F0" w14:textId="77777777" w:rsidR="00D05040" w:rsidRPr="00D05040" w:rsidRDefault="00D05040" w:rsidP="00D05040">
            <w:pPr>
              <w:rPr>
                <w:rFonts w:eastAsiaTheme="minorHAnsi" w:cstheme="minorBidi"/>
                <w:szCs w:val="22"/>
              </w:rPr>
            </w:pPr>
            <w:r w:rsidRPr="00D05040">
              <w:rPr>
                <w:rFonts w:eastAsiaTheme="minorHAnsi" w:cstheme="minorBidi"/>
                <w:szCs w:val="22"/>
              </w:rPr>
              <w:t>1-6</w:t>
            </w:r>
          </w:p>
        </w:tc>
      </w:tr>
    </w:tbl>
    <w:p w14:paraId="6803A6A4" w14:textId="77777777" w:rsidR="00D05040" w:rsidRPr="00D05040" w:rsidRDefault="00D05040" w:rsidP="00D05040">
      <w:r w:rsidRPr="00D05040">
        <w:br w:type="page"/>
      </w:r>
    </w:p>
    <w:p w14:paraId="3F7C44F2" w14:textId="77777777" w:rsidR="00D05040" w:rsidRPr="00D05040" w:rsidRDefault="00D05040" w:rsidP="00D05040">
      <w:pPr>
        <w:pStyle w:val="Heading1"/>
      </w:pPr>
      <w:bookmarkStart w:id="3" w:name="_Toc110850388"/>
      <w:bookmarkEnd w:id="1"/>
      <w:bookmarkEnd w:id="2"/>
      <w:r w:rsidRPr="00D05040">
        <w:lastRenderedPageBreak/>
        <w:t>Table S2: Station Locations</w:t>
      </w:r>
      <w:bookmarkEnd w:id="3"/>
    </w:p>
    <w:p w14:paraId="1D6DC205" w14:textId="733DC3FD" w:rsidR="00D05040" w:rsidRPr="00D05040" w:rsidRDefault="00D05040" w:rsidP="00D05040">
      <w:r w:rsidRPr="00D05040">
        <w:t>The Formosa Discharge is located at 28.680963 N, -96.582103 W. Abbreviations:</w:t>
      </w:r>
      <w:r>
        <w:t xml:space="preserve"> </w:t>
      </w:r>
      <w:r w:rsidRPr="00D05040">
        <w:t>FPC = Formosa Plastics Corporation station name, TCEQ = Texas Commission on Environmental Quality station name, HRI = Harte Research Institute Station name, Distance= distance from discharge location, ft = feet, m = meters, Direction = direction from the discharge.</w:t>
      </w:r>
    </w:p>
    <w:p w14:paraId="16B905F2" w14:textId="77777777" w:rsidR="00D05040" w:rsidRPr="00D05040" w:rsidRDefault="00D05040" w:rsidP="00D05040"/>
    <w:tbl>
      <w:tblPr>
        <w:tblW w:w="9216" w:type="dxa"/>
        <w:jc w:val="center"/>
        <w:tblCellMar>
          <w:top w:w="29" w:type="dxa"/>
          <w:left w:w="29" w:type="dxa"/>
          <w:bottom w:w="29" w:type="dxa"/>
          <w:right w:w="29" w:type="dxa"/>
        </w:tblCellMar>
        <w:tblLook w:val="04A0" w:firstRow="1" w:lastRow="0" w:firstColumn="1" w:lastColumn="0" w:noHBand="0" w:noVBand="1"/>
      </w:tblPr>
      <w:tblGrid>
        <w:gridCol w:w="673"/>
        <w:gridCol w:w="947"/>
        <w:gridCol w:w="1688"/>
        <w:gridCol w:w="1740"/>
        <w:gridCol w:w="1304"/>
        <w:gridCol w:w="1381"/>
        <w:gridCol w:w="1483"/>
      </w:tblGrid>
      <w:tr w:rsidR="00D05040" w:rsidRPr="00D05040" w14:paraId="2AA67373"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325DD5E" w14:textId="77777777" w:rsidR="00D05040" w:rsidRPr="00D05040" w:rsidRDefault="00D05040" w:rsidP="00D05040">
            <w:pPr>
              <w:rPr>
                <w:b/>
                <w:bCs/>
              </w:rPr>
            </w:pPr>
            <w:r w:rsidRPr="00D05040">
              <w:rPr>
                <w:b/>
                <w:bCs/>
              </w:rPr>
              <w:t xml:space="preserve">FPC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EAA51C9" w14:textId="77777777" w:rsidR="00D05040" w:rsidRPr="00D05040" w:rsidRDefault="00D05040" w:rsidP="00D05040">
            <w:pPr>
              <w:rPr>
                <w:b/>
                <w:bCs/>
              </w:rPr>
            </w:pPr>
            <w:r w:rsidRPr="00D05040">
              <w:rPr>
                <w:b/>
                <w:bCs/>
              </w:rPr>
              <w:t xml:space="preserve">TCEQ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1088C7" w14:textId="77777777" w:rsidR="00D05040" w:rsidRPr="00D05040" w:rsidRDefault="00D05040" w:rsidP="00D05040">
            <w:pPr>
              <w:rPr>
                <w:b/>
                <w:bCs/>
              </w:rPr>
            </w:pPr>
            <w:r w:rsidRPr="00D05040">
              <w:rPr>
                <w:b/>
                <w:bCs/>
              </w:rPr>
              <w:t>Distance (ft)</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05BFE66" w14:textId="77777777" w:rsidR="00D05040" w:rsidRPr="00D05040" w:rsidRDefault="00D05040" w:rsidP="00D05040">
            <w:pPr>
              <w:rPr>
                <w:b/>
                <w:bCs/>
              </w:rPr>
            </w:pPr>
            <w:r w:rsidRPr="00D05040">
              <w:rPr>
                <w:b/>
                <w:bCs/>
              </w:rPr>
              <w:t>Distance (m)</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43B9388" w14:textId="77777777" w:rsidR="00D05040" w:rsidRPr="00D05040" w:rsidRDefault="00D05040" w:rsidP="00D05040">
            <w:pPr>
              <w:rPr>
                <w:b/>
                <w:bCs/>
              </w:rPr>
            </w:pPr>
            <w:r w:rsidRPr="00D05040">
              <w:rPr>
                <w:b/>
                <w:bCs/>
              </w:rPr>
              <w:t>Direction</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C978147" w14:textId="77777777" w:rsidR="00D05040" w:rsidRPr="00D05040" w:rsidRDefault="00D05040" w:rsidP="00D05040">
            <w:pPr>
              <w:rPr>
                <w:b/>
                <w:bCs/>
              </w:rPr>
            </w:pPr>
            <w:r w:rsidRPr="00D05040">
              <w:rPr>
                <w:b/>
                <w:bCs/>
              </w:rPr>
              <w:t>Latitude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B475576" w14:textId="77777777" w:rsidR="00D05040" w:rsidRPr="00D05040" w:rsidRDefault="00D05040" w:rsidP="00D05040">
            <w:pPr>
              <w:rPr>
                <w:b/>
                <w:bCs/>
              </w:rPr>
            </w:pPr>
            <w:r w:rsidRPr="00D05040">
              <w:rPr>
                <w:b/>
                <w:bCs/>
              </w:rPr>
              <w:t>Longitude</w:t>
            </w:r>
          </w:p>
        </w:tc>
      </w:tr>
      <w:tr w:rsidR="00D05040" w:rsidRPr="00D05040" w14:paraId="7F0D55F8"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EA7C5B0" w14:textId="77777777" w:rsidR="00D05040" w:rsidRPr="00D05040" w:rsidRDefault="00D05040" w:rsidP="00D05040">
            <w:r w:rsidRPr="00D05040">
              <w:t>A1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557D2A6" w14:textId="77777777" w:rsidR="00D05040" w:rsidRPr="00D05040" w:rsidRDefault="00D05040" w:rsidP="00D05040">
            <w:r w:rsidRPr="00D05040">
              <w:t>14116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538D862" w14:textId="77777777" w:rsidR="00D05040" w:rsidRPr="00D05040" w:rsidRDefault="00D05040" w:rsidP="00D05040">
            <w:r w:rsidRPr="00D05040">
              <w:t>50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0D21CA4" w14:textId="77777777" w:rsidR="00D05040" w:rsidRPr="00D05040" w:rsidRDefault="00D05040" w:rsidP="00D05040">
            <w:r w:rsidRPr="00D05040">
              <w:t>15.24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7A18EC7" w14:textId="77777777" w:rsidR="00D05040" w:rsidRPr="00D05040" w:rsidRDefault="00D05040" w:rsidP="00D05040">
            <w:r w:rsidRPr="00D05040">
              <w:t>NW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BEF41E7" w14:textId="77777777" w:rsidR="00D05040" w:rsidRPr="00D05040" w:rsidRDefault="00D05040" w:rsidP="00D05040">
            <w:r w:rsidRPr="00D05040">
              <w:t>28.681056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4C0446A" w14:textId="77777777" w:rsidR="00D05040" w:rsidRPr="00D05040" w:rsidRDefault="00D05040" w:rsidP="00D05040">
            <w:r w:rsidRPr="00D05040">
              <w:t>-96.582225</w:t>
            </w:r>
          </w:p>
        </w:tc>
      </w:tr>
      <w:tr w:rsidR="00D05040" w:rsidRPr="00D05040" w14:paraId="05E9BA9D"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DA80587" w14:textId="77777777" w:rsidR="00D05040" w:rsidRPr="00D05040" w:rsidRDefault="00D05040" w:rsidP="00D05040">
            <w:r w:rsidRPr="00D05040">
              <w:t>A2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1E8DE63" w14:textId="77777777" w:rsidR="00D05040" w:rsidRPr="00D05040" w:rsidRDefault="00D05040" w:rsidP="00D05040">
            <w:r w:rsidRPr="00D05040">
              <w:t>14118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DA86DB6" w14:textId="77777777" w:rsidR="00D05040" w:rsidRPr="00D05040" w:rsidRDefault="00D05040" w:rsidP="00D05040">
            <w:r w:rsidRPr="00D05040">
              <w:t>50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858868" w14:textId="77777777" w:rsidR="00D05040" w:rsidRPr="00D05040" w:rsidRDefault="00D05040" w:rsidP="00D05040">
            <w:r w:rsidRPr="00D05040">
              <w:t>15.24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ACEB47B" w14:textId="77777777" w:rsidR="00D05040" w:rsidRPr="00D05040" w:rsidRDefault="00D05040" w:rsidP="00D05040">
            <w:r w:rsidRPr="00D05040">
              <w:t>SW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6EE9D16" w14:textId="77777777" w:rsidR="00D05040" w:rsidRPr="00D05040" w:rsidRDefault="00D05040" w:rsidP="00D05040">
            <w:r w:rsidRPr="00D05040">
              <w:t>28.680833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0D3CFE" w14:textId="77777777" w:rsidR="00D05040" w:rsidRPr="00D05040" w:rsidRDefault="00D05040" w:rsidP="00D05040">
            <w:r w:rsidRPr="00D05040">
              <w:t>-96.582200</w:t>
            </w:r>
          </w:p>
        </w:tc>
      </w:tr>
      <w:tr w:rsidR="00D05040" w:rsidRPr="00D05040" w14:paraId="28EFE371"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2A8C072" w14:textId="77777777" w:rsidR="00D05040" w:rsidRPr="00D05040" w:rsidRDefault="00D05040" w:rsidP="00D05040">
            <w:r w:rsidRPr="00D05040">
              <w:t>A3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EEBC415" w14:textId="77777777" w:rsidR="00D05040" w:rsidRPr="00D05040" w:rsidRDefault="00D05040" w:rsidP="00D05040">
            <w:r w:rsidRPr="00D05040">
              <w:t>14119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5CE3E68" w14:textId="77777777" w:rsidR="00D05040" w:rsidRPr="00D05040" w:rsidRDefault="00D05040" w:rsidP="00D05040">
            <w:r w:rsidRPr="00D05040">
              <w:t>50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43D0163" w14:textId="77777777" w:rsidR="00D05040" w:rsidRPr="00D05040" w:rsidRDefault="00D05040" w:rsidP="00D05040">
            <w:r w:rsidRPr="00D05040">
              <w:t>15.24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36AF222" w14:textId="77777777" w:rsidR="00D05040" w:rsidRPr="00D05040" w:rsidRDefault="00D05040" w:rsidP="00D05040">
            <w:r w:rsidRPr="00D05040">
              <w:t>SE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8D7BA8C" w14:textId="77777777" w:rsidR="00D05040" w:rsidRPr="00D05040" w:rsidRDefault="00D05040" w:rsidP="00D05040">
            <w:r w:rsidRPr="00D05040">
              <w:t>28.680883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71C6F8A" w14:textId="77777777" w:rsidR="00D05040" w:rsidRPr="00D05040" w:rsidRDefault="00D05040" w:rsidP="00D05040">
            <w:r w:rsidRPr="00D05040">
              <w:t>-96.581981</w:t>
            </w:r>
          </w:p>
        </w:tc>
      </w:tr>
      <w:tr w:rsidR="00D05040" w:rsidRPr="00D05040" w14:paraId="1CDBB97E"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5F52585" w14:textId="77777777" w:rsidR="00D05040" w:rsidRPr="00D05040" w:rsidRDefault="00D05040" w:rsidP="00D05040">
            <w:r w:rsidRPr="00D05040">
              <w:t>A4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AD0D05" w14:textId="77777777" w:rsidR="00D05040" w:rsidRPr="00D05040" w:rsidRDefault="00D05040" w:rsidP="00D05040">
            <w:r w:rsidRPr="00D05040">
              <w:t>14120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D97161" w14:textId="77777777" w:rsidR="00D05040" w:rsidRPr="00D05040" w:rsidRDefault="00D05040" w:rsidP="00D05040">
            <w:r w:rsidRPr="00D05040">
              <w:t>50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DF53C1" w14:textId="77777777" w:rsidR="00D05040" w:rsidRPr="00D05040" w:rsidRDefault="00D05040" w:rsidP="00D05040">
            <w:r w:rsidRPr="00D05040">
              <w:t>15.24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B9CF1D2" w14:textId="77777777" w:rsidR="00D05040" w:rsidRPr="00D05040" w:rsidRDefault="00D05040" w:rsidP="00D05040">
            <w:r w:rsidRPr="00D05040">
              <w:t>NE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EF5F5E7" w14:textId="77777777" w:rsidR="00D05040" w:rsidRPr="00D05040" w:rsidRDefault="00D05040" w:rsidP="00D05040">
            <w:r w:rsidRPr="00D05040">
              <w:t>28.681078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CE79F6C" w14:textId="77777777" w:rsidR="00D05040" w:rsidRPr="00D05040" w:rsidRDefault="00D05040" w:rsidP="00D05040">
            <w:r w:rsidRPr="00D05040">
              <w:t>-96.582006</w:t>
            </w:r>
          </w:p>
        </w:tc>
      </w:tr>
      <w:tr w:rsidR="00D05040" w:rsidRPr="00D05040" w14:paraId="2E128684"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467E6A6" w14:textId="77777777" w:rsidR="00D05040" w:rsidRPr="00D05040" w:rsidRDefault="00D05040" w:rsidP="00D05040">
            <w:r w:rsidRPr="00D05040">
              <w:t>B1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0839E9" w14:textId="77777777" w:rsidR="00D05040" w:rsidRPr="00D05040" w:rsidRDefault="00D05040" w:rsidP="00D05040">
            <w:r w:rsidRPr="00D05040">
              <w:t>14121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3A25DB0" w14:textId="77777777" w:rsidR="00D05040" w:rsidRPr="00D05040" w:rsidRDefault="00D05040" w:rsidP="00D05040">
            <w:r w:rsidRPr="00D05040">
              <w:t>250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6F0EBB4" w14:textId="77777777" w:rsidR="00D05040" w:rsidRPr="00D05040" w:rsidRDefault="00D05040" w:rsidP="00D05040">
            <w:r w:rsidRPr="00D05040">
              <w:t>76.2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8F05CC" w14:textId="77777777" w:rsidR="00D05040" w:rsidRPr="00D05040" w:rsidRDefault="00D05040" w:rsidP="00D05040">
            <w:r w:rsidRPr="00D05040">
              <w:t>NW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0DE3FCD" w14:textId="77777777" w:rsidR="00D05040" w:rsidRPr="00D05040" w:rsidRDefault="00D05040" w:rsidP="00D05040">
            <w:r w:rsidRPr="00D05040">
              <w:t>28.681483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9424308" w14:textId="77777777" w:rsidR="00D05040" w:rsidRPr="00D05040" w:rsidRDefault="00D05040" w:rsidP="00D05040">
            <w:r w:rsidRPr="00D05040">
              <w:t>-96.582836</w:t>
            </w:r>
          </w:p>
        </w:tc>
      </w:tr>
      <w:tr w:rsidR="00D05040" w:rsidRPr="00D05040" w14:paraId="3EF042CA"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7BF3785" w14:textId="77777777" w:rsidR="00D05040" w:rsidRPr="00D05040" w:rsidRDefault="00D05040" w:rsidP="00D05040">
            <w:r w:rsidRPr="00D05040">
              <w:t>B2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DC19A52" w14:textId="77777777" w:rsidR="00D05040" w:rsidRPr="00D05040" w:rsidRDefault="00D05040" w:rsidP="00D05040">
            <w:r w:rsidRPr="00D05040">
              <w:t>14122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74A0DB0" w14:textId="77777777" w:rsidR="00D05040" w:rsidRPr="00D05040" w:rsidRDefault="00D05040" w:rsidP="00D05040">
            <w:r w:rsidRPr="00D05040">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EFBE0DE" w14:textId="77777777" w:rsidR="00D05040" w:rsidRPr="00D05040" w:rsidRDefault="00D05040" w:rsidP="00D05040">
            <w:r w:rsidRPr="00D05040">
              <w:t>60.96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FEE8CDF" w14:textId="77777777" w:rsidR="00D05040" w:rsidRPr="00D05040" w:rsidRDefault="00D05040" w:rsidP="00D05040">
            <w:r w:rsidRPr="00D05040">
              <w:t>SW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D9F3A3F" w14:textId="77777777" w:rsidR="00D05040" w:rsidRPr="00D05040" w:rsidRDefault="00D05040" w:rsidP="00D05040">
            <w:r w:rsidRPr="00D05040">
              <w:t>28.680539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8A912D" w14:textId="77777777" w:rsidR="00D05040" w:rsidRPr="00D05040" w:rsidRDefault="00D05040" w:rsidP="00D05040">
            <w:r w:rsidRPr="00D05040">
              <w:t>-96.582492</w:t>
            </w:r>
          </w:p>
        </w:tc>
      </w:tr>
      <w:tr w:rsidR="00D05040" w:rsidRPr="00D05040" w14:paraId="0F9A0E16"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23F1840" w14:textId="77777777" w:rsidR="00D05040" w:rsidRPr="00D05040" w:rsidRDefault="00D05040" w:rsidP="00D05040">
            <w:r w:rsidRPr="00D05040">
              <w:t>B3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992130F" w14:textId="77777777" w:rsidR="00D05040" w:rsidRPr="00D05040" w:rsidRDefault="00D05040" w:rsidP="00D05040">
            <w:r w:rsidRPr="00D05040">
              <w:t>14123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3F20F0D" w14:textId="77777777" w:rsidR="00D05040" w:rsidRPr="00D05040" w:rsidRDefault="00D05040" w:rsidP="00D05040">
            <w:r w:rsidRPr="00D05040">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8382F15" w14:textId="77777777" w:rsidR="00D05040" w:rsidRPr="00D05040" w:rsidRDefault="00D05040" w:rsidP="00D05040">
            <w:r w:rsidRPr="00D05040">
              <w:t>60.96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E72E570" w14:textId="77777777" w:rsidR="00D05040" w:rsidRPr="00D05040" w:rsidRDefault="00D05040" w:rsidP="00D05040">
            <w:r w:rsidRPr="00D05040">
              <w:t>SE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8D8C4FD" w14:textId="77777777" w:rsidR="00D05040" w:rsidRPr="00D05040" w:rsidRDefault="00D05040" w:rsidP="00D05040">
            <w:r w:rsidRPr="00D05040">
              <w:t>28.680628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F0A0CCF" w14:textId="77777777" w:rsidR="00D05040" w:rsidRPr="00D05040" w:rsidRDefault="00D05040" w:rsidP="00D05040">
            <w:r w:rsidRPr="00D05040">
              <w:t>-96.581614</w:t>
            </w:r>
          </w:p>
        </w:tc>
      </w:tr>
      <w:tr w:rsidR="00D05040" w:rsidRPr="00D05040" w14:paraId="0299BF05"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41B0DE7" w14:textId="77777777" w:rsidR="00D05040" w:rsidRPr="00D05040" w:rsidRDefault="00D05040" w:rsidP="00D05040">
            <w:r w:rsidRPr="00D05040">
              <w:t>B4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CF11B54" w14:textId="77777777" w:rsidR="00D05040" w:rsidRPr="00D05040" w:rsidRDefault="00D05040" w:rsidP="00D05040">
            <w:r w:rsidRPr="00D05040">
              <w:t>14124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B23924" w14:textId="77777777" w:rsidR="00D05040" w:rsidRPr="00D05040" w:rsidRDefault="00D05040" w:rsidP="00D05040">
            <w:r w:rsidRPr="00D05040">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846C277" w14:textId="77777777" w:rsidR="00D05040" w:rsidRPr="00D05040" w:rsidRDefault="00D05040" w:rsidP="00D05040">
            <w:r w:rsidRPr="00D05040">
              <w:t>60.96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D9F2567" w14:textId="77777777" w:rsidR="00D05040" w:rsidRPr="00D05040" w:rsidRDefault="00D05040" w:rsidP="00D05040">
            <w:r w:rsidRPr="00D05040">
              <w:t>NE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6A8F8D" w14:textId="77777777" w:rsidR="00D05040" w:rsidRPr="00D05040" w:rsidRDefault="00D05040" w:rsidP="00D05040">
            <w:r w:rsidRPr="00D05040">
              <w:t>28.681400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C11D15D" w14:textId="77777777" w:rsidR="00D05040" w:rsidRPr="00D05040" w:rsidRDefault="00D05040" w:rsidP="00D05040">
            <w:r w:rsidRPr="00D05040">
              <w:t>-96.581714</w:t>
            </w:r>
          </w:p>
        </w:tc>
      </w:tr>
      <w:tr w:rsidR="00D05040" w:rsidRPr="00D05040" w14:paraId="66C4119B"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41DB63" w14:textId="77777777" w:rsidR="00D05040" w:rsidRPr="00D05040" w:rsidRDefault="00D05040" w:rsidP="00D05040">
            <w:r w:rsidRPr="00D05040">
              <w:t>C1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C8A441F" w14:textId="77777777" w:rsidR="00D05040" w:rsidRPr="00D05040" w:rsidRDefault="00D05040" w:rsidP="00D05040">
            <w:r w:rsidRPr="00D05040">
              <w:t>14125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F646454" w14:textId="77777777" w:rsidR="00D05040" w:rsidRPr="00D05040" w:rsidRDefault="00D05040" w:rsidP="00D05040">
            <w:r w:rsidRPr="00D05040">
              <w:t>600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69C927" w14:textId="77777777" w:rsidR="00D05040" w:rsidRPr="00D05040" w:rsidRDefault="00D05040" w:rsidP="00D05040">
            <w:r w:rsidRPr="00D05040">
              <w:t>182.88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A56A074" w14:textId="77777777" w:rsidR="00D05040" w:rsidRPr="00D05040" w:rsidRDefault="00D05040" w:rsidP="00D05040">
            <w:r w:rsidRPr="00D05040">
              <w:t>NW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8566053" w14:textId="77777777" w:rsidR="00D05040" w:rsidRPr="00D05040" w:rsidRDefault="00D05040" w:rsidP="00D05040">
            <w:r w:rsidRPr="00D05040">
              <w:t>28.681997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BA365B" w14:textId="77777777" w:rsidR="00D05040" w:rsidRPr="00D05040" w:rsidRDefault="00D05040" w:rsidP="00D05040">
            <w:r w:rsidRPr="00D05040">
              <w:t>-96.583569</w:t>
            </w:r>
          </w:p>
        </w:tc>
      </w:tr>
      <w:tr w:rsidR="00D05040" w:rsidRPr="00D05040" w14:paraId="6D087024"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AE44B44" w14:textId="77777777" w:rsidR="00D05040" w:rsidRPr="00D05040" w:rsidRDefault="00D05040" w:rsidP="00D05040">
            <w:r w:rsidRPr="00D05040">
              <w:t>C2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282F04" w14:textId="77777777" w:rsidR="00D05040" w:rsidRPr="00D05040" w:rsidRDefault="00D05040" w:rsidP="00D05040">
            <w:r w:rsidRPr="00D05040">
              <w:t>14126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7A098F2" w14:textId="77777777" w:rsidR="00D05040" w:rsidRPr="00D05040" w:rsidRDefault="00D05040" w:rsidP="00D05040">
            <w:r w:rsidRPr="00D05040">
              <w:t>600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187CB8" w14:textId="77777777" w:rsidR="00D05040" w:rsidRPr="00D05040" w:rsidRDefault="00D05040" w:rsidP="00D05040">
            <w:r w:rsidRPr="00D05040">
              <w:t>182.88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755B8A" w14:textId="77777777" w:rsidR="00D05040" w:rsidRPr="00D05040" w:rsidRDefault="00D05040" w:rsidP="00D05040">
            <w:r w:rsidRPr="00D05040">
              <w:t>SW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E45758E" w14:textId="77777777" w:rsidR="00D05040" w:rsidRPr="00D05040" w:rsidRDefault="00D05040" w:rsidP="00D05040">
            <w:r w:rsidRPr="00D05040">
              <w:t>28.679678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9BB99CF" w14:textId="77777777" w:rsidR="00D05040" w:rsidRPr="00D05040" w:rsidRDefault="00D05040" w:rsidP="00D05040">
            <w:r w:rsidRPr="00D05040">
              <w:t>-96.583267</w:t>
            </w:r>
          </w:p>
        </w:tc>
      </w:tr>
      <w:tr w:rsidR="00D05040" w:rsidRPr="00D05040" w14:paraId="2C17CFA0"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7C2FC07" w14:textId="77777777" w:rsidR="00D05040" w:rsidRPr="00D05040" w:rsidRDefault="00D05040" w:rsidP="00D05040">
            <w:r w:rsidRPr="00D05040">
              <w:t>C3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E4B8890" w14:textId="77777777" w:rsidR="00D05040" w:rsidRPr="00D05040" w:rsidRDefault="00D05040" w:rsidP="00D05040">
            <w:r w:rsidRPr="00D05040">
              <w:t>14127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2C2C512" w14:textId="77777777" w:rsidR="00D05040" w:rsidRPr="00D05040" w:rsidRDefault="00D05040" w:rsidP="00D05040">
            <w:r w:rsidRPr="00D05040">
              <w:t>600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50F0554" w14:textId="77777777" w:rsidR="00D05040" w:rsidRPr="00D05040" w:rsidRDefault="00D05040" w:rsidP="00D05040">
            <w:r w:rsidRPr="00D05040">
              <w:t>182.88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C4C2D6D" w14:textId="77777777" w:rsidR="00D05040" w:rsidRPr="00D05040" w:rsidRDefault="00D05040" w:rsidP="00D05040">
            <w:r w:rsidRPr="00D05040">
              <w:t>SE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1778B21" w14:textId="77777777" w:rsidR="00D05040" w:rsidRPr="00D05040" w:rsidRDefault="00D05040" w:rsidP="00D05040">
            <w:r w:rsidRPr="00D05040">
              <w:t>28.679944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22121BA" w14:textId="77777777" w:rsidR="00D05040" w:rsidRPr="00D05040" w:rsidRDefault="00D05040" w:rsidP="00D05040">
            <w:r w:rsidRPr="00D05040">
              <w:t>-96.580628</w:t>
            </w:r>
          </w:p>
        </w:tc>
      </w:tr>
      <w:tr w:rsidR="00D05040" w:rsidRPr="00D05040" w14:paraId="70ED26E7"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884FBCD" w14:textId="77777777" w:rsidR="00D05040" w:rsidRPr="00D05040" w:rsidRDefault="00D05040" w:rsidP="00D05040">
            <w:r w:rsidRPr="00D05040">
              <w:t>C4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0BCB6AD" w14:textId="77777777" w:rsidR="00D05040" w:rsidRPr="00D05040" w:rsidRDefault="00D05040" w:rsidP="00D05040">
            <w:r w:rsidRPr="00D05040">
              <w:t>14128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B8BE1A" w14:textId="77777777" w:rsidR="00D05040" w:rsidRPr="00D05040" w:rsidRDefault="00D05040" w:rsidP="00D05040">
            <w:r w:rsidRPr="00D05040">
              <w:t>600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461A836" w14:textId="77777777" w:rsidR="00D05040" w:rsidRPr="00D05040" w:rsidRDefault="00D05040" w:rsidP="00D05040">
            <w:r w:rsidRPr="00D05040">
              <w:t>182.88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17F055E" w14:textId="77777777" w:rsidR="00D05040" w:rsidRPr="00D05040" w:rsidRDefault="00D05040" w:rsidP="00D05040">
            <w:r w:rsidRPr="00D05040">
              <w:t>NE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FDDAC3" w14:textId="77777777" w:rsidR="00D05040" w:rsidRPr="00D05040" w:rsidRDefault="00D05040" w:rsidP="00D05040">
            <w:r w:rsidRPr="00D05040">
              <w:t>28.682264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5BE4F19" w14:textId="77777777" w:rsidR="00D05040" w:rsidRPr="00D05040" w:rsidRDefault="00D05040" w:rsidP="00D05040">
            <w:r w:rsidRPr="00D05040">
              <w:t>-96.580939</w:t>
            </w:r>
          </w:p>
        </w:tc>
      </w:tr>
      <w:tr w:rsidR="00D05040" w:rsidRPr="00D05040" w14:paraId="21221398"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4FA6E4B" w14:textId="77777777" w:rsidR="00D05040" w:rsidRPr="00D05040" w:rsidRDefault="00D05040" w:rsidP="00D05040">
            <w:r w:rsidRPr="00D05040">
              <w:t>D1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6660F2F" w14:textId="77777777" w:rsidR="00D05040" w:rsidRPr="00D05040" w:rsidRDefault="00D05040" w:rsidP="00D05040">
            <w:r w:rsidRPr="00D05040">
              <w:t>14129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61530B" w14:textId="77777777" w:rsidR="00D05040" w:rsidRPr="00D05040" w:rsidRDefault="00D05040" w:rsidP="00D05040">
            <w:r w:rsidRPr="00D05040">
              <w:t>1500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4BBA617" w14:textId="77777777" w:rsidR="00D05040" w:rsidRPr="00D05040" w:rsidRDefault="00D05040" w:rsidP="00D05040">
            <w:r w:rsidRPr="00D05040">
              <w:t>457.2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DDF72B4" w14:textId="77777777" w:rsidR="00D05040" w:rsidRPr="00D05040" w:rsidRDefault="00D05040" w:rsidP="00D05040">
            <w:r w:rsidRPr="00D05040">
              <w:t>NW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04065FF" w14:textId="77777777" w:rsidR="00D05040" w:rsidRPr="00D05040" w:rsidRDefault="00D05040" w:rsidP="00D05040">
            <w:r w:rsidRPr="00D05040">
              <w:t>28.683536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1958BD4" w14:textId="77777777" w:rsidR="00D05040" w:rsidRPr="00D05040" w:rsidRDefault="00D05040" w:rsidP="00D05040">
            <w:r w:rsidRPr="00D05040">
              <w:t>-96.585767</w:t>
            </w:r>
          </w:p>
        </w:tc>
      </w:tr>
      <w:tr w:rsidR="00D05040" w:rsidRPr="00D05040" w14:paraId="3C76AA7F" w14:textId="77777777" w:rsidTr="00D454CB">
        <w:trPr>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3566C56" w14:textId="77777777" w:rsidR="00D05040" w:rsidRPr="00D05040" w:rsidRDefault="00D05040" w:rsidP="00D05040">
            <w:r w:rsidRPr="00D05040">
              <w:t>D2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586E8F9" w14:textId="77777777" w:rsidR="00D05040" w:rsidRPr="00D05040" w:rsidRDefault="00D05040" w:rsidP="00D05040">
            <w:r w:rsidRPr="00D05040">
              <w:t>14130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A4681A" w14:textId="77777777" w:rsidR="00D05040" w:rsidRPr="00D05040" w:rsidRDefault="00D05040" w:rsidP="00D05040">
            <w:r w:rsidRPr="00D05040">
              <w:t>1500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53AB0E0" w14:textId="77777777" w:rsidR="00D05040" w:rsidRPr="00D05040" w:rsidRDefault="00D05040" w:rsidP="00D05040">
            <w:r w:rsidRPr="00D05040">
              <w:t>457.2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7A02591" w14:textId="77777777" w:rsidR="00D05040" w:rsidRPr="00D05040" w:rsidRDefault="00D05040" w:rsidP="00D05040">
            <w:r w:rsidRPr="00D05040">
              <w:t>SW</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5CDFB41" w14:textId="77777777" w:rsidR="00D05040" w:rsidRPr="00D05040" w:rsidRDefault="00D05040" w:rsidP="00D05040">
            <w:r w:rsidRPr="00D05040">
              <w:t>28.677742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A2C9C58" w14:textId="77777777" w:rsidR="00D05040" w:rsidRPr="00D05040" w:rsidRDefault="00D05040" w:rsidP="00D05040">
            <w:r w:rsidRPr="00D05040">
              <w:t>-96.585011</w:t>
            </w:r>
          </w:p>
        </w:tc>
      </w:tr>
      <w:tr w:rsidR="00D05040" w:rsidRPr="00D05040" w14:paraId="054AF7E2"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F778B67" w14:textId="77777777" w:rsidR="00D05040" w:rsidRPr="00D05040" w:rsidRDefault="00D05040" w:rsidP="00D05040">
            <w:r w:rsidRPr="00D05040">
              <w:t>D3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82BA9EA" w14:textId="77777777" w:rsidR="00D05040" w:rsidRPr="00D05040" w:rsidRDefault="00D05040" w:rsidP="00D05040">
            <w:r w:rsidRPr="00D05040">
              <w:t>14131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E223206" w14:textId="77777777" w:rsidR="00D05040" w:rsidRPr="00D05040" w:rsidRDefault="00D05040" w:rsidP="00D05040">
            <w:r w:rsidRPr="00D05040">
              <w:t>1500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E5FCF9" w14:textId="77777777" w:rsidR="00D05040" w:rsidRPr="00D05040" w:rsidRDefault="00D05040" w:rsidP="00D05040">
            <w:r w:rsidRPr="00D05040">
              <w:t>457.2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226D2C4" w14:textId="77777777" w:rsidR="00D05040" w:rsidRPr="00D05040" w:rsidRDefault="00D05040" w:rsidP="00D05040">
            <w:r w:rsidRPr="00D05040">
              <w:t>SE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670A223" w14:textId="77777777" w:rsidR="00D05040" w:rsidRPr="00D05040" w:rsidRDefault="00D05040" w:rsidP="00D05040">
            <w:r w:rsidRPr="00D05040">
              <w:t>28.678406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A08F926" w14:textId="77777777" w:rsidR="00D05040" w:rsidRPr="00D05040" w:rsidRDefault="00D05040" w:rsidP="00D05040">
            <w:r w:rsidRPr="00D05040">
              <w:t>-96.578439</w:t>
            </w:r>
          </w:p>
        </w:tc>
      </w:tr>
      <w:tr w:rsidR="00D05040" w:rsidRPr="00D05040" w14:paraId="0AEFC7BE"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8143ABF" w14:textId="77777777" w:rsidR="00D05040" w:rsidRPr="00D05040" w:rsidRDefault="00D05040" w:rsidP="00D05040">
            <w:r w:rsidRPr="00D05040">
              <w:t>R1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1E7A38" w14:textId="77777777" w:rsidR="00D05040" w:rsidRPr="00D05040" w:rsidRDefault="00D05040" w:rsidP="00D05040">
            <w:r w:rsidRPr="00D05040">
              <w:t>14132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B437F19" w14:textId="77777777" w:rsidR="00D05040" w:rsidRPr="00D05040" w:rsidRDefault="00D05040" w:rsidP="00D05040">
            <w:r w:rsidRPr="00D05040">
              <w:t>12500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76FCA3B" w14:textId="77777777" w:rsidR="00D05040" w:rsidRPr="00D05040" w:rsidRDefault="00D05040" w:rsidP="00D05040">
            <w:r w:rsidRPr="00D05040">
              <w:t>3810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6AE25B5"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31E9565D" w14:textId="77777777" w:rsidR="00D05040" w:rsidRPr="00D05040" w:rsidRDefault="00D05040" w:rsidP="00D05040">
            <w:r w:rsidRPr="00D05040">
              <w:t>28.703267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FA2FDCF" w14:textId="77777777" w:rsidR="00D05040" w:rsidRPr="00D05040" w:rsidRDefault="00D05040" w:rsidP="00D05040">
            <w:r w:rsidRPr="00D05040">
              <w:t>-96.612733</w:t>
            </w:r>
          </w:p>
        </w:tc>
      </w:tr>
      <w:tr w:rsidR="00D05040" w:rsidRPr="00D05040" w14:paraId="7FA94B64"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BCE79D3" w14:textId="77777777" w:rsidR="00D05040" w:rsidRPr="00D05040" w:rsidRDefault="00D05040" w:rsidP="00D05040">
            <w:r w:rsidRPr="00D05040">
              <w:t>R2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24572A" w14:textId="77777777" w:rsidR="00D05040" w:rsidRPr="00D05040" w:rsidRDefault="00D05040" w:rsidP="00D05040">
            <w:r w:rsidRPr="00D05040">
              <w:t>14133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C30B2FC" w14:textId="77777777" w:rsidR="00D05040" w:rsidRPr="00D05040" w:rsidRDefault="00D05040" w:rsidP="00D05040">
            <w:r w:rsidRPr="00D05040">
              <w:t>12500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4F4762" w14:textId="77777777" w:rsidR="00D05040" w:rsidRPr="00D05040" w:rsidRDefault="00D05040" w:rsidP="00D05040">
            <w:r w:rsidRPr="00D05040">
              <w:t>3810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7272A2"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08A4B09C" w14:textId="77777777" w:rsidR="00D05040" w:rsidRPr="00D05040" w:rsidRDefault="00D05040" w:rsidP="00D05040">
            <w:r w:rsidRPr="00D05040">
              <w:t>28.675200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117F89C" w14:textId="77777777" w:rsidR="00D05040" w:rsidRPr="00D05040" w:rsidRDefault="00D05040" w:rsidP="00D05040">
            <w:r w:rsidRPr="00D05040">
              <w:t>-96.623150</w:t>
            </w:r>
          </w:p>
        </w:tc>
      </w:tr>
      <w:tr w:rsidR="00D05040" w:rsidRPr="00D05040" w14:paraId="124CAA2D"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CBE298D" w14:textId="77777777" w:rsidR="00D05040" w:rsidRPr="00D05040" w:rsidRDefault="00D05040" w:rsidP="00D05040">
            <w:r w:rsidRPr="00D05040">
              <w:t>R3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64CC131" w14:textId="77777777" w:rsidR="00D05040" w:rsidRPr="00D05040" w:rsidRDefault="00D05040" w:rsidP="00D05040">
            <w:r w:rsidRPr="00D05040">
              <w:t>14134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99C4CC5" w14:textId="77777777" w:rsidR="00D05040" w:rsidRPr="00D05040" w:rsidRDefault="00D05040" w:rsidP="00D05040">
            <w:r w:rsidRPr="00D05040">
              <w:t>12500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C39DE7C" w14:textId="77777777" w:rsidR="00D05040" w:rsidRPr="00D05040" w:rsidRDefault="00D05040" w:rsidP="00D05040">
            <w:r w:rsidRPr="00D05040">
              <w:t>3810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19085F"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52630FBC" w14:textId="77777777" w:rsidR="00D05040" w:rsidRPr="00D05040" w:rsidRDefault="00D05040" w:rsidP="00D05040">
            <w:r w:rsidRPr="00D05040">
              <w:t>28.652150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D5F765D" w14:textId="77777777" w:rsidR="00D05040" w:rsidRPr="00D05040" w:rsidRDefault="00D05040" w:rsidP="00D05040">
            <w:r w:rsidRPr="00D05040">
              <w:t>-96.596250</w:t>
            </w:r>
          </w:p>
        </w:tc>
      </w:tr>
      <w:tr w:rsidR="00D05040" w:rsidRPr="00D05040" w14:paraId="00A5B52E"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2293267" w14:textId="77777777" w:rsidR="00D05040" w:rsidRPr="00D05040" w:rsidRDefault="00D05040" w:rsidP="00D05040">
            <w:r w:rsidRPr="00D05040">
              <w:t>R4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7F59C9" w14:textId="77777777" w:rsidR="00D05040" w:rsidRPr="00D05040" w:rsidRDefault="00D05040" w:rsidP="00D05040">
            <w:r w:rsidRPr="00D05040">
              <w:t>14135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A4289F" w14:textId="77777777" w:rsidR="00D05040" w:rsidRPr="00D05040" w:rsidRDefault="00D05040" w:rsidP="00D05040">
            <w:r w:rsidRPr="00D05040">
              <w:t>12500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DB722DF" w14:textId="77777777" w:rsidR="00D05040" w:rsidRPr="00D05040" w:rsidRDefault="00D05040" w:rsidP="00D05040">
            <w:r w:rsidRPr="00D05040">
              <w:t>3810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5C186F3"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2C62EC20" w14:textId="77777777" w:rsidR="00D05040" w:rsidRPr="00D05040" w:rsidRDefault="00D05040" w:rsidP="00D05040">
            <w:r w:rsidRPr="00D05040">
              <w:t>28.714233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A0944EA" w14:textId="77777777" w:rsidR="00D05040" w:rsidRPr="00D05040" w:rsidRDefault="00D05040" w:rsidP="00D05040">
            <w:r w:rsidRPr="00D05040">
              <w:t>-96.574100</w:t>
            </w:r>
          </w:p>
        </w:tc>
      </w:tr>
      <w:tr w:rsidR="00D05040" w:rsidRPr="00D05040" w14:paraId="46B9C526"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02455F6" w14:textId="77777777" w:rsidR="00D05040" w:rsidRPr="00D05040" w:rsidRDefault="00D05040" w:rsidP="00D05040">
            <w:r w:rsidRPr="00D05040">
              <w:t>R5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D02BDAC" w14:textId="77777777" w:rsidR="00D05040" w:rsidRPr="00D05040" w:rsidRDefault="00D05040" w:rsidP="00D05040">
            <w:r w:rsidRPr="00D05040">
              <w:t>14161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3345E1"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230C8CC6"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33815F13"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052918E6" w14:textId="77777777" w:rsidR="00D05040" w:rsidRPr="00D05040" w:rsidRDefault="00D05040" w:rsidP="00D05040">
            <w:r w:rsidRPr="00D05040">
              <w:t>28.688341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4ACDD7D" w14:textId="77777777" w:rsidR="00D05040" w:rsidRPr="00D05040" w:rsidRDefault="00D05040" w:rsidP="00D05040">
            <w:r w:rsidRPr="00D05040">
              <w:t>-96.564195</w:t>
            </w:r>
          </w:p>
        </w:tc>
      </w:tr>
      <w:tr w:rsidR="00D05040" w:rsidRPr="00D05040" w14:paraId="5F24D47A"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CD1A3F" w14:textId="77777777" w:rsidR="00D05040" w:rsidRPr="00D05040" w:rsidRDefault="00D05040" w:rsidP="00D05040">
            <w:r w:rsidRPr="00D05040">
              <w:t>M22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A74BBC0"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4B539EEC"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6204AC55"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68542898"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7FA648C0" w14:textId="77777777" w:rsidR="00D05040" w:rsidRPr="00D05040" w:rsidRDefault="00D05040" w:rsidP="00D05040">
            <w:r w:rsidRPr="00D05040">
              <w:t>28.679720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41DF6B" w14:textId="77777777" w:rsidR="00D05040" w:rsidRPr="00D05040" w:rsidRDefault="00D05040" w:rsidP="00D05040">
            <w:r w:rsidRPr="00D05040">
              <w:t>-96.582200</w:t>
            </w:r>
          </w:p>
        </w:tc>
      </w:tr>
      <w:tr w:rsidR="00D05040" w:rsidRPr="00D05040" w14:paraId="6C2CA696" w14:textId="77777777" w:rsidTr="00D454CB">
        <w:trPr>
          <w:trHeight w:val="300"/>
          <w:jc w:val="center"/>
        </w:trPr>
        <w:tc>
          <w:tcPr>
            <w:tcW w:w="0" w:type="auto"/>
            <w:tcBorders>
              <w:top w:val="single" w:sz="4" w:space="0" w:color="auto"/>
              <w:left w:val="nil"/>
              <w:bottom w:val="single" w:sz="4" w:space="0" w:color="auto"/>
              <w:right w:val="nil"/>
            </w:tcBorders>
            <w:noWrap/>
            <w:vAlign w:val="bottom"/>
            <w:hideMark/>
          </w:tcPr>
          <w:p w14:paraId="22F82689" w14:textId="77777777" w:rsidR="00D05040" w:rsidRPr="00D05040" w:rsidRDefault="00D05040" w:rsidP="00D05040"/>
        </w:tc>
        <w:tc>
          <w:tcPr>
            <w:tcW w:w="0" w:type="auto"/>
            <w:tcBorders>
              <w:top w:val="single" w:sz="4" w:space="0" w:color="auto"/>
              <w:left w:val="nil"/>
              <w:bottom w:val="single" w:sz="4" w:space="0" w:color="auto"/>
              <w:right w:val="nil"/>
            </w:tcBorders>
            <w:noWrap/>
            <w:vAlign w:val="bottom"/>
            <w:hideMark/>
          </w:tcPr>
          <w:p w14:paraId="24EB23EC" w14:textId="77777777" w:rsidR="00D05040" w:rsidRPr="00D05040" w:rsidRDefault="00D05040" w:rsidP="00D05040"/>
        </w:tc>
        <w:tc>
          <w:tcPr>
            <w:tcW w:w="0" w:type="auto"/>
            <w:tcBorders>
              <w:top w:val="single" w:sz="4" w:space="0" w:color="auto"/>
              <w:left w:val="nil"/>
              <w:bottom w:val="single" w:sz="4" w:space="0" w:color="auto"/>
              <w:right w:val="nil"/>
            </w:tcBorders>
            <w:noWrap/>
            <w:vAlign w:val="bottom"/>
            <w:hideMark/>
          </w:tcPr>
          <w:p w14:paraId="6BCDD984" w14:textId="77777777" w:rsidR="00D05040" w:rsidRPr="00D05040" w:rsidRDefault="00D05040" w:rsidP="00D05040"/>
        </w:tc>
        <w:tc>
          <w:tcPr>
            <w:tcW w:w="0" w:type="auto"/>
            <w:tcBorders>
              <w:top w:val="single" w:sz="4" w:space="0" w:color="auto"/>
              <w:left w:val="nil"/>
              <w:bottom w:val="single" w:sz="4" w:space="0" w:color="auto"/>
              <w:right w:val="nil"/>
            </w:tcBorders>
            <w:noWrap/>
            <w:vAlign w:val="bottom"/>
            <w:hideMark/>
          </w:tcPr>
          <w:p w14:paraId="531E936A" w14:textId="77777777" w:rsidR="00D05040" w:rsidRPr="00D05040" w:rsidRDefault="00D05040" w:rsidP="00D05040"/>
        </w:tc>
        <w:tc>
          <w:tcPr>
            <w:tcW w:w="0" w:type="auto"/>
            <w:tcBorders>
              <w:top w:val="single" w:sz="4" w:space="0" w:color="auto"/>
              <w:left w:val="nil"/>
              <w:bottom w:val="single" w:sz="4" w:space="0" w:color="auto"/>
              <w:right w:val="nil"/>
            </w:tcBorders>
            <w:noWrap/>
            <w:vAlign w:val="bottom"/>
            <w:hideMark/>
          </w:tcPr>
          <w:p w14:paraId="570A2A17" w14:textId="77777777" w:rsidR="00D05040" w:rsidRPr="00D05040" w:rsidRDefault="00D05040" w:rsidP="00D05040"/>
        </w:tc>
        <w:tc>
          <w:tcPr>
            <w:tcW w:w="0" w:type="auto"/>
            <w:tcBorders>
              <w:top w:val="single" w:sz="4" w:space="0" w:color="auto"/>
              <w:left w:val="nil"/>
              <w:bottom w:val="single" w:sz="4" w:space="0" w:color="auto"/>
              <w:right w:val="nil"/>
            </w:tcBorders>
            <w:noWrap/>
            <w:vAlign w:val="bottom"/>
            <w:hideMark/>
          </w:tcPr>
          <w:p w14:paraId="3BFD935D" w14:textId="77777777" w:rsidR="00D05040" w:rsidRPr="00D05040" w:rsidRDefault="00D05040" w:rsidP="00D05040"/>
        </w:tc>
        <w:tc>
          <w:tcPr>
            <w:tcW w:w="0" w:type="auto"/>
            <w:tcBorders>
              <w:top w:val="single" w:sz="4" w:space="0" w:color="auto"/>
              <w:left w:val="nil"/>
              <w:bottom w:val="single" w:sz="4" w:space="0" w:color="auto"/>
              <w:right w:val="nil"/>
            </w:tcBorders>
            <w:noWrap/>
            <w:vAlign w:val="bottom"/>
            <w:hideMark/>
          </w:tcPr>
          <w:p w14:paraId="0A0B3CEB" w14:textId="77777777" w:rsidR="00D05040" w:rsidRPr="00D05040" w:rsidRDefault="00D05040" w:rsidP="00D05040"/>
        </w:tc>
      </w:tr>
      <w:tr w:rsidR="00D05040" w:rsidRPr="00D05040" w14:paraId="60842120"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7FFB092" w14:textId="77777777" w:rsidR="00D05040" w:rsidRPr="00D05040" w:rsidRDefault="00D05040" w:rsidP="00D05040">
            <w:pPr>
              <w:rPr>
                <w:b/>
                <w:bCs/>
              </w:rPr>
            </w:pPr>
            <w:r w:rsidRPr="00D05040">
              <w:rPr>
                <w:b/>
                <w:bCs/>
              </w:rPr>
              <w:t>HRI</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725900D" w14:textId="77777777" w:rsidR="00D05040" w:rsidRPr="00D05040" w:rsidRDefault="00D05040" w:rsidP="00D05040">
            <w:r w:rsidRPr="00D05040">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71439B5" w14:textId="77777777" w:rsidR="00D05040" w:rsidRPr="00D05040" w:rsidRDefault="00D05040" w:rsidP="00D05040">
            <w:r w:rsidRPr="00D05040">
              <w:rPr>
                <w:b/>
                <w:bCs/>
              </w:rPr>
              <w:t>Distance (ft)</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DF6BFAD" w14:textId="77777777" w:rsidR="00D05040" w:rsidRPr="00D05040" w:rsidRDefault="00D05040" w:rsidP="00D05040">
            <w:r w:rsidRPr="00D05040">
              <w:rPr>
                <w:b/>
                <w:bCs/>
              </w:rPr>
              <w:t>Distance (m)</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E24317A" w14:textId="77777777" w:rsidR="00D05040" w:rsidRPr="00D05040" w:rsidRDefault="00D05040" w:rsidP="00D05040">
            <w:r w:rsidRPr="00D05040">
              <w:rPr>
                <w:b/>
                <w:bCs/>
              </w:rPr>
              <w:t>Direction</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8B0929" w14:textId="77777777" w:rsidR="00D05040" w:rsidRPr="00D05040" w:rsidRDefault="00D05040" w:rsidP="00D05040">
            <w:r w:rsidRPr="00D05040">
              <w:rPr>
                <w:b/>
                <w:bCs/>
              </w:rPr>
              <w:t>Latitude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9EB3CB1" w14:textId="77777777" w:rsidR="00D05040" w:rsidRPr="00D05040" w:rsidRDefault="00D05040" w:rsidP="00D05040">
            <w:r w:rsidRPr="00D05040">
              <w:rPr>
                <w:b/>
                <w:bCs/>
              </w:rPr>
              <w:t>Longitude</w:t>
            </w:r>
          </w:p>
        </w:tc>
      </w:tr>
      <w:tr w:rsidR="00D05040" w:rsidRPr="00D05040" w14:paraId="52192108"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7F7A5C3" w14:textId="77777777" w:rsidR="00D05040" w:rsidRPr="00D05040" w:rsidRDefault="00D05040" w:rsidP="00D05040">
            <w:r w:rsidRPr="00D05040">
              <w:t>A</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29EFB37"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28182A80" w14:textId="77777777" w:rsidR="00D05040" w:rsidRPr="00D05040" w:rsidRDefault="00D05040" w:rsidP="00D05040">
            <w:r w:rsidRPr="00D05040">
              <w:t>2296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2328D9" w14:textId="77777777" w:rsidR="00D05040" w:rsidRPr="00D05040" w:rsidRDefault="00D05040" w:rsidP="00D05040">
            <w:r w:rsidRPr="00D05040">
              <w:t>700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9E2EE16"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71D4B95A" w14:textId="77777777" w:rsidR="00D05040" w:rsidRPr="00D05040" w:rsidRDefault="00D05040" w:rsidP="00D05040">
            <w:r w:rsidRPr="00D05040">
              <w:t>28.674670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D7991A" w14:textId="77777777" w:rsidR="00D05040" w:rsidRPr="00D05040" w:rsidRDefault="00D05040" w:rsidP="00D05040">
            <w:r w:rsidRPr="00D05040">
              <w:t>-96.582680</w:t>
            </w:r>
          </w:p>
        </w:tc>
      </w:tr>
      <w:tr w:rsidR="00D05040" w:rsidRPr="00D05040" w14:paraId="7B41609E"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151EA7" w14:textId="77777777" w:rsidR="00D05040" w:rsidRPr="00D05040" w:rsidRDefault="00D05040" w:rsidP="00D05040">
            <w:r w:rsidRPr="00D05040">
              <w:t>B</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45B1FA"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4EC99E55" w14:textId="77777777" w:rsidR="00D05040" w:rsidRPr="00D05040" w:rsidRDefault="00D05040" w:rsidP="00D05040">
            <w:r w:rsidRPr="00D05040">
              <w:t>15392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7CC0CE7" w14:textId="77777777" w:rsidR="00D05040" w:rsidRPr="00D05040" w:rsidRDefault="00D05040" w:rsidP="00D05040">
            <w:r w:rsidRPr="00D05040">
              <w:t>4691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A17D494" w14:textId="77777777" w:rsidR="00D05040" w:rsidRPr="00D05040" w:rsidRDefault="00D05040" w:rsidP="00D05040"/>
        </w:tc>
        <w:tc>
          <w:tcPr>
            <w:tcW w:w="0" w:type="auto"/>
            <w:tcBorders>
              <w:top w:val="single" w:sz="4" w:space="0" w:color="auto"/>
              <w:left w:val="single" w:sz="4" w:space="0" w:color="auto"/>
              <w:bottom w:val="single" w:sz="4" w:space="0" w:color="auto"/>
              <w:right w:val="single" w:sz="4" w:space="0" w:color="auto"/>
            </w:tcBorders>
            <w:noWrap/>
            <w:vAlign w:val="bottom"/>
            <w:hideMark/>
          </w:tcPr>
          <w:p w14:paraId="5F4329B9" w14:textId="77777777" w:rsidR="00D05040" w:rsidRPr="00D05040" w:rsidRDefault="00D05040" w:rsidP="00D05040">
            <w:r w:rsidRPr="00D05040">
              <w:t>28.638680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EA496FE" w14:textId="77777777" w:rsidR="00D05040" w:rsidRPr="00D05040" w:rsidRDefault="00D05040" w:rsidP="00D05040">
            <w:r w:rsidRPr="00D05040">
              <w:t>-96.584370</w:t>
            </w:r>
          </w:p>
        </w:tc>
      </w:tr>
      <w:tr w:rsidR="000D7FB5" w:rsidRPr="00D05040" w14:paraId="48FA7330" w14:textId="77777777" w:rsidTr="00D454CB">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6247F24" w14:textId="1A40003D" w:rsidR="000D7FB5" w:rsidRPr="00D05040" w:rsidRDefault="000D7FB5" w:rsidP="00D05040">
            <w:r w:rsidRPr="00D05040">
              <w:t>FD</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2E57BB" w14:textId="2455EB32" w:rsidR="000D7FB5" w:rsidRPr="00D05040" w:rsidRDefault="000D7FB5" w:rsidP="00D05040">
            <w:r w:rsidRPr="00D05040">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9E857A2" w14:textId="3CD52851" w:rsidR="000D7FB5" w:rsidRPr="00D05040" w:rsidRDefault="000D7FB5" w:rsidP="00D05040">
            <w:r w:rsidRPr="00D05040">
              <w:t>25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76AC42" w14:textId="24078315" w:rsidR="000D7FB5" w:rsidRPr="00D05040" w:rsidRDefault="000D7FB5" w:rsidP="00D05040">
            <w:r w:rsidRPr="00D05040">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BB219D" w14:textId="4F3C817D" w:rsidR="000D7FB5" w:rsidRPr="00D05040" w:rsidRDefault="000D7FB5" w:rsidP="00D05040">
            <w:r w:rsidRPr="00D05040">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6056260" w14:textId="460177B5" w:rsidR="000D7FB5" w:rsidRPr="00D05040" w:rsidRDefault="000D7FB5" w:rsidP="00D05040">
            <w:r w:rsidRPr="00D05040">
              <w:t>28.680960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9BA44A" w14:textId="3C69DF59" w:rsidR="000D7FB5" w:rsidRPr="00D05040" w:rsidRDefault="000D7FB5" w:rsidP="00D05040">
            <w:r w:rsidRPr="00D05040">
              <w:t>-96.582180</w:t>
            </w:r>
          </w:p>
        </w:tc>
      </w:tr>
    </w:tbl>
    <w:p w14:paraId="48D59993" w14:textId="77777777" w:rsidR="00D05040" w:rsidRPr="00D05040" w:rsidRDefault="00D05040" w:rsidP="00D05040"/>
    <w:p w14:paraId="45717A96" w14:textId="77777777" w:rsidR="00D05040" w:rsidRPr="00D05040" w:rsidRDefault="00D05040" w:rsidP="00D05040">
      <w:bookmarkStart w:id="4" w:name="_Toc102659941"/>
      <w:bookmarkStart w:id="5" w:name="_Toc99186746"/>
      <w:r w:rsidRPr="00D05040">
        <w:br w:type="page"/>
      </w:r>
    </w:p>
    <w:p w14:paraId="2D78B2B2" w14:textId="77777777" w:rsidR="00D05040" w:rsidRPr="00D05040" w:rsidRDefault="00D05040" w:rsidP="00D05040">
      <w:pPr>
        <w:pStyle w:val="Heading1"/>
      </w:pPr>
      <w:bookmarkStart w:id="6" w:name="_Toc110850389"/>
      <w:bookmarkEnd w:id="4"/>
      <w:r w:rsidRPr="00D05040">
        <w:lastRenderedPageBreak/>
        <w:t>Table S3: Sampling Trips</w:t>
      </w:r>
      <w:bookmarkEnd w:id="6"/>
    </w:p>
    <w:p w14:paraId="0A6C2737" w14:textId="77777777" w:rsidR="00D05040" w:rsidRPr="00D05040" w:rsidRDefault="00D05040" w:rsidP="00D05040">
      <w:r w:rsidRPr="00D05040">
        <w:t>Sampling trip names and dates and the annual report periods.</w:t>
      </w:r>
    </w:p>
    <w:p w14:paraId="72292692" w14:textId="77777777" w:rsidR="00D05040" w:rsidRPr="00D05040" w:rsidRDefault="00D05040" w:rsidP="00D05040"/>
    <w:tbl>
      <w:tblPr>
        <w:tblStyle w:val="TableGrid2"/>
        <w:tblW w:w="0" w:type="auto"/>
        <w:jc w:val="center"/>
        <w:tblBorders>
          <w:insideH w:val="none" w:sz="0" w:space="0" w:color="auto"/>
          <w:insideV w:val="none" w:sz="0" w:space="0" w:color="auto"/>
        </w:tblBorders>
        <w:tblLook w:val="04A0" w:firstRow="1" w:lastRow="0" w:firstColumn="1" w:lastColumn="0" w:noHBand="0" w:noVBand="1"/>
      </w:tblPr>
      <w:tblGrid>
        <w:gridCol w:w="3415"/>
        <w:gridCol w:w="3510"/>
      </w:tblGrid>
      <w:tr w:rsidR="00D05040" w:rsidRPr="00D05040" w14:paraId="5CE65D21" w14:textId="77777777" w:rsidTr="00D454CB">
        <w:trPr>
          <w:trHeight w:val="315"/>
          <w:tblHeader/>
          <w:jc w:val="center"/>
        </w:trPr>
        <w:tc>
          <w:tcPr>
            <w:tcW w:w="3415" w:type="dxa"/>
            <w:tcBorders>
              <w:top w:val="single" w:sz="4" w:space="0" w:color="auto"/>
              <w:bottom w:val="single" w:sz="4" w:space="0" w:color="auto"/>
            </w:tcBorders>
            <w:noWrap/>
            <w:hideMark/>
          </w:tcPr>
          <w:bookmarkEnd w:id="5"/>
          <w:p w14:paraId="2FB994B8"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Monitoring Event</w:t>
            </w:r>
          </w:p>
        </w:tc>
        <w:tc>
          <w:tcPr>
            <w:tcW w:w="3510" w:type="dxa"/>
            <w:tcBorders>
              <w:top w:val="single" w:sz="4" w:space="0" w:color="auto"/>
              <w:bottom w:val="single" w:sz="4" w:space="0" w:color="auto"/>
            </w:tcBorders>
            <w:noWrap/>
            <w:hideMark/>
          </w:tcPr>
          <w:p w14:paraId="7D8B1D0C"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Annual Report/Sampling Dates</w:t>
            </w:r>
          </w:p>
        </w:tc>
      </w:tr>
      <w:tr w:rsidR="00D05040" w:rsidRPr="00D05040" w14:paraId="2C510BE5" w14:textId="77777777" w:rsidTr="00D454CB">
        <w:trPr>
          <w:trHeight w:val="315"/>
          <w:jc w:val="center"/>
        </w:trPr>
        <w:tc>
          <w:tcPr>
            <w:tcW w:w="3415" w:type="dxa"/>
            <w:tcBorders>
              <w:top w:val="single" w:sz="4" w:space="0" w:color="auto"/>
              <w:bottom w:val="single" w:sz="4" w:space="0" w:color="auto"/>
            </w:tcBorders>
            <w:noWrap/>
            <w:hideMark/>
          </w:tcPr>
          <w:p w14:paraId="0C8F99ED"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w:t>
            </w:r>
          </w:p>
        </w:tc>
        <w:tc>
          <w:tcPr>
            <w:tcW w:w="3510" w:type="dxa"/>
            <w:tcBorders>
              <w:top w:val="single" w:sz="4" w:space="0" w:color="auto"/>
              <w:bottom w:val="single" w:sz="4" w:space="0" w:color="auto"/>
            </w:tcBorders>
            <w:noWrap/>
            <w:hideMark/>
          </w:tcPr>
          <w:p w14:paraId="7C10D1E4"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1st Annual Report</w:t>
            </w:r>
          </w:p>
        </w:tc>
      </w:tr>
      <w:tr w:rsidR="00D05040" w:rsidRPr="00D05040" w14:paraId="151C9CCD" w14:textId="77777777" w:rsidTr="00D454CB">
        <w:trPr>
          <w:trHeight w:val="315"/>
          <w:jc w:val="center"/>
        </w:trPr>
        <w:tc>
          <w:tcPr>
            <w:tcW w:w="3415" w:type="dxa"/>
            <w:tcBorders>
              <w:top w:val="single" w:sz="4" w:space="0" w:color="auto"/>
              <w:bottom w:val="single" w:sz="4" w:space="0" w:color="auto"/>
            </w:tcBorders>
            <w:noWrap/>
            <w:hideMark/>
          </w:tcPr>
          <w:p w14:paraId="3C42119B"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Pre-Discharge</w:t>
            </w:r>
          </w:p>
        </w:tc>
        <w:tc>
          <w:tcPr>
            <w:tcW w:w="3510" w:type="dxa"/>
            <w:tcBorders>
              <w:top w:val="single" w:sz="4" w:space="0" w:color="auto"/>
              <w:bottom w:val="single" w:sz="4" w:space="0" w:color="auto"/>
            </w:tcBorders>
            <w:noWrap/>
            <w:hideMark/>
          </w:tcPr>
          <w:p w14:paraId="4DAA30BD" w14:textId="77777777" w:rsidR="00D05040" w:rsidRPr="00D05040" w:rsidRDefault="00D05040" w:rsidP="00D05040">
            <w:pPr>
              <w:rPr>
                <w:rFonts w:eastAsiaTheme="minorHAnsi" w:cstheme="minorBidi"/>
                <w:szCs w:val="22"/>
              </w:rPr>
            </w:pPr>
          </w:p>
        </w:tc>
      </w:tr>
      <w:tr w:rsidR="00D05040" w:rsidRPr="00D05040" w14:paraId="24B18AEA" w14:textId="77777777" w:rsidTr="00D454CB">
        <w:trPr>
          <w:trHeight w:val="315"/>
          <w:jc w:val="center"/>
        </w:trPr>
        <w:tc>
          <w:tcPr>
            <w:tcW w:w="3415" w:type="dxa"/>
            <w:tcBorders>
              <w:top w:val="single" w:sz="4" w:space="0" w:color="auto"/>
            </w:tcBorders>
            <w:noWrap/>
            <w:hideMark/>
          </w:tcPr>
          <w:p w14:paraId="05B82BA9" w14:textId="77777777" w:rsidR="00D05040" w:rsidRPr="00D05040" w:rsidRDefault="00D05040" w:rsidP="00D05040">
            <w:pPr>
              <w:rPr>
                <w:rFonts w:eastAsiaTheme="minorHAnsi" w:cstheme="minorBidi"/>
                <w:szCs w:val="22"/>
              </w:rPr>
            </w:pPr>
            <w:r w:rsidRPr="00D05040">
              <w:rPr>
                <w:rFonts w:eastAsiaTheme="minorHAnsi" w:cstheme="minorBidi"/>
                <w:szCs w:val="22"/>
              </w:rPr>
              <w:t>Trip 1</w:t>
            </w:r>
          </w:p>
        </w:tc>
        <w:tc>
          <w:tcPr>
            <w:tcW w:w="3510" w:type="dxa"/>
            <w:tcBorders>
              <w:top w:val="single" w:sz="4" w:space="0" w:color="auto"/>
            </w:tcBorders>
            <w:noWrap/>
            <w:hideMark/>
          </w:tcPr>
          <w:p w14:paraId="056F94F1" w14:textId="77777777" w:rsidR="00D05040" w:rsidRPr="00D05040" w:rsidRDefault="00D05040" w:rsidP="00D05040">
            <w:pPr>
              <w:rPr>
                <w:rFonts w:eastAsiaTheme="minorHAnsi" w:cstheme="minorBidi"/>
                <w:szCs w:val="22"/>
              </w:rPr>
            </w:pPr>
            <w:r w:rsidRPr="00D05040">
              <w:rPr>
                <w:rFonts w:eastAsiaTheme="minorHAnsi" w:cstheme="minorBidi"/>
                <w:szCs w:val="22"/>
              </w:rPr>
              <w:t>17–26 May 1993</w:t>
            </w:r>
          </w:p>
        </w:tc>
      </w:tr>
      <w:tr w:rsidR="00D05040" w:rsidRPr="00D05040" w14:paraId="3599515D" w14:textId="77777777" w:rsidTr="00D454CB">
        <w:trPr>
          <w:trHeight w:val="315"/>
          <w:jc w:val="center"/>
        </w:trPr>
        <w:tc>
          <w:tcPr>
            <w:tcW w:w="3415" w:type="dxa"/>
            <w:noWrap/>
            <w:hideMark/>
          </w:tcPr>
          <w:p w14:paraId="4A2AF0AC" w14:textId="77777777" w:rsidR="00D05040" w:rsidRPr="00D05040" w:rsidRDefault="00D05040" w:rsidP="00D05040">
            <w:pPr>
              <w:rPr>
                <w:rFonts w:eastAsiaTheme="minorHAnsi" w:cstheme="minorBidi"/>
                <w:szCs w:val="22"/>
              </w:rPr>
            </w:pPr>
            <w:r w:rsidRPr="00D05040">
              <w:rPr>
                <w:rFonts w:eastAsiaTheme="minorHAnsi" w:cstheme="minorBidi"/>
                <w:szCs w:val="22"/>
              </w:rPr>
              <w:t>Trip 2A</w:t>
            </w:r>
          </w:p>
        </w:tc>
        <w:tc>
          <w:tcPr>
            <w:tcW w:w="3510" w:type="dxa"/>
            <w:noWrap/>
            <w:hideMark/>
          </w:tcPr>
          <w:p w14:paraId="6C5FE321" w14:textId="77777777" w:rsidR="00D05040" w:rsidRPr="00D05040" w:rsidRDefault="00D05040" w:rsidP="00D05040">
            <w:pPr>
              <w:rPr>
                <w:rFonts w:eastAsiaTheme="minorHAnsi" w:cstheme="minorBidi"/>
                <w:szCs w:val="22"/>
              </w:rPr>
            </w:pPr>
            <w:r w:rsidRPr="00D05040">
              <w:rPr>
                <w:rFonts w:eastAsiaTheme="minorHAnsi" w:cstheme="minorBidi"/>
                <w:szCs w:val="22"/>
              </w:rPr>
              <w:t>26–29 July 1993</w:t>
            </w:r>
          </w:p>
        </w:tc>
      </w:tr>
      <w:tr w:rsidR="00D05040" w:rsidRPr="00D05040" w14:paraId="11385AF9" w14:textId="77777777" w:rsidTr="00D454CB">
        <w:trPr>
          <w:trHeight w:val="315"/>
          <w:jc w:val="center"/>
        </w:trPr>
        <w:tc>
          <w:tcPr>
            <w:tcW w:w="3415" w:type="dxa"/>
            <w:tcBorders>
              <w:bottom w:val="single" w:sz="4" w:space="0" w:color="auto"/>
            </w:tcBorders>
            <w:noWrap/>
            <w:hideMark/>
          </w:tcPr>
          <w:p w14:paraId="55D337AC" w14:textId="77777777" w:rsidR="00D05040" w:rsidRPr="00D05040" w:rsidRDefault="00D05040" w:rsidP="00D05040">
            <w:pPr>
              <w:rPr>
                <w:rFonts w:eastAsiaTheme="minorHAnsi" w:cstheme="minorBidi"/>
                <w:szCs w:val="22"/>
              </w:rPr>
            </w:pPr>
            <w:r w:rsidRPr="00D05040">
              <w:rPr>
                <w:rFonts w:eastAsiaTheme="minorHAnsi" w:cstheme="minorBidi"/>
                <w:szCs w:val="22"/>
              </w:rPr>
              <w:t>Trip 2B</w:t>
            </w:r>
          </w:p>
        </w:tc>
        <w:tc>
          <w:tcPr>
            <w:tcW w:w="3510" w:type="dxa"/>
            <w:tcBorders>
              <w:bottom w:val="single" w:sz="4" w:space="0" w:color="auto"/>
            </w:tcBorders>
            <w:noWrap/>
            <w:hideMark/>
          </w:tcPr>
          <w:p w14:paraId="230BA7FD" w14:textId="77777777" w:rsidR="00D05040" w:rsidRPr="00D05040" w:rsidRDefault="00D05040" w:rsidP="00D05040">
            <w:pPr>
              <w:rPr>
                <w:rFonts w:eastAsiaTheme="minorHAnsi" w:cstheme="minorBidi"/>
                <w:szCs w:val="22"/>
              </w:rPr>
            </w:pPr>
            <w:r w:rsidRPr="00D05040">
              <w:rPr>
                <w:rFonts w:eastAsiaTheme="minorHAnsi" w:cstheme="minorBidi"/>
                <w:szCs w:val="22"/>
              </w:rPr>
              <w:t>21–23 Sept 1993</w:t>
            </w:r>
          </w:p>
        </w:tc>
      </w:tr>
      <w:tr w:rsidR="00D05040" w:rsidRPr="00D05040" w14:paraId="245AAFD2" w14:textId="77777777" w:rsidTr="00D454CB">
        <w:trPr>
          <w:trHeight w:val="315"/>
          <w:jc w:val="center"/>
        </w:trPr>
        <w:tc>
          <w:tcPr>
            <w:tcW w:w="3415" w:type="dxa"/>
            <w:tcBorders>
              <w:top w:val="single" w:sz="4" w:space="0" w:color="auto"/>
              <w:bottom w:val="single" w:sz="4" w:space="0" w:color="auto"/>
            </w:tcBorders>
            <w:noWrap/>
            <w:hideMark/>
          </w:tcPr>
          <w:p w14:paraId="3A06AF91"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Post-Discharge</w:t>
            </w:r>
          </w:p>
        </w:tc>
        <w:tc>
          <w:tcPr>
            <w:tcW w:w="3510" w:type="dxa"/>
            <w:tcBorders>
              <w:top w:val="single" w:sz="4" w:space="0" w:color="auto"/>
              <w:bottom w:val="single" w:sz="4" w:space="0" w:color="auto"/>
            </w:tcBorders>
            <w:noWrap/>
            <w:hideMark/>
          </w:tcPr>
          <w:p w14:paraId="2D8A0E7D" w14:textId="77777777" w:rsidR="00D05040" w:rsidRPr="00D05040" w:rsidRDefault="00D05040" w:rsidP="00D05040">
            <w:pPr>
              <w:rPr>
                <w:rFonts w:eastAsiaTheme="minorHAnsi" w:cstheme="minorBidi"/>
                <w:b/>
                <w:bCs/>
                <w:szCs w:val="22"/>
              </w:rPr>
            </w:pPr>
          </w:p>
        </w:tc>
      </w:tr>
      <w:tr w:rsidR="00D05040" w:rsidRPr="00D05040" w14:paraId="50ABB038" w14:textId="77777777" w:rsidTr="00D454CB">
        <w:trPr>
          <w:trHeight w:val="315"/>
          <w:jc w:val="center"/>
        </w:trPr>
        <w:tc>
          <w:tcPr>
            <w:tcW w:w="3415" w:type="dxa"/>
            <w:tcBorders>
              <w:top w:val="single" w:sz="4" w:space="0" w:color="auto"/>
            </w:tcBorders>
            <w:noWrap/>
            <w:hideMark/>
          </w:tcPr>
          <w:p w14:paraId="4617E008" w14:textId="77777777" w:rsidR="00D05040" w:rsidRPr="00D05040" w:rsidRDefault="00D05040" w:rsidP="00D05040">
            <w:pPr>
              <w:rPr>
                <w:rFonts w:eastAsiaTheme="minorHAnsi" w:cstheme="minorBidi"/>
                <w:szCs w:val="22"/>
              </w:rPr>
            </w:pPr>
            <w:r w:rsidRPr="00D05040">
              <w:rPr>
                <w:rFonts w:eastAsiaTheme="minorHAnsi" w:cstheme="minorBidi"/>
                <w:szCs w:val="22"/>
              </w:rPr>
              <w:t>Trip 3</w:t>
            </w:r>
          </w:p>
        </w:tc>
        <w:tc>
          <w:tcPr>
            <w:tcW w:w="3510" w:type="dxa"/>
            <w:tcBorders>
              <w:top w:val="single" w:sz="4" w:space="0" w:color="auto"/>
            </w:tcBorders>
            <w:noWrap/>
            <w:hideMark/>
          </w:tcPr>
          <w:p w14:paraId="1CFA7D75" w14:textId="77777777" w:rsidR="00D05040" w:rsidRPr="00D05040" w:rsidRDefault="00D05040" w:rsidP="00D05040">
            <w:pPr>
              <w:rPr>
                <w:rFonts w:eastAsiaTheme="minorHAnsi" w:cstheme="minorBidi"/>
                <w:szCs w:val="22"/>
              </w:rPr>
            </w:pPr>
            <w:r w:rsidRPr="00D05040">
              <w:rPr>
                <w:rFonts w:eastAsiaTheme="minorHAnsi" w:cstheme="minorBidi"/>
                <w:szCs w:val="22"/>
              </w:rPr>
              <w:t>11–13 Oct 1993</w:t>
            </w:r>
          </w:p>
        </w:tc>
      </w:tr>
      <w:tr w:rsidR="00D05040" w:rsidRPr="00D05040" w14:paraId="30038AEB" w14:textId="77777777" w:rsidTr="00D454CB">
        <w:trPr>
          <w:trHeight w:val="315"/>
          <w:jc w:val="center"/>
        </w:trPr>
        <w:tc>
          <w:tcPr>
            <w:tcW w:w="3415" w:type="dxa"/>
            <w:noWrap/>
            <w:hideMark/>
          </w:tcPr>
          <w:p w14:paraId="65942F74" w14:textId="77777777" w:rsidR="00D05040" w:rsidRPr="00D05040" w:rsidRDefault="00D05040" w:rsidP="00D05040">
            <w:pPr>
              <w:rPr>
                <w:rFonts w:eastAsiaTheme="minorHAnsi" w:cstheme="minorBidi"/>
                <w:szCs w:val="22"/>
              </w:rPr>
            </w:pPr>
            <w:r w:rsidRPr="00D05040">
              <w:rPr>
                <w:rFonts w:eastAsiaTheme="minorHAnsi" w:cstheme="minorBidi"/>
                <w:szCs w:val="22"/>
              </w:rPr>
              <w:t>Trip 4</w:t>
            </w:r>
          </w:p>
        </w:tc>
        <w:tc>
          <w:tcPr>
            <w:tcW w:w="3510" w:type="dxa"/>
            <w:noWrap/>
            <w:hideMark/>
          </w:tcPr>
          <w:p w14:paraId="00ED708D" w14:textId="77777777" w:rsidR="00D05040" w:rsidRPr="00D05040" w:rsidRDefault="00D05040" w:rsidP="00D05040">
            <w:pPr>
              <w:rPr>
                <w:rFonts w:eastAsiaTheme="minorHAnsi" w:cstheme="minorBidi"/>
                <w:szCs w:val="22"/>
              </w:rPr>
            </w:pPr>
            <w:r w:rsidRPr="00D05040">
              <w:rPr>
                <w:rFonts w:eastAsiaTheme="minorHAnsi" w:cstheme="minorBidi"/>
                <w:szCs w:val="22"/>
              </w:rPr>
              <w:t>6–8 December 1993</w:t>
            </w:r>
          </w:p>
        </w:tc>
      </w:tr>
      <w:tr w:rsidR="00D05040" w:rsidRPr="00D05040" w14:paraId="5CEAE813" w14:textId="77777777" w:rsidTr="00D454CB">
        <w:trPr>
          <w:trHeight w:val="315"/>
          <w:jc w:val="center"/>
        </w:trPr>
        <w:tc>
          <w:tcPr>
            <w:tcW w:w="3415" w:type="dxa"/>
            <w:noWrap/>
            <w:hideMark/>
          </w:tcPr>
          <w:p w14:paraId="12F52DF8" w14:textId="77777777" w:rsidR="00D05040" w:rsidRPr="00D05040" w:rsidRDefault="00D05040" w:rsidP="00D05040">
            <w:pPr>
              <w:rPr>
                <w:rFonts w:eastAsiaTheme="minorHAnsi" w:cstheme="minorBidi"/>
                <w:szCs w:val="22"/>
              </w:rPr>
            </w:pPr>
            <w:r w:rsidRPr="00D05040">
              <w:rPr>
                <w:rFonts w:eastAsiaTheme="minorHAnsi" w:cstheme="minorBidi"/>
                <w:szCs w:val="22"/>
              </w:rPr>
              <w:t>Trip 5</w:t>
            </w:r>
          </w:p>
        </w:tc>
        <w:tc>
          <w:tcPr>
            <w:tcW w:w="3510" w:type="dxa"/>
            <w:noWrap/>
            <w:hideMark/>
          </w:tcPr>
          <w:p w14:paraId="62F144D7" w14:textId="77777777" w:rsidR="00D05040" w:rsidRPr="00D05040" w:rsidRDefault="00D05040" w:rsidP="00D05040">
            <w:pPr>
              <w:rPr>
                <w:rFonts w:eastAsiaTheme="minorHAnsi" w:cstheme="minorBidi"/>
                <w:szCs w:val="22"/>
              </w:rPr>
            </w:pPr>
            <w:r w:rsidRPr="00D05040">
              <w:rPr>
                <w:rFonts w:eastAsiaTheme="minorHAnsi" w:cstheme="minorBidi"/>
                <w:szCs w:val="22"/>
              </w:rPr>
              <w:t>21–25 Feb 1994</w:t>
            </w:r>
          </w:p>
        </w:tc>
      </w:tr>
      <w:tr w:rsidR="00D05040" w:rsidRPr="00D05040" w14:paraId="654A12A1" w14:textId="77777777" w:rsidTr="00D454CB">
        <w:trPr>
          <w:trHeight w:val="315"/>
          <w:jc w:val="center"/>
        </w:trPr>
        <w:tc>
          <w:tcPr>
            <w:tcW w:w="3415" w:type="dxa"/>
            <w:tcBorders>
              <w:bottom w:val="single" w:sz="4" w:space="0" w:color="auto"/>
            </w:tcBorders>
            <w:noWrap/>
            <w:hideMark/>
          </w:tcPr>
          <w:p w14:paraId="3AD5FBB7" w14:textId="77777777" w:rsidR="00D05040" w:rsidRPr="00D05040" w:rsidRDefault="00D05040" w:rsidP="00D05040">
            <w:pPr>
              <w:rPr>
                <w:rFonts w:eastAsiaTheme="minorHAnsi" w:cstheme="minorBidi"/>
                <w:szCs w:val="22"/>
              </w:rPr>
            </w:pPr>
            <w:r w:rsidRPr="00D05040">
              <w:rPr>
                <w:rFonts w:eastAsiaTheme="minorHAnsi" w:cstheme="minorBidi"/>
                <w:szCs w:val="22"/>
              </w:rPr>
              <w:t>Trip 6</w:t>
            </w:r>
          </w:p>
        </w:tc>
        <w:tc>
          <w:tcPr>
            <w:tcW w:w="3510" w:type="dxa"/>
            <w:tcBorders>
              <w:bottom w:val="single" w:sz="4" w:space="0" w:color="auto"/>
            </w:tcBorders>
            <w:noWrap/>
            <w:hideMark/>
          </w:tcPr>
          <w:p w14:paraId="3E267B04" w14:textId="77777777" w:rsidR="00D05040" w:rsidRPr="00D05040" w:rsidRDefault="00D05040" w:rsidP="00D05040">
            <w:pPr>
              <w:rPr>
                <w:rFonts w:eastAsiaTheme="minorHAnsi" w:cstheme="minorBidi"/>
                <w:szCs w:val="22"/>
              </w:rPr>
            </w:pPr>
            <w:r w:rsidRPr="00D05040">
              <w:rPr>
                <w:rFonts w:eastAsiaTheme="minorHAnsi" w:cstheme="minorBidi"/>
                <w:szCs w:val="22"/>
              </w:rPr>
              <w:t>18–22 April 1994</w:t>
            </w:r>
          </w:p>
        </w:tc>
      </w:tr>
      <w:tr w:rsidR="00D05040" w:rsidRPr="00D05040" w14:paraId="51EE04B0" w14:textId="77777777" w:rsidTr="00D454CB">
        <w:trPr>
          <w:trHeight w:val="315"/>
          <w:jc w:val="center"/>
        </w:trPr>
        <w:tc>
          <w:tcPr>
            <w:tcW w:w="3415" w:type="dxa"/>
            <w:tcBorders>
              <w:top w:val="single" w:sz="4" w:space="0" w:color="auto"/>
              <w:bottom w:val="single" w:sz="4" w:space="0" w:color="auto"/>
            </w:tcBorders>
            <w:noWrap/>
            <w:hideMark/>
          </w:tcPr>
          <w:p w14:paraId="65B9A3F2"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w:t>
            </w:r>
          </w:p>
        </w:tc>
        <w:tc>
          <w:tcPr>
            <w:tcW w:w="3510" w:type="dxa"/>
            <w:tcBorders>
              <w:top w:val="single" w:sz="4" w:space="0" w:color="auto"/>
              <w:bottom w:val="single" w:sz="4" w:space="0" w:color="auto"/>
            </w:tcBorders>
            <w:noWrap/>
            <w:hideMark/>
          </w:tcPr>
          <w:p w14:paraId="1DD3659D"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2nd Annual Report</w:t>
            </w:r>
          </w:p>
        </w:tc>
      </w:tr>
      <w:tr w:rsidR="00D05040" w:rsidRPr="00D05040" w14:paraId="64F37149" w14:textId="77777777" w:rsidTr="00D454CB">
        <w:trPr>
          <w:trHeight w:val="315"/>
          <w:jc w:val="center"/>
        </w:trPr>
        <w:tc>
          <w:tcPr>
            <w:tcW w:w="3415" w:type="dxa"/>
            <w:tcBorders>
              <w:top w:val="single" w:sz="4" w:space="0" w:color="auto"/>
            </w:tcBorders>
            <w:noWrap/>
            <w:hideMark/>
          </w:tcPr>
          <w:p w14:paraId="3336A6CF" w14:textId="77777777" w:rsidR="00D05040" w:rsidRPr="00D05040" w:rsidRDefault="00D05040" w:rsidP="00D05040">
            <w:pPr>
              <w:rPr>
                <w:rFonts w:eastAsiaTheme="minorHAnsi" w:cstheme="minorBidi"/>
                <w:szCs w:val="22"/>
              </w:rPr>
            </w:pPr>
            <w:r w:rsidRPr="00D05040">
              <w:rPr>
                <w:rFonts w:eastAsiaTheme="minorHAnsi" w:cstheme="minorBidi"/>
                <w:szCs w:val="22"/>
              </w:rPr>
              <w:t>Trip 7</w:t>
            </w:r>
          </w:p>
        </w:tc>
        <w:tc>
          <w:tcPr>
            <w:tcW w:w="3510" w:type="dxa"/>
            <w:tcBorders>
              <w:top w:val="single" w:sz="4" w:space="0" w:color="auto"/>
            </w:tcBorders>
            <w:noWrap/>
            <w:hideMark/>
          </w:tcPr>
          <w:p w14:paraId="52AA28FE" w14:textId="77777777" w:rsidR="00D05040" w:rsidRPr="00D05040" w:rsidRDefault="00D05040" w:rsidP="00D05040">
            <w:pPr>
              <w:rPr>
                <w:rFonts w:eastAsiaTheme="minorHAnsi" w:cstheme="minorBidi"/>
                <w:szCs w:val="22"/>
              </w:rPr>
            </w:pPr>
            <w:r w:rsidRPr="00D05040">
              <w:rPr>
                <w:rFonts w:eastAsiaTheme="minorHAnsi" w:cstheme="minorBidi"/>
                <w:szCs w:val="22"/>
              </w:rPr>
              <w:t>20–24 June 1994</w:t>
            </w:r>
          </w:p>
        </w:tc>
      </w:tr>
      <w:tr w:rsidR="00D05040" w:rsidRPr="00D05040" w14:paraId="45B4ABF0" w14:textId="77777777" w:rsidTr="00D454CB">
        <w:trPr>
          <w:trHeight w:val="315"/>
          <w:jc w:val="center"/>
        </w:trPr>
        <w:tc>
          <w:tcPr>
            <w:tcW w:w="3415" w:type="dxa"/>
            <w:noWrap/>
            <w:hideMark/>
          </w:tcPr>
          <w:p w14:paraId="6A4DF5A1" w14:textId="77777777" w:rsidR="00D05040" w:rsidRPr="00D05040" w:rsidRDefault="00D05040" w:rsidP="00D05040">
            <w:pPr>
              <w:rPr>
                <w:rFonts w:eastAsiaTheme="minorHAnsi" w:cstheme="minorBidi"/>
                <w:szCs w:val="22"/>
              </w:rPr>
            </w:pPr>
            <w:r w:rsidRPr="00D05040">
              <w:rPr>
                <w:rFonts w:eastAsiaTheme="minorHAnsi" w:cstheme="minorBidi"/>
                <w:szCs w:val="22"/>
              </w:rPr>
              <w:t>Trip 8</w:t>
            </w:r>
          </w:p>
        </w:tc>
        <w:tc>
          <w:tcPr>
            <w:tcW w:w="3510" w:type="dxa"/>
            <w:noWrap/>
            <w:hideMark/>
          </w:tcPr>
          <w:p w14:paraId="4BD501D8" w14:textId="77777777" w:rsidR="00D05040" w:rsidRPr="00D05040" w:rsidRDefault="00D05040" w:rsidP="00D05040">
            <w:pPr>
              <w:rPr>
                <w:rFonts w:eastAsiaTheme="minorHAnsi" w:cstheme="minorBidi"/>
                <w:szCs w:val="22"/>
              </w:rPr>
            </w:pPr>
            <w:r w:rsidRPr="00D05040">
              <w:rPr>
                <w:rFonts w:eastAsiaTheme="minorHAnsi" w:cstheme="minorBidi"/>
                <w:szCs w:val="22"/>
              </w:rPr>
              <w:t>22–25 Aug 1994</w:t>
            </w:r>
          </w:p>
        </w:tc>
      </w:tr>
      <w:tr w:rsidR="00D05040" w:rsidRPr="00D05040" w14:paraId="6F7D7B60" w14:textId="77777777" w:rsidTr="00D454CB">
        <w:trPr>
          <w:trHeight w:val="315"/>
          <w:jc w:val="center"/>
        </w:trPr>
        <w:tc>
          <w:tcPr>
            <w:tcW w:w="3415" w:type="dxa"/>
            <w:noWrap/>
            <w:hideMark/>
          </w:tcPr>
          <w:p w14:paraId="3F34E251" w14:textId="77777777" w:rsidR="00D05040" w:rsidRPr="00D05040" w:rsidRDefault="00D05040" w:rsidP="00D05040">
            <w:pPr>
              <w:rPr>
                <w:rFonts w:eastAsiaTheme="minorHAnsi" w:cstheme="minorBidi"/>
                <w:szCs w:val="22"/>
              </w:rPr>
            </w:pPr>
            <w:r w:rsidRPr="00D05040">
              <w:rPr>
                <w:rFonts w:eastAsiaTheme="minorHAnsi" w:cstheme="minorBidi"/>
                <w:szCs w:val="22"/>
              </w:rPr>
              <w:t>Trip 9</w:t>
            </w:r>
          </w:p>
        </w:tc>
        <w:tc>
          <w:tcPr>
            <w:tcW w:w="3510" w:type="dxa"/>
            <w:noWrap/>
            <w:hideMark/>
          </w:tcPr>
          <w:p w14:paraId="6ADB05E1" w14:textId="77777777" w:rsidR="00D05040" w:rsidRPr="00D05040" w:rsidRDefault="00D05040" w:rsidP="00D05040">
            <w:pPr>
              <w:rPr>
                <w:rFonts w:eastAsiaTheme="minorHAnsi" w:cstheme="minorBidi"/>
                <w:szCs w:val="22"/>
              </w:rPr>
            </w:pPr>
            <w:r w:rsidRPr="00D05040">
              <w:rPr>
                <w:rFonts w:eastAsiaTheme="minorHAnsi" w:cstheme="minorBidi"/>
                <w:szCs w:val="22"/>
              </w:rPr>
              <w:t>17–26 Oct 1994</w:t>
            </w:r>
          </w:p>
        </w:tc>
      </w:tr>
      <w:tr w:rsidR="00D05040" w:rsidRPr="00D05040" w14:paraId="48DB2F42" w14:textId="77777777" w:rsidTr="00D454CB">
        <w:trPr>
          <w:trHeight w:val="315"/>
          <w:jc w:val="center"/>
        </w:trPr>
        <w:tc>
          <w:tcPr>
            <w:tcW w:w="3415" w:type="dxa"/>
            <w:noWrap/>
            <w:hideMark/>
          </w:tcPr>
          <w:p w14:paraId="3BF30EC8" w14:textId="77777777" w:rsidR="00D05040" w:rsidRPr="00D05040" w:rsidRDefault="00D05040" w:rsidP="00D05040">
            <w:pPr>
              <w:rPr>
                <w:rFonts w:eastAsiaTheme="minorHAnsi" w:cstheme="minorBidi"/>
                <w:szCs w:val="22"/>
              </w:rPr>
            </w:pPr>
            <w:r w:rsidRPr="00D05040">
              <w:rPr>
                <w:rFonts w:eastAsiaTheme="minorHAnsi" w:cstheme="minorBidi"/>
                <w:szCs w:val="22"/>
              </w:rPr>
              <w:t>Trip 10</w:t>
            </w:r>
          </w:p>
        </w:tc>
        <w:tc>
          <w:tcPr>
            <w:tcW w:w="3510" w:type="dxa"/>
            <w:noWrap/>
            <w:hideMark/>
          </w:tcPr>
          <w:p w14:paraId="768AE0B3" w14:textId="77777777" w:rsidR="00D05040" w:rsidRPr="00D05040" w:rsidRDefault="00D05040" w:rsidP="00D05040">
            <w:pPr>
              <w:rPr>
                <w:rFonts w:eastAsiaTheme="minorHAnsi" w:cstheme="minorBidi"/>
                <w:szCs w:val="22"/>
              </w:rPr>
            </w:pPr>
            <w:r w:rsidRPr="00D05040">
              <w:rPr>
                <w:rFonts w:eastAsiaTheme="minorHAnsi" w:cstheme="minorBidi"/>
                <w:szCs w:val="22"/>
              </w:rPr>
              <w:t>16–19 Jan 1995</w:t>
            </w:r>
          </w:p>
        </w:tc>
      </w:tr>
      <w:tr w:rsidR="00D05040" w:rsidRPr="00D05040" w14:paraId="2DDC8CCA" w14:textId="77777777" w:rsidTr="00D454CB">
        <w:trPr>
          <w:trHeight w:val="315"/>
          <w:jc w:val="center"/>
        </w:trPr>
        <w:tc>
          <w:tcPr>
            <w:tcW w:w="3415" w:type="dxa"/>
            <w:tcBorders>
              <w:bottom w:val="single" w:sz="4" w:space="0" w:color="auto"/>
            </w:tcBorders>
            <w:noWrap/>
            <w:hideMark/>
          </w:tcPr>
          <w:p w14:paraId="1BB0D71D" w14:textId="77777777" w:rsidR="00D05040" w:rsidRPr="00D05040" w:rsidRDefault="00D05040" w:rsidP="00D05040">
            <w:pPr>
              <w:rPr>
                <w:rFonts w:eastAsiaTheme="minorHAnsi" w:cstheme="minorBidi"/>
                <w:szCs w:val="22"/>
              </w:rPr>
            </w:pPr>
            <w:r w:rsidRPr="00D05040">
              <w:rPr>
                <w:rFonts w:eastAsiaTheme="minorHAnsi" w:cstheme="minorBidi"/>
                <w:szCs w:val="22"/>
              </w:rPr>
              <w:t>Trip 11</w:t>
            </w:r>
          </w:p>
        </w:tc>
        <w:tc>
          <w:tcPr>
            <w:tcW w:w="3510" w:type="dxa"/>
            <w:tcBorders>
              <w:bottom w:val="single" w:sz="4" w:space="0" w:color="auto"/>
            </w:tcBorders>
            <w:noWrap/>
            <w:hideMark/>
          </w:tcPr>
          <w:p w14:paraId="6A3928BB" w14:textId="77777777" w:rsidR="00D05040" w:rsidRPr="00D05040" w:rsidRDefault="00D05040" w:rsidP="00D05040">
            <w:pPr>
              <w:rPr>
                <w:rFonts w:eastAsiaTheme="minorHAnsi" w:cstheme="minorBidi"/>
                <w:szCs w:val="22"/>
              </w:rPr>
            </w:pPr>
            <w:r w:rsidRPr="00D05040">
              <w:rPr>
                <w:rFonts w:eastAsiaTheme="minorHAnsi" w:cstheme="minorBidi"/>
                <w:szCs w:val="22"/>
              </w:rPr>
              <w:t>17–20 April 1995</w:t>
            </w:r>
          </w:p>
        </w:tc>
      </w:tr>
      <w:tr w:rsidR="00D05040" w:rsidRPr="00D05040" w14:paraId="1A02B6A3" w14:textId="77777777" w:rsidTr="00D454CB">
        <w:trPr>
          <w:trHeight w:val="315"/>
          <w:jc w:val="center"/>
        </w:trPr>
        <w:tc>
          <w:tcPr>
            <w:tcW w:w="3415" w:type="dxa"/>
            <w:tcBorders>
              <w:top w:val="single" w:sz="4" w:space="0" w:color="auto"/>
              <w:bottom w:val="single" w:sz="4" w:space="0" w:color="auto"/>
            </w:tcBorders>
            <w:noWrap/>
            <w:hideMark/>
          </w:tcPr>
          <w:p w14:paraId="0111E8B8"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3</w:t>
            </w:r>
          </w:p>
        </w:tc>
        <w:tc>
          <w:tcPr>
            <w:tcW w:w="3510" w:type="dxa"/>
            <w:tcBorders>
              <w:top w:val="single" w:sz="4" w:space="0" w:color="auto"/>
              <w:bottom w:val="single" w:sz="4" w:space="0" w:color="auto"/>
            </w:tcBorders>
            <w:noWrap/>
            <w:hideMark/>
          </w:tcPr>
          <w:p w14:paraId="27198B53"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3rd Annual Report</w:t>
            </w:r>
          </w:p>
        </w:tc>
      </w:tr>
      <w:tr w:rsidR="00D05040" w:rsidRPr="00D05040" w14:paraId="0DCB5524" w14:textId="77777777" w:rsidTr="00D454CB">
        <w:trPr>
          <w:trHeight w:val="315"/>
          <w:jc w:val="center"/>
        </w:trPr>
        <w:tc>
          <w:tcPr>
            <w:tcW w:w="3415" w:type="dxa"/>
            <w:tcBorders>
              <w:top w:val="single" w:sz="4" w:space="0" w:color="auto"/>
            </w:tcBorders>
            <w:noWrap/>
            <w:hideMark/>
          </w:tcPr>
          <w:p w14:paraId="75255521" w14:textId="77777777" w:rsidR="00D05040" w:rsidRPr="00D05040" w:rsidRDefault="00D05040" w:rsidP="00D05040">
            <w:pPr>
              <w:rPr>
                <w:rFonts w:eastAsiaTheme="minorHAnsi" w:cstheme="minorBidi"/>
                <w:szCs w:val="22"/>
              </w:rPr>
            </w:pPr>
            <w:r w:rsidRPr="00D05040">
              <w:rPr>
                <w:rFonts w:eastAsiaTheme="minorHAnsi" w:cstheme="minorBidi"/>
                <w:szCs w:val="22"/>
              </w:rPr>
              <w:t>Trip 12</w:t>
            </w:r>
          </w:p>
        </w:tc>
        <w:tc>
          <w:tcPr>
            <w:tcW w:w="3510" w:type="dxa"/>
            <w:tcBorders>
              <w:top w:val="single" w:sz="4" w:space="0" w:color="auto"/>
            </w:tcBorders>
            <w:noWrap/>
            <w:hideMark/>
          </w:tcPr>
          <w:p w14:paraId="343FC73E" w14:textId="77777777" w:rsidR="00D05040" w:rsidRPr="00D05040" w:rsidRDefault="00D05040" w:rsidP="00D05040">
            <w:pPr>
              <w:rPr>
                <w:rFonts w:eastAsiaTheme="minorHAnsi" w:cstheme="minorBidi"/>
                <w:szCs w:val="22"/>
              </w:rPr>
            </w:pPr>
            <w:r w:rsidRPr="00D05040">
              <w:rPr>
                <w:rFonts w:eastAsiaTheme="minorHAnsi" w:cstheme="minorBidi"/>
                <w:szCs w:val="22"/>
              </w:rPr>
              <w:t>24–27 July 1995</w:t>
            </w:r>
          </w:p>
        </w:tc>
      </w:tr>
      <w:tr w:rsidR="00D05040" w:rsidRPr="00D05040" w14:paraId="2D786973" w14:textId="77777777" w:rsidTr="00D454CB">
        <w:trPr>
          <w:trHeight w:val="315"/>
          <w:jc w:val="center"/>
        </w:trPr>
        <w:tc>
          <w:tcPr>
            <w:tcW w:w="3415" w:type="dxa"/>
            <w:noWrap/>
            <w:hideMark/>
          </w:tcPr>
          <w:p w14:paraId="4C8E01B8" w14:textId="77777777" w:rsidR="00D05040" w:rsidRPr="00D05040" w:rsidRDefault="00D05040" w:rsidP="00D05040">
            <w:pPr>
              <w:rPr>
                <w:rFonts w:eastAsiaTheme="minorHAnsi" w:cstheme="minorBidi"/>
                <w:szCs w:val="22"/>
              </w:rPr>
            </w:pPr>
            <w:r w:rsidRPr="00D05040">
              <w:rPr>
                <w:rFonts w:eastAsiaTheme="minorHAnsi" w:cstheme="minorBidi"/>
                <w:szCs w:val="22"/>
              </w:rPr>
              <w:t>Trip 13</w:t>
            </w:r>
          </w:p>
        </w:tc>
        <w:tc>
          <w:tcPr>
            <w:tcW w:w="3510" w:type="dxa"/>
            <w:noWrap/>
            <w:hideMark/>
          </w:tcPr>
          <w:p w14:paraId="7EE4E028" w14:textId="77777777" w:rsidR="00D05040" w:rsidRPr="00D05040" w:rsidRDefault="00D05040" w:rsidP="00D05040">
            <w:pPr>
              <w:rPr>
                <w:rFonts w:eastAsiaTheme="minorHAnsi" w:cstheme="minorBidi"/>
                <w:szCs w:val="22"/>
              </w:rPr>
            </w:pPr>
            <w:r w:rsidRPr="00D05040">
              <w:rPr>
                <w:rFonts w:eastAsiaTheme="minorHAnsi" w:cstheme="minorBidi"/>
                <w:szCs w:val="22"/>
              </w:rPr>
              <w:t>16–19 Oct 1995</w:t>
            </w:r>
          </w:p>
        </w:tc>
      </w:tr>
      <w:tr w:rsidR="00D05040" w:rsidRPr="00D05040" w14:paraId="5CAB9633" w14:textId="77777777" w:rsidTr="00D454CB">
        <w:trPr>
          <w:trHeight w:val="315"/>
          <w:jc w:val="center"/>
        </w:trPr>
        <w:tc>
          <w:tcPr>
            <w:tcW w:w="3415" w:type="dxa"/>
            <w:noWrap/>
            <w:hideMark/>
          </w:tcPr>
          <w:p w14:paraId="7F72319F" w14:textId="77777777" w:rsidR="00D05040" w:rsidRPr="00D05040" w:rsidRDefault="00D05040" w:rsidP="00D05040">
            <w:pPr>
              <w:rPr>
                <w:rFonts w:eastAsiaTheme="minorHAnsi" w:cstheme="minorBidi"/>
                <w:szCs w:val="22"/>
              </w:rPr>
            </w:pPr>
            <w:r w:rsidRPr="00D05040">
              <w:rPr>
                <w:rFonts w:eastAsiaTheme="minorHAnsi" w:cstheme="minorBidi"/>
                <w:szCs w:val="22"/>
              </w:rPr>
              <w:t>Trip 14</w:t>
            </w:r>
          </w:p>
        </w:tc>
        <w:tc>
          <w:tcPr>
            <w:tcW w:w="3510" w:type="dxa"/>
            <w:noWrap/>
            <w:hideMark/>
          </w:tcPr>
          <w:p w14:paraId="5AE6A097" w14:textId="77777777" w:rsidR="00D05040" w:rsidRPr="00D05040" w:rsidRDefault="00D05040" w:rsidP="00D05040">
            <w:pPr>
              <w:rPr>
                <w:rFonts w:eastAsiaTheme="minorHAnsi" w:cstheme="minorBidi"/>
                <w:szCs w:val="22"/>
              </w:rPr>
            </w:pPr>
            <w:r w:rsidRPr="00D05040">
              <w:rPr>
                <w:rFonts w:eastAsiaTheme="minorHAnsi" w:cstheme="minorBidi"/>
                <w:szCs w:val="22"/>
              </w:rPr>
              <w:t>8–11 Jan 1996</w:t>
            </w:r>
          </w:p>
        </w:tc>
      </w:tr>
      <w:tr w:rsidR="00D05040" w:rsidRPr="00D05040" w14:paraId="493584E9" w14:textId="77777777" w:rsidTr="00D454CB">
        <w:trPr>
          <w:trHeight w:val="315"/>
          <w:jc w:val="center"/>
        </w:trPr>
        <w:tc>
          <w:tcPr>
            <w:tcW w:w="3415" w:type="dxa"/>
            <w:tcBorders>
              <w:bottom w:val="single" w:sz="4" w:space="0" w:color="auto"/>
            </w:tcBorders>
            <w:noWrap/>
            <w:hideMark/>
          </w:tcPr>
          <w:p w14:paraId="3DADF819" w14:textId="77777777" w:rsidR="00D05040" w:rsidRPr="00D05040" w:rsidRDefault="00D05040" w:rsidP="00D05040">
            <w:pPr>
              <w:rPr>
                <w:rFonts w:eastAsiaTheme="minorHAnsi" w:cstheme="minorBidi"/>
                <w:szCs w:val="22"/>
              </w:rPr>
            </w:pPr>
            <w:r w:rsidRPr="00D05040">
              <w:rPr>
                <w:rFonts w:eastAsiaTheme="minorHAnsi" w:cstheme="minorBidi"/>
                <w:szCs w:val="22"/>
              </w:rPr>
              <w:t>Trip 15</w:t>
            </w:r>
          </w:p>
        </w:tc>
        <w:tc>
          <w:tcPr>
            <w:tcW w:w="3510" w:type="dxa"/>
            <w:tcBorders>
              <w:bottom w:val="single" w:sz="4" w:space="0" w:color="auto"/>
            </w:tcBorders>
            <w:noWrap/>
            <w:hideMark/>
          </w:tcPr>
          <w:p w14:paraId="56139B31" w14:textId="77777777" w:rsidR="00D05040" w:rsidRPr="00D05040" w:rsidRDefault="00D05040" w:rsidP="00D05040">
            <w:pPr>
              <w:rPr>
                <w:rFonts w:eastAsiaTheme="minorHAnsi" w:cstheme="minorBidi"/>
                <w:szCs w:val="22"/>
              </w:rPr>
            </w:pPr>
            <w:r w:rsidRPr="00D05040">
              <w:rPr>
                <w:rFonts w:eastAsiaTheme="minorHAnsi" w:cstheme="minorBidi"/>
                <w:szCs w:val="22"/>
              </w:rPr>
              <w:t>15–18 April 1996</w:t>
            </w:r>
          </w:p>
        </w:tc>
      </w:tr>
      <w:tr w:rsidR="00D05040" w:rsidRPr="00D05040" w14:paraId="03E2BA5D" w14:textId="77777777" w:rsidTr="00D454CB">
        <w:trPr>
          <w:trHeight w:val="315"/>
          <w:jc w:val="center"/>
        </w:trPr>
        <w:tc>
          <w:tcPr>
            <w:tcW w:w="3415" w:type="dxa"/>
            <w:tcBorders>
              <w:top w:val="single" w:sz="4" w:space="0" w:color="auto"/>
              <w:bottom w:val="single" w:sz="4" w:space="0" w:color="auto"/>
            </w:tcBorders>
            <w:noWrap/>
            <w:hideMark/>
          </w:tcPr>
          <w:p w14:paraId="2538BDE1"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4</w:t>
            </w:r>
          </w:p>
        </w:tc>
        <w:tc>
          <w:tcPr>
            <w:tcW w:w="3510" w:type="dxa"/>
            <w:tcBorders>
              <w:top w:val="single" w:sz="4" w:space="0" w:color="auto"/>
              <w:bottom w:val="single" w:sz="4" w:space="0" w:color="auto"/>
            </w:tcBorders>
            <w:noWrap/>
            <w:hideMark/>
          </w:tcPr>
          <w:p w14:paraId="0CD93569"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4th Annual Report</w:t>
            </w:r>
          </w:p>
        </w:tc>
      </w:tr>
      <w:tr w:rsidR="00D05040" w:rsidRPr="00D05040" w14:paraId="3764A111" w14:textId="77777777" w:rsidTr="00D454CB">
        <w:trPr>
          <w:trHeight w:val="315"/>
          <w:jc w:val="center"/>
        </w:trPr>
        <w:tc>
          <w:tcPr>
            <w:tcW w:w="3415" w:type="dxa"/>
            <w:tcBorders>
              <w:top w:val="single" w:sz="4" w:space="0" w:color="auto"/>
            </w:tcBorders>
            <w:noWrap/>
            <w:hideMark/>
          </w:tcPr>
          <w:p w14:paraId="2C14449F" w14:textId="77777777" w:rsidR="00D05040" w:rsidRPr="00D05040" w:rsidRDefault="00D05040" w:rsidP="00D05040">
            <w:pPr>
              <w:rPr>
                <w:rFonts w:eastAsiaTheme="minorHAnsi" w:cstheme="minorBidi"/>
                <w:szCs w:val="22"/>
              </w:rPr>
            </w:pPr>
            <w:r w:rsidRPr="00D05040">
              <w:rPr>
                <w:rFonts w:eastAsiaTheme="minorHAnsi" w:cstheme="minorBidi"/>
                <w:szCs w:val="22"/>
              </w:rPr>
              <w:t>Trip 16</w:t>
            </w:r>
          </w:p>
        </w:tc>
        <w:tc>
          <w:tcPr>
            <w:tcW w:w="3510" w:type="dxa"/>
            <w:tcBorders>
              <w:top w:val="single" w:sz="4" w:space="0" w:color="auto"/>
            </w:tcBorders>
            <w:noWrap/>
            <w:hideMark/>
          </w:tcPr>
          <w:p w14:paraId="20996281" w14:textId="77777777" w:rsidR="00D05040" w:rsidRPr="00D05040" w:rsidRDefault="00D05040" w:rsidP="00D05040">
            <w:pPr>
              <w:rPr>
                <w:rFonts w:eastAsiaTheme="minorHAnsi" w:cstheme="minorBidi"/>
                <w:szCs w:val="22"/>
              </w:rPr>
            </w:pPr>
            <w:r w:rsidRPr="00D05040">
              <w:rPr>
                <w:rFonts w:eastAsiaTheme="minorHAnsi" w:cstheme="minorBidi"/>
                <w:szCs w:val="22"/>
              </w:rPr>
              <w:t>15 –19 July 1996</w:t>
            </w:r>
          </w:p>
        </w:tc>
      </w:tr>
      <w:tr w:rsidR="00D05040" w:rsidRPr="00D05040" w14:paraId="339C0BDA" w14:textId="77777777" w:rsidTr="00D454CB">
        <w:trPr>
          <w:trHeight w:val="315"/>
          <w:jc w:val="center"/>
        </w:trPr>
        <w:tc>
          <w:tcPr>
            <w:tcW w:w="3415" w:type="dxa"/>
            <w:noWrap/>
            <w:hideMark/>
          </w:tcPr>
          <w:p w14:paraId="2A83D77A" w14:textId="77777777" w:rsidR="00D05040" w:rsidRPr="00D05040" w:rsidRDefault="00D05040" w:rsidP="00D05040">
            <w:pPr>
              <w:rPr>
                <w:rFonts w:eastAsiaTheme="minorHAnsi" w:cstheme="minorBidi"/>
                <w:szCs w:val="22"/>
              </w:rPr>
            </w:pPr>
            <w:r w:rsidRPr="00D05040">
              <w:rPr>
                <w:rFonts w:eastAsiaTheme="minorHAnsi" w:cstheme="minorBidi"/>
                <w:szCs w:val="22"/>
              </w:rPr>
              <w:t>Trip 17</w:t>
            </w:r>
          </w:p>
        </w:tc>
        <w:tc>
          <w:tcPr>
            <w:tcW w:w="3510" w:type="dxa"/>
            <w:noWrap/>
            <w:hideMark/>
          </w:tcPr>
          <w:p w14:paraId="1EEE360B" w14:textId="77777777" w:rsidR="00D05040" w:rsidRPr="00D05040" w:rsidRDefault="00D05040" w:rsidP="00D05040">
            <w:pPr>
              <w:rPr>
                <w:rFonts w:eastAsiaTheme="minorHAnsi" w:cstheme="minorBidi"/>
                <w:szCs w:val="22"/>
              </w:rPr>
            </w:pPr>
            <w:r w:rsidRPr="00D05040">
              <w:rPr>
                <w:rFonts w:eastAsiaTheme="minorHAnsi" w:cstheme="minorBidi"/>
                <w:szCs w:val="22"/>
              </w:rPr>
              <w:t>14–17 Oct 1996</w:t>
            </w:r>
          </w:p>
        </w:tc>
      </w:tr>
      <w:tr w:rsidR="00D05040" w:rsidRPr="00D05040" w14:paraId="575FD01D" w14:textId="77777777" w:rsidTr="00D454CB">
        <w:trPr>
          <w:trHeight w:val="315"/>
          <w:jc w:val="center"/>
        </w:trPr>
        <w:tc>
          <w:tcPr>
            <w:tcW w:w="3415" w:type="dxa"/>
            <w:noWrap/>
            <w:hideMark/>
          </w:tcPr>
          <w:p w14:paraId="047F8B75" w14:textId="77777777" w:rsidR="00D05040" w:rsidRPr="00D05040" w:rsidRDefault="00D05040" w:rsidP="00D05040">
            <w:pPr>
              <w:rPr>
                <w:rFonts w:eastAsiaTheme="minorHAnsi" w:cstheme="minorBidi"/>
                <w:szCs w:val="22"/>
              </w:rPr>
            </w:pPr>
            <w:r w:rsidRPr="00D05040">
              <w:rPr>
                <w:rFonts w:eastAsiaTheme="minorHAnsi" w:cstheme="minorBidi"/>
                <w:szCs w:val="22"/>
              </w:rPr>
              <w:t>Trip 18</w:t>
            </w:r>
          </w:p>
        </w:tc>
        <w:tc>
          <w:tcPr>
            <w:tcW w:w="3510" w:type="dxa"/>
            <w:noWrap/>
            <w:hideMark/>
          </w:tcPr>
          <w:p w14:paraId="2C15B224" w14:textId="77777777" w:rsidR="00D05040" w:rsidRPr="00D05040" w:rsidRDefault="00D05040" w:rsidP="00D05040">
            <w:pPr>
              <w:rPr>
                <w:rFonts w:eastAsiaTheme="minorHAnsi" w:cstheme="minorBidi"/>
                <w:szCs w:val="22"/>
              </w:rPr>
            </w:pPr>
            <w:r w:rsidRPr="00D05040">
              <w:rPr>
                <w:rFonts w:eastAsiaTheme="minorHAnsi" w:cstheme="minorBidi"/>
                <w:szCs w:val="22"/>
              </w:rPr>
              <w:t>20–24 Jan 1997</w:t>
            </w:r>
          </w:p>
        </w:tc>
      </w:tr>
      <w:tr w:rsidR="00D05040" w:rsidRPr="00D05040" w14:paraId="3309AD13" w14:textId="77777777" w:rsidTr="00D454CB">
        <w:trPr>
          <w:trHeight w:val="315"/>
          <w:jc w:val="center"/>
        </w:trPr>
        <w:tc>
          <w:tcPr>
            <w:tcW w:w="3415" w:type="dxa"/>
            <w:tcBorders>
              <w:bottom w:val="single" w:sz="4" w:space="0" w:color="auto"/>
            </w:tcBorders>
            <w:noWrap/>
            <w:hideMark/>
          </w:tcPr>
          <w:p w14:paraId="11BFDBDA" w14:textId="77777777" w:rsidR="00D05040" w:rsidRPr="00D05040" w:rsidRDefault="00D05040" w:rsidP="00D05040">
            <w:pPr>
              <w:rPr>
                <w:rFonts w:eastAsiaTheme="minorHAnsi" w:cstheme="minorBidi"/>
                <w:szCs w:val="22"/>
              </w:rPr>
            </w:pPr>
            <w:r w:rsidRPr="00D05040">
              <w:rPr>
                <w:rFonts w:eastAsiaTheme="minorHAnsi" w:cstheme="minorBidi"/>
                <w:szCs w:val="22"/>
              </w:rPr>
              <w:t>Trip 19</w:t>
            </w:r>
          </w:p>
        </w:tc>
        <w:tc>
          <w:tcPr>
            <w:tcW w:w="3510" w:type="dxa"/>
            <w:tcBorders>
              <w:bottom w:val="single" w:sz="4" w:space="0" w:color="auto"/>
            </w:tcBorders>
            <w:noWrap/>
            <w:hideMark/>
          </w:tcPr>
          <w:p w14:paraId="08620294" w14:textId="77777777" w:rsidR="00D05040" w:rsidRPr="00D05040" w:rsidRDefault="00D05040" w:rsidP="00D05040">
            <w:pPr>
              <w:rPr>
                <w:rFonts w:eastAsiaTheme="minorHAnsi" w:cstheme="minorBidi"/>
                <w:szCs w:val="22"/>
              </w:rPr>
            </w:pPr>
            <w:r w:rsidRPr="00D05040">
              <w:rPr>
                <w:rFonts w:eastAsiaTheme="minorHAnsi" w:cstheme="minorBidi"/>
                <w:szCs w:val="22"/>
              </w:rPr>
              <w:t>21–24 April 1997</w:t>
            </w:r>
          </w:p>
        </w:tc>
      </w:tr>
      <w:tr w:rsidR="00D05040" w:rsidRPr="00D05040" w14:paraId="43B24412" w14:textId="77777777" w:rsidTr="00D454CB">
        <w:trPr>
          <w:trHeight w:val="315"/>
          <w:jc w:val="center"/>
        </w:trPr>
        <w:tc>
          <w:tcPr>
            <w:tcW w:w="3415" w:type="dxa"/>
            <w:tcBorders>
              <w:top w:val="single" w:sz="4" w:space="0" w:color="auto"/>
              <w:bottom w:val="single" w:sz="4" w:space="0" w:color="auto"/>
            </w:tcBorders>
            <w:noWrap/>
            <w:hideMark/>
          </w:tcPr>
          <w:p w14:paraId="15418C6B"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5</w:t>
            </w:r>
          </w:p>
        </w:tc>
        <w:tc>
          <w:tcPr>
            <w:tcW w:w="3510" w:type="dxa"/>
            <w:tcBorders>
              <w:top w:val="single" w:sz="4" w:space="0" w:color="auto"/>
              <w:bottom w:val="single" w:sz="4" w:space="0" w:color="auto"/>
            </w:tcBorders>
            <w:noWrap/>
            <w:hideMark/>
          </w:tcPr>
          <w:p w14:paraId="0EB4A889"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5th Annual Report</w:t>
            </w:r>
          </w:p>
        </w:tc>
      </w:tr>
      <w:tr w:rsidR="00D05040" w:rsidRPr="00D05040" w14:paraId="7266360F" w14:textId="77777777" w:rsidTr="00D454CB">
        <w:trPr>
          <w:trHeight w:val="315"/>
          <w:jc w:val="center"/>
        </w:trPr>
        <w:tc>
          <w:tcPr>
            <w:tcW w:w="3415" w:type="dxa"/>
            <w:tcBorders>
              <w:top w:val="single" w:sz="4" w:space="0" w:color="auto"/>
            </w:tcBorders>
            <w:noWrap/>
            <w:hideMark/>
          </w:tcPr>
          <w:p w14:paraId="28EA3823" w14:textId="77777777" w:rsidR="00D05040" w:rsidRPr="00D05040" w:rsidRDefault="00D05040" w:rsidP="00D05040">
            <w:pPr>
              <w:rPr>
                <w:rFonts w:eastAsiaTheme="minorHAnsi" w:cstheme="minorBidi"/>
                <w:szCs w:val="22"/>
              </w:rPr>
            </w:pPr>
            <w:r w:rsidRPr="00D05040">
              <w:rPr>
                <w:rFonts w:eastAsiaTheme="minorHAnsi" w:cstheme="minorBidi"/>
                <w:szCs w:val="22"/>
              </w:rPr>
              <w:t>Trip 20</w:t>
            </w:r>
          </w:p>
        </w:tc>
        <w:tc>
          <w:tcPr>
            <w:tcW w:w="3510" w:type="dxa"/>
            <w:tcBorders>
              <w:top w:val="single" w:sz="4" w:space="0" w:color="auto"/>
            </w:tcBorders>
            <w:noWrap/>
            <w:hideMark/>
          </w:tcPr>
          <w:p w14:paraId="3C786923" w14:textId="77777777" w:rsidR="00D05040" w:rsidRPr="00D05040" w:rsidRDefault="00D05040" w:rsidP="00D05040">
            <w:pPr>
              <w:rPr>
                <w:rFonts w:eastAsiaTheme="minorHAnsi" w:cstheme="minorBidi"/>
                <w:szCs w:val="22"/>
              </w:rPr>
            </w:pPr>
            <w:r w:rsidRPr="00D05040">
              <w:rPr>
                <w:rFonts w:eastAsiaTheme="minorHAnsi" w:cstheme="minorBidi"/>
                <w:szCs w:val="22"/>
              </w:rPr>
              <w:t>21–23 July 1997</w:t>
            </w:r>
          </w:p>
        </w:tc>
      </w:tr>
      <w:tr w:rsidR="00D05040" w:rsidRPr="00D05040" w14:paraId="0C83CAD7" w14:textId="77777777" w:rsidTr="00D454CB">
        <w:trPr>
          <w:trHeight w:val="315"/>
          <w:jc w:val="center"/>
        </w:trPr>
        <w:tc>
          <w:tcPr>
            <w:tcW w:w="3415" w:type="dxa"/>
            <w:noWrap/>
            <w:hideMark/>
          </w:tcPr>
          <w:p w14:paraId="5634CF30" w14:textId="77777777" w:rsidR="00D05040" w:rsidRPr="00D05040" w:rsidRDefault="00D05040" w:rsidP="00D05040">
            <w:pPr>
              <w:rPr>
                <w:rFonts w:eastAsiaTheme="minorHAnsi" w:cstheme="minorBidi"/>
                <w:szCs w:val="22"/>
              </w:rPr>
            </w:pPr>
            <w:r w:rsidRPr="00D05040">
              <w:rPr>
                <w:rFonts w:eastAsiaTheme="minorHAnsi" w:cstheme="minorBidi"/>
                <w:szCs w:val="22"/>
              </w:rPr>
              <w:t>Trip 21</w:t>
            </w:r>
          </w:p>
        </w:tc>
        <w:tc>
          <w:tcPr>
            <w:tcW w:w="3510" w:type="dxa"/>
            <w:noWrap/>
            <w:hideMark/>
          </w:tcPr>
          <w:p w14:paraId="42FD5A73" w14:textId="77777777" w:rsidR="00D05040" w:rsidRPr="00D05040" w:rsidRDefault="00D05040" w:rsidP="00D05040">
            <w:pPr>
              <w:rPr>
                <w:rFonts w:eastAsiaTheme="minorHAnsi" w:cstheme="minorBidi"/>
                <w:szCs w:val="22"/>
              </w:rPr>
            </w:pPr>
            <w:r w:rsidRPr="00D05040">
              <w:rPr>
                <w:rFonts w:eastAsiaTheme="minorHAnsi" w:cstheme="minorBidi"/>
                <w:szCs w:val="22"/>
              </w:rPr>
              <w:t>20–22 Oct 1997</w:t>
            </w:r>
          </w:p>
        </w:tc>
      </w:tr>
      <w:tr w:rsidR="00D05040" w:rsidRPr="00D05040" w14:paraId="05BF0A69" w14:textId="77777777" w:rsidTr="00D454CB">
        <w:trPr>
          <w:trHeight w:val="315"/>
          <w:jc w:val="center"/>
        </w:trPr>
        <w:tc>
          <w:tcPr>
            <w:tcW w:w="3415" w:type="dxa"/>
            <w:noWrap/>
            <w:hideMark/>
          </w:tcPr>
          <w:p w14:paraId="37096483" w14:textId="77777777" w:rsidR="00D05040" w:rsidRPr="00D05040" w:rsidRDefault="00D05040" w:rsidP="00D05040">
            <w:pPr>
              <w:rPr>
                <w:rFonts w:eastAsiaTheme="minorHAnsi" w:cstheme="minorBidi"/>
                <w:szCs w:val="22"/>
              </w:rPr>
            </w:pPr>
            <w:r w:rsidRPr="00D05040">
              <w:rPr>
                <w:rFonts w:eastAsiaTheme="minorHAnsi" w:cstheme="minorBidi"/>
                <w:szCs w:val="22"/>
              </w:rPr>
              <w:t>Trip 22</w:t>
            </w:r>
          </w:p>
        </w:tc>
        <w:tc>
          <w:tcPr>
            <w:tcW w:w="3510" w:type="dxa"/>
            <w:noWrap/>
            <w:hideMark/>
          </w:tcPr>
          <w:p w14:paraId="7E61B739" w14:textId="77777777" w:rsidR="00D05040" w:rsidRPr="00D05040" w:rsidRDefault="00D05040" w:rsidP="00D05040">
            <w:pPr>
              <w:rPr>
                <w:rFonts w:eastAsiaTheme="minorHAnsi" w:cstheme="minorBidi"/>
                <w:szCs w:val="22"/>
              </w:rPr>
            </w:pPr>
            <w:r w:rsidRPr="00D05040">
              <w:rPr>
                <w:rFonts w:eastAsiaTheme="minorHAnsi" w:cstheme="minorBidi"/>
                <w:szCs w:val="22"/>
              </w:rPr>
              <w:t>19–22 Jan 1998</w:t>
            </w:r>
          </w:p>
        </w:tc>
      </w:tr>
      <w:tr w:rsidR="00D05040" w:rsidRPr="00D05040" w14:paraId="2EBA9735" w14:textId="77777777" w:rsidTr="00D454CB">
        <w:trPr>
          <w:trHeight w:val="315"/>
          <w:jc w:val="center"/>
        </w:trPr>
        <w:tc>
          <w:tcPr>
            <w:tcW w:w="3415" w:type="dxa"/>
            <w:tcBorders>
              <w:bottom w:val="single" w:sz="4" w:space="0" w:color="auto"/>
            </w:tcBorders>
            <w:noWrap/>
            <w:hideMark/>
          </w:tcPr>
          <w:p w14:paraId="0CFF05A3" w14:textId="77777777" w:rsidR="00D05040" w:rsidRPr="00D05040" w:rsidRDefault="00D05040" w:rsidP="00D05040">
            <w:pPr>
              <w:rPr>
                <w:rFonts w:eastAsiaTheme="minorHAnsi" w:cstheme="minorBidi"/>
                <w:szCs w:val="22"/>
              </w:rPr>
            </w:pPr>
            <w:r w:rsidRPr="00D05040">
              <w:rPr>
                <w:rFonts w:eastAsiaTheme="minorHAnsi" w:cstheme="minorBidi"/>
                <w:szCs w:val="22"/>
              </w:rPr>
              <w:t>Trip 23</w:t>
            </w:r>
          </w:p>
        </w:tc>
        <w:tc>
          <w:tcPr>
            <w:tcW w:w="3510" w:type="dxa"/>
            <w:tcBorders>
              <w:bottom w:val="single" w:sz="4" w:space="0" w:color="auto"/>
            </w:tcBorders>
            <w:noWrap/>
            <w:hideMark/>
          </w:tcPr>
          <w:p w14:paraId="2E87E721" w14:textId="77777777" w:rsidR="00D05040" w:rsidRPr="00D05040" w:rsidRDefault="00D05040" w:rsidP="00D05040">
            <w:pPr>
              <w:rPr>
                <w:rFonts w:eastAsiaTheme="minorHAnsi" w:cstheme="minorBidi"/>
                <w:szCs w:val="22"/>
              </w:rPr>
            </w:pPr>
            <w:r w:rsidRPr="00D05040">
              <w:rPr>
                <w:rFonts w:eastAsiaTheme="minorHAnsi" w:cstheme="minorBidi"/>
                <w:szCs w:val="22"/>
              </w:rPr>
              <w:t>20–23 April 1998</w:t>
            </w:r>
          </w:p>
        </w:tc>
      </w:tr>
      <w:tr w:rsidR="00D05040" w:rsidRPr="00D05040" w14:paraId="4F98382C" w14:textId="77777777" w:rsidTr="00D454CB">
        <w:trPr>
          <w:trHeight w:val="315"/>
          <w:jc w:val="center"/>
        </w:trPr>
        <w:tc>
          <w:tcPr>
            <w:tcW w:w="3415" w:type="dxa"/>
            <w:tcBorders>
              <w:top w:val="single" w:sz="4" w:space="0" w:color="auto"/>
              <w:bottom w:val="single" w:sz="4" w:space="0" w:color="auto"/>
            </w:tcBorders>
            <w:noWrap/>
            <w:hideMark/>
          </w:tcPr>
          <w:p w14:paraId="4747AB43"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6</w:t>
            </w:r>
          </w:p>
        </w:tc>
        <w:tc>
          <w:tcPr>
            <w:tcW w:w="3510" w:type="dxa"/>
            <w:tcBorders>
              <w:top w:val="single" w:sz="4" w:space="0" w:color="auto"/>
              <w:bottom w:val="single" w:sz="4" w:space="0" w:color="auto"/>
            </w:tcBorders>
            <w:noWrap/>
            <w:hideMark/>
          </w:tcPr>
          <w:p w14:paraId="23820F78"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6th Annual Report</w:t>
            </w:r>
          </w:p>
        </w:tc>
      </w:tr>
      <w:tr w:rsidR="00D05040" w:rsidRPr="00D05040" w14:paraId="788A61C4" w14:textId="77777777" w:rsidTr="00D454CB">
        <w:trPr>
          <w:trHeight w:val="315"/>
          <w:jc w:val="center"/>
        </w:trPr>
        <w:tc>
          <w:tcPr>
            <w:tcW w:w="3415" w:type="dxa"/>
            <w:tcBorders>
              <w:top w:val="single" w:sz="4" w:space="0" w:color="auto"/>
            </w:tcBorders>
            <w:noWrap/>
            <w:hideMark/>
          </w:tcPr>
          <w:p w14:paraId="1DAFD810" w14:textId="77777777" w:rsidR="00D05040" w:rsidRPr="00D05040" w:rsidRDefault="00D05040" w:rsidP="00D05040">
            <w:pPr>
              <w:rPr>
                <w:rFonts w:eastAsiaTheme="minorHAnsi" w:cstheme="minorBidi"/>
                <w:szCs w:val="22"/>
              </w:rPr>
            </w:pPr>
            <w:r w:rsidRPr="00D05040">
              <w:rPr>
                <w:rFonts w:eastAsiaTheme="minorHAnsi" w:cstheme="minorBidi"/>
                <w:szCs w:val="22"/>
              </w:rPr>
              <w:t>Trip 24</w:t>
            </w:r>
          </w:p>
        </w:tc>
        <w:tc>
          <w:tcPr>
            <w:tcW w:w="3510" w:type="dxa"/>
            <w:tcBorders>
              <w:top w:val="single" w:sz="4" w:space="0" w:color="auto"/>
            </w:tcBorders>
            <w:noWrap/>
            <w:hideMark/>
          </w:tcPr>
          <w:p w14:paraId="7E009CC0" w14:textId="77777777" w:rsidR="00D05040" w:rsidRPr="00D05040" w:rsidRDefault="00D05040" w:rsidP="00D05040">
            <w:pPr>
              <w:rPr>
                <w:rFonts w:eastAsiaTheme="minorHAnsi" w:cstheme="minorBidi"/>
                <w:szCs w:val="22"/>
              </w:rPr>
            </w:pPr>
            <w:r w:rsidRPr="00D05040">
              <w:rPr>
                <w:rFonts w:eastAsiaTheme="minorHAnsi" w:cstheme="minorBidi"/>
                <w:szCs w:val="22"/>
              </w:rPr>
              <w:t>20–23 July 1998</w:t>
            </w:r>
          </w:p>
        </w:tc>
      </w:tr>
      <w:tr w:rsidR="00D05040" w:rsidRPr="00D05040" w14:paraId="5BE9B367" w14:textId="77777777" w:rsidTr="00D454CB">
        <w:trPr>
          <w:trHeight w:val="315"/>
          <w:jc w:val="center"/>
        </w:trPr>
        <w:tc>
          <w:tcPr>
            <w:tcW w:w="3415" w:type="dxa"/>
            <w:noWrap/>
            <w:hideMark/>
          </w:tcPr>
          <w:p w14:paraId="6FD58B52" w14:textId="77777777" w:rsidR="00D05040" w:rsidRPr="00D05040" w:rsidRDefault="00D05040" w:rsidP="00D05040">
            <w:pPr>
              <w:rPr>
                <w:rFonts w:eastAsiaTheme="minorHAnsi" w:cstheme="minorBidi"/>
                <w:szCs w:val="22"/>
              </w:rPr>
            </w:pPr>
            <w:r w:rsidRPr="00D05040">
              <w:rPr>
                <w:rFonts w:eastAsiaTheme="minorHAnsi" w:cstheme="minorBidi"/>
                <w:szCs w:val="22"/>
              </w:rPr>
              <w:t>Trip 25</w:t>
            </w:r>
          </w:p>
        </w:tc>
        <w:tc>
          <w:tcPr>
            <w:tcW w:w="3510" w:type="dxa"/>
            <w:noWrap/>
            <w:hideMark/>
          </w:tcPr>
          <w:p w14:paraId="6E4EB103" w14:textId="77777777" w:rsidR="00D05040" w:rsidRPr="00D05040" w:rsidRDefault="00D05040" w:rsidP="00D05040">
            <w:pPr>
              <w:rPr>
                <w:rFonts w:eastAsiaTheme="minorHAnsi" w:cstheme="minorBidi"/>
                <w:szCs w:val="22"/>
              </w:rPr>
            </w:pPr>
            <w:r w:rsidRPr="00D05040">
              <w:rPr>
                <w:rFonts w:eastAsiaTheme="minorHAnsi" w:cstheme="minorBidi"/>
                <w:szCs w:val="22"/>
              </w:rPr>
              <w:t>27–30 Oct 1998</w:t>
            </w:r>
          </w:p>
        </w:tc>
      </w:tr>
      <w:tr w:rsidR="00D05040" w:rsidRPr="00D05040" w14:paraId="78CA1C14" w14:textId="77777777" w:rsidTr="00D454CB">
        <w:trPr>
          <w:trHeight w:val="315"/>
          <w:jc w:val="center"/>
        </w:trPr>
        <w:tc>
          <w:tcPr>
            <w:tcW w:w="3415" w:type="dxa"/>
            <w:noWrap/>
            <w:hideMark/>
          </w:tcPr>
          <w:p w14:paraId="2F94653D" w14:textId="77777777" w:rsidR="00D05040" w:rsidRPr="00D05040" w:rsidRDefault="00D05040" w:rsidP="00D05040">
            <w:pPr>
              <w:rPr>
                <w:rFonts w:eastAsiaTheme="minorHAnsi" w:cstheme="minorBidi"/>
                <w:szCs w:val="22"/>
              </w:rPr>
            </w:pPr>
            <w:r w:rsidRPr="00D05040">
              <w:rPr>
                <w:rFonts w:eastAsiaTheme="minorHAnsi" w:cstheme="minorBidi"/>
                <w:szCs w:val="22"/>
              </w:rPr>
              <w:t>Trip 26</w:t>
            </w:r>
          </w:p>
        </w:tc>
        <w:tc>
          <w:tcPr>
            <w:tcW w:w="3510" w:type="dxa"/>
            <w:noWrap/>
            <w:hideMark/>
          </w:tcPr>
          <w:p w14:paraId="6AFCA16F" w14:textId="77777777" w:rsidR="00D05040" w:rsidRPr="00D05040" w:rsidRDefault="00D05040" w:rsidP="00D05040">
            <w:pPr>
              <w:rPr>
                <w:rFonts w:eastAsiaTheme="minorHAnsi" w:cstheme="minorBidi"/>
                <w:szCs w:val="22"/>
              </w:rPr>
            </w:pPr>
            <w:r w:rsidRPr="00D05040">
              <w:rPr>
                <w:rFonts w:eastAsiaTheme="minorHAnsi" w:cstheme="minorBidi"/>
                <w:szCs w:val="22"/>
              </w:rPr>
              <w:t>18–22 Jan 1999</w:t>
            </w:r>
          </w:p>
        </w:tc>
      </w:tr>
      <w:tr w:rsidR="00D05040" w:rsidRPr="00D05040" w14:paraId="419931BF" w14:textId="77777777" w:rsidTr="00D454CB">
        <w:trPr>
          <w:trHeight w:val="315"/>
          <w:jc w:val="center"/>
        </w:trPr>
        <w:tc>
          <w:tcPr>
            <w:tcW w:w="3415" w:type="dxa"/>
            <w:tcBorders>
              <w:bottom w:val="single" w:sz="4" w:space="0" w:color="auto"/>
            </w:tcBorders>
            <w:noWrap/>
            <w:hideMark/>
          </w:tcPr>
          <w:p w14:paraId="7CA415BC" w14:textId="77777777" w:rsidR="00D05040" w:rsidRPr="00D05040" w:rsidRDefault="00D05040" w:rsidP="00D05040">
            <w:pPr>
              <w:rPr>
                <w:rFonts w:eastAsiaTheme="minorHAnsi" w:cstheme="minorBidi"/>
                <w:szCs w:val="22"/>
              </w:rPr>
            </w:pPr>
            <w:r w:rsidRPr="00D05040">
              <w:rPr>
                <w:rFonts w:eastAsiaTheme="minorHAnsi" w:cstheme="minorBidi"/>
                <w:szCs w:val="22"/>
              </w:rPr>
              <w:t>Trip 27</w:t>
            </w:r>
          </w:p>
        </w:tc>
        <w:tc>
          <w:tcPr>
            <w:tcW w:w="3510" w:type="dxa"/>
            <w:tcBorders>
              <w:bottom w:val="single" w:sz="4" w:space="0" w:color="auto"/>
            </w:tcBorders>
            <w:noWrap/>
            <w:hideMark/>
          </w:tcPr>
          <w:p w14:paraId="3DE2D1D8" w14:textId="77777777" w:rsidR="00D05040" w:rsidRPr="00D05040" w:rsidRDefault="00D05040" w:rsidP="00D05040">
            <w:pPr>
              <w:rPr>
                <w:rFonts w:eastAsiaTheme="minorHAnsi" w:cstheme="minorBidi"/>
                <w:szCs w:val="22"/>
              </w:rPr>
            </w:pPr>
            <w:r w:rsidRPr="00D05040">
              <w:rPr>
                <w:rFonts w:eastAsiaTheme="minorHAnsi" w:cstheme="minorBidi"/>
                <w:szCs w:val="22"/>
              </w:rPr>
              <w:t>17–21 May 1999</w:t>
            </w:r>
          </w:p>
        </w:tc>
      </w:tr>
      <w:tr w:rsidR="00D05040" w:rsidRPr="00D05040" w14:paraId="5AE9AFCD" w14:textId="77777777" w:rsidTr="00D454CB">
        <w:trPr>
          <w:trHeight w:val="315"/>
          <w:jc w:val="center"/>
        </w:trPr>
        <w:tc>
          <w:tcPr>
            <w:tcW w:w="3415" w:type="dxa"/>
            <w:tcBorders>
              <w:top w:val="single" w:sz="4" w:space="0" w:color="auto"/>
              <w:bottom w:val="single" w:sz="4" w:space="0" w:color="auto"/>
            </w:tcBorders>
            <w:noWrap/>
            <w:hideMark/>
          </w:tcPr>
          <w:p w14:paraId="2D1643E8"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7</w:t>
            </w:r>
          </w:p>
        </w:tc>
        <w:tc>
          <w:tcPr>
            <w:tcW w:w="3510" w:type="dxa"/>
            <w:tcBorders>
              <w:top w:val="single" w:sz="4" w:space="0" w:color="auto"/>
              <w:bottom w:val="single" w:sz="4" w:space="0" w:color="auto"/>
            </w:tcBorders>
            <w:noWrap/>
            <w:hideMark/>
          </w:tcPr>
          <w:p w14:paraId="4A37D4C0"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7th Annual Report</w:t>
            </w:r>
          </w:p>
        </w:tc>
      </w:tr>
      <w:tr w:rsidR="00D05040" w:rsidRPr="00D05040" w14:paraId="2797769A" w14:textId="77777777" w:rsidTr="00D454CB">
        <w:trPr>
          <w:trHeight w:val="315"/>
          <w:jc w:val="center"/>
        </w:trPr>
        <w:tc>
          <w:tcPr>
            <w:tcW w:w="3415" w:type="dxa"/>
            <w:tcBorders>
              <w:top w:val="single" w:sz="4" w:space="0" w:color="auto"/>
            </w:tcBorders>
            <w:noWrap/>
            <w:hideMark/>
          </w:tcPr>
          <w:p w14:paraId="520A3472" w14:textId="77777777" w:rsidR="00D05040" w:rsidRPr="00D05040" w:rsidRDefault="00D05040" w:rsidP="00D05040">
            <w:pPr>
              <w:rPr>
                <w:rFonts w:eastAsiaTheme="minorHAnsi" w:cstheme="minorBidi"/>
                <w:szCs w:val="22"/>
              </w:rPr>
            </w:pPr>
            <w:r w:rsidRPr="00D05040">
              <w:rPr>
                <w:rFonts w:eastAsiaTheme="minorHAnsi" w:cstheme="minorBidi"/>
                <w:szCs w:val="22"/>
              </w:rPr>
              <w:t>Trip 28</w:t>
            </w:r>
          </w:p>
        </w:tc>
        <w:tc>
          <w:tcPr>
            <w:tcW w:w="3510" w:type="dxa"/>
            <w:tcBorders>
              <w:top w:val="single" w:sz="4" w:space="0" w:color="auto"/>
            </w:tcBorders>
            <w:noWrap/>
            <w:hideMark/>
          </w:tcPr>
          <w:p w14:paraId="6C8AE59C" w14:textId="77777777" w:rsidR="00D05040" w:rsidRPr="00D05040" w:rsidRDefault="00D05040" w:rsidP="00D05040">
            <w:pPr>
              <w:rPr>
                <w:rFonts w:eastAsiaTheme="minorHAnsi" w:cstheme="minorBidi"/>
                <w:szCs w:val="22"/>
              </w:rPr>
            </w:pPr>
            <w:r w:rsidRPr="00D05040">
              <w:rPr>
                <w:rFonts w:eastAsiaTheme="minorHAnsi" w:cstheme="minorBidi"/>
                <w:szCs w:val="22"/>
              </w:rPr>
              <w:t>20–23 Sept 1999</w:t>
            </w:r>
          </w:p>
        </w:tc>
      </w:tr>
      <w:tr w:rsidR="00D05040" w:rsidRPr="00D05040" w14:paraId="7F7E7535" w14:textId="77777777" w:rsidTr="00D454CB">
        <w:trPr>
          <w:trHeight w:val="315"/>
          <w:jc w:val="center"/>
        </w:trPr>
        <w:tc>
          <w:tcPr>
            <w:tcW w:w="3415" w:type="dxa"/>
            <w:noWrap/>
            <w:hideMark/>
          </w:tcPr>
          <w:p w14:paraId="78ADBF31" w14:textId="77777777" w:rsidR="00D05040" w:rsidRPr="00D05040" w:rsidRDefault="00D05040" w:rsidP="00D05040">
            <w:pPr>
              <w:rPr>
                <w:rFonts w:eastAsiaTheme="minorHAnsi" w:cstheme="minorBidi"/>
                <w:szCs w:val="22"/>
              </w:rPr>
            </w:pPr>
            <w:r w:rsidRPr="00D05040">
              <w:rPr>
                <w:rFonts w:eastAsiaTheme="minorHAnsi" w:cstheme="minorBidi"/>
                <w:szCs w:val="22"/>
              </w:rPr>
              <w:t>Trip 29</w:t>
            </w:r>
          </w:p>
        </w:tc>
        <w:tc>
          <w:tcPr>
            <w:tcW w:w="3510" w:type="dxa"/>
            <w:noWrap/>
            <w:hideMark/>
          </w:tcPr>
          <w:p w14:paraId="3C8CC56B" w14:textId="5BB54913" w:rsidR="00D05040" w:rsidRPr="00D05040" w:rsidRDefault="00D05040" w:rsidP="00D05040">
            <w:pPr>
              <w:rPr>
                <w:rFonts w:eastAsiaTheme="minorHAnsi" w:cstheme="minorBidi"/>
                <w:szCs w:val="22"/>
              </w:rPr>
            </w:pPr>
            <w:r w:rsidRPr="00D05040">
              <w:rPr>
                <w:rFonts w:eastAsiaTheme="minorHAnsi" w:cstheme="minorBidi"/>
                <w:szCs w:val="22"/>
              </w:rPr>
              <w:t>8–11 Nov 1999 &amp; 8</w:t>
            </w:r>
            <w:r w:rsidR="00D2197C" w:rsidRPr="00D05040">
              <w:rPr>
                <w:rFonts w:eastAsiaTheme="minorHAnsi" w:cstheme="minorBidi"/>
                <w:szCs w:val="22"/>
              </w:rPr>
              <w:t>–</w:t>
            </w:r>
            <w:r w:rsidRPr="00D05040">
              <w:rPr>
                <w:rFonts w:eastAsiaTheme="minorHAnsi" w:cstheme="minorBidi"/>
                <w:szCs w:val="22"/>
              </w:rPr>
              <w:t>10 Dec 1999</w:t>
            </w:r>
          </w:p>
        </w:tc>
      </w:tr>
      <w:tr w:rsidR="00D05040" w:rsidRPr="00D05040" w14:paraId="4709B1F4" w14:textId="77777777" w:rsidTr="00D454CB">
        <w:trPr>
          <w:trHeight w:val="315"/>
          <w:jc w:val="center"/>
        </w:trPr>
        <w:tc>
          <w:tcPr>
            <w:tcW w:w="3415" w:type="dxa"/>
            <w:noWrap/>
            <w:hideMark/>
          </w:tcPr>
          <w:p w14:paraId="31635C34" w14:textId="77777777" w:rsidR="00D05040" w:rsidRPr="00D05040" w:rsidRDefault="00D05040" w:rsidP="00D05040">
            <w:pPr>
              <w:rPr>
                <w:rFonts w:eastAsiaTheme="minorHAnsi" w:cstheme="minorBidi"/>
                <w:szCs w:val="22"/>
              </w:rPr>
            </w:pPr>
            <w:r w:rsidRPr="00D05040">
              <w:rPr>
                <w:rFonts w:eastAsiaTheme="minorHAnsi" w:cstheme="minorBidi"/>
                <w:szCs w:val="22"/>
              </w:rPr>
              <w:lastRenderedPageBreak/>
              <w:t>Trip 30</w:t>
            </w:r>
          </w:p>
        </w:tc>
        <w:tc>
          <w:tcPr>
            <w:tcW w:w="3510" w:type="dxa"/>
            <w:noWrap/>
            <w:hideMark/>
          </w:tcPr>
          <w:p w14:paraId="4BD50ABC" w14:textId="77777777" w:rsidR="00D05040" w:rsidRPr="00D05040" w:rsidRDefault="00D05040" w:rsidP="00D05040">
            <w:pPr>
              <w:rPr>
                <w:rFonts w:eastAsiaTheme="minorHAnsi" w:cstheme="minorBidi"/>
                <w:szCs w:val="22"/>
              </w:rPr>
            </w:pPr>
            <w:r w:rsidRPr="00D05040">
              <w:rPr>
                <w:rFonts w:eastAsiaTheme="minorHAnsi" w:cstheme="minorBidi"/>
                <w:szCs w:val="22"/>
              </w:rPr>
              <w:t>10–13 Jan 2000</w:t>
            </w:r>
          </w:p>
        </w:tc>
      </w:tr>
      <w:tr w:rsidR="00D05040" w:rsidRPr="00D05040" w14:paraId="2D9EE6D9" w14:textId="77777777" w:rsidTr="00D454CB">
        <w:trPr>
          <w:trHeight w:val="315"/>
          <w:jc w:val="center"/>
        </w:trPr>
        <w:tc>
          <w:tcPr>
            <w:tcW w:w="3415" w:type="dxa"/>
            <w:tcBorders>
              <w:bottom w:val="single" w:sz="4" w:space="0" w:color="auto"/>
            </w:tcBorders>
            <w:noWrap/>
            <w:hideMark/>
          </w:tcPr>
          <w:p w14:paraId="59FCA772" w14:textId="77777777" w:rsidR="00D05040" w:rsidRPr="00D05040" w:rsidRDefault="00D05040" w:rsidP="00D05040">
            <w:pPr>
              <w:rPr>
                <w:rFonts w:eastAsiaTheme="minorHAnsi" w:cstheme="minorBidi"/>
                <w:szCs w:val="22"/>
              </w:rPr>
            </w:pPr>
            <w:r w:rsidRPr="00D05040">
              <w:rPr>
                <w:rFonts w:eastAsiaTheme="minorHAnsi" w:cstheme="minorBidi"/>
                <w:szCs w:val="22"/>
              </w:rPr>
              <w:t>Trip 31</w:t>
            </w:r>
          </w:p>
        </w:tc>
        <w:tc>
          <w:tcPr>
            <w:tcW w:w="3510" w:type="dxa"/>
            <w:tcBorders>
              <w:bottom w:val="single" w:sz="4" w:space="0" w:color="auto"/>
            </w:tcBorders>
            <w:noWrap/>
            <w:hideMark/>
          </w:tcPr>
          <w:p w14:paraId="4CB09708" w14:textId="77777777" w:rsidR="00D05040" w:rsidRPr="00D05040" w:rsidRDefault="00D05040" w:rsidP="00D05040">
            <w:pPr>
              <w:rPr>
                <w:rFonts w:eastAsiaTheme="minorHAnsi" w:cstheme="minorBidi"/>
                <w:szCs w:val="22"/>
              </w:rPr>
            </w:pPr>
            <w:r w:rsidRPr="00D05040">
              <w:rPr>
                <w:rFonts w:eastAsiaTheme="minorHAnsi" w:cstheme="minorBidi"/>
                <w:szCs w:val="22"/>
              </w:rPr>
              <w:t>1–7 April 2000</w:t>
            </w:r>
          </w:p>
        </w:tc>
      </w:tr>
      <w:tr w:rsidR="00D05040" w:rsidRPr="00D05040" w14:paraId="2E2E37E6" w14:textId="77777777" w:rsidTr="00D454CB">
        <w:trPr>
          <w:trHeight w:val="315"/>
          <w:jc w:val="center"/>
        </w:trPr>
        <w:tc>
          <w:tcPr>
            <w:tcW w:w="3415" w:type="dxa"/>
            <w:tcBorders>
              <w:top w:val="single" w:sz="4" w:space="0" w:color="auto"/>
              <w:bottom w:val="single" w:sz="4" w:space="0" w:color="auto"/>
            </w:tcBorders>
            <w:noWrap/>
            <w:hideMark/>
          </w:tcPr>
          <w:p w14:paraId="440ADD9C"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8</w:t>
            </w:r>
          </w:p>
        </w:tc>
        <w:tc>
          <w:tcPr>
            <w:tcW w:w="3510" w:type="dxa"/>
            <w:tcBorders>
              <w:top w:val="single" w:sz="4" w:space="0" w:color="auto"/>
              <w:bottom w:val="single" w:sz="4" w:space="0" w:color="auto"/>
            </w:tcBorders>
            <w:noWrap/>
            <w:hideMark/>
          </w:tcPr>
          <w:p w14:paraId="6FE48E26"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8th Annual Report</w:t>
            </w:r>
          </w:p>
        </w:tc>
      </w:tr>
      <w:tr w:rsidR="00D05040" w:rsidRPr="00D05040" w14:paraId="11E4D80C" w14:textId="77777777" w:rsidTr="00D454CB">
        <w:trPr>
          <w:trHeight w:val="315"/>
          <w:jc w:val="center"/>
        </w:trPr>
        <w:tc>
          <w:tcPr>
            <w:tcW w:w="3415" w:type="dxa"/>
            <w:tcBorders>
              <w:top w:val="single" w:sz="4" w:space="0" w:color="auto"/>
            </w:tcBorders>
            <w:noWrap/>
            <w:hideMark/>
          </w:tcPr>
          <w:p w14:paraId="3E234234" w14:textId="77777777" w:rsidR="00D05040" w:rsidRPr="00D05040" w:rsidRDefault="00D05040" w:rsidP="00D05040">
            <w:pPr>
              <w:rPr>
                <w:rFonts w:eastAsiaTheme="minorHAnsi" w:cstheme="minorBidi"/>
                <w:szCs w:val="22"/>
              </w:rPr>
            </w:pPr>
            <w:r w:rsidRPr="00D05040">
              <w:rPr>
                <w:rFonts w:eastAsiaTheme="minorHAnsi" w:cstheme="minorBidi"/>
                <w:szCs w:val="22"/>
              </w:rPr>
              <w:t>Trip 32</w:t>
            </w:r>
          </w:p>
        </w:tc>
        <w:tc>
          <w:tcPr>
            <w:tcW w:w="3510" w:type="dxa"/>
            <w:tcBorders>
              <w:top w:val="single" w:sz="4" w:space="0" w:color="auto"/>
            </w:tcBorders>
            <w:noWrap/>
            <w:hideMark/>
          </w:tcPr>
          <w:p w14:paraId="69AFA1F3" w14:textId="77777777" w:rsidR="00D05040" w:rsidRPr="00D05040" w:rsidRDefault="00D05040" w:rsidP="00D05040">
            <w:pPr>
              <w:rPr>
                <w:rFonts w:eastAsiaTheme="minorHAnsi" w:cstheme="minorBidi"/>
                <w:szCs w:val="22"/>
              </w:rPr>
            </w:pPr>
            <w:r w:rsidRPr="00D05040">
              <w:rPr>
                <w:rFonts w:eastAsiaTheme="minorHAnsi" w:cstheme="minorBidi"/>
                <w:szCs w:val="22"/>
              </w:rPr>
              <w:t>17–20 July 2000</w:t>
            </w:r>
          </w:p>
        </w:tc>
      </w:tr>
      <w:tr w:rsidR="00D05040" w:rsidRPr="00D05040" w14:paraId="6B764F3B" w14:textId="77777777" w:rsidTr="00D454CB">
        <w:trPr>
          <w:trHeight w:val="315"/>
          <w:jc w:val="center"/>
        </w:trPr>
        <w:tc>
          <w:tcPr>
            <w:tcW w:w="3415" w:type="dxa"/>
            <w:noWrap/>
            <w:hideMark/>
          </w:tcPr>
          <w:p w14:paraId="13410600" w14:textId="77777777" w:rsidR="00D05040" w:rsidRPr="00D05040" w:rsidRDefault="00D05040" w:rsidP="00D05040">
            <w:pPr>
              <w:rPr>
                <w:rFonts w:eastAsiaTheme="minorHAnsi" w:cstheme="minorBidi"/>
                <w:szCs w:val="22"/>
              </w:rPr>
            </w:pPr>
            <w:r w:rsidRPr="00D05040">
              <w:rPr>
                <w:rFonts w:eastAsiaTheme="minorHAnsi" w:cstheme="minorBidi"/>
                <w:szCs w:val="22"/>
              </w:rPr>
              <w:t>Trip 33</w:t>
            </w:r>
          </w:p>
        </w:tc>
        <w:tc>
          <w:tcPr>
            <w:tcW w:w="3510" w:type="dxa"/>
            <w:noWrap/>
            <w:hideMark/>
          </w:tcPr>
          <w:p w14:paraId="408FE5F9" w14:textId="77777777" w:rsidR="00D05040" w:rsidRPr="00D05040" w:rsidRDefault="00D05040" w:rsidP="00D05040">
            <w:pPr>
              <w:rPr>
                <w:rFonts w:eastAsiaTheme="minorHAnsi" w:cstheme="minorBidi"/>
                <w:szCs w:val="22"/>
              </w:rPr>
            </w:pPr>
            <w:r w:rsidRPr="00D05040">
              <w:rPr>
                <w:rFonts w:eastAsiaTheme="minorHAnsi" w:cstheme="minorBidi"/>
                <w:szCs w:val="22"/>
              </w:rPr>
              <w:t>16–25 Oct 2000</w:t>
            </w:r>
          </w:p>
        </w:tc>
      </w:tr>
      <w:tr w:rsidR="00D05040" w:rsidRPr="00D05040" w14:paraId="2378D350" w14:textId="77777777" w:rsidTr="00D454CB">
        <w:trPr>
          <w:trHeight w:val="315"/>
          <w:jc w:val="center"/>
        </w:trPr>
        <w:tc>
          <w:tcPr>
            <w:tcW w:w="3415" w:type="dxa"/>
            <w:noWrap/>
            <w:hideMark/>
          </w:tcPr>
          <w:p w14:paraId="34CA791B" w14:textId="77777777" w:rsidR="00D05040" w:rsidRPr="00D05040" w:rsidRDefault="00D05040" w:rsidP="00D05040">
            <w:pPr>
              <w:rPr>
                <w:rFonts w:eastAsiaTheme="minorHAnsi" w:cstheme="minorBidi"/>
                <w:szCs w:val="22"/>
              </w:rPr>
            </w:pPr>
            <w:r w:rsidRPr="00D05040">
              <w:rPr>
                <w:rFonts w:eastAsiaTheme="minorHAnsi" w:cstheme="minorBidi"/>
                <w:szCs w:val="22"/>
              </w:rPr>
              <w:t>Trip 34</w:t>
            </w:r>
          </w:p>
        </w:tc>
        <w:tc>
          <w:tcPr>
            <w:tcW w:w="3510" w:type="dxa"/>
            <w:noWrap/>
            <w:hideMark/>
          </w:tcPr>
          <w:p w14:paraId="5694BF39" w14:textId="77777777" w:rsidR="00D05040" w:rsidRPr="00D05040" w:rsidRDefault="00D05040" w:rsidP="00D05040">
            <w:pPr>
              <w:rPr>
                <w:rFonts w:eastAsiaTheme="minorHAnsi" w:cstheme="minorBidi"/>
                <w:szCs w:val="22"/>
              </w:rPr>
            </w:pPr>
            <w:r w:rsidRPr="00D05040">
              <w:rPr>
                <w:rFonts w:eastAsiaTheme="minorHAnsi" w:cstheme="minorBidi"/>
                <w:szCs w:val="22"/>
              </w:rPr>
              <w:t>22–25 Jan 2001</w:t>
            </w:r>
          </w:p>
        </w:tc>
      </w:tr>
      <w:tr w:rsidR="00D05040" w:rsidRPr="00D05040" w14:paraId="719FB151" w14:textId="77777777" w:rsidTr="00D454CB">
        <w:trPr>
          <w:trHeight w:val="315"/>
          <w:jc w:val="center"/>
        </w:trPr>
        <w:tc>
          <w:tcPr>
            <w:tcW w:w="3415" w:type="dxa"/>
            <w:tcBorders>
              <w:bottom w:val="single" w:sz="4" w:space="0" w:color="auto"/>
            </w:tcBorders>
            <w:noWrap/>
            <w:hideMark/>
          </w:tcPr>
          <w:p w14:paraId="6D4F633A" w14:textId="77777777" w:rsidR="00D05040" w:rsidRPr="00D05040" w:rsidRDefault="00D05040" w:rsidP="00D05040">
            <w:pPr>
              <w:rPr>
                <w:rFonts w:eastAsiaTheme="minorHAnsi" w:cstheme="minorBidi"/>
                <w:szCs w:val="22"/>
              </w:rPr>
            </w:pPr>
            <w:r w:rsidRPr="00D05040">
              <w:rPr>
                <w:rFonts w:eastAsiaTheme="minorHAnsi" w:cstheme="minorBidi"/>
                <w:szCs w:val="22"/>
              </w:rPr>
              <w:t>Trip 35</w:t>
            </w:r>
          </w:p>
        </w:tc>
        <w:tc>
          <w:tcPr>
            <w:tcW w:w="3510" w:type="dxa"/>
            <w:tcBorders>
              <w:bottom w:val="single" w:sz="4" w:space="0" w:color="auto"/>
            </w:tcBorders>
            <w:noWrap/>
            <w:hideMark/>
          </w:tcPr>
          <w:p w14:paraId="199E86A2" w14:textId="77777777" w:rsidR="00D05040" w:rsidRPr="00D05040" w:rsidRDefault="00D05040" w:rsidP="00D05040">
            <w:pPr>
              <w:rPr>
                <w:rFonts w:eastAsiaTheme="minorHAnsi" w:cstheme="minorBidi"/>
                <w:szCs w:val="22"/>
              </w:rPr>
            </w:pPr>
            <w:r w:rsidRPr="00D05040">
              <w:rPr>
                <w:rFonts w:eastAsiaTheme="minorHAnsi" w:cstheme="minorBidi"/>
                <w:szCs w:val="22"/>
              </w:rPr>
              <w:t>9–12 April 2001</w:t>
            </w:r>
          </w:p>
        </w:tc>
      </w:tr>
      <w:tr w:rsidR="00D05040" w:rsidRPr="00D05040" w14:paraId="02D47D51" w14:textId="77777777" w:rsidTr="00D454CB">
        <w:trPr>
          <w:trHeight w:val="315"/>
          <w:jc w:val="center"/>
        </w:trPr>
        <w:tc>
          <w:tcPr>
            <w:tcW w:w="3415" w:type="dxa"/>
            <w:tcBorders>
              <w:top w:val="single" w:sz="4" w:space="0" w:color="auto"/>
              <w:bottom w:val="single" w:sz="4" w:space="0" w:color="auto"/>
            </w:tcBorders>
            <w:noWrap/>
            <w:hideMark/>
          </w:tcPr>
          <w:p w14:paraId="166260AC"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9</w:t>
            </w:r>
          </w:p>
        </w:tc>
        <w:tc>
          <w:tcPr>
            <w:tcW w:w="3510" w:type="dxa"/>
            <w:tcBorders>
              <w:top w:val="single" w:sz="4" w:space="0" w:color="auto"/>
              <w:bottom w:val="single" w:sz="4" w:space="0" w:color="auto"/>
            </w:tcBorders>
            <w:noWrap/>
            <w:hideMark/>
          </w:tcPr>
          <w:p w14:paraId="57235DDB"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9th Annual Report</w:t>
            </w:r>
          </w:p>
        </w:tc>
      </w:tr>
      <w:tr w:rsidR="00D05040" w:rsidRPr="00D05040" w14:paraId="1FCE90BA" w14:textId="77777777" w:rsidTr="00D454CB">
        <w:trPr>
          <w:trHeight w:val="315"/>
          <w:jc w:val="center"/>
        </w:trPr>
        <w:tc>
          <w:tcPr>
            <w:tcW w:w="3415" w:type="dxa"/>
            <w:tcBorders>
              <w:top w:val="single" w:sz="4" w:space="0" w:color="auto"/>
            </w:tcBorders>
            <w:noWrap/>
            <w:hideMark/>
          </w:tcPr>
          <w:p w14:paraId="2CD84F57" w14:textId="77777777" w:rsidR="00D05040" w:rsidRPr="00D05040" w:rsidRDefault="00D05040" w:rsidP="00D05040">
            <w:pPr>
              <w:rPr>
                <w:rFonts w:eastAsiaTheme="minorHAnsi" w:cstheme="minorBidi"/>
                <w:szCs w:val="22"/>
              </w:rPr>
            </w:pPr>
            <w:r w:rsidRPr="00D05040">
              <w:rPr>
                <w:rFonts w:eastAsiaTheme="minorHAnsi" w:cstheme="minorBidi"/>
                <w:szCs w:val="22"/>
              </w:rPr>
              <w:t>Trip 36</w:t>
            </w:r>
          </w:p>
        </w:tc>
        <w:tc>
          <w:tcPr>
            <w:tcW w:w="3510" w:type="dxa"/>
            <w:tcBorders>
              <w:top w:val="single" w:sz="4" w:space="0" w:color="auto"/>
            </w:tcBorders>
            <w:noWrap/>
            <w:hideMark/>
          </w:tcPr>
          <w:p w14:paraId="016877F5" w14:textId="77777777" w:rsidR="00D05040" w:rsidRPr="00D05040" w:rsidRDefault="00D05040" w:rsidP="00D05040">
            <w:pPr>
              <w:rPr>
                <w:rFonts w:eastAsiaTheme="minorHAnsi" w:cstheme="minorBidi"/>
                <w:szCs w:val="22"/>
              </w:rPr>
            </w:pPr>
            <w:r w:rsidRPr="00D05040">
              <w:rPr>
                <w:rFonts w:eastAsiaTheme="minorHAnsi" w:cstheme="minorBidi"/>
                <w:szCs w:val="22"/>
              </w:rPr>
              <w:t>23–26 July 2001</w:t>
            </w:r>
          </w:p>
        </w:tc>
      </w:tr>
      <w:tr w:rsidR="00D05040" w:rsidRPr="00D05040" w14:paraId="7F0602F2" w14:textId="77777777" w:rsidTr="00D454CB">
        <w:trPr>
          <w:trHeight w:val="315"/>
          <w:jc w:val="center"/>
        </w:trPr>
        <w:tc>
          <w:tcPr>
            <w:tcW w:w="3415" w:type="dxa"/>
            <w:noWrap/>
            <w:hideMark/>
          </w:tcPr>
          <w:p w14:paraId="5292F52E" w14:textId="77777777" w:rsidR="00D05040" w:rsidRPr="00D05040" w:rsidRDefault="00D05040" w:rsidP="00D05040">
            <w:pPr>
              <w:rPr>
                <w:rFonts w:eastAsiaTheme="minorHAnsi" w:cstheme="minorBidi"/>
                <w:szCs w:val="22"/>
              </w:rPr>
            </w:pPr>
            <w:r w:rsidRPr="00D05040">
              <w:rPr>
                <w:rFonts w:eastAsiaTheme="minorHAnsi" w:cstheme="minorBidi"/>
                <w:szCs w:val="22"/>
              </w:rPr>
              <w:t>Trip 37</w:t>
            </w:r>
          </w:p>
        </w:tc>
        <w:tc>
          <w:tcPr>
            <w:tcW w:w="3510" w:type="dxa"/>
            <w:noWrap/>
            <w:hideMark/>
          </w:tcPr>
          <w:p w14:paraId="6AD4C13C" w14:textId="77777777" w:rsidR="00D05040" w:rsidRPr="00D05040" w:rsidRDefault="00D05040" w:rsidP="00D05040">
            <w:pPr>
              <w:rPr>
                <w:rFonts w:eastAsiaTheme="minorHAnsi" w:cstheme="minorBidi"/>
                <w:szCs w:val="22"/>
              </w:rPr>
            </w:pPr>
            <w:r w:rsidRPr="00D05040">
              <w:rPr>
                <w:rFonts w:eastAsiaTheme="minorHAnsi" w:cstheme="minorBidi"/>
                <w:szCs w:val="22"/>
              </w:rPr>
              <w:t>22–26 Oct 2001</w:t>
            </w:r>
          </w:p>
        </w:tc>
      </w:tr>
      <w:tr w:rsidR="00D05040" w:rsidRPr="00D05040" w14:paraId="1142E52B" w14:textId="77777777" w:rsidTr="00D454CB">
        <w:trPr>
          <w:trHeight w:val="315"/>
          <w:jc w:val="center"/>
        </w:trPr>
        <w:tc>
          <w:tcPr>
            <w:tcW w:w="3415" w:type="dxa"/>
            <w:noWrap/>
            <w:hideMark/>
          </w:tcPr>
          <w:p w14:paraId="24ABEA56" w14:textId="77777777" w:rsidR="00D05040" w:rsidRPr="00D05040" w:rsidRDefault="00D05040" w:rsidP="00D05040">
            <w:pPr>
              <w:rPr>
                <w:rFonts w:eastAsiaTheme="minorHAnsi" w:cstheme="minorBidi"/>
                <w:szCs w:val="22"/>
              </w:rPr>
            </w:pPr>
            <w:r w:rsidRPr="00D05040">
              <w:rPr>
                <w:rFonts w:eastAsiaTheme="minorHAnsi" w:cstheme="minorBidi"/>
                <w:szCs w:val="22"/>
              </w:rPr>
              <w:t>Trip 38</w:t>
            </w:r>
          </w:p>
        </w:tc>
        <w:tc>
          <w:tcPr>
            <w:tcW w:w="3510" w:type="dxa"/>
            <w:noWrap/>
            <w:hideMark/>
          </w:tcPr>
          <w:p w14:paraId="7249B8C9" w14:textId="77777777" w:rsidR="00D05040" w:rsidRPr="00D05040" w:rsidRDefault="00D05040" w:rsidP="00D05040">
            <w:pPr>
              <w:rPr>
                <w:rFonts w:eastAsiaTheme="minorHAnsi" w:cstheme="minorBidi"/>
                <w:szCs w:val="22"/>
              </w:rPr>
            </w:pPr>
            <w:r w:rsidRPr="00D05040">
              <w:rPr>
                <w:rFonts w:eastAsiaTheme="minorHAnsi" w:cstheme="minorBidi"/>
                <w:szCs w:val="22"/>
              </w:rPr>
              <w:t>21–24 Jan 2002</w:t>
            </w:r>
          </w:p>
        </w:tc>
      </w:tr>
      <w:tr w:rsidR="00D05040" w:rsidRPr="00D05040" w14:paraId="2F50EAA1" w14:textId="77777777" w:rsidTr="00D454CB">
        <w:trPr>
          <w:trHeight w:val="315"/>
          <w:jc w:val="center"/>
        </w:trPr>
        <w:tc>
          <w:tcPr>
            <w:tcW w:w="3415" w:type="dxa"/>
            <w:tcBorders>
              <w:bottom w:val="single" w:sz="4" w:space="0" w:color="auto"/>
            </w:tcBorders>
            <w:noWrap/>
            <w:hideMark/>
          </w:tcPr>
          <w:p w14:paraId="4E5E56B2" w14:textId="77777777" w:rsidR="00D05040" w:rsidRPr="00D05040" w:rsidRDefault="00D05040" w:rsidP="00D05040">
            <w:pPr>
              <w:rPr>
                <w:rFonts w:eastAsiaTheme="minorHAnsi" w:cstheme="minorBidi"/>
                <w:szCs w:val="22"/>
              </w:rPr>
            </w:pPr>
            <w:r w:rsidRPr="00D05040">
              <w:rPr>
                <w:rFonts w:eastAsiaTheme="minorHAnsi" w:cstheme="minorBidi"/>
                <w:szCs w:val="22"/>
              </w:rPr>
              <w:t>Trip 39</w:t>
            </w:r>
          </w:p>
        </w:tc>
        <w:tc>
          <w:tcPr>
            <w:tcW w:w="3510" w:type="dxa"/>
            <w:tcBorders>
              <w:bottom w:val="single" w:sz="4" w:space="0" w:color="auto"/>
            </w:tcBorders>
            <w:noWrap/>
            <w:hideMark/>
          </w:tcPr>
          <w:p w14:paraId="1430CDB9" w14:textId="77777777" w:rsidR="00D05040" w:rsidRPr="00D05040" w:rsidRDefault="00D05040" w:rsidP="00D05040">
            <w:pPr>
              <w:rPr>
                <w:rFonts w:eastAsiaTheme="minorHAnsi" w:cstheme="minorBidi"/>
                <w:szCs w:val="22"/>
              </w:rPr>
            </w:pPr>
            <w:r w:rsidRPr="00D05040">
              <w:rPr>
                <w:rFonts w:eastAsiaTheme="minorHAnsi" w:cstheme="minorBidi"/>
                <w:szCs w:val="22"/>
              </w:rPr>
              <w:t>15–18 April 2002</w:t>
            </w:r>
          </w:p>
        </w:tc>
      </w:tr>
      <w:tr w:rsidR="00D05040" w:rsidRPr="00D05040" w14:paraId="531C1D66" w14:textId="77777777" w:rsidTr="00D454CB">
        <w:trPr>
          <w:trHeight w:val="315"/>
          <w:jc w:val="center"/>
        </w:trPr>
        <w:tc>
          <w:tcPr>
            <w:tcW w:w="3415" w:type="dxa"/>
            <w:tcBorders>
              <w:top w:val="single" w:sz="4" w:space="0" w:color="auto"/>
              <w:bottom w:val="single" w:sz="4" w:space="0" w:color="auto"/>
            </w:tcBorders>
            <w:noWrap/>
            <w:hideMark/>
          </w:tcPr>
          <w:p w14:paraId="4E45F3B6"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10</w:t>
            </w:r>
          </w:p>
        </w:tc>
        <w:tc>
          <w:tcPr>
            <w:tcW w:w="3510" w:type="dxa"/>
            <w:tcBorders>
              <w:top w:val="single" w:sz="4" w:space="0" w:color="auto"/>
              <w:bottom w:val="single" w:sz="4" w:space="0" w:color="auto"/>
            </w:tcBorders>
            <w:noWrap/>
            <w:hideMark/>
          </w:tcPr>
          <w:p w14:paraId="6CA3630F"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10th Annual Report</w:t>
            </w:r>
          </w:p>
        </w:tc>
      </w:tr>
      <w:tr w:rsidR="00D05040" w:rsidRPr="00D05040" w14:paraId="65290475" w14:textId="77777777" w:rsidTr="00D454CB">
        <w:trPr>
          <w:trHeight w:val="315"/>
          <w:jc w:val="center"/>
        </w:trPr>
        <w:tc>
          <w:tcPr>
            <w:tcW w:w="3415" w:type="dxa"/>
            <w:tcBorders>
              <w:top w:val="single" w:sz="4" w:space="0" w:color="auto"/>
            </w:tcBorders>
            <w:noWrap/>
            <w:hideMark/>
          </w:tcPr>
          <w:p w14:paraId="78A0C212" w14:textId="77777777" w:rsidR="00D05040" w:rsidRPr="00D05040" w:rsidRDefault="00D05040" w:rsidP="00D05040">
            <w:pPr>
              <w:rPr>
                <w:rFonts w:eastAsiaTheme="minorHAnsi" w:cstheme="minorBidi"/>
                <w:szCs w:val="22"/>
              </w:rPr>
            </w:pPr>
            <w:r w:rsidRPr="00D05040">
              <w:rPr>
                <w:rFonts w:eastAsiaTheme="minorHAnsi" w:cstheme="minorBidi"/>
                <w:szCs w:val="22"/>
              </w:rPr>
              <w:t>Trip 40</w:t>
            </w:r>
          </w:p>
        </w:tc>
        <w:tc>
          <w:tcPr>
            <w:tcW w:w="3510" w:type="dxa"/>
            <w:tcBorders>
              <w:top w:val="single" w:sz="4" w:space="0" w:color="auto"/>
            </w:tcBorders>
            <w:noWrap/>
            <w:hideMark/>
          </w:tcPr>
          <w:p w14:paraId="4A421B95" w14:textId="77777777" w:rsidR="00D05040" w:rsidRPr="00D05040" w:rsidRDefault="00D05040" w:rsidP="00D05040">
            <w:pPr>
              <w:rPr>
                <w:rFonts w:eastAsiaTheme="minorHAnsi" w:cstheme="minorBidi"/>
                <w:szCs w:val="22"/>
              </w:rPr>
            </w:pPr>
            <w:r w:rsidRPr="00D05040">
              <w:rPr>
                <w:rFonts w:eastAsiaTheme="minorHAnsi" w:cstheme="minorBidi"/>
                <w:szCs w:val="22"/>
              </w:rPr>
              <w:t>29 July–1 Aug 2002</w:t>
            </w:r>
          </w:p>
        </w:tc>
      </w:tr>
      <w:tr w:rsidR="00D05040" w:rsidRPr="00D05040" w14:paraId="3FD340CC" w14:textId="77777777" w:rsidTr="00D454CB">
        <w:trPr>
          <w:trHeight w:val="315"/>
          <w:jc w:val="center"/>
        </w:trPr>
        <w:tc>
          <w:tcPr>
            <w:tcW w:w="3415" w:type="dxa"/>
            <w:noWrap/>
            <w:hideMark/>
          </w:tcPr>
          <w:p w14:paraId="719CFAD5" w14:textId="77777777" w:rsidR="00D05040" w:rsidRPr="00D05040" w:rsidRDefault="00D05040" w:rsidP="00D05040">
            <w:pPr>
              <w:rPr>
                <w:rFonts w:eastAsiaTheme="minorHAnsi" w:cstheme="minorBidi"/>
                <w:szCs w:val="22"/>
              </w:rPr>
            </w:pPr>
            <w:r w:rsidRPr="00D05040">
              <w:rPr>
                <w:rFonts w:eastAsiaTheme="minorHAnsi" w:cstheme="minorBidi"/>
                <w:szCs w:val="22"/>
              </w:rPr>
              <w:t>Trip 41</w:t>
            </w:r>
          </w:p>
        </w:tc>
        <w:tc>
          <w:tcPr>
            <w:tcW w:w="3510" w:type="dxa"/>
            <w:noWrap/>
            <w:hideMark/>
          </w:tcPr>
          <w:p w14:paraId="2E4FA0A9" w14:textId="77777777" w:rsidR="00D05040" w:rsidRPr="00D05040" w:rsidRDefault="00D05040" w:rsidP="00D05040">
            <w:pPr>
              <w:rPr>
                <w:rFonts w:eastAsiaTheme="minorHAnsi" w:cstheme="minorBidi"/>
                <w:szCs w:val="22"/>
              </w:rPr>
            </w:pPr>
            <w:r w:rsidRPr="00D05040">
              <w:rPr>
                <w:rFonts w:eastAsiaTheme="minorHAnsi" w:cstheme="minorBidi"/>
                <w:szCs w:val="22"/>
              </w:rPr>
              <w:t>15–17 Oct 2002</w:t>
            </w:r>
          </w:p>
        </w:tc>
      </w:tr>
      <w:tr w:rsidR="00D05040" w:rsidRPr="00D05040" w14:paraId="7E9C9C1C" w14:textId="77777777" w:rsidTr="00D454CB">
        <w:trPr>
          <w:trHeight w:val="315"/>
          <w:jc w:val="center"/>
        </w:trPr>
        <w:tc>
          <w:tcPr>
            <w:tcW w:w="3415" w:type="dxa"/>
            <w:noWrap/>
            <w:hideMark/>
          </w:tcPr>
          <w:p w14:paraId="26699DF0" w14:textId="77777777" w:rsidR="00D05040" w:rsidRPr="00D05040" w:rsidRDefault="00D05040" w:rsidP="00D05040">
            <w:pPr>
              <w:rPr>
                <w:rFonts w:eastAsiaTheme="minorHAnsi" w:cstheme="minorBidi"/>
                <w:szCs w:val="22"/>
              </w:rPr>
            </w:pPr>
            <w:r w:rsidRPr="00D05040">
              <w:rPr>
                <w:rFonts w:eastAsiaTheme="minorHAnsi" w:cstheme="minorBidi"/>
                <w:szCs w:val="22"/>
              </w:rPr>
              <w:t>Trip 42</w:t>
            </w:r>
          </w:p>
        </w:tc>
        <w:tc>
          <w:tcPr>
            <w:tcW w:w="3510" w:type="dxa"/>
            <w:noWrap/>
            <w:hideMark/>
          </w:tcPr>
          <w:p w14:paraId="3CDCD322" w14:textId="77777777" w:rsidR="00D05040" w:rsidRPr="00D05040" w:rsidRDefault="00D05040" w:rsidP="00D05040">
            <w:pPr>
              <w:rPr>
                <w:rFonts w:eastAsiaTheme="minorHAnsi" w:cstheme="minorBidi"/>
                <w:szCs w:val="22"/>
              </w:rPr>
            </w:pPr>
            <w:r w:rsidRPr="00D05040">
              <w:rPr>
                <w:rFonts w:eastAsiaTheme="minorHAnsi" w:cstheme="minorBidi"/>
                <w:szCs w:val="22"/>
              </w:rPr>
              <w:t>13–16 Jan 2003</w:t>
            </w:r>
          </w:p>
        </w:tc>
      </w:tr>
      <w:tr w:rsidR="00D05040" w:rsidRPr="00D05040" w14:paraId="36F09956" w14:textId="77777777" w:rsidTr="00D454CB">
        <w:trPr>
          <w:trHeight w:val="315"/>
          <w:jc w:val="center"/>
        </w:trPr>
        <w:tc>
          <w:tcPr>
            <w:tcW w:w="3415" w:type="dxa"/>
            <w:tcBorders>
              <w:bottom w:val="single" w:sz="4" w:space="0" w:color="auto"/>
            </w:tcBorders>
            <w:noWrap/>
            <w:hideMark/>
          </w:tcPr>
          <w:p w14:paraId="591DD96D" w14:textId="77777777" w:rsidR="00D05040" w:rsidRPr="00D05040" w:rsidRDefault="00D05040" w:rsidP="00D05040">
            <w:pPr>
              <w:rPr>
                <w:rFonts w:eastAsiaTheme="minorHAnsi" w:cstheme="minorBidi"/>
                <w:szCs w:val="22"/>
              </w:rPr>
            </w:pPr>
            <w:r w:rsidRPr="00D05040">
              <w:rPr>
                <w:rFonts w:eastAsiaTheme="minorHAnsi" w:cstheme="minorBidi"/>
                <w:szCs w:val="22"/>
              </w:rPr>
              <w:t>Trip 43</w:t>
            </w:r>
          </w:p>
        </w:tc>
        <w:tc>
          <w:tcPr>
            <w:tcW w:w="3510" w:type="dxa"/>
            <w:tcBorders>
              <w:bottom w:val="single" w:sz="4" w:space="0" w:color="auto"/>
            </w:tcBorders>
            <w:noWrap/>
            <w:hideMark/>
          </w:tcPr>
          <w:p w14:paraId="692B2328" w14:textId="77777777" w:rsidR="00D05040" w:rsidRPr="00D05040" w:rsidRDefault="00D05040" w:rsidP="00D05040">
            <w:pPr>
              <w:rPr>
                <w:rFonts w:eastAsiaTheme="minorHAnsi" w:cstheme="minorBidi"/>
                <w:szCs w:val="22"/>
              </w:rPr>
            </w:pPr>
            <w:r w:rsidRPr="00D05040">
              <w:rPr>
                <w:rFonts w:eastAsiaTheme="minorHAnsi" w:cstheme="minorBidi"/>
                <w:szCs w:val="22"/>
              </w:rPr>
              <w:t>21–24 April 2003</w:t>
            </w:r>
          </w:p>
        </w:tc>
      </w:tr>
      <w:tr w:rsidR="00D05040" w:rsidRPr="00D05040" w14:paraId="2ED4EB6D" w14:textId="77777777" w:rsidTr="00D454CB">
        <w:trPr>
          <w:trHeight w:val="315"/>
          <w:jc w:val="center"/>
        </w:trPr>
        <w:tc>
          <w:tcPr>
            <w:tcW w:w="3415" w:type="dxa"/>
            <w:tcBorders>
              <w:top w:val="single" w:sz="4" w:space="0" w:color="auto"/>
              <w:bottom w:val="single" w:sz="4" w:space="0" w:color="auto"/>
            </w:tcBorders>
            <w:noWrap/>
            <w:hideMark/>
          </w:tcPr>
          <w:p w14:paraId="47374FFC"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11</w:t>
            </w:r>
          </w:p>
        </w:tc>
        <w:tc>
          <w:tcPr>
            <w:tcW w:w="3510" w:type="dxa"/>
            <w:tcBorders>
              <w:top w:val="single" w:sz="4" w:space="0" w:color="auto"/>
              <w:bottom w:val="single" w:sz="4" w:space="0" w:color="auto"/>
            </w:tcBorders>
            <w:noWrap/>
            <w:hideMark/>
          </w:tcPr>
          <w:p w14:paraId="300444EC"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11th Annual Report</w:t>
            </w:r>
          </w:p>
        </w:tc>
      </w:tr>
      <w:tr w:rsidR="00D05040" w:rsidRPr="00D05040" w14:paraId="1FF10D11" w14:textId="77777777" w:rsidTr="00D454CB">
        <w:trPr>
          <w:trHeight w:val="315"/>
          <w:jc w:val="center"/>
        </w:trPr>
        <w:tc>
          <w:tcPr>
            <w:tcW w:w="3415" w:type="dxa"/>
            <w:tcBorders>
              <w:top w:val="single" w:sz="4" w:space="0" w:color="auto"/>
            </w:tcBorders>
            <w:noWrap/>
            <w:hideMark/>
          </w:tcPr>
          <w:p w14:paraId="39587855" w14:textId="77777777" w:rsidR="00D05040" w:rsidRPr="00D05040" w:rsidRDefault="00D05040" w:rsidP="00D05040">
            <w:pPr>
              <w:rPr>
                <w:rFonts w:eastAsiaTheme="minorHAnsi" w:cstheme="minorBidi"/>
                <w:szCs w:val="22"/>
              </w:rPr>
            </w:pPr>
            <w:r w:rsidRPr="00D05040">
              <w:rPr>
                <w:rFonts w:eastAsiaTheme="minorHAnsi" w:cstheme="minorBidi"/>
                <w:szCs w:val="22"/>
              </w:rPr>
              <w:t>Trip 44</w:t>
            </w:r>
          </w:p>
        </w:tc>
        <w:tc>
          <w:tcPr>
            <w:tcW w:w="3510" w:type="dxa"/>
            <w:tcBorders>
              <w:top w:val="single" w:sz="4" w:space="0" w:color="auto"/>
            </w:tcBorders>
            <w:noWrap/>
            <w:hideMark/>
          </w:tcPr>
          <w:p w14:paraId="120D3683" w14:textId="77777777" w:rsidR="00D05040" w:rsidRPr="00D05040" w:rsidRDefault="00D05040" w:rsidP="00D05040">
            <w:pPr>
              <w:rPr>
                <w:rFonts w:eastAsiaTheme="minorHAnsi" w:cstheme="minorBidi"/>
                <w:szCs w:val="22"/>
              </w:rPr>
            </w:pPr>
            <w:r w:rsidRPr="00D05040">
              <w:rPr>
                <w:rFonts w:eastAsiaTheme="minorHAnsi" w:cstheme="minorBidi"/>
                <w:szCs w:val="22"/>
              </w:rPr>
              <w:t>28–31 July 2003</w:t>
            </w:r>
          </w:p>
        </w:tc>
      </w:tr>
      <w:tr w:rsidR="00D05040" w:rsidRPr="00D05040" w14:paraId="4F3AF94B" w14:textId="77777777" w:rsidTr="00D454CB">
        <w:trPr>
          <w:trHeight w:val="315"/>
          <w:jc w:val="center"/>
        </w:trPr>
        <w:tc>
          <w:tcPr>
            <w:tcW w:w="3415" w:type="dxa"/>
            <w:noWrap/>
            <w:hideMark/>
          </w:tcPr>
          <w:p w14:paraId="7D8F17F8" w14:textId="77777777" w:rsidR="00D05040" w:rsidRPr="00D05040" w:rsidRDefault="00D05040" w:rsidP="00D05040">
            <w:pPr>
              <w:rPr>
                <w:rFonts w:eastAsiaTheme="minorHAnsi" w:cstheme="minorBidi"/>
                <w:szCs w:val="22"/>
              </w:rPr>
            </w:pPr>
            <w:r w:rsidRPr="00D05040">
              <w:rPr>
                <w:rFonts w:eastAsiaTheme="minorHAnsi" w:cstheme="minorBidi"/>
                <w:szCs w:val="22"/>
              </w:rPr>
              <w:t>Trip 45</w:t>
            </w:r>
          </w:p>
        </w:tc>
        <w:tc>
          <w:tcPr>
            <w:tcW w:w="3510" w:type="dxa"/>
            <w:noWrap/>
            <w:hideMark/>
          </w:tcPr>
          <w:p w14:paraId="75977A47" w14:textId="77777777" w:rsidR="00D05040" w:rsidRPr="00D05040" w:rsidRDefault="00D05040" w:rsidP="00D05040">
            <w:pPr>
              <w:rPr>
                <w:rFonts w:eastAsiaTheme="minorHAnsi" w:cstheme="minorBidi"/>
                <w:szCs w:val="22"/>
              </w:rPr>
            </w:pPr>
            <w:r w:rsidRPr="00D05040">
              <w:rPr>
                <w:rFonts w:eastAsiaTheme="minorHAnsi" w:cstheme="minorBidi"/>
                <w:szCs w:val="22"/>
              </w:rPr>
              <w:t>20–23 Oct 2003</w:t>
            </w:r>
          </w:p>
        </w:tc>
      </w:tr>
      <w:tr w:rsidR="00D05040" w:rsidRPr="00D05040" w14:paraId="27147465" w14:textId="77777777" w:rsidTr="00D454CB">
        <w:trPr>
          <w:trHeight w:val="315"/>
          <w:jc w:val="center"/>
        </w:trPr>
        <w:tc>
          <w:tcPr>
            <w:tcW w:w="3415" w:type="dxa"/>
            <w:noWrap/>
            <w:hideMark/>
          </w:tcPr>
          <w:p w14:paraId="247A83B2" w14:textId="77777777" w:rsidR="00D05040" w:rsidRPr="00D05040" w:rsidRDefault="00D05040" w:rsidP="00D05040">
            <w:pPr>
              <w:rPr>
                <w:rFonts w:eastAsiaTheme="minorHAnsi" w:cstheme="minorBidi"/>
                <w:szCs w:val="22"/>
              </w:rPr>
            </w:pPr>
            <w:r w:rsidRPr="00D05040">
              <w:rPr>
                <w:rFonts w:eastAsiaTheme="minorHAnsi" w:cstheme="minorBidi"/>
                <w:szCs w:val="22"/>
              </w:rPr>
              <w:t>Trip 46</w:t>
            </w:r>
          </w:p>
        </w:tc>
        <w:tc>
          <w:tcPr>
            <w:tcW w:w="3510" w:type="dxa"/>
            <w:noWrap/>
            <w:hideMark/>
          </w:tcPr>
          <w:p w14:paraId="0B1B0827" w14:textId="77777777" w:rsidR="00D05040" w:rsidRPr="00D05040" w:rsidRDefault="00D05040" w:rsidP="00D05040">
            <w:pPr>
              <w:rPr>
                <w:rFonts w:eastAsiaTheme="minorHAnsi" w:cstheme="minorBidi"/>
                <w:szCs w:val="22"/>
              </w:rPr>
            </w:pPr>
            <w:r w:rsidRPr="00D05040">
              <w:rPr>
                <w:rFonts w:eastAsiaTheme="minorHAnsi" w:cstheme="minorBidi"/>
                <w:szCs w:val="22"/>
              </w:rPr>
              <w:t>19–22 Jan 2004</w:t>
            </w:r>
          </w:p>
        </w:tc>
      </w:tr>
      <w:tr w:rsidR="00D05040" w:rsidRPr="00D05040" w14:paraId="41E687DA" w14:textId="77777777" w:rsidTr="00D454CB">
        <w:trPr>
          <w:trHeight w:val="315"/>
          <w:jc w:val="center"/>
        </w:trPr>
        <w:tc>
          <w:tcPr>
            <w:tcW w:w="3415" w:type="dxa"/>
            <w:tcBorders>
              <w:bottom w:val="single" w:sz="4" w:space="0" w:color="auto"/>
            </w:tcBorders>
            <w:noWrap/>
            <w:hideMark/>
          </w:tcPr>
          <w:p w14:paraId="56C21152" w14:textId="77777777" w:rsidR="00D05040" w:rsidRPr="00D05040" w:rsidRDefault="00D05040" w:rsidP="00D05040">
            <w:pPr>
              <w:rPr>
                <w:rFonts w:eastAsiaTheme="minorHAnsi" w:cstheme="minorBidi"/>
                <w:szCs w:val="22"/>
              </w:rPr>
            </w:pPr>
            <w:r w:rsidRPr="00D05040">
              <w:rPr>
                <w:rFonts w:eastAsiaTheme="minorHAnsi" w:cstheme="minorBidi"/>
                <w:szCs w:val="22"/>
              </w:rPr>
              <w:t>Trip 47</w:t>
            </w:r>
          </w:p>
        </w:tc>
        <w:tc>
          <w:tcPr>
            <w:tcW w:w="3510" w:type="dxa"/>
            <w:tcBorders>
              <w:bottom w:val="single" w:sz="4" w:space="0" w:color="auto"/>
            </w:tcBorders>
            <w:noWrap/>
            <w:hideMark/>
          </w:tcPr>
          <w:p w14:paraId="6E1F4D54" w14:textId="77777777" w:rsidR="00D05040" w:rsidRPr="00D05040" w:rsidRDefault="00D05040" w:rsidP="00D05040">
            <w:pPr>
              <w:rPr>
                <w:rFonts w:eastAsiaTheme="minorHAnsi" w:cstheme="minorBidi"/>
                <w:szCs w:val="22"/>
              </w:rPr>
            </w:pPr>
            <w:r w:rsidRPr="00D05040">
              <w:rPr>
                <w:rFonts w:eastAsiaTheme="minorHAnsi" w:cstheme="minorBidi"/>
                <w:szCs w:val="22"/>
              </w:rPr>
              <w:t>19–22 April 2004</w:t>
            </w:r>
          </w:p>
        </w:tc>
      </w:tr>
      <w:tr w:rsidR="00D05040" w:rsidRPr="00D05040" w14:paraId="56DDB8AF" w14:textId="77777777" w:rsidTr="00D454CB">
        <w:trPr>
          <w:trHeight w:val="315"/>
          <w:jc w:val="center"/>
        </w:trPr>
        <w:tc>
          <w:tcPr>
            <w:tcW w:w="3415" w:type="dxa"/>
            <w:tcBorders>
              <w:top w:val="single" w:sz="4" w:space="0" w:color="auto"/>
              <w:bottom w:val="single" w:sz="4" w:space="0" w:color="auto"/>
            </w:tcBorders>
            <w:noWrap/>
            <w:hideMark/>
          </w:tcPr>
          <w:p w14:paraId="43F6853F"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12</w:t>
            </w:r>
          </w:p>
        </w:tc>
        <w:tc>
          <w:tcPr>
            <w:tcW w:w="3510" w:type="dxa"/>
            <w:tcBorders>
              <w:top w:val="single" w:sz="4" w:space="0" w:color="auto"/>
              <w:bottom w:val="single" w:sz="4" w:space="0" w:color="auto"/>
            </w:tcBorders>
            <w:noWrap/>
            <w:hideMark/>
          </w:tcPr>
          <w:p w14:paraId="63628D90"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12th Annual Report</w:t>
            </w:r>
          </w:p>
        </w:tc>
      </w:tr>
      <w:tr w:rsidR="00D05040" w:rsidRPr="00D05040" w14:paraId="4FFE46CF" w14:textId="77777777" w:rsidTr="00D454CB">
        <w:trPr>
          <w:trHeight w:val="315"/>
          <w:jc w:val="center"/>
        </w:trPr>
        <w:tc>
          <w:tcPr>
            <w:tcW w:w="3415" w:type="dxa"/>
            <w:tcBorders>
              <w:top w:val="single" w:sz="4" w:space="0" w:color="auto"/>
            </w:tcBorders>
            <w:noWrap/>
            <w:hideMark/>
          </w:tcPr>
          <w:p w14:paraId="1302F695" w14:textId="77777777" w:rsidR="00D05040" w:rsidRPr="00D05040" w:rsidRDefault="00D05040" w:rsidP="00D05040">
            <w:pPr>
              <w:rPr>
                <w:rFonts w:eastAsiaTheme="minorHAnsi" w:cstheme="minorBidi"/>
                <w:szCs w:val="22"/>
              </w:rPr>
            </w:pPr>
            <w:r w:rsidRPr="00D05040">
              <w:rPr>
                <w:rFonts w:eastAsiaTheme="minorHAnsi" w:cstheme="minorBidi"/>
                <w:szCs w:val="22"/>
              </w:rPr>
              <w:t>Trip 48</w:t>
            </w:r>
          </w:p>
        </w:tc>
        <w:tc>
          <w:tcPr>
            <w:tcW w:w="3510" w:type="dxa"/>
            <w:tcBorders>
              <w:top w:val="single" w:sz="4" w:space="0" w:color="auto"/>
            </w:tcBorders>
            <w:noWrap/>
            <w:hideMark/>
          </w:tcPr>
          <w:p w14:paraId="73BA5FE8" w14:textId="77777777" w:rsidR="00D05040" w:rsidRPr="00D05040" w:rsidRDefault="00D05040" w:rsidP="00D05040">
            <w:pPr>
              <w:rPr>
                <w:rFonts w:eastAsiaTheme="minorHAnsi" w:cstheme="minorBidi"/>
                <w:szCs w:val="22"/>
              </w:rPr>
            </w:pPr>
            <w:r w:rsidRPr="00D05040">
              <w:rPr>
                <w:rFonts w:eastAsiaTheme="minorHAnsi" w:cstheme="minorBidi"/>
                <w:szCs w:val="22"/>
              </w:rPr>
              <w:t>26–29 July 2004</w:t>
            </w:r>
          </w:p>
        </w:tc>
      </w:tr>
      <w:tr w:rsidR="00D05040" w:rsidRPr="00D05040" w14:paraId="080F82FB" w14:textId="77777777" w:rsidTr="00D454CB">
        <w:trPr>
          <w:trHeight w:val="315"/>
          <w:jc w:val="center"/>
        </w:trPr>
        <w:tc>
          <w:tcPr>
            <w:tcW w:w="3415" w:type="dxa"/>
            <w:noWrap/>
            <w:hideMark/>
          </w:tcPr>
          <w:p w14:paraId="68EF5308" w14:textId="77777777" w:rsidR="00D05040" w:rsidRPr="00D05040" w:rsidRDefault="00D05040" w:rsidP="00D05040">
            <w:pPr>
              <w:rPr>
                <w:rFonts w:eastAsiaTheme="minorHAnsi" w:cstheme="minorBidi"/>
                <w:szCs w:val="22"/>
              </w:rPr>
            </w:pPr>
            <w:r w:rsidRPr="00D05040">
              <w:rPr>
                <w:rFonts w:eastAsiaTheme="minorHAnsi" w:cstheme="minorBidi"/>
                <w:szCs w:val="22"/>
              </w:rPr>
              <w:t>Trip 49</w:t>
            </w:r>
          </w:p>
        </w:tc>
        <w:tc>
          <w:tcPr>
            <w:tcW w:w="3510" w:type="dxa"/>
            <w:noWrap/>
            <w:hideMark/>
          </w:tcPr>
          <w:p w14:paraId="40513FF5" w14:textId="77777777" w:rsidR="00D05040" w:rsidRPr="00D05040" w:rsidRDefault="00D05040" w:rsidP="00D05040">
            <w:pPr>
              <w:rPr>
                <w:rFonts w:eastAsiaTheme="minorHAnsi" w:cstheme="minorBidi"/>
                <w:szCs w:val="22"/>
              </w:rPr>
            </w:pPr>
            <w:r w:rsidRPr="00D05040">
              <w:rPr>
                <w:rFonts w:eastAsiaTheme="minorHAnsi" w:cstheme="minorBidi"/>
                <w:szCs w:val="22"/>
              </w:rPr>
              <w:t>18–21 Oct 2004</w:t>
            </w:r>
          </w:p>
        </w:tc>
      </w:tr>
      <w:tr w:rsidR="00D05040" w:rsidRPr="00D05040" w14:paraId="463A87C7" w14:textId="77777777" w:rsidTr="00D454CB">
        <w:trPr>
          <w:trHeight w:val="315"/>
          <w:jc w:val="center"/>
        </w:trPr>
        <w:tc>
          <w:tcPr>
            <w:tcW w:w="3415" w:type="dxa"/>
            <w:noWrap/>
            <w:hideMark/>
          </w:tcPr>
          <w:p w14:paraId="56209D04" w14:textId="77777777" w:rsidR="00D05040" w:rsidRPr="00D05040" w:rsidRDefault="00D05040" w:rsidP="00D05040">
            <w:pPr>
              <w:rPr>
                <w:rFonts w:eastAsiaTheme="minorHAnsi" w:cstheme="minorBidi"/>
                <w:szCs w:val="22"/>
              </w:rPr>
            </w:pPr>
            <w:r w:rsidRPr="00D05040">
              <w:rPr>
                <w:rFonts w:eastAsiaTheme="minorHAnsi" w:cstheme="minorBidi"/>
                <w:szCs w:val="22"/>
              </w:rPr>
              <w:t>Trip 50</w:t>
            </w:r>
          </w:p>
        </w:tc>
        <w:tc>
          <w:tcPr>
            <w:tcW w:w="3510" w:type="dxa"/>
            <w:noWrap/>
            <w:hideMark/>
          </w:tcPr>
          <w:p w14:paraId="3C348762" w14:textId="77777777" w:rsidR="00D05040" w:rsidRPr="00D05040" w:rsidRDefault="00D05040" w:rsidP="00D05040">
            <w:pPr>
              <w:rPr>
                <w:rFonts w:eastAsiaTheme="minorHAnsi" w:cstheme="minorBidi"/>
                <w:szCs w:val="22"/>
              </w:rPr>
            </w:pPr>
            <w:r w:rsidRPr="00D05040">
              <w:rPr>
                <w:rFonts w:eastAsiaTheme="minorHAnsi" w:cstheme="minorBidi"/>
                <w:szCs w:val="22"/>
              </w:rPr>
              <w:t>24–27 Jan 2005</w:t>
            </w:r>
          </w:p>
        </w:tc>
      </w:tr>
      <w:tr w:rsidR="00D05040" w:rsidRPr="00D05040" w14:paraId="710C7789" w14:textId="77777777" w:rsidTr="00D454CB">
        <w:trPr>
          <w:trHeight w:val="315"/>
          <w:jc w:val="center"/>
        </w:trPr>
        <w:tc>
          <w:tcPr>
            <w:tcW w:w="3415" w:type="dxa"/>
            <w:tcBorders>
              <w:bottom w:val="single" w:sz="4" w:space="0" w:color="auto"/>
            </w:tcBorders>
            <w:noWrap/>
            <w:hideMark/>
          </w:tcPr>
          <w:p w14:paraId="4E77BA94" w14:textId="77777777" w:rsidR="00D05040" w:rsidRPr="00D05040" w:rsidRDefault="00D05040" w:rsidP="00D05040">
            <w:pPr>
              <w:rPr>
                <w:rFonts w:eastAsiaTheme="minorHAnsi" w:cstheme="minorBidi"/>
                <w:szCs w:val="22"/>
              </w:rPr>
            </w:pPr>
            <w:r w:rsidRPr="00D05040">
              <w:rPr>
                <w:rFonts w:eastAsiaTheme="minorHAnsi" w:cstheme="minorBidi"/>
                <w:szCs w:val="22"/>
              </w:rPr>
              <w:t>Trip 51</w:t>
            </w:r>
          </w:p>
        </w:tc>
        <w:tc>
          <w:tcPr>
            <w:tcW w:w="3510" w:type="dxa"/>
            <w:tcBorders>
              <w:bottom w:val="single" w:sz="4" w:space="0" w:color="auto"/>
            </w:tcBorders>
            <w:noWrap/>
            <w:hideMark/>
          </w:tcPr>
          <w:p w14:paraId="623D9F13" w14:textId="77777777" w:rsidR="00D05040" w:rsidRPr="00D05040" w:rsidRDefault="00D05040" w:rsidP="00D05040">
            <w:pPr>
              <w:rPr>
                <w:rFonts w:eastAsiaTheme="minorHAnsi" w:cstheme="minorBidi"/>
                <w:szCs w:val="22"/>
              </w:rPr>
            </w:pPr>
            <w:r w:rsidRPr="00D05040">
              <w:rPr>
                <w:rFonts w:eastAsiaTheme="minorHAnsi" w:cstheme="minorBidi"/>
                <w:szCs w:val="22"/>
              </w:rPr>
              <w:t>25–28 April 2005</w:t>
            </w:r>
          </w:p>
        </w:tc>
      </w:tr>
      <w:tr w:rsidR="00D05040" w:rsidRPr="00D05040" w14:paraId="0A2F3CEC" w14:textId="77777777" w:rsidTr="00D454CB">
        <w:trPr>
          <w:trHeight w:val="315"/>
          <w:jc w:val="center"/>
        </w:trPr>
        <w:tc>
          <w:tcPr>
            <w:tcW w:w="3415" w:type="dxa"/>
            <w:tcBorders>
              <w:top w:val="single" w:sz="4" w:space="0" w:color="auto"/>
              <w:bottom w:val="single" w:sz="4" w:space="0" w:color="auto"/>
            </w:tcBorders>
            <w:noWrap/>
            <w:hideMark/>
          </w:tcPr>
          <w:p w14:paraId="0652C898"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13</w:t>
            </w:r>
          </w:p>
        </w:tc>
        <w:tc>
          <w:tcPr>
            <w:tcW w:w="3510" w:type="dxa"/>
            <w:tcBorders>
              <w:top w:val="single" w:sz="4" w:space="0" w:color="auto"/>
              <w:bottom w:val="single" w:sz="4" w:space="0" w:color="auto"/>
            </w:tcBorders>
            <w:noWrap/>
            <w:hideMark/>
          </w:tcPr>
          <w:p w14:paraId="30E63295"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13th Annual Report</w:t>
            </w:r>
          </w:p>
        </w:tc>
      </w:tr>
      <w:tr w:rsidR="00D05040" w:rsidRPr="00D05040" w14:paraId="009E9A40" w14:textId="77777777" w:rsidTr="00D454CB">
        <w:trPr>
          <w:trHeight w:val="315"/>
          <w:jc w:val="center"/>
        </w:trPr>
        <w:tc>
          <w:tcPr>
            <w:tcW w:w="3415" w:type="dxa"/>
            <w:tcBorders>
              <w:top w:val="single" w:sz="4" w:space="0" w:color="auto"/>
            </w:tcBorders>
            <w:noWrap/>
            <w:hideMark/>
          </w:tcPr>
          <w:p w14:paraId="5140E574" w14:textId="77777777" w:rsidR="00D05040" w:rsidRPr="00D05040" w:rsidRDefault="00D05040" w:rsidP="00D05040">
            <w:pPr>
              <w:rPr>
                <w:rFonts w:eastAsiaTheme="minorHAnsi" w:cstheme="minorBidi"/>
                <w:szCs w:val="22"/>
              </w:rPr>
            </w:pPr>
            <w:r w:rsidRPr="00D05040">
              <w:rPr>
                <w:rFonts w:eastAsiaTheme="minorHAnsi" w:cstheme="minorBidi"/>
                <w:szCs w:val="22"/>
              </w:rPr>
              <w:t>Trip 52</w:t>
            </w:r>
          </w:p>
        </w:tc>
        <w:tc>
          <w:tcPr>
            <w:tcW w:w="3510" w:type="dxa"/>
            <w:tcBorders>
              <w:top w:val="single" w:sz="4" w:space="0" w:color="auto"/>
            </w:tcBorders>
            <w:noWrap/>
            <w:hideMark/>
          </w:tcPr>
          <w:p w14:paraId="41AF6410" w14:textId="77777777" w:rsidR="00D05040" w:rsidRPr="00D05040" w:rsidRDefault="00D05040" w:rsidP="00D05040">
            <w:pPr>
              <w:rPr>
                <w:rFonts w:eastAsiaTheme="minorHAnsi" w:cstheme="minorBidi"/>
                <w:szCs w:val="22"/>
              </w:rPr>
            </w:pPr>
            <w:r w:rsidRPr="00D05040">
              <w:rPr>
                <w:rFonts w:eastAsiaTheme="minorHAnsi" w:cstheme="minorBidi"/>
                <w:szCs w:val="22"/>
              </w:rPr>
              <w:t>25–28 July 2005</w:t>
            </w:r>
          </w:p>
        </w:tc>
      </w:tr>
      <w:tr w:rsidR="00D05040" w:rsidRPr="00D05040" w14:paraId="6581332B" w14:textId="77777777" w:rsidTr="00D454CB">
        <w:trPr>
          <w:trHeight w:val="315"/>
          <w:jc w:val="center"/>
        </w:trPr>
        <w:tc>
          <w:tcPr>
            <w:tcW w:w="3415" w:type="dxa"/>
            <w:noWrap/>
            <w:hideMark/>
          </w:tcPr>
          <w:p w14:paraId="5F9033F5" w14:textId="77777777" w:rsidR="00D05040" w:rsidRPr="00D05040" w:rsidRDefault="00D05040" w:rsidP="00D05040">
            <w:pPr>
              <w:rPr>
                <w:rFonts w:eastAsiaTheme="minorHAnsi" w:cstheme="minorBidi"/>
                <w:szCs w:val="22"/>
              </w:rPr>
            </w:pPr>
            <w:r w:rsidRPr="00D05040">
              <w:rPr>
                <w:rFonts w:eastAsiaTheme="minorHAnsi" w:cstheme="minorBidi"/>
                <w:szCs w:val="22"/>
              </w:rPr>
              <w:t>Trip 53</w:t>
            </w:r>
          </w:p>
        </w:tc>
        <w:tc>
          <w:tcPr>
            <w:tcW w:w="3510" w:type="dxa"/>
            <w:noWrap/>
            <w:hideMark/>
          </w:tcPr>
          <w:p w14:paraId="3A262C60" w14:textId="77777777" w:rsidR="00D05040" w:rsidRPr="00D05040" w:rsidRDefault="00D05040" w:rsidP="00D05040">
            <w:pPr>
              <w:rPr>
                <w:rFonts w:eastAsiaTheme="minorHAnsi" w:cstheme="minorBidi"/>
                <w:szCs w:val="22"/>
              </w:rPr>
            </w:pPr>
            <w:r w:rsidRPr="00D05040">
              <w:rPr>
                <w:rFonts w:eastAsiaTheme="minorHAnsi" w:cstheme="minorBidi"/>
                <w:szCs w:val="22"/>
              </w:rPr>
              <w:t>10–13 Oct 2005</w:t>
            </w:r>
          </w:p>
        </w:tc>
      </w:tr>
      <w:tr w:rsidR="00D05040" w:rsidRPr="00D05040" w14:paraId="24C8202C" w14:textId="77777777" w:rsidTr="00D454CB">
        <w:trPr>
          <w:trHeight w:val="315"/>
          <w:jc w:val="center"/>
        </w:trPr>
        <w:tc>
          <w:tcPr>
            <w:tcW w:w="3415" w:type="dxa"/>
            <w:noWrap/>
            <w:hideMark/>
          </w:tcPr>
          <w:p w14:paraId="2894DFB9" w14:textId="77777777" w:rsidR="00D05040" w:rsidRPr="00D05040" w:rsidRDefault="00D05040" w:rsidP="00D05040">
            <w:pPr>
              <w:rPr>
                <w:rFonts w:eastAsiaTheme="minorHAnsi" w:cstheme="minorBidi"/>
                <w:szCs w:val="22"/>
              </w:rPr>
            </w:pPr>
            <w:r w:rsidRPr="00D05040">
              <w:rPr>
                <w:rFonts w:eastAsiaTheme="minorHAnsi" w:cstheme="minorBidi"/>
                <w:szCs w:val="22"/>
              </w:rPr>
              <w:t>Trip 54</w:t>
            </w:r>
          </w:p>
        </w:tc>
        <w:tc>
          <w:tcPr>
            <w:tcW w:w="3510" w:type="dxa"/>
            <w:noWrap/>
            <w:hideMark/>
          </w:tcPr>
          <w:p w14:paraId="725793A5" w14:textId="77777777" w:rsidR="00D05040" w:rsidRPr="00D05040" w:rsidRDefault="00D05040" w:rsidP="00D05040">
            <w:pPr>
              <w:rPr>
                <w:rFonts w:eastAsiaTheme="minorHAnsi" w:cstheme="minorBidi"/>
                <w:szCs w:val="22"/>
              </w:rPr>
            </w:pPr>
            <w:r w:rsidRPr="00D05040">
              <w:rPr>
                <w:rFonts w:eastAsiaTheme="minorHAnsi" w:cstheme="minorBidi"/>
                <w:szCs w:val="22"/>
              </w:rPr>
              <w:t>23–26 Jan 2006</w:t>
            </w:r>
          </w:p>
        </w:tc>
      </w:tr>
      <w:tr w:rsidR="00D05040" w:rsidRPr="00D05040" w14:paraId="27268A78" w14:textId="77777777" w:rsidTr="00D454CB">
        <w:trPr>
          <w:trHeight w:val="315"/>
          <w:jc w:val="center"/>
        </w:trPr>
        <w:tc>
          <w:tcPr>
            <w:tcW w:w="3415" w:type="dxa"/>
            <w:tcBorders>
              <w:bottom w:val="single" w:sz="4" w:space="0" w:color="auto"/>
            </w:tcBorders>
            <w:noWrap/>
            <w:hideMark/>
          </w:tcPr>
          <w:p w14:paraId="2C86FBF2" w14:textId="77777777" w:rsidR="00D05040" w:rsidRPr="00D05040" w:rsidRDefault="00D05040" w:rsidP="00D05040">
            <w:pPr>
              <w:rPr>
                <w:rFonts w:eastAsiaTheme="minorHAnsi" w:cstheme="minorBidi"/>
                <w:szCs w:val="22"/>
              </w:rPr>
            </w:pPr>
            <w:r w:rsidRPr="00D05040">
              <w:rPr>
                <w:rFonts w:eastAsiaTheme="minorHAnsi" w:cstheme="minorBidi"/>
                <w:szCs w:val="22"/>
              </w:rPr>
              <w:t>Trip 55</w:t>
            </w:r>
          </w:p>
        </w:tc>
        <w:tc>
          <w:tcPr>
            <w:tcW w:w="3510" w:type="dxa"/>
            <w:tcBorders>
              <w:bottom w:val="single" w:sz="4" w:space="0" w:color="auto"/>
            </w:tcBorders>
            <w:noWrap/>
            <w:hideMark/>
          </w:tcPr>
          <w:p w14:paraId="517C4316" w14:textId="77777777" w:rsidR="00D05040" w:rsidRPr="00D05040" w:rsidRDefault="00D05040" w:rsidP="00D05040">
            <w:pPr>
              <w:rPr>
                <w:rFonts w:eastAsiaTheme="minorHAnsi" w:cstheme="minorBidi"/>
                <w:szCs w:val="22"/>
              </w:rPr>
            </w:pPr>
            <w:r w:rsidRPr="00D05040">
              <w:rPr>
                <w:rFonts w:eastAsiaTheme="minorHAnsi" w:cstheme="minorBidi"/>
                <w:szCs w:val="22"/>
              </w:rPr>
              <w:t>17–21 April 2006</w:t>
            </w:r>
          </w:p>
        </w:tc>
      </w:tr>
      <w:tr w:rsidR="00D05040" w:rsidRPr="00D05040" w14:paraId="634418A9" w14:textId="77777777" w:rsidTr="00D454CB">
        <w:trPr>
          <w:trHeight w:val="315"/>
          <w:jc w:val="center"/>
        </w:trPr>
        <w:tc>
          <w:tcPr>
            <w:tcW w:w="3415" w:type="dxa"/>
            <w:tcBorders>
              <w:top w:val="single" w:sz="4" w:space="0" w:color="auto"/>
              <w:bottom w:val="single" w:sz="4" w:space="0" w:color="auto"/>
            </w:tcBorders>
            <w:noWrap/>
            <w:hideMark/>
          </w:tcPr>
          <w:p w14:paraId="0C9AF184"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14</w:t>
            </w:r>
          </w:p>
        </w:tc>
        <w:tc>
          <w:tcPr>
            <w:tcW w:w="3510" w:type="dxa"/>
            <w:tcBorders>
              <w:top w:val="single" w:sz="4" w:space="0" w:color="auto"/>
              <w:bottom w:val="single" w:sz="4" w:space="0" w:color="auto"/>
            </w:tcBorders>
            <w:noWrap/>
            <w:hideMark/>
          </w:tcPr>
          <w:p w14:paraId="2F301937"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14th Annual Report</w:t>
            </w:r>
          </w:p>
        </w:tc>
      </w:tr>
      <w:tr w:rsidR="00D05040" w:rsidRPr="00D05040" w14:paraId="5B6BE528" w14:textId="77777777" w:rsidTr="00D454CB">
        <w:trPr>
          <w:trHeight w:val="315"/>
          <w:jc w:val="center"/>
        </w:trPr>
        <w:tc>
          <w:tcPr>
            <w:tcW w:w="3415" w:type="dxa"/>
            <w:tcBorders>
              <w:top w:val="single" w:sz="4" w:space="0" w:color="auto"/>
            </w:tcBorders>
            <w:noWrap/>
            <w:hideMark/>
          </w:tcPr>
          <w:p w14:paraId="467308C0" w14:textId="77777777" w:rsidR="00D05040" w:rsidRPr="00D05040" w:rsidRDefault="00D05040" w:rsidP="00D05040">
            <w:pPr>
              <w:rPr>
                <w:rFonts w:eastAsiaTheme="minorHAnsi" w:cstheme="minorBidi"/>
                <w:szCs w:val="22"/>
              </w:rPr>
            </w:pPr>
            <w:r w:rsidRPr="00D05040">
              <w:rPr>
                <w:rFonts w:eastAsiaTheme="minorHAnsi" w:cstheme="minorBidi"/>
                <w:szCs w:val="22"/>
              </w:rPr>
              <w:t>Trip 56</w:t>
            </w:r>
          </w:p>
        </w:tc>
        <w:tc>
          <w:tcPr>
            <w:tcW w:w="3510" w:type="dxa"/>
            <w:tcBorders>
              <w:top w:val="single" w:sz="4" w:space="0" w:color="auto"/>
            </w:tcBorders>
            <w:noWrap/>
            <w:hideMark/>
          </w:tcPr>
          <w:p w14:paraId="4623832B" w14:textId="77777777" w:rsidR="00D05040" w:rsidRPr="00D05040" w:rsidRDefault="00D05040" w:rsidP="00D05040">
            <w:pPr>
              <w:rPr>
                <w:rFonts w:eastAsiaTheme="minorHAnsi" w:cstheme="minorBidi"/>
                <w:szCs w:val="22"/>
              </w:rPr>
            </w:pPr>
            <w:r w:rsidRPr="00D05040">
              <w:rPr>
                <w:rFonts w:eastAsiaTheme="minorHAnsi" w:cstheme="minorBidi"/>
                <w:szCs w:val="22"/>
              </w:rPr>
              <w:t>17–20 July 2006</w:t>
            </w:r>
          </w:p>
        </w:tc>
      </w:tr>
      <w:tr w:rsidR="00D05040" w:rsidRPr="00D05040" w14:paraId="0E321F35" w14:textId="77777777" w:rsidTr="00D454CB">
        <w:trPr>
          <w:trHeight w:val="315"/>
          <w:jc w:val="center"/>
        </w:trPr>
        <w:tc>
          <w:tcPr>
            <w:tcW w:w="3415" w:type="dxa"/>
            <w:noWrap/>
            <w:hideMark/>
          </w:tcPr>
          <w:p w14:paraId="554315E2" w14:textId="77777777" w:rsidR="00D05040" w:rsidRPr="00D05040" w:rsidRDefault="00D05040" w:rsidP="00D05040">
            <w:pPr>
              <w:rPr>
                <w:rFonts w:eastAsiaTheme="minorHAnsi" w:cstheme="minorBidi"/>
                <w:szCs w:val="22"/>
              </w:rPr>
            </w:pPr>
            <w:r w:rsidRPr="00D05040">
              <w:rPr>
                <w:rFonts w:eastAsiaTheme="minorHAnsi" w:cstheme="minorBidi"/>
                <w:szCs w:val="22"/>
              </w:rPr>
              <w:t>Trip 57</w:t>
            </w:r>
          </w:p>
        </w:tc>
        <w:tc>
          <w:tcPr>
            <w:tcW w:w="3510" w:type="dxa"/>
            <w:noWrap/>
            <w:hideMark/>
          </w:tcPr>
          <w:p w14:paraId="09AB5D97" w14:textId="77777777" w:rsidR="00D05040" w:rsidRPr="00D05040" w:rsidRDefault="00D05040" w:rsidP="00D05040">
            <w:pPr>
              <w:rPr>
                <w:rFonts w:eastAsiaTheme="minorHAnsi" w:cstheme="minorBidi"/>
                <w:szCs w:val="22"/>
              </w:rPr>
            </w:pPr>
            <w:r w:rsidRPr="00D05040">
              <w:rPr>
                <w:rFonts w:eastAsiaTheme="minorHAnsi" w:cstheme="minorBidi"/>
                <w:szCs w:val="22"/>
              </w:rPr>
              <w:t>16–19 Oct 2006</w:t>
            </w:r>
          </w:p>
        </w:tc>
      </w:tr>
      <w:tr w:rsidR="00D05040" w:rsidRPr="00D05040" w14:paraId="3F950B54" w14:textId="77777777" w:rsidTr="00D454CB">
        <w:trPr>
          <w:trHeight w:val="315"/>
          <w:jc w:val="center"/>
        </w:trPr>
        <w:tc>
          <w:tcPr>
            <w:tcW w:w="3415" w:type="dxa"/>
            <w:noWrap/>
            <w:hideMark/>
          </w:tcPr>
          <w:p w14:paraId="33E3F452" w14:textId="77777777" w:rsidR="00D05040" w:rsidRPr="00D05040" w:rsidRDefault="00D05040" w:rsidP="00D05040">
            <w:pPr>
              <w:rPr>
                <w:rFonts w:eastAsiaTheme="minorHAnsi" w:cstheme="minorBidi"/>
                <w:szCs w:val="22"/>
              </w:rPr>
            </w:pPr>
            <w:r w:rsidRPr="00D05040">
              <w:rPr>
                <w:rFonts w:eastAsiaTheme="minorHAnsi" w:cstheme="minorBidi"/>
                <w:szCs w:val="22"/>
              </w:rPr>
              <w:t>Trip 58</w:t>
            </w:r>
          </w:p>
        </w:tc>
        <w:tc>
          <w:tcPr>
            <w:tcW w:w="3510" w:type="dxa"/>
            <w:noWrap/>
            <w:hideMark/>
          </w:tcPr>
          <w:p w14:paraId="4B20ACE1" w14:textId="13730679" w:rsidR="00D05040" w:rsidRPr="00D05040" w:rsidRDefault="00D05040" w:rsidP="00D05040">
            <w:pPr>
              <w:rPr>
                <w:rFonts w:eastAsiaTheme="minorHAnsi" w:cstheme="minorBidi"/>
                <w:szCs w:val="22"/>
              </w:rPr>
            </w:pPr>
            <w:r w:rsidRPr="00D05040">
              <w:rPr>
                <w:rFonts w:eastAsiaTheme="minorHAnsi" w:cstheme="minorBidi"/>
                <w:szCs w:val="22"/>
              </w:rPr>
              <w:t>23</w:t>
            </w:r>
            <w:r w:rsidR="00D2197C" w:rsidRPr="00D05040">
              <w:rPr>
                <w:rFonts w:eastAsiaTheme="minorHAnsi" w:cstheme="minorBidi"/>
                <w:szCs w:val="22"/>
              </w:rPr>
              <w:t>–</w:t>
            </w:r>
            <w:r w:rsidRPr="00D05040">
              <w:rPr>
                <w:rFonts w:eastAsiaTheme="minorHAnsi" w:cstheme="minorBidi"/>
                <w:szCs w:val="22"/>
              </w:rPr>
              <w:t>25 Jan 2007</w:t>
            </w:r>
          </w:p>
        </w:tc>
      </w:tr>
      <w:tr w:rsidR="00D05040" w:rsidRPr="00D05040" w14:paraId="44BCB968" w14:textId="77777777" w:rsidTr="00D454CB">
        <w:trPr>
          <w:trHeight w:val="315"/>
          <w:jc w:val="center"/>
        </w:trPr>
        <w:tc>
          <w:tcPr>
            <w:tcW w:w="3415" w:type="dxa"/>
            <w:tcBorders>
              <w:bottom w:val="single" w:sz="4" w:space="0" w:color="auto"/>
            </w:tcBorders>
            <w:noWrap/>
            <w:hideMark/>
          </w:tcPr>
          <w:p w14:paraId="53E07C51" w14:textId="77777777" w:rsidR="00D05040" w:rsidRPr="00D05040" w:rsidRDefault="00D05040" w:rsidP="00D05040">
            <w:pPr>
              <w:rPr>
                <w:rFonts w:eastAsiaTheme="minorHAnsi" w:cstheme="minorBidi"/>
                <w:szCs w:val="22"/>
              </w:rPr>
            </w:pPr>
            <w:r w:rsidRPr="00D05040">
              <w:rPr>
                <w:rFonts w:eastAsiaTheme="minorHAnsi" w:cstheme="minorBidi"/>
                <w:szCs w:val="22"/>
              </w:rPr>
              <w:t>Trip 59</w:t>
            </w:r>
          </w:p>
        </w:tc>
        <w:tc>
          <w:tcPr>
            <w:tcW w:w="3510" w:type="dxa"/>
            <w:tcBorders>
              <w:bottom w:val="single" w:sz="4" w:space="0" w:color="auto"/>
            </w:tcBorders>
            <w:noWrap/>
            <w:hideMark/>
          </w:tcPr>
          <w:p w14:paraId="660E115B" w14:textId="77777777" w:rsidR="00D05040" w:rsidRPr="00D05040" w:rsidRDefault="00D05040" w:rsidP="00D05040">
            <w:pPr>
              <w:rPr>
                <w:rFonts w:eastAsiaTheme="minorHAnsi" w:cstheme="minorBidi"/>
                <w:szCs w:val="22"/>
              </w:rPr>
            </w:pPr>
            <w:r w:rsidRPr="00D05040">
              <w:rPr>
                <w:rFonts w:eastAsiaTheme="minorHAnsi" w:cstheme="minorBidi"/>
                <w:szCs w:val="22"/>
              </w:rPr>
              <w:t>9–12 April 2007</w:t>
            </w:r>
          </w:p>
        </w:tc>
      </w:tr>
      <w:tr w:rsidR="00D05040" w:rsidRPr="00D05040" w14:paraId="0DDF1712" w14:textId="77777777" w:rsidTr="00D454CB">
        <w:trPr>
          <w:trHeight w:val="315"/>
          <w:jc w:val="center"/>
        </w:trPr>
        <w:tc>
          <w:tcPr>
            <w:tcW w:w="3415" w:type="dxa"/>
            <w:tcBorders>
              <w:top w:val="single" w:sz="4" w:space="0" w:color="auto"/>
              <w:bottom w:val="single" w:sz="4" w:space="0" w:color="auto"/>
            </w:tcBorders>
            <w:noWrap/>
            <w:hideMark/>
          </w:tcPr>
          <w:p w14:paraId="1721B375"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15</w:t>
            </w:r>
          </w:p>
        </w:tc>
        <w:tc>
          <w:tcPr>
            <w:tcW w:w="3510" w:type="dxa"/>
            <w:tcBorders>
              <w:top w:val="single" w:sz="4" w:space="0" w:color="auto"/>
              <w:bottom w:val="single" w:sz="4" w:space="0" w:color="auto"/>
            </w:tcBorders>
            <w:noWrap/>
            <w:hideMark/>
          </w:tcPr>
          <w:p w14:paraId="02EE5FD5"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15th Annual Report</w:t>
            </w:r>
          </w:p>
        </w:tc>
      </w:tr>
      <w:tr w:rsidR="00D05040" w:rsidRPr="00D05040" w14:paraId="420257FA" w14:textId="77777777" w:rsidTr="00D454CB">
        <w:trPr>
          <w:trHeight w:val="315"/>
          <w:jc w:val="center"/>
        </w:trPr>
        <w:tc>
          <w:tcPr>
            <w:tcW w:w="3415" w:type="dxa"/>
            <w:tcBorders>
              <w:top w:val="single" w:sz="4" w:space="0" w:color="auto"/>
            </w:tcBorders>
            <w:noWrap/>
            <w:hideMark/>
          </w:tcPr>
          <w:p w14:paraId="4284B2DB" w14:textId="77777777" w:rsidR="00D05040" w:rsidRPr="00D05040" w:rsidRDefault="00D05040" w:rsidP="00D05040">
            <w:pPr>
              <w:rPr>
                <w:rFonts w:eastAsiaTheme="minorHAnsi" w:cstheme="minorBidi"/>
                <w:szCs w:val="22"/>
              </w:rPr>
            </w:pPr>
            <w:r w:rsidRPr="00D05040">
              <w:rPr>
                <w:rFonts w:eastAsiaTheme="minorHAnsi" w:cstheme="minorBidi"/>
                <w:szCs w:val="22"/>
              </w:rPr>
              <w:t>Trip 60</w:t>
            </w:r>
          </w:p>
        </w:tc>
        <w:tc>
          <w:tcPr>
            <w:tcW w:w="3510" w:type="dxa"/>
            <w:tcBorders>
              <w:top w:val="single" w:sz="4" w:space="0" w:color="auto"/>
            </w:tcBorders>
            <w:noWrap/>
            <w:hideMark/>
          </w:tcPr>
          <w:p w14:paraId="77CE5791" w14:textId="77777777" w:rsidR="00D05040" w:rsidRPr="00D05040" w:rsidRDefault="00D05040" w:rsidP="00D05040">
            <w:pPr>
              <w:rPr>
                <w:rFonts w:eastAsiaTheme="minorHAnsi" w:cstheme="minorBidi"/>
                <w:szCs w:val="22"/>
              </w:rPr>
            </w:pPr>
            <w:r w:rsidRPr="00D05040">
              <w:rPr>
                <w:rFonts w:eastAsiaTheme="minorHAnsi" w:cstheme="minorBidi"/>
                <w:szCs w:val="22"/>
              </w:rPr>
              <w:t>23–26 July 2007</w:t>
            </w:r>
          </w:p>
        </w:tc>
      </w:tr>
      <w:tr w:rsidR="00D05040" w:rsidRPr="00D05040" w14:paraId="1262E0B7" w14:textId="77777777" w:rsidTr="00D454CB">
        <w:trPr>
          <w:trHeight w:val="315"/>
          <w:jc w:val="center"/>
        </w:trPr>
        <w:tc>
          <w:tcPr>
            <w:tcW w:w="3415" w:type="dxa"/>
            <w:noWrap/>
            <w:hideMark/>
          </w:tcPr>
          <w:p w14:paraId="6EF5E6DD" w14:textId="77777777" w:rsidR="00D05040" w:rsidRPr="00D05040" w:rsidRDefault="00D05040" w:rsidP="00D05040">
            <w:pPr>
              <w:rPr>
                <w:rFonts w:eastAsiaTheme="minorHAnsi" w:cstheme="minorBidi"/>
                <w:szCs w:val="22"/>
              </w:rPr>
            </w:pPr>
            <w:r w:rsidRPr="00D05040">
              <w:rPr>
                <w:rFonts w:eastAsiaTheme="minorHAnsi" w:cstheme="minorBidi"/>
                <w:szCs w:val="22"/>
              </w:rPr>
              <w:t>Trip 61</w:t>
            </w:r>
          </w:p>
        </w:tc>
        <w:tc>
          <w:tcPr>
            <w:tcW w:w="3510" w:type="dxa"/>
            <w:noWrap/>
            <w:hideMark/>
          </w:tcPr>
          <w:p w14:paraId="6AA68C57" w14:textId="77777777" w:rsidR="00D05040" w:rsidRPr="00D05040" w:rsidRDefault="00D05040" w:rsidP="00D05040">
            <w:pPr>
              <w:rPr>
                <w:rFonts w:eastAsiaTheme="minorHAnsi" w:cstheme="minorBidi"/>
                <w:szCs w:val="22"/>
              </w:rPr>
            </w:pPr>
            <w:r w:rsidRPr="00D05040">
              <w:rPr>
                <w:rFonts w:eastAsiaTheme="minorHAnsi" w:cstheme="minorBidi"/>
                <w:szCs w:val="22"/>
              </w:rPr>
              <w:t>22–25 Oct &amp; 5-6 Nov 2007</w:t>
            </w:r>
          </w:p>
        </w:tc>
      </w:tr>
      <w:tr w:rsidR="00D05040" w:rsidRPr="00D05040" w14:paraId="32FD22EE" w14:textId="77777777" w:rsidTr="00D454CB">
        <w:trPr>
          <w:trHeight w:val="315"/>
          <w:jc w:val="center"/>
        </w:trPr>
        <w:tc>
          <w:tcPr>
            <w:tcW w:w="3415" w:type="dxa"/>
            <w:noWrap/>
            <w:hideMark/>
          </w:tcPr>
          <w:p w14:paraId="765390AA" w14:textId="77777777" w:rsidR="00D05040" w:rsidRPr="00D05040" w:rsidRDefault="00D05040" w:rsidP="00D05040">
            <w:pPr>
              <w:rPr>
                <w:rFonts w:eastAsiaTheme="minorHAnsi" w:cstheme="minorBidi"/>
                <w:szCs w:val="22"/>
              </w:rPr>
            </w:pPr>
            <w:r w:rsidRPr="00D05040">
              <w:rPr>
                <w:rFonts w:eastAsiaTheme="minorHAnsi" w:cstheme="minorBidi"/>
                <w:szCs w:val="22"/>
              </w:rPr>
              <w:t>Trip 62</w:t>
            </w:r>
          </w:p>
        </w:tc>
        <w:tc>
          <w:tcPr>
            <w:tcW w:w="3510" w:type="dxa"/>
            <w:noWrap/>
            <w:hideMark/>
          </w:tcPr>
          <w:p w14:paraId="7EE1AED5" w14:textId="77777777" w:rsidR="00D05040" w:rsidRPr="00D05040" w:rsidRDefault="00D05040" w:rsidP="00D05040">
            <w:pPr>
              <w:rPr>
                <w:rFonts w:eastAsiaTheme="minorHAnsi" w:cstheme="minorBidi"/>
                <w:szCs w:val="22"/>
              </w:rPr>
            </w:pPr>
            <w:r w:rsidRPr="00D05040">
              <w:rPr>
                <w:rFonts w:eastAsiaTheme="minorHAnsi" w:cstheme="minorBidi"/>
                <w:szCs w:val="22"/>
              </w:rPr>
              <w:t>14–17 Jan 2008</w:t>
            </w:r>
          </w:p>
        </w:tc>
      </w:tr>
      <w:tr w:rsidR="00D05040" w:rsidRPr="00D05040" w14:paraId="6ACE590C" w14:textId="77777777" w:rsidTr="00D454CB">
        <w:trPr>
          <w:trHeight w:val="315"/>
          <w:jc w:val="center"/>
        </w:trPr>
        <w:tc>
          <w:tcPr>
            <w:tcW w:w="3415" w:type="dxa"/>
            <w:tcBorders>
              <w:bottom w:val="single" w:sz="4" w:space="0" w:color="auto"/>
            </w:tcBorders>
            <w:noWrap/>
            <w:hideMark/>
          </w:tcPr>
          <w:p w14:paraId="3431E08D" w14:textId="77777777" w:rsidR="00D05040" w:rsidRPr="00D05040" w:rsidRDefault="00D05040" w:rsidP="00D05040">
            <w:pPr>
              <w:rPr>
                <w:rFonts w:eastAsiaTheme="minorHAnsi" w:cstheme="minorBidi"/>
                <w:szCs w:val="22"/>
              </w:rPr>
            </w:pPr>
            <w:r w:rsidRPr="00D05040">
              <w:rPr>
                <w:rFonts w:eastAsiaTheme="minorHAnsi" w:cstheme="minorBidi"/>
                <w:szCs w:val="22"/>
              </w:rPr>
              <w:t>Trip 63</w:t>
            </w:r>
          </w:p>
        </w:tc>
        <w:tc>
          <w:tcPr>
            <w:tcW w:w="3510" w:type="dxa"/>
            <w:tcBorders>
              <w:bottom w:val="single" w:sz="4" w:space="0" w:color="auto"/>
            </w:tcBorders>
            <w:noWrap/>
            <w:hideMark/>
          </w:tcPr>
          <w:p w14:paraId="78803DC3" w14:textId="77777777" w:rsidR="00D05040" w:rsidRPr="00D05040" w:rsidRDefault="00D05040" w:rsidP="00D05040">
            <w:pPr>
              <w:rPr>
                <w:rFonts w:eastAsiaTheme="minorHAnsi" w:cstheme="minorBidi"/>
                <w:szCs w:val="22"/>
              </w:rPr>
            </w:pPr>
            <w:r w:rsidRPr="00D05040">
              <w:rPr>
                <w:rFonts w:eastAsiaTheme="minorHAnsi" w:cstheme="minorBidi"/>
                <w:szCs w:val="22"/>
              </w:rPr>
              <w:t>21–24 April 2008</w:t>
            </w:r>
          </w:p>
        </w:tc>
      </w:tr>
      <w:tr w:rsidR="00D05040" w:rsidRPr="00D05040" w14:paraId="5E626F3E" w14:textId="77777777" w:rsidTr="00D454CB">
        <w:trPr>
          <w:trHeight w:val="315"/>
          <w:jc w:val="center"/>
        </w:trPr>
        <w:tc>
          <w:tcPr>
            <w:tcW w:w="3415" w:type="dxa"/>
            <w:tcBorders>
              <w:top w:val="single" w:sz="4" w:space="0" w:color="auto"/>
              <w:bottom w:val="single" w:sz="4" w:space="0" w:color="auto"/>
            </w:tcBorders>
            <w:noWrap/>
            <w:hideMark/>
          </w:tcPr>
          <w:p w14:paraId="093B2144"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16</w:t>
            </w:r>
          </w:p>
        </w:tc>
        <w:tc>
          <w:tcPr>
            <w:tcW w:w="3510" w:type="dxa"/>
            <w:tcBorders>
              <w:top w:val="single" w:sz="4" w:space="0" w:color="auto"/>
              <w:bottom w:val="single" w:sz="4" w:space="0" w:color="auto"/>
            </w:tcBorders>
            <w:noWrap/>
            <w:hideMark/>
          </w:tcPr>
          <w:p w14:paraId="3C77E394"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16th Annual Report</w:t>
            </w:r>
          </w:p>
        </w:tc>
      </w:tr>
      <w:tr w:rsidR="00D05040" w:rsidRPr="00D05040" w14:paraId="1AA79310" w14:textId="77777777" w:rsidTr="00D454CB">
        <w:trPr>
          <w:trHeight w:val="315"/>
          <w:jc w:val="center"/>
        </w:trPr>
        <w:tc>
          <w:tcPr>
            <w:tcW w:w="3415" w:type="dxa"/>
            <w:tcBorders>
              <w:top w:val="single" w:sz="4" w:space="0" w:color="auto"/>
            </w:tcBorders>
            <w:noWrap/>
            <w:hideMark/>
          </w:tcPr>
          <w:p w14:paraId="01528C7F" w14:textId="77777777" w:rsidR="00D05040" w:rsidRPr="00D05040" w:rsidRDefault="00D05040" w:rsidP="00D05040">
            <w:pPr>
              <w:rPr>
                <w:rFonts w:eastAsiaTheme="minorHAnsi" w:cstheme="minorBidi"/>
                <w:szCs w:val="22"/>
              </w:rPr>
            </w:pPr>
            <w:r w:rsidRPr="00D05040">
              <w:rPr>
                <w:rFonts w:eastAsiaTheme="minorHAnsi" w:cstheme="minorBidi"/>
                <w:szCs w:val="22"/>
              </w:rPr>
              <w:lastRenderedPageBreak/>
              <w:t>Trip 64</w:t>
            </w:r>
          </w:p>
        </w:tc>
        <w:tc>
          <w:tcPr>
            <w:tcW w:w="3510" w:type="dxa"/>
            <w:tcBorders>
              <w:top w:val="single" w:sz="4" w:space="0" w:color="auto"/>
            </w:tcBorders>
            <w:noWrap/>
            <w:hideMark/>
          </w:tcPr>
          <w:p w14:paraId="56E497FC" w14:textId="77777777" w:rsidR="00D05040" w:rsidRPr="00D05040" w:rsidRDefault="00D05040" w:rsidP="00D05040">
            <w:pPr>
              <w:rPr>
                <w:rFonts w:eastAsiaTheme="minorHAnsi" w:cstheme="minorBidi"/>
                <w:szCs w:val="22"/>
              </w:rPr>
            </w:pPr>
            <w:r w:rsidRPr="00D05040">
              <w:rPr>
                <w:rFonts w:eastAsiaTheme="minorHAnsi" w:cstheme="minorBidi"/>
                <w:szCs w:val="22"/>
              </w:rPr>
              <w:t>21–24 July 2008</w:t>
            </w:r>
          </w:p>
        </w:tc>
      </w:tr>
      <w:tr w:rsidR="00D05040" w:rsidRPr="00D05040" w14:paraId="0D4DBEFE" w14:textId="77777777" w:rsidTr="00D454CB">
        <w:trPr>
          <w:trHeight w:val="315"/>
          <w:jc w:val="center"/>
        </w:trPr>
        <w:tc>
          <w:tcPr>
            <w:tcW w:w="3415" w:type="dxa"/>
            <w:noWrap/>
            <w:hideMark/>
          </w:tcPr>
          <w:p w14:paraId="29C19D10" w14:textId="77777777" w:rsidR="00D05040" w:rsidRPr="00D05040" w:rsidRDefault="00D05040" w:rsidP="00D05040">
            <w:pPr>
              <w:rPr>
                <w:rFonts w:eastAsiaTheme="minorHAnsi" w:cstheme="minorBidi"/>
                <w:szCs w:val="22"/>
              </w:rPr>
            </w:pPr>
            <w:r w:rsidRPr="00D05040">
              <w:rPr>
                <w:rFonts w:eastAsiaTheme="minorHAnsi" w:cstheme="minorBidi"/>
                <w:szCs w:val="22"/>
              </w:rPr>
              <w:t>Trip 65</w:t>
            </w:r>
          </w:p>
        </w:tc>
        <w:tc>
          <w:tcPr>
            <w:tcW w:w="3510" w:type="dxa"/>
            <w:noWrap/>
            <w:hideMark/>
          </w:tcPr>
          <w:p w14:paraId="03B336E6" w14:textId="77777777" w:rsidR="00D05040" w:rsidRPr="00D05040" w:rsidRDefault="00D05040" w:rsidP="00D05040">
            <w:pPr>
              <w:rPr>
                <w:rFonts w:eastAsiaTheme="minorHAnsi" w:cstheme="minorBidi"/>
                <w:szCs w:val="22"/>
              </w:rPr>
            </w:pPr>
            <w:r w:rsidRPr="00D05040">
              <w:rPr>
                <w:rFonts w:eastAsiaTheme="minorHAnsi" w:cstheme="minorBidi"/>
                <w:szCs w:val="22"/>
              </w:rPr>
              <w:t>20–23 Oct 2008</w:t>
            </w:r>
          </w:p>
        </w:tc>
      </w:tr>
      <w:tr w:rsidR="00D05040" w:rsidRPr="00D05040" w14:paraId="35666DA9" w14:textId="77777777" w:rsidTr="00D454CB">
        <w:trPr>
          <w:trHeight w:val="315"/>
          <w:jc w:val="center"/>
        </w:trPr>
        <w:tc>
          <w:tcPr>
            <w:tcW w:w="3415" w:type="dxa"/>
            <w:noWrap/>
            <w:hideMark/>
          </w:tcPr>
          <w:p w14:paraId="7AA4DAE8" w14:textId="77777777" w:rsidR="00D05040" w:rsidRPr="00D05040" w:rsidRDefault="00D05040" w:rsidP="00D05040">
            <w:pPr>
              <w:rPr>
                <w:rFonts w:eastAsiaTheme="minorHAnsi" w:cstheme="minorBidi"/>
                <w:szCs w:val="22"/>
              </w:rPr>
            </w:pPr>
            <w:r w:rsidRPr="00D05040">
              <w:rPr>
                <w:rFonts w:eastAsiaTheme="minorHAnsi" w:cstheme="minorBidi"/>
                <w:szCs w:val="22"/>
              </w:rPr>
              <w:t>Trip 66</w:t>
            </w:r>
          </w:p>
        </w:tc>
        <w:tc>
          <w:tcPr>
            <w:tcW w:w="3510" w:type="dxa"/>
            <w:noWrap/>
            <w:hideMark/>
          </w:tcPr>
          <w:p w14:paraId="216EDECF" w14:textId="77777777" w:rsidR="00D05040" w:rsidRPr="00D05040" w:rsidRDefault="00D05040" w:rsidP="00D05040">
            <w:pPr>
              <w:rPr>
                <w:rFonts w:eastAsiaTheme="minorHAnsi" w:cstheme="minorBidi"/>
                <w:szCs w:val="22"/>
              </w:rPr>
            </w:pPr>
            <w:r w:rsidRPr="00D05040">
              <w:rPr>
                <w:rFonts w:eastAsiaTheme="minorHAnsi" w:cstheme="minorBidi"/>
                <w:szCs w:val="22"/>
              </w:rPr>
              <w:t>19–22 Jan 2009</w:t>
            </w:r>
          </w:p>
        </w:tc>
      </w:tr>
      <w:tr w:rsidR="00D05040" w:rsidRPr="00D05040" w14:paraId="1359E589" w14:textId="77777777" w:rsidTr="00D454CB">
        <w:trPr>
          <w:trHeight w:val="315"/>
          <w:jc w:val="center"/>
        </w:trPr>
        <w:tc>
          <w:tcPr>
            <w:tcW w:w="3415" w:type="dxa"/>
            <w:tcBorders>
              <w:bottom w:val="single" w:sz="4" w:space="0" w:color="auto"/>
            </w:tcBorders>
            <w:noWrap/>
            <w:hideMark/>
          </w:tcPr>
          <w:p w14:paraId="3589CAA8" w14:textId="77777777" w:rsidR="00D05040" w:rsidRPr="00D05040" w:rsidRDefault="00D05040" w:rsidP="00D05040">
            <w:pPr>
              <w:rPr>
                <w:rFonts w:eastAsiaTheme="minorHAnsi" w:cstheme="minorBidi"/>
                <w:szCs w:val="22"/>
              </w:rPr>
            </w:pPr>
            <w:r w:rsidRPr="00D05040">
              <w:rPr>
                <w:rFonts w:eastAsiaTheme="minorHAnsi" w:cstheme="minorBidi"/>
                <w:szCs w:val="22"/>
              </w:rPr>
              <w:t>Trip 67</w:t>
            </w:r>
          </w:p>
        </w:tc>
        <w:tc>
          <w:tcPr>
            <w:tcW w:w="3510" w:type="dxa"/>
            <w:tcBorders>
              <w:bottom w:val="single" w:sz="4" w:space="0" w:color="auto"/>
            </w:tcBorders>
            <w:noWrap/>
            <w:hideMark/>
          </w:tcPr>
          <w:p w14:paraId="023055D8" w14:textId="77777777" w:rsidR="00D05040" w:rsidRPr="00D05040" w:rsidRDefault="00D05040" w:rsidP="00D05040">
            <w:pPr>
              <w:rPr>
                <w:rFonts w:eastAsiaTheme="minorHAnsi" w:cstheme="minorBidi"/>
                <w:szCs w:val="22"/>
              </w:rPr>
            </w:pPr>
            <w:r w:rsidRPr="00D05040">
              <w:rPr>
                <w:rFonts w:eastAsiaTheme="minorHAnsi" w:cstheme="minorBidi"/>
                <w:szCs w:val="22"/>
              </w:rPr>
              <w:t>6–9 April 2009</w:t>
            </w:r>
          </w:p>
        </w:tc>
      </w:tr>
      <w:tr w:rsidR="00D05040" w:rsidRPr="00D05040" w14:paraId="47486E67" w14:textId="77777777" w:rsidTr="00D454CB">
        <w:trPr>
          <w:trHeight w:val="315"/>
          <w:jc w:val="center"/>
        </w:trPr>
        <w:tc>
          <w:tcPr>
            <w:tcW w:w="3415" w:type="dxa"/>
            <w:tcBorders>
              <w:top w:val="single" w:sz="4" w:space="0" w:color="auto"/>
              <w:bottom w:val="single" w:sz="4" w:space="0" w:color="auto"/>
            </w:tcBorders>
            <w:noWrap/>
            <w:hideMark/>
          </w:tcPr>
          <w:p w14:paraId="7AC776BC"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17</w:t>
            </w:r>
          </w:p>
        </w:tc>
        <w:tc>
          <w:tcPr>
            <w:tcW w:w="3510" w:type="dxa"/>
            <w:tcBorders>
              <w:top w:val="single" w:sz="4" w:space="0" w:color="auto"/>
              <w:bottom w:val="single" w:sz="4" w:space="0" w:color="auto"/>
            </w:tcBorders>
            <w:noWrap/>
            <w:hideMark/>
          </w:tcPr>
          <w:p w14:paraId="51230375"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17th Annual Report</w:t>
            </w:r>
          </w:p>
        </w:tc>
      </w:tr>
      <w:tr w:rsidR="00D05040" w:rsidRPr="00D05040" w14:paraId="1B669CB8" w14:textId="77777777" w:rsidTr="00D454CB">
        <w:trPr>
          <w:trHeight w:val="315"/>
          <w:jc w:val="center"/>
        </w:trPr>
        <w:tc>
          <w:tcPr>
            <w:tcW w:w="3415" w:type="dxa"/>
            <w:tcBorders>
              <w:top w:val="single" w:sz="4" w:space="0" w:color="auto"/>
            </w:tcBorders>
            <w:noWrap/>
            <w:hideMark/>
          </w:tcPr>
          <w:p w14:paraId="40C04986" w14:textId="77777777" w:rsidR="00D05040" w:rsidRPr="00D05040" w:rsidRDefault="00D05040" w:rsidP="00D05040">
            <w:pPr>
              <w:rPr>
                <w:rFonts w:eastAsiaTheme="minorHAnsi" w:cstheme="minorBidi"/>
                <w:szCs w:val="22"/>
              </w:rPr>
            </w:pPr>
            <w:r w:rsidRPr="00D05040">
              <w:rPr>
                <w:rFonts w:eastAsiaTheme="minorHAnsi" w:cstheme="minorBidi"/>
                <w:szCs w:val="22"/>
              </w:rPr>
              <w:t>Trip 68</w:t>
            </w:r>
          </w:p>
        </w:tc>
        <w:tc>
          <w:tcPr>
            <w:tcW w:w="3510" w:type="dxa"/>
            <w:tcBorders>
              <w:top w:val="single" w:sz="4" w:space="0" w:color="auto"/>
            </w:tcBorders>
            <w:noWrap/>
            <w:hideMark/>
          </w:tcPr>
          <w:p w14:paraId="2BD166EF" w14:textId="77777777" w:rsidR="00D05040" w:rsidRPr="00D05040" w:rsidRDefault="00D05040" w:rsidP="00D05040">
            <w:pPr>
              <w:rPr>
                <w:rFonts w:eastAsiaTheme="minorHAnsi" w:cstheme="minorBidi"/>
                <w:szCs w:val="22"/>
              </w:rPr>
            </w:pPr>
            <w:r w:rsidRPr="00D05040">
              <w:rPr>
                <w:rFonts w:eastAsiaTheme="minorHAnsi" w:cstheme="minorBidi"/>
                <w:szCs w:val="22"/>
              </w:rPr>
              <w:t>13–16 July 2009</w:t>
            </w:r>
          </w:p>
        </w:tc>
      </w:tr>
      <w:tr w:rsidR="00D05040" w:rsidRPr="00D05040" w14:paraId="7D60CB49" w14:textId="77777777" w:rsidTr="00D454CB">
        <w:trPr>
          <w:trHeight w:val="315"/>
          <w:jc w:val="center"/>
        </w:trPr>
        <w:tc>
          <w:tcPr>
            <w:tcW w:w="3415" w:type="dxa"/>
            <w:noWrap/>
            <w:hideMark/>
          </w:tcPr>
          <w:p w14:paraId="4A96F3AB" w14:textId="77777777" w:rsidR="00D05040" w:rsidRPr="00D05040" w:rsidRDefault="00D05040" w:rsidP="00D05040">
            <w:pPr>
              <w:rPr>
                <w:rFonts w:eastAsiaTheme="minorHAnsi" w:cstheme="minorBidi"/>
                <w:szCs w:val="22"/>
              </w:rPr>
            </w:pPr>
            <w:r w:rsidRPr="00D05040">
              <w:rPr>
                <w:rFonts w:eastAsiaTheme="minorHAnsi" w:cstheme="minorBidi"/>
                <w:szCs w:val="22"/>
              </w:rPr>
              <w:t>Trip 69</w:t>
            </w:r>
          </w:p>
        </w:tc>
        <w:tc>
          <w:tcPr>
            <w:tcW w:w="3510" w:type="dxa"/>
            <w:noWrap/>
            <w:hideMark/>
          </w:tcPr>
          <w:p w14:paraId="1C0EC323" w14:textId="77777777" w:rsidR="00D05040" w:rsidRPr="00D05040" w:rsidRDefault="00D05040" w:rsidP="00D05040">
            <w:pPr>
              <w:rPr>
                <w:rFonts w:eastAsiaTheme="minorHAnsi" w:cstheme="minorBidi"/>
                <w:szCs w:val="22"/>
              </w:rPr>
            </w:pPr>
            <w:r w:rsidRPr="00D05040">
              <w:rPr>
                <w:rFonts w:eastAsiaTheme="minorHAnsi" w:cstheme="minorBidi"/>
                <w:szCs w:val="22"/>
              </w:rPr>
              <w:t>19–22 Oct 2009</w:t>
            </w:r>
          </w:p>
        </w:tc>
      </w:tr>
      <w:tr w:rsidR="00D05040" w:rsidRPr="00D05040" w14:paraId="6200F6F9" w14:textId="77777777" w:rsidTr="00D454CB">
        <w:trPr>
          <w:trHeight w:val="315"/>
          <w:jc w:val="center"/>
        </w:trPr>
        <w:tc>
          <w:tcPr>
            <w:tcW w:w="3415" w:type="dxa"/>
            <w:noWrap/>
            <w:hideMark/>
          </w:tcPr>
          <w:p w14:paraId="0563AADB" w14:textId="77777777" w:rsidR="00D05040" w:rsidRPr="00D05040" w:rsidRDefault="00D05040" w:rsidP="00D05040">
            <w:pPr>
              <w:rPr>
                <w:rFonts w:eastAsiaTheme="minorHAnsi" w:cstheme="minorBidi"/>
                <w:szCs w:val="22"/>
              </w:rPr>
            </w:pPr>
            <w:r w:rsidRPr="00D05040">
              <w:rPr>
                <w:rFonts w:eastAsiaTheme="minorHAnsi" w:cstheme="minorBidi"/>
                <w:szCs w:val="22"/>
              </w:rPr>
              <w:t>Trip 70</w:t>
            </w:r>
          </w:p>
        </w:tc>
        <w:tc>
          <w:tcPr>
            <w:tcW w:w="3510" w:type="dxa"/>
            <w:noWrap/>
            <w:hideMark/>
          </w:tcPr>
          <w:p w14:paraId="5B9E466F" w14:textId="77777777" w:rsidR="00D05040" w:rsidRPr="00D05040" w:rsidRDefault="00D05040" w:rsidP="00D05040">
            <w:pPr>
              <w:rPr>
                <w:rFonts w:eastAsiaTheme="minorHAnsi" w:cstheme="minorBidi"/>
                <w:szCs w:val="22"/>
              </w:rPr>
            </w:pPr>
            <w:r w:rsidRPr="00D05040">
              <w:rPr>
                <w:rFonts w:eastAsiaTheme="minorHAnsi" w:cstheme="minorBidi"/>
                <w:szCs w:val="22"/>
              </w:rPr>
              <w:t>18–21 Jan 2010</w:t>
            </w:r>
          </w:p>
        </w:tc>
      </w:tr>
      <w:tr w:rsidR="00D05040" w:rsidRPr="00D05040" w14:paraId="23BA3118" w14:textId="77777777" w:rsidTr="00D454CB">
        <w:trPr>
          <w:trHeight w:val="315"/>
          <w:jc w:val="center"/>
        </w:trPr>
        <w:tc>
          <w:tcPr>
            <w:tcW w:w="3415" w:type="dxa"/>
            <w:tcBorders>
              <w:bottom w:val="single" w:sz="4" w:space="0" w:color="auto"/>
            </w:tcBorders>
            <w:noWrap/>
            <w:hideMark/>
          </w:tcPr>
          <w:p w14:paraId="5A0FA8D0" w14:textId="77777777" w:rsidR="00D05040" w:rsidRPr="00D05040" w:rsidRDefault="00D05040" w:rsidP="00D05040">
            <w:pPr>
              <w:rPr>
                <w:rFonts w:eastAsiaTheme="minorHAnsi" w:cstheme="minorBidi"/>
                <w:szCs w:val="22"/>
              </w:rPr>
            </w:pPr>
            <w:r w:rsidRPr="00D05040">
              <w:rPr>
                <w:rFonts w:eastAsiaTheme="minorHAnsi" w:cstheme="minorBidi"/>
                <w:szCs w:val="22"/>
              </w:rPr>
              <w:t>Trip 71</w:t>
            </w:r>
          </w:p>
        </w:tc>
        <w:tc>
          <w:tcPr>
            <w:tcW w:w="3510" w:type="dxa"/>
            <w:tcBorders>
              <w:bottom w:val="single" w:sz="4" w:space="0" w:color="auto"/>
            </w:tcBorders>
            <w:noWrap/>
            <w:hideMark/>
          </w:tcPr>
          <w:p w14:paraId="25CC2528" w14:textId="77777777" w:rsidR="00D05040" w:rsidRPr="00D05040" w:rsidRDefault="00D05040" w:rsidP="00D05040">
            <w:pPr>
              <w:rPr>
                <w:rFonts w:eastAsiaTheme="minorHAnsi" w:cstheme="minorBidi"/>
                <w:szCs w:val="22"/>
              </w:rPr>
            </w:pPr>
            <w:r w:rsidRPr="00D05040">
              <w:rPr>
                <w:rFonts w:eastAsiaTheme="minorHAnsi" w:cstheme="minorBidi"/>
                <w:szCs w:val="22"/>
              </w:rPr>
              <w:t>5–8 April 2010</w:t>
            </w:r>
          </w:p>
        </w:tc>
      </w:tr>
      <w:tr w:rsidR="00D05040" w:rsidRPr="00D05040" w14:paraId="52DA60C2" w14:textId="77777777" w:rsidTr="00D454CB">
        <w:trPr>
          <w:trHeight w:val="315"/>
          <w:jc w:val="center"/>
        </w:trPr>
        <w:tc>
          <w:tcPr>
            <w:tcW w:w="3415" w:type="dxa"/>
            <w:tcBorders>
              <w:top w:val="single" w:sz="4" w:space="0" w:color="auto"/>
              <w:bottom w:val="single" w:sz="4" w:space="0" w:color="auto"/>
            </w:tcBorders>
            <w:noWrap/>
            <w:hideMark/>
          </w:tcPr>
          <w:p w14:paraId="38FA3D16"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18</w:t>
            </w:r>
          </w:p>
        </w:tc>
        <w:tc>
          <w:tcPr>
            <w:tcW w:w="3510" w:type="dxa"/>
            <w:tcBorders>
              <w:top w:val="single" w:sz="4" w:space="0" w:color="auto"/>
              <w:bottom w:val="single" w:sz="4" w:space="0" w:color="auto"/>
            </w:tcBorders>
            <w:noWrap/>
            <w:hideMark/>
          </w:tcPr>
          <w:p w14:paraId="730646E3"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18th Annual Report</w:t>
            </w:r>
          </w:p>
        </w:tc>
      </w:tr>
      <w:tr w:rsidR="00D05040" w:rsidRPr="00D05040" w14:paraId="10B9307B" w14:textId="77777777" w:rsidTr="00D454CB">
        <w:trPr>
          <w:trHeight w:val="315"/>
          <w:jc w:val="center"/>
        </w:trPr>
        <w:tc>
          <w:tcPr>
            <w:tcW w:w="3415" w:type="dxa"/>
            <w:tcBorders>
              <w:top w:val="single" w:sz="4" w:space="0" w:color="auto"/>
            </w:tcBorders>
            <w:noWrap/>
            <w:hideMark/>
          </w:tcPr>
          <w:p w14:paraId="1EBEDAB4" w14:textId="77777777" w:rsidR="00D05040" w:rsidRPr="00D05040" w:rsidRDefault="00D05040" w:rsidP="00D05040">
            <w:pPr>
              <w:rPr>
                <w:rFonts w:eastAsiaTheme="minorHAnsi" w:cstheme="minorBidi"/>
                <w:szCs w:val="22"/>
              </w:rPr>
            </w:pPr>
            <w:r w:rsidRPr="00D05040">
              <w:rPr>
                <w:rFonts w:eastAsiaTheme="minorHAnsi" w:cstheme="minorBidi"/>
                <w:szCs w:val="22"/>
              </w:rPr>
              <w:t>Trip 72</w:t>
            </w:r>
          </w:p>
        </w:tc>
        <w:tc>
          <w:tcPr>
            <w:tcW w:w="3510" w:type="dxa"/>
            <w:tcBorders>
              <w:top w:val="single" w:sz="4" w:space="0" w:color="auto"/>
            </w:tcBorders>
            <w:noWrap/>
            <w:hideMark/>
          </w:tcPr>
          <w:p w14:paraId="1AD8F845" w14:textId="77777777" w:rsidR="00D05040" w:rsidRPr="00D05040" w:rsidRDefault="00D05040" w:rsidP="00D05040">
            <w:pPr>
              <w:rPr>
                <w:rFonts w:eastAsiaTheme="minorHAnsi" w:cstheme="minorBidi"/>
                <w:szCs w:val="22"/>
              </w:rPr>
            </w:pPr>
            <w:r w:rsidRPr="00D05040">
              <w:rPr>
                <w:rFonts w:eastAsiaTheme="minorHAnsi" w:cstheme="minorBidi"/>
                <w:szCs w:val="22"/>
              </w:rPr>
              <w:t>26–29 July 2010</w:t>
            </w:r>
          </w:p>
        </w:tc>
      </w:tr>
      <w:tr w:rsidR="00D05040" w:rsidRPr="00D05040" w14:paraId="2ECAC608" w14:textId="77777777" w:rsidTr="00D454CB">
        <w:trPr>
          <w:trHeight w:val="315"/>
          <w:jc w:val="center"/>
        </w:trPr>
        <w:tc>
          <w:tcPr>
            <w:tcW w:w="3415" w:type="dxa"/>
            <w:noWrap/>
            <w:hideMark/>
          </w:tcPr>
          <w:p w14:paraId="2B85A81D" w14:textId="77777777" w:rsidR="00D05040" w:rsidRPr="00D05040" w:rsidRDefault="00D05040" w:rsidP="00D05040">
            <w:pPr>
              <w:rPr>
                <w:rFonts w:eastAsiaTheme="minorHAnsi" w:cstheme="minorBidi"/>
                <w:szCs w:val="22"/>
              </w:rPr>
            </w:pPr>
            <w:r w:rsidRPr="00D05040">
              <w:rPr>
                <w:rFonts w:eastAsiaTheme="minorHAnsi" w:cstheme="minorBidi"/>
                <w:szCs w:val="22"/>
              </w:rPr>
              <w:t>Trip 73</w:t>
            </w:r>
          </w:p>
        </w:tc>
        <w:tc>
          <w:tcPr>
            <w:tcW w:w="3510" w:type="dxa"/>
            <w:noWrap/>
            <w:hideMark/>
          </w:tcPr>
          <w:p w14:paraId="418F3AAD" w14:textId="77777777" w:rsidR="00D05040" w:rsidRPr="00D05040" w:rsidRDefault="00D05040" w:rsidP="00D05040">
            <w:pPr>
              <w:rPr>
                <w:rFonts w:eastAsiaTheme="minorHAnsi" w:cstheme="minorBidi"/>
                <w:szCs w:val="22"/>
              </w:rPr>
            </w:pPr>
            <w:r w:rsidRPr="00D05040">
              <w:rPr>
                <w:rFonts w:eastAsiaTheme="minorHAnsi" w:cstheme="minorBidi"/>
                <w:szCs w:val="22"/>
              </w:rPr>
              <w:t>25–28 Oct 2010</w:t>
            </w:r>
          </w:p>
        </w:tc>
      </w:tr>
      <w:tr w:rsidR="00D05040" w:rsidRPr="00D05040" w14:paraId="5D42F48C" w14:textId="77777777" w:rsidTr="00D454CB">
        <w:trPr>
          <w:trHeight w:val="315"/>
          <w:jc w:val="center"/>
        </w:trPr>
        <w:tc>
          <w:tcPr>
            <w:tcW w:w="3415" w:type="dxa"/>
            <w:noWrap/>
            <w:hideMark/>
          </w:tcPr>
          <w:p w14:paraId="341BE9D0" w14:textId="77777777" w:rsidR="00D05040" w:rsidRPr="00D05040" w:rsidRDefault="00D05040" w:rsidP="00D05040">
            <w:pPr>
              <w:rPr>
                <w:rFonts w:eastAsiaTheme="minorHAnsi" w:cstheme="minorBidi"/>
                <w:szCs w:val="22"/>
              </w:rPr>
            </w:pPr>
            <w:r w:rsidRPr="00D05040">
              <w:rPr>
                <w:rFonts w:eastAsiaTheme="minorHAnsi" w:cstheme="minorBidi"/>
                <w:szCs w:val="22"/>
              </w:rPr>
              <w:t>Trip 74</w:t>
            </w:r>
          </w:p>
        </w:tc>
        <w:tc>
          <w:tcPr>
            <w:tcW w:w="3510" w:type="dxa"/>
            <w:noWrap/>
            <w:hideMark/>
          </w:tcPr>
          <w:p w14:paraId="2DE5A04A" w14:textId="77777777" w:rsidR="00D05040" w:rsidRPr="00D05040" w:rsidRDefault="00D05040" w:rsidP="00D05040">
            <w:pPr>
              <w:rPr>
                <w:rFonts w:eastAsiaTheme="minorHAnsi" w:cstheme="minorBidi"/>
                <w:szCs w:val="22"/>
              </w:rPr>
            </w:pPr>
            <w:r w:rsidRPr="00D05040">
              <w:rPr>
                <w:rFonts w:eastAsiaTheme="minorHAnsi" w:cstheme="minorBidi"/>
                <w:szCs w:val="22"/>
              </w:rPr>
              <w:t>17–20 Jan 2011</w:t>
            </w:r>
          </w:p>
        </w:tc>
      </w:tr>
      <w:tr w:rsidR="00D05040" w:rsidRPr="00D05040" w14:paraId="29F24B0D" w14:textId="77777777" w:rsidTr="00D454CB">
        <w:trPr>
          <w:trHeight w:val="315"/>
          <w:jc w:val="center"/>
        </w:trPr>
        <w:tc>
          <w:tcPr>
            <w:tcW w:w="3415" w:type="dxa"/>
            <w:tcBorders>
              <w:bottom w:val="single" w:sz="4" w:space="0" w:color="auto"/>
            </w:tcBorders>
            <w:noWrap/>
            <w:hideMark/>
          </w:tcPr>
          <w:p w14:paraId="6CAC8B81" w14:textId="77777777" w:rsidR="00D05040" w:rsidRPr="00D05040" w:rsidRDefault="00D05040" w:rsidP="00D05040">
            <w:pPr>
              <w:rPr>
                <w:rFonts w:eastAsiaTheme="minorHAnsi" w:cstheme="minorBidi"/>
                <w:szCs w:val="22"/>
              </w:rPr>
            </w:pPr>
            <w:r w:rsidRPr="00D05040">
              <w:rPr>
                <w:rFonts w:eastAsiaTheme="minorHAnsi" w:cstheme="minorBidi"/>
                <w:szCs w:val="22"/>
              </w:rPr>
              <w:t>Trip 75</w:t>
            </w:r>
          </w:p>
        </w:tc>
        <w:tc>
          <w:tcPr>
            <w:tcW w:w="3510" w:type="dxa"/>
            <w:tcBorders>
              <w:bottom w:val="single" w:sz="4" w:space="0" w:color="auto"/>
            </w:tcBorders>
            <w:noWrap/>
            <w:hideMark/>
          </w:tcPr>
          <w:p w14:paraId="3270BC3D" w14:textId="77777777" w:rsidR="00D05040" w:rsidRPr="00D05040" w:rsidRDefault="00D05040" w:rsidP="00D05040">
            <w:pPr>
              <w:rPr>
                <w:rFonts w:eastAsiaTheme="minorHAnsi" w:cstheme="minorBidi"/>
                <w:szCs w:val="22"/>
              </w:rPr>
            </w:pPr>
            <w:r w:rsidRPr="00D05040">
              <w:rPr>
                <w:rFonts w:eastAsiaTheme="minorHAnsi" w:cstheme="minorBidi"/>
                <w:szCs w:val="22"/>
              </w:rPr>
              <w:t>4–7 April 2011</w:t>
            </w:r>
          </w:p>
        </w:tc>
      </w:tr>
      <w:tr w:rsidR="00D05040" w:rsidRPr="00D05040" w14:paraId="1DE51071" w14:textId="77777777" w:rsidTr="00D454CB">
        <w:trPr>
          <w:trHeight w:val="315"/>
          <w:jc w:val="center"/>
        </w:trPr>
        <w:tc>
          <w:tcPr>
            <w:tcW w:w="3415" w:type="dxa"/>
            <w:tcBorders>
              <w:top w:val="single" w:sz="4" w:space="0" w:color="auto"/>
              <w:bottom w:val="single" w:sz="4" w:space="0" w:color="auto"/>
            </w:tcBorders>
            <w:noWrap/>
            <w:hideMark/>
          </w:tcPr>
          <w:p w14:paraId="4F35F1DC"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19</w:t>
            </w:r>
          </w:p>
        </w:tc>
        <w:tc>
          <w:tcPr>
            <w:tcW w:w="3510" w:type="dxa"/>
            <w:tcBorders>
              <w:top w:val="single" w:sz="4" w:space="0" w:color="auto"/>
              <w:bottom w:val="single" w:sz="4" w:space="0" w:color="auto"/>
            </w:tcBorders>
            <w:noWrap/>
            <w:hideMark/>
          </w:tcPr>
          <w:p w14:paraId="638C7157"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19th Annual Report</w:t>
            </w:r>
          </w:p>
        </w:tc>
      </w:tr>
      <w:tr w:rsidR="00D05040" w:rsidRPr="00D05040" w14:paraId="4DBEC468" w14:textId="77777777" w:rsidTr="00D454CB">
        <w:trPr>
          <w:trHeight w:val="315"/>
          <w:jc w:val="center"/>
        </w:trPr>
        <w:tc>
          <w:tcPr>
            <w:tcW w:w="3415" w:type="dxa"/>
            <w:tcBorders>
              <w:top w:val="single" w:sz="4" w:space="0" w:color="auto"/>
            </w:tcBorders>
            <w:noWrap/>
            <w:hideMark/>
          </w:tcPr>
          <w:p w14:paraId="77B47FDC" w14:textId="77777777" w:rsidR="00D05040" w:rsidRPr="00D05040" w:rsidRDefault="00D05040" w:rsidP="00D05040">
            <w:pPr>
              <w:rPr>
                <w:rFonts w:eastAsiaTheme="minorHAnsi" w:cstheme="minorBidi"/>
                <w:szCs w:val="22"/>
              </w:rPr>
            </w:pPr>
            <w:r w:rsidRPr="00D05040">
              <w:rPr>
                <w:rFonts w:eastAsiaTheme="minorHAnsi" w:cstheme="minorBidi"/>
                <w:szCs w:val="22"/>
              </w:rPr>
              <w:t>Trip 76</w:t>
            </w:r>
          </w:p>
        </w:tc>
        <w:tc>
          <w:tcPr>
            <w:tcW w:w="3510" w:type="dxa"/>
            <w:tcBorders>
              <w:top w:val="single" w:sz="4" w:space="0" w:color="auto"/>
            </w:tcBorders>
            <w:noWrap/>
            <w:hideMark/>
          </w:tcPr>
          <w:p w14:paraId="629A1FB1" w14:textId="77777777" w:rsidR="00D05040" w:rsidRPr="00D05040" w:rsidRDefault="00D05040" w:rsidP="00D05040">
            <w:pPr>
              <w:rPr>
                <w:rFonts w:eastAsiaTheme="minorHAnsi" w:cstheme="minorBidi"/>
                <w:szCs w:val="22"/>
              </w:rPr>
            </w:pPr>
            <w:r w:rsidRPr="00D05040">
              <w:rPr>
                <w:rFonts w:eastAsiaTheme="minorHAnsi" w:cstheme="minorBidi"/>
                <w:szCs w:val="22"/>
              </w:rPr>
              <w:t>25–28 July 2011</w:t>
            </w:r>
          </w:p>
        </w:tc>
      </w:tr>
      <w:tr w:rsidR="00D05040" w:rsidRPr="00D05040" w14:paraId="2961A555" w14:textId="77777777" w:rsidTr="00D454CB">
        <w:trPr>
          <w:trHeight w:val="315"/>
          <w:jc w:val="center"/>
        </w:trPr>
        <w:tc>
          <w:tcPr>
            <w:tcW w:w="3415" w:type="dxa"/>
            <w:noWrap/>
            <w:hideMark/>
          </w:tcPr>
          <w:p w14:paraId="2A81B455" w14:textId="77777777" w:rsidR="00D05040" w:rsidRPr="00D05040" w:rsidRDefault="00D05040" w:rsidP="00D05040">
            <w:pPr>
              <w:rPr>
                <w:rFonts w:eastAsiaTheme="minorHAnsi" w:cstheme="minorBidi"/>
                <w:szCs w:val="22"/>
              </w:rPr>
            </w:pPr>
            <w:r w:rsidRPr="00D05040">
              <w:rPr>
                <w:rFonts w:eastAsiaTheme="minorHAnsi" w:cstheme="minorBidi"/>
                <w:szCs w:val="22"/>
              </w:rPr>
              <w:t>Trip 77</w:t>
            </w:r>
          </w:p>
        </w:tc>
        <w:tc>
          <w:tcPr>
            <w:tcW w:w="3510" w:type="dxa"/>
            <w:noWrap/>
            <w:hideMark/>
          </w:tcPr>
          <w:p w14:paraId="4CEFDF98" w14:textId="77777777" w:rsidR="00D05040" w:rsidRPr="00D05040" w:rsidRDefault="00D05040" w:rsidP="00D05040">
            <w:pPr>
              <w:rPr>
                <w:rFonts w:eastAsiaTheme="minorHAnsi" w:cstheme="minorBidi"/>
                <w:szCs w:val="22"/>
              </w:rPr>
            </w:pPr>
            <w:r w:rsidRPr="00D05040">
              <w:rPr>
                <w:rFonts w:eastAsiaTheme="minorHAnsi" w:cstheme="minorBidi"/>
                <w:szCs w:val="22"/>
              </w:rPr>
              <w:t>17–20 Oct 2011</w:t>
            </w:r>
          </w:p>
        </w:tc>
      </w:tr>
      <w:tr w:rsidR="00D05040" w:rsidRPr="00D05040" w14:paraId="11AF7B58" w14:textId="77777777" w:rsidTr="00D454CB">
        <w:trPr>
          <w:trHeight w:val="315"/>
          <w:jc w:val="center"/>
        </w:trPr>
        <w:tc>
          <w:tcPr>
            <w:tcW w:w="3415" w:type="dxa"/>
            <w:noWrap/>
            <w:hideMark/>
          </w:tcPr>
          <w:p w14:paraId="221082ED" w14:textId="77777777" w:rsidR="00D05040" w:rsidRPr="00D05040" w:rsidRDefault="00D05040" w:rsidP="00D05040">
            <w:pPr>
              <w:rPr>
                <w:rFonts w:eastAsiaTheme="minorHAnsi" w:cstheme="minorBidi"/>
                <w:szCs w:val="22"/>
              </w:rPr>
            </w:pPr>
            <w:r w:rsidRPr="00D05040">
              <w:rPr>
                <w:rFonts w:eastAsiaTheme="minorHAnsi" w:cstheme="minorBidi"/>
                <w:szCs w:val="22"/>
              </w:rPr>
              <w:t>Trip 78</w:t>
            </w:r>
          </w:p>
        </w:tc>
        <w:tc>
          <w:tcPr>
            <w:tcW w:w="3510" w:type="dxa"/>
            <w:noWrap/>
            <w:hideMark/>
          </w:tcPr>
          <w:p w14:paraId="6E7B77CA" w14:textId="77777777" w:rsidR="00D05040" w:rsidRPr="00D05040" w:rsidRDefault="00D05040" w:rsidP="00D05040">
            <w:pPr>
              <w:rPr>
                <w:rFonts w:eastAsiaTheme="minorHAnsi" w:cstheme="minorBidi"/>
                <w:szCs w:val="22"/>
              </w:rPr>
            </w:pPr>
            <w:r w:rsidRPr="00D05040">
              <w:rPr>
                <w:rFonts w:eastAsiaTheme="minorHAnsi" w:cstheme="minorBidi"/>
                <w:szCs w:val="22"/>
              </w:rPr>
              <w:t>23–26 Jan 2012</w:t>
            </w:r>
          </w:p>
        </w:tc>
      </w:tr>
      <w:tr w:rsidR="00D05040" w:rsidRPr="00D05040" w14:paraId="561A6A3A" w14:textId="77777777" w:rsidTr="00D454CB">
        <w:trPr>
          <w:trHeight w:val="315"/>
          <w:jc w:val="center"/>
        </w:trPr>
        <w:tc>
          <w:tcPr>
            <w:tcW w:w="3415" w:type="dxa"/>
            <w:tcBorders>
              <w:bottom w:val="single" w:sz="4" w:space="0" w:color="auto"/>
            </w:tcBorders>
            <w:noWrap/>
            <w:hideMark/>
          </w:tcPr>
          <w:p w14:paraId="141B954B" w14:textId="77777777" w:rsidR="00D05040" w:rsidRPr="00D05040" w:rsidRDefault="00D05040" w:rsidP="00D05040">
            <w:pPr>
              <w:rPr>
                <w:rFonts w:eastAsiaTheme="minorHAnsi" w:cstheme="minorBidi"/>
                <w:szCs w:val="22"/>
              </w:rPr>
            </w:pPr>
            <w:r w:rsidRPr="00D05040">
              <w:rPr>
                <w:rFonts w:eastAsiaTheme="minorHAnsi" w:cstheme="minorBidi"/>
                <w:szCs w:val="22"/>
              </w:rPr>
              <w:t>Trip 79</w:t>
            </w:r>
          </w:p>
        </w:tc>
        <w:tc>
          <w:tcPr>
            <w:tcW w:w="3510" w:type="dxa"/>
            <w:tcBorders>
              <w:bottom w:val="single" w:sz="4" w:space="0" w:color="auto"/>
            </w:tcBorders>
            <w:noWrap/>
            <w:hideMark/>
          </w:tcPr>
          <w:p w14:paraId="013B2C2D" w14:textId="77777777" w:rsidR="00D05040" w:rsidRPr="00D05040" w:rsidRDefault="00D05040" w:rsidP="00D05040">
            <w:pPr>
              <w:rPr>
                <w:rFonts w:eastAsiaTheme="minorHAnsi" w:cstheme="minorBidi"/>
                <w:szCs w:val="22"/>
              </w:rPr>
            </w:pPr>
            <w:r w:rsidRPr="00D05040">
              <w:rPr>
                <w:rFonts w:eastAsiaTheme="minorHAnsi" w:cstheme="minorBidi"/>
                <w:szCs w:val="22"/>
              </w:rPr>
              <w:t>2–5 April 2012</w:t>
            </w:r>
          </w:p>
        </w:tc>
      </w:tr>
      <w:tr w:rsidR="00D05040" w:rsidRPr="00D05040" w14:paraId="76CFFB33" w14:textId="77777777" w:rsidTr="00D454CB">
        <w:trPr>
          <w:trHeight w:val="315"/>
          <w:jc w:val="center"/>
        </w:trPr>
        <w:tc>
          <w:tcPr>
            <w:tcW w:w="3415" w:type="dxa"/>
            <w:tcBorders>
              <w:top w:val="single" w:sz="4" w:space="0" w:color="auto"/>
              <w:bottom w:val="single" w:sz="4" w:space="0" w:color="auto"/>
            </w:tcBorders>
            <w:noWrap/>
            <w:hideMark/>
          </w:tcPr>
          <w:p w14:paraId="4E6A0F88"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20</w:t>
            </w:r>
          </w:p>
        </w:tc>
        <w:tc>
          <w:tcPr>
            <w:tcW w:w="3510" w:type="dxa"/>
            <w:tcBorders>
              <w:top w:val="single" w:sz="4" w:space="0" w:color="auto"/>
              <w:bottom w:val="single" w:sz="4" w:space="0" w:color="auto"/>
            </w:tcBorders>
            <w:noWrap/>
            <w:hideMark/>
          </w:tcPr>
          <w:p w14:paraId="55E2BF41"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20th Annual Report</w:t>
            </w:r>
          </w:p>
        </w:tc>
      </w:tr>
      <w:tr w:rsidR="00D05040" w:rsidRPr="00D05040" w14:paraId="227EE1E5" w14:textId="77777777" w:rsidTr="00D454CB">
        <w:trPr>
          <w:trHeight w:val="315"/>
          <w:jc w:val="center"/>
        </w:trPr>
        <w:tc>
          <w:tcPr>
            <w:tcW w:w="3415" w:type="dxa"/>
            <w:tcBorders>
              <w:top w:val="single" w:sz="4" w:space="0" w:color="auto"/>
            </w:tcBorders>
            <w:noWrap/>
            <w:hideMark/>
          </w:tcPr>
          <w:p w14:paraId="23E4C485" w14:textId="77777777" w:rsidR="00D05040" w:rsidRPr="00D05040" w:rsidRDefault="00D05040" w:rsidP="00D05040">
            <w:pPr>
              <w:rPr>
                <w:rFonts w:eastAsiaTheme="minorHAnsi" w:cstheme="minorBidi"/>
                <w:szCs w:val="22"/>
              </w:rPr>
            </w:pPr>
            <w:r w:rsidRPr="00D05040">
              <w:rPr>
                <w:rFonts w:eastAsiaTheme="minorHAnsi" w:cstheme="minorBidi"/>
                <w:szCs w:val="22"/>
              </w:rPr>
              <w:t>Trip 80</w:t>
            </w:r>
          </w:p>
        </w:tc>
        <w:tc>
          <w:tcPr>
            <w:tcW w:w="3510" w:type="dxa"/>
            <w:tcBorders>
              <w:top w:val="single" w:sz="4" w:space="0" w:color="auto"/>
            </w:tcBorders>
            <w:noWrap/>
            <w:hideMark/>
          </w:tcPr>
          <w:p w14:paraId="1A53F8DC" w14:textId="77777777" w:rsidR="00D05040" w:rsidRPr="00D05040" w:rsidRDefault="00D05040" w:rsidP="00D05040">
            <w:pPr>
              <w:rPr>
                <w:rFonts w:eastAsiaTheme="minorHAnsi" w:cstheme="minorBidi"/>
                <w:szCs w:val="22"/>
              </w:rPr>
            </w:pPr>
            <w:r w:rsidRPr="00D05040">
              <w:rPr>
                <w:rFonts w:eastAsiaTheme="minorHAnsi" w:cstheme="minorBidi"/>
                <w:szCs w:val="22"/>
              </w:rPr>
              <w:t>23–26 Jul &amp; 31 Jul–1 Aug 2012</w:t>
            </w:r>
          </w:p>
        </w:tc>
      </w:tr>
      <w:tr w:rsidR="00D05040" w:rsidRPr="00D05040" w14:paraId="1EB43F1F" w14:textId="77777777" w:rsidTr="00D454CB">
        <w:trPr>
          <w:trHeight w:val="315"/>
          <w:jc w:val="center"/>
        </w:trPr>
        <w:tc>
          <w:tcPr>
            <w:tcW w:w="3415" w:type="dxa"/>
            <w:noWrap/>
            <w:hideMark/>
          </w:tcPr>
          <w:p w14:paraId="78ACDD16" w14:textId="77777777" w:rsidR="00D05040" w:rsidRPr="00D05040" w:rsidRDefault="00D05040" w:rsidP="00D05040">
            <w:pPr>
              <w:rPr>
                <w:rFonts w:eastAsiaTheme="minorHAnsi" w:cstheme="minorBidi"/>
                <w:szCs w:val="22"/>
              </w:rPr>
            </w:pPr>
            <w:r w:rsidRPr="00D05040">
              <w:rPr>
                <w:rFonts w:eastAsiaTheme="minorHAnsi" w:cstheme="minorBidi"/>
                <w:szCs w:val="22"/>
              </w:rPr>
              <w:t>Trip 81</w:t>
            </w:r>
          </w:p>
        </w:tc>
        <w:tc>
          <w:tcPr>
            <w:tcW w:w="3510" w:type="dxa"/>
            <w:noWrap/>
            <w:hideMark/>
          </w:tcPr>
          <w:p w14:paraId="1AAA9F76" w14:textId="77777777" w:rsidR="00D05040" w:rsidRPr="00D05040" w:rsidRDefault="00D05040" w:rsidP="00D05040">
            <w:pPr>
              <w:rPr>
                <w:rFonts w:eastAsiaTheme="minorHAnsi" w:cstheme="minorBidi"/>
                <w:szCs w:val="22"/>
              </w:rPr>
            </w:pPr>
            <w:r w:rsidRPr="00D05040">
              <w:rPr>
                <w:rFonts w:eastAsiaTheme="minorHAnsi" w:cstheme="minorBidi"/>
                <w:szCs w:val="22"/>
              </w:rPr>
              <w:t>15–18 Oct 2012</w:t>
            </w:r>
          </w:p>
        </w:tc>
      </w:tr>
      <w:tr w:rsidR="00D05040" w:rsidRPr="00D05040" w14:paraId="02F27C13" w14:textId="77777777" w:rsidTr="00D454CB">
        <w:trPr>
          <w:trHeight w:val="315"/>
          <w:jc w:val="center"/>
        </w:trPr>
        <w:tc>
          <w:tcPr>
            <w:tcW w:w="3415" w:type="dxa"/>
            <w:noWrap/>
            <w:hideMark/>
          </w:tcPr>
          <w:p w14:paraId="03E64628" w14:textId="77777777" w:rsidR="00D05040" w:rsidRPr="00D05040" w:rsidRDefault="00D05040" w:rsidP="00D05040">
            <w:pPr>
              <w:rPr>
                <w:rFonts w:eastAsiaTheme="minorHAnsi" w:cstheme="minorBidi"/>
                <w:szCs w:val="22"/>
              </w:rPr>
            </w:pPr>
            <w:r w:rsidRPr="00D05040">
              <w:rPr>
                <w:rFonts w:eastAsiaTheme="minorHAnsi" w:cstheme="minorBidi"/>
                <w:szCs w:val="22"/>
              </w:rPr>
              <w:t>Trip 82</w:t>
            </w:r>
          </w:p>
        </w:tc>
        <w:tc>
          <w:tcPr>
            <w:tcW w:w="3510" w:type="dxa"/>
            <w:noWrap/>
            <w:hideMark/>
          </w:tcPr>
          <w:p w14:paraId="341E215B" w14:textId="77777777" w:rsidR="00D05040" w:rsidRPr="00D05040" w:rsidRDefault="00D05040" w:rsidP="00D05040">
            <w:pPr>
              <w:rPr>
                <w:rFonts w:eastAsiaTheme="minorHAnsi" w:cstheme="minorBidi"/>
                <w:szCs w:val="22"/>
              </w:rPr>
            </w:pPr>
            <w:r w:rsidRPr="00D05040">
              <w:rPr>
                <w:rFonts w:eastAsiaTheme="minorHAnsi" w:cstheme="minorBidi"/>
                <w:szCs w:val="22"/>
              </w:rPr>
              <w:t>21–24 Jan 2013</w:t>
            </w:r>
          </w:p>
        </w:tc>
      </w:tr>
      <w:tr w:rsidR="00D05040" w:rsidRPr="00D05040" w14:paraId="745C79F9" w14:textId="77777777" w:rsidTr="00D454CB">
        <w:trPr>
          <w:trHeight w:val="315"/>
          <w:jc w:val="center"/>
        </w:trPr>
        <w:tc>
          <w:tcPr>
            <w:tcW w:w="3415" w:type="dxa"/>
            <w:tcBorders>
              <w:bottom w:val="single" w:sz="4" w:space="0" w:color="auto"/>
            </w:tcBorders>
            <w:noWrap/>
            <w:hideMark/>
          </w:tcPr>
          <w:p w14:paraId="2B8E9A7A" w14:textId="77777777" w:rsidR="00D05040" w:rsidRPr="00D05040" w:rsidRDefault="00D05040" w:rsidP="00D05040">
            <w:pPr>
              <w:rPr>
                <w:rFonts w:eastAsiaTheme="minorHAnsi" w:cstheme="minorBidi"/>
                <w:szCs w:val="22"/>
              </w:rPr>
            </w:pPr>
            <w:r w:rsidRPr="00D05040">
              <w:rPr>
                <w:rFonts w:eastAsiaTheme="minorHAnsi" w:cstheme="minorBidi"/>
                <w:szCs w:val="22"/>
              </w:rPr>
              <w:t>Trip 83</w:t>
            </w:r>
          </w:p>
        </w:tc>
        <w:tc>
          <w:tcPr>
            <w:tcW w:w="3510" w:type="dxa"/>
            <w:tcBorders>
              <w:bottom w:val="single" w:sz="4" w:space="0" w:color="auto"/>
            </w:tcBorders>
            <w:noWrap/>
            <w:hideMark/>
          </w:tcPr>
          <w:p w14:paraId="18C90F4B" w14:textId="77777777" w:rsidR="00D05040" w:rsidRPr="00D05040" w:rsidRDefault="00D05040" w:rsidP="00D05040">
            <w:pPr>
              <w:rPr>
                <w:rFonts w:eastAsiaTheme="minorHAnsi" w:cstheme="minorBidi"/>
                <w:szCs w:val="22"/>
              </w:rPr>
            </w:pPr>
            <w:r w:rsidRPr="00D05040">
              <w:rPr>
                <w:rFonts w:eastAsiaTheme="minorHAnsi" w:cstheme="minorBidi"/>
                <w:szCs w:val="22"/>
              </w:rPr>
              <w:t>1–4 April 2013</w:t>
            </w:r>
          </w:p>
        </w:tc>
      </w:tr>
      <w:tr w:rsidR="00D05040" w:rsidRPr="00D05040" w14:paraId="7AEAA24D" w14:textId="77777777" w:rsidTr="00D454CB">
        <w:trPr>
          <w:trHeight w:val="315"/>
          <w:jc w:val="center"/>
        </w:trPr>
        <w:tc>
          <w:tcPr>
            <w:tcW w:w="3415" w:type="dxa"/>
            <w:tcBorders>
              <w:top w:val="single" w:sz="4" w:space="0" w:color="auto"/>
              <w:bottom w:val="single" w:sz="4" w:space="0" w:color="auto"/>
            </w:tcBorders>
            <w:noWrap/>
            <w:hideMark/>
          </w:tcPr>
          <w:p w14:paraId="1AC03B79"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21</w:t>
            </w:r>
          </w:p>
        </w:tc>
        <w:tc>
          <w:tcPr>
            <w:tcW w:w="3510" w:type="dxa"/>
            <w:tcBorders>
              <w:top w:val="single" w:sz="4" w:space="0" w:color="auto"/>
              <w:bottom w:val="single" w:sz="4" w:space="0" w:color="auto"/>
            </w:tcBorders>
            <w:noWrap/>
            <w:hideMark/>
          </w:tcPr>
          <w:p w14:paraId="5BB647BA"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21st Annual Report</w:t>
            </w:r>
          </w:p>
        </w:tc>
      </w:tr>
      <w:tr w:rsidR="00D05040" w:rsidRPr="00D05040" w14:paraId="26B2BA6D" w14:textId="77777777" w:rsidTr="00D454CB">
        <w:trPr>
          <w:trHeight w:val="315"/>
          <w:jc w:val="center"/>
        </w:trPr>
        <w:tc>
          <w:tcPr>
            <w:tcW w:w="3415" w:type="dxa"/>
            <w:tcBorders>
              <w:top w:val="single" w:sz="4" w:space="0" w:color="auto"/>
            </w:tcBorders>
            <w:noWrap/>
            <w:hideMark/>
          </w:tcPr>
          <w:p w14:paraId="16616E38" w14:textId="77777777" w:rsidR="00D05040" w:rsidRPr="00D05040" w:rsidRDefault="00D05040" w:rsidP="00D05040">
            <w:pPr>
              <w:rPr>
                <w:rFonts w:eastAsiaTheme="minorHAnsi" w:cstheme="minorBidi"/>
                <w:szCs w:val="22"/>
              </w:rPr>
            </w:pPr>
            <w:r w:rsidRPr="00D05040">
              <w:rPr>
                <w:rFonts w:eastAsiaTheme="minorHAnsi" w:cstheme="minorBidi"/>
                <w:szCs w:val="22"/>
              </w:rPr>
              <w:t>Trip 84</w:t>
            </w:r>
          </w:p>
        </w:tc>
        <w:tc>
          <w:tcPr>
            <w:tcW w:w="3510" w:type="dxa"/>
            <w:tcBorders>
              <w:top w:val="single" w:sz="4" w:space="0" w:color="auto"/>
            </w:tcBorders>
            <w:noWrap/>
            <w:hideMark/>
          </w:tcPr>
          <w:p w14:paraId="32CE12C4" w14:textId="77777777" w:rsidR="00D05040" w:rsidRPr="00D05040" w:rsidRDefault="00D05040" w:rsidP="00D05040">
            <w:pPr>
              <w:rPr>
                <w:rFonts w:eastAsiaTheme="minorHAnsi" w:cstheme="minorBidi"/>
                <w:szCs w:val="22"/>
              </w:rPr>
            </w:pPr>
            <w:r w:rsidRPr="00D05040">
              <w:rPr>
                <w:rFonts w:eastAsiaTheme="minorHAnsi" w:cstheme="minorBidi"/>
                <w:szCs w:val="22"/>
              </w:rPr>
              <w:t>19–22 Aug 2013</w:t>
            </w:r>
          </w:p>
        </w:tc>
      </w:tr>
      <w:tr w:rsidR="00D05040" w:rsidRPr="00D05040" w14:paraId="0AD49B80" w14:textId="77777777" w:rsidTr="00D454CB">
        <w:trPr>
          <w:trHeight w:val="315"/>
          <w:jc w:val="center"/>
        </w:trPr>
        <w:tc>
          <w:tcPr>
            <w:tcW w:w="3415" w:type="dxa"/>
            <w:noWrap/>
            <w:hideMark/>
          </w:tcPr>
          <w:p w14:paraId="31A6BD8B" w14:textId="77777777" w:rsidR="00D05040" w:rsidRPr="00D05040" w:rsidRDefault="00D05040" w:rsidP="00D05040">
            <w:pPr>
              <w:rPr>
                <w:rFonts w:eastAsiaTheme="minorHAnsi" w:cstheme="minorBidi"/>
                <w:szCs w:val="22"/>
              </w:rPr>
            </w:pPr>
            <w:r w:rsidRPr="00D05040">
              <w:rPr>
                <w:rFonts w:eastAsiaTheme="minorHAnsi" w:cstheme="minorBidi"/>
                <w:szCs w:val="22"/>
              </w:rPr>
              <w:t>Trip 85</w:t>
            </w:r>
          </w:p>
        </w:tc>
        <w:tc>
          <w:tcPr>
            <w:tcW w:w="3510" w:type="dxa"/>
            <w:noWrap/>
            <w:hideMark/>
          </w:tcPr>
          <w:p w14:paraId="64C23E15" w14:textId="77777777" w:rsidR="00D05040" w:rsidRPr="00D05040" w:rsidRDefault="00D05040" w:rsidP="00D05040">
            <w:pPr>
              <w:rPr>
                <w:rFonts w:eastAsiaTheme="minorHAnsi" w:cstheme="minorBidi"/>
                <w:szCs w:val="22"/>
              </w:rPr>
            </w:pPr>
            <w:r w:rsidRPr="00D05040">
              <w:rPr>
                <w:rFonts w:eastAsiaTheme="minorHAnsi" w:cstheme="minorBidi"/>
                <w:szCs w:val="22"/>
              </w:rPr>
              <w:t>21–24 Oct 2013</w:t>
            </w:r>
          </w:p>
        </w:tc>
      </w:tr>
      <w:tr w:rsidR="00D05040" w:rsidRPr="00D05040" w14:paraId="0025B290" w14:textId="77777777" w:rsidTr="00D454CB">
        <w:trPr>
          <w:trHeight w:val="315"/>
          <w:jc w:val="center"/>
        </w:trPr>
        <w:tc>
          <w:tcPr>
            <w:tcW w:w="3415" w:type="dxa"/>
            <w:noWrap/>
            <w:hideMark/>
          </w:tcPr>
          <w:p w14:paraId="195E383F" w14:textId="77777777" w:rsidR="00D05040" w:rsidRPr="00D05040" w:rsidRDefault="00D05040" w:rsidP="00D05040">
            <w:pPr>
              <w:rPr>
                <w:rFonts w:eastAsiaTheme="minorHAnsi" w:cstheme="minorBidi"/>
                <w:szCs w:val="22"/>
              </w:rPr>
            </w:pPr>
            <w:r w:rsidRPr="00D05040">
              <w:rPr>
                <w:rFonts w:eastAsiaTheme="minorHAnsi" w:cstheme="minorBidi"/>
                <w:szCs w:val="22"/>
              </w:rPr>
              <w:t>Trip 86</w:t>
            </w:r>
          </w:p>
        </w:tc>
        <w:tc>
          <w:tcPr>
            <w:tcW w:w="3510" w:type="dxa"/>
            <w:noWrap/>
            <w:hideMark/>
          </w:tcPr>
          <w:p w14:paraId="4EA08BF2" w14:textId="77777777" w:rsidR="00D05040" w:rsidRPr="00D05040" w:rsidRDefault="00D05040" w:rsidP="00D05040">
            <w:pPr>
              <w:rPr>
                <w:rFonts w:eastAsiaTheme="minorHAnsi" w:cstheme="minorBidi"/>
                <w:szCs w:val="22"/>
              </w:rPr>
            </w:pPr>
            <w:r w:rsidRPr="00D05040">
              <w:rPr>
                <w:rFonts w:eastAsiaTheme="minorHAnsi" w:cstheme="minorBidi"/>
                <w:szCs w:val="22"/>
              </w:rPr>
              <w:t>20–23 Jan 2014</w:t>
            </w:r>
          </w:p>
        </w:tc>
      </w:tr>
      <w:tr w:rsidR="00D05040" w:rsidRPr="00D05040" w14:paraId="38324CC3" w14:textId="77777777" w:rsidTr="00D454CB">
        <w:trPr>
          <w:trHeight w:val="315"/>
          <w:jc w:val="center"/>
        </w:trPr>
        <w:tc>
          <w:tcPr>
            <w:tcW w:w="3415" w:type="dxa"/>
            <w:tcBorders>
              <w:bottom w:val="single" w:sz="4" w:space="0" w:color="auto"/>
            </w:tcBorders>
            <w:noWrap/>
            <w:hideMark/>
          </w:tcPr>
          <w:p w14:paraId="413FE427" w14:textId="77777777" w:rsidR="00D05040" w:rsidRPr="00D05040" w:rsidRDefault="00D05040" w:rsidP="00D05040">
            <w:pPr>
              <w:rPr>
                <w:rFonts w:eastAsiaTheme="minorHAnsi" w:cstheme="minorBidi"/>
                <w:szCs w:val="22"/>
              </w:rPr>
            </w:pPr>
            <w:r w:rsidRPr="00D05040">
              <w:rPr>
                <w:rFonts w:eastAsiaTheme="minorHAnsi" w:cstheme="minorBidi"/>
                <w:szCs w:val="22"/>
              </w:rPr>
              <w:t>Trip 87</w:t>
            </w:r>
          </w:p>
        </w:tc>
        <w:tc>
          <w:tcPr>
            <w:tcW w:w="3510" w:type="dxa"/>
            <w:tcBorders>
              <w:bottom w:val="single" w:sz="4" w:space="0" w:color="auto"/>
            </w:tcBorders>
            <w:noWrap/>
            <w:hideMark/>
          </w:tcPr>
          <w:p w14:paraId="4B207B98" w14:textId="77777777" w:rsidR="00D05040" w:rsidRPr="00D05040" w:rsidRDefault="00D05040" w:rsidP="00D05040">
            <w:pPr>
              <w:rPr>
                <w:rFonts w:eastAsiaTheme="minorHAnsi" w:cstheme="minorBidi"/>
                <w:szCs w:val="22"/>
              </w:rPr>
            </w:pPr>
            <w:r w:rsidRPr="00D05040">
              <w:rPr>
                <w:rFonts w:eastAsiaTheme="minorHAnsi" w:cstheme="minorBidi"/>
                <w:szCs w:val="22"/>
              </w:rPr>
              <w:t>31 Mar– April 2014</w:t>
            </w:r>
          </w:p>
        </w:tc>
      </w:tr>
      <w:tr w:rsidR="00D05040" w:rsidRPr="00D05040" w14:paraId="5CF3BB0B" w14:textId="77777777" w:rsidTr="00D454CB">
        <w:trPr>
          <w:trHeight w:val="315"/>
          <w:jc w:val="center"/>
        </w:trPr>
        <w:tc>
          <w:tcPr>
            <w:tcW w:w="3415" w:type="dxa"/>
            <w:tcBorders>
              <w:top w:val="single" w:sz="4" w:space="0" w:color="auto"/>
              <w:bottom w:val="single" w:sz="4" w:space="0" w:color="auto"/>
            </w:tcBorders>
            <w:noWrap/>
            <w:hideMark/>
          </w:tcPr>
          <w:p w14:paraId="7CB7A6CF"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22</w:t>
            </w:r>
          </w:p>
        </w:tc>
        <w:tc>
          <w:tcPr>
            <w:tcW w:w="3510" w:type="dxa"/>
            <w:tcBorders>
              <w:top w:val="single" w:sz="4" w:space="0" w:color="auto"/>
              <w:bottom w:val="single" w:sz="4" w:space="0" w:color="auto"/>
            </w:tcBorders>
            <w:noWrap/>
            <w:hideMark/>
          </w:tcPr>
          <w:p w14:paraId="2C874877"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22nd Annual Report</w:t>
            </w:r>
          </w:p>
        </w:tc>
      </w:tr>
      <w:tr w:rsidR="00D05040" w:rsidRPr="00D05040" w14:paraId="714F531D" w14:textId="77777777" w:rsidTr="00D454CB">
        <w:trPr>
          <w:trHeight w:val="315"/>
          <w:jc w:val="center"/>
        </w:trPr>
        <w:tc>
          <w:tcPr>
            <w:tcW w:w="3415" w:type="dxa"/>
            <w:tcBorders>
              <w:top w:val="single" w:sz="4" w:space="0" w:color="auto"/>
            </w:tcBorders>
            <w:noWrap/>
            <w:hideMark/>
          </w:tcPr>
          <w:p w14:paraId="0D5B8F95" w14:textId="77777777" w:rsidR="00D05040" w:rsidRPr="00D05040" w:rsidRDefault="00D05040" w:rsidP="00D05040">
            <w:pPr>
              <w:rPr>
                <w:rFonts w:eastAsiaTheme="minorHAnsi" w:cstheme="minorBidi"/>
                <w:szCs w:val="22"/>
              </w:rPr>
            </w:pPr>
            <w:r w:rsidRPr="00D05040">
              <w:rPr>
                <w:rFonts w:eastAsiaTheme="minorHAnsi" w:cstheme="minorBidi"/>
                <w:szCs w:val="22"/>
              </w:rPr>
              <w:t>Trip 88</w:t>
            </w:r>
          </w:p>
        </w:tc>
        <w:tc>
          <w:tcPr>
            <w:tcW w:w="3510" w:type="dxa"/>
            <w:tcBorders>
              <w:top w:val="single" w:sz="4" w:space="0" w:color="auto"/>
            </w:tcBorders>
            <w:noWrap/>
            <w:hideMark/>
          </w:tcPr>
          <w:p w14:paraId="0CA000E7" w14:textId="77777777" w:rsidR="00D05040" w:rsidRPr="00D05040" w:rsidRDefault="00D05040" w:rsidP="00D05040">
            <w:pPr>
              <w:rPr>
                <w:rFonts w:eastAsiaTheme="minorHAnsi" w:cstheme="minorBidi"/>
                <w:szCs w:val="22"/>
              </w:rPr>
            </w:pPr>
            <w:r w:rsidRPr="00D05040">
              <w:rPr>
                <w:rFonts w:eastAsiaTheme="minorHAnsi" w:cstheme="minorBidi"/>
                <w:szCs w:val="22"/>
              </w:rPr>
              <w:t>6–9 Oct 2014</w:t>
            </w:r>
          </w:p>
        </w:tc>
      </w:tr>
      <w:tr w:rsidR="00D05040" w:rsidRPr="00D05040" w14:paraId="226DCF1C" w14:textId="77777777" w:rsidTr="00D454CB">
        <w:trPr>
          <w:trHeight w:val="315"/>
          <w:jc w:val="center"/>
        </w:trPr>
        <w:tc>
          <w:tcPr>
            <w:tcW w:w="3415" w:type="dxa"/>
            <w:noWrap/>
            <w:hideMark/>
          </w:tcPr>
          <w:p w14:paraId="0B347E64" w14:textId="77777777" w:rsidR="00D05040" w:rsidRPr="00D05040" w:rsidRDefault="00D05040" w:rsidP="00D05040">
            <w:pPr>
              <w:rPr>
                <w:rFonts w:eastAsiaTheme="minorHAnsi" w:cstheme="minorBidi"/>
                <w:szCs w:val="22"/>
              </w:rPr>
            </w:pPr>
            <w:r w:rsidRPr="00D05040">
              <w:rPr>
                <w:rFonts w:eastAsiaTheme="minorHAnsi" w:cstheme="minorBidi"/>
                <w:szCs w:val="22"/>
              </w:rPr>
              <w:t>Trip 89</w:t>
            </w:r>
          </w:p>
        </w:tc>
        <w:tc>
          <w:tcPr>
            <w:tcW w:w="3510" w:type="dxa"/>
            <w:noWrap/>
            <w:hideMark/>
          </w:tcPr>
          <w:p w14:paraId="77E189BB" w14:textId="77777777" w:rsidR="00D05040" w:rsidRPr="00D05040" w:rsidRDefault="00D05040" w:rsidP="00D05040">
            <w:pPr>
              <w:rPr>
                <w:rFonts w:eastAsiaTheme="minorHAnsi" w:cstheme="minorBidi"/>
                <w:szCs w:val="22"/>
              </w:rPr>
            </w:pPr>
            <w:r w:rsidRPr="00D05040">
              <w:rPr>
                <w:rFonts w:eastAsiaTheme="minorHAnsi" w:cstheme="minorBidi"/>
                <w:szCs w:val="22"/>
              </w:rPr>
              <w:t>10–13 Nov 2014</w:t>
            </w:r>
          </w:p>
        </w:tc>
      </w:tr>
      <w:tr w:rsidR="00D05040" w:rsidRPr="00D05040" w14:paraId="09AB2609" w14:textId="77777777" w:rsidTr="00D454CB">
        <w:trPr>
          <w:trHeight w:val="315"/>
          <w:jc w:val="center"/>
        </w:trPr>
        <w:tc>
          <w:tcPr>
            <w:tcW w:w="3415" w:type="dxa"/>
            <w:noWrap/>
            <w:hideMark/>
          </w:tcPr>
          <w:p w14:paraId="69AF2888" w14:textId="77777777" w:rsidR="00D05040" w:rsidRPr="00D05040" w:rsidRDefault="00D05040" w:rsidP="00D05040">
            <w:pPr>
              <w:rPr>
                <w:rFonts w:eastAsiaTheme="minorHAnsi" w:cstheme="minorBidi"/>
                <w:szCs w:val="22"/>
              </w:rPr>
            </w:pPr>
            <w:r w:rsidRPr="00D05040">
              <w:rPr>
                <w:rFonts w:eastAsiaTheme="minorHAnsi" w:cstheme="minorBidi"/>
                <w:szCs w:val="22"/>
              </w:rPr>
              <w:t>Trip 90</w:t>
            </w:r>
          </w:p>
        </w:tc>
        <w:tc>
          <w:tcPr>
            <w:tcW w:w="3510" w:type="dxa"/>
            <w:noWrap/>
            <w:hideMark/>
          </w:tcPr>
          <w:p w14:paraId="7FB2CE8E" w14:textId="77777777" w:rsidR="00D05040" w:rsidRPr="00D05040" w:rsidRDefault="00D05040" w:rsidP="00D05040">
            <w:pPr>
              <w:rPr>
                <w:rFonts w:eastAsiaTheme="minorHAnsi" w:cstheme="minorBidi"/>
                <w:szCs w:val="22"/>
              </w:rPr>
            </w:pPr>
            <w:r w:rsidRPr="00D05040">
              <w:rPr>
                <w:rFonts w:eastAsiaTheme="minorHAnsi" w:cstheme="minorBidi"/>
                <w:szCs w:val="22"/>
              </w:rPr>
              <w:t>19–22 Jan 2015</w:t>
            </w:r>
          </w:p>
        </w:tc>
      </w:tr>
      <w:tr w:rsidR="00D05040" w:rsidRPr="00D05040" w14:paraId="145980BE" w14:textId="77777777" w:rsidTr="00D454CB">
        <w:trPr>
          <w:trHeight w:val="315"/>
          <w:jc w:val="center"/>
        </w:trPr>
        <w:tc>
          <w:tcPr>
            <w:tcW w:w="3415" w:type="dxa"/>
            <w:tcBorders>
              <w:bottom w:val="single" w:sz="4" w:space="0" w:color="auto"/>
            </w:tcBorders>
            <w:noWrap/>
            <w:hideMark/>
          </w:tcPr>
          <w:p w14:paraId="05DED1E8" w14:textId="77777777" w:rsidR="00D05040" w:rsidRPr="00D05040" w:rsidRDefault="00D05040" w:rsidP="00D05040">
            <w:pPr>
              <w:rPr>
                <w:rFonts w:eastAsiaTheme="minorHAnsi" w:cstheme="minorBidi"/>
                <w:szCs w:val="22"/>
              </w:rPr>
            </w:pPr>
            <w:r w:rsidRPr="00D05040">
              <w:rPr>
                <w:rFonts w:eastAsiaTheme="minorHAnsi" w:cstheme="minorBidi"/>
                <w:szCs w:val="22"/>
              </w:rPr>
              <w:t>Trip 91</w:t>
            </w:r>
          </w:p>
        </w:tc>
        <w:tc>
          <w:tcPr>
            <w:tcW w:w="3510" w:type="dxa"/>
            <w:tcBorders>
              <w:bottom w:val="single" w:sz="4" w:space="0" w:color="auto"/>
            </w:tcBorders>
            <w:noWrap/>
            <w:hideMark/>
          </w:tcPr>
          <w:p w14:paraId="50277251" w14:textId="77777777" w:rsidR="00D05040" w:rsidRPr="00D05040" w:rsidRDefault="00D05040" w:rsidP="00D05040">
            <w:pPr>
              <w:rPr>
                <w:rFonts w:eastAsiaTheme="minorHAnsi" w:cstheme="minorBidi"/>
                <w:szCs w:val="22"/>
              </w:rPr>
            </w:pPr>
            <w:r w:rsidRPr="00D05040">
              <w:rPr>
                <w:rFonts w:eastAsiaTheme="minorHAnsi" w:cstheme="minorBidi"/>
                <w:szCs w:val="22"/>
              </w:rPr>
              <w:t>6–9 April 2015</w:t>
            </w:r>
          </w:p>
        </w:tc>
      </w:tr>
      <w:tr w:rsidR="00D05040" w:rsidRPr="00D05040" w14:paraId="42FFE4DE" w14:textId="77777777" w:rsidTr="00D454CB">
        <w:trPr>
          <w:trHeight w:val="315"/>
          <w:jc w:val="center"/>
        </w:trPr>
        <w:tc>
          <w:tcPr>
            <w:tcW w:w="3415" w:type="dxa"/>
            <w:tcBorders>
              <w:top w:val="single" w:sz="4" w:space="0" w:color="auto"/>
              <w:bottom w:val="single" w:sz="4" w:space="0" w:color="auto"/>
            </w:tcBorders>
            <w:noWrap/>
            <w:hideMark/>
          </w:tcPr>
          <w:p w14:paraId="48ACC167"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23</w:t>
            </w:r>
          </w:p>
        </w:tc>
        <w:tc>
          <w:tcPr>
            <w:tcW w:w="3510" w:type="dxa"/>
            <w:tcBorders>
              <w:top w:val="single" w:sz="4" w:space="0" w:color="auto"/>
              <w:bottom w:val="single" w:sz="4" w:space="0" w:color="auto"/>
            </w:tcBorders>
            <w:noWrap/>
            <w:hideMark/>
          </w:tcPr>
          <w:p w14:paraId="26847818"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23rd Annual Report</w:t>
            </w:r>
          </w:p>
        </w:tc>
      </w:tr>
      <w:tr w:rsidR="00D05040" w:rsidRPr="00D05040" w14:paraId="1A58928E" w14:textId="77777777" w:rsidTr="00D454CB">
        <w:trPr>
          <w:trHeight w:val="315"/>
          <w:jc w:val="center"/>
        </w:trPr>
        <w:tc>
          <w:tcPr>
            <w:tcW w:w="3415" w:type="dxa"/>
            <w:tcBorders>
              <w:top w:val="single" w:sz="4" w:space="0" w:color="auto"/>
            </w:tcBorders>
            <w:noWrap/>
            <w:hideMark/>
          </w:tcPr>
          <w:p w14:paraId="6DFC02AB" w14:textId="77777777" w:rsidR="00D05040" w:rsidRPr="00D05040" w:rsidRDefault="00D05040" w:rsidP="00D05040">
            <w:pPr>
              <w:rPr>
                <w:rFonts w:eastAsiaTheme="minorHAnsi" w:cstheme="minorBidi"/>
                <w:szCs w:val="22"/>
              </w:rPr>
            </w:pPr>
            <w:r w:rsidRPr="00D05040">
              <w:rPr>
                <w:rFonts w:eastAsiaTheme="minorHAnsi" w:cstheme="minorBidi"/>
                <w:szCs w:val="22"/>
              </w:rPr>
              <w:t>Trip 92</w:t>
            </w:r>
          </w:p>
        </w:tc>
        <w:tc>
          <w:tcPr>
            <w:tcW w:w="3510" w:type="dxa"/>
            <w:tcBorders>
              <w:top w:val="single" w:sz="4" w:space="0" w:color="auto"/>
            </w:tcBorders>
            <w:noWrap/>
            <w:hideMark/>
          </w:tcPr>
          <w:p w14:paraId="77FF5B25" w14:textId="77777777" w:rsidR="00D05040" w:rsidRPr="00D05040" w:rsidRDefault="00D05040" w:rsidP="00D05040">
            <w:pPr>
              <w:rPr>
                <w:rFonts w:eastAsiaTheme="minorHAnsi" w:cstheme="minorBidi"/>
                <w:szCs w:val="22"/>
              </w:rPr>
            </w:pPr>
            <w:r w:rsidRPr="00D05040">
              <w:rPr>
                <w:rFonts w:eastAsiaTheme="minorHAnsi" w:cstheme="minorBidi"/>
                <w:szCs w:val="22"/>
              </w:rPr>
              <w:t>20–23 July 2015</w:t>
            </w:r>
          </w:p>
        </w:tc>
      </w:tr>
      <w:tr w:rsidR="00D05040" w:rsidRPr="00D05040" w14:paraId="4ECCBCD0" w14:textId="77777777" w:rsidTr="00D454CB">
        <w:trPr>
          <w:trHeight w:val="315"/>
          <w:jc w:val="center"/>
        </w:trPr>
        <w:tc>
          <w:tcPr>
            <w:tcW w:w="3415" w:type="dxa"/>
            <w:noWrap/>
            <w:hideMark/>
          </w:tcPr>
          <w:p w14:paraId="52FB0BA8" w14:textId="77777777" w:rsidR="00D05040" w:rsidRPr="00D05040" w:rsidRDefault="00D05040" w:rsidP="00D05040">
            <w:pPr>
              <w:rPr>
                <w:rFonts w:eastAsiaTheme="minorHAnsi" w:cstheme="minorBidi"/>
                <w:szCs w:val="22"/>
              </w:rPr>
            </w:pPr>
            <w:r w:rsidRPr="00D05040">
              <w:rPr>
                <w:rFonts w:eastAsiaTheme="minorHAnsi" w:cstheme="minorBidi"/>
                <w:szCs w:val="22"/>
              </w:rPr>
              <w:t>Trip 93</w:t>
            </w:r>
          </w:p>
        </w:tc>
        <w:tc>
          <w:tcPr>
            <w:tcW w:w="3510" w:type="dxa"/>
            <w:noWrap/>
            <w:hideMark/>
          </w:tcPr>
          <w:p w14:paraId="03FAFD1C" w14:textId="77777777" w:rsidR="00D05040" w:rsidRPr="00D05040" w:rsidRDefault="00D05040" w:rsidP="00D05040">
            <w:pPr>
              <w:rPr>
                <w:rFonts w:eastAsiaTheme="minorHAnsi" w:cstheme="minorBidi"/>
                <w:szCs w:val="22"/>
              </w:rPr>
            </w:pPr>
            <w:r w:rsidRPr="00D05040">
              <w:rPr>
                <w:rFonts w:eastAsiaTheme="minorHAnsi" w:cstheme="minorBidi"/>
                <w:szCs w:val="22"/>
              </w:rPr>
              <w:t>19–22 Oct 2015</w:t>
            </w:r>
          </w:p>
        </w:tc>
      </w:tr>
      <w:tr w:rsidR="00D05040" w:rsidRPr="00D05040" w14:paraId="6B7E6495" w14:textId="77777777" w:rsidTr="00D454CB">
        <w:trPr>
          <w:trHeight w:val="315"/>
          <w:jc w:val="center"/>
        </w:trPr>
        <w:tc>
          <w:tcPr>
            <w:tcW w:w="3415" w:type="dxa"/>
            <w:noWrap/>
            <w:hideMark/>
          </w:tcPr>
          <w:p w14:paraId="1F7466C2" w14:textId="77777777" w:rsidR="00D05040" w:rsidRPr="00D05040" w:rsidRDefault="00D05040" w:rsidP="00D05040">
            <w:pPr>
              <w:rPr>
                <w:rFonts w:eastAsiaTheme="minorHAnsi" w:cstheme="minorBidi"/>
                <w:szCs w:val="22"/>
              </w:rPr>
            </w:pPr>
            <w:r w:rsidRPr="00D05040">
              <w:rPr>
                <w:rFonts w:eastAsiaTheme="minorHAnsi" w:cstheme="minorBidi"/>
                <w:szCs w:val="22"/>
              </w:rPr>
              <w:t>Trip 94</w:t>
            </w:r>
          </w:p>
        </w:tc>
        <w:tc>
          <w:tcPr>
            <w:tcW w:w="3510" w:type="dxa"/>
            <w:noWrap/>
            <w:hideMark/>
          </w:tcPr>
          <w:p w14:paraId="4F96E93B" w14:textId="77777777" w:rsidR="00D05040" w:rsidRPr="00D05040" w:rsidRDefault="00D05040" w:rsidP="00D05040">
            <w:pPr>
              <w:rPr>
                <w:rFonts w:eastAsiaTheme="minorHAnsi" w:cstheme="minorBidi"/>
                <w:szCs w:val="22"/>
              </w:rPr>
            </w:pPr>
            <w:r w:rsidRPr="00D05040">
              <w:rPr>
                <w:rFonts w:eastAsiaTheme="minorHAnsi" w:cstheme="minorBidi"/>
                <w:szCs w:val="22"/>
              </w:rPr>
              <w:t>11–14 Jan 2016</w:t>
            </w:r>
          </w:p>
        </w:tc>
      </w:tr>
      <w:tr w:rsidR="00D05040" w:rsidRPr="00D05040" w14:paraId="7CB051A3" w14:textId="77777777" w:rsidTr="00D454CB">
        <w:trPr>
          <w:trHeight w:val="315"/>
          <w:jc w:val="center"/>
        </w:trPr>
        <w:tc>
          <w:tcPr>
            <w:tcW w:w="3415" w:type="dxa"/>
            <w:tcBorders>
              <w:bottom w:val="single" w:sz="4" w:space="0" w:color="auto"/>
            </w:tcBorders>
            <w:noWrap/>
            <w:hideMark/>
          </w:tcPr>
          <w:p w14:paraId="6AE59466" w14:textId="77777777" w:rsidR="00D05040" w:rsidRPr="00D05040" w:rsidRDefault="00D05040" w:rsidP="00D05040">
            <w:pPr>
              <w:rPr>
                <w:rFonts w:eastAsiaTheme="minorHAnsi" w:cstheme="minorBidi"/>
                <w:szCs w:val="22"/>
              </w:rPr>
            </w:pPr>
            <w:r w:rsidRPr="00D05040">
              <w:rPr>
                <w:rFonts w:eastAsiaTheme="minorHAnsi" w:cstheme="minorBidi"/>
                <w:szCs w:val="22"/>
              </w:rPr>
              <w:t>Trip 95</w:t>
            </w:r>
          </w:p>
        </w:tc>
        <w:tc>
          <w:tcPr>
            <w:tcW w:w="3510" w:type="dxa"/>
            <w:tcBorders>
              <w:bottom w:val="single" w:sz="4" w:space="0" w:color="auto"/>
            </w:tcBorders>
            <w:noWrap/>
            <w:hideMark/>
          </w:tcPr>
          <w:p w14:paraId="047AF908" w14:textId="77777777" w:rsidR="00D05040" w:rsidRPr="00D05040" w:rsidRDefault="00D05040" w:rsidP="00D05040">
            <w:pPr>
              <w:rPr>
                <w:rFonts w:eastAsiaTheme="minorHAnsi" w:cstheme="minorBidi"/>
                <w:szCs w:val="22"/>
              </w:rPr>
            </w:pPr>
            <w:r w:rsidRPr="00D05040">
              <w:rPr>
                <w:rFonts w:eastAsiaTheme="minorHAnsi" w:cstheme="minorBidi"/>
                <w:szCs w:val="22"/>
              </w:rPr>
              <w:t>4–7 April 2016</w:t>
            </w:r>
          </w:p>
        </w:tc>
      </w:tr>
      <w:tr w:rsidR="00D05040" w:rsidRPr="00D05040" w14:paraId="4A08DA27" w14:textId="77777777" w:rsidTr="00D454CB">
        <w:trPr>
          <w:trHeight w:val="315"/>
          <w:jc w:val="center"/>
        </w:trPr>
        <w:tc>
          <w:tcPr>
            <w:tcW w:w="3415" w:type="dxa"/>
            <w:tcBorders>
              <w:top w:val="single" w:sz="4" w:space="0" w:color="auto"/>
              <w:bottom w:val="single" w:sz="4" w:space="0" w:color="auto"/>
            </w:tcBorders>
            <w:noWrap/>
            <w:hideMark/>
          </w:tcPr>
          <w:p w14:paraId="1338E117"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24</w:t>
            </w:r>
          </w:p>
        </w:tc>
        <w:tc>
          <w:tcPr>
            <w:tcW w:w="3510" w:type="dxa"/>
            <w:tcBorders>
              <w:top w:val="single" w:sz="4" w:space="0" w:color="auto"/>
              <w:bottom w:val="single" w:sz="4" w:space="0" w:color="auto"/>
            </w:tcBorders>
            <w:noWrap/>
            <w:hideMark/>
          </w:tcPr>
          <w:p w14:paraId="081FE109"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24th Annual Report</w:t>
            </w:r>
          </w:p>
        </w:tc>
      </w:tr>
      <w:tr w:rsidR="00D05040" w:rsidRPr="00D05040" w14:paraId="34AC00BD" w14:textId="77777777" w:rsidTr="00D454CB">
        <w:trPr>
          <w:trHeight w:val="315"/>
          <w:jc w:val="center"/>
        </w:trPr>
        <w:tc>
          <w:tcPr>
            <w:tcW w:w="3415" w:type="dxa"/>
            <w:tcBorders>
              <w:top w:val="single" w:sz="4" w:space="0" w:color="auto"/>
            </w:tcBorders>
            <w:noWrap/>
            <w:hideMark/>
          </w:tcPr>
          <w:p w14:paraId="50A5F9BC" w14:textId="77777777" w:rsidR="00D05040" w:rsidRPr="00D05040" w:rsidRDefault="00D05040" w:rsidP="00D05040">
            <w:pPr>
              <w:rPr>
                <w:rFonts w:eastAsiaTheme="minorHAnsi" w:cstheme="minorBidi"/>
                <w:szCs w:val="22"/>
              </w:rPr>
            </w:pPr>
            <w:r w:rsidRPr="00D05040">
              <w:rPr>
                <w:rFonts w:eastAsiaTheme="minorHAnsi" w:cstheme="minorBidi"/>
                <w:szCs w:val="22"/>
              </w:rPr>
              <w:t>Trip 96</w:t>
            </w:r>
          </w:p>
        </w:tc>
        <w:tc>
          <w:tcPr>
            <w:tcW w:w="3510" w:type="dxa"/>
            <w:tcBorders>
              <w:top w:val="single" w:sz="4" w:space="0" w:color="auto"/>
            </w:tcBorders>
            <w:noWrap/>
            <w:hideMark/>
          </w:tcPr>
          <w:p w14:paraId="0A6A8CE6" w14:textId="77777777" w:rsidR="00D05040" w:rsidRPr="00D05040" w:rsidRDefault="00D05040" w:rsidP="00D05040">
            <w:pPr>
              <w:rPr>
                <w:rFonts w:eastAsiaTheme="minorHAnsi" w:cstheme="minorBidi"/>
                <w:szCs w:val="22"/>
              </w:rPr>
            </w:pPr>
            <w:r w:rsidRPr="00D05040">
              <w:rPr>
                <w:rFonts w:eastAsiaTheme="minorHAnsi" w:cstheme="minorBidi"/>
                <w:szCs w:val="22"/>
              </w:rPr>
              <w:t>31 Oct–3 Nov 2016</w:t>
            </w:r>
          </w:p>
        </w:tc>
      </w:tr>
      <w:tr w:rsidR="00D05040" w:rsidRPr="00D05040" w14:paraId="59954DB9" w14:textId="77777777" w:rsidTr="00D454CB">
        <w:trPr>
          <w:trHeight w:val="315"/>
          <w:jc w:val="center"/>
        </w:trPr>
        <w:tc>
          <w:tcPr>
            <w:tcW w:w="3415" w:type="dxa"/>
            <w:noWrap/>
            <w:hideMark/>
          </w:tcPr>
          <w:p w14:paraId="45A51A71" w14:textId="77777777" w:rsidR="00D05040" w:rsidRPr="00D05040" w:rsidRDefault="00D05040" w:rsidP="00D05040">
            <w:pPr>
              <w:rPr>
                <w:rFonts w:eastAsiaTheme="minorHAnsi" w:cstheme="minorBidi"/>
                <w:szCs w:val="22"/>
              </w:rPr>
            </w:pPr>
            <w:r w:rsidRPr="00D05040">
              <w:rPr>
                <w:rFonts w:eastAsiaTheme="minorHAnsi" w:cstheme="minorBidi"/>
                <w:szCs w:val="22"/>
              </w:rPr>
              <w:t>Trip 97</w:t>
            </w:r>
          </w:p>
        </w:tc>
        <w:tc>
          <w:tcPr>
            <w:tcW w:w="3510" w:type="dxa"/>
            <w:noWrap/>
            <w:hideMark/>
          </w:tcPr>
          <w:p w14:paraId="69F43B56" w14:textId="77777777" w:rsidR="00D05040" w:rsidRPr="00D05040" w:rsidRDefault="00D05040" w:rsidP="00D05040">
            <w:pPr>
              <w:rPr>
                <w:rFonts w:eastAsiaTheme="minorHAnsi" w:cstheme="minorBidi"/>
                <w:szCs w:val="22"/>
              </w:rPr>
            </w:pPr>
            <w:r w:rsidRPr="00D05040">
              <w:rPr>
                <w:rFonts w:eastAsiaTheme="minorHAnsi" w:cstheme="minorBidi"/>
                <w:szCs w:val="22"/>
              </w:rPr>
              <w:t>5–8 December 2016</w:t>
            </w:r>
          </w:p>
        </w:tc>
      </w:tr>
      <w:tr w:rsidR="00D05040" w:rsidRPr="00D05040" w14:paraId="3AAF2B0E" w14:textId="77777777" w:rsidTr="00D454CB">
        <w:trPr>
          <w:trHeight w:val="315"/>
          <w:jc w:val="center"/>
        </w:trPr>
        <w:tc>
          <w:tcPr>
            <w:tcW w:w="3415" w:type="dxa"/>
            <w:noWrap/>
            <w:hideMark/>
          </w:tcPr>
          <w:p w14:paraId="4FD3993C" w14:textId="77777777" w:rsidR="00D05040" w:rsidRPr="00D05040" w:rsidRDefault="00D05040" w:rsidP="00D05040">
            <w:pPr>
              <w:rPr>
                <w:rFonts w:eastAsiaTheme="minorHAnsi" w:cstheme="minorBidi"/>
                <w:szCs w:val="22"/>
              </w:rPr>
            </w:pPr>
            <w:r w:rsidRPr="00D05040">
              <w:rPr>
                <w:rFonts w:eastAsiaTheme="minorHAnsi" w:cstheme="minorBidi"/>
                <w:szCs w:val="22"/>
              </w:rPr>
              <w:t>Trip 98</w:t>
            </w:r>
          </w:p>
        </w:tc>
        <w:tc>
          <w:tcPr>
            <w:tcW w:w="3510" w:type="dxa"/>
            <w:noWrap/>
            <w:hideMark/>
          </w:tcPr>
          <w:p w14:paraId="03AA6346" w14:textId="77777777" w:rsidR="00D05040" w:rsidRPr="00D05040" w:rsidRDefault="00D05040" w:rsidP="00D05040">
            <w:pPr>
              <w:rPr>
                <w:rFonts w:eastAsiaTheme="minorHAnsi" w:cstheme="minorBidi"/>
                <w:szCs w:val="22"/>
              </w:rPr>
            </w:pPr>
            <w:r w:rsidRPr="00D05040">
              <w:rPr>
                <w:rFonts w:eastAsiaTheme="minorHAnsi" w:cstheme="minorBidi"/>
                <w:szCs w:val="22"/>
              </w:rPr>
              <w:t>16–19 Jan 2017</w:t>
            </w:r>
          </w:p>
        </w:tc>
      </w:tr>
      <w:tr w:rsidR="00D05040" w:rsidRPr="00D05040" w14:paraId="21836BBA" w14:textId="77777777" w:rsidTr="00D454CB">
        <w:trPr>
          <w:trHeight w:val="315"/>
          <w:jc w:val="center"/>
        </w:trPr>
        <w:tc>
          <w:tcPr>
            <w:tcW w:w="3415" w:type="dxa"/>
            <w:tcBorders>
              <w:bottom w:val="single" w:sz="4" w:space="0" w:color="auto"/>
            </w:tcBorders>
            <w:noWrap/>
            <w:hideMark/>
          </w:tcPr>
          <w:p w14:paraId="6D137B85" w14:textId="77777777" w:rsidR="00D05040" w:rsidRPr="00D05040" w:rsidRDefault="00D05040" w:rsidP="00D05040">
            <w:pPr>
              <w:rPr>
                <w:rFonts w:eastAsiaTheme="minorHAnsi" w:cstheme="minorBidi"/>
                <w:szCs w:val="22"/>
              </w:rPr>
            </w:pPr>
            <w:r w:rsidRPr="00D05040">
              <w:rPr>
                <w:rFonts w:eastAsiaTheme="minorHAnsi" w:cstheme="minorBidi"/>
                <w:szCs w:val="22"/>
              </w:rPr>
              <w:lastRenderedPageBreak/>
              <w:t>Trip 99</w:t>
            </w:r>
          </w:p>
        </w:tc>
        <w:tc>
          <w:tcPr>
            <w:tcW w:w="3510" w:type="dxa"/>
            <w:tcBorders>
              <w:bottom w:val="single" w:sz="4" w:space="0" w:color="auto"/>
            </w:tcBorders>
            <w:noWrap/>
            <w:hideMark/>
          </w:tcPr>
          <w:p w14:paraId="1F768971" w14:textId="77777777" w:rsidR="00D05040" w:rsidRPr="00D05040" w:rsidRDefault="00D05040" w:rsidP="00D05040">
            <w:pPr>
              <w:rPr>
                <w:rFonts w:eastAsiaTheme="minorHAnsi" w:cstheme="minorBidi"/>
                <w:szCs w:val="22"/>
              </w:rPr>
            </w:pPr>
            <w:r w:rsidRPr="00D05040">
              <w:rPr>
                <w:rFonts w:eastAsiaTheme="minorHAnsi" w:cstheme="minorBidi"/>
                <w:szCs w:val="22"/>
              </w:rPr>
              <w:t>3–6 April 2017</w:t>
            </w:r>
          </w:p>
        </w:tc>
      </w:tr>
      <w:tr w:rsidR="00D05040" w:rsidRPr="00D05040" w14:paraId="07964498" w14:textId="77777777" w:rsidTr="00D454CB">
        <w:trPr>
          <w:trHeight w:val="315"/>
          <w:jc w:val="center"/>
        </w:trPr>
        <w:tc>
          <w:tcPr>
            <w:tcW w:w="3415" w:type="dxa"/>
            <w:tcBorders>
              <w:top w:val="single" w:sz="4" w:space="0" w:color="auto"/>
              <w:bottom w:val="single" w:sz="4" w:space="0" w:color="auto"/>
            </w:tcBorders>
            <w:noWrap/>
            <w:hideMark/>
          </w:tcPr>
          <w:p w14:paraId="49C87079"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25</w:t>
            </w:r>
          </w:p>
        </w:tc>
        <w:tc>
          <w:tcPr>
            <w:tcW w:w="3510" w:type="dxa"/>
            <w:tcBorders>
              <w:top w:val="single" w:sz="4" w:space="0" w:color="auto"/>
              <w:bottom w:val="single" w:sz="4" w:space="0" w:color="auto"/>
            </w:tcBorders>
            <w:noWrap/>
            <w:hideMark/>
          </w:tcPr>
          <w:p w14:paraId="298FAAC0"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25th Annual Report</w:t>
            </w:r>
          </w:p>
        </w:tc>
      </w:tr>
      <w:tr w:rsidR="00D05040" w:rsidRPr="00D05040" w14:paraId="7F72DD13" w14:textId="77777777" w:rsidTr="00D454CB">
        <w:trPr>
          <w:trHeight w:val="315"/>
          <w:jc w:val="center"/>
        </w:trPr>
        <w:tc>
          <w:tcPr>
            <w:tcW w:w="3415" w:type="dxa"/>
            <w:tcBorders>
              <w:top w:val="single" w:sz="4" w:space="0" w:color="auto"/>
            </w:tcBorders>
            <w:noWrap/>
            <w:hideMark/>
          </w:tcPr>
          <w:p w14:paraId="2AD24194" w14:textId="77777777" w:rsidR="00D05040" w:rsidRPr="00D05040" w:rsidRDefault="00D05040" w:rsidP="00D05040">
            <w:pPr>
              <w:rPr>
                <w:rFonts w:eastAsiaTheme="minorHAnsi" w:cstheme="minorBidi"/>
                <w:szCs w:val="22"/>
              </w:rPr>
            </w:pPr>
            <w:r w:rsidRPr="00D05040">
              <w:rPr>
                <w:rFonts w:eastAsiaTheme="minorHAnsi" w:cstheme="minorBidi"/>
                <w:szCs w:val="22"/>
              </w:rPr>
              <w:t>Trip 100</w:t>
            </w:r>
          </w:p>
        </w:tc>
        <w:tc>
          <w:tcPr>
            <w:tcW w:w="3510" w:type="dxa"/>
            <w:tcBorders>
              <w:top w:val="single" w:sz="4" w:space="0" w:color="auto"/>
            </w:tcBorders>
            <w:noWrap/>
            <w:hideMark/>
          </w:tcPr>
          <w:p w14:paraId="5F2A93BF" w14:textId="77777777" w:rsidR="00D05040" w:rsidRPr="00D05040" w:rsidRDefault="00D05040" w:rsidP="00D05040">
            <w:pPr>
              <w:rPr>
                <w:rFonts w:eastAsiaTheme="minorHAnsi" w:cstheme="minorBidi"/>
                <w:szCs w:val="22"/>
              </w:rPr>
            </w:pPr>
            <w:r w:rsidRPr="00D05040">
              <w:rPr>
                <w:rFonts w:eastAsiaTheme="minorHAnsi" w:cstheme="minorBidi"/>
                <w:szCs w:val="22"/>
              </w:rPr>
              <w:t>10–13 July 2017</w:t>
            </w:r>
          </w:p>
        </w:tc>
      </w:tr>
      <w:tr w:rsidR="00D05040" w:rsidRPr="00D05040" w14:paraId="0FE1C44C" w14:textId="77777777" w:rsidTr="00D454CB">
        <w:trPr>
          <w:trHeight w:val="315"/>
          <w:jc w:val="center"/>
        </w:trPr>
        <w:tc>
          <w:tcPr>
            <w:tcW w:w="3415" w:type="dxa"/>
            <w:noWrap/>
            <w:hideMark/>
          </w:tcPr>
          <w:p w14:paraId="7498282C" w14:textId="77777777" w:rsidR="00D05040" w:rsidRPr="00D05040" w:rsidRDefault="00D05040" w:rsidP="00D05040">
            <w:pPr>
              <w:rPr>
                <w:rFonts w:eastAsiaTheme="minorHAnsi" w:cstheme="minorBidi"/>
                <w:szCs w:val="22"/>
              </w:rPr>
            </w:pPr>
            <w:r w:rsidRPr="00D05040">
              <w:rPr>
                <w:rFonts w:eastAsiaTheme="minorHAnsi" w:cstheme="minorBidi"/>
                <w:szCs w:val="22"/>
              </w:rPr>
              <w:t>Trip 101</w:t>
            </w:r>
          </w:p>
        </w:tc>
        <w:tc>
          <w:tcPr>
            <w:tcW w:w="3510" w:type="dxa"/>
            <w:noWrap/>
            <w:hideMark/>
          </w:tcPr>
          <w:p w14:paraId="0C4A0D02" w14:textId="77777777" w:rsidR="00D05040" w:rsidRPr="00D05040" w:rsidRDefault="00D05040" w:rsidP="00D05040">
            <w:pPr>
              <w:rPr>
                <w:rFonts w:eastAsiaTheme="minorHAnsi" w:cstheme="minorBidi"/>
                <w:szCs w:val="22"/>
              </w:rPr>
            </w:pPr>
            <w:r w:rsidRPr="00D05040">
              <w:rPr>
                <w:rFonts w:eastAsiaTheme="minorHAnsi" w:cstheme="minorBidi"/>
                <w:szCs w:val="22"/>
              </w:rPr>
              <w:t>23–26 Oct 2017</w:t>
            </w:r>
          </w:p>
        </w:tc>
      </w:tr>
      <w:tr w:rsidR="00D05040" w:rsidRPr="00D05040" w14:paraId="7C40D79F" w14:textId="77777777" w:rsidTr="00D454CB">
        <w:trPr>
          <w:trHeight w:val="315"/>
          <w:jc w:val="center"/>
        </w:trPr>
        <w:tc>
          <w:tcPr>
            <w:tcW w:w="3415" w:type="dxa"/>
            <w:noWrap/>
            <w:hideMark/>
          </w:tcPr>
          <w:p w14:paraId="63343E6C" w14:textId="77777777" w:rsidR="00D05040" w:rsidRPr="00D05040" w:rsidRDefault="00D05040" w:rsidP="00D05040">
            <w:pPr>
              <w:rPr>
                <w:rFonts w:eastAsiaTheme="minorHAnsi" w:cstheme="minorBidi"/>
                <w:szCs w:val="22"/>
              </w:rPr>
            </w:pPr>
            <w:r w:rsidRPr="00D05040">
              <w:rPr>
                <w:rFonts w:eastAsiaTheme="minorHAnsi" w:cstheme="minorBidi"/>
                <w:szCs w:val="22"/>
              </w:rPr>
              <w:t>Trip 102</w:t>
            </w:r>
          </w:p>
        </w:tc>
        <w:tc>
          <w:tcPr>
            <w:tcW w:w="3510" w:type="dxa"/>
            <w:noWrap/>
            <w:hideMark/>
          </w:tcPr>
          <w:p w14:paraId="664B9285" w14:textId="374FE118" w:rsidR="00D05040" w:rsidRPr="00D05040" w:rsidRDefault="00D05040" w:rsidP="00D05040">
            <w:pPr>
              <w:rPr>
                <w:rFonts w:eastAsiaTheme="minorHAnsi" w:cstheme="minorBidi"/>
                <w:szCs w:val="22"/>
              </w:rPr>
            </w:pPr>
            <w:r w:rsidRPr="00D05040">
              <w:rPr>
                <w:rFonts w:eastAsiaTheme="minorHAnsi" w:cstheme="minorBidi"/>
                <w:szCs w:val="22"/>
              </w:rPr>
              <w:t>22</w:t>
            </w:r>
            <w:r w:rsidR="00D2197C" w:rsidRPr="00D05040">
              <w:rPr>
                <w:rFonts w:eastAsiaTheme="minorHAnsi" w:cstheme="minorBidi"/>
                <w:szCs w:val="22"/>
              </w:rPr>
              <w:t>–</w:t>
            </w:r>
            <w:r w:rsidRPr="00D05040">
              <w:rPr>
                <w:rFonts w:eastAsiaTheme="minorHAnsi" w:cstheme="minorBidi"/>
                <w:szCs w:val="22"/>
              </w:rPr>
              <w:t>25 Jan 2018</w:t>
            </w:r>
          </w:p>
        </w:tc>
      </w:tr>
      <w:tr w:rsidR="00D05040" w:rsidRPr="00D05040" w14:paraId="6F5E550D" w14:textId="77777777" w:rsidTr="00D454CB">
        <w:trPr>
          <w:trHeight w:val="315"/>
          <w:jc w:val="center"/>
        </w:trPr>
        <w:tc>
          <w:tcPr>
            <w:tcW w:w="3415" w:type="dxa"/>
            <w:tcBorders>
              <w:bottom w:val="single" w:sz="4" w:space="0" w:color="auto"/>
            </w:tcBorders>
            <w:noWrap/>
            <w:hideMark/>
          </w:tcPr>
          <w:p w14:paraId="5E9CF0C3" w14:textId="77777777" w:rsidR="00D05040" w:rsidRPr="00D05040" w:rsidRDefault="00D05040" w:rsidP="00D05040">
            <w:pPr>
              <w:rPr>
                <w:rFonts w:eastAsiaTheme="minorHAnsi" w:cstheme="minorBidi"/>
                <w:szCs w:val="22"/>
              </w:rPr>
            </w:pPr>
            <w:r w:rsidRPr="00D05040">
              <w:rPr>
                <w:rFonts w:eastAsiaTheme="minorHAnsi" w:cstheme="minorBidi"/>
                <w:szCs w:val="22"/>
              </w:rPr>
              <w:t>Trip 103</w:t>
            </w:r>
          </w:p>
        </w:tc>
        <w:tc>
          <w:tcPr>
            <w:tcW w:w="3510" w:type="dxa"/>
            <w:tcBorders>
              <w:bottom w:val="single" w:sz="4" w:space="0" w:color="auto"/>
            </w:tcBorders>
            <w:noWrap/>
            <w:hideMark/>
          </w:tcPr>
          <w:p w14:paraId="45CD4860" w14:textId="77777777" w:rsidR="00D05040" w:rsidRPr="00D05040" w:rsidRDefault="00D05040" w:rsidP="00D05040">
            <w:pPr>
              <w:rPr>
                <w:rFonts w:eastAsiaTheme="minorHAnsi" w:cstheme="minorBidi"/>
                <w:szCs w:val="22"/>
              </w:rPr>
            </w:pPr>
            <w:r w:rsidRPr="00D05040">
              <w:rPr>
                <w:rFonts w:eastAsiaTheme="minorHAnsi" w:cstheme="minorBidi"/>
                <w:szCs w:val="22"/>
              </w:rPr>
              <w:t>2–5 April 2018</w:t>
            </w:r>
          </w:p>
        </w:tc>
      </w:tr>
      <w:tr w:rsidR="00D05040" w:rsidRPr="00D05040" w14:paraId="273E90AB" w14:textId="77777777" w:rsidTr="00D454CB">
        <w:trPr>
          <w:trHeight w:val="315"/>
          <w:jc w:val="center"/>
        </w:trPr>
        <w:tc>
          <w:tcPr>
            <w:tcW w:w="3415" w:type="dxa"/>
            <w:tcBorders>
              <w:top w:val="single" w:sz="4" w:space="0" w:color="auto"/>
              <w:bottom w:val="single" w:sz="4" w:space="0" w:color="auto"/>
            </w:tcBorders>
            <w:noWrap/>
            <w:hideMark/>
          </w:tcPr>
          <w:p w14:paraId="10F1CD2F"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26</w:t>
            </w:r>
          </w:p>
        </w:tc>
        <w:tc>
          <w:tcPr>
            <w:tcW w:w="3510" w:type="dxa"/>
            <w:tcBorders>
              <w:top w:val="single" w:sz="4" w:space="0" w:color="auto"/>
              <w:bottom w:val="single" w:sz="4" w:space="0" w:color="auto"/>
            </w:tcBorders>
            <w:noWrap/>
            <w:hideMark/>
          </w:tcPr>
          <w:p w14:paraId="2759487C"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26th Annual Report</w:t>
            </w:r>
          </w:p>
        </w:tc>
      </w:tr>
      <w:tr w:rsidR="00D05040" w:rsidRPr="00D05040" w14:paraId="6FA28534" w14:textId="77777777" w:rsidTr="00D454CB">
        <w:trPr>
          <w:trHeight w:val="315"/>
          <w:jc w:val="center"/>
        </w:trPr>
        <w:tc>
          <w:tcPr>
            <w:tcW w:w="3415" w:type="dxa"/>
            <w:tcBorders>
              <w:top w:val="single" w:sz="4" w:space="0" w:color="auto"/>
            </w:tcBorders>
            <w:noWrap/>
            <w:hideMark/>
          </w:tcPr>
          <w:p w14:paraId="2640BEDF" w14:textId="77777777" w:rsidR="00D05040" w:rsidRPr="00D05040" w:rsidRDefault="00D05040" w:rsidP="00D05040">
            <w:pPr>
              <w:rPr>
                <w:rFonts w:eastAsiaTheme="minorHAnsi" w:cstheme="minorBidi"/>
                <w:szCs w:val="22"/>
              </w:rPr>
            </w:pPr>
            <w:r w:rsidRPr="00D05040">
              <w:rPr>
                <w:rFonts w:eastAsiaTheme="minorHAnsi" w:cstheme="minorBidi"/>
                <w:szCs w:val="22"/>
              </w:rPr>
              <w:t>Trip 104</w:t>
            </w:r>
          </w:p>
        </w:tc>
        <w:tc>
          <w:tcPr>
            <w:tcW w:w="3510" w:type="dxa"/>
            <w:tcBorders>
              <w:top w:val="single" w:sz="4" w:space="0" w:color="auto"/>
            </w:tcBorders>
            <w:noWrap/>
            <w:hideMark/>
          </w:tcPr>
          <w:p w14:paraId="1CE7472F" w14:textId="77777777" w:rsidR="00D05040" w:rsidRPr="00D05040" w:rsidRDefault="00D05040" w:rsidP="00D05040">
            <w:pPr>
              <w:rPr>
                <w:rFonts w:eastAsiaTheme="minorHAnsi" w:cstheme="minorBidi"/>
                <w:szCs w:val="22"/>
              </w:rPr>
            </w:pPr>
            <w:r w:rsidRPr="00D05040">
              <w:rPr>
                <w:rFonts w:eastAsiaTheme="minorHAnsi" w:cstheme="minorBidi"/>
                <w:szCs w:val="22"/>
              </w:rPr>
              <w:t>23–26 July 2018</w:t>
            </w:r>
          </w:p>
        </w:tc>
      </w:tr>
      <w:tr w:rsidR="00D05040" w:rsidRPr="00D05040" w14:paraId="3BBCE798" w14:textId="77777777" w:rsidTr="00D454CB">
        <w:trPr>
          <w:trHeight w:val="315"/>
          <w:jc w:val="center"/>
        </w:trPr>
        <w:tc>
          <w:tcPr>
            <w:tcW w:w="3415" w:type="dxa"/>
            <w:noWrap/>
            <w:hideMark/>
          </w:tcPr>
          <w:p w14:paraId="48DCFF65" w14:textId="77777777" w:rsidR="00D05040" w:rsidRPr="00D05040" w:rsidRDefault="00D05040" w:rsidP="00D05040">
            <w:pPr>
              <w:rPr>
                <w:rFonts w:eastAsiaTheme="minorHAnsi" w:cstheme="minorBidi"/>
                <w:szCs w:val="22"/>
              </w:rPr>
            </w:pPr>
            <w:r w:rsidRPr="00D05040">
              <w:rPr>
                <w:rFonts w:eastAsiaTheme="minorHAnsi" w:cstheme="minorBidi"/>
                <w:szCs w:val="22"/>
              </w:rPr>
              <w:t>Trip 105</w:t>
            </w:r>
          </w:p>
        </w:tc>
        <w:tc>
          <w:tcPr>
            <w:tcW w:w="3510" w:type="dxa"/>
            <w:noWrap/>
            <w:hideMark/>
          </w:tcPr>
          <w:p w14:paraId="613EA7EC" w14:textId="77777777" w:rsidR="00D05040" w:rsidRPr="00D05040" w:rsidRDefault="00D05040" w:rsidP="00D05040">
            <w:pPr>
              <w:rPr>
                <w:rFonts w:eastAsiaTheme="minorHAnsi" w:cstheme="minorBidi"/>
                <w:szCs w:val="22"/>
              </w:rPr>
            </w:pPr>
            <w:r w:rsidRPr="00D05040">
              <w:rPr>
                <w:rFonts w:eastAsiaTheme="minorHAnsi" w:cstheme="minorBidi"/>
                <w:szCs w:val="22"/>
              </w:rPr>
              <w:t>13–16 Nov 2018</w:t>
            </w:r>
          </w:p>
        </w:tc>
      </w:tr>
      <w:tr w:rsidR="00D05040" w:rsidRPr="00D05040" w14:paraId="12027E0F" w14:textId="77777777" w:rsidTr="00D454CB">
        <w:trPr>
          <w:trHeight w:val="315"/>
          <w:jc w:val="center"/>
        </w:trPr>
        <w:tc>
          <w:tcPr>
            <w:tcW w:w="3415" w:type="dxa"/>
            <w:noWrap/>
            <w:hideMark/>
          </w:tcPr>
          <w:p w14:paraId="590D8A68" w14:textId="77777777" w:rsidR="00D05040" w:rsidRPr="00D05040" w:rsidRDefault="00D05040" w:rsidP="00D05040">
            <w:pPr>
              <w:rPr>
                <w:rFonts w:eastAsiaTheme="minorHAnsi" w:cstheme="minorBidi"/>
                <w:szCs w:val="22"/>
              </w:rPr>
            </w:pPr>
            <w:r w:rsidRPr="00D05040">
              <w:rPr>
                <w:rFonts w:eastAsiaTheme="minorHAnsi" w:cstheme="minorBidi"/>
                <w:szCs w:val="22"/>
              </w:rPr>
              <w:t>Trip 106</w:t>
            </w:r>
          </w:p>
        </w:tc>
        <w:tc>
          <w:tcPr>
            <w:tcW w:w="3510" w:type="dxa"/>
            <w:noWrap/>
            <w:hideMark/>
          </w:tcPr>
          <w:p w14:paraId="7783AFF7" w14:textId="77777777" w:rsidR="00D05040" w:rsidRPr="00D05040" w:rsidRDefault="00D05040" w:rsidP="00D05040">
            <w:pPr>
              <w:rPr>
                <w:rFonts w:eastAsiaTheme="minorHAnsi" w:cstheme="minorBidi"/>
                <w:szCs w:val="22"/>
              </w:rPr>
            </w:pPr>
            <w:r w:rsidRPr="00D05040">
              <w:rPr>
                <w:rFonts w:eastAsiaTheme="minorHAnsi" w:cstheme="minorBidi"/>
                <w:szCs w:val="22"/>
              </w:rPr>
              <w:t>14–17 Jan 2019</w:t>
            </w:r>
          </w:p>
        </w:tc>
      </w:tr>
      <w:tr w:rsidR="00D05040" w:rsidRPr="00D05040" w14:paraId="78704CD6" w14:textId="77777777" w:rsidTr="00D454CB">
        <w:trPr>
          <w:trHeight w:val="315"/>
          <w:jc w:val="center"/>
        </w:trPr>
        <w:tc>
          <w:tcPr>
            <w:tcW w:w="3415" w:type="dxa"/>
            <w:tcBorders>
              <w:bottom w:val="single" w:sz="4" w:space="0" w:color="auto"/>
            </w:tcBorders>
            <w:noWrap/>
            <w:hideMark/>
          </w:tcPr>
          <w:p w14:paraId="04AACB83" w14:textId="77777777" w:rsidR="00D05040" w:rsidRPr="00D05040" w:rsidRDefault="00D05040" w:rsidP="00D05040">
            <w:pPr>
              <w:rPr>
                <w:rFonts w:eastAsiaTheme="minorHAnsi" w:cstheme="minorBidi"/>
                <w:szCs w:val="22"/>
              </w:rPr>
            </w:pPr>
            <w:r w:rsidRPr="00D05040">
              <w:rPr>
                <w:rFonts w:eastAsiaTheme="minorHAnsi" w:cstheme="minorBidi"/>
                <w:szCs w:val="22"/>
              </w:rPr>
              <w:t>Trip 107</w:t>
            </w:r>
          </w:p>
        </w:tc>
        <w:tc>
          <w:tcPr>
            <w:tcW w:w="3510" w:type="dxa"/>
            <w:tcBorders>
              <w:bottom w:val="single" w:sz="4" w:space="0" w:color="auto"/>
            </w:tcBorders>
            <w:noWrap/>
            <w:hideMark/>
          </w:tcPr>
          <w:p w14:paraId="274E0DB3" w14:textId="77777777" w:rsidR="00D05040" w:rsidRPr="00D05040" w:rsidRDefault="00D05040" w:rsidP="00D05040">
            <w:pPr>
              <w:rPr>
                <w:rFonts w:eastAsiaTheme="minorHAnsi" w:cstheme="minorBidi"/>
                <w:szCs w:val="22"/>
              </w:rPr>
            </w:pPr>
            <w:r w:rsidRPr="00D05040">
              <w:rPr>
                <w:rFonts w:eastAsiaTheme="minorHAnsi" w:cstheme="minorBidi"/>
                <w:szCs w:val="22"/>
              </w:rPr>
              <w:t>1–4 April 2019</w:t>
            </w:r>
          </w:p>
        </w:tc>
      </w:tr>
      <w:tr w:rsidR="00D05040" w:rsidRPr="00D05040" w14:paraId="105E0537" w14:textId="77777777" w:rsidTr="00D454CB">
        <w:trPr>
          <w:trHeight w:val="315"/>
          <w:jc w:val="center"/>
        </w:trPr>
        <w:tc>
          <w:tcPr>
            <w:tcW w:w="3415" w:type="dxa"/>
            <w:tcBorders>
              <w:top w:val="single" w:sz="4" w:space="0" w:color="auto"/>
              <w:bottom w:val="single" w:sz="4" w:space="0" w:color="auto"/>
            </w:tcBorders>
            <w:noWrap/>
            <w:hideMark/>
          </w:tcPr>
          <w:p w14:paraId="0740B285"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Year 27</w:t>
            </w:r>
          </w:p>
        </w:tc>
        <w:tc>
          <w:tcPr>
            <w:tcW w:w="3510" w:type="dxa"/>
            <w:tcBorders>
              <w:top w:val="single" w:sz="4" w:space="0" w:color="auto"/>
              <w:bottom w:val="single" w:sz="4" w:space="0" w:color="auto"/>
            </w:tcBorders>
            <w:noWrap/>
            <w:hideMark/>
          </w:tcPr>
          <w:p w14:paraId="580D46B2" w14:textId="77777777" w:rsidR="00D05040" w:rsidRPr="00D05040" w:rsidRDefault="00D05040" w:rsidP="00D05040">
            <w:pPr>
              <w:rPr>
                <w:rFonts w:eastAsiaTheme="minorHAnsi" w:cstheme="minorBidi"/>
                <w:b/>
                <w:bCs/>
                <w:szCs w:val="22"/>
              </w:rPr>
            </w:pPr>
            <w:r w:rsidRPr="00D05040">
              <w:rPr>
                <w:rFonts w:eastAsiaTheme="minorHAnsi" w:cstheme="minorBidi"/>
                <w:b/>
                <w:bCs/>
                <w:szCs w:val="22"/>
              </w:rPr>
              <w:t>27th Annual Report</w:t>
            </w:r>
          </w:p>
        </w:tc>
      </w:tr>
      <w:tr w:rsidR="00D05040" w:rsidRPr="00D05040" w14:paraId="00D4A758" w14:textId="77777777" w:rsidTr="00D454CB">
        <w:trPr>
          <w:trHeight w:val="315"/>
          <w:jc w:val="center"/>
        </w:trPr>
        <w:tc>
          <w:tcPr>
            <w:tcW w:w="3415" w:type="dxa"/>
            <w:tcBorders>
              <w:top w:val="single" w:sz="4" w:space="0" w:color="auto"/>
            </w:tcBorders>
            <w:noWrap/>
            <w:hideMark/>
          </w:tcPr>
          <w:p w14:paraId="01FACDB3" w14:textId="77777777" w:rsidR="00D05040" w:rsidRPr="00D05040" w:rsidRDefault="00D05040" w:rsidP="00D05040">
            <w:pPr>
              <w:rPr>
                <w:rFonts w:eastAsiaTheme="minorHAnsi" w:cstheme="minorBidi"/>
                <w:szCs w:val="22"/>
              </w:rPr>
            </w:pPr>
            <w:r w:rsidRPr="00D05040">
              <w:rPr>
                <w:rFonts w:eastAsiaTheme="minorHAnsi" w:cstheme="minorBidi"/>
                <w:szCs w:val="22"/>
              </w:rPr>
              <w:t>Trip 108</w:t>
            </w:r>
          </w:p>
        </w:tc>
        <w:tc>
          <w:tcPr>
            <w:tcW w:w="3510" w:type="dxa"/>
            <w:tcBorders>
              <w:top w:val="single" w:sz="4" w:space="0" w:color="auto"/>
            </w:tcBorders>
            <w:noWrap/>
            <w:hideMark/>
          </w:tcPr>
          <w:p w14:paraId="0DB200C8" w14:textId="27EA8677" w:rsidR="00D05040" w:rsidRPr="00D05040" w:rsidRDefault="00D05040" w:rsidP="00D05040">
            <w:pPr>
              <w:rPr>
                <w:rFonts w:eastAsiaTheme="minorHAnsi" w:cstheme="minorBidi"/>
                <w:szCs w:val="22"/>
              </w:rPr>
            </w:pPr>
            <w:r w:rsidRPr="00D05040">
              <w:rPr>
                <w:rFonts w:eastAsiaTheme="minorHAnsi" w:cstheme="minorBidi"/>
                <w:szCs w:val="22"/>
              </w:rPr>
              <w:t>22</w:t>
            </w:r>
            <w:r w:rsidR="00D2197C" w:rsidRPr="00D05040">
              <w:rPr>
                <w:rFonts w:eastAsiaTheme="minorHAnsi" w:cstheme="minorBidi"/>
                <w:szCs w:val="22"/>
              </w:rPr>
              <w:t>–</w:t>
            </w:r>
            <w:r w:rsidRPr="00D05040">
              <w:rPr>
                <w:rFonts w:eastAsiaTheme="minorHAnsi" w:cstheme="minorBidi"/>
                <w:szCs w:val="22"/>
              </w:rPr>
              <w:t>25 July 2019</w:t>
            </w:r>
          </w:p>
        </w:tc>
      </w:tr>
      <w:tr w:rsidR="00D05040" w:rsidRPr="00D05040" w14:paraId="64322342" w14:textId="77777777" w:rsidTr="00D454CB">
        <w:trPr>
          <w:trHeight w:val="315"/>
          <w:jc w:val="center"/>
        </w:trPr>
        <w:tc>
          <w:tcPr>
            <w:tcW w:w="3415" w:type="dxa"/>
            <w:noWrap/>
            <w:hideMark/>
          </w:tcPr>
          <w:p w14:paraId="7924854D" w14:textId="77777777" w:rsidR="00D05040" w:rsidRPr="00D05040" w:rsidRDefault="00D05040" w:rsidP="00D05040">
            <w:pPr>
              <w:rPr>
                <w:rFonts w:eastAsiaTheme="minorHAnsi" w:cstheme="minorBidi"/>
                <w:szCs w:val="22"/>
              </w:rPr>
            </w:pPr>
            <w:r w:rsidRPr="00D05040">
              <w:rPr>
                <w:rFonts w:eastAsiaTheme="minorHAnsi" w:cstheme="minorBidi"/>
                <w:szCs w:val="22"/>
              </w:rPr>
              <w:t>Trip 109</w:t>
            </w:r>
          </w:p>
        </w:tc>
        <w:tc>
          <w:tcPr>
            <w:tcW w:w="3510" w:type="dxa"/>
            <w:noWrap/>
            <w:hideMark/>
          </w:tcPr>
          <w:p w14:paraId="091ACCDE" w14:textId="789F5473" w:rsidR="00D05040" w:rsidRPr="00D05040" w:rsidRDefault="00D05040" w:rsidP="00D05040">
            <w:pPr>
              <w:rPr>
                <w:rFonts w:eastAsiaTheme="minorHAnsi" w:cstheme="minorBidi"/>
                <w:szCs w:val="22"/>
              </w:rPr>
            </w:pPr>
            <w:r w:rsidRPr="00D05040">
              <w:rPr>
                <w:rFonts w:eastAsiaTheme="minorHAnsi" w:cstheme="minorBidi"/>
                <w:szCs w:val="22"/>
              </w:rPr>
              <w:t>8</w:t>
            </w:r>
            <w:r w:rsidR="00D2197C" w:rsidRPr="00D05040">
              <w:rPr>
                <w:rFonts w:eastAsiaTheme="minorHAnsi" w:cstheme="minorBidi"/>
                <w:szCs w:val="22"/>
              </w:rPr>
              <w:t>–</w:t>
            </w:r>
            <w:r w:rsidRPr="00D05040">
              <w:rPr>
                <w:rFonts w:eastAsiaTheme="minorHAnsi" w:cstheme="minorBidi"/>
                <w:szCs w:val="22"/>
              </w:rPr>
              <w:t>10 Oct 2019</w:t>
            </w:r>
          </w:p>
        </w:tc>
      </w:tr>
      <w:tr w:rsidR="00D05040" w:rsidRPr="00D05040" w14:paraId="1B77E943" w14:textId="77777777" w:rsidTr="00D454CB">
        <w:trPr>
          <w:trHeight w:val="315"/>
          <w:jc w:val="center"/>
        </w:trPr>
        <w:tc>
          <w:tcPr>
            <w:tcW w:w="3415" w:type="dxa"/>
            <w:noWrap/>
            <w:hideMark/>
          </w:tcPr>
          <w:p w14:paraId="727F872C" w14:textId="77777777" w:rsidR="00D05040" w:rsidRPr="00D05040" w:rsidRDefault="00D05040" w:rsidP="00D05040">
            <w:pPr>
              <w:rPr>
                <w:rFonts w:eastAsiaTheme="minorHAnsi" w:cstheme="minorBidi"/>
                <w:szCs w:val="22"/>
              </w:rPr>
            </w:pPr>
            <w:r w:rsidRPr="00D05040">
              <w:rPr>
                <w:rFonts w:eastAsiaTheme="minorHAnsi" w:cstheme="minorBidi"/>
                <w:szCs w:val="22"/>
              </w:rPr>
              <w:t>Trip 110</w:t>
            </w:r>
          </w:p>
        </w:tc>
        <w:tc>
          <w:tcPr>
            <w:tcW w:w="3510" w:type="dxa"/>
            <w:noWrap/>
            <w:hideMark/>
          </w:tcPr>
          <w:p w14:paraId="217187EA" w14:textId="74185169" w:rsidR="00D05040" w:rsidRPr="00D05040" w:rsidRDefault="00D05040" w:rsidP="00D05040">
            <w:pPr>
              <w:rPr>
                <w:rFonts w:eastAsiaTheme="minorHAnsi" w:cstheme="minorBidi"/>
                <w:szCs w:val="22"/>
              </w:rPr>
            </w:pPr>
            <w:r w:rsidRPr="00D05040">
              <w:rPr>
                <w:rFonts w:eastAsiaTheme="minorHAnsi" w:cstheme="minorBidi"/>
                <w:szCs w:val="22"/>
              </w:rPr>
              <w:t>20</w:t>
            </w:r>
            <w:r w:rsidR="00D2197C" w:rsidRPr="00D05040">
              <w:rPr>
                <w:rFonts w:eastAsiaTheme="minorHAnsi" w:cstheme="minorBidi"/>
                <w:szCs w:val="22"/>
              </w:rPr>
              <w:t>–</w:t>
            </w:r>
            <w:r w:rsidRPr="00D05040">
              <w:rPr>
                <w:rFonts w:eastAsiaTheme="minorHAnsi" w:cstheme="minorBidi"/>
                <w:szCs w:val="22"/>
              </w:rPr>
              <w:t>23 Jan 2020</w:t>
            </w:r>
          </w:p>
        </w:tc>
      </w:tr>
      <w:tr w:rsidR="00D05040" w:rsidRPr="00D05040" w14:paraId="3B5CEEC6" w14:textId="77777777" w:rsidTr="00D454CB">
        <w:trPr>
          <w:trHeight w:val="315"/>
          <w:jc w:val="center"/>
        </w:trPr>
        <w:tc>
          <w:tcPr>
            <w:tcW w:w="3415" w:type="dxa"/>
            <w:tcBorders>
              <w:bottom w:val="single" w:sz="4" w:space="0" w:color="auto"/>
            </w:tcBorders>
            <w:noWrap/>
            <w:hideMark/>
          </w:tcPr>
          <w:p w14:paraId="623C6D3B" w14:textId="77777777" w:rsidR="00D05040" w:rsidRPr="00D05040" w:rsidRDefault="00D05040" w:rsidP="00D05040">
            <w:pPr>
              <w:rPr>
                <w:rFonts w:eastAsiaTheme="minorHAnsi" w:cstheme="minorBidi"/>
                <w:szCs w:val="22"/>
              </w:rPr>
            </w:pPr>
            <w:r w:rsidRPr="00D05040">
              <w:rPr>
                <w:rFonts w:eastAsiaTheme="minorHAnsi" w:cstheme="minorBidi"/>
                <w:szCs w:val="22"/>
              </w:rPr>
              <w:t>Trip 111</w:t>
            </w:r>
          </w:p>
        </w:tc>
        <w:tc>
          <w:tcPr>
            <w:tcW w:w="3510" w:type="dxa"/>
            <w:tcBorders>
              <w:bottom w:val="single" w:sz="4" w:space="0" w:color="auto"/>
            </w:tcBorders>
            <w:noWrap/>
            <w:hideMark/>
          </w:tcPr>
          <w:p w14:paraId="43374B9F" w14:textId="1095BB28" w:rsidR="00D05040" w:rsidRPr="00D05040" w:rsidRDefault="00D05040" w:rsidP="00D05040">
            <w:pPr>
              <w:rPr>
                <w:rFonts w:eastAsiaTheme="minorHAnsi" w:cstheme="minorBidi"/>
                <w:szCs w:val="22"/>
              </w:rPr>
            </w:pPr>
            <w:r w:rsidRPr="00D05040">
              <w:rPr>
                <w:rFonts w:eastAsiaTheme="minorHAnsi" w:cstheme="minorBidi"/>
                <w:szCs w:val="22"/>
              </w:rPr>
              <w:t>30</w:t>
            </w:r>
            <w:r w:rsidR="00D2197C" w:rsidRPr="00D05040">
              <w:rPr>
                <w:rFonts w:eastAsiaTheme="minorHAnsi" w:cstheme="minorBidi"/>
                <w:szCs w:val="22"/>
              </w:rPr>
              <w:t>–</w:t>
            </w:r>
            <w:r w:rsidRPr="00D05040">
              <w:rPr>
                <w:rFonts w:eastAsiaTheme="minorHAnsi" w:cstheme="minorBidi"/>
                <w:szCs w:val="22"/>
              </w:rPr>
              <w:t>31 Mar &amp; 1</w:t>
            </w:r>
            <w:r w:rsidR="00D2197C" w:rsidRPr="00D05040">
              <w:rPr>
                <w:rFonts w:eastAsiaTheme="minorHAnsi" w:cstheme="minorBidi"/>
                <w:szCs w:val="22"/>
              </w:rPr>
              <w:t>–</w:t>
            </w:r>
            <w:r w:rsidRPr="00D05040">
              <w:rPr>
                <w:rFonts w:eastAsiaTheme="minorHAnsi" w:cstheme="minorBidi"/>
                <w:szCs w:val="22"/>
              </w:rPr>
              <w:t>4 April 2020</w:t>
            </w:r>
          </w:p>
        </w:tc>
      </w:tr>
    </w:tbl>
    <w:p w14:paraId="7740FDDD" w14:textId="77777777" w:rsidR="00D05040" w:rsidRPr="00D05040" w:rsidRDefault="00D05040" w:rsidP="00D05040"/>
    <w:p w14:paraId="1358029F" w14:textId="77777777" w:rsidR="00D05040" w:rsidRPr="00D05040" w:rsidRDefault="00D05040" w:rsidP="00D05040">
      <w:r w:rsidRPr="00D05040">
        <w:br w:type="page"/>
      </w:r>
    </w:p>
    <w:p w14:paraId="326940A4" w14:textId="64D6495E" w:rsidR="00D05040" w:rsidRPr="00D05040" w:rsidRDefault="00D05040" w:rsidP="00D05040">
      <w:pPr>
        <w:pStyle w:val="Heading1"/>
      </w:pPr>
      <w:bookmarkStart w:id="7" w:name="_Toc110850390"/>
      <w:r w:rsidRPr="00D05040">
        <w:lastRenderedPageBreak/>
        <w:t>Table S</w:t>
      </w:r>
      <w:r w:rsidR="009D2F7B">
        <w:t>4</w:t>
      </w:r>
      <w:r w:rsidRPr="00D05040">
        <w:t>: Parameter Collection Methods</w:t>
      </w:r>
      <w:bookmarkEnd w:id="7"/>
    </w:p>
    <w:p w14:paraId="0AE193DF" w14:textId="0704BE61" w:rsidR="00D05040" w:rsidRPr="00FB09C2" w:rsidRDefault="00D05040" w:rsidP="00FB09C2">
      <w:pPr>
        <w:pStyle w:val="Heading2"/>
      </w:pPr>
      <w:bookmarkStart w:id="8" w:name="_Toc110850391"/>
      <w:r w:rsidRPr="00FB09C2">
        <w:t>Water</w:t>
      </w:r>
      <w:bookmarkEnd w:id="8"/>
    </w:p>
    <w:p w14:paraId="0AF27FA6" w14:textId="77777777" w:rsidR="00D05040" w:rsidRPr="00D05040" w:rsidRDefault="00D05040" w:rsidP="00D05040">
      <w:r w:rsidRPr="00D05040">
        <w:rPr>
          <w:bCs/>
        </w:rPr>
        <w:t>Analytical methodology and detection limits.  Abbreviations: MAL = Method Analytical Levels, MDL = Method Detection Limits.</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1E0" w:firstRow="1" w:lastRow="1" w:firstColumn="1" w:lastColumn="1" w:noHBand="0" w:noVBand="0"/>
      </w:tblPr>
      <w:tblGrid>
        <w:gridCol w:w="3685"/>
        <w:gridCol w:w="2160"/>
        <w:gridCol w:w="2160"/>
        <w:gridCol w:w="2160"/>
      </w:tblGrid>
      <w:tr w:rsidR="00D05040" w:rsidRPr="00D05040" w14:paraId="02B6F307" w14:textId="77777777" w:rsidTr="00C36CFF">
        <w:trPr>
          <w:cantSplit/>
          <w:jc w:val="center"/>
        </w:trPr>
        <w:tc>
          <w:tcPr>
            <w:tcW w:w="3685" w:type="dxa"/>
          </w:tcPr>
          <w:p w14:paraId="1417A82C" w14:textId="77777777" w:rsidR="00D05040" w:rsidRPr="00D05040" w:rsidRDefault="00D05040" w:rsidP="00D05040">
            <w:pPr>
              <w:rPr>
                <w:b/>
                <w:bCs/>
              </w:rPr>
            </w:pPr>
            <w:r w:rsidRPr="00D05040">
              <w:rPr>
                <w:b/>
                <w:bCs/>
              </w:rPr>
              <w:t>Parameter</w:t>
            </w:r>
          </w:p>
        </w:tc>
        <w:tc>
          <w:tcPr>
            <w:tcW w:w="2160" w:type="dxa"/>
            <w:vAlign w:val="center"/>
          </w:tcPr>
          <w:p w14:paraId="6A9B618B" w14:textId="77777777" w:rsidR="00D05040" w:rsidRPr="00D05040" w:rsidRDefault="00D05040" w:rsidP="00C36CFF">
            <w:pPr>
              <w:jc w:val="right"/>
              <w:rPr>
                <w:b/>
                <w:bCs/>
              </w:rPr>
            </w:pPr>
            <w:r w:rsidRPr="00D05040">
              <w:rPr>
                <w:b/>
                <w:bCs/>
              </w:rPr>
              <w:t>MAL</w:t>
            </w:r>
          </w:p>
        </w:tc>
        <w:tc>
          <w:tcPr>
            <w:tcW w:w="2160" w:type="dxa"/>
            <w:vAlign w:val="center"/>
          </w:tcPr>
          <w:p w14:paraId="65FA0F39" w14:textId="77777777" w:rsidR="00D05040" w:rsidRPr="00D05040" w:rsidRDefault="00D05040" w:rsidP="00C36CFF">
            <w:pPr>
              <w:jc w:val="right"/>
              <w:rPr>
                <w:b/>
                <w:bCs/>
              </w:rPr>
            </w:pPr>
            <w:r w:rsidRPr="00D05040">
              <w:rPr>
                <w:b/>
                <w:bCs/>
              </w:rPr>
              <w:t>Method</w:t>
            </w:r>
          </w:p>
        </w:tc>
        <w:tc>
          <w:tcPr>
            <w:tcW w:w="2160" w:type="dxa"/>
            <w:vAlign w:val="center"/>
          </w:tcPr>
          <w:p w14:paraId="4526F5F8" w14:textId="77777777" w:rsidR="00D05040" w:rsidRPr="00D05040" w:rsidRDefault="00D05040" w:rsidP="00C36CFF">
            <w:pPr>
              <w:jc w:val="right"/>
              <w:rPr>
                <w:b/>
                <w:bCs/>
              </w:rPr>
            </w:pPr>
            <w:r w:rsidRPr="00D05040">
              <w:rPr>
                <w:b/>
                <w:bCs/>
              </w:rPr>
              <w:t>MDL</w:t>
            </w:r>
          </w:p>
        </w:tc>
      </w:tr>
      <w:tr w:rsidR="00D05040" w:rsidRPr="00D05040" w14:paraId="78D5900F" w14:textId="77777777" w:rsidTr="00C36CFF">
        <w:trPr>
          <w:cantSplit/>
          <w:jc w:val="center"/>
        </w:trPr>
        <w:tc>
          <w:tcPr>
            <w:tcW w:w="3685" w:type="dxa"/>
          </w:tcPr>
          <w:p w14:paraId="3F961568" w14:textId="77777777" w:rsidR="00D05040" w:rsidRPr="00D05040" w:rsidRDefault="00D05040" w:rsidP="00D05040">
            <w:pPr>
              <w:rPr>
                <w:i/>
                <w:iCs/>
              </w:rPr>
            </w:pPr>
            <w:r w:rsidRPr="00D05040">
              <w:rPr>
                <w:i/>
                <w:iCs/>
              </w:rPr>
              <w:t>SUITE II</w:t>
            </w:r>
          </w:p>
        </w:tc>
        <w:tc>
          <w:tcPr>
            <w:tcW w:w="2160" w:type="dxa"/>
            <w:vAlign w:val="center"/>
          </w:tcPr>
          <w:p w14:paraId="7BC003A8" w14:textId="77777777" w:rsidR="00D05040" w:rsidRPr="00D05040" w:rsidRDefault="00D05040" w:rsidP="00C36CFF">
            <w:pPr>
              <w:jc w:val="right"/>
            </w:pPr>
          </w:p>
        </w:tc>
        <w:tc>
          <w:tcPr>
            <w:tcW w:w="2160" w:type="dxa"/>
            <w:vAlign w:val="center"/>
          </w:tcPr>
          <w:p w14:paraId="105942D0" w14:textId="77777777" w:rsidR="00D05040" w:rsidRPr="00D05040" w:rsidRDefault="00D05040" w:rsidP="00C36CFF">
            <w:pPr>
              <w:jc w:val="right"/>
            </w:pPr>
          </w:p>
        </w:tc>
        <w:tc>
          <w:tcPr>
            <w:tcW w:w="2160" w:type="dxa"/>
            <w:vAlign w:val="center"/>
          </w:tcPr>
          <w:p w14:paraId="4B64E5ED" w14:textId="77777777" w:rsidR="00D05040" w:rsidRPr="00D05040" w:rsidRDefault="00D05040" w:rsidP="00C36CFF">
            <w:pPr>
              <w:jc w:val="right"/>
            </w:pPr>
          </w:p>
        </w:tc>
      </w:tr>
      <w:tr w:rsidR="00D05040" w:rsidRPr="00D05040" w14:paraId="6873C4FD" w14:textId="77777777" w:rsidTr="00C36CFF">
        <w:trPr>
          <w:cantSplit/>
          <w:jc w:val="center"/>
        </w:trPr>
        <w:tc>
          <w:tcPr>
            <w:tcW w:w="3685" w:type="dxa"/>
          </w:tcPr>
          <w:p w14:paraId="34047CEC" w14:textId="77777777" w:rsidR="00D05040" w:rsidRPr="00D05040" w:rsidRDefault="00D05040" w:rsidP="00D05040">
            <w:r w:rsidRPr="00D05040">
              <w:t>BOD5</w:t>
            </w:r>
          </w:p>
        </w:tc>
        <w:tc>
          <w:tcPr>
            <w:tcW w:w="2160" w:type="dxa"/>
            <w:vAlign w:val="center"/>
          </w:tcPr>
          <w:p w14:paraId="2B392BBF" w14:textId="77777777" w:rsidR="00D05040" w:rsidRPr="00D05040" w:rsidRDefault="00D05040" w:rsidP="00C36CFF">
            <w:pPr>
              <w:jc w:val="right"/>
            </w:pPr>
            <w:r w:rsidRPr="00D05040">
              <w:t>2 mg/l</w:t>
            </w:r>
          </w:p>
        </w:tc>
        <w:tc>
          <w:tcPr>
            <w:tcW w:w="2160" w:type="dxa"/>
            <w:vAlign w:val="center"/>
          </w:tcPr>
          <w:p w14:paraId="4B501933" w14:textId="77777777" w:rsidR="00D05040" w:rsidRPr="00D05040" w:rsidRDefault="00D05040" w:rsidP="00C36CFF">
            <w:pPr>
              <w:jc w:val="right"/>
            </w:pPr>
            <w:r w:rsidRPr="00D05040">
              <w:t>SM 5210</w:t>
            </w:r>
          </w:p>
        </w:tc>
        <w:tc>
          <w:tcPr>
            <w:tcW w:w="2160" w:type="dxa"/>
            <w:vAlign w:val="center"/>
          </w:tcPr>
          <w:p w14:paraId="5AE3990F" w14:textId="77777777" w:rsidR="00D05040" w:rsidRPr="00D05040" w:rsidRDefault="00D05040" w:rsidP="00C36CFF">
            <w:pPr>
              <w:jc w:val="right"/>
            </w:pPr>
            <w:r w:rsidRPr="00D05040">
              <w:t>2</w:t>
            </w:r>
          </w:p>
        </w:tc>
      </w:tr>
      <w:tr w:rsidR="00D05040" w:rsidRPr="00D05040" w14:paraId="75C7D829" w14:textId="77777777" w:rsidTr="00C36CFF">
        <w:trPr>
          <w:cantSplit/>
          <w:jc w:val="center"/>
        </w:trPr>
        <w:tc>
          <w:tcPr>
            <w:tcW w:w="3685" w:type="dxa"/>
          </w:tcPr>
          <w:p w14:paraId="3C59175F" w14:textId="77777777" w:rsidR="00D05040" w:rsidRPr="00D05040" w:rsidRDefault="00D05040" w:rsidP="00D05040">
            <w:r w:rsidRPr="00D05040">
              <w:t>COD</w:t>
            </w:r>
            <w:r w:rsidRPr="00D05040">
              <w:rPr>
                <w:vertAlign w:val="superscript"/>
              </w:rPr>
              <w:t>1</w:t>
            </w:r>
          </w:p>
        </w:tc>
        <w:tc>
          <w:tcPr>
            <w:tcW w:w="2160" w:type="dxa"/>
            <w:vAlign w:val="center"/>
          </w:tcPr>
          <w:p w14:paraId="40E25BD9" w14:textId="77777777" w:rsidR="00D05040" w:rsidRPr="00D05040" w:rsidRDefault="00D05040" w:rsidP="00C36CFF">
            <w:pPr>
              <w:jc w:val="right"/>
            </w:pPr>
            <w:r w:rsidRPr="00D05040">
              <w:t>5 mg/l</w:t>
            </w:r>
          </w:p>
        </w:tc>
        <w:tc>
          <w:tcPr>
            <w:tcW w:w="2160" w:type="dxa"/>
            <w:vAlign w:val="center"/>
          </w:tcPr>
          <w:p w14:paraId="46EA607C" w14:textId="77777777" w:rsidR="00D05040" w:rsidRPr="00D05040" w:rsidRDefault="00D05040" w:rsidP="00C36CFF">
            <w:pPr>
              <w:jc w:val="right"/>
            </w:pPr>
            <w:r w:rsidRPr="00D05040">
              <w:t>Hach 8000</w:t>
            </w:r>
          </w:p>
        </w:tc>
        <w:tc>
          <w:tcPr>
            <w:tcW w:w="2160" w:type="dxa"/>
            <w:vAlign w:val="center"/>
          </w:tcPr>
          <w:p w14:paraId="288447EB" w14:textId="77777777" w:rsidR="00D05040" w:rsidRPr="00D05040" w:rsidRDefault="00D05040" w:rsidP="00C36CFF">
            <w:pPr>
              <w:jc w:val="right"/>
            </w:pPr>
            <w:r w:rsidRPr="00D05040">
              <w:t>5</w:t>
            </w:r>
          </w:p>
        </w:tc>
      </w:tr>
      <w:tr w:rsidR="00D05040" w:rsidRPr="00D05040" w14:paraId="4A421DCA" w14:textId="77777777" w:rsidTr="00C36CFF">
        <w:trPr>
          <w:cantSplit/>
          <w:jc w:val="center"/>
        </w:trPr>
        <w:tc>
          <w:tcPr>
            <w:tcW w:w="3685" w:type="dxa"/>
          </w:tcPr>
          <w:p w14:paraId="0EBC9C47" w14:textId="77777777" w:rsidR="00D05040" w:rsidRPr="00D05040" w:rsidRDefault="00D05040" w:rsidP="00D05040">
            <w:r w:rsidRPr="00D05040">
              <w:t>Organic Nitrogen</w:t>
            </w:r>
          </w:p>
        </w:tc>
        <w:tc>
          <w:tcPr>
            <w:tcW w:w="2160" w:type="dxa"/>
            <w:vAlign w:val="center"/>
          </w:tcPr>
          <w:p w14:paraId="74C3FB2C" w14:textId="77777777" w:rsidR="00D05040" w:rsidRPr="00D05040" w:rsidRDefault="00D05040" w:rsidP="00C36CFF">
            <w:pPr>
              <w:jc w:val="right"/>
            </w:pPr>
            <w:r w:rsidRPr="00D05040">
              <w:t>0.1 mg/l</w:t>
            </w:r>
          </w:p>
        </w:tc>
        <w:tc>
          <w:tcPr>
            <w:tcW w:w="2160" w:type="dxa"/>
            <w:vAlign w:val="center"/>
          </w:tcPr>
          <w:p w14:paraId="1D87CDB5" w14:textId="77777777" w:rsidR="00D05040" w:rsidRPr="00D05040" w:rsidRDefault="00D05040" w:rsidP="00C36CFF">
            <w:pPr>
              <w:jc w:val="right"/>
            </w:pPr>
            <w:r w:rsidRPr="00D05040">
              <w:t>351.4</w:t>
            </w:r>
          </w:p>
        </w:tc>
        <w:tc>
          <w:tcPr>
            <w:tcW w:w="2160" w:type="dxa"/>
            <w:vAlign w:val="center"/>
          </w:tcPr>
          <w:p w14:paraId="7DEB6301" w14:textId="77777777" w:rsidR="00D05040" w:rsidRPr="00D05040" w:rsidRDefault="00D05040" w:rsidP="00C36CFF">
            <w:pPr>
              <w:jc w:val="right"/>
            </w:pPr>
            <w:r w:rsidRPr="00D05040">
              <w:t>0.1</w:t>
            </w:r>
          </w:p>
        </w:tc>
      </w:tr>
      <w:tr w:rsidR="00D05040" w:rsidRPr="00D05040" w14:paraId="7A4A47B3" w14:textId="77777777" w:rsidTr="00C36CFF">
        <w:trPr>
          <w:cantSplit/>
          <w:jc w:val="center"/>
        </w:trPr>
        <w:tc>
          <w:tcPr>
            <w:tcW w:w="3685" w:type="dxa"/>
          </w:tcPr>
          <w:p w14:paraId="657DB51C" w14:textId="77777777" w:rsidR="00D05040" w:rsidRPr="00D05040" w:rsidRDefault="00D05040" w:rsidP="00D05040">
            <w:r w:rsidRPr="00D05040">
              <w:t>Ammonia Nitrogen</w:t>
            </w:r>
          </w:p>
        </w:tc>
        <w:tc>
          <w:tcPr>
            <w:tcW w:w="2160" w:type="dxa"/>
            <w:vAlign w:val="center"/>
          </w:tcPr>
          <w:p w14:paraId="2299CE23" w14:textId="77777777" w:rsidR="00D05040" w:rsidRPr="00D05040" w:rsidRDefault="00D05040" w:rsidP="00C36CFF">
            <w:pPr>
              <w:jc w:val="right"/>
            </w:pPr>
            <w:r w:rsidRPr="00D05040">
              <w:t>0.1 mg/l</w:t>
            </w:r>
          </w:p>
        </w:tc>
        <w:tc>
          <w:tcPr>
            <w:tcW w:w="2160" w:type="dxa"/>
            <w:vAlign w:val="center"/>
          </w:tcPr>
          <w:p w14:paraId="0185DBD3" w14:textId="77777777" w:rsidR="00D05040" w:rsidRPr="00D05040" w:rsidRDefault="00D05040" w:rsidP="00C36CFF">
            <w:pPr>
              <w:jc w:val="right"/>
            </w:pPr>
            <w:r w:rsidRPr="00D05040">
              <w:t>SM 4500 NH3 D</w:t>
            </w:r>
          </w:p>
        </w:tc>
        <w:tc>
          <w:tcPr>
            <w:tcW w:w="2160" w:type="dxa"/>
            <w:vAlign w:val="center"/>
          </w:tcPr>
          <w:p w14:paraId="074EEF98" w14:textId="77777777" w:rsidR="00D05040" w:rsidRPr="00D05040" w:rsidRDefault="00D05040" w:rsidP="00C36CFF">
            <w:pPr>
              <w:jc w:val="right"/>
            </w:pPr>
            <w:r w:rsidRPr="00D05040">
              <w:t>0.1</w:t>
            </w:r>
          </w:p>
        </w:tc>
      </w:tr>
      <w:tr w:rsidR="00D05040" w:rsidRPr="00D05040" w14:paraId="4152FD85" w14:textId="77777777" w:rsidTr="00C36CFF">
        <w:trPr>
          <w:cantSplit/>
          <w:jc w:val="center"/>
        </w:trPr>
        <w:tc>
          <w:tcPr>
            <w:tcW w:w="3685" w:type="dxa"/>
          </w:tcPr>
          <w:p w14:paraId="0EAD8D30" w14:textId="77777777" w:rsidR="00D05040" w:rsidRPr="00D05040" w:rsidRDefault="00D05040" w:rsidP="00D05040">
            <w:r w:rsidRPr="00D05040">
              <w:t>Nitrate Nitrogen</w:t>
            </w:r>
          </w:p>
        </w:tc>
        <w:tc>
          <w:tcPr>
            <w:tcW w:w="2160" w:type="dxa"/>
            <w:vAlign w:val="center"/>
          </w:tcPr>
          <w:p w14:paraId="330E1C91" w14:textId="77777777" w:rsidR="00D05040" w:rsidRPr="00D05040" w:rsidRDefault="00D05040" w:rsidP="00C36CFF">
            <w:pPr>
              <w:jc w:val="right"/>
            </w:pPr>
            <w:r w:rsidRPr="00D05040">
              <w:t>0.1 mg/l</w:t>
            </w:r>
          </w:p>
        </w:tc>
        <w:tc>
          <w:tcPr>
            <w:tcW w:w="2160" w:type="dxa"/>
            <w:vAlign w:val="center"/>
          </w:tcPr>
          <w:p w14:paraId="3F6AAE02" w14:textId="77777777" w:rsidR="00D05040" w:rsidRPr="00D05040" w:rsidRDefault="00D05040" w:rsidP="00C36CFF">
            <w:pPr>
              <w:jc w:val="right"/>
            </w:pPr>
            <w:r w:rsidRPr="00D05040">
              <w:t>SM 4500 NO3 D</w:t>
            </w:r>
          </w:p>
        </w:tc>
        <w:tc>
          <w:tcPr>
            <w:tcW w:w="2160" w:type="dxa"/>
            <w:vAlign w:val="center"/>
          </w:tcPr>
          <w:p w14:paraId="7AA25991" w14:textId="77777777" w:rsidR="00D05040" w:rsidRPr="00D05040" w:rsidRDefault="00D05040" w:rsidP="00C36CFF">
            <w:pPr>
              <w:jc w:val="right"/>
            </w:pPr>
            <w:r w:rsidRPr="00D05040">
              <w:t>0.1</w:t>
            </w:r>
          </w:p>
        </w:tc>
      </w:tr>
      <w:tr w:rsidR="00D05040" w:rsidRPr="00D05040" w14:paraId="063C8AF8" w14:textId="77777777" w:rsidTr="00C36CFF">
        <w:trPr>
          <w:cantSplit/>
          <w:jc w:val="center"/>
        </w:trPr>
        <w:tc>
          <w:tcPr>
            <w:tcW w:w="3685" w:type="dxa"/>
          </w:tcPr>
          <w:p w14:paraId="27D4BC3F" w14:textId="77777777" w:rsidR="00D05040" w:rsidRPr="00D05040" w:rsidRDefault="00D05040" w:rsidP="00D05040">
            <w:r w:rsidRPr="00D05040">
              <w:t>Total Phosphorus</w:t>
            </w:r>
          </w:p>
        </w:tc>
        <w:tc>
          <w:tcPr>
            <w:tcW w:w="2160" w:type="dxa"/>
            <w:vAlign w:val="center"/>
          </w:tcPr>
          <w:p w14:paraId="27468A11" w14:textId="77777777" w:rsidR="00D05040" w:rsidRPr="00D05040" w:rsidRDefault="00D05040" w:rsidP="00C36CFF">
            <w:pPr>
              <w:jc w:val="right"/>
            </w:pPr>
            <w:r w:rsidRPr="00D05040">
              <w:t>0.01 mg/l</w:t>
            </w:r>
          </w:p>
        </w:tc>
        <w:tc>
          <w:tcPr>
            <w:tcW w:w="2160" w:type="dxa"/>
            <w:vAlign w:val="center"/>
          </w:tcPr>
          <w:p w14:paraId="582B6519" w14:textId="77777777" w:rsidR="00D05040" w:rsidRPr="00D05040" w:rsidRDefault="00D05040" w:rsidP="00C36CFF">
            <w:pPr>
              <w:jc w:val="right"/>
            </w:pPr>
            <w:r w:rsidRPr="00D05040">
              <w:t>365.2</w:t>
            </w:r>
          </w:p>
        </w:tc>
        <w:tc>
          <w:tcPr>
            <w:tcW w:w="2160" w:type="dxa"/>
            <w:vAlign w:val="center"/>
          </w:tcPr>
          <w:p w14:paraId="13D24F65" w14:textId="77777777" w:rsidR="00D05040" w:rsidRPr="00D05040" w:rsidRDefault="00D05040" w:rsidP="00C36CFF">
            <w:pPr>
              <w:jc w:val="right"/>
            </w:pPr>
            <w:r w:rsidRPr="00D05040">
              <w:t>0.01</w:t>
            </w:r>
          </w:p>
        </w:tc>
      </w:tr>
      <w:tr w:rsidR="00D05040" w:rsidRPr="00D05040" w14:paraId="07F2CB92" w14:textId="77777777" w:rsidTr="00C36CFF">
        <w:trPr>
          <w:cantSplit/>
          <w:jc w:val="center"/>
        </w:trPr>
        <w:tc>
          <w:tcPr>
            <w:tcW w:w="3685" w:type="dxa"/>
          </w:tcPr>
          <w:p w14:paraId="5BAC0530" w14:textId="77777777" w:rsidR="00D05040" w:rsidRPr="00D05040" w:rsidRDefault="00D05040" w:rsidP="00D05040">
            <w:r w:rsidRPr="00D05040">
              <w:t>Ortho Phosphate</w:t>
            </w:r>
          </w:p>
        </w:tc>
        <w:tc>
          <w:tcPr>
            <w:tcW w:w="2160" w:type="dxa"/>
            <w:vAlign w:val="center"/>
          </w:tcPr>
          <w:p w14:paraId="714FEC02" w14:textId="77777777" w:rsidR="00D05040" w:rsidRPr="00D05040" w:rsidRDefault="00D05040" w:rsidP="00C36CFF">
            <w:pPr>
              <w:jc w:val="right"/>
            </w:pPr>
            <w:r w:rsidRPr="00D05040">
              <w:t>0.01 mg/l</w:t>
            </w:r>
          </w:p>
        </w:tc>
        <w:tc>
          <w:tcPr>
            <w:tcW w:w="2160" w:type="dxa"/>
            <w:vAlign w:val="center"/>
          </w:tcPr>
          <w:p w14:paraId="221E064F" w14:textId="77777777" w:rsidR="00D05040" w:rsidRPr="00D05040" w:rsidRDefault="00D05040" w:rsidP="00C36CFF">
            <w:pPr>
              <w:jc w:val="right"/>
            </w:pPr>
            <w:r w:rsidRPr="00D05040">
              <w:t>365.2</w:t>
            </w:r>
          </w:p>
        </w:tc>
        <w:tc>
          <w:tcPr>
            <w:tcW w:w="2160" w:type="dxa"/>
            <w:vAlign w:val="center"/>
          </w:tcPr>
          <w:p w14:paraId="74E4C8A8" w14:textId="77777777" w:rsidR="00D05040" w:rsidRPr="00D05040" w:rsidRDefault="00D05040" w:rsidP="00C36CFF">
            <w:pPr>
              <w:jc w:val="right"/>
            </w:pPr>
            <w:r w:rsidRPr="00D05040">
              <w:t>0.01</w:t>
            </w:r>
          </w:p>
        </w:tc>
      </w:tr>
      <w:tr w:rsidR="00D05040" w:rsidRPr="00D05040" w14:paraId="4A45655C" w14:textId="77777777" w:rsidTr="00C36CFF">
        <w:trPr>
          <w:cantSplit/>
          <w:jc w:val="center"/>
        </w:trPr>
        <w:tc>
          <w:tcPr>
            <w:tcW w:w="3685" w:type="dxa"/>
          </w:tcPr>
          <w:p w14:paraId="0878614E" w14:textId="77777777" w:rsidR="00D05040" w:rsidRPr="00D05040" w:rsidRDefault="00D05040" w:rsidP="00D05040">
            <w:r w:rsidRPr="00D05040">
              <w:t>TOC</w:t>
            </w:r>
          </w:p>
        </w:tc>
        <w:tc>
          <w:tcPr>
            <w:tcW w:w="2160" w:type="dxa"/>
            <w:vAlign w:val="center"/>
          </w:tcPr>
          <w:p w14:paraId="0D39A8D5" w14:textId="77777777" w:rsidR="00D05040" w:rsidRPr="00D05040" w:rsidRDefault="00D05040" w:rsidP="00C36CFF">
            <w:pPr>
              <w:jc w:val="right"/>
            </w:pPr>
            <w:r w:rsidRPr="00D05040">
              <w:t>1 mg/l</w:t>
            </w:r>
          </w:p>
        </w:tc>
        <w:tc>
          <w:tcPr>
            <w:tcW w:w="2160" w:type="dxa"/>
            <w:vAlign w:val="center"/>
          </w:tcPr>
          <w:p w14:paraId="780EAF65" w14:textId="77777777" w:rsidR="00D05040" w:rsidRPr="00D05040" w:rsidRDefault="00D05040" w:rsidP="00C36CFF">
            <w:pPr>
              <w:jc w:val="right"/>
            </w:pPr>
            <w:r w:rsidRPr="00D05040">
              <w:t>415.2</w:t>
            </w:r>
          </w:p>
        </w:tc>
        <w:tc>
          <w:tcPr>
            <w:tcW w:w="2160" w:type="dxa"/>
            <w:vAlign w:val="center"/>
          </w:tcPr>
          <w:p w14:paraId="666BA27C" w14:textId="77777777" w:rsidR="00D05040" w:rsidRPr="00D05040" w:rsidRDefault="00D05040" w:rsidP="00C36CFF">
            <w:pPr>
              <w:jc w:val="right"/>
            </w:pPr>
            <w:r w:rsidRPr="00D05040">
              <w:t>1</w:t>
            </w:r>
          </w:p>
        </w:tc>
      </w:tr>
      <w:tr w:rsidR="00D05040" w:rsidRPr="00D05040" w14:paraId="261C739B" w14:textId="77777777" w:rsidTr="00C36CFF">
        <w:trPr>
          <w:cantSplit/>
          <w:jc w:val="center"/>
        </w:trPr>
        <w:tc>
          <w:tcPr>
            <w:tcW w:w="3685" w:type="dxa"/>
          </w:tcPr>
          <w:p w14:paraId="634E4CFE" w14:textId="77777777" w:rsidR="00D05040" w:rsidRPr="00D05040" w:rsidRDefault="00D05040" w:rsidP="00D05040">
            <w:r w:rsidRPr="00D05040">
              <w:t>TSS</w:t>
            </w:r>
          </w:p>
        </w:tc>
        <w:tc>
          <w:tcPr>
            <w:tcW w:w="2160" w:type="dxa"/>
            <w:vAlign w:val="center"/>
          </w:tcPr>
          <w:p w14:paraId="4DEC8C8E" w14:textId="77777777" w:rsidR="00D05040" w:rsidRPr="00D05040" w:rsidRDefault="00D05040" w:rsidP="00C36CFF">
            <w:pPr>
              <w:jc w:val="right"/>
            </w:pPr>
            <w:r w:rsidRPr="00D05040">
              <w:t>4 mg/l</w:t>
            </w:r>
          </w:p>
        </w:tc>
        <w:tc>
          <w:tcPr>
            <w:tcW w:w="2160" w:type="dxa"/>
            <w:vAlign w:val="center"/>
          </w:tcPr>
          <w:p w14:paraId="06D90D17" w14:textId="77777777" w:rsidR="00D05040" w:rsidRPr="00D05040" w:rsidRDefault="00D05040" w:rsidP="00C36CFF">
            <w:pPr>
              <w:jc w:val="right"/>
            </w:pPr>
            <w:r w:rsidRPr="00D05040">
              <w:t>160.2</w:t>
            </w:r>
          </w:p>
        </w:tc>
        <w:tc>
          <w:tcPr>
            <w:tcW w:w="2160" w:type="dxa"/>
            <w:vAlign w:val="center"/>
          </w:tcPr>
          <w:p w14:paraId="4FD7D53D" w14:textId="77777777" w:rsidR="00D05040" w:rsidRPr="00D05040" w:rsidRDefault="00D05040" w:rsidP="00C36CFF">
            <w:pPr>
              <w:jc w:val="right"/>
            </w:pPr>
            <w:r w:rsidRPr="00D05040">
              <w:t>4</w:t>
            </w:r>
          </w:p>
        </w:tc>
      </w:tr>
      <w:tr w:rsidR="00D05040" w:rsidRPr="00D05040" w14:paraId="533DC746" w14:textId="77777777" w:rsidTr="00C36CFF">
        <w:trPr>
          <w:cantSplit/>
          <w:jc w:val="center"/>
        </w:trPr>
        <w:tc>
          <w:tcPr>
            <w:tcW w:w="3685" w:type="dxa"/>
          </w:tcPr>
          <w:p w14:paraId="2C8BD11C" w14:textId="77777777" w:rsidR="00D05040" w:rsidRPr="00D05040" w:rsidRDefault="00D05040" w:rsidP="00D05040">
            <w:r w:rsidRPr="00D05040">
              <w:t>Chlorides</w:t>
            </w:r>
            <w:r w:rsidRPr="00D05040">
              <w:rPr>
                <w:vertAlign w:val="superscript"/>
              </w:rPr>
              <w:t>1</w:t>
            </w:r>
          </w:p>
        </w:tc>
        <w:tc>
          <w:tcPr>
            <w:tcW w:w="2160" w:type="dxa"/>
            <w:vAlign w:val="center"/>
          </w:tcPr>
          <w:p w14:paraId="0AE1E3CF" w14:textId="77777777" w:rsidR="00D05040" w:rsidRPr="00D05040" w:rsidRDefault="00D05040" w:rsidP="00C36CFF">
            <w:pPr>
              <w:jc w:val="right"/>
            </w:pPr>
            <w:r w:rsidRPr="00D05040">
              <w:t>5 mg/l</w:t>
            </w:r>
          </w:p>
        </w:tc>
        <w:tc>
          <w:tcPr>
            <w:tcW w:w="2160" w:type="dxa"/>
            <w:vAlign w:val="center"/>
          </w:tcPr>
          <w:p w14:paraId="16ED3E5D" w14:textId="77777777" w:rsidR="00D05040" w:rsidRPr="00D05040" w:rsidRDefault="00D05040" w:rsidP="00C36CFF">
            <w:pPr>
              <w:jc w:val="right"/>
            </w:pPr>
            <w:r w:rsidRPr="00D05040">
              <w:t>SM 4500 C1 B</w:t>
            </w:r>
          </w:p>
        </w:tc>
        <w:tc>
          <w:tcPr>
            <w:tcW w:w="2160" w:type="dxa"/>
            <w:vAlign w:val="center"/>
          </w:tcPr>
          <w:p w14:paraId="267E382C" w14:textId="77777777" w:rsidR="00D05040" w:rsidRPr="00D05040" w:rsidRDefault="00D05040" w:rsidP="00C36CFF">
            <w:pPr>
              <w:jc w:val="right"/>
            </w:pPr>
            <w:r w:rsidRPr="00D05040">
              <w:t>5</w:t>
            </w:r>
          </w:p>
        </w:tc>
      </w:tr>
      <w:tr w:rsidR="00D05040" w:rsidRPr="00D05040" w14:paraId="709BDE86" w14:textId="77777777" w:rsidTr="00C36CFF">
        <w:trPr>
          <w:cantSplit/>
          <w:jc w:val="center"/>
        </w:trPr>
        <w:tc>
          <w:tcPr>
            <w:tcW w:w="3685" w:type="dxa"/>
          </w:tcPr>
          <w:p w14:paraId="0412B9BA" w14:textId="77777777" w:rsidR="00D05040" w:rsidRPr="00D05040" w:rsidRDefault="00D05040" w:rsidP="00D05040">
            <w:r w:rsidRPr="00D05040">
              <w:t>Turbidity (NTU)</w:t>
            </w:r>
          </w:p>
        </w:tc>
        <w:tc>
          <w:tcPr>
            <w:tcW w:w="2160" w:type="dxa"/>
            <w:vAlign w:val="center"/>
          </w:tcPr>
          <w:p w14:paraId="5D6BBA42" w14:textId="77777777" w:rsidR="00D05040" w:rsidRPr="00D05040" w:rsidRDefault="00D05040" w:rsidP="00C36CFF">
            <w:pPr>
              <w:jc w:val="right"/>
            </w:pPr>
            <w:r w:rsidRPr="00D05040">
              <w:t>0.1 mg/l</w:t>
            </w:r>
          </w:p>
        </w:tc>
        <w:tc>
          <w:tcPr>
            <w:tcW w:w="2160" w:type="dxa"/>
            <w:vAlign w:val="center"/>
          </w:tcPr>
          <w:p w14:paraId="08D55DD5" w14:textId="77777777" w:rsidR="00D05040" w:rsidRPr="00D05040" w:rsidRDefault="00D05040" w:rsidP="00C36CFF">
            <w:pPr>
              <w:jc w:val="right"/>
            </w:pPr>
            <w:r w:rsidRPr="00D05040">
              <w:t>180.1</w:t>
            </w:r>
          </w:p>
        </w:tc>
        <w:tc>
          <w:tcPr>
            <w:tcW w:w="2160" w:type="dxa"/>
            <w:vAlign w:val="center"/>
          </w:tcPr>
          <w:p w14:paraId="7C7D5E69" w14:textId="77777777" w:rsidR="00D05040" w:rsidRPr="00D05040" w:rsidRDefault="00D05040" w:rsidP="00C36CFF">
            <w:pPr>
              <w:jc w:val="right"/>
            </w:pPr>
            <w:r w:rsidRPr="00D05040">
              <w:t>0.1</w:t>
            </w:r>
          </w:p>
        </w:tc>
      </w:tr>
      <w:tr w:rsidR="00D05040" w:rsidRPr="00D05040" w14:paraId="2056991E" w14:textId="77777777" w:rsidTr="00C36CFF">
        <w:trPr>
          <w:cantSplit/>
          <w:jc w:val="center"/>
        </w:trPr>
        <w:tc>
          <w:tcPr>
            <w:tcW w:w="3685" w:type="dxa"/>
          </w:tcPr>
          <w:p w14:paraId="26B4A89A" w14:textId="77777777" w:rsidR="00D05040" w:rsidRPr="00D05040" w:rsidRDefault="00D05040" w:rsidP="00D05040">
            <w:r w:rsidRPr="00D05040">
              <w:t>Oil and Grease</w:t>
            </w:r>
            <w:r w:rsidRPr="00D05040">
              <w:rPr>
                <w:vertAlign w:val="superscript"/>
              </w:rPr>
              <w:t>2</w:t>
            </w:r>
          </w:p>
        </w:tc>
        <w:tc>
          <w:tcPr>
            <w:tcW w:w="2160" w:type="dxa"/>
            <w:vAlign w:val="center"/>
          </w:tcPr>
          <w:p w14:paraId="7BB4E167" w14:textId="77777777" w:rsidR="00D05040" w:rsidRPr="00D05040" w:rsidRDefault="00D05040" w:rsidP="00C36CFF">
            <w:pPr>
              <w:jc w:val="right"/>
            </w:pPr>
            <w:r w:rsidRPr="00D05040">
              <w:t>5 mg/l</w:t>
            </w:r>
          </w:p>
        </w:tc>
        <w:tc>
          <w:tcPr>
            <w:tcW w:w="2160" w:type="dxa"/>
            <w:vAlign w:val="center"/>
          </w:tcPr>
          <w:p w14:paraId="653814DE" w14:textId="77777777" w:rsidR="00D05040" w:rsidRPr="00D05040" w:rsidRDefault="00D05040" w:rsidP="00C36CFF">
            <w:pPr>
              <w:jc w:val="right"/>
            </w:pPr>
            <w:r w:rsidRPr="00D05040">
              <w:t>1664</w:t>
            </w:r>
          </w:p>
        </w:tc>
        <w:tc>
          <w:tcPr>
            <w:tcW w:w="2160" w:type="dxa"/>
            <w:vAlign w:val="center"/>
          </w:tcPr>
          <w:p w14:paraId="33856A95" w14:textId="77777777" w:rsidR="00D05040" w:rsidRPr="00D05040" w:rsidRDefault="00D05040" w:rsidP="00C36CFF">
            <w:pPr>
              <w:jc w:val="right"/>
            </w:pPr>
            <w:r w:rsidRPr="00D05040">
              <w:t>5</w:t>
            </w:r>
          </w:p>
        </w:tc>
      </w:tr>
      <w:tr w:rsidR="00D05040" w:rsidRPr="00D05040" w14:paraId="47942714" w14:textId="77777777" w:rsidTr="00C36CFF">
        <w:trPr>
          <w:cantSplit/>
          <w:jc w:val="center"/>
        </w:trPr>
        <w:tc>
          <w:tcPr>
            <w:tcW w:w="3685" w:type="dxa"/>
          </w:tcPr>
          <w:p w14:paraId="353CD636" w14:textId="77777777" w:rsidR="00D05040" w:rsidRPr="00D05040" w:rsidRDefault="00D05040" w:rsidP="00D05040">
            <w:r w:rsidRPr="00D05040">
              <w:t>Sulfate</w:t>
            </w:r>
          </w:p>
        </w:tc>
        <w:tc>
          <w:tcPr>
            <w:tcW w:w="2160" w:type="dxa"/>
            <w:vAlign w:val="center"/>
          </w:tcPr>
          <w:p w14:paraId="79F2A5F0" w14:textId="77777777" w:rsidR="00D05040" w:rsidRPr="00D05040" w:rsidRDefault="00D05040" w:rsidP="00C36CFF">
            <w:pPr>
              <w:jc w:val="right"/>
            </w:pPr>
            <w:r w:rsidRPr="00D05040">
              <w:t>1 mg/l</w:t>
            </w:r>
          </w:p>
        </w:tc>
        <w:tc>
          <w:tcPr>
            <w:tcW w:w="2160" w:type="dxa"/>
            <w:vAlign w:val="center"/>
          </w:tcPr>
          <w:p w14:paraId="6CD4DD99" w14:textId="77777777" w:rsidR="00D05040" w:rsidRPr="00D05040" w:rsidRDefault="00D05040" w:rsidP="00C36CFF">
            <w:pPr>
              <w:jc w:val="right"/>
            </w:pPr>
            <w:r w:rsidRPr="00D05040">
              <w:t>375.4</w:t>
            </w:r>
          </w:p>
        </w:tc>
        <w:tc>
          <w:tcPr>
            <w:tcW w:w="2160" w:type="dxa"/>
            <w:vAlign w:val="center"/>
          </w:tcPr>
          <w:p w14:paraId="3D4628B3" w14:textId="77777777" w:rsidR="00D05040" w:rsidRPr="00D05040" w:rsidRDefault="00D05040" w:rsidP="00C36CFF">
            <w:pPr>
              <w:jc w:val="right"/>
            </w:pPr>
            <w:r w:rsidRPr="00D05040">
              <w:t>1</w:t>
            </w:r>
          </w:p>
        </w:tc>
      </w:tr>
      <w:tr w:rsidR="00D05040" w:rsidRPr="00D05040" w14:paraId="3BC7D7BE" w14:textId="77777777" w:rsidTr="00C36CFF">
        <w:trPr>
          <w:cantSplit/>
          <w:jc w:val="center"/>
        </w:trPr>
        <w:tc>
          <w:tcPr>
            <w:tcW w:w="3685" w:type="dxa"/>
          </w:tcPr>
          <w:p w14:paraId="19AC121E" w14:textId="77777777" w:rsidR="00D05040" w:rsidRPr="00D05040" w:rsidRDefault="00D05040" w:rsidP="00D05040">
            <w:r w:rsidRPr="00D05040">
              <w:t>Cyanide (Total)</w:t>
            </w:r>
          </w:p>
        </w:tc>
        <w:tc>
          <w:tcPr>
            <w:tcW w:w="2160" w:type="dxa"/>
            <w:vAlign w:val="center"/>
          </w:tcPr>
          <w:p w14:paraId="793FD94B" w14:textId="77777777" w:rsidR="00D05040" w:rsidRPr="00D05040" w:rsidRDefault="00D05040" w:rsidP="00C36CFF">
            <w:pPr>
              <w:jc w:val="right"/>
            </w:pPr>
            <w:r w:rsidRPr="00D05040">
              <w:t>0.01 mg/l</w:t>
            </w:r>
          </w:p>
        </w:tc>
        <w:tc>
          <w:tcPr>
            <w:tcW w:w="2160" w:type="dxa"/>
            <w:vAlign w:val="center"/>
          </w:tcPr>
          <w:p w14:paraId="21800EA1" w14:textId="77777777" w:rsidR="00D05040" w:rsidRPr="00D05040" w:rsidRDefault="00D05040" w:rsidP="00C36CFF">
            <w:pPr>
              <w:jc w:val="right"/>
            </w:pPr>
            <w:r w:rsidRPr="00D05040">
              <w:t>SM 4500 CN E</w:t>
            </w:r>
          </w:p>
        </w:tc>
        <w:tc>
          <w:tcPr>
            <w:tcW w:w="2160" w:type="dxa"/>
            <w:vAlign w:val="center"/>
          </w:tcPr>
          <w:p w14:paraId="48BDFE0B" w14:textId="77777777" w:rsidR="00D05040" w:rsidRPr="00D05040" w:rsidRDefault="00D05040" w:rsidP="00C36CFF">
            <w:pPr>
              <w:jc w:val="right"/>
            </w:pPr>
            <w:r w:rsidRPr="00D05040">
              <w:t>0.01</w:t>
            </w:r>
          </w:p>
        </w:tc>
      </w:tr>
      <w:tr w:rsidR="00D05040" w:rsidRPr="00D05040" w14:paraId="4F869AA2" w14:textId="77777777" w:rsidTr="00C36CFF">
        <w:trPr>
          <w:cantSplit/>
          <w:jc w:val="center"/>
        </w:trPr>
        <w:tc>
          <w:tcPr>
            <w:tcW w:w="3685" w:type="dxa"/>
          </w:tcPr>
          <w:p w14:paraId="7CAC7580" w14:textId="77777777" w:rsidR="00D05040" w:rsidRPr="00D05040" w:rsidRDefault="00D05040" w:rsidP="00D05040">
            <w:r w:rsidRPr="00D05040">
              <w:t>TDS</w:t>
            </w:r>
          </w:p>
        </w:tc>
        <w:tc>
          <w:tcPr>
            <w:tcW w:w="2160" w:type="dxa"/>
            <w:vAlign w:val="center"/>
          </w:tcPr>
          <w:p w14:paraId="7F24BBC3" w14:textId="77777777" w:rsidR="00D05040" w:rsidRPr="00D05040" w:rsidRDefault="00D05040" w:rsidP="00C36CFF">
            <w:pPr>
              <w:jc w:val="right"/>
            </w:pPr>
            <w:r w:rsidRPr="00D05040">
              <w:t>10 mg/l</w:t>
            </w:r>
          </w:p>
        </w:tc>
        <w:tc>
          <w:tcPr>
            <w:tcW w:w="2160" w:type="dxa"/>
            <w:vAlign w:val="center"/>
          </w:tcPr>
          <w:p w14:paraId="3F44293E" w14:textId="77777777" w:rsidR="00D05040" w:rsidRPr="00D05040" w:rsidRDefault="00D05040" w:rsidP="00C36CFF">
            <w:pPr>
              <w:jc w:val="right"/>
            </w:pPr>
            <w:r w:rsidRPr="00D05040">
              <w:t>160.1</w:t>
            </w:r>
          </w:p>
        </w:tc>
        <w:tc>
          <w:tcPr>
            <w:tcW w:w="2160" w:type="dxa"/>
            <w:vAlign w:val="center"/>
          </w:tcPr>
          <w:p w14:paraId="34EEFDAD" w14:textId="77777777" w:rsidR="00D05040" w:rsidRPr="00D05040" w:rsidRDefault="00D05040" w:rsidP="00C36CFF">
            <w:pPr>
              <w:jc w:val="right"/>
            </w:pPr>
            <w:r w:rsidRPr="00D05040">
              <w:t>10</w:t>
            </w:r>
          </w:p>
        </w:tc>
      </w:tr>
      <w:tr w:rsidR="00D05040" w:rsidRPr="00D05040" w14:paraId="07726A3C" w14:textId="77777777" w:rsidTr="00C36CFF">
        <w:trPr>
          <w:cantSplit/>
          <w:jc w:val="center"/>
        </w:trPr>
        <w:tc>
          <w:tcPr>
            <w:tcW w:w="3685" w:type="dxa"/>
          </w:tcPr>
          <w:p w14:paraId="79E708F2" w14:textId="77777777" w:rsidR="00D05040" w:rsidRPr="00D05040" w:rsidRDefault="00D05040" w:rsidP="00D05040">
            <w:r w:rsidRPr="00D05040">
              <w:t>Nitrite Nitrogen</w:t>
            </w:r>
          </w:p>
        </w:tc>
        <w:tc>
          <w:tcPr>
            <w:tcW w:w="2160" w:type="dxa"/>
            <w:vAlign w:val="center"/>
          </w:tcPr>
          <w:p w14:paraId="2F4F32C9" w14:textId="77777777" w:rsidR="00D05040" w:rsidRPr="00D05040" w:rsidRDefault="00D05040" w:rsidP="00C36CFF">
            <w:pPr>
              <w:jc w:val="right"/>
            </w:pPr>
            <w:r w:rsidRPr="00D05040">
              <w:t>0.01 mg/l</w:t>
            </w:r>
          </w:p>
        </w:tc>
        <w:tc>
          <w:tcPr>
            <w:tcW w:w="2160" w:type="dxa"/>
            <w:vAlign w:val="center"/>
          </w:tcPr>
          <w:p w14:paraId="0C5C2110" w14:textId="77777777" w:rsidR="00D05040" w:rsidRPr="00D05040" w:rsidRDefault="00D05040" w:rsidP="00C36CFF">
            <w:pPr>
              <w:jc w:val="right"/>
            </w:pPr>
            <w:r w:rsidRPr="00D05040">
              <w:t>Hach 8507</w:t>
            </w:r>
          </w:p>
        </w:tc>
        <w:tc>
          <w:tcPr>
            <w:tcW w:w="2160" w:type="dxa"/>
            <w:vAlign w:val="center"/>
          </w:tcPr>
          <w:p w14:paraId="456D26B3" w14:textId="77777777" w:rsidR="00D05040" w:rsidRPr="00D05040" w:rsidRDefault="00D05040" w:rsidP="00C36CFF">
            <w:pPr>
              <w:jc w:val="right"/>
            </w:pPr>
            <w:r w:rsidRPr="00D05040">
              <w:t>0.01</w:t>
            </w:r>
          </w:p>
        </w:tc>
      </w:tr>
      <w:tr w:rsidR="00D05040" w:rsidRPr="00D05040" w14:paraId="6CC8B74C" w14:textId="77777777" w:rsidTr="00C36CFF">
        <w:trPr>
          <w:cantSplit/>
          <w:jc w:val="center"/>
        </w:trPr>
        <w:tc>
          <w:tcPr>
            <w:tcW w:w="3685" w:type="dxa"/>
          </w:tcPr>
          <w:p w14:paraId="4B624508" w14:textId="77777777" w:rsidR="00D05040" w:rsidRPr="00D05040" w:rsidRDefault="00D05040" w:rsidP="00D05040">
            <w:pPr>
              <w:rPr>
                <w:i/>
                <w:iCs/>
              </w:rPr>
            </w:pPr>
            <w:r w:rsidRPr="00D05040">
              <w:rPr>
                <w:i/>
                <w:iCs/>
              </w:rPr>
              <w:t>SUITE IV</w:t>
            </w:r>
          </w:p>
        </w:tc>
        <w:tc>
          <w:tcPr>
            <w:tcW w:w="2160" w:type="dxa"/>
            <w:vAlign w:val="center"/>
          </w:tcPr>
          <w:p w14:paraId="13FF1774" w14:textId="77777777" w:rsidR="00D05040" w:rsidRPr="00D05040" w:rsidRDefault="00D05040" w:rsidP="00C36CFF">
            <w:pPr>
              <w:jc w:val="right"/>
            </w:pPr>
          </w:p>
        </w:tc>
        <w:tc>
          <w:tcPr>
            <w:tcW w:w="2160" w:type="dxa"/>
            <w:vAlign w:val="center"/>
          </w:tcPr>
          <w:p w14:paraId="3C3384EC" w14:textId="77777777" w:rsidR="00D05040" w:rsidRPr="00D05040" w:rsidRDefault="00D05040" w:rsidP="00C36CFF">
            <w:pPr>
              <w:jc w:val="right"/>
            </w:pPr>
          </w:p>
        </w:tc>
        <w:tc>
          <w:tcPr>
            <w:tcW w:w="2160" w:type="dxa"/>
            <w:vAlign w:val="center"/>
          </w:tcPr>
          <w:p w14:paraId="1F7F2C06" w14:textId="77777777" w:rsidR="00D05040" w:rsidRPr="00D05040" w:rsidRDefault="00D05040" w:rsidP="00C36CFF">
            <w:pPr>
              <w:jc w:val="right"/>
            </w:pPr>
          </w:p>
        </w:tc>
      </w:tr>
      <w:tr w:rsidR="00D05040" w:rsidRPr="00D05040" w14:paraId="2E13F49F" w14:textId="77777777" w:rsidTr="00C36CFF">
        <w:trPr>
          <w:cantSplit/>
          <w:jc w:val="center"/>
        </w:trPr>
        <w:tc>
          <w:tcPr>
            <w:tcW w:w="3685" w:type="dxa"/>
          </w:tcPr>
          <w:p w14:paraId="6B2CC5A2" w14:textId="77777777" w:rsidR="00D05040" w:rsidRPr="00D05040" w:rsidRDefault="00D05040" w:rsidP="00D05040">
            <w:pPr>
              <w:rPr>
                <w:i/>
                <w:iCs/>
              </w:rPr>
            </w:pPr>
            <w:r w:rsidRPr="00D05040">
              <w:rPr>
                <w:i/>
                <w:iCs/>
              </w:rPr>
              <w:t>METALS</w:t>
            </w:r>
          </w:p>
        </w:tc>
        <w:tc>
          <w:tcPr>
            <w:tcW w:w="2160" w:type="dxa"/>
            <w:vAlign w:val="center"/>
          </w:tcPr>
          <w:p w14:paraId="2FA6CEC4" w14:textId="77777777" w:rsidR="00D05040" w:rsidRPr="00D05040" w:rsidRDefault="00D05040" w:rsidP="00C36CFF">
            <w:pPr>
              <w:jc w:val="right"/>
            </w:pPr>
          </w:p>
        </w:tc>
        <w:tc>
          <w:tcPr>
            <w:tcW w:w="2160" w:type="dxa"/>
            <w:vAlign w:val="center"/>
          </w:tcPr>
          <w:p w14:paraId="2D56F2DF" w14:textId="77777777" w:rsidR="00D05040" w:rsidRPr="00D05040" w:rsidRDefault="00D05040" w:rsidP="00C36CFF">
            <w:pPr>
              <w:jc w:val="right"/>
            </w:pPr>
          </w:p>
        </w:tc>
        <w:tc>
          <w:tcPr>
            <w:tcW w:w="2160" w:type="dxa"/>
            <w:vAlign w:val="center"/>
          </w:tcPr>
          <w:p w14:paraId="7BB01B4B" w14:textId="77777777" w:rsidR="00D05040" w:rsidRPr="00D05040" w:rsidRDefault="00D05040" w:rsidP="00C36CFF">
            <w:pPr>
              <w:jc w:val="right"/>
            </w:pPr>
          </w:p>
        </w:tc>
      </w:tr>
      <w:tr w:rsidR="00D05040" w:rsidRPr="00D05040" w14:paraId="7FD3AA96" w14:textId="77777777" w:rsidTr="00C36CFF">
        <w:trPr>
          <w:cantSplit/>
          <w:jc w:val="center"/>
        </w:trPr>
        <w:tc>
          <w:tcPr>
            <w:tcW w:w="3685" w:type="dxa"/>
          </w:tcPr>
          <w:p w14:paraId="4E9C52A6" w14:textId="77777777" w:rsidR="00D05040" w:rsidRPr="00D05040" w:rsidRDefault="00D05040" w:rsidP="00D05040">
            <w:r w:rsidRPr="00D05040">
              <w:t>Total Chromium (total and dissolved)</w:t>
            </w:r>
          </w:p>
        </w:tc>
        <w:tc>
          <w:tcPr>
            <w:tcW w:w="2160" w:type="dxa"/>
            <w:vAlign w:val="center"/>
          </w:tcPr>
          <w:p w14:paraId="5E1B90CE"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628F1B41" w14:textId="77777777" w:rsidR="00D05040" w:rsidRPr="00D05040" w:rsidRDefault="00D05040" w:rsidP="00C36CFF">
            <w:pPr>
              <w:jc w:val="right"/>
            </w:pPr>
            <w:r w:rsidRPr="00D05040">
              <w:t>200.7</w:t>
            </w:r>
          </w:p>
        </w:tc>
        <w:tc>
          <w:tcPr>
            <w:tcW w:w="2160" w:type="dxa"/>
            <w:vAlign w:val="center"/>
          </w:tcPr>
          <w:p w14:paraId="27158673" w14:textId="77777777" w:rsidR="00D05040" w:rsidRPr="00D05040" w:rsidRDefault="00D05040" w:rsidP="00C36CFF">
            <w:pPr>
              <w:jc w:val="right"/>
            </w:pPr>
            <w:r w:rsidRPr="00D05040">
              <w:t>10</w:t>
            </w:r>
          </w:p>
        </w:tc>
      </w:tr>
      <w:tr w:rsidR="00D05040" w:rsidRPr="00D05040" w14:paraId="444F356B" w14:textId="77777777" w:rsidTr="00C36CFF">
        <w:trPr>
          <w:cantSplit/>
          <w:jc w:val="center"/>
        </w:trPr>
        <w:tc>
          <w:tcPr>
            <w:tcW w:w="3685" w:type="dxa"/>
          </w:tcPr>
          <w:p w14:paraId="76444143" w14:textId="77777777" w:rsidR="00D05040" w:rsidRPr="00D05040" w:rsidRDefault="00D05040" w:rsidP="00D05040">
            <w:r w:rsidRPr="00D05040">
              <w:t>Copper (total and dissolved)</w:t>
            </w:r>
          </w:p>
        </w:tc>
        <w:tc>
          <w:tcPr>
            <w:tcW w:w="2160" w:type="dxa"/>
            <w:vAlign w:val="center"/>
          </w:tcPr>
          <w:p w14:paraId="3388A273"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1BCCDA0A" w14:textId="77777777" w:rsidR="00D05040" w:rsidRPr="00D05040" w:rsidRDefault="00D05040" w:rsidP="00C36CFF">
            <w:pPr>
              <w:jc w:val="right"/>
            </w:pPr>
            <w:r w:rsidRPr="00D05040">
              <w:t>200.7</w:t>
            </w:r>
          </w:p>
        </w:tc>
        <w:tc>
          <w:tcPr>
            <w:tcW w:w="2160" w:type="dxa"/>
            <w:vAlign w:val="center"/>
          </w:tcPr>
          <w:p w14:paraId="1CD57752" w14:textId="77777777" w:rsidR="00D05040" w:rsidRPr="00D05040" w:rsidRDefault="00D05040" w:rsidP="00C36CFF">
            <w:pPr>
              <w:jc w:val="right"/>
            </w:pPr>
            <w:r w:rsidRPr="00D05040">
              <w:t>10</w:t>
            </w:r>
          </w:p>
        </w:tc>
      </w:tr>
      <w:tr w:rsidR="00D05040" w:rsidRPr="00D05040" w14:paraId="0B0F0D84" w14:textId="77777777" w:rsidTr="00C36CFF">
        <w:trPr>
          <w:cantSplit/>
          <w:jc w:val="center"/>
        </w:trPr>
        <w:tc>
          <w:tcPr>
            <w:tcW w:w="3685" w:type="dxa"/>
          </w:tcPr>
          <w:p w14:paraId="2DC11F4A" w14:textId="77777777" w:rsidR="00D05040" w:rsidRPr="00D05040" w:rsidRDefault="00D05040" w:rsidP="00D05040">
            <w:r w:rsidRPr="00D05040">
              <w:t>Lead (total and dissolved)</w:t>
            </w:r>
          </w:p>
        </w:tc>
        <w:tc>
          <w:tcPr>
            <w:tcW w:w="2160" w:type="dxa"/>
            <w:vAlign w:val="center"/>
          </w:tcPr>
          <w:p w14:paraId="64DA366B" w14:textId="77777777" w:rsidR="00D05040" w:rsidRPr="00D05040" w:rsidRDefault="00D05040" w:rsidP="00C36CFF">
            <w:pPr>
              <w:jc w:val="right"/>
            </w:pPr>
            <w:r w:rsidRPr="00D05040">
              <w:t xml:space="preserve">5 </w:t>
            </w:r>
            <w:proofErr w:type="spellStart"/>
            <w:r w:rsidRPr="00D05040">
              <w:t>μg</w:t>
            </w:r>
            <w:proofErr w:type="spellEnd"/>
            <w:r w:rsidRPr="00D05040">
              <w:t>/l</w:t>
            </w:r>
          </w:p>
        </w:tc>
        <w:tc>
          <w:tcPr>
            <w:tcW w:w="2160" w:type="dxa"/>
            <w:vAlign w:val="center"/>
          </w:tcPr>
          <w:p w14:paraId="22668D3A" w14:textId="77777777" w:rsidR="00D05040" w:rsidRPr="00D05040" w:rsidRDefault="00D05040" w:rsidP="00C36CFF">
            <w:pPr>
              <w:jc w:val="right"/>
            </w:pPr>
            <w:r w:rsidRPr="00D05040">
              <w:t>200.7</w:t>
            </w:r>
          </w:p>
        </w:tc>
        <w:tc>
          <w:tcPr>
            <w:tcW w:w="2160" w:type="dxa"/>
            <w:vAlign w:val="center"/>
          </w:tcPr>
          <w:p w14:paraId="5344A231" w14:textId="77777777" w:rsidR="00D05040" w:rsidRPr="00D05040" w:rsidRDefault="00D05040" w:rsidP="00C36CFF">
            <w:pPr>
              <w:jc w:val="right"/>
            </w:pPr>
            <w:r w:rsidRPr="00D05040">
              <w:t>1.0</w:t>
            </w:r>
          </w:p>
        </w:tc>
      </w:tr>
      <w:tr w:rsidR="00D05040" w:rsidRPr="00D05040" w14:paraId="464AB47E" w14:textId="77777777" w:rsidTr="00C36CFF">
        <w:trPr>
          <w:cantSplit/>
          <w:jc w:val="center"/>
        </w:trPr>
        <w:tc>
          <w:tcPr>
            <w:tcW w:w="3685" w:type="dxa"/>
          </w:tcPr>
          <w:p w14:paraId="5B864104" w14:textId="77777777" w:rsidR="00D05040" w:rsidRPr="00D05040" w:rsidRDefault="00D05040" w:rsidP="00D05040">
            <w:r w:rsidRPr="00D05040">
              <w:t>Mercury (dissolved only)</w:t>
            </w:r>
          </w:p>
        </w:tc>
        <w:tc>
          <w:tcPr>
            <w:tcW w:w="2160" w:type="dxa"/>
            <w:vAlign w:val="center"/>
          </w:tcPr>
          <w:p w14:paraId="48791BE8" w14:textId="77777777" w:rsidR="00D05040" w:rsidRPr="00D05040" w:rsidRDefault="00D05040" w:rsidP="00C36CFF">
            <w:pPr>
              <w:jc w:val="right"/>
            </w:pPr>
            <w:r w:rsidRPr="00D05040">
              <w:t xml:space="preserve">0.2 </w:t>
            </w:r>
            <w:proofErr w:type="spellStart"/>
            <w:r w:rsidRPr="00D05040">
              <w:t>μg</w:t>
            </w:r>
            <w:proofErr w:type="spellEnd"/>
            <w:r w:rsidRPr="00D05040">
              <w:t>/l</w:t>
            </w:r>
          </w:p>
        </w:tc>
        <w:tc>
          <w:tcPr>
            <w:tcW w:w="2160" w:type="dxa"/>
            <w:vAlign w:val="center"/>
          </w:tcPr>
          <w:p w14:paraId="69306ADF" w14:textId="77777777" w:rsidR="00D05040" w:rsidRPr="00D05040" w:rsidRDefault="00D05040" w:rsidP="00C36CFF">
            <w:pPr>
              <w:jc w:val="right"/>
            </w:pPr>
            <w:r w:rsidRPr="00D05040">
              <w:t>245.2</w:t>
            </w:r>
          </w:p>
        </w:tc>
        <w:tc>
          <w:tcPr>
            <w:tcW w:w="2160" w:type="dxa"/>
            <w:vAlign w:val="center"/>
          </w:tcPr>
          <w:p w14:paraId="0180D3D1" w14:textId="77777777" w:rsidR="00D05040" w:rsidRPr="00D05040" w:rsidRDefault="00D05040" w:rsidP="00C36CFF">
            <w:pPr>
              <w:jc w:val="right"/>
            </w:pPr>
            <w:r w:rsidRPr="00D05040">
              <w:t>0.2</w:t>
            </w:r>
          </w:p>
        </w:tc>
      </w:tr>
      <w:tr w:rsidR="00D05040" w:rsidRPr="00D05040" w14:paraId="1FDB5D48" w14:textId="77777777" w:rsidTr="00C36CFF">
        <w:trPr>
          <w:cantSplit/>
          <w:jc w:val="center"/>
        </w:trPr>
        <w:tc>
          <w:tcPr>
            <w:tcW w:w="3685" w:type="dxa"/>
          </w:tcPr>
          <w:p w14:paraId="3AFB2F20" w14:textId="77777777" w:rsidR="00D05040" w:rsidRPr="00D05040" w:rsidRDefault="00D05040" w:rsidP="00D05040">
            <w:r w:rsidRPr="00D05040">
              <w:t>Nickel (total and dissolved)</w:t>
            </w:r>
          </w:p>
        </w:tc>
        <w:tc>
          <w:tcPr>
            <w:tcW w:w="2160" w:type="dxa"/>
            <w:vAlign w:val="center"/>
          </w:tcPr>
          <w:p w14:paraId="514BAC66"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5F21B3B9" w14:textId="77777777" w:rsidR="00D05040" w:rsidRPr="00D05040" w:rsidRDefault="00D05040" w:rsidP="00C36CFF">
            <w:pPr>
              <w:jc w:val="right"/>
            </w:pPr>
            <w:r w:rsidRPr="00D05040">
              <w:t>200.7</w:t>
            </w:r>
          </w:p>
        </w:tc>
        <w:tc>
          <w:tcPr>
            <w:tcW w:w="2160" w:type="dxa"/>
            <w:vAlign w:val="center"/>
          </w:tcPr>
          <w:p w14:paraId="2AF8A4EA" w14:textId="77777777" w:rsidR="00D05040" w:rsidRPr="00D05040" w:rsidRDefault="00D05040" w:rsidP="00C36CFF">
            <w:pPr>
              <w:jc w:val="right"/>
            </w:pPr>
            <w:r w:rsidRPr="00D05040">
              <w:t>10</w:t>
            </w:r>
          </w:p>
        </w:tc>
      </w:tr>
      <w:tr w:rsidR="00D05040" w:rsidRPr="00D05040" w14:paraId="2A40A9D1" w14:textId="77777777" w:rsidTr="00C36CFF">
        <w:trPr>
          <w:cantSplit/>
          <w:jc w:val="center"/>
        </w:trPr>
        <w:tc>
          <w:tcPr>
            <w:tcW w:w="3685" w:type="dxa"/>
          </w:tcPr>
          <w:p w14:paraId="3D965671" w14:textId="77777777" w:rsidR="00D05040" w:rsidRPr="00D05040" w:rsidRDefault="00D05040" w:rsidP="00D05040">
            <w:r w:rsidRPr="00D05040">
              <w:t>Zinc (total and dissolved)</w:t>
            </w:r>
          </w:p>
        </w:tc>
        <w:tc>
          <w:tcPr>
            <w:tcW w:w="2160" w:type="dxa"/>
            <w:vAlign w:val="center"/>
          </w:tcPr>
          <w:p w14:paraId="4B7F0B3C" w14:textId="77777777" w:rsidR="00D05040" w:rsidRPr="00D05040" w:rsidRDefault="00D05040" w:rsidP="00C36CFF">
            <w:pPr>
              <w:jc w:val="right"/>
            </w:pPr>
            <w:r w:rsidRPr="00D05040">
              <w:t xml:space="preserve">5 </w:t>
            </w:r>
            <w:proofErr w:type="spellStart"/>
            <w:r w:rsidRPr="00D05040">
              <w:t>μg</w:t>
            </w:r>
            <w:proofErr w:type="spellEnd"/>
            <w:r w:rsidRPr="00D05040">
              <w:t>/l</w:t>
            </w:r>
          </w:p>
        </w:tc>
        <w:tc>
          <w:tcPr>
            <w:tcW w:w="2160" w:type="dxa"/>
            <w:vAlign w:val="center"/>
          </w:tcPr>
          <w:p w14:paraId="63DEE2FF" w14:textId="77777777" w:rsidR="00D05040" w:rsidRPr="00D05040" w:rsidRDefault="00D05040" w:rsidP="00C36CFF">
            <w:pPr>
              <w:jc w:val="right"/>
            </w:pPr>
            <w:r w:rsidRPr="00D05040">
              <w:t>200.7</w:t>
            </w:r>
          </w:p>
        </w:tc>
        <w:tc>
          <w:tcPr>
            <w:tcW w:w="2160" w:type="dxa"/>
            <w:vAlign w:val="center"/>
          </w:tcPr>
          <w:p w14:paraId="78B7478B" w14:textId="77777777" w:rsidR="00D05040" w:rsidRPr="00D05040" w:rsidRDefault="00D05040" w:rsidP="00C36CFF">
            <w:pPr>
              <w:jc w:val="right"/>
            </w:pPr>
            <w:r w:rsidRPr="00D05040">
              <w:t>0.05</w:t>
            </w:r>
          </w:p>
        </w:tc>
      </w:tr>
      <w:tr w:rsidR="00D05040" w:rsidRPr="00D05040" w14:paraId="2A5038D4" w14:textId="77777777" w:rsidTr="00C36CFF">
        <w:trPr>
          <w:cantSplit/>
          <w:jc w:val="center"/>
        </w:trPr>
        <w:tc>
          <w:tcPr>
            <w:tcW w:w="3685" w:type="dxa"/>
          </w:tcPr>
          <w:p w14:paraId="0DBF7665" w14:textId="77777777" w:rsidR="00D05040" w:rsidRPr="00D05040" w:rsidRDefault="00D05040" w:rsidP="00D05040">
            <w:r w:rsidRPr="00D05040">
              <w:rPr>
                <w:i/>
                <w:iCs/>
              </w:rPr>
              <w:t>PAHs</w:t>
            </w:r>
          </w:p>
        </w:tc>
        <w:tc>
          <w:tcPr>
            <w:tcW w:w="2160" w:type="dxa"/>
            <w:vAlign w:val="center"/>
          </w:tcPr>
          <w:p w14:paraId="052DAE67" w14:textId="77777777" w:rsidR="00D05040" w:rsidRPr="00D05040" w:rsidRDefault="00D05040" w:rsidP="00C36CFF">
            <w:pPr>
              <w:jc w:val="right"/>
            </w:pPr>
          </w:p>
        </w:tc>
        <w:tc>
          <w:tcPr>
            <w:tcW w:w="2160" w:type="dxa"/>
            <w:vAlign w:val="center"/>
          </w:tcPr>
          <w:p w14:paraId="44885140" w14:textId="77777777" w:rsidR="00D05040" w:rsidRPr="00D05040" w:rsidRDefault="00D05040" w:rsidP="00C36CFF">
            <w:pPr>
              <w:jc w:val="right"/>
            </w:pPr>
          </w:p>
        </w:tc>
        <w:tc>
          <w:tcPr>
            <w:tcW w:w="2160" w:type="dxa"/>
            <w:vAlign w:val="center"/>
          </w:tcPr>
          <w:p w14:paraId="3CA1E80E" w14:textId="77777777" w:rsidR="00D05040" w:rsidRPr="00D05040" w:rsidRDefault="00D05040" w:rsidP="00C36CFF">
            <w:pPr>
              <w:jc w:val="right"/>
            </w:pPr>
          </w:p>
        </w:tc>
      </w:tr>
      <w:tr w:rsidR="00D05040" w:rsidRPr="00D05040" w14:paraId="43CF3D09" w14:textId="77777777" w:rsidTr="00C36CFF">
        <w:trPr>
          <w:cantSplit/>
          <w:jc w:val="center"/>
        </w:trPr>
        <w:tc>
          <w:tcPr>
            <w:tcW w:w="3685" w:type="dxa"/>
          </w:tcPr>
          <w:p w14:paraId="62A0EB64" w14:textId="77777777" w:rsidR="00D05040" w:rsidRPr="00D05040" w:rsidRDefault="00D05040" w:rsidP="00D05040">
            <w:r w:rsidRPr="00D05040">
              <w:t>Acenaphthene</w:t>
            </w:r>
          </w:p>
        </w:tc>
        <w:tc>
          <w:tcPr>
            <w:tcW w:w="2160" w:type="dxa"/>
            <w:vAlign w:val="center"/>
          </w:tcPr>
          <w:p w14:paraId="52733504"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28C5C48E" w14:textId="77777777" w:rsidR="00D05040" w:rsidRPr="00D05040" w:rsidRDefault="00D05040" w:rsidP="00C36CFF">
            <w:pPr>
              <w:jc w:val="right"/>
            </w:pPr>
            <w:r w:rsidRPr="00D05040">
              <w:t>625</w:t>
            </w:r>
          </w:p>
        </w:tc>
        <w:tc>
          <w:tcPr>
            <w:tcW w:w="2160" w:type="dxa"/>
            <w:vAlign w:val="center"/>
          </w:tcPr>
          <w:p w14:paraId="461236DB" w14:textId="77777777" w:rsidR="00D05040" w:rsidRPr="00D05040" w:rsidRDefault="00D05040" w:rsidP="00C36CFF">
            <w:pPr>
              <w:jc w:val="right"/>
            </w:pPr>
            <w:r w:rsidRPr="00D05040">
              <w:t>10</w:t>
            </w:r>
          </w:p>
        </w:tc>
      </w:tr>
      <w:tr w:rsidR="00D05040" w:rsidRPr="00D05040" w14:paraId="7FBC980A" w14:textId="77777777" w:rsidTr="00C36CFF">
        <w:trPr>
          <w:cantSplit/>
          <w:jc w:val="center"/>
        </w:trPr>
        <w:tc>
          <w:tcPr>
            <w:tcW w:w="3685" w:type="dxa"/>
          </w:tcPr>
          <w:p w14:paraId="00655512" w14:textId="77777777" w:rsidR="00D05040" w:rsidRPr="00D05040" w:rsidRDefault="00D05040" w:rsidP="00D05040">
            <w:r w:rsidRPr="00D05040">
              <w:t>Acenaphthylene</w:t>
            </w:r>
          </w:p>
        </w:tc>
        <w:tc>
          <w:tcPr>
            <w:tcW w:w="2160" w:type="dxa"/>
            <w:vAlign w:val="center"/>
          </w:tcPr>
          <w:p w14:paraId="4A7D3C00"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4173A923" w14:textId="77777777" w:rsidR="00D05040" w:rsidRPr="00D05040" w:rsidRDefault="00D05040" w:rsidP="00C36CFF">
            <w:pPr>
              <w:jc w:val="right"/>
            </w:pPr>
            <w:r w:rsidRPr="00D05040">
              <w:t>625</w:t>
            </w:r>
          </w:p>
        </w:tc>
        <w:tc>
          <w:tcPr>
            <w:tcW w:w="2160" w:type="dxa"/>
            <w:vAlign w:val="center"/>
          </w:tcPr>
          <w:p w14:paraId="0D2C837A" w14:textId="77777777" w:rsidR="00D05040" w:rsidRPr="00D05040" w:rsidRDefault="00D05040" w:rsidP="00C36CFF">
            <w:pPr>
              <w:jc w:val="right"/>
            </w:pPr>
            <w:r w:rsidRPr="00D05040">
              <w:t>10</w:t>
            </w:r>
          </w:p>
        </w:tc>
      </w:tr>
      <w:tr w:rsidR="00D05040" w:rsidRPr="00D05040" w14:paraId="7B151C75" w14:textId="77777777" w:rsidTr="00C36CFF">
        <w:trPr>
          <w:cantSplit/>
          <w:jc w:val="center"/>
        </w:trPr>
        <w:tc>
          <w:tcPr>
            <w:tcW w:w="3685" w:type="dxa"/>
          </w:tcPr>
          <w:p w14:paraId="0121A4BC" w14:textId="77777777" w:rsidR="00D05040" w:rsidRPr="00D05040" w:rsidRDefault="00D05040" w:rsidP="00D05040">
            <w:r w:rsidRPr="00D05040">
              <w:t>Anthracene</w:t>
            </w:r>
          </w:p>
        </w:tc>
        <w:tc>
          <w:tcPr>
            <w:tcW w:w="2160" w:type="dxa"/>
            <w:vAlign w:val="center"/>
          </w:tcPr>
          <w:p w14:paraId="02B95F65"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1C8D67C8" w14:textId="77777777" w:rsidR="00D05040" w:rsidRPr="00D05040" w:rsidRDefault="00D05040" w:rsidP="00C36CFF">
            <w:pPr>
              <w:jc w:val="right"/>
            </w:pPr>
            <w:r w:rsidRPr="00D05040">
              <w:t>625</w:t>
            </w:r>
          </w:p>
        </w:tc>
        <w:tc>
          <w:tcPr>
            <w:tcW w:w="2160" w:type="dxa"/>
            <w:vAlign w:val="center"/>
          </w:tcPr>
          <w:p w14:paraId="77D32A92" w14:textId="77777777" w:rsidR="00D05040" w:rsidRPr="00D05040" w:rsidRDefault="00D05040" w:rsidP="00C36CFF">
            <w:pPr>
              <w:jc w:val="right"/>
            </w:pPr>
            <w:r w:rsidRPr="00D05040">
              <w:t>10</w:t>
            </w:r>
          </w:p>
        </w:tc>
      </w:tr>
      <w:tr w:rsidR="00D05040" w:rsidRPr="00D05040" w14:paraId="6B5073AA" w14:textId="77777777" w:rsidTr="00C36CFF">
        <w:trPr>
          <w:cantSplit/>
          <w:jc w:val="center"/>
        </w:trPr>
        <w:tc>
          <w:tcPr>
            <w:tcW w:w="3685" w:type="dxa"/>
          </w:tcPr>
          <w:p w14:paraId="73F1AF02" w14:textId="77777777" w:rsidR="00D05040" w:rsidRPr="00D05040" w:rsidRDefault="00D05040" w:rsidP="00D05040">
            <w:r w:rsidRPr="00D05040">
              <w:t>Benzo(a)anthracene</w:t>
            </w:r>
          </w:p>
        </w:tc>
        <w:tc>
          <w:tcPr>
            <w:tcW w:w="2160" w:type="dxa"/>
            <w:vAlign w:val="center"/>
          </w:tcPr>
          <w:p w14:paraId="19D3DF55"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702B803D" w14:textId="77777777" w:rsidR="00D05040" w:rsidRPr="00D05040" w:rsidRDefault="00D05040" w:rsidP="00C36CFF">
            <w:pPr>
              <w:jc w:val="right"/>
            </w:pPr>
            <w:r w:rsidRPr="00D05040">
              <w:t>625</w:t>
            </w:r>
          </w:p>
        </w:tc>
        <w:tc>
          <w:tcPr>
            <w:tcW w:w="2160" w:type="dxa"/>
            <w:vAlign w:val="center"/>
          </w:tcPr>
          <w:p w14:paraId="4FE3A57C" w14:textId="77777777" w:rsidR="00D05040" w:rsidRPr="00D05040" w:rsidRDefault="00D05040" w:rsidP="00C36CFF">
            <w:pPr>
              <w:jc w:val="right"/>
            </w:pPr>
            <w:r w:rsidRPr="00D05040">
              <w:t>10</w:t>
            </w:r>
          </w:p>
        </w:tc>
      </w:tr>
      <w:tr w:rsidR="00D05040" w:rsidRPr="00D05040" w14:paraId="3C870DDD" w14:textId="77777777" w:rsidTr="00C36CFF">
        <w:trPr>
          <w:cantSplit/>
          <w:jc w:val="center"/>
        </w:trPr>
        <w:tc>
          <w:tcPr>
            <w:tcW w:w="3685" w:type="dxa"/>
          </w:tcPr>
          <w:p w14:paraId="08723700" w14:textId="77777777" w:rsidR="00D05040" w:rsidRPr="00D05040" w:rsidRDefault="00D05040" w:rsidP="00D05040">
            <w:r w:rsidRPr="00D05040">
              <w:t>Benzo(k)fluoranthene</w:t>
            </w:r>
          </w:p>
        </w:tc>
        <w:tc>
          <w:tcPr>
            <w:tcW w:w="2160" w:type="dxa"/>
            <w:vAlign w:val="center"/>
          </w:tcPr>
          <w:p w14:paraId="20B4A064"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4C79E84E" w14:textId="77777777" w:rsidR="00D05040" w:rsidRPr="00D05040" w:rsidRDefault="00D05040" w:rsidP="00C36CFF">
            <w:pPr>
              <w:jc w:val="right"/>
            </w:pPr>
            <w:r w:rsidRPr="00D05040">
              <w:t>625</w:t>
            </w:r>
          </w:p>
        </w:tc>
        <w:tc>
          <w:tcPr>
            <w:tcW w:w="2160" w:type="dxa"/>
            <w:vAlign w:val="center"/>
          </w:tcPr>
          <w:p w14:paraId="7BD1D937" w14:textId="77777777" w:rsidR="00D05040" w:rsidRPr="00D05040" w:rsidRDefault="00D05040" w:rsidP="00C36CFF">
            <w:pPr>
              <w:jc w:val="right"/>
            </w:pPr>
            <w:r w:rsidRPr="00D05040">
              <w:t>10</w:t>
            </w:r>
          </w:p>
        </w:tc>
      </w:tr>
      <w:tr w:rsidR="00D05040" w:rsidRPr="00D05040" w14:paraId="7D14AD28" w14:textId="77777777" w:rsidTr="00C36CFF">
        <w:trPr>
          <w:cantSplit/>
          <w:jc w:val="center"/>
        </w:trPr>
        <w:tc>
          <w:tcPr>
            <w:tcW w:w="3685" w:type="dxa"/>
          </w:tcPr>
          <w:p w14:paraId="242BACEE" w14:textId="77777777" w:rsidR="00D05040" w:rsidRPr="00D05040" w:rsidRDefault="00D05040" w:rsidP="00D05040">
            <w:r w:rsidRPr="00D05040">
              <w:t>3,4-Benzofluoranthene</w:t>
            </w:r>
          </w:p>
        </w:tc>
        <w:tc>
          <w:tcPr>
            <w:tcW w:w="2160" w:type="dxa"/>
            <w:vAlign w:val="center"/>
          </w:tcPr>
          <w:p w14:paraId="3A95F18A"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25601520" w14:textId="77777777" w:rsidR="00D05040" w:rsidRPr="00D05040" w:rsidRDefault="00D05040" w:rsidP="00C36CFF">
            <w:pPr>
              <w:jc w:val="right"/>
            </w:pPr>
            <w:r w:rsidRPr="00D05040">
              <w:t>625</w:t>
            </w:r>
          </w:p>
        </w:tc>
        <w:tc>
          <w:tcPr>
            <w:tcW w:w="2160" w:type="dxa"/>
            <w:vAlign w:val="center"/>
          </w:tcPr>
          <w:p w14:paraId="721725DE" w14:textId="77777777" w:rsidR="00D05040" w:rsidRPr="00D05040" w:rsidRDefault="00D05040" w:rsidP="00C36CFF">
            <w:pPr>
              <w:jc w:val="right"/>
            </w:pPr>
            <w:r w:rsidRPr="00D05040">
              <w:t>10</w:t>
            </w:r>
          </w:p>
        </w:tc>
      </w:tr>
      <w:tr w:rsidR="00D05040" w:rsidRPr="00D05040" w14:paraId="0ED73E41" w14:textId="77777777" w:rsidTr="00C36CFF">
        <w:trPr>
          <w:cantSplit/>
          <w:jc w:val="center"/>
        </w:trPr>
        <w:tc>
          <w:tcPr>
            <w:tcW w:w="3685" w:type="dxa"/>
          </w:tcPr>
          <w:p w14:paraId="1D43CCF2" w14:textId="77777777" w:rsidR="00D05040" w:rsidRPr="00D05040" w:rsidRDefault="00D05040" w:rsidP="00D05040">
            <w:r w:rsidRPr="00D05040">
              <w:t>Benzo(a)pyrene</w:t>
            </w:r>
          </w:p>
        </w:tc>
        <w:tc>
          <w:tcPr>
            <w:tcW w:w="2160" w:type="dxa"/>
            <w:vAlign w:val="center"/>
          </w:tcPr>
          <w:p w14:paraId="4D1A2BAB"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000A0B1A" w14:textId="77777777" w:rsidR="00D05040" w:rsidRPr="00D05040" w:rsidRDefault="00D05040" w:rsidP="00C36CFF">
            <w:pPr>
              <w:jc w:val="right"/>
            </w:pPr>
            <w:r w:rsidRPr="00D05040">
              <w:t>625</w:t>
            </w:r>
          </w:p>
        </w:tc>
        <w:tc>
          <w:tcPr>
            <w:tcW w:w="2160" w:type="dxa"/>
            <w:vAlign w:val="center"/>
          </w:tcPr>
          <w:p w14:paraId="1C589EF8" w14:textId="77777777" w:rsidR="00D05040" w:rsidRPr="00D05040" w:rsidRDefault="00D05040" w:rsidP="00C36CFF">
            <w:pPr>
              <w:jc w:val="right"/>
            </w:pPr>
            <w:r w:rsidRPr="00D05040">
              <w:t>10</w:t>
            </w:r>
          </w:p>
        </w:tc>
      </w:tr>
      <w:tr w:rsidR="00D05040" w:rsidRPr="00D05040" w14:paraId="517D49F8" w14:textId="77777777" w:rsidTr="00C36CFF">
        <w:trPr>
          <w:cantSplit/>
          <w:jc w:val="center"/>
        </w:trPr>
        <w:tc>
          <w:tcPr>
            <w:tcW w:w="3685" w:type="dxa"/>
          </w:tcPr>
          <w:p w14:paraId="727C0087" w14:textId="77777777" w:rsidR="00D05040" w:rsidRPr="00D05040" w:rsidRDefault="00D05040" w:rsidP="00D05040">
            <w:r w:rsidRPr="00D05040">
              <w:t>Chrysene</w:t>
            </w:r>
          </w:p>
        </w:tc>
        <w:tc>
          <w:tcPr>
            <w:tcW w:w="2160" w:type="dxa"/>
            <w:vAlign w:val="center"/>
          </w:tcPr>
          <w:p w14:paraId="1A2D2EBC"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5266A728" w14:textId="77777777" w:rsidR="00D05040" w:rsidRPr="00D05040" w:rsidRDefault="00D05040" w:rsidP="00C36CFF">
            <w:pPr>
              <w:jc w:val="right"/>
            </w:pPr>
            <w:r w:rsidRPr="00D05040">
              <w:t>625</w:t>
            </w:r>
          </w:p>
        </w:tc>
        <w:tc>
          <w:tcPr>
            <w:tcW w:w="2160" w:type="dxa"/>
            <w:vAlign w:val="center"/>
          </w:tcPr>
          <w:p w14:paraId="47278099" w14:textId="77777777" w:rsidR="00D05040" w:rsidRPr="00D05040" w:rsidRDefault="00D05040" w:rsidP="00C36CFF">
            <w:pPr>
              <w:jc w:val="right"/>
            </w:pPr>
            <w:r w:rsidRPr="00D05040">
              <w:t>10</w:t>
            </w:r>
          </w:p>
        </w:tc>
      </w:tr>
      <w:tr w:rsidR="00D05040" w:rsidRPr="00D05040" w14:paraId="63C746CE" w14:textId="77777777" w:rsidTr="00C36CFF">
        <w:trPr>
          <w:cantSplit/>
          <w:jc w:val="center"/>
        </w:trPr>
        <w:tc>
          <w:tcPr>
            <w:tcW w:w="3685" w:type="dxa"/>
          </w:tcPr>
          <w:p w14:paraId="4E8B8782" w14:textId="77777777" w:rsidR="00D05040" w:rsidRPr="00D05040" w:rsidRDefault="00D05040" w:rsidP="00D05040">
            <w:r w:rsidRPr="00D05040">
              <w:t>Fluoranthene</w:t>
            </w:r>
          </w:p>
        </w:tc>
        <w:tc>
          <w:tcPr>
            <w:tcW w:w="2160" w:type="dxa"/>
            <w:vAlign w:val="center"/>
          </w:tcPr>
          <w:p w14:paraId="59DA6CF4"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2B92A79B" w14:textId="77777777" w:rsidR="00D05040" w:rsidRPr="00D05040" w:rsidRDefault="00D05040" w:rsidP="00C36CFF">
            <w:pPr>
              <w:jc w:val="right"/>
            </w:pPr>
            <w:r w:rsidRPr="00D05040">
              <w:t>625</w:t>
            </w:r>
          </w:p>
        </w:tc>
        <w:tc>
          <w:tcPr>
            <w:tcW w:w="2160" w:type="dxa"/>
            <w:vAlign w:val="center"/>
          </w:tcPr>
          <w:p w14:paraId="3434AC6B" w14:textId="77777777" w:rsidR="00D05040" w:rsidRPr="00D05040" w:rsidRDefault="00D05040" w:rsidP="00C36CFF">
            <w:pPr>
              <w:jc w:val="right"/>
            </w:pPr>
            <w:r w:rsidRPr="00D05040">
              <w:t>10</w:t>
            </w:r>
          </w:p>
        </w:tc>
      </w:tr>
      <w:tr w:rsidR="00D05040" w:rsidRPr="00D05040" w14:paraId="614FC01F" w14:textId="77777777" w:rsidTr="00C36CFF">
        <w:trPr>
          <w:cantSplit/>
          <w:jc w:val="center"/>
        </w:trPr>
        <w:tc>
          <w:tcPr>
            <w:tcW w:w="3685" w:type="dxa"/>
          </w:tcPr>
          <w:p w14:paraId="6EF4470B" w14:textId="77777777" w:rsidR="00D05040" w:rsidRPr="00D05040" w:rsidRDefault="00D05040" w:rsidP="00D05040">
            <w:r w:rsidRPr="00D05040">
              <w:t>Fluorene</w:t>
            </w:r>
          </w:p>
        </w:tc>
        <w:tc>
          <w:tcPr>
            <w:tcW w:w="2160" w:type="dxa"/>
            <w:vAlign w:val="center"/>
          </w:tcPr>
          <w:p w14:paraId="2C5654A7"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160" w:type="dxa"/>
            <w:vAlign w:val="center"/>
          </w:tcPr>
          <w:p w14:paraId="06FA54A0" w14:textId="77777777" w:rsidR="00D05040" w:rsidRPr="00D05040" w:rsidRDefault="00D05040" w:rsidP="00C36CFF">
            <w:pPr>
              <w:jc w:val="right"/>
            </w:pPr>
            <w:r w:rsidRPr="00D05040">
              <w:t>625</w:t>
            </w:r>
          </w:p>
        </w:tc>
        <w:tc>
          <w:tcPr>
            <w:tcW w:w="2160" w:type="dxa"/>
            <w:vAlign w:val="center"/>
          </w:tcPr>
          <w:p w14:paraId="4C8D3C51" w14:textId="77777777" w:rsidR="00D05040" w:rsidRPr="00D05040" w:rsidRDefault="00D05040" w:rsidP="00C36CFF">
            <w:pPr>
              <w:jc w:val="right"/>
            </w:pPr>
            <w:r w:rsidRPr="00D05040">
              <w:t>10</w:t>
            </w:r>
          </w:p>
        </w:tc>
      </w:tr>
      <w:tr w:rsidR="00D05040" w:rsidRPr="00D05040" w14:paraId="1B835660" w14:textId="77777777" w:rsidTr="00C36CFF">
        <w:trPr>
          <w:cantSplit/>
          <w:jc w:val="center"/>
        </w:trPr>
        <w:tc>
          <w:tcPr>
            <w:tcW w:w="3685" w:type="dxa"/>
          </w:tcPr>
          <w:p w14:paraId="4B8A5727" w14:textId="77777777" w:rsidR="00D05040" w:rsidRPr="00D05040" w:rsidRDefault="00D05040" w:rsidP="00D05040">
            <w:r w:rsidRPr="00D05040">
              <w:t>Naphthalene</w:t>
            </w:r>
          </w:p>
        </w:tc>
        <w:tc>
          <w:tcPr>
            <w:tcW w:w="2160" w:type="dxa"/>
            <w:vAlign w:val="center"/>
          </w:tcPr>
          <w:p w14:paraId="153E509B" w14:textId="77777777" w:rsidR="00D05040" w:rsidRPr="00D05040" w:rsidRDefault="00D05040" w:rsidP="00C36CFF">
            <w:pPr>
              <w:jc w:val="right"/>
            </w:pPr>
            <w:r w:rsidRPr="00D05040">
              <w:t xml:space="preserve">20 </w:t>
            </w:r>
            <w:proofErr w:type="spellStart"/>
            <w:r w:rsidRPr="00D05040">
              <w:t>μg</w:t>
            </w:r>
            <w:proofErr w:type="spellEnd"/>
            <w:r w:rsidRPr="00D05040">
              <w:t>/l</w:t>
            </w:r>
          </w:p>
        </w:tc>
        <w:tc>
          <w:tcPr>
            <w:tcW w:w="2160" w:type="dxa"/>
            <w:vAlign w:val="center"/>
          </w:tcPr>
          <w:p w14:paraId="12A71132" w14:textId="77777777" w:rsidR="00D05040" w:rsidRPr="00D05040" w:rsidRDefault="00D05040" w:rsidP="00C36CFF">
            <w:pPr>
              <w:jc w:val="right"/>
            </w:pPr>
            <w:r w:rsidRPr="00D05040">
              <w:t>625</w:t>
            </w:r>
          </w:p>
        </w:tc>
        <w:tc>
          <w:tcPr>
            <w:tcW w:w="2160" w:type="dxa"/>
            <w:vAlign w:val="center"/>
          </w:tcPr>
          <w:p w14:paraId="2E4B5833" w14:textId="77777777" w:rsidR="00D05040" w:rsidRPr="00D05040" w:rsidRDefault="00D05040" w:rsidP="00C36CFF">
            <w:pPr>
              <w:jc w:val="right"/>
            </w:pPr>
            <w:r w:rsidRPr="00D05040">
              <w:t>10</w:t>
            </w:r>
          </w:p>
        </w:tc>
      </w:tr>
      <w:tr w:rsidR="00D05040" w:rsidRPr="00D05040" w14:paraId="704FF8FA" w14:textId="77777777" w:rsidTr="00C36CFF">
        <w:trPr>
          <w:cantSplit/>
          <w:jc w:val="center"/>
        </w:trPr>
        <w:tc>
          <w:tcPr>
            <w:tcW w:w="3685" w:type="dxa"/>
          </w:tcPr>
          <w:p w14:paraId="18955D0C" w14:textId="77777777" w:rsidR="00D05040" w:rsidRPr="00D05040" w:rsidRDefault="00D05040" w:rsidP="00D05040">
            <w:r w:rsidRPr="00D05040">
              <w:t>Phenanthrene</w:t>
            </w:r>
          </w:p>
        </w:tc>
        <w:tc>
          <w:tcPr>
            <w:tcW w:w="2160" w:type="dxa"/>
            <w:vAlign w:val="center"/>
          </w:tcPr>
          <w:p w14:paraId="351F435E" w14:textId="77777777" w:rsidR="00D05040" w:rsidRPr="00D05040" w:rsidRDefault="00D05040" w:rsidP="00C36CFF">
            <w:pPr>
              <w:jc w:val="right"/>
            </w:pPr>
            <w:r w:rsidRPr="00D05040">
              <w:t xml:space="preserve">20 </w:t>
            </w:r>
            <w:proofErr w:type="spellStart"/>
            <w:r w:rsidRPr="00D05040">
              <w:t>μg</w:t>
            </w:r>
            <w:proofErr w:type="spellEnd"/>
            <w:r w:rsidRPr="00D05040">
              <w:t>/l</w:t>
            </w:r>
          </w:p>
        </w:tc>
        <w:tc>
          <w:tcPr>
            <w:tcW w:w="2160" w:type="dxa"/>
            <w:vAlign w:val="center"/>
          </w:tcPr>
          <w:p w14:paraId="0B6834DC" w14:textId="77777777" w:rsidR="00D05040" w:rsidRPr="00D05040" w:rsidRDefault="00D05040" w:rsidP="00C36CFF">
            <w:pPr>
              <w:jc w:val="right"/>
            </w:pPr>
            <w:r w:rsidRPr="00D05040">
              <w:t>625</w:t>
            </w:r>
          </w:p>
        </w:tc>
        <w:tc>
          <w:tcPr>
            <w:tcW w:w="2160" w:type="dxa"/>
            <w:vAlign w:val="center"/>
          </w:tcPr>
          <w:p w14:paraId="37C088E1" w14:textId="77777777" w:rsidR="00D05040" w:rsidRPr="00D05040" w:rsidRDefault="00D05040" w:rsidP="00C36CFF">
            <w:pPr>
              <w:jc w:val="right"/>
            </w:pPr>
            <w:r w:rsidRPr="00D05040">
              <w:t>10</w:t>
            </w:r>
          </w:p>
        </w:tc>
      </w:tr>
      <w:tr w:rsidR="00D05040" w:rsidRPr="00D05040" w14:paraId="0CAD3C2D" w14:textId="77777777" w:rsidTr="00C36CFF">
        <w:trPr>
          <w:cantSplit/>
          <w:jc w:val="center"/>
        </w:trPr>
        <w:tc>
          <w:tcPr>
            <w:tcW w:w="3685" w:type="dxa"/>
          </w:tcPr>
          <w:p w14:paraId="470F7579" w14:textId="77777777" w:rsidR="00D05040" w:rsidRPr="00D05040" w:rsidRDefault="00D05040" w:rsidP="00D05040">
            <w:r w:rsidRPr="00D05040">
              <w:t>Pyrene</w:t>
            </w:r>
          </w:p>
        </w:tc>
        <w:tc>
          <w:tcPr>
            <w:tcW w:w="2160" w:type="dxa"/>
            <w:vAlign w:val="center"/>
          </w:tcPr>
          <w:p w14:paraId="371A771A" w14:textId="77777777" w:rsidR="00D05040" w:rsidRPr="00D05040" w:rsidRDefault="00D05040" w:rsidP="00C36CFF">
            <w:pPr>
              <w:jc w:val="right"/>
            </w:pPr>
            <w:r w:rsidRPr="00D05040">
              <w:t xml:space="preserve">20 </w:t>
            </w:r>
            <w:proofErr w:type="spellStart"/>
            <w:r w:rsidRPr="00D05040">
              <w:t>μg</w:t>
            </w:r>
            <w:proofErr w:type="spellEnd"/>
            <w:r w:rsidRPr="00D05040">
              <w:t>/l</w:t>
            </w:r>
          </w:p>
        </w:tc>
        <w:tc>
          <w:tcPr>
            <w:tcW w:w="2160" w:type="dxa"/>
            <w:vAlign w:val="center"/>
          </w:tcPr>
          <w:p w14:paraId="0D57F99D" w14:textId="77777777" w:rsidR="00D05040" w:rsidRPr="00D05040" w:rsidRDefault="00D05040" w:rsidP="00C36CFF">
            <w:pPr>
              <w:jc w:val="right"/>
            </w:pPr>
            <w:r w:rsidRPr="00D05040">
              <w:t>625</w:t>
            </w:r>
          </w:p>
        </w:tc>
        <w:tc>
          <w:tcPr>
            <w:tcW w:w="2160" w:type="dxa"/>
            <w:vAlign w:val="center"/>
          </w:tcPr>
          <w:p w14:paraId="030FB55C" w14:textId="77777777" w:rsidR="00D05040" w:rsidRPr="00D05040" w:rsidRDefault="00D05040" w:rsidP="00C36CFF">
            <w:pPr>
              <w:jc w:val="right"/>
            </w:pPr>
            <w:r w:rsidRPr="00D05040">
              <w:t>10</w:t>
            </w:r>
          </w:p>
        </w:tc>
      </w:tr>
    </w:tbl>
    <w:p w14:paraId="6CEA5533" w14:textId="77777777" w:rsidR="00D05040" w:rsidRPr="00D05040" w:rsidRDefault="00D05040" w:rsidP="00D05040"/>
    <w:p w14:paraId="74D387F7" w14:textId="77777777" w:rsidR="00D05040" w:rsidRPr="00D05040" w:rsidRDefault="00D05040" w:rsidP="00D05040">
      <w:r w:rsidRPr="00D05040">
        <w:br w:type="page"/>
      </w:r>
    </w:p>
    <w:p w14:paraId="721408C9" w14:textId="77777777" w:rsidR="00D05040" w:rsidRPr="00D05040" w:rsidRDefault="00D05040" w:rsidP="00D05040"/>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3587"/>
        <w:gridCol w:w="2453"/>
        <w:gridCol w:w="2453"/>
        <w:gridCol w:w="1587"/>
      </w:tblGrid>
      <w:tr w:rsidR="00D05040" w:rsidRPr="00D05040" w14:paraId="63830582" w14:textId="77777777" w:rsidTr="00664B49">
        <w:trPr>
          <w:cantSplit/>
          <w:tblHeader/>
          <w:jc w:val="center"/>
        </w:trPr>
        <w:tc>
          <w:tcPr>
            <w:tcW w:w="3587" w:type="dxa"/>
          </w:tcPr>
          <w:p w14:paraId="05A2032E" w14:textId="77777777" w:rsidR="00D05040" w:rsidRPr="00D05040" w:rsidRDefault="00D05040" w:rsidP="00D05040">
            <w:pPr>
              <w:rPr>
                <w:b/>
                <w:bCs/>
              </w:rPr>
            </w:pPr>
            <w:r w:rsidRPr="00D05040">
              <w:rPr>
                <w:b/>
                <w:bCs/>
              </w:rPr>
              <w:t>Parameter</w:t>
            </w:r>
          </w:p>
        </w:tc>
        <w:tc>
          <w:tcPr>
            <w:tcW w:w="2453" w:type="dxa"/>
            <w:vAlign w:val="center"/>
          </w:tcPr>
          <w:p w14:paraId="3360AE70" w14:textId="77777777" w:rsidR="00D05040" w:rsidRPr="00D05040" w:rsidRDefault="00D05040" w:rsidP="00C36CFF">
            <w:pPr>
              <w:jc w:val="right"/>
              <w:rPr>
                <w:b/>
                <w:bCs/>
              </w:rPr>
            </w:pPr>
            <w:r w:rsidRPr="00D05040">
              <w:rPr>
                <w:b/>
                <w:bCs/>
              </w:rPr>
              <w:t>MAL</w:t>
            </w:r>
          </w:p>
        </w:tc>
        <w:tc>
          <w:tcPr>
            <w:tcW w:w="2453" w:type="dxa"/>
            <w:vAlign w:val="center"/>
          </w:tcPr>
          <w:p w14:paraId="1F10D768" w14:textId="77777777" w:rsidR="00D05040" w:rsidRPr="00D05040" w:rsidRDefault="00D05040" w:rsidP="00C36CFF">
            <w:pPr>
              <w:jc w:val="right"/>
              <w:rPr>
                <w:b/>
                <w:bCs/>
              </w:rPr>
            </w:pPr>
            <w:r w:rsidRPr="00D05040">
              <w:rPr>
                <w:b/>
                <w:bCs/>
              </w:rPr>
              <w:t>Method</w:t>
            </w:r>
          </w:p>
        </w:tc>
        <w:tc>
          <w:tcPr>
            <w:tcW w:w="1587" w:type="dxa"/>
            <w:vAlign w:val="center"/>
          </w:tcPr>
          <w:p w14:paraId="642466A7" w14:textId="77777777" w:rsidR="00D05040" w:rsidRPr="00D05040" w:rsidRDefault="00D05040" w:rsidP="00C36CFF">
            <w:pPr>
              <w:jc w:val="right"/>
            </w:pPr>
            <w:r w:rsidRPr="00D05040">
              <w:t>MDL</w:t>
            </w:r>
          </w:p>
        </w:tc>
      </w:tr>
      <w:tr w:rsidR="00D05040" w:rsidRPr="00D05040" w14:paraId="15B877A3" w14:textId="77777777" w:rsidTr="00C36CFF">
        <w:trPr>
          <w:cantSplit/>
          <w:jc w:val="center"/>
        </w:trPr>
        <w:tc>
          <w:tcPr>
            <w:tcW w:w="3587" w:type="dxa"/>
          </w:tcPr>
          <w:p w14:paraId="34773B32" w14:textId="77777777" w:rsidR="00D05040" w:rsidRPr="00D05040" w:rsidRDefault="00D05040" w:rsidP="00D05040">
            <w:pPr>
              <w:rPr>
                <w:i/>
                <w:iCs/>
              </w:rPr>
            </w:pPr>
            <w:r w:rsidRPr="00D05040">
              <w:rPr>
                <w:i/>
                <w:iCs/>
                <w:u w:val="single"/>
              </w:rPr>
              <w:t>VOLATILES</w:t>
            </w:r>
          </w:p>
        </w:tc>
        <w:tc>
          <w:tcPr>
            <w:tcW w:w="2453" w:type="dxa"/>
            <w:vAlign w:val="center"/>
          </w:tcPr>
          <w:p w14:paraId="5D26C760" w14:textId="77777777" w:rsidR="00D05040" w:rsidRPr="00D05040" w:rsidRDefault="00D05040" w:rsidP="00C36CFF">
            <w:pPr>
              <w:jc w:val="right"/>
            </w:pPr>
          </w:p>
        </w:tc>
        <w:tc>
          <w:tcPr>
            <w:tcW w:w="2453" w:type="dxa"/>
            <w:vAlign w:val="center"/>
          </w:tcPr>
          <w:p w14:paraId="33BBA264" w14:textId="77777777" w:rsidR="00D05040" w:rsidRPr="00D05040" w:rsidRDefault="00D05040" w:rsidP="00C36CFF">
            <w:pPr>
              <w:jc w:val="right"/>
            </w:pPr>
          </w:p>
        </w:tc>
        <w:tc>
          <w:tcPr>
            <w:tcW w:w="1587" w:type="dxa"/>
            <w:vAlign w:val="center"/>
          </w:tcPr>
          <w:p w14:paraId="40519B1D" w14:textId="77777777" w:rsidR="00D05040" w:rsidRPr="00D05040" w:rsidRDefault="00D05040" w:rsidP="00C36CFF">
            <w:pPr>
              <w:jc w:val="right"/>
            </w:pPr>
          </w:p>
        </w:tc>
      </w:tr>
      <w:tr w:rsidR="00D05040" w:rsidRPr="00D05040" w14:paraId="0380580D" w14:textId="77777777" w:rsidTr="00C36CFF">
        <w:trPr>
          <w:cantSplit/>
          <w:jc w:val="center"/>
        </w:trPr>
        <w:tc>
          <w:tcPr>
            <w:tcW w:w="3587" w:type="dxa"/>
          </w:tcPr>
          <w:p w14:paraId="60D2625C" w14:textId="77777777" w:rsidR="00D05040" w:rsidRPr="00D05040" w:rsidRDefault="00D05040" w:rsidP="00D05040">
            <w:r w:rsidRPr="00D05040">
              <w:t>Acrylonitrile</w:t>
            </w:r>
          </w:p>
        </w:tc>
        <w:tc>
          <w:tcPr>
            <w:tcW w:w="2453" w:type="dxa"/>
            <w:vAlign w:val="center"/>
          </w:tcPr>
          <w:p w14:paraId="02143B77" w14:textId="77777777" w:rsidR="00D05040" w:rsidRPr="00D05040" w:rsidRDefault="00D05040" w:rsidP="00C36CFF">
            <w:pPr>
              <w:jc w:val="right"/>
            </w:pPr>
            <w:r w:rsidRPr="00D05040">
              <w:t xml:space="preserve">50 </w:t>
            </w:r>
            <w:proofErr w:type="spellStart"/>
            <w:r w:rsidRPr="00D05040">
              <w:t>μg</w:t>
            </w:r>
            <w:proofErr w:type="spellEnd"/>
            <w:r w:rsidRPr="00D05040">
              <w:t>/l</w:t>
            </w:r>
          </w:p>
        </w:tc>
        <w:tc>
          <w:tcPr>
            <w:tcW w:w="2453" w:type="dxa"/>
            <w:vAlign w:val="center"/>
          </w:tcPr>
          <w:p w14:paraId="5D3A081D" w14:textId="77777777" w:rsidR="00D05040" w:rsidRPr="00D05040" w:rsidRDefault="00D05040" w:rsidP="00C36CFF">
            <w:pPr>
              <w:jc w:val="right"/>
            </w:pPr>
            <w:r w:rsidRPr="00D05040">
              <w:t>624</w:t>
            </w:r>
          </w:p>
        </w:tc>
        <w:tc>
          <w:tcPr>
            <w:tcW w:w="1587" w:type="dxa"/>
            <w:vAlign w:val="center"/>
          </w:tcPr>
          <w:p w14:paraId="1656301C" w14:textId="77777777" w:rsidR="00D05040" w:rsidRPr="00D05040" w:rsidRDefault="00D05040" w:rsidP="00C36CFF">
            <w:pPr>
              <w:jc w:val="right"/>
            </w:pPr>
            <w:r w:rsidRPr="00D05040">
              <w:t>5</w:t>
            </w:r>
          </w:p>
        </w:tc>
      </w:tr>
      <w:tr w:rsidR="00D05040" w:rsidRPr="00D05040" w14:paraId="31F3EE95" w14:textId="77777777" w:rsidTr="00C36CFF">
        <w:trPr>
          <w:cantSplit/>
          <w:jc w:val="center"/>
        </w:trPr>
        <w:tc>
          <w:tcPr>
            <w:tcW w:w="3587" w:type="dxa"/>
          </w:tcPr>
          <w:p w14:paraId="6DBE8ED6" w14:textId="77777777" w:rsidR="00D05040" w:rsidRPr="00D05040" w:rsidRDefault="00D05040" w:rsidP="00D05040">
            <w:r w:rsidRPr="00D05040">
              <w:t>Benzene</w:t>
            </w:r>
          </w:p>
        </w:tc>
        <w:tc>
          <w:tcPr>
            <w:tcW w:w="2453" w:type="dxa"/>
            <w:vAlign w:val="center"/>
          </w:tcPr>
          <w:p w14:paraId="427A96B6"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3F49E67" w14:textId="77777777" w:rsidR="00D05040" w:rsidRPr="00D05040" w:rsidRDefault="00D05040" w:rsidP="00C36CFF">
            <w:pPr>
              <w:jc w:val="right"/>
            </w:pPr>
            <w:r w:rsidRPr="00D05040">
              <w:t>624</w:t>
            </w:r>
          </w:p>
        </w:tc>
        <w:tc>
          <w:tcPr>
            <w:tcW w:w="1587" w:type="dxa"/>
            <w:vAlign w:val="center"/>
          </w:tcPr>
          <w:p w14:paraId="0A6DD0E7" w14:textId="77777777" w:rsidR="00D05040" w:rsidRPr="00D05040" w:rsidRDefault="00D05040" w:rsidP="00C36CFF">
            <w:pPr>
              <w:jc w:val="right"/>
            </w:pPr>
            <w:r w:rsidRPr="00D05040">
              <w:t>5</w:t>
            </w:r>
          </w:p>
        </w:tc>
      </w:tr>
      <w:tr w:rsidR="00D05040" w:rsidRPr="00D05040" w14:paraId="41E434EF" w14:textId="77777777" w:rsidTr="00C36CFF">
        <w:trPr>
          <w:cantSplit/>
          <w:jc w:val="center"/>
        </w:trPr>
        <w:tc>
          <w:tcPr>
            <w:tcW w:w="3587" w:type="dxa"/>
          </w:tcPr>
          <w:p w14:paraId="76149A99" w14:textId="77777777" w:rsidR="00D05040" w:rsidRPr="00D05040" w:rsidRDefault="00D05040" w:rsidP="00D05040">
            <w:r w:rsidRPr="00D05040">
              <w:t>Carbon Tetrachloride</w:t>
            </w:r>
          </w:p>
        </w:tc>
        <w:tc>
          <w:tcPr>
            <w:tcW w:w="2453" w:type="dxa"/>
            <w:vAlign w:val="center"/>
          </w:tcPr>
          <w:p w14:paraId="0F7BE2EF"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EBDAE56" w14:textId="77777777" w:rsidR="00D05040" w:rsidRPr="00D05040" w:rsidRDefault="00D05040" w:rsidP="00C36CFF">
            <w:pPr>
              <w:jc w:val="right"/>
            </w:pPr>
            <w:r w:rsidRPr="00D05040">
              <w:t>624</w:t>
            </w:r>
          </w:p>
        </w:tc>
        <w:tc>
          <w:tcPr>
            <w:tcW w:w="1587" w:type="dxa"/>
            <w:vAlign w:val="center"/>
          </w:tcPr>
          <w:p w14:paraId="6DD5E5F7" w14:textId="77777777" w:rsidR="00D05040" w:rsidRPr="00D05040" w:rsidRDefault="00D05040" w:rsidP="00C36CFF">
            <w:pPr>
              <w:jc w:val="right"/>
            </w:pPr>
            <w:r w:rsidRPr="00D05040">
              <w:t>5</w:t>
            </w:r>
          </w:p>
        </w:tc>
      </w:tr>
      <w:tr w:rsidR="00D05040" w:rsidRPr="00D05040" w14:paraId="0120256C" w14:textId="77777777" w:rsidTr="00C36CFF">
        <w:trPr>
          <w:cantSplit/>
          <w:jc w:val="center"/>
        </w:trPr>
        <w:tc>
          <w:tcPr>
            <w:tcW w:w="3587" w:type="dxa"/>
          </w:tcPr>
          <w:p w14:paraId="6ACF8692" w14:textId="77777777" w:rsidR="00D05040" w:rsidRPr="00D05040" w:rsidRDefault="00D05040" w:rsidP="00D05040">
            <w:r w:rsidRPr="00D05040">
              <w:t>Chlorobenzene</w:t>
            </w:r>
          </w:p>
        </w:tc>
        <w:tc>
          <w:tcPr>
            <w:tcW w:w="2453" w:type="dxa"/>
            <w:vAlign w:val="center"/>
          </w:tcPr>
          <w:p w14:paraId="366A6F66"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2C40664F" w14:textId="77777777" w:rsidR="00D05040" w:rsidRPr="00D05040" w:rsidRDefault="00D05040" w:rsidP="00C36CFF">
            <w:pPr>
              <w:jc w:val="right"/>
            </w:pPr>
            <w:r w:rsidRPr="00D05040">
              <w:t>624</w:t>
            </w:r>
          </w:p>
        </w:tc>
        <w:tc>
          <w:tcPr>
            <w:tcW w:w="1587" w:type="dxa"/>
            <w:vAlign w:val="center"/>
          </w:tcPr>
          <w:p w14:paraId="3DA1BEC3" w14:textId="77777777" w:rsidR="00D05040" w:rsidRPr="00D05040" w:rsidRDefault="00D05040" w:rsidP="00C36CFF">
            <w:pPr>
              <w:jc w:val="right"/>
            </w:pPr>
            <w:r w:rsidRPr="00D05040">
              <w:t>6</w:t>
            </w:r>
          </w:p>
        </w:tc>
      </w:tr>
      <w:tr w:rsidR="00D05040" w:rsidRPr="00D05040" w14:paraId="6A772D53" w14:textId="77777777" w:rsidTr="00C36CFF">
        <w:trPr>
          <w:cantSplit/>
          <w:jc w:val="center"/>
        </w:trPr>
        <w:tc>
          <w:tcPr>
            <w:tcW w:w="3587" w:type="dxa"/>
          </w:tcPr>
          <w:p w14:paraId="494846E6" w14:textId="77777777" w:rsidR="00D05040" w:rsidRPr="00D05040" w:rsidRDefault="00D05040" w:rsidP="00D05040">
            <w:r w:rsidRPr="00D05040">
              <w:t>Chloroethane</w:t>
            </w:r>
          </w:p>
        </w:tc>
        <w:tc>
          <w:tcPr>
            <w:tcW w:w="2453" w:type="dxa"/>
            <w:vAlign w:val="center"/>
          </w:tcPr>
          <w:p w14:paraId="74D4B4E7"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F2CF4EF" w14:textId="77777777" w:rsidR="00D05040" w:rsidRPr="00D05040" w:rsidRDefault="00D05040" w:rsidP="00C36CFF">
            <w:pPr>
              <w:jc w:val="right"/>
            </w:pPr>
            <w:r w:rsidRPr="00D05040">
              <w:t>624</w:t>
            </w:r>
          </w:p>
        </w:tc>
        <w:tc>
          <w:tcPr>
            <w:tcW w:w="1587" w:type="dxa"/>
            <w:vAlign w:val="center"/>
          </w:tcPr>
          <w:p w14:paraId="1ABD47C6" w14:textId="77777777" w:rsidR="00D05040" w:rsidRPr="00D05040" w:rsidRDefault="00D05040" w:rsidP="00C36CFF">
            <w:pPr>
              <w:jc w:val="right"/>
            </w:pPr>
            <w:r w:rsidRPr="00D05040">
              <w:t>5</w:t>
            </w:r>
          </w:p>
        </w:tc>
      </w:tr>
      <w:tr w:rsidR="00D05040" w:rsidRPr="00D05040" w14:paraId="3316C8A3" w14:textId="77777777" w:rsidTr="00C36CFF">
        <w:trPr>
          <w:cantSplit/>
          <w:jc w:val="center"/>
        </w:trPr>
        <w:tc>
          <w:tcPr>
            <w:tcW w:w="3587" w:type="dxa"/>
          </w:tcPr>
          <w:p w14:paraId="7912C468" w14:textId="77777777" w:rsidR="00D05040" w:rsidRPr="00D05040" w:rsidRDefault="00D05040" w:rsidP="00D05040">
            <w:r w:rsidRPr="00D05040">
              <w:t>Chloroform</w:t>
            </w:r>
          </w:p>
        </w:tc>
        <w:tc>
          <w:tcPr>
            <w:tcW w:w="2453" w:type="dxa"/>
            <w:vAlign w:val="center"/>
          </w:tcPr>
          <w:p w14:paraId="6005C244"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57FA878A" w14:textId="77777777" w:rsidR="00D05040" w:rsidRPr="00D05040" w:rsidRDefault="00D05040" w:rsidP="00C36CFF">
            <w:pPr>
              <w:jc w:val="right"/>
            </w:pPr>
            <w:r w:rsidRPr="00D05040">
              <w:t>624</w:t>
            </w:r>
          </w:p>
        </w:tc>
        <w:tc>
          <w:tcPr>
            <w:tcW w:w="1587" w:type="dxa"/>
            <w:vAlign w:val="center"/>
          </w:tcPr>
          <w:p w14:paraId="412E94FF" w14:textId="77777777" w:rsidR="00D05040" w:rsidRPr="00D05040" w:rsidRDefault="00D05040" w:rsidP="00C36CFF">
            <w:pPr>
              <w:jc w:val="right"/>
            </w:pPr>
            <w:r w:rsidRPr="00D05040">
              <w:t>5</w:t>
            </w:r>
          </w:p>
        </w:tc>
      </w:tr>
      <w:tr w:rsidR="00D05040" w:rsidRPr="00D05040" w14:paraId="2356F6CF" w14:textId="77777777" w:rsidTr="00C36CFF">
        <w:trPr>
          <w:cantSplit/>
          <w:jc w:val="center"/>
        </w:trPr>
        <w:tc>
          <w:tcPr>
            <w:tcW w:w="3587" w:type="dxa"/>
          </w:tcPr>
          <w:p w14:paraId="0C1BF26E" w14:textId="77777777" w:rsidR="00D05040" w:rsidRPr="00D05040" w:rsidRDefault="00D05040" w:rsidP="00D05040">
            <w:r w:rsidRPr="00D05040">
              <w:t>Chloromethane</w:t>
            </w:r>
          </w:p>
        </w:tc>
        <w:tc>
          <w:tcPr>
            <w:tcW w:w="2453" w:type="dxa"/>
            <w:vAlign w:val="center"/>
          </w:tcPr>
          <w:p w14:paraId="273017F1"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B1331F1" w14:textId="77777777" w:rsidR="00D05040" w:rsidRPr="00D05040" w:rsidRDefault="00D05040" w:rsidP="00C36CFF">
            <w:pPr>
              <w:jc w:val="right"/>
            </w:pPr>
            <w:r w:rsidRPr="00D05040">
              <w:t>624</w:t>
            </w:r>
          </w:p>
        </w:tc>
        <w:tc>
          <w:tcPr>
            <w:tcW w:w="1587" w:type="dxa"/>
            <w:vAlign w:val="center"/>
          </w:tcPr>
          <w:p w14:paraId="2A6FF000" w14:textId="77777777" w:rsidR="00D05040" w:rsidRPr="00D05040" w:rsidRDefault="00D05040" w:rsidP="00C36CFF">
            <w:pPr>
              <w:jc w:val="right"/>
            </w:pPr>
            <w:r w:rsidRPr="00D05040">
              <w:t>5</w:t>
            </w:r>
          </w:p>
        </w:tc>
      </w:tr>
      <w:tr w:rsidR="00D05040" w:rsidRPr="00D05040" w14:paraId="71DB52A0" w14:textId="77777777" w:rsidTr="00C36CFF">
        <w:trPr>
          <w:cantSplit/>
          <w:jc w:val="center"/>
        </w:trPr>
        <w:tc>
          <w:tcPr>
            <w:tcW w:w="3587" w:type="dxa"/>
          </w:tcPr>
          <w:p w14:paraId="5A472FA0" w14:textId="77777777" w:rsidR="00D05040" w:rsidRPr="00D05040" w:rsidRDefault="00D05040" w:rsidP="00D05040">
            <w:r w:rsidRPr="00D05040">
              <w:t>1,1-Dichloroethane</w:t>
            </w:r>
          </w:p>
        </w:tc>
        <w:tc>
          <w:tcPr>
            <w:tcW w:w="2453" w:type="dxa"/>
            <w:vAlign w:val="center"/>
          </w:tcPr>
          <w:p w14:paraId="77FAF173"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10DD14B" w14:textId="77777777" w:rsidR="00D05040" w:rsidRPr="00D05040" w:rsidRDefault="00D05040" w:rsidP="00C36CFF">
            <w:pPr>
              <w:jc w:val="right"/>
            </w:pPr>
            <w:r w:rsidRPr="00D05040">
              <w:t>624</w:t>
            </w:r>
          </w:p>
        </w:tc>
        <w:tc>
          <w:tcPr>
            <w:tcW w:w="1587" w:type="dxa"/>
            <w:vAlign w:val="center"/>
          </w:tcPr>
          <w:p w14:paraId="3A2328A7" w14:textId="77777777" w:rsidR="00D05040" w:rsidRPr="00D05040" w:rsidRDefault="00D05040" w:rsidP="00C36CFF">
            <w:pPr>
              <w:jc w:val="right"/>
            </w:pPr>
            <w:r w:rsidRPr="00D05040">
              <w:t>5</w:t>
            </w:r>
          </w:p>
        </w:tc>
      </w:tr>
      <w:tr w:rsidR="00D05040" w:rsidRPr="00D05040" w14:paraId="62913CE5" w14:textId="77777777" w:rsidTr="00C36CFF">
        <w:trPr>
          <w:cantSplit/>
          <w:jc w:val="center"/>
        </w:trPr>
        <w:tc>
          <w:tcPr>
            <w:tcW w:w="3587" w:type="dxa"/>
          </w:tcPr>
          <w:p w14:paraId="05FDBAAA" w14:textId="77777777" w:rsidR="00D05040" w:rsidRPr="00D05040" w:rsidRDefault="00D05040" w:rsidP="00D05040">
            <w:r w:rsidRPr="00D05040">
              <w:t>1,2-Dichloroethane</w:t>
            </w:r>
          </w:p>
        </w:tc>
        <w:tc>
          <w:tcPr>
            <w:tcW w:w="2453" w:type="dxa"/>
            <w:vAlign w:val="center"/>
          </w:tcPr>
          <w:p w14:paraId="71EECD05"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13C1AAC" w14:textId="77777777" w:rsidR="00D05040" w:rsidRPr="00D05040" w:rsidRDefault="00D05040" w:rsidP="00C36CFF">
            <w:pPr>
              <w:jc w:val="right"/>
            </w:pPr>
            <w:r w:rsidRPr="00D05040">
              <w:t>624</w:t>
            </w:r>
          </w:p>
        </w:tc>
        <w:tc>
          <w:tcPr>
            <w:tcW w:w="1587" w:type="dxa"/>
            <w:vAlign w:val="center"/>
          </w:tcPr>
          <w:p w14:paraId="29D81B04" w14:textId="77777777" w:rsidR="00D05040" w:rsidRPr="00D05040" w:rsidRDefault="00D05040" w:rsidP="00C36CFF">
            <w:pPr>
              <w:jc w:val="right"/>
            </w:pPr>
            <w:r w:rsidRPr="00D05040">
              <w:t>5</w:t>
            </w:r>
          </w:p>
        </w:tc>
      </w:tr>
      <w:tr w:rsidR="00D05040" w:rsidRPr="00D05040" w14:paraId="76030110" w14:textId="77777777" w:rsidTr="00C36CFF">
        <w:trPr>
          <w:cantSplit/>
          <w:jc w:val="center"/>
        </w:trPr>
        <w:tc>
          <w:tcPr>
            <w:tcW w:w="3587" w:type="dxa"/>
          </w:tcPr>
          <w:p w14:paraId="78DA123A" w14:textId="77777777" w:rsidR="00D05040" w:rsidRPr="00D05040" w:rsidRDefault="00D05040" w:rsidP="00D05040">
            <w:r w:rsidRPr="00D05040">
              <w:t>1,1-Dichloroethene</w:t>
            </w:r>
          </w:p>
        </w:tc>
        <w:tc>
          <w:tcPr>
            <w:tcW w:w="2453" w:type="dxa"/>
            <w:vAlign w:val="center"/>
          </w:tcPr>
          <w:p w14:paraId="60FA30A2"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928908A" w14:textId="77777777" w:rsidR="00D05040" w:rsidRPr="00D05040" w:rsidRDefault="00D05040" w:rsidP="00C36CFF">
            <w:pPr>
              <w:jc w:val="right"/>
            </w:pPr>
            <w:r w:rsidRPr="00D05040">
              <w:t>624</w:t>
            </w:r>
          </w:p>
        </w:tc>
        <w:tc>
          <w:tcPr>
            <w:tcW w:w="1587" w:type="dxa"/>
            <w:vAlign w:val="center"/>
          </w:tcPr>
          <w:p w14:paraId="243DE83C" w14:textId="77777777" w:rsidR="00D05040" w:rsidRPr="00D05040" w:rsidRDefault="00D05040" w:rsidP="00C36CFF">
            <w:pPr>
              <w:jc w:val="right"/>
            </w:pPr>
            <w:r w:rsidRPr="00D05040">
              <w:t>5</w:t>
            </w:r>
          </w:p>
        </w:tc>
      </w:tr>
      <w:tr w:rsidR="00D05040" w:rsidRPr="00D05040" w14:paraId="5F2A5B60" w14:textId="77777777" w:rsidTr="00C36CFF">
        <w:trPr>
          <w:cantSplit/>
          <w:jc w:val="center"/>
        </w:trPr>
        <w:tc>
          <w:tcPr>
            <w:tcW w:w="3587" w:type="dxa"/>
          </w:tcPr>
          <w:p w14:paraId="6C4CB6A6" w14:textId="77777777" w:rsidR="00D05040" w:rsidRPr="00D05040" w:rsidRDefault="00D05040" w:rsidP="00D05040">
            <w:r w:rsidRPr="00D05040">
              <w:t>Trans-1,2-Dichloroethene</w:t>
            </w:r>
          </w:p>
        </w:tc>
        <w:tc>
          <w:tcPr>
            <w:tcW w:w="2453" w:type="dxa"/>
            <w:vAlign w:val="center"/>
          </w:tcPr>
          <w:p w14:paraId="5607F79D"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0AB31EE0" w14:textId="77777777" w:rsidR="00D05040" w:rsidRPr="00D05040" w:rsidRDefault="00D05040" w:rsidP="00C36CFF">
            <w:pPr>
              <w:jc w:val="right"/>
            </w:pPr>
            <w:r w:rsidRPr="00D05040">
              <w:t>624</w:t>
            </w:r>
          </w:p>
        </w:tc>
        <w:tc>
          <w:tcPr>
            <w:tcW w:w="1587" w:type="dxa"/>
            <w:vAlign w:val="center"/>
          </w:tcPr>
          <w:p w14:paraId="14B42CE0" w14:textId="77777777" w:rsidR="00D05040" w:rsidRPr="00D05040" w:rsidRDefault="00D05040" w:rsidP="00C36CFF">
            <w:pPr>
              <w:jc w:val="right"/>
            </w:pPr>
            <w:r w:rsidRPr="00D05040">
              <w:t>5</w:t>
            </w:r>
          </w:p>
        </w:tc>
      </w:tr>
      <w:tr w:rsidR="00D05040" w:rsidRPr="00D05040" w14:paraId="78F505BE" w14:textId="77777777" w:rsidTr="00C36CFF">
        <w:trPr>
          <w:cantSplit/>
          <w:jc w:val="center"/>
        </w:trPr>
        <w:tc>
          <w:tcPr>
            <w:tcW w:w="3587" w:type="dxa"/>
          </w:tcPr>
          <w:p w14:paraId="77004F15" w14:textId="77777777" w:rsidR="00D05040" w:rsidRPr="00D05040" w:rsidRDefault="00D05040" w:rsidP="00D05040">
            <w:r w:rsidRPr="00D05040">
              <w:t>1,2,-Dichloropropane</w:t>
            </w:r>
          </w:p>
        </w:tc>
        <w:tc>
          <w:tcPr>
            <w:tcW w:w="2453" w:type="dxa"/>
            <w:vAlign w:val="center"/>
          </w:tcPr>
          <w:p w14:paraId="61E6D755"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6FDFB7B6" w14:textId="77777777" w:rsidR="00D05040" w:rsidRPr="00D05040" w:rsidRDefault="00D05040" w:rsidP="00C36CFF">
            <w:pPr>
              <w:jc w:val="right"/>
            </w:pPr>
            <w:r w:rsidRPr="00D05040">
              <w:t>624</w:t>
            </w:r>
          </w:p>
        </w:tc>
        <w:tc>
          <w:tcPr>
            <w:tcW w:w="1587" w:type="dxa"/>
            <w:vAlign w:val="center"/>
          </w:tcPr>
          <w:p w14:paraId="7497A72B" w14:textId="77777777" w:rsidR="00D05040" w:rsidRPr="00D05040" w:rsidRDefault="00D05040" w:rsidP="00C36CFF">
            <w:pPr>
              <w:jc w:val="right"/>
            </w:pPr>
            <w:r w:rsidRPr="00D05040">
              <w:t>5</w:t>
            </w:r>
          </w:p>
        </w:tc>
      </w:tr>
      <w:tr w:rsidR="00D05040" w:rsidRPr="00D05040" w14:paraId="6107AA9F" w14:textId="77777777" w:rsidTr="00C36CFF">
        <w:trPr>
          <w:cantSplit/>
          <w:jc w:val="center"/>
        </w:trPr>
        <w:tc>
          <w:tcPr>
            <w:tcW w:w="3587" w:type="dxa"/>
          </w:tcPr>
          <w:p w14:paraId="6AEA443B" w14:textId="77777777" w:rsidR="00D05040" w:rsidRPr="00D05040" w:rsidRDefault="00D05040" w:rsidP="00D05040">
            <w:r w:rsidRPr="00D05040">
              <w:t>Cis-1,3-Dichloropropene</w:t>
            </w:r>
          </w:p>
        </w:tc>
        <w:tc>
          <w:tcPr>
            <w:tcW w:w="2453" w:type="dxa"/>
            <w:vAlign w:val="center"/>
          </w:tcPr>
          <w:p w14:paraId="38486F2A"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4DDD6F1B" w14:textId="77777777" w:rsidR="00D05040" w:rsidRPr="00D05040" w:rsidRDefault="00D05040" w:rsidP="00C36CFF">
            <w:pPr>
              <w:jc w:val="right"/>
            </w:pPr>
            <w:r w:rsidRPr="00D05040">
              <w:t>624</w:t>
            </w:r>
          </w:p>
        </w:tc>
        <w:tc>
          <w:tcPr>
            <w:tcW w:w="1587" w:type="dxa"/>
            <w:vAlign w:val="center"/>
          </w:tcPr>
          <w:p w14:paraId="42FC3846" w14:textId="77777777" w:rsidR="00D05040" w:rsidRPr="00D05040" w:rsidRDefault="00D05040" w:rsidP="00C36CFF">
            <w:pPr>
              <w:jc w:val="right"/>
            </w:pPr>
            <w:r w:rsidRPr="00D05040">
              <w:t>5</w:t>
            </w:r>
          </w:p>
        </w:tc>
      </w:tr>
      <w:tr w:rsidR="00D05040" w:rsidRPr="00D05040" w14:paraId="61981993" w14:textId="77777777" w:rsidTr="00C36CFF">
        <w:trPr>
          <w:cantSplit/>
          <w:jc w:val="center"/>
        </w:trPr>
        <w:tc>
          <w:tcPr>
            <w:tcW w:w="3587" w:type="dxa"/>
          </w:tcPr>
          <w:p w14:paraId="7E2983C1" w14:textId="77777777" w:rsidR="00D05040" w:rsidRPr="00D05040" w:rsidRDefault="00D05040" w:rsidP="00D05040">
            <w:r w:rsidRPr="00D05040">
              <w:t>Trans-1,3-Dichloropropene</w:t>
            </w:r>
          </w:p>
        </w:tc>
        <w:tc>
          <w:tcPr>
            <w:tcW w:w="2453" w:type="dxa"/>
            <w:vAlign w:val="center"/>
          </w:tcPr>
          <w:p w14:paraId="19B075D5"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21A52374" w14:textId="77777777" w:rsidR="00D05040" w:rsidRPr="00D05040" w:rsidRDefault="00D05040" w:rsidP="00C36CFF">
            <w:pPr>
              <w:jc w:val="right"/>
            </w:pPr>
            <w:r w:rsidRPr="00D05040">
              <w:t>624</w:t>
            </w:r>
          </w:p>
        </w:tc>
        <w:tc>
          <w:tcPr>
            <w:tcW w:w="1587" w:type="dxa"/>
            <w:vAlign w:val="center"/>
          </w:tcPr>
          <w:p w14:paraId="574DE006" w14:textId="77777777" w:rsidR="00D05040" w:rsidRPr="00D05040" w:rsidRDefault="00D05040" w:rsidP="00C36CFF">
            <w:pPr>
              <w:jc w:val="right"/>
            </w:pPr>
            <w:r w:rsidRPr="00D05040">
              <w:t>5</w:t>
            </w:r>
          </w:p>
        </w:tc>
      </w:tr>
      <w:tr w:rsidR="00D05040" w:rsidRPr="00D05040" w14:paraId="24C0CBAE" w14:textId="77777777" w:rsidTr="00C36CFF">
        <w:trPr>
          <w:cantSplit/>
          <w:jc w:val="center"/>
        </w:trPr>
        <w:tc>
          <w:tcPr>
            <w:tcW w:w="3587" w:type="dxa"/>
          </w:tcPr>
          <w:p w14:paraId="2319FC9D" w14:textId="77777777" w:rsidR="00D05040" w:rsidRPr="00D05040" w:rsidRDefault="00D05040" w:rsidP="00D05040">
            <w:r w:rsidRPr="00D05040">
              <w:t>Ethylbenzene</w:t>
            </w:r>
          </w:p>
        </w:tc>
        <w:tc>
          <w:tcPr>
            <w:tcW w:w="2453" w:type="dxa"/>
            <w:vAlign w:val="center"/>
          </w:tcPr>
          <w:p w14:paraId="36FCCF34"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BA5D243" w14:textId="77777777" w:rsidR="00D05040" w:rsidRPr="00D05040" w:rsidRDefault="00D05040" w:rsidP="00C36CFF">
            <w:pPr>
              <w:jc w:val="right"/>
            </w:pPr>
            <w:r w:rsidRPr="00D05040">
              <w:t>624</w:t>
            </w:r>
          </w:p>
        </w:tc>
        <w:tc>
          <w:tcPr>
            <w:tcW w:w="1587" w:type="dxa"/>
            <w:vAlign w:val="center"/>
          </w:tcPr>
          <w:p w14:paraId="43801C0C" w14:textId="77777777" w:rsidR="00D05040" w:rsidRPr="00D05040" w:rsidRDefault="00D05040" w:rsidP="00C36CFF">
            <w:pPr>
              <w:jc w:val="right"/>
            </w:pPr>
            <w:r w:rsidRPr="00D05040">
              <w:t>5</w:t>
            </w:r>
          </w:p>
        </w:tc>
      </w:tr>
      <w:tr w:rsidR="00D05040" w:rsidRPr="00D05040" w14:paraId="3525455C" w14:textId="77777777" w:rsidTr="00C36CFF">
        <w:trPr>
          <w:cantSplit/>
          <w:jc w:val="center"/>
        </w:trPr>
        <w:tc>
          <w:tcPr>
            <w:tcW w:w="3587" w:type="dxa"/>
          </w:tcPr>
          <w:p w14:paraId="1352AB74" w14:textId="77777777" w:rsidR="00D05040" w:rsidRPr="00D05040" w:rsidRDefault="00D05040" w:rsidP="00D05040">
            <w:r w:rsidRPr="00D05040">
              <w:t>Methylene Chloride</w:t>
            </w:r>
          </w:p>
        </w:tc>
        <w:tc>
          <w:tcPr>
            <w:tcW w:w="2453" w:type="dxa"/>
            <w:vAlign w:val="center"/>
          </w:tcPr>
          <w:p w14:paraId="6588416D" w14:textId="77777777" w:rsidR="00D05040" w:rsidRPr="00D05040" w:rsidRDefault="00D05040" w:rsidP="00C36CFF">
            <w:pPr>
              <w:jc w:val="right"/>
            </w:pPr>
            <w:r w:rsidRPr="00D05040">
              <w:t xml:space="preserve">20 </w:t>
            </w:r>
            <w:proofErr w:type="spellStart"/>
            <w:r w:rsidRPr="00D05040">
              <w:t>μg</w:t>
            </w:r>
            <w:proofErr w:type="spellEnd"/>
            <w:r w:rsidRPr="00D05040">
              <w:t>/l</w:t>
            </w:r>
          </w:p>
        </w:tc>
        <w:tc>
          <w:tcPr>
            <w:tcW w:w="2453" w:type="dxa"/>
            <w:vAlign w:val="center"/>
          </w:tcPr>
          <w:p w14:paraId="3742ECF5" w14:textId="77777777" w:rsidR="00D05040" w:rsidRPr="00D05040" w:rsidRDefault="00D05040" w:rsidP="00C36CFF">
            <w:pPr>
              <w:jc w:val="right"/>
            </w:pPr>
            <w:r w:rsidRPr="00D05040">
              <w:t>624</w:t>
            </w:r>
          </w:p>
        </w:tc>
        <w:tc>
          <w:tcPr>
            <w:tcW w:w="1587" w:type="dxa"/>
            <w:vAlign w:val="center"/>
          </w:tcPr>
          <w:p w14:paraId="1D893E3C" w14:textId="77777777" w:rsidR="00D05040" w:rsidRPr="00D05040" w:rsidRDefault="00D05040" w:rsidP="00C36CFF">
            <w:pPr>
              <w:jc w:val="right"/>
            </w:pPr>
            <w:r w:rsidRPr="00D05040">
              <w:t>5</w:t>
            </w:r>
          </w:p>
        </w:tc>
      </w:tr>
      <w:tr w:rsidR="00D05040" w:rsidRPr="00D05040" w14:paraId="565B151C" w14:textId="77777777" w:rsidTr="00C36CFF">
        <w:trPr>
          <w:cantSplit/>
          <w:jc w:val="center"/>
        </w:trPr>
        <w:tc>
          <w:tcPr>
            <w:tcW w:w="3587" w:type="dxa"/>
          </w:tcPr>
          <w:p w14:paraId="71E2B1C9" w14:textId="77777777" w:rsidR="00D05040" w:rsidRPr="00D05040" w:rsidRDefault="00D05040" w:rsidP="00D05040">
            <w:r w:rsidRPr="00D05040">
              <w:t>Tetrachloroethene</w:t>
            </w:r>
          </w:p>
        </w:tc>
        <w:tc>
          <w:tcPr>
            <w:tcW w:w="2453" w:type="dxa"/>
            <w:vAlign w:val="center"/>
          </w:tcPr>
          <w:p w14:paraId="20CB6448"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35D2E62A" w14:textId="77777777" w:rsidR="00D05040" w:rsidRPr="00D05040" w:rsidRDefault="00D05040" w:rsidP="00C36CFF">
            <w:pPr>
              <w:jc w:val="right"/>
            </w:pPr>
            <w:r w:rsidRPr="00D05040">
              <w:t>624</w:t>
            </w:r>
          </w:p>
        </w:tc>
        <w:tc>
          <w:tcPr>
            <w:tcW w:w="1587" w:type="dxa"/>
            <w:vAlign w:val="center"/>
          </w:tcPr>
          <w:p w14:paraId="76D4A216" w14:textId="77777777" w:rsidR="00D05040" w:rsidRPr="00D05040" w:rsidRDefault="00D05040" w:rsidP="00C36CFF">
            <w:pPr>
              <w:jc w:val="right"/>
            </w:pPr>
            <w:r w:rsidRPr="00D05040">
              <w:t>5</w:t>
            </w:r>
          </w:p>
        </w:tc>
      </w:tr>
      <w:tr w:rsidR="00D05040" w:rsidRPr="00D05040" w14:paraId="4FE11DC6" w14:textId="77777777" w:rsidTr="00C36CFF">
        <w:trPr>
          <w:cantSplit/>
          <w:jc w:val="center"/>
        </w:trPr>
        <w:tc>
          <w:tcPr>
            <w:tcW w:w="3587" w:type="dxa"/>
          </w:tcPr>
          <w:p w14:paraId="7F45BB65" w14:textId="77777777" w:rsidR="00D05040" w:rsidRPr="00D05040" w:rsidRDefault="00D05040" w:rsidP="00D05040">
            <w:r w:rsidRPr="00D05040">
              <w:t>Toluene</w:t>
            </w:r>
          </w:p>
        </w:tc>
        <w:tc>
          <w:tcPr>
            <w:tcW w:w="2453" w:type="dxa"/>
            <w:vAlign w:val="center"/>
          </w:tcPr>
          <w:p w14:paraId="313304EF"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0D510664" w14:textId="77777777" w:rsidR="00D05040" w:rsidRPr="00D05040" w:rsidRDefault="00D05040" w:rsidP="00C36CFF">
            <w:pPr>
              <w:jc w:val="right"/>
            </w:pPr>
            <w:r w:rsidRPr="00D05040">
              <w:t>624</w:t>
            </w:r>
          </w:p>
        </w:tc>
        <w:tc>
          <w:tcPr>
            <w:tcW w:w="1587" w:type="dxa"/>
            <w:vAlign w:val="center"/>
          </w:tcPr>
          <w:p w14:paraId="786EDB54" w14:textId="77777777" w:rsidR="00D05040" w:rsidRPr="00D05040" w:rsidRDefault="00D05040" w:rsidP="00C36CFF">
            <w:pPr>
              <w:jc w:val="right"/>
            </w:pPr>
            <w:r w:rsidRPr="00D05040">
              <w:t>5</w:t>
            </w:r>
          </w:p>
        </w:tc>
      </w:tr>
      <w:tr w:rsidR="00D05040" w:rsidRPr="00D05040" w14:paraId="0FD823A3" w14:textId="77777777" w:rsidTr="00C36CFF">
        <w:trPr>
          <w:cantSplit/>
          <w:jc w:val="center"/>
        </w:trPr>
        <w:tc>
          <w:tcPr>
            <w:tcW w:w="3587" w:type="dxa"/>
          </w:tcPr>
          <w:p w14:paraId="0A40234D" w14:textId="77777777" w:rsidR="00D05040" w:rsidRPr="00D05040" w:rsidRDefault="00D05040" w:rsidP="00D05040">
            <w:r w:rsidRPr="00D05040">
              <w:t>1,1,1-Trichloroethane</w:t>
            </w:r>
          </w:p>
        </w:tc>
        <w:tc>
          <w:tcPr>
            <w:tcW w:w="2453" w:type="dxa"/>
            <w:vAlign w:val="center"/>
          </w:tcPr>
          <w:p w14:paraId="599709CD"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25FEC98" w14:textId="77777777" w:rsidR="00D05040" w:rsidRPr="00D05040" w:rsidRDefault="00D05040" w:rsidP="00C36CFF">
            <w:pPr>
              <w:jc w:val="right"/>
            </w:pPr>
            <w:r w:rsidRPr="00D05040">
              <w:t>624</w:t>
            </w:r>
          </w:p>
        </w:tc>
        <w:tc>
          <w:tcPr>
            <w:tcW w:w="1587" w:type="dxa"/>
            <w:vAlign w:val="center"/>
          </w:tcPr>
          <w:p w14:paraId="05044502" w14:textId="77777777" w:rsidR="00D05040" w:rsidRPr="00D05040" w:rsidRDefault="00D05040" w:rsidP="00C36CFF">
            <w:pPr>
              <w:jc w:val="right"/>
            </w:pPr>
            <w:r w:rsidRPr="00D05040">
              <w:t>5</w:t>
            </w:r>
          </w:p>
        </w:tc>
      </w:tr>
      <w:tr w:rsidR="00D05040" w:rsidRPr="00D05040" w14:paraId="1AE8C706" w14:textId="77777777" w:rsidTr="00C36CFF">
        <w:trPr>
          <w:cantSplit/>
          <w:jc w:val="center"/>
        </w:trPr>
        <w:tc>
          <w:tcPr>
            <w:tcW w:w="3587" w:type="dxa"/>
          </w:tcPr>
          <w:p w14:paraId="71DBE9BF" w14:textId="77777777" w:rsidR="00D05040" w:rsidRPr="00D05040" w:rsidRDefault="00D05040" w:rsidP="00D05040">
            <w:r w:rsidRPr="00D05040">
              <w:t>1,1,2-Trichloroethane</w:t>
            </w:r>
          </w:p>
        </w:tc>
        <w:tc>
          <w:tcPr>
            <w:tcW w:w="2453" w:type="dxa"/>
            <w:vAlign w:val="center"/>
          </w:tcPr>
          <w:p w14:paraId="1CA333CF"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3C074392" w14:textId="77777777" w:rsidR="00D05040" w:rsidRPr="00D05040" w:rsidRDefault="00D05040" w:rsidP="00C36CFF">
            <w:pPr>
              <w:jc w:val="right"/>
            </w:pPr>
            <w:r w:rsidRPr="00D05040">
              <w:t>624</w:t>
            </w:r>
          </w:p>
        </w:tc>
        <w:tc>
          <w:tcPr>
            <w:tcW w:w="1587" w:type="dxa"/>
            <w:vAlign w:val="center"/>
          </w:tcPr>
          <w:p w14:paraId="7DB81ACB" w14:textId="77777777" w:rsidR="00D05040" w:rsidRPr="00D05040" w:rsidRDefault="00D05040" w:rsidP="00C36CFF">
            <w:pPr>
              <w:jc w:val="right"/>
            </w:pPr>
            <w:r w:rsidRPr="00D05040">
              <w:t>5</w:t>
            </w:r>
          </w:p>
        </w:tc>
      </w:tr>
      <w:tr w:rsidR="00D05040" w:rsidRPr="00D05040" w14:paraId="547EC0F7" w14:textId="77777777" w:rsidTr="00C36CFF">
        <w:trPr>
          <w:cantSplit/>
          <w:jc w:val="center"/>
        </w:trPr>
        <w:tc>
          <w:tcPr>
            <w:tcW w:w="3587" w:type="dxa"/>
          </w:tcPr>
          <w:p w14:paraId="6F27EC98" w14:textId="77777777" w:rsidR="00D05040" w:rsidRPr="00D05040" w:rsidRDefault="00D05040" w:rsidP="00D05040">
            <w:r w:rsidRPr="00D05040">
              <w:t>Trichloroethene</w:t>
            </w:r>
          </w:p>
        </w:tc>
        <w:tc>
          <w:tcPr>
            <w:tcW w:w="2453" w:type="dxa"/>
            <w:vAlign w:val="center"/>
          </w:tcPr>
          <w:p w14:paraId="69AC84FE"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A76F531" w14:textId="77777777" w:rsidR="00D05040" w:rsidRPr="00D05040" w:rsidRDefault="00D05040" w:rsidP="00C36CFF">
            <w:pPr>
              <w:jc w:val="right"/>
            </w:pPr>
            <w:r w:rsidRPr="00D05040">
              <w:t>624</w:t>
            </w:r>
          </w:p>
        </w:tc>
        <w:tc>
          <w:tcPr>
            <w:tcW w:w="1587" w:type="dxa"/>
            <w:vAlign w:val="center"/>
          </w:tcPr>
          <w:p w14:paraId="60A9285F" w14:textId="77777777" w:rsidR="00D05040" w:rsidRPr="00D05040" w:rsidRDefault="00D05040" w:rsidP="00C36CFF">
            <w:pPr>
              <w:jc w:val="right"/>
            </w:pPr>
            <w:r w:rsidRPr="00D05040">
              <w:t>5</w:t>
            </w:r>
          </w:p>
        </w:tc>
      </w:tr>
      <w:tr w:rsidR="00D05040" w:rsidRPr="00D05040" w14:paraId="3697651A" w14:textId="77777777" w:rsidTr="00C36CFF">
        <w:trPr>
          <w:cantSplit/>
          <w:jc w:val="center"/>
        </w:trPr>
        <w:tc>
          <w:tcPr>
            <w:tcW w:w="3587" w:type="dxa"/>
          </w:tcPr>
          <w:p w14:paraId="1DBDB89F" w14:textId="77777777" w:rsidR="00D05040" w:rsidRPr="00D05040" w:rsidRDefault="00D05040" w:rsidP="00D05040">
            <w:r w:rsidRPr="00D05040">
              <w:t>Vinyl Chloride</w:t>
            </w:r>
          </w:p>
        </w:tc>
        <w:tc>
          <w:tcPr>
            <w:tcW w:w="2453" w:type="dxa"/>
            <w:vAlign w:val="center"/>
          </w:tcPr>
          <w:p w14:paraId="12606D07"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843610A" w14:textId="77777777" w:rsidR="00D05040" w:rsidRPr="00D05040" w:rsidRDefault="00D05040" w:rsidP="00C36CFF">
            <w:pPr>
              <w:jc w:val="right"/>
            </w:pPr>
            <w:r w:rsidRPr="00D05040">
              <w:t>624</w:t>
            </w:r>
          </w:p>
        </w:tc>
        <w:tc>
          <w:tcPr>
            <w:tcW w:w="1587" w:type="dxa"/>
            <w:vAlign w:val="center"/>
          </w:tcPr>
          <w:p w14:paraId="6BEE78A6" w14:textId="77777777" w:rsidR="00D05040" w:rsidRPr="00D05040" w:rsidRDefault="00D05040" w:rsidP="00C36CFF">
            <w:pPr>
              <w:jc w:val="right"/>
            </w:pPr>
            <w:r w:rsidRPr="00D05040">
              <w:t>5</w:t>
            </w:r>
          </w:p>
        </w:tc>
      </w:tr>
      <w:tr w:rsidR="00D05040" w:rsidRPr="00D05040" w14:paraId="4EFC4C96" w14:textId="77777777" w:rsidTr="00C36CFF">
        <w:trPr>
          <w:cantSplit/>
          <w:jc w:val="center"/>
        </w:trPr>
        <w:tc>
          <w:tcPr>
            <w:tcW w:w="3587" w:type="dxa"/>
          </w:tcPr>
          <w:p w14:paraId="690E6664" w14:textId="0CF64F14" w:rsidR="00D05040" w:rsidRPr="00D05040" w:rsidRDefault="00D05040" w:rsidP="00D05040">
            <w:pPr>
              <w:rPr>
                <w:i/>
                <w:iCs/>
              </w:rPr>
            </w:pPr>
            <w:r w:rsidRPr="00D05040">
              <w:rPr>
                <w:i/>
                <w:iCs/>
              </w:rPr>
              <w:t>SEMI</w:t>
            </w:r>
            <w:r w:rsidR="008868CC">
              <w:rPr>
                <w:i/>
                <w:iCs/>
              </w:rPr>
              <w:t>-</w:t>
            </w:r>
            <w:r w:rsidRPr="00D05040">
              <w:rPr>
                <w:i/>
                <w:iCs/>
              </w:rPr>
              <w:t>VOLATILES</w:t>
            </w:r>
          </w:p>
        </w:tc>
        <w:tc>
          <w:tcPr>
            <w:tcW w:w="2453" w:type="dxa"/>
            <w:vAlign w:val="center"/>
          </w:tcPr>
          <w:p w14:paraId="687B0343" w14:textId="77777777" w:rsidR="00D05040" w:rsidRPr="00D05040" w:rsidRDefault="00D05040" w:rsidP="00C36CFF">
            <w:pPr>
              <w:jc w:val="right"/>
            </w:pPr>
          </w:p>
        </w:tc>
        <w:tc>
          <w:tcPr>
            <w:tcW w:w="2453" w:type="dxa"/>
            <w:vAlign w:val="center"/>
          </w:tcPr>
          <w:p w14:paraId="5239019F" w14:textId="77777777" w:rsidR="00D05040" w:rsidRPr="00D05040" w:rsidRDefault="00D05040" w:rsidP="00C36CFF">
            <w:pPr>
              <w:jc w:val="right"/>
            </w:pPr>
          </w:p>
        </w:tc>
        <w:tc>
          <w:tcPr>
            <w:tcW w:w="1587" w:type="dxa"/>
            <w:vAlign w:val="center"/>
          </w:tcPr>
          <w:p w14:paraId="70001A42" w14:textId="77777777" w:rsidR="00D05040" w:rsidRPr="00D05040" w:rsidRDefault="00D05040" w:rsidP="00C36CFF">
            <w:pPr>
              <w:jc w:val="right"/>
            </w:pPr>
          </w:p>
        </w:tc>
      </w:tr>
      <w:tr w:rsidR="00D05040" w:rsidRPr="00D05040" w14:paraId="6104E8EF" w14:textId="77777777" w:rsidTr="00C36CFF">
        <w:trPr>
          <w:cantSplit/>
          <w:jc w:val="center"/>
        </w:trPr>
        <w:tc>
          <w:tcPr>
            <w:tcW w:w="3587" w:type="dxa"/>
          </w:tcPr>
          <w:p w14:paraId="40130503" w14:textId="77777777" w:rsidR="00D05040" w:rsidRPr="00D05040" w:rsidRDefault="00D05040" w:rsidP="00D05040">
            <w:r w:rsidRPr="00D05040">
              <w:t>Bis(2-Ethylhexyl)phthalate</w:t>
            </w:r>
          </w:p>
        </w:tc>
        <w:tc>
          <w:tcPr>
            <w:tcW w:w="2453" w:type="dxa"/>
            <w:vAlign w:val="center"/>
          </w:tcPr>
          <w:p w14:paraId="34B41ADC"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C772A6F" w14:textId="77777777" w:rsidR="00D05040" w:rsidRPr="00D05040" w:rsidRDefault="00D05040" w:rsidP="00C36CFF">
            <w:pPr>
              <w:jc w:val="right"/>
            </w:pPr>
            <w:r w:rsidRPr="00D05040">
              <w:t>625</w:t>
            </w:r>
          </w:p>
        </w:tc>
        <w:tc>
          <w:tcPr>
            <w:tcW w:w="1587" w:type="dxa"/>
            <w:vAlign w:val="center"/>
          </w:tcPr>
          <w:p w14:paraId="02A3CD3A" w14:textId="77777777" w:rsidR="00D05040" w:rsidRPr="00D05040" w:rsidRDefault="00D05040" w:rsidP="00C36CFF">
            <w:pPr>
              <w:jc w:val="right"/>
            </w:pPr>
            <w:r w:rsidRPr="00D05040">
              <w:t>10</w:t>
            </w:r>
          </w:p>
        </w:tc>
      </w:tr>
      <w:tr w:rsidR="00D05040" w:rsidRPr="00D05040" w14:paraId="53F3C7A4" w14:textId="77777777" w:rsidTr="00C36CFF">
        <w:trPr>
          <w:cantSplit/>
          <w:jc w:val="center"/>
        </w:trPr>
        <w:tc>
          <w:tcPr>
            <w:tcW w:w="3587" w:type="dxa"/>
          </w:tcPr>
          <w:p w14:paraId="146901E1" w14:textId="77777777" w:rsidR="00D05040" w:rsidRPr="00D05040" w:rsidRDefault="00D05040" w:rsidP="00D05040">
            <w:proofErr w:type="spellStart"/>
            <w:r w:rsidRPr="00D05040">
              <w:t>Butylbenzyl</w:t>
            </w:r>
            <w:proofErr w:type="spellEnd"/>
            <w:r w:rsidRPr="00D05040">
              <w:t xml:space="preserve"> Phthalate</w:t>
            </w:r>
          </w:p>
        </w:tc>
        <w:tc>
          <w:tcPr>
            <w:tcW w:w="2453" w:type="dxa"/>
            <w:vAlign w:val="center"/>
          </w:tcPr>
          <w:p w14:paraId="1B79D22F"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2B810674" w14:textId="77777777" w:rsidR="00D05040" w:rsidRPr="00D05040" w:rsidRDefault="00D05040" w:rsidP="00C36CFF">
            <w:pPr>
              <w:jc w:val="right"/>
            </w:pPr>
            <w:r w:rsidRPr="00D05040">
              <w:t>625</w:t>
            </w:r>
          </w:p>
        </w:tc>
        <w:tc>
          <w:tcPr>
            <w:tcW w:w="1587" w:type="dxa"/>
            <w:vAlign w:val="center"/>
          </w:tcPr>
          <w:p w14:paraId="0FE15E85" w14:textId="77777777" w:rsidR="00D05040" w:rsidRPr="00D05040" w:rsidRDefault="00D05040" w:rsidP="00C36CFF">
            <w:pPr>
              <w:jc w:val="right"/>
            </w:pPr>
            <w:r w:rsidRPr="00D05040">
              <w:t>10</w:t>
            </w:r>
          </w:p>
        </w:tc>
      </w:tr>
      <w:tr w:rsidR="00D05040" w:rsidRPr="00D05040" w14:paraId="62F27A20" w14:textId="77777777" w:rsidTr="00C36CFF">
        <w:trPr>
          <w:cantSplit/>
          <w:jc w:val="center"/>
        </w:trPr>
        <w:tc>
          <w:tcPr>
            <w:tcW w:w="3587" w:type="dxa"/>
          </w:tcPr>
          <w:p w14:paraId="4A3EC8AD" w14:textId="77777777" w:rsidR="00D05040" w:rsidRPr="00D05040" w:rsidRDefault="00D05040" w:rsidP="00D05040">
            <w:r w:rsidRPr="00D05040">
              <w:t>4-Chloro-3-cresol</w:t>
            </w:r>
          </w:p>
        </w:tc>
        <w:tc>
          <w:tcPr>
            <w:tcW w:w="2453" w:type="dxa"/>
            <w:vAlign w:val="center"/>
          </w:tcPr>
          <w:p w14:paraId="65A5767A"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7BF1A2A" w14:textId="77777777" w:rsidR="00D05040" w:rsidRPr="00D05040" w:rsidRDefault="00D05040" w:rsidP="00C36CFF">
            <w:pPr>
              <w:jc w:val="right"/>
            </w:pPr>
            <w:r w:rsidRPr="00D05040">
              <w:t>625</w:t>
            </w:r>
          </w:p>
        </w:tc>
        <w:tc>
          <w:tcPr>
            <w:tcW w:w="1587" w:type="dxa"/>
            <w:vAlign w:val="center"/>
          </w:tcPr>
          <w:p w14:paraId="195B69B1" w14:textId="77777777" w:rsidR="00D05040" w:rsidRPr="00D05040" w:rsidRDefault="00D05040" w:rsidP="00C36CFF">
            <w:pPr>
              <w:jc w:val="right"/>
            </w:pPr>
            <w:r w:rsidRPr="00D05040">
              <w:t>10</w:t>
            </w:r>
          </w:p>
        </w:tc>
      </w:tr>
      <w:tr w:rsidR="00D05040" w:rsidRPr="00D05040" w14:paraId="21673C17" w14:textId="77777777" w:rsidTr="00C36CFF">
        <w:trPr>
          <w:cantSplit/>
          <w:jc w:val="center"/>
        </w:trPr>
        <w:tc>
          <w:tcPr>
            <w:tcW w:w="3587" w:type="dxa"/>
          </w:tcPr>
          <w:p w14:paraId="0B43FAC4" w14:textId="77777777" w:rsidR="00D05040" w:rsidRPr="00D05040" w:rsidRDefault="00D05040" w:rsidP="00D05040">
            <w:r w:rsidRPr="00D05040">
              <w:t>2-Chlorophenol</w:t>
            </w:r>
          </w:p>
        </w:tc>
        <w:tc>
          <w:tcPr>
            <w:tcW w:w="2453" w:type="dxa"/>
            <w:vAlign w:val="center"/>
          </w:tcPr>
          <w:p w14:paraId="49F7DC36"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44C7E77F" w14:textId="77777777" w:rsidR="00D05040" w:rsidRPr="00D05040" w:rsidRDefault="00D05040" w:rsidP="00C36CFF">
            <w:pPr>
              <w:jc w:val="right"/>
            </w:pPr>
            <w:r w:rsidRPr="00D05040">
              <w:t>625</w:t>
            </w:r>
          </w:p>
        </w:tc>
        <w:tc>
          <w:tcPr>
            <w:tcW w:w="1587" w:type="dxa"/>
            <w:vAlign w:val="center"/>
          </w:tcPr>
          <w:p w14:paraId="4408D1D9" w14:textId="77777777" w:rsidR="00D05040" w:rsidRPr="00D05040" w:rsidRDefault="00D05040" w:rsidP="00C36CFF">
            <w:pPr>
              <w:jc w:val="right"/>
            </w:pPr>
            <w:r w:rsidRPr="00D05040">
              <w:t>10</w:t>
            </w:r>
          </w:p>
        </w:tc>
      </w:tr>
      <w:tr w:rsidR="00D05040" w:rsidRPr="00D05040" w14:paraId="6D60F6C6" w14:textId="77777777" w:rsidTr="00C36CFF">
        <w:trPr>
          <w:cantSplit/>
          <w:jc w:val="center"/>
        </w:trPr>
        <w:tc>
          <w:tcPr>
            <w:tcW w:w="3587" w:type="dxa"/>
          </w:tcPr>
          <w:p w14:paraId="1078F20F" w14:textId="77777777" w:rsidR="00D05040" w:rsidRPr="00D05040" w:rsidRDefault="00D05040" w:rsidP="00D05040">
            <w:r w:rsidRPr="00D05040">
              <w:t>Di-N-Butyl Phthalate</w:t>
            </w:r>
          </w:p>
        </w:tc>
        <w:tc>
          <w:tcPr>
            <w:tcW w:w="2453" w:type="dxa"/>
            <w:vAlign w:val="center"/>
          </w:tcPr>
          <w:p w14:paraId="0AEAE9AB"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112EBC8" w14:textId="77777777" w:rsidR="00D05040" w:rsidRPr="00D05040" w:rsidRDefault="00D05040" w:rsidP="00C36CFF">
            <w:pPr>
              <w:jc w:val="right"/>
            </w:pPr>
            <w:r w:rsidRPr="00D05040">
              <w:t>625</w:t>
            </w:r>
          </w:p>
        </w:tc>
        <w:tc>
          <w:tcPr>
            <w:tcW w:w="1587" w:type="dxa"/>
            <w:vAlign w:val="center"/>
          </w:tcPr>
          <w:p w14:paraId="7DEC4D5D" w14:textId="77777777" w:rsidR="00D05040" w:rsidRPr="00D05040" w:rsidRDefault="00D05040" w:rsidP="00C36CFF">
            <w:pPr>
              <w:jc w:val="right"/>
            </w:pPr>
            <w:r w:rsidRPr="00D05040">
              <w:t>10</w:t>
            </w:r>
          </w:p>
        </w:tc>
      </w:tr>
      <w:tr w:rsidR="00D05040" w:rsidRPr="00D05040" w14:paraId="7790B195" w14:textId="77777777" w:rsidTr="00C36CFF">
        <w:trPr>
          <w:cantSplit/>
          <w:jc w:val="center"/>
        </w:trPr>
        <w:tc>
          <w:tcPr>
            <w:tcW w:w="3587" w:type="dxa"/>
          </w:tcPr>
          <w:p w14:paraId="3BE7EBDD" w14:textId="77777777" w:rsidR="00D05040" w:rsidRPr="00D05040" w:rsidRDefault="00D05040" w:rsidP="00D05040">
            <w:r w:rsidRPr="00D05040">
              <w:t>1,2-Dichlorobenzene</w:t>
            </w:r>
          </w:p>
        </w:tc>
        <w:tc>
          <w:tcPr>
            <w:tcW w:w="2453" w:type="dxa"/>
            <w:vAlign w:val="center"/>
          </w:tcPr>
          <w:p w14:paraId="4B504058"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60C15F9C" w14:textId="77777777" w:rsidR="00D05040" w:rsidRPr="00D05040" w:rsidRDefault="00D05040" w:rsidP="00C36CFF">
            <w:pPr>
              <w:jc w:val="right"/>
            </w:pPr>
            <w:r w:rsidRPr="00D05040">
              <w:t>625</w:t>
            </w:r>
          </w:p>
        </w:tc>
        <w:tc>
          <w:tcPr>
            <w:tcW w:w="1587" w:type="dxa"/>
            <w:vAlign w:val="center"/>
          </w:tcPr>
          <w:p w14:paraId="757DD63C" w14:textId="77777777" w:rsidR="00D05040" w:rsidRPr="00D05040" w:rsidRDefault="00D05040" w:rsidP="00C36CFF">
            <w:pPr>
              <w:jc w:val="right"/>
            </w:pPr>
            <w:r w:rsidRPr="00D05040">
              <w:t>10</w:t>
            </w:r>
          </w:p>
        </w:tc>
      </w:tr>
      <w:tr w:rsidR="00D05040" w:rsidRPr="00D05040" w14:paraId="5435BCF4" w14:textId="77777777" w:rsidTr="00C36CFF">
        <w:trPr>
          <w:cantSplit/>
          <w:jc w:val="center"/>
        </w:trPr>
        <w:tc>
          <w:tcPr>
            <w:tcW w:w="3587" w:type="dxa"/>
          </w:tcPr>
          <w:p w14:paraId="04F98FA7" w14:textId="77777777" w:rsidR="00D05040" w:rsidRPr="00D05040" w:rsidRDefault="00D05040" w:rsidP="00D05040">
            <w:r w:rsidRPr="00D05040">
              <w:t>1,3-Dichlorobenzene</w:t>
            </w:r>
          </w:p>
        </w:tc>
        <w:tc>
          <w:tcPr>
            <w:tcW w:w="2453" w:type="dxa"/>
            <w:vAlign w:val="center"/>
          </w:tcPr>
          <w:p w14:paraId="7508AA25"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68743B49" w14:textId="77777777" w:rsidR="00D05040" w:rsidRPr="00D05040" w:rsidRDefault="00D05040" w:rsidP="00C36CFF">
            <w:pPr>
              <w:jc w:val="right"/>
            </w:pPr>
            <w:r w:rsidRPr="00D05040">
              <w:t>625</w:t>
            </w:r>
          </w:p>
        </w:tc>
        <w:tc>
          <w:tcPr>
            <w:tcW w:w="1587" w:type="dxa"/>
            <w:vAlign w:val="center"/>
          </w:tcPr>
          <w:p w14:paraId="4E134473" w14:textId="77777777" w:rsidR="00D05040" w:rsidRPr="00D05040" w:rsidRDefault="00D05040" w:rsidP="00C36CFF">
            <w:pPr>
              <w:jc w:val="right"/>
            </w:pPr>
            <w:r w:rsidRPr="00D05040">
              <w:t>10</w:t>
            </w:r>
          </w:p>
        </w:tc>
      </w:tr>
      <w:tr w:rsidR="00D05040" w:rsidRPr="00D05040" w14:paraId="2F197917" w14:textId="77777777" w:rsidTr="00C36CFF">
        <w:trPr>
          <w:cantSplit/>
          <w:jc w:val="center"/>
        </w:trPr>
        <w:tc>
          <w:tcPr>
            <w:tcW w:w="3587" w:type="dxa"/>
          </w:tcPr>
          <w:p w14:paraId="2C9EB9EE" w14:textId="77777777" w:rsidR="00D05040" w:rsidRPr="00D05040" w:rsidRDefault="00D05040" w:rsidP="00D05040">
            <w:r w:rsidRPr="00D05040">
              <w:t>1,4-Dichlorobenzene</w:t>
            </w:r>
          </w:p>
        </w:tc>
        <w:tc>
          <w:tcPr>
            <w:tcW w:w="2453" w:type="dxa"/>
            <w:vAlign w:val="center"/>
          </w:tcPr>
          <w:p w14:paraId="604F9868"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6896A96B" w14:textId="77777777" w:rsidR="00D05040" w:rsidRPr="00D05040" w:rsidRDefault="00D05040" w:rsidP="00C36CFF">
            <w:pPr>
              <w:jc w:val="right"/>
            </w:pPr>
            <w:r w:rsidRPr="00D05040">
              <w:t>625</w:t>
            </w:r>
          </w:p>
        </w:tc>
        <w:tc>
          <w:tcPr>
            <w:tcW w:w="1587" w:type="dxa"/>
            <w:vAlign w:val="center"/>
          </w:tcPr>
          <w:p w14:paraId="76EE4D54" w14:textId="77777777" w:rsidR="00D05040" w:rsidRPr="00D05040" w:rsidRDefault="00D05040" w:rsidP="00C36CFF">
            <w:pPr>
              <w:jc w:val="right"/>
            </w:pPr>
            <w:r w:rsidRPr="00D05040">
              <w:t>10</w:t>
            </w:r>
          </w:p>
        </w:tc>
      </w:tr>
      <w:tr w:rsidR="00D05040" w:rsidRPr="00D05040" w14:paraId="42A1EBD8" w14:textId="77777777" w:rsidTr="00C36CFF">
        <w:trPr>
          <w:cantSplit/>
          <w:jc w:val="center"/>
        </w:trPr>
        <w:tc>
          <w:tcPr>
            <w:tcW w:w="3587" w:type="dxa"/>
          </w:tcPr>
          <w:p w14:paraId="7F473EA5" w14:textId="77777777" w:rsidR="00D05040" w:rsidRPr="00D05040" w:rsidRDefault="00D05040" w:rsidP="00D05040">
            <w:r w:rsidRPr="00D05040">
              <w:t>2,4-Dichlorophenol</w:t>
            </w:r>
          </w:p>
        </w:tc>
        <w:tc>
          <w:tcPr>
            <w:tcW w:w="2453" w:type="dxa"/>
            <w:vAlign w:val="center"/>
          </w:tcPr>
          <w:p w14:paraId="6B3B313B"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58DC96D9" w14:textId="77777777" w:rsidR="00D05040" w:rsidRPr="00D05040" w:rsidRDefault="00D05040" w:rsidP="00C36CFF">
            <w:pPr>
              <w:jc w:val="right"/>
            </w:pPr>
            <w:r w:rsidRPr="00D05040">
              <w:t>625</w:t>
            </w:r>
          </w:p>
        </w:tc>
        <w:tc>
          <w:tcPr>
            <w:tcW w:w="1587" w:type="dxa"/>
            <w:vAlign w:val="center"/>
          </w:tcPr>
          <w:p w14:paraId="2193EAC2" w14:textId="77777777" w:rsidR="00D05040" w:rsidRPr="00D05040" w:rsidRDefault="00D05040" w:rsidP="00C36CFF">
            <w:pPr>
              <w:jc w:val="right"/>
            </w:pPr>
            <w:r w:rsidRPr="00D05040">
              <w:t>10</w:t>
            </w:r>
          </w:p>
        </w:tc>
      </w:tr>
      <w:tr w:rsidR="00D05040" w:rsidRPr="00D05040" w14:paraId="2F28723B" w14:textId="77777777" w:rsidTr="00C36CFF">
        <w:trPr>
          <w:cantSplit/>
          <w:jc w:val="center"/>
        </w:trPr>
        <w:tc>
          <w:tcPr>
            <w:tcW w:w="3587" w:type="dxa"/>
          </w:tcPr>
          <w:p w14:paraId="58E18F5D" w14:textId="77777777" w:rsidR="00D05040" w:rsidRPr="00D05040" w:rsidRDefault="00D05040" w:rsidP="00D05040">
            <w:r w:rsidRPr="00D05040">
              <w:t>Diethyl Phthalate</w:t>
            </w:r>
          </w:p>
        </w:tc>
        <w:tc>
          <w:tcPr>
            <w:tcW w:w="2453" w:type="dxa"/>
            <w:vAlign w:val="center"/>
          </w:tcPr>
          <w:p w14:paraId="6045D114"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172D47D" w14:textId="77777777" w:rsidR="00D05040" w:rsidRPr="00D05040" w:rsidRDefault="00D05040" w:rsidP="00C36CFF">
            <w:pPr>
              <w:jc w:val="right"/>
            </w:pPr>
            <w:r w:rsidRPr="00D05040">
              <w:t>625</w:t>
            </w:r>
          </w:p>
        </w:tc>
        <w:tc>
          <w:tcPr>
            <w:tcW w:w="1587" w:type="dxa"/>
            <w:vAlign w:val="center"/>
          </w:tcPr>
          <w:p w14:paraId="5D4EB2A6" w14:textId="77777777" w:rsidR="00D05040" w:rsidRPr="00D05040" w:rsidRDefault="00D05040" w:rsidP="00C36CFF">
            <w:pPr>
              <w:jc w:val="right"/>
            </w:pPr>
            <w:r w:rsidRPr="00D05040">
              <w:t>10</w:t>
            </w:r>
          </w:p>
        </w:tc>
      </w:tr>
      <w:tr w:rsidR="00D05040" w:rsidRPr="00D05040" w14:paraId="508AF9AC" w14:textId="77777777" w:rsidTr="00C36CFF">
        <w:trPr>
          <w:cantSplit/>
          <w:jc w:val="center"/>
        </w:trPr>
        <w:tc>
          <w:tcPr>
            <w:tcW w:w="3587" w:type="dxa"/>
          </w:tcPr>
          <w:p w14:paraId="3DB318CD" w14:textId="77777777" w:rsidR="00D05040" w:rsidRPr="00D05040" w:rsidRDefault="00D05040" w:rsidP="00D05040">
            <w:r w:rsidRPr="00D05040">
              <w:t>2,4-Dimethylphenol</w:t>
            </w:r>
          </w:p>
        </w:tc>
        <w:tc>
          <w:tcPr>
            <w:tcW w:w="2453" w:type="dxa"/>
            <w:vAlign w:val="center"/>
          </w:tcPr>
          <w:p w14:paraId="1ACB425F"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02BDFE72" w14:textId="77777777" w:rsidR="00D05040" w:rsidRPr="00D05040" w:rsidRDefault="00D05040" w:rsidP="00C36CFF">
            <w:pPr>
              <w:jc w:val="right"/>
            </w:pPr>
            <w:r w:rsidRPr="00D05040">
              <w:t>625</w:t>
            </w:r>
          </w:p>
        </w:tc>
        <w:tc>
          <w:tcPr>
            <w:tcW w:w="1587" w:type="dxa"/>
            <w:vAlign w:val="center"/>
          </w:tcPr>
          <w:p w14:paraId="4DD71D47" w14:textId="77777777" w:rsidR="00D05040" w:rsidRPr="00D05040" w:rsidRDefault="00D05040" w:rsidP="00C36CFF">
            <w:pPr>
              <w:jc w:val="right"/>
            </w:pPr>
            <w:r w:rsidRPr="00D05040">
              <w:t>10</w:t>
            </w:r>
          </w:p>
        </w:tc>
      </w:tr>
      <w:tr w:rsidR="00D05040" w:rsidRPr="00D05040" w14:paraId="1F198A57" w14:textId="77777777" w:rsidTr="00C36CFF">
        <w:trPr>
          <w:cantSplit/>
          <w:jc w:val="center"/>
        </w:trPr>
        <w:tc>
          <w:tcPr>
            <w:tcW w:w="3587" w:type="dxa"/>
          </w:tcPr>
          <w:p w14:paraId="7E9913E5" w14:textId="77777777" w:rsidR="00D05040" w:rsidRPr="00D05040" w:rsidRDefault="00D05040" w:rsidP="00D05040">
            <w:r w:rsidRPr="00D05040">
              <w:t>Dimethyl Phthalate</w:t>
            </w:r>
          </w:p>
        </w:tc>
        <w:tc>
          <w:tcPr>
            <w:tcW w:w="2453" w:type="dxa"/>
            <w:vAlign w:val="center"/>
          </w:tcPr>
          <w:p w14:paraId="519D4548"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977B632" w14:textId="77777777" w:rsidR="00D05040" w:rsidRPr="00D05040" w:rsidRDefault="00D05040" w:rsidP="00C36CFF">
            <w:pPr>
              <w:jc w:val="right"/>
            </w:pPr>
            <w:r w:rsidRPr="00D05040">
              <w:t>625</w:t>
            </w:r>
          </w:p>
        </w:tc>
        <w:tc>
          <w:tcPr>
            <w:tcW w:w="1587" w:type="dxa"/>
            <w:vAlign w:val="center"/>
          </w:tcPr>
          <w:p w14:paraId="20956A3E" w14:textId="77777777" w:rsidR="00D05040" w:rsidRPr="00D05040" w:rsidRDefault="00D05040" w:rsidP="00C36CFF">
            <w:pPr>
              <w:jc w:val="right"/>
            </w:pPr>
            <w:r w:rsidRPr="00D05040">
              <w:t>10</w:t>
            </w:r>
          </w:p>
        </w:tc>
      </w:tr>
      <w:tr w:rsidR="00D05040" w:rsidRPr="00D05040" w14:paraId="69178617" w14:textId="77777777" w:rsidTr="00C36CFF">
        <w:trPr>
          <w:cantSplit/>
          <w:jc w:val="center"/>
        </w:trPr>
        <w:tc>
          <w:tcPr>
            <w:tcW w:w="3587" w:type="dxa"/>
          </w:tcPr>
          <w:p w14:paraId="31DCFFD3" w14:textId="77777777" w:rsidR="00D05040" w:rsidRPr="00D05040" w:rsidRDefault="00D05040" w:rsidP="00D05040">
            <w:r w:rsidRPr="00D05040">
              <w:t>4,6-Dinitro-2-Methylphenol</w:t>
            </w:r>
          </w:p>
        </w:tc>
        <w:tc>
          <w:tcPr>
            <w:tcW w:w="2453" w:type="dxa"/>
            <w:vAlign w:val="center"/>
          </w:tcPr>
          <w:p w14:paraId="064F21CA"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24CFF795" w14:textId="77777777" w:rsidR="00D05040" w:rsidRPr="00D05040" w:rsidRDefault="00D05040" w:rsidP="00C36CFF">
            <w:pPr>
              <w:jc w:val="right"/>
            </w:pPr>
            <w:r w:rsidRPr="00D05040">
              <w:t>625</w:t>
            </w:r>
          </w:p>
        </w:tc>
        <w:tc>
          <w:tcPr>
            <w:tcW w:w="1587" w:type="dxa"/>
            <w:vAlign w:val="center"/>
          </w:tcPr>
          <w:p w14:paraId="5959E79E" w14:textId="77777777" w:rsidR="00D05040" w:rsidRPr="00D05040" w:rsidRDefault="00D05040" w:rsidP="00C36CFF">
            <w:pPr>
              <w:jc w:val="right"/>
            </w:pPr>
            <w:r w:rsidRPr="00D05040">
              <w:t>10</w:t>
            </w:r>
          </w:p>
        </w:tc>
      </w:tr>
      <w:tr w:rsidR="00D05040" w:rsidRPr="00D05040" w14:paraId="7446C5AE" w14:textId="77777777" w:rsidTr="00C36CFF">
        <w:trPr>
          <w:cantSplit/>
          <w:jc w:val="center"/>
        </w:trPr>
        <w:tc>
          <w:tcPr>
            <w:tcW w:w="3587" w:type="dxa"/>
          </w:tcPr>
          <w:p w14:paraId="46801D90" w14:textId="77777777" w:rsidR="00D05040" w:rsidRPr="00D05040" w:rsidRDefault="00D05040" w:rsidP="00D05040">
            <w:r w:rsidRPr="00D05040">
              <w:t>2,4-Dinitrophenol</w:t>
            </w:r>
          </w:p>
        </w:tc>
        <w:tc>
          <w:tcPr>
            <w:tcW w:w="2453" w:type="dxa"/>
            <w:vAlign w:val="center"/>
          </w:tcPr>
          <w:p w14:paraId="3BFAE4CB" w14:textId="77777777" w:rsidR="00D05040" w:rsidRPr="00D05040" w:rsidRDefault="00D05040" w:rsidP="00C36CFF">
            <w:pPr>
              <w:jc w:val="right"/>
            </w:pPr>
            <w:r w:rsidRPr="00D05040">
              <w:t xml:space="preserve">50 </w:t>
            </w:r>
            <w:proofErr w:type="spellStart"/>
            <w:r w:rsidRPr="00D05040">
              <w:t>μg</w:t>
            </w:r>
            <w:proofErr w:type="spellEnd"/>
            <w:r w:rsidRPr="00D05040">
              <w:t>/l</w:t>
            </w:r>
          </w:p>
        </w:tc>
        <w:tc>
          <w:tcPr>
            <w:tcW w:w="2453" w:type="dxa"/>
            <w:vAlign w:val="center"/>
          </w:tcPr>
          <w:p w14:paraId="23282487" w14:textId="77777777" w:rsidR="00D05040" w:rsidRPr="00D05040" w:rsidRDefault="00D05040" w:rsidP="00C36CFF">
            <w:pPr>
              <w:jc w:val="right"/>
            </w:pPr>
            <w:r w:rsidRPr="00D05040">
              <w:t>625</w:t>
            </w:r>
          </w:p>
        </w:tc>
        <w:tc>
          <w:tcPr>
            <w:tcW w:w="1587" w:type="dxa"/>
            <w:vAlign w:val="center"/>
          </w:tcPr>
          <w:p w14:paraId="560E0E48" w14:textId="77777777" w:rsidR="00D05040" w:rsidRPr="00D05040" w:rsidRDefault="00D05040" w:rsidP="00C36CFF">
            <w:pPr>
              <w:jc w:val="right"/>
            </w:pPr>
            <w:r w:rsidRPr="00D05040">
              <w:t>50</w:t>
            </w:r>
          </w:p>
        </w:tc>
      </w:tr>
      <w:tr w:rsidR="00D05040" w:rsidRPr="00D05040" w14:paraId="42A8CFE4" w14:textId="77777777" w:rsidTr="00C36CFF">
        <w:trPr>
          <w:cantSplit/>
          <w:jc w:val="center"/>
        </w:trPr>
        <w:tc>
          <w:tcPr>
            <w:tcW w:w="3587" w:type="dxa"/>
          </w:tcPr>
          <w:p w14:paraId="5A1AA922" w14:textId="77777777" w:rsidR="00D05040" w:rsidRPr="00D05040" w:rsidRDefault="00D05040" w:rsidP="00D05040">
            <w:r w:rsidRPr="00D05040">
              <w:t>2,4-Dinitrotoluene</w:t>
            </w:r>
          </w:p>
        </w:tc>
        <w:tc>
          <w:tcPr>
            <w:tcW w:w="2453" w:type="dxa"/>
            <w:vAlign w:val="center"/>
          </w:tcPr>
          <w:p w14:paraId="4BD7602E"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2091B4F5" w14:textId="77777777" w:rsidR="00D05040" w:rsidRPr="00D05040" w:rsidRDefault="00D05040" w:rsidP="00C36CFF">
            <w:pPr>
              <w:jc w:val="right"/>
            </w:pPr>
            <w:r w:rsidRPr="00D05040">
              <w:t>625</w:t>
            </w:r>
          </w:p>
        </w:tc>
        <w:tc>
          <w:tcPr>
            <w:tcW w:w="1587" w:type="dxa"/>
            <w:vAlign w:val="center"/>
          </w:tcPr>
          <w:p w14:paraId="10D7D23B" w14:textId="77777777" w:rsidR="00D05040" w:rsidRPr="00D05040" w:rsidRDefault="00D05040" w:rsidP="00C36CFF">
            <w:pPr>
              <w:jc w:val="right"/>
            </w:pPr>
            <w:r w:rsidRPr="00D05040">
              <w:t>10</w:t>
            </w:r>
          </w:p>
        </w:tc>
      </w:tr>
      <w:tr w:rsidR="00D05040" w:rsidRPr="00D05040" w14:paraId="7C9EA9FA" w14:textId="77777777" w:rsidTr="00C36CFF">
        <w:trPr>
          <w:cantSplit/>
          <w:jc w:val="center"/>
        </w:trPr>
        <w:tc>
          <w:tcPr>
            <w:tcW w:w="3587" w:type="dxa"/>
          </w:tcPr>
          <w:p w14:paraId="613C28FB" w14:textId="77777777" w:rsidR="00D05040" w:rsidRPr="00D05040" w:rsidRDefault="00D05040" w:rsidP="00D05040">
            <w:r w:rsidRPr="00D05040">
              <w:t>2,6-Dinitrotoluene</w:t>
            </w:r>
          </w:p>
        </w:tc>
        <w:tc>
          <w:tcPr>
            <w:tcW w:w="2453" w:type="dxa"/>
            <w:vAlign w:val="center"/>
          </w:tcPr>
          <w:p w14:paraId="5BFD0624"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4E16E92" w14:textId="77777777" w:rsidR="00D05040" w:rsidRPr="00D05040" w:rsidRDefault="00D05040" w:rsidP="00C36CFF">
            <w:pPr>
              <w:jc w:val="right"/>
            </w:pPr>
            <w:r w:rsidRPr="00D05040">
              <w:t>625</w:t>
            </w:r>
          </w:p>
        </w:tc>
        <w:tc>
          <w:tcPr>
            <w:tcW w:w="1587" w:type="dxa"/>
            <w:vAlign w:val="center"/>
          </w:tcPr>
          <w:p w14:paraId="275B8233" w14:textId="77777777" w:rsidR="00D05040" w:rsidRPr="00D05040" w:rsidRDefault="00D05040" w:rsidP="00C36CFF">
            <w:pPr>
              <w:jc w:val="right"/>
            </w:pPr>
            <w:r w:rsidRPr="00D05040">
              <w:t>10</w:t>
            </w:r>
          </w:p>
        </w:tc>
      </w:tr>
      <w:tr w:rsidR="00D05040" w:rsidRPr="00D05040" w14:paraId="21C2884A" w14:textId="77777777" w:rsidTr="00C36CFF">
        <w:trPr>
          <w:cantSplit/>
          <w:jc w:val="center"/>
        </w:trPr>
        <w:tc>
          <w:tcPr>
            <w:tcW w:w="3587" w:type="dxa"/>
          </w:tcPr>
          <w:p w14:paraId="6DEBD8A6" w14:textId="77777777" w:rsidR="00D05040" w:rsidRPr="00D05040" w:rsidRDefault="00D05040" w:rsidP="00D05040">
            <w:r w:rsidRPr="00D05040">
              <w:t>Hexachlorobenzene</w:t>
            </w:r>
          </w:p>
        </w:tc>
        <w:tc>
          <w:tcPr>
            <w:tcW w:w="2453" w:type="dxa"/>
            <w:vAlign w:val="center"/>
          </w:tcPr>
          <w:p w14:paraId="0BE349D3"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2993DE53" w14:textId="77777777" w:rsidR="00D05040" w:rsidRPr="00D05040" w:rsidRDefault="00D05040" w:rsidP="00C36CFF">
            <w:pPr>
              <w:jc w:val="right"/>
            </w:pPr>
            <w:r w:rsidRPr="00D05040">
              <w:t>625</w:t>
            </w:r>
          </w:p>
        </w:tc>
        <w:tc>
          <w:tcPr>
            <w:tcW w:w="1587" w:type="dxa"/>
            <w:vAlign w:val="center"/>
          </w:tcPr>
          <w:p w14:paraId="28C4D23F" w14:textId="77777777" w:rsidR="00D05040" w:rsidRPr="00D05040" w:rsidRDefault="00D05040" w:rsidP="00C36CFF">
            <w:pPr>
              <w:jc w:val="right"/>
            </w:pPr>
            <w:r w:rsidRPr="00D05040">
              <w:t>10</w:t>
            </w:r>
          </w:p>
        </w:tc>
      </w:tr>
      <w:tr w:rsidR="00D05040" w:rsidRPr="00D05040" w14:paraId="61D4DABB" w14:textId="77777777" w:rsidTr="00C36CFF">
        <w:trPr>
          <w:cantSplit/>
          <w:jc w:val="center"/>
        </w:trPr>
        <w:tc>
          <w:tcPr>
            <w:tcW w:w="3587" w:type="dxa"/>
          </w:tcPr>
          <w:p w14:paraId="3EF34AB6" w14:textId="77777777" w:rsidR="00D05040" w:rsidRPr="00D05040" w:rsidRDefault="00D05040" w:rsidP="00D05040">
            <w:r w:rsidRPr="00D05040">
              <w:t>Hexachlorobutadiene</w:t>
            </w:r>
          </w:p>
        </w:tc>
        <w:tc>
          <w:tcPr>
            <w:tcW w:w="2453" w:type="dxa"/>
            <w:vAlign w:val="center"/>
          </w:tcPr>
          <w:p w14:paraId="1685FB11"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2CFD7193" w14:textId="77777777" w:rsidR="00D05040" w:rsidRPr="00D05040" w:rsidRDefault="00D05040" w:rsidP="00C36CFF">
            <w:pPr>
              <w:jc w:val="right"/>
            </w:pPr>
            <w:r w:rsidRPr="00D05040">
              <w:t>625</w:t>
            </w:r>
          </w:p>
        </w:tc>
        <w:tc>
          <w:tcPr>
            <w:tcW w:w="1587" w:type="dxa"/>
            <w:vAlign w:val="center"/>
          </w:tcPr>
          <w:p w14:paraId="11FAE94D" w14:textId="77777777" w:rsidR="00D05040" w:rsidRPr="00D05040" w:rsidRDefault="00D05040" w:rsidP="00C36CFF">
            <w:pPr>
              <w:jc w:val="right"/>
            </w:pPr>
            <w:r w:rsidRPr="00D05040">
              <w:t>10</w:t>
            </w:r>
          </w:p>
        </w:tc>
      </w:tr>
      <w:tr w:rsidR="00D05040" w:rsidRPr="00D05040" w14:paraId="41C3221B" w14:textId="77777777" w:rsidTr="00C36CFF">
        <w:trPr>
          <w:cantSplit/>
          <w:jc w:val="center"/>
        </w:trPr>
        <w:tc>
          <w:tcPr>
            <w:tcW w:w="3587" w:type="dxa"/>
          </w:tcPr>
          <w:p w14:paraId="3DD814C5" w14:textId="77777777" w:rsidR="00D05040" w:rsidRPr="00D05040" w:rsidRDefault="00D05040" w:rsidP="00D05040">
            <w:r w:rsidRPr="00D05040">
              <w:t>Hexachloroethane</w:t>
            </w:r>
          </w:p>
        </w:tc>
        <w:tc>
          <w:tcPr>
            <w:tcW w:w="2453" w:type="dxa"/>
            <w:vAlign w:val="center"/>
          </w:tcPr>
          <w:p w14:paraId="25A1A56E" w14:textId="77777777" w:rsidR="00D05040" w:rsidRPr="00D05040" w:rsidRDefault="00D05040" w:rsidP="00C36CFF">
            <w:pPr>
              <w:jc w:val="right"/>
            </w:pPr>
            <w:r w:rsidRPr="00D05040">
              <w:t xml:space="preserve">20 </w:t>
            </w:r>
            <w:proofErr w:type="spellStart"/>
            <w:r w:rsidRPr="00D05040">
              <w:t>μg</w:t>
            </w:r>
            <w:proofErr w:type="spellEnd"/>
            <w:r w:rsidRPr="00D05040">
              <w:t>/l</w:t>
            </w:r>
          </w:p>
        </w:tc>
        <w:tc>
          <w:tcPr>
            <w:tcW w:w="2453" w:type="dxa"/>
            <w:vAlign w:val="center"/>
          </w:tcPr>
          <w:p w14:paraId="45543AF6" w14:textId="77777777" w:rsidR="00D05040" w:rsidRPr="00D05040" w:rsidRDefault="00D05040" w:rsidP="00C36CFF">
            <w:pPr>
              <w:jc w:val="right"/>
            </w:pPr>
            <w:r w:rsidRPr="00D05040">
              <w:t>625</w:t>
            </w:r>
          </w:p>
        </w:tc>
        <w:tc>
          <w:tcPr>
            <w:tcW w:w="1587" w:type="dxa"/>
            <w:vAlign w:val="center"/>
          </w:tcPr>
          <w:p w14:paraId="4B66CC94" w14:textId="77777777" w:rsidR="00D05040" w:rsidRPr="00D05040" w:rsidRDefault="00D05040" w:rsidP="00C36CFF">
            <w:pPr>
              <w:jc w:val="right"/>
            </w:pPr>
            <w:r w:rsidRPr="00D05040">
              <w:t>10</w:t>
            </w:r>
          </w:p>
        </w:tc>
      </w:tr>
      <w:tr w:rsidR="00D05040" w:rsidRPr="00D05040" w14:paraId="61CCEF43" w14:textId="77777777" w:rsidTr="00C36CFF">
        <w:trPr>
          <w:cantSplit/>
          <w:jc w:val="center"/>
        </w:trPr>
        <w:tc>
          <w:tcPr>
            <w:tcW w:w="3587" w:type="dxa"/>
          </w:tcPr>
          <w:p w14:paraId="76004590" w14:textId="77777777" w:rsidR="00D05040" w:rsidRPr="00D05040" w:rsidRDefault="00D05040" w:rsidP="00D05040">
            <w:r w:rsidRPr="00D05040">
              <w:t>Nitrobenzene</w:t>
            </w:r>
          </w:p>
        </w:tc>
        <w:tc>
          <w:tcPr>
            <w:tcW w:w="2453" w:type="dxa"/>
            <w:vAlign w:val="center"/>
          </w:tcPr>
          <w:p w14:paraId="0379AAC4" w14:textId="77777777" w:rsidR="00D05040" w:rsidRPr="00D05040" w:rsidRDefault="00D05040" w:rsidP="00C36CFF">
            <w:pPr>
              <w:jc w:val="right"/>
            </w:pPr>
            <w:r w:rsidRPr="00D05040">
              <w:t xml:space="preserve">20 </w:t>
            </w:r>
            <w:proofErr w:type="spellStart"/>
            <w:r w:rsidRPr="00D05040">
              <w:t>μg</w:t>
            </w:r>
            <w:proofErr w:type="spellEnd"/>
            <w:r w:rsidRPr="00D05040">
              <w:t>/l</w:t>
            </w:r>
          </w:p>
        </w:tc>
        <w:tc>
          <w:tcPr>
            <w:tcW w:w="2453" w:type="dxa"/>
            <w:vAlign w:val="center"/>
          </w:tcPr>
          <w:p w14:paraId="6D98C1A5" w14:textId="77777777" w:rsidR="00D05040" w:rsidRPr="00D05040" w:rsidRDefault="00D05040" w:rsidP="00C36CFF">
            <w:pPr>
              <w:jc w:val="right"/>
            </w:pPr>
            <w:r w:rsidRPr="00D05040">
              <w:t>625</w:t>
            </w:r>
          </w:p>
        </w:tc>
        <w:tc>
          <w:tcPr>
            <w:tcW w:w="1587" w:type="dxa"/>
            <w:vAlign w:val="center"/>
          </w:tcPr>
          <w:p w14:paraId="1849C9BC" w14:textId="77777777" w:rsidR="00D05040" w:rsidRPr="00D05040" w:rsidRDefault="00D05040" w:rsidP="00C36CFF">
            <w:pPr>
              <w:jc w:val="right"/>
            </w:pPr>
            <w:r w:rsidRPr="00D05040">
              <w:t>10</w:t>
            </w:r>
          </w:p>
        </w:tc>
      </w:tr>
      <w:tr w:rsidR="00D05040" w:rsidRPr="00D05040" w14:paraId="3C8DBF49" w14:textId="77777777" w:rsidTr="00C36CFF">
        <w:trPr>
          <w:cantSplit/>
          <w:jc w:val="center"/>
        </w:trPr>
        <w:tc>
          <w:tcPr>
            <w:tcW w:w="3587" w:type="dxa"/>
          </w:tcPr>
          <w:p w14:paraId="0E03BF80" w14:textId="77777777" w:rsidR="00D05040" w:rsidRPr="00D05040" w:rsidRDefault="00D05040" w:rsidP="00D05040">
            <w:r w:rsidRPr="00D05040">
              <w:t>2-Nitrophenol</w:t>
            </w:r>
          </w:p>
        </w:tc>
        <w:tc>
          <w:tcPr>
            <w:tcW w:w="2453" w:type="dxa"/>
            <w:vAlign w:val="center"/>
          </w:tcPr>
          <w:p w14:paraId="40D64307"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76D63FDA" w14:textId="77777777" w:rsidR="00D05040" w:rsidRPr="00D05040" w:rsidRDefault="00D05040" w:rsidP="00C36CFF">
            <w:pPr>
              <w:jc w:val="right"/>
            </w:pPr>
            <w:r w:rsidRPr="00D05040">
              <w:t>625</w:t>
            </w:r>
          </w:p>
        </w:tc>
        <w:tc>
          <w:tcPr>
            <w:tcW w:w="1587" w:type="dxa"/>
            <w:vAlign w:val="center"/>
          </w:tcPr>
          <w:p w14:paraId="145C8602" w14:textId="77777777" w:rsidR="00D05040" w:rsidRPr="00D05040" w:rsidRDefault="00D05040" w:rsidP="00C36CFF">
            <w:pPr>
              <w:jc w:val="right"/>
            </w:pPr>
            <w:r w:rsidRPr="00D05040">
              <w:t>10</w:t>
            </w:r>
          </w:p>
        </w:tc>
      </w:tr>
      <w:tr w:rsidR="00D05040" w:rsidRPr="00D05040" w14:paraId="0EE001D1" w14:textId="77777777" w:rsidTr="00C36CFF">
        <w:trPr>
          <w:cantSplit/>
          <w:jc w:val="center"/>
        </w:trPr>
        <w:tc>
          <w:tcPr>
            <w:tcW w:w="3587" w:type="dxa"/>
          </w:tcPr>
          <w:p w14:paraId="24F03514" w14:textId="77777777" w:rsidR="00D05040" w:rsidRPr="00D05040" w:rsidRDefault="00D05040" w:rsidP="00D05040">
            <w:r w:rsidRPr="00D05040">
              <w:t>4-Nitrophenol</w:t>
            </w:r>
          </w:p>
        </w:tc>
        <w:tc>
          <w:tcPr>
            <w:tcW w:w="2453" w:type="dxa"/>
            <w:vAlign w:val="center"/>
          </w:tcPr>
          <w:p w14:paraId="2E3106C6"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29DDB0D9" w14:textId="77777777" w:rsidR="00D05040" w:rsidRPr="00D05040" w:rsidRDefault="00D05040" w:rsidP="00C36CFF">
            <w:pPr>
              <w:jc w:val="right"/>
            </w:pPr>
            <w:r w:rsidRPr="00D05040">
              <w:t>625</w:t>
            </w:r>
          </w:p>
        </w:tc>
        <w:tc>
          <w:tcPr>
            <w:tcW w:w="1587" w:type="dxa"/>
            <w:vAlign w:val="center"/>
          </w:tcPr>
          <w:p w14:paraId="38D64348" w14:textId="77777777" w:rsidR="00D05040" w:rsidRPr="00D05040" w:rsidRDefault="00D05040" w:rsidP="00C36CFF">
            <w:pPr>
              <w:jc w:val="right"/>
            </w:pPr>
            <w:r w:rsidRPr="00D05040">
              <w:t>10</w:t>
            </w:r>
          </w:p>
        </w:tc>
      </w:tr>
      <w:tr w:rsidR="00D05040" w:rsidRPr="00D05040" w14:paraId="33B65F91" w14:textId="77777777" w:rsidTr="00C36CFF">
        <w:trPr>
          <w:cantSplit/>
          <w:jc w:val="center"/>
        </w:trPr>
        <w:tc>
          <w:tcPr>
            <w:tcW w:w="3587" w:type="dxa"/>
          </w:tcPr>
          <w:p w14:paraId="42B26E8A" w14:textId="77777777" w:rsidR="00D05040" w:rsidRPr="00D05040" w:rsidRDefault="00D05040" w:rsidP="00D05040">
            <w:r w:rsidRPr="00D05040">
              <w:t>Phenol</w:t>
            </w:r>
          </w:p>
        </w:tc>
        <w:tc>
          <w:tcPr>
            <w:tcW w:w="2453" w:type="dxa"/>
            <w:vAlign w:val="center"/>
          </w:tcPr>
          <w:p w14:paraId="52478623"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CF1DD09" w14:textId="77777777" w:rsidR="00D05040" w:rsidRPr="00D05040" w:rsidRDefault="00D05040" w:rsidP="00C36CFF">
            <w:pPr>
              <w:jc w:val="right"/>
            </w:pPr>
            <w:r w:rsidRPr="00D05040">
              <w:t>625</w:t>
            </w:r>
          </w:p>
        </w:tc>
        <w:tc>
          <w:tcPr>
            <w:tcW w:w="1587" w:type="dxa"/>
            <w:vAlign w:val="center"/>
          </w:tcPr>
          <w:p w14:paraId="05B96077" w14:textId="77777777" w:rsidR="00D05040" w:rsidRPr="00D05040" w:rsidRDefault="00D05040" w:rsidP="00C36CFF">
            <w:pPr>
              <w:jc w:val="right"/>
            </w:pPr>
            <w:r w:rsidRPr="00D05040">
              <w:t>10</w:t>
            </w:r>
          </w:p>
        </w:tc>
      </w:tr>
      <w:tr w:rsidR="00D05040" w:rsidRPr="00D05040" w14:paraId="3FB057E0" w14:textId="77777777" w:rsidTr="00C36CFF">
        <w:trPr>
          <w:cantSplit/>
          <w:jc w:val="center"/>
        </w:trPr>
        <w:tc>
          <w:tcPr>
            <w:tcW w:w="3587" w:type="dxa"/>
          </w:tcPr>
          <w:p w14:paraId="767D0933" w14:textId="77777777" w:rsidR="00D05040" w:rsidRPr="00D05040" w:rsidRDefault="00D05040" w:rsidP="00D05040">
            <w:r w:rsidRPr="00D05040">
              <w:lastRenderedPageBreak/>
              <w:t>1,2,4-Trichlorobenzene</w:t>
            </w:r>
          </w:p>
        </w:tc>
        <w:tc>
          <w:tcPr>
            <w:tcW w:w="2453" w:type="dxa"/>
            <w:vAlign w:val="center"/>
          </w:tcPr>
          <w:p w14:paraId="35D6ED54" w14:textId="77777777" w:rsidR="00D05040" w:rsidRPr="00D05040" w:rsidRDefault="00D05040" w:rsidP="00C36CFF">
            <w:pPr>
              <w:jc w:val="right"/>
            </w:pPr>
            <w:r w:rsidRPr="00D05040">
              <w:t xml:space="preserve">10 </w:t>
            </w:r>
            <w:proofErr w:type="spellStart"/>
            <w:r w:rsidRPr="00D05040">
              <w:t>μg</w:t>
            </w:r>
            <w:proofErr w:type="spellEnd"/>
            <w:r w:rsidRPr="00D05040">
              <w:t>/l</w:t>
            </w:r>
          </w:p>
        </w:tc>
        <w:tc>
          <w:tcPr>
            <w:tcW w:w="2453" w:type="dxa"/>
            <w:vAlign w:val="center"/>
          </w:tcPr>
          <w:p w14:paraId="115B767A" w14:textId="77777777" w:rsidR="00D05040" w:rsidRPr="00D05040" w:rsidRDefault="00D05040" w:rsidP="00C36CFF">
            <w:pPr>
              <w:jc w:val="right"/>
            </w:pPr>
            <w:r w:rsidRPr="00D05040">
              <w:t>625</w:t>
            </w:r>
          </w:p>
        </w:tc>
        <w:tc>
          <w:tcPr>
            <w:tcW w:w="1587" w:type="dxa"/>
            <w:vAlign w:val="center"/>
          </w:tcPr>
          <w:p w14:paraId="7CDCDA51" w14:textId="77777777" w:rsidR="00D05040" w:rsidRPr="00D05040" w:rsidRDefault="00D05040" w:rsidP="00C36CFF">
            <w:pPr>
              <w:jc w:val="right"/>
            </w:pPr>
            <w:r w:rsidRPr="00D05040">
              <w:t>10</w:t>
            </w:r>
          </w:p>
        </w:tc>
      </w:tr>
    </w:tbl>
    <w:p w14:paraId="6B280F5A" w14:textId="77777777" w:rsidR="00D05040" w:rsidRPr="00D05040" w:rsidRDefault="00D05040" w:rsidP="00D05040">
      <w:pPr>
        <w:rPr>
          <w:b/>
          <w:bCs/>
        </w:rPr>
      </w:pPr>
      <w:r w:rsidRPr="00D05040">
        <w:rPr>
          <w:b/>
          <w:bCs/>
        </w:rPr>
        <w:t>Notes:</w:t>
      </w:r>
    </w:p>
    <w:p w14:paraId="7AE1EDDF" w14:textId="77777777" w:rsidR="00D05040" w:rsidRPr="00D05040" w:rsidRDefault="00D05040" w:rsidP="00D05040">
      <w:r w:rsidRPr="00D05040">
        <w:t>U.S. EPA, "Test Methods for the Evaluation of Solid Waste," SW-846, November 1990.</w:t>
      </w:r>
    </w:p>
    <w:p w14:paraId="486F7FB8" w14:textId="77777777" w:rsidR="00D05040" w:rsidRPr="00D05040" w:rsidRDefault="00D05040" w:rsidP="00D05040">
      <w:r w:rsidRPr="00D05040">
        <w:t>U.S. EPA, "Manual of Analytical Methods for the Analysis of Pesticide Residues in Human and Environmental Samples," 1977.</w:t>
      </w:r>
    </w:p>
    <w:p w14:paraId="78838B7C" w14:textId="77777777" w:rsidR="00D05040" w:rsidRPr="00D05040" w:rsidRDefault="00D05040" w:rsidP="00D05040">
      <w:r w:rsidRPr="00D05040">
        <w:t>U.S. EPA, "Methods for Chemical Analysis of Water and Waste," EPA 600/4-79-020, 1970. Organochlorine Pesticides and PCB's, EPA method 608; Federal Register. Vol. 44, No. 233, 12-3-79. Acid Digestion of Aqueous Samples for Graphite Furnace. EPA Method 3020.</w:t>
      </w:r>
    </w:p>
    <w:p w14:paraId="698B057C" w14:textId="77777777" w:rsidR="00D05040" w:rsidRPr="00D05040" w:rsidRDefault="00D05040" w:rsidP="00D05040">
      <w:r w:rsidRPr="00D05040">
        <w:t>Acid Digestion of Sediments, Sludges and Soils. EPA Method 3050. Analysis of Acid, Base, Neutral. EPA Method 625.</w:t>
      </w:r>
    </w:p>
    <w:p w14:paraId="155E668D" w14:textId="77777777" w:rsidR="00D05040" w:rsidRPr="00D05040" w:rsidRDefault="00D05040" w:rsidP="00D05040">
      <w:r w:rsidRPr="00D05040">
        <w:t>Hach Water Analysis Handbook, 2nd Edition. 1992.</w:t>
      </w:r>
    </w:p>
    <w:p w14:paraId="6190F667" w14:textId="77777777" w:rsidR="00D05040" w:rsidRPr="00D05040" w:rsidRDefault="00D05040" w:rsidP="00D05040">
      <w:r w:rsidRPr="00D05040">
        <w:t>Riggin, R.M., and Strup, P.E. "Screening Methods for PAH priority pollutants in wastewater." EPA-600/4-84- 007, NTIS #PB84-132992. Environmental Monitoring and Support Laboratory, Office of Research and Development, Cincinnati, Ohio, 1984</w:t>
      </w:r>
    </w:p>
    <w:p w14:paraId="1149BCB1" w14:textId="77777777" w:rsidR="00D05040" w:rsidRPr="00D05040" w:rsidRDefault="00D05040" w:rsidP="00D05040">
      <w:r w:rsidRPr="00D05040">
        <w:t>1 1996 Scope specified MAL for chlorides of 0.5 was revised to 5.0 due to laboratory equipment changes (NWDLS only).</w:t>
      </w:r>
    </w:p>
    <w:p w14:paraId="54D87BA9" w14:textId="77777777" w:rsidR="00D05040" w:rsidRPr="00D05040" w:rsidRDefault="00D05040" w:rsidP="00D05040">
      <w:r w:rsidRPr="00D05040">
        <w:t>2 1996 Scope specified MAL for oil and grease of 0.2 was found to be erroneous and subsequently changed to 5.0 (NWDLS only).</w:t>
      </w:r>
    </w:p>
    <w:p w14:paraId="100CE66D" w14:textId="77777777" w:rsidR="00D05040" w:rsidRPr="00D05040" w:rsidRDefault="00D05040" w:rsidP="00D05040"/>
    <w:p w14:paraId="59F0A9E1" w14:textId="77777777" w:rsidR="00D05040" w:rsidRPr="00D05040" w:rsidRDefault="00D05040" w:rsidP="00D05040">
      <w:pPr>
        <w:rPr>
          <w:b/>
        </w:rPr>
      </w:pPr>
      <w:r w:rsidRPr="00D05040">
        <w:rPr>
          <w:b/>
        </w:rPr>
        <w:br w:type="page"/>
      </w:r>
    </w:p>
    <w:p w14:paraId="00B2051E" w14:textId="36F4B44A" w:rsidR="00D05040" w:rsidRPr="00D05040" w:rsidRDefault="00D05040" w:rsidP="00FB09C2">
      <w:pPr>
        <w:pStyle w:val="Heading2"/>
      </w:pPr>
      <w:bookmarkStart w:id="9" w:name="_Toc110850392"/>
      <w:r w:rsidRPr="00D05040">
        <w:lastRenderedPageBreak/>
        <w:t>Porewater</w:t>
      </w:r>
      <w:bookmarkEnd w:id="9"/>
    </w:p>
    <w:p w14:paraId="487B0459" w14:textId="77777777" w:rsidR="00D05040" w:rsidRPr="00D05040" w:rsidRDefault="00D05040" w:rsidP="00D05040">
      <w:pPr>
        <w:rPr>
          <w:b/>
        </w:rPr>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2695"/>
        <w:gridCol w:w="2223"/>
        <w:gridCol w:w="2223"/>
        <w:gridCol w:w="2223"/>
      </w:tblGrid>
      <w:tr w:rsidR="00D05040" w:rsidRPr="00D05040" w14:paraId="1EC5E9B0" w14:textId="77777777" w:rsidTr="00670CB8">
        <w:trPr>
          <w:cantSplit/>
          <w:jc w:val="center"/>
        </w:trPr>
        <w:tc>
          <w:tcPr>
            <w:tcW w:w="2695" w:type="dxa"/>
          </w:tcPr>
          <w:p w14:paraId="3262A9DE" w14:textId="77777777" w:rsidR="00D05040" w:rsidRPr="00D05040" w:rsidRDefault="00D05040" w:rsidP="00D05040">
            <w:pPr>
              <w:rPr>
                <w:b/>
                <w:bCs/>
              </w:rPr>
            </w:pPr>
            <w:r w:rsidRPr="00D05040">
              <w:rPr>
                <w:b/>
                <w:bCs/>
              </w:rPr>
              <w:t>Parameter</w:t>
            </w:r>
          </w:p>
        </w:tc>
        <w:tc>
          <w:tcPr>
            <w:tcW w:w="2223" w:type="dxa"/>
            <w:vAlign w:val="center"/>
          </w:tcPr>
          <w:p w14:paraId="0E1B7F4B" w14:textId="77777777" w:rsidR="00D05040" w:rsidRPr="00D05040" w:rsidRDefault="00D05040" w:rsidP="00670CB8">
            <w:pPr>
              <w:jc w:val="right"/>
              <w:rPr>
                <w:b/>
                <w:bCs/>
              </w:rPr>
            </w:pPr>
            <w:r w:rsidRPr="00D05040">
              <w:rPr>
                <w:b/>
                <w:bCs/>
              </w:rPr>
              <w:t>MAL</w:t>
            </w:r>
          </w:p>
        </w:tc>
        <w:tc>
          <w:tcPr>
            <w:tcW w:w="2223" w:type="dxa"/>
            <w:vAlign w:val="center"/>
          </w:tcPr>
          <w:p w14:paraId="4FEF2B53" w14:textId="77777777" w:rsidR="00D05040" w:rsidRPr="00D05040" w:rsidRDefault="00D05040" w:rsidP="00670CB8">
            <w:pPr>
              <w:jc w:val="right"/>
              <w:rPr>
                <w:b/>
                <w:bCs/>
              </w:rPr>
            </w:pPr>
            <w:r w:rsidRPr="00D05040">
              <w:rPr>
                <w:b/>
                <w:bCs/>
              </w:rPr>
              <w:t>Method</w:t>
            </w:r>
          </w:p>
        </w:tc>
        <w:tc>
          <w:tcPr>
            <w:tcW w:w="2223" w:type="dxa"/>
            <w:vAlign w:val="center"/>
          </w:tcPr>
          <w:p w14:paraId="255DE925" w14:textId="77777777" w:rsidR="00D05040" w:rsidRPr="00D05040" w:rsidRDefault="00D05040" w:rsidP="00670CB8">
            <w:pPr>
              <w:jc w:val="right"/>
              <w:rPr>
                <w:b/>
                <w:bCs/>
              </w:rPr>
            </w:pPr>
            <w:r w:rsidRPr="00D05040">
              <w:rPr>
                <w:b/>
                <w:bCs/>
              </w:rPr>
              <w:t>MDL</w:t>
            </w:r>
          </w:p>
        </w:tc>
      </w:tr>
      <w:tr w:rsidR="00D05040" w:rsidRPr="00D05040" w14:paraId="096CA95D" w14:textId="77777777" w:rsidTr="00670CB8">
        <w:trPr>
          <w:cantSplit/>
          <w:jc w:val="center"/>
        </w:trPr>
        <w:tc>
          <w:tcPr>
            <w:tcW w:w="2695" w:type="dxa"/>
          </w:tcPr>
          <w:p w14:paraId="29A2D616" w14:textId="77777777" w:rsidR="00D05040" w:rsidRPr="00D05040" w:rsidRDefault="00D05040" w:rsidP="00D05040">
            <w:r w:rsidRPr="00D05040">
              <w:t>SUITE II</w:t>
            </w:r>
          </w:p>
        </w:tc>
        <w:tc>
          <w:tcPr>
            <w:tcW w:w="2223" w:type="dxa"/>
            <w:vAlign w:val="center"/>
          </w:tcPr>
          <w:p w14:paraId="66FBD8F7" w14:textId="77777777" w:rsidR="00D05040" w:rsidRPr="00D05040" w:rsidRDefault="00D05040" w:rsidP="00670CB8">
            <w:pPr>
              <w:jc w:val="right"/>
            </w:pPr>
          </w:p>
        </w:tc>
        <w:tc>
          <w:tcPr>
            <w:tcW w:w="2223" w:type="dxa"/>
            <w:vAlign w:val="center"/>
          </w:tcPr>
          <w:p w14:paraId="66BF66CD" w14:textId="77777777" w:rsidR="00D05040" w:rsidRPr="00D05040" w:rsidRDefault="00D05040" w:rsidP="00670CB8">
            <w:pPr>
              <w:jc w:val="right"/>
            </w:pPr>
          </w:p>
        </w:tc>
        <w:tc>
          <w:tcPr>
            <w:tcW w:w="2223" w:type="dxa"/>
            <w:vAlign w:val="center"/>
          </w:tcPr>
          <w:p w14:paraId="57D7B5F7" w14:textId="77777777" w:rsidR="00D05040" w:rsidRPr="00D05040" w:rsidRDefault="00D05040" w:rsidP="00670CB8">
            <w:pPr>
              <w:jc w:val="right"/>
            </w:pPr>
          </w:p>
        </w:tc>
      </w:tr>
      <w:tr w:rsidR="00D05040" w:rsidRPr="00D05040" w14:paraId="6E1F9CB2" w14:textId="77777777" w:rsidTr="00670CB8">
        <w:trPr>
          <w:cantSplit/>
          <w:jc w:val="center"/>
        </w:trPr>
        <w:tc>
          <w:tcPr>
            <w:tcW w:w="2695" w:type="dxa"/>
          </w:tcPr>
          <w:p w14:paraId="28AA0617" w14:textId="77777777" w:rsidR="00D05040" w:rsidRPr="00D05040" w:rsidRDefault="00D05040" w:rsidP="00D05040">
            <w:r w:rsidRPr="00D05040">
              <w:t>BOD5</w:t>
            </w:r>
          </w:p>
        </w:tc>
        <w:tc>
          <w:tcPr>
            <w:tcW w:w="2223" w:type="dxa"/>
            <w:vAlign w:val="center"/>
          </w:tcPr>
          <w:p w14:paraId="1DB867C4" w14:textId="77777777" w:rsidR="00D05040" w:rsidRPr="00D05040" w:rsidRDefault="00D05040" w:rsidP="00670CB8">
            <w:pPr>
              <w:jc w:val="right"/>
            </w:pPr>
            <w:r w:rsidRPr="00D05040">
              <w:t>2 mg/l</w:t>
            </w:r>
          </w:p>
        </w:tc>
        <w:tc>
          <w:tcPr>
            <w:tcW w:w="2223" w:type="dxa"/>
            <w:vAlign w:val="center"/>
          </w:tcPr>
          <w:p w14:paraId="467181A6" w14:textId="77777777" w:rsidR="00D05040" w:rsidRPr="00D05040" w:rsidRDefault="00D05040" w:rsidP="00670CB8">
            <w:pPr>
              <w:jc w:val="right"/>
            </w:pPr>
            <w:r w:rsidRPr="00D05040">
              <w:t>SM 5210</w:t>
            </w:r>
          </w:p>
        </w:tc>
        <w:tc>
          <w:tcPr>
            <w:tcW w:w="2223" w:type="dxa"/>
            <w:vAlign w:val="center"/>
          </w:tcPr>
          <w:p w14:paraId="0B87A708" w14:textId="77777777" w:rsidR="00D05040" w:rsidRPr="00D05040" w:rsidRDefault="00D05040" w:rsidP="00670CB8">
            <w:pPr>
              <w:jc w:val="right"/>
            </w:pPr>
            <w:r w:rsidRPr="00D05040">
              <w:t>2</w:t>
            </w:r>
          </w:p>
        </w:tc>
      </w:tr>
      <w:tr w:rsidR="00D05040" w:rsidRPr="00D05040" w14:paraId="69934BCE" w14:textId="77777777" w:rsidTr="00670CB8">
        <w:trPr>
          <w:cantSplit/>
          <w:jc w:val="center"/>
        </w:trPr>
        <w:tc>
          <w:tcPr>
            <w:tcW w:w="2695" w:type="dxa"/>
          </w:tcPr>
          <w:p w14:paraId="4DCB3ABF" w14:textId="77777777" w:rsidR="00D05040" w:rsidRPr="00D05040" w:rsidRDefault="00D05040" w:rsidP="00D05040">
            <w:r w:rsidRPr="00D05040">
              <w:t>COD</w:t>
            </w:r>
          </w:p>
        </w:tc>
        <w:tc>
          <w:tcPr>
            <w:tcW w:w="2223" w:type="dxa"/>
            <w:vAlign w:val="center"/>
          </w:tcPr>
          <w:p w14:paraId="08998263" w14:textId="77777777" w:rsidR="00D05040" w:rsidRPr="00D05040" w:rsidRDefault="00D05040" w:rsidP="00670CB8">
            <w:pPr>
              <w:jc w:val="right"/>
            </w:pPr>
            <w:r w:rsidRPr="00D05040">
              <w:t>5 mg/l</w:t>
            </w:r>
          </w:p>
        </w:tc>
        <w:tc>
          <w:tcPr>
            <w:tcW w:w="2223" w:type="dxa"/>
            <w:vAlign w:val="center"/>
          </w:tcPr>
          <w:p w14:paraId="042BD102" w14:textId="77777777" w:rsidR="00D05040" w:rsidRPr="00D05040" w:rsidRDefault="00D05040" w:rsidP="00670CB8">
            <w:pPr>
              <w:jc w:val="right"/>
            </w:pPr>
            <w:r w:rsidRPr="00D05040">
              <w:t>Hach 8000</w:t>
            </w:r>
          </w:p>
        </w:tc>
        <w:tc>
          <w:tcPr>
            <w:tcW w:w="2223" w:type="dxa"/>
            <w:vAlign w:val="center"/>
          </w:tcPr>
          <w:p w14:paraId="1FFDE051" w14:textId="77777777" w:rsidR="00D05040" w:rsidRPr="00D05040" w:rsidRDefault="00D05040" w:rsidP="00670CB8">
            <w:pPr>
              <w:jc w:val="right"/>
            </w:pPr>
            <w:r w:rsidRPr="00D05040">
              <w:t>5</w:t>
            </w:r>
          </w:p>
        </w:tc>
      </w:tr>
      <w:tr w:rsidR="00D05040" w:rsidRPr="00D05040" w14:paraId="166C57C3" w14:textId="77777777" w:rsidTr="00670CB8">
        <w:trPr>
          <w:cantSplit/>
          <w:jc w:val="center"/>
        </w:trPr>
        <w:tc>
          <w:tcPr>
            <w:tcW w:w="2695" w:type="dxa"/>
          </w:tcPr>
          <w:p w14:paraId="52D00982" w14:textId="77777777" w:rsidR="00D05040" w:rsidRPr="00D05040" w:rsidRDefault="00D05040" w:rsidP="00D05040">
            <w:r w:rsidRPr="00D05040">
              <w:t>Organic Nitrogen</w:t>
            </w:r>
          </w:p>
        </w:tc>
        <w:tc>
          <w:tcPr>
            <w:tcW w:w="2223" w:type="dxa"/>
            <w:vAlign w:val="center"/>
          </w:tcPr>
          <w:p w14:paraId="12099ABE" w14:textId="77777777" w:rsidR="00D05040" w:rsidRPr="00D05040" w:rsidRDefault="00D05040" w:rsidP="00670CB8">
            <w:pPr>
              <w:jc w:val="right"/>
            </w:pPr>
            <w:r w:rsidRPr="00D05040">
              <w:t>0.1 mg/l</w:t>
            </w:r>
          </w:p>
        </w:tc>
        <w:tc>
          <w:tcPr>
            <w:tcW w:w="2223" w:type="dxa"/>
            <w:vAlign w:val="center"/>
          </w:tcPr>
          <w:p w14:paraId="15822EB0" w14:textId="77777777" w:rsidR="00D05040" w:rsidRPr="00D05040" w:rsidRDefault="00D05040" w:rsidP="00670CB8">
            <w:pPr>
              <w:jc w:val="right"/>
            </w:pPr>
            <w:r w:rsidRPr="00D05040">
              <w:t>351.4</w:t>
            </w:r>
          </w:p>
        </w:tc>
        <w:tc>
          <w:tcPr>
            <w:tcW w:w="2223" w:type="dxa"/>
            <w:vAlign w:val="center"/>
          </w:tcPr>
          <w:p w14:paraId="3E45CA3D" w14:textId="77777777" w:rsidR="00D05040" w:rsidRPr="00D05040" w:rsidRDefault="00D05040" w:rsidP="00670CB8">
            <w:pPr>
              <w:jc w:val="right"/>
            </w:pPr>
            <w:r w:rsidRPr="00D05040">
              <w:t>0.1</w:t>
            </w:r>
          </w:p>
        </w:tc>
      </w:tr>
      <w:tr w:rsidR="00D05040" w:rsidRPr="00D05040" w14:paraId="5A40154B" w14:textId="77777777" w:rsidTr="00670CB8">
        <w:trPr>
          <w:cantSplit/>
          <w:jc w:val="center"/>
        </w:trPr>
        <w:tc>
          <w:tcPr>
            <w:tcW w:w="2695" w:type="dxa"/>
          </w:tcPr>
          <w:p w14:paraId="556F7FE6" w14:textId="77777777" w:rsidR="00D05040" w:rsidRPr="00D05040" w:rsidRDefault="00D05040" w:rsidP="00D05040">
            <w:r w:rsidRPr="00D05040">
              <w:t>Ammonia Nitrogen</w:t>
            </w:r>
          </w:p>
        </w:tc>
        <w:tc>
          <w:tcPr>
            <w:tcW w:w="2223" w:type="dxa"/>
            <w:vAlign w:val="center"/>
          </w:tcPr>
          <w:p w14:paraId="318A6CE7" w14:textId="77777777" w:rsidR="00D05040" w:rsidRPr="00D05040" w:rsidRDefault="00D05040" w:rsidP="00670CB8">
            <w:pPr>
              <w:jc w:val="right"/>
            </w:pPr>
            <w:r w:rsidRPr="00D05040">
              <w:t>0.1 mg/l</w:t>
            </w:r>
          </w:p>
        </w:tc>
        <w:tc>
          <w:tcPr>
            <w:tcW w:w="2223" w:type="dxa"/>
            <w:vAlign w:val="center"/>
          </w:tcPr>
          <w:p w14:paraId="2680A54C" w14:textId="77777777" w:rsidR="00D05040" w:rsidRPr="00D05040" w:rsidRDefault="00D05040" w:rsidP="00670CB8">
            <w:pPr>
              <w:jc w:val="right"/>
            </w:pPr>
            <w:r w:rsidRPr="00D05040">
              <w:t>SM 4500 NH3 D</w:t>
            </w:r>
          </w:p>
        </w:tc>
        <w:tc>
          <w:tcPr>
            <w:tcW w:w="2223" w:type="dxa"/>
            <w:vAlign w:val="center"/>
          </w:tcPr>
          <w:p w14:paraId="3052241C" w14:textId="77777777" w:rsidR="00D05040" w:rsidRPr="00D05040" w:rsidRDefault="00D05040" w:rsidP="00670CB8">
            <w:pPr>
              <w:jc w:val="right"/>
            </w:pPr>
            <w:r w:rsidRPr="00D05040">
              <w:t>0.1</w:t>
            </w:r>
          </w:p>
        </w:tc>
      </w:tr>
      <w:tr w:rsidR="00D05040" w:rsidRPr="00D05040" w14:paraId="16266C2A" w14:textId="77777777" w:rsidTr="00670CB8">
        <w:trPr>
          <w:cantSplit/>
          <w:jc w:val="center"/>
        </w:trPr>
        <w:tc>
          <w:tcPr>
            <w:tcW w:w="2695" w:type="dxa"/>
          </w:tcPr>
          <w:p w14:paraId="677DD741" w14:textId="77777777" w:rsidR="00D05040" w:rsidRPr="00D05040" w:rsidRDefault="00D05040" w:rsidP="00D05040">
            <w:r w:rsidRPr="00D05040">
              <w:t>Nitrate Nitrogen</w:t>
            </w:r>
          </w:p>
        </w:tc>
        <w:tc>
          <w:tcPr>
            <w:tcW w:w="2223" w:type="dxa"/>
            <w:vAlign w:val="center"/>
          </w:tcPr>
          <w:p w14:paraId="61B7BFDD" w14:textId="77777777" w:rsidR="00D05040" w:rsidRPr="00D05040" w:rsidRDefault="00D05040" w:rsidP="00670CB8">
            <w:pPr>
              <w:jc w:val="right"/>
            </w:pPr>
            <w:r w:rsidRPr="00D05040">
              <w:t>0.1 mg/l</w:t>
            </w:r>
          </w:p>
        </w:tc>
        <w:tc>
          <w:tcPr>
            <w:tcW w:w="2223" w:type="dxa"/>
            <w:vAlign w:val="center"/>
          </w:tcPr>
          <w:p w14:paraId="614866A9" w14:textId="77777777" w:rsidR="00D05040" w:rsidRPr="00D05040" w:rsidRDefault="00D05040" w:rsidP="00670CB8">
            <w:pPr>
              <w:jc w:val="right"/>
            </w:pPr>
            <w:r w:rsidRPr="00D05040">
              <w:t>SM 4500 NO3 D</w:t>
            </w:r>
          </w:p>
        </w:tc>
        <w:tc>
          <w:tcPr>
            <w:tcW w:w="2223" w:type="dxa"/>
            <w:vAlign w:val="center"/>
          </w:tcPr>
          <w:p w14:paraId="31975862" w14:textId="77777777" w:rsidR="00D05040" w:rsidRPr="00D05040" w:rsidRDefault="00D05040" w:rsidP="00670CB8">
            <w:pPr>
              <w:jc w:val="right"/>
            </w:pPr>
            <w:r w:rsidRPr="00D05040">
              <w:t>0.1</w:t>
            </w:r>
          </w:p>
        </w:tc>
      </w:tr>
      <w:tr w:rsidR="00D05040" w:rsidRPr="00D05040" w14:paraId="006C8D31" w14:textId="77777777" w:rsidTr="00670CB8">
        <w:trPr>
          <w:cantSplit/>
          <w:jc w:val="center"/>
        </w:trPr>
        <w:tc>
          <w:tcPr>
            <w:tcW w:w="2695" w:type="dxa"/>
          </w:tcPr>
          <w:p w14:paraId="5B104273" w14:textId="77777777" w:rsidR="00D05040" w:rsidRPr="00D05040" w:rsidRDefault="00D05040" w:rsidP="00D05040">
            <w:r w:rsidRPr="00D05040">
              <w:t>Total Phosphorus</w:t>
            </w:r>
          </w:p>
        </w:tc>
        <w:tc>
          <w:tcPr>
            <w:tcW w:w="2223" w:type="dxa"/>
            <w:vAlign w:val="center"/>
          </w:tcPr>
          <w:p w14:paraId="19D222A7" w14:textId="77777777" w:rsidR="00D05040" w:rsidRPr="00D05040" w:rsidRDefault="00D05040" w:rsidP="00670CB8">
            <w:pPr>
              <w:jc w:val="right"/>
            </w:pPr>
            <w:r w:rsidRPr="00D05040">
              <w:t>0.01 mg/l</w:t>
            </w:r>
          </w:p>
        </w:tc>
        <w:tc>
          <w:tcPr>
            <w:tcW w:w="2223" w:type="dxa"/>
            <w:vAlign w:val="center"/>
          </w:tcPr>
          <w:p w14:paraId="2D881139" w14:textId="77777777" w:rsidR="00D05040" w:rsidRPr="00D05040" w:rsidRDefault="00D05040" w:rsidP="00670CB8">
            <w:pPr>
              <w:jc w:val="right"/>
            </w:pPr>
            <w:r w:rsidRPr="00D05040">
              <w:t>365.2</w:t>
            </w:r>
          </w:p>
        </w:tc>
        <w:tc>
          <w:tcPr>
            <w:tcW w:w="2223" w:type="dxa"/>
            <w:vAlign w:val="center"/>
          </w:tcPr>
          <w:p w14:paraId="58098628" w14:textId="77777777" w:rsidR="00D05040" w:rsidRPr="00D05040" w:rsidRDefault="00D05040" w:rsidP="00670CB8">
            <w:pPr>
              <w:jc w:val="right"/>
            </w:pPr>
            <w:r w:rsidRPr="00D05040">
              <w:t xml:space="preserve"> 0.01</w:t>
            </w:r>
          </w:p>
        </w:tc>
      </w:tr>
      <w:tr w:rsidR="00D05040" w:rsidRPr="00D05040" w14:paraId="0C8330B8" w14:textId="77777777" w:rsidTr="00670CB8">
        <w:trPr>
          <w:cantSplit/>
          <w:jc w:val="center"/>
        </w:trPr>
        <w:tc>
          <w:tcPr>
            <w:tcW w:w="2695" w:type="dxa"/>
          </w:tcPr>
          <w:p w14:paraId="5F71506A" w14:textId="77777777" w:rsidR="00D05040" w:rsidRPr="00D05040" w:rsidRDefault="00D05040" w:rsidP="00D05040">
            <w:r w:rsidRPr="00D05040">
              <w:t>Ortho Phosphate</w:t>
            </w:r>
          </w:p>
        </w:tc>
        <w:tc>
          <w:tcPr>
            <w:tcW w:w="2223" w:type="dxa"/>
            <w:vAlign w:val="center"/>
          </w:tcPr>
          <w:p w14:paraId="1926D485" w14:textId="77777777" w:rsidR="00D05040" w:rsidRPr="00D05040" w:rsidRDefault="00D05040" w:rsidP="00670CB8">
            <w:pPr>
              <w:jc w:val="right"/>
            </w:pPr>
            <w:r w:rsidRPr="00D05040">
              <w:t>0.01 mg/l</w:t>
            </w:r>
          </w:p>
        </w:tc>
        <w:tc>
          <w:tcPr>
            <w:tcW w:w="2223" w:type="dxa"/>
            <w:vAlign w:val="center"/>
          </w:tcPr>
          <w:p w14:paraId="01B3A160" w14:textId="77777777" w:rsidR="00D05040" w:rsidRPr="00D05040" w:rsidRDefault="00D05040" w:rsidP="00670CB8">
            <w:pPr>
              <w:jc w:val="right"/>
            </w:pPr>
            <w:r w:rsidRPr="00D05040">
              <w:t>365.2</w:t>
            </w:r>
          </w:p>
        </w:tc>
        <w:tc>
          <w:tcPr>
            <w:tcW w:w="2223" w:type="dxa"/>
            <w:vAlign w:val="center"/>
          </w:tcPr>
          <w:p w14:paraId="6342960C" w14:textId="77777777" w:rsidR="00D05040" w:rsidRPr="00D05040" w:rsidRDefault="00D05040" w:rsidP="00670CB8">
            <w:pPr>
              <w:jc w:val="right"/>
            </w:pPr>
            <w:r w:rsidRPr="00D05040">
              <w:t xml:space="preserve"> 0.01</w:t>
            </w:r>
          </w:p>
        </w:tc>
      </w:tr>
      <w:tr w:rsidR="00D05040" w:rsidRPr="00D05040" w14:paraId="7CA1979D" w14:textId="77777777" w:rsidTr="00670CB8">
        <w:trPr>
          <w:cantSplit/>
          <w:jc w:val="center"/>
        </w:trPr>
        <w:tc>
          <w:tcPr>
            <w:tcW w:w="2695" w:type="dxa"/>
          </w:tcPr>
          <w:p w14:paraId="1FF0AB9B" w14:textId="77777777" w:rsidR="00D05040" w:rsidRPr="00D05040" w:rsidRDefault="00D05040" w:rsidP="00D05040">
            <w:r w:rsidRPr="00D05040">
              <w:t>TOC</w:t>
            </w:r>
          </w:p>
        </w:tc>
        <w:tc>
          <w:tcPr>
            <w:tcW w:w="2223" w:type="dxa"/>
            <w:vAlign w:val="center"/>
          </w:tcPr>
          <w:p w14:paraId="6EF42BF4" w14:textId="77777777" w:rsidR="00D05040" w:rsidRPr="00D05040" w:rsidRDefault="00D05040" w:rsidP="00670CB8">
            <w:pPr>
              <w:jc w:val="right"/>
            </w:pPr>
            <w:r w:rsidRPr="00D05040">
              <w:t>1 mg/l</w:t>
            </w:r>
          </w:p>
        </w:tc>
        <w:tc>
          <w:tcPr>
            <w:tcW w:w="2223" w:type="dxa"/>
            <w:vAlign w:val="center"/>
          </w:tcPr>
          <w:p w14:paraId="284716E5" w14:textId="77777777" w:rsidR="00D05040" w:rsidRPr="00D05040" w:rsidRDefault="00D05040" w:rsidP="00670CB8">
            <w:pPr>
              <w:jc w:val="right"/>
            </w:pPr>
            <w:r w:rsidRPr="00D05040">
              <w:t>415.2</w:t>
            </w:r>
          </w:p>
        </w:tc>
        <w:tc>
          <w:tcPr>
            <w:tcW w:w="2223" w:type="dxa"/>
            <w:vAlign w:val="center"/>
          </w:tcPr>
          <w:p w14:paraId="4A460E5B" w14:textId="77777777" w:rsidR="00D05040" w:rsidRPr="00D05040" w:rsidRDefault="00D05040" w:rsidP="00670CB8">
            <w:pPr>
              <w:jc w:val="right"/>
            </w:pPr>
            <w:r w:rsidRPr="00D05040">
              <w:t>1</w:t>
            </w:r>
          </w:p>
        </w:tc>
      </w:tr>
      <w:tr w:rsidR="00D05040" w:rsidRPr="00D05040" w14:paraId="799CA33D" w14:textId="77777777" w:rsidTr="00670CB8">
        <w:trPr>
          <w:cantSplit/>
          <w:jc w:val="center"/>
        </w:trPr>
        <w:tc>
          <w:tcPr>
            <w:tcW w:w="2695" w:type="dxa"/>
          </w:tcPr>
          <w:p w14:paraId="5E426B14" w14:textId="77777777" w:rsidR="00D05040" w:rsidRPr="00D05040" w:rsidRDefault="00D05040" w:rsidP="00D05040">
            <w:r w:rsidRPr="00D05040">
              <w:t>TSS</w:t>
            </w:r>
          </w:p>
        </w:tc>
        <w:tc>
          <w:tcPr>
            <w:tcW w:w="2223" w:type="dxa"/>
            <w:vAlign w:val="center"/>
          </w:tcPr>
          <w:p w14:paraId="3512C0A6" w14:textId="77777777" w:rsidR="00D05040" w:rsidRPr="00D05040" w:rsidRDefault="00D05040" w:rsidP="00670CB8">
            <w:pPr>
              <w:jc w:val="right"/>
            </w:pPr>
            <w:r w:rsidRPr="00D05040">
              <w:t>4 mg/l</w:t>
            </w:r>
          </w:p>
        </w:tc>
        <w:tc>
          <w:tcPr>
            <w:tcW w:w="2223" w:type="dxa"/>
            <w:vAlign w:val="center"/>
          </w:tcPr>
          <w:p w14:paraId="2B7566BD" w14:textId="77777777" w:rsidR="00D05040" w:rsidRPr="00D05040" w:rsidRDefault="00D05040" w:rsidP="00670CB8">
            <w:pPr>
              <w:jc w:val="right"/>
            </w:pPr>
            <w:r w:rsidRPr="00D05040">
              <w:t>160.2</w:t>
            </w:r>
          </w:p>
        </w:tc>
        <w:tc>
          <w:tcPr>
            <w:tcW w:w="2223" w:type="dxa"/>
            <w:vAlign w:val="center"/>
          </w:tcPr>
          <w:p w14:paraId="51F3309C" w14:textId="77777777" w:rsidR="00D05040" w:rsidRPr="00D05040" w:rsidRDefault="00D05040" w:rsidP="00670CB8">
            <w:pPr>
              <w:jc w:val="right"/>
            </w:pPr>
            <w:r w:rsidRPr="00D05040">
              <w:t>4</w:t>
            </w:r>
          </w:p>
        </w:tc>
      </w:tr>
      <w:tr w:rsidR="00D05040" w:rsidRPr="00D05040" w14:paraId="3D34FA8F" w14:textId="77777777" w:rsidTr="00670CB8">
        <w:trPr>
          <w:cantSplit/>
          <w:jc w:val="center"/>
        </w:trPr>
        <w:tc>
          <w:tcPr>
            <w:tcW w:w="2695" w:type="dxa"/>
          </w:tcPr>
          <w:p w14:paraId="092F61CF" w14:textId="77777777" w:rsidR="00D05040" w:rsidRPr="00D05040" w:rsidRDefault="00D05040" w:rsidP="00D05040">
            <w:r w:rsidRPr="00D05040">
              <w:t>Chlorides</w:t>
            </w:r>
            <w:r w:rsidRPr="00D05040">
              <w:rPr>
                <w:vertAlign w:val="superscript"/>
              </w:rPr>
              <w:t>1</w:t>
            </w:r>
          </w:p>
        </w:tc>
        <w:tc>
          <w:tcPr>
            <w:tcW w:w="2223" w:type="dxa"/>
            <w:vAlign w:val="center"/>
          </w:tcPr>
          <w:p w14:paraId="79C80568" w14:textId="77777777" w:rsidR="00D05040" w:rsidRPr="00D05040" w:rsidRDefault="00D05040" w:rsidP="00670CB8">
            <w:pPr>
              <w:jc w:val="right"/>
            </w:pPr>
            <w:r w:rsidRPr="00D05040">
              <w:t>5 mg/l</w:t>
            </w:r>
          </w:p>
        </w:tc>
        <w:tc>
          <w:tcPr>
            <w:tcW w:w="2223" w:type="dxa"/>
            <w:vAlign w:val="center"/>
          </w:tcPr>
          <w:p w14:paraId="0984645D" w14:textId="77777777" w:rsidR="00D05040" w:rsidRPr="00D05040" w:rsidRDefault="00D05040" w:rsidP="00670CB8">
            <w:pPr>
              <w:jc w:val="right"/>
            </w:pPr>
            <w:r w:rsidRPr="00D05040">
              <w:t>SM 4500 C1 B</w:t>
            </w:r>
          </w:p>
        </w:tc>
        <w:tc>
          <w:tcPr>
            <w:tcW w:w="2223" w:type="dxa"/>
            <w:vAlign w:val="center"/>
          </w:tcPr>
          <w:p w14:paraId="370B07BF" w14:textId="77777777" w:rsidR="00D05040" w:rsidRPr="00D05040" w:rsidRDefault="00D05040" w:rsidP="00670CB8">
            <w:pPr>
              <w:jc w:val="right"/>
            </w:pPr>
            <w:r w:rsidRPr="00D05040">
              <w:t>5</w:t>
            </w:r>
          </w:p>
        </w:tc>
      </w:tr>
      <w:tr w:rsidR="00D05040" w:rsidRPr="00D05040" w14:paraId="146FBFEC" w14:textId="77777777" w:rsidTr="00670CB8">
        <w:trPr>
          <w:cantSplit/>
          <w:jc w:val="center"/>
        </w:trPr>
        <w:tc>
          <w:tcPr>
            <w:tcW w:w="2695" w:type="dxa"/>
          </w:tcPr>
          <w:p w14:paraId="347D276D" w14:textId="77777777" w:rsidR="00D05040" w:rsidRPr="00D05040" w:rsidRDefault="00D05040" w:rsidP="00D05040">
            <w:r w:rsidRPr="00D05040">
              <w:t>Turbidity (NTU)</w:t>
            </w:r>
          </w:p>
        </w:tc>
        <w:tc>
          <w:tcPr>
            <w:tcW w:w="2223" w:type="dxa"/>
            <w:vAlign w:val="center"/>
          </w:tcPr>
          <w:p w14:paraId="405E5485" w14:textId="77777777" w:rsidR="00D05040" w:rsidRPr="00D05040" w:rsidRDefault="00D05040" w:rsidP="00670CB8">
            <w:pPr>
              <w:jc w:val="right"/>
            </w:pPr>
            <w:r w:rsidRPr="00D05040">
              <w:t>0.1 mg/l</w:t>
            </w:r>
          </w:p>
        </w:tc>
        <w:tc>
          <w:tcPr>
            <w:tcW w:w="2223" w:type="dxa"/>
            <w:vAlign w:val="center"/>
          </w:tcPr>
          <w:p w14:paraId="7DDD3693" w14:textId="77777777" w:rsidR="00D05040" w:rsidRPr="00D05040" w:rsidRDefault="00D05040" w:rsidP="00670CB8">
            <w:pPr>
              <w:jc w:val="right"/>
            </w:pPr>
            <w:r w:rsidRPr="00D05040">
              <w:t>180.1</w:t>
            </w:r>
          </w:p>
        </w:tc>
        <w:tc>
          <w:tcPr>
            <w:tcW w:w="2223" w:type="dxa"/>
            <w:vAlign w:val="center"/>
          </w:tcPr>
          <w:p w14:paraId="2A839173" w14:textId="77777777" w:rsidR="00D05040" w:rsidRPr="00D05040" w:rsidRDefault="00D05040" w:rsidP="00670CB8">
            <w:pPr>
              <w:jc w:val="right"/>
            </w:pPr>
            <w:r w:rsidRPr="00D05040">
              <w:t>0.1</w:t>
            </w:r>
          </w:p>
        </w:tc>
      </w:tr>
      <w:tr w:rsidR="00D05040" w:rsidRPr="00D05040" w14:paraId="12C1C0A6" w14:textId="77777777" w:rsidTr="00670CB8">
        <w:trPr>
          <w:cantSplit/>
          <w:jc w:val="center"/>
        </w:trPr>
        <w:tc>
          <w:tcPr>
            <w:tcW w:w="2695" w:type="dxa"/>
          </w:tcPr>
          <w:p w14:paraId="1E227DBA" w14:textId="77777777" w:rsidR="00D05040" w:rsidRPr="00D05040" w:rsidRDefault="00D05040" w:rsidP="00D05040">
            <w:r w:rsidRPr="00D05040">
              <w:t>Oil and Grease</w:t>
            </w:r>
            <w:r w:rsidRPr="00D05040">
              <w:rPr>
                <w:vertAlign w:val="superscript"/>
              </w:rPr>
              <w:t>2</w:t>
            </w:r>
          </w:p>
        </w:tc>
        <w:tc>
          <w:tcPr>
            <w:tcW w:w="2223" w:type="dxa"/>
            <w:vAlign w:val="center"/>
          </w:tcPr>
          <w:p w14:paraId="2C3E1CDE" w14:textId="77777777" w:rsidR="00D05040" w:rsidRPr="00D05040" w:rsidRDefault="00D05040" w:rsidP="00670CB8">
            <w:pPr>
              <w:jc w:val="right"/>
            </w:pPr>
            <w:r w:rsidRPr="00D05040">
              <w:t>5 mg/l</w:t>
            </w:r>
          </w:p>
        </w:tc>
        <w:tc>
          <w:tcPr>
            <w:tcW w:w="2223" w:type="dxa"/>
            <w:vAlign w:val="center"/>
          </w:tcPr>
          <w:p w14:paraId="65E63162" w14:textId="77777777" w:rsidR="00D05040" w:rsidRPr="00D05040" w:rsidRDefault="00D05040" w:rsidP="00670CB8">
            <w:pPr>
              <w:jc w:val="right"/>
            </w:pPr>
            <w:r w:rsidRPr="00D05040">
              <w:t>1664</w:t>
            </w:r>
          </w:p>
        </w:tc>
        <w:tc>
          <w:tcPr>
            <w:tcW w:w="2223" w:type="dxa"/>
            <w:vAlign w:val="center"/>
          </w:tcPr>
          <w:p w14:paraId="4B017A68" w14:textId="77777777" w:rsidR="00D05040" w:rsidRPr="00D05040" w:rsidRDefault="00D05040" w:rsidP="00670CB8">
            <w:pPr>
              <w:jc w:val="right"/>
            </w:pPr>
            <w:r w:rsidRPr="00D05040">
              <w:t>5</w:t>
            </w:r>
          </w:p>
        </w:tc>
      </w:tr>
      <w:tr w:rsidR="00D05040" w:rsidRPr="00D05040" w14:paraId="50CD9392" w14:textId="77777777" w:rsidTr="00670CB8">
        <w:trPr>
          <w:cantSplit/>
          <w:jc w:val="center"/>
        </w:trPr>
        <w:tc>
          <w:tcPr>
            <w:tcW w:w="2695" w:type="dxa"/>
          </w:tcPr>
          <w:p w14:paraId="2E08641E" w14:textId="77777777" w:rsidR="00D05040" w:rsidRPr="00D05040" w:rsidRDefault="00D05040" w:rsidP="00D05040">
            <w:r w:rsidRPr="00D05040">
              <w:t>Sulfate</w:t>
            </w:r>
          </w:p>
        </w:tc>
        <w:tc>
          <w:tcPr>
            <w:tcW w:w="2223" w:type="dxa"/>
            <w:vAlign w:val="center"/>
          </w:tcPr>
          <w:p w14:paraId="12F59523" w14:textId="77777777" w:rsidR="00D05040" w:rsidRPr="00D05040" w:rsidRDefault="00D05040" w:rsidP="00670CB8">
            <w:pPr>
              <w:jc w:val="right"/>
            </w:pPr>
            <w:r w:rsidRPr="00D05040">
              <w:t>1 mg/l</w:t>
            </w:r>
          </w:p>
        </w:tc>
        <w:tc>
          <w:tcPr>
            <w:tcW w:w="2223" w:type="dxa"/>
            <w:vAlign w:val="center"/>
          </w:tcPr>
          <w:p w14:paraId="72672911" w14:textId="77777777" w:rsidR="00D05040" w:rsidRPr="00D05040" w:rsidRDefault="00D05040" w:rsidP="00670CB8">
            <w:pPr>
              <w:jc w:val="right"/>
            </w:pPr>
            <w:r w:rsidRPr="00D05040">
              <w:t>375.4</w:t>
            </w:r>
          </w:p>
        </w:tc>
        <w:tc>
          <w:tcPr>
            <w:tcW w:w="2223" w:type="dxa"/>
            <w:vAlign w:val="center"/>
          </w:tcPr>
          <w:p w14:paraId="7A9F6AB5" w14:textId="77777777" w:rsidR="00D05040" w:rsidRPr="00D05040" w:rsidRDefault="00D05040" w:rsidP="00670CB8">
            <w:pPr>
              <w:jc w:val="right"/>
            </w:pPr>
            <w:r w:rsidRPr="00D05040">
              <w:t>1</w:t>
            </w:r>
          </w:p>
        </w:tc>
      </w:tr>
      <w:tr w:rsidR="00D05040" w:rsidRPr="00D05040" w14:paraId="0EAC6504" w14:textId="77777777" w:rsidTr="00670CB8">
        <w:trPr>
          <w:cantSplit/>
          <w:jc w:val="center"/>
        </w:trPr>
        <w:tc>
          <w:tcPr>
            <w:tcW w:w="2695" w:type="dxa"/>
          </w:tcPr>
          <w:p w14:paraId="79A31E94" w14:textId="77777777" w:rsidR="00D05040" w:rsidRPr="00D05040" w:rsidRDefault="00D05040" w:rsidP="00D05040">
            <w:r w:rsidRPr="00D05040">
              <w:t>Cyanide (Total)</w:t>
            </w:r>
          </w:p>
        </w:tc>
        <w:tc>
          <w:tcPr>
            <w:tcW w:w="2223" w:type="dxa"/>
            <w:vAlign w:val="center"/>
          </w:tcPr>
          <w:p w14:paraId="01D90C1B" w14:textId="77777777" w:rsidR="00D05040" w:rsidRPr="00D05040" w:rsidRDefault="00D05040" w:rsidP="00670CB8">
            <w:pPr>
              <w:jc w:val="right"/>
            </w:pPr>
            <w:r w:rsidRPr="00D05040">
              <w:t>0.01 mg/l</w:t>
            </w:r>
          </w:p>
        </w:tc>
        <w:tc>
          <w:tcPr>
            <w:tcW w:w="2223" w:type="dxa"/>
            <w:vAlign w:val="center"/>
          </w:tcPr>
          <w:p w14:paraId="7EB2107E" w14:textId="77777777" w:rsidR="00D05040" w:rsidRPr="00D05040" w:rsidRDefault="00D05040" w:rsidP="00670CB8">
            <w:pPr>
              <w:jc w:val="right"/>
            </w:pPr>
            <w:r w:rsidRPr="00D05040">
              <w:t>SM 4500 CN E</w:t>
            </w:r>
          </w:p>
        </w:tc>
        <w:tc>
          <w:tcPr>
            <w:tcW w:w="2223" w:type="dxa"/>
            <w:vAlign w:val="center"/>
          </w:tcPr>
          <w:p w14:paraId="102FA3D2" w14:textId="77777777" w:rsidR="00D05040" w:rsidRPr="00D05040" w:rsidRDefault="00D05040" w:rsidP="00670CB8">
            <w:pPr>
              <w:jc w:val="right"/>
            </w:pPr>
            <w:r w:rsidRPr="00D05040">
              <w:t>0.01</w:t>
            </w:r>
          </w:p>
        </w:tc>
      </w:tr>
      <w:tr w:rsidR="00D05040" w:rsidRPr="00D05040" w14:paraId="6CAF2BA6" w14:textId="77777777" w:rsidTr="00670CB8">
        <w:trPr>
          <w:cantSplit/>
          <w:jc w:val="center"/>
        </w:trPr>
        <w:tc>
          <w:tcPr>
            <w:tcW w:w="2695" w:type="dxa"/>
          </w:tcPr>
          <w:p w14:paraId="06AC0700" w14:textId="77777777" w:rsidR="00D05040" w:rsidRPr="00D05040" w:rsidRDefault="00D05040" w:rsidP="00D05040">
            <w:r w:rsidRPr="00D05040">
              <w:t>TDS</w:t>
            </w:r>
          </w:p>
        </w:tc>
        <w:tc>
          <w:tcPr>
            <w:tcW w:w="2223" w:type="dxa"/>
            <w:vAlign w:val="center"/>
          </w:tcPr>
          <w:p w14:paraId="1095357D" w14:textId="77777777" w:rsidR="00D05040" w:rsidRPr="00D05040" w:rsidRDefault="00D05040" w:rsidP="00670CB8">
            <w:pPr>
              <w:jc w:val="right"/>
            </w:pPr>
            <w:r w:rsidRPr="00D05040">
              <w:t>10 mg/l</w:t>
            </w:r>
          </w:p>
        </w:tc>
        <w:tc>
          <w:tcPr>
            <w:tcW w:w="2223" w:type="dxa"/>
            <w:vAlign w:val="center"/>
          </w:tcPr>
          <w:p w14:paraId="4731AF83" w14:textId="77777777" w:rsidR="00D05040" w:rsidRPr="00D05040" w:rsidRDefault="00D05040" w:rsidP="00670CB8">
            <w:pPr>
              <w:jc w:val="right"/>
            </w:pPr>
            <w:r w:rsidRPr="00D05040">
              <w:t>160.1</w:t>
            </w:r>
          </w:p>
        </w:tc>
        <w:tc>
          <w:tcPr>
            <w:tcW w:w="2223" w:type="dxa"/>
            <w:vAlign w:val="center"/>
          </w:tcPr>
          <w:p w14:paraId="582709C8" w14:textId="77777777" w:rsidR="00D05040" w:rsidRPr="00D05040" w:rsidRDefault="00D05040" w:rsidP="00670CB8">
            <w:pPr>
              <w:jc w:val="right"/>
            </w:pPr>
            <w:r w:rsidRPr="00D05040">
              <w:t>10</w:t>
            </w:r>
          </w:p>
        </w:tc>
      </w:tr>
      <w:tr w:rsidR="00D05040" w:rsidRPr="00D05040" w14:paraId="5EC8979D" w14:textId="77777777" w:rsidTr="00670CB8">
        <w:trPr>
          <w:cantSplit/>
          <w:jc w:val="center"/>
        </w:trPr>
        <w:tc>
          <w:tcPr>
            <w:tcW w:w="2695" w:type="dxa"/>
          </w:tcPr>
          <w:p w14:paraId="172A7206" w14:textId="77777777" w:rsidR="00D05040" w:rsidRPr="00D05040" w:rsidRDefault="00D05040" w:rsidP="00D05040">
            <w:r w:rsidRPr="00D05040">
              <w:t>Nitrite Nitrogen</w:t>
            </w:r>
          </w:p>
        </w:tc>
        <w:tc>
          <w:tcPr>
            <w:tcW w:w="2223" w:type="dxa"/>
            <w:vAlign w:val="center"/>
          </w:tcPr>
          <w:p w14:paraId="52650740" w14:textId="77777777" w:rsidR="00D05040" w:rsidRPr="00D05040" w:rsidRDefault="00D05040" w:rsidP="00670CB8">
            <w:pPr>
              <w:jc w:val="right"/>
            </w:pPr>
            <w:r w:rsidRPr="00D05040">
              <w:t>0.01 mg/l</w:t>
            </w:r>
          </w:p>
        </w:tc>
        <w:tc>
          <w:tcPr>
            <w:tcW w:w="2223" w:type="dxa"/>
            <w:vAlign w:val="center"/>
          </w:tcPr>
          <w:p w14:paraId="08D40F80" w14:textId="77777777" w:rsidR="00D05040" w:rsidRPr="00D05040" w:rsidRDefault="00D05040" w:rsidP="00670CB8">
            <w:pPr>
              <w:jc w:val="right"/>
            </w:pPr>
            <w:r w:rsidRPr="00D05040">
              <w:t>Hach 8507</w:t>
            </w:r>
          </w:p>
        </w:tc>
        <w:tc>
          <w:tcPr>
            <w:tcW w:w="2223" w:type="dxa"/>
            <w:vAlign w:val="center"/>
          </w:tcPr>
          <w:p w14:paraId="4A634E88" w14:textId="77777777" w:rsidR="00D05040" w:rsidRPr="00D05040" w:rsidRDefault="00D05040" w:rsidP="00670CB8">
            <w:pPr>
              <w:jc w:val="right"/>
            </w:pPr>
            <w:r w:rsidRPr="00D05040">
              <w:t>0.01</w:t>
            </w:r>
          </w:p>
        </w:tc>
      </w:tr>
      <w:tr w:rsidR="00D05040" w:rsidRPr="00D05040" w14:paraId="297AE761" w14:textId="77777777" w:rsidTr="00670CB8">
        <w:trPr>
          <w:cantSplit/>
          <w:jc w:val="center"/>
        </w:trPr>
        <w:tc>
          <w:tcPr>
            <w:tcW w:w="2695" w:type="dxa"/>
          </w:tcPr>
          <w:p w14:paraId="506D4491" w14:textId="77777777" w:rsidR="00D05040" w:rsidRPr="00D05040" w:rsidRDefault="00D05040" w:rsidP="00D05040">
            <w:pPr>
              <w:rPr>
                <w:i/>
                <w:iCs/>
              </w:rPr>
            </w:pPr>
            <w:r w:rsidRPr="00D05040">
              <w:rPr>
                <w:i/>
                <w:iCs/>
              </w:rPr>
              <w:t>SUITE IV</w:t>
            </w:r>
          </w:p>
        </w:tc>
        <w:tc>
          <w:tcPr>
            <w:tcW w:w="2223" w:type="dxa"/>
            <w:vAlign w:val="center"/>
          </w:tcPr>
          <w:p w14:paraId="0AEC430C" w14:textId="77777777" w:rsidR="00D05040" w:rsidRPr="00D05040" w:rsidRDefault="00D05040" w:rsidP="00670CB8">
            <w:pPr>
              <w:jc w:val="right"/>
            </w:pPr>
          </w:p>
        </w:tc>
        <w:tc>
          <w:tcPr>
            <w:tcW w:w="2223" w:type="dxa"/>
            <w:vAlign w:val="center"/>
          </w:tcPr>
          <w:p w14:paraId="24D4EB11" w14:textId="77777777" w:rsidR="00D05040" w:rsidRPr="00D05040" w:rsidRDefault="00D05040" w:rsidP="00670CB8">
            <w:pPr>
              <w:jc w:val="right"/>
            </w:pPr>
          </w:p>
        </w:tc>
        <w:tc>
          <w:tcPr>
            <w:tcW w:w="2223" w:type="dxa"/>
            <w:vAlign w:val="center"/>
          </w:tcPr>
          <w:p w14:paraId="174ABE80" w14:textId="77777777" w:rsidR="00D05040" w:rsidRPr="00D05040" w:rsidRDefault="00D05040" w:rsidP="00670CB8">
            <w:pPr>
              <w:jc w:val="right"/>
            </w:pPr>
          </w:p>
        </w:tc>
      </w:tr>
      <w:tr w:rsidR="00D05040" w:rsidRPr="00D05040" w14:paraId="5780A217" w14:textId="77777777" w:rsidTr="00670CB8">
        <w:trPr>
          <w:cantSplit/>
          <w:jc w:val="center"/>
        </w:trPr>
        <w:tc>
          <w:tcPr>
            <w:tcW w:w="2695" w:type="dxa"/>
          </w:tcPr>
          <w:p w14:paraId="6B0B3486" w14:textId="77777777" w:rsidR="00D05040" w:rsidRPr="00D05040" w:rsidRDefault="00D05040" w:rsidP="00D05040">
            <w:pPr>
              <w:rPr>
                <w:i/>
                <w:iCs/>
              </w:rPr>
            </w:pPr>
            <w:r w:rsidRPr="00D05040">
              <w:rPr>
                <w:i/>
                <w:iCs/>
              </w:rPr>
              <w:t>METALS</w:t>
            </w:r>
          </w:p>
        </w:tc>
        <w:tc>
          <w:tcPr>
            <w:tcW w:w="2223" w:type="dxa"/>
            <w:vAlign w:val="center"/>
          </w:tcPr>
          <w:p w14:paraId="27EAF30A" w14:textId="77777777" w:rsidR="00D05040" w:rsidRPr="00D05040" w:rsidRDefault="00D05040" w:rsidP="00670CB8">
            <w:pPr>
              <w:jc w:val="right"/>
            </w:pPr>
          </w:p>
        </w:tc>
        <w:tc>
          <w:tcPr>
            <w:tcW w:w="2223" w:type="dxa"/>
            <w:vAlign w:val="center"/>
          </w:tcPr>
          <w:p w14:paraId="7B7A91EF" w14:textId="77777777" w:rsidR="00D05040" w:rsidRPr="00D05040" w:rsidRDefault="00D05040" w:rsidP="00670CB8">
            <w:pPr>
              <w:jc w:val="right"/>
            </w:pPr>
          </w:p>
        </w:tc>
        <w:tc>
          <w:tcPr>
            <w:tcW w:w="2223" w:type="dxa"/>
            <w:vAlign w:val="center"/>
          </w:tcPr>
          <w:p w14:paraId="283D6CB8" w14:textId="77777777" w:rsidR="00D05040" w:rsidRPr="00D05040" w:rsidRDefault="00D05040" w:rsidP="00670CB8">
            <w:pPr>
              <w:jc w:val="right"/>
            </w:pPr>
          </w:p>
        </w:tc>
      </w:tr>
      <w:tr w:rsidR="00D05040" w:rsidRPr="00D05040" w14:paraId="7C6A0D23" w14:textId="77777777" w:rsidTr="00670CB8">
        <w:trPr>
          <w:cantSplit/>
          <w:jc w:val="center"/>
        </w:trPr>
        <w:tc>
          <w:tcPr>
            <w:tcW w:w="2695" w:type="dxa"/>
          </w:tcPr>
          <w:p w14:paraId="7CD71EA0" w14:textId="77777777" w:rsidR="00D05040" w:rsidRPr="00D05040" w:rsidRDefault="00D05040" w:rsidP="00D05040">
            <w:r w:rsidRPr="00D05040">
              <w:t>Aluminum</w:t>
            </w:r>
            <w:r w:rsidRPr="00D05040">
              <w:rPr>
                <w:vertAlign w:val="superscript"/>
              </w:rPr>
              <w:t>3</w:t>
            </w:r>
          </w:p>
        </w:tc>
        <w:tc>
          <w:tcPr>
            <w:tcW w:w="2223" w:type="dxa"/>
            <w:vAlign w:val="center"/>
          </w:tcPr>
          <w:p w14:paraId="63BECAE5" w14:textId="77777777" w:rsidR="00D05040" w:rsidRPr="00D05040" w:rsidRDefault="00D05040" w:rsidP="00670CB8">
            <w:pPr>
              <w:jc w:val="right"/>
            </w:pPr>
            <w:r w:rsidRPr="00D05040">
              <w:t xml:space="preserve">30 </w:t>
            </w:r>
            <w:proofErr w:type="spellStart"/>
            <w:r w:rsidRPr="00D05040">
              <w:t>μg</w:t>
            </w:r>
            <w:proofErr w:type="spellEnd"/>
            <w:r w:rsidRPr="00D05040">
              <w:t>/l</w:t>
            </w:r>
          </w:p>
        </w:tc>
        <w:tc>
          <w:tcPr>
            <w:tcW w:w="2223" w:type="dxa"/>
            <w:vAlign w:val="center"/>
          </w:tcPr>
          <w:p w14:paraId="297AAD40" w14:textId="77777777" w:rsidR="00D05040" w:rsidRPr="00D05040" w:rsidRDefault="00D05040" w:rsidP="00670CB8">
            <w:pPr>
              <w:jc w:val="right"/>
            </w:pPr>
            <w:r w:rsidRPr="00D05040">
              <w:t>200.7</w:t>
            </w:r>
          </w:p>
        </w:tc>
        <w:tc>
          <w:tcPr>
            <w:tcW w:w="2223" w:type="dxa"/>
            <w:vAlign w:val="center"/>
          </w:tcPr>
          <w:p w14:paraId="625545F7" w14:textId="77777777" w:rsidR="00D05040" w:rsidRPr="00D05040" w:rsidRDefault="00D05040" w:rsidP="00670CB8">
            <w:pPr>
              <w:jc w:val="right"/>
            </w:pPr>
            <w:r w:rsidRPr="00D05040">
              <w:t>30</w:t>
            </w:r>
          </w:p>
        </w:tc>
      </w:tr>
      <w:tr w:rsidR="00D05040" w:rsidRPr="00D05040" w14:paraId="79704C66" w14:textId="77777777" w:rsidTr="00670CB8">
        <w:trPr>
          <w:cantSplit/>
          <w:jc w:val="center"/>
        </w:trPr>
        <w:tc>
          <w:tcPr>
            <w:tcW w:w="2695" w:type="dxa"/>
          </w:tcPr>
          <w:p w14:paraId="0B86F3F3" w14:textId="77777777" w:rsidR="00D05040" w:rsidRPr="00D05040" w:rsidRDefault="00D05040" w:rsidP="00D05040">
            <w:r w:rsidRPr="00D05040">
              <w:t>Arsenic</w:t>
            </w:r>
          </w:p>
        </w:tc>
        <w:tc>
          <w:tcPr>
            <w:tcW w:w="2223" w:type="dxa"/>
            <w:vAlign w:val="center"/>
          </w:tcPr>
          <w:p w14:paraId="53496B0C"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429C86EC" w14:textId="77777777" w:rsidR="00D05040" w:rsidRPr="00D05040" w:rsidRDefault="00D05040" w:rsidP="00670CB8">
            <w:pPr>
              <w:jc w:val="right"/>
            </w:pPr>
            <w:r w:rsidRPr="00D05040">
              <w:t>200.7</w:t>
            </w:r>
          </w:p>
        </w:tc>
        <w:tc>
          <w:tcPr>
            <w:tcW w:w="2223" w:type="dxa"/>
            <w:vAlign w:val="center"/>
          </w:tcPr>
          <w:p w14:paraId="09F0E43A" w14:textId="77777777" w:rsidR="00D05040" w:rsidRPr="00D05040" w:rsidRDefault="00D05040" w:rsidP="00670CB8">
            <w:pPr>
              <w:jc w:val="right"/>
            </w:pPr>
            <w:r w:rsidRPr="00D05040">
              <w:t>10</w:t>
            </w:r>
          </w:p>
        </w:tc>
      </w:tr>
      <w:tr w:rsidR="00D05040" w:rsidRPr="00D05040" w14:paraId="2416B11A" w14:textId="77777777" w:rsidTr="00670CB8">
        <w:trPr>
          <w:cantSplit/>
          <w:jc w:val="center"/>
        </w:trPr>
        <w:tc>
          <w:tcPr>
            <w:tcW w:w="2695" w:type="dxa"/>
          </w:tcPr>
          <w:p w14:paraId="642FE242" w14:textId="77777777" w:rsidR="00D05040" w:rsidRPr="00D05040" w:rsidRDefault="00D05040" w:rsidP="00D05040">
            <w:r w:rsidRPr="00D05040">
              <w:t>Total Chromium</w:t>
            </w:r>
          </w:p>
        </w:tc>
        <w:tc>
          <w:tcPr>
            <w:tcW w:w="2223" w:type="dxa"/>
            <w:vAlign w:val="center"/>
          </w:tcPr>
          <w:p w14:paraId="1C07EBE6"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76F19BEF" w14:textId="77777777" w:rsidR="00D05040" w:rsidRPr="00D05040" w:rsidRDefault="00D05040" w:rsidP="00670CB8">
            <w:pPr>
              <w:jc w:val="right"/>
            </w:pPr>
            <w:r w:rsidRPr="00D05040">
              <w:t>200.7</w:t>
            </w:r>
          </w:p>
        </w:tc>
        <w:tc>
          <w:tcPr>
            <w:tcW w:w="2223" w:type="dxa"/>
            <w:vAlign w:val="center"/>
          </w:tcPr>
          <w:p w14:paraId="2DF827AC" w14:textId="77777777" w:rsidR="00D05040" w:rsidRPr="00D05040" w:rsidRDefault="00D05040" w:rsidP="00670CB8">
            <w:pPr>
              <w:jc w:val="right"/>
            </w:pPr>
            <w:r w:rsidRPr="00D05040">
              <w:t>10</w:t>
            </w:r>
          </w:p>
        </w:tc>
      </w:tr>
      <w:tr w:rsidR="00D05040" w:rsidRPr="00D05040" w14:paraId="4D61AB97" w14:textId="77777777" w:rsidTr="00670CB8">
        <w:trPr>
          <w:cantSplit/>
          <w:jc w:val="center"/>
        </w:trPr>
        <w:tc>
          <w:tcPr>
            <w:tcW w:w="2695" w:type="dxa"/>
          </w:tcPr>
          <w:p w14:paraId="1594EE17" w14:textId="77777777" w:rsidR="00D05040" w:rsidRPr="00D05040" w:rsidRDefault="00D05040" w:rsidP="00D05040">
            <w:r w:rsidRPr="00D05040">
              <w:t>Hexavalent Chromium</w:t>
            </w:r>
          </w:p>
        </w:tc>
        <w:tc>
          <w:tcPr>
            <w:tcW w:w="2223" w:type="dxa"/>
            <w:vAlign w:val="center"/>
          </w:tcPr>
          <w:p w14:paraId="0D7EB250"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508B6541" w14:textId="77777777" w:rsidR="00D05040" w:rsidRPr="00D05040" w:rsidRDefault="00D05040" w:rsidP="00670CB8">
            <w:pPr>
              <w:jc w:val="right"/>
            </w:pPr>
            <w:r w:rsidRPr="00D05040">
              <w:t>Hach 8023</w:t>
            </w:r>
          </w:p>
        </w:tc>
        <w:tc>
          <w:tcPr>
            <w:tcW w:w="2223" w:type="dxa"/>
            <w:vAlign w:val="center"/>
          </w:tcPr>
          <w:p w14:paraId="0EB83F50" w14:textId="77777777" w:rsidR="00D05040" w:rsidRPr="00D05040" w:rsidRDefault="00D05040" w:rsidP="00670CB8">
            <w:pPr>
              <w:jc w:val="right"/>
            </w:pPr>
            <w:r w:rsidRPr="00D05040">
              <w:t>10</w:t>
            </w:r>
          </w:p>
        </w:tc>
      </w:tr>
      <w:tr w:rsidR="00D05040" w:rsidRPr="00D05040" w14:paraId="4310C8BB" w14:textId="77777777" w:rsidTr="00670CB8">
        <w:trPr>
          <w:cantSplit/>
          <w:jc w:val="center"/>
        </w:trPr>
        <w:tc>
          <w:tcPr>
            <w:tcW w:w="2695" w:type="dxa"/>
          </w:tcPr>
          <w:p w14:paraId="37009D4B" w14:textId="77777777" w:rsidR="00D05040" w:rsidRPr="00D05040" w:rsidRDefault="00D05040" w:rsidP="00D05040">
            <w:r w:rsidRPr="00D05040">
              <w:t>Copper</w:t>
            </w:r>
          </w:p>
        </w:tc>
        <w:tc>
          <w:tcPr>
            <w:tcW w:w="2223" w:type="dxa"/>
            <w:vAlign w:val="center"/>
          </w:tcPr>
          <w:p w14:paraId="2D9F0D21"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49C77E62" w14:textId="77777777" w:rsidR="00D05040" w:rsidRPr="00D05040" w:rsidRDefault="00D05040" w:rsidP="00670CB8">
            <w:pPr>
              <w:jc w:val="right"/>
            </w:pPr>
            <w:r w:rsidRPr="00D05040">
              <w:t>200.7</w:t>
            </w:r>
          </w:p>
        </w:tc>
        <w:tc>
          <w:tcPr>
            <w:tcW w:w="2223" w:type="dxa"/>
            <w:vAlign w:val="center"/>
          </w:tcPr>
          <w:p w14:paraId="054855D0" w14:textId="77777777" w:rsidR="00D05040" w:rsidRPr="00D05040" w:rsidRDefault="00D05040" w:rsidP="00670CB8">
            <w:pPr>
              <w:jc w:val="right"/>
            </w:pPr>
            <w:r w:rsidRPr="00D05040">
              <w:t>10</w:t>
            </w:r>
          </w:p>
        </w:tc>
      </w:tr>
      <w:tr w:rsidR="00D05040" w:rsidRPr="00D05040" w14:paraId="0E4DD14E" w14:textId="77777777" w:rsidTr="00670CB8">
        <w:trPr>
          <w:cantSplit/>
          <w:jc w:val="center"/>
        </w:trPr>
        <w:tc>
          <w:tcPr>
            <w:tcW w:w="2695" w:type="dxa"/>
          </w:tcPr>
          <w:p w14:paraId="75F1824D" w14:textId="77777777" w:rsidR="00D05040" w:rsidRPr="00D05040" w:rsidRDefault="00D05040" w:rsidP="00D05040">
            <w:r w:rsidRPr="00D05040">
              <w:t>Lead</w:t>
            </w:r>
          </w:p>
        </w:tc>
        <w:tc>
          <w:tcPr>
            <w:tcW w:w="2223" w:type="dxa"/>
            <w:vAlign w:val="center"/>
          </w:tcPr>
          <w:p w14:paraId="4D20B20B" w14:textId="77777777" w:rsidR="00D05040" w:rsidRPr="00D05040" w:rsidRDefault="00D05040" w:rsidP="00670CB8">
            <w:pPr>
              <w:jc w:val="right"/>
            </w:pPr>
            <w:r w:rsidRPr="00D05040">
              <w:t xml:space="preserve">5 </w:t>
            </w:r>
            <w:proofErr w:type="spellStart"/>
            <w:r w:rsidRPr="00D05040">
              <w:t>μg</w:t>
            </w:r>
            <w:proofErr w:type="spellEnd"/>
            <w:r w:rsidRPr="00D05040">
              <w:t>/l</w:t>
            </w:r>
          </w:p>
        </w:tc>
        <w:tc>
          <w:tcPr>
            <w:tcW w:w="2223" w:type="dxa"/>
            <w:vAlign w:val="center"/>
          </w:tcPr>
          <w:p w14:paraId="7A5B2363" w14:textId="77777777" w:rsidR="00D05040" w:rsidRPr="00D05040" w:rsidRDefault="00D05040" w:rsidP="00670CB8">
            <w:pPr>
              <w:jc w:val="right"/>
            </w:pPr>
            <w:r w:rsidRPr="00D05040">
              <w:t>200.7</w:t>
            </w:r>
          </w:p>
        </w:tc>
        <w:tc>
          <w:tcPr>
            <w:tcW w:w="2223" w:type="dxa"/>
            <w:vAlign w:val="center"/>
          </w:tcPr>
          <w:p w14:paraId="1569938A" w14:textId="77777777" w:rsidR="00D05040" w:rsidRPr="00D05040" w:rsidRDefault="00D05040" w:rsidP="00670CB8">
            <w:pPr>
              <w:jc w:val="right"/>
            </w:pPr>
            <w:r w:rsidRPr="00D05040">
              <w:t>1.0</w:t>
            </w:r>
          </w:p>
        </w:tc>
      </w:tr>
      <w:tr w:rsidR="00D05040" w:rsidRPr="00D05040" w14:paraId="7F0F8E92" w14:textId="77777777" w:rsidTr="00670CB8">
        <w:trPr>
          <w:cantSplit/>
          <w:jc w:val="center"/>
        </w:trPr>
        <w:tc>
          <w:tcPr>
            <w:tcW w:w="2695" w:type="dxa"/>
          </w:tcPr>
          <w:p w14:paraId="5A634B57" w14:textId="77777777" w:rsidR="00D05040" w:rsidRPr="00D05040" w:rsidRDefault="00D05040" w:rsidP="00D05040">
            <w:r w:rsidRPr="00D05040">
              <w:t>Mercury</w:t>
            </w:r>
          </w:p>
        </w:tc>
        <w:tc>
          <w:tcPr>
            <w:tcW w:w="2223" w:type="dxa"/>
            <w:vAlign w:val="center"/>
          </w:tcPr>
          <w:p w14:paraId="2E4E36AD" w14:textId="77777777" w:rsidR="00D05040" w:rsidRPr="00D05040" w:rsidRDefault="00D05040" w:rsidP="00670CB8">
            <w:pPr>
              <w:jc w:val="right"/>
            </w:pPr>
            <w:r w:rsidRPr="00D05040">
              <w:t xml:space="preserve">0.2 </w:t>
            </w:r>
            <w:proofErr w:type="spellStart"/>
            <w:r w:rsidRPr="00D05040">
              <w:t>μg</w:t>
            </w:r>
            <w:proofErr w:type="spellEnd"/>
            <w:r w:rsidRPr="00D05040">
              <w:t>/l</w:t>
            </w:r>
          </w:p>
        </w:tc>
        <w:tc>
          <w:tcPr>
            <w:tcW w:w="2223" w:type="dxa"/>
            <w:vAlign w:val="center"/>
          </w:tcPr>
          <w:p w14:paraId="09945E2C" w14:textId="77777777" w:rsidR="00D05040" w:rsidRPr="00D05040" w:rsidRDefault="00D05040" w:rsidP="00670CB8">
            <w:pPr>
              <w:jc w:val="right"/>
            </w:pPr>
            <w:r w:rsidRPr="00D05040">
              <w:t>200.7</w:t>
            </w:r>
          </w:p>
        </w:tc>
        <w:tc>
          <w:tcPr>
            <w:tcW w:w="2223" w:type="dxa"/>
            <w:vAlign w:val="center"/>
          </w:tcPr>
          <w:p w14:paraId="1BED70DD" w14:textId="77777777" w:rsidR="00D05040" w:rsidRPr="00D05040" w:rsidRDefault="00D05040" w:rsidP="00670CB8">
            <w:pPr>
              <w:jc w:val="right"/>
            </w:pPr>
            <w:r w:rsidRPr="00D05040">
              <w:t>0.2</w:t>
            </w:r>
          </w:p>
        </w:tc>
      </w:tr>
      <w:tr w:rsidR="00D05040" w:rsidRPr="00D05040" w14:paraId="77274BBC" w14:textId="77777777" w:rsidTr="00670CB8">
        <w:trPr>
          <w:cantSplit/>
          <w:jc w:val="center"/>
        </w:trPr>
        <w:tc>
          <w:tcPr>
            <w:tcW w:w="2695" w:type="dxa"/>
          </w:tcPr>
          <w:p w14:paraId="12DD7166" w14:textId="77777777" w:rsidR="00D05040" w:rsidRPr="00D05040" w:rsidRDefault="00D05040" w:rsidP="00D05040">
            <w:r w:rsidRPr="00D05040">
              <w:t>Nickel</w:t>
            </w:r>
          </w:p>
        </w:tc>
        <w:tc>
          <w:tcPr>
            <w:tcW w:w="2223" w:type="dxa"/>
            <w:vAlign w:val="center"/>
          </w:tcPr>
          <w:p w14:paraId="5454215B"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3A908EF4" w14:textId="77777777" w:rsidR="00D05040" w:rsidRPr="00D05040" w:rsidRDefault="00D05040" w:rsidP="00670CB8">
            <w:pPr>
              <w:jc w:val="right"/>
            </w:pPr>
            <w:r w:rsidRPr="00D05040">
              <w:t>200.7</w:t>
            </w:r>
          </w:p>
        </w:tc>
        <w:tc>
          <w:tcPr>
            <w:tcW w:w="2223" w:type="dxa"/>
            <w:vAlign w:val="center"/>
          </w:tcPr>
          <w:p w14:paraId="56C8F9E3" w14:textId="77777777" w:rsidR="00D05040" w:rsidRPr="00D05040" w:rsidRDefault="00D05040" w:rsidP="00670CB8">
            <w:pPr>
              <w:jc w:val="right"/>
            </w:pPr>
            <w:r w:rsidRPr="00D05040">
              <w:t>10</w:t>
            </w:r>
          </w:p>
        </w:tc>
      </w:tr>
      <w:tr w:rsidR="00D05040" w:rsidRPr="00D05040" w14:paraId="6DE946DE" w14:textId="77777777" w:rsidTr="00670CB8">
        <w:trPr>
          <w:cantSplit/>
          <w:jc w:val="center"/>
        </w:trPr>
        <w:tc>
          <w:tcPr>
            <w:tcW w:w="2695" w:type="dxa"/>
          </w:tcPr>
          <w:p w14:paraId="39915612" w14:textId="77777777" w:rsidR="00D05040" w:rsidRPr="00D05040" w:rsidRDefault="00D05040" w:rsidP="00D05040">
            <w:r w:rsidRPr="00D05040">
              <w:t>Zinc</w:t>
            </w:r>
          </w:p>
        </w:tc>
        <w:tc>
          <w:tcPr>
            <w:tcW w:w="2223" w:type="dxa"/>
            <w:vAlign w:val="center"/>
          </w:tcPr>
          <w:p w14:paraId="179FC43D" w14:textId="77777777" w:rsidR="00D05040" w:rsidRPr="00D05040" w:rsidRDefault="00D05040" w:rsidP="00670CB8">
            <w:pPr>
              <w:jc w:val="right"/>
            </w:pPr>
            <w:r w:rsidRPr="00D05040">
              <w:t xml:space="preserve">5 </w:t>
            </w:r>
            <w:proofErr w:type="spellStart"/>
            <w:r w:rsidRPr="00D05040">
              <w:t>μg</w:t>
            </w:r>
            <w:proofErr w:type="spellEnd"/>
            <w:r w:rsidRPr="00D05040">
              <w:t>/l</w:t>
            </w:r>
          </w:p>
        </w:tc>
        <w:tc>
          <w:tcPr>
            <w:tcW w:w="2223" w:type="dxa"/>
            <w:vAlign w:val="center"/>
          </w:tcPr>
          <w:p w14:paraId="67380783" w14:textId="77777777" w:rsidR="00D05040" w:rsidRPr="00D05040" w:rsidRDefault="00D05040" w:rsidP="00670CB8">
            <w:pPr>
              <w:jc w:val="right"/>
            </w:pPr>
            <w:r w:rsidRPr="00D05040">
              <w:t>200.7</w:t>
            </w:r>
          </w:p>
        </w:tc>
        <w:tc>
          <w:tcPr>
            <w:tcW w:w="2223" w:type="dxa"/>
            <w:vAlign w:val="center"/>
          </w:tcPr>
          <w:p w14:paraId="6B8524FF" w14:textId="77777777" w:rsidR="00D05040" w:rsidRPr="00D05040" w:rsidRDefault="00D05040" w:rsidP="00670CB8">
            <w:pPr>
              <w:jc w:val="right"/>
            </w:pPr>
            <w:r w:rsidRPr="00D05040">
              <w:t>0.05</w:t>
            </w:r>
          </w:p>
        </w:tc>
      </w:tr>
      <w:tr w:rsidR="00D05040" w:rsidRPr="00D05040" w14:paraId="79D046F2" w14:textId="77777777" w:rsidTr="00670CB8">
        <w:trPr>
          <w:cantSplit/>
          <w:jc w:val="center"/>
        </w:trPr>
        <w:tc>
          <w:tcPr>
            <w:tcW w:w="2695" w:type="dxa"/>
          </w:tcPr>
          <w:p w14:paraId="295092C8" w14:textId="77777777" w:rsidR="00D05040" w:rsidRPr="00D05040" w:rsidRDefault="00D05040" w:rsidP="00D05040">
            <w:r w:rsidRPr="00D05040">
              <w:rPr>
                <w:u w:val="single"/>
              </w:rPr>
              <w:t>PAHs</w:t>
            </w:r>
          </w:p>
        </w:tc>
        <w:tc>
          <w:tcPr>
            <w:tcW w:w="2223" w:type="dxa"/>
            <w:vAlign w:val="center"/>
          </w:tcPr>
          <w:p w14:paraId="131BDE4C" w14:textId="77777777" w:rsidR="00D05040" w:rsidRPr="00D05040" w:rsidRDefault="00D05040" w:rsidP="00670CB8">
            <w:pPr>
              <w:jc w:val="right"/>
            </w:pPr>
          </w:p>
        </w:tc>
        <w:tc>
          <w:tcPr>
            <w:tcW w:w="2223" w:type="dxa"/>
            <w:vAlign w:val="center"/>
          </w:tcPr>
          <w:p w14:paraId="2F2BC2B5" w14:textId="77777777" w:rsidR="00D05040" w:rsidRPr="00D05040" w:rsidRDefault="00D05040" w:rsidP="00670CB8">
            <w:pPr>
              <w:jc w:val="right"/>
            </w:pPr>
          </w:p>
        </w:tc>
        <w:tc>
          <w:tcPr>
            <w:tcW w:w="2223" w:type="dxa"/>
            <w:vAlign w:val="center"/>
          </w:tcPr>
          <w:p w14:paraId="3CD95CF7" w14:textId="77777777" w:rsidR="00D05040" w:rsidRPr="00D05040" w:rsidRDefault="00D05040" w:rsidP="00670CB8">
            <w:pPr>
              <w:jc w:val="right"/>
            </w:pPr>
          </w:p>
        </w:tc>
      </w:tr>
      <w:tr w:rsidR="00D05040" w:rsidRPr="00D05040" w14:paraId="49CA3376" w14:textId="77777777" w:rsidTr="00670CB8">
        <w:trPr>
          <w:cantSplit/>
          <w:jc w:val="center"/>
        </w:trPr>
        <w:tc>
          <w:tcPr>
            <w:tcW w:w="2695" w:type="dxa"/>
          </w:tcPr>
          <w:p w14:paraId="463E9C3D" w14:textId="77777777" w:rsidR="00D05040" w:rsidRPr="00D05040" w:rsidRDefault="00D05040" w:rsidP="00D05040">
            <w:r w:rsidRPr="00D05040">
              <w:t>Acenaphthene</w:t>
            </w:r>
          </w:p>
        </w:tc>
        <w:tc>
          <w:tcPr>
            <w:tcW w:w="2223" w:type="dxa"/>
            <w:vAlign w:val="center"/>
          </w:tcPr>
          <w:p w14:paraId="6AFCA068"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78A2A439" w14:textId="77777777" w:rsidR="00D05040" w:rsidRPr="00D05040" w:rsidRDefault="00D05040" w:rsidP="00670CB8">
            <w:pPr>
              <w:jc w:val="right"/>
            </w:pPr>
            <w:r w:rsidRPr="00D05040">
              <w:t>625</w:t>
            </w:r>
          </w:p>
        </w:tc>
        <w:tc>
          <w:tcPr>
            <w:tcW w:w="2223" w:type="dxa"/>
            <w:vAlign w:val="center"/>
          </w:tcPr>
          <w:p w14:paraId="12831506" w14:textId="77777777" w:rsidR="00D05040" w:rsidRPr="00D05040" w:rsidRDefault="00D05040" w:rsidP="00670CB8">
            <w:pPr>
              <w:jc w:val="right"/>
            </w:pPr>
            <w:r w:rsidRPr="00D05040">
              <w:t>10</w:t>
            </w:r>
          </w:p>
        </w:tc>
      </w:tr>
      <w:tr w:rsidR="00D05040" w:rsidRPr="00D05040" w14:paraId="7EC4F568" w14:textId="77777777" w:rsidTr="00670CB8">
        <w:trPr>
          <w:cantSplit/>
          <w:jc w:val="center"/>
        </w:trPr>
        <w:tc>
          <w:tcPr>
            <w:tcW w:w="2695" w:type="dxa"/>
          </w:tcPr>
          <w:p w14:paraId="6D251D1E" w14:textId="77777777" w:rsidR="00D05040" w:rsidRPr="00D05040" w:rsidRDefault="00D05040" w:rsidP="00D05040">
            <w:r w:rsidRPr="00D05040">
              <w:t>Acenaphthylene</w:t>
            </w:r>
          </w:p>
        </w:tc>
        <w:tc>
          <w:tcPr>
            <w:tcW w:w="2223" w:type="dxa"/>
            <w:vAlign w:val="center"/>
          </w:tcPr>
          <w:p w14:paraId="43DAED47"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40CD8D7E" w14:textId="77777777" w:rsidR="00D05040" w:rsidRPr="00D05040" w:rsidRDefault="00D05040" w:rsidP="00670CB8">
            <w:pPr>
              <w:jc w:val="right"/>
            </w:pPr>
            <w:r w:rsidRPr="00D05040">
              <w:t>625</w:t>
            </w:r>
          </w:p>
        </w:tc>
        <w:tc>
          <w:tcPr>
            <w:tcW w:w="2223" w:type="dxa"/>
            <w:vAlign w:val="center"/>
          </w:tcPr>
          <w:p w14:paraId="28B9E64E" w14:textId="77777777" w:rsidR="00D05040" w:rsidRPr="00D05040" w:rsidRDefault="00D05040" w:rsidP="00670CB8">
            <w:pPr>
              <w:jc w:val="right"/>
            </w:pPr>
            <w:r w:rsidRPr="00D05040">
              <w:t>10</w:t>
            </w:r>
          </w:p>
        </w:tc>
      </w:tr>
      <w:tr w:rsidR="00D05040" w:rsidRPr="00D05040" w14:paraId="206F7E3A" w14:textId="77777777" w:rsidTr="00670CB8">
        <w:trPr>
          <w:cantSplit/>
          <w:jc w:val="center"/>
        </w:trPr>
        <w:tc>
          <w:tcPr>
            <w:tcW w:w="2695" w:type="dxa"/>
          </w:tcPr>
          <w:p w14:paraId="65078406" w14:textId="77777777" w:rsidR="00D05040" w:rsidRPr="00D05040" w:rsidRDefault="00D05040" w:rsidP="00D05040">
            <w:r w:rsidRPr="00D05040">
              <w:t>Anthracene</w:t>
            </w:r>
          </w:p>
        </w:tc>
        <w:tc>
          <w:tcPr>
            <w:tcW w:w="2223" w:type="dxa"/>
            <w:vAlign w:val="center"/>
          </w:tcPr>
          <w:p w14:paraId="6C60D416"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59B53E23" w14:textId="77777777" w:rsidR="00D05040" w:rsidRPr="00D05040" w:rsidRDefault="00D05040" w:rsidP="00670CB8">
            <w:pPr>
              <w:jc w:val="right"/>
            </w:pPr>
            <w:r w:rsidRPr="00D05040">
              <w:t>625</w:t>
            </w:r>
          </w:p>
        </w:tc>
        <w:tc>
          <w:tcPr>
            <w:tcW w:w="2223" w:type="dxa"/>
            <w:vAlign w:val="center"/>
          </w:tcPr>
          <w:p w14:paraId="191D9F28" w14:textId="77777777" w:rsidR="00D05040" w:rsidRPr="00D05040" w:rsidRDefault="00D05040" w:rsidP="00670CB8">
            <w:pPr>
              <w:jc w:val="right"/>
            </w:pPr>
            <w:r w:rsidRPr="00D05040">
              <w:t>10</w:t>
            </w:r>
          </w:p>
        </w:tc>
      </w:tr>
      <w:tr w:rsidR="00D05040" w:rsidRPr="00D05040" w14:paraId="10F6E55A" w14:textId="77777777" w:rsidTr="00670CB8">
        <w:trPr>
          <w:cantSplit/>
          <w:jc w:val="center"/>
        </w:trPr>
        <w:tc>
          <w:tcPr>
            <w:tcW w:w="2695" w:type="dxa"/>
          </w:tcPr>
          <w:p w14:paraId="704A2F7D" w14:textId="77777777" w:rsidR="00D05040" w:rsidRPr="00D05040" w:rsidRDefault="00D05040" w:rsidP="00D05040">
            <w:r w:rsidRPr="00D05040">
              <w:t>Benzo(a)anthracene</w:t>
            </w:r>
          </w:p>
        </w:tc>
        <w:tc>
          <w:tcPr>
            <w:tcW w:w="2223" w:type="dxa"/>
            <w:vAlign w:val="center"/>
          </w:tcPr>
          <w:p w14:paraId="690CC5FE"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2A149D95" w14:textId="77777777" w:rsidR="00D05040" w:rsidRPr="00D05040" w:rsidRDefault="00D05040" w:rsidP="00670CB8">
            <w:pPr>
              <w:jc w:val="right"/>
            </w:pPr>
            <w:r w:rsidRPr="00D05040">
              <w:t>625</w:t>
            </w:r>
          </w:p>
        </w:tc>
        <w:tc>
          <w:tcPr>
            <w:tcW w:w="2223" w:type="dxa"/>
            <w:vAlign w:val="center"/>
          </w:tcPr>
          <w:p w14:paraId="73EE1DB7" w14:textId="77777777" w:rsidR="00D05040" w:rsidRPr="00D05040" w:rsidRDefault="00D05040" w:rsidP="00670CB8">
            <w:pPr>
              <w:jc w:val="right"/>
            </w:pPr>
            <w:r w:rsidRPr="00D05040">
              <w:t>10</w:t>
            </w:r>
          </w:p>
        </w:tc>
      </w:tr>
      <w:tr w:rsidR="00D05040" w:rsidRPr="00D05040" w14:paraId="39E7C9EF" w14:textId="77777777" w:rsidTr="00670CB8">
        <w:trPr>
          <w:cantSplit/>
          <w:jc w:val="center"/>
        </w:trPr>
        <w:tc>
          <w:tcPr>
            <w:tcW w:w="2695" w:type="dxa"/>
          </w:tcPr>
          <w:p w14:paraId="6AC96883" w14:textId="77777777" w:rsidR="00D05040" w:rsidRPr="00D05040" w:rsidRDefault="00D05040" w:rsidP="00D05040">
            <w:r w:rsidRPr="00D05040">
              <w:t>Benzo(k)fluoranthene</w:t>
            </w:r>
          </w:p>
        </w:tc>
        <w:tc>
          <w:tcPr>
            <w:tcW w:w="2223" w:type="dxa"/>
            <w:vAlign w:val="center"/>
          </w:tcPr>
          <w:p w14:paraId="4BBB59FB"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223" w:type="dxa"/>
            <w:vAlign w:val="center"/>
          </w:tcPr>
          <w:p w14:paraId="6D77DDB4" w14:textId="77777777" w:rsidR="00D05040" w:rsidRPr="00D05040" w:rsidRDefault="00D05040" w:rsidP="00670CB8">
            <w:pPr>
              <w:jc w:val="right"/>
            </w:pPr>
            <w:r w:rsidRPr="00D05040">
              <w:t>625</w:t>
            </w:r>
          </w:p>
        </w:tc>
        <w:tc>
          <w:tcPr>
            <w:tcW w:w="2223" w:type="dxa"/>
            <w:vAlign w:val="center"/>
          </w:tcPr>
          <w:p w14:paraId="2A813555" w14:textId="77777777" w:rsidR="00D05040" w:rsidRPr="00D05040" w:rsidRDefault="00D05040" w:rsidP="00670CB8">
            <w:pPr>
              <w:jc w:val="right"/>
            </w:pPr>
            <w:r w:rsidRPr="00D05040">
              <w:t>10</w:t>
            </w:r>
          </w:p>
        </w:tc>
      </w:tr>
    </w:tbl>
    <w:p w14:paraId="0C3A9751" w14:textId="77777777" w:rsidR="00D05040" w:rsidRPr="00D05040" w:rsidRDefault="00D05040" w:rsidP="00D05040"/>
    <w:p w14:paraId="3ECBA876" w14:textId="77777777" w:rsidR="00D05040" w:rsidRPr="00D05040" w:rsidRDefault="00D05040" w:rsidP="00D05040">
      <w:r w:rsidRPr="00D05040">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3219"/>
        <w:gridCol w:w="2047"/>
        <w:gridCol w:w="2047"/>
        <w:gridCol w:w="2047"/>
      </w:tblGrid>
      <w:tr w:rsidR="00D05040" w:rsidRPr="00D05040" w14:paraId="06481D65" w14:textId="77777777" w:rsidTr="00670CB8">
        <w:trPr>
          <w:cantSplit/>
          <w:jc w:val="center"/>
        </w:trPr>
        <w:tc>
          <w:tcPr>
            <w:tcW w:w="3219" w:type="dxa"/>
          </w:tcPr>
          <w:p w14:paraId="260A8CE3" w14:textId="77777777" w:rsidR="00D05040" w:rsidRPr="00D05040" w:rsidRDefault="00D05040" w:rsidP="00D05040">
            <w:pPr>
              <w:rPr>
                <w:b/>
                <w:bCs/>
              </w:rPr>
            </w:pPr>
            <w:r w:rsidRPr="00D05040">
              <w:rPr>
                <w:b/>
                <w:bCs/>
              </w:rPr>
              <w:lastRenderedPageBreak/>
              <w:t>Parameter</w:t>
            </w:r>
          </w:p>
        </w:tc>
        <w:tc>
          <w:tcPr>
            <w:tcW w:w="2047" w:type="dxa"/>
            <w:vAlign w:val="center"/>
          </w:tcPr>
          <w:p w14:paraId="7DCBA805" w14:textId="77777777" w:rsidR="00D05040" w:rsidRPr="00D05040" w:rsidRDefault="00D05040" w:rsidP="00670CB8">
            <w:pPr>
              <w:jc w:val="right"/>
              <w:rPr>
                <w:b/>
                <w:bCs/>
              </w:rPr>
            </w:pPr>
            <w:r w:rsidRPr="00D05040">
              <w:rPr>
                <w:b/>
                <w:bCs/>
              </w:rPr>
              <w:t>MAL</w:t>
            </w:r>
          </w:p>
        </w:tc>
        <w:tc>
          <w:tcPr>
            <w:tcW w:w="2047" w:type="dxa"/>
            <w:vAlign w:val="center"/>
          </w:tcPr>
          <w:p w14:paraId="08F9B391" w14:textId="77777777" w:rsidR="00D05040" w:rsidRPr="00D05040" w:rsidRDefault="00D05040" w:rsidP="00670CB8">
            <w:pPr>
              <w:jc w:val="right"/>
              <w:rPr>
                <w:b/>
                <w:bCs/>
              </w:rPr>
            </w:pPr>
            <w:r w:rsidRPr="00D05040">
              <w:rPr>
                <w:b/>
                <w:bCs/>
              </w:rPr>
              <w:t>Method</w:t>
            </w:r>
          </w:p>
        </w:tc>
        <w:tc>
          <w:tcPr>
            <w:tcW w:w="2047" w:type="dxa"/>
            <w:vAlign w:val="center"/>
          </w:tcPr>
          <w:p w14:paraId="6E6A7CF1" w14:textId="77777777" w:rsidR="00D05040" w:rsidRPr="00D05040" w:rsidRDefault="00D05040" w:rsidP="00670CB8">
            <w:pPr>
              <w:jc w:val="right"/>
              <w:rPr>
                <w:b/>
                <w:bCs/>
              </w:rPr>
            </w:pPr>
            <w:r w:rsidRPr="00D05040">
              <w:rPr>
                <w:b/>
                <w:bCs/>
              </w:rPr>
              <w:t>MDL</w:t>
            </w:r>
          </w:p>
        </w:tc>
      </w:tr>
      <w:tr w:rsidR="00D05040" w:rsidRPr="00D05040" w14:paraId="08A4F6B3" w14:textId="77777777" w:rsidTr="00670CB8">
        <w:trPr>
          <w:cantSplit/>
          <w:jc w:val="center"/>
        </w:trPr>
        <w:tc>
          <w:tcPr>
            <w:tcW w:w="3219" w:type="dxa"/>
          </w:tcPr>
          <w:p w14:paraId="179C5847" w14:textId="77777777" w:rsidR="00D05040" w:rsidRPr="00D05040" w:rsidRDefault="00D05040" w:rsidP="00D05040">
            <w:pPr>
              <w:rPr>
                <w:i/>
                <w:iCs/>
              </w:rPr>
            </w:pPr>
            <w:r w:rsidRPr="00D05040">
              <w:rPr>
                <w:i/>
                <w:iCs/>
              </w:rPr>
              <w:t>SUITE IV (cont.)</w:t>
            </w:r>
          </w:p>
        </w:tc>
        <w:tc>
          <w:tcPr>
            <w:tcW w:w="6141" w:type="dxa"/>
            <w:gridSpan w:val="3"/>
            <w:vAlign w:val="center"/>
          </w:tcPr>
          <w:p w14:paraId="63F35230" w14:textId="77777777" w:rsidR="00D05040" w:rsidRPr="00D05040" w:rsidRDefault="00D05040" w:rsidP="00670CB8">
            <w:pPr>
              <w:jc w:val="right"/>
            </w:pPr>
          </w:p>
        </w:tc>
      </w:tr>
      <w:tr w:rsidR="00D05040" w:rsidRPr="00D05040" w14:paraId="247D986C" w14:textId="77777777" w:rsidTr="00670CB8">
        <w:trPr>
          <w:cantSplit/>
          <w:jc w:val="center"/>
        </w:trPr>
        <w:tc>
          <w:tcPr>
            <w:tcW w:w="3219" w:type="dxa"/>
          </w:tcPr>
          <w:p w14:paraId="3B98DCC9" w14:textId="77777777" w:rsidR="00D05040" w:rsidRPr="00D05040" w:rsidRDefault="00D05040" w:rsidP="00D05040">
            <w:pPr>
              <w:rPr>
                <w:i/>
                <w:iCs/>
              </w:rPr>
            </w:pPr>
            <w:r w:rsidRPr="00D05040">
              <w:rPr>
                <w:i/>
                <w:iCs/>
              </w:rPr>
              <w:t>PAHs (</w:t>
            </w:r>
            <w:proofErr w:type="spellStart"/>
            <w:r w:rsidRPr="00D05040">
              <w:rPr>
                <w:i/>
                <w:iCs/>
              </w:rPr>
              <w:t>cont</w:t>
            </w:r>
            <w:proofErr w:type="spellEnd"/>
            <w:r w:rsidRPr="00D05040">
              <w:rPr>
                <w:i/>
                <w:iCs/>
              </w:rPr>
              <w:t>)</w:t>
            </w:r>
          </w:p>
        </w:tc>
        <w:tc>
          <w:tcPr>
            <w:tcW w:w="6141" w:type="dxa"/>
            <w:gridSpan w:val="3"/>
            <w:vAlign w:val="center"/>
          </w:tcPr>
          <w:p w14:paraId="725AE7DA" w14:textId="77777777" w:rsidR="00D05040" w:rsidRPr="00D05040" w:rsidRDefault="00D05040" w:rsidP="00670CB8">
            <w:pPr>
              <w:jc w:val="right"/>
            </w:pPr>
          </w:p>
        </w:tc>
      </w:tr>
      <w:tr w:rsidR="00D05040" w:rsidRPr="00D05040" w14:paraId="312B12CC" w14:textId="77777777" w:rsidTr="00670CB8">
        <w:trPr>
          <w:cantSplit/>
          <w:jc w:val="center"/>
        </w:trPr>
        <w:tc>
          <w:tcPr>
            <w:tcW w:w="3219" w:type="dxa"/>
          </w:tcPr>
          <w:p w14:paraId="014D3564" w14:textId="77777777" w:rsidR="00D05040" w:rsidRPr="00D05040" w:rsidRDefault="00D05040" w:rsidP="00D05040">
            <w:r w:rsidRPr="00D05040">
              <w:t>3,4-Benzofluoranthene</w:t>
            </w:r>
          </w:p>
        </w:tc>
        <w:tc>
          <w:tcPr>
            <w:tcW w:w="2047" w:type="dxa"/>
            <w:vAlign w:val="center"/>
          </w:tcPr>
          <w:p w14:paraId="0A05DBC1"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1DCC24DA" w14:textId="77777777" w:rsidR="00D05040" w:rsidRPr="00D05040" w:rsidRDefault="00D05040" w:rsidP="00670CB8">
            <w:pPr>
              <w:jc w:val="right"/>
            </w:pPr>
            <w:r w:rsidRPr="00D05040">
              <w:t>625</w:t>
            </w:r>
          </w:p>
        </w:tc>
        <w:tc>
          <w:tcPr>
            <w:tcW w:w="2047" w:type="dxa"/>
            <w:vAlign w:val="center"/>
          </w:tcPr>
          <w:p w14:paraId="3BAE84D7" w14:textId="77777777" w:rsidR="00D05040" w:rsidRPr="00D05040" w:rsidRDefault="00D05040" w:rsidP="00670CB8">
            <w:pPr>
              <w:jc w:val="right"/>
            </w:pPr>
            <w:r w:rsidRPr="00D05040">
              <w:t>10</w:t>
            </w:r>
          </w:p>
        </w:tc>
      </w:tr>
      <w:tr w:rsidR="00D05040" w:rsidRPr="00D05040" w14:paraId="7ADC6C2E" w14:textId="77777777" w:rsidTr="00670CB8">
        <w:trPr>
          <w:cantSplit/>
          <w:jc w:val="center"/>
        </w:trPr>
        <w:tc>
          <w:tcPr>
            <w:tcW w:w="3219" w:type="dxa"/>
          </w:tcPr>
          <w:p w14:paraId="5C7CE071" w14:textId="77777777" w:rsidR="00D05040" w:rsidRPr="00D05040" w:rsidRDefault="00D05040" w:rsidP="00D05040">
            <w:r w:rsidRPr="00D05040">
              <w:t>Benzo(a)pyrene</w:t>
            </w:r>
          </w:p>
        </w:tc>
        <w:tc>
          <w:tcPr>
            <w:tcW w:w="2047" w:type="dxa"/>
            <w:vAlign w:val="center"/>
          </w:tcPr>
          <w:p w14:paraId="3DBB4211"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53E2590C" w14:textId="77777777" w:rsidR="00D05040" w:rsidRPr="00D05040" w:rsidRDefault="00D05040" w:rsidP="00670CB8">
            <w:pPr>
              <w:jc w:val="right"/>
            </w:pPr>
            <w:r w:rsidRPr="00D05040">
              <w:t>625</w:t>
            </w:r>
          </w:p>
        </w:tc>
        <w:tc>
          <w:tcPr>
            <w:tcW w:w="2047" w:type="dxa"/>
            <w:vAlign w:val="center"/>
          </w:tcPr>
          <w:p w14:paraId="2D7EF727" w14:textId="77777777" w:rsidR="00D05040" w:rsidRPr="00D05040" w:rsidRDefault="00D05040" w:rsidP="00670CB8">
            <w:pPr>
              <w:jc w:val="right"/>
            </w:pPr>
            <w:r w:rsidRPr="00D05040">
              <w:t>10</w:t>
            </w:r>
          </w:p>
        </w:tc>
      </w:tr>
      <w:tr w:rsidR="00D05040" w:rsidRPr="00D05040" w14:paraId="6A0431FA" w14:textId="77777777" w:rsidTr="00670CB8">
        <w:trPr>
          <w:cantSplit/>
          <w:jc w:val="center"/>
        </w:trPr>
        <w:tc>
          <w:tcPr>
            <w:tcW w:w="3219" w:type="dxa"/>
          </w:tcPr>
          <w:p w14:paraId="752F18D1" w14:textId="77777777" w:rsidR="00D05040" w:rsidRPr="00D05040" w:rsidRDefault="00D05040" w:rsidP="00D05040">
            <w:r w:rsidRPr="00D05040">
              <w:t>Chrysene</w:t>
            </w:r>
          </w:p>
        </w:tc>
        <w:tc>
          <w:tcPr>
            <w:tcW w:w="2047" w:type="dxa"/>
            <w:vAlign w:val="center"/>
          </w:tcPr>
          <w:p w14:paraId="2AD810B9"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3E065A5B" w14:textId="77777777" w:rsidR="00D05040" w:rsidRPr="00D05040" w:rsidRDefault="00D05040" w:rsidP="00670CB8">
            <w:pPr>
              <w:jc w:val="right"/>
            </w:pPr>
            <w:r w:rsidRPr="00D05040">
              <w:t>625</w:t>
            </w:r>
          </w:p>
        </w:tc>
        <w:tc>
          <w:tcPr>
            <w:tcW w:w="2047" w:type="dxa"/>
            <w:vAlign w:val="center"/>
          </w:tcPr>
          <w:p w14:paraId="14C52409" w14:textId="77777777" w:rsidR="00D05040" w:rsidRPr="00D05040" w:rsidRDefault="00D05040" w:rsidP="00670CB8">
            <w:pPr>
              <w:jc w:val="right"/>
            </w:pPr>
            <w:r w:rsidRPr="00D05040">
              <w:t>10</w:t>
            </w:r>
          </w:p>
        </w:tc>
      </w:tr>
      <w:tr w:rsidR="00D05040" w:rsidRPr="00D05040" w14:paraId="57ECA64F" w14:textId="77777777" w:rsidTr="00670CB8">
        <w:trPr>
          <w:cantSplit/>
          <w:jc w:val="center"/>
        </w:trPr>
        <w:tc>
          <w:tcPr>
            <w:tcW w:w="3219" w:type="dxa"/>
          </w:tcPr>
          <w:p w14:paraId="3DFE3350" w14:textId="77777777" w:rsidR="00D05040" w:rsidRPr="00D05040" w:rsidRDefault="00D05040" w:rsidP="00D05040">
            <w:r w:rsidRPr="00D05040">
              <w:t>Fluoranthene</w:t>
            </w:r>
          </w:p>
        </w:tc>
        <w:tc>
          <w:tcPr>
            <w:tcW w:w="2047" w:type="dxa"/>
            <w:vAlign w:val="center"/>
          </w:tcPr>
          <w:p w14:paraId="5C0368B1"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09D425F8" w14:textId="77777777" w:rsidR="00D05040" w:rsidRPr="00D05040" w:rsidRDefault="00D05040" w:rsidP="00670CB8">
            <w:pPr>
              <w:jc w:val="right"/>
            </w:pPr>
            <w:r w:rsidRPr="00D05040">
              <w:t>625</w:t>
            </w:r>
          </w:p>
        </w:tc>
        <w:tc>
          <w:tcPr>
            <w:tcW w:w="2047" w:type="dxa"/>
            <w:vAlign w:val="center"/>
          </w:tcPr>
          <w:p w14:paraId="2AC16281" w14:textId="77777777" w:rsidR="00D05040" w:rsidRPr="00D05040" w:rsidRDefault="00D05040" w:rsidP="00670CB8">
            <w:pPr>
              <w:jc w:val="right"/>
            </w:pPr>
            <w:r w:rsidRPr="00D05040">
              <w:t>10</w:t>
            </w:r>
          </w:p>
        </w:tc>
      </w:tr>
      <w:tr w:rsidR="00D05040" w:rsidRPr="00D05040" w14:paraId="75F3FD96" w14:textId="77777777" w:rsidTr="00670CB8">
        <w:trPr>
          <w:cantSplit/>
          <w:jc w:val="center"/>
        </w:trPr>
        <w:tc>
          <w:tcPr>
            <w:tcW w:w="3219" w:type="dxa"/>
          </w:tcPr>
          <w:p w14:paraId="2CB50E6D" w14:textId="77777777" w:rsidR="00D05040" w:rsidRPr="00D05040" w:rsidRDefault="00D05040" w:rsidP="00D05040">
            <w:r w:rsidRPr="00D05040">
              <w:t>Fluorene</w:t>
            </w:r>
          </w:p>
        </w:tc>
        <w:tc>
          <w:tcPr>
            <w:tcW w:w="2047" w:type="dxa"/>
            <w:vAlign w:val="center"/>
          </w:tcPr>
          <w:p w14:paraId="38F72A63"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7D21FA0B" w14:textId="77777777" w:rsidR="00D05040" w:rsidRPr="00D05040" w:rsidRDefault="00D05040" w:rsidP="00670CB8">
            <w:pPr>
              <w:jc w:val="right"/>
            </w:pPr>
            <w:r w:rsidRPr="00D05040">
              <w:t>625</w:t>
            </w:r>
          </w:p>
        </w:tc>
        <w:tc>
          <w:tcPr>
            <w:tcW w:w="2047" w:type="dxa"/>
            <w:vAlign w:val="center"/>
          </w:tcPr>
          <w:p w14:paraId="1B826F49" w14:textId="77777777" w:rsidR="00D05040" w:rsidRPr="00D05040" w:rsidRDefault="00D05040" w:rsidP="00670CB8">
            <w:pPr>
              <w:jc w:val="right"/>
            </w:pPr>
            <w:r w:rsidRPr="00D05040">
              <w:t>10</w:t>
            </w:r>
          </w:p>
        </w:tc>
      </w:tr>
      <w:tr w:rsidR="00D05040" w:rsidRPr="00D05040" w14:paraId="43AC8340" w14:textId="77777777" w:rsidTr="00670CB8">
        <w:trPr>
          <w:cantSplit/>
          <w:jc w:val="center"/>
        </w:trPr>
        <w:tc>
          <w:tcPr>
            <w:tcW w:w="3219" w:type="dxa"/>
          </w:tcPr>
          <w:p w14:paraId="2C545AEE" w14:textId="77777777" w:rsidR="00D05040" w:rsidRPr="00D05040" w:rsidRDefault="00D05040" w:rsidP="00D05040">
            <w:r w:rsidRPr="00D05040">
              <w:t>Naphthalene</w:t>
            </w:r>
          </w:p>
        </w:tc>
        <w:tc>
          <w:tcPr>
            <w:tcW w:w="2047" w:type="dxa"/>
            <w:vAlign w:val="center"/>
          </w:tcPr>
          <w:p w14:paraId="3B31249E" w14:textId="77777777" w:rsidR="00D05040" w:rsidRPr="00D05040" w:rsidRDefault="00D05040" w:rsidP="00670CB8">
            <w:pPr>
              <w:jc w:val="right"/>
            </w:pPr>
            <w:r w:rsidRPr="00D05040">
              <w:t xml:space="preserve">20 </w:t>
            </w:r>
            <w:proofErr w:type="spellStart"/>
            <w:r w:rsidRPr="00D05040">
              <w:t>μg</w:t>
            </w:r>
            <w:proofErr w:type="spellEnd"/>
            <w:r w:rsidRPr="00D05040">
              <w:t>/l</w:t>
            </w:r>
          </w:p>
        </w:tc>
        <w:tc>
          <w:tcPr>
            <w:tcW w:w="2047" w:type="dxa"/>
            <w:vAlign w:val="center"/>
          </w:tcPr>
          <w:p w14:paraId="6756982A" w14:textId="77777777" w:rsidR="00D05040" w:rsidRPr="00D05040" w:rsidRDefault="00D05040" w:rsidP="00670CB8">
            <w:pPr>
              <w:jc w:val="right"/>
            </w:pPr>
            <w:r w:rsidRPr="00D05040">
              <w:t>625</w:t>
            </w:r>
          </w:p>
        </w:tc>
        <w:tc>
          <w:tcPr>
            <w:tcW w:w="2047" w:type="dxa"/>
            <w:vAlign w:val="center"/>
          </w:tcPr>
          <w:p w14:paraId="00186A23" w14:textId="77777777" w:rsidR="00D05040" w:rsidRPr="00D05040" w:rsidRDefault="00D05040" w:rsidP="00670CB8">
            <w:pPr>
              <w:jc w:val="right"/>
            </w:pPr>
            <w:r w:rsidRPr="00D05040">
              <w:t>10</w:t>
            </w:r>
          </w:p>
        </w:tc>
      </w:tr>
      <w:tr w:rsidR="00D05040" w:rsidRPr="00D05040" w14:paraId="44310F77" w14:textId="77777777" w:rsidTr="00670CB8">
        <w:trPr>
          <w:cantSplit/>
          <w:jc w:val="center"/>
        </w:trPr>
        <w:tc>
          <w:tcPr>
            <w:tcW w:w="3219" w:type="dxa"/>
          </w:tcPr>
          <w:p w14:paraId="4C34137B" w14:textId="77777777" w:rsidR="00D05040" w:rsidRPr="00D05040" w:rsidRDefault="00D05040" w:rsidP="00D05040">
            <w:r w:rsidRPr="00D05040">
              <w:t>Phenanthrene</w:t>
            </w:r>
          </w:p>
        </w:tc>
        <w:tc>
          <w:tcPr>
            <w:tcW w:w="2047" w:type="dxa"/>
            <w:vAlign w:val="center"/>
          </w:tcPr>
          <w:p w14:paraId="04DC2603" w14:textId="77777777" w:rsidR="00D05040" w:rsidRPr="00D05040" w:rsidRDefault="00D05040" w:rsidP="00670CB8">
            <w:pPr>
              <w:jc w:val="right"/>
            </w:pPr>
            <w:r w:rsidRPr="00D05040">
              <w:t xml:space="preserve">20 </w:t>
            </w:r>
            <w:proofErr w:type="spellStart"/>
            <w:r w:rsidRPr="00D05040">
              <w:t>μg</w:t>
            </w:r>
            <w:proofErr w:type="spellEnd"/>
            <w:r w:rsidRPr="00D05040">
              <w:t>/l</w:t>
            </w:r>
          </w:p>
        </w:tc>
        <w:tc>
          <w:tcPr>
            <w:tcW w:w="2047" w:type="dxa"/>
            <w:vAlign w:val="center"/>
          </w:tcPr>
          <w:p w14:paraId="0CAAE9C8" w14:textId="77777777" w:rsidR="00D05040" w:rsidRPr="00D05040" w:rsidRDefault="00D05040" w:rsidP="00670CB8">
            <w:pPr>
              <w:jc w:val="right"/>
            </w:pPr>
            <w:r w:rsidRPr="00D05040">
              <w:t>625</w:t>
            </w:r>
          </w:p>
        </w:tc>
        <w:tc>
          <w:tcPr>
            <w:tcW w:w="2047" w:type="dxa"/>
            <w:vAlign w:val="center"/>
          </w:tcPr>
          <w:p w14:paraId="13D742F9" w14:textId="77777777" w:rsidR="00D05040" w:rsidRPr="00D05040" w:rsidRDefault="00D05040" w:rsidP="00670CB8">
            <w:pPr>
              <w:jc w:val="right"/>
            </w:pPr>
            <w:r w:rsidRPr="00D05040">
              <w:t>10</w:t>
            </w:r>
          </w:p>
        </w:tc>
      </w:tr>
      <w:tr w:rsidR="00D05040" w:rsidRPr="00D05040" w14:paraId="6E237730" w14:textId="77777777" w:rsidTr="00670CB8">
        <w:trPr>
          <w:cantSplit/>
          <w:jc w:val="center"/>
        </w:trPr>
        <w:tc>
          <w:tcPr>
            <w:tcW w:w="3219" w:type="dxa"/>
          </w:tcPr>
          <w:p w14:paraId="292B2D3C" w14:textId="77777777" w:rsidR="00D05040" w:rsidRPr="00D05040" w:rsidRDefault="00D05040" w:rsidP="00D05040">
            <w:r w:rsidRPr="00D05040">
              <w:t>Pyrene</w:t>
            </w:r>
          </w:p>
        </w:tc>
        <w:tc>
          <w:tcPr>
            <w:tcW w:w="2047" w:type="dxa"/>
            <w:vAlign w:val="center"/>
          </w:tcPr>
          <w:p w14:paraId="78732AF0" w14:textId="77777777" w:rsidR="00D05040" w:rsidRPr="00D05040" w:rsidRDefault="00D05040" w:rsidP="00670CB8">
            <w:pPr>
              <w:jc w:val="right"/>
            </w:pPr>
            <w:r w:rsidRPr="00D05040">
              <w:t xml:space="preserve">20 </w:t>
            </w:r>
            <w:proofErr w:type="spellStart"/>
            <w:r w:rsidRPr="00D05040">
              <w:t>μg</w:t>
            </w:r>
            <w:proofErr w:type="spellEnd"/>
            <w:r w:rsidRPr="00D05040">
              <w:t>/l</w:t>
            </w:r>
          </w:p>
        </w:tc>
        <w:tc>
          <w:tcPr>
            <w:tcW w:w="2047" w:type="dxa"/>
            <w:vAlign w:val="center"/>
          </w:tcPr>
          <w:p w14:paraId="754338B6" w14:textId="77777777" w:rsidR="00D05040" w:rsidRPr="00D05040" w:rsidRDefault="00D05040" w:rsidP="00670CB8">
            <w:pPr>
              <w:jc w:val="right"/>
            </w:pPr>
            <w:r w:rsidRPr="00D05040">
              <w:t>625</w:t>
            </w:r>
          </w:p>
        </w:tc>
        <w:tc>
          <w:tcPr>
            <w:tcW w:w="2047" w:type="dxa"/>
            <w:vAlign w:val="center"/>
          </w:tcPr>
          <w:p w14:paraId="2EE3A451" w14:textId="77777777" w:rsidR="00D05040" w:rsidRPr="00D05040" w:rsidRDefault="00D05040" w:rsidP="00670CB8">
            <w:pPr>
              <w:jc w:val="right"/>
            </w:pPr>
            <w:r w:rsidRPr="00D05040">
              <w:t>10</w:t>
            </w:r>
          </w:p>
        </w:tc>
      </w:tr>
      <w:tr w:rsidR="00D05040" w:rsidRPr="00D05040" w14:paraId="0EC50DED" w14:textId="77777777" w:rsidTr="00670CB8">
        <w:trPr>
          <w:cantSplit/>
          <w:jc w:val="center"/>
        </w:trPr>
        <w:tc>
          <w:tcPr>
            <w:tcW w:w="3219" w:type="dxa"/>
          </w:tcPr>
          <w:p w14:paraId="61A05C61" w14:textId="77777777" w:rsidR="00D05040" w:rsidRPr="00D05040" w:rsidRDefault="00D05040" w:rsidP="00D05040">
            <w:pPr>
              <w:rPr>
                <w:i/>
                <w:iCs/>
              </w:rPr>
            </w:pPr>
            <w:r w:rsidRPr="00D05040">
              <w:rPr>
                <w:i/>
                <w:iCs/>
              </w:rPr>
              <w:t>VOLATILES</w:t>
            </w:r>
          </w:p>
        </w:tc>
        <w:tc>
          <w:tcPr>
            <w:tcW w:w="2047" w:type="dxa"/>
            <w:vAlign w:val="center"/>
          </w:tcPr>
          <w:p w14:paraId="6004DD76" w14:textId="77777777" w:rsidR="00D05040" w:rsidRPr="00D05040" w:rsidRDefault="00D05040" w:rsidP="00670CB8">
            <w:pPr>
              <w:jc w:val="right"/>
            </w:pPr>
          </w:p>
        </w:tc>
        <w:tc>
          <w:tcPr>
            <w:tcW w:w="2047" w:type="dxa"/>
            <w:vAlign w:val="center"/>
          </w:tcPr>
          <w:p w14:paraId="35B0EB1C" w14:textId="77777777" w:rsidR="00D05040" w:rsidRPr="00D05040" w:rsidRDefault="00D05040" w:rsidP="00670CB8">
            <w:pPr>
              <w:jc w:val="right"/>
            </w:pPr>
          </w:p>
        </w:tc>
        <w:tc>
          <w:tcPr>
            <w:tcW w:w="2047" w:type="dxa"/>
            <w:vAlign w:val="center"/>
          </w:tcPr>
          <w:p w14:paraId="5F385295" w14:textId="77777777" w:rsidR="00D05040" w:rsidRPr="00D05040" w:rsidRDefault="00D05040" w:rsidP="00670CB8">
            <w:pPr>
              <w:jc w:val="right"/>
            </w:pPr>
          </w:p>
        </w:tc>
      </w:tr>
      <w:tr w:rsidR="00D05040" w:rsidRPr="00D05040" w14:paraId="0F6A3930" w14:textId="77777777" w:rsidTr="00670CB8">
        <w:trPr>
          <w:cantSplit/>
          <w:jc w:val="center"/>
        </w:trPr>
        <w:tc>
          <w:tcPr>
            <w:tcW w:w="3219" w:type="dxa"/>
          </w:tcPr>
          <w:p w14:paraId="38B3F0E0" w14:textId="77777777" w:rsidR="00D05040" w:rsidRPr="00D05040" w:rsidRDefault="00D05040" w:rsidP="00D05040">
            <w:r w:rsidRPr="00D05040">
              <w:t>Acrylonitrile</w:t>
            </w:r>
          </w:p>
        </w:tc>
        <w:tc>
          <w:tcPr>
            <w:tcW w:w="2047" w:type="dxa"/>
            <w:vAlign w:val="center"/>
          </w:tcPr>
          <w:p w14:paraId="6A2C888E" w14:textId="77777777" w:rsidR="00D05040" w:rsidRPr="00D05040" w:rsidRDefault="00D05040" w:rsidP="00670CB8">
            <w:pPr>
              <w:jc w:val="right"/>
            </w:pPr>
            <w:r w:rsidRPr="00D05040">
              <w:t xml:space="preserve">50 </w:t>
            </w:r>
            <w:proofErr w:type="spellStart"/>
            <w:r w:rsidRPr="00D05040">
              <w:t>μg</w:t>
            </w:r>
            <w:proofErr w:type="spellEnd"/>
            <w:r w:rsidRPr="00D05040">
              <w:t>/l</w:t>
            </w:r>
          </w:p>
        </w:tc>
        <w:tc>
          <w:tcPr>
            <w:tcW w:w="2047" w:type="dxa"/>
            <w:vAlign w:val="center"/>
          </w:tcPr>
          <w:p w14:paraId="497F9EDB" w14:textId="77777777" w:rsidR="00D05040" w:rsidRPr="00D05040" w:rsidRDefault="00D05040" w:rsidP="00670CB8">
            <w:pPr>
              <w:jc w:val="right"/>
            </w:pPr>
            <w:r w:rsidRPr="00D05040">
              <w:t>624</w:t>
            </w:r>
          </w:p>
        </w:tc>
        <w:tc>
          <w:tcPr>
            <w:tcW w:w="2047" w:type="dxa"/>
            <w:vAlign w:val="center"/>
          </w:tcPr>
          <w:p w14:paraId="3FFE0748" w14:textId="77777777" w:rsidR="00D05040" w:rsidRPr="00D05040" w:rsidRDefault="00D05040" w:rsidP="00670CB8">
            <w:pPr>
              <w:jc w:val="right"/>
            </w:pPr>
            <w:r w:rsidRPr="00D05040">
              <w:t>5</w:t>
            </w:r>
          </w:p>
        </w:tc>
      </w:tr>
      <w:tr w:rsidR="00D05040" w:rsidRPr="00D05040" w14:paraId="321B901E" w14:textId="77777777" w:rsidTr="00670CB8">
        <w:trPr>
          <w:cantSplit/>
          <w:jc w:val="center"/>
        </w:trPr>
        <w:tc>
          <w:tcPr>
            <w:tcW w:w="3219" w:type="dxa"/>
          </w:tcPr>
          <w:p w14:paraId="7920ACB8" w14:textId="77777777" w:rsidR="00D05040" w:rsidRPr="00D05040" w:rsidRDefault="00D05040" w:rsidP="00D05040">
            <w:r w:rsidRPr="00D05040">
              <w:t>Benzene</w:t>
            </w:r>
          </w:p>
        </w:tc>
        <w:tc>
          <w:tcPr>
            <w:tcW w:w="2047" w:type="dxa"/>
            <w:vAlign w:val="center"/>
          </w:tcPr>
          <w:p w14:paraId="758EF737"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08AEFA3C" w14:textId="77777777" w:rsidR="00D05040" w:rsidRPr="00D05040" w:rsidRDefault="00D05040" w:rsidP="00670CB8">
            <w:pPr>
              <w:jc w:val="right"/>
            </w:pPr>
            <w:r w:rsidRPr="00D05040">
              <w:t>624</w:t>
            </w:r>
          </w:p>
        </w:tc>
        <w:tc>
          <w:tcPr>
            <w:tcW w:w="2047" w:type="dxa"/>
            <w:vAlign w:val="center"/>
          </w:tcPr>
          <w:p w14:paraId="3BC29003" w14:textId="77777777" w:rsidR="00D05040" w:rsidRPr="00D05040" w:rsidRDefault="00D05040" w:rsidP="00670CB8">
            <w:pPr>
              <w:jc w:val="right"/>
            </w:pPr>
            <w:r w:rsidRPr="00D05040">
              <w:t>5</w:t>
            </w:r>
          </w:p>
        </w:tc>
      </w:tr>
      <w:tr w:rsidR="00D05040" w:rsidRPr="00D05040" w14:paraId="43A05457" w14:textId="77777777" w:rsidTr="00670CB8">
        <w:trPr>
          <w:cantSplit/>
          <w:jc w:val="center"/>
        </w:trPr>
        <w:tc>
          <w:tcPr>
            <w:tcW w:w="3219" w:type="dxa"/>
          </w:tcPr>
          <w:p w14:paraId="66749E3F" w14:textId="77777777" w:rsidR="00D05040" w:rsidRPr="00D05040" w:rsidRDefault="00D05040" w:rsidP="00D05040">
            <w:r w:rsidRPr="00D05040">
              <w:t>Carbon Tetrachloride</w:t>
            </w:r>
          </w:p>
        </w:tc>
        <w:tc>
          <w:tcPr>
            <w:tcW w:w="2047" w:type="dxa"/>
            <w:vAlign w:val="center"/>
          </w:tcPr>
          <w:p w14:paraId="22E7BE71"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2F81A994" w14:textId="77777777" w:rsidR="00D05040" w:rsidRPr="00D05040" w:rsidRDefault="00D05040" w:rsidP="00670CB8">
            <w:pPr>
              <w:jc w:val="right"/>
            </w:pPr>
            <w:r w:rsidRPr="00D05040">
              <w:t>624</w:t>
            </w:r>
          </w:p>
        </w:tc>
        <w:tc>
          <w:tcPr>
            <w:tcW w:w="2047" w:type="dxa"/>
            <w:vAlign w:val="center"/>
          </w:tcPr>
          <w:p w14:paraId="1C5352E8" w14:textId="77777777" w:rsidR="00D05040" w:rsidRPr="00D05040" w:rsidRDefault="00D05040" w:rsidP="00670CB8">
            <w:pPr>
              <w:jc w:val="right"/>
            </w:pPr>
            <w:r w:rsidRPr="00D05040">
              <w:t>5</w:t>
            </w:r>
          </w:p>
        </w:tc>
      </w:tr>
      <w:tr w:rsidR="00D05040" w:rsidRPr="00D05040" w14:paraId="2E39682B" w14:textId="77777777" w:rsidTr="00670CB8">
        <w:trPr>
          <w:cantSplit/>
          <w:jc w:val="center"/>
        </w:trPr>
        <w:tc>
          <w:tcPr>
            <w:tcW w:w="3219" w:type="dxa"/>
          </w:tcPr>
          <w:p w14:paraId="78D06113" w14:textId="77777777" w:rsidR="00D05040" w:rsidRPr="00D05040" w:rsidRDefault="00D05040" w:rsidP="00D05040">
            <w:r w:rsidRPr="00D05040">
              <w:t>Chlorobenzene</w:t>
            </w:r>
          </w:p>
        </w:tc>
        <w:tc>
          <w:tcPr>
            <w:tcW w:w="2047" w:type="dxa"/>
            <w:vAlign w:val="center"/>
          </w:tcPr>
          <w:p w14:paraId="6D28FD14"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5881C6C0" w14:textId="77777777" w:rsidR="00D05040" w:rsidRPr="00D05040" w:rsidRDefault="00D05040" w:rsidP="00670CB8">
            <w:pPr>
              <w:jc w:val="right"/>
            </w:pPr>
            <w:r w:rsidRPr="00D05040">
              <w:t>624</w:t>
            </w:r>
          </w:p>
        </w:tc>
        <w:tc>
          <w:tcPr>
            <w:tcW w:w="2047" w:type="dxa"/>
            <w:vAlign w:val="center"/>
          </w:tcPr>
          <w:p w14:paraId="05B28F8B" w14:textId="77777777" w:rsidR="00D05040" w:rsidRPr="00D05040" w:rsidRDefault="00D05040" w:rsidP="00670CB8">
            <w:pPr>
              <w:jc w:val="right"/>
            </w:pPr>
            <w:r w:rsidRPr="00D05040">
              <w:t>6</w:t>
            </w:r>
          </w:p>
        </w:tc>
      </w:tr>
      <w:tr w:rsidR="00D05040" w:rsidRPr="00D05040" w14:paraId="0D68E3F1" w14:textId="77777777" w:rsidTr="00670CB8">
        <w:trPr>
          <w:cantSplit/>
          <w:jc w:val="center"/>
        </w:trPr>
        <w:tc>
          <w:tcPr>
            <w:tcW w:w="3219" w:type="dxa"/>
          </w:tcPr>
          <w:p w14:paraId="6B5DF496" w14:textId="77777777" w:rsidR="00D05040" w:rsidRPr="00D05040" w:rsidRDefault="00D05040" w:rsidP="00D05040">
            <w:r w:rsidRPr="00D05040">
              <w:t>Chloroethane</w:t>
            </w:r>
          </w:p>
        </w:tc>
        <w:tc>
          <w:tcPr>
            <w:tcW w:w="2047" w:type="dxa"/>
            <w:vAlign w:val="center"/>
          </w:tcPr>
          <w:p w14:paraId="0E7D1CD3"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70C787B7" w14:textId="77777777" w:rsidR="00D05040" w:rsidRPr="00D05040" w:rsidRDefault="00D05040" w:rsidP="00670CB8">
            <w:pPr>
              <w:jc w:val="right"/>
            </w:pPr>
            <w:r w:rsidRPr="00D05040">
              <w:t>624</w:t>
            </w:r>
          </w:p>
        </w:tc>
        <w:tc>
          <w:tcPr>
            <w:tcW w:w="2047" w:type="dxa"/>
            <w:vAlign w:val="center"/>
          </w:tcPr>
          <w:p w14:paraId="31AE791C" w14:textId="77777777" w:rsidR="00D05040" w:rsidRPr="00D05040" w:rsidRDefault="00D05040" w:rsidP="00670CB8">
            <w:pPr>
              <w:jc w:val="right"/>
            </w:pPr>
            <w:r w:rsidRPr="00D05040">
              <w:t>5</w:t>
            </w:r>
          </w:p>
        </w:tc>
      </w:tr>
      <w:tr w:rsidR="00D05040" w:rsidRPr="00D05040" w14:paraId="1C5CB116" w14:textId="77777777" w:rsidTr="00670CB8">
        <w:trPr>
          <w:cantSplit/>
          <w:jc w:val="center"/>
        </w:trPr>
        <w:tc>
          <w:tcPr>
            <w:tcW w:w="3219" w:type="dxa"/>
          </w:tcPr>
          <w:p w14:paraId="0BFD53F2" w14:textId="77777777" w:rsidR="00D05040" w:rsidRPr="00D05040" w:rsidRDefault="00D05040" w:rsidP="00D05040">
            <w:r w:rsidRPr="00D05040">
              <w:t>Chloroform</w:t>
            </w:r>
          </w:p>
        </w:tc>
        <w:tc>
          <w:tcPr>
            <w:tcW w:w="2047" w:type="dxa"/>
            <w:vAlign w:val="center"/>
          </w:tcPr>
          <w:p w14:paraId="108A11A8"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1BD409FD" w14:textId="77777777" w:rsidR="00D05040" w:rsidRPr="00D05040" w:rsidRDefault="00D05040" w:rsidP="00670CB8">
            <w:pPr>
              <w:jc w:val="right"/>
            </w:pPr>
            <w:r w:rsidRPr="00D05040">
              <w:t>624</w:t>
            </w:r>
          </w:p>
        </w:tc>
        <w:tc>
          <w:tcPr>
            <w:tcW w:w="2047" w:type="dxa"/>
            <w:vAlign w:val="center"/>
          </w:tcPr>
          <w:p w14:paraId="308FEBFA" w14:textId="77777777" w:rsidR="00D05040" w:rsidRPr="00D05040" w:rsidRDefault="00D05040" w:rsidP="00670CB8">
            <w:pPr>
              <w:jc w:val="right"/>
            </w:pPr>
            <w:r w:rsidRPr="00D05040">
              <w:t>5</w:t>
            </w:r>
          </w:p>
        </w:tc>
      </w:tr>
      <w:tr w:rsidR="00D05040" w:rsidRPr="00D05040" w14:paraId="5D9FA7AF" w14:textId="77777777" w:rsidTr="00670CB8">
        <w:trPr>
          <w:cantSplit/>
          <w:jc w:val="center"/>
        </w:trPr>
        <w:tc>
          <w:tcPr>
            <w:tcW w:w="3219" w:type="dxa"/>
          </w:tcPr>
          <w:p w14:paraId="2B02559C" w14:textId="77777777" w:rsidR="00D05040" w:rsidRPr="00D05040" w:rsidRDefault="00D05040" w:rsidP="00D05040">
            <w:r w:rsidRPr="00D05040">
              <w:t>Chloromethane</w:t>
            </w:r>
          </w:p>
        </w:tc>
        <w:tc>
          <w:tcPr>
            <w:tcW w:w="2047" w:type="dxa"/>
            <w:vAlign w:val="center"/>
          </w:tcPr>
          <w:p w14:paraId="139B197E"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402DA5C1" w14:textId="77777777" w:rsidR="00D05040" w:rsidRPr="00D05040" w:rsidRDefault="00D05040" w:rsidP="00670CB8">
            <w:pPr>
              <w:jc w:val="right"/>
            </w:pPr>
            <w:r w:rsidRPr="00D05040">
              <w:t>624</w:t>
            </w:r>
          </w:p>
        </w:tc>
        <w:tc>
          <w:tcPr>
            <w:tcW w:w="2047" w:type="dxa"/>
            <w:vAlign w:val="center"/>
          </w:tcPr>
          <w:p w14:paraId="323CB2AF" w14:textId="77777777" w:rsidR="00D05040" w:rsidRPr="00D05040" w:rsidRDefault="00D05040" w:rsidP="00670CB8">
            <w:pPr>
              <w:jc w:val="right"/>
            </w:pPr>
            <w:r w:rsidRPr="00D05040">
              <w:t>5</w:t>
            </w:r>
          </w:p>
        </w:tc>
      </w:tr>
      <w:tr w:rsidR="00D05040" w:rsidRPr="00D05040" w14:paraId="7D8C5D44" w14:textId="77777777" w:rsidTr="00670CB8">
        <w:trPr>
          <w:cantSplit/>
          <w:jc w:val="center"/>
        </w:trPr>
        <w:tc>
          <w:tcPr>
            <w:tcW w:w="3219" w:type="dxa"/>
          </w:tcPr>
          <w:p w14:paraId="50F0C2AF" w14:textId="77777777" w:rsidR="00D05040" w:rsidRPr="00D05040" w:rsidRDefault="00D05040" w:rsidP="00D05040">
            <w:r w:rsidRPr="00D05040">
              <w:t>1,1-Dichloroethane</w:t>
            </w:r>
          </w:p>
        </w:tc>
        <w:tc>
          <w:tcPr>
            <w:tcW w:w="2047" w:type="dxa"/>
            <w:vAlign w:val="center"/>
          </w:tcPr>
          <w:p w14:paraId="3F6992CF"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5031E3DE" w14:textId="77777777" w:rsidR="00D05040" w:rsidRPr="00D05040" w:rsidRDefault="00D05040" w:rsidP="00670CB8">
            <w:pPr>
              <w:jc w:val="right"/>
            </w:pPr>
            <w:r w:rsidRPr="00D05040">
              <w:t>624</w:t>
            </w:r>
          </w:p>
        </w:tc>
        <w:tc>
          <w:tcPr>
            <w:tcW w:w="2047" w:type="dxa"/>
            <w:vAlign w:val="center"/>
          </w:tcPr>
          <w:p w14:paraId="24FF9F3B" w14:textId="77777777" w:rsidR="00D05040" w:rsidRPr="00D05040" w:rsidRDefault="00D05040" w:rsidP="00670CB8">
            <w:pPr>
              <w:jc w:val="right"/>
            </w:pPr>
            <w:r w:rsidRPr="00D05040">
              <w:t>5</w:t>
            </w:r>
          </w:p>
        </w:tc>
      </w:tr>
      <w:tr w:rsidR="00D05040" w:rsidRPr="00D05040" w14:paraId="3C0AD57A" w14:textId="77777777" w:rsidTr="00670CB8">
        <w:trPr>
          <w:cantSplit/>
          <w:jc w:val="center"/>
        </w:trPr>
        <w:tc>
          <w:tcPr>
            <w:tcW w:w="3219" w:type="dxa"/>
          </w:tcPr>
          <w:p w14:paraId="0CE2FACF" w14:textId="77777777" w:rsidR="00D05040" w:rsidRPr="00D05040" w:rsidRDefault="00D05040" w:rsidP="00D05040">
            <w:r w:rsidRPr="00D05040">
              <w:t>1,2-Dichloroethane</w:t>
            </w:r>
          </w:p>
        </w:tc>
        <w:tc>
          <w:tcPr>
            <w:tcW w:w="2047" w:type="dxa"/>
            <w:vAlign w:val="center"/>
          </w:tcPr>
          <w:p w14:paraId="7ABC8979"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2DF2E297" w14:textId="77777777" w:rsidR="00D05040" w:rsidRPr="00D05040" w:rsidRDefault="00D05040" w:rsidP="00670CB8">
            <w:pPr>
              <w:jc w:val="right"/>
            </w:pPr>
            <w:r w:rsidRPr="00D05040">
              <w:t>624</w:t>
            </w:r>
          </w:p>
        </w:tc>
        <w:tc>
          <w:tcPr>
            <w:tcW w:w="2047" w:type="dxa"/>
            <w:vAlign w:val="center"/>
          </w:tcPr>
          <w:p w14:paraId="59EB899B" w14:textId="77777777" w:rsidR="00D05040" w:rsidRPr="00D05040" w:rsidRDefault="00D05040" w:rsidP="00670CB8">
            <w:pPr>
              <w:jc w:val="right"/>
            </w:pPr>
            <w:r w:rsidRPr="00D05040">
              <w:t>5</w:t>
            </w:r>
          </w:p>
        </w:tc>
      </w:tr>
      <w:tr w:rsidR="00D05040" w:rsidRPr="00D05040" w14:paraId="4D2016C5" w14:textId="77777777" w:rsidTr="00670CB8">
        <w:trPr>
          <w:cantSplit/>
          <w:jc w:val="center"/>
        </w:trPr>
        <w:tc>
          <w:tcPr>
            <w:tcW w:w="3219" w:type="dxa"/>
          </w:tcPr>
          <w:p w14:paraId="06AC7ED1" w14:textId="77777777" w:rsidR="00D05040" w:rsidRPr="00D05040" w:rsidRDefault="00D05040" w:rsidP="00D05040">
            <w:r w:rsidRPr="00D05040">
              <w:t>1,1-Dichloroethene</w:t>
            </w:r>
          </w:p>
        </w:tc>
        <w:tc>
          <w:tcPr>
            <w:tcW w:w="2047" w:type="dxa"/>
            <w:vAlign w:val="center"/>
          </w:tcPr>
          <w:p w14:paraId="2289D512"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1CBFCF69" w14:textId="77777777" w:rsidR="00D05040" w:rsidRPr="00D05040" w:rsidRDefault="00D05040" w:rsidP="00670CB8">
            <w:pPr>
              <w:jc w:val="right"/>
            </w:pPr>
            <w:r w:rsidRPr="00D05040">
              <w:t>624</w:t>
            </w:r>
          </w:p>
        </w:tc>
        <w:tc>
          <w:tcPr>
            <w:tcW w:w="2047" w:type="dxa"/>
            <w:vAlign w:val="center"/>
          </w:tcPr>
          <w:p w14:paraId="0584A7A5" w14:textId="77777777" w:rsidR="00D05040" w:rsidRPr="00D05040" w:rsidRDefault="00D05040" w:rsidP="00670CB8">
            <w:pPr>
              <w:jc w:val="right"/>
            </w:pPr>
            <w:r w:rsidRPr="00D05040">
              <w:t>5</w:t>
            </w:r>
          </w:p>
        </w:tc>
      </w:tr>
      <w:tr w:rsidR="00D05040" w:rsidRPr="00D05040" w14:paraId="60F723DC" w14:textId="77777777" w:rsidTr="00670CB8">
        <w:trPr>
          <w:cantSplit/>
          <w:jc w:val="center"/>
        </w:trPr>
        <w:tc>
          <w:tcPr>
            <w:tcW w:w="3219" w:type="dxa"/>
          </w:tcPr>
          <w:p w14:paraId="63165563" w14:textId="77777777" w:rsidR="00D05040" w:rsidRPr="00D05040" w:rsidRDefault="00D05040" w:rsidP="00D05040">
            <w:r w:rsidRPr="00D05040">
              <w:t>Trans-1,2-Dichloroethene</w:t>
            </w:r>
          </w:p>
        </w:tc>
        <w:tc>
          <w:tcPr>
            <w:tcW w:w="2047" w:type="dxa"/>
            <w:vAlign w:val="center"/>
          </w:tcPr>
          <w:p w14:paraId="6AD69E4A"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4683693B" w14:textId="77777777" w:rsidR="00D05040" w:rsidRPr="00D05040" w:rsidRDefault="00D05040" w:rsidP="00670CB8">
            <w:pPr>
              <w:jc w:val="right"/>
            </w:pPr>
            <w:r w:rsidRPr="00D05040">
              <w:t>624</w:t>
            </w:r>
          </w:p>
        </w:tc>
        <w:tc>
          <w:tcPr>
            <w:tcW w:w="2047" w:type="dxa"/>
            <w:vAlign w:val="center"/>
          </w:tcPr>
          <w:p w14:paraId="3A68C916" w14:textId="77777777" w:rsidR="00D05040" w:rsidRPr="00D05040" w:rsidRDefault="00D05040" w:rsidP="00670CB8">
            <w:pPr>
              <w:jc w:val="right"/>
            </w:pPr>
            <w:r w:rsidRPr="00D05040">
              <w:t>5</w:t>
            </w:r>
          </w:p>
        </w:tc>
      </w:tr>
      <w:tr w:rsidR="00D05040" w:rsidRPr="00D05040" w14:paraId="0A42C571" w14:textId="77777777" w:rsidTr="00670CB8">
        <w:trPr>
          <w:cantSplit/>
          <w:jc w:val="center"/>
        </w:trPr>
        <w:tc>
          <w:tcPr>
            <w:tcW w:w="3219" w:type="dxa"/>
          </w:tcPr>
          <w:p w14:paraId="0427AB15" w14:textId="77777777" w:rsidR="00D05040" w:rsidRPr="00D05040" w:rsidRDefault="00D05040" w:rsidP="00D05040">
            <w:r w:rsidRPr="00D05040">
              <w:t>1,2,-Dichloropropane</w:t>
            </w:r>
          </w:p>
        </w:tc>
        <w:tc>
          <w:tcPr>
            <w:tcW w:w="2047" w:type="dxa"/>
            <w:vAlign w:val="center"/>
          </w:tcPr>
          <w:p w14:paraId="00DAF749"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6B4D56E7" w14:textId="77777777" w:rsidR="00D05040" w:rsidRPr="00D05040" w:rsidRDefault="00D05040" w:rsidP="00670CB8">
            <w:pPr>
              <w:jc w:val="right"/>
            </w:pPr>
            <w:r w:rsidRPr="00D05040">
              <w:t>624</w:t>
            </w:r>
          </w:p>
        </w:tc>
        <w:tc>
          <w:tcPr>
            <w:tcW w:w="2047" w:type="dxa"/>
            <w:vAlign w:val="center"/>
          </w:tcPr>
          <w:p w14:paraId="110BBC48" w14:textId="77777777" w:rsidR="00D05040" w:rsidRPr="00D05040" w:rsidRDefault="00D05040" w:rsidP="00670CB8">
            <w:pPr>
              <w:jc w:val="right"/>
            </w:pPr>
            <w:r w:rsidRPr="00D05040">
              <w:t>5</w:t>
            </w:r>
          </w:p>
        </w:tc>
      </w:tr>
      <w:tr w:rsidR="00D05040" w:rsidRPr="00D05040" w14:paraId="4100F539" w14:textId="77777777" w:rsidTr="00670CB8">
        <w:trPr>
          <w:cantSplit/>
          <w:jc w:val="center"/>
        </w:trPr>
        <w:tc>
          <w:tcPr>
            <w:tcW w:w="3219" w:type="dxa"/>
          </w:tcPr>
          <w:p w14:paraId="3E9D24C4" w14:textId="77777777" w:rsidR="00D05040" w:rsidRPr="00D05040" w:rsidRDefault="00D05040" w:rsidP="00D05040">
            <w:r w:rsidRPr="00D05040">
              <w:t>Cis-1,3-Dichloropropene</w:t>
            </w:r>
          </w:p>
        </w:tc>
        <w:tc>
          <w:tcPr>
            <w:tcW w:w="2047" w:type="dxa"/>
            <w:vAlign w:val="center"/>
          </w:tcPr>
          <w:p w14:paraId="2D984D32"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46D63069" w14:textId="77777777" w:rsidR="00D05040" w:rsidRPr="00D05040" w:rsidRDefault="00D05040" w:rsidP="00670CB8">
            <w:pPr>
              <w:jc w:val="right"/>
            </w:pPr>
            <w:r w:rsidRPr="00D05040">
              <w:t>624</w:t>
            </w:r>
          </w:p>
        </w:tc>
        <w:tc>
          <w:tcPr>
            <w:tcW w:w="2047" w:type="dxa"/>
            <w:vAlign w:val="center"/>
          </w:tcPr>
          <w:p w14:paraId="220BFD4B" w14:textId="77777777" w:rsidR="00D05040" w:rsidRPr="00D05040" w:rsidRDefault="00D05040" w:rsidP="00670CB8">
            <w:pPr>
              <w:jc w:val="right"/>
            </w:pPr>
            <w:r w:rsidRPr="00D05040">
              <w:t>5</w:t>
            </w:r>
          </w:p>
        </w:tc>
      </w:tr>
      <w:tr w:rsidR="00D05040" w:rsidRPr="00D05040" w14:paraId="6A614BF0" w14:textId="77777777" w:rsidTr="00670CB8">
        <w:trPr>
          <w:cantSplit/>
          <w:jc w:val="center"/>
        </w:trPr>
        <w:tc>
          <w:tcPr>
            <w:tcW w:w="3219" w:type="dxa"/>
          </w:tcPr>
          <w:p w14:paraId="5CCC506A" w14:textId="77777777" w:rsidR="00D05040" w:rsidRPr="00D05040" w:rsidRDefault="00D05040" w:rsidP="00D05040">
            <w:r w:rsidRPr="00D05040">
              <w:t>Trans-1,3-Dichloropropene</w:t>
            </w:r>
          </w:p>
        </w:tc>
        <w:tc>
          <w:tcPr>
            <w:tcW w:w="2047" w:type="dxa"/>
            <w:vAlign w:val="center"/>
          </w:tcPr>
          <w:p w14:paraId="2535E201"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1F2BFEA2" w14:textId="77777777" w:rsidR="00D05040" w:rsidRPr="00D05040" w:rsidRDefault="00D05040" w:rsidP="00670CB8">
            <w:pPr>
              <w:jc w:val="right"/>
            </w:pPr>
            <w:r w:rsidRPr="00D05040">
              <w:t>624</w:t>
            </w:r>
          </w:p>
        </w:tc>
        <w:tc>
          <w:tcPr>
            <w:tcW w:w="2047" w:type="dxa"/>
            <w:vAlign w:val="center"/>
          </w:tcPr>
          <w:p w14:paraId="75D43E27" w14:textId="77777777" w:rsidR="00D05040" w:rsidRPr="00D05040" w:rsidRDefault="00D05040" w:rsidP="00670CB8">
            <w:pPr>
              <w:jc w:val="right"/>
            </w:pPr>
            <w:r w:rsidRPr="00D05040">
              <w:t>5</w:t>
            </w:r>
          </w:p>
        </w:tc>
      </w:tr>
      <w:tr w:rsidR="00D05040" w:rsidRPr="00D05040" w14:paraId="12BCA37E" w14:textId="77777777" w:rsidTr="00670CB8">
        <w:trPr>
          <w:cantSplit/>
          <w:jc w:val="center"/>
        </w:trPr>
        <w:tc>
          <w:tcPr>
            <w:tcW w:w="3219" w:type="dxa"/>
          </w:tcPr>
          <w:p w14:paraId="31AB1413" w14:textId="77777777" w:rsidR="00D05040" w:rsidRPr="00D05040" w:rsidRDefault="00D05040" w:rsidP="00D05040">
            <w:r w:rsidRPr="00D05040">
              <w:t>Ethylbenzene</w:t>
            </w:r>
          </w:p>
        </w:tc>
        <w:tc>
          <w:tcPr>
            <w:tcW w:w="2047" w:type="dxa"/>
            <w:vAlign w:val="center"/>
          </w:tcPr>
          <w:p w14:paraId="0B2DE73C"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7B0CA376" w14:textId="77777777" w:rsidR="00D05040" w:rsidRPr="00D05040" w:rsidRDefault="00D05040" w:rsidP="00670CB8">
            <w:pPr>
              <w:jc w:val="right"/>
            </w:pPr>
            <w:r w:rsidRPr="00D05040">
              <w:t>624</w:t>
            </w:r>
          </w:p>
        </w:tc>
        <w:tc>
          <w:tcPr>
            <w:tcW w:w="2047" w:type="dxa"/>
            <w:vAlign w:val="center"/>
          </w:tcPr>
          <w:p w14:paraId="2EE7EEB0" w14:textId="77777777" w:rsidR="00D05040" w:rsidRPr="00D05040" w:rsidRDefault="00D05040" w:rsidP="00670CB8">
            <w:pPr>
              <w:jc w:val="right"/>
            </w:pPr>
            <w:r w:rsidRPr="00D05040">
              <w:t>5</w:t>
            </w:r>
          </w:p>
        </w:tc>
      </w:tr>
      <w:tr w:rsidR="00D05040" w:rsidRPr="00D05040" w14:paraId="65DFF794" w14:textId="77777777" w:rsidTr="00670CB8">
        <w:trPr>
          <w:cantSplit/>
          <w:jc w:val="center"/>
        </w:trPr>
        <w:tc>
          <w:tcPr>
            <w:tcW w:w="3219" w:type="dxa"/>
          </w:tcPr>
          <w:p w14:paraId="69D8CC2C" w14:textId="77777777" w:rsidR="00D05040" w:rsidRPr="00D05040" w:rsidRDefault="00D05040" w:rsidP="00D05040">
            <w:r w:rsidRPr="00D05040">
              <w:t>Methylene Chloride</w:t>
            </w:r>
          </w:p>
        </w:tc>
        <w:tc>
          <w:tcPr>
            <w:tcW w:w="2047" w:type="dxa"/>
            <w:vAlign w:val="center"/>
          </w:tcPr>
          <w:p w14:paraId="3D1DA50D" w14:textId="77777777" w:rsidR="00D05040" w:rsidRPr="00D05040" w:rsidRDefault="00D05040" w:rsidP="00670CB8">
            <w:pPr>
              <w:jc w:val="right"/>
            </w:pPr>
            <w:r w:rsidRPr="00D05040">
              <w:t xml:space="preserve">20 </w:t>
            </w:r>
            <w:proofErr w:type="spellStart"/>
            <w:r w:rsidRPr="00D05040">
              <w:t>μg</w:t>
            </w:r>
            <w:proofErr w:type="spellEnd"/>
            <w:r w:rsidRPr="00D05040">
              <w:t>/l</w:t>
            </w:r>
          </w:p>
        </w:tc>
        <w:tc>
          <w:tcPr>
            <w:tcW w:w="2047" w:type="dxa"/>
            <w:vAlign w:val="center"/>
          </w:tcPr>
          <w:p w14:paraId="3551C13C" w14:textId="77777777" w:rsidR="00D05040" w:rsidRPr="00D05040" w:rsidRDefault="00D05040" w:rsidP="00670CB8">
            <w:pPr>
              <w:jc w:val="right"/>
            </w:pPr>
            <w:r w:rsidRPr="00D05040">
              <w:t>624</w:t>
            </w:r>
          </w:p>
        </w:tc>
        <w:tc>
          <w:tcPr>
            <w:tcW w:w="2047" w:type="dxa"/>
            <w:vAlign w:val="center"/>
          </w:tcPr>
          <w:p w14:paraId="1C6EE8A6" w14:textId="77777777" w:rsidR="00D05040" w:rsidRPr="00D05040" w:rsidRDefault="00D05040" w:rsidP="00670CB8">
            <w:pPr>
              <w:jc w:val="right"/>
            </w:pPr>
            <w:r w:rsidRPr="00D05040">
              <w:t>5</w:t>
            </w:r>
          </w:p>
        </w:tc>
      </w:tr>
      <w:tr w:rsidR="00D05040" w:rsidRPr="00D05040" w14:paraId="29244374" w14:textId="77777777" w:rsidTr="00670CB8">
        <w:trPr>
          <w:cantSplit/>
          <w:jc w:val="center"/>
        </w:trPr>
        <w:tc>
          <w:tcPr>
            <w:tcW w:w="3219" w:type="dxa"/>
          </w:tcPr>
          <w:p w14:paraId="5C29C959" w14:textId="77777777" w:rsidR="00D05040" w:rsidRPr="00D05040" w:rsidRDefault="00D05040" w:rsidP="00D05040">
            <w:r w:rsidRPr="00D05040">
              <w:t>Tetrachloroethene</w:t>
            </w:r>
          </w:p>
        </w:tc>
        <w:tc>
          <w:tcPr>
            <w:tcW w:w="2047" w:type="dxa"/>
            <w:vAlign w:val="center"/>
          </w:tcPr>
          <w:p w14:paraId="4A1E3A57"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04B101BD" w14:textId="77777777" w:rsidR="00D05040" w:rsidRPr="00D05040" w:rsidRDefault="00D05040" w:rsidP="00670CB8">
            <w:pPr>
              <w:jc w:val="right"/>
            </w:pPr>
            <w:r w:rsidRPr="00D05040">
              <w:t>624</w:t>
            </w:r>
          </w:p>
        </w:tc>
        <w:tc>
          <w:tcPr>
            <w:tcW w:w="2047" w:type="dxa"/>
            <w:vAlign w:val="center"/>
          </w:tcPr>
          <w:p w14:paraId="159C52E1" w14:textId="77777777" w:rsidR="00D05040" w:rsidRPr="00D05040" w:rsidRDefault="00D05040" w:rsidP="00670CB8">
            <w:pPr>
              <w:jc w:val="right"/>
            </w:pPr>
            <w:r w:rsidRPr="00D05040">
              <w:t>5</w:t>
            </w:r>
          </w:p>
        </w:tc>
      </w:tr>
      <w:tr w:rsidR="00D05040" w:rsidRPr="00D05040" w14:paraId="57868EE8" w14:textId="77777777" w:rsidTr="00670CB8">
        <w:trPr>
          <w:cantSplit/>
          <w:jc w:val="center"/>
        </w:trPr>
        <w:tc>
          <w:tcPr>
            <w:tcW w:w="3219" w:type="dxa"/>
          </w:tcPr>
          <w:p w14:paraId="6F3C7814" w14:textId="77777777" w:rsidR="00D05040" w:rsidRPr="00D05040" w:rsidRDefault="00D05040" w:rsidP="00D05040">
            <w:r w:rsidRPr="00D05040">
              <w:t>Toluene</w:t>
            </w:r>
          </w:p>
        </w:tc>
        <w:tc>
          <w:tcPr>
            <w:tcW w:w="2047" w:type="dxa"/>
            <w:vAlign w:val="center"/>
          </w:tcPr>
          <w:p w14:paraId="7DD78748"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506DC446" w14:textId="77777777" w:rsidR="00D05040" w:rsidRPr="00D05040" w:rsidRDefault="00D05040" w:rsidP="00670CB8">
            <w:pPr>
              <w:jc w:val="right"/>
            </w:pPr>
            <w:r w:rsidRPr="00D05040">
              <w:t>624</w:t>
            </w:r>
          </w:p>
        </w:tc>
        <w:tc>
          <w:tcPr>
            <w:tcW w:w="2047" w:type="dxa"/>
            <w:vAlign w:val="center"/>
          </w:tcPr>
          <w:p w14:paraId="1E0F99A8" w14:textId="77777777" w:rsidR="00D05040" w:rsidRPr="00D05040" w:rsidRDefault="00D05040" w:rsidP="00670CB8">
            <w:pPr>
              <w:jc w:val="right"/>
            </w:pPr>
            <w:r w:rsidRPr="00D05040">
              <w:t>5</w:t>
            </w:r>
          </w:p>
        </w:tc>
      </w:tr>
      <w:tr w:rsidR="00D05040" w:rsidRPr="00D05040" w14:paraId="62E8CFA3" w14:textId="77777777" w:rsidTr="00670CB8">
        <w:trPr>
          <w:cantSplit/>
          <w:jc w:val="center"/>
        </w:trPr>
        <w:tc>
          <w:tcPr>
            <w:tcW w:w="3219" w:type="dxa"/>
          </w:tcPr>
          <w:p w14:paraId="6025420E" w14:textId="77777777" w:rsidR="00D05040" w:rsidRPr="00D05040" w:rsidRDefault="00D05040" w:rsidP="00D05040">
            <w:r w:rsidRPr="00D05040">
              <w:t>1,1,1-Trichloroethane</w:t>
            </w:r>
          </w:p>
        </w:tc>
        <w:tc>
          <w:tcPr>
            <w:tcW w:w="2047" w:type="dxa"/>
            <w:vAlign w:val="center"/>
          </w:tcPr>
          <w:p w14:paraId="106402E2"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67CF4BE0" w14:textId="77777777" w:rsidR="00D05040" w:rsidRPr="00D05040" w:rsidRDefault="00D05040" w:rsidP="00670CB8">
            <w:pPr>
              <w:jc w:val="right"/>
            </w:pPr>
            <w:r w:rsidRPr="00D05040">
              <w:t>624</w:t>
            </w:r>
          </w:p>
        </w:tc>
        <w:tc>
          <w:tcPr>
            <w:tcW w:w="2047" w:type="dxa"/>
            <w:vAlign w:val="center"/>
          </w:tcPr>
          <w:p w14:paraId="169EBDEC" w14:textId="77777777" w:rsidR="00D05040" w:rsidRPr="00D05040" w:rsidRDefault="00D05040" w:rsidP="00670CB8">
            <w:pPr>
              <w:jc w:val="right"/>
            </w:pPr>
            <w:r w:rsidRPr="00D05040">
              <w:t>5</w:t>
            </w:r>
          </w:p>
        </w:tc>
      </w:tr>
      <w:tr w:rsidR="00D05040" w:rsidRPr="00D05040" w14:paraId="00887FFC" w14:textId="77777777" w:rsidTr="00670CB8">
        <w:trPr>
          <w:cantSplit/>
          <w:jc w:val="center"/>
        </w:trPr>
        <w:tc>
          <w:tcPr>
            <w:tcW w:w="3219" w:type="dxa"/>
          </w:tcPr>
          <w:p w14:paraId="1872964E" w14:textId="77777777" w:rsidR="00D05040" w:rsidRPr="00D05040" w:rsidRDefault="00D05040" w:rsidP="00D05040">
            <w:r w:rsidRPr="00D05040">
              <w:t>1,1,2-Trichloroethane</w:t>
            </w:r>
          </w:p>
        </w:tc>
        <w:tc>
          <w:tcPr>
            <w:tcW w:w="2047" w:type="dxa"/>
            <w:vAlign w:val="center"/>
          </w:tcPr>
          <w:p w14:paraId="7EFCEC00"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47F6A8A5" w14:textId="77777777" w:rsidR="00D05040" w:rsidRPr="00D05040" w:rsidRDefault="00D05040" w:rsidP="00670CB8">
            <w:pPr>
              <w:jc w:val="right"/>
            </w:pPr>
            <w:r w:rsidRPr="00D05040">
              <w:t>624</w:t>
            </w:r>
          </w:p>
        </w:tc>
        <w:tc>
          <w:tcPr>
            <w:tcW w:w="2047" w:type="dxa"/>
            <w:vAlign w:val="center"/>
          </w:tcPr>
          <w:p w14:paraId="5CB0AA77" w14:textId="77777777" w:rsidR="00D05040" w:rsidRPr="00D05040" w:rsidRDefault="00D05040" w:rsidP="00670CB8">
            <w:pPr>
              <w:jc w:val="right"/>
            </w:pPr>
            <w:r w:rsidRPr="00D05040">
              <w:t>5</w:t>
            </w:r>
          </w:p>
        </w:tc>
      </w:tr>
      <w:tr w:rsidR="00D05040" w:rsidRPr="00D05040" w14:paraId="61ACAB12" w14:textId="77777777" w:rsidTr="00670CB8">
        <w:trPr>
          <w:cantSplit/>
          <w:jc w:val="center"/>
        </w:trPr>
        <w:tc>
          <w:tcPr>
            <w:tcW w:w="3219" w:type="dxa"/>
          </w:tcPr>
          <w:p w14:paraId="0FA2977A" w14:textId="77777777" w:rsidR="00D05040" w:rsidRPr="00D05040" w:rsidRDefault="00D05040" w:rsidP="00D05040">
            <w:r w:rsidRPr="00D05040">
              <w:t>Trichloroethene</w:t>
            </w:r>
          </w:p>
        </w:tc>
        <w:tc>
          <w:tcPr>
            <w:tcW w:w="2047" w:type="dxa"/>
            <w:vAlign w:val="center"/>
          </w:tcPr>
          <w:p w14:paraId="6B99EE3F"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0B55E4CF" w14:textId="77777777" w:rsidR="00D05040" w:rsidRPr="00D05040" w:rsidRDefault="00D05040" w:rsidP="00670CB8">
            <w:pPr>
              <w:jc w:val="right"/>
            </w:pPr>
            <w:r w:rsidRPr="00D05040">
              <w:t>624</w:t>
            </w:r>
          </w:p>
        </w:tc>
        <w:tc>
          <w:tcPr>
            <w:tcW w:w="2047" w:type="dxa"/>
            <w:vAlign w:val="center"/>
          </w:tcPr>
          <w:p w14:paraId="79378315" w14:textId="77777777" w:rsidR="00D05040" w:rsidRPr="00D05040" w:rsidRDefault="00D05040" w:rsidP="00670CB8">
            <w:pPr>
              <w:jc w:val="right"/>
            </w:pPr>
            <w:r w:rsidRPr="00D05040">
              <w:t>5</w:t>
            </w:r>
          </w:p>
        </w:tc>
      </w:tr>
      <w:tr w:rsidR="00D05040" w:rsidRPr="00D05040" w14:paraId="194F071D" w14:textId="77777777" w:rsidTr="00670CB8">
        <w:trPr>
          <w:cantSplit/>
          <w:jc w:val="center"/>
        </w:trPr>
        <w:tc>
          <w:tcPr>
            <w:tcW w:w="3219" w:type="dxa"/>
          </w:tcPr>
          <w:p w14:paraId="382BC7DA" w14:textId="77777777" w:rsidR="00D05040" w:rsidRPr="00D05040" w:rsidRDefault="00D05040" w:rsidP="00D05040">
            <w:r w:rsidRPr="00D05040">
              <w:t>Vinyl Chloride</w:t>
            </w:r>
          </w:p>
        </w:tc>
        <w:tc>
          <w:tcPr>
            <w:tcW w:w="2047" w:type="dxa"/>
            <w:vAlign w:val="center"/>
          </w:tcPr>
          <w:p w14:paraId="029EC8C5"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2088E77D" w14:textId="77777777" w:rsidR="00D05040" w:rsidRPr="00D05040" w:rsidRDefault="00D05040" w:rsidP="00670CB8">
            <w:pPr>
              <w:jc w:val="right"/>
            </w:pPr>
            <w:r w:rsidRPr="00D05040">
              <w:t>624</w:t>
            </w:r>
          </w:p>
        </w:tc>
        <w:tc>
          <w:tcPr>
            <w:tcW w:w="2047" w:type="dxa"/>
            <w:vAlign w:val="center"/>
          </w:tcPr>
          <w:p w14:paraId="3F25698C" w14:textId="77777777" w:rsidR="00D05040" w:rsidRPr="00D05040" w:rsidRDefault="00D05040" w:rsidP="00670CB8">
            <w:pPr>
              <w:jc w:val="right"/>
            </w:pPr>
            <w:r w:rsidRPr="00D05040">
              <w:t>5</w:t>
            </w:r>
          </w:p>
        </w:tc>
      </w:tr>
      <w:tr w:rsidR="00D05040" w:rsidRPr="00D05040" w14:paraId="15035BFA" w14:textId="77777777" w:rsidTr="00670CB8">
        <w:trPr>
          <w:cantSplit/>
          <w:jc w:val="center"/>
        </w:trPr>
        <w:tc>
          <w:tcPr>
            <w:tcW w:w="3219" w:type="dxa"/>
          </w:tcPr>
          <w:p w14:paraId="07D0A28E" w14:textId="604466DD" w:rsidR="00D05040" w:rsidRPr="00D05040" w:rsidRDefault="00D05040" w:rsidP="00D05040">
            <w:pPr>
              <w:rPr>
                <w:i/>
                <w:iCs/>
              </w:rPr>
            </w:pPr>
            <w:r w:rsidRPr="00D05040">
              <w:rPr>
                <w:i/>
                <w:iCs/>
              </w:rPr>
              <w:t>SEMI</w:t>
            </w:r>
            <w:r w:rsidR="008868CC">
              <w:rPr>
                <w:i/>
                <w:iCs/>
              </w:rPr>
              <w:t>-</w:t>
            </w:r>
            <w:r w:rsidRPr="00D05040">
              <w:rPr>
                <w:i/>
                <w:iCs/>
              </w:rPr>
              <w:t>VOLATILES</w:t>
            </w:r>
          </w:p>
        </w:tc>
        <w:tc>
          <w:tcPr>
            <w:tcW w:w="2047" w:type="dxa"/>
            <w:vAlign w:val="center"/>
          </w:tcPr>
          <w:p w14:paraId="69F8CBD8" w14:textId="77777777" w:rsidR="00D05040" w:rsidRPr="00D05040" w:rsidRDefault="00D05040" w:rsidP="00670CB8">
            <w:pPr>
              <w:jc w:val="right"/>
            </w:pPr>
          </w:p>
        </w:tc>
        <w:tc>
          <w:tcPr>
            <w:tcW w:w="2047" w:type="dxa"/>
            <w:vAlign w:val="center"/>
          </w:tcPr>
          <w:p w14:paraId="08B10865" w14:textId="77777777" w:rsidR="00D05040" w:rsidRPr="00D05040" w:rsidRDefault="00D05040" w:rsidP="00670CB8">
            <w:pPr>
              <w:jc w:val="right"/>
            </w:pPr>
          </w:p>
        </w:tc>
        <w:tc>
          <w:tcPr>
            <w:tcW w:w="2047" w:type="dxa"/>
            <w:vAlign w:val="center"/>
          </w:tcPr>
          <w:p w14:paraId="0A9BC5E3" w14:textId="77777777" w:rsidR="00D05040" w:rsidRPr="00D05040" w:rsidRDefault="00D05040" w:rsidP="00670CB8">
            <w:pPr>
              <w:jc w:val="right"/>
            </w:pPr>
          </w:p>
        </w:tc>
      </w:tr>
      <w:tr w:rsidR="00D05040" w:rsidRPr="00D05040" w14:paraId="553BDA5B" w14:textId="77777777" w:rsidTr="00670CB8">
        <w:trPr>
          <w:cantSplit/>
          <w:jc w:val="center"/>
        </w:trPr>
        <w:tc>
          <w:tcPr>
            <w:tcW w:w="3219" w:type="dxa"/>
          </w:tcPr>
          <w:p w14:paraId="3CEC3660" w14:textId="77777777" w:rsidR="00D05040" w:rsidRPr="00D05040" w:rsidRDefault="00D05040" w:rsidP="00D05040">
            <w:r w:rsidRPr="00D05040">
              <w:t>Bis(2-Ethylhexyl)phthalate</w:t>
            </w:r>
          </w:p>
        </w:tc>
        <w:tc>
          <w:tcPr>
            <w:tcW w:w="2047" w:type="dxa"/>
            <w:vAlign w:val="center"/>
          </w:tcPr>
          <w:p w14:paraId="4CEECF53"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009483D0" w14:textId="77777777" w:rsidR="00D05040" w:rsidRPr="00D05040" w:rsidRDefault="00D05040" w:rsidP="00670CB8">
            <w:pPr>
              <w:jc w:val="right"/>
            </w:pPr>
            <w:r w:rsidRPr="00D05040">
              <w:t>625</w:t>
            </w:r>
          </w:p>
        </w:tc>
        <w:tc>
          <w:tcPr>
            <w:tcW w:w="2047" w:type="dxa"/>
            <w:vAlign w:val="center"/>
          </w:tcPr>
          <w:p w14:paraId="5C91822D" w14:textId="77777777" w:rsidR="00D05040" w:rsidRPr="00D05040" w:rsidRDefault="00D05040" w:rsidP="00670CB8">
            <w:pPr>
              <w:jc w:val="right"/>
            </w:pPr>
            <w:r w:rsidRPr="00D05040">
              <w:t xml:space="preserve"> 10</w:t>
            </w:r>
          </w:p>
        </w:tc>
      </w:tr>
      <w:tr w:rsidR="00D05040" w:rsidRPr="00D05040" w14:paraId="78AA6997" w14:textId="77777777" w:rsidTr="00670CB8">
        <w:trPr>
          <w:cantSplit/>
          <w:jc w:val="center"/>
        </w:trPr>
        <w:tc>
          <w:tcPr>
            <w:tcW w:w="3219" w:type="dxa"/>
          </w:tcPr>
          <w:p w14:paraId="7434AA79" w14:textId="77777777" w:rsidR="00D05040" w:rsidRPr="00D05040" w:rsidRDefault="00D05040" w:rsidP="00D05040">
            <w:proofErr w:type="spellStart"/>
            <w:r w:rsidRPr="00D05040">
              <w:t>Butylbenzyl</w:t>
            </w:r>
            <w:proofErr w:type="spellEnd"/>
            <w:r w:rsidRPr="00D05040">
              <w:t xml:space="preserve"> Phthalate</w:t>
            </w:r>
          </w:p>
        </w:tc>
        <w:tc>
          <w:tcPr>
            <w:tcW w:w="2047" w:type="dxa"/>
            <w:vAlign w:val="center"/>
          </w:tcPr>
          <w:p w14:paraId="237CE6DC"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09B145FD" w14:textId="77777777" w:rsidR="00D05040" w:rsidRPr="00D05040" w:rsidRDefault="00D05040" w:rsidP="00670CB8">
            <w:pPr>
              <w:jc w:val="right"/>
            </w:pPr>
            <w:r w:rsidRPr="00D05040">
              <w:t>625</w:t>
            </w:r>
          </w:p>
        </w:tc>
        <w:tc>
          <w:tcPr>
            <w:tcW w:w="2047" w:type="dxa"/>
            <w:vAlign w:val="center"/>
          </w:tcPr>
          <w:p w14:paraId="70D6B9FF" w14:textId="77777777" w:rsidR="00D05040" w:rsidRPr="00D05040" w:rsidRDefault="00D05040" w:rsidP="00670CB8">
            <w:pPr>
              <w:jc w:val="right"/>
            </w:pPr>
            <w:r w:rsidRPr="00D05040">
              <w:t xml:space="preserve"> 10</w:t>
            </w:r>
          </w:p>
        </w:tc>
      </w:tr>
      <w:tr w:rsidR="00D05040" w:rsidRPr="00D05040" w14:paraId="2B66FF6E" w14:textId="77777777" w:rsidTr="00670CB8">
        <w:trPr>
          <w:cantSplit/>
          <w:jc w:val="center"/>
        </w:trPr>
        <w:tc>
          <w:tcPr>
            <w:tcW w:w="3219" w:type="dxa"/>
          </w:tcPr>
          <w:p w14:paraId="3CA1ACBC" w14:textId="77777777" w:rsidR="00D05040" w:rsidRPr="00D05040" w:rsidRDefault="00D05040" w:rsidP="00D05040">
            <w:r w:rsidRPr="00D05040">
              <w:t>4-Chloro-3-cresol</w:t>
            </w:r>
          </w:p>
        </w:tc>
        <w:tc>
          <w:tcPr>
            <w:tcW w:w="2047" w:type="dxa"/>
            <w:vAlign w:val="center"/>
          </w:tcPr>
          <w:p w14:paraId="216C6AE9"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574E327A" w14:textId="77777777" w:rsidR="00D05040" w:rsidRPr="00D05040" w:rsidRDefault="00D05040" w:rsidP="00670CB8">
            <w:pPr>
              <w:jc w:val="right"/>
            </w:pPr>
            <w:r w:rsidRPr="00D05040">
              <w:t>625</w:t>
            </w:r>
          </w:p>
        </w:tc>
        <w:tc>
          <w:tcPr>
            <w:tcW w:w="2047" w:type="dxa"/>
            <w:vAlign w:val="center"/>
          </w:tcPr>
          <w:p w14:paraId="6DF3573F" w14:textId="77777777" w:rsidR="00D05040" w:rsidRPr="00D05040" w:rsidRDefault="00D05040" w:rsidP="00670CB8">
            <w:pPr>
              <w:jc w:val="right"/>
            </w:pPr>
            <w:r w:rsidRPr="00D05040">
              <w:t xml:space="preserve"> 10</w:t>
            </w:r>
          </w:p>
        </w:tc>
      </w:tr>
      <w:tr w:rsidR="00D05040" w:rsidRPr="00D05040" w14:paraId="09048DDA" w14:textId="77777777" w:rsidTr="00670CB8">
        <w:trPr>
          <w:cantSplit/>
          <w:jc w:val="center"/>
        </w:trPr>
        <w:tc>
          <w:tcPr>
            <w:tcW w:w="3219" w:type="dxa"/>
          </w:tcPr>
          <w:p w14:paraId="2961D609" w14:textId="77777777" w:rsidR="00D05040" w:rsidRPr="00D05040" w:rsidRDefault="00D05040" w:rsidP="00D05040">
            <w:r w:rsidRPr="00D05040">
              <w:t>2-Chlorophenol</w:t>
            </w:r>
          </w:p>
        </w:tc>
        <w:tc>
          <w:tcPr>
            <w:tcW w:w="2047" w:type="dxa"/>
            <w:vAlign w:val="center"/>
          </w:tcPr>
          <w:p w14:paraId="295CDE27"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6AC35190" w14:textId="77777777" w:rsidR="00D05040" w:rsidRPr="00D05040" w:rsidRDefault="00D05040" w:rsidP="00670CB8">
            <w:pPr>
              <w:jc w:val="right"/>
            </w:pPr>
            <w:r w:rsidRPr="00D05040">
              <w:t>625</w:t>
            </w:r>
          </w:p>
        </w:tc>
        <w:tc>
          <w:tcPr>
            <w:tcW w:w="2047" w:type="dxa"/>
            <w:vAlign w:val="center"/>
          </w:tcPr>
          <w:p w14:paraId="621CE185" w14:textId="77777777" w:rsidR="00D05040" w:rsidRPr="00D05040" w:rsidRDefault="00D05040" w:rsidP="00670CB8">
            <w:pPr>
              <w:jc w:val="right"/>
            </w:pPr>
            <w:r w:rsidRPr="00D05040">
              <w:t xml:space="preserve"> 10</w:t>
            </w:r>
          </w:p>
        </w:tc>
      </w:tr>
      <w:tr w:rsidR="00D05040" w:rsidRPr="00D05040" w14:paraId="7FDAEC2E" w14:textId="77777777" w:rsidTr="00670CB8">
        <w:trPr>
          <w:cantSplit/>
          <w:jc w:val="center"/>
        </w:trPr>
        <w:tc>
          <w:tcPr>
            <w:tcW w:w="3219" w:type="dxa"/>
          </w:tcPr>
          <w:p w14:paraId="0EC29234" w14:textId="77777777" w:rsidR="00D05040" w:rsidRPr="00D05040" w:rsidRDefault="00D05040" w:rsidP="00D05040">
            <w:r w:rsidRPr="00D05040">
              <w:t>Di-N-Butyl Phthalate</w:t>
            </w:r>
          </w:p>
        </w:tc>
        <w:tc>
          <w:tcPr>
            <w:tcW w:w="2047" w:type="dxa"/>
            <w:vAlign w:val="center"/>
          </w:tcPr>
          <w:p w14:paraId="596F9C99"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29D76CE7" w14:textId="77777777" w:rsidR="00D05040" w:rsidRPr="00D05040" w:rsidRDefault="00D05040" w:rsidP="00670CB8">
            <w:pPr>
              <w:jc w:val="right"/>
            </w:pPr>
            <w:r w:rsidRPr="00D05040">
              <w:t>625</w:t>
            </w:r>
          </w:p>
        </w:tc>
        <w:tc>
          <w:tcPr>
            <w:tcW w:w="2047" w:type="dxa"/>
            <w:vAlign w:val="center"/>
          </w:tcPr>
          <w:p w14:paraId="4879B328" w14:textId="77777777" w:rsidR="00D05040" w:rsidRPr="00D05040" w:rsidRDefault="00D05040" w:rsidP="00670CB8">
            <w:pPr>
              <w:jc w:val="right"/>
            </w:pPr>
            <w:r w:rsidRPr="00D05040">
              <w:t xml:space="preserve"> 10</w:t>
            </w:r>
          </w:p>
        </w:tc>
      </w:tr>
      <w:tr w:rsidR="00D05040" w:rsidRPr="00D05040" w14:paraId="48338528" w14:textId="77777777" w:rsidTr="00670CB8">
        <w:trPr>
          <w:cantSplit/>
          <w:jc w:val="center"/>
        </w:trPr>
        <w:tc>
          <w:tcPr>
            <w:tcW w:w="3219" w:type="dxa"/>
          </w:tcPr>
          <w:p w14:paraId="0CA39B13" w14:textId="77777777" w:rsidR="00D05040" w:rsidRPr="00D05040" w:rsidRDefault="00D05040" w:rsidP="00D05040">
            <w:r w:rsidRPr="00D05040">
              <w:t>1,2-Dichlorobenzene</w:t>
            </w:r>
          </w:p>
        </w:tc>
        <w:tc>
          <w:tcPr>
            <w:tcW w:w="2047" w:type="dxa"/>
            <w:vAlign w:val="center"/>
          </w:tcPr>
          <w:p w14:paraId="7B80CCD7"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173F4301" w14:textId="77777777" w:rsidR="00D05040" w:rsidRPr="00D05040" w:rsidRDefault="00D05040" w:rsidP="00670CB8">
            <w:pPr>
              <w:jc w:val="right"/>
            </w:pPr>
            <w:r w:rsidRPr="00D05040">
              <w:t>625</w:t>
            </w:r>
          </w:p>
        </w:tc>
        <w:tc>
          <w:tcPr>
            <w:tcW w:w="2047" w:type="dxa"/>
            <w:vAlign w:val="center"/>
          </w:tcPr>
          <w:p w14:paraId="70FA2A3E" w14:textId="77777777" w:rsidR="00D05040" w:rsidRPr="00D05040" w:rsidRDefault="00D05040" w:rsidP="00670CB8">
            <w:pPr>
              <w:jc w:val="right"/>
            </w:pPr>
            <w:r w:rsidRPr="00D05040">
              <w:t xml:space="preserve"> 10</w:t>
            </w:r>
          </w:p>
        </w:tc>
      </w:tr>
      <w:tr w:rsidR="00D05040" w:rsidRPr="00D05040" w14:paraId="4A4FF22B" w14:textId="77777777" w:rsidTr="00670CB8">
        <w:trPr>
          <w:cantSplit/>
          <w:jc w:val="center"/>
        </w:trPr>
        <w:tc>
          <w:tcPr>
            <w:tcW w:w="3219" w:type="dxa"/>
          </w:tcPr>
          <w:p w14:paraId="7B883A73" w14:textId="77777777" w:rsidR="00D05040" w:rsidRPr="00D05040" w:rsidRDefault="00D05040" w:rsidP="00D05040">
            <w:r w:rsidRPr="00D05040">
              <w:t>1,3-Dichlorobenzene</w:t>
            </w:r>
          </w:p>
        </w:tc>
        <w:tc>
          <w:tcPr>
            <w:tcW w:w="2047" w:type="dxa"/>
            <w:vAlign w:val="center"/>
          </w:tcPr>
          <w:p w14:paraId="343755B3" w14:textId="77777777" w:rsidR="00D05040" w:rsidRPr="00D05040" w:rsidRDefault="00D05040" w:rsidP="00670CB8">
            <w:pPr>
              <w:jc w:val="right"/>
            </w:pPr>
            <w:r w:rsidRPr="00D05040">
              <w:t xml:space="preserve">10 </w:t>
            </w:r>
            <w:proofErr w:type="spellStart"/>
            <w:r w:rsidRPr="00D05040">
              <w:t>μg</w:t>
            </w:r>
            <w:proofErr w:type="spellEnd"/>
            <w:r w:rsidRPr="00D05040">
              <w:t>/l</w:t>
            </w:r>
          </w:p>
        </w:tc>
        <w:tc>
          <w:tcPr>
            <w:tcW w:w="2047" w:type="dxa"/>
            <w:vAlign w:val="center"/>
          </w:tcPr>
          <w:p w14:paraId="49DF7AAF" w14:textId="77777777" w:rsidR="00D05040" w:rsidRPr="00D05040" w:rsidRDefault="00D05040" w:rsidP="00670CB8">
            <w:pPr>
              <w:jc w:val="right"/>
            </w:pPr>
            <w:r w:rsidRPr="00D05040">
              <w:t>625</w:t>
            </w:r>
          </w:p>
        </w:tc>
        <w:tc>
          <w:tcPr>
            <w:tcW w:w="2047" w:type="dxa"/>
            <w:vAlign w:val="center"/>
          </w:tcPr>
          <w:p w14:paraId="1D72706E" w14:textId="77777777" w:rsidR="00D05040" w:rsidRPr="00D05040" w:rsidRDefault="00D05040" w:rsidP="00670CB8">
            <w:pPr>
              <w:jc w:val="right"/>
            </w:pPr>
            <w:r w:rsidRPr="00D05040">
              <w:t xml:space="preserve"> 10</w:t>
            </w:r>
          </w:p>
        </w:tc>
      </w:tr>
    </w:tbl>
    <w:p w14:paraId="780A3D06" w14:textId="77777777" w:rsidR="00D05040" w:rsidRPr="00D05040" w:rsidRDefault="00D05040" w:rsidP="00D05040"/>
    <w:p w14:paraId="3BD4147A" w14:textId="77777777" w:rsidR="00D05040" w:rsidRPr="00D05040" w:rsidRDefault="00D05040" w:rsidP="00D05040"/>
    <w:p w14:paraId="52226B8E" w14:textId="77777777" w:rsidR="00D05040" w:rsidRPr="00D05040" w:rsidRDefault="00D05040" w:rsidP="00D05040">
      <w:r w:rsidRPr="00D05040">
        <w:br w:type="page"/>
      </w:r>
    </w:p>
    <w:p w14:paraId="0D84FB42" w14:textId="77777777" w:rsidR="00D05040" w:rsidRPr="00D05040" w:rsidRDefault="00D05040" w:rsidP="00D05040"/>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4264"/>
        <w:gridCol w:w="1698"/>
        <w:gridCol w:w="1699"/>
        <w:gridCol w:w="1699"/>
      </w:tblGrid>
      <w:tr w:rsidR="00D05040" w:rsidRPr="00D05040" w14:paraId="01535D60" w14:textId="77777777" w:rsidTr="005E70F5">
        <w:trPr>
          <w:cantSplit/>
          <w:jc w:val="center"/>
        </w:trPr>
        <w:tc>
          <w:tcPr>
            <w:tcW w:w="4264" w:type="dxa"/>
          </w:tcPr>
          <w:p w14:paraId="41A7D031" w14:textId="77777777" w:rsidR="00D05040" w:rsidRPr="00D05040" w:rsidRDefault="00D05040" w:rsidP="00D05040">
            <w:pPr>
              <w:rPr>
                <w:u w:val="single"/>
              </w:rPr>
            </w:pPr>
            <w:r w:rsidRPr="00D05040">
              <w:rPr>
                <w:b/>
                <w:bCs/>
              </w:rPr>
              <w:t>Parameter</w:t>
            </w:r>
          </w:p>
        </w:tc>
        <w:tc>
          <w:tcPr>
            <w:tcW w:w="1698" w:type="dxa"/>
            <w:vAlign w:val="center"/>
          </w:tcPr>
          <w:p w14:paraId="5DEAD100" w14:textId="77777777" w:rsidR="00D05040" w:rsidRPr="00D05040" w:rsidRDefault="00D05040" w:rsidP="005E70F5">
            <w:pPr>
              <w:jc w:val="right"/>
            </w:pPr>
            <w:r w:rsidRPr="00D05040">
              <w:rPr>
                <w:b/>
                <w:bCs/>
              </w:rPr>
              <w:t>MAL</w:t>
            </w:r>
          </w:p>
        </w:tc>
        <w:tc>
          <w:tcPr>
            <w:tcW w:w="1699" w:type="dxa"/>
            <w:vAlign w:val="center"/>
          </w:tcPr>
          <w:p w14:paraId="1460C7BE" w14:textId="77777777" w:rsidR="00D05040" w:rsidRPr="00D05040" w:rsidRDefault="00D05040" w:rsidP="005E70F5">
            <w:pPr>
              <w:jc w:val="right"/>
            </w:pPr>
            <w:r w:rsidRPr="00D05040">
              <w:rPr>
                <w:b/>
                <w:bCs/>
              </w:rPr>
              <w:t>Method</w:t>
            </w:r>
          </w:p>
        </w:tc>
        <w:tc>
          <w:tcPr>
            <w:tcW w:w="1699" w:type="dxa"/>
            <w:vAlign w:val="center"/>
          </w:tcPr>
          <w:p w14:paraId="5FDB7639" w14:textId="77777777" w:rsidR="00D05040" w:rsidRPr="00D05040" w:rsidRDefault="00D05040" w:rsidP="005E70F5">
            <w:pPr>
              <w:jc w:val="right"/>
            </w:pPr>
            <w:r w:rsidRPr="00D05040">
              <w:rPr>
                <w:b/>
                <w:bCs/>
              </w:rPr>
              <w:t>MDL</w:t>
            </w:r>
          </w:p>
        </w:tc>
      </w:tr>
      <w:tr w:rsidR="00D05040" w:rsidRPr="00D05040" w14:paraId="071DEE1F" w14:textId="77777777" w:rsidTr="005E70F5">
        <w:trPr>
          <w:cantSplit/>
          <w:jc w:val="center"/>
        </w:trPr>
        <w:tc>
          <w:tcPr>
            <w:tcW w:w="4264" w:type="dxa"/>
          </w:tcPr>
          <w:p w14:paraId="7631D83B" w14:textId="77777777" w:rsidR="00D05040" w:rsidRPr="00D05040" w:rsidRDefault="00D05040" w:rsidP="00D05040">
            <w:pPr>
              <w:rPr>
                <w:i/>
                <w:iCs/>
              </w:rPr>
            </w:pPr>
            <w:r w:rsidRPr="00D05040">
              <w:rPr>
                <w:i/>
                <w:iCs/>
              </w:rPr>
              <w:t>SUITE IV (cont.)</w:t>
            </w:r>
          </w:p>
        </w:tc>
        <w:tc>
          <w:tcPr>
            <w:tcW w:w="1698" w:type="dxa"/>
            <w:vAlign w:val="center"/>
          </w:tcPr>
          <w:p w14:paraId="71413DA7" w14:textId="77777777" w:rsidR="00D05040" w:rsidRPr="00D05040" w:rsidRDefault="00D05040" w:rsidP="005E70F5">
            <w:pPr>
              <w:jc w:val="right"/>
            </w:pPr>
          </w:p>
        </w:tc>
        <w:tc>
          <w:tcPr>
            <w:tcW w:w="1699" w:type="dxa"/>
            <w:vAlign w:val="center"/>
          </w:tcPr>
          <w:p w14:paraId="6EE71C89" w14:textId="77777777" w:rsidR="00D05040" w:rsidRPr="00D05040" w:rsidRDefault="00D05040" w:rsidP="005E70F5">
            <w:pPr>
              <w:jc w:val="right"/>
            </w:pPr>
          </w:p>
        </w:tc>
        <w:tc>
          <w:tcPr>
            <w:tcW w:w="1699" w:type="dxa"/>
            <w:vAlign w:val="center"/>
          </w:tcPr>
          <w:p w14:paraId="333EB120" w14:textId="77777777" w:rsidR="00D05040" w:rsidRPr="00D05040" w:rsidRDefault="00D05040" w:rsidP="005E70F5">
            <w:pPr>
              <w:jc w:val="right"/>
            </w:pPr>
          </w:p>
        </w:tc>
      </w:tr>
      <w:tr w:rsidR="00D05040" w:rsidRPr="00D05040" w14:paraId="0EDBA89A" w14:textId="77777777" w:rsidTr="005E70F5">
        <w:trPr>
          <w:cantSplit/>
          <w:jc w:val="center"/>
        </w:trPr>
        <w:tc>
          <w:tcPr>
            <w:tcW w:w="4264" w:type="dxa"/>
          </w:tcPr>
          <w:p w14:paraId="2244D868" w14:textId="3B2B19C2" w:rsidR="00D05040" w:rsidRPr="00D05040" w:rsidRDefault="00D05040" w:rsidP="00D05040">
            <w:pPr>
              <w:rPr>
                <w:i/>
                <w:iCs/>
              </w:rPr>
            </w:pPr>
            <w:r w:rsidRPr="00D05040">
              <w:rPr>
                <w:i/>
                <w:iCs/>
              </w:rPr>
              <w:t>SEMI</w:t>
            </w:r>
            <w:r w:rsidR="008868CC">
              <w:rPr>
                <w:i/>
                <w:iCs/>
              </w:rPr>
              <w:t>-</w:t>
            </w:r>
            <w:r w:rsidRPr="00D05040">
              <w:rPr>
                <w:i/>
                <w:iCs/>
              </w:rPr>
              <w:t>VOLATILES</w:t>
            </w:r>
          </w:p>
        </w:tc>
        <w:tc>
          <w:tcPr>
            <w:tcW w:w="1698" w:type="dxa"/>
            <w:vAlign w:val="center"/>
          </w:tcPr>
          <w:p w14:paraId="462EC9A6" w14:textId="77777777" w:rsidR="00D05040" w:rsidRPr="00D05040" w:rsidRDefault="00D05040" w:rsidP="005E70F5">
            <w:pPr>
              <w:jc w:val="right"/>
            </w:pPr>
          </w:p>
        </w:tc>
        <w:tc>
          <w:tcPr>
            <w:tcW w:w="1699" w:type="dxa"/>
            <w:vAlign w:val="center"/>
          </w:tcPr>
          <w:p w14:paraId="0BFAC42B" w14:textId="77777777" w:rsidR="00D05040" w:rsidRPr="00D05040" w:rsidRDefault="00D05040" w:rsidP="005E70F5">
            <w:pPr>
              <w:jc w:val="right"/>
            </w:pPr>
          </w:p>
        </w:tc>
        <w:tc>
          <w:tcPr>
            <w:tcW w:w="1699" w:type="dxa"/>
            <w:vAlign w:val="center"/>
          </w:tcPr>
          <w:p w14:paraId="2E445773" w14:textId="77777777" w:rsidR="00D05040" w:rsidRPr="00D05040" w:rsidRDefault="00D05040" w:rsidP="005E70F5">
            <w:pPr>
              <w:jc w:val="right"/>
            </w:pPr>
          </w:p>
        </w:tc>
      </w:tr>
      <w:tr w:rsidR="00D05040" w:rsidRPr="00D05040" w14:paraId="5B1B6829" w14:textId="77777777" w:rsidTr="005E70F5">
        <w:trPr>
          <w:cantSplit/>
          <w:jc w:val="center"/>
        </w:trPr>
        <w:tc>
          <w:tcPr>
            <w:tcW w:w="4264" w:type="dxa"/>
          </w:tcPr>
          <w:p w14:paraId="1BDFDCE9" w14:textId="77777777" w:rsidR="00D05040" w:rsidRPr="00D05040" w:rsidRDefault="00D05040" w:rsidP="00D05040">
            <w:r w:rsidRPr="00D05040">
              <w:t>1,4-Dichlorobenzene</w:t>
            </w:r>
          </w:p>
        </w:tc>
        <w:tc>
          <w:tcPr>
            <w:tcW w:w="1698" w:type="dxa"/>
            <w:vAlign w:val="center"/>
          </w:tcPr>
          <w:p w14:paraId="762A9CA0"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5BC798FD" w14:textId="77777777" w:rsidR="00D05040" w:rsidRPr="00D05040" w:rsidRDefault="00D05040" w:rsidP="005E70F5">
            <w:pPr>
              <w:jc w:val="right"/>
            </w:pPr>
            <w:r w:rsidRPr="00D05040">
              <w:t>625</w:t>
            </w:r>
          </w:p>
        </w:tc>
        <w:tc>
          <w:tcPr>
            <w:tcW w:w="1699" w:type="dxa"/>
            <w:vAlign w:val="center"/>
          </w:tcPr>
          <w:p w14:paraId="13450D49" w14:textId="77777777" w:rsidR="00D05040" w:rsidRPr="00D05040" w:rsidRDefault="00D05040" w:rsidP="005E70F5">
            <w:pPr>
              <w:jc w:val="right"/>
            </w:pPr>
            <w:r w:rsidRPr="00D05040">
              <w:t>10</w:t>
            </w:r>
          </w:p>
        </w:tc>
      </w:tr>
      <w:tr w:rsidR="00D05040" w:rsidRPr="00D05040" w14:paraId="65D34223" w14:textId="77777777" w:rsidTr="005E70F5">
        <w:trPr>
          <w:cantSplit/>
          <w:jc w:val="center"/>
        </w:trPr>
        <w:tc>
          <w:tcPr>
            <w:tcW w:w="4264" w:type="dxa"/>
          </w:tcPr>
          <w:p w14:paraId="4577C10A" w14:textId="77777777" w:rsidR="00D05040" w:rsidRPr="00D05040" w:rsidRDefault="00D05040" w:rsidP="00D05040">
            <w:r w:rsidRPr="00D05040">
              <w:t>2,4-Dichlorophenol</w:t>
            </w:r>
          </w:p>
        </w:tc>
        <w:tc>
          <w:tcPr>
            <w:tcW w:w="1698" w:type="dxa"/>
            <w:vAlign w:val="center"/>
          </w:tcPr>
          <w:p w14:paraId="1E3575CD"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03F4F2CC" w14:textId="77777777" w:rsidR="00D05040" w:rsidRPr="00D05040" w:rsidRDefault="00D05040" w:rsidP="005E70F5">
            <w:pPr>
              <w:jc w:val="right"/>
            </w:pPr>
            <w:r w:rsidRPr="00D05040">
              <w:t>625</w:t>
            </w:r>
          </w:p>
        </w:tc>
        <w:tc>
          <w:tcPr>
            <w:tcW w:w="1699" w:type="dxa"/>
            <w:vAlign w:val="center"/>
          </w:tcPr>
          <w:p w14:paraId="67132DDC" w14:textId="77777777" w:rsidR="00D05040" w:rsidRPr="00D05040" w:rsidRDefault="00D05040" w:rsidP="005E70F5">
            <w:pPr>
              <w:jc w:val="right"/>
            </w:pPr>
            <w:r w:rsidRPr="00D05040">
              <w:t>10</w:t>
            </w:r>
          </w:p>
        </w:tc>
      </w:tr>
      <w:tr w:rsidR="00D05040" w:rsidRPr="00D05040" w14:paraId="73B3B43B" w14:textId="77777777" w:rsidTr="005E70F5">
        <w:trPr>
          <w:cantSplit/>
          <w:jc w:val="center"/>
        </w:trPr>
        <w:tc>
          <w:tcPr>
            <w:tcW w:w="4264" w:type="dxa"/>
          </w:tcPr>
          <w:p w14:paraId="749D2429" w14:textId="77777777" w:rsidR="00D05040" w:rsidRPr="00D05040" w:rsidRDefault="00D05040" w:rsidP="00D05040">
            <w:r w:rsidRPr="00D05040">
              <w:t>Diethyl Phthalate</w:t>
            </w:r>
          </w:p>
        </w:tc>
        <w:tc>
          <w:tcPr>
            <w:tcW w:w="1698" w:type="dxa"/>
            <w:vAlign w:val="center"/>
          </w:tcPr>
          <w:p w14:paraId="4B8124DE"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347028BF" w14:textId="77777777" w:rsidR="00D05040" w:rsidRPr="00D05040" w:rsidRDefault="00D05040" w:rsidP="005E70F5">
            <w:pPr>
              <w:jc w:val="right"/>
            </w:pPr>
            <w:r w:rsidRPr="00D05040">
              <w:t>625</w:t>
            </w:r>
          </w:p>
        </w:tc>
        <w:tc>
          <w:tcPr>
            <w:tcW w:w="1699" w:type="dxa"/>
            <w:vAlign w:val="center"/>
          </w:tcPr>
          <w:p w14:paraId="4DD807E5" w14:textId="77777777" w:rsidR="00D05040" w:rsidRPr="00D05040" w:rsidRDefault="00D05040" w:rsidP="005E70F5">
            <w:pPr>
              <w:jc w:val="right"/>
            </w:pPr>
            <w:r w:rsidRPr="00D05040">
              <w:t>10</w:t>
            </w:r>
          </w:p>
        </w:tc>
      </w:tr>
      <w:tr w:rsidR="00D05040" w:rsidRPr="00D05040" w14:paraId="72E174CD" w14:textId="77777777" w:rsidTr="005E70F5">
        <w:trPr>
          <w:cantSplit/>
          <w:jc w:val="center"/>
        </w:trPr>
        <w:tc>
          <w:tcPr>
            <w:tcW w:w="4264" w:type="dxa"/>
          </w:tcPr>
          <w:p w14:paraId="501625AE" w14:textId="77777777" w:rsidR="00D05040" w:rsidRPr="00D05040" w:rsidRDefault="00D05040" w:rsidP="00D05040">
            <w:r w:rsidRPr="00D05040">
              <w:t>2,4-Dimethylphenol</w:t>
            </w:r>
          </w:p>
        </w:tc>
        <w:tc>
          <w:tcPr>
            <w:tcW w:w="1698" w:type="dxa"/>
            <w:vAlign w:val="center"/>
          </w:tcPr>
          <w:p w14:paraId="7CB073ED"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185C44A2" w14:textId="77777777" w:rsidR="00D05040" w:rsidRPr="00D05040" w:rsidRDefault="00D05040" w:rsidP="005E70F5">
            <w:pPr>
              <w:jc w:val="right"/>
            </w:pPr>
            <w:r w:rsidRPr="00D05040">
              <w:t>625</w:t>
            </w:r>
          </w:p>
        </w:tc>
        <w:tc>
          <w:tcPr>
            <w:tcW w:w="1699" w:type="dxa"/>
            <w:vAlign w:val="center"/>
          </w:tcPr>
          <w:p w14:paraId="26C1C64E" w14:textId="77777777" w:rsidR="00D05040" w:rsidRPr="00D05040" w:rsidRDefault="00D05040" w:rsidP="005E70F5">
            <w:pPr>
              <w:jc w:val="right"/>
            </w:pPr>
            <w:r w:rsidRPr="00D05040">
              <w:t>10</w:t>
            </w:r>
          </w:p>
        </w:tc>
      </w:tr>
      <w:tr w:rsidR="00D05040" w:rsidRPr="00D05040" w14:paraId="3141D014" w14:textId="77777777" w:rsidTr="005E70F5">
        <w:trPr>
          <w:cantSplit/>
          <w:jc w:val="center"/>
        </w:trPr>
        <w:tc>
          <w:tcPr>
            <w:tcW w:w="4264" w:type="dxa"/>
          </w:tcPr>
          <w:p w14:paraId="4E4ACDD7" w14:textId="77777777" w:rsidR="00D05040" w:rsidRPr="00D05040" w:rsidRDefault="00D05040" w:rsidP="00D05040">
            <w:r w:rsidRPr="00D05040">
              <w:t>Dimethyl Phthalate</w:t>
            </w:r>
          </w:p>
        </w:tc>
        <w:tc>
          <w:tcPr>
            <w:tcW w:w="1698" w:type="dxa"/>
            <w:vAlign w:val="center"/>
          </w:tcPr>
          <w:p w14:paraId="26C78434"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4F27833A" w14:textId="77777777" w:rsidR="00D05040" w:rsidRPr="00D05040" w:rsidRDefault="00D05040" w:rsidP="005E70F5">
            <w:pPr>
              <w:jc w:val="right"/>
            </w:pPr>
            <w:r w:rsidRPr="00D05040">
              <w:t>625</w:t>
            </w:r>
          </w:p>
        </w:tc>
        <w:tc>
          <w:tcPr>
            <w:tcW w:w="1699" w:type="dxa"/>
            <w:vAlign w:val="center"/>
          </w:tcPr>
          <w:p w14:paraId="39E214B9" w14:textId="77777777" w:rsidR="00D05040" w:rsidRPr="00D05040" w:rsidRDefault="00D05040" w:rsidP="005E70F5">
            <w:pPr>
              <w:jc w:val="right"/>
            </w:pPr>
            <w:r w:rsidRPr="00D05040">
              <w:t>10</w:t>
            </w:r>
          </w:p>
        </w:tc>
      </w:tr>
      <w:tr w:rsidR="00D05040" w:rsidRPr="00D05040" w14:paraId="3A3E8CD1" w14:textId="77777777" w:rsidTr="005E70F5">
        <w:trPr>
          <w:cantSplit/>
          <w:jc w:val="center"/>
        </w:trPr>
        <w:tc>
          <w:tcPr>
            <w:tcW w:w="4264" w:type="dxa"/>
          </w:tcPr>
          <w:p w14:paraId="44D8650F" w14:textId="77777777" w:rsidR="00D05040" w:rsidRPr="00D05040" w:rsidRDefault="00D05040" w:rsidP="00D05040">
            <w:r w:rsidRPr="00D05040">
              <w:t>4,6-Dinitro-2-Methylphenol</w:t>
            </w:r>
          </w:p>
        </w:tc>
        <w:tc>
          <w:tcPr>
            <w:tcW w:w="1698" w:type="dxa"/>
            <w:vAlign w:val="center"/>
          </w:tcPr>
          <w:p w14:paraId="3CA9C977"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58A2ABFA" w14:textId="77777777" w:rsidR="00D05040" w:rsidRPr="00D05040" w:rsidRDefault="00D05040" w:rsidP="005E70F5">
            <w:pPr>
              <w:jc w:val="right"/>
            </w:pPr>
            <w:r w:rsidRPr="00D05040">
              <w:t>625</w:t>
            </w:r>
          </w:p>
        </w:tc>
        <w:tc>
          <w:tcPr>
            <w:tcW w:w="1699" w:type="dxa"/>
            <w:vAlign w:val="center"/>
          </w:tcPr>
          <w:p w14:paraId="73AC762D" w14:textId="77777777" w:rsidR="00D05040" w:rsidRPr="00D05040" w:rsidRDefault="00D05040" w:rsidP="005E70F5">
            <w:pPr>
              <w:jc w:val="right"/>
            </w:pPr>
            <w:r w:rsidRPr="00D05040">
              <w:t>10</w:t>
            </w:r>
          </w:p>
        </w:tc>
      </w:tr>
      <w:tr w:rsidR="00D05040" w:rsidRPr="00D05040" w14:paraId="1BDE648F" w14:textId="77777777" w:rsidTr="005E70F5">
        <w:trPr>
          <w:cantSplit/>
          <w:jc w:val="center"/>
        </w:trPr>
        <w:tc>
          <w:tcPr>
            <w:tcW w:w="4264" w:type="dxa"/>
          </w:tcPr>
          <w:p w14:paraId="0CACFA22" w14:textId="77777777" w:rsidR="00D05040" w:rsidRPr="00D05040" w:rsidRDefault="00D05040" w:rsidP="00D05040">
            <w:r w:rsidRPr="00D05040">
              <w:t>2,4-Dinitrophenol</w:t>
            </w:r>
          </w:p>
        </w:tc>
        <w:tc>
          <w:tcPr>
            <w:tcW w:w="1698" w:type="dxa"/>
            <w:vAlign w:val="center"/>
          </w:tcPr>
          <w:p w14:paraId="63049369" w14:textId="77777777" w:rsidR="00D05040" w:rsidRPr="00D05040" w:rsidRDefault="00D05040" w:rsidP="005E70F5">
            <w:pPr>
              <w:jc w:val="right"/>
            </w:pPr>
            <w:r w:rsidRPr="00D05040">
              <w:t xml:space="preserve">50 </w:t>
            </w:r>
            <w:proofErr w:type="spellStart"/>
            <w:r w:rsidRPr="00D05040">
              <w:t>μg</w:t>
            </w:r>
            <w:proofErr w:type="spellEnd"/>
            <w:r w:rsidRPr="00D05040">
              <w:t>/l</w:t>
            </w:r>
          </w:p>
        </w:tc>
        <w:tc>
          <w:tcPr>
            <w:tcW w:w="1699" w:type="dxa"/>
            <w:vAlign w:val="center"/>
          </w:tcPr>
          <w:p w14:paraId="419811AA" w14:textId="77777777" w:rsidR="00D05040" w:rsidRPr="00D05040" w:rsidRDefault="00D05040" w:rsidP="005E70F5">
            <w:pPr>
              <w:jc w:val="right"/>
            </w:pPr>
            <w:r w:rsidRPr="00D05040">
              <w:t>625</w:t>
            </w:r>
          </w:p>
        </w:tc>
        <w:tc>
          <w:tcPr>
            <w:tcW w:w="1699" w:type="dxa"/>
            <w:vAlign w:val="center"/>
          </w:tcPr>
          <w:p w14:paraId="01EA7D87" w14:textId="77777777" w:rsidR="00D05040" w:rsidRPr="00D05040" w:rsidRDefault="00D05040" w:rsidP="005E70F5">
            <w:pPr>
              <w:jc w:val="right"/>
            </w:pPr>
            <w:r w:rsidRPr="00D05040">
              <w:t>50</w:t>
            </w:r>
          </w:p>
        </w:tc>
      </w:tr>
      <w:tr w:rsidR="00D05040" w:rsidRPr="00D05040" w14:paraId="5DE44F1A" w14:textId="77777777" w:rsidTr="005E70F5">
        <w:trPr>
          <w:cantSplit/>
          <w:jc w:val="center"/>
        </w:trPr>
        <w:tc>
          <w:tcPr>
            <w:tcW w:w="4264" w:type="dxa"/>
          </w:tcPr>
          <w:p w14:paraId="3DC4847D" w14:textId="77777777" w:rsidR="00D05040" w:rsidRPr="00D05040" w:rsidRDefault="00D05040" w:rsidP="00D05040">
            <w:r w:rsidRPr="00D05040">
              <w:t>2,4-Dinitrotoluene</w:t>
            </w:r>
          </w:p>
        </w:tc>
        <w:tc>
          <w:tcPr>
            <w:tcW w:w="1698" w:type="dxa"/>
            <w:vAlign w:val="center"/>
          </w:tcPr>
          <w:p w14:paraId="371B8547"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35D4D4C7" w14:textId="77777777" w:rsidR="00D05040" w:rsidRPr="00D05040" w:rsidRDefault="00D05040" w:rsidP="005E70F5">
            <w:pPr>
              <w:jc w:val="right"/>
            </w:pPr>
            <w:r w:rsidRPr="00D05040">
              <w:t>625</w:t>
            </w:r>
          </w:p>
        </w:tc>
        <w:tc>
          <w:tcPr>
            <w:tcW w:w="1699" w:type="dxa"/>
            <w:vAlign w:val="center"/>
          </w:tcPr>
          <w:p w14:paraId="40F3A3EB" w14:textId="77777777" w:rsidR="00D05040" w:rsidRPr="00D05040" w:rsidRDefault="00D05040" w:rsidP="005E70F5">
            <w:pPr>
              <w:jc w:val="right"/>
            </w:pPr>
            <w:r w:rsidRPr="00D05040">
              <w:t>10</w:t>
            </w:r>
          </w:p>
        </w:tc>
      </w:tr>
      <w:tr w:rsidR="00D05040" w:rsidRPr="00D05040" w14:paraId="3E2E8264" w14:textId="77777777" w:rsidTr="005E70F5">
        <w:trPr>
          <w:cantSplit/>
          <w:jc w:val="center"/>
        </w:trPr>
        <w:tc>
          <w:tcPr>
            <w:tcW w:w="4264" w:type="dxa"/>
          </w:tcPr>
          <w:p w14:paraId="1ABB8565" w14:textId="77777777" w:rsidR="00D05040" w:rsidRPr="00D05040" w:rsidRDefault="00D05040" w:rsidP="00D05040">
            <w:r w:rsidRPr="00D05040">
              <w:t>2,6-Dinitrotoluene</w:t>
            </w:r>
          </w:p>
        </w:tc>
        <w:tc>
          <w:tcPr>
            <w:tcW w:w="1698" w:type="dxa"/>
            <w:vAlign w:val="center"/>
          </w:tcPr>
          <w:p w14:paraId="26F92B37"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3FFBA74F" w14:textId="77777777" w:rsidR="00D05040" w:rsidRPr="00D05040" w:rsidRDefault="00D05040" w:rsidP="005E70F5">
            <w:pPr>
              <w:jc w:val="right"/>
            </w:pPr>
            <w:r w:rsidRPr="00D05040">
              <w:t>625</w:t>
            </w:r>
          </w:p>
        </w:tc>
        <w:tc>
          <w:tcPr>
            <w:tcW w:w="1699" w:type="dxa"/>
            <w:vAlign w:val="center"/>
          </w:tcPr>
          <w:p w14:paraId="344E62BB" w14:textId="77777777" w:rsidR="00D05040" w:rsidRPr="00D05040" w:rsidRDefault="00D05040" w:rsidP="005E70F5">
            <w:pPr>
              <w:jc w:val="right"/>
            </w:pPr>
            <w:r w:rsidRPr="00D05040">
              <w:t>10</w:t>
            </w:r>
          </w:p>
        </w:tc>
      </w:tr>
      <w:tr w:rsidR="00D05040" w:rsidRPr="00D05040" w14:paraId="205427B4" w14:textId="77777777" w:rsidTr="005E70F5">
        <w:trPr>
          <w:cantSplit/>
          <w:jc w:val="center"/>
        </w:trPr>
        <w:tc>
          <w:tcPr>
            <w:tcW w:w="4264" w:type="dxa"/>
          </w:tcPr>
          <w:p w14:paraId="194D03BB" w14:textId="77777777" w:rsidR="00D05040" w:rsidRPr="00D05040" w:rsidRDefault="00D05040" w:rsidP="00D05040">
            <w:r w:rsidRPr="00D05040">
              <w:t>Hexachlorobenzene</w:t>
            </w:r>
          </w:p>
        </w:tc>
        <w:tc>
          <w:tcPr>
            <w:tcW w:w="1698" w:type="dxa"/>
            <w:vAlign w:val="center"/>
          </w:tcPr>
          <w:p w14:paraId="3A94E8C3"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7DB253C8" w14:textId="77777777" w:rsidR="00D05040" w:rsidRPr="00D05040" w:rsidRDefault="00D05040" w:rsidP="005E70F5">
            <w:pPr>
              <w:jc w:val="right"/>
            </w:pPr>
            <w:r w:rsidRPr="00D05040">
              <w:t>625</w:t>
            </w:r>
          </w:p>
        </w:tc>
        <w:tc>
          <w:tcPr>
            <w:tcW w:w="1699" w:type="dxa"/>
            <w:vAlign w:val="center"/>
          </w:tcPr>
          <w:p w14:paraId="3D4522C8" w14:textId="77777777" w:rsidR="00D05040" w:rsidRPr="00D05040" w:rsidRDefault="00D05040" w:rsidP="005E70F5">
            <w:pPr>
              <w:jc w:val="right"/>
            </w:pPr>
            <w:r w:rsidRPr="00D05040">
              <w:t>10</w:t>
            </w:r>
          </w:p>
        </w:tc>
      </w:tr>
      <w:tr w:rsidR="00D05040" w:rsidRPr="00D05040" w14:paraId="7FB7B090" w14:textId="77777777" w:rsidTr="005E70F5">
        <w:trPr>
          <w:cantSplit/>
          <w:jc w:val="center"/>
        </w:trPr>
        <w:tc>
          <w:tcPr>
            <w:tcW w:w="4264" w:type="dxa"/>
          </w:tcPr>
          <w:p w14:paraId="5783DE16" w14:textId="77777777" w:rsidR="00D05040" w:rsidRPr="00D05040" w:rsidRDefault="00D05040" w:rsidP="00D05040">
            <w:r w:rsidRPr="00D05040">
              <w:t>Hexachlorobutadiene</w:t>
            </w:r>
          </w:p>
        </w:tc>
        <w:tc>
          <w:tcPr>
            <w:tcW w:w="1698" w:type="dxa"/>
            <w:vAlign w:val="center"/>
          </w:tcPr>
          <w:p w14:paraId="78EBC695"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082E451B" w14:textId="77777777" w:rsidR="00D05040" w:rsidRPr="00D05040" w:rsidRDefault="00D05040" w:rsidP="005E70F5">
            <w:pPr>
              <w:jc w:val="right"/>
            </w:pPr>
            <w:r w:rsidRPr="00D05040">
              <w:t>625</w:t>
            </w:r>
          </w:p>
        </w:tc>
        <w:tc>
          <w:tcPr>
            <w:tcW w:w="1699" w:type="dxa"/>
            <w:vAlign w:val="center"/>
          </w:tcPr>
          <w:p w14:paraId="721DE3C3" w14:textId="77777777" w:rsidR="00D05040" w:rsidRPr="00D05040" w:rsidRDefault="00D05040" w:rsidP="005E70F5">
            <w:pPr>
              <w:jc w:val="right"/>
            </w:pPr>
            <w:r w:rsidRPr="00D05040">
              <w:t>10</w:t>
            </w:r>
          </w:p>
        </w:tc>
      </w:tr>
      <w:tr w:rsidR="00D05040" w:rsidRPr="00D05040" w14:paraId="7D85D678" w14:textId="77777777" w:rsidTr="005E70F5">
        <w:trPr>
          <w:cantSplit/>
          <w:jc w:val="center"/>
        </w:trPr>
        <w:tc>
          <w:tcPr>
            <w:tcW w:w="4264" w:type="dxa"/>
          </w:tcPr>
          <w:p w14:paraId="44FD86EA" w14:textId="77777777" w:rsidR="00D05040" w:rsidRPr="00D05040" w:rsidRDefault="00D05040" w:rsidP="00D05040">
            <w:r w:rsidRPr="00D05040">
              <w:t>Hexachloroethane</w:t>
            </w:r>
          </w:p>
        </w:tc>
        <w:tc>
          <w:tcPr>
            <w:tcW w:w="1698" w:type="dxa"/>
            <w:vAlign w:val="center"/>
          </w:tcPr>
          <w:p w14:paraId="4D2D8990" w14:textId="77777777" w:rsidR="00D05040" w:rsidRPr="00D05040" w:rsidRDefault="00D05040" w:rsidP="005E70F5">
            <w:pPr>
              <w:jc w:val="right"/>
            </w:pPr>
            <w:r w:rsidRPr="00D05040">
              <w:t xml:space="preserve">20 </w:t>
            </w:r>
            <w:proofErr w:type="spellStart"/>
            <w:r w:rsidRPr="00D05040">
              <w:t>μg</w:t>
            </w:r>
            <w:proofErr w:type="spellEnd"/>
            <w:r w:rsidRPr="00D05040">
              <w:t>/l</w:t>
            </w:r>
          </w:p>
        </w:tc>
        <w:tc>
          <w:tcPr>
            <w:tcW w:w="1699" w:type="dxa"/>
            <w:vAlign w:val="center"/>
          </w:tcPr>
          <w:p w14:paraId="670328E2" w14:textId="77777777" w:rsidR="00D05040" w:rsidRPr="00D05040" w:rsidRDefault="00D05040" w:rsidP="005E70F5">
            <w:pPr>
              <w:jc w:val="right"/>
            </w:pPr>
            <w:r w:rsidRPr="00D05040">
              <w:t>625</w:t>
            </w:r>
          </w:p>
        </w:tc>
        <w:tc>
          <w:tcPr>
            <w:tcW w:w="1699" w:type="dxa"/>
            <w:vAlign w:val="center"/>
          </w:tcPr>
          <w:p w14:paraId="7F44628E" w14:textId="77777777" w:rsidR="00D05040" w:rsidRPr="00D05040" w:rsidRDefault="00D05040" w:rsidP="005E70F5">
            <w:pPr>
              <w:jc w:val="right"/>
            </w:pPr>
            <w:r w:rsidRPr="00D05040">
              <w:t>10</w:t>
            </w:r>
          </w:p>
        </w:tc>
      </w:tr>
      <w:tr w:rsidR="00D05040" w:rsidRPr="00D05040" w14:paraId="74652E58" w14:textId="77777777" w:rsidTr="005E70F5">
        <w:trPr>
          <w:cantSplit/>
          <w:jc w:val="center"/>
        </w:trPr>
        <w:tc>
          <w:tcPr>
            <w:tcW w:w="4264" w:type="dxa"/>
          </w:tcPr>
          <w:p w14:paraId="1281C796" w14:textId="77777777" w:rsidR="00D05040" w:rsidRPr="00D05040" w:rsidRDefault="00D05040" w:rsidP="00D05040">
            <w:r w:rsidRPr="00D05040">
              <w:t>Nitrobenzene</w:t>
            </w:r>
          </w:p>
        </w:tc>
        <w:tc>
          <w:tcPr>
            <w:tcW w:w="1698" w:type="dxa"/>
            <w:vAlign w:val="center"/>
          </w:tcPr>
          <w:p w14:paraId="17D28110" w14:textId="77777777" w:rsidR="00D05040" w:rsidRPr="00D05040" w:rsidRDefault="00D05040" w:rsidP="005E70F5">
            <w:pPr>
              <w:jc w:val="right"/>
            </w:pPr>
            <w:r w:rsidRPr="00D05040">
              <w:t xml:space="preserve">20 </w:t>
            </w:r>
            <w:proofErr w:type="spellStart"/>
            <w:r w:rsidRPr="00D05040">
              <w:t>μg</w:t>
            </w:r>
            <w:proofErr w:type="spellEnd"/>
            <w:r w:rsidRPr="00D05040">
              <w:t>/l</w:t>
            </w:r>
          </w:p>
        </w:tc>
        <w:tc>
          <w:tcPr>
            <w:tcW w:w="1699" w:type="dxa"/>
            <w:vAlign w:val="center"/>
          </w:tcPr>
          <w:p w14:paraId="01AE05CD" w14:textId="77777777" w:rsidR="00D05040" w:rsidRPr="00D05040" w:rsidRDefault="00D05040" w:rsidP="005E70F5">
            <w:pPr>
              <w:jc w:val="right"/>
            </w:pPr>
            <w:r w:rsidRPr="00D05040">
              <w:t>625</w:t>
            </w:r>
          </w:p>
        </w:tc>
        <w:tc>
          <w:tcPr>
            <w:tcW w:w="1699" w:type="dxa"/>
            <w:vAlign w:val="center"/>
          </w:tcPr>
          <w:p w14:paraId="0C214BCA" w14:textId="77777777" w:rsidR="00D05040" w:rsidRPr="00D05040" w:rsidRDefault="00D05040" w:rsidP="005E70F5">
            <w:pPr>
              <w:jc w:val="right"/>
            </w:pPr>
            <w:r w:rsidRPr="00D05040">
              <w:t>10</w:t>
            </w:r>
          </w:p>
        </w:tc>
      </w:tr>
      <w:tr w:rsidR="00D05040" w:rsidRPr="00D05040" w14:paraId="044D3841" w14:textId="77777777" w:rsidTr="005E70F5">
        <w:trPr>
          <w:cantSplit/>
          <w:jc w:val="center"/>
        </w:trPr>
        <w:tc>
          <w:tcPr>
            <w:tcW w:w="4264" w:type="dxa"/>
          </w:tcPr>
          <w:p w14:paraId="68AFCC02" w14:textId="77777777" w:rsidR="00D05040" w:rsidRPr="00D05040" w:rsidRDefault="00D05040" w:rsidP="00D05040">
            <w:r w:rsidRPr="00D05040">
              <w:t>2-Nitrophenol</w:t>
            </w:r>
          </w:p>
        </w:tc>
        <w:tc>
          <w:tcPr>
            <w:tcW w:w="1698" w:type="dxa"/>
            <w:vAlign w:val="center"/>
          </w:tcPr>
          <w:p w14:paraId="3B3268EE"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17F04423" w14:textId="77777777" w:rsidR="00D05040" w:rsidRPr="00D05040" w:rsidRDefault="00D05040" w:rsidP="005E70F5">
            <w:pPr>
              <w:jc w:val="right"/>
            </w:pPr>
            <w:r w:rsidRPr="00D05040">
              <w:t>625</w:t>
            </w:r>
          </w:p>
        </w:tc>
        <w:tc>
          <w:tcPr>
            <w:tcW w:w="1699" w:type="dxa"/>
            <w:vAlign w:val="center"/>
          </w:tcPr>
          <w:p w14:paraId="7772A5BD" w14:textId="77777777" w:rsidR="00D05040" w:rsidRPr="00D05040" w:rsidRDefault="00D05040" w:rsidP="005E70F5">
            <w:pPr>
              <w:jc w:val="right"/>
            </w:pPr>
            <w:r w:rsidRPr="00D05040">
              <w:t>10</w:t>
            </w:r>
          </w:p>
        </w:tc>
      </w:tr>
      <w:tr w:rsidR="00D05040" w:rsidRPr="00D05040" w14:paraId="7E0871F9" w14:textId="77777777" w:rsidTr="005E70F5">
        <w:trPr>
          <w:cantSplit/>
          <w:jc w:val="center"/>
        </w:trPr>
        <w:tc>
          <w:tcPr>
            <w:tcW w:w="4264" w:type="dxa"/>
          </w:tcPr>
          <w:p w14:paraId="2173BB01" w14:textId="77777777" w:rsidR="00D05040" w:rsidRPr="00D05040" w:rsidRDefault="00D05040" w:rsidP="00D05040">
            <w:r w:rsidRPr="00D05040">
              <w:t>4-Nitrophenol</w:t>
            </w:r>
          </w:p>
        </w:tc>
        <w:tc>
          <w:tcPr>
            <w:tcW w:w="1698" w:type="dxa"/>
            <w:vAlign w:val="center"/>
          </w:tcPr>
          <w:p w14:paraId="6FD9E157"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14A6A77E" w14:textId="77777777" w:rsidR="00D05040" w:rsidRPr="00D05040" w:rsidRDefault="00D05040" w:rsidP="005E70F5">
            <w:pPr>
              <w:jc w:val="right"/>
            </w:pPr>
            <w:r w:rsidRPr="00D05040">
              <w:t>625</w:t>
            </w:r>
          </w:p>
        </w:tc>
        <w:tc>
          <w:tcPr>
            <w:tcW w:w="1699" w:type="dxa"/>
            <w:vAlign w:val="center"/>
          </w:tcPr>
          <w:p w14:paraId="58743B01" w14:textId="77777777" w:rsidR="00D05040" w:rsidRPr="00D05040" w:rsidRDefault="00D05040" w:rsidP="005E70F5">
            <w:pPr>
              <w:jc w:val="right"/>
            </w:pPr>
            <w:r w:rsidRPr="00D05040">
              <w:t>10</w:t>
            </w:r>
          </w:p>
        </w:tc>
      </w:tr>
      <w:tr w:rsidR="00D05040" w:rsidRPr="00D05040" w14:paraId="0046D3B5" w14:textId="77777777" w:rsidTr="005E70F5">
        <w:trPr>
          <w:cantSplit/>
          <w:jc w:val="center"/>
        </w:trPr>
        <w:tc>
          <w:tcPr>
            <w:tcW w:w="4264" w:type="dxa"/>
          </w:tcPr>
          <w:p w14:paraId="25094AC8" w14:textId="77777777" w:rsidR="00D05040" w:rsidRPr="00D05040" w:rsidRDefault="00D05040" w:rsidP="00D05040">
            <w:r w:rsidRPr="00D05040">
              <w:t>Phenol</w:t>
            </w:r>
          </w:p>
        </w:tc>
        <w:tc>
          <w:tcPr>
            <w:tcW w:w="1698" w:type="dxa"/>
            <w:vAlign w:val="center"/>
          </w:tcPr>
          <w:p w14:paraId="70868EBB"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751E7EFC" w14:textId="77777777" w:rsidR="00D05040" w:rsidRPr="00D05040" w:rsidRDefault="00D05040" w:rsidP="005E70F5">
            <w:pPr>
              <w:jc w:val="right"/>
            </w:pPr>
            <w:r w:rsidRPr="00D05040">
              <w:t>625</w:t>
            </w:r>
          </w:p>
        </w:tc>
        <w:tc>
          <w:tcPr>
            <w:tcW w:w="1699" w:type="dxa"/>
            <w:vAlign w:val="center"/>
          </w:tcPr>
          <w:p w14:paraId="2DFA8ED9" w14:textId="77777777" w:rsidR="00D05040" w:rsidRPr="00D05040" w:rsidRDefault="00D05040" w:rsidP="005E70F5">
            <w:pPr>
              <w:jc w:val="right"/>
            </w:pPr>
            <w:r w:rsidRPr="00D05040">
              <w:t>10</w:t>
            </w:r>
          </w:p>
        </w:tc>
      </w:tr>
      <w:tr w:rsidR="00D05040" w:rsidRPr="00D05040" w14:paraId="78AF3469" w14:textId="77777777" w:rsidTr="005E70F5">
        <w:trPr>
          <w:cantSplit/>
          <w:jc w:val="center"/>
        </w:trPr>
        <w:tc>
          <w:tcPr>
            <w:tcW w:w="4264" w:type="dxa"/>
          </w:tcPr>
          <w:p w14:paraId="3834750F" w14:textId="77777777" w:rsidR="00D05040" w:rsidRPr="00D05040" w:rsidRDefault="00D05040" w:rsidP="00D05040">
            <w:r w:rsidRPr="00D05040">
              <w:t>1,2,4-Trichlorobenzene</w:t>
            </w:r>
          </w:p>
        </w:tc>
        <w:tc>
          <w:tcPr>
            <w:tcW w:w="1698" w:type="dxa"/>
            <w:vAlign w:val="center"/>
          </w:tcPr>
          <w:p w14:paraId="4F7BA408" w14:textId="77777777" w:rsidR="00D05040" w:rsidRPr="00D05040" w:rsidRDefault="00D05040" w:rsidP="005E70F5">
            <w:pPr>
              <w:jc w:val="right"/>
            </w:pPr>
            <w:r w:rsidRPr="00D05040">
              <w:t xml:space="preserve">10 </w:t>
            </w:r>
            <w:proofErr w:type="spellStart"/>
            <w:r w:rsidRPr="00D05040">
              <w:t>μg</w:t>
            </w:r>
            <w:proofErr w:type="spellEnd"/>
            <w:r w:rsidRPr="00D05040">
              <w:t>/l</w:t>
            </w:r>
          </w:p>
        </w:tc>
        <w:tc>
          <w:tcPr>
            <w:tcW w:w="1699" w:type="dxa"/>
            <w:vAlign w:val="center"/>
          </w:tcPr>
          <w:p w14:paraId="55509821" w14:textId="77777777" w:rsidR="00D05040" w:rsidRPr="00D05040" w:rsidRDefault="00D05040" w:rsidP="005E70F5">
            <w:pPr>
              <w:jc w:val="right"/>
            </w:pPr>
            <w:r w:rsidRPr="00D05040">
              <w:t>625</w:t>
            </w:r>
          </w:p>
        </w:tc>
        <w:tc>
          <w:tcPr>
            <w:tcW w:w="1699" w:type="dxa"/>
            <w:vAlign w:val="center"/>
          </w:tcPr>
          <w:p w14:paraId="0FE8FFEF" w14:textId="77777777" w:rsidR="00D05040" w:rsidRPr="00D05040" w:rsidRDefault="00D05040" w:rsidP="005E70F5">
            <w:pPr>
              <w:jc w:val="right"/>
            </w:pPr>
            <w:r w:rsidRPr="00D05040">
              <w:t>10</w:t>
            </w:r>
          </w:p>
        </w:tc>
      </w:tr>
    </w:tbl>
    <w:p w14:paraId="747A9002" w14:textId="77777777" w:rsidR="00D05040" w:rsidRPr="00D05040" w:rsidRDefault="00D05040" w:rsidP="00D05040"/>
    <w:p w14:paraId="1CF3A446" w14:textId="77777777" w:rsidR="00D05040" w:rsidRPr="00D05040" w:rsidRDefault="00D05040" w:rsidP="00D05040">
      <w:r w:rsidRPr="00D05040">
        <w:t>U.S. EPA, "Test Methods for the Evaluation of Solid Waste," SW-846, November 1990.</w:t>
      </w:r>
    </w:p>
    <w:p w14:paraId="49F1DB89" w14:textId="77777777" w:rsidR="00D05040" w:rsidRPr="00D05040" w:rsidRDefault="00D05040" w:rsidP="00D05040">
      <w:r w:rsidRPr="00D05040">
        <w:t>U.S. EPA, "Manual of Analytical Methods for the Analysis of Pesticide Residues in Human and Environmental Samples," 1977.</w:t>
      </w:r>
    </w:p>
    <w:p w14:paraId="5E7FE2E5" w14:textId="77777777" w:rsidR="00D05040" w:rsidRPr="00D05040" w:rsidRDefault="00D05040" w:rsidP="00D05040">
      <w:r w:rsidRPr="00D05040">
        <w:t>U.S. EPA, "Methods for Chemical Analysis of Water and Waste," EPA 600/4-79-020, 1970. Organochlorine Pesticides and PCB's, EPA method 608; Federal Register. Vol. 44, No. 233, 12-3-79. Acid Digestion of Aqueous Samples for Graphite Furnace. EPA Method 3020.</w:t>
      </w:r>
    </w:p>
    <w:p w14:paraId="6B305A02" w14:textId="77777777" w:rsidR="00D05040" w:rsidRPr="00D05040" w:rsidRDefault="00D05040" w:rsidP="00D05040">
      <w:r w:rsidRPr="00D05040">
        <w:t>Acid Digestion of Sediments, Sludges and Soils. EPA Method 3050. Analysis of Acid, Base, Neutral. EPA Method 625.</w:t>
      </w:r>
    </w:p>
    <w:p w14:paraId="38F9F15E" w14:textId="77777777" w:rsidR="00D05040" w:rsidRPr="00D05040" w:rsidRDefault="00D05040" w:rsidP="00D05040">
      <w:r w:rsidRPr="00D05040">
        <w:t>Hach Water Analysis Handbook, 2nd Edition. 1992.</w:t>
      </w:r>
    </w:p>
    <w:p w14:paraId="67AD79B0" w14:textId="77777777" w:rsidR="00D05040" w:rsidRPr="00D05040" w:rsidRDefault="00D05040" w:rsidP="00D05040">
      <w:r w:rsidRPr="00D05040">
        <w:t>Riggin, R.M., and Strup, P.E. "Screening Methods for PAH priority pollutants in wastewater." EPA-600/4-84- 007, NTIS #PB84-132992. Environmental Monitoring and Support Laboratory, Office of Research and Development, Cincinnati, Ohio, 1984.</w:t>
      </w:r>
    </w:p>
    <w:p w14:paraId="05224D47" w14:textId="77777777" w:rsidR="00D05040" w:rsidRPr="00D05040" w:rsidRDefault="00D05040" w:rsidP="00D05040">
      <w:r w:rsidRPr="00D05040">
        <w:t>1 1996 Scope specified MAL for chlorides of 0.5 was revised to 5.0 due to laboratory equipment changes.</w:t>
      </w:r>
    </w:p>
    <w:p w14:paraId="0FFB4555" w14:textId="77777777" w:rsidR="00D05040" w:rsidRPr="00D05040" w:rsidRDefault="00D05040" w:rsidP="00D05040">
      <w:r w:rsidRPr="00D05040">
        <w:t>2 1996 Scope specified MAL for oil and grease of 0.2 was found to be erroneous and subsequently changed to 5.0.</w:t>
      </w:r>
    </w:p>
    <w:p w14:paraId="359F8B9F" w14:textId="77777777" w:rsidR="00D05040" w:rsidRPr="00D05040" w:rsidRDefault="00D05040" w:rsidP="00D05040">
      <w:r w:rsidRPr="00D05040">
        <w:t>3 1996 Scope specified MAL for aluminum of 20 was revised to 30 due to laboratory equipment/method changes.</w:t>
      </w:r>
    </w:p>
    <w:p w14:paraId="44BC2003" w14:textId="77777777" w:rsidR="00D05040" w:rsidRPr="00D05040" w:rsidRDefault="00D05040" w:rsidP="00D05040">
      <w:pPr>
        <w:rPr>
          <w:b/>
        </w:rPr>
      </w:pPr>
      <w:r w:rsidRPr="00D05040">
        <w:rPr>
          <w:b/>
        </w:rPr>
        <w:br w:type="page"/>
      </w:r>
    </w:p>
    <w:p w14:paraId="0024F759" w14:textId="7FC826DF" w:rsidR="00D05040" w:rsidRPr="00D05040" w:rsidRDefault="00D05040" w:rsidP="00FB09C2">
      <w:pPr>
        <w:pStyle w:val="Heading2"/>
      </w:pPr>
      <w:bookmarkStart w:id="10" w:name="_Toc110850393"/>
      <w:r w:rsidRPr="00D05040">
        <w:lastRenderedPageBreak/>
        <w:t xml:space="preserve">Sediment </w:t>
      </w:r>
      <w:r>
        <w:t>a</w:t>
      </w:r>
      <w:r w:rsidRPr="00D05040">
        <w:t>nd Tissue</w:t>
      </w:r>
      <w:bookmarkEnd w:id="10"/>
    </w:p>
    <w:p w14:paraId="2531C629" w14:textId="77777777" w:rsidR="00D05040" w:rsidRPr="00D05040" w:rsidRDefault="00D05040" w:rsidP="00D05040">
      <w:pPr>
        <w:rPr>
          <w:bCs/>
        </w:rPr>
      </w:pP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2944"/>
        <w:gridCol w:w="2350"/>
        <w:gridCol w:w="2350"/>
        <w:gridCol w:w="1716"/>
      </w:tblGrid>
      <w:tr w:rsidR="00D05040" w:rsidRPr="00D05040" w14:paraId="3ECDD41A" w14:textId="77777777" w:rsidTr="005E70F5">
        <w:trPr>
          <w:cantSplit/>
        </w:trPr>
        <w:tc>
          <w:tcPr>
            <w:tcW w:w="2944" w:type="dxa"/>
            <w:vAlign w:val="center"/>
          </w:tcPr>
          <w:p w14:paraId="018BC88C" w14:textId="77777777" w:rsidR="00D05040" w:rsidRPr="00D05040" w:rsidRDefault="00D05040" w:rsidP="00D05040">
            <w:pPr>
              <w:rPr>
                <w:b/>
                <w:bCs/>
              </w:rPr>
            </w:pPr>
            <w:r w:rsidRPr="00D05040">
              <w:rPr>
                <w:b/>
                <w:bCs/>
              </w:rPr>
              <w:t>Parameter</w:t>
            </w:r>
          </w:p>
        </w:tc>
        <w:tc>
          <w:tcPr>
            <w:tcW w:w="2350" w:type="dxa"/>
            <w:vAlign w:val="center"/>
          </w:tcPr>
          <w:p w14:paraId="6A9966D1" w14:textId="77777777" w:rsidR="00D05040" w:rsidRPr="00D05040" w:rsidRDefault="00D05040" w:rsidP="005E70F5">
            <w:pPr>
              <w:jc w:val="right"/>
              <w:rPr>
                <w:b/>
                <w:bCs/>
              </w:rPr>
            </w:pPr>
            <w:r w:rsidRPr="00D05040">
              <w:rPr>
                <w:b/>
                <w:bCs/>
              </w:rPr>
              <w:t>MAL</w:t>
            </w:r>
          </w:p>
        </w:tc>
        <w:tc>
          <w:tcPr>
            <w:tcW w:w="2350" w:type="dxa"/>
            <w:vAlign w:val="center"/>
          </w:tcPr>
          <w:p w14:paraId="1A0A5677" w14:textId="77777777" w:rsidR="00D05040" w:rsidRPr="00D05040" w:rsidRDefault="00D05040" w:rsidP="005E70F5">
            <w:pPr>
              <w:jc w:val="right"/>
              <w:rPr>
                <w:b/>
                <w:bCs/>
              </w:rPr>
            </w:pPr>
            <w:r w:rsidRPr="00D05040">
              <w:rPr>
                <w:b/>
                <w:bCs/>
              </w:rPr>
              <w:t>Method</w:t>
            </w:r>
          </w:p>
        </w:tc>
        <w:tc>
          <w:tcPr>
            <w:tcW w:w="1716" w:type="dxa"/>
            <w:vAlign w:val="center"/>
          </w:tcPr>
          <w:p w14:paraId="19A3DFCF" w14:textId="77777777" w:rsidR="00D05040" w:rsidRPr="00D05040" w:rsidRDefault="00D05040" w:rsidP="005E70F5">
            <w:pPr>
              <w:jc w:val="right"/>
              <w:rPr>
                <w:b/>
                <w:bCs/>
              </w:rPr>
            </w:pPr>
            <w:r w:rsidRPr="00D05040">
              <w:rPr>
                <w:b/>
                <w:bCs/>
              </w:rPr>
              <w:t>MDL</w:t>
            </w:r>
          </w:p>
        </w:tc>
      </w:tr>
      <w:tr w:rsidR="00D05040" w:rsidRPr="00D05040" w14:paraId="34BB5D8E" w14:textId="77777777" w:rsidTr="005E70F5">
        <w:trPr>
          <w:cantSplit/>
        </w:trPr>
        <w:tc>
          <w:tcPr>
            <w:tcW w:w="2944" w:type="dxa"/>
            <w:vAlign w:val="center"/>
          </w:tcPr>
          <w:p w14:paraId="794EC35B" w14:textId="77777777" w:rsidR="00D05040" w:rsidRPr="00D05040" w:rsidRDefault="00D05040" w:rsidP="00D05040">
            <w:pPr>
              <w:rPr>
                <w:i/>
                <w:iCs/>
              </w:rPr>
            </w:pPr>
            <w:r w:rsidRPr="00D05040">
              <w:rPr>
                <w:i/>
                <w:iCs/>
              </w:rPr>
              <w:t>SUITE III</w:t>
            </w:r>
          </w:p>
        </w:tc>
        <w:tc>
          <w:tcPr>
            <w:tcW w:w="2350" w:type="dxa"/>
            <w:vAlign w:val="center"/>
          </w:tcPr>
          <w:p w14:paraId="5DA97910" w14:textId="77777777" w:rsidR="00D05040" w:rsidRPr="00D05040" w:rsidRDefault="00D05040" w:rsidP="005E70F5">
            <w:pPr>
              <w:jc w:val="right"/>
            </w:pPr>
          </w:p>
        </w:tc>
        <w:tc>
          <w:tcPr>
            <w:tcW w:w="2350" w:type="dxa"/>
            <w:vAlign w:val="center"/>
          </w:tcPr>
          <w:p w14:paraId="49963028" w14:textId="77777777" w:rsidR="00D05040" w:rsidRPr="00D05040" w:rsidRDefault="00D05040" w:rsidP="005E70F5">
            <w:pPr>
              <w:jc w:val="right"/>
            </w:pPr>
          </w:p>
        </w:tc>
        <w:tc>
          <w:tcPr>
            <w:tcW w:w="1716" w:type="dxa"/>
            <w:vAlign w:val="center"/>
          </w:tcPr>
          <w:p w14:paraId="21C2441A" w14:textId="77777777" w:rsidR="00D05040" w:rsidRPr="00D05040" w:rsidRDefault="00D05040" w:rsidP="005E70F5">
            <w:pPr>
              <w:jc w:val="right"/>
            </w:pPr>
          </w:p>
        </w:tc>
      </w:tr>
      <w:tr w:rsidR="00D05040" w:rsidRPr="00D05040" w14:paraId="385580B8" w14:textId="77777777" w:rsidTr="005E70F5">
        <w:trPr>
          <w:cantSplit/>
        </w:trPr>
        <w:tc>
          <w:tcPr>
            <w:tcW w:w="2944" w:type="dxa"/>
          </w:tcPr>
          <w:p w14:paraId="1300EEB3" w14:textId="77777777" w:rsidR="00D05040" w:rsidRPr="00D05040" w:rsidRDefault="00D05040" w:rsidP="00D05040">
            <w:r w:rsidRPr="00D05040">
              <w:t>Oil and Grease</w:t>
            </w:r>
          </w:p>
        </w:tc>
        <w:tc>
          <w:tcPr>
            <w:tcW w:w="2350" w:type="dxa"/>
            <w:vAlign w:val="center"/>
          </w:tcPr>
          <w:p w14:paraId="25D201E6" w14:textId="77777777" w:rsidR="00D05040" w:rsidRPr="00D05040" w:rsidRDefault="00D05040" w:rsidP="005E70F5">
            <w:pPr>
              <w:jc w:val="right"/>
            </w:pPr>
            <w:r w:rsidRPr="00D05040">
              <w:t>10 mg/kg</w:t>
            </w:r>
          </w:p>
        </w:tc>
        <w:tc>
          <w:tcPr>
            <w:tcW w:w="2350" w:type="dxa"/>
            <w:vAlign w:val="center"/>
          </w:tcPr>
          <w:p w14:paraId="049FA93A" w14:textId="77777777" w:rsidR="00D05040" w:rsidRPr="00D05040" w:rsidRDefault="00D05040" w:rsidP="005E70F5">
            <w:pPr>
              <w:jc w:val="right"/>
            </w:pPr>
            <w:r w:rsidRPr="00D05040">
              <w:t>1664</w:t>
            </w:r>
          </w:p>
        </w:tc>
        <w:tc>
          <w:tcPr>
            <w:tcW w:w="1716" w:type="dxa"/>
            <w:vAlign w:val="center"/>
          </w:tcPr>
          <w:p w14:paraId="7C2BD349" w14:textId="77777777" w:rsidR="00D05040" w:rsidRPr="00D05040" w:rsidRDefault="00D05040" w:rsidP="005E70F5">
            <w:pPr>
              <w:jc w:val="right"/>
            </w:pPr>
            <w:r w:rsidRPr="00D05040">
              <w:t>10</w:t>
            </w:r>
          </w:p>
        </w:tc>
      </w:tr>
      <w:tr w:rsidR="00D05040" w:rsidRPr="00D05040" w14:paraId="26210B00" w14:textId="77777777" w:rsidTr="005E70F5">
        <w:trPr>
          <w:cantSplit/>
        </w:trPr>
        <w:tc>
          <w:tcPr>
            <w:tcW w:w="2944" w:type="dxa"/>
          </w:tcPr>
          <w:p w14:paraId="4337ED95" w14:textId="77777777" w:rsidR="00D05040" w:rsidRPr="00D05040" w:rsidRDefault="00D05040" w:rsidP="00D05040">
            <w:r w:rsidRPr="00D05040">
              <w:t>Ammonia - Nitrogen</w:t>
            </w:r>
          </w:p>
        </w:tc>
        <w:tc>
          <w:tcPr>
            <w:tcW w:w="2350" w:type="dxa"/>
            <w:vAlign w:val="center"/>
          </w:tcPr>
          <w:p w14:paraId="53A245B1" w14:textId="77777777" w:rsidR="00D05040" w:rsidRPr="00D05040" w:rsidRDefault="00D05040" w:rsidP="005E70F5">
            <w:pPr>
              <w:jc w:val="right"/>
            </w:pPr>
            <w:r w:rsidRPr="00D05040">
              <w:t>10 mg/kg</w:t>
            </w:r>
          </w:p>
        </w:tc>
        <w:tc>
          <w:tcPr>
            <w:tcW w:w="2350" w:type="dxa"/>
            <w:vAlign w:val="center"/>
          </w:tcPr>
          <w:p w14:paraId="13588BF8" w14:textId="77777777" w:rsidR="00D05040" w:rsidRPr="00D05040" w:rsidRDefault="00D05040" w:rsidP="005E70F5">
            <w:pPr>
              <w:jc w:val="right"/>
            </w:pPr>
            <w:r w:rsidRPr="00D05040">
              <w:t>SM 4500 NH3 C</w:t>
            </w:r>
          </w:p>
        </w:tc>
        <w:tc>
          <w:tcPr>
            <w:tcW w:w="1716" w:type="dxa"/>
            <w:vAlign w:val="center"/>
          </w:tcPr>
          <w:p w14:paraId="46FE5574" w14:textId="77777777" w:rsidR="00D05040" w:rsidRPr="00D05040" w:rsidRDefault="00D05040" w:rsidP="005E70F5">
            <w:pPr>
              <w:jc w:val="right"/>
            </w:pPr>
            <w:r w:rsidRPr="00D05040">
              <w:t>10</w:t>
            </w:r>
          </w:p>
        </w:tc>
      </w:tr>
      <w:tr w:rsidR="00D05040" w:rsidRPr="00D05040" w14:paraId="090763D6" w14:textId="77777777" w:rsidTr="005E70F5">
        <w:trPr>
          <w:cantSplit/>
        </w:trPr>
        <w:tc>
          <w:tcPr>
            <w:tcW w:w="2944" w:type="dxa"/>
          </w:tcPr>
          <w:p w14:paraId="5CAFB9E4" w14:textId="77777777" w:rsidR="00D05040" w:rsidRPr="00D05040" w:rsidRDefault="00D05040" w:rsidP="00D05040">
            <w:r w:rsidRPr="00D05040">
              <w:t>Organic - Nitrogen</w:t>
            </w:r>
          </w:p>
        </w:tc>
        <w:tc>
          <w:tcPr>
            <w:tcW w:w="2350" w:type="dxa"/>
            <w:vAlign w:val="center"/>
          </w:tcPr>
          <w:p w14:paraId="5C7B5730" w14:textId="77777777" w:rsidR="00D05040" w:rsidRPr="00D05040" w:rsidRDefault="00D05040" w:rsidP="005E70F5">
            <w:pPr>
              <w:jc w:val="right"/>
            </w:pPr>
            <w:r w:rsidRPr="00D05040">
              <w:t>10 mg/kg</w:t>
            </w:r>
          </w:p>
        </w:tc>
        <w:tc>
          <w:tcPr>
            <w:tcW w:w="2350" w:type="dxa"/>
            <w:vAlign w:val="center"/>
          </w:tcPr>
          <w:p w14:paraId="02CCB3D8" w14:textId="77777777" w:rsidR="00D05040" w:rsidRPr="00D05040" w:rsidRDefault="00D05040" w:rsidP="005E70F5">
            <w:pPr>
              <w:jc w:val="right"/>
            </w:pPr>
            <w:r w:rsidRPr="00D05040">
              <w:t>SM 4500 N C</w:t>
            </w:r>
          </w:p>
        </w:tc>
        <w:tc>
          <w:tcPr>
            <w:tcW w:w="1716" w:type="dxa"/>
            <w:vAlign w:val="center"/>
          </w:tcPr>
          <w:p w14:paraId="021C0C10" w14:textId="77777777" w:rsidR="00D05040" w:rsidRPr="00D05040" w:rsidRDefault="00D05040" w:rsidP="005E70F5">
            <w:pPr>
              <w:jc w:val="right"/>
            </w:pPr>
            <w:r w:rsidRPr="00D05040">
              <w:t>10</w:t>
            </w:r>
          </w:p>
        </w:tc>
      </w:tr>
      <w:tr w:rsidR="00D05040" w:rsidRPr="00D05040" w14:paraId="3C473474" w14:textId="77777777" w:rsidTr="005E70F5">
        <w:trPr>
          <w:cantSplit/>
        </w:trPr>
        <w:tc>
          <w:tcPr>
            <w:tcW w:w="2944" w:type="dxa"/>
          </w:tcPr>
          <w:p w14:paraId="7B8DBEAF" w14:textId="77777777" w:rsidR="00D05040" w:rsidRPr="00D05040" w:rsidRDefault="00D05040" w:rsidP="00D05040">
            <w:r w:rsidRPr="00D05040">
              <w:t>Nitrate - Nitrogen</w:t>
            </w:r>
          </w:p>
        </w:tc>
        <w:tc>
          <w:tcPr>
            <w:tcW w:w="2350" w:type="dxa"/>
            <w:vAlign w:val="center"/>
          </w:tcPr>
          <w:p w14:paraId="07D92FC4" w14:textId="77777777" w:rsidR="00D05040" w:rsidRPr="00D05040" w:rsidRDefault="00D05040" w:rsidP="005E70F5">
            <w:pPr>
              <w:jc w:val="right"/>
            </w:pPr>
            <w:r w:rsidRPr="00D05040">
              <w:t>10 mg/kg</w:t>
            </w:r>
          </w:p>
        </w:tc>
        <w:tc>
          <w:tcPr>
            <w:tcW w:w="2350" w:type="dxa"/>
            <w:vAlign w:val="center"/>
          </w:tcPr>
          <w:p w14:paraId="320A1ABE" w14:textId="77777777" w:rsidR="00D05040" w:rsidRPr="00D05040" w:rsidRDefault="00D05040" w:rsidP="005E70F5">
            <w:pPr>
              <w:jc w:val="right"/>
            </w:pPr>
            <w:r w:rsidRPr="00D05040">
              <w:t>SM 4500 NO3 D</w:t>
            </w:r>
          </w:p>
        </w:tc>
        <w:tc>
          <w:tcPr>
            <w:tcW w:w="1716" w:type="dxa"/>
            <w:vAlign w:val="center"/>
          </w:tcPr>
          <w:p w14:paraId="48B0A8C4" w14:textId="77777777" w:rsidR="00D05040" w:rsidRPr="00D05040" w:rsidRDefault="00D05040" w:rsidP="005E70F5">
            <w:pPr>
              <w:jc w:val="right"/>
            </w:pPr>
            <w:r w:rsidRPr="00D05040">
              <w:t>10</w:t>
            </w:r>
          </w:p>
        </w:tc>
      </w:tr>
      <w:tr w:rsidR="00D05040" w:rsidRPr="00D05040" w14:paraId="7C7557E7" w14:textId="77777777" w:rsidTr="005E70F5">
        <w:trPr>
          <w:cantSplit/>
        </w:trPr>
        <w:tc>
          <w:tcPr>
            <w:tcW w:w="2944" w:type="dxa"/>
          </w:tcPr>
          <w:p w14:paraId="12B42A66" w14:textId="77777777" w:rsidR="00D05040" w:rsidRPr="00D05040" w:rsidRDefault="00D05040" w:rsidP="00D05040">
            <w:r w:rsidRPr="00D05040">
              <w:t>Nitrite - Nitrogen</w:t>
            </w:r>
          </w:p>
        </w:tc>
        <w:tc>
          <w:tcPr>
            <w:tcW w:w="2350" w:type="dxa"/>
            <w:vAlign w:val="center"/>
          </w:tcPr>
          <w:p w14:paraId="24CB3FE2" w14:textId="77777777" w:rsidR="00D05040" w:rsidRPr="00D05040" w:rsidRDefault="00D05040" w:rsidP="005E70F5">
            <w:pPr>
              <w:jc w:val="right"/>
            </w:pPr>
            <w:r w:rsidRPr="00D05040">
              <w:t>1 mg/kg</w:t>
            </w:r>
          </w:p>
        </w:tc>
        <w:tc>
          <w:tcPr>
            <w:tcW w:w="2350" w:type="dxa"/>
            <w:vAlign w:val="center"/>
          </w:tcPr>
          <w:p w14:paraId="245E76C1" w14:textId="77777777" w:rsidR="00D05040" w:rsidRPr="00D05040" w:rsidRDefault="00D05040" w:rsidP="005E70F5">
            <w:pPr>
              <w:jc w:val="right"/>
            </w:pPr>
            <w:r w:rsidRPr="00D05040">
              <w:t>Hach 8507</w:t>
            </w:r>
          </w:p>
        </w:tc>
        <w:tc>
          <w:tcPr>
            <w:tcW w:w="1716" w:type="dxa"/>
            <w:vAlign w:val="center"/>
          </w:tcPr>
          <w:p w14:paraId="56FE7FB0" w14:textId="77777777" w:rsidR="00D05040" w:rsidRPr="00D05040" w:rsidRDefault="00D05040" w:rsidP="005E70F5">
            <w:pPr>
              <w:jc w:val="right"/>
            </w:pPr>
            <w:r w:rsidRPr="00D05040">
              <w:t>1</w:t>
            </w:r>
          </w:p>
        </w:tc>
      </w:tr>
      <w:tr w:rsidR="00D05040" w:rsidRPr="00D05040" w14:paraId="7DBC5084" w14:textId="77777777" w:rsidTr="005E70F5">
        <w:trPr>
          <w:cantSplit/>
        </w:trPr>
        <w:tc>
          <w:tcPr>
            <w:tcW w:w="2944" w:type="dxa"/>
          </w:tcPr>
          <w:p w14:paraId="3CBA385F" w14:textId="77777777" w:rsidR="00D05040" w:rsidRPr="00D05040" w:rsidRDefault="00D05040" w:rsidP="00D05040">
            <w:r w:rsidRPr="00D05040">
              <w:t>Volatile Solids</w:t>
            </w:r>
          </w:p>
        </w:tc>
        <w:tc>
          <w:tcPr>
            <w:tcW w:w="2350" w:type="dxa"/>
            <w:vAlign w:val="center"/>
          </w:tcPr>
          <w:p w14:paraId="4F116D4D" w14:textId="77777777" w:rsidR="00D05040" w:rsidRPr="00D05040" w:rsidRDefault="00D05040" w:rsidP="005E70F5">
            <w:pPr>
              <w:jc w:val="right"/>
            </w:pPr>
            <w:r w:rsidRPr="00D05040">
              <w:t>0.1 mg/kg</w:t>
            </w:r>
          </w:p>
        </w:tc>
        <w:tc>
          <w:tcPr>
            <w:tcW w:w="2350" w:type="dxa"/>
            <w:vAlign w:val="center"/>
          </w:tcPr>
          <w:p w14:paraId="6A9B062D" w14:textId="77777777" w:rsidR="00D05040" w:rsidRPr="00D05040" w:rsidRDefault="00D05040" w:rsidP="005E70F5">
            <w:pPr>
              <w:jc w:val="right"/>
            </w:pPr>
            <w:r w:rsidRPr="00D05040">
              <w:t>160.4</w:t>
            </w:r>
          </w:p>
        </w:tc>
        <w:tc>
          <w:tcPr>
            <w:tcW w:w="1716" w:type="dxa"/>
            <w:vAlign w:val="center"/>
          </w:tcPr>
          <w:p w14:paraId="5848D911" w14:textId="77777777" w:rsidR="00D05040" w:rsidRPr="00D05040" w:rsidRDefault="00D05040" w:rsidP="005E70F5">
            <w:pPr>
              <w:jc w:val="right"/>
            </w:pPr>
            <w:r w:rsidRPr="00D05040">
              <w:t>0.1</w:t>
            </w:r>
          </w:p>
        </w:tc>
      </w:tr>
      <w:tr w:rsidR="00D05040" w:rsidRPr="00D05040" w14:paraId="4E9EDA0F" w14:textId="77777777" w:rsidTr="005E70F5">
        <w:trPr>
          <w:cantSplit/>
        </w:trPr>
        <w:tc>
          <w:tcPr>
            <w:tcW w:w="2944" w:type="dxa"/>
          </w:tcPr>
          <w:p w14:paraId="3C69D502" w14:textId="77777777" w:rsidR="00D05040" w:rsidRPr="00D05040" w:rsidRDefault="00D05040" w:rsidP="00D05040">
            <w:r w:rsidRPr="00D05040">
              <w:t>Total PAH</w:t>
            </w:r>
          </w:p>
        </w:tc>
        <w:tc>
          <w:tcPr>
            <w:tcW w:w="2350" w:type="dxa"/>
            <w:vAlign w:val="center"/>
          </w:tcPr>
          <w:p w14:paraId="431D8DB6" w14:textId="77777777" w:rsidR="00D05040" w:rsidRPr="00D05040" w:rsidRDefault="00D05040" w:rsidP="005E70F5">
            <w:pPr>
              <w:jc w:val="right"/>
            </w:pPr>
            <w:r w:rsidRPr="00D05040">
              <w:t>0.5 mg/kg</w:t>
            </w:r>
          </w:p>
        </w:tc>
        <w:tc>
          <w:tcPr>
            <w:tcW w:w="2350" w:type="dxa"/>
            <w:vAlign w:val="center"/>
          </w:tcPr>
          <w:p w14:paraId="5FD24CBE" w14:textId="77777777" w:rsidR="00D05040" w:rsidRPr="00D05040" w:rsidRDefault="00D05040" w:rsidP="005E70F5">
            <w:pPr>
              <w:jc w:val="right"/>
            </w:pPr>
            <w:r w:rsidRPr="00D05040">
              <w:t>SW-846 8270</w:t>
            </w:r>
          </w:p>
        </w:tc>
        <w:tc>
          <w:tcPr>
            <w:tcW w:w="1716" w:type="dxa"/>
            <w:vAlign w:val="center"/>
          </w:tcPr>
          <w:p w14:paraId="21D6F5C2" w14:textId="77777777" w:rsidR="00D05040" w:rsidRPr="00D05040" w:rsidRDefault="00D05040" w:rsidP="005E70F5">
            <w:pPr>
              <w:jc w:val="right"/>
            </w:pPr>
            <w:r w:rsidRPr="00D05040">
              <w:t>0.5</w:t>
            </w:r>
          </w:p>
        </w:tc>
      </w:tr>
      <w:tr w:rsidR="00D05040" w:rsidRPr="00D05040" w14:paraId="0C29FA0B" w14:textId="77777777" w:rsidTr="005E70F5">
        <w:trPr>
          <w:cantSplit/>
        </w:trPr>
        <w:tc>
          <w:tcPr>
            <w:tcW w:w="2944" w:type="dxa"/>
          </w:tcPr>
          <w:p w14:paraId="3F204F56" w14:textId="77777777" w:rsidR="00D05040" w:rsidRPr="00D05040" w:rsidRDefault="00D05040" w:rsidP="00D05040">
            <w:r w:rsidRPr="00D05040">
              <w:t>Acid - Volatile Sulfide</w:t>
            </w:r>
          </w:p>
        </w:tc>
        <w:tc>
          <w:tcPr>
            <w:tcW w:w="2350" w:type="dxa"/>
            <w:vAlign w:val="center"/>
          </w:tcPr>
          <w:p w14:paraId="55906092" w14:textId="77777777" w:rsidR="00D05040" w:rsidRPr="00D05040" w:rsidRDefault="00D05040" w:rsidP="005E70F5">
            <w:pPr>
              <w:jc w:val="right"/>
            </w:pPr>
            <w:r w:rsidRPr="00D05040">
              <w:t>1 mg/kg</w:t>
            </w:r>
          </w:p>
        </w:tc>
        <w:tc>
          <w:tcPr>
            <w:tcW w:w="2350" w:type="dxa"/>
            <w:vAlign w:val="center"/>
          </w:tcPr>
          <w:p w14:paraId="1ED5A213" w14:textId="77777777" w:rsidR="00D05040" w:rsidRPr="00D05040" w:rsidRDefault="00D05040" w:rsidP="005E70F5">
            <w:pPr>
              <w:jc w:val="right"/>
            </w:pPr>
            <w:r w:rsidRPr="00D05040">
              <w:t>SW-846 9030</w:t>
            </w:r>
          </w:p>
        </w:tc>
        <w:tc>
          <w:tcPr>
            <w:tcW w:w="1716" w:type="dxa"/>
            <w:vAlign w:val="center"/>
          </w:tcPr>
          <w:p w14:paraId="04B76F00" w14:textId="77777777" w:rsidR="00D05040" w:rsidRPr="00D05040" w:rsidRDefault="00D05040" w:rsidP="005E70F5">
            <w:pPr>
              <w:jc w:val="right"/>
            </w:pPr>
            <w:r w:rsidRPr="00D05040">
              <w:t>1</w:t>
            </w:r>
          </w:p>
        </w:tc>
      </w:tr>
      <w:tr w:rsidR="00D05040" w:rsidRPr="00D05040" w14:paraId="6BA2297A" w14:textId="77777777" w:rsidTr="005E70F5">
        <w:trPr>
          <w:cantSplit/>
        </w:trPr>
        <w:tc>
          <w:tcPr>
            <w:tcW w:w="2944" w:type="dxa"/>
          </w:tcPr>
          <w:p w14:paraId="416A1D76" w14:textId="77777777" w:rsidR="00D05040" w:rsidRPr="00D05040" w:rsidRDefault="00D05040" w:rsidP="00D05040">
            <w:r w:rsidRPr="00D05040">
              <w:t>TOC</w:t>
            </w:r>
          </w:p>
        </w:tc>
        <w:tc>
          <w:tcPr>
            <w:tcW w:w="2350" w:type="dxa"/>
            <w:vAlign w:val="center"/>
          </w:tcPr>
          <w:p w14:paraId="1EF90AD1" w14:textId="77777777" w:rsidR="00D05040" w:rsidRPr="00D05040" w:rsidRDefault="00D05040" w:rsidP="005E70F5">
            <w:pPr>
              <w:jc w:val="right"/>
            </w:pPr>
            <w:r w:rsidRPr="00D05040">
              <w:t>0.1 mg/kg</w:t>
            </w:r>
          </w:p>
        </w:tc>
        <w:tc>
          <w:tcPr>
            <w:tcW w:w="2350" w:type="dxa"/>
            <w:vAlign w:val="center"/>
          </w:tcPr>
          <w:p w14:paraId="5320AA53" w14:textId="77777777" w:rsidR="00D05040" w:rsidRPr="00D05040" w:rsidRDefault="00D05040" w:rsidP="005E70F5">
            <w:pPr>
              <w:jc w:val="right"/>
            </w:pPr>
            <w:r w:rsidRPr="00D05040">
              <w:t>415.1</w:t>
            </w:r>
          </w:p>
        </w:tc>
        <w:tc>
          <w:tcPr>
            <w:tcW w:w="1716" w:type="dxa"/>
            <w:vAlign w:val="center"/>
          </w:tcPr>
          <w:p w14:paraId="2733070C" w14:textId="77777777" w:rsidR="00D05040" w:rsidRPr="00D05040" w:rsidRDefault="00D05040" w:rsidP="005E70F5">
            <w:pPr>
              <w:jc w:val="right"/>
            </w:pPr>
            <w:r w:rsidRPr="00D05040">
              <w:t>0.1</w:t>
            </w:r>
          </w:p>
        </w:tc>
      </w:tr>
      <w:tr w:rsidR="00D05040" w:rsidRPr="00D05040" w14:paraId="647C19CC" w14:textId="77777777" w:rsidTr="005E70F5">
        <w:trPr>
          <w:cantSplit/>
        </w:trPr>
        <w:tc>
          <w:tcPr>
            <w:tcW w:w="2944" w:type="dxa"/>
          </w:tcPr>
          <w:p w14:paraId="471E3085" w14:textId="77777777" w:rsidR="00D05040" w:rsidRPr="00D05040" w:rsidRDefault="00D05040" w:rsidP="00D05040">
            <w:r w:rsidRPr="00D05040">
              <w:t>Cyanide (Total)</w:t>
            </w:r>
          </w:p>
        </w:tc>
        <w:tc>
          <w:tcPr>
            <w:tcW w:w="2350" w:type="dxa"/>
            <w:vAlign w:val="center"/>
          </w:tcPr>
          <w:p w14:paraId="6C383A40" w14:textId="77777777" w:rsidR="00D05040" w:rsidRPr="00D05040" w:rsidRDefault="00D05040" w:rsidP="005E70F5">
            <w:pPr>
              <w:jc w:val="right"/>
            </w:pPr>
            <w:r w:rsidRPr="00D05040">
              <w:t>1 mg/kg</w:t>
            </w:r>
          </w:p>
        </w:tc>
        <w:tc>
          <w:tcPr>
            <w:tcW w:w="2350" w:type="dxa"/>
            <w:vAlign w:val="center"/>
          </w:tcPr>
          <w:p w14:paraId="441FA495" w14:textId="77777777" w:rsidR="00D05040" w:rsidRPr="00D05040" w:rsidRDefault="00D05040" w:rsidP="005E70F5">
            <w:pPr>
              <w:jc w:val="right"/>
            </w:pPr>
            <w:r w:rsidRPr="00D05040">
              <w:t>SM 4500 CN E</w:t>
            </w:r>
          </w:p>
        </w:tc>
        <w:tc>
          <w:tcPr>
            <w:tcW w:w="1716" w:type="dxa"/>
            <w:vAlign w:val="center"/>
          </w:tcPr>
          <w:p w14:paraId="0CF9C15F" w14:textId="77777777" w:rsidR="00D05040" w:rsidRPr="00D05040" w:rsidRDefault="00D05040" w:rsidP="005E70F5">
            <w:pPr>
              <w:jc w:val="right"/>
            </w:pPr>
            <w:r w:rsidRPr="00D05040">
              <w:t>1</w:t>
            </w:r>
          </w:p>
        </w:tc>
      </w:tr>
      <w:tr w:rsidR="00D05040" w:rsidRPr="00D05040" w14:paraId="6B027860" w14:textId="77777777" w:rsidTr="005E70F5">
        <w:trPr>
          <w:cantSplit/>
        </w:trPr>
        <w:tc>
          <w:tcPr>
            <w:tcW w:w="2944" w:type="dxa"/>
            <w:vAlign w:val="center"/>
          </w:tcPr>
          <w:p w14:paraId="07F6A179" w14:textId="77777777" w:rsidR="00D05040" w:rsidRPr="00D05040" w:rsidRDefault="00D05040" w:rsidP="00D05040">
            <w:r w:rsidRPr="00D05040">
              <w:t>Grain Size Analysis</w:t>
            </w:r>
          </w:p>
        </w:tc>
        <w:tc>
          <w:tcPr>
            <w:tcW w:w="2350" w:type="dxa"/>
            <w:vAlign w:val="center"/>
          </w:tcPr>
          <w:p w14:paraId="1B9D43D3" w14:textId="77777777" w:rsidR="00D05040" w:rsidRPr="00D05040" w:rsidRDefault="00D05040" w:rsidP="005E70F5">
            <w:pPr>
              <w:jc w:val="right"/>
            </w:pPr>
            <w:r w:rsidRPr="00D05040">
              <w:t>N/A</w:t>
            </w:r>
          </w:p>
        </w:tc>
        <w:tc>
          <w:tcPr>
            <w:tcW w:w="2350" w:type="dxa"/>
            <w:vAlign w:val="center"/>
          </w:tcPr>
          <w:p w14:paraId="7B3FB736" w14:textId="77777777" w:rsidR="00D05040" w:rsidRPr="00D05040" w:rsidRDefault="00D05040" w:rsidP="005E70F5">
            <w:pPr>
              <w:jc w:val="right"/>
            </w:pPr>
            <w:r w:rsidRPr="00D05040">
              <w:t>K&amp;A, 1949</w:t>
            </w:r>
          </w:p>
        </w:tc>
        <w:tc>
          <w:tcPr>
            <w:tcW w:w="1716" w:type="dxa"/>
            <w:vAlign w:val="center"/>
          </w:tcPr>
          <w:p w14:paraId="56649059" w14:textId="77777777" w:rsidR="00D05040" w:rsidRPr="00D05040" w:rsidRDefault="00D05040" w:rsidP="005E70F5">
            <w:pPr>
              <w:jc w:val="right"/>
            </w:pPr>
            <w:r w:rsidRPr="00D05040">
              <w:t>N/A</w:t>
            </w:r>
          </w:p>
        </w:tc>
      </w:tr>
      <w:tr w:rsidR="00D05040" w:rsidRPr="00D05040" w14:paraId="2BC25FE0" w14:textId="77777777" w:rsidTr="005E70F5">
        <w:trPr>
          <w:cantSplit/>
        </w:trPr>
        <w:tc>
          <w:tcPr>
            <w:tcW w:w="2944" w:type="dxa"/>
            <w:vAlign w:val="center"/>
          </w:tcPr>
          <w:p w14:paraId="58D0F71B" w14:textId="77777777" w:rsidR="00D05040" w:rsidRPr="00D05040" w:rsidRDefault="00D05040" w:rsidP="00D05040">
            <w:r w:rsidRPr="00D05040">
              <w:t> </w:t>
            </w:r>
          </w:p>
        </w:tc>
        <w:tc>
          <w:tcPr>
            <w:tcW w:w="2350" w:type="dxa"/>
            <w:vAlign w:val="center"/>
          </w:tcPr>
          <w:p w14:paraId="63A4A6F1" w14:textId="77777777" w:rsidR="00D05040" w:rsidRPr="00D05040" w:rsidRDefault="00D05040" w:rsidP="005E70F5">
            <w:pPr>
              <w:jc w:val="right"/>
            </w:pPr>
            <w:r w:rsidRPr="00D05040">
              <w:t> </w:t>
            </w:r>
          </w:p>
        </w:tc>
        <w:tc>
          <w:tcPr>
            <w:tcW w:w="2350" w:type="dxa"/>
            <w:vAlign w:val="center"/>
          </w:tcPr>
          <w:p w14:paraId="3EA5471D" w14:textId="77777777" w:rsidR="00D05040" w:rsidRPr="00D05040" w:rsidRDefault="00D05040" w:rsidP="005E70F5">
            <w:pPr>
              <w:jc w:val="right"/>
            </w:pPr>
            <w:r w:rsidRPr="00D05040">
              <w:t> </w:t>
            </w:r>
          </w:p>
        </w:tc>
        <w:tc>
          <w:tcPr>
            <w:tcW w:w="1716" w:type="dxa"/>
            <w:vAlign w:val="center"/>
          </w:tcPr>
          <w:p w14:paraId="65A5FC06" w14:textId="77777777" w:rsidR="00D05040" w:rsidRPr="00D05040" w:rsidRDefault="00D05040" w:rsidP="005E70F5">
            <w:pPr>
              <w:jc w:val="right"/>
            </w:pPr>
            <w:r w:rsidRPr="00D05040">
              <w:t> </w:t>
            </w:r>
          </w:p>
        </w:tc>
      </w:tr>
      <w:tr w:rsidR="00D05040" w:rsidRPr="00D05040" w14:paraId="725143D6" w14:textId="77777777" w:rsidTr="005E70F5">
        <w:trPr>
          <w:cantSplit/>
        </w:trPr>
        <w:tc>
          <w:tcPr>
            <w:tcW w:w="2944" w:type="dxa"/>
            <w:vAlign w:val="center"/>
          </w:tcPr>
          <w:p w14:paraId="5AE4EB37" w14:textId="77777777" w:rsidR="00D05040" w:rsidRPr="00D05040" w:rsidRDefault="00D05040" w:rsidP="00D05040">
            <w:pPr>
              <w:rPr>
                <w:i/>
                <w:iCs/>
              </w:rPr>
            </w:pPr>
            <w:r w:rsidRPr="00D05040">
              <w:rPr>
                <w:i/>
                <w:iCs/>
              </w:rPr>
              <w:t>SUITE IV METALS</w:t>
            </w:r>
          </w:p>
        </w:tc>
        <w:tc>
          <w:tcPr>
            <w:tcW w:w="2350" w:type="dxa"/>
            <w:vAlign w:val="center"/>
          </w:tcPr>
          <w:p w14:paraId="1B208AD4" w14:textId="77777777" w:rsidR="00D05040" w:rsidRPr="00D05040" w:rsidRDefault="00D05040" w:rsidP="005E70F5">
            <w:pPr>
              <w:jc w:val="right"/>
            </w:pPr>
            <w:r w:rsidRPr="00D05040">
              <w:t> </w:t>
            </w:r>
          </w:p>
        </w:tc>
        <w:tc>
          <w:tcPr>
            <w:tcW w:w="2350" w:type="dxa"/>
            <w:vAlign w:val="center"/>
          </w:tcPr>
          <w:p w14:paraId="4A7AA56E" w14:textId="77777777" w:rsidR="00D05040" w:rsidRPr="00D05040" w:rsidRDefault="00D05040" w:rsidP="005E70F5">
            <w:pPr>
              <w:jc w:val="right"/>
            </w:pPr>
            <w:r w:rsidRPr="00D05040">
              <w:t> </w:t>
            </w:r>
          </w:p>
        </w:tc>
        <w:tc>
          <w:tcPr>
            <w:tcW w:w="1716" w:type="dxa"/>
            <w:vAlign w:val="center"/>
          </w:tcPr>
          <w:p w14:paraId="5E295290" w14:textId="77777777" w:rsidR="00D05040" w:rsidRPr="00D05040" w:rsidRDefault="00D05040" w:rsidP="005E70F5">
            <w:pPr>
              <w:jc w:val="right"/>
            </w:pPr>
            <w:r w:rsidRPr="00D05040">
              <w:t> </w:t>
            </w:r>
          </w:p>
        </w:tc>
      </w:tr>
      <w:tr w:rsidR="00D05040" w:rsidRPr="00D05040" w14:paraId="0E34FAEC" w14:textId="77777777" w:rsidTr="005E70F5">
        <w:trPr>
          <w:cantSplit/>
        </w:trPr>
        <w:tc>
          <w:tcPr>
            <w:tcW w:w="2944" w:type="dxa"/>
            <w:vAlign w:val="center"/>
          </w:tcPr>
          <w:p w14:paraId="32A46DAB" w14:textId="77777777" w:rsidR="00D05040" w:rsidRPr="00D05040" w:rsidRDefault="00D05040" w:rsidP="00D05040">
            <w:r w:rsidRPr="00D05040">
              <w:t>Aluminum</w:t>
            </w:r>
          </w:p>
        </w:tc>
        <w:tc>
          <w:tcPr>
            <w:tcW w:w="2350" w:type="dxa"/>
            <w:vAlign w:val="center"/>
          </w:tcPr>
          <w:p w14:paraId="690FF596" w14:textId="77777777" w:rsidR="00D05040" w:rsidRPr="00D05040" w:rsidRDefault="00D05040" w:rsidP="005E70F5">
            <w:pPr>
              <w:jc w:val="right"/>
            </w:pPr>
            <w:r w:rsidRPr="00D05040">
              <w:t>3 mg/kg</w:t>
            </w:r>
          </w:p>
        </w:tc>
        <w:tc>
          <w:tcPr>
            <w:tcW w:w="2350" w:type="dxa"/>
            <w:vAlign w:val="center"/>
          </w:tcPr>
          <w:p w14:paraId="244D6BBD" w14:textId="77777777" w:rsidR="00D05040" w:rsidRPr="00D05040" w:rsidRDefault="00D05040" w:rsidP="005E70F5">
            <w:pPr>
              <w:jc w:val="right"/>
            </w:pPr>
            <w:r w:rsidRPr="00D05040">
              <w:t>200.7</w:t>
            </w:r>
          </w:p>
        </w:tc>
        <w:tc>
          <w:tcPr>
            <w:tcW w:w="1716" w:type="dxa"/>
            <w:vAlign w:val="center"/>
          </w:tcPr>
          <w:p w14:paraId="492AE8E2" w14:textId="77777777" w:rsidR="00D05040" w:rsidRPr="00D05040" w:rsidRDefault="00D05040" w:rsidP="005E70F5">
            <w:pPr>
              <w:jc w:val="right"/>
            </w:pPr>
            <w:r w:rsidRPr="00D05040">
              <w:t>3</w:t>
            </w:r>
          </w:p>
        </w:tc>
      </w:tr>
      <w:tr w:rsidR="00D05040" w:rsidRPr="00D05040" w14:paraId="246F4042" w14:textId="77777777" w:rsidTr="005E70F5">
        <w:trPr>
          <w:cantSplit/>
        </w:trPr>
        <w:tc>
          <w:tcPr>
            <w:tcW w:w="2944" w:type="dxa"/>
            <w:vAlign w:val="center"/>
          </w:tcPr>
          <w:p w14:paraId="218AFAE4" w14:textId="77777777" w:rsidR="00D05040" w:rsidRPr="00D05040" w:rsidRDefault="00D05040" w:rsidP="00D05040">
            <w:r w:rsidRPr="00D05040">
              <w:t>Arsenic</w:t>
            </w:r>
          </w:p>
        </w:tc>
        <w:tc>
          <w:tcPr>
            <w:tcW w:w="2350" w:type="dxa"/>
            <w:vAlign w:val="center"/>
          </w:tcPr>
          <w:p w14:paraId="6BC7B76B" w14:textId="77777777" w:rsidR="00D05040" w:rsidRPr="00D05040" w:rsidRDefault="00D05040" w:rsidP="005E70F5">
            <w:pPr>
              <w:jc w:val="right"/>
            </w:pPr>
            <w:r w:rsidRPr="00D05040">
              <w:t>1 mg/kg</w:t>
            </w:r>
          </w:p>
        </w:tc>
        <w:tc>
          <w:tcPr>
            <w:tcW w:w="2350" w:type="dxa"/>
            <w:vAlign w:val="center"/>
          </w:tcPr>
          <w:p w14:paraId="67D485B8" w14:textId="77777777" w:rsidR="00D05040" w:rsidRPr="00D05040" w:rsidRDefault="00D05040" w:rsidP="005E70F5">
            <w:pPr>
              <w:jc w:val="right"/>
            </w:pPr>
            <w:r w:rsidRPr="00D05040">
              <w:t>200.7</w:t>
            </w:r>
          </w:p>
        </w:tc>
        <w:tc>
          <w:tcPr>
            <w:tcW w:w="1716" w:type="dxa"/>
            <w:vAlign w:val="center"/>
          </w:tcPr>
          <w:p w14:paraId="5F1ADBCD" w14:textId="77777777" w:rsidR="00D05040" w:rsidRPr="00D05040" w:rsidRDefault="00D05040" w:rsidP="005E70F5">
            <w:pPr>
              <w:jc w:val="right"/>
            </w:pPr>
            <w:r w:rsidRPr="00D05040">
              <w:t>1</w:t>
            </w:r>
          </w:p>
        </w:tc>
      </w:tr>
      <w:tr w:rsidR="00D05040" w:rsidRPr="00D05040" w14:paraId="760E7C6D" w14:textId="77777777" w:rsidTr="005E70F5">
        <w:trPr>
          <w:cantSplit/>
        </w:trPr>
        <w:tc>
          <w:tcPr>
            <w:tcW w:w="2944" w:type="dxa"/>
            <w:vAlign w:val="center"/>
          </w:tcPr>
          <w:p w14:paraId="5B00F652" w14:textId="77777777" w:rsidR="00D05040" w:rsidRPr="00D05040" w:rsidRDefault="00D05040" w:rsidP="00D05040">
            <w:r w:rsidRPr="00D05040">
              <w:t>Chromium</w:t>
            </w:r>
          </w:p>
        </w:tc>
        <w:tc>
          <w:tcPr>
            <w:tcW w:w="2350" w:type="dxa"/>
            <w:vAlign w:val="center"/>
          </w:tcPr>
          <w:p w14:paraId="4EF69988" w14:textId="77777777" w:rsidR="00D05040" w:rsidRPr="00D05040" w:rsidRDefault="00D05040" w:rsidP="005E70F5">
            <w:pPr>
              <w:jc w:val="right"/>
            </w:pPr>
            <w:r w:rsidRPr="00D05040">
              <w:t>1 mg/kg</w:t>
            </w:r>
          </w:p>
        </w:tc>
        <w:tc>
          <w:tcPr>
            <w:tcW w:w="2350" w:type="dxa"/>
            <w:vAlign w:val="center"/>
          </w:tcPr>
          <w:p w14:paraId="656CC5E7" w14:textId="77777777" w:rsidR="00D05040" w:rsidRPr="00D05040" w:rsidRDefault="00D05040" w:rsidP="005E70F5">
            <w:pPr>
              <w:jc w:val="right"/>
            </w:pPr>
            <w:r w:rsidRPr="00D05040">
              <w:t>200.7</w:t>
            </w:r>
          </w:p>
        </w:tc>
        <w:tc>
          <w:tcPr>
            <w:tcW w:w="1716" w:type="dxa"/>
            <w:vAlign w:val="center"/>
          </w:tcPr>
          <w:p w14:paraId="18F12469" w14:textId="77777777" w:rsidR="00D05040" w:rsidRPr="00D05040" w:rsidRDefault="00D05040" w:rsidP="005E70F5">
            <w:pPr>
              <w:jc w:val="right"/>
            </w:pPr>
            <w:r w:rsidRPr="00D05040">
              <w:t>1</w:t>
            </w:r>
          </w:p>
        </w:tc>
      </w:tr>
      <w:tr w:rsidR="00D05040" w:rsidRPr="00D05040" w14:paraId="06C61C98" w14:textId="77777777" w:rsidTr="005E70F5">
        <w:trPr>
          <w:cantSplit/>
        </w:trPr>
        <w:tc>
          <w:tcPr>
            <w:tcW w:w="2944" w:type="dxa"/>
            <w:vAlign w:val="center"/>
          </w:tcPr>
          <w:p w14:paraId="24C848DA" w14:textId="77777777" w:rsidR="00D05040" w:rsidRPr="00D05040" w:rsidRDefault="00D05040" w:rsidP="00D05040">
            <w:r w:rsidRPr="00D05040">
              <w:t>Copper</w:t>
            </w:r>
          </w:p>
        </w:tc>
        <w:tc>
          <w:tcPr>
            <w:tcW w:w="2350" w:type="dxa"/>
            <w:vAlign w:val="center"/>
          </w:tcPr>
          <w:p w14:paraId="329F925C" w14:textId="77777777" w:rsidR="00D05040" w:rsidRPr="00D05040" w:rsidRDefault="00D05040" w:rsidP="005E70F5">
            <w:pPr>
              <w:jc w:val="right"/>
            </w:pPr>
            <w:r w:rsidRPr="00D05040">
              <w:t>1 mg/kg</w:t>
            </w:r>
          </w:p>
        </w:tc>
        <w:tc>
          <w:tcPr>
            <w:tcW w:w="2350" w:type="dxa"/>
            <w:vAlign w:val="center"/>
          </w:tcPr>
          <w:p w14:paraId="2EBEB1FC" w14:textId="77777777" w:rsidR="00D05040" w:rsidRPr="00D05040" w:rsidRDefault="00D05040" w:rsidP="005E70F5">
            <w:pPr>
              <w:jc w:val="right"/>
            </w:pPr>
            <w:r w:rsidRPr="00D05040">
              <w:t>200.7</w:t>
            </w:r>
          </w:p>
        </w:tc>
        <w:tc>
          <w:tcPr>
            <w:tcW w:w="1716" w:type="dxa"/>
            <w:vAlign w:val="center"/>
          </w:tcPr>
          <w:p w14:paraId="64BECCDD" w14:textId="77777777" w:rsidR="00D05040" w:rsidRPr="00D05040" w:rsidRDefault="00D05040" w:rsidP="005E70F5">
            <w:pPr>
              <w:jc w:val="right"/>
            </w:pPr>
            <w:r w:rsidRPr="00D05040">
              <w:t>1</w:t>
            </w:r>
          </w:p>
        </w:tc>
      </w:tr>
      <w:tr w:rsidR="00D05040" w:rsidRPr="00D05040" w14:paraId="38F472D7" w14:textId="77777777" w:rsidTr="005E70F5">
        <w:trPr>
          <w:cantSplit/>
        </w:trPr>
        <w:tc>
          <w:tcPr>
            <w:tcW w:w="2944" w:type="dxa"/>
            <w:vAlign w:val="center"/>
          </w:tcPr>
          <w:p w14:paraId="7943B2AE" w14:textId="77777777" w:rsidR="00D05040" w:rsidRPr="00D05040" w:rsidRDefault="00D05040" w:rsidP="00D05040">
            <w:r w:rsidRPr="00D05040">
              <w:t>Iron</w:t>
            </w:r>
          </w:p>
        </w:tc>
        <w:tc>
          <w:tcPr>
            <w:tcW w:w="2350" w:type="dxa"/>
            <w:vAlign w:val="center"/>
          </w:tcPr>
          <w:p w14:paraId="352AB7A5" w14:textId="77777777" w:rsidR="00D05040" w:rsidRPr="00D05040" w:rsidRDefault="00D05040" w:rsidP="005E70F5">
            <w:pPr>
              <w:jc w:val="right"/>
            </w:pPr>
            <w:r w:rsidRPr="00D05040">
              <w:t>3 mg/kg</w:t>
            </w:r>
          </w:p>
        </w:tc>
        <w:tc>
          <w:tcPr>
            <w:tcW w:w="2350" w:type="dxa"/>
            <w:vAlign w:val="center"/>
          </w:tcPr>
          <w:p w14:paraId="42D4074A" w14:textId="77777777" w:rsidR="00D05040" w:rsidRPr="00D05040" w:rsidRDefault="00D05040" w:rsidP="005E70F5">
            <w:pPr>
              <w:jc w:val="right"/>
            </w:pPr>
            <w:r w:rsidRPr="00D05040">
              <w:t>200.7</w:t>
            </w:r>
          </w:p>
        </w:tc>
        <w:tc>
          <w:tcPr>
            <w:tcW w:w="1716" w:type="dxa"/>
            <w:vAlign w:val="center"/>
          </w:tcPr>
          <w:p w14:paraId="5B286D42" w14:textId="77777777" w:rsidR="00D05040" w:rsidRPr="00D05040" w:rsidRDefault="00D05040" w:rsidP="005E70F5">
            <w:pPr>
              <w:jc w:val="right"/>
            </w:pPr>
            <w:r w:rsidRPr="00D05040">
              <w:t>2</w:t>
            </w:r>
          </w:p>
        </w:tc>
      </w:tr>
      <w:tr w:rsidR="00D05040" w:rsidRPr="00D05040" w14:paraId="5FC58F81" w14:textId="77777777" w:rsidTr="005E70F5">
        <w:trPr>
          <w:cantSplit/>
        </w:trPr>
        <w:tc>
          <w:tcPr>
            <w:tcW w:w="2944" w:type="dxa"/>
            <w:vAlign w:val="center"/>
          </w:tcPr>
          <w:p w14:paraId="14E6713C" w14:textId="77777777" w:rsidR="00D05040" w:rsidRPr="00D05040" w:rsidRDefault="00D05040" w:rsidP="00D05040">
            <w:r w:rsidRPr="00D05040">
              <w:t>Lead</w:t>
            </w:r>
          </w:p>
        </w:tc>
        <w:tc>
          <w:tcPr>
            <w:tcW w:w="2350" w:type="dxa"/>
            <w:vAlign w:val="center"/>
          </w:tcPr>
          <w:p w14:paraId="6792B714" w14:textId="77777777" w:rsidR="00D05040" w:rsidRPr="00D05040" w:rsidRDefault="00D05040" w:rsidP="005E70F5">
            <w:pPr>
              <w:jc w:val="right"/>
            </w:pPr>
            <w:r w:rsidRPr="00D05040">
              <w:t>0.5 mg/kg</w:t>
            </w:r>
          </w:p>
        </w:tc>
        <w:tc>
          <w:tcPr>
            <w:tcW w:w="2350" w:type="dxa"/>
            <w:vAlign w:val="center"/>
          </w:tcPr>
          <w:p w14:paraId="02866185" w14:textId="77777777" w:rsidR="00D05040" w:rsidRPr="00D05040" w:rsidRDefault="00D05040" w:rsidP="005E70F5">
            <w:pPr>
              <w:jc w:val="right"/>
            </w:pPr>
            <w:r w:rsidRPr="00D05040">
              <w:t>200.7</w:t>
            </w:r>
          </w:p>
        </w:tc>
        <w:tc>
          <w:tcPr>
            <w:tcW w:w="1716" w:type="dxa"/>
            <w:vAlign w:val="center"/>
          </w:tcPr>
          <w:p w14:paraId="7857EA54" w14:textId="77777777" w:rsidR="00D05040" w:rsidRPr="00D05040" w:rsidRDefault="00D05040" w:rsidP="005E70F5">
            <w:pPr>
              <w:jc w:val="right"/>
            </w:pPr>
            <w:r w:rsidRPr="00D05040">
              <w:t>0.5</w:t>
            </w:r>
          </w:p>
        </w:tc>
      </w:tr>
      <w:tr w:rsidR="00D05040" w:rsidRPr="00D05040" w14:paraId="58E54F60" w14:textId="77777777" w:rsidTr="005E70F5">
        <w:trPr>
          <w:cantSplit/>
        </w:trPr>
        <w:tc>
          <w:tcPr>
            <w:tcW w:w="2944" w:type="dxa"/>
            <w:vAlign w:val="center"/>
          </w:tcPr>
          <w:p w14:paraId="391F2380" w14:textId="77777777" w:rsidR="00D05040" w:rsidRPr="00D05040" w:rsidRDefault="00D05040" w:rsidP="00D05040">
            <w:r w:rsidRPr="00D05040">
              <w:t>Mercury</w:t>
            </w:r>
          </w:p>
        </w:tc>
        <w:tc>
          <w:tcPr>
            <w:tcW w:w="2350" w:type="dxa"/>
            <w:vAlign w:val="center"/>
          </w:tcPr>
          <w:p w14:paraId="7AA1C4F5" w14:textId="77777777" w:rsidR="00D05040" w:rsidRPr="00D05040" w:rsidRDefault="00D05040" w:rsidP="005E70F5">
            <w:pPr>
              <w:jc w:val="right"/>
            </w:pPr>
            <w:r w:rsidRPr="00D05040">
              <w:t>0.02 mg/kg</w:t>
            </w:r>
          </w:p>
        </w:tc>
        <w:tc>
          <w:tcPr>
            <w:tcW w:w="2350" w:type="dxa"/>
            <w:vAlign w:val="center"/>
          </w:tcPr>
          <w:p w14:paraId="2B0DD494" w14:textId="77777777" w:rsidR="00D05040" w:rsidRPr="00D05040" w:rsidRDefault="00D05040" w:rsidP="005E70F5">
            <w:pPr>
              <w:jc w:val="right"/>
            </w:pPr>
            <w:r w:rsidRPr="00D05040">
              <w:t>200.7</w:t>
            </w:r>
          </w:p>
        </w:tc>
        <w:tc>
          <w:tcPr>
            <w:tcW w:w="1716" w:type="dxa"/>
            <w:vAlign w:val="center"/>
          </w:tcPr>
          <w:p w14:paraId="4CA1090E" w14:textId="77777777" w:rsidR="00D05040" w:rsidRPr="00D05040" w:rsidRDefault="00D05040" w:rsidP="005E70F5">
            <w:pPr>
              <w:jc w:val="right"/>
            </w:pPr>
            <w:r w:rsidRPr="00D05040">
              <w:t>0.05</w:t>
            </w:r>
          </w:p>
        </w:tc>
      </w:tr>
      <w:tr w:rsidR="00D05040" w:rsidRPr="00D05040" w14:paraId="104D68EA" w14:textId="77777777" w:rsidTr="005E70F5">
        <w:trPr>
          <w:cantSplit/>
        </w:trPr>
        <w:tc>
          <w:tcPr>
            <w:tcW w:w="2944" w:type="dxa"/>
            <w:vAlign w:val="center"/>
          </w:tcPr>
          <w:p w14:paraId="7023084A" w14:textId="77777777" w:rsidR="00D05040" w:rsidRPr="00D05040" w:rsidRDefault="00D05040" w:rsidP="00D05040">
            <w:r w:rsidRPr="00D05040">
              <w:t>Nickel</w:t>
            </w:r>
          </w:p>
        </w:tc>
        <w:tc>
          <w:tcPr>
            <w:tcW w:w="2350" w:type="dxa"/>
            <w:vAlign w:val="center"/>
          </w:tcPr>
          <w:p w14:paraId="0B01E6BD" w14:textId="77777777" w:rsidR="00D05040" w:rsidRPr="00D05040" w:rsidRDefault="00D05040" w:rsidP="005E70F5">
            <w:pPr>
              <w:jc w:val="right"/>
            </w:pPr>
            <w:r w:rsidRPr="00D05040">
              <w:t>1 mg/kg</w:t>
            </w:r>
          </w:p>
        </w:tc>
        <w:tc>
          <w:tcPr>
            <w:tcW w:w="2350" w:type="dxa"/>
            <w:vAlign w:val="center"/>
          </w:tcPr>
          <w:p w14:paraId="62FD8AD8" w14:textId="77777777" w:rsidR="00D05040" w:rsidRPr="00D05040" w:rsidRDefault="00D05040" w:rsidP="005E70F5">
            <w:pPr>
              <w:jc w:val="right"/>
            </w:pPr>
            <w:r w:rsidRPr="00D05040">
              <w:t>200.7</w:t>
            </w:r>
          </w:p>
        </w:tc>
        <w:tc>
          <w:tcPr>
            <w:tcW w:w="1716" w:type="dxa"/>
            <w:vAlign w:val="center"/>
          </w:tcPr>
          <w:p w14:paraId="33C4646D" w14:textId="77777777" w:rsidR="00D05040" w:rsidRPr="00D05040" w:rsidRDefault="00D05040" w:rsidP="005E70F5">
            <w:pPr>
              <w:jc w:val="right"/>
            </w:pPr>
            <w:r w:rsidRPr="00D05040">
              <w:t>1</w:t>
            </w:r>
          </w:p>
        </w:tc>
      </w:tr>
      <w:tr w:rsidR="00D05040" w:rsidRPr="00D05040" w14:paraId="0A5C5ED1" w14:textId="77777777" w:rsidTr="005E70F5">
        <w:trPr>
          <w:cantSplit/>
        </w:trPr>
        <w:tc>
          <w:tcPr>
            <w:tcW w:w="2944" w:type="dxa"/>
            <w:vAlign w:val="center"/>
          </w:tcPr>
          <w:p w14:paraId="04BE9F25" w14:textId="77777777" w:rsidR="00D05040" w:rsidRPr="00D05040" w:rsidRDefault="00D05040" w:rsidP="00D05040">
            <w:r w:rsidRPr="00D05040">
              <w:t>Zinc</w:t>
            </w:r>
          </w:p>
        </w:tc>
        <w:tc>
          <w:tcPr>
            <w:tcW w:w="2350" w:type="dxa"/>
            <w:vAlign w:val="center"/>
          </w:tcPr>
          <w:p w14:paraId="1FEC0285" w14:textId="77777777" w:rsidR="00D05040" w:rsidRPr="00D05040" w:rsidRDefault="00D05040" w:rsidP="005E70F5">
            <w:pPr>
              <w:jc w:val="right"/>
            </w:pPr>
            <w:r w:rsidRPr="00D05040">
              <w:t>0.5 mg/kg</w:t>
            </w:r>
          </w:p>
        </w:tc>
        <w:tc>
          <w:tcPr>
            <w:tcW w:w="2350" w:type="dxa"/>
            <w:vAlign w:val="center"/>
          </w:tcPr>
          <w:p w14:paraId="3C296502" w14:textId="77777777" w:rsidR="00D05040" w:rsidRPr="00D05040" w:rsidRDefault="00D05040" w:rsidP="005E70F5">
            <w:pPr>
              <w:jc w:val="right"/>
            </w:pPr>
            <w:r w:rsidRPr="00D05040">
              <w:t>200.7</w:t>
            </w:r>
          </w:p>
        </w:tc>
        <w:tc>
          <w:tcPr>
            <w:tcW w:w="1716" w:type="dxa"/>
            <w:vAlign w:val="center"/>
          </w:tcPr>
          <w:p w14:paraId="1B14DC83" w14:textId="77777777" w:rsidR="00D05040" w:rsidRPr="00D05040" w:rsidRDefault="00D05040" w:rsidP="005E70F5">
            <w:pPr>
              <w:jc w:val="right"/>
            </w:pPr>
            <w:r w:rsidRPr="00D05040">
              <w:t>0.5</w:t>
            </w:r>
          </w:p>
        </w:tc>
      </w:tr>
      <w:tr w:rsidR="00D05040" w:rsidRPr="00D05040" w14:paraId="05B34F79" w14:textId="77777777" w:rsidTr="005E70F5">
        <w:trPr>
          <w:cantSplit/>
        </w:trPr>
        <w:tc>
          <w:tcPr>
            <w:tcW w:w="2944" w:type="dxa"/>
            <w:vAlign w:val="center"/>
          </w:tcPr>
          <w:p w14:paraId="14AE2782" w14:textId="77777777" w:rsidR="00D05040" w:rsidRPr="00D05040" w:rsidRDefault="00D05040" w:rsidP="00D05040">
            <w:r w:rsidRPr="00D05040">
              <w:t> </w:t>
            </w:r>
          </w:p>
        </w:tc>
        <w:tc>
          <w:tcPr>
            <w:tcW w:w="2350" w:type="dxa"/>
            <w:vAlign w:val="center"/>
          </w:tcPr>
          <w:p w14:paraId="782E66D0" w14:textId="77777777" w:rsidR="00D05040" w:rsidRPr="00D05040" w:rsidRDefault="00D05040" w:rsidP="005E70F5">
            <w:pPr>
              <w:jc w:val="right"/>
            </w:pPr>
            <w:r w:rsidRPr="00D05040">
              <w:t> </w:t>
            </w:r>
          </w:p>
        </w:tc>
        <w:tc>
          <w:tcPr>
            <w:tcW w:w="2350" w:type="dxa"/>
            <w:vAlign w:val="center"/>
          </w:tcPr>
          <w:p w14:paraId="272B296F" w14:textId="77777777" w:rsidR="00D05040" w:rsidRPr="00D05040" w:rsidRDefault="00D05040" w:rsidP="005E70F5">
            <w:pPr>
              <w:jc w:val="right"/>
            </w:pPr>
            <w:r w:rsidRPr="00D05040">
              <w:t> </w:t>
            </w:r>
          </w:p>
        </w:tc>
        <w:tc>
          <w:tcPr>
            <w:tcW w:w="1716" w:type="dxa"/>
            <w:vAlign w:val="center"/>
          </w:tcPr>
          <w:p w14:paraId="3DE14225" w14:textId="77777777" w:rsidR="00D05040" w:rsidRPr="00D05040" w:rsidRDefault="00D05040" w:rsidP="005E70F5">
            <w:pPr>
              <w:jc w:val="right"/>
            </w:pPr>
            <w:r w:rsidRPr="00D05040">
              <w:t> </w:t>
            </w:r>
          </w:p>
        </w:tc>
      </w:tr>
      <w:tr w:rsidR="00D05040" w:rsidRPr="00D05040" w14:paraId="3D0AE567" w14:textId="77777777" w:rsidTr="005E70F5">
        <w:trPr>
          <w:cantSplit/>
        </w:trPr>
        <w:tc>
          <w:tcPr>
            <w:tcW w:w="2944" w:type="dxa"/>
            <w:vAlign w:val="center"/>
          </w:tcPr>
          <w:p w14:paraId="4AFC9A1E" w14:textId="77777777" w:rsidR="00D05040" w:rsidRPr="00D05040" w:rsidRDefault="00D05040" w:rsidP="00D05040">
            <w:pPr>
              <w:rPr>
                <w:i/>
                <w:iCs/>
              </w:rPr>
            </w:pPr>
            <w:r w:rsidRPr="00D05040">
              <w:rPr>
                <w:i/>
                <w:iCs/>
              </w:rPr>
              <w:t>SUITE IV PAHs</w:t>
            </w:r>
          </w:p>
        </w:tc>
        <w:tc>
          <w:tcPr>
            <w:tcW w:w="2350" w:type="dxa"/>
            <w:vAlign w:val="center"/>
          </w:tcPr>
          <w:p w14:paraId="57B13D79" w14:textId="77777777" w:rsidR="00D05040" w:rsidRPr="00D05040" w:rsidRDefault="00D05040" w:rsidP="005E70F5">
            <w:pPr>
              <w:jc w:val="right"/>
            </w:pPr>
            <w:r w:rsidRPr="00D05040">
              <w:t> </w:t>
            </w:r>
          </w:p>
        </w:tc>
        <w:tc>
          <w:tcPr>
            <w:tcW w:w="2350" w:type="dxa"/>
            <w:vAlign w:val="center"/>
          </w:tcPr>
          <w:p w14:paraId="45903D39" w14:textId="77777777" w:rsidR="00D05040" w:rsidRPr="00D05040" w:rsidRDefault="00D05040" w:rsidP="005E70F5">
            <w:pPr>
              <w:jc w:val="right"/>
            </w:pPr>
            <w:r w:rsidRPr="00D05040">
              <w:t> </w:t>
            </w:r>
          </w:p>
        </w:tc>
        <w:tc>
          <w:tcPr>
            <w:tcW w:w="1716" w:type="dxa"/>
            <w:vAlign w:val="center"/>
          </w:tcPr>
          <w:p w14:paraId="49898D9F" w14:textId="77777777" w:rsidR="00D05040" w:rsidRPr="00D05040" w:rsidRDefault="00D05040" w:rsidP="005E70F5">
            <w:pPr>
              <w:jc w:val="right"/>
            </w:pPr>
            <w:r w:rsidRPr="00D05040">
              <w:t> </w:t>
            </w:r>
          </w:p>
        </w:tc>
      </w:tr>
      <w:tr w:rsidR="00D05040" w:rsidRPr="00D05040" w14:paraId="32145B13" w14:textId="77777777" w:rsidTr="005E70F5">
        <w:trPr>
          <w:cantSplit/>
        </w:trPr>
        <w:tc>
          <w:tcPr>
            <w:tcW w:w="2944" w:type="dxa"/>
            <w:vAlign w:val="center"/>
          </w:tcPr>
          <w:p w14:paraId="660F75AF" w14:textId="77777777" w:rsidR="00D05040" w:rsidRPr="00D05040" w:rsidRDefault="00D05040" w:rsidP="00D05040">
            <w:r w:rsidRPr="00D05040">
              <w:t>Acenaphthene</w:t>
            </w:r>
          </w:p>
        </w:tc>
        <w:tc>
          <w:tcPr>
            <w:tcW w:w="2350" w:type="dxa"/>
            <w:vAlign w:val="center"/>
          </w:tcPr>
          <w:p w14:paraId="7A22AF89"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1FB5095E" w14:textId="77777777" w:rsidR="00D05040" w:rsidRPr="00D05040" w:rsidRDefault="00D05040" w:rsidP="005E70F5">
            <w:pPr>
              <w:jc w:val="right"/>
            </w:pPr>
            <w:r w:rsidRPr="00D05040">
              <w:t>8270</w:t>
            </w:r>
          </w:p>
        </w:tc>
        <w:tc>
          <w:tcPr>
            <w:tcW w:w="1716" w:type="dxa"/>
            <w:vAlign w:val="center"/>
          </w:tcPr>
          <w:p w14:paraId="7F351284" w14:textId="77777777" w:rsidR="00D05040" w:rsidRPr="00D05040" w:rsidRDefault="00D05040" w:rsidP="005E70F5">
            <w:pPr>
              <w:jc w:val="right"/>
            </w:pPr>
            <w:r w:rsidRPr="00D05040">
              <w:t>150</w:t>
            </w:r>
          </w:p>
        </w:tc>
      </w:tr>
      <w:tr w:rsidR="00D05040" w:rsidRPr="00D05040" w14:paraId="5A7F0C82" w14:textId="77777777" w:rsidTr="005E70F5">
        <w:trPr>
          <w:cantSplit/>
        </w:trPr>
        <w:tc>
          <w:tcPr>
            <w:tcW w:w="2944" w:type="dxa"/>
            <w:vAlign w:val="center"/>
          </w:tcPr>
          <w:p w14:paraId="51F6AAF6" w14:textId="77777777" w:rsidR="00D05040" w:rsidRPr="00D05040" w:rsidRDefault="00D05040" w:rsidP="00D05040">
            <w:r w:rsidRPr="00D05040">
              <w:t>Acenaphthylene</w:t>
            </w:r>
          </w:p>
        </w:tc>
        <w:tc>
          <w:tcPr>
            <w:tcW w:w="2350" w:type="dxa"/>
            <w:vAlign w:val="center"/>
          </w:tcPr>
          <w:p w14:paraId="7F098F02"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2CC0324B" w14:textId="77777777" w:rsidR="00D05040" w:rsidRPr="00D05040" w:rsidRDefault="00D05040" w:rsidP="005E70F5">
            <w:pPr>
              <w:jc w:val="right"/>
            </w:pPr>
            <w:r w:rsidRPr="00D05040">
              <w:t>8270</w:t>
            </w:r>
          </w:p>
        </w:tc>
        <w:tc>
          <w:tcPr>
            <w:tcW w:w="1716" w:type="dxa"/>
            <w:vAlign w:val="center"/>
          </w:tcPr>
          <w:p w14:paraId="645636BE" w14:textId="77777777" w:rsidR="00D05040" w:rsidRPr="00D05040" w:rsidRDefault="00D05040" w:rsidP="005E70F5">
            <w:pPr>
              <w:jc w:val="right"/>
            </w:pPr>
            <w:r w:rsidRPr="00D05040">
              <w:t>150</w:t>
            </w:r>
          </w:p>
        </w:tc>
      </w:tr>
      <w:tr w:rsidR="00D05040" w:rsidRPr="00D05040" w14:paraId="0C5FAE15" w14:textId="77777777" w:rsidTr="005E70F5">
        <w:trPr>
          <w:cantSplit/>
        </w:trPr>
        <w:tc>
          <w:tcPr>
            <w:tcW w:w="2944" w:type="dxa"/>
            <w:vAlign w:val="center"/>
          </w:tcPr>
          <w:p w14:paraId="570FD03C" w14:textId="77777777" w:rsidR="00D05040" w:rsidRPr="00D05040" w:rsidRDefault="00D05040" w:rsidP="00D05040">
            <w:r w:rsidRPr="00D05040">
              <w:t>Anthracene</w:t>
            </w:r>
          </w:p>
        </w:tc>
        <w:tc>
          <w:tcPr>
            <w:tcW w:w="2350" w:type="dxa"/>
            <w:vAlign w:val="center"/>
          </w:tcPr>
          <w:p w14:paraId="14B4750D"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69FB32BC" w14:textId="77777777" w:rsidR="00D05040" w:rsidRPr="00D05040" w:rsidRDefault="00D05040" w:rsidP="005E70F5">
            <w:pPr>
              <w:jc w:val="right"/>
            </w:pPr>
            <w:r w:rsidRPr="00D05040">
              <w:t>8270</w:t>
            </w:r>
          </w:p>
        </w:tc>
        <w:tc>
          <w:tcPr>
            <w:tcW w:w="1716" w:type="dxa"/>
            <w:vAlign w:val="center"/>
          </w:tcPr>
          <w:p w14:paraId="64D64D48" w14:textId="77777777" w:rsidR="00D05040" w:rsidRPr="00D05040" w:rsidRDefault="00D05040" w:rsidP="005E70F5">
            <w:pPr>
              <w:jc w:val="right"/>
            </w:pPr>
            <w:r w:rsidRPr="00D05040">
              <w:t>150</w:t>
            </w:r>
          </w:p>
        </w:tc>
      </w:tr>
      <w:tr w:rsidR="00D05040" w:rsidRPr="00D05040" w14:paraId="789127BF" w14:textId="77777777" w:rsidTr="005E70F5">
        <w:trPr>
          <w:cantSplit/>
        </w:trPr>
        <w:tc>
          <w:tcPr>
            <w:tcW w:w="2944" w:type="dxa"/>
            <w:vAlign w:val="center"/>
          </w:tcPr>
          <w:p w14:paraId="4DA616D2" w14:textId="77777777" w:rsidR="00D05040" w:rsidRPr="00D05040" w:rsidRDefault="00D05040" w:rsidP="00D05040">
            <w:r w:rsidRPr="00D05040">
              <w:t>Benzo(a)anthracene</w:t>
            </w:r>
          </w:p>
        </w:tc>
        <w:tc>
          <w:tcPr>
            <w:tcW w:w="2350" w:type="dxa"/>
            <w:vAlign w:val="center"/>
          </w:tcPr>
          <w:p w14:paraId="77C66328"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10D6F2D1" w14:textId="77777777" w:rsidR="00D05040" w:rsidRPr="00D05040" w:rsidRDefault="00D05040" w:rsidP="005E70F5">
            <w:pPr>
              <w:jc w:val="right"/>
            </w:pPr>
            <w:r w:rsidRPr="00D05040">
              <w:t>8270</w:t>
            </w:r>
          </w:p>
        </w:tc>
        <w:tc>
          <w:tcPr>
            <w:tcW w:w="1716" w:type="dxa"/>
            <w:vAlign w:val="center"/>
          </w:tcPr>
          <w:p w14:paraId="212DE404" w14:textId="77777777" w:rsidR="00D05040" w:rsidRPr="00D05040" w:rsidRDefault="00D05040" w:rsidP="005E70F5">
            <w:pPr>
              <w:jc w:val="right"/>
            </w:pPr>
            <w:r w:rsidRPr="00D05040">
              <w:t>150</w:t>
            </w:r>
          </w:p>
        </w:tc>
      </w:tr>
      <w:tr w:rsidR="00D05040" w:rsidRPr="00D05040" w14:paraId="0D96BBEC" w14:textId="77777777" w:rsidTr="005E70F5">
        <w:trPr>
          <w:cantSplit/>
        </w:trPr>
        <w:tc>
          <w:tcPr>
            <w:tcW w:w="2944" w:type="dxa"/>
            <w:vAlign w:val="center"/>
          </w:tcPr>
          <w:p w14:paraId="73AEB05C" w14:textId="77777777" w:rsidR="00D05040" w:rsidRPr="00D05040" w:rsidRDefault="00D05040" w:rsidP="00D05040">
            <w:r w:rsidRPr="00D05040">
              <w:t>Benzo(k)fluoranthene</w:t>
            </w:r>
          </w:p>
        </w:tc>
        <w:tc>
          <w:tcPr>
            <w:tcW w:w="2350" w:type="dxa"/>
            <w:vAlign w:val="center"/>
          </w:tcPr>
          <w:p w14:paraId="0FB0C1DF"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0B0A32A6" w14:textId="77777777" w:rsidR="00D05040" w:rsidRPr="00D05040" w:rsidRDefault="00D05040" w:rsidP="005E70F5">
            <w:pPr>
              <w:jc w:val="right"/>
            </w:pPr>
            <w:r w:rsidRPr="00D05040">
              <w:t>8270</w:t>
            </w:r>
          </w:p>
        </w:tc>
        <w:tc>
          <w:tcPr>
            <w:tcW w:w="1716" w:type="dxa"/>
            <w:vAlign w:val="center"/>
          </w:tcPr>
          <w:p w14:paraId="2145CB58" w14:textId="77777777" w:rsidR="00D05040" w:rsidRPr="00D05040" w:rsidRDefault="00D05040" w:rsidP="005E70F5">
            <w:pPr>
              <w:jc w:val="right"/>
            </w:pPr>
            <w:r w:rsidRPr="00D05040">
              <w:t>150</w:t>
            </w:r>
          </w:p>
        </w:tc>
      </w:tr>
      <w:tr w:rsidR="00D05040" w:rsidRPr="00D05040" w14:paraId="1468ECBD" w14:textId="77777777" w:rsidTr="005E70F5">
        <w:trPr>
          <w:cantSplit/>
        </w:trPr>
        <w:tc>
          <w:tcPr>
            <w:tcW w:w="2944" w:type="dxa"/>
            <w:vAlign w:val="center"/>
          </w:tcPr>
          <w:p w14:paraId="6AB4151D" w14:textId="77777777" w:rsidR="00D05040" w:rsidRPr="00D05040" w:rsidRDefault="00D05040" w:rsidP="00D05040">
            <w:r w:rsidRPr="00D05040">
              <w:t>3,4-Benzofluoranthene</w:t>
            </w:r>
          </w:p>
        </w:tc>
        <w:tc>
          <w:tcPr>
            <w:tcW w:w="2350" w:type="dxa"/>
            <w:vAlign w:val="center"/>
          </w:tcPr>
          <w:p w14:paraId="199AE536"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6657FCC4" w14:textId="77777777" w:rsidR="00D05040" w:rsidRPr="00D05040" w:rsidRDefault="00D05040" w:rsidP="005E70F5">
            <w:pPr>
              <w:jc w:val="right"/>
            </w:pPr>
            <w:r w:rsidRPr="00D05040">
              <w:t>8270</w:t>
            </w:r>
          </w:p>
        </w:tc>
        <w:tc>
          <w:tcPr>
            <w:tcW w:w="1716" w:type="dxa"/>
            <w:vAlign w:val="center"/>
          </w:tcPr>
          <w:p w14:paraId="5888D53A" w14:textId="77777777" w:rsidR="00D05040" w:rsidRPr="00D05040" w:rsidRDefault="00D05040" w:rsidP="005E70F5">
            <w:pPr>
              <w:jc w:val="right"/>
            </w:pPr>
            <w:r w:rsidRPr="00D05040">
              <w:t>150</w:t>
            </w:r>
          </w:p>
        </w:tc>
      </w:tr>
      <w:tr w:rsidR="00D05040" w:rsidRPr="00D05040" w14:paraId="6D8057AE" w14:textId="77777777" w:rsidTr="005E70F5">
        <w:trPr>
          <w:cantSplit/>
        </w:trPr>
        <w:tc>
          <w:tcPr>
            <w:tcW w:w="2944" w:type="dxa"/>
            <w:vAlign w:val="center"/>
          </w:tcPr>
          <w:p w14:paraId="184EB9E6" w14:textId="77777777" w:rsidR="00D05040" w:rsidRPr="00D05040" w:rsidRDefault="00D05040" w:rsidP="00D05040">
            <w:r w:rsidRPr="00D05040">
              <w:t>Benzo(a)pyrene</w:t>
            </w:r>
          </w:p>
        </w:tc>
        <w:tc>
          <w:tcPr>
            <w:tcW w:w="2350" w:type="dxa"/>
            <w:vAlign w:val="center"/>
          </w:tcPr>
          <w:p w14:paraId="1F3E589D"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35DA5162" w14:textId="77777777" w:rsidR="00D05040" w:rsidRPr="00D05040" w:rsidRDefault="00D05040" w:rsidP="005E70F5">
            <w:pPr>
              <w:jc w:val="right"/>
            </w:pPr>
            <w:r w:rsidRPr="00D05040">
              <w:t>8270</w:t>
            </w:r>
          </w:p>
        </w:tc>
        <w:tc>
          <w:tcPr>
            <w:tcW w:w="1716" w:type="dxa"/>
            <w:vAlign w:val="center"/>
          </w:tcPr>
          <w:p w14:paraId="1370E7FC" w14:textId="77777777" w:rsidR="00D05040" w:rsidRPr="00D05040" w:rsidRDefault="00D05040" w:rsidP="005E70F5">
            <w:pPr>
              <w:jc w:val="right"/>
            </w:pPr>
            <w:r w:rsidRPr="00D05040">
              <w:t>150</w:t>
            </w:r>
          </w:p>
        </w:tc>
      </w:tr>
      <w:tr w:rsidR="00D05040" w:rsidRPr="00D05040" w14:paraId="126D755D" w14:textId="77777777" w:rsidTr="005E70F5">
        <w:trPr>
          <w:cantSplit/>
        </w:trPr>
        <w:tc>
          <w:tcPr>
            <w:tcW w:w="2944" w:type="dxa"/>
            <w:vAlign w:val="center"/>
          </w:tcPr>
          <w:p w14:paraId="6FB0A3B2" w14:textId="77777777" w:rsidR="00D05040" w:rsidRPr="00D05040" w:rsidRDefault="00D05040" w:rsidP="00D05040">
            <w:r w:rsidRPr="00D05040">
              <w:t>Chrysene</w:t>
            </w:r>
          </w:p>
        </w:tc>
        <w:tc>
          <w:tcPr>
            <w:tcW w:w="2350" w:type="dxa"/>
            <w:vAlign w:val="center"/>
          </w:tcPr>
          <w:p w14:paraId="6684DCAC"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121299D0" w14:textId="77777777" w:rsidR="00D05040" w:rsidRPr="00D05040" w:rsidRDefault="00D05040" w:rsidP="005E70F5">
            <w:pPr>
              <w:jc w:val="right"/>
            </w:pPr>
            <w:r w:rsidRPr="00D05040">
              <w:t>8270</w:t>
            </w:r>
          </w:p>
        </w:tc>
        <w:tc>
          <w:tcPr>
            <w:tcW w:w="1716" w:type="dxa"/>
            <w:vAlign w:val="center"/>
          </w:tcPr>
          <w:p w14:paraId="6EA3868B" w14:textId="77777777" w:rsidR="00D05040" w:rsidRPr="00D05040" w:rsidRDefault="00D05040" w:rsidP="005E70F5">
            <w:pPr>
              <w:jc w:val="right"/>
            </w:pPr>
            <w:r w:rsidRPr="00D05040">
              <w:t>150</w:t>
            </w:r>
          </w:p>
        </w:tc>
      </w:tr>
      <w:tr w:rsidR="00D05040" w:rsidRPr="00D05040" w14:paraId="50EC9A9D" w14:textId="77777777" w:rsidTr="005E70F5">
        <w:trPr>
          <w:cantSplit/>
        </w:trPr>
        <w:tc>
          <w:tcPr>
            <w:tcW w:w="2944" w:type="dxa"/>
            <w:vAlign w:val="center"/>
          </w:tcPr>
          <w:p w14:paraId="0C3C35CC" w14:textId="77777777" w:rsidR="00D05040" w:rsidRPr="00D05040" w:rsidRDefault="00D05040" w:rsidP="00D05040">
            <w:r w:rsidRPr="00D05040">
              <w:t>Fluoranthene</w:t>
            </w:r>
          </w:p>
        </w:tc>
        <w:tc>
          <w:tcPr>
            <w:tcW w:w="2350" w:type="dxa"/>
            <w:vAlign w:val="center"/>
          </w:tcPr>
          <w:p w14:paraId="7CE891BF"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012C46E6" w14:textId="77777777" w:rsidR="00D05040" w:rsidRPr="00D05040" w:rsidRDefault="00D05040" w:rsidP="005E70F5">
            <w:pPr>
              <w:jc w:val="right"/>
            </w:pPr>
            <w:r w:rsidRPr="00D05040">
              <w:t>8270</w:t>
            </w:r>
          </w:p>
        </w:tc>
        <w:tc>
          <w:tcPr>
            <w:tcW w:w="1716" w:type="dxa"/>
            <w:vAlign w:val="center"/>
          </w:tcPr>
          <w:p w14:paraId="1AA8986F" w14:textId="77777777" w:rsidR="00D05040" w:rsidRPr="00D05040" w:rsidRDefault="00D05040" w:rsidP="005E70F5">
            <w:pPr>
              <w:jc w:val="right"/>
            </w:pPr>
            <w:r w:rsidRPr="00D05040">
              <w:t>150</w:t>
            </w:r>
          </w:p>
        </w:tc>
      </w:tr>
      <w:tr w:rsidR="00D05040" w:rsidRPr="00D05040" w14:paraId="063CA3E8" w14:textId="77777777" w:rsidTr="005E70F5">
        <w:trPr>
          <w:cantSplit/>
        </w:trPr>
        <w:tc>
          <w:tcPr>
            <w:tcW w:w="2944" w:type="dxa"/>
            <w:vAlign w:val="center"/>
          </w:tcPr>
          <w:p w14:paraId="1FF45889" w14:textId="77777777" w:rsidR="00D05040" w:rsidRPr="00D05040" w:rsidRDefault="00D05040" w:rsidP="00D05040">
            <w:r w:rsidRPr="00D05040">
              <w:t>Fluorene</w:t>
            </w:r>
          </w:p>
        </w:tc>
        <w:tc>
          <w:tcPr>
            <w:tcW w:w="2350" w:type="dxa"/>
            <w:vAlign w:val="center"/>
          </w:tcPr>
          <w:p w14:paraId="7BF53351"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vAlign w:val="center"/>
          </w:tcPr>
          <w:p w14:paraId="08BEA96F" w14:textId="77777777" w:rsidR="00D05040" w:rsidRPr="00D05040" w:rsidRDefault="00D05040" w:rsidP="005E70F5">
            <w:pPr>
              <w:jc w:val="right"/>
            </w:pPr>
            <w:r w:rsidRPr="00D05040">
              <w:t>8270</w:t>
            </w:r>
          </w:p>
        </w:tc>
        <w:tc>
          <w:tcPr>
            <w:tcW w:w="1716" w:type="dxa"/>
            <w:vAlign w:val="center"/>
          </w:tcPr>
          <w:p w14:paraId="1576B64F" w14:textId="77777777" w:rsidR="00D05040" w:rsidRPr="00D05040" w:rsidRDefault="00D05040" w:rsidP="005E70F5">
            <w:pPr>
              <w:jc w:val="right"/>
            </w:pPr>
            <w:r w:rsidRPr="00D05040">
              <w:t>150</w:t>
            </w:r>
          </w:p>
        </w:tc>
      </w:tr>
      <w:tr w:rsidR="00D05040" w:rsidRPr="00D05040" w14:paraId="4BD5CCFF" w14:textId="77777777" w:rsidTr="005E70F5">
        <w:trPr>
          <w:cantSplit/>
        </w:trPr>
        <w:tc>
          <w:tcPr>
            <w:tcW w:w="2944" w:type="dxa"/>
            <w:tcBorders>
              <w:top w:val="single" w:sz="4" w:space="0" w:color="auto"/>
              <w:left w:val="single" w:sz="4" w:space="0" w:color="auto"/>
              <w:bottom w:val="single" w:sz="4" w:space="0" w:color="auto"/>
              <w:right w:val="single" w:sz="4" w:space="0" w:color="auto"/>
            </w:tcBorders>
          </w:tcPr>
          <w:p w14:paraId="5F68BF64" w14:textId="77777777" w:rsidR="00D05040" w:rsidRPr="00D05040" w:rsidRDefault="00D05040" w:rsidP="00D05040">
            <w:r w:rsidRPr="00D05040">
              <w:t>Naphthalene</w:t>
            </w:r>
          </w:p>
        </w:tc>
        <w:tc>
          <w:tcPr>
            <w:tcW w:w="2350" w:type="dxa"/>
            <w:tcBorders>
              <w:top w:val="single" w:sz="4" w:space="0" w:color="auto"/>
              <w:left w:val="single" w:sz="4" w:space="0" w:color="auto"/>
              <w:bottom w:val="single" w:sz="4" w:space="0" w:color="auto"/>
              <w:right w:val="single" w:sz="4" w:space="0" w:color="auto"/>
            </w:tcBorders>
            <w:vAlign w:val="center"/>
          </w:tcPr>
          <w:p w14:paraId="50833D70"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tcBorders>
              <w:top w:val="single" w:sz="4" w:space="0" w:color="auto"/>
              <w:left w:val="single" w:sz="4" w:space="0" w:color="auto"/>
              <w:bottom w:val="single" w:sz="4" w:space="0" w:color="auto"/>
              <w:right w:val="single" w:sz="4" w:space="0" w:color="auto"/>
            </w:tcBorders>
            <w:vAlign w:val="center"/>
          </w:tcPr>
          <w:p w14:paraId="55D8D0EC" w14:textId="77777777" w:rsidR="00D05040" w:rsidRPr="00D05040" w:rsidRDefault="00D05040" w:rsidP="005E70F5">
            <w:pPr>
              <w:jc w:val="right"/>
            </w:pPr>
            <w:r w:rsidRPr="00D05040">
              <w:t>8270</w:t>
            </w:r>
          </w:p>
        </w:tc>
        <w:tc>
          <w:tcPr>
            <w:tcW w:w="1716" w:type="dxa"/>
            <w:tcBorders>
              <w:top w:val="single" w:sz="4" w:space="0" w:color="auto"/>
              <w:left w:val="single" w:sz="4" w:space="0" w:color="auto"/>
              <w:bottom w:val="single" w:sz="4" w:space="0" w:color="auto"/>
              <w:right w:val="single" w:sz="4" w:space="0" w:color="auto"/>
            </w:tcBorders>
            <w:vAlign w:val="center"/>
          </w:tcPr>
          <w:p w14:paraId="79D3C266" w14:textId="77777777" w:rsidR="00D05040" w:rsidRPr="00D05040" w:rsidRDefault="00D05040" w:rsidP="005E70F5">
            <w:pPr>
              <w:jc w:val="right"/>
            </w:pPr>
            <w:r w:rsidRPr="00D05040">
              <w:t>150</w:t>
            </w:r>
          </w:p>
        </w:tc>
      </w:tr>
      <w:tr w:rsidR="00D05040" w:rsidRPr="00D05040" w14:paraId="51110276" w14:textId="77777777" w:rsidTr="005E70F5">
        <w:trPr>
          <w:cantSplit/>
        </w:trPr>
        <w:tc>
          <w:tcPr>
            <w:tcW w:w="2944" w:type="dxa"/>
            <w:tcBorders>
              <w:top w:val="single" w:sz="4" w:space="0" w:color="auto"/>
              <w:left w:val="single" w:sz="4" w:space="0" w:color="auto"/>
              <w:bottom w:val="single" w:sz="4" w:space="0" w:color="auto"/>
              <w:right w:val="single" w:sz="4" w:space="0" w:color="auto"/>
            </w:tcBorders>
          </w:tcPr>
          <w:p w14:paraId="64263BE9" w14:textId="77777777" w:rsidR="00D05040" w:rsidRPr="00D05040" w:rsidRDefault="00D05040" w:rsidP="00D05040">
            <w:r w:rsidRPr="00D05040">
              <w:t>Phenanthrene</w:t>
            </w:r>
          </w:p>
        </w:tc>
        <w:tc>
          <w:tcPr>
            <w:tcW w:w="2350" w:type="dxa"/>
            <w:tcBorders>
              <w:top w:val="single" w:sz="4" w:space="0" w:color="auto"/>
              <w:left w:val="single" w:sz="4" w:space="0" w:color="auto"/>
              <w:bottom w:val="single" w:sz="4" w:space="0" w:color="auto"/>
              <w:right w:val="single" w:sz="4" w:space="0" w:color="auto"/>
            </w:tcBorders>
            <w:vAlign w:val="center"/>
          </w:tcPr>
          <w:p w14:paraId="29D53B5A"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tcBorders>
              <w:top w:val="single" w:sz="4" w:space="0" w:color="auto"/>
              <w:left w:val="single" w:sz="4" w:space="0" w:color="auto"/>
              <w:bottom w:val="single" w:sz="4" w:space="0" w:color="auto"/>
              <w:right w:val="single" w:sz="4" w:space="0" w:color="auto"/>
            </w:tcBorders>
            <w:vAlign w:val="center"/>
          </w:tcPr>
          <w:p w14:paraId="7452C023" w14:textId="77777777" w:rsidR="00D05040" w:rsidRPr="00D05040" w:rsidRDefault="00D05040" w:rsidP="005E70F5">
            <w:pPr>
              <w:jc w:val="right"/>
            </w:pPr>
            <w:r w:rsidRPr="00D05040">
              <w:t>8270</w:t>
            </w:r>
          </w:p>
        </w:tc>
        <w:tc>
          <w:tcPr>
            <w:tcW w:w="1716" w:type="dxa"/>
            <w:tcBorders>
              <w:top w:val="single" w:sz="4" w:space="0" w:color="auto"/>
              <w:left w:val="single" w:sz="4" w:space="0" w:color="auto"/>
              <w:bottom w:val="single" w:sz="4" w:space="0" w:color="auto"/>
              <w:right w:val="single" w:sz="4" w:space="0" w:color="auto"/>
            </w:tcBorders>
            <w:vAlign w:val="center"/>
          </w:tcPr>
          <w:p w14:paraId="25A1F3C1" w14:textId="77777777" w:rsidR="00D05040" w:rsidRPr="00D05040" w:rsidRDefault="00D05040" w:rsidP="005E70F5">
            <w:pPr>
              <w:jc w:val="right"/>
            </w:pPr>
            <w:r w:rsidRPr="00D05040">
              <w:t>150</w:t>
            </w:r>
          </w:p>
        </w:tc>
      </w:tr>
      <w:tr w:rsidR="00D05040" w:rsidRPr="00D05040" w14:paraId="19938BFF" w14:textId="77777777" w:rsidTr="005E70F5">
        <w:trPr>
          <w:cantSplit/>
        </w:trPr>
        <w:tc>
          <w:tcPr>
            <w:tcW w:w="2944" w:type="dxa"/>
            <w:tcBorders>
              <w:top w:val="single" w:sz="4" w:space="0" w:color="auto"/>
              <w:left w:val="single" w:sz="4" w:space="0" w:color="auto"/>
              <w:bottom w:val="single" w:sz="4" w:space="0" w:color="auto"/>
              <w:right w:val="single" w:sz="4" w:space="0" w:color="auto"/>
            </w:tcBorders>
          </w:tcPr>
          <w:p w14:paraId="1498506C" w14:textId="77777777" w:rsidR="00D05040" w:rsidRPr="00D05040" w:rsidRDefault="00D05040" w:rsidP="00D05040">
            <w:r w:rsidRPr="00D05040">
              <w:t>Pyrene</w:t>
            </w:r>
          </w:p>
        </w:tc>
        <w:tc>
          <w:tcPr>
            <w:tcW w:w="2350" w:type="dxa"/>
            <w:tcBorders>
              <w:top w:val="single" w:sz="4" w:space="0" w:color="auto"/>
              <w:left w:val="single" w:sz="4" w:space="0" w:color="auto"/>
              <w:bottom w:val="single" w:sz="4" w:space="0" w:color="auto"/>
              <w:right w:val="single" w:sz="4" w:space="0" w:color="auto"/>
            </w:tcBorders>
            <w:vAlign w:val="center"/>
          </w:tcPr>
          <w:p w14:paraId="3251F3C3"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350" w:type="dxa"/>
            <w:tcBorders>
              <w:top w:val="single" w:sz="4" w:space="0" w:color="auto"/>
              <w:left w:val="single" w:sz="4" w:space="0" w:color="auto"/>
              <w:bottom w:val="single" w:sz="4" w:space="0" w:color="auto"/>
              <w:right w:val="single" w:sz="4" w:space="0" w:color="auto"/>
            </w:tcBorders>
            <w:vAlign w:val="center"/>
          </w:tcPr>
          <w:p w14:paraId="0D013FFB" w14:textId="77777777" w:rsidR="00D05040" w:rsidRPr="00D05040" w:rsidRDefault="00D05040" w:rsidP="005E70F5">
            <w:pPr>
              <w:jc w:val="right"/>
            </w:pPr>
            <w:r w:rsidRPr="00D05040">
              <w:t>8270</w:t>
            </w:r>
          </w:p>
        </w:tc>
        <w:tc>
          <w:tcPr>
            <w:tcW w:w="1716" w:type="dxa"/>
            <w:tcBorders>
              <w:top w:val="single" w:sz="4" w:space="0" w:color="auto"/>
              <w:left w:val="single" w:sz="4" w:space="0" w:color="auto"/>
              <w:bottom w:val="single" w:sz="4" w:space="0" w:color="auto"/>
              <w:right w:val="single" w:sz="4" w:space="0" w:color="auto"/>
            </w:tcBorders>
            <w:vAlign w:val="center"/>
          </w:tcPr>
          <w:p w14:paraId="0400463F" w14:textId="77777777" w:rsidR="00D05040" w:rsidRPr="00D05040" w:rsidRDefault="00D05040" w:rsidP="005E70F5">
            <w:pPr>
              <w:jc w:val="right"/>
            </w:pPr>
            <w:r w:rsidRPr="00D05040">
              <w:t>150</w:t>
            </w:r>
          </w:p>
        </w:tc>
      </w:tr>
    </w:tbl>
    <w:p w14:paraId="4C6E7673" w14:textId="77777777" w:rsidR="00D05040" w:rsidRPr="00D05040" w:rsidRDefault="00D05040" w:rsidP="00D05040">
      <w:r w:rsidRPr="00D05040">
        <w:br w:type="page"/>
      </w:r>
    </w:p>
    <w:tbl>
      <w:tblPr>
        <w:tblW w:w="9796" w:type="dxa"/>
        <w:jc w:val="center"/>
        <w:tblLayout w:type="fixed"/>
        <w:tblCellMar>
          <w:left w:w="58" w:type="dxa"/>
          <w:right w:w="58" w:type="dxa"/>
        </w:tblCellMar>
        <w:tblLook w:val="01E0" w:firstRow="1" w:lastRow="1" w:firstColumn="1" w:lastColumn="1" w:noHBand="0" w:noVBand="0"/>
      </w:tblPr>
      <w:tblGrid>
        <w:gridCol w:w="3865"/>
        <w:gridCol w:w="1977"/>
        <w:gridCol w:w="1977"/>
        <w:gridCol w:w="1977"/>
      </w:tblGrid>
      <w:tr w:rsidR="00D05040" w:rsidRPr="00D05040" w14:paraId="5A951633"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vAlign w:val="center"/>
          </w:tcPr>
          <w:p w14:paraId="44C2F830" w14:textId="77777777" w:rsidR="00D05040" w:rsidRPr="00D05040" w:rsidRDefault="00D05040" w:rsidP="00D05040">
            <w:pPr>
              <w:rPr>
                <w:i/>
                <w:iCs/>
              </w:rPr>
            </w:pPr>
            <w:r w:rsidRPr="00D05040">
              <w:rPr>
                <w:b/>
                <w:bCs/>
              </w:rPr>
              <w:lastRenderedPageBreak/>
              <w:t>Parameter</w:t>
            </w:r>
          </w:p>
        </w:tc>
        <w:tc>
          <w:tcPr>
            <w:tcW w:w="1977" w:type="dxa"/>
            <w:tcBorders>
              <w:top w:val="single" w:sz="4" w:space="0" w:color="auto"/>
              <w:left w:val="single" w:sz="4" w:space="0" w:color="auto"/>
              <w:bottom w:val="single" w:sz="4" w:space="0" w:color="auto"/>
              <w:right w:val="single" w:sz="4" w:space="0" w:color="auto"/>
            </w:tcBorders>
            <w:vAlign w:val="center"/>
          </w:tcPr>
          <w:p w14:paraId="06B81E2F" w14:textId="77777777" w:rsidR="00D05040" w:rsidRPr="00D05040" w:rsidRDefault="00D05040" w:rsidP="005E70F5">
            <w:pPr>
              <w:jc w:val="right"/>
            </w:pPr>
            <w:r w:rsidRPr="00D05040">
              <w:rPr>
                <w:b/>
                <w:bCs/>
              </w:rPr>
              <w:t>MAL</w:t>
            </w:r>
          </w:p>
        </w:tc>
        <w:tc>
          <w:tcPr>
            <w:tcW w:w="1977" w:type="dxa"/>
            <w:tcBorders>
              <w:top w:val="single" w:sz="4" w:space="0" w:color="auto"/>
              <w:left w:val="single" w:sz="4" w:space="0" w:color="auto"/>
              <w:bottom w:val="single" w:sz="4" w:space="0" w:color="auto"/>
              <w:right w:val="single" w:sz="4" w:space="0" w:color="auto"/>
            </w:tcBorders>
            <w:vAlign w:val="center"/>
          </w:tcPr>
          <w:p w14:paraId="606AB542" w14:textId="77777777" w:rsidR="00D05040" w:rsidRPr="00D05040" w:rsidRDefault="00D05040" w:rsidP="005E70F5">
            <w:pPr>
              <w:jc w:val="right"/>
            </w:pPr>
            <w:r w:rsidRPr="00D05040">
              <w:rPr>
                <w:b/>
                <w:bCs/>
              </w:rPr>
              <w:t>Method</w:t>
            </w:r>
          </w:p>
        </w:tc>
        <w:tc>
          <w:tcPr>
            <w:tcW w:w="1977" w:type="dxa"/>
            <w:tcBorders>
              <w:top w:val="single" w:sz="4" w:space="0" w:color="auto"/>
              <w:left w:val="single" w:sz="4" w:space="0" w:color="auto"/>
              <w:bottom w:val="single" w:sz="4" w:space="0" w:color="auto"/>
              <w:right w:val="single" w:sz="4" w:space="0" w:color="auto"/>
            </w:tcBorders>
            <w:vAlign w:val="center"/>
          </w:tcPr>
          <w:p w14:paraId="78B88A0D" w14:textId="77777777" w:rsidR="00D05040" w:rsidRPr="00D05040" w:rsidRDefault="00D05040" w:rsidP="005E70F5">
            <w:pPr>
              <w:jc w:val="right"/>
            </w:pPr>
            <w:r w:rsidRPr="00D05040">
              <w:rPr>
                <w:b/>
                <w:bCs/>
              </w:rPr>
              <w:t>MDL</w:t>
            </w:r>
          </w:p>
        </w:tc>
      </w:tr>
      <w:tr w:rsidR="00D05040" w:rsidRPr="00D05040" w14:paraId="699ED1D2"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24817793" w14:textId="77777777" w:rsidR="00D05040" w:rsidRPr="00D05040" w:rsidRDefault="00D05040" w:rsidP="00D05040">
            <w:pPr>
              <w:rPr>
                <w:i/>
                <w:iCs/>
              </w:rPr>
            </w:pPr>
            <w:r w:rsidRPr="00D05040">
              <w:rPr>
                <w:i/>
                <w:iCs/>
              </w:rPr>
              <w:t>VOLATILES*</w:t>
            </w:r>
          </w:p>
        </w:tc>
        <w:tc>
          <w:tcPr>
            <w:tcW w:w="1977" w:type="dxa"/>
            <w:tcBorders>
              <w:top w:val="single" w:sz="4" w:space="0" w:color="auto"/>
              <w:left w:val="single" w:sz="4" w:space="0" w:color="auto"/>
              <w:bottom w:val="single" w:sz="4" w:space="0" w:color="auto"/>
              <w:right w:val="single" w:sz="4" w:space="0" w:color="auto"/>
            </w:tcBorders>
            <w:vAlign w:val="center"/>
          </w:tcPr>
          <w:p w14:paraId="15D4FC1A" w14:textId="77777777" w:rsidR="00D05040" w:rsidRPr="00D05040" w:rsidRDefault="00D05040" w:rsidP="005E70F5">
            <w:pPr>
              <w:jc w:val="right"/>
            </w:pPr>
          </w:p>
        </w:tc>
        <w:tc>
          <w:tcPr>
            <w:tcW w:w="1977" w:type="dxa"/>
            <w:tcBorders>
              <w:top w:val="single" w:sz="4" w:space="0" w:color="auto"/>
              <w:left w:val="single" w:sz="4" w:space="0" w:color="auto"/>
              <w:bottom w:val="single" w:sz="4" w:space="0" w:color="auto"/>
              <w:right w:val="single" w:sz="4" w:space="0" w:color="auto"/>
            </w:tcBorders>
            <w:vAlign w:val="center"/>
          </w:tcPr>
          <w:p w14:paraId="26D81FAE" w14:textId="77777777" w:rsidR="00D05040" w:rsidRPr="00D05040" w:rsidRDefault="00D05040" w:rsidP="005E70F5">
            <w:pPr>
              <w:jc w:val="right"/>
            </w:pPr>
          </w:p>
        </w:tc>
        <w:tc>
          <w:tcPr>
            <w:tcW w:w="1977" w:type="dxa"/>
            <w:tcBorders>
              <w:top w:val="single" w:sz="4" w:space="0" w:color="auto"/>
              <w:left w:val="single" w:sz="4" w:space="0" w:color="auto"/>
              <w:bottom w:val="single" w:sz="4" w:space="0" w:color="auto"/>
              <w:right w:val="single" w:sz="4" w:space="0" w:color="auto"/>
            </w:tcBorders>
            <w:vAlign w:val="center"/>
          </w:tcPr>
          <w:p w14:paraId="4C440C75" w14:textId="77777777" w:rsidR="00D05040" w:rsidRPr="00D05040" w:rsidRDefault="00D05040" w:rsidP="005E70F5">
            <w:pPr>
              <w:jc w:val="right"/>
            </w:pPr>
          </w:p>
        </w:tc>
      </w:tr>
      <w:tr w:rsidR="00D05040" w:rsidRPr="00D05040" w14:paraId="78C6C025"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0CE46605" w14:textId="77777777" w:rsidR="00D05040" w:rsidRPr="00D05040" w:rsidRDefault="00D05040" w:rsidP="00D05040">
            <w:r w:rsidRPr="00D05040">
              <w:t>Acrylonitrile</w:t>
            </w:r>
          </w:p>
        </w:tc>
        <w:tc>
          <w:tcPr>
            <w:tcW w:w="1977" w:type="dxa"/>
            <w:tcBorders>
              <w:top w:val="single" w:sz="4" w:space="0" w:color="auto"/>
              <w:left w:val="single" w:sz="4" w:space="0" w:color="auto"/>
              <w:bottom w:val="single" w:sz="4" w:space="0" w:color="auto"/>
              <w:right w:val="single" w:sz="4" w:space="0" w:color="auto"/>
            </w:tcBorders>
            <w:vAlign w:val="center"/>
          </w:tcPr>
          <w:p w14:paraId="312A838B" w14:textId="77777777" w:rsidR="00D05040" w:rsidRPr="00D05040" w:rsidRDefault="00D05040" w:rsidP="005E70F5">
            <w:pPr>
              <w:jc w:val="right"/>
            </w:pPr>
            <w:r w:rsidRPr="00D05040">
              <w:t xml:space="preserve">100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4705280A"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2BDDD87B" w14:textId="77777777" w:rsidR="00D05040" w:rsidRPr="00D05040" w:rsidRDefault="00D05040" w:rsidP="005E70F5">
            <w:pPr>
              <w:jc w:val="right"/>
            </w:pPr>
            <w:r w:rsidRPr="00D05040">
              <w:t>100</w:t>
            </w:r>
          </w:p>
        </w:tc>
      </w:tr>
      <w:tr w:rsidR="00D05040" w:rsidRPr="00D05040" w14:paraId="0B661017"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7BC646FF" w14:textId="77777777" w:rsidR="00D05040" w:rsidRPr="00D05040" w:rsidRDefault="00D05040" w:rsidP="00D05040">
            <w:r w:rsidRPr="00D05040">
              <w:t>Benzene</w:t>
            </w:r>
          </w:p>
        </w:tc>
        <w:tc>
          <w:tcPr>
            <w:tcW w:w="1977" w:type="dxa"/>
            <w:tcBorders>
              <w:top w:val="single" w:sz="4" w:space="0" w:color="auto"/>
              <w:left w:val="single" w:sz="4" w:space="0" w:color="auto"/>
              <w:bottom w:val="single" w:sz="4" w:space="0" w:color="auto"/>
              <w:right w:val="single" w:sz="4" w:space="0" w:color="auto"/>
            </w:tcBorders>
            <w:vAlign w:val="center"/>
          </w:tcPr>
          <w:p w14:paraId="009E92B6"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5E6EFD26"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62F27B03" w14:textId="77777777" w:rsidR="00D05040" w:rsidRPr="00D05040" w:rsidRDefault="00D05040" w:rsidP="005E70F5">
            <w:pPr>
              <w:jc w:val="right"/>
            </w:pPr>
            <w:r w:rsidRPr="00D05040">
              <w:t>10</w:t>
            </w:r>
          </w:p>
        </w:tc>
      </w:tr>
      <w:tr w:rsidR="00D05040" w:rsidRPr="00D05040" w14:paraId="0D01462E"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6583E858" w14:textId="77777777" w:rsidR="00D05040" w:rsidRPr="00D05040" w:rsidRDefault="00D05040" w:rsidP="00D05040">
            <w:r w:rsidRPr="00D05040">
              <w:t>Carbon Tetrachloride</w:t>
            </w:r>
          </w:p>
        </w:tc>
        <w:tc>
          <w:tcPr>
            <w:tcW w:w="1977" w:type="dxa"/>
            <w:tcBorders>
              <w:top w:val="single" w:sz="4" w:space="0" w:color="auto"/>
              <w:left w:val="single" w:sz="4" w:space="0" w:color="auto"/>
              <w:bottom w:val="single" w:sz="4" w:space="0" w:color="auto"/>
              <w:right w:val="single" w:sz="4" w:space="0" w:color="auto"/>
            </w:tcBorders>
            <w:vAlign w:val="center"/>
          </w:tcPr>
          <w:p w14:paraId="10755555"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00575DCC"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32B60C43" w14:textId="77777777" w:rsidR="00D05040" w:rsidRPr="00D05040" w:rsidRDefault="00D05040" w:rsidP="005E70F5">
            <w:pPr>
              <w:jc w:val="right"/>
            </w:pPr>
            <w:r w:rsidRPr="00D05040">
              <w:t>10</w:t>
            </w:r>
          </w:p>
        </w:tc>
      </w:tr>
      <w:tr w:rsidR="00D05040" w:rsidRPr="00D05040" w14:paraId="388096F4"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04EDFA6D" w14:textId="77777777" w:rsidR="00D05040" w:rsidRPr="00D05040" w:rsidRDefault="00D05040" w:rsidP="00D05040">
            <w:r w:rsidRPr="00D05040">
              <w:t>Chlorobenzene</w:t>
            </w:r>
          </w:p>
        </w:tc>
        <w:tc>
          <w:tcPr>
            <w:tcW w:w="1977" w:type="dxa"/>
            <w:tcBorders>
              <w:top w:val="single" w:sz="4" w:space="0" w:color="auto"/>
              <w:left w:val="single" w:sz="4" w:space="0" w:color="auto"/>
              <w:bottom w:val="single" w:sz="4" w:space="0" w:color="auto"/>
              <w:right w:val="single" w:sz="4" w:space="0" w:color="auto"/>
            </w:tcBorders>
            <w:vAlign w:val="center"/>
          </w:tcPr>
          <w:p w14:paraId="38ACE56A"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5BE9E7BA"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376BAAB4" w14:textId="77777777" w:rsidR="00D05040" w:rsidRPr="00D05040" w:rsidRDefault="00D05040" w:rsidP="005E70F5">
            <w:pPr>
              <w:jc w:val="right"/>
            </w:pPr>
            <w:r w:rsidRPr="00D05040">
              <w:t>10</w:t>
            </w:r>
          </w:p>
        </w:tc>
      </w:tr>
      <w:tr w:rsidR="00D05040" w:rsidRPr="00D05040" w14:paraId="044773A1"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382BE722" w14:textId="77777777" w:rsidR="00D05040" w:rsidRPr="00D05040" w:rsidRDefault="00D05040" w:rsidP="00D05040">
            <w:r w:rsidRPr="00D05040">
              <w:t>Chloroethane</w:t>
            </w:r>
          </w:p>
        </w:tc>
        <w:tc>
          <w:tcPr>
            <w:tcW w:w="1977" w:type="dxa"/>
            <w:tcBorders>
              <w:top w:val="single" w:sz="4" w:space="0" w:color="auto"/>
              <w:left w:val="single" w:sz="4" w:space="0" w:color="auto"/>
              <w:bottom w:val="single" w:sz="4" w:space="0" w:color="auto"/>
              <w:right w:val="single" w:sz="4" w:space="0" w:color="auto"/>
            </w:tcBorders>
            <w:vAlign w:val="center"/>
          </w:tcPr>
          <w:p w14:paraId="074ECAB0"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74C2726A"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62AC3A5A" w14:textId="77777777" w:rsidR="00D05040" w:rsidRPr="00D05040" w:rsidRDefault="00D05040" w:rsidP="005E70F5">
            <w:pPr>
              <w:jc w:val="right"/>
            </w:pPr>
            <w:r w:rsidRPr="00D05040">
              <w:t>10</w:t>
            </w:r>
          </w:p>
        </w:tc>
      </w:tr>
      <w:tr w:rsidR="00D05040" w:rsidRPr="00D05040" w14:paraId="757905FD"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442B8E4D" w14:textId="77777777" w:rsidR="00D05040" w:rsidRPr="00D05040" w:rsidRDefault="00D05040" w:rsidP="00D05040">
            <w:r w:rsidRPr="00D05040">
              <w:t>Chloroform</w:t>
            </w:r>
          </w:p>
        </w:tc>
        <w:tc>
          <w:tcPr>
            <w:tcW w:w="1977" w:type="dxa"/>
            <w:tcBorders>
              <w:top w:val="single" w:sz="4" w:space="0" w:color="auto"/>
              <w:left w:val="single" w:sz="4" w:space="0" w:color="auto"/>
              <w:bottom w:val="single" w:sz="4" w:space="0" w:color="auto"/>
              <w:right w:val="single" w:sz="4" w:space="0" w:color="auto"/>
            </w:tcBorders>
            <w:vAlign w:val="center"/>
          </w:tcPr>
          <w:p w14:paraId="55FEFD42"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3246AC49"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5C4C4828" w14:textId="77777777" w:rsidR="00D05040" w:rsidRPr="00D05040" w:rsidRDefault="00D05040" w:rsidP="005E70F5">
            <w:pPr>
              <w:jc w:val="right"/>
            </w:pPr>
            <w:r w:rsidRPr="00D05040">
              <w:t>10</w:t>
            </w:r>
          </w:p>
        </w:tc>
      </w:tr>
      <w:tr w:rsidR="00D05040" w:rsidRPr="00D05040" w14:paraId="137AFB25"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3EE7A47C" w14:textId="77777777" w:rsidR="00D05040" w:rsidRPr="00D05040" w:rsidRDefault="00D05040" w:rsidP="00D05040">
            <w:r w:rsidRPr="00D05040">
              <w:t>Chloromethane</w:t>
            </w:r>
          </w:p>
        </w:tc>
        <w:tc>
          <w:tcPr>
            <w:tcW w:w="1977" w:type="dxa"/>
            <w:tcBorders>
              <w:top w:val="single" w:sz="4" w:space="0" w:color="auto"/>
              <w:left w:val="single" w:sz="4" w:space="0" w:color="auto"/>
              <w:bottom w:val="single" w:sz="4" w:space="0" w:color="auto"/>
              <w:right w:val="single" w:sz="4" w:space="0" w:color="auto"/>
            </w:tcBorders>
            <w:vAlign w:val="center"/>
          </w:tcPr>
          <w:p w14:paraId="579E0056"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637FD488"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3A0957D3" w14:textId="77777777" w:rsidR="00D05040" w:rsidRPr="00D05040" w:rsidRDefault="00D05040" w:rsidP="005E70F5">
            <w:pPr>
              <w:jc w:val="right"/>
            </w:pPr>
            <w:r w:rsidRPr="00D05040">
              <w:t>10</w:t>
            </w:r>
          </w:p>
        </w:tc>
      </w:tr>
      <w:tr w:rsidR="00D05040" w:rsidRPr="00D05040" w14:paraId="1C6EA390"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70016479" w14:textId="77777777" w:rsidR="00D05040" w:rsidRPr="00D05040" w:rsidRDefault="00D05040" w:rsidP="00D05040">
            <w:r w:rsidRPr="00D05040">
              <w:t>1,1-Dichloroethane</w:t>
            </w:r>
          </w:p>
        </w:tc>
        <w:tc>
          <w:tcPr>
            <w:tcW w:w="1977" w:type="dxa"/>
            <w:tcBorders>
              <w:top w:val="single" w:sz="4" w:space="0" w:color="auto"/>
              <w:left w:val="single" w:sz="4" w:space="0" w:color="auto"/>
              <w:bottom w:val="single" w:sz="4" w:space="0" w:color="auto"/>
              <w:right w:val="single" w:sz="4" w:space="0" w:color="auto"/>
            </w:tcBorders>
            <w:vAlign w:val="center"/>
          </w:tcPr>
          <w:p w14:paraId="00787258"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27C73B2A"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21357FA5" w14:textId="77777777" w:rsidR="00D05040" w:rsidRPr="00D05040" w:rsidRDefault="00D05040" w:rsidP="005E70F5">
            <w:pPr>
              <w:jc w:val="right"/>
            </w:pPr>
            <w:r w:rsidRPr="00D05040">
              <w:t>10</w:t>
            </w:r>
          </w:p>
        </w:tc>
      </w:tr>
      <w:tr w:rsidR="00D05040" w:rsidRPr="00D05040" w14:paraId="2EB3379B"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5B859980" w14:textId="77777777" w:rsidR="00D05040" w:rsidRPr="00D05040" w:rsidRDefault="00D05040" w:rsidP="00D05040">
            <w:r w:rsidRPr="00D05040">
              <w:t>1,2-Dichloroethane</w:t>
            </w:r>
          </w:p>
        </w:tc>
        <w:tc>
          <w:tcPr>
            <w:tcW w:w="1977" w:type="dxa"/>
            <w:tcBorders>
              <w:top w:val="single" w:sz="4" w:space="0" w:color="auto"/>
              <w:left w:val="single" w:sz="4" w:space="0" w:color="auto"/>
              <w:bottom w:val="single" w:sz="4" w:space="0" w:color="auto"/>
              <w:right w:val="single" w:sz="4" w:space="0" w:color="auto"/>
            </w:tcBorders>
            <w:vAlign w:val="center"/>
          </w:tcPr>
          <w:p w14:paraId="2F5E9EF4"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5C04B188"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3B1BA5C5" w14:textId="77777777" w:rsidR="00D05040" w:rsidRPr="00D05040" w:rsidRDefault="00D05040" w:rsidP="005E70F5">
            <w:pPr>
              <w:jc w:val="right"/>
            </w:pPr>
            <w:r w:rsidRPr="00D05040">
              <w:t>10</w:t>
            </w:r>
          </w:p>
        </w:tc>
      </w:tr>
      <w:tr w:rsidR="00D05040" w:rsidRPr="00D05040" w14:paraId="3AE14341"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2C690243" w14:textId="77777777" w:rsidR="00D05040" w:rsidRPr="00D05040" w:rsidRDefault="00D05040" w:rsidP="00D05040">
            <w:r w:rsidRPr="00D05040">
              <w:t>1,1-Dichloroethene</w:t>
            </w:r>
          </w:p>
        </w:tc>
        <w:tc>
          <w:tcPr>
            <w:tcW w:w="1977" w:type="dxa"/>
            <w:tcBorders>
              <w:top w:val="single" w:sz="4" w:space="0" w:color="auto"/>
              <w:left w:val="single" w:sz="4" w:space="0" w:color="auto"/>
              <w:bottom w:val="single" w:sz="4" w:space="0" w:color="auto"/>
              <w:right w:val="single" w:sz="4" w:space="0" w:color="auto"/>
            </w:tcBorders>
            <w:vAlign w:val="center"/>
          </w:tcPr>
          <w:p w14:paraId="53888CB8"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388B5A84"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551C5477" w14:textId="77777777" w:rsidR="00D05040" w:rsidRPr="00D05040" w:rsidRDefault="00D05040" w:rsidP="005E70F5">
            <w:pPr>
              <w:jc w:val="right"/>
            </w:pPr>
            <w:r w:rsidRPr="00D05040">
              <w:t>10</w:t>
            </w:r>
          </w:p>
        </w:tc>
      </w:tr>
      <w:tr w:rsidR="00D05040" w:rsidRPr="00D05040" w14:paraId="0E24525B"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6EDDEF46" w14:textId="77777777" w:rsidR="00D05040" w:rsidRPr="00D05040" w:rsidRDefault="00D05040" w:rsidP="00D05040">
            <w:r w:rsidRPr="00D05040">
              <w:t>Trans-1,2-Dichloroethene</w:t>
            </w:r>
          </w:p>
        </w:tc>
        <w:tc>
          <w:tcPr>
            <w:tcW w:w="1977" w:type="dxa"/>
            <w:tcBorders>
              <w:top w:val="single" w:sz="4" w:space="0" w:color="auto"/>
              <w:left w:val="single" w:sz="4" w:space="0" w:color="auto"/>
              <w:bottom w:val="single" w:sz="4" w:space="0" w:color="auto"/>
              <w:right w:val="single" w:sz="4" w:space="0" w:color="auto"/>
            </w:tcBorders>
            <w:vAlign w:val="center"/>
          </w:tcPr>
          <w:p w14:paraId="53314864"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24B2F6D3"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00B3D5F9" w14:textId="77777777" w:rsidR="00D05040" w:rsidRPr="00D05040" w:rsidRDefault="00D05040" w:rsidP="005E70F5">
            <w:pPr>
              <w:jc w:val="right"/>
            </w:pPr>
            <w:r w:rsidRPr="00D05040">
              <w:t>10</w:t>
            </w:r>
          </w:p>
        </w:tc>
      </w:tr>
      <w:tr w:rsidR="00D05040" w:rsidRPr="00D05040" w14:paraId="0FD1A088"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22781692" w14:textId="77777777" w:rsidR="00D05040" w:rsidRPr="00D05040" w:rsidRDefault="00D05040" w:rsidP="00D05040">
            <w:r w:rsidRPr="00D05040">
              <w:t>1,2,-Dichloropropane</w:t>
            </w:r>
          </w:p>
        </w:tc>
        <w:tc>
          <w:tcPr>
            <w:tcW w:w="1977" w:type="dxa"/>
            <w:tcBorders>
              <w:top w:val="single" w:sz="4" w:space="0" w:color="auto"/>
              <w:left w:val="single" w:sz="4" w:space="0" w:color="auto"/>
              <w:bottom w:val="single" w:sz="4" w:space="0" w:color="auto"/>
              <w:right w:val="single" w:sz="4" w:space="0" w:color="auto"/>
            </w:tcBorders>
            <w:vAlign w:val="center"/>
          </w:tcPr>
          <w:p w14:paraId="7406B624"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40867621"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016EB991" w14:textId="77777777" w:rsidR="00D05040" w:rsidRPr="00D05040" w:rsidRDefault="00D05040" w:rsidP="005E70F5">
            <w:pPr>
              <w:jc w:val="right"/>
            </w:pPr>
            <w:r w:rsidRPr="00D05040">
              <w:t>10</w:t>
            </w:r>
          </w:p>
        </w:tc>
      </w:tr>
      <w:tr w:rsidR="00D05040" w:rsidRPr="00D05040" w14:paraId="4D2FAA53"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7808455D" w14:textId="77777777" w:rsidR="00D05040" w:rsidRPr="00D05040" w:rsidRDefault="00D05040" w:rsidP="00D05040">
            <w:r w:rsidRPr="00D05040">
              <w:t>Cis-1,3-Dichloropropene</w:t>
            </w:r>
          </w:p>
        </w:tc>
        <w:tc>
          <w:tcPr>
            <w:tcW w:w="1977" w:type="dxa"/>
            <w:tcBorders>
              <w:top w:val="single" w:sz="4" w:space="0" w:color="auto"/>
              <w:left w:val="single" w:sz="4" w:space="0" w:color="auto"/>
              <w:bottom w:val="single" w:sz="4" w:space="0" w:color="auto"/>
              <w:right w:val="single" w:sz="4" w:space="0" w:color="auto"/>
            </w:tcBorders>
            <w:vAlign w:val="center"/>
          </w:tcPr>
          <w:p w14:paraId="705A02D2"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482B2873"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3ABBAEDA" w14:textId="77777777" w:rsidR="00D05040" w:rsidRPr="00D05040" w:rsidRDefault="00D05040" w:rsidP="005E70F5">
            <w:pPr>
              <w:jc w:val="right"/>
            </w:pPr>
            <w:r w:rsidRPr="00D05040">
              <w:t>10</w:t>
            </w:r>
          </w:p>
        </w:tc>
      </w:tr>
      <w:tr w:rsidR="00D05040" w:rsidRPr="00D05040" w14:paraId="37F07034"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38A616C8" w14:textId="77777777" w:rsidR="00D05040" w:rsidRPr="00D05040" w:rsidRDefault="00D05040" w:rsidP="00D05040">
            <w:r w:rsidRPr="00D05040">
              <w:t>Trans-1,3-Dichloropropene</w:t>
            </w:r>
          </w:p>
        </w:tc>
        <w:tc>
          <w:tcPr>
            <w:tcW w:w="1977" w:type="dxa"/>
            <w:tcBorders>
              <w:top w:val="single" w:sz="4" w:space="0" w:color="auto"/>
              <w:left w:val="single" w:sz="4" w:space="0" w:color="auto"/>
              <w:bottom w:val="single" w:sz="4" w:space="0" w:color="auto"/>
              <w:right w:val="single" w:sz="4" w:space="0" w:color="auto"/>
            </w:tcBorders>
            <w:vAlign w:val="center"/>
          </w:tcPr>
          <w:p w14:paraId="56C4CE52"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572C0D8F"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501104C2" w14:textId="77777777" w:rsidR="00D05040" w:rsidRPr="00D05040" w:rsidRDefault="00D05040" w:rsidP="005E70F5">
            <w:pPr>
              <w:jc w:val="right"/>
            </w:pPr>
            <w:r w:rsidRPr="00D05040">
              <w:t>10</w:t>
            </w:r>
          </w:p>
        </w:tc>
      </w:tr>
      <w:tr w:rsidR="00D05040" w:rsidRPr="00D05040" w14:paraId="2A5E0429"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1E0D39AF" w14:textId="77777777" w:rsidR="00D05040" w:rsidRPr="00D05040" w:rsidRDefault="00D05040" w:rsidP="00D05040">
            <w:r w:rsidRPr="00D05040">
              <w:t>Ethylbenzene</w:t>
            </w:r>
          </w:p>
        </w:tc>
        <w:tc>
          <w:tcPr>
            <w:tcW w:w="1977" w:type="dxa"/>
            <w:tcBorders>
              <w:top w:val="single" w:sz="4" w:space="0" w:color="auto"/>
              <w:left w:val="single" w:sz="4" w:space="0" w:color="auto"/>
              <w:bottom w:val="single" w:sz="4" w:space="0" w:color="auto"/>
              <w:right w:val="single" w:sz="4" w:space="0" w:color="auto"/>
            </w:tcBorders>
            <w:vAlign w:val="center"/>
          </w:tcPr>
          <w:p w14:paraId="7C6AAA4A"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2313D02C"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4A25E20E" w14:textId="77777777" w:rsidR="00D05040" w:rsidRPr="00D05040" w:rsidRDefault="00D05040" w:rsidP="005E70F5">
            <w:pPr>
              <w:jc w:val="right"/>
            </w:pPr>
            <w:r w:rsidRPr="00D05040">
              <w:t>10</w:t>
            </w:r>
          </w:p>
        </w:tc>
      </w:tr>
      <w:tr w:rsidR="00D05040" w:rsidRPr="00D05040" w14:paraId="0745645D"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73D260E6" w14:textId="77777777" w:rsidR="00D05040" w:rsidRPr="00D05040" w:rsidRDefault="00D05040" w:rsidP="00D05040">
            <w:r w:rsidRPr="00D05040">
              <w:t>Methylene Chloride</w:t>
            </w:r>
          </w:p>
        </w:tc>
        <w:tc>
          <w:tcPr>
            <w:tcW w:w="1977" w:type="dxa"/>
            <w:tcBorders>
              <w:top w:val="single" w:sz="4" w:space="0" w:color="auto"/>
              <w:left w:val="single" w:sz="4" w:space="0" w:color="auto"/>
              <w:bottom w:val="single" w:sz="4" w:space="0" w:color="auto"/>
              <w:right w:val="single" w:sz="4" w:space="0" w:color="auto"/>
            </w:tcBorders>
            <w:vAlign w:val="center"/>
          </w:tcPr>
          <w:p w14:paraId="68DC46BF"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6592FC81"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52EDC903" w14:textId="77777777" w:rsidR="00D05040" w:rsidRPr="00D05040" w:rsidRDefault="00D05040" w:rsidP="005E70F5">
            <w:pPr>
              <w:jc w:val="right"/>
            </w:pPr>
            <w:r w:rsidRPr="00D05040">
              <w:t>10</w:t>
            </w:r>
          </w:p>
        </w:tc>
      </w:tr>
      <w:tr w:rsidR="00D05040" w:rsidRPr="00D05040" w14:paraId="30C1A124"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0C280952" w14:textId="77777777" w:rsidR="00D05040" w:rsidRPr="00D05040" w:rsidRDefault="00D05040" w:rsidP="00D05040">
            <w:r w:rsidRPr="00D05040">
              <w:t>Tetrachloroethene</w:t>
            </w:r>
          </w:p>
        </w:tc>
        <w:tc>
          <w:tcPr>
            <w:tcW w:w="1977" w:type="dxa"/>
            <w:tcBorders>
              <w:top w:val="single" w:sz="4" w:space="0" w:color="auto"/>
              <w:left w:val="single" w:sz="4" w:space="0" w:color="auto"/>
              <w:bottom w:val="single" w:sz="4" w:space="0" w:color="auto"/>
              <w:right w:val="single" w:sz="4" w:space="0" w:color="auto"/>
            </w:tcBorders>
            <w:vAlign w:val="center"/>
          </w:tcPr>
          <w:p w14:paraId="76FA57D7"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7D08D720"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5731E8ED" w14:textId="77777777" w:rsidR="00D05040" w:rsidRPr="00D05040" w:rsidRDefault="00D05040" w:rsidP="005E70F5">
            <w:pPr>
              <w:jc w:val="right"/>
            </w:pPr>
            <w:r w:rsidRPr="00D05040">
              <w:t>10</w:t>
            </w:r>
          </w:p>
        </w:tc>
      </w:tr>
      <w:tr w:rsidR="00D05040" w:rsidRPr="00D05040" w14:paraId="560E312F"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0F4FC224" w14:textId="77777777" w:rsidR="00D05040" w:rsidRPr="00D05040" w:rsidRDefault="00D05040" w:rsidP="00D05040">
            <w:r w:rsidRPr="00D05040">
              <w:t>Toluene</w:t>
            </w:r>
          </w:p>
        </w:tc>
        <w:tc>
          <w:tcPr>
            <w:tcW w:w="1977" w:type="dxa"/>
            <w:tcBorders>
              <w:top w:val="single" w:sz="4" w:space="0" w:color="auto"/>
              <w:left w:val="single" w:sz="4" w:space="0" w:color="auto"/>
              <w:bottom w:val="single" w:sz="4" w:space="0" w:color="auto"/>
              <w:right w:val="single" w:sz="4" w:space="0" w:color="auto"/>
            </w:tcBorders>
            <w:vAlign w:val="center"/>
          </w:tcPr>
          <w:p w14:paraId="01D78D50"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4554EC50"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65FA8005" w14:textId="77777777" w:rsidR="00D05040" w:rsidRPr="00D05040" w:rsidRDefault="00D05040" w:rsidP="005E70F5">
            <w:pPr>
              <w:jc w:val="right"/>
            </w:pPr>
            <w:r w:rsidRPr="00D05040">
              <w:t>10</w:t>
            </w:r>
          </w:p>
        </w:tc>
      </w:tr>
      <w:tr w:rsidR="00D05040" w:rsidRPr="00D05040" w14:paraId="37286FEC"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7981AB17" w14:textId="77777777" w:rsidR="00D05040" w:rsidRPr="00D05040" w:rsidRDefault="00D05040" w:rsidP="00D05040">
            <w:r w:rsidRPr="00D05040">
              <w:t>1,1,1-Trichloroethane</w:t>
            </w:r>
          </w:p>
        </w:tc>
        <w:tc>
          <w:tcPr>
            <w:tcW w:w="1977" w:type="dxa"/>
            <w:tcBorders>
              <w:top w:val="single" w:sz="4" w:space="0" w:color="auto"/>
              <w:left w:val="single" w:sz="4" w:space="0" w:color="auto"/>
              <w:bottom w:val="single" w:sz="4" w:space="0" w:color="auto"/>
              <w:right w:val="single" w:sz="4" w:space="0" w:color="auto"/>
            </w:tcBorders>
            <w:vAlign w:val="center"/>
          </w:tcPr>
          <w:p w14:paraId="7E8D9B72"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19915BA1"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7874E2A9" w14:textId="77777777" w:rsidR="00D05040" w:rsidRPr="00D05040" w:rsidRDefault="00D05040" w:rsidP="005E70F5">
            <w:pPr>
              <w:jc w:val="right"/>
            </w:pPr>
            <w:r w:rsidRPr="00D05040">
              <w:t>10</w:t>
            </w:r>
          </w:p>
        </w:tc>
      </w:tr>
      <w:tr w:rsidR="00D05040" w:rsidRPr="00D05040" w14:paraId="46E7907D"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255A7466" w14:textId="77777777" w:rsidR="00D05040" w:rsidRPr="00D05040" w:rsidRDefault="00D05040" w:rsidP="00D05040">
            <w:r w:rsidRPr="00D05040">
              <w:t>1,1,2-Trichloroethane</w:t>
            </w:r>
          </w:p>
        </w:tc>
        <w:tc>
          <w:tcPr>
            <w:tcW w:w="1977" w:type="dxa"/>
            <w:tcBorders>
              <w:top w:val="single" w:sz="4" w:space="0" w:color="auto"/>
              <w:left w:val="single" w:sz="4" w:space="0" w:color="auto"/>
              <w:bottom w:val="single" w:sz="4" w:space="0" w:color="auto"/>
              <w:right w:val="single" w:sz="4" w:space="0" w:color="auto"/>
            </w:tcBorders>
            <w:vAlign w:val="center"/>
          </w:tcPr>
          <w:p w14:paraId="1A30215B"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437C71A8"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18210C75" w14:textId="77777777" w:rsidR="00D05040" w:rsidRPr="00D05040" w:rsidRDefault="00D05040" w:rsidP="005E70F5">
            <w:pPr>
              <w:jc w:val="right"/>
            </w:pPr>
            <w:r w:rsidRPr="00D05040">
              <w:t>10</w:t>
            </w:r>
          </w:p>
        </w:tc>
      </w:tr>
      <w:tr w:rsidR="00D05040" w:rsidRPr="00D05040" w14:paraId="5507D9BB"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3C9ED6CA" w14:textId="77777777" w:rsidR="00D05040" w:rsidRPr="00D05040" w:rsidRDefault="00D05040" w:rsidP="00D05040">
            <w:r w:rsidRPr="00D05040">
              <w:t>Trichloroethene</w:t>
            </w:r>
          </w:p>
        </w:tc>
        <w:tc>
          <w:tcPr>
            <w:tcW w:w="1977" w:type="dxa"/>
            <w:tcBorders>
              <w:top w:val="single" w:sz="4" w:space="0" w:color="auto"/>
              <w:left w:val="single" w:sz="4" w:space="0" w:color="auto"/>
              <w:bottom w:val="single" w:sz="4" w:space="0" w:color="auto"/>
              <w:right w:val="single" w:sz="4" w:space="0" w:color="auto"/>
            </w:tcBorders>
            <w:vAlign w:val="center"/>
          </w:tcPr>
          <w:p w14:paraId="34A2D2E2"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6580F739"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1F993EB8" w14:textId="77777777" w:rsidR="00D05040" w:rsidRPr="00D05040" w:rsidRDefault="00D05040" w:rsidP="005E70F5">
            <w:pPr>
              <w:jc w:val="right"/>
            </w:pPr>
            <w:r w:rsidRPr="00D05040">
              <w:t>10</w:t>
            </w:r>
          </w:p>
        </w:tc>
      </w:tr>
      <w:tr w:rsidR="00D05040" w:rsidRPr="00D05040" w14:paraId="20DD28AD"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2938C050" w14:textId="77777777" w:rsidR="00D05040" w:rsidRPr="00D05040" w:rsidRDefault="00D05040" w:rsidP="00D05040">
            <w:r w:rsidRPr="00D05040">
              <w:t>Vinyl Chloride</w:t>
            </w:r>
          </w:p>
        </w:tc>
        <w:tc>
          <w:tcPr>
            <w:tcW w:w="1977" w:type="dxa"/>
            <w:tcBorders>
              <w:top w:val="single" w:sz="4" w:space="0" w:color="auto"/>
              <w:left w:val="single" w:sz="4" w:space="0" w:color="auto"/>
              <w:bottom w:val="single" w:sz="4" w:space="0" w:color="auto"/>
              <w:right w:val="single" w:sz="4" w:space="0" w:color="auto"/>
            </w:tcBorders>
            <w:vAlign w:val="center"/>
          </w:tcPr>
          <w:p w14:paraId="01368DB1" w14:textId="77777777" w:rsidR="00D05040" w:rsidRPr="00D05040" w:rsidRDefault="00D05040" w:rsidP="005E70F5">
            <w:pPr>
              <w:jc w:val="right"/>
            </w:pPr>
            <w:r w:rsidRPr="00D05040">
              <w:t xml:space="preserve">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24E65D80" w14:textId="77777777" w:rsidR="00D05040" w:rsidRPr="00D05040" w:rsidRDefault="00D05040" w:rsidP="005E70F5">
            <w:pPr>
              <w:jc w:val="right"/>
            </w:pPr>
            <w:r w:rsidRPr="00D05040">
              <w:t>8260</w:t>
            </w:r>
          </w:p>
        </w:tc>
        <w:tc>
          <w:tcPr>
            <w:tcW w:w="1977" w:type="dxa"/>
            <w:tcBorders>
              <w:top w:val="single" w:sz="4" w:space="0" w:color="auto"/>
              <w:left w:val="single" w:sz="4" w:space="0" w:color="auto"/>
              <w:bottom w:val="single" w:sz="4" w:space="0" w:color="auto"/>
              <w:right w:val="single" w:sz="4" w:space="0" w:color="auto"/>
            </w:tcBorders>
            <w:vAlign w:val="center"/>
          </w:tcPr>
          <w:p w14:paraId="349DB2B2" w14:textId="77777777" w:rsidR="00D05040" w:rsidRPr="00D05040" w:rsidRDefault="00D05040" w:rsidP="005E70F5">
            <w:pPr>
              <w:jc w:val="right"/>
            </w:pPr>
            <w:r w:rsidRPr="00D05040">
              <w:t>10</w:t>
            </w:r>
          </w:p>
        </w:tc>
      </w:tr>
      <w:tr w:rsidR="00D05040" w:rsidRPr="00D05040" w14:paraId="1BD37DA8"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5F6E340C" w14:textId="7F87E969" w:rsidR="00D05040" w:rsidRPr="00D05040" w:rsidRDefault="00D05040" w:rsidP="00D05040">
            <w:pPr>
              <w:rPr>
                <w:i/>
                <w:iCs/>
              </w:rPr>
            </w:pPr>
            <w:r w:rsidRPr="00D05040">
              <w:rPr>
                <w:i/>
                <w:iCs/>
              </w:rPr>
              <w:t>SEMI</w:t>
            </w:r>
            <w:r w:rsidR="008868CC">
              <w:rPr>
                <w:i/>
                <w:iCs/>
              </w:rPr>
              <w:t>-</w:t>
            </w:r>
            <w:r w:rsidRPr="00D05040">
              <w:rPr>
                <w:i/>
                <w:iCs/>
              </w:rPr>
              <w:t>VOLATILES*</w:t>
            </w:r>
          </w:p>
        </w:tc>
        <w:tc>
          <w:tcPr>
            <w:tcW w:w="1977" w:type="dxa"/>
            <w:tcBorders>
              <w:top w:val="single" w:sz="4" w:space="0" w:color="auto"/>
              <w:left w:val="single" w:sz="4" w:space="0" w:color="auto"/>
              <w:bottom w:val="single" w:sz="4" w:space="0" w:color="auto"/>
              <w:right w:val="single" w:sz="4" w:space="0" w:color="auto"/>
            </w:tcBorders>
            <w:vAlign w:val="center"/>
          </w:tcPr>
          <w:p w14:paraId="21CFA596" w14:textId="77777777" w:rsidR="00D05040" w:rsidRPr="00D05040" w:rsidRDefault="00D05040" w:rsidP="005E70F5">
            <w:pPr>
              <w:jc w:val="right"/>
            </w:pPr>
          </w:p>
        </w:tc>
        <w:tc>
          <w:tcPr>
            <w:tcW w:w="1977" w:type="dxa"/>
            <w:tcBorders>
              <w:top w:val="single" w:sz="4" w:space="0" w:color="auto"/>
              <w:left w:val="single" w:sz="4" w:space="0" w:color="auto"/>
              <w:bottom w:val="single" w:sz="4" w:space="0" w:color="auto"/>
              <w:right w:val="single" w:sz="4" w:space="0" w:color="auto"/>
            </w:tcBorders>
            <w:vAlign w:val="center"/>
          </w:tcPr>
          <w:p w14:paraId="361038F8" w14:textId="77777777" w:rsidR="00D05040" w:rsidRPr="00D05040" w:rsidRDefault="00D05040" w:rsidP="005E70F5">
            <w:pPr>
              <w:jc w:val="right"/>
            </w:pPr>
          </w:p>
        </w:tc>
        <w:tc>
          <w:tcPr>
            <w:tcW w:w="1977" w:type="dxa"/>
            <w:tcBorders>
              <w:top w:val="single" w:sz="4" w:space="0" w:color="auto"/>
              <w:left w:val="single" w:sz="4" w:space="0" w:color="auto"/>
              <w:bottom w:val="single" w:sz="4" w:space="0" w:color="auto"/>
              <w:right w:val="single" w:sz="4" w:space="0" w:color="auto"/>
            </w:tcBorders>
            <w:vAlign w:val="center"/>
          </w:tcPr>
          <w:p w14:paraId="276654E4" w14:textId="77777777" w:rsidR="00D05040" w:rsidRPr="00D05040" w:rsidRDefault="00D05040" w:rsidP="005E70F5">
            <w:pPr>
              <w:jc w:val="right"/>
            </w:pPr>
          </w:p>
        </w:tc>
      </w:tr>
      <w:tr w:rsidR="00D05040" w:rsidRPr="00D05040" w14:paraId="3510A411"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1B884CCE" w14:textId="77777777" w:rsidR="00D05040" w:rsidRPr="00D05040" w:rsidRDefault="00D05040" w:rsidP="00D05040">
            <w:r w:rsidRPr="00D05040">
              <w:t>Bis(2-Ethylhexyl)phthalate</w:t>
            </w:r>
          </w:p>
        </w:tc>
        <w:tc>
          <w:tcPr>
            <w:tcW w:w="1977" w:type="dxa"/>
            <w:tcBorders>
              <w:top w:val="single" w:sz="4" w:space="0" w:color="auto"/>
              <w:left w:val="single" w:sz="4" w:space="0" w:color="auto"/>
              <w:bottom w:val="single" w:sz="4" w:space="0" w:color="auto"/>
              <w:right w:val="single" w:sz="4" w:space="0" w:color="auto"/>
            </w:tcBorders>
            <w:vAlign w:val="center"/>
          </w:tcPr>
          <w:p w14:paraId="56F74C35"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68337122"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18880410" w14:textId="77777777" w:rsidR="00D05040" w:rsidRPr="00D05040" w:rsidRDefault="00D05040" w:rsidP="005E70F5">
            <w:pPr>
              <w:jc w:val="right"/>
            </w:pPr>
            <w:r w:rsidRPr="00D05040">
              <w:t>150</w:t>
            </w:r>
          </w:p>
        </w:tc>
      </w:tr>
      <w:tr w:rsidR="00D05040" w:rsidRPr="00D05040" w14:paraId="712C8E11"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5A72FA3D" w14:textId="77777777" w:rsidR="00D05040" w:rsidRPr="00D05040" w:rsidRDefault="00D05040" w:rsidP="00D05040">
            <w:proofErr w:type="spellStart"/>
            <w:r w:rsidRPr="00D05040">
              <w:t>Butylbenzyl</w:t>
            </w:r>
            <w:proofErr w:type="spellEnd"/>
            <w:r w:rsidRPr="00D05040">
              <w:t xml:space="preserve"> Phthalate</w:t>
            </w:r>
          </w:p>
        </w:tc>
        <w:tc>
          <w:tcPr>
            <w:tcW w:w="1977" w:type="dxa"/>
            <w:tcBorders>
              <w:top w:val="single" w:sz="4" w:space="0" w:color="auto"/>
              <w:left w:val="single" w:sz="4" w:space="0" w:color="auto"/>
              <w:bottom w:val="single" w:sz="4" w:space="0" w:color="auto"/>
              <w:right w:val="single" w:sz="4" w:space="0" w:color="auto"/>
            </w:tcBorders>
            <w:vAlign w:val="center"/>
          </w:tcPr>
          <w:p w14:paraId="07F6DCBE"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247F0BB0"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38F02E4A" w14:textId="77777777" w:rsidR="00D05040" w:rsidRPr="00D05040" w:rsidRDefault="00D05040" w:rsidP="005E70F5">
            <w:pPr>
              <w:jc w:val="right"/>
            </w:pPr>
            <w:r w:rsidRPr="00D05040">
              <w:t>150</w:t>
            </w:r>
          </w:p>
        </w:tc>
      </w:tr>
      <w:tr w:rsidR="00D05040" w:rsidRPr="00D05040" w14:paraId="30C07E42"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5553236D" w14:textId="77777777" w:rsidR="00D05040" w:rsidRPr="00D05040" w:rsidRDefault="00D05040" w:rsidP="00D05040">
            <w:r w:rsidRPr="00D05040">
              <w:t>4-Chloro-3-cresol</w:t>
            </w:r>
          </w:p>
        </w:tc>
        <w:tc>
          <w:tcPr>
            <w:tcW w:w="1977" w:type="dxa"/>
            <w:tcBorders>
              <w:top w:val="single" w:sz="4" w:space="0" w:color="auto"/>
              <w:left w:val="single" w:sz="4" w:space="0" w:color="auto"/>
              <w:bottom w:val="single" w:sz="4" w:space="0" w:color="auto"/>
              <w:right w:val="single" w:sz="4" w:space="0" w:color="auto"/>
            </w:tcBorders>
            <w:vAlign w:val="center"/>
          </w:tcPr>
          <w:p w14:paraId="7182F32C" w14:textId="77777777" w:rsidR="00D05040" w:rsidRPr="00D05040" w:rsidRDefault="00D05040" w:rsidP="005E70F5">
            <w:pPr>
              <w:jc w:val="right"/>
            </w:pPr>
            <w:r w:rsidRPr="00D05040">
              <w:t xml:space="preserve">300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47B7D260"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720E7C39" w14:textId="77777777" w:rsidR="00D05040" w:rsidRPr="00D05040" w:rsidRDefault="00D05040" w:rsidP="005E70F5">
            <w:pPr>
              <w:jc w:val="right"/>
            </w:pPr>
            <w:r w:rsidRPr="00D05040">
              <w:t>300</w:t>
            </w:r>
          </w:p>
        </w:tc>
      </w:tr>
      <w:tr w:rsidR="00D05040" w:rsidRPr="00D05040" w14:paraId="2BAE793B"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63B88503" w14:textId="77777777" w:rsidR="00D05040" w:rsidRPr="00D05040" w:rsidRDefault="00D05040" w:rsidP="00D05040">
            <w:r w:rsidRPr="00D05040">
              <w:t>2-Chlorophenol</w:t>
            </w:r>
          </w:p>
        </w:tc>
        <w:tc>
          <w:tcPr>
            <w:tcW w:w="1977" w:type="dxa"/>
            <w:tcBorders>
              <w:top w:val="single" w:sz="4" w:space="0" w:color="auto"/>
              <w:left w:val="single" w:sz="4" w:space="0" w:color="auto"/>
              <w:bottom w:val="single" w:sz="4" w:space="0" w:color="auto"/>
              <w:right w:val="single" w:sz="4" w:space="0" w:color="auto"/>
            </w:tcBorders>
            <w:vAlign w:val="center"/>
          </w:tcPr>
          <w:p w14:paraId="38D3B887"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2D5AF739"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15CB19EE" w14:textId="77777777" w:rsidR="00D05040" w:rsidRPr="00D05040" w:rsidRDefault="00D05040" w:rsidP="005E70F5">
            <w:pPr>
              <w:jc w:val="right"/>
            </w:pPr>
            <w:r w:rsidRPr="00D05040">
              <w:t>150</w:t>
            </w:r>
          </w:p>
        </w:tc>
      </w:tr>
      <w:tr w:rsidR="00D05040" w:rsidRPr="00D05040" w14:paraId="3AF29155"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5F6DA7FF" w14:textId="77777777" w:rsidR="00D05040" w:rsidRPr="00D05040" w:rsidRDefault="00D05040" w:rsidP="00D05040">
            <w:r w:rsidRPr="00D05040">
              <w:t>Di-N-Butyl Phthalate</w:t>
            </w:r>
          </w:p>
        </w:tc>
        <w:tc>
          <w:tcPr>
            <w:tcW w:w="1977" w:type="dxa"/>
            <w:tcBorders>
              <w:top w:val="single" w:sz="4" w:space="0" w:color="auto"/>
              <w:left w:val="single" w:sz="4" w:space="0" w:color="auto"/>
              <w:bottom w:val="single" w:sz="4" w:space="0" w:color="auto"/>
              <w:right w:val="single" w:sz="4" w:space="0" w:color="auto"/>
            </w:tcBorders>
            <w:vAlign w:val="center"/>
          </w:tcPr>
          <w:p w14:paraId="0CD2BA21"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0B3B4B53"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7CC55FA1" w14:textId="77777777" w:rsidR="00D05040" w:rsidRPr="00D05040" w:rsidRDefault="00D05040" w:rsidP="005E70F5">
            <w:pPr>
              <w:jc w:val="right"/>
            </w:pPr>
            <w:r w:rsidRPr="00D05040">
              <w:t>150</w:t>
            </w:r>
          </w:p>
        </w:tc>
      </w:tr>
      <w:tr w:rsidR="00D05040" w:rsidRPr="00D05040" w14:paraId="16E52288"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06BE4ED0" w14:textId="77777777" w:rsidR="00D05040" w:rsidRPr="00D05040" w:rsidRDefault="00D05040" w:rsidP="00D05040">
            <w:r w:rsidRPr="00D05040">
              <w:t>1,2-Dichlorobenzene</w:t>
            </w:r>
          </w:p>
        </w:tc>
        <w:tc>
          <w:tcPr>
            <w:tcW w:w="1977" w:type="dxa"/>
            <w:tcBorders>
              <w:top w:val="single" w:sz="4" w:space="0" w:color="auto"/>
              <w:left w:val="single" w:sz="4" w:space="0" w:color="auto"/>
              <w:bottom w:val="single" w:sz="4" w:space="0" w:color="auto"/>
              <w:right w:val="single" w:sz="4" w:space="0" w:color="auto"/>
            </w:tcBorders>
            <w:vAlign w:val="center"/>
          </w:tcPr>
          <w:p w14:paraId="4DE22860"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7833C828"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7592AC33" w14:textId="77777777" w:rsidR="00D05040" w:rsidRPr="00D05040" w:rsidRDefault="00D05040" w:rsidP="005E70F5">
            <w:pPr>
              <w:jc w:val="right"/>
            </w:pPr>
            <w:r w:rsidRPr="00D05040">
              <w:t>150</w:t>
            </w:r>
          </w:p>
        </w:tc>
      </w:tr>
      <w:tr w:rsidR="00D05040" w:rsidRPr="00D05040" w14:paraId="3A628708"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6F6A7493" w14:textId="77777777" w:rsidR="00D05040" w:rsidRPr="00D05040" w:rsidRDefault="00D05040" w:rsidP="00D05040">
            <w:r w:rsidRPr="00D05040">
              <w:t>1,3-Dichlorobenzene</w:t>
            </w:r>
          </w:p>
        </w:tc>
        <w:tc>
          <w:tcPr>
            <w:tcW w:w="1977" w:type="dxa"/>
            <w:tcBorders>
              <w:top w:val="single" w:sz="4" w:space="0" w:color="auto"/>
              <w:left w:val="single" w:sz="4" w:space="0" w:color="auto"/>
              <w:bottom w:val="single" w:sz="4" w:space="0" w:color="auto"/>
              <w:right w:val="single" w:sz="4" w:space="0" w:color="auto"/>
            </w:tcBorders>
            <w:vAlign w:val="center"/>
          </w:tcPr>
          <w:p w14:paraId="62071BF1"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45C7E629"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20D5852B" w14:textId="77777777" w:rsidR="00D05040" w:rsidRPr="00D05040" w:rsidRDefault="00D05040" w:rsidP="005E70F5">
            <w:pPr>
              <w:jc w:val="right"/>
            </w:pPr>
            <w:r w:rsidRPr="00D05040">
              <w:t>150</w:t>
            </w:r>
          </w:p>
        </w:tc>
      </w:tr>
      <w:tr w:rsidR="00D05040" w:rsidRPr="00D05040" w14:paraId="2FC920E6"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70E31186" w14:textId="77777777" w:rsidR="00D05040" w:rsidRPr="00D05040" w:rsidRDefault="00D05040" w:rsidP="00D05040">
            <w:r w:rsidRPr="00D05040">
              <w:t>1,4-Dichlorobenzene</w:t>
            </w:r>
          </w:p>
        </w:tc>
        <w:tc>
          <w:tcPr>
            <w:tcW w:w="1977" w:type="dxa"/>
            <w:tcBorders>
              <w:top w:val="single" w:sz="4" w:space="0" w:color="auto"/>
              <w:left w:val="single" w:sz="4" w:space="0" w:color="auto"/>
              <w:bottom w:val="single" w:sz="4" w:space="0" w:color="auto"/>
              <w:right w:val="single" w:sz="4" w:space="0" w:color="auto"/>
            </w:tcBorders>
            <w:vAlign w:val="center"/>
          </w:tcPr>
          <w:p w14:paraId="522436CB"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5256DFFD"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69DBC95F" w14:textId="77777777" w:rsidR="00D05040" w:rsidRPr="00D05040" w:rsidRDefault="00D05040" w:rsidP="005E70F5">
            <w:pPr>
              <w:jc w:val="right"/>
            </w:pPr>
            <w:r w:rsidRPr="00D05040">
              <w:t>150</w:t>
            </w:r>
          </w:p>
        </w:tc>
      </w:tr>
      <w:tr w:rsidR="00D05040" w:rsidRPr="00D05040" w14:paraId="295BB667"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51FFD3CC" w14:textId="77777777" w:rsidR="00D05040" w:rsidRPr="00D05040" w:rsidRDefault="00D05040" w:rsidP="00D05040">
            <w:r w:rsidRPr="00D05040">
              <w:t>2,4-Dichlorophenol</w:t>
            </w:r>
          </w:p>
        </w:tc>
        <w:tc>
          <w:tcPr>
            <w:tcW w:w="1977" w:type="dxa"/>
            <w:tcBorders>
              <w:top w:val="single" w:sz="4" w:space="0" w:color="auto"/>
              <w:left w:val="single" w:sz="4" w:space="0" w:color="auto"/>
              <w:bottom w:val="single" w:sz="4" w:space="0" w:color="auto"/>
              <w:right w:val="single" w:sz="4" w:space="0" w:color="auto"/>
            </w:tcBorders>
            <w:vAlign w:val="center"/>
          </w:tcPr>
          <w:p w14:paraId="5E6D1472"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19B6435E"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00431A7C" w14:textId="77777777" w:rsidR="00D05040" w:rsidRPr="00D05040" w:rsidRDefault="00D05040" w:rsidP="005E70F5">
            <w:pPr>
              <w:jc w:val="right"/>
            </w:pPr>
            <w:r w:rsidRPr="00D05040">
              <w:t>150</w:t>
            </w:r>
          </w:p>
        </w:tc>
      </w:tr>
      <w:tr w:rsidR="00D05040" w:rsidRPr="00D05040" w14:paraId="3C99D223"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3E715F77" w14:textId="77777777" w:rsidR="00D05040" w:rsidRPr="00D05040" w:rsidRDefault="00D05040" w:rsidP="00D05040">
            <w:r w:rsidRPr="00D05040">
              <w:t>Diethyl Phthalate</w:t>
            </w:r>
          </w:p>
        </w:tc>
        <w:tc>
          <w:tcPr>
            <w:tcW w:w="1977" w:type="dxa"/>
            <w:tcBorders>
              <w:top w:val="single" w:sz="4" w:space="0" w:color="auto"/>
              <w:left w:val="single" w:sz="4" w:space="0" w:color="auto"/>
              <w:bottom w:val="single" w:sz="4" w:space="0" w:color="auto"/>
              <w:right w:val="single" w:sz="4" w:space="0" w:color="auto"/>
            </w:tcBorders>
            <w:vAlign w:val="center"/>
          </w:tcPr>
          <w:p w14:paraId="1E683C7D"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1FE53C3D"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3844A5CF" w14:textId="77777777" w:rsidR="00D05040" w:rsidRPr="00D05040" w:rsidRDefault="00D05040" w:rsidP="005E70F5">
            <w:pPr>
              <w:jc w:val="right"/>
            </w:pPr>
            <w:r w:rsidRPr="00D05040">
              <w:t>150</w:t>
            </w:r>
          </w:p>
        </w:tc>
      </w:tr>
      <w:tr w:rsidR="00D05040" w:rsidRPr="00D05040" w14:paraId="36CD817B"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741F5DAE" w14:textId="77777777" w:rsidR="00D05040" w:rsidRPr="00D05040" w:rsidRDefault="00D05040" w:rsidP="00D05040">
            <w:r w:rsidRPr="00D05040">
              <w:t>2,4-Dimethylphenol</w:t>
            </w:r>
          </w:p>
        </w:tc>
        <w:tc>
          <w:tcPr>
            <w:tcW w:w="1977" w:type="dxa"/>
            <w:tcBorders>
              <w:top w:val="single" w:sz="4" w:space="0" w:color="auto"/>
              <w:left w:val="single" w:sz="4" w:space="0" w:color="auto"/>
              <w:bottom w:val="single" w:sz="4" w:space="0" w:color="auto"/>
              <w:right w:val="single" w:sz="4" w:space="0" w:color="auto"/>
            </w:tcBorders>
            <w:vAlign w:val="center"/>
          </w:tcPr>
          <w:p w14:paraId="7259DBA9"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7C4CE18B"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2C759B24" w14:textId="77777777" w:rsidR="00D05040" w:rsidRPr="00D05040" w:rsidRDefault="00D05040" w:rsidP="005E70F5">
            <w:pPr>
              <w:jc w:val="right"/>
            </w:pPr>
            <w:r w:rsidRPr="00D05040">
              <w:t>150</w:t>
            </w:r>
          </w:p>
        </w:tc>
      </w:tr>
      <w:tr w:rsidR="00D05040" w:rsidRPr="00D05040" w14:paraId="3C4B8918"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04ED1784" w14:textId="77777777" w:rsidR="00D05040" w:rsidRPr="00D05040" w:rsidRDefault="00D05040" w:rsidP="00D05040">
            <w:r w:rsidRPr="00D05040">
              <w:t>Dimethyl Phthalate</w:t>
            </w:r>
          </w:p>
        </w:tc>
        <w:tc>
          <w:tcPr>
            <w:tcW w:w="1977" w:type="dxa"/>
            <w:tcBorders>
              <w:top w:val="single" w:sz="4" w:space="0" w:color="auto"/>
              <w:left w:val="single" w:sz="4" w:space="0" w:color="auto"/>
              <w:bottom w:val="single" w:sz="4" w:space="0" w:color="auto"/>
              <w:right w:val="single" w:sz="4" w:space="0" w:color="auto"/>
            </w:tcBorders>
            <w:vAlign w:val="center"/>
          </w:tcPr>
          <w:p w14:paraId="16ABCF8A"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58459788"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00D3114E" w14:textId="77777777" w:rsidR="00D05040" w:rsidRPr="00D05040" w:rsidRDefault="00D05040" w:rsidP="005E70F5">
            <w:pPr>
              <w:jc w:val="right"/>
            </w:pPr>
            <w:r w:rsidRPr="00D05040">
              <w:t>150</w:t>
            </w:r>
          </w:p>
        </w:tc>
      </w:tr>
      <w:tr w:rsidR="00D05040" w:rsidRPr="00D05040" w14:paraId="4280C93A" w14:textId="77777777" w:rsidTr="005E70F5">
        <w:trPr>
          <w:cantSplit/>
          <w:jc w:val="center"/>
        </w:trPr>
        <w:tc>
          <w:tcPr>
            <w:tcW w:w="3865" w:type="dxa"/>
            <w:tcBorders>
              <w:top w:val="single" w:sz="4" w:space="0" w:color="auto"/>
              <w:left w:val="single" w:sz="4" w:space="0" w:color="auto"/>
              <w:bottom w:val="single" w:sz="4" w:space="0" w:color="auto"/>
              <w:right w:val="single" w:sz="4" w:space="0" w:color="auto"/>
            </w:tcBorders>
          </w:tcPr>
          <w:p w14:paraId="38D73A8F" w14:textId="77777777" w:rsidR="00D05040" w:rsidRPr="00D05040" w:rsidRDefault="00D05040" w:rsidP="00D05040">
            <w:r w:rsidRPr="00D05040">
              <w:t>4,6-Dinitro-2-</w:t>
            </w:r>
          </w:p>
        </w:tc>
        <w:tc>
          <w:tcPr>
            <w:tcW w:w="1977" w:type="dxa"/>
            <w:tcBorders>
              <w:top w:val="single" w:sz="4" w:space="0" w:color="auto"/>
              <w:left w:val="single" w:sz="4" w:space="0" w:color="auto"/>
              <w:bottom w:val="single" w:sz="4" w:space="0" w:color="auto"/>
              <w:right w:val="single" w:sz="4" w:space="0" w:color="auto"/>
            </w:tcBorders>
            <w:vAlign w:val="center"/>
          </w:tcPr>
          <w:p w14:paraId="33EE40EA" w14:textId="77777777" w:rsidR="00D05040" w:rsidRPr="00D05040" w:rsidRDefault="00D05040" w:rsidP="005E70F5">
            <w:pPr>
              <w:jc w:val="right"/>
            </w:pPr>
            <w:r w:rsidRPr="00D05040">
              <w:t xml:space="preserve">710 </w:t>
            </w:r>
            <w:proofErr w:type="spellStart"/>
            <w:r w:rsidRPr="00D05040">
              <w:t>μg</w:t>
            </w:r>
            <w:proofErr w:type="spellEnd"/>
            <w:r w:rsidRPr="00D05040">
              <w:t>/kg</w:t>
            </w:r>
          </w:p>
        </w:tc>
        <w:tc>
          <w:tcPr>
            <w:tcW w:w="1977" w:type="dxa"/>
            <w:tcBorders>
              <w:top w:val="single" w:sz="4" w:space="0" w:color="auto"/>
              <w:left w:val="single" w:sz="4" w:space="0" w:color="auto"/>
              <w:bottom w:val="single" w:sz="4" w:space="0" w:color="auto"/>
              <w:right w:val="single" w:sz="4" w:space="0" w:color="auto"/>
            </w:tcBorders>
            <w:vAlign w:val="center"/>
          </w:tcPr>
          <w:p w14:paraId="563D16FD" w14:textId="77777777" w:rsidR="00D05040" w:rsidRPr="00D05040" w:rsidRDefault="00D05040" w:rsidP="005E70F5">
            <w:pPr>
              <w:jc w:val="right"/>
            </w:pPr>
            <w:r w:rsidRPr="00D05040">
              <w:t>8270</w:t>
            </w:r>
          </w:p>
        </w:tc>
        <w:tc>
          <w:tcPr>
            <w:tcW w:w="1977" w:type="dxa"/>
            <w:tcBorders>
              <w:top w:val="single" w:sz="4" w:space="0" w:color="auto"/>
              <w:left w:val="single" w:sz="4" w:space="0" w:color="auto"/>
              <w:bottom w:val="single" w:sz="4" w:space="0" w:color="auto"/>
              <w:right w:val="single" w:sz="4" w:space="0" w:color="auto"/>
            </w:tcBorders>
            <w:vAlign w:val="center"/>
          </w:tcPr>
          <w:p w14:paraId="00A7DAC8" w14:textId="77777777" w:rsidR="00D05040" w:rsidRPr="00D05040" w:rsidRDefault="00D05040" w:rsidP="005E70F5">
            <w:pPr>
              <w:jc w:val="right"/>
            </w:pPr>
            <w:r w:rsidRPr="00D05040">
              <w:t>710</w:t>
            </w:r>
          </w:p>
        </w:tc>
      </w:tr>
    </w:tbl>
    <w:p w14:paraId="61B4941B" w14:textId="77777777" w:rsidR="00D05040" w:rsidRPr="00D05040" w:rsidRDefault="00D05040" w:rsidP="00D05040"/>
    <w:p w14:paraId="67A2B389" w14:textId="77777777" w:rsidR="00D05040" w:rsidRPr="00D05040" w:rsidRDefault="00D05040" w:rsidP="00D05040">
      <w:r w:rsidRPr="00D05040">
        <w:br w:type="page"/>
      </w:r>
    </w:p>
    <w:p w14:paraId="67CE85E7" w14:textId="77777777" w:rsidR="00D05040" w:rsidRPr="00D05040" w:rsidRDefault="00D05040" w:rsidP="00D05040"/>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3573"/>
        <w:gridCol w:w="1655"/>
        <w:gridCol w:w="2003"/>
        <w:gridCol w:w="1985"/>
      </w:tblGrid>
      <w:tr w:rsidR="00D05040" w:rsidRPr="00D05040" w14:paraId="567D8DD8" w14:textId="77777777" w:rsidTr="005E70F5">
        <w:trPr>
          <w:cantSplit/>
          <w:jc w:val="center"/>
        </w:trPr>
        <w:tc>
          <w:tcPr>
            <w:tcW w:w="3595" w:type="dxa"/>
          </w:tcPr>
          <w:p w14:paraId="78F3E7C6" w14:textId="77777777" w:rsidR="00D05040" w:rsidRPr="00D05040" w:rsidRDefault="00D05040" w:rsidP="00D05040">
            <w:pPr>
              <w:rPr>
                <w:b/>
                <w:bCs/>
              </w:rPr>
            </w:pPr>
            <w:r w:rsidRPr="00D05040">
              <w:rPr>
                <w:b/>
                <w:bCs/>
              </w:rPr>
              <w:t>Parameter</w:t>
            </w:r>
          </w:p>
        </w:tc>
        <w:tc>
          <w:tcPr>
            <w:tcW w:w="1665" w:type="dxa"/>
            <w:vAlign w:val="center"/>
          </w:tcPr>
          <w:p w14:paraId="400F969C" w14:textId="77777777" w:rsidR="00D05040" w:rsidRPr="00D05040" w:rsidRDefault="00D05040" w:rsidP="005E70F5">
            <w:pPr>
              <w:jc w:val="right"/>
              <w:rPr>
                <w:b/>
                <w:bCs/>
              </w:rPr>
            </w:pPr>
            <w:r w:rsidRPr="00D05040">
              <w:rPr>
                <w:b/>
                <w:bCs/>
              </w:rPr>
              <w:t>MAL</w:t>
            </w:r>
          </w:p>
        </w:tc>
        <w:tc>
          <w:tcPr>
            <w:tcW w:w="2015" w:type="dxa"/>
            <w:vAlign w:val="center"/>
          </w:tcPr>
          <w:p w14:paraId="3111A5EE" w14:textId="77777777" w:rsidR="00D05040" w:rsidRPr="00D05040" w:rsidRDefault="00D05040" w:rsidP="005E70F5">
            <w:pPr>
              <w:jc w:val="right"/>
              <w:rPr>
                <w:b/>
                <w:bCs/>
              </w:rPr>
            </w:pPr>
            <w:r w:rsidRPr="00D05040">
              <w:rPr>
                <w:b/>
                <w:bCs/>
              </w:rPr>
              <w:t>Method</w:t>
            </w:r>
          </w:p>
        </w:tc>
        <w:tc>
          <w:tcPr>
            <w:tcW w:w="1997" w:type="dxa"/>
            <w:vAlign w:val="center"/>
          </w:tcPr>
          <w:p w14:paraId="0D176B57" w14:textId="77777777" w:rsidR="00D05040" w:rsidRPr="00D05040" w:rsidRDefault="00D05040" w:rsidP="005E70F5">
            <w:pPr>
              <w:jc w:val="right"/>
              <w:rPr>
                <w:b/>
                <w:bCs/>
              </w:rPr>
            </w:pPr>
            <w:r w:rsidRPr="00D05040">
              <w:rPr>
                <w:b/>
                <w:bCs/>
              </w:rPr>
              <w:t>MDL</w:t>
            </w:r>
          </w:p>
        </w:tc>
      </w:tr>
      <w:tr w:rsidR="00D05040" w:rsidRPr="00D05040" w14:paraId="606D56E2" w14:textId="77777777" w:rsidTr="005E70F5">
        <w:trPr>
          <w:cantSplit/>
          <w:jc w:val="center"/>
        </w:trPr>
        <w:tc>
          <w:tcPr>
            <w:tcW w:w="3595" w:type="dxa"/>
          </w:tcPr>
          <w:p w14:paraId="29B77BE0" w14:textId="77777777" w:rsidR="00D05040" w:rsidRPr="00D05040" w:rsidRDefault="00D05040" w:rsidP="00D05040">
            <w:pPr>
              <w:rPr>
                <w:i/>
                <w:iCs/>
                <w:u w:val="single"/>
              </w:rPr>
            </w:pPr>
            <w:r w:rsidRPr="00D05040">
              <w:rPr>
                <w:i/>
                <w:iCs/>
                <w:u w:val="single"/>
              </w:rPr>
              <w:t>SUITE IV (cont.)</w:t>
            </w:r>
          </w:p>
          <w:p w14:paraId="7F180322" w14:textId="1C125B5B" w:rsidR="00D05040" w:rsidRPr="00D05040" w:rsidRDefault="00D05040" w:rsidP="00D05040">
            <w:pPr>
              <w:rPr>
                <w:i/>
                <w:iCs/>
                <w:u w:val="single"/>
              </w:rPr>
            </w:pPr>
            <w:r w:rsidRPr="00D05040">
              <w:rPr>
                <w:i/>
                <w:iCs/>
                <w:u w:val="single"/>
              </w:rPr>
              <w:t>SEMI</w:t>
            </w:r>
            <w:r w:rsidR="008868CC">
              <w:rPr>
                <w:i/>
                <w:iCs/>
                <w:u w:val="single"/>
              </w:rPr>
              <w:t>-</w:t>
            </w:r>
            <w:r w:rsidRPr="00D05040">
              <w:rPr>
                <w:i/>
                <w:iCs/>
                <w:u w:val="single"/>
              </w:rPr>
              <w:t>VOLATILES*</w:t>
            </w:r>
          </w:p>
        </w:tc>
        <w:tc>
          <w:tcPr>
            <w:tcW w:w="5677" w:type="dxa"/>
            <w:gridSpan w:val="3"/>
            <w:vAlign w:val="center"/>
          </w:tcPr>
          <w:p w14:paraId="573D297C" w14:textId="77777777" w:rsidR="00D05040" w:rsidRPr="00D05040" w:rsidRDefault="00D05040" w:rsidP="005E70F5">
            <w:pPr>
              <w:jc w:val="right"/>
            </w:pPr>
          </w:p>
        </w:tc>
      </w:tr>
      <w:tr w:rsidR="00D05040" w:rsidRPr="00D05040" w14:paraId="6371DD6A" w14:textId="77777777" w:rsidTr="005E70F5">
        <w:trPr>
          <w:cantSplit/>
          <w:jc w:val="center"/>
        </w:trPr>
        <w:tc>
          <w:tcPr>
            <w:tcW w:w="3595" w:type="dxa"/>
          </w:tcPr>
          <w:p w14:paraId="5DAAF7F6" w14:textId="77777777" w:rsidR="00D05040" w:rsidRPr="00D05040" w:rsidRDefault="00D05040" w:rsidP="00D05040">
            <w:r w:rsidRPr="00D05040">
              <w:t>2,4-Dinitrophenol</w:t>
            </w:r>
          </w:p>
        </w:tc>
        <w:tc>
          <w:tcPr>
            <w:tcW w:w="1665" w:type="dxa"/>
            <w:vAlign w:val="center"/>
          </w:tcPr>
          <w:p w14:paraId="02F78CBC" w14:textId="77777777" w:rsidR="00D05040" w:rsidRPr="00D05040" w:rsidRDefault="00D05040" w:rsidP="005E70F5">
            <w:pPr>
              <w:jc w:val="right"/>
            </w:pPr>
            <w:r w:rsidRPr="00D05040">
              <w:t xml:space="preserve">710 </w:t>
            </w:r>
            <w:proofErr w:type="spellStart"/>
            <w:r w:rsidRPr="00D05040">
              <w:t>μg</w:t>
            </w:r>
            <w:proofErr w:type="spellEnd"/>
            <w:r w:rsidRPr="00D05040">
              <w:t>/kg</w:t>
            </w:r>
          </w:p>
        </w:tc>
        <w:tc>
          <w:tcPr>
            <w:tcW w:w="2015" w:type="dxa"/>
            <w:vAlign w:val="center"/>
          </w:tcPr>
          <w:p w14:paraId="6DDEBF24" w14:textId="77777777" w:rsidR="00D05040" w:rsidRPr="00D05040" w:rsidRDefault="00D05040" w:rsidP="005E70F5">
            <w:pPr>
              <w:jc w:val="right"/>
            </w:pPr>
            <w:r w:rsidRPr="00D05040">
              <w:t>8270</w:t>
            </w:r>
          </w:p>
        </w:tc>
        <w:tc>
          <w:tcPr>
            <w:tcW w:w="1997" w:type="dxa"/>
            <w:vAlign w:val="center"/>
          </w:tcPr>
          <w:p w14:paraId="1557C6CA" w14:textId="77777777" w:rsidR="00D05040" w:rsidRPr="00D05040" w:rsidRDefault="00D05040" w:rsidP="005E70F5">
            <w:pPr>
              <w:jc w:val="right"/>
            </w:pPr>
            <w:r w:rsidRPr="00D05040">
              <w:t>710</w:t>
            </w:r>
          </w:p>
        </w:tc>
      </w:tr>
      <w:tr w:rsidR="00D05040" w:rsidRPr="00D05040" w14:paraId="368B5077" w14:textId="77777777" w:rsidTr="005E70F5">
        <w:trPr>
          <w:cantSplit/>
          <w:jc w:val="center"/>
        </w:trPr>
        <w:tc>
          <w:tcPr>
            <w:tcW w:w="3595" w:type="dxa"/>
          </w:tcPr>
          <w:p w14:paraId="224827E4" w14:textId="77777777" w:rsidR="00D05040" w:rsidRPr="00D05040" w:rsidRDefault="00D05040" w:rsidP="00D05040">
            <w:r w:rsidRPr="00D05040">
              <w:t>2,4-Dinitrotoluene</w:t>
            </w:r>
          </w:p>
        </w:tc>
        <w:tc>
          <w:tcPr>
            <w:tcW w:w="1665" w:type="dxa"/>
            <w:vAlign w:val="center"/>
          </w:tcPr>
          <w:p w14:paraId="452F1D62"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3B872459" w14:textId="77777777" w:rsidR="00D05040" w:rsidRPr="00D05040" w:rsidRDefault="00D05040" w:rsidP="005E70F5">
            <w:pPr>
              <w:jc w:val="right"/>
            </w:pPr>
            <w:r w:rsidRPr="00D05040">
              <w:t>8270</w:t>
            </w:r>
          </w:p>
        </w:tc>
        <w:tc>
          <w:tcPr>
            <w:tcW w:w="1997" w:type="dxa"/>
            <w:vAlign w:val="center"/>
          </w:tcPr>
          <w:p w14:paraId="4A8A4BD0" w14:textId="77777777" w:rsidR="00D05040" w:rsidRPr="00D05040" w:rsidRDefault="00D05040" w:rsidP="005E70F5">
            <w:pPr>
              <w:jc w:val="right"/>
            </w:pPr>
            <w:r w:rsidRPr="00D05040">
              <w:t>150</w:t>
            </w:r>
          </w:p>
        </w:tc>
      </w:tr>
      <w:tr w:rsidR="00D05040" w:rsidRPr="00D05040" w14:paraId="4FD8004C" w14:textId="77777777" w:rsidTr="005E70F5">
        <w:trPr>
          <w:cantSplit/>
          <w:jc w:val="center"/>
        </w:trPr>
        <w:tc>
          <w:tcPr>
            <w:tcW w:w="3595" w:type="dxa"/>
          </w:tcPr>
          <w:p w14:paraId="199AC045" w14:textId="77777777" w:rsidR="00D05040" w:rsidRPr="00D05040" w:rsidRDefault="00D05040" w:rsidP="00D05040">
            <w:r w:rsidRPr="00D05040">
              <w:t>2,6-Dinitrotoluene</w:t>
            </w:r>
          </w:p>
        </w:tc>
        <w:tc>
          <w:tcPr>
            <w:tcW w:w="1665" w:type="dxa"/>
            <w:vAlign w:val="center"/>
          </w:tcPr>
          <w:p w14:paraId="60CEE524"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7C397A41" w14:textId="77777777" w:rsidR="00D05040" w:rsidRPr="00D05040" w:rsidRDefault="00D05040" w:rsidP="005E70F5">
            <w:pPr>
              <w:jc w:val="right"/>
            </w:pPr>
            <w:r w:rsidRPr="00D05040">
              <w:t>8270</w:t>
            </w:r>
          </w:p>
        </w:tc>
        <w:tc>
          <w:tcPr>
            <w:tcW w:w="1997" w:type="dxa"/>
            <w:vAlign w:val="center"/>
          </w:tcPr>
          <w:p w14:paraId="44140A32" w14:textId="77777777" w:rsidR="00D05040" w:rsidRPr="00D05040" w:rsidRDefault="00D05040" w:rsidP="005E70F5">
            <w:pPr>
              <w:jc w:val="right"/>
            </w:pPr>
            <w:r w:rsidRPr="00D05040">
              <w:t>150</w:t>
            </w:r>
          </w:p>
        </w:tc>
      </w:tr>
      <w:tr w:rsidR="00D05040" w:rsidRPr="00D05040" w14:paraId="53231812" w14:textId="77777777" w:rsidTr="005E70F5">
        <w:trPr>
          <w:cantSplit/>
          <w:jc w:val="center"/>
        </w:trPr>
        <w:tc>
          <w:tcPr>
            <w:tcW w:w="3595" w:type="dxa"/>
          </w:tcPr>
          <w:p w14:paraId="2C903F2C" w14:textId="77777777" w:rsidR="00D05040" w:rsidRPr="00D05040" w:rsidRDefault="00D05040" w:rsidP="00D05040">
            <w:r w:rsidRPr="00D05040">
              <w:t>Hexachlorobenzene</w:t>
            </w:r>
          </w:p>
        </w:tc>
        <w:tc>
          <w:tcPr>
            <w:tcW w:w="1665" w:type="dxa"/>
            <w:vAlign w:val="center"/>
          </w:tcPr>
          <w:p w14:paraId="34D4537A"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509336A7" w14:textId="77777777" w:rsidR="00D05040" w:rsidRPr="00D05040" w:rsidRDefault="00D05040" w:rsidP="005E70F5">
            <w:pPr>
              <w:jc w:val="right"/>
            </w:pPr>
            <w:r w:rsidRPr="00D05040">
              <w:t>8270</w:t>
            </w:r>
          </w:p>
        </w:tc>
        <w:tc>
          <w:tcPr>
            <w:tcW w:w="1997" w:type="dxa"/>
            <w:vAlign w:val="center"/>
          </w:tcPr>
          <w:p w14:paraId="3AA47B83" w14:textId="77777777" w:rsidR="00D05040" w:rsidRPr="00D05040" w:rsidRDefault="00D05040" w:rsidP="005E70F5">
            <w:pPr>
              <w:jc w:val="right"/>
            </w:pPr>
            <w:r w:rsidRPr="00D05040">
              <w:t>150</w:t>
            </w:r>
          </w:p>
        </w:tc>
      </w:tr>
      <w:tr w:rsidR="00D05040" w:rsidRPr="00D05040" w14:paraId="22F8FCC4" w14:textId="77777777" w:rsidTr="005E70F5">
        <w:trPr>
          <w:cantSplit/>
          <w:jc w:val="center"/>
        </w:trPr>
        <w:tc>
          <w:tcPr>
            <w:tcW w:w="3595" w:type="dxa"/>
          </w:tcPr>
          <w:p w14:paraId="045F4F52" w14:textId="77777777" w:rsidR="00D05040" w:rsidRPr="00D05040" w:rsidRDefault="00D05040" w:rsidP="00D05040">
            <w:r w:rsidRPr="00D05040">
              <w:t>Hexachlorobutadiene</w:t>
            </w:r>
          </w:p>
        </w:tc>
        <w:tc>
          <w:tcPr>
            <w:tcW w:w="1665" w:type="dxa"/>
            <w:vAlign w:val="center"/>
          </w:tcPr>
          <w:p w14:paraId="5772BC07"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67A43E12" w14:textId="77777777" w:rsidR="00D05040" w:rsidRPr="00D05040" w:rsidRDefault="00D05040" w:rsidP="005E70F5">
            <w:pPr>
              <w:jc w:val="right"/>
            </w:pPr>
            <w:r w:rsidRPr="00D05040">
              <w:t>8270</w:t>
            </w:r>
          </w:p>
        </w:tc>
        <w:tc>
          <w:tcPr>
            <w:tcW w:w="1997" w:type="dxa"/>
            <w:vAlign w:val="center"/>
          </w:tcPr>
          <w:p w14:paraId="22EE171A" w14:textId="77777777" w:rsidR="00D05040" w:rsidRPr="00D05040" w:rsidRDefault="00D05040" w:rsidP="005E70F5">
            <w:pPr>
              <w:jc w:val="right"/>
            </w:pPr>
            <w:r w:rsidRPr="00D05040">
              <w:t>150</w:t>
            </w:r>
          </w:p>
        </w:tc>
      </w:tr>
      <w:tr w:rsidR="00D05040" w:rsidRPr="00D05040" w14:paraId="2681ED73" w14:textId="77777777" w:rsidTr="005E70F5">
        <w:trPr>
          <w:cantSplit/>
          <w:jc w:val="center"/>
        </w:trPr>
        <w:tc>
          <w:tcPr>
            <w:tcW w:w="3595" w:type="dxa"/>
          </w:tcPr>
          <w:p w14:paraId="4505A725" w14:textId="77777777" w:rsidR="00D05040" w:rsidRPr="00D05040" w:rsidRDefault="00D05040" w:rsidP="00D05040">
            <w:r w:rsidRPr="00D05040">
              <w:t>Hexachloroethane</w:t>
            </w:r>
          </w:p>
        </w:tc>
        <w:tc>
          <w:tcPr>
            <w:tcW w:w="1665" w:type="dxa"/>
            <w:vAlign w:val="center"/>
          </w:tcPr>
          <w:p w14:paraId="04EA1C46"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244B5723" w14:textId="77777777" w:rsidR="00D05040" w:rsidRPr="00D05040" w:rsidRDefault="00D05040" w:rsidP="005E70F5">
            <w:pPr>
              <w:jc w:val="right"/>
            </w:pPr>
            <w:r w:rsidRPr="00D05040">
              <w:t>8270</w:t>
            </w:r>
          </w:p>
        </w:tc>
        <w:tc>
          <w:tcPr>
            <w:tcW w:w="1997" w:type="dxa"/>
            <w:vAlign w:val="center"/>
          </w:tcPr>
          <w:p w14:paraId="795AABE8" w14:textId="77777777" w:rsidR="00D05040" w:rsidRPr="00D05040" w:rsidRDefault="00D05040" w:rsidP="005E70F5">
            <w:pPr>
              <w:jc w:val="right"/>
            </w:pPr>
            <w:r w:rsidRPr="00D05040">
              <w:t>150</w:t>
            </w:r>
          </w:p>
        </w:tc>
      </w:tr>
      <w:tr w:rsidR="00D05040" w:rsidRPr="00D05040" w14:paraId="1E13615C" w14:textId="77777777" w:rsidTr="005E70F5">
        <w:trPr>
          <w:cantSplit/>
          <w:jc w:val="center"/>
        </w:trPr>
        <w:tc>
          <w:tcPr>
            <w:tcW w:w="3595" w:type="dxa"/>
          </w:tcPr>
          <w:p w14:paraId="617F2C84" w14:textId="77777777" w:rsidR="00D05040" w:rsidRPr="00D05040" w:rsidRDefault="00D05040" w:rsidP="00D05040">
            <w:r w:rsidRPr="00D05040">
              <w:t>Nitrobenzene</w:t>
            </w:r>
          </w:p>
        </w:tc>
        <w:tc>
          <w:tcPr>
            <w:tcW w:w="1665" w:type="dxa"/>
            <w:vAlign w:val="center"/>
          </w:tcPr>
          <w:p w14:paraId="66DBB8B0"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164937FE" w14:textId="77777777" w:rsidR="00D05040" w:rsidRPr="00D05040" w:rsidRDefault="00D05040" w:rsidP="005E70F5">
            <w:pPr>
              <w:jc w:val="right"/>
            </w:pPr>
            <w:r w:rsidRPr="00D05040">
              <w:t>8270</w:t>
            </w:r>
          </w:p>
        </w:tc>
        <w:tc>
          <w:tcPr>
            <w:tcW w:w="1997" w:type="dxa"/>
            <w:vAlign w:val="center"/>
          </w:tcPr>
          <w:p w14:paraId="11F5CF03" w14:textId="77777777" w:rsidR="00D05040" w:rsidRPr="00D05040" w:rsidRDefault="00D05040" w:rsidP="005E70F5">
            <w:pPr>
              <w:jc w:val="right"/>
            </w:pPr>
            <w:r w:rsidRPr="00D05040">
              <w:t>150</w:t>
            </w:r>
          </w:p>
        </w:tc>
      </w:tr>
      <w:tr w:rsidR="00D05040" w:rsidRPr="00D05040" w14:paraId="06258A85" w14:textId="77777777" w:rsidTr="005E70F5">
        <w:trPr>
          <w:cantSplit/>
          <w:jc w:val="center"/>
        </w:trPr>
        <w:tc>
          <w:tcPr>
            <w:tcW w:w="3595" w:type="dxa"/>
          </w:tcPr>
          <w:p w14:paraId="688AD3E5" w14:textId="77777777" w:rsidR="00D05040" w:rsidRPr="00D05040" w:rsidRDefault="00D05040" w:rsidP="00D05040">
            <w:r w:rsidRPr="00D05040">
              <w:t>2-Nitrophenol</w:t>
            </w:r>
          </w:p>
        </w:tc>
        <w:tc>
          <w:tcPr>
            <w:tcW w:w="1665" w:type="dxa"/>
            <w:vAlign w:val="center"/>
          </w:tcPr>
          <w:p w14:paraId="30EFF15A"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000AD886" w14:textId="77777777" w:rsidR="00D05040" w:rsidRPr="00D05040" w:rsidRDefault="00D05040" w:rsidP="005E70F5">
            <w:pPr>
              <w:jc w:val="right"/>
            </w:pPr>
            <w:r w:rsidRPr="00D05040">
              <w:t>8270</w:t>
            </w:r>
          </w:p>
        </w:tc>
        <w:tc>
          <w:tcPr>
            <w:tcW w:w="1997" w:type="dxa"/>
            <w:vAlign w:val="center"/>
          </w:tcPr>
          <w:p w14:paraId="3B214374" w14:textId="77777777" w:rsidR="00D05040" w:rsidRPr="00D05040" w:rsidRDefault="00D05040" w:rsidP="005E70F5">
            <w:pPr>
              <w:jc w:val="right"/>
            </w:pPr>
            <w:r w:rsidRPr="00D05040">
              <w:t>150</w:t>
            </w:r>
          </w:p>
        </w:tc>
      </w:tr>
      <w:tr w:rsidR="00D05040" w:rsidRPr="00D05040" w14:paraId="08E4F01C" w14:textId="77777777" w:rsidTr="005E70F5">
        <w:trPr>
          <w:cantSplit/>
          <w:jc w:val="center"/>
        </w:trPr>
        <w:tc>
          <w:tcPr>
            <w:tcW w:w="3595" w:type="dxa"/>
          </w:tcPr>
          <w:p w14:paraId="693FB51B" w14:textId="77777777" w:rsidR="00D05040" w:rsidRPr="00D05040" w:rsidRDefault="00D05040" w:rsidP="00D05040">
            <w:r w:rsidRPr="00D05040">
              <w:t>4-Nitrophenol</w:t>
            </w:r>
          </w:p>
        </w:tc>
        <w:tc>
          <w:tcPr>
            <w:tcW w:w="1665" w:type="dxa"/>
            <w:vAlign w:val="center"/>
          </w:tcPr>
          <w:p w14:paraId="4C13ADC4" w14:textId="77777777" w:rsidR="00D05040" w:rsidRPr="00D05040" w:rsidRDefault="00D05040" w:rsidP="005E70F5">
            <w:pPr>
              <w:jc w:val="right"/>
            </w:pPr>
            <w:r w:rsidRPr="00D05040">
              <w:t xml:space="preserve">710 </w:t>
            </w:r>
            <w:proofErr w:type="spellStart"/>
            <w:r w:rsidRPr="00D05040">
              <w:t>μg</w:t>
            </w:r>
            <w:proofErr w:type="spellEnd"/>
            <w:r w:rsidRPr="00D05040">
              <w:t>/kg</w:t>
            </w:r>
          </w:p>
        </w:tc>
        <w:tc>
          <w:tcPr>
            <w:tcW w:w="2015" w:type="dxa"/>
            <w:vAlign w:val="center"/>
          </w:tcPr>
          <w:p w14:paraId="29FE13B1" w14:textId="77777777" w:rsidR="00D05040" w:rsidRPr="00D05040" w:rsidRDefault="00D05040" w:rsidP="005E70F5">
            <w:pPr>
              <w:jc w:val="right"/>
            </w:pPr>
            <w:r w:rsidRPr="00D05040">
              <w:t>8270</w:t>
            </w:r>
          </w:p>
        </w:tc>
        <w:tc>
          <w:tcPr>
            <w:tcW w:w="1997" w:type="dxa"/>
            <w:vAlign w:val="center"/>
          </w:tcPr>
          <w:p w14:paraId="13463ED3" w14:textId="77777777" w:rsidR="00D05040" w:rsidRPr="00D05040" w:rsidRDefault="00D05040" w:rsidP="005E70F5">
            <w:pPr>
              <w:jc w:val="right"/>
            </w:pPr>
            <w:r w:rsidRPr="00D05040">
              <w:t>710</w:t>
            </w:r>
          </w:p>
        </w:tc>
      </w:tr>
      <w:tr w:rsidR="00D05040" w:rsidRPr="00D05040" w14:paraId="6F32009E" w14:textId="77777777" w:rsidTr="005E70F5">
        <w:trPr>
          <w:cantSplit/>
          <w:jc w:val="center"/>
        </w:trPr>
        <w:tc>
          <w:tcPr>
            <w:tcW w:w="3595" w:type="dxa"/>
          </w:tcPr>
          <w:p w14:paraId="51DC1246" w14:textId="77777777" w:rsidR="00D05040" w:rsidRPr="00D05040" w:rsidRDefault="00D05040" w:rsidP="00D05040">
            <w:r w:rsidRPr="00D05040">
              <w:t>Phenol</w:t>
            </w:r>
          </w:p>
        </w:tc>
        <w:tc>
          <w:tcPr>
            <w:tcW w:w="1665" w:type="dxa"/>
            <w:vAlign w:val="center"/>
          </w:tcPr>
          <w:p w14:paraId="02B5F8CD"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1A167D22" w14:textId="77777777" w:rsidR="00D05040" w:rsidRPr="00D05040" w:rsidRDefault="00D05040" w:rsidP="005E70F5">
            <w:pPr>
              <w:jc w:val="right"/>
            </w:pPr>
            <w:r w:rsidRPr="00D05040">
              <w:t>8270</w:t>
            </w:r>
          </w:p>
        </w:tc>
        <w:tc>
          <w:tcPr>
            <w:tcW w:w="1997" w:type="dxa"/>
            <w:vAlign w:val="center"/>
          </w:tcPr>
          <w:p w14:paraId="6BCB3EB8" w14:textId="77777777" w:rsidR="00D05040" w:rsidRPr="00D05040" w:rsidRDefault="00D05040" w:rsidP="005E70F5">
            <w:pPr>
              <w:jc w:val="right"/>
            </w:pPr>
            <w:r w:rsidRPr="00D05040">
              <w:t>150</w:t>
            </w:r>
          </w:p>
        </w:tc>
      </w:tr>
      <w:tr w:rsidR="00D05040" w:rsidRPr="00D05040" w14:paraId="71445313" w14:textId="77777777" w:rsidTr="005E70F5">
        <w:trPr>
          <w:cantSplit/>
          <w:jc w:val="center"/>
        </w:trPr>
        <w:tc>
          <w:tcPr>
            <w:tcW w:w="3595" w:type="dxa"/>
          </w:tcPr>
          <w:p w14:paraId="6C4E9D44" w14:textId="77777777" w:rsidR="00D05040" w:rsidRPr="00D05040" w:rsidRDefault="00D05040" w:rsidP="00D05040">
            <w:r w:rsidRPr="00D05040">
              <w:t>1,2,4-Trichlorobenzene</w:t>
            </w:r>
          </w:p>
        </w:tc>
        <w:tc>
          <w:tcPr>
            <w:tcW w:w="1665" w:type="dxa"/>
            <w:vAlign w:val="center"/>
          </w:tcPr>
          <w:p w14:paraId="1EF41AE3" w14:textId="77777777" w:rsidR="00D05040" w:rsidRPr="00D05040" w:rsidRDefault="00D05040" w:rsidP="005E70F5">
            <w:pPr>
              <w:jc w:val="right"/>
            </w:pPr>
            <w:r w:rsidRPr="00D05040">
              <w:t xml:space="preserve">150 </w:t>
            </w:r>
            <w:proofErr w:type="spellStart"/>
            <w:r w:rsidRPr="00D05040">
              <w:t>μg</w:t>
            </w:r>
            <w:proofErr w:type="spellEnd"/>
            <w:r w:rsidRPr="00D05040">
              <w:t>/kg</w:t>
            </w:r>
          </w:p>
        </w:tc>
        <w:tc>
          <w:tcPr>
            <w:tcW w:w="2015" w:type="dxa"/>
            <w:vAlign w:val="center"/>
          </w:tcPr>
          <w:p w14:paraId="15B84092" w14:textId="77777777" w:rsidR="00D05040" w:rsidRPr="00D05040" w:rsidRDefault="00D05040" w:rsidP="005E70F5">
            <w:pPr>
              <w:jc w:val="right"/>
            </w:pPr>
            <w:r w:rsidRPr="00D05040">
              <w:t>8270</w:t>
            </w:r>
          </w:p>
        </w:tc>
        <w:tc>
          <w:tcPr>
            <w:tcW w:w="1997" w:type="dxa"/>
            <w:vAlign w:val="center"/>
          </w:tcPr>
          <w:p w14:paraId="5891ED2A" w14:textId="77777777" w:rsidR="00D05040" w:rsidRPr="00D05040" w:rsidRDefault="00D05040" w:rsidP="005E70F5">
            <w:pPr>
              <w:jc w:val="right"/>
            </w:pPr>
            <w:r w:rsidRPr="00D05040">
              <w:t>150</w:t>
            </w:r>
          </w:p>
        </w:tc>
      </w:tr>
    </w:tbl>
    <w:p w14:paraId="6533F28A" w14:textId="77777777" w:rsidR="00D05040" w:rsidRPr="00D05040" w:rsidRDefault="00D05040" w:rsidP="00D05040"/>
    <w:p w14:paraId="14EC950B" w14:textId="77777777" w:rsidR="00D05040" w:rsidRPr="00D05040" w:rsidRDefault="00D05040" w:rsidP="00D05040">
      <w:pPr>
        <w:rPr>
          <w:b/>
          <w:bCs/>
        </w:rPr>
      </w:pPr>
      <w:r w:rsidRPr="00D05040">
        <w:rPr>
          <w:b/>
          <w:bCs/>
        </w:rPr>
        <w:t>Notes:</w:t>
      </w:r>
    </w:p>
    <w:p w14:paraId="531E729B" w14:textId="77777777" w:rsidR="00D05040" w:rsidRPr="00D05040" w:rsidRDefault="00D05040" w:rsidP="00D05040">
      <w:r w:rsidRPr="00D05040">
        <w:t>* All samples reported on a dry weight basis.</w:t>
      </w:r>
    </w:p>
    <w:p w14:paraId="521F7335" w14:textId="77777777" w:rsidR="00D05040" w:rsidRPr="00D05040" w:rsidRDefault="00D05040" w:rsidP="00D05040">
      <w:r w:rsidRPr="00D05040">
        <w:t>U.S. EPA, "Methods for Chemical Analysis of Water and Waste," EPA 600/4-79-020, 1979.</w:t>
      </w:r>
    </w:p>
    <w:p w14:paraId="1B939C5C" w14:textId="77777777" w:rsidR="00D05040" w:rsidRPr="00D05040" w:rsidRDefault="00D05040" w:rsidP="00D05040">
      <w:r w:rsidRPr="00D05040">
        <w:t>U.S. EPA, "Manual of Analytical Methods for the Analysis of Pesticide Residues in Human and Environmental Samples," 1977.</w:t>
      </w:r>
    </w:p>
    <w:p w14:paraId="08E242AD" w14:textId="77777777" w:rsidR="00D05040" w:rsidRPr="00D05040" w:rsidRDefault="00D05040" w:rsidP="00D05040">
      <w:r w:rsidRPr="00D05040">
        <w:t>U.S. EPA, "Test Methods for Evaluating Solid Waste, Physical/Chemical Methods," SW-846, 3rd Edition, November 1990.</w:t>
      </w:r>
    </w:p>
    <w:p w14:paraId="6B24A4BC" w14:textId="77777777" w:rsidR="00D05040" w:rsidRPr="00D05040" w:rsidRDefault="00D05040" w:rsidP="00D05040">
      <w:r w:rsidRPr="00D05040">
        <w:t>Organochlorine Pesticides and PCB's, EPA method 608; Federal Register. Vol. 44, No. 233, 12-3-79. Analysis of Acid, Base, Neutral. EPA Method 625.</w:t>
      </w:r>
    </w:p>
    <w:p w14:paraId="77D0C1D8" w14:textId="77777777" w:rsidR="00D05040" w:rsidRPr="00D05040" w:rsidRDefault="00D05040" w:rsidP="00D05040">
      <w:r w:rsidRPr="00D05040">
        <w:t>Riggin, R.M., and Strup, P.E. "Screening Methods for PAH priority pollutants in wastewater." EPA-600/4-84- 007, NTIS #PB84-132992. Environmental Monitoring and Support Laboratory, Office of Research and Development, Cincinnati, Ohio, 1984</w:t>
      </w:r>
    </w:p>
    <w:p w14:paraId="1EA97DEC" w14:textId="77777777" w:rsidR="00D05040" w:rsidRPr="00D05040" w:rsidRDefault="00D05040" w:rsidP="00D05040">
      <w:r w:rsidRPr="00D05040">
        <w:t>1 1996 Scope specified MAL for oil and grease of 1.0 was not appropriate based on the EPA approved analytical method and therefore was revised to 10.0.</w:t>
      </w:r>
    </w:p>
    <w:p w14:paraId="67508359" w14:textId="77777777" w:rsidR="00D05040" w:rsidRPr="00D05040" w:rsidRDefault="00D05040" w:rsidP="00D05040">
      <w:r w:rsidRPr="00D05040">
        <w:t>2 1996 Scope specified MAL for aluminum of 2.0 was revised to 3.0 due to laboratory equipment/method changes.</w:t>
      </w:r>
    </w:p>
    <w:p w14:paraId="16CBEB84" w14:textId="77777777" w:rsidR="00D05040" w:rsidRPr="00D05040" w:rsidRDefault="00D05040" w:rsidP="00D05040">
      <w:r w:rsidRPr="00D05040">
        <w:br w:type="page"/>
      </w:r>
    </w:p>
    <w:p w14:paraId="2816D5EF" w14:textId="4FDB230F" w:rsidR="00D05040" w:rsidRPr="00D05040" w:rsidRDefault="00D05040" w:rsidP="00D05040">
      <w:pPr>
        <w:pStyle w:val="Heading1"/>
      </w:pPr>
      <w:bookmarkStart w:id="11" w:name="_Toc110850394"/>
      <w:r w:rsidRPr="00D05040">
        <w:rPr>
          <w:bCs/>
        </w:rPr>
        <w:lastRenderedPageBreak/>
        <w:t>Table S</w:t>
      </w:r>
      <w:r w:rsidR="009D2F7B">
        <w:rPr>
          <w:bCs/>
        </w:rPr>
        <w:t>5</w:t>
      </w:r>
      <w:r w:rsidRPr="00D05040">
        <w:rPr>
          <w:bCs/>
        </w:rPr>
        <w:t xml:space="preserve">: </w:t>
      </w:r>
      <w:bookmarkStart w:id="12" w:name="_Toc99186749"/>
      <w:r w:rsidRPr="00D05040">
        <w:t xml:space="preserve">Variable Detection </w:t>
      </w:r>
      <w:r>
        <w:t>a</w:t>
      </w:r>
      <w:r w:rsidRPr="00D05040">
        <w:t>nd Non-Detection Rates</w:t>
      </w:r>
      <w:bookmarkEnd w:id="11"/>
    </w:p>
    <w:bookmarkEnd w:id="12"/>
    <w:p w14:paraId="0F1A0765" w14:textId="07476F6E" w:rsidR="00D05040" w:rsidRPr="00D05040" w:rsidRDefault="00D05040" w:rsidP="00D05040">
      <w:r w:rsidRPr="00D05040">
        <w:t>Total number of measurements and percent (PCT) that are above or below detection limits.</w:t>
      </w:r>
      <w:r>
        <w:t xml:space="preserve"> </w:t>
      </w:r>
      <w:r w:rsidRPr="00D05040">
        <w:t xml:space="preserve">Abbreviations: Con = conventional, Ino = inorganic, Met = metal, Org = organic, Oxy = oxygen demand, PAH = polycyclic aromatic hydrocarbons, PCB = polychlorinated biphenyls, Pes = pesticide, </w:t>
      </w:r>
      <w:proofErr w:type="spellStart"/>
      <w:r w:rsidRPr="00D05040">
        <w:t>Phy</w:t>
      </w:r>
      <w:proofErr w:type="spellEnd"/>
      <w:r w:rsidRPr="00D05040">
        <w:t xml:space="preserve"> = physical, Sed = sediment, Sem = semi</w:t>
      </w:r>
      <w:r w:rsidR="008868CC">
        <w:t>-</w:t>
      </w:r>
      <w:r w:rsidRPr="00D05040">
        <w:t>volatile, Vol = volatile.</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81"/>
        <w:gridCol w:w="787"/>
        <w:gridCol w:w="1084"/>
        <w:gridCol w:w="3285"/>
        <w:gridCol w:w="1067"/>
        <w:gridCol w:w="917"/>
        <w:gridCol w:w="1029"/>
        <w:gridCol w:w="820"/>
        <w:gridCol w:w="930"/>
      </w:tblGrid>
      <w:tr w:rsidR="00D05040" w:rsidRPr="00D05040" w14:paraId="1EAE5FF0" w14:textId="77777777" w:rsidTr="005E70F5">
        <w:trPr>
          <w:cantSplit/>
          <w:tblHeader/>
          <w:jc w:val="center"/>
        </w:trPr>
        <w:tc>
          <w:tcPr>
            <w:tcW w:w="892" w:type="dxa"/>
            <w:tcBorders>
              <w:bottom w:val="nil"/>
            </w:tcBorders>
            <w:noWrap/>
            <w:vAlign w:val="bottom"/>
            <w:hideMark/>
          </w:tcPr>
          <w:p w14:paraId="749A71CC" w14:textId="77777777" w:rsidR="00D05040" w:rsidRPr="00D05040" w:rsidRDefault="00D05040" w:rsidP="00D05040">
            <w:pPr>
              <w:rPr>
                <w:b/>
                <w:bCs/>
              </w:rPr>
            </w:pPr>
            <w:r w:rsidRPr="00D05040">
              <w:rPr>
                <w:b/>
                <w:bCs/>
              </w:rPr>
              <w:t> </w:t>
            </w:r>
          </w:p>
        </w:tc>
        <w:tc>
          <w:tcPr>
            <w:tcW w:w="796" w:type="dxa"/>
            <w:tcBorders>
              <w:bottom w:val="nil"/>
            </w:tcBorders>
            <w:noWrap/>
            <w:vAlign w:val="bottom"/>
            <w:hideMark/>
          </w:tcPr>
          <w:p w14:paraId="640CA395" w14:textId="77777777" w:rsidR="00D05040" w:rsidRPr="00D05040" w:rsidRDefault="00D05040" w:rsidP="00D05040">
            <w:pPr>
              <w:rPr>
                <w:b/>
                <w:bCs/>
              </w:rPr>
            </w:pPr>
            <w:r w:rsidRPr="00D05040">
              <w:rPr>
                <w:b/>
                <w:bCs/>
              </w:rPr>
              <w:t> </w:t>
            </w:r>
          </w:p>
        </w:tc>
        <w:tc>
          <w:tcPr>
            <w:tcW w:w="1097" w:type="dxa"/>
            <w:tcBorders>
              <w:bottom w:val="nil"/>
            </w:tcBorders>
            <w:noWrap/>
            <w:vAlign w:val="bottom"/>
            <w:hideMark/>
          </w:tcPr>
          <w:p w14:paraId="53EC6A5D" w14:textId="77777777" w:rsidR="00D05040" w:rsidRPr="00D05040" w:rsidRDefault="00D05040" w:rsidP="00D05040">
            <w:pPr>
              <w:rPr>
                <w:b/>
                <w:bCs/>
              </w:rPr>
            </w:pPr>
            <w:r w:rsidRPr="00D05040">
              <w:rPr>
                <w:b/>
                <w:bCs/>
              </w:rPr>
              <w:t> </w:t>
            </w:r>
          </w:p>
        </w:tc>
        <w:tc>
          <w:tcPr>
            <w:tcW w:w="3330" w:type="dxa"/>
            <w:tcBorders>
              <w:bottom w:val="nil"/>
            </w:tcBorders>
            <w:vAlign w:val="bottom"/>
            <w:hideMark/>
          </w:tcPr>
          <w:p w14:paraId="2FB94675" w14:textId="77777777" w:rsidR="00D05040" w:rsidRPr="00D05040" w:rsidRDefault="00D05040" w:rsidP="00D05040">
            <w:pPr>
              <w:rPr>
                <w:b/>
                <w:bCs/>
              </w:rPr>
            </w:pPr>
            <w:r w:rsidRPr="00D05040">
              <w:rPr>
                <w:b/>
                <w:bCs/>
              </w:rPr>
              <w:t> </w:t>
            </w:r>
          </w:p>
        </w:tc>
        <w:tc>
          <w:tcPr>
            <w:tcW w:w="1080" w:type="dxa"/>
            <w:noWrap/>
            <w:vAlign w:val="bottom"/>
            <w:hideMark/>
          </w:tcPr>
          <w:p w14:paraId="71D0B3B8" w14:textId="77777777" w:rsidR="00D05040" w:rsidRPr="00D05040" w:rsidRDefault="00D05040" w:rsidP="00D05040">
            <w:pPr>
              <w:rPr>
                <w:b/>
                <w:bCs/>
              </w:rPr>
            </w:pPr>
            <w:r w:rsidRPr="00D05040">
              <w:rPr>
                <w:b/>
                <w:bCs/>
              </w:rPr>
              <w:t> </w:t>
            </w:r>
          </w:p>
        </w:tc>
        <w:tc>
          <w:tcPr>
            <w:tcW w:w="1970" w:type="dxa"/>
            <w:gridSpan w:val="2"/>
            <w:noWrap/>
            <w:vAlign w:val="center"/>
            <w:hideMark/>
          </w:tcPr>
          <w:p w14:paraId="6E8B830A" w14:textId="77777777" w:rsidR="00D05040" w:rsidRPr="00D05040" w:rsidRDefault="00D05040" w:rsidP="005E70F5">
            <w:pPr>
              <w:jc w:val="center"/>
              <w:rPr>
                <w:b/>
                <w:bCs/>
              </w:rPr>
            </w:pPr>
            <w:r w:rsidRPr="00D05040">
              <w:rPr>
                <w:b/>
                <w:bCs/>
              </w:rPr>
              <w:t>Detect</w:t>
            </w:r>
          </w:p>
        </w:tc>
        <w:tc>
          <w:tcPr>
            <w:tcW w:w="1771" w:type="dxa"/>
            <w:gridSpan w:val="2"/>
            <w:shd w:val="clear" w:color="auto" w:fill="auto"/>
            <w:noWrap/>
            <w:vAlign w:val="center"/>
            <w:hideMark/>
          </w:tcPr>
          <w:p w14:paraId="792F17BB" w14:textId="77777777" w:rsidR="00D05040" w:rsidRPr="00D05040" w:rsidRDefault="00D05040" w:rsidP="005E70F5">
            <w:pPr>
              <w:jc w:val="center"/>
              <w:rPr>
                <w:b/>
                <w:bCs/>
              </w:rPr>
            </w:pPr>
            <w:r w:rsidRPr="00D05040">
              <w:rPr>
                <w:b/>
                <w:bCs/>
              </w:rPr>
              <w:t>Non-Detect</w:t>
            </w:r>
          </w:p>
        </w:tc>
      </w:tr>
      <w:tr w:rsidR="00D05040" w:rsidRPr="00D05040" w14:paraId="55E057B9" w14:textId="77777777" w:rsidTr="005E70F5">
        <w:trPr>
          <w:cantSplit/>
          <w:tblHeader/>
          <w:jc w:val="center"/>
        </w:trPr>
        <w:tc>
          <w:tcPr>
            <w:tcW w:w="892" w:type="dxa"/>
            <w:tcBorders>
              <w:top w:val="nil"/>
            </w:tcBorders>
            <w:noWrap/>
            <w:vAlign w:val="bottom"/>
            <w:hideMark/>
          </w:tcPr>
          <w:p w14:paraId="22A34F88" w14:textId="77777777" w:rsidR="00D05040" w:rsidRPr="00D05040" w:rsidRDefault="00D05040" w:rsidP="00D05040">
            <w:pPr>
              <w:rPr>
                <w:b/>
                <w:bCs/>
              </w:rPr>
            </w:pPr>
            <w:r w:rsidRPr="00D05040">
              <w:rPr>
                <w:b/>
                <w:bCs/>
              </w:rPr>
              <w:t>Group</w:t>
            </w:r>
          </w:p>
        </w:tc>
        <w:tc>
          <w:tcPr>
            <w:tcW w:w="796" w:type="dxa"/>
            <w:tcBorders>
              <w:top w:val="nil"/>
            </w:tcBorders>
            <w:noWrap/>
            <w:vAlign w:val="bottom"/>
            <w:hideMark/>
          </w:tcPr>
          <w:p w14:paraId="6E2EE9F9" w14:textId="77777777" w:rsidR="00D05040" w:rsidRPr="00D05040" w:rsidRDefault="00D05040" w:rsidP="00D05040">
            <w:pPr>
              <w:rPr>
                <w:b/>
                <w:bCs/>
              </w:rPr>
            </w:pPr>
            <w:r w:rsidRPr="00D05040">
              <w:rPr>
                <w:b/>
                <w:bCs/>
              </w:rPr>
              <w:t>Media</w:t>
            </w:r>
          </w:p>
        </w:tc>
        <w:tc>
          <w:tcPr>
            <w:tcW w:w="1097" w:type="dxa"/>
            <w:tcBorders>
              <w:top w:val="nil"/>
            </w:tcBorders>
            <w:noWrap/>
            <w:vAlign w:val="bottom"/>
            <w:hideMark/>
          </w:tcPr>
          <w:p w14:paraId="18D2DFEF" w14:textId="77777777" w:rsidR="00D05040" w:rsidRPr="00D05040" w:rsidRDefault="00D05040" w:rsidP="00D05040">
            <w:pPr>
              <w:rPr>
                <w:b/>
                <w:bCs/>
              </w:rPr>
            </w:pPr>
            <w:r w:rsidRPr="00D05040">
              <w:rPr>
                <w:b/>
                <w:bCs/>
              </w:rPr>
              <w:t>Code</w:t>
            </w:r>
          </w:p>
        </w:tc>
        <w:tc>
          <w:tcPr>
            <w:tcW w:w="3330" w:type="dxa"/>
            <w:tcBorders>
              <w:top w:val="nil"/>
            </w:tcBorders>
            <w:vAlign w:val="bottom"/>
            <w:hideMark/>
          </w:tcPr>
          <w:p w14:paraId="6CE58BA5" w14:textId="77777777" w:rsidR="00D05040" w:rsidRPr="00D05040" w:rsidRDefault="00D05040" w:rsidP="00D05040">
            <w:pPr>
              <w:rPr>
                <w:b/>
                <w:bCs/>
              </w:rPr>
            </w:pPr>
            <w:r w:rsidRPr="00D05040">
              <w:rPr>
                <w:b/>
                <w:bCs/>
              </w:rPr>
              <w:t>Variable</w:t>
            </w:r>
          </w:p>
        </w:tc>
        <w:tc>
          <w:tcPr>
            <w:tcW w:w="1080" w:type="dxa"/>
            <w:noWrap/>
            <w:vAlign w:val="center"/>
            <w:hideMark/>
          </w:tcPr>
          <w:p w14:paraId="3D2B1F25" w14:textId="77777777" w:rsidR="00D05040" w:rsidRPr="00D05040" w:rsidRDefault="00D05040" w:rsidP="005E70F5">
            <w:pPr>
              <w:jc w:val="right"/>
              <w:rPr>
                <w:b/>
                <w:bCs/>
              </w:rPr>
            </w:pPr>
            <w:r w:rsidRPr="00D05040">
              <w:rPr>
                <w:b/>
                <w:bCs/>
              </w:rPr>
              <w:t>Total</w:t>
            </w:r>
          </w:p>
        </w:tc>
        <w:tc>
          <w:tcPr>
            <w:tcW w:w="928" w:type="dxa"/>
            <w:noWrap/>
            <w:vAlign w:val="center"/>
            <w:hideMark/>
          </w:tcPr>
          <w:p w14:paraId="3A569EFD" w14:textId="77777777" w:rsidR="00D05040" w:rsidRPr="00D05040" w:rsidRDefault="00D05040" w:rsidP="005E70F5">
            <w:pPr>
              <w:jc w:val="right"/>
              <w:rPr>
                <w:b/>
                <w:bCs/>
              </w:rPr>
            </w:pPr>
            <w:r w:rsidRPr="00D05040">
              <w:rPr>
                <w:b/>
                <w:bCs/>
              </w:rPr>
              <w:t>Count</w:t>
            </w:r>
          </w:p>
        </w:tc>
        <w:tc>
          <w:tcPr>
            <w:tcW w:w="1042" w:type="dxa"/>
            <w:noWrap/>
            <w:vAlign w:val="center"/>
            <w:hideMark/>
          </w:tcPr>
          <w:p w14:paraId="281E33DE" w14:textId="77777777" w:rsidR="00D05040" w:rsidRPr="00D05040" w:rsidRDefault="00D05040" w:rsidP="005E70F5">
            <w:pPr>
              <w:jc w:val="right"/>
              <w:rPr>
                <w:b/>
                <w:bCs/>
              </w:rPr>
            </w:pPr>
            <w:r w:rsidRPr="00D05040">
              <w:rPr>
                <w:b/>
                <w:bCs/>
              </w:rPr>
              <w:t>PCT</w:t>
            </w:r>
          </w:p>
        </w:tc>
        <w:tc>
          <w:tcPr>
            <w:tcW w:w="830" w:type="dxa"/>
            <w:shd w:val="clear" w:color="auto" w:fill="auto"/>
            <w:noWrap/>
            <w:vAlign w:val="center"/>
            <w:hideMark/>
          </w:tcPr>
          <w:p w14:paraId="29B88AF7" w14:textId="77777777" w:rsidR="00D05040" w:rsidRPr="00D05040" w:rsidRDefault="00D05040" w:rsidP="005E70F5">
            <w:pPr>
              <w:jc w:val="right"/>
              <w:rPr>
                <w:b/>
                <w:bCs/>
              </w:rPr>
            </w:pPr>
            <w:r w:rsidRPr="00D05040">
              <w:rPr>
                <w:b/>
                <w:bCs/>
              </w:rPr>
              <w:t>Count</w:t>
            </w:r>
          </w:p>
        </w:tc>
        <w:tc>
          <w:tcPr>
            <w:tcW w:w="941" w:type="dxa"/>
            <w:shd w:val="clear" w:color="auto" w:fill="auto"/>
            <w:noWrap/>
            <w:vAlign w:val="center"/>
            <w:hideMark/>
          </w:tcPr>
          <w:p w14:paraId="27B7EBDD" w14:textId="77777777" w:rsidR="00D05040" w:rsidRPr="00D05040" w:rsidRDefault="00D05040" w:rsidP="005E70F5">
            <w:pPr>
              <w:jc w:val="right"/>
              <w:rPr>
                <w:b/>
                <w:bCs/>
              </w:rPr>
            </w:pPr>
            <w:r w:rsidRPr="00D05040">
              <w:rPr>
                <w:b/>
                <w:bCs/>
              </w:rPr>
              <w:t>PCT</w:t>
            </w:r>
          </w:p>
        </w:tc>
      </w:tr>
      <w:tr w:rsidR="00D05040" w:rsidRPr="00D05040" w14:paraId="5CF52F02" w14:textId="77777777" w:rsidTr="005E70F5">
        <w:trPr>
          <w:cantSplit/>
          <w:jc w:val="center"/>
        </w:trPr>
        <w:tc>
          <w:tcPr>
            <w:tcW w:w="892" w:type="dxa"/>
            <w:noWrap/>
            <w:vAlign w:val="bottom"/>
            <w:hideMark/>
          </w:tcPr>
          <w:p w14:paraId="1A923744" w14:textId="77777777" w:rsidR="00D05040" w:rsidRPr="00D05040" w:rsidRDefault="00D05040" w:rsidP="00D05040">
            <w:r w:rsidRPr="00D05040">
              <w:t>Con</w:t>
            </w:r>
          </w:p>
        </w:tc>
        <w:tc>
          <w:tcPr>
            <w:tcW w:w="796" w:type="dxa"/>
            <w:noWrap/>
            <w:vAlign w:val="bottom"/>
            <w:hideMark/>
          </w:tcPr>
          <w:p w14:paraId="765EE41F" w14:textId="77777777" w:rsidR="00D05040" w:rsidRPr="00D05040" w:rsidRDefault="00D05040" w:rsidP="00D05040">
            <w:r w:rsidRPr="00D05040">
              <w:t>P</w:t>
            </w:r>
          </w:p>
        </w:tc>
        <w:tc>
          <w:tcPr>
            <w:tcW w:w="1097" w:type="dxa"/>
            <w:noWrap/>
            <w:vAlign w:val="bottom"/>
            <w:hideMark/>
          </w:tcPr>
          <w:p w14:paraId="316270D9" w14:textId="77777777" w:rsidR="00D05040" w:rsidRPr="00D05040" w:rsidRDefault="00D05040" w:rsidP="00D05040">
            <w:r w:rsidRPr="00D05040">
              <w:t>PWCHL</w:t>
            </w:r>
          </w:p>
        </w:tc>
        <w:tc>
          <w:tcPr>
            <w:tcW w:w="3330" w:type="dxa"/>
            <w:vAlign w:val="bottom"/>
            <w:hideMark/>
          </w:tcPr>
          <w:p w14:paraId="28900AC7" w14:textId="77777777" w:rsidR="00D05040" w:rsidRPr="00D05040" w:rsidRDefault="00D05040" w:rsidP="00D05040">
            <w:r w:rsidRPr="00D05040">
              <w:t>Chlorides</w:t>
            </w:r>
          </w:p>
        </w:tc>
        <w:tc>
          <w:tcPr>
            <w:tcW w:w="1080" w:type="dxa"/>
            <w:noWrap/>
            <w:vAlign w:val="center"/>
            <w:hideMark/>
          </w:tcPr>
          <w:p w14:paraId="38FA34E2" w14:textId="77777777" w:rsidR="00D05040" w:rsidRPr="00D05040" w:rsidRDefault="00D05040" w:rsidP="005E70F5">
            <w:pPr>
              <w:jc w:val="right"/>
            </w:pPr>
            <w:r w:rsidRPr="00D05040">
              <w:t>1976</w:t>
            </w:r>
          </w:p>
        </w:tc>
        <w:tc>
          <w:tcPr>
            <w:tcW w:w="928" w:type="dxa"/>
            <w:noWrap/>
            <w:vAlign w:val="center"/>
            <w:hideMark/>
          </w:tcPr>
          <w:p w14:paraId="71CB8B9A" w14:textId="77777777" w:rsidR="00D05040" w:rsidRPr="00D05040" w:rsidRDefault="00D05040" w:rsidP="005E70F5">
            <w:pPr>
              <w:jc w:val="right"/>
            </w:pPr>
            <w:r w:rsidRPr="00D05040">
              <w:t>1973</w:t>
            </w:r>
          </w:p>
        </w:tc>
        <w:tc>
          <w:tcPr>
            <w:tcW w:w="1042" w:type="dxa"/>
            <w:noWrap/>
            <w:vAlign w:val="center"/>
            <w:hideMark/>
          </w:tcPr>
          <w:p w14:paraId="28B79A6B" w14:textId="77777777" w:rsidR="00D05040" w:rsidRPr="00D05040" w:rsidRDefault="00D05040" w:rsidP="005E70F5">
            <w:pPr>
              <w:jc w:val="right"/>
            </w:pPr>
            <w:r w:rsidRPr="00D05040">
              <w:t>99.9%</w:t>
            </w:r>
          </w:p>
        </w:tc>
        <w:tc>
          <w:tcPr>
            <w:tcW w:w="830" w:type="dxa"/>
            <w:shd w:val="clear" w:color="auto" w:fill="auto"/>
            <w:noWrap/>
            <w:vAlign w:val="center"/>
            <w:hideMark/>
          </w:tcPr>
          <w:p w14:paraId="26ABBDEF" w14:textId="77777777" w:rsidR="00D05040" w:rsidRPr="00D05040" w:rsidRDefault="00D05040" w:rsidP="005E70F5">
            <w:pPr>
              <w:jc w:val="right"/>
            </w:pPr>
            <w:r w:rsidRPr="00D05040">
              <w:t>3</w:t>
            </w:r>
          </w:p>
        </w:tc>
        <w:tc>
          <w:tcPr>
            <w:tcW w:w="941" w:type="dxa"/>
            <w:shd w:val="clear" w:color="auto" w:fill="auto"/>
            <w:noWrap/>
            <w:vAlign w:val="center"/>
            <w:hideMark/>
          </w:tcPr>
          <w:p w14:paraId="25A2431B" w14:textId="77777777" w:rsidR="00D05040" w:rsidRPr="00D05040" w:rsidRDefault="00D05040" w:rsidP="005E70F5">
            <w:pPr>
              <w:jc w:val="right"/>
            </w:pPr>
            <w:r w:rsidRPr="00D05040">
              <w:t>0.2%</w:t>
            </w:r>
          </w:p>
        </w:tc>
      </w:tr>
      <w:tr w:rsidR="00D05040" w:rsidRPr="00D05040" w14:paraId="1A90F50F" w14:textId="77777777" w:rsidTr="005E70F5">
        <w:trPr>
          <w:cantSplit/>
          <w:jc w:val="center"/>
        </w:trPr>
        <w:tc>
          <w:tcPr>
            <w:tcW w:w="892" w:type="dxa"/>
            <w:noWrap/>
            <w:vAlign w:val="bottom"/>
            <w:hideMark/>
          </w:tcPr>
          <w:p w14:paraId="45195584" w14:textId="77777777" w:rsidR="00D05040" w:rsidRPr="00D05040" w:rsidRDefault="00D05040" w:rsidP="00D05040">
            <w:r w:rsidRPr="00D05040">
              <w:t>Con</w:t>
            </w:r>
          </w:p>
        </w:tc>
        <w:tc>
          <w:tcPr>
            <w:tcW w:w="796" w:type="dxa"/>
            <w:noWrap/>
            <w:vAlign w:val="bottom"/>
            <w:hideMark/>
          </w:tcPr>
          <w:p w14:paraId="77F2711B" w14:textId="77777777" w:rsidR="00D05040" w:rsidRPr="00D05040" w:rsidRDefault="00D05040" w:rsidP="00D05040">
            <w:r w:rsidRPr="00D05040">
              <w:t>P</w:t>
            </w:r>
          </w:p>
        </w:tc>
        <w:tc>
          <w:tcPr>
            <w:tcW w:w="1097" w:type="dxa"/>
            <w:noWrap/>
            <w:vAlign w:val="bottom"/>
            <w:hideMark/>
          </w:tcPr>
          <w:p w14:paraId="2AEA15F1" w14:textId="77777777" w:rsidR="00D05040" w:rsidRPr="00D05040" w:rsidRDefault="00D05040" w:rsidP="00D05040">
            <w:r w:rsidRPr="00D05040">
              <w:t>PWTDS</w:t>
            </w:r>
          </w:p>
        </w:tc>
        <w:tc>
          <w:tcPr>
            <w:tcW w:w="3330" w:type="dxa"/>
            <w:vAlign w:val="bottom"/>
            <w:hideMark/>
          </w:tcPr>
          <w:p w14:paraId="71587F36" w14:textId="77777777" w:rsidR="00D05040" w:rsidRPr="00D05040" w:rsidRDefault="00D05040" w:rsidP="00D05040">
            <w:r w:rsidRPr="00D05040">
              <w:t>TDS</w:t>
            </w:r>
          </w:p>
        </w:tc>
        <w:tc>
          <w:tcPr>
            <w:tcW w:w="1080" w:type="dxa"/>
            <w:noWrap/>
            <w:vAlign w:val="center"/>
            <w:hideMark/>
          </w:tcPr>
          <w:p w14:paraId="6B153173" w14:textId="77777777" w:rsidR="00D05040" w:rsidRPr="00D05040" w:rsidRDefault="00D05040" w:rsidP="005E70F5">
            <w:pPr>
              <w:jc w:val="right"/>
            </w:pPr>
            <w:r w:rsidRPr="00D05040">
              <w:t>1987</w:t>
            </w:r>
          </w:p>
        </w:tc>
        <w:tc>
          <w:tcPr>
            <w:tcW w:w="928" w:type="dxa"/>
            <w:noWrap/>
            <w:vAlign w:val="center"/>
            <w:hideMark/>
          </w:tcPr>
          <w:p w14:paraId="27170C47" w14:textId="77777777" w:rsidR="00D05040" w:rsidRPr="00D05040" w:rsidRDefault="00D05040" w:rsidP="005E70F5">
            <w:pPr>
              <w:jc w:val="right"/>
            </w:pPr>
            <w:r w:rsidRPr="00D05040">
              <w:t>1984</w:t>
            </w:r>
          </w:p>
        </w:tc>
        <w:tc>
          <w:tcPr>
            <w:tcW w:w="1042" w:type="dxa"/>
            <w:noWrap/>
            <w:vAlign w:val="center"/>
            <w:hideMark/>
          </w:tcPr>
          <w:p w14:paraId="3A3ED13E" w14:textId="77777777" w:rsidR="00D05040" w:rsidRPr="00D05040" w:rsidRDefault="00D05040" w:rsidP="005E70F5">
            <w:pPr>
              <w:jc w:val="right"/>
            </w:pPr>
            <w:r w:rsidRPr="00D05040">
              <w:t>99.9%</w:t>
            </w:r>
          </w:p>
        </w:tc>
        <w:tc>
          <w:tcPr>
            <w:tcW w:w="830" w:type="dxa"/>
            <w:shd w:val="clear" w:color="auto" w:fill="auto"/>
            <w:noWrap/>
            <w:vAlign w:val="center"/>
            <w:hideMark/>
          </w:tcPr>
          <w:p w14:paraId="16EDFC03" w14:textId="77777777" w:rsidR="00D05040" w:rsidRPr="00D05040" w:rsidRDefault="00D05040" w:rsidP="005E70F5">
            <w:pPr>
              <w:jc w:val="right"/>
            </w:pPr>
            <w:r w:rsidRPr="00D05040">
              <w:t>3</w:t>
            </w:r>
          </w:p>
        </w:tc>
        <w:tc>
          <w:tcPr>
            <w:tcW w:w="941" w:type="dxa"/>
            <w:shd w:val="clear" w:color="auto" w:fill="auto"/>
            <w:noWrap/>
            <w:vAlign w:val="center"/>
            <w:hideMark/>
          </w:tcPr>
          <w:p w14:paraId="42E9B351" w14:textId="77777777" w:rsidR="00D05040" w:rsidRPr="00D05040" w:rsidRDefault="00D05040" w:rsidP="005E70F5">
            <w:pPr>
              <w:jc w:val="right"/>
            </w:pPr>
            <w:r w:rsidRPr="00D05040">
              <w:t>0.2%</w:t>
            </w:r>
          </w:p>
        </w:tc>
      </w:tr>
      <w:tr w:rsidR="00D05040" w:rsidRPr="00D05040" w14:paraId="7E73D9D9" w14:textId="77777777" w:rsidTr="005E70F5">
        <w:trPr>
          <w:cantSplit/>
          <w:jc w:val="center"/>
        </w:trPr>
        <w:tc>
          <w:tcPr>
            <w:tcW w:w="892" w:type="dxa"/>
            <w:noWrap/>
            <w:vAlign w:val="bottom"/>
            <w:hideMark/>
          </w:tcPr>
          <w:p w14:paraId="4615F0A1" w14:textId="77777777" w:rsidR="00D05040" w:rsidRPr="00D05040" w:rsidRDefault="00D05040" w:rsidP="00D05040">
            <w:r w:rsidRPr="00D05040">
              <w:t>Con</w:t>
            </w:r>
          </w:p>
        </w:tc>
        <w:tc>
          <w:tcPr>
            <w:tcW w:w="796" w:type="dxa"/>
            <w:noWrap/>
            <w:vAlign w:val="bottom"/>
            <w:hideMark/>
          </w:tcPr>
          <w:p w14:paraId="52BD2276" w14:textId="77777777" w:rsidR="00D05040" w:rsidRPr="00D05040" w:rsidRDefault="00D05040" w:rsidP="00D05040">
            <w:r w:rsidRPr="00D05040">
              <w:t>P</w:t>
            </w:r>
          </w:p>
        </w:tc>
        <w:tc>
          <w:tcPr>
            <w:tcW w:w="1097" w:type="dxa"/>
            <w:noWrap/>
            <w:vAlign w:val="bottom"/>
            <w:hideMark/>
          </w:tcPr>
          <w:p w14:paraId="3CDFD7C4" w14:textId="77777777" w:rsidR="00D05040" w:rsidRPr="00D05040" w:rsidRDefault="00D05040" w:rsidP="00D05040">
            <w:r w:rsidRPr="00D05040">
              <w:t>PWTSS</w:t>
            </w:r>
          </w:p>
        </w:tc>
        <w:tc>
          <w:tcPr>
            <w:tcW w:w="3330" w:type="dxa"/>
            <w:vAlign w:val="bottom"/>
            <w:hideMark/>
          </w:tcPr>
          <w:p w14:paraId="72655E4E" w14:textId="77777777" w:rsidR="00D05040" w:rsidRPr="00D05040" w:rsidRDefault="00D05040" w:rsidP="00D05040">
            <w:r w:rsidRPr="00D05040">
              <w:t>TSS</w:t>
            </w:r>
          </w:p>
        </w:tc>
        <w:tc>
          <w:tcPr>
            <w:tcW w:w="1080" w:type="dxa"/>
            <w:noWrap/>
            <w:vAlign w:val="center"/>
            <w:hideMark/>
          </w:tcPr>
          <w:p w14:paraId="35DFC9F4" w14:textId="77777777" w:rsidR="00D05040" w:rsidRPr="00D05040" w:rsidRDefault="00D05040" w:rsidP="005E70F5">
            <w:pPr>
              <w:jc w:val="right"/>
            </w:pPr>
            <w:r w:rsidRPr="00D05040">
              <w:t>1986</w:t>
            </w:r>
          </w:p>
        </w:tc>
        <w:tc>
          <w:tcPr>
            <w:tcW w:w="928" w:type="dxa"/>
            <w:noWrap/>
            <w:vAlign w:val="center"/>
            <w:hideMark/>
          </w:tcPr>
          <w:p w14:paraId="6553539B" w14:textId="77777777" w:rsidR="00D05040" w:rsidRPr="00D05040" w:rsidRDefault="00D05040" w:rsidP="005E70F5">
            <w:pPr>
              <w:jc w:val="right"/>
            </w:pPr>
            <w:r w:rsidRPr="00D05040">
              <w:t>1040</w:t>
            </w:r>
          </w:p>
        </w:tc>
        <w:tc>
          <w:tcPr>
            <w:tcW w:w="1042" w:type="dxa"/>
            <w:noWrap/>
            <w:vAlign w:val="center"/>
            <w:hideMark/>
          </w:tcPr>
          <w:p w14:paraId="48BB4377" w14:textId="77777777" w:rsidR="00D05040" w:rsidRPr="00D05040" w:rsidRDefault="00D05040" w:rsidP="005E70F5">
            <w:pPr>
              <w:jc w:val="right"/>
            </w:pPr>
            <w:r w:rsidRPr="00D05040">
              <w:t>52.4%</w:t>
            </w:r>
          </w:p>
        </w:tc>
        <w:tc>
          <w:tcPr>
            <w:tcW w:w="830" w:type="dxa"/>
            <w:shd w:val="clear" w:color="auto" w:fill="auto"/>
            <w:noWrap/>
            <w:vAlign w:val="center"/>
            <w:hideMark/>
          </w:tcPr>
          <w:p w14:paraId="5318041F" w14:textId="77777777" w:rsidR="00D05040" w:rsidRPr="00D05040" w:rsidRDefault="00D05040" w:rsidP="005E70F5">
            <w:pPr>
              <w:jc w:val="right"/>
            </w:pPr>
            <w:r w:rsidRPr="00D05040">
              <w:t>946</w:t>
            </w:r>
          </w:p>
        </w:tc>
        <w:tc>
          <w:tcPr>
            <w:tcW w:w="941" w:type="dxa"/>
            <w:shd w:val="clear" w:color="auto" w:fill="auto"/>
            <w:noWrap/>
            <w:vAlign w:val="center"/>
            <w:hideMark/>
          </w:tcPr>
          <w:p w14:paraId="5B62F592" w14:textId="77777777" w:rsidR="00D05040" w:rsidRPr="00D05040" w:rsidRDefault="00D05040" w:rsidP="005E70F5">
            <w:pPr>
              <w:jc w:val="right"/>
            </w:pPr>
            <w:r w:rsidRPr="00D05040">
              <w:t>47.6%</w:t>
            </w:r>
          </w:p>
        </w:tc>
      </w:tr>
      <w:tr w:rsidR="00D05040" w:rsidRPr="00D05040" w14:paraId="61284B7B" w14:textId="77777777" w:rsidTr="005E70F5">
        <w:trPr>
          <w:cantSplit/>
          <w:jc w:val="center"/>
        </w:trPr>
        <w:tc>
          <w:tcPr>
            <w:tcW w:w="892" w:type="dxa"/>
            <w:noWrap/>
            <w:vAlign w:val="bottom"/>
            <w:hideMark/>
          </w:tcPr>
          <w:p w14:paraId="3D7944AE" w14:textId="77777777" w:rsidR="00D05040" w:rsidRPr="00D05040" w:rsidRDefault="00D05040" w:rsidP="00D05040">
            <w:r w:rsidRPr="00D05040">
              <w:t>Con</w:t>
            </w:r>
          </w:p>
        </w:tc>
        <w:tc>
          <w:tcPr>
            <w:tcW w:w="796" w:type="dxa"/>
            <w:noWrap/>
            <w:vAlign w:val="bottom"/>
            <w:hideMark/>
          </w:tcPr>
          <w:p w14:paraId="704CA1F2" w14:textId="77777777" w:rsidR="00D05040" w:rsidRPr="00D05040" w:rsidRDefault="00D05040" w:rsidP="00D05040">
            <w:r w:rsidRPr="00D05040">
              <w:t>P</w:t>
            </w:r>
          </w:p>
        </w:tc>
        <w:tc>
          <w:tcPr>
            <w:tcW w:w="1097" w:type="dxa"/>
            <w:noWrap/>
            <w:vAlign w:val="bottom"/>
            <w:hideMark/>
          </w:tcPr>
          <w:p w14:paraId="46EDBFD8" w14:textId="77777777" w:rsidR="00D05040" w:rsidRPr="00D05040" w:rsidRDefault="00D05040" w:rsidP="00D05040">
            <w:r w:rsidRPr="00D05040">
              <w:t>PWTUR</w:t>
            </w:r>
          </w:p>
        </w:tc>
        <w:tc>
          <w:tcPr>
            <w:tcW w:w="3330" w:type="dxa"/>
            <w:vAlign w:val="bottom"/>
            <w:hideMark/>
          </w:tcPr>
          <w:p w14:paraId="29E58FEC" w14:textId="77777777" w:rsidR="00D05040" w:rsidRPr="00D05040" w:rsidRDefault="00D05040" w:rsidP="00D05040">
            <w:r w:rsidRPr="00D05040">
              <w:t>Turbidity</w:t>
            </w:r>
          </w:p>
        </w:tc>
        <w:tc>
          <w:tcPr>
            <w:tcW w:w="1080" w:type="dxa"/>
            <w:noWrap/>
            <w:vAlign w:val="center"/>
            <w:hideMark/>
          </w:tcPr>
          <w:p w14:paraId="66CF0B07" w14:textId="77777777" w:rsidR="00D05040" w:rsidRPr="00D05040" w:rsidRDefault="00D05040" w:rsidP="005E70F5">
            <w:pPr>
              <w:jc w:val="right"/>
            </w:pPr>
            <w:r w:rsidRPr="00D05040">
              <w:t>1953</w:t>
            </w:r>
          </w:p>
        </w:tc>
        <w:tc>
          <w:tcPr>
            <w:tcW w:w="928" w:type="dxa"/>
            <w:noWrap/>
            <w:vAlign w:val="center"/>
            <w:hideMark/>
          </w:tcPr>
          <w:p w14:paraId="2FE6F186" w14:textId="77777777" w:rsidR="00D05040" w:rsidRPr="00D05040" w:rsidRDefault="00D05040" w:rsidP="005E70F5">
            <w:pPr>
              <w:jc w:val="right"/>
            </w:pPr>
            <w:r w:rsidRPr="00D05040">
              <w:t>1206</w:t>
            </w:r>
          </w:p>
        </w:tc>
        <w:tc>
          <w:tcPr>
            <w:tcW w:w="1042" w:type="dxa"/>
            <w:noWrap/>
            <w:vAlign w:val="center"/>
            <w:hideMark/>
          </w:tcPr>
          <w:p w14:paraId="49CC5D53" w14:textId="77777777" w:rsidR="00D05040" w:rsidRPr="00D05040" w:rsidRDefault="00D05040" w:rsidP="005E70F5">
            <w:pPr>
              <w:jc w:val="right"/>
            </w:pPr>
            <w:r w:rsidRPr="00D05040">
              <w:t>61.8%</w:t>
            </w:r>
          </w:p>
        </w:tc>
        <w:tc>
          <w:tcPr>
            <w:tcW w:w="830" w:type="dxa"/>
            <w:shd w:val="clear" w:color="auto" w:fill="auto"/>
            <w:noWrap/>
            <w:vAlign w:val="center"/>
            <w:hideMark/>
          </w:tcPr>
          <w:p w14:paraId="4025031B" w14:textId="77777777" w:rsidR="00D05040" w:rsidRPr="00D05040" w:rsidRDefault="00D05040" w:rsidP="005E70F5">
            <w:pPr>
              <w:jc w:val="right"/>
            </w:pPr>
            <w:r w:rsidRPr="00D05040">
              <w:t>747</w:t>
            </w:r>
          </w:p>
        </w:tc>
        <w:tc>
          <w:tcPr>
            <w:tcW w:w="941" w:type="dxa"/>
            <w:shd w:val="clear" w:color="auto" w:fill="auto"/>
            <w:noWrap/>
            <w:vAlign w:val="center"/>
            <w:hideMark/>
          </w:tcPr>
          <w:p w14:paraId="66F5075C" w14:textId="77777777" w:rsidR="00D05040" w:rsidRPr="00D05040" w:rsidRDefault="00D05040" w:rsidP="005E70F5">
            <w:pPr>
              <w:jc w:val="right"/>
            </w:pPr>
            <w:r w:rsidRPr="00D05040">
              <w:t>38.3%</w:t>
            </w:r>
          </w:p>
        </w:tc>
      </w:tr>
      <w:tr w:rsidR="00D05040" w:rsidRPr="00D05040" w14:paraId="376FB89F" w14:textId="77777777" w:rsidTr="005E70F5">
        <w:trPr>
          <w:cantSplit/>
          <w:jc w:val="center"/>
        </w:trPr>
        <w:tc>
          <w:tcPr>
            <w:tcW w:w="892" w:type="dxa"/>
            <w:noWrap/>
            <w:vAlign w:val="bottom"/>
            <w:hideMark/>
          </w:tcPr>
          <w:p w14:paraId="61E49F93" w14:textId="77777777" w:rsidR="00D05040" w:rsidRPr="00D05040" w:rsidRDefault="00D05040" w:rsidP="00D05040">
            <w:r w:rsidRPr="00D05040">
              <w:t>Con</w:t>
            </w:r>
          </w:p>
        </w:tc>
        <w:tc>
          <w:tcPr>
            <w:tcW w:w="796" w:type="dxa"/>
            <w:noWrap/>
            <w:vAlign w:val="bottom"/>
            <w:hideMark/>
          </w:tcPr>
          <w:p w14:paraId="1ACAA7D7" w14:textId="77777777" w:rsidR="00D05040" w:rsidRPr="00D05040" w:rsidRDefault="00D05040" w:rsidP="00D05040">
            <w:r w:rsidRPr="00D05040">
              <w:t>S</w:t>
            </w:r>
          </w:p>
        </w:tc>
        <w:tc>
          <w:tcPr>
            <w:tcW w:w="1097" w:type="dxa"/>
            <w:noWrap/>
            <w:vAlign w:val="bottom"/>
            <w:hideMark/>
          </w:tcPr>
          <w:p w14:paraId="6B95A9FC" w14:textId="77777777" w:rsidR="00D05040" w:rsidRPr="00D05040" w:rsidRDefault="00D05040" w:rsidP="00D05040">
            <w:r w:rsidRPr="00D05040">
              <w:t>00496</w:t>
            </w:r>
          </w:p>
        </w:tc>
        <w:tc>
          <w:tcPr>
            <w:tcW w:w="3330" w:type="dxa"/>
            <w:vAlign w:val="bottom"/>
            <w:hideMark/>
          </w:tcPr>
          <w:p w14:paraId="67A7224E" w14:textId="77777777" w:rsidR="00D05040" w:rsidRPr="00D05040" w:rsidRDefault="00D05040" w:rsidP="00D05040">
            <w:r w:rsidRPr="00D05040">
              <w:t>Volatile Solids</w:t>
            </w:r>
          </w:p>
        </w:tc>
        <w:tc>
          <w:tcPr>
            <w:tcW w:w="1080" w:type="dxa"/>
            <w:noWrap/>
            <w:vAlign w:val="center"/>
            <w:hideMark/>
          </w:tcPr>
          <w:p w14:paraId="11DBEA9F" w14:textId="77777777" w:rsidR="00D05040" w:rsidRPr="00D05040" w:rsidRDefault="00D05040" w:rsidP="005E70F5">
            <w:pPr>
              <w:jc w:val="right"/>
            </w:pPr>
            <w:r w:rsidRPr="00D05040">
              <w:t>2410</w:t>
            </w:r>
          </w:p>
        </w:tc>
        <w:tc>
          <w:tcPr>
            <w:tcW w:w="928" w:type="dxa"/>
            <w:noWrap/>
            <w:vAlign w:val="center"/>
            <w:hideMark/>
          </w:tcPr>
          <w:p w14:paraId="3CC498E6" w14:textId="77777777" w:rsidR="00D05040" w:rsidRPr="00D05040" w:rsidRDefault="00D05040" w:rsidP="005E70F5">
            <w:pPr>
              <w:jc w:val="right"/>
            </w:pPr>
            <w:r w:rsidRPr="00D05040">
              <w:t>2389</w:t>
            </w:r>
          </w:p>
        </w:tc>
        <w:tc>
          <w:tcPr>
            <w:tcW w:w="1042" w:type="dxa"/>
            <w:noWrap/>
            <w:vAlign w:val="center"/>
            <w:hideMark/>
          </w:tcPr>
          <w:p w14:paraId="5D2A7FCD" w14:textId="77777777" w:rsidR="00D05040" w:rsidRPr="00D05040" w:rsidRDefault="00D05040" w:rsidP="005E70F5">
            <w:pPr>
              <w:jc w:val="right"/>
            </w:pPr>
            <w:r w:rsidRPr="00D05040">
              <w:t>99.1%</w:t>
            </w:r>
          </w:p>
        </w:tc>
        <w:tc>
          <w:tcPr>
            <w:tcW w:w="830" w:type="dxa"/>
            <w:shd w:val="clear" w:color="auto" w:fill="auto"/>
            <w:noWrap/>
            <w:vAlign w:val="center"/>
            <w:hideMark/>
          </w:tcPr>
          <w:p w14:paraId="4275C9EB" w14:textId="77777777" w:rsidR="00D05040" w:rsidRPr="00D05040" w:rsidRDefault="00D05040" w:rsidP="005E70F5">
            <w:pPr>
              <w:jc w:val="right"/>
            </w:pPr>
            <w:r w:rsidRPr="00D05040">
              <w:t>21</w:t>
            </w:r>
          </w:p>
        </w:tc>
        <w:tc>
          <w:tcPr>
            <w:tcW w:w="941" w:type="dxa"/>
            <w:shd w:val="clear" w:color="auto" w:fill="auto"/>
            <w:noWrap/>
            <w:vAlign w:val="center"/>
            <w:hideMark/>
          </w:tcPr>
          <w:p w14:paraId="3BD00C2C" w14:textId="77777777" w:rsidR="00D05040" w:rsidRPr="00D05040" w:rsidRDefault="00D05040" w:rsidP="005E70F5">
            <w:pPr>
              <w:jc w:val="right"/>
            </w:pPr>
            <w:r w:rsidRPr="00D05040">
              <w:t>0.9%</w:t>
            </w:r>
          </w:p>
        </w:tc>
      </w:tr>
      <w:tr w:rsidR="00D05040" w:rsidRPr="00D05040" w14:paraId="519045CA" w14:textId="77777777" w:rsidTr="005E70F5">
        <w:trPr>
          <w:cantSplit/>
          <w:jc w:val="center"/>
        </w:trPr>
        <w:tc>
          <w:tcPr>
            <w:tcW w:w="892" w:type="dxa"/>
            <w:noWrap/>
            <w:vAlign w:val="bottom"/>
            <w:hideMark/>
          </w:tcPr>
          <w:p w14:paraId="540A6DEC" w14:textId="77777777" w:rsidR="00D05040" w:rsidRPr="00D05040" w:rsidRDefault="00D05040" w:rsidP="00D05040">
            <w:r w:rsidRPr="00D05040">
              <w:t>Con</w:t>
            </w:r>
          </w:p>
        </w:tc>
        <w:tc>
          <w:tcPr>
            <w:tcW w:w="796" w:type="dxa"/>
            <w:noWrap/>
            <w:vAlign w:val="bottom"/>
            <w:hideMark/>
          </w:tcPr>
          <w:p w14:paraId="2F27DF7C" w14:textId="77777777" w:rsidR="00D05040" w:rsidRPr="00D05040" w:rsidRDefault="00D05040" w:rsidP="00D05040">
            <w:r w:rsidRPr="00D05040">
              <w:t>T</w:t>
            </w:r>
          </w:p>
        </w:tc>
        <w:tc>
          <w:tcPr>
            <w:tcW w:w="1097" w:type="dxa"/>
            <w:noWrap/>
            <w:vAlign w:val="bottom"/>
            <w:hideMark/>
          </w:tcPr>
          <w:p w14:paraId="27B56F57" w14:textId="77777777" w:rsidR="00D05040" w:rsidRPr="00D05040" w:rsidRDefault="00D05040" w:rsidP="00D05040">
            <w:r w:rsidRPr="00D05040">
              <w:t>TSVOS</w:t>
            </w:r>
          </w:p>
        </w:tc>
        <w:tc>
          <w:tcPr>
            <w:tcW w:w="3330" w:type="dxa"/>
            <w:vAlign w:val="bottom"/>
            <w:hideMark/>
          </w:tcPr>
          <w:p w14:paraId="767D2788" w14:textId="77777777" w:rsidR="00D05040" w:rsidRPr="00D05040" w:rsidRDefault="00D05040" w:rsidP="00D05040">
            <w:r w:rsidRPr="00D05040">
              <w:t>Volatile solids</w:t>
            </w:r>
          </w:p>
        </w:tc>
        <w:tc>
          <w:tcPr>
            <w:tcW w:w="1080" w:type="dxa"/>
            <w:noWrap/>
            <w:vAlign w:val="center"/>
            <w:hideMark/>
          </w:tcPr>
          <w:p w14:paraId="3A627ED3" w14:textId="77777777" w:rsidR="00D05040" w:rsidRPr="00D05040" w:rsidRDefault="00D05040" w:rsidP="005E70F5">
            <w:pPr>
              <w:jc w:val="right"/>
            </w:pPr>
            <w:r w:rsidRPr="00D05040">
              <w:t>7</w:t>
            </w:r>
          </w:p>
        </w:tc>
        <w:tc>
          <w:tcPr>
            <w:tcW w:w="928" w:type="dxa"/>
            <w:noWrap/>
            <w:vAlign w:val="center"/>
            <w:hideMark/>
          </w:tcPr>
          <w:p w14:paraId="6FA82636" w14:textId="77777777" w:rsidR="00D05040" w:rsidRPr="00D05040" w:rsidRDefault="00D05040" w:rsidP="005E70F5">
            <w:pPr>
              <w:jc w:val="right"/>
            </w:pPr>
            <w:r w:rsidRPr="00D05040">
              <w:t>7</w:t>
            </w:r>
          </w:p>
        </w:tc>
        <w:tc>
          <w:tcPr>
            <w:tcW w:w="1042" w:type="dxa"/>
            <w:noWrap/>
            <w:vAlign w:val="center"/>
            <w:hideMark/>
          </w:tcPr>
          <w:p w14:paraId="20CEE359" w14:textId="77777777" w:rsidR="00D05040" w:rsidRPr="00D05040" w:rsidRDefault="00D05040" w:rsidP="005E70F5">
            <w:pPr>
              <w:jc w:val="right"/>
            </w:pPr>
            <w:r w:rsidRPr="00D05040">
              <w:t>100.0%</w:t>
            </w:r>
          </w:p>
        </w:tc>
        <w:tc>
          <w:tcPr>
            <w:tcW w:w="830" w:type="dxa"/>
            <w:shd w:val="clear" w:color="auto" w:fill="auto"/>
            <w:noWrap/>
            <w:vAlign w:val="center"/>
            <w:hideMark/>
          </w:tcPr>
          <w:p w14:paraId="3BF49F61" w14:textId="77777777" w:rsidR="00D05040" w:rsidRPr="00D05040" w:rsidRDefault="00D05040" w:rsidP="005E70F5">
            <w:pPr>
              <w:jc w:val="right"/>
            </w:pPr>
            <w:r w:rsidRPr="00D05040">
              <w:t>0</w:t>
            </w:r>
          </w:p>
        </w:tc>
        <w:tc>
          <w:tcPr>
            <w:tcW w:w="941" w:type="dxa"/>
            <w:shd w:val="clear" w:color="auto" w:fill="auto"/>
            <w:noWrap/>
            <w:vAlign w:val="center"/>
            <w:hideMark/>
          </w:tcPr>
          <w:p w14:paraId="3293221B" w14:textId="77777777" w:rsidR="00D05040" w:rsidRPr="00D05040" w:rsidRDefault="00D05040" w:rsidP="005E70F5">
            <w:pPr>
              <w:jc w:val="right"/>
            </w:pPr>
            <w:r w:rsidRPr="00D05040">
              <w:t>0.0%</w:t>
            </w:r>
          </w:p>
        </w:tc>
      </w:tr>
      <w:tr w:rsidR="00D05040" w:rsidRPr="00D05040" w14:paraId="6D138766" w14:textId="77777777" w:rsidTr="005E70F5">
        <w:trPr>
          <w:cantSplit/>
          <w:jc w:val="center"/>
        </w:trPr>
        <w:tc>
          <w:tcPr>
            <w:tcW w:w="892" w:type="dxa"/>
            <w:noWrap/>
            <w:vAlign w:val="bottom"/>
            <w:hideMark/>
          </w:tcPr>
          <w:p w14:paraId="26D24A60" w14:textId="77777777" w:rsidR="00D05040" w:rsidRPr="00D05040" w:rsidRDefault="00D05040" w:rsidP="00D05040">
            <w:r w:rsidRPr="00D05040">
              <w:t>Con</w:t>
            </w:r>
          </w:p>
        </w:tc>
        <w:tc>
          <w:tcPr>
            <w:tcW w:w="796" w:type="dxa"/>
            <w:noWrap/>
            <w:vAlign w:val="bottom"/>
            <w:hideMark/>
          </w:tcPr>
          <w:p w14:paraId="6C7BFF3E" w14:textId="77777777" w:rsidR="00D05040" w:rsidRPr="00D05040" w:rsidRDefault="00D05040" w:rsidP="00D05040">
            <w:r w:rsidRPr="00D05040">
              <w:t>W</w:t>
            </w:r>
          </w:p>
        </w:tc>
        <w:tc>
          <w:tcPr>
            <w:tcW w:w="1097" w:type="dxa"/>
            <w:noWrap/>
            <w:vAlign w:val="bottom"/>
            <w:hideMark/>
          </w:tcPr>
          <w:p w14:paraId="6BFBDA78" w14:textId="77777777" w:rsidR="00D05040" w:rsidRPr="00D05040" w:rsidRDefault="00D05040" w:rsidP="00D05040">
            <w:r w:rsidRPr="00D05040">
              <w:t>00010</w:t>
            </w:r>
          </w:p>
        </w:tc>
        <w:tc>
          <w:tcPr>
            <w:tcW w:w="3330" w:type="dxa"/>
            <w:vAlign w:val="bottom"/>
            <w:hideMark/>
          </w:tcPr>
          <w:p w14:paraId="37F90BA1" w14:textId="77777777" w:rsidR="00D05040" w:rsidRPr="00D05040" w:rsidRDefault="00D05040" w:rsidP="00D05040">
            <w:r w:rsidRPr="00D05040">
              <w:t>Temperature</w:t>
            </w:r>
          </w:p>
        </w:tc>
        <w:tc>
          <w:tcPr>
            <w:tcW w:w="1080" w:type="dxa"/>
            <w:noWrap/>
            <w:vAlign w:val="center"/>
            <w:hideMark/>
          </w:tcPr>
          <w:p w14:paraId="683FF7D4" w14:textId="77777777" w:rsidR="00D05040" w:rsidRPr="00D05040" w:rsidRDefault="00D05040" w:rsidP="005E70F5">
            <w:pPr>
              <w:jc w:val="right"/>
            </w:pPr>
            <w:r w:rsidRPr="00D05040">
              <w:t>4728</w:t>
            </w:r>
          </w:p>
        </w:tc>
        <w:tc>
          <w:tcPr>
            <w:tcW w:w="928" w:type="dxa"/>
            <w:noWrap/>
            <w:vAlign w:val="center"/>
            <w:hideMark/>
          </w:tcPr>
          <w:p w14:paraId="79135FC5" w14:textId="77777777" w:rsidR="00D05040" w:rsidRPr="00D05040" w:rsidRDefault="00D05040" w:rsidP="005E70F5">
            <w:pPr>
              <w:jc w:val="right"/>
            </w:pPr>
            <w:r w:rsidRPr="00D05040">
              <w:t>4728</w:t>
            </w:r>
          </w:p>
        </w:tc>
        <w:tc>
          <w:tcPr>
            <w:tcW w:w="1042" w:type="dxa"/>
            <w:noWrap/>
            <w:vAlign w:val="center"/>
            <w:hideMark/>
          </w:tcPr>
          <w:p w14:paraId="774E0E03" w14:textId="77777777" w:rsidR="00D05040" w:rsidRPr="00D05040" w:rsidRDefault="00D05040" w:rsidP="005E70F5">
            <w:pPr>
              <w:jc w:val="right"/>
            </w:pPr>
            <w:r w:rsidRPr="00D05040">
              <w:t>100.0%</w:t>
            </w:r>
          </w:p>
        </w:tc>
        <w:tc>
          <w:tcPr>
            <w:tcW w:w="830" w:type="dxa"/>
            <w:shd w:val="clear" w:color="auto" w:fill="auto"/>
            <w:noWrap/>
            <w:vAlign w:val="center"/>
            <w:hideMark/>
          </w:tcPr>
          <w:p w14:paraId="087C7644" w14:textId="77777777" w:rsidR="00D05040" w:rsidRPr="00D05040" w:rsidRDefault="00D05040" w:rsidP="005E70F5">
            <w:pPr>
              <w:jc w:val="right"/>
            </w:pPr>
            <w:r w:rsidRPr="00D05040">
              <w:t>0</w:t>
            </w:r>
          </w:p>
        </w:tc>
        <w:tc>
          <w:tcPr>
            <w:tcW w:w="941" w:type="dxa"/>
            <w:shd w:val="clear" w:color="auto" w:fill="auto"/>
            <w:noWrap/>
            <w:vAlign w:val="center"/>
            <w:hideMark/>
          </w:tcPr>
          <w:p w14:paraId="29D1B4D8" w14:textId="77777777" w:rsidR="00D05040" w:rsidRPr="00D05040" w:rsidRDefault="00D05040" w:rsidP="005E70F5">
            <w:pPr>
              <w:jc w:val="right"/>
            </w:pPr>
            <w:r w:rsidRPr="00D05040">
              <w:t>0.0%</w:t>
            </w:r>
          </w:p>
        </w:tc>
      </w:tr>
      <w:tr w:rsidR="00D05040" w:rsidRPr="00D05040" w14:paraId="5485C9C8" w14:textId="77777777" w:rsidTr="005E70F5">
        <w:trPr>
          <w:cantSplit/>
          <w:jc w:val="center"/>
        </w:trPr>
        <w:tc>
          <w:tcPr>
            <w:tcW w:w="892" w:type="dxa"/>
            <w:noWrap/>
            <w:vAlign w:val="bottom"/>
            <w:hideMark/>
          </w:tcPr>
          <w:p w14:paraId="213E5875" w14:textId="77777777" w:rsidR="00D05040" w:rsidRPr="00D05040" w:rsidRDefault="00D05040" w:rsidP="00D05040">
            <w:r w:rsidRPr="00D05040">
              <w:t>Con</w:t>
            </w:r>
          </w:p>
        </w:tc>
        <w:tc>
          <w:tcPr>
            <w:tcW w:w="796" w:type="dxa"/>
            <w:noWrap/>
            <w:vAlign w:val="bottom"/>
            <w:hideMark/>
          </w:tcPr>
          <w:p w14:paraId="6FD4327A" w14:textId="77777777" w:rsidR="00D05040" w:rsidRPr="00D05040" w:rsidRDefault="00D05040" w:rsidP="00D05040">
            <w:r w:rsidRPr="00D05040">
              <w:t>W</w:t>
            </w:r>
          </w:p>
        </w:tc>
        <w:tc>
          <w:tcPr>
            <w:tcW w:w="1097" w:type="dxa"/>
            <w:noWrap/>
            <w:vAlign w:val="bottom"/>
            <w:hideMark/>
          </w:tcPr>
          <w:p w14:paraId="3AA17871" w14:textId="77777777" w:rsidR="00D05040" w:rsidRPr="00D05040" w:rsidRDefault="00D05040" w:rsidP="00D05040">
            <w:r w:rsidRPr="00D05040">
              <w:t>00076</w:t>
            </w:r>
          </w:p>
        </w:tc>
        <w:tc>
          <w:tcPr>
            <w:tcW w:w="3330" w:type="dxa"/>
            <w:vAlign w:val="bottom"/>
            <w:hideMark/>
          </w:tcPr>
          <w:p w14:paraId="5F966648" w14:textId="77777777" w:rsidR="00D05040" w:rsidRPr="00D05040" w:rsidRDefault="00D05040" w:rsidP="00D05040">
            <w:r w:rsidRPr="00D05040">
              <w:t>Turbidity</w:t>
            </w:r>
          </w:p>
        </w:tc>
        <w:tc>
          <w:tcPr>
            <w:tcW w:w="1080" w:type="dxa"/>
            <w:noWrap/>
            <w:vAlign w:val="center"/>
            <w:hideMark/>
          </w:tcPr>
          <w:p w14:paraId="27DED331" w14:textId="77777777" w:rsidR="00D05040" w:rsidRPr="00D05040" w:rsidRDefault="00D05040" w:rsidP="005E70F5">
            <w:pPr>
              <w:jc w:val="right"/>
            </w:pPr>
            <w:r w:rsidRPr="00D05040">
              <w:t>2072</w:t>
            </w:r>
          </w:p>
        </w:tc>
        <w:tc>
          <w:tcPr>
            <w:tcW w:w="928" w:type="dxa"/>
            <w:noWrap/>
            <w:vAlign w:val="center"/>
            <w:hideMark/>
          </w:tcPr>
          <w:p w14:paraId="2A58BC05" w14:textId="77777777" w:rsidR="00D05040" w:rsidRPr="00D05040" w:rsidRDefault="00D05040" w:rsidP="005E70F5">
            <w:pPr>
              <w:jc w:val="right"/>
            </w:pPr>
            <w:r w:rsidRPr="00D05040">
              <w:t>2065</w:t>
            </w:r>
          </w:p>
        </w:tc>
        <w:tc>
          <w:tcPr>
            <w:tcW w:w="1042" w:type="dxa"/>
            <w:noWrap/>
            <w:vAlign w:val="center"/>
            <w:hideMark/>
          </w:tcPr>
          <w:p w14:paraId="2931CEA7" w14:textId="77777777" w:rsidR="00D05040" w:rsidRPr="00D05040" w:rsidRDefault="00D05040" w:rsidP="005E70F5">
            <w:pPr>
              <w:jc w:val="right"/>
            </w:pPr>
            <w:r w:rsidRPr="00D05040">
              <w:t>99.7%</w:t>
            </w:r>
          </w:p>
        </w:tc>
        <w:tc>
          <w:tcPr>
            <w:tcW w:w="830" w:type="dxa"/>
            <w:shd w:val="clear" w:color="auto" w:fill="auto"/>
            <w:noWrap/>
            <w:vAlign w:val="center"/>
            <w:hideMark/>
          </w:tcPr>
          <w:p w14:paraId="76D1B767" w14:textId="77777777" w:rsidR="00D05040" w:rsidRPr="00D05040" w:rsidRDefault="00D05040" w:rsidP="005E70F5">
            <w:pPr>
              <w:jc w:val="right"/>
            </w:pPr>
            <w:r w:rsidRPr="00D05040">
              <w:t>7</w:t>
            </w:r>
          </w:p>
        </w:tc>
        <w:tc>
          <w:tcPr>
            <w:tcW w:w="941" w:type="dxa"/>
            <w:shd w:val="clear" w:color="auto" w:fill="auto"/>
            <w:noWrap/>
            <w:vAlign w:val="center"/>
            <w:hideMark/>
          </w:tcPr>
          <w:p w14:paraId="6675E958" w14:textId="77777777" w:rsidR="00D05040" w:rsidRPr="00D05040" w:rsidRDefault="00D05040" w:rsidP="005E70F5">
            <w:pPr>
              <w:jc w:val="right"/>
            </w:pPr>
            <w:r w:rsidRPr="00D05040">
              <w:t>0.3%</w:t>
            </w:r>
          </w:p>
        </w:tc>
      </w:tr>
      <w:tr w:rsidR="00D05040" w:rsidRPr="00D05040" w14:paraId="53CFF53A" w14:textId="77777777" w:rsidTr="005E70F5">
        <w:trPr>
          <w:cantSplit/>
          <w:jc w:val="center"/>
        </w:trPr>
        <w:tc>
          <w:tcPr>
            <w:tcW w:w="892" w:type="dxa"/>
            <w:noWrap/>
            <w:vAlign w:val="bottom"/>
            <w:hideMark/>
          </w:tcPr>
          <w:p w14:paraId="2B9ADE51" w14:textId="77777777" w:rsidR="00D05040" w:rsidRPr="00D05040" w:rsidRDefault="00D05040" w:rsidP="00D05040">
            <w:r w:rsidRPr="00D05040">
              <w:t>Con</w:t>
            </w:r>
          </w:p>
        </w:tc>
        <w:tc>
          <w:tcPr>
            <w:tcW w:w="796" w:type="dxa"/>
            <w:noWrap/>
            <w:vAlign w:val="bottom"/>
            <w:hideMark/>
          </w:tcPr>
          <w:p w14:paraId="6F4F890A" w14:textId="77777777" w:rsidR="00D05040" w:rsidRPr="00D05040" w:rsidRDefault="00D05040" w:rsidP="00D05040">
            <w:r w:rsidRPr="00D05040">
              <w:t>W</w:t>
            </w:r>
          </w:p>
        </w:tc>
        <w:tc>
          <w:tcPr>
            <w:tcW w:w="1097" w:type="dxa"/>
            <w:noWrap/>
            <w:vAlign w:val="bottom"/>
            <w:hideMark/>
          </w:tcPr>
          <w:p w14:paraId="594926A3" w14:textId="77777777" w:rsidR="00D05040" w:rsidRPr="00D05040" w:rsidRDefault="00D05040" w:rsidP="00D05040">
            <w:r w:rsidRPr="00D05040">
              <w:t>00300</w:t>
            </w:r>
          </w:p>
        </w:tc>
        <w:tc>
          <w:tcPr>
            <w:tcW w:w="3330" w:type="dxa"/>
            <w:vAlign w:val="bottom"/>
            <w:hideMark/>
          </w:tcPr>
          <w:p w14:paraId="665C2B88" w14:textId="77777777" w:rsidR="00D05040" w:rsidRPr="00D05040" w:rsidRDefault="00D05040" w:rsidP="00D05040">
            <w:r w:rsidRPr="00D05040">
              <w:t>Oxygen, dissolved</w:t>
            </w:r>
          </w:p>
        </w:tc>
        <w:tc>
          <w:tcPr>
            <w:tcW w:w="1080" w:type="dxa"/>
            <w:noWrap/>
            <w:vAlign w:val="center"/>
            <w:hideMark/>
          </w:tcPr>
          <w:p w14:paraId="78FEE4F5" w14:textId="77777777" w:rsidR="00D05040" w:rsidRPr="00D05040" w:rsidRDefault="00D05040" w:rsidP="005E70F5">
            <w:pPr>
              <w:jc w:val="right"/>
            </w:pPr>
            <w:r w:rsidRPr="00D05040">
              <w:t>4704</w:t>
            </w:r>
          </w:p>
        </w:tc>
        <w:tc>
          <w:tcPr>
            <w:tcW w:w="928" w:type="dxa"/>
            <w:noWrap/>
            <w:vAlign w:val="center"/>
            <w:hideMark/>
          </w:tcPr>
          <w:p w14:paraId="65A28210" w14:textId="77777777" w:rsidR="00D05040" w:rsidRPr="00D05040" w:rsidRDefault="00D05040" w:rsidP="005E70F5">
            <w:pPr>
              <w:jc w:val="right"/>
            </w:pPr>
            <w:r w:rsidRPr="00D05040">
              <w:t>4704</w:t>
            </w:r>
          </w:p>
        </w:tc>
        <w:tc>
          <w:tcPr>
            <w:tcW w:w="1042" w:type="dxa"/>
            <w:noWrap/>
            <w:vAlign w:val="center"/>
            <w:hideMark/>
          </w:tcPr>
          <w:p w14:paraId="266491C8" w14:textId="77777777" w:rsidR="00D05040" w:rsidRPr="00D05040" w:rsidRDefault="00D05040" w:rsidP="005E70F5">
            <w:pPr>
              <w:jc w:val="right"/>
            </w:pPr>
            <w:r w:rsidRPr="00D05040">
              <w:t>100.0%</w:t>
            </w:r>
          </w:p>
        </w:tc>
        <w:tc>
          <w:tcPr>
            <w:tcW w:w="830" w:type="dxa"/>
            <w:shd w:val="clear" w:color="auto" w:fill="auto"/>
            <w:noWrap/>
            <w:vAlign w:val="center"/>
            <w:hideMark/>
          </w:tcPr>
          <w:p w14:paraId="7B3963B2" w14:textId="77777777" w:rsidR="00D05040" w:rsidRPr="00D05040" w:rsidRDefault="00D05040" w:rsidP="005E70F5">
            <w:pPr>
              <w:jc w:val="right"/>
            </w:pPr>
            <w:r w:rsidRPr="00D05040">
              <w:t>0</w:t>
            </w:r>
          </w:p>
        </w:tc>
        <w:tc>
          <w:tcPr>
            <w:tcW w:w="941" w:type="dxa"/>
            <w:shd w:val="clear" w:color="auto" w:fill="auto"/>
            <w:noWrap/>
            <w:vAlign w:val="center"/>
            <w:hideMark/>
          </w:tcPr>
          <w:p w14:paraId="63B28CC9" w14:textId="77777777" w:rsidR="00D05040" w:rsidRPr="00D05040" w:rsidRDefault="00D05040" w:rsidP="005E70F5">
            <w:pPr>
              <w:jc w:val="right"/>
            </w:pPr>
            <w:r w:rsidRPr="00D05040">
              <w:t>0.0%</w:t>
            </w:r>
          </w:p>
        </w:tc>
      </w:tr>
      <w:tr w:rsidR="00D05040" w:rsidRPr="00D05040" w14:paraId="1C444CA6" w14:textId="77777777" w:rsidTr="005E70F5">
        <w:trPr>
          <w:cantSplit/>
          <w:jc w:val="center"/>
        </w:trPr>
        <w:tc>
          <w:tcPr>
            <w:tcW w:w="892" w:type="dxa"/>
            <w:noWrap/>
            <w:vAlign w:val="bottom"/>
            <w:hideMark/>
          </w:tcPr>
          <w:p w14:paraId="6BFF95B9" w14:textId="77777777" w:rsidR="00D05040" w:rsidRPr="00D05040" w:rsidRDefault="00D05040" w:rsidP="00D05040">
            <w:r w:rsidRPr="00D05040">
              <w:t>Con</w:t>
            </w:r>
          </w:p>
        </w:tc>
        <w:tc>
          <w:tcPr>
            <w:tcW w:w="796" w:type="dxa"/>
            <w:noWrap/>
            <w:vAlign w:val="bottom"/>
            <w:hideMark/>
          </w:tcPr>
          <w:p w14:paraId="471FCA60" w14:textId="77777777" w:rsidR="00D05040" w:rsidRPr="00D05040" w:rsidRDefault="00D05040" w:rsidP="00D05040">
            <w:r w:rsidRPr="00D05040">
              <w:t>W</w:t>
            </w:r>
          </w:p>
        </w:tc>
        <w:tc>
          <w:tcPr>
            <w:tcW w:w="1097" w:type="dxa"/>
            <w:noWrap/>
            <w:vAlign w:val="bottom"/>
            <w:hideMark/>
          </w:tcPr>
          <w:p w14:paraId="29A39B92" w14:textId="77777777" w:rsidR="00D05040" w:rsidRPr="00D05040" w:rsidRDefault="00D05040" w:rsidP="00D05040">
            <w:r w:rsidRPr="00D05040">
              <w:t>00400</w:t>
            </w:r>
          </w:p>
        </w:tc>
        <w:tc>
          <w:tcPr>
            <w:tcW w:w="3330" w:type="dxa"/>
            <w:vAlign w:val="bottom"/>
            <w:hideMark/>
          </w:tcPr>
          <w:p w14:paraId="0493E997" w14:textId="77777777" w:rsidR="00D05040" w:rsidRPr="00D05040" w:rsidRDefault="00D05040" w:rsidP="00D05040">
            <w:r w:rsidRPr="00D05040">
              <w:t>pH</w:t>
            </w:r>
          </w:p>
        </w:tc>
        <w:tc>
          <w:tcPr>
            <w:tcW w:w="1080" w:type="dxa"/>
            <w:noWrap/>
            <w:vAlign w:val="center"/>
            <w:hideMark/>
          </w:tcPr>
          <w:p w14:paraId="3974E626" w14:textId="77777777" w:rsidR="00D05040" w:rsidRPr="00D05040" w:rsidRDefault="00D05040" w:rsidP="005E70F5">
            <w:pPr>
              <w:jc w:val="right"/>
            </w:pPr>
            <w:r w:rsidRPr="00D05040">
              <w:t>4511</w:t>
            </w:r>
          </w:p>
        </w:tc>
        <w:tc>
          <w:tcPr>
            <w:tcW w:w="928" w:type="dxa"/>
            <w:noWrap/>
            <w:vAlign w:val="center"/>
            <w:hideMark/>
          </w:tcPr>
          <w:p w14:paraId="54AE24A8" w14:textId="77777777" w:rsidR="00D05040" w:rsidRPr="00D05040" w:rsidRDefault="00D05040" w:rsidP="005E70F5">
            <w:pPr>
              <w:jc w:val="right"/>
            </w:pPr>
            <w:r w:rsidRPr="00D05040">
              <w:t>4511</w:t>
            </w:r>
          </w:p>
        </w:tc>
        <w:tc>
          <w:tcPr>
            <w:tcW w:w="1042" w:type="dxa"/>
            <w:noWrap/>
            <w:vAlign w:val="center"/>
            <w:hideMark/>
          </w:tcPr>
          <w:p w14:paraId="37C12D9A" w14:textId="77777777" w:rsidR="00D05040" w:rsidRPr="00D05040" w:rsidRDefault="00D05040" w:rsidP="005E70F5">
            <w:pPr>
              <w:jc w:val="right"/>
            </w:pPr>
            <w:r w:rsidRPr="00D05040">
              <w:t>100.0%</w:t>
            </w:r>
          </w:p>
        </w:tc>
        <w:tc>
          <w:tcPr>
            <w:tcW w:w="830" w:type="dxa"/>
            <w:shd w:val="clear" w:color="auto" w:fill="auto"/>
            <w:noWrap/>
            <w:vAlign w:val="center"/>
            <w:hideMark/>
          </w:tcPr>
          <w:p w14:paraId="08FF4E5B" w14:textId="77777777" w:rsidR="00D05040" w:rsidRPr="00D05040" w:rsidRDefault="00D05040" w:rsidP="005E70F5">
            <w:pPr>
              <w:jc w:val="right"/>
            </w:pPr>
            <w:r w:rsidRPr="00D05040">
              <w:t>0</w:t>
            </w:r>
          </w:p>
        </w:tc>
        <w:tc>
          <w:tcPr>
            <w:tcW w:w="941" w:type="dxa"/>
            <w:shd w:val="clear" w:color="auto" w:fill="auto"/>
            <w:noWrap/>
            <w:vAlign w:val="center"/>
            <w:hideMark/>
          </w:tcPr>
          <w:p w14:paraId="456DB1A1" w14:textId="77777777" w:rsidR="00D05040" w:rsidRPr="00D05040" w:rsidRDefault="00D05040" w:rsidP="005E70F5">
            <w:pPr>
              <w:jc w:val="right"/>
            </w:pPr>
            <w:r w:rsidRPr="00D05040">
              <w:t>0.0%</w:t>
            </w:r>
          </w:p>
        </w:tc>
      </w:tr>
      <w:tr w:rsidR="00D05040" w:rsidRPr="00D05040" w14:paraId="23596725" w14:textId="77777777" w:rsidTr="005E70F5">
        <w:trPr>
          <w:cantSplit/>
          <w:jc w:val="center"/>
        </w:trPr>
        <w:tc>
          <w:tcPr>
            <w:tcW w:w="892" w:type="dxa"/>
            <w:noWrap/>
            <w:vAlign w:val="bottom"/>
            <w:hideMark/>
          </w:tcPr>
          <w:p w14:paraId="033D4A02" w14:textId="77777777" w:rsidR="00D05040" w:rsidRPr="00D05040" w:rsidRDefault="00D05040" w:rsidP="00D05040">
            <w:r w:rsidRPr="00D05040">
              <w:t>Con</w:t>
            </w:r>
          </w:p>
        </w:tc>
        <w:tc>
          <w:tcPr>
            <w:tcW w:w="796" w:type="dxa"/>
            <w:noWrap/>
            <w:vAlign w:val="bottom"/>
            <w:hideMark/>
          </w:tcPr>
          <w:p w14:paraId="614CF010" w14:textId="77777777" w:rsidR="00D05040" w:rsidRPr="00D05040" w:rsidRDefault="00D05040" w:rsidP="00D05040">
            <w:r w:rsidRPr="00D05040">
              <w:t>W</w:t>
            </w:r>
          </w:p>
        </w:tc>
        <w:tc>
          <w:tcPr>
            <w:tcW w:w="1097" w:type="dxa"/>
            <w:noWrap/>
            <w:vAlign w:val="bottom"/>
            <w:hideMark/>
          </w:tcPr>
          <w:p w14:paraId="5FA27EA3" w14:textId="77777777" w:rsidR="00D05040" w:rsidRPr="00D05040" w:rsidRDefault="00D05040" w:rsidP="00D05040">
            <w:r w:rsidRPr="00D05040">
              <w:t>00480</w:t>
            </w:r>
          </w:p>
        </w:tc>
        <w:tc>
          <w:tcPr>
            <w:tcW w:w="3330" w:type="dxa"/>
            <w:vAlign w:val="bottom"/>
            <w:hideMark/>
          </w:tcPr>
          <w:p w14:paraId="77E12879" w14:textId="77777777" w:rsidR="00D05040" w:rsidRPr="00D05040" w:rsidRDefault="00D05040" w:rsidP="00D05040">
            <w:r w:rsidRPr="00D05040">
              <w:t>Salinity</w:t>
            </w:r>
          </w:p>
        </w:tc>
        <w:tc>
          <w:tcPr>
            <w:tcW w:w="1080" w:type="dxa"/>
            <w:noWrap/>
            <w:vAlign w:val="center"/>
            <w:hideMark/>
          </w:tcPr>
          <w:p w14:paraId="13DAB46D" w14:textId="77777777" w:rsidR="00D05040" w:rsidRPr="00D05040" w:rsidRDefault="00D05040" w:rsidP="005E70F5">
            <w:pPr>
              <w:jc w:val="right"/>
            </w:pPr>
            <w:r w:rsidRPr="00D05040">
              <w:t>4726</w:t>
            </w:r>
          </w:p>
        </w:tc>
        <w:tc>
          <w:tcPr>
            <w:tcW w:w="928" w:type="dxa"/>
            <w:noWrap/>
            <w:vAlign w:val="center"/>
            <w:hideMark/>
          </w:tcPr>
          <w:p w14:paraId="484886D9" w14:textId="77777777" w:rsidR="00D05040" w:rsidRPr="00D05040" w:rsidRDefault="00D05040" w:rsidP="005E70F5">
            <w:pPr>
              <w:jc w:val="right"/>
            </w:pPr>
            <w:r w:rsidRPr="00D05040">
              <w:t>4726</w:t>
            </w:r>
          </w:p>
        </w:tc>
        <w:tc>
          <w:tcPr>
            <w:tcW w:w="1042" w:type="dxa"/>
            <w:noWrap/>
            <w:vAlign w:val="center"/>
            <w:hideMark/>
          </w:tcPr>
          <w:p w14:paraId="216A1717" w14:textId="77777777" w:rsidR="00D05040" w:rsidRPr="00D05040" w:rsidRDefault="00D05040" w:rsidP="005E70F5">
            <w:pPr>
              <w:jc w:val="right"/>
            </w:pPr>
            <w:r w:rsidRPr="00D05040">
              <w:t>100.0%</w:t>
            </w:r>
          </w:p>
        </w:tc>
        <w:tc>
          <w:tcPr>
            <w:tcW w:w="830" w:type="dxa"/>
            <w:shd w:val="clear" w:color="auto" w:fill="auto"/>
            <w:noWrap/>
            <w:vAlign w:val="center"/>
            <w:hideMark/>
          </w:tcPr>
          <w:p w14:paraId="7E04822D" w14:textId="77777777" w:rsidR="00D05040" w:rsidRPr="00D05040" w:rsidRDefault="00D05040" w:rsidP="005E70F5">
            <w:pPr>
              <w:jc w:val="right"/>
            </w:pPr>
            <w:r w:rsidRPr="00D05040">
              <w:t>0</w:t>
            </w:r>
          </w:p>
        </w:tc>
        <w:tc>
          <w:tcPr>
            <w:tcW w:w="941" w:type="dxa"/>
            <w:shd w:val="clear" w:color="auto" w:fill="auto"/>
            <w:noWrap/>
            <w:vAlign w:val="center"/>
            <w:hideMark/>
          </w:tcPr>
          <w:p w14:paraId="0E02FABA" w14:textId="77777777" w:rsidR="00D05040" w:rsidRPr="00D05040" w:rsidRDefault="00D05040" w:rsidP="005E70F5">
            <w:pPr>
              <w:jc w:val="right"/>
            </w:pPr>
            <w:r w:rsidRPr="00D05040">
              <w:t>0.0%</w:t>
            </w:r>
          </w:p>
        </w:tc>
      </w:tr>
      <w:tr w:rsidR="00D05040" w:rsidRPr="00D05040" w14:paraId="213A6B8B" w14:textId="77777777" w:rsidTr="005E70F5">
        <w:trPr>
          <w:cantSplit/>
          <w:jc w:val="center"/>
        </w:trPr>
        <w:tc>
          <w:tcPr>
            <w:tcW w:w="892" w:type="dxa"/>
            <w:noWrap/>
            <w:vAlign w:val="bottom"/>
            <w:hideMark/>
          </w:tcPr>
          <w:p w14:paraId="37D6CB69" w14:textId="77777777" w:rsidR="00D05040" w:rsidRPr="00D05040" w:rsidRDefault="00D05040" w:rsidP="00D05040">
            <w:r w:rsidRPr="00D05040">
              <w:t>Con</w:t>
            </w:r>
          </w:p>
        </w:tc>
        <w:tc>
          <w:tcPr>
            <w:tcW w:w="796" w:type="dxa"/>
            <w:noWrap/>
            <w:vAlign w:val="bottom"/>
            <w:hideMark/>
          </w:tcPr>
          <w:p w14:paraId="4646543C" w14:textId="77777777" w:rsidR="00D05040" w:rsidRPr="00D05040" w:rsidRDefault="00D05040" w:rsidP="00D05040">
            <w:r w:rsidRPr="00D05040">
              <w:t>W</w:t>
            </w:r>
          </w:p>
        </w:tc>
        <w:tc>
          <w:tcPr>
            <w:tcW w:w="1097" w:type="dxa"/>
            <w:noWrap/>
            <w:vAlign w:val="bottom"/>
            <w:hideMark/>
          </w:tcPr>
          <w:p w14:paraId="131A5A84" w14:textId="77777777" w:rsidR="00D05040" w:rsidRPr="00D05040" w:rsidRDefault="00D05040" w:rsidP="00D05040">
            <w:r w:rsidRPr="00D05040">
              <w:t>00530</w:t>
            </w:r>
          </w:p>
        </w:tc>
        <w:tc>
          <w:tcPr>
            <w:tcW w:w="3330" w:type="dxa"/>
            <w:vAlign w:val="bottom"/>
            <w:hideMark/>
          </w:tcPr>
          <w:p w14:paraId="750F2FD3" w14:textId="77777777" w:rsidR="00D05040" w:rsidRPr="00D05040" w:rsidRDefault="00D05040" w:rsidP="00D05040">
            <w:r w:rsidRPr="00D05040">
              <w:t>TSS</w:t>
            </w:r>
          </w:p>
        </w:tc>
        <w:tc>
          <w:tcPr>
            <w:tcW w:w="1080" w:type="dxa"/>
            <w:noWrap/>
            <w:vAlign w:val="center"/>
            <w:hideMark/>
          </w:tcPr>
          <w:p w14:paraId="62AAA27E" w14:textId="77777777" w:rsidR="00D05040" w:rsidRPr="00D05040" w:rsidRDefault="00D05040" w:rsidP="005E70F5">
            <w:pPr>
              <w:jc w:val="right"/>
            </w:pPr>
            <w:r w:rsidRPr="00D05040">
              <w:t>2074</w:t>
            </w:r>
          </w:p>
        </w:tc>
        <w:tc>
          <w:tcPr>
            <w:tcW w:w="928" w:type="dxa"/>
            <w:noWrap/>
            <w:vAlign w:val="center"/>
            <w:hideMark/>
          </w:tcPr>
          <w:p w14:paraId="4728AAE4" w14:textId="77777777" w:rsidR="00D05040" w:rsidRPr="00D05040" w:rsidRDefault="00D05040" w:rsidP="005E70F5">
            <w:pPr>
              <w:jc w:val="right"/>
            </w:pPr>
            <w:r w:rsidRPr="00D05040">
              <w:t>2026</w:t>
            </w:r>
          </w:p>
        </w:tc>
        <w:tc>
          <w:tcPr>
            <w:tcW w:w="1042" w:type="dxa"/>
            <w:noWrap/>
            <w:vAlign w:val="center"/>
            <w:hideMark/>
          </w:tcPr>
          <w:p w14:paraId="7E30D4FA" w14:textId="77777777" w:rsidR="00D05040" w:rsidRPr="00D05040" w:rsidRDefault="00D05040" w:rsidP="005E70F5">
            <w:pPr>
              <w:jc w:val="right"/>
            </w:pPr>
            <w:r w:rsidRPr="00D05040">
              <w:t>97.7%</w:t>
            </w:r>
          </w:p>
        </w:tc>
        <w:tc>
          <w:tcPr>
            <w:tcW w:w="830" w:type="dxa"/>
            <w:shd w:val="clear" w:color="auto" w:fill="auto"/>
            <w:noWrap/>
            <w:vAlign w:val="center"/>
            <w:hideMark/>
          </w:tcPr>
          <w:p w14:paraId="32676718" w14:textId="77777777" w:rsidR="00D05040" w:rsidRPr="00D05040" w:rsidRDefault="00D05040" w:rsidP="005E70F5">
            <w:pPr>
              <w:jc w:val="right"/>
            </w:pPr>
            <w:r w:rsidRPr="00D05040">
              <w:t>48</w:t>
            </w:r>
          </w:p>
        </w:tc>
        <w:tc>
          <w:tcPr>
            <w:tcW w:w="941" w:type="dxa"/>
            <w:shd w:val="clear" w:color="auto" w:fill="auto"/>
            <w:noWrap/>
            <w:vAlign w:val="center"/>
            <w:hideMark/>
          </w:tcPr>
          <w:p w14:paraId="43EAC954" w14:textId="77777777" w:rsidR="00D05040" w:rsidRPr="00D05040" w:rsidRDefault="00D05040" w:rsidP="005E70F5">
            <w:pPr>
              <w:jc w:val="right"/>
            </w:pPr>
            <w:r w:rsidRPr="00D05040">
              <w:t>2.3%</w:t>
            </w:r>
          </w:p>
        </w:tc>
      </w:tr>
      <w:tr w:rsidR="00D05040" w:rsidRPr="00D05040" w14:paraId="6A3F456A" w14:textId="77777777" w:rsidTr="005E70F5">
        <w:trPr>
          <w:cantSplit/>
          <w:jc w:val="center"/>
        </w:trPr>
        <w:tc>
          <w:tcPr>
            <w:tcW w:w="892" w:type="dxa"/>
            <w:noWrap/>
            <w:vAlign w:val="bottom"/>
            <w:hideMark/>
          </w:tcPr>
          <w:p w14:paraId="593C66AC" w14:textId="77777777" w:rsidR="00D05040" w:rsidRPr="00D05040" w:rsidRDefault="00D05040" w:rsidP="00D05040">
            <w:r w:rsidRPr="00D05040">
              <w:t>Ino</w:t>
            </w:r>
          </w:p>
        </w:tc>
        <w:tc>
          <w:tcPr>
            <w:tcW w:w="796" w:type="dxa"/>
            <w:noWrap/>
            <w:vAlign w:val="bottom"/>
            <w:hideMark/>
          </w:tcPr>
          <w:p w14:paraId="7D3BB0A5" w14:textId="77777777" w:rsidR="00D05040" w:rsidRPr="00D05040" w:rsidRDefault="00D05040" w:rsidP="00D05040">
            <w:r w:rsidRPr="00D05040">
              <w:t>P</w:t>
            </w:r>
          </w:p>
        </w:tc>
        <w:tc>
          <w:tcPr>
            <w:tcW w:w="1097" w:type="dxa"/>
            <w:noWrap/>
            <w:vAlign w:val="bottom"/>
            <w:hideMark/>
          </w:tcPr>
          <w:p w14:paraId="75F493D0" w14:textId="77777777" w:rsidR="00D05040" w:rsidRPr="00D05040" w:rsidRDefault="00D05040" w:rsidP="00D05040">
            <w:r w:rsidRPr="00D05040">
              <w:t>P1004</w:t>
            </w:r>
          </w:p>
        </w:tc>
        <w:tc>
          <w:tcPr>
            <w:tcW w:w="3330" w:type="dxa"/>
            <w:vAlign w:val="bottom"/>
            <w:hideMark/>
          </w:tcPr>
          <w:p w14:paraId="42D785BA" w14:textId="77777777" w:rsidR="00D05040" w:rsidRPr="00D05040" w:rsidRDefault="00D05040" w:rsidP="00D05040">
            <w:r w:rsidRPr="00D05040">
              <w:t>Nitrogen, Ammonia,</w:t>
            </w:r>
          </w:p>
        </w:tc>
        <w:tc>
          <w:tcPr>
            <w:tcW w:w="1080" w:type="dxa"/>
            <w:noWrap/>
            <w:vAlign w:val="center"/>
            <w:hideMark/>
          </w:tcPr>
          <w:p w14:paraId="61321173" w14:textId="77777777" w:rsidR="00D05040" w:rsidRPr="00D05040" w:rsidRDefault="00D05040" w:rsidP="005E70F5">
            <w:pPr>
              <w:jc w:val="right"/>
            </w:pPr>
            <w:r w:rsidRPr="00D05040">
              <w:t>1989</w:t>
            </w:r>
          </w:p>
        </w:tc>
        <w:tc>
          <w:tcPr>
            <w:tcW w:w="928" w:type="dxa"/>
            <w:noWrap/>
            <w:vAlign w:val="center"/>
            <w:hideMark/>
          </w:tcPr>
          <w:p w14:paraId="58D463A9" w14:textId="77777777" w:rsidR="00D05040" w:rsidRPr="00D05040" w:rsidRDefault="00D05040" w:rsidP="005E70F5">
            <w:pPr>
              <w:jc w:val="right"/>
            </w:pPr>
            <w:r w:rsidRPr="00D05040">
              <w:t>1809</w:t>
            </w:r>
          </w:p>
        </w:tc>
        <w:tc>
          <w:tcPr>
            <w:tcW w:w="1042" w:type="dxa"/>
            <w:noWrap/>
            <w:vAlign w:val="center"/>
            <w:hideMark/>
          </w:tcPr>
          <w:p w14:paraId="67002009" w14:textId="77777777" w:rsidR="00D05040" w:rsidRPr="00D05040" w:rsidRDefault="00D05040" w:rsidP="005E70F5">
            <w:pPr>
              <w:jc w:val="right"/>
            </w:pPr>
            <w:r w:rsidRPr="00D05040">
              <w:t>91.0%</w:t>
            </w:r>
          </w:p>
        </w:tc>
        <w:tc>
          <w:tcPr>
            <w:tcW w:w="830" w:type="dxa"/>
            <w:shd w:val="clear" w:color="auto" w:fill="auto"/>
            <w:noWrap/>
            <w:vAlign w:val="center"/>
            <w:hideMark/>
          </w:tcPr>
          <w:p w14:paraId="0AD9EAB7" w14:textId="77777777" w:rsidR="00D05040" w:rsidRPr="00D05040" w:rsidRDefault="00D05040" w:rsidP="005E70F5">
            <w:pPr>
              <w:jc w:val="right"/>
            </w:pPr>
            <w:r w:rsidRPr="00D05040">
              <w:t>180</w:t>
            </w:r>
          </w:p>
        </w:tc>
        <w:tc>
          <w:tcPr>
            <w:tcW w:w="941" w:type="dxa"/>
            <w:shd w:val="clear" w:color="auto" w:fill="auto"/>
            <w:noWrap/>
            <w:vAlign w:val="center"/>
            <w:hideMark/>
          </w:tcPr>
          <w:p w14:paraId="650E221B" w14:textId="77777777" w:rsidR="00D05040" w:rsidRPr="00D05040" w:rsidRDefault="00D05040" w:rsidP="005E70F5">
            <w:pPr>
              <w:jc w:val="right"/>
            </w:pPr>
            <w:r w:rsidRPr="00D05040">
              <w:t>9.1%</w:t>
            </w:r>
          </w:p>
        </w:tc>
      </w:tr>
      <w:tr w:rsidR="00D05040" w:rsidRPr="00D05040" w14:paraId="3900BD65" w14:textId="77777777" w:rsidTr="005E70F5">
        <w:trPr>
          <w:cantSplit/>
          <w:jc w:val="center"/>
        </w:trPr>
        <w:tc>
          <w:tcPr>
            <w:tcW w:w="892" w:type="dxa"/>
            <w:noWrap/>
            <w:vAlign w:val="bottom"/>
            <w:hideMark/>
          </w:tcPr>
          <w:p w14:paraId="1856EB05" w14:textId="77777777" w:rsidR="00D05040" w:rsidRPr="00D05040" w:rsidRDefault="00D05040" w:rsidP="00D05040">
            <w:r w:rsidRPr="00D05040">
              <w:t>Ino</w:t>
            </w:r>
          </w:p>
        </w:tc>
        <w:tc>
          <w:tcPr>
            <w:tcW w:w="796" w:type="dxa"/>
            <w:noWrap/>
            <w:vAlign w:val="bottom"/>
            <w:hideMark/>
          </w:tcPr>
          <w:p w14:paraId="5982EDCA" w14:textId="77777777" w:rsidR="00D05040" w:rsidRPr="00D05040" w:rsidRDefault="00D05040" w:rsidP="00D05040">
            <w:r w:rsidRPr="00D05040">
              <w:t>P</w:t>
            </w:r>
          </w:p>
        </w:tc>
        <w:tc>
          <w:tcPr>
            <w:tcW w:w="1097" w:type="dxa"/>
            <w:noWrap/>
            <w:vAlign w:val="bottom"/>
            <w:hideMark/>
          </w:tcPr>
          <w:p w14:paraId="0EE94975" w14:textId="77777777" w:rsidR="00D05040" w:rsidRPr="00D05040" w:rsidRDefault="00D05040" w:rsidP="00D05040">
            <w:r w:rsidRPr="00D05040">
              <w:t>P1005</w:t>
            </w:r>
          </w:p>
        </w:tc>
        <w:tc>
          <w:tcPr>
            <w:tcW w:w="3330" w:type="dxa"/>
            <w:vAlign w:val="bottom"/>
            <w:hideMark/>
          </w:tcPr>
          <w:p w14:paraId="26B3D6A3" w14:textId="77777777" w:rsidR="00D05040" w:rsidRPr="00D05040" w:rsidRDefault="00D05040" w:rsidP="00D05040">
            <w:r w:rsidRPr="00D05040">
              <w:t>Nitrate Nitrogen</w:t>
            </w:r>
          </w:p>
        </w:tc>
        <w:tc>
          <w:tcPr>
            <w:tcW w:w="1080" w:type="dxa"/>
            <w:noWrap/>
            <w:vAlign w:val="center"/>
            <w:hideMark/>
          </w:tcPr>
          <w:p w14:paraId="5C3DE97B" w14:textId="77777777" w:rsidR="00D05040" w:rsidRPr="00D05040" w:rsidRDefault="00D05040" w:rsidP="005E70F5">
            <w:pPr>
              <w:jc w:val="right"/>
            </w:pPr>
            <w:r w:rsidRPr="00D05040">
              <w:t>1989</w:t>
            </w:r>
          </w:p>
        </w:tc>
        <w:tc>
          <w:tcPr>
            <w:tcW w:w="928" w:type="dxa"/>
            <w:noWrap/>
            <w:vAlign w:val="center"/>
            <w:hideMark/>
          </w:tcPr>
          <w:p w14:paraId="4E32EB59" w14:textId="77777777" w:rsidR="00D05040" w:rsidRPr="00D05040" w:rsidRDefault="00D05040" w:rsidP="005E70F5">
            <w:pPr>
              <w:jc w:val="right"/>
            </w:pPr>
            <w:r w:rsidRPr="00D05040">
              <w:t>696</w:t>
            </w:r>
          </w:p>
        </w:tc>
        <w:tc>
          <w:tcPr>
            <w:tcW w:w="1042" w:type="dxa"/>
            <w:noWrap/>
            <w:vAlign w:val="center"/>
            <w:hideMark/>
          </w:tcPr>
          <w:p w14:paraId="127BA31B" w14:textId="77777777" w:rsidR="00D05040" w:rsidRPr="00D05040" w:rsidRDefault="00D05040" w:rsidP="005E70F5">
            <w:pPr>
              <w:jc w:val="right"/>
            </w:pPr>
            <w:r w:rsidRPr="00D05040">
              <w:t>35.0%</w:t>
            </w:r>
          </w:p>
        </w:tc>
        <w:tc>
          <w:tcPr>
            <w:tcW w:w="830" w:type="dxa"/>
            <w:shd w:val="clear" w:color="auto" w:fill="auto"/>
            <w:noWrap/>
            <w:vAlign w:val="center"/>
            <w:hideMark/>
          </w:tcPr>
          <w:p w14:paraId="2C2CFA42" w14:textId="77777777" w:rsidR="00D05040" w:rsidRPr="00D05040" w:rsidRDefault="00D05040" w:rsidP="005E70F5">
            <w:pPr>
              <w:jc w:val="right"/>
            </w:pPr>
            <w:r w:rsidRPr="00D05040">
              <w:t>1293</w:t>
            </w:r>
          </w:p>
        </w:tc>
        <w:tc>
          <w:tcPr>
            <w:tcW w:w="941" w:type="dxa"/>
            <w:shd w:val="clear" w:color="auto" w:fill="auto"/>
            <w:noWrap/>
            <w:vAlign w:val="center"/>
            <w:hideMark/>
          </w:tcPr>
          <w:p w14:paraId="54897956" w14:textId="77777777" w:rsidR="00D05040" w:rsidRPr="00D05040" w:rsidRDefault="00D05040" w:rsidP="005E70F5">
            <w:pPr>
              <w:jc w:val="right"/>
            </w:pPr>
            <w:r w:rsidRPr="00D05040">
              <w:t>65.0%</w:t>
            </w:r>
          </w:p>
        </w:tc>
      </w:tr>
      <w:tr w:rsidR="00D05040" w:rsidRPr="00D05040" w14:paraId="40CF6467" w14:textId="77777777" w:rsidTr="005E70F5">
        <w:trPr>
          <w:cantSplit/>
          <w:jc w:val="center"/>
        </w:trPr>
        <w:tc>
          <w:tcPr>
            <w:tcW w:w="892" w:type="dxa"/>
            <w:noWrap/>
            <w:vAlign w:val="bottom"/>
            <w:hideMark/>
          </w:tcPr>
          <w:p w14:paraId="6C6EADC5" w14:textId="77777777" w:rsidR="00D05040" w:rsidRPr="00D05040" w:rsidRDefault="00D05040" w:rsidP="00D05040">
            <w:r w:rsidRPr="00D05040">
              <w:t>Ino</w:t>
            </w:r>
          </w:p>
        </w:tc>
        <w:tc>
          <w:tcPr>
            <w:tcW w:w="796" w:type="dxa"/>
            <w:noWrap/>
            <w:vAlign w:val="bottom"/>
            <w:hideMark/>
          </w:tcPr>
          <w:p w14:paraId="6D0D55DA" w14:textId="77777777" w:rsidR="00D05040" w:rsidRPr="00D05040" w:rsidRDefault="00D05040" w:rsidP="00D05040">
            <w:r w:rsidRPr="00D05040">
              <w:t>P</w:t>
            </w:r>
          </w:p>
        </w:tc>
        <w:tc>
          <w:tcPr>
            <w:tcW w:w="1097" w:type="dxa"/>
            <w:noWrap/>
            <w:vAlign w:val="bottom"/>
            <w:hideMark/>
          </w:tcPr>
          <w:p w14:paraId="33A36CA1" w14:textId="77777777" w:rsidR="00D05040" w:rsidRPr="00D05040" w:rsidRDefault="00D05040" w:rsidP="00D05040">
            <w:r w:rsidRPr="00D05040">
              <w:t>P1006</w:t>
            </w:r>
          </w:p>
        </w:tc>
        <w:tc>
          <w:tcPr>
            <w:tcW w:w="3330" w:type="dxa"/>
            <w:vAlign w:val="bottom"/>
            <w:hideMark/>
          </w:tcPr>
          <w:p w14:paraId="1F8B2DA3" w14:textId="77777777" w:rsidR="00D05040" w:rsidRPr="00D05040" w:rsidRDefault="00D05040" w:rsidP="00D05040">
            <w:r w:rsidRPr="00D05040">
              <w:t>Nitrite Nitrogen</w:t>
            </w:r>
          </w:p>
        </w:tc>
        <w:tc>
          <w:tcPr>
            <w:tcW w:w="1080" w:type="dxa"/>
            <w:noWrap/>
            <w:vAlign w:val="center"/>
            <w:hideMark/>
          </w:tcPr>
          <w:p w14:paraId="39629531" w14:textId="77777777" w:rsidR="00D05040" w:rsidRPr="00D05040" w:rsidRDefault="00D05040" w:rsidP="005E70F5">
            <w:pPr>
              <w:jc w:val="right"/>
            </w:pPr>
            <w:r w:rsidRPr="00D05040">
              <w:t>1991</w:t>
            </w:r>
          </w:p>
        </w:tc>
        <w:tc>
          <w:tcPr>
            <w:tcW w:w="928" w:type="dxa"/>
            <w:noWrap/>
            <w:vAlign w:val="center"/>
            <w:hideMark/>
          </w:tcPr>
          <w:p w14:paraId="16023D83" w14:textId="77777777" w:rsidR="00D05040" w:rsidRPr="00D05040" w:rsidRDefault="00D05040" w:rsidP="005E70F5">
            <w:pPr>
              <w:jc w:val="right"/>
            </w:pPr>
            <w:r w:rsidRPr="00D05040">
              <w:t>1229</w:t>
            </w:r>
          </w:p>
        </w:tc>
        <w:tc>
          <w:tcPr>
            <w:tcW w:w="1042" w:type="dxa"/>
            <w:noWrap/>
            <w:vAlign w:val="center"/>
            <w:hideMark/>
          </w:tcPr>
          <w:p w14:paraId="6EFE93B8" w14:textId="77777777" w:rsidR="00D05040" w:rsidRPr="00D05040" w:rsidRDefault="00D05040" w:rsidP="005E70F5">
            <w:pPr>
              <w:jc w:val="right"/>
            </w:pPr>
            <w:r w:rsidRPr="00D05040">
              <w:t>61.7%</w:t>
            </w:r>
          </w:p>
        </w:tc>
        <w:tc>
          <w:tcPr>
            <w:tcW w:w="830" w:type="dxa"/>
            <w:shd w:val="clear" w:color="auto" w:fill="auto"/>
            <w:noWrap/>
            <w:vAlign w:val="center"/>
            <w:hideMark/>
          </w:tcPr>
          <w:p w14:paraId="3775DE79" w14:textId="77777777" w:rsidR="00D05040" w:rsidRPr="00D05040" w:rsidRDefault="00D05040" w:rsidP="005E70F5">
            <w:pPr>
              <w:jc w:val="right"/>
            </w:pPr>
            <w:r w:rsidRPr="00D05040">
              <w:t>762</w:t>
            </w:r>
          </w:p>
        </w:tc>
        <w:tc>
          <w:tcPr>
            <w:tcW w:w="941" w:type="dxa"/>
            <w:shd w:val="clear" w:color="auto" w:fill="auto"/>
            <w:noWrap/>
            <w:vAlign w:val="center"/>
            <w:hideMark/>
          </w:tcPr>
          <w:p w14:paraId="3FE49FB3" w14:textId="77777777" w:rsidR="00D05040" w:rsidRPr="00D05040" w:rsidRDefault="00D05040" w:rsidP="005E70F5">
            <w:pPr>
              <w:jc w:val="right"/>
            </w:pPr>
            <w:r w:rsidRPr="00D05040">
              <w:t>38.3%</w:t>
            </w:r>
          </w:p>
        </w:tc>
      </w:tr>
      <w:tr w:rsidR="00D05040" w:rsidRPr="00D05040" w14:paraId="0C7A2D41" w14:textId="77777777" w:rsidTr="005E70F5">
        <w:trPr>
          <w:cantSplit/>
          <w:jc w:val="center"/>
        </w:trPr>
        <w:tc>
          <w:tcPr>
            <w:tcW w:w="892" w:type="dxa"/>
            <w:noWrap/>
            <w:vAlign w:val="bottom"/>
            <w:hideMark/>
          </w:tcPr>
          <w:p w14:paraId="6F4B9D1B" w14:textId="77777777" w:rsidR="00D05040" w:rsidRPr="00D05040" w:rsidRDefault="00D05040" w:rsidP="00D05040">
            <w:r w:rsidRPr="00D05040">
              <w:t>Ino</w:t>
            </w:r>
          </w:p>
        </w:tc>
        <w:tc>
          <w:tcPr>
            <w:tcW w:w="796" w:type="dxa"/>
            <w:noWrap/>
            <w:vAlign w:val="bottom"/>
            <w:hideMark/>
          </w:tcPr>
          <w:p w14:paraId="42D6FEE8" w14:textId="77777777" w:rsidR="00D05040" w:rsidRPr="00D05040" w:rsidRDefault="00D05040" w:rsidP="00D05040">
            <w:r w:rsidRPr="00D05040">
              <w:t>P</w:t>
            </w:r>
          </w:p>
        </w:tc>
        <w:tc>
          <w:tcPr>
            <w:tcW w:w="1097" w:type="dxa"/>
            <w:noWrap/>
            <w:vAlign w:val="bottom"/>
            <w:hideMark/>
          </w:tcPr>
          <w:p w14:paraId="4CFDEBEA" w14:textId="77777777" w:rsidR="00D05040" w:rsidRPr="00D05040" w:rsidRDefault="00D05040" w:rsidP="00D05040">
            <w:r w:rsidRPr="00D05040">
              <w:t>P1007</w:t>
            </w:r>
          </w:p>
        </w:tc>
        <w:tc>
          <w:tcPr>
            <w:tcW w:w="3330" w:type="dxa"/>
            <w:vAlign w:val="bottom"/>
            <w:hideMark/>
          </w:tcPr>
          <w:p w14:paraId="44503D7C" w14:textId="77777777" w:rsidR="00D05040" w:rsidRPr="00D05040" w:rsidRDefault="00D05040" w:rsidP="00D05040">
            <w:r w:rsidRPr="00D05040">
              <w:t>Phosphorus, total</w:t>
            </w:r>
          </w:p>
        </w:tc>
        <w:tc>
          <w:tcPr>
            <w:tcW w:w="1080" w:type="dxa"/>
            <w:noWrap/>
            <w:vAlign w:val="center"/>
            <w:hideMark/>
          </w:tcPr>
          <w:p w14:paraId="555390D7" w14:textId="77777777" w:rsidR="00D05040" w:rsidRPr="00D05040" w:rsidRDefault="00D05040" w:rsidP="005E70F5">
            <w:pPr>
              <w:jc w:val="right"/>
            </w:pPr>
            <w:r w:rsidRPr="00D05040">
              <w:t>1987</w:t>
            </w:r>
          </w:p>
        </w:tc>
        <w:tc>
          <w:tcPr>
            <w:tcW w:w="928" w:type="dxa"/>
            <w:noWrap/>
            <w:vAlign w:val="center"/>
            <w:hideMark/>
          </w:tcPr>
          <w:p w14:paraId="01E87D4C" w14:textId="77777777" w:rsidR="00D05040" w:rsidRPr="00D05040" w:rsidRDefault="00D05040" w:rsidP="005E70F5">
            <w:pPr>
              <w:jc w:val="right"/>
            </w:pPr>
            <w:r w:rsidRPr="00D05040">
              <w:t>1966</w:t>
            </w:r>
          </w:p>
        </w:tc>
        <w:tc>
          <w:tcPr>
            <w:tcW w:w="1042" w:type="dxa"/>
            <w:noWrap/>
            <w:vAlign w:val="center"/>
            <w:hideMark/>
          </w:tcPr>
          <w:p w14:paraId="4F1B8362" w14:textId="77777777" w:rsidR="00D05040" w:rsidRPr="00D05040" w:rsidRDefault="00D05040" w:rsidP="005E70F5">
            <w:pPr>
              <w:jc w:val="right"/>
            </w:pPr>
            <w:r w:rsidRPr="00D05040">
              <w:t>98.9%</w:t>
            </w:r>
          </w:p>
        </w:tc>
        <w:tc>
          <w:tcPr>
            <w:tcW w:w="830" w:type="dxa"/>
            <w:shd w:val="clear" w:color="auto" w:fill="auto"/>
            <w:noWrap/>
            <w:vAlign w:val="center"/>
            <w:hideMark/>
          </w:tcPr>
          <w:p w14:paraId="6D8C17F9" w14:textId="77777777" w:rsidR="00D05040" w:rsidRPr="00D05040" w:rsidRDefault="00D05040" w:rsidP="005E70F5">
            <w:pPr>
              <w:jc w:val="right"/>
            </w:pPr>
            <w:r w:rsidRPr="00D05040">
              <w:t>21</w:t>
            </w:r>
          </w:p>
        </w:tc>
        <w:tc>
          <w:tcPr>
            <w:tcW w:w="941" w:type="dxa"/>
            <w:shd w:val="clear" w:color="auto" w:fill="auto"/>
            <w:noWrap/>
            <w:vAlign w:val="center"/>
            <w:hideMark/>
          </w:tcPr>
          <w:p w14:paraId="3280A657" w14:textId="77777777" w:rsidR="00D05040" w:rsidRPr="00D05040" w:rsidRDefault="00D05040" w:rsidP="005E70F5">
            <w:pPr>
              <w:jc w:val="right"/>
            </w:pPr>
            <w:r w:rsidRPr="00D05040">
              <w:t>1.1%</w:t>
            </w:r>
          </w:p>
        </w:tc>
      </w:tr>
      <w:tr w:rsidR="00D05040" w:rsidRPr="00D05040" w14:paraId="068B9329" w14:textId="77777777" w:rsidTr="005E70F5">
        <w:trPr>
          <w:cantSplit/>
          <w:jc w:val="center"/>
        </w:trPr>
        <w:tc>
          <w:tcPr>
            <w:tcW w:w="892" w:type="dxa"/>
            <w:noWrap/>
            <w:vAlign w:val="bottom"/>
            <w:hideMark/>
          </w:tcPr>
          <w:p w14:paraId="4626BB54" w14:textId="77777777" w:rsidR="00D05040" w:rsidRPr="00D05040" w:rsidRDefault="00D05040" w:rsidP="00D05040">
            <w:r w:rsidRPr="00D05040">
              <w:t>Ino</w:t>
            </w:r>
          </w:p>
        </w:tc>
        <w:tc>
          <w:tcPr>
            <w:tcW w:w="796" w:type="dxa"/>
            <w:noWrap/>
            <w:vAlign w:val="bottom"/>
            <w:hideMark/>
          </w:tcPr>
          <w:p w14:paraId="56ED5F81" w14:textId="77777777" w:rsidR="00D05040" w:rsidRPr="00D05040" w:rsidRDefault="00D05040" w:rsidP="00D05040">
            <w:r w:rsidRPr="00D05040">
              <w:t>P</w:t>
            </w:r>
          </w:p>
        </w:tc>
        <w:tc>
          <w:tcPr>
            <w:tcW w:w="1097" w:type="dxa"/>
            <w:noWrap/>
            <w:vAlign w:val="bottom"/>
            <w:hideMark/>
          </w:tcPr>
          <w:p w14:paraId="6B75B778" w14:textId="77777777" w:rsidR="00D05040" w:rsidRPr="00D05040" w:rsidRDefault="00D05040" w:rsidP="00D05040">
            <w:r w:rsidRPr="00D05040">
              <w:t>P1008</w:t>
            </w:r>
          </w:p>
        </w:tc>
        <w:tc>
          <w:tcPr>
            <w:tcW w:w="3330" w:type="dxa"/>
            <w:vAlign w:val="bottom"/>
            <w:hideMark/>
          </w:tcPr>
          <w:p w14:paraId="1E0C6E1B" w14:textId="77777777" w:rsidR="00D05040" w:rsidRPr="00D05040" w:rsidRDefault="00D05040" w:rsidP="00D05040">
            <w:r w:rsidRPr="00D05040">
              <w:t>Phosphate, Ortho as P</w:t>
            </w:r>
          </w:p>
        </w:tc>
        <w:tc>
          <w:tcPr>
            <w:tcW w:w="1080" w:type="dxa"/>
            <w:noWrap/>
            <w:vAlign w:val="center"/>
            <w:hideMark/>
          </w:tcPr>
          <w:p w14:paraId="5DE8D0DB" w14:textId="77777777" w:rsidR="00D05040" w:rsidRPr="00D05040" w:rsidRDefault="00D05040" w:rsidP="005E70F5">
            <w:pPr>
              <w:jc w:val="right"/>
            </w:pPr>
            <w:r w:rsidRPr="00D05040">
              <w:t>1991</w:t>
            </w:r>
          </w:p>
        </w:tc>
        <w:tc>
          <w:tcPr>
            <w:tcW w:w="928" w:type="dxa"/>
            <w:noWrap/>
            <w:vAlign w:val="center"/>
            <w:hideMark/>
          </w:tcPr>
          <w:p w14:paraId="47A15399" w14:textId="77777777" w:rsidR="00D05040" w:rsidRPr="00D05040" w:rsidRDefault="00D05040" w:rsidP="005E70F5">
            <w:pPr>
              <w:jc w:val="right"/>
            </w:pPr>
            <w:r w:rsidRPr="00D05040">
              <w:t>1869</w:t>
            </w:r>
          </w:p>
        </w:tc>
        <w:tc>
          <w:tcPr>
            <w:tcW w:w="1042" w:type="dxa"/>
            <w:noWrap/>
            <w:vAlign w:val="center"/>
            <w:hideMark/>
          </w:tcPr>
          <w:p w14:paraId="1310FFF5" w14:textId="77777777" w:rsidR="00D05040" w:rsidRPr="00D05040" w:rsidRDefault="00D05040" w:rsidP="005E70F5">
            <w:pPr>
              <w:jc w:val="right"/>
            </w:pPr>
            <w:r w:rsidRPr="00D05040">
              <w:t>93.9%</w:t>
            </w:r>
          </w:p>
        </w:tc>
        <w:tc>
          <w:tcPr>
            <w:tcW w:w="830" w:type="dxa"/>
            <w:shd w:val="clear" w:color="auto" w:fill="auto"/>
            <w:noWrap/>
            <w:vAlign w:val="center"/>
            <w:hideMark/>
          </w:tcPr>
          <w:p w14:paraId="0E3818A6" w14:textId="77777777" w:rsidR="00D05040" w:rsidRPr="00D05040" w:rsidRDefault="00D05040" w:rsidP="005E70F5">
            <w:pPr>
              <w:jc w:val="right"/>
            </w:pPr>
            <w:r w:rsidRPr="00D05040">
              <w:t>122</w:t>
            </w:r>
          </w:p>
        </w:tc>
        <w:tc>
          <w:tcPr>
            <w:tcW w:w="941" w:type="dxa"/>
            <w:shd w:val="clear" w:color="auto" w:fill="auto"/>
            <w:noWrap/>
            <w:vAlign w:val="center"/>
            <w:hideMark/>
          </w:tcPr>
          <w:p w14:paraId="19164617" w14:textId="77777777" w:rsidR="00D05040" w:rsidRPr="00D05040" w:rsidRDefault="00D05040" w:rsidP="005E70F5">
            <w:pPr>
              <w:jc w:val="right"/>
            </w:pPr>
            <w:r w:rsidRPr="00D05040">
              <w:t>6.1%</w:t>
            </w:r>
          </w:p>
        </w:tc>
      </w:tr>
      <w:tr w:rsidR="00D05040" w:rsidRPr="00D05040" w14:paraId="2026650A" w14:textId="77777777" w:rsidTr="005E70F5">
        <w:trPr>
          <w:cantSplit/>
          <w:jc w:val="center"/>
        </w:trPr>
        <w:tc>
          <w:tcPr>
            <w:tcW w:w="892" w:type="dxa"/>
            <w:noWrap/>
            <w:vAlign w:val="bottom"/>
            <w:hideMark/>
          </w:tcPr>
          <w:p w14:paraId="33994537" w14:textId="77777777" w:rsidR="00D05040" w:rsidRPr="00D05040" w:rsidRDefault="00D05040" w:rsidP="00D05040">
            <w:r w:rsidRPr="00D05040">
              <w:t>Ino</w:t>
            </w:r>
          </w:p>
        </w:tc>
        <w:tc>
          <w:tcPr>
            <w:tcW w:w="796" w:type="dxa"/>
            <w:noWrap/>
            <w:vAlign w:val="bottom"/>
            <w:hideMark/>
          </w:tcPr>
          <w:p w14:paraId="1A012719" w14:textId="77777777" w:rsidR="00D05040" w:rsidRPr="00D05040" w:rsidRDefault="00D05040" w:rsidP="00D05040">
            <w:r w:rsidRPr="00D05040">
              <w:t>P</w:t>
            </w:r>
          </w:p>
        </w:tc>
        <w:tc>
          <w:tcPr>
            <w:tcW w:w="1097" w:type="dxa"/>
            <w:noWrap/>
            <w:vAlign w:val="bottom"/>
            <w:hideMark/>
          </w:tcPr>
          <w:p w14:paraId="3945B4F0" w14:textId="77777777" w:rsidR="00D05040" w:rsidRPr="00D05040" w:rsidRDefault="00D05040" w:rsidP="00D05040">
            <w:r w:rsidRPr="00D05040">
              <w:t>P1009</w:t>
            </w:r>
          </w:p>
        </w:tc>
        <w:tc>
          <w:tcPr>
            <w:tcW w:w="3330" w:type="dxa"/>
            <w:vAlign w:val="bottom"/>
            <w:hideMark/>
          </w:tcPr>
          <w:p w14:paraId="423B2046" w14:textId="77777777" w:rsidR="00D05040" w:rsidRPr="00D05040" w:rsidRDefault="00D05040" w:rsidP="00D05040">
            <w:r w:rsidRPr="00D05040">
              <w:t>Carbon, Organic, total</w:t>
            </w:r>
          </w:p>
        </w:tc>
        <w:tc>
          <w:tcPr>
            <w:tcW w:w="1080" w:type="dxa"/>
            <w:noWrap/>
            <w:vAlign w:val="center"/>
            <w:hideMark/>
          </w:tcPr>
          <w:p w14:paraId="7151E309" w14:textId="77777777" w:rsidR="00D05040" w:rsidRPr="00D05040" w:rsidRDefault="00D05040" w:rsidP="005E70F5">
            <w:pPr>
              <w:jc w:val="right"/>
            </w:pPr>
            <w:r w:rsidRPr="00D05040">
              <w:t>1945</w:t>
            </w:r>
          </w:p>
        </w:tc>
        <w:tc>
          <w:tcPr>
            <w:tcW w:w="928" w:type="dxa"/>
            <w:noWrap/>
            <w:vAlign w:val="center"/>
            <w:hideMark/>
          </w:tcPr>
          <w:p w14:paraId="6D7FC6A7" w14:textId="77777777" w:rsidR="00D05040" w:rsidRPr="00D05040" w:rsidRDefault="00D05040" w:rsidP="005E70F5">
            <w:pPr>
              <w:jc w:val="right"/>
            </w:pPr>
            <w:r w:rsidRPr="00D05040">
              <w:t>1932</w:t>
            </w:r>
          </w:p>
        </w:tc>
        <w:tc>
          <w:tcPr>
            <w:tcW w:w="1042" w:type="dxa"/>
            <w:noWrap/>
            <w:vAlign w:val="center"/>
            <w:hideMark/>
          </w:tcPr>
          <w:p w14:paraId="59F4F492" w14:textId="77777777" w:rsidR="00D05040" w:rsidRPr="00D05040" w:rsidRDefault="00D05040" w:rsidP="005E70F5">
            <w:pPr>
              <w:jc w:val="right"/>
            </w:pPr>
            <w:r w:rsidRPr="00D05040">
              <w:t>99.3%</w:t>
            </w:r>
          </w:p>
        </w:tc>
        <w:tc>
          <w:tcPr>
            <w:tcW w:w="830" w:type="dxa"/>
            <w:shd w:val="clear" w:color="auto" w:fill="auto"/>
            <w:noWrap/>
            <w:vAlign w:val="center"/>
            <w:hideMark/>
          </w:tcPr>
          <w:p w14:paraId="25576147" w14:textId="77777777" w:rsidR="00D05040" w:rsidRPr="00D05040" w:rsidRDefault="00D05040" w:rsidP="005E70F5">
            <w:pPr>
              <w:jc w:val="right"/>
            </w:pPr>
            <w:r w:rsidRPr="00D05040">
              <w:t>13</w:t>
            </w:r>
          </w:p>
        </w:tc>
        <w:tc>
          <w:tcPr>
            <w:tcW w:w="941" w:type="dxa"/>
            <w:shd w:val="clear" w:color="auto" w:fill="auto"/>
            <w:noWrap/>
            <w:vAlign w:val="center"/>
            <w:hideMark/>
          </w:tcPr>
          <w:p w14:paraId="243BAB46" w14:textId="77777777" w:rsidR="00D05040" w:rsidRPr="00D05040" w:rsidRDefault="00D05040" w:rsidP="005E70F5">
            <w:pPr>
              <w:jc w:val="right"/>
            </w:pPr>
            <w:r w:rsidRPr="00D05040">
              <w:t>0.7%</w:t>
            </w:r>
          </w:p>
        </w:tc>
      </w:tr>
      <w:tr w:rsidR="00D05040" w:rsidRPr="00D05040" w14:paraId="28A7C1F4" w14:textId="77777777" w:rsidTr="005E70F5">
        <w:trPr>
          <w:cantSplit/>
          <w:jc w:val="center"/>
        </w:trPr>
        <w:tc>
          <w:tcPr>
            <w:tcW w:w="892" w:type="dxa"/>
            <w:noWrap/>
            <w:vAlign w:val="bottom"/>
            <w:hideMark/>
          </w:tcPr>
          <w:p w14:paraId="7BFEE47B" w14:textId="77777777" w:rsidR="00D05040" w:rsidRPr="00D05040" w:rsidRDefault="00D05040" w:rsidP="00D05040">
            <w:r w:rsidRPr="00D05040">
              <w:t>Ino</w:t>
            </w:r>
          </w:p>
        </w:tc>
        <w:tc>
          <w:tcPr>
            <w:tcW w:w="796" w:type="dxa"/>
            <w:noWrap/>
            <w:vAlign w:val="bottom"/>
            <w:hideMark/>
          </w:tcPr>
          <w:p w14:paraId="7C903732" w14:textId="77777777" w:rsidR="00D05040" w:rsidRPr="00D05040" w:rsidRDefault="00D05040" w:rsidP="00D05040">
            <w:r w:rsidRPr="00D05040">
              <w:t>P</w:t>
            </w:r>
          </w:p>
        </w:tc>
        <w:tc>
          <w:tcPr>
            <w:tcW w:w="1097" w:type="dxa"/>
            <w:noWrap/>
            <w:vAlign w:val="bottom"/>
            <w:hideMark/>
          </w:tcPr>
          <w:p w14:paraId="43A26463" w14:textId="77777777" w:rsidR="00D05040" w:rsidRPr="00D05040" w:rsidRDefault="00D05040" w:rsidP="00D05040">
            <w:r w:rsidRPr="00D05040">
              <w:t>PWSUL</w:t>
            </w:r>
          </w:p>
        </w:tc>
        <w:tc>
          <w:tcPr>
            <w:tcW w:w="3330" w:type="dxa"/>
            <w:vAlign w:val="bottom"/>
            <w:hideMark/>
          </w:tcPr>
          <w:p w14:paraId="47F2011B" w14:textId="77777777" w:rsidR="00D05040" w:rsidRPr="00D05040" w:rsidRDefault="00D05040" w:rsidP="00D05040">
            <w:r w:rsidRPr="00D05040">
              <w:t>Sulfate</w:t>
            </w:r>
          </w:p>
        </w:tc>
        <w:tc>
          <w:tcPr>
            <w:tcW w:w="1080" w:type="dxa"/>
            <w:noWrap/>
            <w:vAlign w:val="center"/>
            <w:hideMark/>
          </w:tcPr>
          <w:p w14:paraId="2A214C2A" w14:textId="77777777" w:rsidR="00D05040" w:rsidRPr="00D05040" w:rsidRDefault="00D05040" w:rsidP="005E70F5">
            <w:pPr>
              <w:jc w:val="right"/>
            </w:pPr>
            <w:r w:rsidRPr="00D05040">
              <w:t>1989</w:t>
            </w:r>
          </w:p>
        </w:tc>
        <w:tc>
          <w:tcPr>
            <w:tcW w:w="928" w:type="dxa"/>
            <w:noWrap/>
            <w:vAlign w:val="center"/>
            <w:hideMark/>
          </w:tcPr>
          <w:p w14:paraId="5A73BB8D" w14:textId="77777777" w:rsidR="00D05040" w:rsidRPr="00D05040" w:rsidRDefault="00D05040" w:rsidP="005E70F5">
            <w:pPr>
              <w:jc w:val="right"/>
            </w:pPr>
            <w:r w:rsidRPr="00D05040">
              <w:t>1981</w:t>
            </w:r>
          </w:p>
        </w:tc>
        <w:tc>
          <w:tcPr>
            <w:tcW w:w="1042" w:type="dxa"/>
            <w:noWrap/>
            <w:vAlign w:val="center"/>
            <w:hideMark/>
          </w:tcPr>
          <w:p w14:paraId="24EEF753" w14:textId="77777777" w:rsidR="00D05040" w:rsidRPr="00D05040" w:rsidRDefault="00D05040" w:rsidP="005E70F5">
            <w:pPr>
              <w:jc w:val="right"/>
            </w:pPr>
            <w:r w:rsidRPr="00D05040">
              <w:t>99.6%</w:t>
            </w:r>
          </w:p>
        </w:tc>
        <w:tc>
          <w:tcPr>
            <w:tcW w:w="830" w:type="dxa"/>
            <w:shd w:val="clear" w:color="auto" w:fill="auto"/>
            <w:noWrap/>
            <w:vAlign w:val="center"/>
            <w:hideMark/>
          </w:tcPr>
          <w:p w14:paraId="7E930297" w14:textId="77777777" w:rsidR="00D05040" w:rsidRPr="00D05040" w:rsidRDefault="00D05040" w:rsidP="005E70F5">
            <w:pPr>
              <w:jc w:val="right"/>
            </w:pPr>
            <w:r w:rsidRPr="00D05040">
              <w:t>8</w:t>
            </w:r>
          </w:p>
        </w:tc>
        <w:tc>
          <w:tcPr>
            <w:tcW w:w="941" w:type="dxa"/>
            <w:shd w:val="clear" w:color="auto" w:fill="auto"/>
            <w:noWrap/>
            <w:vAlign w:val="center"/>
            <w:hideMark/>
          </w:tcPr>
          <w:p w14:paraId="68D75A15" w14:textId="77777777" w:rsidR="00D05040" w:rsidRPr="00D05040" w:rsidRDefault="00D05040" w:rsidP="005E70F5">
            <w:pPr>
              <w:jc w:val="right"/>
            </w:pPr>
            <w:r w:rsidRPr="00D05040">
              <w:t>0.4%</w:t>
            </w:r>
          </w:p>
        </w:tc>
      </w:tr>
      <w:tr w:rsidR="00D05040" w:rsidRPr="00D05040" w14:paraId="7FD3347F" w14:textId="77777777" w:rsidTr="005E70F5">
        <w:trPr>
          <w:cantSplit/>
          <w:jc w:val="center"/>
        </w:trPr>
        <w:tc>
          <w:tcPr>
            <w:tcW w:w="892" w:type="dxa"/>
            <w:noWrap/>
            <w:vAlign w:val="bottom"/>
            <w:hideMark/>
          </w:tcPr>
          <w:p w14:paraId="46C87DD0" w14:textId="77777777" w:rsidR="00D05040" w:rsidRPr="00D05040" w:rsidRDefault="00D05040" w:rsidP="00D05040">
            <w:r w:rsidRPr="00D05040">
              <w:t>Ino</w:t>
            </w:r>
          </w:p>
        </w:tc>
        <w:tc>
          <w:tcPr>
            <w:tcW w:w="796" w:type="dxa"/>
            <w:noWrap/>
            <w:vAlign w:val="bottom"/>
            <w:hideMark/>
          </w:tcPr>
          <w:p w14:paraId="148F7C0B" w14:textId="77777777" w:rsidR="00D05040" w:rsidRPr="00D05040" w:rsidRDefault="00D05040" w:rsidP="00D05040">
            <w:r w:rsidRPr="00D05040">
              <w:t>S</w:t>
            </w:r>
          </w:p>
        </w:tc>
        <w:tc>
          <w:tcPr>
            <w:tcW w:w="1097" w:type="dxa"/>
            <w:noWrap/>
            <w:vAlign w:val="bottom"/>
            <w:hideMark/>
          </w:tcPr>
          <w:p w14:paraId="5F965F8D" w14:textId="77777777" w:rsidR="00D05040" w:rsidRPr="00D05040" w:rsidRDefault="00D05040" w:rsidP="00D05040">
            <w:r w:rsidRPr="00D05040">
              <w:t>00611</w:t>
            </w:r>
          </w:p>
        </w:tc>
        <w:tc>
          <w:tcPr>
            <w:tcW w:w="3330" w:type="dxa"/>
            <w:vAlign w:val="bottom"/>
            <w:hideMark/>
          </w:tcPr>
          <w:p w14:paraId="26DC8ED9" w14:textId="77777777" w:rsidR="00D05040" w:rsidRPr="00D05040" w:rsidRDefault="00D05040" w:rsidP="00D05040">
            <w:r w:rsidRPr="00D05040">
              <w:t>Ammonia Nitrogen</w:t>
            </w:r>
          </w:p>
        </w:tc>
        <w:tc>
          <w:tcPr>
            <w:tcW w:w="1080" w:type="dxa"/>
            <w:noWrap/>
            <w:vAlign w:val="center"/>
            <w:hideMark/>
          </w:tcPr>
          <w:p w14:paraId="7660E083" w14:textId="77777777" w:rsidR="00D05040" w:rsidRPr="00D05040" w:rsidRDefault="00D05040" w:rsidP="005E70F5">
            <w:pPr>
              <w:jc w:val="right"/>
            </w:pPr>
            <w:r w:rsidRPr="00D05040">
              <w:t>2500</w:t>
            </w:r>
          </w:p>
        </w:tc>
        <w:tc>
          <w:tcPr>
            <w:tcW w:w="928" w:type="dxa"/>
            <w:noWrap/>
            <w:vAlign w:val="center"/>
            <w:hideMark/>
          </w:tcPr>
          <w:p w14:paraId="7D91FEF1" w14:textId="77777777" w:rsidR="00D05040" w:rsidRPr="00D05040" w:rsidRDefault="00D05040" w:rsidP="005E70F5">
            <w:pPr>
              <w:jc w:val="right"/>
            </w:pPr>
            <w:r w:rsidRPr="00D05040">
              <w:t>2124</w:t>
            </w:r>
          </w:p>
        </w:tc>
        <w:tc>
          <w:tcPr>
            <w:tcW w:w="1042" w:type="dxa"/>
            <w:noWrap/>
            <w:vAlign w:val="center"/>
            <w:hideMark/>
          </w:tcPr>
          <w:p w14:paraId="64EE5F68" w14:textId="77777777" w:rsidR="00D05040" w:rsidRPr="00D05040" w:rsidRDefault="00D05040" w:rsidP="005E70F5">
            <w:pPr>
              <w:jc w:val="right"/>
            </w:pPr>
            <w:r w:rsidRPr="00D05040">
              <w:t>85.0%</w:t>
            </w:r>
          </w:p>
        </w:tc>
        <w:tc>
          <w:tcPr>
            <w:tcW w:w="830" w:type="dxa"/>
            <w:shd w:val="clear" w:color="auto" w:fill="auto"/>
            <w:noWrap/>
            <w:vAlign w:val="center"/>
            <w:hideMark/>
          </w:tcPr>
          <w:p w14:paraId="27CEFC5D" w14:textId="77777777" w:rsidR="00D05040" w:rsidRPr="00D05040" w:rsidRDefault="00D05040" w:rsidP="005E70F5">
            <w:pPr>
              <w:jc w:val="right"/>
            </w:pPr>
            <w:r w:rsidRPr="00D05040">
              <w:t>376</w:t>
            </w:r>
          </w:p>
        </w:tc>
        <w:tc>
          <w:tcPr>
            <w:tcW w:w="941" w:type="dxa"/>
            <w:shd w:val="clear" w:color="auto" w:fill="auto"/>
            <w:noWrap/>
            <w:vAlign w:val="center"/>
            <w:hideMark/>
          </w:tcPr>
          <w:p w14:paraId="4AB43E9F" w14:textId="77777777" w:rsidR="00D05040" w:rsidRPr="00D05040" w:rsidRDefault="00D05040" w:rsidP="005E70F5">
            <w:pPr>
              <w:jc w:val="right"/>
            </w:pPr>
            <w:r w:rsidRPr="00D05040">
              <w:t>15.0%</w:t>
            </w:r>
          </w:p>
        </w:tc>
      </w:tr>
      <w:tr w:rsidR="00D05040" w:rsidRPr="00D05040" w14:paraId="04D09AAD" w14:textId="77777777" w:rsidTr="005E70F5">
        <w:trPr>
          <w:cantSplit/>
          <w:jc w:val="center"/>
        </w:trPr>
        <w:tc>
          <w:tcPr>
            <w:tcW w:w="892" w:type="dxa"/>
            <w:noWrap/>
            <w:vAlign w:val="bottom"/>
            <w:hideMark/>
          </w:tcPr>
          <w:p w14:paraId="6491EB10" w14:textId="77777777" w:rsidR="00D05040" w:rsidRPr="00D05040" w:rsidRDefault="00D05040" w:rsidP="00D05040">
            <w:r w:rsidRPr="00D05040">
              <w:t>Ino</w:t>
            </w:r>
          </w:p>
        </w:tc>
        <w:tc>
          <w:tcPr>
            <w:tcW w:w="796" w:type="dxa"/>
            <w:noWrap/>
            <w:vAlign w:val="bottom"/>
            <w:hideMark/>
          </w:tcPr>
          <w:p w14:paraId="4CF3B9A0" w14:textId="77777777" w:rsidR="00D05040" w:rsidRPr="00D05040" w:rsidRDefault="00D05040" w:rsidP="00D05040">
            <w:r w:rsidRPr="00D05040">
              <w:t>S</w:t>
            </w:r>
          </w:p>
        </w:tc>
        <w:tc>
          <w:tcPr>
            <w:tcW w:w="1097" w:type="dxa"/>
            <w:noWrap/>
            <w:vAlign w:val="bottom"/>
            <w:hideMark/>
          </w:tcPr>
          <w:p w14:paraId="3D250FC8" w14:textId="77777777" w:rsidR="00D05040" w:rsidRPr="00D05040" w:rsidRDefault="00D05040" w:rsidP="00D05040">
            <w:r w:rsidRPr="00D05040">
              <w:t>00616</w:t>
            </w:r>
          </w:p>
        </w:tc>
        <w:tc>
          <w:tcPr>
            <w:tcW w:w="3330" w:type="dxa"/>
            <w:vAlign w:val="bottom"/>
            <w:hideMark/>
          </w:tcPr>
          <w:p w14:paraId="51DB51A2" w14:textId="77777777" w:rsidR="00D05040" w:rsidRPr="00D05040" w:rsidRDefault="00D05040" w:rsidP="00D05040">
            <w:r w:rsidRPr="00D05040">
              <w:t>Nitrite-Nitrogen</w:t>
            </w:r>
          </w:p>
        </w:tc>
        <w:tc>
          <w:tcPr>
            <w:tcW w:w="1080" w:type="dxa"/>
            <w:noWrap/>
            <w:vAlign w:val="center"/>
            <w:hideMark/>
          </w:tcPr>
          <w:p w14:paraId="65D795DB" w14:textId="77777777" w:rsidR="00D05040" w:rsidRPr="00D05040" w:rsidRDefault="00D05040" w:rsidP="005E70F5">
            <w:pPr>
              <w:jc w:val="right"/>
            </w:pPr>
            <w:r w:rsidRPr="00D05040">
              <w:t>2416</w:t>
            </w:r>
          </w:p>
        </w:tc>
        <w:tc>
          <w:tcPr>
            <w:tcW w:w="928" w:type="dxa"/>
            <w:noWrap/>
            <w:vAlign w:val="center"/>
            <w:hideMark/>
          </w:tcPr>
          <w:p w14:paraId="1A9CE2E1" w14:textId="77777777" w:rsidR="00D05040" w:rsidRPr="00D05040" w:rsidRDefault="00D05040" w:rsidP="005E70F5">
            <w:pPr>
              <w:jc w:val="right"/>
            </w:pPr>
            <w:r w:rsidRPr="00D05040">
              <w:t>778</w:t>
            </w:r>
          </w:p>
        </w:tc>
        <w:tc>
          <w:tcPr>
            <w:tcW w:w="1042" w:type="dxa"/>
            <w:noWrap/>
            <w:vAlign w:val="center"/>
            <w:hideMark/>
          </w:tcPr>
          <w:p w14:paraId="0FB88FEF" w14:textId="77777777" w:rsidR="00D05040" w:rsidRPr="00D05040" w:rsidRDefault="00D05040" w:rsidP="005E70F5">
            <w:pPr>
              <w:jc w:val="right"/>
            </w:pPr>
            <w:r w:rsidRPr="00D05040">
              <w:t>32.2%</w:t>
            </w:r>
          </w:p>
        </w:tc>
        <w:tc>
          <w:tcPr>
            <w:tcW w:w="830" w:type="dxa"/>
            <w:shd w:val="clear" w:color="auto" w:fill="auto"/>
            <w:noWrap/>
            <w:vAlign w:val="center"/>
            <w:hideMark/>
          </w:tcPr>
          <w:p w14:paraId="36766E29" w14:textId="77777777" w:rsidR="00D05040" w:rsidRPr="00D05040" w:rsidRDefault="00D05040" w:rsidP="005E70F5">
            <w:pPr>
              <w:jc w:val="right"/>
            </w:pPr>
            <w:r w:rsidRPr="00D05040">
              <w:t>1638</w:t>
            </w:r>
          </w:p>
        </w:tc>
        <w:tc>
          <w:tcPr>
            <w:tcW w:w="941" w:type="dxa"/>
            <w:shd w:val="clear" w:color="auto" w:fill="auto"/>
            <w:noWrap/>
            <w:vAlign w:val="center"/>
            <w:hideMark/>
          </w:tcPr>
          <w:p w14:paraId="786CE66B" w14:textId="77777777" w:rsidR="00D05040" w:rsidRPr="00D05040" w:rsidRDefault="00D05040" w:rsidP="005E70F5">
            <w:pPr>
              <w:jc w:val="right"/>
            </w:pPr>
            <w:r w:rsidRPr="00D05040">
              <w:t>67.8%</w:t>
            </w:r>
          </w:p>
        </w:tc>
      </w:tr>
      <w:tr w:rsidR="00D05040" w:rsidRPr="00D05040" w14:paraId="21FD9EC5" w14:textId="77777777" w:rsidTr="005E70F5">
        <w:trPr>
          <w:cantSplit/>
          <w:jc w:val="center"/>
        </w:trPr>
        <w:tc>
          <w:tcPr>
            <w:tcW w:w="892" w:type="dxa"/>
            <w:noWrap/>
            <w:vAlign w:val="bottom"/>
            <w:hideMark/>
          </w:tcPr>
          <w:p w14:paraId="51CA7F71" w14:textId="77777777" w:rsidR="00D05040" w:rsidRPr="00D05040" w:rsidRDefault="00D05040" w:rsidP="00D05040">
            <w:r w:rsidRPr="00D05040">
              <w:t>Ino</w:t>
            </w:r>
          </w:p>
        </w:tc>
        <w:tc>
          <w:tcPr>
            <w:tcW w:w="796" w:type="dxa"/>
            <w:noWrap/>
            <w:vAlign w:val="bottom"/>
            <w:hideMark/>
          </w:tcPr>
          <w:p w14:paraId="6087EC6A" w14:textId="77777777" w:rsidR="00D05040" w:rsidRPr="00D05040" w:rsidRDefault="00D05040" w:rsidP="00D05040">
            <w:r w:rsidRPr="00D05040">
              <w:t>S</w:t>
            </w:r>
          </w:p>
        </w:tc>
        <w:tc>
          <w:tcPr>
            <w:tcW w:w="1097" w:type="dxa"/>
            <w:noWrap/>
            <w:vAlign w:val="bottom"/>
            <w:hideMark/>
          </w:tcPr>
          <w:p w14:paraId="59857A98" w14:textId="77777777" w:rsidR="00D05040" w:rsidRPr="00D05040" w:rsidRDefault="00D05040" w:rsidP="00D05040">
            <w:r w:rsidRPr="00D05040">
              <w:t>00747</w:t>
            </w:r>
          </w:p>
        </w:tc>
        <w:tc>
          <w:tcPr>
            <w:tcW w:w="3330" w:type="dxa"/>
            <w:vAlign w:val="bottom"/>
            <w:hideMark/>
          </w:tcPr>
          <w:p w14:paraId="70BCFC1F" w14:textId="77777777" w:rsidR="00D05040" w:rsidRPr="00D05040" w:rsidRDefault="00D05040" w:rsidP="00D05040">
            <w:r w:rsidRPr="00D05040">
              <w:t>Acid Volatile Sulfide</w:t>
            </w:r>
          </w:p>
        </w:tc>
        <w:tc>
          <w:tcPr>
            <w:tcW w:w="1080" w:type="dxa"/>
            <w:noWrap/>
            <w:vAlign w:val="center"/>
            <w:hideMark/>
          </w:tcPr>
          <w:p w14:paraId="1D21287A" w14:textId="77777777" w:rsidR="00D05040" w:rsidRPr="00D05040" w:rsidRDefault="00D05040" w:rsidP="005E70F5">
            <w:pPr>
              <w:jc w:val="right"/>
            </w:pPr>
            <w:r w:rsidRPr="00D05040">
              <w:t>2496</w:t>
            </w:r>
          </w:p>
        </w:tc>
        <w:tc>
          <w:tcPr>
            <w:tcW w:w="928" w:type="dxa"/>
            <w:noWrap/>
            <w:vAlign w:val="center"/>
            <w:hideMark/>
          </w:tcPr>
          <w:p w14:paraId="1C1A8380" w14:textId="77777777" w:rsidR="00D05040" w:rsidRPr="00D05040" w:rsidRDefault="00D05040" w:rsidP="005E70F5">
            <w:pPr>
              <w:jc w:val="right"/>
            </w:pPr>
            <w:r w:rsidRPr="00D05040">
              <w:t>1875</w:t>
            </w:r>
          </w:p>
        </w:tc>
        <w:tc>
          <w:tcPr>
            <w:tcW w:w="1042" w:type="dxa"/>
            <w:noWrap/>
            <w:vAlign w:val="center"/>
            <w:hideMark/>
          </w:tcPr>
          <w:p w14:paraId="40337B4D" w14:textId="77777777" w:rsidR="00D05040" w:rsidRPr="00D05040" w:rsidRDefault="00D05040" w:rsidP="005E70F5">
            <w:pPr>
              <w:jc w:val="right"/>
            </w:pPr>
            <w:r w:rsidRPr="00D05040">
              <w:t>75.1%</w:t>
            </w:r>
          </w:p>
        </w:tc>
        <w:tc>
          <w:tcPr>
            <w:tcW w:w="830" w:type="dxa"/>
            <w:shd w:val="clear" w:color="auto" w:fill="auto"/>
            <w:noWrap/>
            <w:vAlign w:val="center"/>
            <w:hideMark/>
          </w:tcPr>
          <w:p w14:paraId="120DFC7C" w14:textId="77777777" w:rsidR="00D05040" w:rsidRPr="00D05040" w:rsidRDefault="00D05040" w:rsidP="005E70F5">
            <w:pPr>
              <w:jc w:val="right"/>
            </w:pPr>
            <w:r w:rsidRPr="00D05040">
              <w:t>621</w:t>
            </w:r>
          </w:p>
        </w:tc>
        <w:tc>
          <w:tcPr>
            <w:tcW w:w="941" w:type="dxa"/>
            <w:shd w:val="clear" w:color="auto" w:fill="auto"/>
            <w:noWrap/>
            <w:vAlign w:val="center"/>
            <w:hideMark/>
          </w:tcPr>
          <w:p w14:paraId="3D9BEDC6" w14:textId="77777777" w:rsidR="00D05040" w:rsidRPr="00D05040" w:rsidRDefault="00D05040" w:rsidP="005E70F5">
            <w:pPr>
              <w:jc w:val="right"/>
            </w:pPr>
            <w:r w:rsidRPr="00D05040">
              <w:t>24.9%</w:t>
            </w:r>
          </w:p>
        </w:tc>
      </w:tr>
      <w:tr w:rsidR="00D05040" w:rsidRPr="00D05040" w14:paraId="235668A4" w14:textId="77777777" w:rsidTr="005E70F5">
        <w:trPr>
          <w:cantSplit/>
          <w:jc w:val="center"/>
        </w:trPr>
        <w:tc>
          <w:tcPr>
            <w:tcW w:w="892" w:type="dxa"/>
            <w:noWrap/>
            <w:vAlign w:val="bottom"/>
            <w:hideMark/>
          </w:tcPr>
          <w:p w14:paraId="19C0BD3E" w14:textId="77777777" w:rsidR="00D05040" w:rsidRPr="00D05040" w:rsidRDefault="00D05040" w:rsidP="00D05040">
            <w:r w:rsidRPr="00D05040">
              <w:t>Ino</w:t>
            </w:r>
          </w:p>
        </w:tc>
        <w:tc>
          <w:tcPr>
            <w:tcW w:w="796" w:type="dxa"/>
            <w:noWrap/>
            <w:vAlign w:val="bottom"/>
            <w:hideMark/>
          </w:tcPr>
          <w:p w14:paraId="1228A68D" w14:textId="77777777" w:rsidR="00D05040" w:rsidRPr="00D05040" w:rsidRDefault="00D05040" w:rsidP="00D05040">
            <w:r w:rsidRPr="00D05040">
              <w:t>S</w:t>
            </w:r>
          </w:p>
        </w:tc>
        <w:tc>
          <w:tcPr>
            <w:tcW w:w="1097" w:type="dxa"/>
            <w:noWrap/>
            <w:vAlign w:val="bottom"/>
            <w:hideMark/>
          </w:tcPr>
          <w:p w14:paraId="3C8A3D73" w14:textId="77777777" w:rsidR="00D05040" w:rsidRPr="00D05040" w:rsidRDefault="00D05040" w:rsidP="00D05040">
            <w:r w:rsidRPr="00D05040">
              <w:t>00943</w:t>
            </w:r>
          </w:p>
        </w:tc>
        <w:tc>
          <w:tcPr>
            <w:tcW w:w="3330" w:type="dxa"/>
            <w:vAlign w:val="bottom"/>
            <w:hideMark/>
          </w:tcPr>
          <w:p w14:paraId="1E643088" w14:textId="77777777" w:rsidR="00D05040" w:rsidRPr="00D05040" w:rsidRDefault="00D05040" w:rsidP="00D05040">
            <w:r w:rsidRPr="00D05040">
              <w:t>Chloride</w:t>
            </w:r>
          </w:p>
        </w:tc>
        <w:tc>
          <w:tcPr>
            <w:tcW w:w="1080" w:type="dxa"/>
            <w:noWrap/>
            <w:vAlign w:val="center"/>
            <w:hideMark/>
          </w:tcPr>
          <w:p w14:paraId="04A69D63" w14:textId="77777777" w:rsidR="00D05040" w:rsidRPr="00D05040" w:rsidRDefault="00D05040" w:rsidP="005E70F5">
            <w:pPr>
              <w:jc w:val="right"/>
            </w:pPr>
            <w:r w:rsidRPr="00D05040">
              <w:t>12</w:t>
            </w:r>
          </w:p>
        </w:tc>
        <w:tc>
          <w:tcPr>
            <w:tcW w:w="928" w:type="dxa"/>
            <w:noWrap/>
            <w:vAlign w:val="center"/>
            <w:hideMark/>
          </w:tcPr>
          <w:p w14:paraId="06F0997D" w14:textId="77777777" w:rsidR="00D05040" w:rsidRPr="00D05040" w:rsidRDefault="00D05040" w:rsidP="005E70F5">
            <w:pPr>
              <w:jc w:val="right"/>
            </w:pPr>
            <w:r w:rsidRPr="00D05040">
              <w:t>12</w:t>
            </w:r>
          </w:p>
        </w:tc>
        <w:tc>
          <w:tcPr>
            <w:tcW w:w="1042" w:type="dxa"/>
            <w:noWrap/>
            <w:vAlign w:val="center"/>
            <w:hideMark/>
          </w:tcPr>
          <w:p w14:paraId="573CFE91" w14:textId="77777777" w:rsidR="00D05040" w:rsidRPr="00D05040" w:rsidRDefault="00D05040" w:rsidP="005E70F5">
            <w:pPr>
              <w:jc w:val="right"/>
            </w:pPr>
            <w:r w:rsidRPr="00D05040">
              <w:t>100.0%</w:t>
            </w:r>
          </w:p>
        </w:tc>
        <w:tc>
          <w:tcPr>
            <w:tcW w:w="830" w:type="dxa"/>
            <w:shd w:val="clear" w:color="auto" w:fill="auto"/>
            <w:noWrap/>
            <w:vAlign w:val="center"/>
            <w:hideMark/>
          </w:tcPr>
          <w:p w14:paraId="59FED651" w14:textId="77777777" w:rsidR="00D05040" w:rsidRPr="00D05040" w:rsidRDefault="00D05040" w:rsidP="005E70F5">
            <w:pPr>
              <w:jc w:val="right"/>
            </w:pPr>
            <w:r w:rsidRPr="00D05040">
              <w:t>0</w:t>
            </w:r>
          </w:p>
        </w:tc>
        <w:tc>
          <w:tcPr>
            <w:tcW w:w="941" w:type="dxa"/>
            <w:shd w:val="clear" w:color="auto" w:fill="auto"/>
            <w:noWrap/>
            <w:vAlign w:val="center"/>
            <w:hideMark/>
          </w:tcPr>
          <w:p w14:paraId="2070D2DF" w14:textId="77777777" w:rsidR="00D05040" w:rsidRPr="00D05040" w:rsidRDefault="00D05040" w:rsidP="005E70F5">
            <w:pPr>
              <w:jc w:val="right"/>
            </w:pPr>
            <w:r w:rsidRPr="00D05040">
              <w:t>0.0%</w:t>
            </w:r>
          </w:p>
        </w:tc>
      </w:tr>
      <w:tr w:rsidR="00D05040" w:rsidRPr="00D05040" w14:paraId="13E17F1F" w14:textId="77777777" w:rsidTr="005E70F5">
        <w:trPr>
          <w:cantSplit/>
          <w:jc w:val="center"/>
        </w:trPr>
        <w:tc>
          <w:tcPr>
            <w:tcW w:w="892" w:type="dxa"/>
            <w:noWrap/>
            <w:vAlign w:val="bottom"/>
            <w:hideMark/>
          </w:tcPr>
          <w:p w14:paraId="44F914D3" w14:textId="77777777" w:rsidR="00D05040" w:rsidRPr="00D05040" w:rsidRDefault="00D05040" w:rsidP="00D05040">
            <w:r w:rsidRPr="00D05040">
              <w:t>Ino</w:t>
            </w:r>
          </w:p>
        </w:tc>
        <w:tc>
          <w:tcPr>
            <w:tcW w:w="796" w:type="dxa"/>
            <w:noWrap/>
            <w:vAlign w:val="bottom"/>
            <w:hideMark/>
          </w:tcPr>
          <w:p w14:paraId="22A0B3CD" w14:textId="77777777" w:rsidR="00D05040" w:rsidRPr="00D05040" w:rsidRDefault="00D05040" w:rsidP="00D05040">
            <w:r w:rsidRPr="00D05040">
              <w:t>S</w:t>
            </w:r>
          </w:p>
        </w:tc>
        <w:tc>
          <w:tcPr>
            <w:tcW w:w="1097" w:type="dxa"/>
            <w:noWrap/>
            <w:vAlign w:val="bottom"/>
            <w:hideMark/>
          </w:tcPr>
          <w:p w14:paraId="0A1E8E73" w14:textId="77777777" w:rsidR="00D05040" w:rsidRPr="00D05040" w:rsidRDefault="00D05040" w:rsidP="00D05040">
            <w:r w:rsidRPr="00D05040">
              <w:t>SENO3</w:t>
            </w:r>
          </w:p>
        </w:tc>
        <w:tc>
          <w:tcPr>
            <w:tcW w:w="3330" w:type="dxa"/>
            <w:vAlign w:val="bottom"/>
            <w:hideMark/>
          </w:tcPr>
          <w:p w14:paraId="514B967C" w14:textId="77777777" w:rsidR="00D05040" w:rsidRPr="00D05040" w:rsidRDefault="00D05040" w:rsidP="00D05040">
            <w:r w:rsidRPr="00D05040">
              <w:t>Nitrate, sediment</w:t>
            </w:r>
          </w:p>
        </w:tc>
        <w:tc>
          <w:tcPr>
            <w:tcW w:w="1080" w:type="dxa"/>
            <w:noWrap/>
            <w:vAlign w:val="center"/>
            <w:hideMark/>
          </w:tcPr>
          <w:p w14:paraId="5BD9028A" w14:textId="77777777" w:rsidR="00D05040" w:rsidRPr="00D05040" w:rsidRDefault="00D05040" w:rsidP="005E70F5">
            <w:pPr>
              <w:jc w:val="right"/>
            </w:pPr>
            <w:r w:rsidRPr="00D05040">
              <w:t>2423</w:t>
            </w:r>
          </w:p>
        </w:tc>
        <w:tc>
          <w:tcPr>
            <w:tcW w:w="928" w:type="dxa"/>
            <w:noWrap/>
            <w:vAlign w:val="center"/>
            <w:hideMark/>
          </w:tcPr>
          <w:p w14:paraId="2F434CC3" w14:textId="77777777" w:rsidR="00D05040" w:rsidRPr="00D05040" w:rsidRDefault="00D05040" w:rsidP="005E70F5">
            <w:pPr>
              <w:jc w:val="right"/>
            </w:pPr>
            <w:r w:rsidRPr="00D05040">
              <w:t>501</w:t>
            </w:r>
          </w:p>
        </w:tc>
        <w:tc>
          <w:tcPr>
            <w:tcW w:w="1042" w:type="dxa"/>
            <w:noWrap/>
            <w:vAlign w:val="center"/>
            <w:hideMark/>
          </w:tcPr>
          <w:p w14:paraId="43E4AC82" w14:textId="77777777" w:rsidR="00D05040" w:rsidRPr="00D05040" w:rsidRDefault="00D05040" w:rsidP="005E70F5">
            <w:pPr>
              <w:jc w:val="right"/>
            </w:pPr>
            <w:r w:rsidRPr="00D05040">
              <w:t>20.7%</w:t>
            </w:r>
          </w:p>
        </w:tc>
        <w:tc>
          <w:tcPr>
            <w:tcW w:w="830" w:type="dxa"/>
            <w:shd w:val="clear" w:color="auto" w:fill="auto"/>
            <w:noWrap/>
            <w:vAlign w:val="center"/>
            <w:hideMark/>
          </w:tcPr>
          <w:p w14:paraId="36BABEA2" w14:textId="77777777" w:rsidR="00D05040" w:rsidRPr="00D05040" w:rsidRDefault="00D05040" w:rsidP="005E70F5">
            <w:pPr>
              <w:jc w:val="right"/>
            </w:pPr>
            <w:r w:rsidRPr="00D05040">
              <w:t>1922</w:t>
            </w:r>
          </w:p>
        </w:tc>
        <w:tc>
          <w:tcPr>
            <w:tcW w:w="941" w:type="dxa"/>
            <w:shd w:val="clear" w:color="auto" w:fill="auto"/>
            <w:noWrap/>
            <w:vAlign w:val="center"/>
            <w:hideMark/>
          </w:tcPr>
          <w:p w14:paraId="35302AAA" w14:textId="77777777" w:rsidR="00D05040" w:rsidRPr="00D05040" w:rsidRDefault="00D05040" w:rsidP="005E70F5">
            <w:pPr>
              <w:jc w:val="right"/>
            </w:pPr>
            <w:r w:rsidRPr="00D05040">
              <w:t>79.3%</w:t>
            </w:r>
          </w:p>
        </w:tc>
      </w:tr>
      <w:tr w:rsidR="00D05040" w:rsidRPr="00D05040" w14:paraId="66D8739E" w14:textId="77777777" w:rsidTr="005E70F5">
        <w:trPr>
          <w:cantSplit/>
          <w:jc w:val="center"/>
        </w:trPr>
        <w:tc>
          <w:tcPr>
            <w:tcW w:w="892" w:type="dxa"/>
            <w:noWrap/>
            <w:vAlign w:val="bottom"/>
            <w:hideMark/>
          </w:tcPr>
          <w:p w14:paraId="4CD6870D" w14:textId="77777777" w:rsidR="00D05040" w:rsidRPr="00D05040" w:rsidRDefault="00D05040" w:rsidP="00D05040">
            <w:r w:rsidRPr="00D05040">
              <w:t>Ino</w:t>
            </w:r>
          </w:p>
        </w:tc>
        <w:tc>
          <w:tcPr>
            <w:tcW w:w="796" w:type="dxa"/>
            <w:noWrap/>
            <w:vAlign w:val="bottom"/>
            <w:hideMark/>
          </w:tcPr>
          <w:p w14:paraId="5D07DFCD" w14:textId="77777777" w:rsidR="00D05040" w:rsidRPr="00D05040" w:rsidRDefault="00D05040" w:rsidP="00D05040">
            <w:r w:rsidRPr="00D05040">
              <w:t>T</w:t>
            </w:r>
          </w:p>
        </w:tc>
        <w:tc>
          <w:tcPr>
            <w:tcW w:w="1097" w:type="dxa"/>
            <w:noWrap/>
            <w:vAlign w:val="bottom"/>
            <w:hideMark/>
          </w:tcPr>
          <w:p w14:paraId="1221B2C3" w14:textId="77777777" w:rsidR="00D05040" w:rsidRPr="00D05040" w:rsidRDefault="00D05040" w:rsidP="00D05040">
            <w:r w:rsidRPr="00D05040">
              <w:t>TSAMM</w:t>
            </w:r>
          </w:p>
        </w:tc>
        <w:tc>
          <w:tcPr>
            <w:tcW w:w="3330" w:type="dxa"/>
            <w:vAlign w:val="bottom"/>
            <w:hideMark/>
          </w:tcPr>
          <w:p w14:paraId="31D39CE9" w14:textId="77777777" w:rsidR="00D05040" w:rsidRPr="00D05040" w:rsidRDefault="00D05040" w:rsidP="00D05040">
            <w:r w:rsidRPr="00D05040">
              <w:t>Ammonia-N</w:t>
            </w:r>
          </w:p>
        </w:tc>
        <w:tc>
          <w:tcPr>
            <w:tcW w:w="1080" w:type="dxa"/>
            <w:noWrap/>
            <w:vAlign w:val="center"/>
            <w:hideMark/>
          </w:tcPr>
          <w:p w14:paraId="1E3767B8" w14:textId="77777777" w:rsidR="00D05040" w:rsidRPr="00D05040" w:rsidRDefault="00D05040" w:rsidP="005E70F5">
            <w:pPr>
              <w:jc w:val="right"/>
            </w:pPr>
            <w:r w:rsidRPr="00D05040">
              <w:t>9</w:t>
            </w:r>
          </w:p>
        </w:tc>
        <w:tc>
          <w:tcPr>
            <w:tcW w:w="928" w:type="dxa"/>
            <w:noWrap/>
            <w:vAlign w:val="center"/>
            <w:hideMark/>
          </w:tcPr>
          <w:p w14:paraId="4E92C5D9" w14:textId="77777777" w:rsidR="00D05040" w:rsidRPr="00D05040" w:rsidRDefault="00D05040" w:rsidP="005E70F5">
            <w:pPr>
              <w:jc w:val="right"/>
            </w:pPr>
            <w:r w:rsidRPr="00D05040">
              <w:t>8</w:t>
            </w:r>
          </w:p>
        </w:tc>
        <w:tc>
          <w:tcPr>
            <w:tcW w:w="1042" w:type="dxa"/>
            <w:noWrap/>
            <w:vAlign w:val="center"/>
            <w:hideMark/>
          </w:tcPr>
          <w:p w14:paraId="6FBD0506" w14:textId="77777777" w:rsidR="00D05040" w:rsidRPr="00D05040" w:rsidRDefault="00D05040" w:rsidP="005E70F5">
            <w:pPr>
              <w:jc w:val="right"/>
            </w:pPr>
            <w:r w:rsidRPr="00D05040">
              <w:t>88.9%</w:t>
            </w:r>
          </w:p>
        </w:tc>
        <w:tc>
          <w:tcPr>
            <w:tcW w:w="830" w:type="dxa"/>
            <w:shd w:val="clear" w:color="auto" w:fill="auto"/>
            <w:noWrap/>
            <w:vAlign w:val="center"/>
            <w:hideMark/>
          </w:tcPr>
          <w:p w14:paraId="4176A64C" w14:textId="77777777" w:rsidR="00D05040" w:rsidRPr="00D05040" w:rsidRDefault="00D05040" w:rsidP="005E70F5">
            <w:pPr>
              <w:jc w:val="right"/>
            </w:pPr>
            <w:r w:rsidRPr="00D05040">
              <w:t>1</w:t>
            </w:r>
          </w:p>
        </w:tc>
        <w:tc>
          <w:tcPr>
            <w:tcW w:w="941" w:type="dxa"/>
            <w:shd w:val="clear" w:color="auto" w:fill="auto"/>
            <w:noWrap/>
            <w:vAlign w:val="center"/>
            <w:hideMark/>
          </w:tcPr>
          <w:p w14:paraId="7FD699D5" w14:textId="77777777" w:rsidR="00D05040" w:rsidRPr="00D05040" w:rsidRDefault="00D05040" w:rsidP="005E70F5">
            <w:pPr>
              <w:jc w:val="right"/>
            </w:pPr>
            <w:r w:rsidRPr="00D05040">
              <w:t>11.1%</w:t>
            </w:r>
          </w:p>
        </w:tc>
      </w:tr>
      <w:tr w:rsidR="00D05040" w:rsidRPr="00D05040" w14:paraId="399849FC" w14:textId="77777777" w:rsidTr="005E70F5">
        <w:trPr>
          <w:cantSplit/>
          <w:jc w:val="center"/>
        </w:trPr>
        <w:tc>
          <w:tcPr>
            <w:tcW w:w="892" w:type="dxa"/>
            <w:noWrap/>
            <w:vAlign w:val="bottom"/>
            <w:hideMark/>
          </w:tcPr>
          <w:p w14:paraId="18D85C54" w14:textId="77777777" w:rsidR="00D05040" w:rsidRPr="00D05040" w:rsidRDefault="00D05040" w:rsidP="00D05040">
            <w:r w:rsidRPr="00D05040">
              <w:t>Ino</w:t>
            </w:r>
          </w:p>
        </w:tc>
        <w:tc>
          <w:tcPr>
            <w:tcW w:w="796" w:type="dxa"/>
            <w:noWrap/>
            <w:vAlign w:val="bottom"/>
            <w:hideMark/>
          </w:tcPr>
          <w:p w14:paraId="3F5AB385" w14:textId="77777777" w:rsidR="00D05040" w:rsidRPr="00D05040" w:rsidRDefault="00D05040" w:rsidP="00D05040">
            <w:r w:rsidRPr="00D05040">
              <w:t>T</w:t>
            </w:r>
          </w:p>
        </w:tc>
        <w:tc>
          <w:tcPr>
            <w:tcW w:w="1097" w:type="dxa"/>
            <w:noWrap/>
            <w:vAlign w:val="bottom"/>
            <w:hideMark/>
          </w:tcPr>
          <w:p w14:paraId="15A5C737" w14:textId="77777777" w:rsidR="00D05040" w:rsidRPr="00D05040" w:rsidRDefault="00D05040" w:rsidP="00D05040">
            <w:r w:rsidRPr="00D05040">
              <w:t>TSAVS</w:t>
            </w:r>
          </w:p>
        </w:tc>
        <w:tc>
          <w:tcPr>
            <w:tcW w:w="3330" w:type="dxa"/>
            <w:vAlign w:val="bottom"/>
            <w:hideMark/>
          </w:tcPr>
          <w:p w14:paraId="13D850EA" w14:textId="77777777" w:rsidR="00D05040" w:rsidRPr="00D05040" w:rsidRDefault="00D05040" w:rsidP="00D05040">
            <w:r w:rsidRPr="00D05040">
              <w:t>Acid Volatile Sulfide</w:t>
            </w:r>
          </w:p>
        </w:tc>
        <w:tc>
          <w:tcPr>
            <w:tcW w:w="1080" w:type="dxa"/>
            <w:noWrap/>
            <w:vAlign w:val="center"/>
            <w:hideMark/>
          </w:tcPr>
          <w:p w14:paraId="6CA4E2DE" w14:textId="77777777" w:rsidR="00D05040" w:rsidRPr="00D05040" w:rsidRDefault="00D05040" w:rsidP="005E70F5">
            <w:pPr>
              <w:jc w:val="right"/>
            </w:pPr>
            <w:r w:rsidRPr="00D05040">
              <w:t>2</w:t>
            </w:r>
          </w:p>
        </w:tc>
        <w:tc>
          <w:tcPr>
            <w:tcW w:w="928" w:type="dxa"/>
            <w:noWrap/>
            <w:vAlign w:val="center"/>
            <w:hideMark/>
          </w:tcPr>
          <w:p w14:paraId="0CA051E4" w14:textId="77777777" w:rsidR="00D05040" w:rsidRPr="00D05040" w:rsidRDefault="00D05040" w:rsidP="005E70F5">
            <w:pPr>
              <w:jc w:val="right"/>
            </w:pPr>
            <w:r w:rsidRPr="00D05040">
              <w:t>2</w:t>
            </w:r>
          </w:p>
        </w:tc>
        <w:tc>
          <w:tcPr>
            <w:tcW w:w="1042" w:type="dxa"/>
            <w:noWrap/>
            <w:vAlign w:val="center"/>
            <w:hideMark/>
          </w:tcPr>
          <w:p w14:paraId="7D725963" w14:textId="77777777" w:rsidR="00D05040" w:rsidRPr="00D05040" w:rsidRDefault="00D05040" w:rsidP="005E70F5">
            <w:pPr>
              <w:jc w:val="right"/>
            </w:pPr>
            <w:r w:rsidRPr="00D05040">
              <w:t>100.0%</w:t>
            </w:r>
          </w:p>
        </w:tc>
        <w:tc>
          <w:tcPr>
            <w:tcW w:w="830" w:type="dxa"/>
            <w:shd w:val="clear" w:color="auto" w:fill="auto"/>
            <w:noWrap/>
            <w:vAlign w:val="center"/>
            <w:hideMark/>
          </w:tcPr>
          <w:p w14:paraId="26DC28B2" w14:textId="77777777" w:rsidR="00D05040" w:rsidRPr="00D05040" w:rsidRDefault="00D05040" w:rsidP="005E70F5">
            <w:pPr>
              <w:jc w:val="right"/>
            </w:pPr>
            <w:r w:rsidRPr="00D05040">
              <w:t>0</w:t>
            </w:r>
          </w:p>
        </w:tc>
        <w:tc>
          <w:tcPr>
            <w:tcW w:w="941" w:type="dxa"/>
            <w:shd w:val="clear" w:color="auto" w:fill="auto"/>
            <w:noWrap/>
            <w:vAlign w:val="center"/>
            <w:hideMark/>
          </w:tcPr>
          <w:p w14:paraId="671206B5" w14:textId="77777777" w:rsidR="00D05040" w:rsidRPr="00D05040" w:rsidRDefault="00D05040" w:rsidP="005E70F5">
            <w:pPr>
              <w:jc w:val="right"/>
            </w:pPr>
            <w:r w:rsidRPr="00D05040">
              <w:t>0.0%</w:t>
            </w:r>
          </w:p>
        </w:tc>
      </w:tr>
      <w:tr w:rsidR="00D05040" w:rsidRPr="00D05040" w14:paraId="53121D74" w14:textId="77777777" w:rsidTr="005E70F5">
        <w:trPr>
          <w:cantSplit/>
          <w:jc w:val="center"/>
        </w:trPr>
        <w:tc>
          <w:tcPr>
            <w:tcW w:w="892" w:type="dxa"/>
            <w:noWrap/>
            <w:vAlign w:val="bottom"/>
            <w:hideMark/>
          </w:tcPr>
          <w:p w14:paraId="225B2888" w14:textId="77777777" w:rsidR="00D05040" w:rsidRPr="00D05040" w:rsidRDefault="00D05040" w:rsidP="00D05040">
            <w:r w:rsidRPr="00D05040">
              <w:t>Ino</w:t>
            </w:r>
          </w:p>
        </w:tc>
        <w:tc>
          <w:tcPr>
            <w:tcW w:w="796" w:type="dxa"/>
            <w:noWrap/>
            <w:vAlign w:val="bottom"/>
            <w:hideMark/>
          </w:tcPr>
          <w:p w14:paraId="1E2EB709" w14:textId="77777777" w:rsidR="00D05040" w:rsidRPr="00D05040" w:rsidRDefault="00D05040" w:rsidP="00D05040">
            <w:r w:rsidRPr="00D05040">
              <w:t>T</w:t>
            </w:r>
          </w:p>
        </w:tc>
        <w:tc>
          <w:tcPr>
            <w:tcW w:w="1097" w:type="dxa"/>
            <w:noWrap/>
            <w:vAlign w:val="bottom"/>
            <w:hideMark/>
          </w:tcPr>
          <w:p w14:paraId="01308EA5" w14:textId="77777777" w:rsidR="00D05040" w:rsidRPr="00D05040" w:rsidRDefault="00D05040" w:rsidP="00D05040">
            <w:r w:rsidRPr="00D05040">
              <w:t>TSNAN</w:t>
            </w:r>
          </w:p>
        </w:tc>
        <w:tc>
          <w:tcPr>
            <w:tcW w:w="3330" w:type="dxa"/>
            <w:vAlign w:val="bottom"/>
            <w:hideMark/>
          </w:tcPr>
          <w:p w14:paraId="3EDCF029" w14:textId="77777777" w:rsidR="00D05040" w:rsidRPr="00D05040" w:rsidRDefault="00D05040" w:rsidP="00D05040">
            <w:proofErr w:type="spellStart"/>
            <w:r w:rsidRPr="00D05040">
              <w:t>Nitrate+Nitrite-N</w:t>
            </w:r>
            <w:proofErr w:type="spellEnd"/>
          </w:p>
        </w:tc>
        <w:tc>
          <w:tcPr>
            <w:tcW w:w="1080" w:type="dxa"/>
            <w:noWrap/>
            <w:vAlign w:val="center"/>
            <w:hideMark/>
          </w:tcPr>
          <w:p w14:paraId="3CF632C8" w14:textId="77777777" w:rsidR="00D05040" w:rsidRPr="00D05040" w:rsidRDefault="00D05040" w:rsidP="005E70F5">
            <w:pPr>
              <w:jc w:val="right"/>
            </w:pPr>
            <w:r w:rsidRPr="00D05040">
              <w:t>2</w:t>
            </w:r>
          </w:p>
        </w:tc>
        <w:tc>
          <w:tcPr>
            <w:tcW w:w="928" w:type="dxa"/>
            <w:noWrap/>
            <w:vAlign w:val="center"/>
            <w:hideMark/>
          </w:tcPr>
          <w:p w14:paraId="4C06F873" w14:textId="77777777" w:rsidR="00D05040" w:rsidRPr="00D05040" w:rsidRDefault="00D05040" w:rsidP="005E70F5">
            <w:pPr>
              <w:jc w:val="right"/>
            </w:pPr>
            <w:r w:rsidRPr="00D05040">
              <w:t>1</w:t>
            </w:r>
          </w:p>
        </w:tc>
        <w:tc>
          <w:tcPr>
            <w:tcW w:w="1042" w:type="dxa"/>
            <w:noWrap/>
            <w:vAlign w:val="center"/>
            <w:hideMark/>
          </w:tcPr>
          <w:p w14:paraId="42762CCB" w14:textId="77777777" w:rsidR="00D05040" w:rsidRPr="00D05040" w:rsidRDefault="00D05040" w:rsidP="005E70F5">
            <w:pPr>
              <w:jc w:val="right"/>
            </w:pPr>
            <w:r w:rsidRPr="00D05040">
              <w:t>50.0%</w:t>
            </w:r>
          </w:p>
        </w:tc>
        <w:tc>
          <w:tcPr>
            <w:tcW w:w="830" w:type="dxa"/>
            <w:shd w:val="clear" w:color="auto" w:fill="auto"/>
            <w:noWrap/>
            <w:vAlign w:val="center"/>
            <w:hideMark/>
          </w:tcPr>
          <w:p w14:paraId="4AA1397E" w14:textId="77777777" w:rsidR="00D05040" w:rsidRPr="00D05040" w:rsidRDefault="00D05040" w:rsidP="005E70F5">
            <w:pPr>
              <w:jc w:val="right"/>
            </w:pPr>
            <w:r w:rsidRPr="00D05040">
              <w:t>1</w:t>
            </w:r>
          </w:p>
        </w:tc>
        <w:tc>
          <w:tcPr>
            <w:tcW w:w="941" w:type="dxa"/>
            <w:shd w:val="clear" w:color="auto" w:fill="auto"/>
            <w:noWrap/>
            <w:vAlign w:val="center"/>
            <w:hideMark/>
          </w:tcPr>
          <w:p w14:paraId="26277722" w14:textId="77777777" w:rsidR="00D05040" w:rsidRPr="00D05040" w:rsidRDefault="00D05040" w:rsidP="005E70F5">
            <w:pPr>
              <w:jc w:val="right"/>
            </w:pPr>
            <w:r w:rsidRPr="00D05040">
              <w:t>50.0%</w:t>
            </w:r>
          </w:p>
        </w:tc>
      </w:tr>
      <w:tr w:rsidR="00D05040" w:rsidRPr="00D05040" w14:paraId="3FD28675" w14:textId="77777777" w:rsidTr="005E70F5">
        <w:trPr>
          <w:cantSplit/>
          <w:jc w:val="center"/>
        </w:trPr>
        <w:tc>
          <w:tcPr>
            <w:tcW w:w="892" w:type="dxa"/>
            <w:noWrap/>
            <w:vAlign w:val="bottom"/>
            <w:hideMark/>
          </w:tcPr>
          <w:p w14:paraId="7900DDA1" w14:textId="77777777" w:rsidR="00D05040" w:rsidRPr="00D05040" w:rsidRDefault="00D05040" w:rsidP="00D05040">
            <w:r w:rsidRPr="00D05040">
              <w:t>Ino</w:t>
            </w:r>
          </w:p>
        </w:tc>
        <w:tc>
          <w:tcPr>
            <w:tcW w:w="796" w:type="dxa"/>
            <w:noWrap/>
            <w:vAlign w:val="bottom"/>
            <w:hideMark/>
          </w:tcPr>
          <w:p w14:paraId="3143584F" w14:textId="77777777" w:rsidR="00D05040" w:rsidRPr="00D05040" w:rsidRDefault="00D05040" w:rsidP="00D05040">
            <w:r w:rsidRPr="00D05040">
              <w:t>T</w:t>
            </w:r>
          </w:p>
        </w:tc>
        <w:tc>
          <w:tcPr>
            <w:tcW w:w="1097" w:type="dxa"/>
            <w:noWrap/>
            <w:vAlign w:val="bottom"/>
            <w:hideMark/>
          </w:tcPr>
          <w:p w14:paraId="7F9F9B0C" w14:textId="77777777" w:rsidR="00D05040" w:rsidRPr="00D05040" w:rsidRDefault="00D05040" w:rsidP="00D05040">
            <w:r w:rsidRPr="00D05040">
              <w:t>TSNO2</w:t>
            </w:r>
          </w:p>
        </w:tc>
        <w:tc>
          <w:tcPr>
            <w:tcW w:w="3330" w:type="dxa"/>
            <w:vAlign w:val="bottom"/>
            <w:hideMark/>
          </w:tcPr>
          <w:p w14:paraId="290C1F16" w14:textId="77777777" w:rsidR="00D05040" w:rsidRPr="00D05040" w:rsidRDefault="00D05040" w:rsidP="00D05040">
            <w:r w:rsidRPr="00D05040">
              <w:t>Nitrite-N</w:t>
            </w:r>
          </w:p>
        </w:tc>
        <w:tc>
          <w:tcPr>
            <w:tcW w:w="1080" w:type="dxa"/>
            <w:noWrap/>
            <w:vAlign w:val="center"/>
            <w:hideMark/>
          </w:tcPr>
          <w:p w14:paraId="51114F0E" w14:textId="77777777" w:rsidR="00D05040" w:rsidRPr="00D05040" w:rsidRDefault="00D05040" w:rsidP="005E70F5">
            <w:pPr>
              <w:jc w:val="right"/>
            </w:pPr>
            <w:r w:rsidRPr="00D05040">
              <w:t>9</w:t>
            </w:r>
          </w:p>
        </w:tc>
        <w:tc>
          <w:tcPr>
            <w:tcW w:w="928" w:type="dxa"/>
            <w:noWrap/>
            <w:vAlign w:val="center"/>
            <w:hideMark/>
          </w:tcPr>
          <w:p w14:paraId="2012B18B" w14:textId="77777777" w:rsidR="00D05040" w:rsidRPr="00D05040" w:rsidRDefault="00D05040" w:rsidP="005E70F5">
            <w:pPr>
              <w:jc w:val="right"/>
            </w:pPr>
            <w:r w:rsidRPr="00D05040">
              <w:t>2</w:t>
            </w:r>
          </w:p>
        </w:tc>
        <w:tc>
          <w:tcPr>
            <w:tcW w:w="1042" w:type="dxa"/>
            <w:noWrap/>
            <w:vAlign w:val="center"/>
            <w:hideMark/>
          </w:tcPr>
          <w:p w14:paraId="0831D2BA" w14:textId="77777777" w:rsidR="00D05040" w:rsidRPr="00D05040" w:rsidRDefault="00D05040" w:rsidP="005E70F5">
            <w:pPr>
              <w:jc w:val="right"/>
            </w:pPr>
            <w:r w:rsidRPr="00D05040">
              <w:t>22.2%</w:t>
            </w:r>
          </w:p>
        </w:tc>
        <w:tc>
          <w:tcPr>
            <w:tcW w:w="830" w:type="dxa"/>
            <w:shd w:val="clear" w:color="auto" w:fill="auto"/>
            <w:noWrap/>
            <w:vAlign w:val="center"/>
            <w:hideMark/>
          </w:tcPr>
          <w:p w14:paraId="7A6DEA01" w14:textId="77777777" w:rsidR="00D05040" w:rsidRPr="00D05040" w:rsidRDefault="00D05040" w:rsidP="005E70F5">
            <w:pPr>
              <w:jc w:val="right"/>
            </w:pPr>
            <w:r w:rsidRPr="00D05040">
              <w:t>7</w:t>
            </w:r>
          </w:p>
        </w:tc>
        <w:tc>
          <w:tcPr>
            <w:tcW w:w="941" w:type="dxa"/>
            <w:shd w:val="clear" w:color="auto" w:fill="auto"/>
            <w:noWrap/>
            <w:vAlign w:val="center"/>
            <w:hideMark/>
          </w:tcPr>
          <w:p w14:paraId="65B730A8" w14:textId="77777777" w:rsidR="00D05040" w:rsidRPr="00D05040" w:rsidRDefault="00D05040" w:rsidP="005E70F5">
            <w:pPr>
              <w:jc w:val="right"/>
            </w:pPr>
            <w:r w:rsidRPr="00D05040">
              <w:t>77.8%</w:t>
            </w:r>
          </w:p>
        </w:tc>
      </w:tr>
      <w:tr w:rsidR="00D05040" w:rsidRPr="00D05040" w14:paraId="352DB951" w14:textId="77777777" w:rsidTr="005E70F5">
        <w:trPr>
          <w:cantSplit/>
          <w:jc w:val="center"/>
        </w:trPr>
        <w:tc>
          <w:tcPr>
            <w:tcW w:w="892" w:type="dxa"/>
            <w:noWrap/>
            <w:vAlign w:val="bottom"/>
            <w:hideMark/>
          </w:tcPr>
          <w:p w14:paraId="0A7CFFCA" w14:textId="77777777" w:rsidR="00D05040" w:rsidRPr="00D05040" w:rsidRDefault="00D05040" w:rsidP="00D05040">
            <w:r w:rsidRPr="00D05040">
              <w:t>Ino</w:t>
            </w:r>
          </w:p>
        </w:tc>
        <w:tc>
          <w:tcPr>
            <w:tcW w:w="796" w:type="dxa"/>
            <w:noWrap/>
            <w:vAlign w:val="bottom"/>
            <w:hideMark/>
          </w:tcPr>
          <w:p w14:paraId="786D8E38" w14:textId="77777777" w:rsidR="00D05040" w:rsidRPr="00D05040" w:rsidRDefault="00D05040" w:rsidP="00D05040">
            <w:r w:rsidRPr="00D05040">
              <w:t>T</w:t>
            </w:r>
          </w:p>
        </w:tc>
        <w:tc>
          <w:tcPr>
            <w:tcW w:w="1097" w:type="dxa"/>
            <w:noWrap/>
            <w:vAlign w:val="bottom"/>
            <w:hideMark/>
          </w:tcPr>
          <w:p w14:paraId="1DF5F022" w14:textId="77777777" w:rsidR="00D05040" w:rsidRPr="00D05040" w:rsidRDefault="00D05040" w:rsidP="00D05040">
            <w:r w:rsidRPr="00D05040">
              <w:t>TSSUL</w:t>
            </w:r>
          </w:p>
        </w:tc>
        <w:tc>
          <w:tcPr>
            <w:tcW w:w="3330" w:type="dxa"/>
            <w:vAlign w:val="bottom"/>
            <w:hideMark/>
          </w:tcPr>
          <w:p w14:paraId="7F0A1081" w14:textId="77777777" w:rsidR="00D05040" w:rsidRPr="00D05040" w:rsidRDefault="00D05040" w:rsidP="00D05040">
            <w:r w:rsidRPr="00D05040">
              <w:t>Sulfide</w:t>
            </w:r>
          </w:p>
        </w:tc>
        <w:tc>
          <w:tcPr>
            <w:tcW w:w="1080" w:type="dxa"/>
            <w:noWrap/>
            <w:vAlign w:val="center"/>
            <w:hideMark/>
          </w:tcPr>
          <w:p w14:paraId="402821FE" w14:textId="77777777" w:rsidR="00D05040" w:rsidRPr="00D05040" w:rsidRDefault="00D05040" w:rsidP="005E70F5">
            <w:pPr>
              <w:jc w:val="right"/>
            </w:pPr>
            <w:r w:rsidRPr="00D05040">
              <w:t>1</w:t>
            </w:r>
          </w:p>
        </w:tc>
        <w:tc>
          <w:tcPr>
            <w:tcW w:w="928" w:type="dxa"/>
            <w:noWrap/>
            <w:vAlign w:val="center"/>
            <w:hideMark/>
          </w:tcPr>
          <w:p w14:paraId="5EACF44C" w14:textId="77777777" w:rsidR="00D05040" w:rsidRPr="00D05040" w:rsidRDefault="00D05040" w:rsidP="005E70F5">
            <w:pPr>
              <w:jc w:val="right"/>
            </w:pPr>
            <w:r w:rsidRPr="00D05040">
              <w:t>1</w:t>
            </w:r>
          </w:p>
        </w:tc>
        <w:tc>
          <w:tcPr>
            <w:tcW w:w="1042" w:type="dxa"/>
            <w:noWrap/>
            <w:vAlign w:val="center"/>
            <w:hideMark/>
          </w:tcPr>
          <w:p w14:paraId="2C24FE72" w14:textId="77777777" w:rsidR="00D05040" w:rsidRPr="00D05040" w:rsidRDefault="00D05040" w:rsidP="005E70F5">
            <w:pPr>
              <w:jc w:val="right"/>
            </w:pPr>
            <w:r w:rsidRPr="00D05040">
              <w:t>100.0%</w:t>
            </w:r>
          </w:p>
        </w:tc>
        <w:tc>
          <w:tcPr>
            <w:tcW w:w="830" w:type="dxa"/>
            <w:shd w:val="clear" w:color="auto" w:fill="auto"/>
            <w:noWrap/>
            <w:vAlign w:val="center"/>
            <w:hideMark/>
          </w:tcPr>
          <w:p w14:paraId="22423867" w14:textId="77777777" w:rsidR="00D05040" w:rsidRPr="00D05040" w:rsidRDefault="00D05040" w:rsidP="005E70F5">
            <w:pPr>
              <w:jc w:val="right"/>
            </w:pPr>
            <w:r w:rsidRPr="00D05040">
              <w:t>0</w:t>
            </w:r>
          </w:p>
        </w:tc>
        <w:tc>
          <w:tcPr>
            <w:tcW w:w="941" w:type="dxa"/>
            <w:shd w:val="clear" w:color="auto" w:fill="auto"/>
            <w:noWrap/>
            <w:vAlign w:val="center"/>
            <w:hideMark/>
          </w:tcPr>
          <w:p w14:paraId="617A8ADA" w14:textId="77777777" w:rsidR="00D05040" w:rsidRPr="00D05040" w:rsidRDefault="00D05040" w:rsidP="005E70F5">
            <w:pPr>
              <w:jc w:val="right"/>
            </w:pPr>
            <w:r w:rsidRPr="00D05040">
              <w:t>0.0%</w:t>
            </w:r>
          </w:p>
        </w:tc>
      </w:tr>
      <w:tr w:rsidR="00D05040" w:rsidRPr="00D05040" w14:paraId="0BC12CF9" w14:textId="77777777" w:rsidTr="005E70F5">
        <w:trPr>
          <w:cantSplit/>
          <w:jc w:val="center"/>
        </w:trPr>
        <w:tc>
          <w:tcPr>
            <w:tcW w:w="892" w:type="dxa"/>
            <w:noWrap/>
            <w:vAlign w:val="bottom"/>
            <w:hideMark/>
          </w:tcPr>
          <w:p w14:paraId="362B3663" w14:textId="77777777" w:rsidR="00D05040" w:rsidRPr="00D05040" w:rsidRDefault="00D05040" w:rsidP="00D05040">
            <w:r w:rsidRPr="00D05040">
              <w:t>Ino</w:t>
            </w:r>
          </w:p>
        </w:tc>
        <w:tc>
          <w:tcPr>
            <w:tcW w:w="796" w:type="dxa"/>
            <w:noWrap/>
            <w:vAlign w:val="bottom"/>
            <w:hideMark/>
          </w:tcPr>
          <w:p w14:paraId="32D24543" w14:textId="77777777" w:rsidR="00D05040" w:rsidRPr="00D05040" w:rsidRDefault="00D05040" w:rsidP="00D05040">
            <w:r w:rsidRPr="00D05040">
              <w:t>T</w:t>
            </w:r>
          </w:p>
        </w:tc>
        <w:tc>
          <w:tcPr>
            <w:tcW w:w="1097" w:type="dxa"/>
            <w:noWrap/>
            <w:vAlign w:val="bottom"/>
            <w:hideMark/>
          </w:tcPr>
          <w:p w14:paraId="47B7F840" w14:textId="77777777" w:rsidR="00D05040" w:rsidRPr="00D05040" w:rsidRDefault="00D05040" w:rsidP="00D05040">
            <w:r w:rsidRPr="00D05040">
              <w:t>TSTKN</w:t>
            </w:r>
          </w:p>
        </w:tc>
        <w:tc>
          <w:tcPr>
            <w:tcW w:w="3330" w:type="dxa"/>
            <w:vAlign w:val="bottom"/>
            <w:hideMark/>
          </w:tcPr>
          <w:p w14:paraId="77BB9214" w14:textId="77777777" w:rsidR="00D05040" w:rsidRPr="00D05040" w:rsidRDefault="00D05040" w:rsidP="00D05040">
            <w:r w:rsidRPr="00D05040">
              <w:t>TKN</w:t>
            </w:r>
          </w:p>
        </w:tc>
        <w:tc>
          <w:tcPr>
            <w:tcW w:w="1080" w:type="dxa"/>
            <w:noWrap/>
            <w:vAlign w:val="center"/>
            <w:hideMark/>
          </w:tcPr>
          <w:p w14:paraId="71DFF981" w14:textId="77777777" w:rsidR="00D05040" w:rsidRPr="00D05040" w:rsidRDefault="00D05040" w:rsidP="005E70F5">
            <w:pPr>
              <w:jc w:val="right"/>
            </w:pPr>
            <w:r w:rsidRPr="00D05040">
              <w:t>39</w:t>
            </w:r>
          </w:p>
        </w:tc>
        <w:tc>
          <w:tcPr>
            <w:tcW w:w="928" w:type="dxa"/>
            <w:noWrap/>
            <w:vAlign w:val="center"/>
            <w:hideMark/>
          </w:tcPr>
          <w:p w14:paraId="3873CDF6" w14:textId="77777777" w:rsidR="00D05040" w:rsidRPr="00D05040" w:rsidRDefault="00D05040" w:rsidP="005E70F5">
            <w:pPr>
              <w:jc w:val="right"/>
            </w:pPr>
            <w:r w:rsidRPr="00D05040">
              <w:t>39</w:t>
            </w:r>
          </w:p>
        </w:tc>
        <w:tc>
          <w:tcPr>
            <w:tcW w:w="1042" w:type="dxa"/>
            <w:noWrap/>
            <w:vAlign w:val="center"/>
            <w:hideMark/>
          </w:tcPr>
          <w:p w14:paraId="4DB13932" w14:textId="77777777" w:rsidR="00D05040" w:rsidRPr="00D05040" w:rsidRDefault="00D05040" w:rsidP="005E70F5">
            <w:pPr>
              <w:jc w:val="right"/>
            </w:pPr>
            <w:r w:rsidRPr="00D05040">
              <w:t>100.0%</w:t>
            </w:r>
          </w:p>
        </w:tc>
        <w:tc>
          <w:tcPr>
            <w:tcW w:w="830" w:type="dxa"/>
            <w:shd w:val="clear" w:color="auto" w:fill="auto"/>
            <w:noWrap/>
            <w:vAlign w:val="center"/>
            <w:hideMark/>
          </w:tcPr>
          <w:p w14:paraId="22EC2369" w14:textId="77777777" w:rsidR="00D05040" w:rsidRPr="00D05040" w:rsidRDefault="00D05040" w:rsidP="005E70F5">
            <w:pPr>
              <w:jc w:val="right"/>
            </w:pPr>
            <w:r w:rsidRPr="00D05040">
              <w:t>0</w:t>
            </w:r>
          </w:p>
        </w:tc>
        <w:tc>
          <w:tcPr>
            <w:tcW w:w="941" w:type="dxa"/>
            <w:shd w:val="clear" w:color="auto" w:fill="auto"/>
            <w:noWrap/>
            <w:vAlign w:val="center"/>
            <w:hideMark/>
          </w:tcPr>
          <w:p w14:paraId="58172A5E" w14:textId="77777777" w:rsidR="00D05040" w:rsidRPr="00D05040" w:rsidRDefault="00D05040" w:rsidP="005E70F5">
            <w:pPr>
              <w:jc w:val="right"/>
            </w:pPr>
            <w:r w:rsidRPr="00D05040">
              <w:t>0.0%</w:t>
            </w:r>
          </w:p>
        </w:tc>
      </w:tr>
      <w:tr w:rsidR="00D05040" w:rsidRPr="00D05040" w14:paraId="581BA745" w14:textId="77777777" w:rsidTr="005E70F5">
        <w:trPr>
          <w:cantSplit/>
          <w:jc w:val="center"/>
        </w:trPr>
        <w:tc>
          <w:tcPr>
            <w:tcW w:w="892" w:type="dxa"/>
            <w:noWrap/>
            <w:vAlign w:val="bottom"/>
            <w:hideMark/>
          </w:tcPr>
          <w:p w14:paraId="0CE6F140" w14:textId="77777777" w:rsidR="00D05040" w:rsidRPr="00D05040" w:rsidRDefault="00D05040" w:rsidP="00D05040">
            <w:r w:rsidRPr="00D05040">
              <w:t>Ino</w:t>
            </w:r>
          </w:p>
        </w:tc>
        <w:tc>
          <w:tcPr>
            <w:tcW w:w="796" w:type="dxa"/>
            <w:noWrap/>
            <w:vAlign w:val="bottom"/>
            <w:hideMark/>
          </w:tcPr>
          <w:p w14:paraId="12C1DED9" w14:textId="77777777" w:rsidR="00D05040" w:rsidRPr="00D05040" w:rsidRDefault="00D05040" w:rsidP="00D05040">
            <w:r w:rsidRPr="00D05040">
              <w:t>W</w:t>
            </w:r>
          </w:p>
        </w:tc>
        <w:tc>
          <w:tcPr>
            <w:tcW w:w="1097" w:type="dxa"/>
            <w:noWrap/>
            <w:vAlign w:val="bottom"/>
            <w:hideMark/>
          </w:tcPr>
          <w:p w14:paraId="328EDFF5" w14:textId="77777777" w:rsidR="00D05040" w:rsidRPr="00D05040" w:rsidRDefault="00D05040" w:rsidP="00D05040">
            <w:r w:rsidRPr="00D05040">
              <w:t>00610</w:t>
            </w:r>
          </w:p>
        </w:tc>
        <w:tc>
          <w:tcPr>
            <w:tcW w:w="3330" w:type="dxa"/>
            <w:vAlign w:val="bottom"/>
            <w:hideMark/>
          </w:tcPr>
          <w:p w14:paraId="2E328B87" w14:textId="77777777" w:rsidR="00D05040" w:rsidRPr="00D05040" w:rsidRDefault="00D05040" w:rsidP="00D05040">
            <w:r w:rsidRPr="00D05040">
              <w:t>Ammonia Nitrogen</w:t>
            </w:r>
          </w:p>
        </w:tc>
        <w:tc>
          <w:tcPr>
            <w:tcW w:w="1080" w:type="dxa"/>
            <w:noWrap/>
            <w:vAlign w:val="center"/>
            <w:hideMark/>
          </w:tcPr>
          <w:p w14:paraId="641F857E" w14:textId="77777777" w:rsidR="00D05040" w:rsidRPr="00D05040" w:rsidRDefault="00D05040" w:rsidP="005E70F5">
            <w:pPr>
              <w:jc w:val="right"/>
            </w:pPr>
            <w:r w:rsidRPr="00D05040">
              <w:t>2075</w:t>
            </w:r>
          </w:p>
        </w:tc>
        <w:tc>
          <w:tcPr>
            <w:tcW w:w="928" w:type="dxa"/>
            <w:noWrap/>
            <w:vAlign w:val="center"/>
            <w:hideMark/>
          </w:tcPr>
          <w:p w14:paraId="28512F9B" w14:textId="77777777" w:rsidR="00D05040" w:rsidRPr="00D05040" w:rsidRDefault="00D05040" w:rsidP="005E70F5">
            <w:pPr>
              <w:jc w:val="right"/>
            </w:pPr>
            <w:r w:rsidRPr="00D05040">
              <w:t>420</w:t>
            </w:r>
          </w:p>
        </w:tc>
        <w:tc>
          <w:tcPr>
            <w:tcW w:w="1042" w:type="dxa"/>
            <w:noWrap/>
            <w:vAlign w:val="center"/>
            <w:hideMark/>
          </w:tcPr>
          <w:p w14:paraId="4D9C1850" w14:textId="77777777" w:rsidR="00D05040" w:rsidRPr="00D05040" w:rsidRDefault="00D05040" w:rsidP="005E70F5">
            <w:pPr>
              <w:jc w:val="right"/>
            </w:pPr>
            <w:r w:rsidRPr="00D05040">
              <w:t>20.2%</w:t>
            </w:r>
          </w:p>
        </w:tc>
        <w:tc>
          <w:tcPr>
            <w:tcW w:w="830" w:type="dxa"/>
            <w:shd w:val="clear" w:color="auto" w:fill="auto"/>
            <w:noWrap/>
            <w:vAlign w:val="center"/>
            <w:hideMark/>
          </w:tcPr>
          <w:p w14:paraId="785D8814" w14:textId="77777777" w:rsidR="00D05040" w:rsidRPr="00D05040" w:rsidRDefault="00D05040" w:rsidP="005E70F5">
            <w:pPr>
              <w:jc w:val="right"/>
            </w:pPr>
            <w:r w:rsidRPr="00D05040">
              <w:t>1655</w:t>
            </w:r>
          </w:p>
        </w:tc>
        <w:tc>
          <w:tcPr>
            <w:tcW w:w="941" w:type="dxa"/>
            <w:shd w:val="clear" w:color="auto" w:fill="auto"/>
            <w:noWrap/>
            <w:vAlign w:val="center"/>
            <w:hideMark/>
          </w:tcPr>
          <w:p w14:paraId="373A715C" w14:textId="77777777" w:rsidR="00D05040" w:rsidRPr="00D05040" w:rsidRDefault="00D05040" w:rsidP="005E70F5">
            <w:pPr>
              <w:jc w:val="right"/>
            </w:pPr>
            <w:r w:rsidRPr="00D05040">
              <w:t>79.8%</w:t>
            </w:r>
          </w:p>
        </w:tc>
      </w:tr>
      <w:tr w:rsidR="00D05040" w:rsidRPr="00D05040" w14:paraId="75047694" w14:textId="77777777" w:rsidTr="005E70F5">
        <w:trPr>
          <w:cantSplit/>
          <w:jc w:val="center"/>
        </w:trPr>
        <w:tc>
          <w:tcPr>
            <w:tcW w:w="892" w:type="dxa"/>
            <w:noWrap/>
            <w:vAlign w:val="bottom"/>
            <w:hideMark/>
          </w:tcPr>
          <w:p w14:paraId="37ECDB88" w14:textId="77777777" w:rsidR="00D05040" w:rsidRPr="00D05040" w:rsidRDefault="00D05040" w:rsidP="00D05040">
            <w:r w:rsidRPr="00D05040">
              <w:t>Ino</w:t>
            </w:r>
          </w:p>
        </w:tc>
        <w:tc>
          <w:tcPr>
            <w:tcW w:w="796" w:type="dxa"/>
            <w:noWrap/>
            <w:vAlign w:val="bottom"/>
            <w:hideMark/>
          </w:tcPr>
          <w:p w14:paraId="14AEC59A" w14:textId="77777777" w:rsidR="00D05040" w:rsidRPr="00D05040" w:rsidRDefault="00D05040" w:rsidP="00D05040">
            <w:r w:rsidRPr="00D05040">
              <w:t>W</w:t>
            </w:r>
          </w:p>
        </w:tc>
        <w:tc>
          <w:tcPr>
            <w:tcW w:w="1097" w:type="dxa"/>
            <w:noWrap/>
            <w:vAlign w:val="bottom"/>
            <w:hideMark/>
          </w:tcPr>
          <w:p w14:paraId="0FDF6C94" w14:textId="77777777" w:rsidR="00D05040" w:rsidRPr="00D05040" w:rsidRDefault="00D05040" w:rsidP="00D05040">
            <w:r w:rsidRPr="00D05040">
              <w:t>00615</w:t>
            </w:r>
          </w:p>
        </w:tc>
        <w:tc>
          <w:tcPr>
            <w:tcW w:w="3330" w:type="dxa"/>
            <w:vAlign w:val="bottom"/>
            <w:hideMark/>
          </w:tcPr>
          <w:p w14:paraId="0955361F" w14:textId="77777777" w:rsidR="00D05040" w:rsidRPr="00D05040" w:rsidRDefault="00D05040" w:rsidP="00D05040">
            <w:r w:rsidRPr="00D05040">
              <w:t>Nitrite-Nitrogen</w:t>
            </w:r>
          </w:p>
        </w:tc>
        <w:tc>
          <w:tcPr>
            <w:tcW w:w="1080" w:type="dxa"/>
            <w:noWrap/>
            <w:vAlign w:val="center"/>
            <w:hideMark/>
          </w:tcPr>
          <w:p w14:paraId="2509FA43" w14:textId="77777777" w:rsidR="00D05040" w:rsidRPr="00D05040" w:rsidRDefault="00D05040" w:rsidP="005E70F5">
            <w:pPr>
              <w:jc w:val="right"/>
            </w:pPr>
            <w:r w:rsidRPr="00D05040">
              <w:t>2033</w:t>
            </w:r>
          </w:p>
        </w:tc>
        <w:tc>
          <w:tcPr>
            <w:tcW w:w="928" w:type="dxa"/>
            <w:noWrap/>
            <w:vAlign w:val="center"/>
            <w:hideMark/>
          </w:tcPr>
          <w:p w14:paraId="0AD29C42" w14:textId="77777777" w:rsidR="00D05040" w:rsidRPr="00D05040" w:rsidRDefault="00D05040" w:rsidP="005E70F5">
            <w:pPr>
              <w:jc w:val="right"/>
            </w:pPr>
            <w:r w:rsidRPr="00D05040">
              <w:t>307</w:t>
            </w:r>
          </w:p>
        </w:tc>
        <w:tc>
          <w:tcPr>
            <w:tcW w:w="1042" w:type="dxa"/>
            <w:noWrap/>
            <w:vAlign w:val="center"/>
            <w:hideMark/>
          </w:tcPr>
          <w:p w14:paraId="4CC14121" w14:textId="77777777" w:rsidR="00D05040" w:rsidRPr="00D05040" w:rsidRDefault="00D05040" w:rsidP="005E70F5">
            <w:pPr>
              <w:jc w:val="right"/>
            </w:pPr>
            <w:r w:rsidRPr="00D05040">
              <w:t>15.1%</w:t>
            </w:r>
          </w:p>
        </w:tc>
        <w:tc>
          <w:tcPr>
            <w:tcW w:w="830" w:type="dxa"/>
            <w:shd w:val="clear" w:color="auto" w:fill="auto"/>
            <w:noWrap/>
            <w:vAlign w:val="center"/>
            <w:hideMark/>
          </w:tcPr>
          <w:p w14:paraId="2CEC6ED3" w14:textId="77777777" w:rsidR="00D05040" w:rsidRPr="00D05040" w:rsidRDefault="00D05040" w:rsidP="005E70F5">
            <w:pPr>
              <w:jc w:val="right"/>
            </w:pPr>
            <w:r w:rsidRPr="00D05040">
              <w:t>1726</w:t>
            </w:r>
          </w:p>
        </w:tc>
        <w:tc>
          <w:tcPr>
            <w:tcW w:w="941" w:type="dxa"/>
            <w:shd w:val="clear" w:color="auto" w:fill="auto"/>
            <w:noWrap/>
            <w:vAlign w:val="center"/>
            <w:hideMark/>
          </w:tcPr>
          <w:p w14:paraId="05645458" w14:textId="77777777" w:rsidR="00D05040" w:rsidRPr="00D05040" w:rsidRDefault="00D05040" w:rsidP="005E70F5">
            <w:pPr>
              <w:jc w:val="right"/>
            </w:pPr>
            <w:r w:rsidRPr="00D05040">
              <w:t>84.9%</w:t>
            </w:r>
          </w:p>
        </w:tc>
      </w:tr>
      <w:tr w:rsidR="00D05040" w:rsidRPr="00D05040" w14:paraId="5A7318DB" w14:textId="77777777" w:rsidTr="005E70F5">
        <w:trPr>
          <w:cantSplit/>
          <w:jc w:val="center"/>
        </w:trPr>
        <w:tc>
          <w:tcPr>
            <w:tcW w:w="892" w:type="dxa"/>
            <w:noWrap/>
            <w:vAlign w:val="bottom"/>
            <w:hideMark/>
          </w:tcPr>
          <w:p w14:paraId="4745F7F6" w14:textId="77777777" w:rsidR="00D05040" w:rsidRPr="00D05040" w:rsidRDefault="00D05040" w:rsidP="00D05040">
            <w:r w:rsidRPr="00D05040">
              <w:t>Ino</w:t>
            </w:r>
          </w:p>
        </w:tc>
        <w:tc>
          <w:tcPr>
            <w:tcW w:w="796" w:type="dxa"/>
            <w:noWrap/>
            <w:vAlign w:val="bottom"/>
            <w:hideMark/>
          </w:tcPr>
          <w:p w14:paraId="62467D4B" w14:textId="77777777" w:rsidR="00D05040" w:rsidRPr="00D05040" w:rsidRDefault="00D05040" w:rsidP="00D05040">
            <w:r w:rsidRPr="00D05040">
              <w:t>W</w:t>
            </w:r>
          </w:p>
        </w:tc>
        <w:tc>
          <w:tcPr>
            <w:tcW w:w="1097" w:type="dxa"/>
            <w:noWrap/>
            <w:vAlign w:val="bottom"/>
            <w:hideMark/>
          </w:tcPr>
          <w:p w14:paraId="454199C9" w14:textId="77777777" w:rsidR="00D05040" w:rsidRPr="00D05040" w:rsidRDefault="00D05040" w:rsidP="00D05040">
            <w:r w:rsidRPr="00D05040">
              <w:t>00620</w:t>
            </w:r>
          </w:p>
        </w:tc>
        <w:tc>
          <w:tcPr>
            <w:tcW w:w="3330" w:type="dxa"/>
            <w:vAlign w:val="bottom"/>
            <w:hideMark/>
          </w:tcPr>
          <w:p w14:paraId="00B5914F" w14:textId="77777777" w:rsidR="00D05040" w:rsidRPr="00D05040" w:rsidRDefault="00D05040" w:rsidP="00D05040">
            <w:r w:rsidRPr="00D05040">
              <w:t>Nitrate-Nitrogen</w:t>
            </w:r>
          </w:p>
        </w:tc>
        <w:tc>
          <w:tcPr>
            <w:tcW w:w="1080" w:type="dxa"/>
            <w:noWrap/>
            <w:vAlign w:val="center"/>
            <w:hideMark/>
          </w:tcPr>
          <w:p w14:paraId="50943CA5" w14:textId="77777777" w:rsidR="00D05040" w:rsidRPr="00D05040" w:rsidRDefault="00D05040" w:rsidP="005E70F5">
            <w:pPr>
              <w:jc w:val="right"/>
            </w:pPr>
            <w:r w:rsidRPr="00D05040">
              <w:t>2033</w:t>
            </w:r>
          </w:p>
        </w:tc>
        <w:tc>
          <w:tcPr>
            <w:tcW w:w="928" w:type="dxa"/>
            <w:noWrap/>
            <w:vAlign w:val="center"/>
            <w:hideMark/>
          </w:tcPr>
          <w:p w14:paraId="61E76194" w14:textId="77777777" w:rsidR="00D05040" w:rsidRPr="00D05040" w:rsidRDefault="00D05040" w:rsidP="005E70F5">
            <w:pPr>
              <w:jc w:val="right"/>
            </w:pPr>
            <w:r w:rsidRPr="00D05040">
              <w:t>253</w:t>
            </w:r>
          </w:p>
        </w:tc>
        <w:tc>
          <w:tcPr>
            <w:tcW w:w="1042" w:type="dxa"/>
            <w:noWrap/>
            <w:vAlign w:val="center"/>
            <w:hideMark/>
          </w:tcPr>
          <w:p w14:paraId="049755B1" w14:textId="77777777" w:rsidR="00D05040" w:rsidRPr="00D05040" w:rsidRDefault="00D05040" w:rsidP="005E70F5">
            <w:pPr>
              <w:jc w:val="right"/>
            </w:pPr>
            <w:r w:rsidRPr="00D05040">
              <w:t>12.4%</w:t>
            </w:r>
          </w:p>
        </w:tc>
        <w:tc>
          <w:tcPr>
            <w:tcW w:w="830" w:type="dxa"/>
            <w:shd w:val="clear" w:color="auto" w:fill="auto"/>
            <w:noWrap/>
            <w:vAlign w:val="center"/>
            <w:hideMark/>
          </w:tcPr>
          <w:p w14:paraId="3CBF227F" w14:textId="77777777" w:rsidR="00D05040" w:rsidRPr="00D05040" w:rsidRDefault="00D05040" w:rsidP="005E70F5">
            <w:pPr>
              <w:jc w:val="right"/>
            </w:pPr>
            <w:r w:rsidRPr="00D05040">
              <w:t>1780</w:t>
            </w:r>
          </w:p>
        </w:tc>
        <w:tc>
          <w:tcPr>
            <w:tcW w:w="941" w:type="dxa"/>
            <w:shd w:val="clear" w:color="auto" w:fill="auto"/>
            <w:noWrap/>
            <w:vAlign w:val="center"/>
            <w:hideMark/>
          </w:tcPr>
          <w:p w14:paraId="0B9B28A6" w14:textId="77777777" w:rsidR="00D05040" w:rsidRPr="00D05040" w:rsidRDefault="00D05040" w:rsidP="005E70F5">
            <w:pPr>
              <w:jc w:val="right"/>
            </w:pPr>
            <w:r w:rsidRPr="00D05040">
              <w:t>87.6%</w:t>
            </w:r>
          </w:p>
        </w:tc>
      </w:tr>
      <w:tr w:rsidR="00D05040" w:rsidRPr="00D05040" w14:paraId="3725F8A1" w14:textId="77777777" w:rsidTr="005E70F5">
        <w:trPr>
          <w:cantSplit/>
          <w:jc w:val="center"/>
        </w:trPr>
        <w:tc>
          <w:tcPr>
            <w:tcW w:w="892" w:type="dxa"/>
            <w:noWrap/>
            <w:vAlign w:val="bottom"/>
            <w:hideMark/>
          </w:tcPr>
          <w:p w14:paraId="0C8D7E60" w14:textId="77777777" w:rsidR="00D05040" w:rsidRPr="00D05040" w:rsidRDefault="00D05040" w:rsidP="00D05040">
            <w:r w:rsidRPr="00D05040">
              <w:t>Ino</w:t>
            </w:r>
          </w:p>
        </w:tc>
        <w:tc>
          <w:tcPr>
            <w:tcW w:w="796" w:type="dxa"/>
            <w:noWrap/>
            <w:vAlign w:val="bottom"/>
            <w:hideMark/>
          </w:tcPr>
          <w:p w14:paraId="2B35E32C" w14:textId="77777777" w:rsidR="00D05040" w:rsidRPr="00D05040" w:rsidRDefault="00D05040" w:rsidP="00D05040">
            <w:r w:rsidRPr="00D05040">
              <w:t>W</w:t>
            </w:r>
          </w:p>
        </w:tc>
        <w:tc>
          <w:tcPr>
            <w:tcW w:w="1097" w:type="dxa"/>
            <w:noWrap/>
            <w:vAlign w:val="bottom"/>
            <w:hideMark/>
          </w:tcPr>
          <w:p w14:paraId="4D58CE99" w14:textId="77777777" w:rsidR="00D05040" w:rsidRPr="00D05040" w:rsidRDefault="00D05040" w:rsidP="00D05040">
            <w:r w:rsidRPr="00D05040">
              <w:t>00665</w:t>
            </w:r>
          </w:p>
        </w:tc>
        <w:tc>
          <w:tcPr>
            <w:tcW w:w="3330" w:type="dxa"/>
            <w:vAlign w:val="bottom"/>
            <w:hideMark/>
          </w:tcPr>
          <w:p w14:paraId="62FAA596" w14:textId="77777777" w:rsidR="00D05040" w:rsidRPr="00D05040" w:rsidRDefault="00D05040" w:rsidP="00D05040">
            <w:r w:rsidRPr="00D05040">
              <w:t>Phosphorus, total</w:t>
            </w:r>
          </w:p>
        </w:tc>
        <w:tc>
          <w:tcPr>
            <w:tcW w:w="1080" w:type="dxa"/>
            <w:noWrap/>
            <w:vAlign w:val="center"/>
            <w:hideMark/>
          </w:tcPr>
          <w:p w14:paraId="44AF5BCF" w14:textId="77777777" w:rsidR="00D05040" w:rsidRPr="00D05040" w:rsidRDefault="00D05040" w:rsidP="005E70F5">
            <w:pPr>
              <w:jc w:val="right"/>
            </w:pPr>
            <w:r w:rsidRPr="00D05040">
              <w:t>2034</w:t>
            </w:r>
          </w:p>
        </w:tc>
        <w:tc>
          <w:tcPr>
            <w:tcW w:w="928" w:type="dxa"/>
            <w:noWrap/>
            <w:vAlign w:val="center"/>
            <w:hideMark/>
          </w:tcPr>
          <w:p w14:paraId="1661F8C1" w14:textId="77777777" w:rsidR="00D05040" w:rsidRPr="00D05040" w:rsidRDefault="00D05040" w:rsidP="005E70F5">
            <w:pPr>
              <w:jc w:val="right"/>
            </w:pPr>
            <w:r w:rsidRPr="00D05040">
              <w:t>1807</w:t>
            </w:r>
          </w:p>
        </w:tc>
        <w:tc>
          <w:tcPr>
            <w:tcW w:w="1042" w:type="dxa"/>
            <w:noWrap/>
            <w:vAlign w:val="center"/>
            <w:hideMark/>
          </w:tcPr>
          <w:p w14:paraId="4790D4D0" w14:textId="77777777" w:rsidR="00D05040" w:rsidRPr="00D05040" w:rsidRDefault="00D05040" w:rsidP="005E70F5">
            <w:pPr>
              <w:jc w:val="right"/>
            </w:pPr>
            <w:r w:rsidRPr="00D05040">
              <w:t>88.8%</w:t>
            </w:r>
          </w:p>
        </w:tc>
        <w:tc>
          <w:tcPr>
            <w:tcW w:w="830" w:type="dxa"/>
            <w:shd w:val="clear" w:color="auto" w:fill="auto"/>
            <w:noWrap/>
            <w:vAlign w:val="center"/>
            <w:hideMark/>
          </w:tcPr>
          <w:p w14:paraId="1A40FB18" w14:textId="77777777" w:rsidR="00D05040" w:rsidRPr="00D05040" w:rsidRDefault="00D05040" w:rsidP="005E70F5">
            <w:pPr>
              <w:jc w:val="right"/>
            </w:pPr>
            <w:r w:rsidRPr="00D05040">
              <w:t>227</w:t>
            </w:r>
          </w:p>
        </w:tc>
        <w:tc>
          <w:tcPr>
            <w:tcW w:w="941" w:type="dxa"/>
            <w:shd w:val="clear" w:color="auto" w:fill="auto"/>
            <w:noWrap/>
            <w:vAlign w:val="center"/>
            <w:hideMark/>
          </w:tcPr>
          <w:p w14:paraId="49ED7ECA" w14:textId="77777777" w:rsidR="00D05040" w:rsidRPr="00D05040" w:rsidRDefault="00D05040" w:rsidP="005E70F5">
            <w:pPr>
              <w:jc w:val="right"/>
            </w:pPr>
            <w:r w:rsidRPr="00D05040">
              <w:t>11.2%</w:t>
            </w:r>
          </w:p>
        </w:tc>
      </w:tr>
      <w:tr w:rsidR="00D05040" w:rsidRPr="00D05040" w14:paraId="065AFC9F" w14:textId="77777777" w:rsidTr="005E70F5">
        <w:trPr>
          <w:cantSplit/>
          <w:jc w:val="center"/>
        </w:trPr>
        <w:tc>
          <w:tcPr>
            <w:tcW w:w="892" w:type="dxa"/>
            <w:noWrap/>
            <w:vAlign w:val="bottom"/>
            <w:hideMark/>
          </w:tcPr>
          <w:p w14:paraId="46C00BE2" w14:textId="77777777" w:rsidR="00D05040" w:rsidRPr="00D05040" w:rsidRDefault="00D05040" w:rsidP="00D05040">
            <w:r w:rsidRPr="00D05040">
              <w:t>Ino</w:t>
            </w:r>
          </w:p>
        </w:tc>
        <w:tc>
          <w:tcPr>
            <w:tcW w:w="796" w:type="dxa"/>
            <w:noWrap/>
            <w:vAlign w:val="bottom"/>
            <w:hideMark/>
          </w:tcPr>
          <w:p w14:paraId="5094BD4F" w14:textId="77777777" w:rsidR="00D05040" w:rsidRPr="00D05040" w:rsidRDefault="00D05040" w:rsidP="00D05040">
            <w:r w:rsidRPr="00D05040">
              <w:t>W</w:t>
            </w:r>
          </w:p>
        </w:tc>
        <w:tc>
          <w:tcPr>
            <w:tcW w:w="1097" w:type="dxa"/>
            <w:noWrap/>
            <w:vAlign w:val="bottom"/>
            <w:hideMark/>
          </w:tcPr>
          <w:p w14:paraId="752F623A" w14:textId="77777777" w:rsidR="00D05040" w:rsidRPr="00D05040" w:rsidRDefault="00D05040" w:rsidP="00D05040">
            <w:r w:rsidRPr="00D05040">
              <w:t>00671</w:t>
            </w:r>
          </w:p>
        </w:tc>
        <w:tc>
          <w:tcPr>
            <w:tcW w:w="3330" w:type="dxa"/>
            <w:vAlign w:val="bottom"/>
            <w:hideMark/>
          </w:tcPr>
          <w:p w14:paraId="35D845CE" w14:textId="77777777" w:rsidR="00D05040" w:rsidRPr="00D05040" w:rsidRDefault="00D05040" w:rsidP="00D05040">
            <w:r w:rsidRPr="00D05040">
              <w:t>Orthophosphate Phosphorus</w:t>
            </w:r>
          </w:p>
        </w:tc>
        <w:tc>
          <w:tcPr>
            <w:tcW w:w="1080" w:type="dxa"/>
            <w:noWrap/>
            <w:vAlign w:val="center"/>
            <w:hideMark/>
          </w:tcPr>
          <w:p w14:paraId="44FAB7B1" w14:textId="77777777" w:rsidR="00D05040" w:rsidRPr="00D05040" w:rsidRDefault="00D05040" w:rsidP="005E70F5">
            <w:pPr>
              <w:jc w:val="right"/>
            </w:pPr>
            <w:r w:rsidRPr="00D05040">
              <w:t>2038</w:t>
            </w:r>
          </w:p>
        </w:tc>
        <w:tc>
          <w:tcPr>
            <w:tcW w:w="928" w:type="dxa"/>
            <w:noWrap/>
            <w:vAlign w:val="center"/>
            <w:hideMark/>
          </w:tcPr>
          <w:p w14:paraId="6165E28E" w14:textId="77777777" w:rsidR="00D05040" w:rsidRPr="00D05040" w:rsidRDefault="00D05040" w:rsidP="005E70F5">
            <w:pPr>
              <w:jc w:val="right"/>
            </w:pPr>
            <w:r w:rsidRPr="00D05040">
              <w:t>1387</w:t>
            </w:r>
          </w:p>
        </w:tc>
        <w:tc>
          <w:tcPr>
            <w:tcW w:w="1042" w:type="dxa"/>
            <w:noWrap/>
            <w:vAlign w:val="center"/>
            <w:hideMark/>
          </w:tcPr>
          <w:p w14:paraId="1CB158F3" w14:textId="77777777" w:rsidR="00D05040" w:rsidRPr="00D05040" w:rsidRDefault="00D05040" w:rsidP="005E70F5">
            <w:pPr>
              <w:jc w:val="right"/>
            </w:pPr>
            <w:r w:rsidRPr="00D05040">
              <w:t>68.1%</w:t>
            </w:r>
          </w:p>
        </w:tc>
        <w:tc>
          <w:tcPr>
            <w:tcW w:w="830" w:type="dxa"/>
            <w:shd w:val="clear" w:color="auto" w:fill="auto"/>
            <w:noWrap/>
            <w:vAlign w:val="center"/>
            <w:hideMark/>
          </w:tcPr>
          <w:p w14:paraId="5AAE2350" w14:textId="77777777" w:rsidR="00D05040" w:rsidRPr="00D05040" w:rsidRDefault="00D05040" w:rsidP="005E70F5">
            <w:pPr>
              <w:jc w:val="right"/>
            </w:pPr>
            <w:r w:rsidRPr="00D05040">
              <w:t>651</w:t>
            </w:r>
          </w:p>
        </w:tc>
        <w:tc>
          <w:tcPr>
            <w:tcW w:w="941" w:type="dxa"/>
            <w:shd w:val="clear" w:color="auto" w:fill="auto"/>
            <w:noWrap/>
            <w:vAlign w:val="center"/>
            <w:hideMark/>
          </w:tcPr>
          <w:p w14:paraId="658DA760" w14:textId="77777777" w:rsidR="00D05040" w:rsidRPr="00D05040" w:rsidRDefault="00D05040" w:rsidP="005E70F5">
            <w:pPr>
              <w:jc w:val="right"/>
            </w:pPr>
            <w:r w:rsidRPr="00D05040">
              <w:t>31.9%</w:t>
            </w:r>
          </w:p>
        </w:tc>
      </w:tr>
      <w:tr w:rsidR="00D05040" w:rsidRPr="00D05040" w14:paraId="6234D6D2" w14:textId="77777777" w:rsidTr="005E70F5">
        <w:trPr>
          <w:cantSplit/>
          <w:jc w:val="center"/>
        </w:trPr>
        <w:tc>
          <w:tcPr>
            <w:tcW w:w="892" w:type="dxa"/>
            <w:noWrap/>
            <w:vAlign w:val="bottom"/>
            <w:hideMark/>
          </w:tcPr>
          <w:p w14:paraId="6B9A2511" w14:textId="77777777" w:rsidR="00D05040" w:rsidRPr="00D05040" w:rsidRDefault="00D05040" w:rsidP="00D05040">
            <w:r w:rsidRPr="00D05040">
              <w:t>Ino</w:t>
            </w:r>
          </w:p>
        </w:tc>
        <w:tc>
          <w:tcPr>
            <w:tcW w:w="796" w:type="dxa"/>
            <w:noWrap/>
            <w:vAlign w:val="bottom"/>
            <w:hideMark/>
          </w:tcPr>
          <w:p w14:paraId="138CFE0E" w14:textId="77777777" w:rsidR="00D05040" w:rsidRPr="00D05040" w:rsidRDefault="00D05040" w:rsidP="00D05040">
            <w:r w:rsidRPr="00D05040">
              <w:t>W</w:t>
            </w:r>
          </w:p>
        </w:tc>
        <w:tc>
          <w:tcPr>
            <w:tcW w:w="1097" w:type="dxa"/>
            <w:noWrap/>
            <w:vAlign w:val="bottom"/>
            <w:hideMark/>
          </w:tcPr>
          <w:p w14:paraId="22FB22C0" w14:textId="77777777" w:rsidR="00D05040" w:rsidRPr="00D05040" w:rsidRDefault="00D05040" w:rsidP="00D05040">
            <w:r w:rsidRPr="00D05040">
              <w:t>00940</w:t>
            </w:r>
          </w:p>
        </w:tc>
        <w:tc>
          <w:tcPr>
            <w:tcW w:w="3330" w:type="dxa"/>
            <w:vAlign w:val="bottom"/>
            <w:hideMark/>
          </w:tcPr>
          <w:p w14:paraId="1770D40E" w14:textId="77777777" w:rsidR="00D05040" w:rsidRPr="00D05040" w:rsidRDefault="00D05040" w:rsidP="00D05040">
            <w:r w:rsidRPr="00D05040">
              <w:t>Chloride</w:t>
            </w:r>
          </w:p>
        </w:tc>
        <w:tc>
          <w:tcPr>
            <w:tcW w:w="1080" w:type="dxa"/>
            <w:noWrap/>
            <w:vAlign w:val="center"/>
            <w:hideMark/>
          </w:tcPr>
          <w:p w14:paraId="5E83C851" w14:textId="77777777" w:rsidR="00D05040" w:rsidRPr="00D05040" w:rsidRDefault="00D05040" w:rsidP="005E70F5">
            <w:pPr>
              <w:jc w:val="right"/>
            </w:pPr>
            <w:r w:rsidRPr="00D05040">
              <w:t>2037</w:t>
            </w:r>
          </w:p>
        </w:tc>
        <w:tc>
          <w:tcPr>
            <w:tcW w:w="928" w:type="dxa"/>
            <w:noWrap/>
            <w:vAlign w:val="center"/>
            <w:hideMark/>
          </w:tcPr>
          <w:p w14:paraId="00A8C437" w14:textId="77777777" w:rsidR="00D05040" w:rsidRPr="00D05040" w:rsidRDefault="00D05040" w:rsidP="005E70F5">
            <w:pPr>
              <w:jc w:val="right"/>
            </w:pPr>
            <w:r w:rsidRPr="00D05040">
              <w:t>2033</w:t>
            </w:r>
          </w:p>
        </w:tc>
        <w:tc>
          <w:tcPr>
            <w:tcW w:w="1042" w:type="dxa"/>
            <w:noWrap/>
            <w:vAlign w:val="center"/>
            <w:hideMark/>
          </w:tcPr>
          <w:p w14:paraId="657C1DF6" w14:textId="77777777" w:rsidR="00D05040" w:rsidRPr="00D05040" w:rsidRDefault="00D05040" w:rsidP="005E70F5">
            <w:pPr>
              <w:jc w:val="right"/>
            </w:pPr>
            <w:r w:rsidRPr="00D05040">
              <w:t>99.8%</w:t>
            </w:r>
          </w:p>
        </w:tc>
        <w:tc>
          <w:tcPr>
            <w:tcW w:w="830" w:type="dxa"/>
            <w:shd w:val="clear" w:color="auto" w:fill="auto"/>
            <w:noWrap/>
            <w:vAlign w:val="center"/>
            <w:hideMark/>
          </w:tcPr>
          <w:p w14:paraId="6596581C" w14:textId="77777777" w:rsidR="00D05040" w:rsidRPr="00D05040" w:rsidRDefault="00D05040" w:rsidP="005E70F5">
            <w:pPr>
              <w:jc w:val="right"/>
            </w:pPr>
            <w:r w:rsidRPr="00D05040">
              <w:t>4</w:t>
            </w:r>
          </w:p>
        </w:tc>
        <w:tc>
          <w:tcPr>
            <w:tcW w:w="941" w:type="dxa"/>
            <w:shd w:val="clear" w:color="auto" w:fill="auto"/>
            <w:noWrap/>
            <w:vAlign w:val="center"/>
            <w:hideMark/>
          </w:tcPr>
          <w:p w14:paraId="53BF0522" w14:textId="77777777" w:rsidR="00D05040" w:rsidRPr="00D05040" w:rsidRDefault="00D05040" w:rsidP="005E70F5">
            <w:pPr>
              <w:jc w:val="right"/>
            </w:pPr>
            <w:r w:rsidRPr="00D05040">
              <w:t>0.2%</w:t>
            </w:r>
          </w:p>
        </w:tc>
      </w:tr>
      <w:tr w:rsidR="00D05040" w:rsidRPr="00D05040" w14:paraId="4436D47D" w14:textId="77777777" w:rsidTr="005E70F5">
        <w:trPr>
          <w:cantSplit/>
          <w:jc w:val="center"/>
        </w:trPr>
        <w:tc>
          <w:tcPr>
            <w:tcW w:w="892" w:type="dxa"/>
            <w:noWrap/>
            <w:vAlign w:val="bottom"/>
            <w:hideMark/>
          </w:tcPr>
          <w:p w14:paraId="20221E97" w14:textId="77777777" w:rsidR="00D05040" w:rsidRPr="00D05040" w:rsidRDefault="00D05040" w:rsidP="00D05040">
            <w:r w:rsidRPr="00D05040">
              <w:t>Ino</w:t>
            </w:r>
          </w:p>
        </w:tc>
        <w:tc>
          <w:tcPr>
            <w:tcW w:w="796" w:type="dxa"/>
            <w:noWrap/>
            <w:vAlign w:val="bottom"/>
            <w:hideMark/>
          </w:tcPr>
          <w:p w14:paraId="57FC5AB3" w14:textId="77777777" w:rsidR="00D05040" w:rsidRPr="00D05040" w:rsidRDefault="00D05040" w:rsidP="00D05040">
            <w:r w:rsidRPr="00D05040">
              <w:t>W</w:t>
            </w:r>
          </w:p>
        </w:tc>
        <w:tc>
          <w:tcPr>
            <w:tcW w:w="1097" w:type="dxa"/>
            <w:noWrap/>
            <w:vAlign w:val="bottom"/>
            <w:hideMark/>
          </w:tcPr>
          <w:p w14:paraId="073068B0" w14:textId="77777777" w:rsidR="00D05040" w:rsidRPr="00D05040" w:rsidRDefault="00D05040" w:rsidP="00D05040">
            <w:r w:rsidRPr="00D05040">
              <w:t>00945</w:t>
            </w:r>
          </w:p>
        </w:tc>
        <w:tc>
          <w:tcPr>
            <w:tcW w:w="3330" w:type="dxa"/>
            <w:vAlign w:val="bottom"/>
            <w:hideMark/>
          </w:tcPr>
          <w:p w14:paraId="672CCB60" w14:textId="77777777" w:rsidR="00D05040" w:rsidRPr="00D05040" w:rsidRDefault="00D05040" w:rsidP="00D05040">
            <w:r w:rsidRPr="00D05040">
              <w:t>Sulfate</w:t>
            </w:r>
          </w:p>
        </w:tc>
        <w:tc>
          <w:tcPr>
            <w:tcW w:w="1080" w:type="dxa"/>
            <w:noWrap/>
            <w:vAlign w:val="center"/>
            <w:hideMark/>
          </w:tcPr>
          <w:p w14:paraId="3C831EDB" w14:textId="77777777" w:rsidR="00D05040" w:rsidRPr="00D05040" w:rsidRDefault="00D05040" w:rsidP="005E70F5">
            <w:pPr>
              <w:jc w:val="right"/>
            </w:pPr>
            <w:r w:rsidRPr="00D05040">
              <w:t>2037</w:t>
            </w:r>
          </w:p>
        </w:tc>
        <w:tc>
          <w:tcPr>
            <w:tcW w:w="928" w:type="dxa"/>
            <w:noWrap/>
            <w:vAlign w:val="center"/>
            <w:hideMark/>
          </w:tcPr>
          <w:p w14:paraId="0D439080" w14:textId="77777777" w:rsidR="00D05040" w:rsidRPr="00D05040" w:rsidRDefault="00D05040" w:rsidP="005E70F5">
            <w:pPr>
              <w:jc w:val="right"/>
            </w:pPr>
            <w:r w:rsidRPr="00D05040">
              <w:t>2026</w:t>
            </w:r>
          </w:p>
        </w:tc>
        <w:tc>
          <w:tcPr>
            <w:tcW w:w="1042" w:type="dxa"/>
            <w:noWrap/>
            <w:vAlign w:val="center"/>
            <w:hideMark/>
          </w:tcPr>
          <w:p w14:paraId="740B4947" w14:textId="77777777" w:rsidR="00D05040" w:rsidRPr="00D05040" w:rsidRDefault="00D05040" w:rsidP="005E70F5">
            <w:pPr>
              <w:jc w:val="right"/>
            </w:pPr>
            <w:r w:rsidRPr="00D05040">
              <w:t>99.5%</w:t>
            </w:r>
          </w:p>
        </w:tc>
        <w:tc>
          <w:tcPr>
            <w:tcW w:w="830" w:type="dxa"/>
            <w:shd w:val="clear" w:color="auto" w:fill="auto"/>
            <w:noWrap/>
            <w:vAlign w:val="center"/>
            <w:hideMark/>
          </w:tcPr>
          <w:p w14:paraId="70070D45" w14:textId="77777777" w:rsidR="00D05040" w:rsidRPr="00D05040" w:rsidRDefault="00D05040" w:rsidP="005E70F5">
            <w:pPr>
              <w:jc w:val="right"/>
            </w:pPr>
            <w:r w:rsidRPr="00D05040">
              <w:t>11</w:t>
            </w:r>
          </w:p>
        </w:tc>
        <w:tc>
          <w:tcPr>
            <w:tcW w:w="941" w:type="dxa"/>
            <w:shd w:val="clear" w:color="auto" w:fill="auto"/>
            <w:noWrap/>
            <w:vAlign w:val="center"/>
            <w:hideMark/>
          </w:tcPr>
          <w:p w14:paraId="5995003C" w14:textId="77777777" w:rsidR="00D05040" w:rsidRPr="00D05040" w:rsidRDefault="00D05040" w:rsidP="005E70F5">
            <w:pPr>
              <w:jc w:val="right"/>
            </w:pPr>
            <w:r w:rsidRPr="00D05040">
              <w:t>0.5%</w:t>
            </w:r>
          </w:p>
        </w:tc>
      </w:tr>
      <w:tr w:rsidR="00D05040" w:rsidRPr="00D05040" w14:paraId="052FBB4F" w14:textId="77777777" w:rsidTr="005E70F5">
        <w:trPr>
          <w:cantSplit/>
          <w:jc w:val="center"/>
        </w:trPr>
        <w:tc>
          <w:tcPr>
            <w:tcW w:w="892" w:type="dxa"/>
            <w:noWrap/>
            <w:vAlign w:val="bottom"/>
            <w:hideMark/>
          </w:tcPr>
          <w:p w14:paraId="06829F52" w14:textId="77777777" w:rsidR="00D05040" w:rsidRPr="00D05040" w:rsidRDefault="00D05040" w:rsidP="00D05040">
            <w:r w:rsidRPr="00D05040">
              <w:t>Ino</w:t>
            </w:r>
          </w:p>
        </w:tc>
        <w:tc>
          <w:tcPr>
            <w:tcW w:w="796" w:type="dxa"/>
            <w:noWrap/>
            <w:vAlign w:val="bottom"/>
            <w:hideMark/>
          </w:tcPr>
          <w:p w14:paraId="5C26D372" w14:textId="77777777" w:rsidR="00D05040" w:rsidRPr="00D05040" w:rsidRDefault="00D05040" w:rsidP="00D05040">
            <w:r w:rsidRPr="00D05040">
              <w:t>W</w:t>
            </w:r>
          </w:p>
        </w:tc>
        <w:tc>
          <w:tcPr>
            <w:tcW w:w="1097" w:type="dxa"/>
            <w:noWrap/>
            <w:vAlign w:val="bottom"/>
            <w:hideMark/>
          </w:tcPr>
          <w:p w14:paraId="588AA144" w14:textId="77777777" w:rsidR="00D05040" w:rsidRPr="00D05040" w:rsidRDefault="00D05040" w:rsidP="00D05040">
            <w:r w:rsidRPr="00D05040">
              <w:t>89508</w:t>
            </w:r>
          </w:p>
        </w:tc>
        <w:tc>
          <w:tcPr>
            <w:tcW w:w="3330" w:type="dxa"/>
            <w:vAlign w:val="bottom"/>
            <w:hideMark/>
          </w:tcPr>
          <w:p w14:paraId="59599A46" w14:textId="77777777" w:rsidR="00D05040" w:rsidRPr="00D05040" w:rsidRDefault="00D05040" w:rsidP="00D05040">
            <w:r w:rsidRPr="00D05040">
              <w:t>Sulfide, Reactive</w:t>
            </w:r>
          </w:p>
        </w:tc>
        <w:tc>
          <w:tcPr>
            <w:tcW w:w="1080" w:type="dxa"/>
            <w:noWrap/>
            <w:vAlign w:val="center"/>
            <w:hideMark/>
          </w:tcPr>
          <w:p w14:paraId="5D8050D6" w14:textId="77777777" w:rsidR="00D05040" w:rsidRPr="00D05040" w:rsidRDefault="00D05040" w:rsidP="005E70F5">
            <w:pPr>
              <w:jc w:val="right"/>
            </w:pPr>
            <w:r w:rsidRPr="00D05040">
              <w:t>6</w:t>
            </w:r>
          </w:p>
        </w:tc>
        <w:tc>
          <w:tcPr>
            <w:tcW w:w="928" w:type="dxa"/>
            <w:noWrap/>
            <w:vAlign w:val="center"/>
            <w:hideMark/>
          </w:tcPr>
          <w:p w14:paraId="1EAA00AE" w14:textId="77777777" w:rsidR="00D05040" w:rsidRPr="00D05040" w:rsidRDefault="00D05040" w:rsidP="005E70F5">
            <w:pPr>
              <w:jc w:val="right"/>
            </w:pPr>
            <w:r w:rsidRPr="00D05040">
              <w:t>5</w:t>
            </w:r>
          </w:p>
        </w:tc>
        <w:tc>
          <w:tcPr>
            <w:tcW w:w="1042" w:type="dxa"/>
            <w:noWrap/>
            <w:vAlign w:val="center"/>
            <w:hideMark/>
          </w:tcPr>
          <w:p w14:paraId="7AE8CC01" w14:textId="77777777" w:rsidR="00D05040" w:rsidRPr="00D05040" w:rsidRDefault="00D05040" w:rsidP="005E70F5">
            <w:pPr>
              <w:jc w:val="right"/>
            </w:pPr>
            <w:r w:rsidRPr="00D05040">
              <w:t>83.3%</w:t>
            </w:r>
          </w:p>
        </w:tc>
        <w:tc>
          <w:tcPr>
            <w:tcW w:w="830" w:type="dxa"/>
            <w:shd w:val="clear" w:color="auto" w:fill="auto"/>
            <w:noWrap/>
            <w:vAlign w:val="center"/>
            <w:hideMark/>
          </w:tcPr>
          <w:p w14:paraId="4FE7366D" w14:textId="77777777" w:rsidR="00D05040" w:rsidRPr="00D05040" w:rsidRDefault="00D05040" w:rsidP="005E70F5">
            <w:pPr>
              <w:jc w:val="right"/>
            </w:pPr>
            <w:r w:rsidRPr="00D05040">
              <w:t>1</w:t>
            </w:r>
          </w:p>
        </w:tc>
        <w:tc>
          <w:tcPr>
            <w:tcW w:w="941" w:type="dxa"/>
            <w:shd w:val="clear" w:color="auto" w:fill="auto"/>
            <w:noWrap/>
            <w:vAlign w:val="center"/>
            <w:hideMark/>
          </w:tcPr>
          <w:p w14:paraId="741FDB5F" w14:textId="77777777" w:rsidR="00D05040" w:rsidRPr="00D05040" w:rsidRDefault="00D05040" w:rsidP="005E70F5">
            <w:pPr>
              <w:jc w:val="right"/>
            </w:pPr>
            <w:r w:rsidRPr="00D05040">
              <w:t>16.7%</w:t>
            </w:r>
          </w:p>
        </w:tc>
      </w:tr>
      <w:tr w:rsidR="00D05040" w:rsidRPr="00D05040" w14:paraId="5BD82C5A" w14:textId="77777777" w:rsidTr="005E70F5">
        <w:trPr>
          <w:cantSplit/>
          <w:jc w:val="center"/>
        </w:trPr>
        <w:tc>
          <w:tcPr>
            <w:tcW w:w="892" w:type="dxa"/>
            <w:noWrap/>
            <w:vAlign w:val="bottom"/>
            <w:hideMark/>
          </w:tcPr>
          <w:p w14:paraId="1331797A" w14:textId="77777777" w:rsidR="00D05040" w:rsidRPr="00D05040" w:rsidRDefault="00D05040" w:rsidP="00D05040">
            <w:r w:rsidRPr="00D05040">
              <w:t>Met</w:t>
            </w:r>
          </w:p>
        </w:tc>
        <w:tc>
          <w:tcPr>
            <w:tcW w:w="796" w:type="dxa"/>
            <w:noWrap/>
            <w:vAlign w:val="bottom"/>
            <w:hideMark/>
          </w:tcPr>
          <w:p w14:paraId="6C0E0480" w14:textId="77777777" w:rsidR="00D05040" w:rsidRPr="00D05040" w:rsidRDefault="00D05040" w:rsidP="00D05040">
            <w:r w:rsidRPr="00D05040">
              <w:t>P</w:t>
            </w:r>
          </w:p>
        </w:tc>
        <w:tc>
          <w:tcPr>
            <w:tcW w:w="1097" w:type="dxa"/>
            <w:noWrap/>
            <w:vAlign w:val="bottom"/>
            <w:hideMark/>
          </w:tcPr>
          <w:p w14:paraId="70CF91C4" w14:textId="77777777" w:rsidR="00D05040" w:rsidRPr="00D05040" w:rsidRDefault="00D05040" w:rsidP="00D05040">
            <w:r w:rsidRPr="00D05040">
              <w:t>P2001</w:t>
            </w:r>
          </w:p>
        </w:tc>
        <w:tc>
          <w:tcPr>
            <w:tcW w:w="3330" w:type="dxa"/>
            <w:vAlign w:val="bottom"/>
            <w:hideMark/>
          </w:tcPr>
          <w:p w14:paraId="6618025D" w14:textId="77777777" w:rsidR="00D05040" w:rsidRPr="00D05040" w:rsidRDefault="00D05040" w:rsidP="00D05040">
            <w:r w:rsidRPr="00D05040">
              <w:t>Aluminum</w:t>
            </w:r>
          </w:p>
        </w:tc>
        <w:tc>
          <w:tcPr>
            <w:tcW w:w="1080" w:type="dxa"/>
            <w:noWrap/>
            <w:vAlign w:val="center"/>
            <w:hideMark/>
          </w:tcPr>
          <w:p w14:paraId="421F94DC" w14:textId="77777777" w:rsidR="00D05040" w:rsidRPr="00D05040" w:rsidRDefault="00D05040" w:rsidP="005E70F5">
            <w:pPr>
              <w:jc w:val="right"/>
            </w:pPr>
            <w:r w:rsidRPr="00D05040">
              <w:t>1957</w:t>
            </w:r>
          </w:p>
        </w:tc>
        <w:tc>
          <w:tcPr>
            <w:tcW w:w="928" w:type="dxa"/>
            <w:noWrap/>
            <w:vAlign w:val="center"/>
            <w:hideMark/>
          </w:tcPr>
          <w:p w14:paraId="509E850D" w14:textId="77777777" w:rsidR="00D05040" w:rsidRPr="00D05040" w:rsidRDefault="00D05040" w:rsidP="005E70F5">
            <w:pPr>
              <w:jc w:val="right"/>
            </w:pPr>
            <w:r w:rsidRPr="00D05040">
              <w:t>935</w:t>
            </w:r>
          </w:p>
        </w:tc>
        <w:tc>
          <w:tcPr>
            <w:tcW w:w="1042" w:type="dxa"/>
            <w:noWrap/>
            <w:vAlign w:val="center"/>
            <w:hideMark/>
          </w:tcPr>
          <w:p w14:paraId="6C632859" w14:textId="77777777" w:rsidR="00D05040" w:rsidRPr="00D05040" w:rsidRDefault="00D05040" w:rsidP="005E70F5">
            <w:pPr>
              <w:jc w:val="right"/>
            </w:pPr>
            <w:r w:rsidRPr="00D05040">
              <w:t>47.8%</w:t>
            </w:r>
          </w:p>
        </w:tc>
        <w:tc>
          <w:tcPr>
            <w:tcW w:w="830" w:type="dxa"/>
            <w:shd w:val="clear" w:color="auto" w:fill="auto"/>
            <w:noWrap/>
            <w:vAlign w:val="center"/>
            <w:hideMark/>
          </w:tcPr>
          <w:p w14:paraId="330FDC5D" w14:textId="77777777" w:rsidR="00D05040" w:rsidRPr="00D05040" w:rsidRDefault="00D05040" w:rsidP="005E70F5">
            <w:pPr>
              <w:jc w:val="right"/>
            </w:pPr>
            <w:r w:rsidRPr="00D05040">
              <w:t>1022</w:t>
            </w:r>
          </w:p>
        </w:tc>
        <w:tc>
          <w:tcPr>
            <w:tcW w:w="941" w:type="dxa"/>
            <w:shd w:val="clear" w:color="auto" w:fill="auto"/>
            <w:noWrap/>
            <w:vAlign w:val="center"/>
            <w:hideMark/>
          </w:tcPr>
          <w:p w14:paraId="0285A359" w14:textId="77777777" w:rsidR="00D05040" w:rsidRPr="00D05040" w:rsidRDefault="00D05040" w:rsidP="005E70F5">
            <w:pPr>
              <w:jc w:val="right"/>
            </w:pPr>
            <w:r w:rsidRPr="00D05040">
              <w:t>52.2%</w:t>
            </w:r>
          </w:p>
        </w:tc>
      </w:tr>
      <w:tr w:rsidR="00D05040" w:rsidRPr="00D05040" w14:paraId="2B6AE5DE" w14:textId="77777777" w:rsidTr="005E70F5">
        <w:trPr>
          <w:cantSplit/>
          <w:jc w:val="center"/>
        </w:trPr>
        <w:tc>
          <w:tcPr>
            <w:tcW w:w="892" w:type="dxa"/>
            <w:noWrap/>
            <w:vAlign w:val="bottom"/>
            <w:hideMark/>
          </w:tcPr>
          <w:p w14:paraId="0F2A5A2F" w14:textId="77777777" w:rsidR="00D05040" w:rsidRPr="00D05040" w:rsidRDefault="00D05040" w:rsidP="00D05040">
            <w:r w:rsidRPr="00D05040">
              <w:t>Met</w:t>
            </w:r>
          </w:p>
        </w:tc>
        <w:tc>
          <w:tcPr>
            <w:tcW w:w="796" w:type="dxa"/>
            <w:noWrap/>
            <w:vAlign w:val="bottom"/>
            <w:hideMark/>
          </w:tcPr>
          <w:p w14:paraId="66D26D40" w14:textId="77777777" w:rsidR="00D05040" w:rsidRPr="00D05040" w:rsidRDefault="00D05040" w:rsidP="00D05040">
            <w:r w:rsidRPr="00D05040">
              <w:t>P</w:t>
            </w:r>
          </w:p>
        </w:tc>
        <w:tc>
          <w:tcPr>
            <w:tcW w:w="1097" w:type="dxa"/>
            <w:noWrap/>
            <w:vAlign w:val="bottom"/>
            <w:hideMark/>
          </w:tcPr>
          <w:p w14:paraId="31B62896" w14:textId="77777777" w:rsidR="00D05040" w:rsidRPr="00D05040" w:rsidRDefault="00D05040" w:rsidP="00D05040">
            <w:r w:rsidRPr="00D05040">
              <w:t>P2002</w:t>
            </w:r>
          </w:p>
        </w:tc>
        <w:tc>
          <w:tcPr>
            <w:tcW w:w="3330" w:type="dxa"/>
            <w:vAlign w:val="bottom"/>
            <w:hideMark/>
          </w:tcPr>
          <w:p w14:paraId="343FD165" w14:textId="77777777" w:rsidR="00D05040" w:rsidRPr="00D05040" w:rsidRDefault="00D05040" w:rsidP="00D05040">
            <w:r w:rsidRPr="00D05040">
              <w:t>Antimony</w:t>
            </w:r>
          </w:p>
        </w:tc>
        <w:tc>
          <w:tcPr>
            <w:tcW w:w="1080" w:type="dxa"/>
            <w:noWrap/>
            <w:vAlign w:val="center"/>
            <w:hideMark/>
          </w:tcPr>
          <w:p w14:paraId="0F50CD70" w14:textId="77777777" w:rsidR="00D05040" w:rsidRPr="00D05040" w:rsidRDefault="00D05040" w:rsidP="005E70F5">
            <w:pPr>
              <w:jc w:val="right"/>
            </w:pPr>
            <w:r w:rsidRPr="00D05040">
              <w:t>241</w:t>
            </w:r>
          </w:p>
        </w:tc>
        <w:tc>
          <w:tcPr>
            <w:tcW w:w="928" w:type="dxa"/>
            <w:noWrap/>
            <w:vAlign w:val="center"/>
            <w:hideMark/>
          </w:tcPr>
          <w:p w14:paraId="29E5E894" w14:textId="77777777" w:rsidR="00D05040" w:rsidRPr="00D05040" w:rsidRDefault="00D05040" w:rsidP="005E70F5">
            <w:pPr>
              <w:jc w:val="right"/>
            </w:pPr>
            <w:r w:rsidRPr="00D05040">
              <w:t>9</w:t>
            </w:r>
          </w:p>
        </w:tc>
        <w:tc>
          <w:tcPr>
            <w:tcW w:w="1042" w:type="dxa"/>
            <w:noWrap/>
            <w:vAlign w:val="center"/>
            <w:hideMark/>
          </w:tcPr>
          <w:p w14:paraId="741833A7" w14:textId="77777777" w:rsidR="00D05040" w:rsidRPr="00D05040" w:rsidRDefault="00D05040" w:rsidP="005E70F5">
            <w:pPr>
              <w:jc w:val="right"/>
            </w:pPr>
            <w:r w:rsidRPr="00D05040">
              <w:t>3.7%</w:t>
            </w:r>
          </w:p>
        </w:tc>
        <w:tc>
          <w:tcPr>
            <w:tcW w:w="830" w:type="dxa"/>
            <w:shd w:val="clear" w:color="auto" w:fill="auto"/>
            <w:noWrap/>
            <w:vAlign w:val="center"/>
            <w:hideMark/>
          </w:tcPr>
          <w:p w14:paraId="5F828F38" w14:textId="77777777" w:rsidR="00D05040" w:rsidRPr="00D05040" w:rsidRDefault="00D05040" w:rsidP="005E70F5">
            <w:pPr>
              <w:jc w:val="right"/>
            </w:pPr>
            <w:r w:rsidRPr="00D05040">
              <w:t>232</w:t>
            </w:r>
          </w:p>
        </w:tc>
        <w:tc>
          <w:tcPr>
            <w:tcW w:w="941" w:type="dxa"/>
            <w:shd w:val="clear" w:color="auto" w:fill="auto"/>
            <w:noWrap/>
            <w:vAlign w:val="center"/>
            <w:hideMark/>
          </w:tcPr>
          <w:p w14:paraId="2EBD336F" w14:textId="77777777" w:rsidR="00D05040" w:rsidRPr="00D05040" w:rsidRDefault="00D05040" w:rsidP="005E70F5">
            <w:pPr>
              <w:jc w:val="right"/>
            </w:pPr>
            <w:r w:rsidRPr="00D05040">
              <w:t>96.3%</w:t>
            </w:r>
          </w:p>
        </w:tc>
      </w:tr>
      <w:tr w:rsidR="00D05040" w:rsidRPr="00D05040" w14:paraId="2A392EF7" w14:textId="77777777" w:rsidTr="005E70F5">
        <w:trPr>
          <w:cantSplit/>
          <w:jc w:val="center"/>
        </w:trPr>
        <w:tc>
          <w:tcPr>
            <w:tcW w:w="892" w:type="dxa"/>
            <w:noWrap/>
            <w:vAlign w:val="bottom"/>
            <w:hideMark/>
          </w:tcPr>
          <w:p w14:paraId="3F01467F" w14:textId="77777777" w:rsidR="00D05040" w:rsidRPr="00D05040" w:rsidRDefault="00D05040" w:rsidP="00D05040">
            <w:r w:rsidRPr="00D05040">
              <w:t>Met</w:t>
            </w:r>
          </w:p>
        </w:tc>
        <w:tc>
          <w:tcPr>
            <w:tcW w:w="796" w:type="dxa"/>
            <w:noWrap/>
            <w:vAlign w:val="bottom"/>
            <w:hideMark/>
          </w:tcPr>
          <w:p w14:paraId="2EFA4F9A" w14:textId="77777777" w:rsidR="00D05040" w:rsidRPr="00D05040" w:rsidRDefault="00D05040" w:rsidP="00D05040">
            <w:r w:rsidRPr="00D05040">
              <w:t>P</w:t>
            </w:r>
          </w:p>
        </w:tc>
        <w:tc>
          <w:tcPr>
            <w:tcW w:w="1097" w:type="dxa"/>
            <w:noWrap/>
            <w:vAlign w:val="bottom"/>
            <w:hideMark/>
          </w:tcPr>
          <w:p w14:paraId="53CC9C23" w14:textId="77777777" w:rsidR="00D05040" w:rsidRPr="00D05040" w:rsidRDefault="00D05040" w:rsidP="00D05040">
            <w:r w:rsidRPr="00D05040">
              <w:t>P2003</w:t>
            </w:r>
          </w:p>
        </w:tc>
        <w:tc>
          <w:tcPr>
            <w:tcW w:w="3330" w:type="dxa"/>
            <w:vAlign w:val="bottom"/>
            <w:hideMark/>
          </w:tcPr>
          <w:p w14:paraId="6B8ED8B5" w14:textId="77777777" w:rsidR="00D05040" w:rsidRPr="00D05040" w:rsidRDefault="00D05040" w:rsidP="00D05040">
            <w:r w:rsidRPr="00D05040">
              <w:t>Arsenic</w:t>
            </w:r>
          </w:p>
        </w:tc>
        <w:tc>
          <w:tcPr>
            <w:tcW w:w="1080" w:type="dxa"/>
            <w:noWrap/>
            <w:vAlign w:val="center"/>
            <w:hideMark/>
          </w:tcPr>
          <w:p w14:paraId="621C8A78" w14:textId="77777777" w:rsidR="00D05040" w:rsidRPr="00D05040" w:rsidRDefault="00D05040" w:rsidP="005E70F5">
            <w:pPr>
              <w:jc w:val="right"/>
            </w:pPr>
            <w:r w:rsidRPr="00D05040">
              <w:t>1959</w:t>
            </w:r>
          </w:p>
        </w:tc>
        <w:tc>
          <w:tcPr>
            <w:tcW w:w="928" w:type="dxa"/>
            <w:noWrap/>
            <w:vAlign w:val="center"/>
            <w:hideMark/>
          </w:tcPr>
          <w:p w14:paraId="7BF8FB07" w14:textId="77777777" w:rsidR="00D05040" w:rsidRPr="00D05040" w:rsidRDefault="00D05040" w:rsidP="005E70F5">
            <w:pPr>
              <w:jc w:val="right"/>
            </w:pPr>
            <w:r w:rsidRPr="00D05040">
              <w:t>724</w:t>
            </w:r>
          </w:p>
        </w:tc>
        <w:tc>
          <w:tcPr>
            <w:tcW w:w="1042" w:type="dxa"/>
            <w:noWrap/>
            <w:vAlign w:val="center"/>
            <w:hideMark/>
          </w:tcPr>
          <w:p w14:paraId="19C328CB" w14:textId="77777777" w:rsidR="00D05040" w:rsidRPr="00D05040" w:rsidRDefault="00D05040" w:rsidP="005E70F5">
            <w:pPr>
              <w:jc w:val="right"/>
            </w:pPr>
            <w:r w:rsidRPr="00D05040">
              <w:t>37.0%</w:t>
            </w:r>
          </w:p>
        </w:tc>
        <w:tc>
          <w:tcPr>
            <w:tcW w:w="830" w:type="dxa"/>
            <w:shd w:val="clear" w:color="auto" w:fill="auto"/>
            <w:noWrap/>
            <w:vAlign w:val="center"/>
            <w:hideMark/>
          </w:tcPr>
          <w:p w14:paraId="6F00A0ED" w14:textId="77777777" w:rsidR="00D05040" w:rsidRPr="00D05040" w:rsidRDefault="00D05040" w:rsidP="005E70F5">
            <w:pPr>
              <w:jc w:val="right"/>
            </w:pPr>
            <w:r w:rsidRPr="00D05040">
              <w:t>1235</w:t>
            </w:r>
          </w:p>
        </w:tc>
        <w:tc>
          <w:tcPr>
            <w:tcW w:w="941" w:type="dxa"/>
            <w:shd w:val="clear" w:color="auto" w:fill="auto"/>
            <w:noWrap/>
            <w:vAlign w:val="center"/>
            <w:hideMark/>
          </w:tcPr>
          <w:p w14:paraId="062A923F" w14:textId="77777777" w:rsidR="00D05040" w:rsidRPr="00D05040" w:rsidRDefault="00D05040" w:rsidP="005E70F5">
            <w:pPr>
              <w:jc w:val="right"/>
            </w:pPr>
            <w:r w:rsidRPr="00D05040">
              <w:t>63.0%</w:t>
            </w:r>
          </w:p>
        </w:tc>
      </w:tr>
      <w:tr w:rsidR="00D05040" w:rsidRPr="00D05040" w14:paraId="05D8D49C" w14:textId="77777777" w:rsidTr="005E70F5">
        <w:trPr>
          <w:cantSplit/>
          <w:jc w:val="center"/>
        </w:trPr>
        <w:tc>
          <w:tcPr>
            <w:tcW w:w="892" w:type="dxa"/>
            <w:noWrap/>
            <w:vAlign w:val="bottom"/>
            <w:hideMark/>
          </w:tcPr>
          <w:p w14:paraId="6ECB766B" w14:textId="77777777" w:rsidR="00D05040" w:rsidRPr="00D05040" w:rsidRDefault="00D05040" w:rsidP="00D05040">
            <w:r w:rsidRPr="00D05040">
              <w:lastRenderedPageBreak/>
              <w:t>Met</w:t>
            </w:r>
          </w:p>
        </w:tc>
        <w:tc>
          <w:tcPr>
            <w:tcW w:w="796" w:type="dxa"/>
            <w:noWrap/>
            <w:vAlign w:val="bottom"/>
            <w:hideMark/>
          </w:tcPr>
          <w:p w14:paraId="0E8AEC06" w14:textId="77777777" w:rsidR="00D05040" w:rsidRPr="00D05040" w:rsidRDefault="00D05040" w:rsidP="00D05040">
            <w:r w:rsidRPr="00D05040">
              <w:t>P</w:t>
            </w:r>
          </w:p>
        </w:tc>
        <w:tc>
          <w:tcPr>
            <w:tcW w:w="1097" w:type="dxa"/>
            <w:noWrap/>
            <w:vAlign w:val="bottom"/>
            <w:hideMark/>
          </w:tcPr>
          <w:p w14:paraId="028D4D1E" w14:textId="77777777" w:rsidR="00D05040" w:rsidRPr="00D05040" w:rsidRDefault="00D05040" w:rsidP="00D05040">
            <w:r w:rsidRPr="00D05040">
              <w:t>P2004</w:t>
            </w:r>
          </w:p>
        </w:tc>
        <w:tc>
          <w:tcPr>
            <w:tcW w:w="3330" w:type="dxa"/>
            <w:vAlign w:val="bottom"/>
            <w:hideMark/>
          </w:tcPr>
          <w:p w14:paraId="01D42E73" w14:textId="77777777" w:rsidR="00D05040" w:rsidRPr="00D05040" w:rsidRDefault="00D05040" w:rsidP="00D05040">
            <w:r w:rsidRPr="00D05040">
              <w:t>Beryllium</w:t>
            </w:r>
          </w:p>
        </w:tc>
        <w:tc>
          <w:tcPr>
            <w:tcW w:w="1080" w:type="dxa"/>
            <w:noWrap/>
            <w:vAlign w:val="center"/>
            <w:hideMark/>
          </w:tcPr>
          <w:p w14:paraId="4406AE3F" w14:textId="77777777" w:rsidR="00D05040" w:rsidRPr="00D05040" w:rsidRDefault="00D05040" w:rsidP="005E70F5">
            <w:pPr>
              <w:jc w:val="right"/>
            </w:pPr>
            <w:r w:rsidRPr="00D05040">
              <w:t>241</w:t>
            </w:r>
          </w:p>
        </w:tc>
        <w:tc>
          <w:tcPr>
            <w:tcW w:w="928" w:type="dxa"/>
            <w:noWrap/>
            <w:vAlign w:val="center"/>
            <w:hideMark/>
          </w:tcPr>
          <w:p w14:paraId="4F5787C4" w14:textId="77777777" w:rsidR="00D05040" w:rsidRPr="00D05040" w:rsidRDefault="00D05040" w:rsidP="005E70F5">
            <w:pPr>
              <w:jc w:val="right"/>
            </w:pPr>
            <w:r w:rsidRPr="00D05040">
              <w:t>3</w:t>
            </w:r>
          </w:p>
        </w:tc>
        <w:tc>
          <w:tcPr>
            <w:tcW w:w="1042" w:type="dxa"/>
            <w:noWrap/>
            <w:vAlign w:val="center"/>
            <w:hideMark/>
          </w:tcPr>
          <w:p w14:paraId="6C003714" w14:textId="77777777" w:rsidR="00D05040" w:rsidRPr="00D05040" w:rsidRDefault="00D05040" w:rsidP="005E70F5">
            <w:pPr>
              <w:jc w:val="right"/>
            </w:pPr>
            <w:r w:rsidRPr="00D05040">
              <w:t>1.2%</w:t>
            </w:r>
          </w:p>
        </w:tc>
        <w:tc>
          <w:tcPr>
            <w:tcW w:w="830" w:type="dxa"/>
            <w:shd w:val="clear" w:color="auto" w:fill="auto"/>
            <w:noWrap/>
            <w:vAlign w:val="center"/>
            <w:hideMark/>
          </w:tcPr>
          <w:p w14:paraId="5F4DE20A" w14:textId="77777777" w:rsidR="00D05040" w:rsidRPr="00D05040" w:rsidRDefault="00D05040" w:rsidP="005E70F5">
            <w:pPr>
              <w:jc w:val="right"/>
            </w:pPr>
            <w:r w:rsidRPr="00D05040">
              <w:t>238</w:t>
            </w:r>
          </w:p>
        </w:tc>
        <w:tc>
          <w:tcPr>
            <w:tcW w:w="941" w:type="dxa"/>
            <w:shd w:val="clear" w:color="auto" w:fill="auto"/>
            <w:noWrap/>
            <w:vAlign w:val="center"/>
            <w:hideMark/>
          </w:tcPr>
          <w:p w14:paraId="49E58980" w14:textId="77777777" w:rsidR="00D05040" w:rsidRPr="00D05040" w:rsidRDefault="00D05040" w:rsidP="005E70F5">
            <w:pPr>
              <w:jc w:val="right"/>
            </w:pPr>
            <w:r w:rsidRPr="00D05040">
              <w:t>98.8%</w:t>
            </w:r>
          </w:p>
        </w:tc>
      </w:tr>
      <w:tr w:rsidR="00D05040" w:rsidRPr="00D05040" w14:paraId="0495D21F" w14:textId="77777777" w:rsidTr="005E70F5">
        <w:trPr>
          <w:cantSplit/>
          <w:jc w:val="center"/>
        </w:trPr>
        <w:tc>
          <w:tcPr>
            <w:tcW w:w="892" w:type="dxa"/>
            <w:noWrap/>
            <w:vAlign w:val="bottom"/>
            <w:hideMark/>
          </w:tcPr>
          <w:p w14:paraId="6A6127BB" w14:textId="77777777" w:rsidR="00D05040" w:rsidRPr="00D05040" w:rsidRDefault="00D05040" w:rsidP="00D05040">
            <w:r w:rsidRPr="00D05040">
              <w:t>Met</w:t>
            </w:r>
          </w:p>
        </w:tc>
        <w:tc>
          <w:tcPr>
            <w:tcW w:w="796" w:type="dxa"/>
            <w:noWrap/>
            <w:vAlign w:val="bottom"/>
            <w:hideMark/>
          </w:tcPr>
          <w:p w14:paraId="2C3E2094" w14:textId="77777777" w:rsidR="00D05040" w:rsidRPr="00D05040" w:rsidRDefault="00D05040" w:rsidP="00D05040">
            <w:r w:rsidRPr="00D05040">
              <w:t>P</w:t>
            </w:r>
          </w:p>
        </w:tc>
        <w:tc>
          <w:tcPr>
            <w:tcW w:w="1097" w:type="dxa"/>
            <w:noWrap/>
            <w:vAlign w:val="bottom"/>
            <w:hideMark/>
          </w:tcPr>
          <w:p w14:paraId="667499F7" w14:textId="77777777" w:rsidR="00D05040" w:rsidRPr="00D05040" w:rsidRDefault="00D05040" w:rsidP="00D05040">
            <w:r w:rsidRPr="00D05040">
              <w:t>P2005</w:t>
            </w:r>
          </w:p>
        </w:tc>
        <w:tc>
          <w:tcPr>
            <w:tcW w:w="3330" w:type="dxa"/>
            <w:vAlign w:val="bottom"/>
            <w:hideMark/>
          </w:tcPr>
          <w:p w14:paraId="22438E85" w14:textId="77777777" w:rsidR="00D05040" w:rsidRPr="00D05040" w:rsidRDefault="00D05040" w:rsidP="00D05040">
            <w:r w:rsidRPr="00D05040">
              <w:t>Cadmium</w:t>
            </w:r>
          </w:p>
        </w:tc>
        <w:tc>
          <w:tcPr>
            <w:tcW w:w="1080" w:type="dxa"/>
            <w:noWrap/>
            <w:vAlign w:val="center"/>
            <w:hideMark/>
          </w:tcPr>
          <w:p w14:paraId="14BF4C7A" w14:textId="77777777" w:rsidR="00D05040" w:rsidRPr="00D05040" w:rsidRDefault="00D05040" w:rsidP="005E70F5">
            <w:pPr>
              <w:jc w:val="right"/>
            </w:pPr>
            <w:r w:rsidRPr="00D05040">
              <w:t>241</w:t>
            </w:r>
          </w:p>
        </w:tc>
        <w:tc>
          <w:tcPr>
            <w:tcW w:w="928" w:type="dxa"/>
            <w:noWrap/>
            <w:vAlign w:val="center"/>
            <w:hideMark/>
          </w:tcPr>
          <w:p w14:paraId="09E594BA" w14:textId="77777777" w:rsidR="00D05040" w:rsidRPr="00D05040" w:rsidRDefault="00D05040" w:rsidP="005E70F5">
            <w:pPr>
              <w:jc w:val="right"/>
            </w:pPr>
            <w:r w:rsidRPr="00D05040">
              <w:t>6</w:t>
            </w:r>
          </w:p>
        </w:tc>
        <w:tc>
          <w:tcPr>
            <w:tcW w:w="1042" w:type="dxa"/>
            <w:noWrap/>
            <w:vAlign w:val="center"/>
            <w:hideMark/>
          </w:tcPr>
          <w:p w14:paraId="47876415" w14:textId="77777777" w:rsidR="00D05040" w:rsidRPr="00D05040" w:rsidRDefault="00D05040" w:rsidP="005E70F5">
            <w:pPr>
              <w:jc w:val="right"/>
            </w:pPr>
            <w:r w:rsidRPr="00D05040">
              <w:t>2.5%</w:t>
            </w:r>
          </w:p>
        </w:tc>
        <w:tc>
          <w:tcPr>
            <w:tcW w:w="830" w:type="dxa"/>
            <w:shd w:val="clear" w:color="auto" w:fill="auto"/>
            <w:noWrap/>
            <w:vAlign w:val="center"/>
            <w:hideMark/>
          </w:tcPr>
          <w:p w14:paraId="30176288" w14:textId="77777777" w:rsidR="00D05040" w:rsidRPr="00D05040" w:rsidRDefault="00D05040" w:rsidP="005E70F5">
            <w:pPr>
              <w:jc w:val="right"/>
            </w:pPr>
            <w:r w:rsidRPr="00D05040">
              <w:t>235</w:t>
            </w:r>
          </w:p>
        </w:tc>
        <w:tc>
          <w:tcPr>
            <w:tcW w:w="941" w:type="dxa"/>
            <w:shd w:val="clear" w:color="auto" w:fill="auto"/>
            <w:noWrap/>
            <w:vAlign w:val="center"/>
            <w:hideMark/>
          </w:tcPr>
          <w:p w14:paraId="0C2BBA46" w14:textId="77777777" w:rsidR="00D05040" w:rsidRPr="00D05040" w:rsidRDefault="00D05040" w:rsidP="005E70F5">
            <w:pPr>
              <w:jc w:val="right"/>
            </w:pPr>
            <w:r w:rsidRPr="00D05040">
              <w:t>97.5%</w:t>
            </w:r>
          </w:p>
        </w:tc>
      </w:tr>
      <w:tr w:rsidR="00D05040" w:rsidRPr="00D05040" w14:paraId="276C77A9" w14:textId="77777777" w:rsidTr="005E70F5">
        <w:trPr>
          <w:cantSplit/>
          <w:jc w:val="center"/>
        </w:trPr>
        <w:tc>
          <w:tcPr>
            <w:tcW w:w="892" w:type="dxa"/>
            <w:noWrap/>
            <w:vAlign w:val="bottom"/>
            <w:hideMark/>
          </w:tcPr>
          <w:p w14:paraId="02AA95B4" w14:textId="77777777" w:rsidR="00D05040" w:rsidRPr="00D05040" w:rsidRDefault="00D05040" w:rsidP="00D05040">
            <w:r w:rsidRPr="00D05040">
              <w:t>Met</w:t>
            </w:r>
          </w:p>
        </w:tc>
        <w:tc>
          <w:tcPr>
            <w:tcW w:w="796" w:type="dxa"/>
            <w:noWrap/>
            <w:vAlign w:val="bottom"/>
            <w:hideMark/>
          </w:tcPr>
          <w:p w14:paraId="653DD4D5" w14:textId="77777777" w:rsidR="00D05040" w:rsidRPr="00D05040" w:rsidRDefault="00D05040" w:rsidP="00D05040">
            <w:r w:rsidRPr="00D05040">
              <w:t>P</w:t>
            </w:r>
          </w:p>
        </w:tc>
        <w:tc>
          <w:tcPr>
            <w:tcW w:w="1097" w:type="dxa"/>
            <w:noWrap/>
            <w:vAlign w:val="bottom"/>
            <w:hideMark/>
          </w:tcPr>
          <w:p w14:paraId="101AE34C" w14:textId="77777777" w:rsidR="00D05040" w:rsidRPr="00D05040" w:rsidRDefault="00D05040" w:rsidP="00D05040">
            <w:r w:rsidRPr="00D05040">
              <w:t>P2006</w:t>
            </w:r>
          </w:p>
        </w:tc>
        <w:tc>
          <w:tcPr>
            <w:tcW w:w="3330" w:type="dxa"/>
            <w:vAlign w:val="bottom"/>
            <w:hideMark/>
          </w:tcPr>
          <w:p w14:paraId="728EA503" w14:textId="77777777" w:rsidR="00D05040" w:rsidRPr="00D05040" w:rsidRDefault="00D05040" w:rsidP="00D05040">
            <w:r w:rsidRPr="00D05040">
              <w:t>Chromium</w:t>
            </w:r>
          </w:p>
        </w:tc>
        <w:tc>
          <w:tcPr>
            <w:tcW w:w="1080" w:type="dxa"/>
            <w:noWrap/>
            <w:vAlign w:val="center"/>
            <w:hideMark/>
          </w:tcPr>
          <w:p w14:paraId="655D4C17" w14:textId="77777777" w:rsidR="00D05040" w:rsidRPr="00D05040" w:rsidRDefault="00D05040" w:rsidP="005E70F5">
            <w:pPr>
              <w:jc w:val="right"/>
            </w:pPr>
            <w:r w:rsidRPr="00D05040">
              <w:t>1958</w:t>
            </w:r>
          </w:p>
        </w:tc>
        <w:tc>
          <w:tcPr>
            <w:tcW w:w="928" w:type="dxa"/>
            <w:noWrap/>
            <w:vAlign w:val="center"/>
            <w:hideMark/>
          </w:tcPr>
          <w:p w14:paraId="473CECB1" w14:textId="77777777" w:rsidR="00D05040" w:rsidRPr="00D05040" w:rsidRDefault="00D05040" w:rsidP="005E70F5">
            <w:pPr>
              <w:jc w:val="right"/>
            </w:pPr>
            <w:r w:rsidRPr="00D05040">
              <w:t>19</w:t>
            </w:r>
          </w:p>
        </w:tc>
        <w:tc>
          <w:tcPr>
            <w:tcW w:w="1042" w:type="dxa"/>
            <w:noWrap/>
            <w:vAlign w:val="center"/>
            <w:hideMark/>
          </w:tcPr>
          <w:p w14:paraId="07511015" w14:textId="77777777" w:rsidR="00D05040" w:rsidRPr="00D05040" w:rsidRDefault="00D05040" w:rsidP="005E70F5">
            <w:pPr>
              <w:jc w:val="right"/>
            </w:pPr>
            <w:r w:rsidRPr="00D05040">
              <w:t>1.0%</w:t>
            </w:r>
          </w:p>
        </w:tc>
        <w:tc>
          <w:tcPr>
            <w:tcW w:w="830" w:type="dxa"/>
            <w:shd w:val="clear" w:color="auto" w:fill="auto"/>
            <w:noWrap/>
            <w:vAlign w:val="center"/>
            <w:hideMark/>
          </w:tcPr>
          <w:p w14:paraId="4BE29792" w14:textId="77777777" w:rsidR="00D05040" w:rsidRPr="00D05040" w:rsidRDefault="00D05040" w:rsidP="005E70F5">
            <w:pPr>
              <w:jc w:val="right"/>
            </w:pPr>
            <w:r w:rsidRPr="00D05040">
              <w:t>1939</w:t>
            </w:r>
          </w:p>
        </w:tc>
        <w:tc>
          <w:tcPr>
            <w:tcW w:w="941" w:type="dxa"/>
            <w:shd w:val="clear" w:color="auto" w:fill="auto"/>
            <w:noWrap/>
            <w:vAlign w:val="center"/>
            <w:hideMark/>
          </w:tcPr>
          <w:p w14:paraId="4EDDA0BE" w14:textId="77777777" w:rsidR="00D05040" w:rsidRPr="00D05040" w:rsidRDefault="00D05040" w:rsidP="005E70F5">
            <w:pPr>
              <w:jc w:val="right"/>
            </w:pPr>
            <w:r w:rsidRPr="00D05040">
              <w:t>99.0%</w:t>
            </w:r>
          </w:p>
        </w:tc>
      </w:tr>
      <w:tr w:rsidR="00D05040" w:rsidRPr="00D05040" w14:paraId="74346EE0" w14:textId="77777777" w:rsidTr="005E70F5">
        <w:trPr>
          <w:cantSplit/>
          <w:jc w:val="center"/>
        </w:trPr>
        <w:tc>
          <w:tcPr>
            <w:tcW w:w="892" w:type="dxa"/>
            <w:noWrap/>
            <w:vAlign w:val="bottom"/>
            <w:hideMark/>
          </w:tcPr>
          <w:p w14:paraId="073751AF" w14:textId="77777777" w:rsidR="00D05040" w:rsidRPr="00D05040" w:rsidRDefault="00D05040" w:rsidP="00D05040">
            <w:r w:rsidRPr="00D05040">
              <w:t>Met</w:t>
            </w:r>
          </w:p>
        </w:tc>
        <w:tc>
          <w:tcPr>
            <w:tcW w:w="796" w:type="dxa"/>
            <w:noWrap/>
            <w:vAlign w:val="bottom"/>
            <w:hideMark/>
          </w:tcPr>
          <w:p w14:paraId="70455E65" w14:textId="77777777" w:rsidR="00D05040" w:rsidRPr="00D05040" w:rsidRDefault="00D05040" w:rsidP="00D05040">
            <w:r w:rsidRPr="00D05040">
              <w:t>P</w:t>
            </w:r>
          </w:p>
        </w:tc>
        <w:tc>
          <w:tcPr>
            <w:tcW w:w="1097" w:type="dxa"/>
            <w:noWrap/>
            <w:vAlign w:val="bottom"/>
            <w:hideMark/>
          </w:tcPr>
          <w:p w14:paraId="30432EE5" w14:textId="77777777" w:rsidR="00D05040" w:rsidRPr="00D05040" w:rsidRDefault="00D05040" w:rsidP="00D05040">
            <w:r w:rsidRPr="00D05040">
              <w:t>P2007</w:t>
            </w:r>
          </w:p>
        </w:tc>
        <w:tc>
          <w:tcPr>
            <w:tcW w:w="3330" w:type="dxa"/>
            <w:vAlign w:val="bottom"/>
            <w:hideMark/>
          </w:tcPr>
          <w:p w14:paraId="1C6AD7BE" w14:textId="77777777" w:rsidR="00D05040" w:rsidRPr="00D05040" w:rsidRDefault="00D05040" w:rsidP="00D05040">
            <w:r w:rsidRPr="00D05040">
              <w:t>Chromium, VI</w:t>
            </w:r>
          </w:p>
        </w:tc>
        <w:tc>
          <w:tcPr>
            <w:tcW w:w="1080" w:type="dxa"/>
            <w:noWrap/>
            <w:vAlign w:val="center"/>
            <w:hideMark/>
          </w:tcPr>
          <w:p w14:paraId="49E3519D" w14:textId="77777777" w:rsidR="00D05040" w:rsidRPr="00D05040" w:rsidRDefault="00D05040" w:rsidP="005E70F5">
            <w:pPr>
              <w:jc w:val="right"/>
            </w:pPr>
            <w:r w:rsidRPr="00D05040">
              <w:t>1836</w:t>
            </w:r>
          </w:p>
        </w:tc>
        <w:tc>
          <w:tcPr>
            <w:tcW w:w="928" w:type="dxa"/>
            <w:noWrap/>
            <w:vAlign w:val="center"/>
            <w:hideMark/>
          </w:tcPr>
          <w:p w14:paraId="30BED9B7" w14:textId="77777777" w:rsidR="00D05040" w:rsidRPr="00D05040" w:rsidRDefault="00D05040" w:rsidP="005E70F5">
            <w:pPr>
              <w:jc w:val="right"/>
            </w:pPr>
            <w:r w:rsidRPr="00D05040">
              <w:t>24</w:t>
            </w:r>
          </w:p>
        </w:tc>
        <w:tc>
          <w:tcPr>
            <w:tcW w:w="1042" w:type="dxa"/>
            <w:noWrap/>
            <w:vAlign w:val="center"/>
            <w:hideMark/>
          </w:tcPr>
          <w:p w14:paraId="24B3079E" w14:textId="77777777" w:rsidR="00D05040" w:rsidRPr="00D05040" w:rsidRDefault="00D05040" w:rsidP="005E70F5">
            <w:pPr>
              <w:jc w:val="right"/>
            </w:pPr>
            <w:r w:rsidRPr="00D05040">
              <w:t>1.3%</w:t>
            </w:r>
          </w:p>
        </w:tc>
        <w:tc>
          <w:tcPr>
            <w:tcW w:w="830" w:type="dxa"/>
            <w:shd w:val="clear" w:color="auto" w:fill="auto"/>
            <w:noWrap/>
            <w:vAlign w:val="center"/>
            <w:hideMark/>
          </w:tcPr>
          <w:p w14:paraId="0337EC7A" w14:textId="77777777" w:rsidR="00D05040" w:rsidRPr="00D05040" w:rsidRDefault="00D05040" w:rsidP="005E70F5">
            <w:pPr>
              <w:jc w:val="right"/>
            </w:pPr>
            <w:r w:rsidRPr="00D05040">
              <w:t>1812</w:t>
            </w:r>
          </w:p>
        </w:tc>
        <w:tc>
          <w:tcPr>
            <w:tcW w:w="941" w:type="dxa"/>
            <w:shd w:val="clear" w:color="auto" w:fill="auto"/>
            <w:noWrap/>
            <w:vAlign w:val="center"/>
            <w:hideMark/>
          </w:tcPr>
          <w:p w14:paraId="1377C104" w14:textId="77777777" w:rsidR="00D05040" w:rsidRPr="00D05040" w:rsidRDefault="00D05040" w:rsidP="005E70F5">
            <w:pPr>
              <w:jc w:val="right"/>
            </w:pPr>
            <w:r w:rsidRPr="00D05040">
              <w:t>98.7%</w:t>
            </w:r>
          </w:p>
        </w:tc>
      </w:tr>
      <w:tr w:rsidR="00D05040" w:rsidRPr="00D05040" w14:paraId="057C05D1" w14:textId="77777777" w:rsidTr="005E70F5">
        <w:trPr>
          <w:cantSplit/>
          <w:jc w:val="center"/>
        </w:trPr>
        <w:tc>
          <w:tcPr>
            <w:tcW w:w="892" w:type="dxa"/>
            <w:noWrap/>
            <w:vAlign w:val="bottom"/>
            <w:hideMark/>
          </w:tcPr>
          <w:p w14:paraId="1A8E6F9A" w14:textId="77777777" w:rsidR="00D05040" w:rsidRPr="00D05040" w:rsidRDefault="00D05040" w:rsidP="00D05040">
            <w:r w:rsidRPr="00D05040">
              <w:t>Met</w:t>
            </w:r>
          </w:p>
        </w:tc>
        <w:tc>
          <w:tcPr>
            <w:tcW w:w="796" w:type="dxa"/>
            <w:noWrap/>
            <w:vAlign w:val="bottom"/>
            <w:hideMark/>
          </w:tcPr>
          <w:p w14:paraId="655C33E5" w14:textId="77777777" w:rsidR="00D05040" w:rsidRPr="00D05040" w:rsidRDefault="00D05040" w:rsidP="00D05040">
            <w:r w:rsidRPr="00D05040">
              <w:t>P</w:t>
            </w:r>
          </w:p>
        </w:tc>
        <w:tc>
          <w:tcPr>
            <w:tcW w:w="1097" w:type="dxa"/>
            <w:noWrap/>
            <w:vAlign w:val="bottom"/>
            <w:hideMark/>
          </w:tcPr>
          <w:p w14:paraId="1D3FC6F0" w14:textId="77777777" w:rsidR="00D05040" w:rsidRPr="00D05040" w:rsidRDefault="00D05040" w:rsidP="00D05040">
            <w:r w:rsidRPr="00D05040">
              <w:t>P2008</w:t>
            </w:r>
          </w:p>
        </w:tc>
        <w:tc>
          <w:tcPr>
            <w:tcW w:w="3330" w:type="dxa"/>
            <w:vAlign w:val="bottom"/>
            <w:hideMark/>
          </w:tcPr>
          <w:p w14:paraId="32BFAA7F" w14:textId="77777777" w:rsidR="00D05040" w:rsidRPr="00D05040" w:rsidRDefault="00D05040" w:rsidP="00D05040">
            <w:r w:rsidRPr="00D05040">
              <w:t>Copper</w:t>
            </w:r>
          </w:p>
        </w:tc>
        <w:tc>
          <w:tcPr>
            <w:tcW w:w="1080" w:type="dxa"/>
            <w:noWrap/>
            <w:vAlign w:val="center"/>
            <w:hideMark/>
          </w:tcPr>
          <w:p w14:paraId="7DFCA4A6" w14:textId="77777777" w:rsidR="00D05040" w:rsidRPr="00D05040" w:rsidRDefault="00D05040" w:rsidP="005E70F5">
            <w:pPr>
              <w:jc w:val="right"/>
            </w:pPr>
            <w:r w:rsidRPr="00D05040">
              <w:t>1969</w:t>
            </w:r>
          </w:p>
        </w:tc>
        <w:tc>
          <w:tcPr>
            <w:tcW w:w="928" w:type="dxa"/>
            <w:noWrap/>
            <w:vAlign w:val="center"/>
            <w:hideMark/>
          </w:tcPr>
          <w:p w14:paraId="60455E54" w14:textId="77777777" w:rsidR="00D05040" w:rsidRPr="00D05040" w:rsidRDefault="00D05040" w:rsidP="005E70F5">
            <w:pPr>
              <w:jc w:val="right"/>
            </w:pPr>
            <w:r w:rsidRPr="00D05040">
              <w:t>96</w:t>
            </w:r>
          </w:p>
        </w:tc>
        <w:tc>
          <w:tcPr>
            <w:tcW w:w="1042" w:type="dxa"/>
            <w:noWrap/>
            <w:vAlign w:val="center"/>
            <w:hideMark/>
          </w:tcPr>
          <w:p w14:paraId="60409741" w14:textId="77777777" w:rsidR="00D05040" w:rsidRPr="00D05040" w:rsidRDefault="00D05040" w:rsidP="005E70F5">
            <w:pPr>
              <w:jc w:val="right"/>
            </w:pPr>
            <w:r w:rsidRPr="00D05040">
              <w:t>4.9%</w:t>
            </w:r>
          </w:p>
        </w:tc>
        <w:tc>
          <w:tcPr>
            <w:tcW w:w="830" w:type="dxa"/>
            <w:shd w:val="clear" w:color="auto" w:fill="auto"/>
            <w:noWrap/>
            <w:vAlign w:val="center"/>
            <w:hideMark/>
          </w:tcPr>
          <w:p w14:paraId="28F7712E" w14:textId="77777777" w:rsidR="00D05040" w:rsidRPr="00D05040" w:rsidRDefault="00D05040" w:rsidP="005E70F5">
            <w:pPr>
              <w:jc w:val="right"/>
            </w:pPr>
            <w:r w:rsidRPr="00D05040">
              <w:t>1873</w:t>
            </w:r>
          </w:p>
        </w:tc>
        <w:tc>
          <w:tcPr>
            <w:tcW w:w="941" w:type="dxa"/>
            <w:shd w:val="clear" w:color="auto" w:fill="auto"/>
            <w:noWrap/>
            <w:vAlign w:val="center"/>
            <w:hideMark/>
          </w:tcPr>
          <w:p w14:paraId="37BDC003" w14:textId="77777777" w:rsidR="00D05040" w:rsidRPr="00D05040" w:rsidRDefault="00D05040" w:rsidP="005E70F5">
            <w:pPr>
              <w:jc w:val="right"/>
            </w:pPr>
            <w:r w:rsidRPr="00D05040">
              <w:t>95.1%</w:t>
            </w:r>
          </w:p>
        </w:tc>
      </w:tr>
      <w:tr w:rsidR="00D05040" w:rsidRPr="00D05040" w14:paraId="6582D858" w14:textId="77777777" w:rsidTr="005E70F5">
        <w:trPr>
          <w:cantSplit/>
          <w:jc w:val="center"/>
        </w:trPr>
        <w:tc>
          <w:tcPr>
            <w:tcW w:w="892" w:type="dxa"/>
            <w:noWrap/>
            <w:vAlign w:val="bottom"/>
            <w:hideMark/>
          </w:tcPr>
          <w:p w14:paraId="01F7C46C" w14:textId="77777777" w:rsidR="00D05040" w:rsidRPr="00D05040" w:rsidRDefault="00D05040" w:rsidP="00D05040">
            <w:r w:rsidRPr="00D05040">
              <w:t>Met</w:t>
            </w:r>
          </w:p>
        </w:tc>
        <w:tc>
          <w:tcPr>
            <w:tcW w:w="796" w:type="dxa"/>
            <w:noWrap/>
            <w:vAlign w:val="bottom"/>
            <w:hideMark/>
          </w:tcPr>
          <w:p w14:paraId="19371E21" w14:textId="77777777" w:rsidR="00D05040" w:rsidRPr="00D05040" w:rsidRDefault="00D05040" w:rsidP="00D05040">
            <w:r w:rsidRPr="00D05040">
              <w:t>P</w:t>
            </w:r>
          </w:p>
        </w:tc>
        <w:tc>
          <w:tcPr>
            <w:tcW w:w="1097" w:type="dxa"/>
            <w:noWrap/>
            <w:vAlign w:val="bottom"/>
            <w:hideMark/>
          </w:tcPr>
          <w:p w14:paraId="728BA8FC" w14:textId="77777777" w:rsidR="00D05040" w:rsidRPr="00D05040" w:rsidRDefault="00D05040" w:rsidP="00D05040">
            <w:r w:rsidRPr="00D05040">
              <w:t>P2009</w:t>
            </w:r>
          </w:p>
        </w:tc>
        <w:tc>
          <w:tcPr>
            <w:tcW w:w="3330" w:type="dxa"/>
            <w:vAlign w:val="bottom"/>
            <w:hideMark/>
          </w:tcPr>
          <w:p w14:paraId="72DEC9F3" w14:textId="77777777" w:rsidR="00D05040" w:rsidRPr="00D05040" w:rsidRDefault="00D05040" w:rsidP="00D05040">
            <w:r w:rsidRPr="00D05040">
              <w:t>Iron</w:t>
            </w:r>
          </w:p>
        </w:tc>
        <w:tc>
          <w:tcPr>
            <w:tcW w:w="1080" w:type="dxa"/>
            <w:noWrap/>
            <w:vAlign w:val="center"/>
            <w:hideMark/>
          </w:tcPr>
          <w:p w14:paraId="67F65999" w14:textId="77777777" w:rsidR="00D05040" w:rsidRPr="00D05040" w:rsidRDefault="00D05040" w:rsidP="005E70F5">
            <w:pPr>
              <w:jc w:val="right"/>
            </w:pPr>
            <w:r w:rsidRPr="00D05040">
              <w:t>9</w:t>
            </w:r>
          </w:p>
        </w:tc>
        <w:tc>
          <w:tcPr>
            <w:tcW w:w="928" w:type="dxa"/>
            <w:noWrap/>
            <w:vAlign w:val="center"/>
            <w:hideMark/>
          </w:tcPr>
          <w:p w14:paraId="70D83931" w14:textId="77777777" w:rsidR="00D05040" w:rsidRPr="00D05040" w:rsidRDefault="00D05040" w:rsidP="005E70F5">
            <w:pPr>
              <w:jc w:val="right"/>
            </w:pPr>
            <w:r w:rsidRPr="00D05040">
              <w:t>8</w:t>
            </w:r>
          </w:p>
        </w:tc>
        <w:tc>
          <w:tcPr>
            <w:tcW w:w="1042" w:type="dxa"/>
            <w:noWrap/>
            <w:vAlign w:val="center"/>
            <w:hideMark/>
          </w:tcPr>
          <w:p w14:paraId="3216FB3F" w14:textId="77777777" w:rsidR="00D05040" w:rsidRPr="00D05040" w:rsidRDefault="00D05040" w:rsidP="005E70F5">
            <w:pPr>
              <w:jc w:val="right"/>
            </w:pPr>
            <w:r w:rsidRPr="00D05040">
              <w:t>88.9%</w:t>
            </w:r>
          </w:p>
        </w:tc>
        <w:tc>
          <w:tcPr>
            <w:tcW w:w="830" w:type="dxa"/>
            <w:shd w:val="clear" w:color="auto" w:fill="auto"/>
            <w:noWrap/>
            <w:vAlign w:val="center"/>
            <w:hideMark/>
          </w:tcPr>
          <w:p w14:paraId="36B16FD6" w14:textId="77777777" w:rsidR="00D05040" w:rsidRPr="00D05040" w:rsidRDefault="00D05040" w:rsidP="005E70F5">
            <w:pPr>
              <w:jc w:val="right"/>
            </w:pPr>
            <w:r w:rsidRPr="00D05040">
              <w:t>1</w:t>
            </w:r>
          </w:p>
        </w:tc>
        <w:tc>
          <w:tcPr>
            <w:tcW w:w="941" w:type="dxa"/>
            <w:shd w:val="clear" w:color="auto" w:fill="auto"/>
            <w:noWrap/>
            <w:vAlign w:val="center"/>
            <w:hideMark/>
          </w:tcPr>
          <w:p w14:paraId="501C3750" w14:textId="77777777" w:rsidR="00D05040" w:rsidRPr="00D05040" w:rsidRDefault="00D05040" w:rsidP="005E70F5">
            <w:pPr>
              <w:jc w:val="right"/>
            </w:pPr>
            <w:r w:rsidRPr="00D05040">
              <w:t>11.1%</w:t>
            </w:r>
          </w:p>
        </w:tc>
      </w:tr>
      <w:tr w:rsidR="00D05040" w:rsidRPr="00D05040" w14:paraId="6257D104" w14:textId="77777777" w:rsidTr="005E70F5">
        <w:trPr>
          <w:cantSplit/>
          <w:jc w:val="center"/>
        </w:trPr>
        <w:tc>
          <w:tcPr>
            <w:tcW w:w="892" w:type="dxa"/>
            <w:noWrap/>
            <w:vAlign w:val="bottom"/>
            <w:hideMark/>
          </w:tcPr>
          <w:p w14:paraId="67B29177" w14:textId="77777777" w:rsidR="00D05040" w:rsidRPr="00D05040" w:rsidRDefault="00D05040" w:rsidP="00D05040">
            <w:r w:rsidRPr="00D05040">
              <w:t>Met</w:t>
            </w:r>
          </w:p>
        </w:tc>
        <w:tc>
          <w:tcPr>
            <w:tcW w:w="796" w:type="dxa"/>
            <w:noWrap/>
            <w:vAlign w:val="bottom"/>
            <w:hideMark/>
          </w:tcPr>
          <w:p w14:paraId="488378D7" w14:textId="77777777" w:rsidR="00D05040" w:rsidRPr="00D05040" w:rsidRDefault="00D05040" w:rsidP="00D05040">
            <w:r w:rsidRPr="00D05040">
              <w:t>P</w:t>
            </w:r>
          </w:p>
        </w:tc>
        <w:tc>
          <w:tcPr>
            <w:tcW w:w="1097" w:type="dxa"/>
            <w:noWrap/>
            <w:vAlign w:val="bottom"/>
            <w:hideMark/>
          </w:tcPr>
          <w:p w14:paraId="76BFBE8C" w14:textId="77777777" w:rsidR="00D05040" w:rsidRPr="00D05040" w:rsidRDefault="00D05040" w:rsidP="00D05040">
            <w:r w:rsidRPr="00D05040">
              <w:t>P2010</w:t>
            </w:r>
          </w:p>
        </w:tc>
        <w:tc>
          <w:tcPr>
            <w:tcW w:w="3330" w:type="dxa"/>
            <w:vAlign w:val="bottom"/>
            <w:hideMark/>
          </w:tcPr>
          <w:p w14:paraId="34FDF706" w14:textId="77777777" w:rsidR="00D05040" w:rsidRPr="00D05040" w:rsidRDefault="00D05040" w:rsidP="00D05040">
            <w:r w:rsidRPr="00D05040">
              <w:t>Lead</w:t>
            </w:r>
          </w:p>
        </w:tc>
        <w:tc>
          <w:tcPr>
            <w:tcW w:w="1080" w:type="dxa"/>
            <w:noWrap/>
            <w:vAlign w:val="center"/>
            <w:hideMark/>
          </w:tcPr>
          <w:p w14:paraId="0DFA65E4" w14:textId="77777777" w:rsidR="00D05040" w:rsidRPr="00D05040" w:rsidRDefault="00D05040" w:rsidP="005E70F5">
            <w:pPr>
              <w:jc w:val="right"/>
            </w:pPr>
            <w:r w:rsidRPr="00D05040">
              <w:t>1958</w:t>
            </w:r>
          </w:p>
        </w:tc>
        <w:tc>
          <w:tcPr>
            <w:tcW w:w="928" w:type="dxa"/>
            <w:noWrap/>
            <w:vAlign w:val="center"/>
            <w:hideMark/>
          </w:tcPr>
          <w:p w14:paraId="5A23A4F5" w14:textId="77777777" w:rsidR="00D05040" w:rsidRPr="00D05040" w:rsidRDefault="00D05040" w:rsidP="005E70F5">
            <w:pPr>
              <w:jc w:val="right"/>
            </w:pPr>
            <w:r w:rsidRPr="00D05040">
              <w:t>94</w:t>
            </w:r>
          </w:p>
        </w:tc>
        <w:tc>
          <w:tcPr>
            <w:tcW w:w="1042" w:type="dxa"/>
            <w:noWrap/>
            <w:vAlign w:val="center"/>
            <w:hideMark/>
          </w:tcPr>
          <w:p w14:paraId="247C2FA2" w14:textId="77777777" w:rsidR="00D05040" w:rsidRPr="00D05040" w:rsidRDefault="00D05040" w:rsidP="005E70F5">
            <w:pPr>
              <w:jc w:val="right"/>
            </w:pPr>
            <w:r w:rsidRPr="00D05040">
              <w:t>4.8%</w:t>
            </w:r>
          </w:p>
        </w:tc>
        <w:tc>
          <w:tcPr>
            <w:tcW w:w="830" w:type="dxa"/>
            <w:shd w:val="clear" w:color="auto" w:fill="auto"/>
            <w:noWrap/>
            <w:vAlign w:val="center"/>
            <w:hideMark/>
          </w:tcPr>
          <w:p w14:paraId="4B3C3184" w14:textId="77777777" w:rsidR="00D05040" w:rsidRPr="00D05040" w:rsidRDefault="00D05040" w:rsidP="005E70F5">
            <w:pPr>
              <w:jc w:val="right"/>
            </w:pPr>
            <w:r w:rsidRPr="00D05040">
              <w:t>1864</w:t>
            </w:r>
          </w:p>
        </w:tc>
        <w:tc>
          <w:tcPr>
            <w:tcW w:w="941" w:type="dxa"/>
            <w:shd w:val="clear" w:color="auto" w:fill="auto"/>
            <w:noWrap/>
            <w:vAlign w:val="center"/>
            <w:hideMark/>
          </w:tcPr>
          <w:p w14:paraId="5F4482B9" w14:textId="77777777" w:rsidR="00D05040" w:rsidRPr="00D05040" w:rsidRDefault="00D05040" w:rsidP="005E70F5">
            <w:pPr>
              <w:jc w:val="right"/>
            </w:pPr>
            <w:r w:rsidRPr="00D05040">
              <w:t>95.2%</w:t>
            </w:r>
          </w:p>
        </w:tc>
      </w:tr>
      <w:tr w:rsidR="00D05040" w:rsidRPr="00D05040" w14:paraId="761F0D3D" w14:textId="77777777" w:rsidTr="005E70F5">
        <w:trPr>
          <w:cantSplit/>
          <w:jc w:val="center"/>
        </w:trPr>
        <w:tc>
          <w:tcPr>
            <w:tcW w:w="892" w:type="dxa"/>
            <w:noWrap/>
            <w:vAlign w:val="bottom"/>
            <w:hideMark/>
          </w:tcPr>
          <w:p w14:paraId="5DFA702D" w14:textId="77777777" w:rsidR="00D05040" w:rsidRPr="00D05040" w:rsidRDefault="00D05040" w:rsidP="00D05040">
            <w:r w:rsidRPr="00D05040">
              <w:t>Met</w:t>
            </w:r>
          </w:p>
        </w:tc>
        <w:tc>
          <w:tcPr>
            <w:tcW w:w="796" w:type="dxa"/>
            <w:noWrap/>
            <w:vAlign w:val="bottom"/>
            <w:hideMark/>
          </w:tcPr>
          <w:p w14:paraId="6BAE5380" w14:textId="77777777" w:rsidR="00D05040" w:rsidRPr="00D05040" w:rsidRDefault="00D05040" w:rsidP="00D05040">
            <w:r w:rsidRPr="00D05040">
              <w:t>P</w:t>
            </w:r>
          </w:p>
        </w:tc>
        <w:tc>
          <w:tcPr>
            <w:tcW w:w="1097" w:type="dxa"/>
            <w:noWrap/>
            <w:vAlign w:val="bottom"/>
            <w:hideMark/>
          </w:tcPr>
          <w:p w14:paraId="19C63795" w14:textId="77777777" w:rsidR="00D05040" w:rsidRPr="00D05040" w:rsidRDefault="00D05040" w:rsidP="00D05040">
            <w:r w:rsidRPr="00D05040">
              <w:t>P2011</w:t>
            </w:r>
          </w:p>
        </w:tc>
        <w:tc>
          <w:tcPr>
            <w:tcW w:w="3330" w:type="dxa"/>
            <w:vAlign w:val="bottom"/>
            <w:hideMark/>
          </w:tcPr>
          <w:p w14:paraId="644F2020" w14:textId="77777777" w:rsidR="00D05040" w:rsidRPr="00D05040" w:rsidRDefault="00D05040" w:rsidP="00D05040">
            <w:r w:rsidRPr="00D05040">
              <w:t>Mercury</w:t>
            </w:r>
          </w:p>
        </w:tc>
        <w:tc>
          <w:tcPr>
            <w:tcW w:w="1080" w:type="dxa"/>
            <w:noWrap/>
            <w:vAlign w:val="center"/>
            <w:hideMark/>
          </w:tcPr>
          <w:p w14:paraId="4A905307" w14:textId="77777777" w:rsidR="00D05040" w:rsidRPr="00D05040" w:rsidRDefault="00D05040" w:rsidP="005E70F5">
            <w:pPr>
              <w:jc w:val="right"/>
            </w:pPr>
            <w:r w:rsidRPr="00D05040">
              <w:t>1956</w:t>
            </w:r>
          </w:p>
        </w:tc>
        <w:tc>
          <w:tcPr>
            <w:tcW w:w="928" w:type="dxa"/>
            <w:noWrap/>
            <w:vAlign w:val="center"/>
            <w:hideMark/>
          </w:tcPr>
          <w:p w14:paraId="1DCE007F" w14:textId="77777777" w:rsidR="00D05040" w:rsidRPr="00D05040" w:rsidRDefault="00D05040" w:rsidP="005E70F5">
            <w:pPr>
              <w:jc w:val="right"/>
            </w:pPr>
            <w:r w:rsidRPr="00D05040">
              <w:t>42</w:t>
            </w:r>
          </w:p>
        </w:tc>
        <w:tc>
          <w:tcPr>
            <w:tcW w:w="1042" w:type="dxa"/>
            <w:noWrap/>
            <w:vAlign w:val="center"/>
            <w:hideMark/>
          </w:tcPr>
          <w:p w14:paraId="02F5D086" w14:textId="77777777" w:rsidR="00D05040" w:rsidRPr="00D05040" w:rsidRDefault="00D05040" w:rsidP="005E70F5">
            <w:pPr>
              <w:jc w:val="right"/>
            </w:pPr>
            <w:r w:rsidRPr="00D05040">
              <w:t>2.2%</w:t>
            </w:r>
          </w:p>
        </w:tc>
        <w:tc>
          <w:tcPr>
            <w:tcW w:w="830" w:type="dxa"/>
            <w:shd w:val="clear" w:color="auto" w:fill="auto"/>
            <w:noWrap/>
            <w:vAlign w:val="center"/>
            <w:hideMark/>
          </w:tcPr>
          <w:p w14:paraId="2B4D43A0" w14:textId="77777777" w:rsidR="00D05040" w:rsidRPr="00D05040" w:rsidRDefault="00D05040" w:rsidP="005E70F5">
            <w:pPr>
              <w:jc w:val="right"/>
            </w:pPr>
            <w:r w:rsidRPr="00D05040">
              <w:t>1914</w:t>
            </w:r>
          </w:p>
        </w:tc>
        <w:tc>
          <w:tcPr>
            <w:tcW w:w="941" w:type="dxa"/>
            <w:shd w:val="clear" w:color="auto" w:fill="auto"/>
            <w:noWrap/>
            <w:vAlign w:val="center"/>
            <w:hideMark/>
          </w:tcPr>
          <w:p w14:paraId="4E282BA4" w14:textId="77777777" w:rsidR="00D05040" w:rsidRPr="00D05040" w:rsidRDefault="00D05040" w:rsidP="005E70F5">
            <w:pPr>
              <w:jc w:val="right"/>
            </w:pPr>
            <w:r w:rsidRPr="00D05040">
              <w:t>97.9%</w:t>
            </w:r>
          </w:p>
        </w:tc>
      </w:tr>
      <w:tr w:rsidR="00D05040" w:rsidRPr="00D05040" w14:paraId="6C458C75" w14:textId="77777777" w:rsidTr="005E70F5">
        <w:trPr>
          <w:cantSplit/>
          <w:jc w:val="center"/>
        </w:trPr>
        <w:tc>
          <w:tcPr>
            <w:tcW w:w="892" w:type="dxa"/>
            <w:noWrap/>
            <w:vAlign w:val="bottom"/>
            <w:hideMark/>
          </w:tcPr>
          <w:p w14:paraId="204BD51F" w14:textId="77777777" w:rsidR="00D05040" w:rsidRPr="00D05040" w:rsidRDefault="00D05040" w:rsidP="00D05040">
            <w:r w:rsidRPr="00D05040">
              <w:t>Met</w:t>
            </w:r>
          </w:p>
        </w:tc>
        <w:tc>
          <w:tcPr>
            <w:tcW w:w="796" w:type="dxa"/>
            <w:noWrap/>
            <w:vAlign w:val="bottom"/>
            <w:hideMark/>
          </w:tcPr>
          <w:p w14:paraId="183BD8C3" w14:textId="77777777" w:rsidR="00D05040" w:rsidRPr="00D05040" w:rsidRDefault="00D05040" w:rsidP="00D05040">
            <w:r w:rsidRPr="00D05040">
              <w:t>P</w:t>
            </w:r>
          </w:p>
        </w:tc>
        <w:tc>
          <w:tcPr>
            <w:tcW w:w="1097" w:type="dxa"/>
            <w:noWrap/>
            <w:vAlign w:val="bottom"/>
            <w:hideMark/>
          </w:tcPr>
          <w:p w14:paraId="4AF763CA" w14:textId="77777777" w:rsidR="00D05040" w:rsidRPr="00D05040" w:rsidRDefault="00D05040" w:rsidP="00D05040">
            <w:r w:rsidRPr="00D05040">
              <w:t>P2012</w:t>
            </w:r>
          </w:p>
        </w:tc>
        <w:tc>
          <w:tcPr>
            <w:tcW w:w="3330" w:type="dxa"/>
            <w:vAlign w:val="bottom"/>
            <w:hideMark/>
          </w:tcPr>
          <w:p w14:paraId="0FBC2A02" w14:textId="77777777" w:rsidR="00D05040" w:rsidRPr="00D05040" w:rsidRDefault="00D05040" w:rsidP="00D05040">
            <w:r w:rsidRPr="00D05040">
              <w:t>Nickel</w:t>
            </w:r>
          </w:p>
        </w:tc>
        <w:tc>
          <w:tcPr>
            <w:tcW w:w="1080" w:type="dxa"/>
            <w:noWrap/>
            <w:vAlign w:val="center"/>
            <w:hideMark/>
          </w:tcPr>
          <w:p w14:paraId="40A4383D" w14:textId="77777777" w:rsidR="00D05040" w:rsidRPr="00D05040" w:rsidRDefault="00D05040" w:rsidP="005E70F5">
            <w:pPr>
              <w:jc w:val="right"/>
            </w:pPr>
            <w:r w:rsidRPr="00D05040">
              <w:t>1958</w:t>
            </w:r>
          </w:p>
        </w:tc>
        <w:tc>
          <w:tcPr>
            <w:tcW w:w="928" w:type="dxa"/>
            <w:noWrap/>
            <w:vAlign w:val="center"/>
            <w:hideMark/>
          </w:tcPr>
          <w:p w14:paraId="770E47C3" w14:textId="77777777" w:rsidR="00D05040" w:rsidRPr="00D05040" w:rsidRDefault="00D05040" w:rsidP="005E70F5">
            <w:pPr>
              <w:jc w:val="right"/>
            </w:pPr>
            <w:r w:rsidRPr="00D05040">
              <w:t>38</w:t>
            </w:r>
          </w:p>
        </w:tc>
        <w:tc>
          <w:tcPr>
            <w:tcW w:w="1042" w:type="dxa"/>
            <w:noWrap/>
            <w:vAlign w:val="center"/>
            <w:hideMark/>
          </w:tcPr>
          <w:p w14:paraId="79E3E83E" w14:textId="77777777" w:rsidR="00D05040" w:rsidRPr="00D05040" w:rsidRDefault="00D05040" w:rsidP="005E70F5">
            <w:pPr>
              <w:jc w:val="right"/>
            </w:pPr>
            <w:r w:rsidRPr="00D05040">
              <w:t>1.9%</w:t>
            </w:r>
          </w:p>
        </w:tc>
        <w:tc>
          <w:tcPr>
            <w:tcW w:w="830" w:type="dxa"/>
            <w:shd w:val="clear" w:color="auto" w:fill="auto"/>
            <w:noWrap/>
            <w:vAlign w:val="center"/>
            <w:hideMark/>
          </w:tcPr>
          <w:p w14:paraId="37517BA6" w14:textId="77777777" w:rsidR="00D05040" w:rsidRPr="00D05040" w:rsidRDefault="00D05040" w:rsidP="005E70F5">
            <w:pPr>
              <w:jc w:val="right"/>
            </w:pPr>
            <w:r w:rsidRPr="00D05040">
              <w:t>1920</w:t>
            </w:r>
          </w:p>
        </w:tc>
        <w:tc>
          <w:tcPr>
            <w:tcW w:w="941" w:type="dxa"/>
            <w:shd w:val="clear" w:color="auto" w:fill="auto"/>
            <w:noWrap/>
            <w:vAlign w:val="center"/>
            <w:hideMark/>
          </w:tcPr>
          <w:p w14:paraId="4C016326" w14:textId="77777777" w:rsidR="00D05040" w:rsidRPr="00D05040" w:rsidRDefault="00D05040" w:rsidP="005E70F5">
            <w:pPr>
              <w:jc w:val="right"/>
            </w:pPr>
            <w:r w:rsidRPr="00D05040">
              <w:t>98.1%</w:t>
            </w:r>
          </w:p>
        </w:tc>
      </w:tr>
      <w:tr w:rsidR="00D05040" w:rsidRPr="00D05040" w14:paraId="7A059FD9" w14:textId="77777777" w:rsidTr="005E70F5">
        <w:trPr>
          <w:cantSplit/>
          <w:jc w:val="center"/>
        </w:trPr>
        <w:tc>
          <w:tcPr>
            <w:tcW w:w="892" w:type="dxa"/>
            <w:noWrap/>
            <w:vAlign w:val="bottom"/>
            <w:hideMark/>
          </w:tcPr>
          <w:p w14:paraId="432A54AC" w14:textId="77777777" w:rsidR="00D05040" w:rsidRPr="00D05040" w:rsidRDefault="00D05040" w:rsidP="00D05040">
            <w:r w:rsidRPr="00D05040">
              <w:t>Met</w:t>
            </w:r>
          </w:p>
        </w:tc>
        <w:tc>
          <w:tcPr>
            <w:tcW w:w="796" w:type="dxa"/>
            <w:noWrap/>
            <w:vAlign w:val="bottom"/>
            <w:hideMark/>
          </w:tcPr>
          <w:p w14:paraId="49FF212D" w14:textId="77777777" w:rsidR="00D05040" w:rsidRPr="00D05040" w:rsidRDefault="00D05040" w:rsidP="00D05040">
            <w:r w:rsidRPr="00D05040">
              <w:t>P</w:t>
            </w:r>
          </w:p>
        </w:tc>
        <w:tc>
          <w:tcPr>
            <w:tcW w:w="1097" w:type="dxa"/>
            <w:noWrap/>
            <w:vAlign w:val="bottom"/>
            <w:hideMark/>
          </w:tcPr>
          <w:p w14:paraId="5BA89B41" w14:textId="77777777" w:rsidR="00D05040" w:rsidRPr="00D05040" w:rsidRDefault="00D05040" w:rsidP="00D05040">
            <w:r w:rsidRPr="00D05040">
              <w:t>P2013</w:t>
            </w:r>
          </w:p>
        </w:tc>
        <w:tc>
          <w:tcPr>
            <w:tcW w:w="3330" w:type="dxa"/>
            <w:vAlign w:val="bottom"/>
            <w:hideMark/>
          </w:tcPr>
          <w:p w14:paraId="6E58F9A2" w14:textId="77777777" w:rsidR="00D05040" w:rsidRPr="00D05040" w:rsidRDefault="00D05040" w:rsidP="00D05040">
            <w:r w:rsidRPr="00D05040">
              <w:t>Selenium</w:t>
            </w:r>
          </w:p>
        </w:tc>
        <w:tc>
          <w:tcPr>
            <w:tcW w:w="1080" w:type="dxa"/>
            <w:noWrap/>
            <w:vAlign w:val="center"/>
            <w:hideMark/>
          </w:tcPr>
          <w:p w14:paraId="666DA0B4" w14:textId="77777777" w:rsidR="00D05040" w:rsidRPr="00D05040" w:rsidRDefault="00D05040" w:rsidP="005E70F5">
            <w:pPr>
              <w:jc w:val="right"/>
            </w:pPr>
            <w:r w:rsidRPr="00D05040">
              <w:t>241</w:t>
            </w:r>
          </w:p>
        </w:tc>
        <w:tc>
          <w:tcPr>
            <w:tcW w:w="928" w:type="dxa"/>
            <w:noWrap/>
            <w:vAlign w:val="center"/>
            <w:hideMark/>
          </w:tcPr>
          <w:p w14:paraId="16BB061D" w14:textId="77777777" w:rsidR="00D05040" w:rsidRPr="00D05040" w:rsidRDefault="00D05040" w:rsidP="005E70F5">
            <w:pPr>
              <w:jc w:val="right"/>
            </w:pPr>
            <w:r w:rsidRPr="00D05040">
              <w:t>4</w:t>
            </w:r>
          </w:p>
        </w:tc>
        <w:tc>
          <w:tcPr>
            <w:tcW w:w="1042" w:type="dxa"/>
            <w:noWrap/>
            <w:vAlign w:val="center"/>
            <w:hideMark/>
          </w:tcPr>
          <w:p w14:paraId="1FE64F85" w14:textId="77777777" w:rsidR="00D05040" w:rsidRPr="00D05040" w:rsidRDefault="00D05040" w:rsidP="005E70F5">
            <w:pPr>
              <w:jc w:val="right"/>
            </w:pPr>
            <w:r w:rsidRPr="00D05040">
              <w:t>1.7%</w:t>
            </w:r>
          </w:p>
        </w:tc>
        <w:tc>
          <w:tcPr>
            <w:tcW w:w="830" w:type="dxa"/>
            <w:shd w:val="clear" w:color="auto" w:fill="auto"/>
            <w:noWrap/>
            <w:vAlign w:val="center"/>
            <w:hideMark/>
          </w:tcPr>
          <w:p w14:paraId="618551A5" w14:textId="77777777" w:rsidR="00D05040" w:rsidRPr="00D05040" w:rsidRDefault="00D05040" w:rsidP="005E70F5">
            <w:pPr>
              <w:jc w:val="right"/>
            </w:pPr>
            <w:r w:rsidRPr="00D05040">
              <w:t>237</w:t>
            </w:r>
          </w:p>
        </w:tc>
        <w:tc>
          <w:tcPr>
            <w:tcW w:w="941" w:type="dxa"/>
            <w:shd w:val="clear" w:color="auto" w:fill="auto"/>
            <w:noWrap/>
            <w:vAlign w:val="center"/>
            <w:hideMark/>
          </w:tcPr>
          <w:p w14:paraId="529A06D9" w14:textId="77777777" w:rsidR="00D05040" w:rsidRPr="00D05040" w:rsidRDefault="00D05040" w:rsidP="005E70F5">
            <w:pPr>
              <w:jc w:val="right"/>
            </w:pPr>
            <w:r w:rsidRPr="00D05040">
              <w:t>98.3%</w:t>
            </w:r>
          </w:p>
        </w:tc>
      </w:tr>
      <w:tr w:rsidR="00D05040" w:rsidRPr="00D05040" w14:paraId="0BA40E8E" w14:textId="77777777" w:rsidTr="005E70F5">
        <w:trPr>
          <w:cantSplit/>
          <w:jc w:val="center"/>
        </w:trPr>
        <w:tc>
          <w:tcPr>
            <w:tcW w:w="892" w:type="dxa"/>
            <w:noWrap/>
            <w:vAlign w:val="bottom"/>
            <w:hideMark/>
          </w:tcPr>
          <w:p w14:paraId="44D2530D" w14:textId="77777777" w:rsidR="00D05040" w:rsidRPr="00D05040" w:rsidRDefault="00D05040" w:rsidP="00D05040">
            <w:r w:rsidRPr="00D05040">
              <w:t>Met</w:t>
            </w:r>
          </w:p>
        </w:tc>
        <w:tc>
          <w:tcPr>
            <w:tcW w:w="796" w:type="dxa"/>
            <w:noWrap/>
            <w:vAlign w:val="bottom"/>
            <w:hideMark/>
          </w:tcPr>
          <w:p w14:paraId="53C8E014" w14:textId="77777777" w:rsidR="00D05040" w:rsidRPr="00D05040" w:rsidRDefault="00D05040" w:rsidP="00D05040">
            <w:r w:rsidRPr="00D05040">
              <w:t>P</w:t>
            </w:r>
          </w:p>
        </w:tc>
        <w:tc>
          <w:tcPr>
            <w:tcW w:w="1097" w:type="dxa"/>
            <w:noWrap/>
            <w:vAlign w:val="bottom"/>
            <w:hideMark/>
          </w:tcPr>
          <w:p w14:paraId="5C494E9C" w14:textId="77777777" w:rsidR="00D05040" w:rsidRPr="00D05040" w:rsidRDefault="00D05040" w:rsidP="00D05040">
            <w:r w:rsidRPr="00D05040">
              <w:t>P2014</w:t>
            </w:r>
          </w:p>
        </w:tc>
        <w:tc>
          <w:tcPr>
            <w:tcW w:w="3330" w:type="dxa"/>
            <w:vAlign w:val="bottom"/>
            <w:hideMark/>
          </w:tcPr>
          <w:p w14:paraId="03598D5E" w14:textId="77777777" w:rsidR="00D05040" w:rsidRPr="00D05040" w:rsidRDefault="00D05040" w:rsidP="00D05040">
            <w:r w:rsidRPr="00D05040">
              <w:t>Silver</w:t>
            </w:r>
          </w:p>
        </w:tc>
        <w:tc>
          <w:tcPr>
            <w:tcW w:w="1080" w:type="dxa"/>
            <w:noWrap/>
            <w:vAlign w:val="center"/>
            <w:hideMark/>
          </w:tcPr>
          <w:p w14:paraId="1D9108B2" w14:textId="77777777" w:rsidR="00D05040" w:rsidRPr="00D05040" w:rsidRDefault="00D05040" w:rsidP="005E70F5">
            <w:pPr>
              <w:jc w:val="right"/>
            </w:pPr>
            <w:r w:rsidRPr="00D05040">
              <w:t>241</w:t>
            </w:r>
          </w:p>
        </w:tc>
        <w:tc>
          <w:tcPr>
            <w:tcW w:w="928" w:type="dxa"/>
            <w:noWrap/>
            <w:vAlign w:val="center"/>
            <w:hideMark/>
          </w:tcPr>
          <w:p w14:paraId="60075B52" w14:textId="77777777" w:rsidR="00D05040" w:rsidRPr="00D05040" w:rsidRDefault="00D05040" w:rsidP="005E70F5">
            <w:pPr>
              <w:jc w:val="right"/>
            </w:pPr>
            <w:r w:rsidRPr="00D05040">
              <w:t>0</w:t>
            </w:r>
          </w:p>
        </w:tc>
        <w:tc>
          <w:tcPr>
            <w:tcW w:w="1042" w:type="dxa"/>
            <w:noWrap/>
            <w:vAlign w:val="center"/>
            <w:hideMark/>
          </w:tcPr>
          <w:p w14:paraId="15473DA5" w14:textId="77777777" w:rsidR="00D05040" w:rsidRPr="00D05040" w:rsidRDefault="00D05040" w:rsidP="005E70F5">
            <w:pPr>
              <w:jc w:val="right"/>
            </w:pPr>
            <w:r w:rsidRPr="00D05040">
              <w:t>0.0%</w:t>
            </w:r>
          </w:p>
        </w:tc>
        <w:tc>
          <w:tcPr>
            <w:tcW w:w="830" w:type="dxa"/>
            <w:shd w:val="clear" w:color="auto" w:fill="auto"/>
            <w:noWrap/>
            <w:vAlign w:val="center"/>
            <w:hideMark/>
          </w:tcPr>
          <w:p w14:paraId="6914A926" w14:textId="77777777" w:rsidR="00D05040" w:rsidRPr="00D05040" w:rsidRDefault="00D05040" w:rsidP="005E70F5">
            <w:pPr>
              <w:jc w:val="right"/>
            </w:pPr>
            <w:r w:rsidRPr="00D05040">
              <w:t>241</w:t>
            </w:r>
          </w:p>
        </w:tc>
        <w:tc>
          <w:tcPr>
            <w:tcW w:w="941" w:type="dxa"/>
            <w:shd w:val="clear" w:color="auto" w:fill="auto"/>
            <w:noWrap/>
            <w:vAlign w:val="center"/>
            <w:hideMark/>
          </w:tcPr>
          <w:p w14:paraId="58A9F836" w14:textId="77777777" w:rsidR="00D05040" w:rsidRPr="00D05040" w:rsidRDefault="00D05040" w:rsidP="005E70F5">
            <w:pPr>
              <w:jc w:val="right"/>
            </w:pPr>
            <w:r w:rsidRPr="00D05040">
              <w:t>100.0%</w:t>
            </w:r>
          </w:p>
        </w:tc>
      </w:tr>
      <w:tr w:rsidR="00D05040" w:rsidRPr="00D05040" w14:paraId="73939955" w14:textId="77777777" w:rsidTr="005E70F5">
        <w:trPr>
          <w:cantSplit/>
          <w:jc w:val="center"/>
        </w:trPr>
        <w:tc>
          <w:tcPr>
            <w:tcW w:w="892" w:type="dxa"/>
            <w:noWrap/>
            <w:vAlign w:val="bottom"/>
            <w:hideMark/>
          </w:tcPr>
          <w:p w14:paraId="2FCF1662" w14:textId="77777777" w:rsidR="00D05040" w:rsidRPr="00D05040" w:rsidRDefault="00D05040" w:rsidP="00D05040">
            <w:r w:rsidRPr="00D05040">
              <w:t>Met</w:t>
            </w:r>
          </w:p>
        </w:tc>
        <w:tc>
          <w:tcPr>
            <w:tcW w:w="796" w:type="dxa"/>
            <w:noWrap/>
            <w:vAlign w:val="bottom"/>
            <w:hideMark/>
          </w:tcPr>
          <w:p w14:paraId="369A7B4E" w14:textId="77777777" w:rsidR="00D05040" w:rsidRPr="00D05040" w:rsidRDefault="00D05040" w:rsidP="00D05040">
            <w:r w:rsidRPr="00D05040">
              <w:t>P</w:t>
            </w:r>
          </w:p>
        </w:tc>
        <w:tc>
          <w:tcPr>
            <w:tcW w:w="1097" w:type="dxa"/>
            <w:noWrap/>
            <w:vAlign w:val="bottom"/>
            <w:hideMark/>
          </w:tcPr>
          <w:p w14:paraId="5F7920AC" w14:textId="77777777" w:rsidR="00D05040" w:rsidRPr="00D05040" w:rsidRDefault="00D05040" w:rsidP="00D05040">
            <w:r w:rsidRPr="00D05040">
              <w:t>P2015</w:t>
            </w:r>
          </w:p>
        </w:tc>
        <w:tc>
          <w:tcPr>
            <w:tcW w:w="3330" w:type="dxa"/>
            <w:vAlign w:val="bottom"/>
            <w:hideMark/>
          </w:tcPr>
          <w:p w14:paraId="44E74F4F" w14:textId="77777777" w:rsidR="00D05040" w:rsidRPr="00D05040" w:rsidRDefault="00D05040" w:rsidP="00D05040">
            <w:r w:rsidRPr="00D05040">
              <w:t>Thallium</w:t>
            </w:r>
          </w:p>
        </w:tc>
        <w:tc>
          <w:tcPr>
            <w:tcW w:w="1080" w:type="dxa"/>
            <w:noWrap/>
            <w:vAlign w:val="center"/>
            <w:hideMark/>
          </w:tcPr>
          <w:p w14:paraId="78DA67F5" w14:textId="77777777" w:rsidR="00D05040" w:rsidRPr="00D05040" w:rsidRDefault="00D05040" w:rsidP="005E70F5">
            <w:pPr>
              <w:jc w:val="right"/>
            </w:pPr>
            <w:r w:rsidRPr="00D05040">
              <w:t>241</w:t>
            </w:r>
          </w:p>
        </w:tc>
        <w:tc>
          <w:tcPr>
            <w:tcW w:w="928" w:type="dxa"/>
            <w:noWrap/>
            <w:vAlign w:val="center"/>
            <w:hideMark/>
          </w:tcPr>
          <w:p w14:paraId="6DD30F2C" w14:textId="77777777" w:rsidR="00D05040" w:rsidRPr="00D05040" w:rsidRDefault="00D05040" w:rsidP="005E70F5">
            <w:pPr>
              <w:jc w:val="right"/>
            </w:pPr>
            <w:r w:rsidRPr="00D05040">
              <w:t>3</w:t>
            </w:r>
          </w:p>
        </w:tc>
        <w:tc>
          <w:tcPr>
            <w:tcW w:w="1042" w:type="dxa"/>
            <w:noWrap/>
            <w:vAlign w:val="center"/>
            <w:hideMark/>
          </w:tcPr>
          <w:p w14:paraId="54F9FDD9" w14:textId="77777777" w:rsidR="00D05040" w:rsidRPr="00D05040" w:rsidRDefault="00D05040" w:rsidP="005E70F5">
            <w:pPr>
              <w:jc w:val="right"/>
            </w:pPr>
            <w:r w:rsidRPr="00D05040">
              <w:t>1.2%</w:t>
            </w:r>
          </w:p>
        </w:tc>
        <w:tc>
          <w:tcPr>
            <w:tcW w:w="830" w:type="dxa"/>
            <w:shd w:val="clear" w:color="auto" w:fill="auto"/>
            <w:noWrap/>
            <w:vAlign w:val="center"/>
            <w:hideMark/>
          </w:tcPr>
          <w:p w14:paraId="158C5935" w14:textId="77777777" w:rsidR="00D05040" w:rsidRPr="00D05040" w:rsidRDefault="00D05040" w:rsidP="005E70F5">
            <w:pPr>
              <w:jc w:val="right"/>
            </w:pPr>
            <w:r w:rsidRPr="00D05040">
              <w:t>238</w:t>
            </w:r>
          </w:p>
        </w:tc>
        <w:tc>
          <w:tcPr>
            <w:tcW w:w="941" w:type="dxa"/>
            <w:shd w:val="clear" w:color="auto" w:fill="auto"/>
            <w:noWrap/>
            <w:vAlign w:val="center"/>
            <w:hideMark/>
          </w:tcPr>
          <w:p w14:paraId="444704E5" w14:textId="77777777" w:rsidR="00D05040" w:rsidRPr="00D05040" w:rsidRDefault="00D05040" w:rsidP="005E70F5">
            <w:pPr>
              <w:jc w:val="right"/>
            </w:pPr>
            <w:r w:rsidRPr="00D05040">
              <w:t>98.8%</w:t>
            </w:r>
          </w:p>
        </w:tc>
      </w:tr>
      <w:tr w:rsidR="00D05040" w:rsidRPr="00D05040" w14:paraId="0AD0259E" w14:textId="77777777" w:rsidTr="005E70F5">
        <w:trPr>
          <w:cantSplit/>
          <w:jc w:val="center"/>
        </w:trPr>
        <w:tc>
          <w:tcPr>
            <w:tcW w:w="892" w:type="dxa"/>
            <w:noWrap/>
            <w:vAlign w:val="bottom"/>
            <w:hideMark/>
          </w:tcPr>
          <w:p w14:paraId="006E5169" w14:textId="77777777" w:rsidR="00D05040" w:rsidRPr="00D05040" w:rsidRDefault="00D05040" w:rsidP="00D05040">
            <w:r w:rsidRPr="00D05040">
              <w:t>Met</w:t>
            </w:r>
          </w:p>
        </w:tc>
        <w:tc>
          <w:tcPr>
            <w:tcW w:w="796" w:type="dxa"/>
            <w:noWrap/>
            <w:vAlign w:val="bottom"/>
            <w:hideMark/>
          </w:tcPr>
          <w:p w14:paraId="2335E29E" w14:textId="77777777" w:rsidR="00D05040" w:rsidRPr="00D05040" w:rsidRDefault="00D05040" w:rsidP="00D05040">
            <w:r w:rsidRPr="00D05040">
              <w:t>P</w:t>
            </w:r>
          </w:p>
        </w:tc>
        <w:tc>
          <w:tcPr>
            <w:tcW w:w="1097" w:type="dxa"/>
            <w:noWrap/>
            <w:vAlign w:val="bottom"/>
            <w:hideMark/>
          </w:tcPr>
          <w:p w14:paraId="65438716" w14:textId="77777777" w:rsidR="00D05040" w:rsidRPr="00D05040" w:rsidRDefault="00D05040" w:rsidP="00D05040">
            <w:r w:rsidRPr="00D05040">
              <w:t>P2016</w:t>
            </w:r>
          </w:p>
        </w:tc>
        <w:tc>
          <w:tcPr>
            <w:tcW w:w="3330" w:type="dxa"/>
            <w:vAlign w:val="bottom"/>
            <w:hideMark/>
          </w:tcPr>
          <w:p w14:paraId="6AA24B77" w14:textId="77777777" w:rsidR="00D05040" w:rsidRPr="00D05040" w:rsidRDefault="00D05040" w:rsidP="00D05040">
            <w:r w:rsidRPr="00D05040">
              <w:t>Zinc</w:t>
            </w:r>
          </w:p>
        </w:tc>
        <w:tc>
          <w:tcPr>
            <w:tcW w:w="1080" w:type="dxa"/>
            <w:noWrap/>
            <w:vAlign w:val="center"/>
            <w:hideMark/>
          </w:tcPr>
          <w:p w14:paraId="6F360F1C" w14:textId="77777777" w:rsidR="00D05040" w:rsidRPr="00D05040" w:rsidRDefault="00D05040" w:rsidP="005E70F5">
            <w:pPr>
              <w:jc w:val="right"/>
            </w:pPr>
            <w:r w:rsidRPr="00D05040">
              <w:t>1963</w:t>
            </w:r>
          </w:p>
        </w:tc>
        <w:tc>
          <w:tcPr>
            <w:tcW w:w="928" w:type="dxa"/>
            <w:noWrap/>
            <w:vAlign w:val="center"/>
            <w:hideMark/>
          </w:tcPr>
          <w:p w14:paraId="07EEA12F" w14:textId="77777777" w:rsidR="00D05040" w:rsidRPr="00D05040" w:rsidRDefault="00D05040" w:rsidP="005E70F5">
            <w:pPr>
              <w:jc w:val="right"/>
            </w:pPr>
            <w:r w:rsidRPr="00D05040">
              <w:t>835</w:t>
            </w:r>
          </w:p>
        </w:tc>
        <w:tc>
          <w:tcPr>
            <w:tcW w:w="1042" w:type="dxa"/>
            <w:noWrap/>
            <w:vAlign w:val="center"/>
            <w:hideMark/>
          </w:tcPr>
          <w:p w14:paraId="68AA2CDD" w14:textId="77777777" w:rsidR="00D05040" w:rsidRPr="00D05040" w:rsidRDefault="00D05040" w:rsidP="005E70F5">
            <w:pPr>
              <w:jc w:val="right"/>
            </w:pPr>
            <w:r w:rsidRPr="00D05040">
              <w:t>42.5%</w:t>
            </w:r>
          </w:p>
        </w:tc>
        <w:tc>
          <w:tcPr>
            <w:tcW w:w="830" w:type="dxa"/>
            <w:shd w:val="clear" w:color="auto" w:fill="auto"/>
            <w:noWrap/>
            <w:vAlign w:val="center"/>
            <w:hideMark/>
          </w:tcPr>
          <w:p w14:paraId="6387FB3E" w14:textId="77777777" w:rsidR="00D05040" w:rsidRPr="00D05040" w:rsidRDefault="00D05040" w:rsidP="005E70F5">
            <w:pPr>
              <w:jc w:val="right"/>
            </w:pPr>
            <w:r w:rsidRPr="00D05040">
              <w:t>1128</w:t>
            </w:r>
          </w:p>
        </w:tc>
        <w:tc>
          <w:tcPr>
            <w:tcW w:w="941" w:type="dxa"/>
            <w:shd w:val="clear" w:color="auto" w:fill="auto"/>
            <w:noWrap/>
            <w:vAlign w:val="center"/>
            <w:hideMark/>
          </w:tcPr>
          <w:p w14:paraId="72BE5502" w14:textId="77777777" w:rsidR="00D05040" w:rsidRPr="00D05040" w:rsidRDefault="00D05040" w:rsidP="005E70F5">
            <w:pPr>
              <w:jc w:val="right"/>
            </w:pPr>
            <w:r w:rsidRPr="00D05040">
              <w:t>57.5%</w:t>
            </w:r>
          </w:p>
        </w:tc>
      </w:tr>
      <w:tr w:rsidR="00D05040" w:rsidRPr="00D05040" w14:paraId="65CACD9E" w14:textId="77777777" w:rsidTr="005E70F5">
        <w:trPr>
          <w:cantSplit/>
          <w:jc w:val="center"/>
        </w:trPr>
        <w:tc>
          <w:tcPr>
            <w:tcW w:w="892" w:type="dxa"/>
            <w:noWrap/>
            <w:vAlign w:val="bottom"/>
            <w:hideMark/>
          </w:tcPr>
          <w:p w14:paraId="6E3FC37C" w14:textId="77777777" w:rsidR="00D05040" w:rsidRPr="00D05040" w:rsidRDefault="00D05040" w:rsidP="00D05040">
            <w:r w:rsidRPr="00D05040">
              <w:t>Met</w:t>
            </w:r>
          </w:p>
        </w:tc>
        <w:tc>
          <w:tcPr>
            <w:tcW w:w="796" w:type="dxa"/>
            <w:noWrap/>
            <w:vAlign w:val="bottom"/>
            <w:hideMark/>
          </w:tcPr>
          <w:p w14:paraId="1F3B68E1" w14:textId="77777777" w:rsidR="00D05040" w:rsidRPr="00D05040" w:rsidRDefault="00D05040" w:rsidP="00D05040">
            <w:r w:rsidRPr="00D05040">
              <w:t>S</w:t>
            </w:r>
          </w:p>
        </w:tc>
        <w:tc>
          <w:tcPr>
            <w:tcW w:w="1097" w:type="dxa"/>
            <w:noWrap/>
            <w:vAlign w:val="bottom"/>
            <w:hideMark/>
          </w:tcPr>
          <w:p w14:paraId="45334AE4" w14:textId="77777777" w:rsidR="00D05040" w:rsidRPr="00D05040" w:rsidRDefault="00D05040" w:rsidP="00D05040">
            <w:r w:rsidRPr="00D05040">
              <w:t>01003</w:t>
            </w:r>
          </w:p>
        </w:tc>
        <w:tc>
          <w:tcPr>
            <w:tcW w:w="3330" w:type="dxa"/>
            <w:vAlign w:val="bottom"/>
            <w:hideMark/>
          </w:tcPr>
          <w:p w14:paraId="5BCCEDC9" w14:textId="77777777" w:rsidR="00D05040" w:rsidRPr="00D05040" w:rsidRDefault="00D05040" w:rsidP="00D05040">
            <w:r w:rsidRPr="00D05040">
              <w:t>Arsenic</w:t>
            </w:r>
          </w:p>
        </w:tc>
        <w:tc>
          <w:tcPr>
            <w:tcW w:w="1080" w:type="dxa"/>
            <w:noWrap/>
            <w:vAlign w:val="center"/>
            <w:hideMark/>
          </w:tcPr>
          <w:p w14:paraId="5FCB1381" w14:textId="77777777" w:rsidR="00D05040" w:rsidRPr="00D05040" w:rsidRDefault="00D05040" w:rsidP="005E70F5">
            <w:pPr>
              <w:jc w:val="right"/>
            </w:pPr>
            <w:r w:rsidRPr="00D05040">
              <w:t>2558</w:t>
            </w:r>
          </w:p>
        </w:tc>
        <w:tc>
          <w:tcPr>
            <w:tcW w:w="928" w:type="dxa"/>
            <w:noWrap/>
            <w:vAlign w:val="center"/>
            <w:hideMark/>
          </w:tcPr>
          <w:p w14:paraId="0CB833C1" w14:textId="77777777" w:rsidR="00D05040" w:rsidRPr="00D05040" w:rsidRDefault="00D05040" w:rsidP="005E70F5">
            <w:pPr>
              <w:jc w:val="right"/>
            </w:pPr>
            <w:r w:rsidRPr="00D05040">
              <w:t>2468</w:t>
            </w:r>
          </w:p>
        </w:tc>
        <w:tc>
          <w:tcPr>
            <w:tcW w:w="1042" w:type="dxa"/>
            <w:noWrap/>
            <w:vAlign w:val="center"/>
            <w:hideMark/>
          </w:tcPr>
          <w:p w14:paraId="11A61835" w14:textId="77777777" w:rsidR="00D05040" w:rsidRPr="00D05040" w:rsidRDefault="00D05040" w:rsidP="005E70F5">
            <w:pPr>
              <w:jc w:val="right"/>
            </w:pPr>
            <w:r w:rsidRPr="00D05040">
              <w:t>96.5%</w:t>
            </w:r>
          </w:p>
        </w:tc>
        <w:tc>
          <w:tcPr>
            <w:tcW w:w="830" w:type="dxa"/>
            <w:shd w:val="clear" w:color="auto" w:fill="auto"/>
            <w:noWrap/>
            <w:vAlign w:val="center"/>
            <w:hideMark/>
          </w:tcPr>
          <w:p w14:paraId="2BFB595C" w14:textId="77777777" w:rsidR="00D05040" w:rsidRPr="00D05040" w:rsidRDefault="00D05040" w:rsidP="005E70F5">
            <w:pPr>
              <w:jc w:val="right"/>
            </w:pPr>
            <w:r w:rsidRPr="00D05040">
              <w:t>90</w:t>
            </w:r>
          </w:p>
        </w:tc>
        <w:tc>
          <w:tcPr>
            <w:tcW w:w="941" w:type="dxa"/>
            <w:shd w:val="clear" w:color="auto" w:fill="auto"/>
            <w:noWrap/>
            <w:vAlign w:val="center"/>
            <w:hideMark/>
          </w:tcPr>
          <w:p w14:paraId="649FE96C" w14:textId="77777777" w:rsidR="00D05040" w:rsidRPr="00D05040" w:rsidRDefault="00D05040" w:rsidP="005E70F5">
            <w:pPr>
              <w:jc w:val="right"/>
            </w:pPr>
            <w:r w:rsidRPr="00D05040">
              <w:t>3.5%</w:t>
            </w:r>
          </w:p>
        </w:tc>
      </w:tr>
      <w:tr w:rsidR="00D05040" w:rsidRPr="00D05040" w14:paraId="2B351C47" w14:textId="77777777" w:rsidTr="005E70F5">
        <w:trPr>
          <w:cantSplit/>
          <w:jc w:val="center"/>
        </w:trPr>
        <w:tc>
          <w:tcPr>
            <w:tcW w:w="892" w:type="dxa"/>
            <w:noWrap/>
            <w:vAlign w:val="bottom"/>
            <w:hideMark/>
          </w:tcPr>
          <w:p w14:paraId="303F0A21" w14:textId="77777777" w:rsidR="00D05040" w:rsidRPr="00D05040" w:rsidRDefault="00D05040" w:rsidP="00D05040">
            <w:r w:rsidRPr="00D05040">
              <w:t>Met</w:t>
            </w:r>
          </w:p>
        </w:tc>
        <w:tc>
          <w:tcPr>
            <w:tcW w:w="796" w:type="dxa"/>
            <w:noWrap/>
            <w:vAlign w:val="bottom"/>
            <w:hideMark/>
          </w:tcPr>
          <w:p w14:paraId="7D7464C2" w14:textId="77777777" w:rsidR="00D05040" w:rsidRPr="00D05040" w:rsidRDefault="00D05040" w:rsidP="00D05040">
            <w:r w:rsidRPr="00D05040">
              <w:t>S</w:t>
            </w:r>
          </w:p>
        </w:tc>
        <w:tc>
          <w:tcPr>
            <w:tcW w:w="1097" w:type="dxa"/>
            <w:noWrap/>
            <w:vAlign w:val="bottom"/>
            <w:hideMark/>
          </w:tcPr>
          <w:p w14:paraId="754A5F55" w14:textId="77777777" w:rsidR="00D05040" w:rsidRPr="00D05040" w:rsidRDefault="00D05040" w:rsidP="00D05040">
            <w:r w:rsidRPr="00D05040">
              <w:t>01013</w:t>
            </w:r>
          </w:p>
        </w:tc>
        <w:tc>
          <w:tcPr>
            <w:tcW w:w="3330" w:type="dxa"/>
            <w:vAlign w:val="bottom"/>
            <w:hideMark/>
          </w:tcPr>
          <w:p w14:paraId="41383FA2" w14:textId="77777777" w:rsidR="00D05040" w:rsidRPr="00D05040" w:rsidRDefault="00D05040" w:rsidP="00D05040">
            <w:r w:rsidRPr="00D05040">
              <w:t>Beryllium</w:t>
            </w:r>
          </w:p>
        </w:tc>
        <w:tc>
          <w:tcPr>
            <w:tcW w:w="1080" w:type="dxa"/>
            <w:noWrap/>
            <w:vAlign w:val="center"/>
            <w:hideMark/>
          </w:tcPr>
          <w:p w14:paraId="25EDF827" w14:textId="77777777" w:rsidR="00D05040" w:rsidRPr="00D05040" w:rsidRDefault="00D05040" w:rsidP="005E70F5">
            <w:pPr>
              <w:jc w:val="right"/>
            </w:pPr>
            <w:r w:rsidRPr="00D05040">
              <w:t>277</w:t>
            </w:r>
          </w:p>
        </w:tc>
        <w:tc>
          <w:tcPr>
            <w:tcW w:w="928" w:type="dxa"/>
            <w:noWrap/>
            <w:vAlign w:val="center"/>
            <w:hideMark/>
          </w:tcPr>
          <w:p w14:paraId="3555C2E4" w14:textId="77777777" w:rsidR="00D05040" w:rsidRPr="00D05040" w:rsidRDefault="00D05040" w:rsidP="005E70F5">
            <w:pPr>
              <w:jc w:val="right"/>
            </w:pPr>
            <w:r w:rsidRPr="00D05040">
              <w:t>28</w:t>
            </w:r>
          </w:p>
        </w:tc>
        <w:tc>
          <w:tcPr>
            <w:tcW w:w="1042" w:type="dxa"/>
            <w:noWrap/>
            <w:vAlign w:val="center"/>
            <w:hideMark/>
          </w:tcPr>
          <w:p w14:paraId="36226CAF" w14:textId="77777777" w:rsidR="00D05040" w:rsidRPr="00D05040" w:rsidRDefault="00D05040" w:rsidP="005E70F5">
            <w:pPr>
              <w:jc w:val="right"/>
            </w:pPr>
            <w:r w:rsidRPr="00D05040">
              <w:t>10.1%</w:t>
            </w:r>
          </w:p>
        </w:tc>
        <w:tc>
          <w:tcPr>
            <w:tcW w:w="830" w:type="dxa"/>
            <w:shd w:val="clear" w:color="auto" w:fill="auto"/>
            <w:noWrap/>
            <w:vAlign w:val="center"/>
            <w:hideMark/>
          </w:tcPr>
          <w:p w14:paraId="61B056D4" w14:textId="77777777" w:rsidR="00D05040" w:rsidRPr="00D05040" w:rsidRDefault="00D05040" w:rsidP="005E70F5">
            <w:pPr>
              <w:jc w:val="right"/>
            </w:pPr>
            <w:r w:rsidRPr="00D05040">
              <w:t>249</w:t>
            </w:r>
          </w:p>
        </w:tc>
        <w:tc>
          <w:tcPr>
            <w:tcW w:w="941" w:type="dxa"/>
            <w:shd w:val="clear" w:color="auto" w:fill="auto"/>
            <w:noWrap/>
            <w:vAlign w:val="center"/>
            <w:hideMark/>
          </w:tcPr>
          <w:p w14:paraId="44FFFA60" w14:textId="77777777" w:rsidR="00D05040" w:rsidRPr="00D05040" w:rsidRDefault="00D05040" w:rsidP="005E70F5">
            <w:pPr>
              <w:jc w:val="right"/>
            </w:pPr>
            <w:r w:rsidRPr="00D05040">
              <w:t>89.9%</w:t>
            </w:r>
          </w:p>
        </w:tc>
      </w:tr>
      <w:tr w:rsidR="00D05040" w:rsidRPr="00D05040" w14:paraId="23FB7142" w14:textId="77777777" w:rsidTr="005E70F5">
        <w:trPr>
          <w:cantSplit/>
          <w:jc w:val="center"/>
        </w:trPr>
        <w:tc>
          <w:tcPr>
            <w:tcW w:w="892" w:type="dxa"/>
            <w:noWrap/>
            <w:vAlign w:val="bottom"/>
            <w:hideMark/>
          </w:tcPr>
          <w:p w14:paraId="2F8A9CBF" w14:textId="77777777" w:rsidR="00D05040" w:rsidRPr="00D05040" w:rsidRDefault="00D05040" w:rsidP="00D05040">
            <w:r w:rsidRPr="00D05040">
              <w:t>Met</w:t>
            </w:r>
          </w:p>
        </w:tc>
        <w:tc>
          <w:tcPr>
            <w:tcW w:w="796" w:type="dxa"/>
            <w:noWrap/>
            <w:vAlign w:val="bottom"/>
            <w:hideMark/>
          </w:tcPr>
          <w:p w14:paraId="73AC13C4" w14:textId="77777777" w:rsidR="00D05040" w:rsidRPr="00D05040" w:rsidRDefault="00D05040" w:rsidP="00D05040">
            <w:r w:rsidRPr="00D05040">
              <w:t>S</w:t>
            </w:r>
          </w:p>
        </w:tc>
        <w:tc>
          <w:tcPr>
            <w:tcW w:w="1097" w:type="dxa"/>
            <w:noWrap/>
            <w:vAlign w:val="bottom"/>
            <w:hideMark/>
          </w:tcPr>
          <w:p w14:paraId="2B7F31E0" w14:textId="77777777" w:rsidR="00D05040" w:rsidRPr="00D05040" w:rsidRDefault="00D05040" w:rsidP="00D05040">
            <w:r w:rsidRPr="00D05040">
              <w:t>01028</w:t>
            </w:r>
          </w:p>
        </w:tc>
        <w:tc>
          <w:tcPr>
            <w:tcW w:w="3330" w:type="dxa"/>
            <w:vAlign w:val="bottom"/>
            <w:hideMark/>
          </w:tcPr>
          <w:p w14:paraId="49A938F7" w14:textId="77777777" w:rsidR="00D05040" w:rsidRPr="00D05040" w:rsidRDefault="00D05040" w:rsidP="00D05040">
            <w:r w:rsidRPr="00D05040">
              <w:t>Cadmium</w:t>
            </w:r>
          </w:p>
        </w:tc>
        <w:tc>
          <w:tcPr>
            <w:tcW w:w="1080" w:type="dxa"/>
            <w:noWrap/>
            <w:vAlign w:val="center"/>
            <w:hideMark/>
          </w:tcPr>
          <w:p w14:paraId="7BFB265B" w14:textId="77777777" w:rsidR="00D05040" w:rsidRPr="00D05040" w:rsidRDefault="00D05040" w:rsidP="005E70F5">
            <w:pPr>
              <w:jc w:val="right"/>
            </w:pPr>
            <w:r w:rsidRPr="00D05040">
              <w:t>362</w:t>
            </w:r>
          </w:p>
        </w:tc>
        <w:tc>
          <w:tcPr>
            <w:tcW w:w="928" w:type="dxa"/>
            <w:noWrap/>
            <w:vAlign w:val="center"/>
            <w:hideMark/>
          </w:tcPr>
          <w:p w14:paraId="6CFB6DF6" w14:textId="77777777" w:rsidR="00D05040" w:rsidRPr="00D05040" w:rsidRDefault="00D05040" w:rsidP="005E70F5">
            <w:pPr>
              <w:jc w:val="right"/>
            </w:pPr>
            <w:r w:rsidRPr="00D05040">
              <w:t>264</w:t>
            </w:r>
          </w:p>
        </w:tc>
        <w:tc>
          <w:tcPr>
            <w:tcW w:w="1042" w:type="dxa"/>
            <w:noWrap/>
            <w:vAlign w:val="center"/>
            <w:hideMark/>
          </w:tcPr>
          <w:p w14:paraId="04B66EC8" w14:textId="77777777" w:rsidR="00D05040" w:rsidRPr="00D05040" w:rsidRDefault="00D05040" w:rsidP="005E70F5">
            <w:pPr>
              <w:jc w:val="right"/>
            </w:pPr>
            <w:r w:rsidRPr="00D05040">
              <w:t>72.9%</w:t>
            </w:r>
          </w:p>
        </w:tc>
        <w:tc>
          <w:tcPr>
            <w:tcW w:w="830" w:type="dxa"/>
            <w:shd w:val="clear" w:color="auto" w:fill="auto"/>
            <w:noWrap/>
            <w:vAlign w:val="center"/>
            <w:hideMark/>
          </w:tcPr>
          <w:p w14:paraId="65C49E3C" w14:textId="77777777" w:rsidR="00D05040" w:rsidRPr="00D05040" w:rsidRDefault="00D05040" w:rsidP="005E70F5">
            <w:pPr>
              <w:jc w:val="right"/>
            </w:pPr>
            <w:r w:rsidRPr="00D05040">
              <w:t>98</w:t>
            </w:r>
          </w:p>
        </w:tc>
        <w:tc>
          <w:tcPr>
            <w:tcW w:w="941" w:type="dxa"/>
            <w:shd w:val="clear" w:color="auto" w:fill="auto"/>
            <w:noWrap/>
            <w:vAlign w:val="center"/>
            <w:hideMark/>
          </w:tcPr>
          <w:p w14:paraId="42F74AC0" w14:textId="77777777" w:rsidR="00D05040" w:rsidRPr="00D05040" w:rsidRDefault="00D05040" w:rsidP="005E70F5">
            <w:pPr>
              <w:jc w:val="right"/>
            </w:pPr>
            <w:r w:rsidRPr="00D05040">
              <w:t>27.1%</w:t>
            </w:r>
          </w:p>
        </w:tc>
      </w:tr>
      <w:tr w:rsidR="00D05040" w:rsidRPr="00D05040" w14:paraId="2B4EF8F6" w14:textId="77777777" w:rsidTr="005E70F5">
        <w:trPr>
          <w:cantSplit/>
          <w:jc w:val="center"/>
        </w:trPr>
        <w:tc>
          <w:tcPr>
            <w:tcW w:w="892" w:type="dxa"/>
            <w:noWrap/>
            <w:vAlign w:val="bottom"/>
            <w:hideMark/>
          </w:tcPr>
          <w:p w14:paraId="0034ABB9" w14:textId="77777777" w:rsidR="00D05040" w:rsidRPr="00D05040" w:rsidRDefault="00D05040" w:rsidP="00D05040">
            <w:r w:rsidRPr="00D05040">
              <w:t>Met</w:t>
            </w:r>
          </w:p>
        </w:tc>
        <w:tc>
          <w:tcPr>
            <w:tcW w:w="796" w:type="dxa"/>
            <w:noWrap/>
            <w:vAlign w:val="bottom"/>
            <w:hideMark/>
          </w:tcPr>
          <w:p w14:paraId="7FAC9B44" w14:textId="77777777" w:rsidR="00D05040" w:rsidRPr="00D05040" w:rsidRDefault="00D05040" w:rsidP="00D05040">
            <w:r w:rsidRPr="00D05040">
              <w:t>S</w:t>
            </w:r>
          </w:p>
        </w:tc>
        <w:tc>
          <w:tcPr>
            <w:tcW w:w="1097" w:type="dxa"/>
            <w:noWrap/>
            <w:vAlign w:val="bottom"/>
            <w:hideMark/>
          </w:tcPr>
          <w:p w14:paraId="1BCD6F5A" w14:textId="77777777" w:rsidR="00D05040" w:rsidRPr="00D05040" w:rsidRDefault="00D05040" w:rsidP="00D05040">
            <w:r w:rsidRPr="00D05040">
              <w:t>01029</w:t>
            </w:r>
          </w:p>
        </w:tc>
        <w:tc>
          <w:tcPr>
            <w:tcW w:w="3330" w:type="dxa"/>
            <w:vAlign w:val="bottom"/>
            <w:hideMark/>
          </w:tcPr>
          <w:p w14:paraId="333583EC" w14:textId="77777777" w:rsidR="00D05040" w:rsidRPr="00D05040" w:rsidRDefault="00D05040" w:rsidP="00D05040">
            <w:r w:rsidRPr="00D05040">
              <w:t>Chromium</w:t>
            </w:r>
          </w:p>
        </w:tc>
        <w:tc>
          <w:tcPr>
            <w:tcW w:w="1080" w:type="dxa"/>
            <w:noWrap/>
            <w:vAlign w:val="center"/>
            <w:hideMark/>
          </w:tcPr>
          <w:p w14:paraId="2712BF5D" w14:textId="77777777" w:rsidR="00D05040" w:rsidRPr="00D05040" w:rsidRDefault="00D05040" w:rsidP="005E70F5">
            <w:pPr>
              <w:jc w:val="right"/>
            </w:pPr>
            <w:r w:rsidRPr="00D05040">
              <w:t>2642</w:t>
            </w:r>
          </w:p>
        </w:tc>
        <w:tc>
          <w:tcPr>
            <w:tcW w:w="928" w:type="dxa"/>
            <w:noWrap/>
            <w:vAlign w:val="center"/>
            <w:hideMark/>
          </w:tcPr>
          <w:p w14:paraId="15442955" w14:textId="77777777" w:rsidR="00D05040" w:rsidRPr="00D05040" w:rsidRDefault="00D05040" w:rsidP="005E70F5">
            <w:pPr>
              <w:jc w:val="right"/>
            </w:pPr>
            <w:r w:rsidRPr="00D05040">
              <w:t>2616</w:t>
            </w:r>
          </w:p>
        </w:tc>
        <w:tc>
          <w:tcPr>
            <w:tcW w:w="1042" w:type="dxa"/>
            <w:noWrap/>
            <w:vAlign w:val="center"/>
            <w:hideMark/>
          </w:tcPr>
          <w:p w14:paraId="72F24D7C" w14:textId="77777777" w:rsidR="00D05040" w:rsidRPr="00D05040" w:rsidRDefault="00D05040" w:rsidP="005E70F5">
            <w:pPr>
              <w:jc w:val="right"/>
            </w:pPr>
            <w:r w:rsidRPr="00D05040">
              <w:t>99.0%</w:t>
            </w:r>
          </w:p>
        </w:tc>
        <w:tc>
          <w:tcPr>
            <w:tcW w:w="830" w:type="dxa"/>
            <w:shd w:val="clear" w:color="auto" w:fill="auto"/>
            <w:noWrap/>
            <w:vAlign w:val="center"/>
            <w:hideMark/>
          </w:tcPr>
          <w:p w14:paraId="5493834F" w14:textId="77777777" w:rsidR="00D05040" w:rsidRPr="00D05040" w:rsidRDefault="00D05040" w:rsidP="005E70F5">
            <w:pPr>
              <w:jc w:val="right"/>
            </w:pPr>
            <w:r w:rsidRPr="00D05040">
              <w:t>26</w:t>
            </w:r>
          </w:p>
        </w:tc>
        <w:tc>
          <w:tcPr>
            <w:tcW w:w="941" w:type="dxa"/>
            <w:shd w:val="clear" w:color="auto" w:fill="auto"/>
            <w:noWrap/>
            <w:vAlign w:val="center"/>
            <w:hideMark/>
          </w:tcPr>
          <w:p w14:paraId="3A2151E1" w14:textId="77777777" w:rsidR="00D05040" w:rsidRPr="00D05040" w:rsidRDefault="00D05040" w:rsidP="005E70F5">
            <w:pPr>
              <w:jc w:val="right"/>
            </w:pPr>
            <w:r w:rsidRPr="00D05040">
              <w:t>1.0%</w:t>
            </w:r>
          </w:p>
        </w:tc>
      </w:tr>
      <w:tr w:rsidR="00D05040" w:rsidRPr="00D05040" w14:paraId="13851E15" w14:textId="77777777" w:rsidTr="005E70F5">
        <w:trPr>
          <w:cantSplit/>
          <w:jc w:val="center"/>
        </w:trPr>
        <w:tc>
          <w:tcPr>
            <w:tcW w:w="892" w:type="dxa"/>
            <w:noWrap/>
            <w:vAlign w:val="bottom"/>
            <w:hideMark/>
          </w:tcPr>
          <w:p w14:paraId="0FB1AF24" w14:textId="77777777" w:rsidR="00D05040" w:rsidRPr="00D05040" w:rsidRDefault="00D05040" w:rsidP="00D05040">
            <w:r w:rsidRPr="00D05040">
              <w:t>Met</w:t>
            </w:r>
          </w:p>
        </w:tc>
        <w:tc>
          <w:tcPr>
            <w:tcW w:w="796" w:type="dxa"/>
            <w:noWrap/>
            <w:vAlign w:val="bottom"/>
            <w:hideMark/>
          </w:tcPr>
          <w:p w14:paraId="2E98AD47" w14:textId="77777777" w:rsidR="00D05040" w:rsidRPr="00D05040" w:rsidRDefault="00D05040" w:rsidP="00D05040">
            <w:r w:rsidRPr="00D05040">
              <w:t>S</w:t>
            </w:r>
          </w:p>
        </w:tc>
        <w:tc>
          <w:tcPr>
            <w:tcW w:w="1097" w:type="dxa"/>
            <w:noWrap/>
            <w:vAlign w:val="bottom"/>
            <w:hideMark/>
          </w:tcPr>
          <w:p w14:paraId="323C5549" w14:textId="77777777" w:rsidR="00D05040" w:rsidRPr="00D05040" w:rsidRDefault="00D05040" w:rsidP="00D05040">
            <w:r w:rsidRPr="00D05040">
              <w:t>01043</w:t>
            </w:r>
          </w:p>
        </w:tc>
        <w:tc>
          <w:tcPr>
            <w:tcW w:w="3330" w:type="dxa"/>
            <w:vAlign w:val="bottom"/>
            <w:hideMark/>
          </w:tcPr>
          <w:p w14:paraId="4FA098DA" w14:textId="77777777" w:rsidR="00D05040" w:rsidRPr="00D05040" w:rsidRDefault="00D05040" w:rsidP="00D05040">
            <w:r w:rsidRPr="00D05040">
              <w:t>Copper</w:t>
            </w:r>
          </w:p>
        </w:tc>
        <w:tc>
          <w:tcPr>
            <w:tcW w:w="1080" w:type="dxa"/>
            <w:noWrap/>
            <w:vAlign w:val="center"/>
            <w:hideMark/>
          </w:tcPr>
          <w:p w14:paraId="5F14BA09" w14:textId="77777777" w:rsidR="00D05040" w:rsidRPr="00D05040" w:rsidRDefault="00D05040" w:rsidP="005E70F5">
            <w:pPr>
              <w:jc w:val="right"/>
            </w:pPr>
            <w:r w:rsidRPr="00D05040">
              <w:t>2641</w:t>
            </w:r>
          </w:p>
        </w:tc>
        <w:tc>
          <w:tcPr>
            <w:tcW w:w="928" w:type="dxa"/>
            <w:noWrap/>
            <w:vAlign w:val="center"/>
            <w:hideMark/>
          </w:tcPr>
          <w:p w14:paraId="3931D91D" w14:textId="77777777" w:rsidR="00D05040" w:rsidRPr="00D05040" w:rsidRDefault="00D05040" w:rsidP="005E70F5">
            <w:pPr>
              <w:jc w:val="right"/>
            </w:pPr>
            <w:r w:rsidRPr="00D05040">
              <w:t>2607</w:t>
            </w:r>
          </w:p>
        </w:tc>
        <w:tc>
          <w:tcPr>
            <w:tcW w:w="1042" w:type="dxa"/>
            <w:noWrap/>
            <w:vAlign w:val="center"/>
            <w:hideMark/>
          </w:tcPr>
          <w:p w14:paraId="48631250" w14:textId="77777777" w:rsidR="00D05040" w:rsidRPr="00D05040" w:rsidRDefault="00D05040" w:rsidP="005E70F5">
            <w:pPr>
              <w:jc w:val="right"/>
            </w:pPr>
            <w:r w:rsidRPr="00D05040">
              <w:t>98.7%</w:t>
            </w:r>
          </w:p>
        </w:tc>
        <w:tc>
          <w:tcPr>
            <w:tcW w:w="830" w:type="dxa"/>
            <w:shd w:val="clear" w:color="auto" w:fill="auto"/>
            <w:noWrap/>
            <w:vAlign w:val="center"/>
            <w:hideMark/>
          </w:tcPr>
          <w:p w14:paraId="1BC26CAB" w14:textId="77777777" w:rsidR="00D05040" w:rsidRPr="00D05040" w:rsidRDefault="00D05040" w:rsidP="005E70F5">
            <w:pPr>
              <w:jc w:val="right"/>
            </w:pPr>
            <w:r w:rsidRPr="00D05040">
              <w:t>34</w:t>
            </w:r>
          </w:p>
        </w:tc>
        <w:tc>
          <w:tcPr>
            <w:tcW w:w="941" w:type="dxa"/>
            <w:shd w:val="clear" w:color="auto" w:fill="auto"/>
            <w:noWrap/>
            <w:vAlign w:val="center"/>
            <w:hideMark/>
          </w:tcPr>
          <w:p w14:paraId="0CCF9B4A" w14:textId="77777777" w:rsidR="00D05040" w:rsidRPr="00D05040" w:rsidRDefault="00D05040" w:rsidP="005E70F5">
            <w:pPr>
              <w:jc w:val="right"/>
            </w:pPr>
            <w:r w:rsidRPr="00D05040">
              <w:t>1.3%</w:t>
            </w:r>
          </w:p>
        </w:tc>
      </w:tr>
      <w:tr w:rsidR="00D05040" w:rsidRPr="00D05040" w14:paraId="1BD65700" w14:textId="77777777" w:rsidTr="005E70F5">
        <w:trPr>
          <w:cantSplit/>
          <w:jc w:val="center"/>
        </w:trPr>
        <w:tc>
          <w:tcPr>
            <w:tcW w:w="892" w:type="dxa"/>
            <w:noWrap/>
            <w:vAlign w:val="bottom"/>
            <w:hideMark/>
          </w:tcPr>
          <w:p w14:paraId="74DFC7F1" w14:textId="77777777" w:rsidR="00D05040" w:rsidRPr="00D05040" w:rsidRDefault="00D05040" w:rsidP="00D05040">
            <w:r w:rsidRPr="00D05040">
              <w:t>Met</w:t>
            </w:r>
          </w:p>
        </w:tc>
        <w:tc>
          <w:tcPr>
            <w:tcW w:w="796" w:type="dxa"/>
            <w:noWrap/>
            <w:vAlign w:val="bottom"/>
            <w:hideMark/>
          </w:tcPr>
          <w:p w14:paraId="48067138" w14:textId="77777777" w:rsidR="00D05040" w:rsidRPr="00D05040" w:rsidRDefault="00D05040" w:rsidP="00D05040">
            <w:r w:rsidRPr="00D05040">
              <w:t>S</w:t>
            </w:r>
          </w:p>
        </w:tc>
        <w:tc>
          <w:tcPr>
            <w:tcW w:w="1097" w:type="dxa"/>
            <w:noWrap/>
            <w:vAlign w:val="bottom"/>
            <w:hideMark/>
          </w:tcPr>
          <w:p w14:paraId="3A32572C" w14:textId="77777777" w:rsidR="00D05040" w:rsidRPr="00D05040" w:rsidRDefault="00D05040" w:rsidP="00D05040">
            <w:r w:rsidRPr="00D05040">
              <w:t>01052</w:t>
            </w:r>
          </w:p>
        </w:tc>
        <w:tc>
          <w:tcPr>
            <w:tcW w:w="3330" w:type="dxa"/>
            <w:vAlign w:val="bottom"/>
            <w:hideMark/>
          </w:tcPr>
          <w:p w14:paraId="3847070E" w14:textId="77777777" w:rsidR="00D05040" w:rsidRPr="00D05040" w:rsidRDefault="00D05040" w:rsidP="00D05040">
            <w:r w:rsidRPr="00D05040">
              <w:t>Lead</w:t>
            </w:r>
          </w:p>
        </w:tc>
        <w:tc>
          <w:tcPr>
            <w:tcW w:w="1080" w:type="dxa"/>
            <w:noWrap/>
            <w:vAlign w:val="center"/>
            <w:hideMark/>
          </w:tcPr>
          <w:p w14:paraId="17E67649" w14:textId="77777777" w:rsidR="00D05040" w:rsidRPr="00D05040" w:rsidRDefault="00D05040" w:rsidP="005E70F5">
            <w:pPr>
              <w:jc w:val="right"/>
            </w:pPr>
            <w:r w:rsidRPr="00D05040">
              <w:t>2642</w:t>
            </w:r>
          </w:p>
        </w:tc>
        <w:tc>
          <w:tcPr>
            <w:tcW w:w="928" w:type="dxa"/>
            <w:noWrap/>
            <w:vAlign w:val="center"/>
            <w:hideMark/>
          </w:tcPr>
          <w:p w14:paraId="7F548BF5" w14:textId="77777777" w:rsidR="00D05040" w:rsidRPr="00D05040" w:rsidRDefault="00D05040" w:rsidP="005E70F5">
            <w:pPr>
              <w:jc w:val="right"/>
            </w:pPr>
            <w:r w:rsidRPr="00D05040">
              <w:t>2594</w:t>
            </w:r>
          </w:p>
        </w:tc>
        <w:tc>
          <w:tcPr>
            <w:tcW w:w="1042" w:type="dxa"/>
            <w:noWrap/>
            <w:vAlign w:val="center"/>
            <w:hideMark/>
          </w:tcPr>
          <w:p w14:paraId="698A341B" w14:textId="77777777" w:rsidR="00D05040" w:rsidRPr="00D05040" w:rsidRDefault="00D05040" w:rsidP="005E70F5">
            <w:pPr>
              <w:jc w:val="right"/>
            </w:pPr>
            <w:r w:rsidRPr="00D05040">
              <w:t>98.2%</w:t>
            </w:r>
          </w:p>
        </w:tc>
        <w:tc>
          <w:tcPr>
            <w:tcW w:w="830" w:type="dxa"/>
            <w:shd w:val="clear" w:color="auto" w:fill="auto"/>
            <w:noWrap/>
            <w:vAlign w:val="center"/>
            <w:hideMark/>
          </w:tcPr>
          <w:p w14:paraId="75FDE49E" w14:textId="77777777" w:rsidR="00D05040" w:rsidRPr="00D05040" w:rsidRDefault="00D05040" w:rsidP="005E70F5">
            <w:pPr>
              <w:jc w:val="right"/>
            </w:pPr>
            <w:r w:rsidRPr="00D05040">
              <w:t>48</w:t>
            </w:r>
          </w:p>
        </w:tc>
        <w:tc>
          <w:tcPr>
            <w:tcW w:w="941" w:type="dxa"/>
            <w:shd w:val="clear" w:color="auto" w:fill="auto"/>
            <w:noWrap/>
            <w:vAlign w:val="center"/>
            <w:hideMark/>
          </w:tcPr>
          <w:p w14:paraId="2838886C" w14:textId="77777777" w:rsidR="00D05040" w:rsidRPr="00D05040" w:rsidRDefault="00D05040" w:rsidP="005E70F5">
            <w:pPr>
              <w:jc w:val="right"/>
            </w:pPr>
            <w:r w:rsidRPr="00D05040">
              <w:t>1.8%</w:t>
            </w:r>
          </w:p>
        </w:tc>
      </w:tr>
      <w:tr w:rsidR="00D05040" w:rsidRPr="00D05040" w14:paraId="4367B67E" w14:textId="77777777" w:rsidTr="005E70F5">
        <w:trPr>
          <w:cantSplit/>
          <w:jc w:val="center"/>
        </w:trPr>
        <w:tc>
          <w:tcPr>
            <w:tcW w:w="892" w:type="dxa"/>
            <w:noWrap/>
            <w:vAlign w:val="bottom"/>
            <w:hideMark/>
          </w:tcPr>
          <w:p w14:paraId="08D46495" w14:textId="77777777" w:rsidR="00D05040" w:rsidRPr="00D05040" w:rsidRDefault="00D05040" w:rsidP="00D05040">
            <w:r w:rsidRPr="00D05040">
              <w:t>Met</w:t>
            </w:r>
          </w:p>
        </w:tc>
        <w:tc>
          <w:tcPr>
            <w:tcW w:w="796" w:type="dxa"/>
            <w:noWrap/>
            <w:vAlign w:val="bottom"/>
            <w:hideMark/>
          </w:tcPr>
          <w:p w14:paraId="572369D7" w14:textId="77777777" w:rsidR="00D05040" w:rsidRPr="00D05040" w:rsidRDefault="00D05040" w:rsidP="00D05040">
            <w:r w:rsidRPr="00D05040">
              <w:t>S</w:t>
            </w:r>
          </w:p>
        </w:tc>
        <w:tc>
          <w:tcPr>
            <w:tcW w:w="1097" w:type="dxa"/>
            <w:noWrap/>
            <w:vAlign w:val="bottom"/>
            <w:hideMark/>
          </w:tcPr>
          <w:p w14:paraId="04A0426A" w14:textId="77777777" w:rsidR="00D05040" w:rsidRPr="00D05040" w:rsidRDefault="00D05040" w:rsidP="00D05040">
            <w:r w:rsidRPr="00D05040">
              <w:t>01068</w:t>
            </w:r>
          </w:p>
        </w:tc>
        <w:tc>
          <w:tcPr>
            <w:tcW w:w="3330" w:type="dxa"/>
            <w:vAlign w:val="bottom"/>
            <w:hideMark/>
          </w:tcPr>
          <w:p w14:paraId="13207FCD" w14:textId="77777777" w:rsidR="00D05040" w:rsidRPr="00D05040" w:rsidRDefault="00D05040" w:rsidP="00D05040">
            <w:r w:rsidRPr="00D05040">
              <w:t>Nickel</w:t>
            </w:r>
          </w:p>
        </w:tc>
        <w:tc>
          <w:tcPr>
            <w:tcW w:w="1080" w:type="dxa"/>
            <w:noWrap/>
            <w:vAlign w:val="center"/>
            <w:hideMark/>
          </w:tcPr>
          <w:p w14:paraId="60D3A427" w14:textId="77777777" w:rsidR="00D05040" w:rsidRPr="00D05040" w:rsidRDefault="00D05040" w:rsidP="005E70F5">
            <w:pPr>
              <w:jc w:val="right"/>
            </w:pPr>
            <w:r w:rsidRPr="00D05040">
              <w:t>2642</w:t>
            </w:r>
          </w:p>
        </w:tc>
        <w:tc>
          <w:tcPr>
            <w:tcW w:w="928" w:type="dxa"/>
            <w:noWrap/>
            <w:vAlign w:val="center"/>
            <w:hideMark/>
          </w:tcPr>
          <w:p w14:paraId="324D4D5A" w14:textId="77777777" w:rsidR="00D05040" w:rsidRPr="00D05040" w:rsidRDefault="00D05040" w:rsidP="005E70F5">
            <w:pPr>
              <w:jc w:val="right"/>
            </w:pPr>
            <w:r w:rsidRPr="00D05040">
              <w:t>2612</w:t>
            </w:r>
          </w:p>
        </w:tc>
        <w:tc>
          <w:tcPr>
            <w:tcW w:w="1042" w:type="dxa"/>
            <w:noWrap/>
            <w:vAlign w:val="center"/>
            <w:hideMark/>
          </w:tcPr>
          <w:p w14:paraId="5A9D3FB9" w14:textId="77777777" w:rsidR="00D05040" w:rsidRPr="00D05040" w:rsidRDefault="00D05040" w:rsidP="005E70F5">
            <w:pPr>
              <w:jc w:val="right"/>
            </w:pPr>
            <w:r w:rsidRPr="00D05040">
              <w:t>98.9%</w:t>
            </w:r>
          </w:p>
        </w:tc>
        <w:tc>
          <w:tcPr>
            <w:tcW w:w="830" w:type="dxa"/>
            <w:shd w:val="clear" w:color="auto" w:fill="auto"/>
            <w:noWrap/>
            <w:vAlign w:val="center"/>
            <w:hideMark/>
          </w:tcPr>
          <w:p w14:paraId="5DA287BA" w14:textId="77777777" w:rsidR="00D05040" w:rsidRPr="00D05040" w:rsidRDefault="00D05040" w:rsidP="005E70F5">
            <w:pPr>
              <w:jc w:val="right"/>
            </w:pPr>
            <w:r w:rsidRPr="00D05040">
              <w:t>30</w:t>
            </w:r>
          </w:p>
        </w:tc>
        <w:tc>
          <w:tcPr>
            <w:tcW w:w="941" w:type="dxa"/>
            <w:shd w:val="clear" w:color="auto" w:fill="auto"/>
            <w:noWrap/>
            <w:vAlign w:val="center"/>
            <w:hideMark/>
          </w:tcPr>
          <w:p w14:paraId="3F3DDD83" w14:textId="77777777" w:rsidR="00D05040" w:rsidRPr="00D05040" w:rsidRDefault="00D05040" w:rsidP="005E70F5">
            <w:pPr>
              <w:jc w:val="right"/>
            </w:pPr>
            <w:r w:rsidRPr="00D05040">
              <w:t>1.1%</w:t>
            </w:r>
          </w:p>
        </w:tc>
      </w:tr>
      <w:tr w:rsidR="00D05040" w:rsidRPr="00D05040" w14:paraId="0FCD07E4" w14:textId="77777777" w:rsidTr="005E70F5">
        <w:trPr>
          <w:cantSplit/>
          <w:jc w:val="center"/>
        </w:trPr>
        <w:tc>
          <w:tcPr>
            <w:tcW w:w="892" w:type="dxa"/>
            <w:noWrap/>
            <w:vAlign w:val="bottom"/>
            <w:hideMark/>
          </w:tcPr>
          <w:p w14:paraId="7CD0D9AF" w14:textId="77777777" w:rsidR="00D05040" w:rsidRPr="00D05040" w:rsidRDefault="00D05040" w:rsidP="00D05040">
            <w:r w:rsidRPr="00D05040">
              <w:t>Met</w:t>
            </w:r>
          </w:p>
        </w:tc>
        <w:tc>
          <w:tcPr>
            <w:tcW w:w="796" w:type="dxa"/>
            <w:noWrap/>
            <w:vAlign w:val="bottom"/>
            <w:hideMark/>
          </w:tcPr>
          <w:p w14:paraId="733C0D93" w14:textId="77777777" w:rsidR="00D05040" w:rsidRPr="00D05040" w:rsidRDefault="00D05040" w:rsidP="00D05040">
            <w:r w:rsidRPr="00D05040">
              <w:t>S</w:t>
            </w:r>
          </w:p>
        </w:tc>
        <w:tc>
          <w:tcPr>
            <w:tcW w:w="1097" w:type="dxa"/>
            <w:noWrap/>
            <w:vAlign w:val="bottom"/>
            <w:hideMark/>
          </w:tcPr>
          <w:p w14:paraId="61E1BC1B" w14:textId="77777777" w:rsidR="00D05040" w:rsidRPr="00D05040" w:rsidRDefault="00D05040" w:rsidP="00D05040">
            <w:r w:rsidRPr="00D05040">
              <w:t>01078</w:t>
            </w:r>
          </w:p>
        </w:tc>
        <w:tc>
          <w:tcPr>
            <w:tcW w:w="3330" w:type="dxa"/>
            <w:vAlign w:val="bottom"/>
            <w:hideMark/>
          </w:tcPr>
          <w:p w14:paraId="2BFA53D1" w14:textId="77777777" w:rsidR="00D05040" w:rsidRPr="00D05040" w:rsidRDefault="00D05040" w:rsidP="00D05040">
            <w:r w:rsidRPr="00D05040">
              <w:t>Silver</w:t>
            </w:r>
          </w:p>
        </w:tc>
        <w:tc>
          <w:tcPr>
            <w:tcW w:w="1080" w:type="dxa"/>
            <w:noWrap/>
            <w:vAlign w:val="center"/>
            <w:hideMark/>
          </w:tcPr>
          <w:p w14:paraId="3D6E4401" w14:textId="77777777" w:rsidR="00D05040" w:rsidRPr="00D05040" w:rsidRDefault="00D05040" w:rsidP="005E70F5">
            <w:pPr>
              <w:jc w:val="right"/>
            </w:pPr>
            <w:r w:rsidRPr="00D05040">
              <w:t>359</w:t>
            </w:r>
          </w:p>
        </w:tc>
        <w:tc>
          <w:tcPr>
            <w:tcW w:w="928" w:type="dxa"/>
            <w:noWrap/>
            <w:vAlign w:val="center"/>
            <w:hideMark/>
          </w:tcPr>
          <w:p w14:paraId="4A33B45A" w14:textId="77777777" w:rsidR="00D05040" w:rsidRPr="00D05040" w:rsidRDefault="00D05040" w:rsidP="005E70F5">
            <w:pPr>
              <w:jc w:val="right"/>
            </w:pPr>
            <w:r w:rsidRPr="00D05040">
              <w:t>128</w:t>
            </w:r>
          </w:p>
        </w:tc>
        <w:tc>
          <w:tcPr>
            <w:tcW w:w="1042" w:type="dxa"/>
            <w:noWrap/>
            <w:vAlign w:val="center"/>
            <w:hideMark/>
          </w:tcPr>
          <w:p w14:paraId="3C9AC04E" w14:textId="77777777" w:rsidR="00D05040" w:rsidRPr="00D05040" w:rsidRDefault="00D05040" w:rsidP="005E70F5">
            <w:pPr>
              <w:jc w:val="right"/>
            </w:pPr>
            <w:r w:rsidRPr="00D05040">
              <w:t>35.7%</w:t>
            </w:r>
          </w:p>
        </w:tc>
        <w:tc>
          <w:tcPr>
            <w:tcW w:w="830" w:type="dxa"/>
            <w:shd w:val="clear" w:color="auto" w:fill="auto"/>
            <w:noWrap/>
            <w:vAlign w:val="center"/>
            <w:hideMark/>
          </w:tcPr>
          <w:p w14:paraId="17D0417C" w14:textId="77777777" w:rsidR="00D05040" w:rsidRPr="00D05040" w:rsidRDefault="00D05040" w:rsidP="005E70F5">
            <w:pPr>
              <w:jc w:val="right"/>
            </w:pPr>
            <w:r w:rsidRPr="00D05040">
              <w:t>231</w:t>
            </w:r>
          </w:p>
        </w:tc>
        <w:tc>
          <w:tcPr>
            <w:tcW w:w="941" w:type="dxa"/>
            <w:shd w:val="clear" w:color="auto" w:fill="auto"/>
            <w:noWrap/>
            <w:vAlign w:val="center"/>
            <w:hideMark/>
          </w:tcPr>
          <w:p w14:paraId="2B6D0106" w14:textId="77777777" w:rsidR="00D05040" w:rsidRPr="00D05040" w:rsidRDefault="00D05040" w:rsidP="005E70F5">
            <w:pPr>
              <w:jc w:val="right"/>
            </w:pPr>
            <w:r w:rsidRPr="00D05040">
              <w:t>64.4%</w:t>
            </w:r>
          </w:p>
        </w:tc>
      </w:tr>
      <w:tr w:rsidR="00D05040" w:rsidRPr="00D05040" w14:paraId="1FE16577" w14:textId="77777777" w:rsidTr="005E70F5">
        <w:trPr>
          <w:cantSplit/>
          <w:jc w:val="center"/>
        </w:trPr>
        <w:tc>
          <w:tcPr>
            <w:tcW w:w="892" w:type="dxa"/>
            <w:noWrap/>
            <w:vAlign w:val="bottom"/>
            <w:hideMark/>
          </w:tcPr>
          <w:p w14:paraId="47B47EF5" w14:textId="77777777" w:rsidR="00D05040" w:rsidRPr="00D05040" w:rsidRDefault="00D05040" w:rsidP="00D05040">
            <w:r w:rsidRPr="00D05040">
              <w:t>Met</w:t>
            </w:r>
          </w:p>
        </w:tc>
        <w:tc>
          <w:tcPr>
            <w:tcW w:w="796" w:type="dxa"/>
            <w:noWrap/>
            <w:vAlign w:val="bottom"/>
            <w:hideMark/>
          </w:tcPr>
          <w:p w14:paraId="727761A1" w14:textId="77777777" w:rsidR="00D05040" w:rsidRPr="00D05040" w:rsidRDefault="00D05040" w:rsidP="00D05040">
            <w:r w:rsidRPr="00D05040">
              <w:t>S</w:t>
            </w:r>
          </w:p>
        </w:tc>
        <w:tc>
          <w:tcPr>
            <w:tcW w:w="1097" w:type="dxa"/>
            <w:noWrap/>
            <w:vAlign w:val="bottom"/>
            <w:hideMark/>
          </w:tcPr>
          <w:p w14:paraId="68E95B84" w14:textId="77777777" w:rsidR="00D05040" w:rsidRPr="00D05040" w:rsidRDefault="00D05040" w:rsidP="00D05040">
            <w:r w:rsidRPr="00D05040">
              <w:t>01093</w:t>
            </w:r>
          </w:p>
        </w:tc>
        <w:tc>
          <w:tcPr>
            <w:tcW w:w="3330" w:type="dxa"/>
            <w:vAlign w:val="bottom"/>
            <w:hideMark/>
          </w:tcPr>
          <w:p w14:paraId="5B68C4DF" w14:textId="77777777" w:rsidR="00D05040" w:rsidRPr="00D05040" w:rsidRDefault="00D05040" w:rsidP="00D05040">
            <w:r w:rsidRPr="00D05040">
              <w:t>Zinc</w:t>
            </w:r>
          </w:p>
        </w:tc>
        <w:tc>
          <w:tcPr>
            <w:tcW w:w="1080" w:type="dxa"/>
            <w:noWrap/>
            <w:vAlign w:val="center"/>
            <w:hideMark/>
          </w:tcPr>
          <w:p w14:paraId="5D558AC2" w14:textId="77777777" w:rsidR="00D05040" w:rsidRPr="00D05040" w:rsidRDefault="00D05040" w:rsidP="005E70F5">
            <w:pPr>
              <w:jc w:val="right"/>
            </w:pPr>
            <w:r w:rsidRPr="00D05040">
              <w:t>2638</w:t>
            </w:r>
          </w:p>
        </w:tc>
        <w:tc>
          <w:tcPr>
            <w:tcW w:w="928" w:type="dxa"/>
            <w:noWrap/>
            <w:vAlign w:val="center"/>
            <w:hideMark/>
          </w:tcPr>
          <w:p w14:paraId="35B915F6" w14:textId="77777777" w:rsidR="00D05040" w:rsidRPr="00D05040" w:rsidRDefault="00D05040" w:rsidP="005E70F5">
            <w:pPr>
              <w:jc w:val="right"/>
            </w:pPr>
            <w:r w:rsidRPr="00D05040">
              <w:t>2632</w:t>
            </w:r>
          </w:p>
        </w:tc>
        <w:tc>
          <w:tcPr>
            <w:tcW w:w="1042" w:type="dxa"/>
            <w:noWrap/>
            <w:vAlign w:val="center"/>
            <w:hideMark/>
          </w:tcPr>
          <w:p w14:paraId="188C3DE9" w14:textId="77777777" w:rsidR="00D05040" w:rsidRPr="00D05040" w:rsidRDefault="00D05040" w:rsidP="005E70F5">
            <w:pPr>
              <w:jc w:val="right"/>
            </w:pPr>
            <w:r w:rsidRPr="00D05040">
              <w:t>99.8%</w:t>
            </w:r>
          </w:p>
        </w:tc>
        <w:tc>
          <w:tcPr>
            <w:tcW w:w="830" w:type="dxa"/>
            <w:shd w:val="clear" w:color="auto" w:fill="auto"/>
            <w:noWrap/>
            <w:vAlign w:val="center"/>
            <w:hideMark/>
          </w:tcPr>
          <w:p w14:paraId="572FC851" w14:textId="77777777" w:rsidR="00D05040" w:rsidRPr="00D05040" w:rsidRDefault="00D05040" w:rsidP="005E70F5">
            <w:pPr>
              <w:jc w:val="right"/>
            </w:pPr>
            <w:r w:rsidRPr="00D05040">
              <w:t>6</w:t>
            </w:r>
          </w:p>
        </w:tc>
        <w:tc>
          <w:tcPr>
            <w:tcW w:w="941" w:type="dxa"/>
            <w:shd w:val="clear" w:color="auto" w:fill="auto"/>
            <w:noWrap/>
            <w:vAlign w:val="center"/>
            <w:hideMark/>
          </w:tcPr>
          <w:p w14:paraId="5F24BFDD" w14:textId="77777777" w:rsidR="00D05040" w:rsidRPr="00D05040" w:rsidRDefault="00D05040" w:rsidP="005E70F5">
            <w:pPr>
              <w:jc w:val="right"/>
            </w:pPr>
            <w:r w:rsidRPr="00D05040">
              <w:t>0.2%</w:t>
            </w:r>
          </w:p>
        </w:tc>
      </w:tr>
      <w:tr w:rsidR="00D05040" w:rsidRPr="00D05040" w14:paraId="798B5602" w14:textId="77777777" w:rsidTr="005E70F5">
        <w:trPr>
          <w:cantSplit/>
          <w:jc w:val="center"/>
        </w:trPr>
        <w:tc>
          <w:tcPr>
            <w:tcW w:w="892" w:type="dxa"/>
            <w:noWrap/>
            <w:vAlign w:val="bottom"/>
            <w:hideMark/>
          </w:tcPr>
          <w:p w14:paraId="24FE5A74" w14:textId="77777777" w:rsidR="00D05040" w:rsidRPr="00D05040" w:rsidRDefault="00D05040" w:rsidP="00D05040">
            <w:r w:rsidRPr="00D05040">
              <w:t>Met</w:t>
            </w:r>
          </w:p>
        </w:tc>
        <w:tc>
          <w:tcPr>
            <w:tcW w:w="796" w:type="dxa"/>
            <w:noWrap/>
            <w:vAlign w:val="bottom"/>
            <w:hideMark/>
          </w:tcPr>
          <w:p w14:paraId="4CE0CDE9" w14:textId="77777777" w:rsidR="00D05040" w:rsidRPr="00D05040" w:rsidRDefault="00D05040" w:rsidP="00D05040">
            <w:r w:rsidRPr="00D05040">
              <w:t>S</w:t>
            </w:r>
          </w:p>
        </w:tc>
        <w:tc>
          <w:tcPr>
            <w:tcW w:w="1097" w:type="dxa"/>
            <w:noWrap/>
            <w:vAlign w:val="bottom"/>
            <w:hideMark/>
          </w:tcPr>
          <w:p w14:paraId="67483F34" w14:textId="77777777" w:rsidR="00D05040" w:rsidRPr="00D05040" w:rsidRDefault="00D05040" w:rsidP="00D05040">
            <w:r w:rsidRPr="00D05040">
              <w:t>01098</w:t>
            </w:r>
          </w:p>
        </w:tc>
        <w:tc>
          <w:tcPr>
            <w:tcW w:w="3330" w:type="dxa"/>
            <w:vAlign w:val="bottom"/>
            <w:hideMark/>
          </w:tcPr>
          <w:p w14:paraId="59ADACBE" w14:textId="77777777" w:rsidR="00D05040" w:rsidRPr="00D05040" w:rsidRDefault="00D05040" w:rsidP="00D05040">
            <w:r w:rsidRPr="00D05040">
              <w:t>Antimony</w:t>
            </w:r>
          </w:p>
        </w:tc>
        <w:tc>
          <w:tcPr>
            <w:tcW w:w="1080" w:type="dxa"/>
            <w:noWrap/>
            <w:vAlign w:val="center"/>
            <w:hideMark/>
          </w:tcPr>
          <w:p w14:paraId="76C8E2B7" w14:textId="77777777" w:rsidR="00D05040" w:rsidRPr="00D05040" w:rsidRDefault="00D05040" w:rsidP="005E70F5">
            <w:pPr>
              <w:jc w:val="right"/>
            </w:pPr>
            <w:r w:rsidRPr="00D05040">
              <w:t>277</w:t>
            </w:r>
          </w:p>
        </w:tc>
        <w:tc>
          <w:tcPr>
            <w:tcW w:w="928" w:type="dxa"/>
            <w:noWrap/>
            <w:vAlign w:val="center"/>
            <w:hideMark/>
          </w:tcPr>
          <w:p w14:paraId="13AE83B0" w14:textId="77777777" w:rsidR="00D05040" w:rsidRPr="00D05040" w:rsidRDefault="00D05040" w:rsidP="005E70F5">
            <w:pPr>
              <w:jc w:val="right"/>
            </w:pPr>
            <w:r w:rsidRPr="00D05040">
              <w:t>4</w:t>
            </w:r>
          </w:p>
        </w:tc>
        <w:tc>
          <w:tcPr>
            <w:tcW w:w="1042" w:type="dxa"/>
            <w:noWrap/>
            <w:vAlign w:val="center"/>
            <w:hideMark/>
          </w:tcPr>
          <w:p w14:paraId="28FEBE7F" w14:textId="77777777" w:rsidR="00D05040" w:rsidRPr="00D05040" w:rsidRDefault="00D05040" w:rsidP="005E70F5">
            <w:pPr>
              <w:jc w:val="right"/>
            </w:pPr>
            <w:r w:rsidRPr="00D05040">
              <w:t>1.4%</w:t>
            </w:r>
          </w:p>
        </w:tc>
        <w:tc>
          <w:tcPr>
            <w:tcW w:w="830" w:type="dxa"/>
            <w:shd w:val="clear" w:color="auto" w:fill="auto"/>
            <w:noWrap/>
            <w:vAlign w:val="center"/>
            <w:hideMark/>
          </w:tcPr>
          <w:p w14:paraId="4FDED385" w14:textId="77777777" w:rsidR="00D05040" w:rsidRPr="00D05040" w:rsidRDefault="00D05040" w:rsidP="005E70F5">
            <w:pPr>
              <w:jc w:val="right"/>
            </w:pPr>
            <w:r w:rsidRPr="00D05040">
              <w:t>273</w:t>
            </w:r>
          </w:p>
        </w:tc>
        <w:tc>
          <w:tcPr>
            <w:tcW w:w="941" w:type="dxa"/>
            <w:shd w:val="clear" w:color="auto" w:fill="auto"/>
            <w:noWrap/>
            <w:vAlign w:val="center"/>
            <w:hideMark/>
          </w:tcPr>
          <w:p w14:paraId="326576CD" w14:textId="77777777" w:rsidR="00D05040" w:rsidRPr="00D05040" w:rsidRDefault="00D05040" w:rsidP="005E70F5">
            <w:pPr>
              <w:jc w:val="right"/>
            </w:pPr>
            <w:r w:rsidRPr="00D05040">
              <w:t>98.6%</w:t>
            </w:r>
          </w:p>
        </w:tc>
      </w:tr>
      <w:tr w:rsidR="00D05040" w:rsidRPr="00D05040" w14:paraId="2D633266" w14:textId="77777777" w:rsidTr="005E70F5">
        <w:trPr>
          <w:cantSplit/>
          <w:jc w:val="center"/>
        </w:trPr>
        <w:tc>
          <w:tcPr>
            <w:tcW w:w="892" w:type="dxa"/>
            <w:noWrap/>
            <w:vAlign w:val="bottom"/>
            <w:hideMark/>
          </w:tcPr>
          <w:p w14:paraId="716F8C20" w14:textId="77777777" w:rsidR="00D05040" w:rsidRPr="00D05040" w:rsidRDefault="00D05040" w:rsidP="00D05040">
            <w:r w:rsidRPr="00D05040">
              <w:t>Met</w:t>
            </w:r>
          </w:p>
        </w:tc>
        <w:tc>
          <w:tcPr>
            <w:tcW w:w="796" w:type="dxa"/>
            <w:noWrap/>
            <w:vAlign w:val="bottom"/>
            <w:hideMark/>
          </w:tcPr>
          <w:p w14:paraId="5F5F9C23" w14:textId="77777777" w:rsidR="00D05040" w:rsidRPr="00D05040" w:rsidRDefault="00D05040" w:rsidP="00D05040">
            <w:r w:rsidRPr="00D05040">
              <w:t>S</w:t>
            </w:r>
          </w:p>
        </w:tc>
        <w:tc>
          <w:tcPr>
            <w:tcW w:w="1097" w:type="dxa"/>
            <w:noWrap/>
            <w:vAlign w:val="bottom"/>
            <w:hideMark/>
          </w:tcPr>
          <w:p w14:paraId="71F5D5EF" w14:textId="77777777" w:rsidR="00D05040" w:rsidRPr="00D05040" w:rsidRDefault="00D05040" w:rsidP="00D05040">
            <w:r w:rsidRPr="00D05040">
              <w:t>01108</w:t>
            </w:r>
          </w:p>
        </w:tc>
        <w:tc>
          <w:tcPr>
            <w:tcW w:w="3330" w:type="dxa"/>
            <w:vAlign w:val="bottom"/>
            <w:hideMark/>
          </w:tcPr>
          <w:p w14:paraId="7F1D2F40" w14:textId="77777777" w:rsidR="00D05040" w:rsidRPr="00D05040" w:rsidRDefault="00D05040" w:rsidP="00D05040">
            <w:r w:rsidRPr="00D05040">
              <w:t>Aluminum</w:t>
            </w:r>
          </w:p>
        </w:tc>
        <w:tc>
          <w:tcPr>
            <w:tcW w:w="1080" w:type="dxa"/>
            <w:noWrap/>
            <w:vAlign w:val="center"/>
            <w:hideMark/>
          </w:tcPr>
          <w:p w14:paraId="1DAAAD27" w14:textId="77777777" w:rsidR="00D05040" w:rsidRPr="00D05040" w:rsidRDefault="00D05040" w:rsidP="005E70F5">
            <w:pPr>
              <w:jc w:val="right"/>
            </w:pPr>
            <w:r w:rsidRPr="00D05040">
              <w:t>2639</w:t>
            </w:r>
          </w:p>
        </w:tc>
        <w:tc>
          <w:tcPr>
            <w:tcW w:w="928" w:type="dxa"/>
            <w:noWrap/>
            <w:vAlign w:val="center"/>
            <w:hideMark/>
          </w:tcPr>
          <w:p w14:paraId="37C1713C" w14:textId="77777777" w:rsidR="00D05040" w:rsidRPr="00D05040" w:rsidRDefault="00D05040" w:rsidP="005E70F5">
            <w:pPr>
              <w:jc w:val="right"/>
            </w:pPr>
            <w:r w:rsidRPr="00D05040">
              <w:t>2637</w:t>
            </w:r>
          </w:p>
        </w:tc>
        <w:tc>
          <w:tcPr>
            <w:tcW w:w="1042" w:type="dxa"/>
            <w:noWrap/>
            <w:vAlign w:val="center"/>
            <w:hideMark/>
          </w:tcPr>
          <w:p w14:paraId="1321C9E4" w14:textId="77777777" w:rsidR="00D05040" w:rsidRPr="00D05040" w:rsidRDefault="00D05040" w:rsidP="005E70F5">
            <w:pPr>
              <w:jc w:val="right"/>
            </w:pPr>
            <w:r w:rsidRPr="00D05040">
              <w:t>99.9%</w:t>
            </w:r>
          </w:p>
        </w:tc>
        <w:tc>
          <w:tcPr>
            <w:tcW w:w="830" w:type="dxa"/>
            <w:shd w:val="clear" w:color="auto" w:fill="auto"/>
            <w:noWrap/>
            <w:vAlign w:val="center"/>
            <w:hideMark/>
          </w:tcPr>
          <w:p w14:paraId="124AE10F" w14:textId="77777777" w:rsidR="00D05040" w:rsidRPr="00D05040" w:rsidRDefault="00D05040" w:rsidP="005E70F5">
            <w:pPr>
              <w:jc w:val="right"/>
            </w:pPr>
            <w:r w:rsidRPr="00D05040">
              <w:t>2</w:t>
            </w:r>
          </w:p>
        </w:tc>
        <w:tc>
          <w:tcPr>
            <w:tcW w:w="941" w:type="dxa"/>
            <w:shd w:val="clear" w:color="auto" w:fill="auto"/>
            <w:noWrap/>
            <w:vAlign w:val="center"/>
            <w:hideMark/>
          </w:tcPr>
          <w:p w14:paraId="5DA8BCE3" w14:textId="77777777" w:rsidR="00D05040" w:rsidRPr="00D05040" w:rsidRDefault="00D05040" w:rsidP="005E70F5">
            <w:pPr>
              <w:jc w:val="right"/>
            </w:pPr>
            <w:r w:rsidRPr="00D05040">
              <w:t>0.1%</w:t>
            </w:r>
          </w:p>
        </w:tc>
      </w:tr>
      <w:tr w:rsidR="00D05040" w:rsidRPr="00D05040" w14:paraId="05741B5E" w14:textId="77777777" w:rsidTr="005E70F5">
        <w:trPr>
          <w:cantSplit/>
          <w:jc w:val="center"/>
        </w:trPr>
        <w:tc>
          <w:tcPr>
            <w:tcW w:w="892" w:type="dxa"/>
            <w:noWrap/>
            <w:vAlign w:val="bottom"/>
            <w:hideMark/>
          </w:tcPr>
          <w:p w14:paraId="5191360A" w14:textId="77777777" w:rsidR="00D05040" w:rsidRPr="00D05040" w:rsidRDefault="00D05040" w:rsidP="00D05040">
            <w:r w:rsidRPr="00D05040">
              <w:t>Met</w:t>
            </w:r>
          </w:p>
        </w:tc>
        <w:tc>
          <w:tcPr>
            <w:tcW w:w="796" w:type="dxa"/>
            <w:noWrap/>
            <w:vAlign w:val="bottom"/>
            <w:hideMark/>
          </w:tcPr>
          <w:p w14:paraId="4AD3064F" w14:textId="77777777" w:rsidR="00D05040" w:rsidRPr="00D05040" w:rsidRDefault="00D05040" w:rsidP="00D05040">
            <w:r w:rsidRPr="00D05040">
              <w:t>S</w:t>
            </w:r>
          </w:p>
        </w:tc>
        <w:tc>
          <w:tcPr>
            <w:tcW w:w="1097" w:type="dxa"/>
            <w:noWrap/>
            <w:vAlign w:val="bottom"/>
            <w:hideMark/>
          </w:tcPr>
          <w:p w14:paraId="1CA5D506" w14:textId="77777777" w:rsidR="00D05040" w:rsidRPr="00D05040" w:rsidRDefault="00D05040" w:rsidP="00D05040">
            <w:r w:rsidRPr="00D05040">
              <w:t>01148</w:t>
            </w:r>
          </w:p>
        </w:tc>
        <w:tc>
          <w:tcPr>
            <w:tcW w:w="3330" w:type="dxa"/>
            <w:vAlign w:val="bottom"/>
            <w:hideMark/>
          </w:tcPr>
          <w:p w14:paraId="20EA163B" w14:textId="77777777" w:rsidR="00D05040" w:rsidRPr="00D05040" w:rsidRDefault="00D05040" w:rsidP="00D05040">
            <w:r w:rsidRPr="00D05040">
              <w:t>Selenium</w:t>
            </w:r>
          </w:p>
        </w:tc>
        <w:tc>
          <w:tcPr>
            <w:tcW w:w="1080" w:type="dxa"/>
            <w:noWrap/>
            <w:vAlign w:val="center"/>
            <w:hideMark/>
          </w:tcPr>
          <w:p w14:paraId="4F63A11C" w14:textId="77777777" w:rsidR="00D05040" w:rsidRPr="00D05040" w:rsidRDefault="00D05040" w:rsidP="005E70F5">
            <w:pPr>
              <w:jc w:val="right"/>
            </w:pPr>
            <w:r w:rsidRPr="00D05040">
              <w:t>277</w:t>
            </w:r>
          </w:p>
        </w:tc>
        <w:tc>
          <w:tcPr>
            <w:tcW w:w="928" w:type="dxa"/>
            <w:noWrap/>
            <w:vAlign w:val="center"/>
            <w:hideMark/>
          </w:tcPr>
          <w:p w14:paraId="3C289A8B" w14:textId="77777777" w:rsidR="00D05040" w:rsidRPr="00D05040" w:rsidRDefault="00D05040" w:rsidP="005E70F5">
            <w:pPr>
              <w:jc w:val="right"/>
            </w:pPr>
            <w:r w:rsidRPr="00D05040">
              <w:t>140</w:t>
            </w:r>
          </w:p>
        </w:tc>
        <w:tc>
          <w:tcPr>
            <w:tcW w:w="1042" w:type="dxa"/>
            <w:noWrap/>
            <w:vAlign w:val="center"/>
            <w:hideMark/>
          </w:tcPr>
          <w:p w14:paraId="7CBDAB7F" w14:textId="77777777" w:rsidR="00D05040" w:rsidRPr="00D05040" w:rsidRDefault="00D05040" w:rsidP="005E70F5">
            <w:pPr>
              <w:jc w:val="right"/>
            </w:pPr>
            <w:r w:rsidRPr="00D05040">
              <w:t>50.5%</w:t>
            </w:r>
          </w:p>
        </w:tc>
        <w:tc>
          <w:tcPr>
            <w:tcW w:w="830" w:type="dxa"/>
            <w:shd w:val="clear" w:color="auto" w:fill="auto"/>
            <w:noWrap/>
            <w:vAlign w:val="center"/>
            <w:hideMark/>
          </w:tcPr>
          <w:p w14:paraId="136921A6" w14:textId="77777777" w:rsidR="00D05040" w:rsidRPr="00D05040" w:rsidRDefault="00D05040" w:rsidP="005E70F5">
            <w:pPr>
              <w:jc w:val="right"/>
            </w:pPr>
            <w:r w:rsidRPr="00D05040">
              <w:t>137</w:t>
            </w:r>
          </w:p>
        </w:tc>
        <w:tc>
          <w:tcPr>
            <w:tcW w:w="941" w:type="dxa"/>
            <w:shd w:val="clear" w:color="auto" w:fill="auto"/>
            <w:noWrap/>
            <w:vAlign w:val="center"/>
            <w:hideMark/>
          </w:tcPr>
          <w:p w14:paraId="433C902E" w14:textId="77777777" w:rsidR="00D05040" w:rsidRPr="00D05040" w:rsidRDefault="00D05040" w:rsidP="005E70F5">
            <w:pPr>
              <w:jc w:val="right"/>
            </w:pPr>
            <w:r w:rsidRPr="00D05040">
              <w:t>49.5%</w:t>
            </w:r>
          </w:p>
        </w:tc>
      </w:tr>
      <w:tr w:rsidR="00D05040" w:rsidRPr="00D05040" w14:paraId="71DE1387" w14:textId="77777777" w:rsidTr="005E70F5">
        <w:trPr>
          <w:cantSplit/>
          <w:jc w:val="center"/>
        </w:trPr>
        <w:tc>
          <w:tcPr>
            <w:tcW w:w="892" w:type="dxa"/>
            <w:noWrap/>
            <w:vAlign w:val="bottom"/>
            <w:hideMark/>
          </w:tcPr>
          <w:p w14:paraId="524A92C7" w14:textId="77777777" w:rsidR="00D05040" w:rsidRPr="00D05040" w:rsidRDefault="00D05040" w:rsidP="00D05040">
            <w:r w:rsidRPr="00D05040">
              <w:t>Met</w:t>
            </w:r>
          </w:p>
        </w:tc>
        <w:tc>
          <w:tcPr>
            <w:tcW w:w="796" w:type="dxa"/>
            <w:noWrap/>
            <w:vAlign w:val="bottom"/>
            <w:hideMark/>
          </w:tcPr>
          <w:p w14:paraId="11EDCDE3" w14:textId="77777777" w:rsidR="00D05040" w:rsidRPr="00D05040" w:rsidRDefault="00D05040" w:rsidP="00D05040">
            <w:r w:rsidRPr="00D05040">
              <w:t>S</w:t>
            </w:r>
          </w:p>
        </w:tc>
        <w:tc>
          <w:tcPr>
            <w:tcW w:w="1097" w:type="dxa"/>
            <w:noWrap/>
            <w:vAlign w:val="bottom"/>
            <w:hideMark/>
          </w:tcPr>
          <w:p w14:paraId="6B003F06" w14:textId="77777777" w:rsidR="00D05040" w:rsidRPr="00D05040" w:rsidRDefault="00D05040" w:rsidP="00D05040">
            <w:r w:rsidRPr="00D05040">
              <w:t>01170</w:t>
            </w:r>
          </w:p>
        </w:tc>
        <w:tc>
          <w:tcPr>
            <w:tcW w:w="3330" w:type="dxa"/>
            <w:vAlign w:val="bottom"/>
            <w:hideMark/>
          </w:tcPr>
          <w:p w14:paraId="037EC6EA" w14:textId="77777777" w:rsidR="00D05040" w:rsidRPr="00D05040" w:rsidRDefault="00D05040" w:rsidP="00D05040">
            <w:r w:rsidRPr="00D05040">
              <w:t>Iron</w:t>
            </w:r>
          </w:p>
        </w:tc>
        <w:tc>
          <w:tcPr>
            <w:tcW w:w="1080" w:type="dxa"/>
            <w:noWrap/>
            <w:vAlign w:val="center"/>
            <w:hideMark/>
          </w:tcPr>
          <w:p w14:paraId="31A1AAB1" w14:textId="77777777" w:rsidR="00D05040" w:rsidRPr="00D05040" w:rsidRDefault="00D05040" w:rsidP="005E70F5">
            <w:pPr>
              <w:jc w:val="right"/>
            </w:pPr>
            <w:r w:rsidRPr="00D05040">
              <w:t>2557</w:t>
            </w:r>
          </w:p>
        </w:tc>
        <w:tc>
          <w:tcPr>
            <w:tcW w:w="928" w:type="dxa"/>
            <w:noWrap/>
            <w:vAlign w:val="center"/>
            <w:hideMark/>
          </w:tcPr>
          <w:p w14:paraId="221E1E2C" w14:textId="77777777" w:rsidR="00D05040" w:rsidRPr="00D05040" w:rsidRDefault="00D05040" w:rsidP="005E70F5">
            <w:pPr>
              <w:jc w:val="right"/>
            </w:pPr>
            <w:r w:rsidRPr="00D05040">
              <w:t>2553</w:t>
            </w:r>
          </w:p>
        </w:tc>
        <w:tc>
          <w:tcPr>
            <w:tcW w:w="1042" w:type="dxa"/>
            <w:noWrap/>
            <w:vAlign w:val="center"/>
            <w:hideMark/>
          </w:tcPr>
          <w:p w14:paraId="7878379A" w14:textId="77777777" w:rsidR="00D05040" w:rsidRPr="00D05040" w:rsidRDefault="00D05040" w:rsidP="005E70F5">
            <w:pPr>
              <w:jc w:val="right"/>
            </w:pPr>
            <w:r w:rsidRPr="00D05040">
              <w:t>99.8%</w:t>
            </w:r>
          </w:p>
        </w:tc>
        <w:tc>
          <w:tcPr>
            <w:tcW w:w="830" w:type="dxa"/>
            <w:shd w:val="clear" w:color="auto" w:fill="auto"/>
            <w:noWrap/>
            <w:vAlign w:val="center"/>
            <w:hideMark/>
          </w:tcPr>
          <w:p w14:paraId="36FA02EF" w14:textId="77777777" w:rsidR="00D05040" w:rsidRPr="00D05040" w:rsidRDefault="00D05040" w:rsidP="005E70F5">
            <w:pPr>
              <w:jc w:val="right"/>
            </w:pPr>
            <w:r w:rsidRPr="00D05040">
              <w:t>4</w:t>
            </w:r>
          </w:p>
        </w:tc>
        <w:tc>
          <w:tcPr>
            <w:tcW w:w="941" w:type="dxa"/>
            <w:shd w:val="clear" w:color="auto" w:fill="auto"/>
            <w:noWrap/>
            <w:vAlign w:val="center"/>
            <w:hideMark/>
          </w:tcPr>
          <w:p w14:paraId="304F6B8F" w14:textId="77777777" w:rsidR="00D05040" w:rsidRPr="00D05040" w:rsidRDefault="00D05040" w:rsidP="005E70F5">
            <w:pPr>
              <w:jc w:val="right"/>
            </w:pPr>
            <w:r w:rsidRPr="00D05040">
              <w:t>0.2%</w:t>
            </w:r>
          </w:p>
        </w:tc>
      </w:tr>
      <w:tr w:rsidR="00D05040" w:rsidRPr="00D05040" w14:paraId="617AC9DB" w14:textId="77777777" w:rsidTr="005E70F5">
        <w:trPr>
          <w:cantSplit/>
          <w:jc w:val="center"/>
        </w:trPr>
        <w:tc>
          <w:tcPr>
            <w:tcW w:w="892" w:type="dxa"/>
            <w:noWrap/>
            <w:vAlign w:val="bottom"/>
            <w:hideMark/>
          </w:tcPr>
          <w:p w14:paraId="6FA0264A" w14:textId="77777777" w:rsidR="00D05040" w:rsidRPr="00D05040" w:rsidRDefault="00D05040" w:rsidP="00D05040">
            <w:r w:rsidRPr="00D05040">
              <w:t>Met</w:t>
            </w:r>
          </w:p>
        </w:tc>
        <w:tc>
          <w:tcPr>
            <w:tcW w:w="796" w:type="dxa"/>
            <w:noWrap/>
            <w:vAlign w:val="bottom"/>
            <w:hideMark/>
          </w:tcPr>
          <w:p w14:paraId="6DE9D5A6" w14:textId="77777777" w:rsidR="00D05040" w:rsidRPr="00D05040" w:rsidRDefault="00D05040" w:rsidP="00D05040">
            <w:r w:rsidRPr="00D05040">
              <w:t>S</w:t>
            </w:r>
          </w:p>
        </w:tc>
        <w:tc>
          <w:tcPr>
            <w:tcW w:w="1097" w:type="dxa"/>
            <w:noWrap/>
            <w:vAlign w:val="bottom"/>
            <w:hideMark/>
          </w:tcPr>
          <w:p w14:paraId="3EB62961" w14:textId="77777777" w:rsidR="00D05040" w:rsidRPr="00D05040" w:rsidRDefault="00D05040" w:rsidP="00D05040">
            <w:r w:rsidRPr="00D05040">
              <w:t>34480</w:t>
            </w:r>
          </w:p>
        </w:tc>
        <w:tc>
          <w:tcPr>
            <w:tcW w:w="3330" w:type="dxa"/>
            <w:vAlign w:val="bottom"/>
            <w:hideMark/>
          </w:tcPr>
          <w:p w14:paraId="6D5E539D" w14:textId="77777777" w:rsidR="00D05040" w:rsidRPr="00D05040" w:rsidRDefault="00D05040" w:rsidP="00D05040">
            <w:r w:rsidRPr="00D05040">
              <w:t>Thallium</w:t>
            </w:r>
          </w:p>
        </w:tc>
        <w:tc>
          <w:tcPr>
            <w:tcW w:w="1080" w:type="dxa"/>
            <w:noWrap/>
            <w:vAlign w:val="center"/>
            <w:hideMark/>
          </w:tcPr>
          <w:p w14:paraId="56BAA505" w14:textId="77777777" w:rsidR="00D05040" w:rsidRPr="00D05040" w:rsidRDefault="00D05040" w:rsidP="005E70F5">
            <w:pPr>
              <w:jc w:val="right"/>
            </w:pPr>
            <w:r w:rsidRPr="00D05040">
              <w:t>266</w:t>
            </w:r>
          </w:p>
        </w:tc>
        <w:tc>
          <w:tcPr>
            <w:tcW w:w="928" w:type="dxa"/>
            <w:noWrap/>
            <w:vAlign w:val="center"/>
            <w:hideMark/>
          </w:tcPr>
          <w:p w14:paraId="51599BBD" w14:textId="77777777" w:rsidR="00D05040" w:rsidRPr="00D05040" w:rsidRDefault="00D05040" w:rsidP="005E70F5">
            <w:pPr>
              <w:jc w:val="right"/>
            </w:pPr>
            <w:r w:rsidRPr="00D05040">
              <w:t>2</w:t>
            </w:r>
          </w:p>
        </w:tc>
        <w:tc>
          <w:tcPr>
            <w:tcW w:w="1042" w:type="dxa"/>
            <w:noWrap/>
            <w:vAlign w:val="center"/>
            <w:hideMark/>
          </w:tcPr>
          <w:p w14:paraId="75B88337" w14:textId="77777777" w:rsidR="00D05040" w:rsidRPr="00D05040" w:rsidRDefault="00D05040" w:rsidP="005E70F5">
            <w:pPr>
              <w:jc w:val="right"/>
            </w:pPr>
            <w:r w:rsidRPr="00D05040">
              <w:t>0.8%</w:t>
            </w:r>
          </w:p>
        </w:tc>
        <w:tc>
          <w:tcPr>
            <w:tcW w:w="830" w:type="dxa"/>
            <w:shd w:val="clear" w:color="auto" w:fill="auto"/>
            <w:noWrap/>
            <w:vAlign w:val="center"/>
            <w:hideMark/>
          </w:tcPr>
          <w:p w14:paraId="428EC1DA" w14:textId="77777777" w:rsidR="00D05040" w:rsidRPr="00D05040" w:rsidRDefault="00D05040" w:rsidP="005E70F5">
            <w:pPr>
              <w:jc w:val="right"/>
            </w:pPr>
            <w:r w:rsidRPr="00D05040">
              <w:t>264</w:t>
            </w:r>
          </w:p>
        </w:tc>
        <w:tc>
          <w:tcPr>
            <w:tcW w:w="941" w:type="dxa"/>
            <w:shd w:val="clear" w:color="auto" w:fill="auto"/>
            <w:noWrap/>
            <w:vAlign w:val="center"/>
            <w:hideMark/>
          </w:tcPr>
          <w:p w14:paraId="79AF9F2F" w14:textId="77777777" w:rsidR="00D05040" w:rsidRPr="00D05040" w:rsidRDefault="00D05040" w:rsidP="005E70F5">
            <w:pPr>
              <w:jc w:val="right"/>
            </w:pPr>
            <w:r w:rsidRPr="00D05040">
              <w:t>99.3%</w:t>
            </w:r>
          </w:p>
        </w:tc>
      </w:tr>
      <w:tr w:rsidR="00D05040" w:rsidRPr="00D05040" w14:paraId="1C21C799" w14:textId="77777777" w:rsidTr="005E70F5">
        <w:trPr>
          <w:cantSplit/>
          <w:jc w:val="center"/>
        </w:trPr>
        <w:tc>
          <w:tcPr>
            <w:tcW w:w="892" w:type="dxa"/>
            <w:noWrap/>
            <w:vAlign w:val="bottom"/>
            <w:hideMark/>
          </w:tcPr>
          <w:p w14:paraId="3E9EB318" w14:textId="77777777" w:rsidR="00D05040" w:rsidRPr="00D05040" w:rsidRDefault="00D05040" w:rsidP="00D05040">
            <w:r w:rsidRPr="00D05040">
              <w:t>Met</w:t>
            </w:r>
          </w:p>
        </w:tc>
        <w:tc>
          <w:tcPr>
            <w:tcW w:w="796" w:type="dxa"/>
            <w:noWrap/>
            <w:vAlign w:val="bottom"/>
            <w:hideMark/>
          </w:tcPr>
          <w:p w14:paraId="69498612" w14:textId="77777777" w:rsidR="00D05040" w:rsidRPr="00D05040" w:rsidRDefault="00D05040" w:rsidP="00D05040">
            <w:r w:rsidRPr="00D05040">
              <w:t>S</w:t>
            </w:r>
          </w:p>
        </w:tc>
        <w:tc>
          <w:tcPr>
            <w:tcW w:w="1097" w:type="dxa"/>
            <w:noWrap/>
            <w:vAlign w:val="bottom"/>
            <w:hideMark/>
          </w:tcPr>
          <w:p w14:paraId="44A93F06" w14:textId="77777777" w:rsidR="00D05040" w:rsidRPr="00D05040" w:rsidRDefault="00D05040" w:rsidP="00D05040">
            <w:r w:rsidRPr="00D05040">
              <w:t>71921</w:t>
            </w:r>
          </w:p>
        </w:tc>
        <w:tc>
          <w:tcPr>
            <w:tcW w:w="3330" w:type="dxa"/>
            <w:vAlign w:val="bottom"/>
            <w:hideMark/>
          </w:tcPr>
          <w:p w14:paraId="2BE3A4E5" w14:textId="77777777" w:rsidR="00D05040" w:rsidRPr="00D05040" w:rsidRDefault="00D05040" w:rsidP="00D05040">
            <w:r w:rsidRPr="00D05040">
              <w:t>Mercury</w:t>
            </w:r>
          </w:p>
        </w:tc>
        <w:tc>
          <w:tcPr>
            <w:tcW w:w="1080" w:type="dxa"/>
            <w:noWrap/>
            <w:vAlign w:val="center"/>
            <w:hideMark/>
          </w:tcPr>
          <w:p w14:paraId="5739A541" w14:textId="77777777" w:rsidR="00D05040" w:rsidRPr="00D05040" w:rsidRDefault="00D05040" w:rsidP="005E70F5">
            <w:pPr>
              <w:jc w:val="right"/>
            </w:pPr>
            <w:r w:rsidRPr="00D05040">
              <w:t>2640</w:t>
            </w:r>
          </w:p>
        </w:tc>
        <w:tc>
          <w:tcPr>
            <w:tcW w:w="928" w:type="dxa"/>
            <w:noWrap/>
            <w:vAlign w:val="center"/>
            <w:hideMark/>
          </w:tcPr>
          <w:p w14:paraId="59859411" w14:textId="77777777" w:rsidR="00D05040" w:rsidRPr="00D05040" w:rsidRDefault="00D05040" w:rsidP="005E70F5">
            <w:pPr>
              <w:jc w:val="right"/>
            </w:pPr>
            <w:r w:rsidRPr="00D05040">
              <w:t>1805</w:t>
            </w:r>
          </w:p>
        </w:tc>
        <w:tc>
          <w:tcPr>
            <w:tcW w:w="1042" w:type="dxa"/>
            <w:noWrap/>
            <w:vAlign w:val="center"/>
            <w:hideMark/>
          </w:tcPr>
          <w:p w14:paraId="748E27C4" w14:textId="77777777" w:rsidR="00D05040" w:rsidRPr="00D05040" w:rsidRDefault="00D05040" w:rsidP="005E70F5">
            <w:pPr>
              <w:jc w:val="right"/>
            </w:pPr>
            <w:r w:rsidRPr="00D05040">
              <w:t>68.4%</w:t>
            </w:r>
          </w:p>
        </w:tc>
        <w:tc>
          <w:tcPr>
            <w:tcW w:w="830" w:type="dxa"/>
            <w:shd w:val="clear" w:color="auto" w:fill="auto"/>
            <w:noWrap/>
            <w:vAlign w:val="center"/>
            <w:hideMark/>
          </w:tcPr>
          <w:p w14:paraId="0C987102" w14:textId="77777777" w:rsidR="00D05040" w:rsidRPr="00D05040" w:rsidRDefault="00D05040" w:rsidP="005E70F5">
            <w:pPr>
              <w:jc w:val="right"/>
            </w:pPr>
            <w:r w:rsidRPr="00D05040">
              <w:t>835</w:t>
            </w:r>
          </w:p>
        </w:tc>
        <w:tc>
          <w:tcPr>
            <w:tcW w:w="941" w:type="dxa"/>
            <w:shd w:val="clear" w:color="auto" w:fill="auto"/>
            <w:noWrap/>
            <w:vAlign w:val="center"/>
            <w:hideMark/>
          </w:tcPr>
          <w:p w14:paraId="4F34154B" w14:textId="77777777" w:rsidR="00D05040" w:rsidRPr="00D05040" w:rsidRDefault="00D05040" w:rsidP="005E70F5">
            <w:pPr>
              <w:jc w:val="right"/>
            </w:pPr>
            <w:r w:rsidRPr="00D05040">
              <w:t>31.6%</w:t>
            </w:r>
          </w:p>
        </w:tc>
      </w:tr>
      <w:tr w:rsidR="00D05040" w:rsidRPr="00D05040" w14:paraId="253C1E6E" w14:textId="77777777" w:rsidTr="005E70F5">
        <w:trPr>
          <w:cantSplit/>
          <w:jc w:val="center"/>
        </w:trPr>
        <w:tc>
          <w:tcPr>
            <w:tcW w:w="892" w:type="dxa"/>
            <w:noWrap/>
            <w:vAlign w:val="bottom"/>
            <w:hideMark/>
          </w:tcPr>
          <w:p w14:paraId="56F2FAE4" w14:textId="77777777" w:rsidR="00D05040" w:rsidRPr="00D05040" w:rsidRDefault="00D05040" w:rsidP="00D05040">
            <w:r w:rsidRPr="00D05040">
              <w:t>Met</w:t>
            </w:r>
          </w:p>
        </w:tc>
        <w:tc>
          <w:tcPr>
            <w:tcW w:w="796" w:type="dxa"/>
            <w:noWrap/>
            <w:vAlign w:val="bottom"/>
            <w:hideMark/>
          </w:tcPr>
          <w:p w14:paraId="428FF384" w14:textId="77777777" w:rsidR="00D05040" w:rsidRPr="00D05040" w:rsidRDefault="00D05040" w:rsidP="00D05040">
            <w:r w:rsidRPr="00D05040">
              <w:t>S</w:t>
            </w:r>
          </w:p>
        </w:tc>
        <w:tc>
          <w:tcPr>
            <w:tcW w:w="1097" w:type="dxa"/>
            <w:noWrap/>
            <w:vAlign w:val="bottom"/>
            <w:hideMark/>
          </w:tcPr>
          <w:p w14:paraId="277DDE01" w14:textId="77777777" w:rsidR="00D05040" w:rsidRPr="00D05040" w:rsidRDefault="00D05040" w:rsidP="00D05040">
            <w:r w:rsidRPr="00D05040">
              <w:t>SCRHX</w:t>
            </w:r>
          </w:p>
        </w:tc>
        <w:tc>
          <w:tcPr>
            <w:tcW w:w="3330" w:type="dxa"/>
            <w:vAlign w:val="bottom"/>
            <w:hideMark/>
          </w:tcPr>
          <w:p w14:paraId="22BA980B" w14:textId="77777777" w:rsidR="00D05040" w:rsidRPr="00D05040" w:rsidRDefault="00D05040" w:rsidP="00D05040">
            <w:r w:rsidRPr="00D05040">
              <w:t>Chromium, VI</w:t>
            </w:r>
          </w:p>
        </w:tc>
        <w:tc>
          <w:tcPr>
            <w:tcW w:w="1080" w:type="dxa"/>
            <w:noWrap/>
            <w:vAlign w:val="center"/>
            <w:hideMark/>
          </w:tcPr>
          <w:p w14:paraId="6B67A301" w14:textId="77777777" w:rsidR="00D05040" w:rsidRPr="00D05040" w:rsidRDefault="00D05040" w:rsidP="005E70F5">
            <w:pPr>
              <w:jc w:val="right"/>
            </w:pPr>
            <w:r w:rsidRPr="00D05040">
              <w:t>2080</w:t>
            </w:r>
          </w:p>
        </w:tc>
        <w:tc>
          <w:tcPr>
            <w:tcW w:w="928" w:type="dxa"/>
            <w:noWrap/>
            <w:vAlign w:val="center"/>
            <w:hideMark/>
          </w:tcPr>
          <w:p w14:paraId="01E5425F" w14:textId="77777777" w:rsidR="00D05040" w:rsidRPr="00D05040" w:rsidRDefault="00D05040" w:rsidP="005E70F5">
            <w:pPr>
              <w:jc w:val="right"/>
            </w:pPr>
            <w:r w:rsidRPr="00D05040">
              <w:t>59</w:t>
            </w:r>
          </w:p>
        </w:tc>
        <w:tc>
          <w:tcPr>
            <w:tcW w:w="1042" w:type="dxa"/>
            <w:noWrap/>
            <w:vAlign w:val="center"/>
            <w:hideMark/>
          </w:tcPr>
          <w:p w14:paraId="532FE44B" w14:textId="77777777" w:rsidR="00D05040" w:rsidRPr="00D05040" w:rsidRDefault="00D05040" w:rsidP="005E70F5">
            <w:pPr>
              <w:jc w:val="right"/>
            </w:pPr>
            <w:r w:rsidRPr="00D05040">
              <w:t>2.8%</w:t>
            </w:r>
          </w:p>
        </w:tc>
        <w:tc>
          <w:tcPr>
            <w:tcW w:w="830" w:type="dxa"/>
            <w:shd w:val="clear" w:color="auto" w:fill="auto"/>
            <w:noWrap/>
            <w:vAlign w:val="center"/>
            <w:hideMark/>
          </w:tcPr>
          <w:p w14:paraId="6F55EA69" w14:textId="77777777" w:rsidR="00D05040" w:rsidRPr="00D05040" w:rsidRDefault="00D05040" w:rsidP="005E70F5">
            <w:pPr>
              <w:jc w:val="right"/>
            </w:pPr>
            <w:r w:rsidRPr="00D05040">
              <w:t>2021</w:t>
            </w:r>
          </w:p>
        </w:tc>
        <w:tc>
          <w:tcPr>
            <w:tcW w:w="941" w:type="dxa"/>
            <w:shd w:val="clear" w:color="auto" w:fill="auto"/>
            <w:noWrap/>
            <w:vAlign w:val="center"/>
            <w:hideMark/>
          </w:tcPr>
          <w:p w14:paraId="4E0EB4D5" w14:textId="77777777" w:rsidR="00D05040" w:rsidRPr="00D05040" w:rsidRDefault="00D05040" w:rsidP="005E70F5">
            <w:pPr>
              <w:jc w:val="right"/>
            </w:pPr>
            <w:r w:rsidRPr="00D05040">
              <w:t>97.2%</w:t>
            </w:r>
          </w:p>
        </w:tc>
      </w:tr>
      <w:tr w:rsidR="00D05040" w:rsidRPr="00D05040" w14:paraId="31CE49EC" w14:textId="77777777" w:rsidTr="005E70F5">
        <w:trPr>
          <w:cantSplit/>
          <w:jc w:val="center"/>
        </w:trPr>
        <w:tc>
          <w:tcPr>
            <w:tcW w:w="892" w:type="dxa"/>
            <w:noWrap/>
            <w:vAlign w:val="bottom"/>
            <w:hideMark/>
          </w:tcPr>
          <w:p w14:paraId="0E682DA4" w14:textId="77777777" w:rsidR="00D05040" w:rsidRPr="00D05040" w:rsidRDefault="00D05040" w:rsidP="00D05040">
            <w:r w:rsidRPr="00D05040">
              <w:t>Met</w:t>
            </w:r>
          </w:p>
        </w:tc>
        <w:tc>
          <w:tcPr>
            <w:tcW w:w="796" w:type="dxa"/>
            <w:noWrap/>
            <w:vAlign w:val="bottom"/>
            <w:hideMark/>
          </w:tcPr>
          <w:p w14:paraId="4DABB196" w14:textId="77777777" w:rsidR="00D05040" w:rsidRPr="00D05040" w:rsidRDefault="00D05040" w:rsidP="00D05040">
            <w:r w:rsidRPr="00D05040">
              <w:t>T</w:t>
            </w:r>
          </w:p>
        </w:tc>
        <w:tc>
          <w:tcPr>
            <w:tcW w:w="1097" w:type="dxa"/>
            <w:noWrap/>
            <w:vAlign w:val="bottom"/>
            <w:hideMark/>
          </w:tcPr>
          <w:p w14:paraId="4EC8AC7F" w14:textId="77777777" w:rsidR="00D05040" w:rsidRPr="00D05040" w:rsidRDefault="00D05040" w:rsidP="00D05040">
            <w:r w:rsidRPr="00D05040">
              <w:t>01004</w:t>
            </w:r>
          </w:p>
        </w:tc>
        <w:tc>
          <w:tcPr>
            <w:tcW w:w="3330" w:type="dxa"/>
            <w:vAlign w:val="bottom"/>
            <w:hideMark/>
          </w:tcPr>
          <w:p w14:paraId="038E5849" w14:textId="77777777" w:rsidR="00D05040" w:rsidRPr="00D05040" w:rsidRDefault="00D05040" w:rsidP="00D05040">
            <w:r w:rsidRPr="00D05040">
              <w:t>Arsenic</w:t>
            </w:r>
          </w:p>
        </w:tc>
        <w:tc>
          <w:tcPr>
            <w:tcW w:w="1080" w:type="dxa"/>
            <w:noWrap/>
            <w:vAlign w:val="center"/>
            <w:hideMark/>
          </w:tcPr>
          <w:p w14:paraId="06DD9B53" w14:textId="77777777" w:rsidR="00D05040" w:rsidRPr="00D05040" w:rsidRDefault="00D05040" w:rsidP="005E70F5">
            <w:pPr>
              <w:jc w:val="right"/>
            </w:pPr>
            <w:r w:rsidRPr="00D05040">
              <w:t>103</w:t>
            </w:r>
          </w:p>
        </w:tc>
        <w:tc>
          <w:tcPr>
            <w:tcW w:w="928" w:type="dxa"/>
            <w:noWrap/>
            <w:vAlign w:val="center"/>
            <w:hideMark/>
          </w:tcPr>
          <w:p w14:paraId="7E9C7878" w14:textId="77777777" w:rsidR="00D05040" w:rsidRPr="00D05040" w:rsidRDefault="00D05040" w:rsidP="005E70F5">
            <w:pPr>
              <w:jc w:val="right"/>
            </w:pPr>
            <w:r w:rsidRPr="00D05040">
              <w:t>103</w:t>
            </w:r>
          </w:p>
        </w:tc>
        <w:tc>
          <w:tcPr>
            <w:tcW w:w="1042" w:type="dxa"/>
            <w:noWrap/>
            <w:vAlign w:val="center"/>
            <w:hideMark/>
          </w:tcPr>
          <w:p w14:paraId="53C69212" w14:textId="77777777" w:rsidR="00D05040" w:rsidRPr="00D05040" w:rsidRDefault="00D05040" w:rsidP="005E70F5">
            <w:pPr>
              <w:jc w:val="right"/>
            </w:pPr>
            <w:r w:rsidRPr="00D05040">
              <w:t>100.0%</w:t>
            </w:r>
          </w:p>
        </w:tc>
        <w:tc>
          <w:tcPr>
            <w:tcW w:w="830" w:type="dxa"/>
            <w:shd w:val="clear" w:color="auto" w:fill="auto"/>
            <w:noWrap/>
            <w:vAlign w:val="center"/>
            <w:hideMark/>
          </w:tcPr>
          <w:p w14:paraId="03DEADC2" w14:textId="77777777" w:rsidR="00D05040" w:rsidRPr="00D05040" w:rsidRDefault="00D05040" w:rsidP="005E70F5">
            <w:pPr>
              <w:jc w:val="right"/>
            </w:pPr>
            <w:r w:rsidRPr="00D05040">
              <w:t>0</w:t>
            </w:r>
          </w:p>
        </w:tc>
        <w:tc>
          <w:tcPr>
            <w:tcW w:w="941" w:type="dxa"/>
            <w:shd w:val="clear" w:color="auto" w:fill="auto"/>
            <w:noWrap/>
            <w:vAlign w:val="center"/>
            <w:hideMark/>
          </w:tcPr>
          <w:p w14:paraId="10BCB090" w14:textId="77777777" w:rsidR="00D05040" w:rsidRPr="00D05040" w:rsidRDefault="00D05040" w:rsidP="005E70F5">
            <w:pPr>
              <w:jc w:val="right"/>
            </w:pPr>
            <w:r w:rsidRPr="00D05040">
              <w:t>0.0%</w:t>
            </w:r>
          </w:p>
        </w:tc>
      </w:tr>
      <w:tr w:rsidR="00D05040" w:rsidRPr="00D05040" w14:paraId="32BF7F1E" w14:textId="77777777" w:rsidTr="005E70F5">
        <w:trPr>
          <w:cantSplit/>
          <w:jc w:val="center"/>
        </w:trPr>
        <w:tc>
          <w:tcPr>
            <w:tcW w:w="892" w:type="dxa"/>
            <w:noWrap/>
            <w:vAlign w:val="bottom"/>
            <w:hideMark/>
          </w:tcPr>
          <w:p w14:paraId="51F6B2C2" w14:textId="77777777" w:rsidR="00D05040" w:rsidRPr="00D05040" w:rsidRDefault="00D05040" w:rsidP="00D05040">
            <w:r w:rsidRPr="00D05040">
              <w:t>Met</w:t>
            </w:r>
          </w:p>
        </w:tc>
        <w:tc>
          <w:tcPr>
            <w:tcW w:w="796" w:type="dxa"/>
            <w:noWrap/>
            <w:vAlign w:val="bottom"/>
            <w:hideMark/>
          </w:tcPr>
          <w:p w14:paraId="00349605" w14:textId="77777777" w:rsidR="00D05040" w:rsidRPr="00D05040" w:rsidRDefault="00D05040" w:rsidP="00D05040">
            <w:r w:rsidRPr="00D05040">
              <w:t>T</w:t>
            </w:r>
          </w:p>
        </w:tc>
        <w:tc>
          <w:tcPr>
            <w:tcW w:w="1097" w:type="dxa"/>
            <w:noWrap/>
            <w:vAlign w:val="bottom"/>
            <w:hideMark/>
          </w:tcPr>
          <w:p w14:paraId="7C6BF39D" w14:textId="77777777" w:rsidR="00D05040" w:rsidRPr="00D05040" w:rsidRDefault="00D05040" w:rsidP="00D05040">
            <w:r w:rsidRPr="00D05040">
              <w:t>01069</w:t>
            </w:r>
          </w:p>
        </w:tc>
        <w:tc>
          <w:tcPr>
            <w:tcW w:w="3330" w:type="dxa"/>
            <w:vAlign w:val="bottom"/>
            <w:hideMark/>
          </w:tcPr>
          <w:p w14:paraId="546DB7E9" w14:textId="77777777" w:rsidR="00D05040" w:rsidRPr="00D05040" w:rsidRDefault="00D05040" w:rsidP="00D05040">
            <w:r w:rsidRPr="00D05040">
              <w:t>Nickel, tissue</w:t>
            </w:r>
          </w:p>
        </w:tc>
        <w:tc>
          <w:tcPr>
            <w:tcW w:w="1080" w:type="dxa"/>
            <w:noWrap/>
            <w:vAlign w:val="center"/>
            <w:hideMark/>
          </w:tcPr>
          <w:p w14:paraId="103540D6" w14:textId="77777777" w:rsidR="00D05040" w:rsidRPr="00D05040" w:rsidRDefault="00D05040" w:rsidP="005E70F5">
            <w:pPr>
              <w:jc w:val="right"/>
            </w:pPr>
            <w:r w:rsidRPr="00D05040">
              <w:t>353</w:t>
            </w:r>
          </w:p>
        </w:tc>
        <w:tc>
          <w:tcPr>
            <w:tcW w:w="928" w:type="dxa"/>
            <w:noWrap/>
            <w:vAlign w:val="center"/>
            <w:hideMark/>
          </w:tcPr>
          <w:p w14:paraId="66050764" w14:textId="77777777" w:rsidR="00D05040" w:rsidRPr="00D05040" w:rsidRDefault="00D05040" w:rsidP="005E70F5">
            <w:pPr>
              <w:jc w:val="right"/>
            </w:pPr>
            <w:r w:rsidRPr="00D05040">
              <w:t>15</w:t>
            </w:r>
          </w:p>
        </w:tc>
        <w:tc>
          <w:tcPr>
            <w:tcW w:w="1042" w:type="dxa"/>
            <w:noWrap/>
            <w:vAlign w:val="center"/>
            <w:hideMark/>
          </w:tcPr>
          <w:p w14:paraId="69F96343" w14:textId="77777777" w:rsidR="00D05040" w:rsidRPr="00D05040" w:rsidRDefault="00D05040" w:rsidP="005E70F5">
            <w:pPr>
              <w:jc w:val="right"/>
            </w:pPr>
            <w:r w:rsidRPr="00D05040">
              <w:t>4.3%</w:t>
            </w:r>
          </w:p>
        </w:tc>
        <w:tc>
          <w:tcPr>
            <w:tcW w:w="830" w:type="dxa"/>
            <w:shd w:val="clear" w:color="auto" w:fill="auto"/>
            <w:noWrap/>
            <w:vAlign w:val="center"/>
            <w:hideMark/>
          </w:tcPr>
          <w:p w14:paraId="1F61FCAD" w14:textId="77777777" w:rsidR="00D05040" w:rsidRPr="00D05040" w:rsidRDefault="00D05040" w:rsidP="005E70F5">
            <w:pPr>
              <w:jc w:val="right"/>
            </w:pPr>
            <w:r w:rsidRPr="00D05040">
              <w:t>338</w:t>
            </w:r>
          </w:p>
        </w:tc>
        <w:tc>
          <w:tcPr>
            <w:tcW w:w="941" w:type="dxa"/>
            <w:shd w:val="clear" w:color="auto" w:fill="auto"/>
            <w:noWrap/>
            <w:vAlign w:val="center"/>
            <w:hideMark/>
          </w:tcPr>
          <w:p w14:paraId="0D272B94" w14:textId="77777777" w:rsidR="00D05040" w:rsidRPr="00D05040" w:rsidRDefault="00D05040" w:rsidP="005E70F5">
            <w:pPr>
              <w:jc w:val="right"/>
            </w:pPr>
            <w:r w:rsidRPr="00D05040">
              <w:t>95.8%</w:t>
            </w:r>
          </w:p>
        </w:tc>
      </w:tr>
      <w:tr w:rsidR="00D05040" w:rsidRPr="00D05040" w14:paraId="06475457" w14:textId="77777777" w:rsidTr="005E70F5">
        <w:trPr>
          <w:cantSplit/>
          <w:jc w:val="center"/>
        </w:trPr>
        <w:tc>
          <w:tcPr>
            <w:tcW w:w="892" w:type="dxa"/>
            <w:noWrap/>
            <w:vAlign w:val="bottom"/>
            <w:hideMark/>
          </w:tcPr>
          <w:p w14:paraId="777C7E22" w14:textId="77777777" w:rsidR="00D05040" w:rsidRPr="00D05040" w:rsidRDefault="00D05040" w:rsidP="00D05040">
            <w:r w:rsidRPr="00D05040">
              <w:t>Met</w:t>
            </w:r>
          </w:p>
        </w:tc>
        <w:tc>
          <w:tcPr>
            <w:tcW w:w="796" w:type="dxa"/>
            <w:noWrap/>
            <w:vAlign w:val="bottom"/>
            <w:hideMark/>
          </w:tcPr>
          <w:p w14:paraId="7DFFCF31" w14:textId="77777777" w:rsidR="00D05040" w:rsidRPr="00D05040" w:rsidRDefault="00D05040" w:rsidP="00D05040">
            <w:r w:rsidRPr="00D05040">
              <w:t>T</w:t>
            </w:r>
          </w:p>
        </w:tc>
        <w:tc>
          <w:tcPr>
            <w:tcW w:w="1097" w:type="dxa"/>
            <w:noWrap/>
            <w:vAlign w:val="bottom"/>
            <w:hideMark/>
          </w:tcPr>
          <w:p w14:paraId="59BC79EB" w14:textId="77777777" w:rsidR="00D05040" w:rsidRPr="00D05040" w:rsidRDefault="00D05040" w:rsidP="00D05040">
            <w:r w:rsidRPr="00D05040">
              <w:t>01073</w:t>
            </w:r>
          </w:p>
        </w:tc>
        <w:tc>
          <w:tcPr>
            <w:tcW w:w="3330" w:type="dxa"/>
            <w:vAlign w:val="bottom"/>
            <w:hideMark/>
          </w:tcPr>
          <w:p w14:paraId="2E9E1499" w14:textId="77777777" w:rsidR="00D05040" w:rsidRPr="00D05040" w:rsidRDefault="00D05040" w:rsidP="00D05040">
            <w:r w:rsidRPr="00D05040">
              <w:t>Thallium, tissue</w:t>
            </w:r>
          </w:p>
        </w:tc>
        <w:tc>
          <w:tcPr>
            <w:tcW w:w="1080" w:type="dxa"/>
            <w:noWrap/>
            <w:vAlign w:val="center"/>
            <w:hideMark/>
          </w:tcPr>
          <w:p w14:paraId="0188FE76" w14:textId="77777777" w:rsidR="00D05040" w:rsidRPr="00D05040" w:rsidRDefault="00D05040" w:rsidP="005E70F5">
            <w:pPr>
              <w:jc w:val="right"/>
            </w:pPr>
            <w:r w:rsidRPr="00D05040">
              <w:t>26</w:t>
            </w:r>
          </w:p>
        </w:tc>
        <w:tc>
          <w:tcPr>
            <w:tcW w:w="928" w:type="dxa"/>
            <w:noWrap/>
            <w:vAlign w:val="center"/>
            <w:hideMark/>
          </w:tcPr>
          <w:p w14:paraId="7F96B647" w14:textId="77777777" w:rsidR="00D05040" w:rsidRPr="00D05040" w:rsidRDefault="00D05040" w:rsidP="005E70F5">
            <w:pPr>
              <w:jc w:val="right"/>
            </w:pPr>
            <w:r w:rsidRPr="00D05040">
              <w:t>1</w:t>
            </w:r>
          </w:p>
        </w:tc>
        <w:tc>
          <w:tcPr>
            <w:tcW w:w="1042" w:type="dxa"/>
            <w:noWrap/>
            <w:vAlign w:val="center"/>
            <w:hideMark/>
          </w:tcPr>
          <w:p w14:paraId="53DBB196" w14:textId="77777777" w:rsidR="00D05040" w:rsidRPr="00D05040" w:rsidRDefault="00D05040" w:rsidP="005E70F5">
            <w:pPr>
              <w:jc w:val="right"/>
            </w:pPr>
            <w:r w:rsidRPr="00D05040">
              <w:t>3.9%</w:t>
            </w:r>
          </w:p>
        </w:tc>
        <w:tc>
          <w:tcPr>
            <w:tcW w:w="830" w:type="dxa"/>
            <w:shd w:val="clear" w:color="auto" w:fill="auto"/>
            <w:noWrap/>
            <w:vAlign w:val="center"/>
            <w:hideMark/>
          </w:tcPr>
          <w:p w14:paraId="2E38AD2C" w14:textId="77777777" w:rsidR="00D05040" w:rsidRPr="00D05040" w:rsidRDefault="00D05040" w:rsidP="005E70F5">
            <w:pPr>
              <w:jc w:val="right"/>
            </w:pPr>
            <w:r w:rsidRPr="00D05040">
              <w:t>25</w:t>
            </w:r>
          </w:p>
        </w:tc>
        <w:tc>
          <w:tcPr>
            <w:tcW w:w="941" w:type="dxa"/>
            <w:shd w:val="clear" w:color="auto" w:fill="auto"/>
            <w:noWrap/>
            <w:vAlign w:val="center"/>
            <w:hideMark/>
          </w:tcPr>
          <w:p w14:paraId="4F58371E" w14:textId="77777777" w:rsidR="00D05040" w:rsidRPr="00D05040" w:rsidRDefault="00D05040" w:rsidP="005E70F5">
            <w:pPr>
              <w:jc w:val="right"/>
            </w:pPr>
            <w:r w:rsidRPr="00D05040">
              <w:t>96.2%</w:t>
            </w:r>
          </w:p>
        </w:tc>
      </w:tr>
      <w:tr w:rsidR="00D05040" w:rsidRPr="00D05040" w14:paraId="7C437F53" w14:textId="77777777" w:rsidTr="005E70F5">
        <w:trPr>
          <w:cantSplit/>
          <w:jc w:val="center"/>
        </w:trPr>
        <w:tc>
          <w:tcPr>
            <w:tcW w:w="892" w:type="dxa"/>
            <w:noWrap/>
            <w:vAlign w:val="bottom"/>
            <w:hideMark/>
          </w:tcPr>
          <w:p w14:paraId="797B4A4B" w14:textId="77777777" w:rsidR="00D05040" w:rsidRPr="00D05040" w:rsidRDefault="00D05040" w:rsidP="00D05040">
            <w:r w:rsidRPr="00D05040">
              <w:t>Met</w:t>
            </w:r>
          </w:p>
        </w:tc>
        <w:tc>
          <w:tcPr>
            <w:tcW w:w="796" w:type="dxa"/>
            <w:noWrap/>
            <w:vAlign w:val="bottom"/>
            <w:hideMark/>
          </w:tcPr>
          <w:p w14:paraId="09DE2466" w14:textId="77777777" w:rsidR="00D05040" w:rsidRPr="00D05040" w:rsidRDefault="00D05040" w:rsidP="00D05040">
            <w:r w:rsidRPr="00D05040">
              <w:t>T</w:t>
            </w:r>
          </w:p>
        </w:tc>
        <w:tc>
          <w:tcPr>
            <w:tcW w:w="1097" w:type="dxa"/>
            <w:noWrap/>
            <w:vAlign w:val="bottom"/>
            <w:hideMark/>
          </w:tcPr>
          <w:p w14:paraId="2A2707FE" w14:textId="77777777" w:rsidR="00D05040" w:rsidRPr="00D05040" w:rsidRDefault="00D05040" w:rsidP="00D05040">
            <w:r w:rsidRPr="00D05040">
              <w:t>01099</w:t>
            </w:r>
          </w:p>
        </w:tc>
        <w:tc>
          <w:tcPr>
            <w:tcW w:w="3330" w:type="dxa"/>
            <w:vAlign w:val="bottom"/>
            <w:hideMark/>
          </w:tcPr>
          <w:p w14:paraId="366A51D2" w14:textId="77777777" w:rsidR="00D05040" w:rsidRPr="00D05040" w:rsidRDefault="00D05040" w:rsidP="00D05040">
            <w:r w:rsidRPr="00D05040">
              <w:t>Antimony, tissue</w:t>
            </w:r>
          </w:p>
        </w:tc>
        <w:tc>
          <w:tcPr>
            <w:tcW w:w="1080" w:type="dxa"/>
            <w:noWrap/>
            <w:vAlign w:val="center"/>
            <w:hideMark/>
          </w:tcPr>
          <w:p w14:paraId="27D1C81F" w14:textId="77777777" w:rsidR="00D05040" w:rsidRPr="00D05040" w:rsidRDefault="00D05040" w:rsidP="005E70F5">
            <w:pPr>
              <w:jc w:val="right"/>
            </w:pPr>
            <w:r w:rsidRPr="00D05040">
              <w:t>32</w:t>
            </w:r>
          </w:p>
        </w:tc>
        <w:tc>
          <w:tcPr>
            <w:tcW w:w="928" w:type="dxa"/>
            <w:noWrap/>
            <w:vAlign w:val="center"/>
            <w:hideMark/>
          </w:tcPr>
          <w:p w14:paraId="35F71724" w14:textId="77777777" w:rsidR="00D05040" w:rsidRPr="00D05040" w:rsidRDefault="00D05040" w:rsidP="005E70F5">
            <w:pPr>
              <w:jc w:val="right"/>
            </w:pPr>
            <w:r w:rsidRPr="00D05040">
              <w:t>0</w:t>
            </w:r>
          </w:p>
        </w:tc>
        <w:tc>
          <w:tcPr>
            <w:tcW w:w="1042" w:type="dxa"/>
            <w:noWrap/>
            <w:vAlign w:val="center"/>
            <w:hideMark/>
          </w:tcPr>
          <w:p w14:paraId="633F9DA9" w14:textId="77777777" w:rsidR="00D05040" w:rsidRPr="00D05040" w:rsidRDefault="00D05040" w:rsidP="005E70F5">
            <w:pPr>
              <w:jc w:val="right"/>
            </w:pPr>
            <w:r w:rsidRPr="00D05040">
              <w:t>0.0%</w:t>
            </w:r>
          </w:p>
        </w:tc>
        <w:tc>
          <w:tcPr>
            <w:tcW w:w="830" w:type="dxa"/>
            <w:shd w:val="clear" w:color="auto" w:fill="auto"/>
            <w:noWrap/>
            <w:vAlign w:val="center"/>
            <w:hideMark/>
          </w:tcPr>
          <w:p w14:paraId="1A905794" w14:textId="77777777" w:rsidR="00D05040" w:rsidRPr="00D05040" w:rsidRDefault="00D05040" w:rsidP="005E70F5">
            <w:pPr>
              <w:jc w:val="right"/>
            </w:pPr>
            <w:r w:rsidRPr="00D05040">
              <w:t>32</w:t>
            </w:r>
          </w:p>
        </w:tc>
        <w:tc>
          <w:tcPr>
            <w:tcW w:w="941" w:type="dxa"/>
            <w:shd w:val="clear" w:color="auto" w:fill="auto"/>
            <w:noWrap/>
            <w:vAlign w:val="center"/>
            <w:hideMark/>
          </w:tcPr>
          <w:p w14:paraId="2E7C93EC" w14:textId="77777777" w:rsidR="00D05040" w:rsidRPr="00D05040" w:rsidRDefault="00D05040" w:rsidP="005E70F5">
            <w:pPr>
              <w:jc w:val="right"/>
            </w:pPr>
            <w:r w:rsidRPr="00D05040">
              <w:t>100.0%</w:t>
            </w:r>
          </w:p>
        </w:tc>
      </w:tr>
      <w:tr w:rsidR="00D05040" w:rsidRPr="00D05040" w14:paraId="7DE5C85D" w14:textId="77777777" w:rsidTr="005E70F5">
        <w:trPr>
          <w:cantSplit/>
          <w:jc w:val="center"/>
        </w:trPr>
        <w:tc>
          <w:tcPr>
            <w:tcW w:w="892" w:type="dxa"/>
            <w:noWrap/>
            <w:vAlign w:val="bottom"/>
            <w:hideMark/>
          </w:tcPr>
          <w:p w14:paraId="44789501" w14:textId="77777777" w:rsidR="00D05040" w:rsidRPr="00D05040" w:rsidRDefault="00D05040" w:rsidP="00D05040">
            <w:r w:rsidRPr="00D05040">
              <w:t>Met</w:t>
            </w:r>
          </w:p>
        </w:tc>
        <w:tc>
          <w:tcPr>
            <w:tcW w:w="796" w:type="dxa"/>
            <w:noWrap/>
            <w:vAlign w:val="bottom"/>
            <w:hideMark/>
          </w:tcPr>
          <w:p w14:paraId="60F918F5" w14:textId="77777777" w:rsidR="00D05040" w:rsidRPr="00D05040" w:rsidRDefault="00D05040" w:rsidP="00D05040">
            <w:r w:rsidRPr="00D05040">
              <w:t>T</w:t>
            </w:r>
          </w:p>
        </w:tc>
        <w:tc>
          <w:tcPr>
            <w:tcW w:w="1097" w:type="dxa"/>
            <w:noWrap/>
            <w:vAlign w:val="bottom"/>
            <w:hideMark/>
          </w:tcPr>
          <w:p w14:paraId="4F3F67CA" w14:textId="77777777" w:rsidR="00D05040" w:rsidRPr="00D05040" w:rsidRDefault="00D05040" w:rsidP="00D05040">
            <w:r w:rsidRPr="00D05040">
              <w:t>01149</w:t>
            </w:r>
          </w:p>
        </w:tc>
        <w:tc>
          <w:tcPr>
            <w:tcW w:w="3330" w:type="dxa"/>
            <w:vAlign w:val="bottom"/>
            <w:hideMark/>
          </w:tcPr>
          <w:p w14:paraId="4E7D82BA" w14:textId="77777777" w:rsidR="00D05040" w:rsidRPr="00D05040" w:rsidRDefault="00D05040" w:rsidP="00D05040">
            <w:r w:rsidRPr="00D05040">
              <w:t>Selenium, tissue</w:t>
            </w:r>
          </w:p>
        </w:tc>
        <w:tc>
          <w:tcPr>
            <w:tcW w:w="1080" w:type="dxa"/>
            <w:noWrap/>
            <w:vAlign w:val="center"/>
            <w:hideMark/>
          </w:tcPr>
          <w:p w14:paraId="400D0B50" w14:textId="77777777" w:rsidR="00D05040" w:rsidRPr="00D05040" w:rsidRDefault="00D05040" w:rsidP="005E70F5">
            <w:pPr>
              <w:jc w:val="right"/>
            </w:pPr>
            <w:r w:rsidRPr="00D05040">
              <w:t>32</w:t>
            </w:r>
          </w:p>
        </w:tc>
        <w:tc>
          <w:tcPr>
            <w:tcW w:w="928" w:type="dxa"/>
            <w:noWrap/>
            <w:vAlign w:val="center"/>
            <w:hideMark/>
          </w:tcPr>
          <w:p w14:paraId="4F77CB90" w14:textId="77777777" w:rsidR="00D05040" w:rsidRPr="00D05040" w:rsidRDefault="00D05040" w:rsidP="005E70F5">
            <w:pPr>
              <w:jc w:val="right"/>
            </w:pPr>
            <w:r w:rsidRPr="00D05040">
              <w:t>31</w:t>
            </w:r>
          </w:p>
        </w:tc>
        <w:tc>
          <w:tcPr>
            <w:tcW w:w="1042" w:type="dxa"/>
            <w:noWrap/>
            <w:vAlign w:val="center"/>
            <w:hideMark/>
          </w:tcPr>
          <w:p w14:paraId="41C92270" w14:textId="77777777" w:rsidR="00D05040" w:rsidRPr="00D05040" w:rsidRDefault="00D05040" w:rsidP="005E70F5">
            <w:pPr>
              <w:jc w:val="right"/>
            </w:pPr>
            <w:r w:rsidRPr="00D05040">
              <w:t>96.9%</w:t>
            </w:r>
          </w:p>
        </w:tc>
        <w:tc>
          <w:tcPr>
            <w:tcW w:w="830" w:type="dxa"/>
            <w:shd w:val="clear" w:color="auto" w:fill="auto"/>
            <w:noWrap/>
            <w:vAlign w:val="center"/>
            <w:hideMark/>
          </w:tcPr>
          <w:p w14:paraId="5C3AF555" w14:textId="77777777" w:rsidR="00D05040" w:rsidRPr="00D05040" w:rsidRDefault="00D05040" w:rsidP="005E70F5">
            <w:pPr>
              <w:jc w:val="right"/>
            </w:pPr>
            <w:r w:rsidRPr="00D05040">
              <w:t>1</w:t>
            </w:r>
          </w:p>
        </w:tc>
        <w:tc>
          <w:tcPr>
            <w:tcW w:w="941" w:type="dxa"/>
            <w:shd w:val="clear" w:color="auto" w:fill="auto"/>
            <w:noWrap/>
            <w:vAlign w:val="center"/>
            <w:hideMark/>
          </w:tcPr>
          <w:p w14:paraId="5CE2A521" w14:textId="77777777" w:rsidR="00D05040" w:rsidRPr="00D05040" w:rsidRDefault="00D05040" w:rsidP="005E70F5">
            <w:pPr>
              <w:jc w:val="right"/>
            </w:pPr>
            <w:r w:rsidRPr="00D05040">
              <w:t>3.1%</w:t>
            </w:r>
          </w:p>
        </w:tc>
      </w:tr>
      <w:tr w:rsidR="00D05040" w:rsidRPr="00D05040" w14:paraId="1BEE31A9" w14:textId="77777777" w:rsidTr="005E70F5">
        <w:trPr>
          <w:cantSplit/>
          <w:jc w:val="center"/>
        </w:trPr>
        <w:tc>
          <w:tcPr>
            <w:tcW w:w="892" w:type="dxa"/>
            <w:noWrap/>
            <w:vAlign w:val="bottom"/>
            <w:hideMark/>
          </w:tcPr>
          <w:p w14:paraId="73448EC5" w14:textId="77777777" w:rsidR="00D05040" w:rsidRPr="00D05040" w:rsidRDefault="00D05040" w:rsidP="00D05040">
            <w:r w:rsidRPr="00D05040">
              <w:t>Met</w:t>
            </w:r>
          </w:p>
        </w:tc>
        <w:tc>
          <w:tcPr>
            <w:tcW w:w="796" w:type="dxa"/>
            <w:noWrap/>
            <w:vAlign w:val="bottom"/>
            <w:hideMark/>
          </w:tcPr>
          <w:p w14:paraId="2826067E" w14:textId="77777777" w:rsidR="00D05040" w:rsidRPr="00D05040" w:rsidRDefault="00D05040" w:rsidP="00D05040">
            <w:r w:rsidRPr="00D05040">
              <w:t>T</w:t>
            </w:r>
          </w:p>
        </w:tc>
        <w:tc>
          <w:tcPr>
            <w:tcW w:w="1097" w:type="dxa"/>
            <w:noWrap/>
            <w:vAlign w:val="bottom"/>
            <w:hideMark/>
          </w:tcPr>
          <w:p w14:paraId="55D3CB0A" w14:textId="77777777" w:rsidR="00D05040" w:rsidRPr="00D05040" w:rsidRDefault="00D05040" w:rsidP="00D05040">
            <w:r w:rsidRPr="00D05040">
              <w:t>34252</w:t>
            </w:r>
          </w:p>
        </w:tc>
        <w:tc>
          <w:tcPr>
            <w:tcW w:w="3330" w:type="dxa"/>
            <w:vAlign w:val="bottom"/>
            <w:hideMark/>
          </w:tcPr>
          <w:p w14:paraId="39213279" w14:textId="77777777" w:rsidR="00D05040" w:rsidRPr="00D05040" w:rsidRDefault="00D05040" w:rsidP="00D05040">
            <w:r w:rsidRPr="00D05040">
              <w:t>Beryllium</w:t>
            </w:r>
          </w:p>
        </w:tc>
        <w:tc>
          <w:tcPr>
            <w:tcW w:w="1080" w:type="dxa"/>
            <w:noWrap/>
            <w:vAlign w:val="center"/>
            <w:hideMark/>
          </w:tcPr>
          <w:p w14:paraId="499A1EC1" w14:textId="77777777" w:rsidR="00D05040" w:rsidRPr="00D05040" w:rsidRDefault="00D05040" w:rsidP="005E70F5">
            <w:pPr>
              <w:jc w:val="right"/>
            </w:pPr>
            <w:r w:rsidRPr="00D05040">
              <w:t>27</w:t>
            </w:r>
          </w:p>
        </w:tc>
        <w:tc>
          <w:tcPr>
            <w:tcW w:w="928" w:type="dxa"/>
            <w:noWrap/>
            <w:vAlign w:val="center"/>
            <w:hideMark/>
          </w:tcPr>
          <w:p w14:paraId="389AA0F0" w14:textId="77777777" w:rsidR="00D05040" w:rsidRPr="00D05040" w:rsidRDefault="00D05040" w:rsidP="005E70F5">
            <w:pPr>
              <w:jc w:val="right"/>
            </w:pPr>
            <w:r w:rsidRPr="00D05040">
              <w:t>0</w:t>
            </w:r>
          </w:p>
        </w:tc>
        <w:tc>
          <w:tcPr>
            <w:tcW w:w="1042" w:type="dxa"/>
            <w:noWrap/>
            <w:vAlign w:val="center"/>
            <w:hideMark/>
          </w:tcPr>
          <w:p w14:paraId="1F1CF453" w14:textId="77777777" w:rsidR="00D05040" w:rsidRPr="00D05040" w:rsidRDefault="00D05040" w:rsidP="005E70F5">
            <w:pPr>
              <w:jc w:val="right"/>
            </w:pPr>
            <w:r w:rsidRPr="00D05040">
              <w:t>0.0%</w:t>
            </w:r>
          </w:p>
        </w:tc>
        <w:tc>
          <w:tcPr>
            <w:tcW w:w="830" w:type="dxa"/>
            <w:shd w:val="clear" w:color="auto" w:fill="auto"/>
            <w:noWrap/>
            <w:vAlign w:val="center"/>
            <w:hideMark/>
          </w:tcPr>
          <w:p w14:paraId="34D5E587" w14:textId="77777777" w:rsidR="00D05040" w:rsidRPr="00D05040" w:rsidRDefault="00D05040" w:rsidP="005E70F5">
            <w:pPr>
              <w:jc w:val="right"/>
            </w:pPr>
            <w:r w:rsidRPr="00D05040">
              <w:t>27</w:t>
            </w:r>
          </w:p>
        </w:tc>
        <w:tc>
          <w:tcPr>
            <w:tcW w:w="941" w:type="dxa"/>
            <w:shd w:val="clear" w:color="auto" w:fill="auto"/>
            <w:noWrap/>
            <w:vAlign w:val="center"/>
            <w:hideMark/>
          </w:tcPr>
          <w:p w14:paraId="0CD32990" w14:textId="77777777" w:rsidR="00D05040" w:rsidRPr="00D05040" w:rsidRDefault="00D05040" w:rsidP="005E70F5">
            <w:pPr>
              <w:jc w:val="right"/>
            </w:pPr>
            <w:r w:rsidRPr="00D05040">
              <w:t>100.0%</w:t>
            </w:r>
          </w:p>
        </w:tc>
      </w:tr>
      <w:tr w:rsidR="00D05040" w:rsidRPr="00D05040" w14:paraId="52E8A11D" w14:textId="77777777" w:rsidTr="005E70F5">
        <w:trPr>
          <w:cantSplit/>
          <w:jc w:val="center"/>
        </w:trPr>
        <w:tc>
          <w:tcPr>
            <w:tcW w:w="892" w:type="dxa"/>
            <w:noWrap/>
            <w:vAlign w:val="bottom"/>
            <w:hideMark/>
          </w:tcPr>
          <w:p w14:paraId="1BF3EAA7" w14:textId="77777777" w:rsidR="00D05040" w:rsidRPr="00D05040" w:rsidRDefault="00D05040" w:rsidP="00D05040">
            <w:r w:rsidRPr="00D05040">
              <w:t>Met</w:t>
            </w:r>
          </w:p>
        </w:tc>
        <w:tc>
          <w:tcPr>
            <w:tcW w:w="796" w:type="dxa"/>
            <w:noWrap/>
            <w:vAlign w:val="bottom"/>
            <w:hideMark/>
          </w:tcPr>
          <w:p w14:paraId="777DBC5E" w14:textId="77777777" w:rsidR="00D05040" w:rsidRPr="00D05040" w:rsidRDefault="00D05040" w:rsidP="00D05040">
            <w:r w:rsidRPr="00D05040">
              <w:t>T</w:t>
            </w:r>
          </w:p>
        </w:tc>
        <w:tc>
          <w:tcPr>
            <w:tcW w:w="1097" w:type="dxa"/>
            <w:noWrap/>
            <w:vAlign w:val="bottom"/>
            <w:hideMark/>
          </w:tcPr>
          <w:p w14:paraId="2DB048BA" w14:textId="77777777" w:rsidR="00D05040" w:rsidRPr="00D05040" w:rsidRDefault="00D05040" w:rsidP="00D05040">
            <w:r w:rsidRPr="00D05040">
              <w:t>34474</w:t>
            </w:r>
          </w:p>
        </w:tc>
        <w:tc>
          <w:tcPr>
            <w:tcW w:w="3330" w:type="dxa"/>
            <w:vAlign w:val="bottom"/>
            <w:hideMark/>
          </w:tcPr>
          <w:p w14:paraId="5EE2D4AC" w14:textId="77777777" w:rsidR="00D05040" w:rsidRPr="00D05040" w:rsidRDefault="00D05040" w:rsidP="00D05040">
            <w:r w:rsidRPr="00D05040">
              <w:t>Silver, tissue</w:t>
            </w:r>
          </w:p>
        </w:tc>
        <w:tc>
          <w:tcPr>
            <w:tcW w:w="1080" w:type="dxa"/>
            <w:noWrap/>
            <w:vAlign w:val="center"/>
            <w:hideMark/>
          </w:tcPr>
          <w:p w14:paraId="3F05A0CD" w14:textId="77777777" w:rsidR="00D05040" w:rsidRPr="00D05040" w:rsidRDefault="00D05040" w:rsidP="005E70F5">
            <w:pPr>
              <w:jc w:val="right"/>
            </w:pPr>
            <w:r w:rsidRPr="00D05040">
              <w:t>27</w:t>
            </w:r>
          </w:p>
        </w:tc>
        <w:tc>
          <w:tcPr>
            <w:tcW w:w="928" w:type="dxa"/>
            <w:noWrap/>
            <w:vAlign w:val="center"/>
            <w:hideMark/>
          </w:tcPr>
          <w:p w14:paraId="55F6BBE7" w14:textId="77777777" w:rsidR="00D05040" w:rsidRPr="00D05040" w:rsidRDefault="00D05040" w:rsidP="005E70F5">
            <w:pPr>
              <w:jc w:val="right"/>
            </w:pPr>
            <w:r w:rsidRPr="00D05040">
              <w:t>2</w:t>
            </w:r>
          </w:p>
        </w:tc>
        <w:tc>
          <w:tcPr>
            <w:tcW w:w="1042" w:type="dxa"/>
            <w:noWrap/>
            <w:vAlign w:val="center"/>
            <w:hideMark/>
          </w:tcPr>
          <w:p w14:paraId="7593682D" w14:textId="77777777" w:rsidR="00D05040" w:rsidRPr="00D05040" w:rsidRDefault="00D05040" w:rsidP="005E70F5">
            <w:pPr>
              <w:jc w:val="right"/>
            </w:pPr>
            <w:r w:rsidRPr="00D05040">
              <w:t>7.4%</w:t>
            </w:r>
          </w:p>
        </w:tc>
        <w:tc>
          <w:tcPr>
            <w:tcW w:w="830" w:type="dxa"/>
            <w:shd w:val="clear" w:color="auto" w:fill="auto"/>
            <w:noWrap/>
            <w:vAlign w:val="center"/>
            <w:hideMark/>
          </w:tcPr>
          <w:p w14:paraId="33108FB1" w14:textId="77777777" w:rsidR="00D05040" w:rsidRPr="00D05040" w:rsidRDefault="00D05040" w:rsidP="005E70F5">
            <w:pPr>
              <w:jc w:val="right"/>
            </w:pPr>
            <w:r w:rsidRPr="00D05040">
              <w:t>25</w:t>
            </w:r>
          </w:p>
        </w:tc>
        <w:tc>
          <w:tcPr>
            <w:tcW w:w="941" w:type="dxa"/>
            <w:shd w:val="clear" w:color="auto" w:fill="auto"/>
            <w:noWrap/>
            <w:vAlign w:val="center"/>
            <w:hideMark/>
          </w:tcPr>
          <w:p w14:paraId="1D655132" w14:textId="77777777" w:rsidR="00D05040" w:rsidRPr="00D05040" w:rsidRDefault="00D05040" w:rsidP="005E70F5">
            <w:pPr>
              <w:jc w:val="right"/>
            </w:pPr>
            <w:r w:rsidRPr="00D05040">
              <w:t>92.6%</w:t>
            </w:r>
          </w:p>
        </w:tc>
      </w:tr>
      <w:tr w:rsidR="00D05040" w:rsidRPr="00D05040" w14:paraId="22B54176" w14:textId="77777777" w:rsidTr="005E70F5">
        <w:trPr>
          <w:cantSplit/>
          <w:jc w:val="center"/>
        </w:trPr>
        <w:tc>
          <w:tcPr>
            <w:tcW w:w="892" w:type="dxa"/>
            <w:noWrap/>
            <w:vAlign w:val="bottom"/>
            <w:hideMark/>
          </w:tcPr>
          <w:p w14:paraId="4179A6FC" w14:textId="77777777" w:rsidR="00D05040" w:rsidRPr="00D05040" w:rsidRDefault="00D05040" w:rsidP="00D05040">
            <w:r w:rsidRPr="00D05040">
              <w:t>Met</w:t>
            </w:r>
          </w:p>
        </w:tc>
        <w:tc>
          <w:tcPr>
            <w:tcW w:w="796" w:type="dxa"/>
            <w:noWrap/>
            <w:vAlign w:val="bottom"/>
            <w:hideMark/>
          </w:tcPr>
          <w:p w14:paraId="7307D607" w14:textId="77777777" w:rsidR="00D05040" w:rsidRPr="00D05040" w:rsidRDefault="00D05040" w:rsidP="00D05040">
            <w:r w:rsidRPr="00D05040">
              <w:t>T</w:t>
            </w:r>
          </w:p>
        </w:tc>
        <w:tc>
          <w:tcPr>
            <w:tcW w:w="1097" w:type="dxa"/>
            <w:noWrap/>
            <w:vAlign w:val="bottom"/>
            <w:hideMark/>
          </w:tcPr>
          <w:p w14:paraId="0EAACB7F" w14:textId="77777777" w:rsidR="00D05040" w:rsidRPr="00D05040" w:rsidRDefault="00D05040" w:rsidP="00D05040">
            <w:r w:rsidRPr="00D05040">
              <w:t>71930</w:t>
            </w:r>
          </w:p>
        </w:tc>
        <w:tc>
          <w:tcPr>
            <w:tcW w:w="3330" w:type="dxa"/>
            <w:vAlign w:val="bottom"/>
            <w:hideMark/>
          </w:tcPr>
          <w:p w14:paraId="494D91D7" w14:textId="77777777" w:rsidR="00D05040" w:rsidRPr="00D05040" w:rsidRDefault="00D05040" w:rsidP="00D05040">
            <w:r w:rsidRPr="00D05040">
              <w:t>Mercury, tissue</w:t>
            </w:r>
          </w:p>
        </w:tc>
        <w:tc>
          <w:tcPr>
            <w:tcW w:w="1080" w:type="dxa"/>
            <w:noWrap/>
            <w:vAlign w:val="center"/>
            <w:hideMark/>
          </w:tcPr>
          <w:p w14:paraId="3FE0C29E" w14:textId="77777777" w:rsidR="00D05040" w:rsidRPr="00D05040" w:rsidRDefault="00D05040" w:rsidP="005E70F5">
            <w:pPr>
              <w:jc w:val="right"/>
            </w:pPr>
            <w:r w:rsidRPr="00D05040">
              <w:t>353</w:t>
            </w:r>
          </w:p>
        </w:tc>
        <w:tc>
          <w:tcPr>
            <w:tcW w:w="928" w:type="dxa"/>
            <w:noWrap/>
            <w:vAlign w:val="center"/>
            <w:hideMark/>
          </w:tcPr>
          <w:p w14:paraId="2C96F540" w14:textId="77777777" w:rsidR="00D05040" w:rsidRPr="00D05040" w:rsidRDefault="00D05040" w:rsidP="005E70F5">
            <w:pPr>
              <w:jc w:val="right"/>
            </w:pPr>
            <w:r w:rsidRPr="00D05040">
              <w:t>199</w:t>
            </w:r>
          </w:p>
        </w:tc>
        <w:tc>
          <w:tcPr>
            <w:tcW w:w="1042" w:type="dxa"/>
            <w:noWrap/>
            <w:vAlign w:val="center"/>
            <w:hideMark/>
          </w:tcPr>
          <w:p w14:paraId="364B6786" w14:textId="77777777" w:rsidR="00D05040" w:rsidRPr="00D05040" w:rsidRDefault="00D05040" w:rsidP="005E70F5">
            <w:pPr>
              <w:jc w:val="right"/>
            </w:pPr>
            <w:r w:rsidRPr="00D05040">
              <w:t>56.4%</w:t>
            </w:r>
          </w:p>
        </w:tc>
        <w:tc>
          <w:tcPr>
            <w:tcW w:w="830" w:type="dxa"/>
            <w:shd w:val="clear" w:color="auto" w:fill="auto"/>
            <w:noWrap/>
            <w:vAlign w:val="center"/>
            <w:hideMark/>
          </w:tcPr>
          <w:p w14:paraId="05CF6044" w14:textId="77777777" w:rsidR="00D05040" w:rsidRPr="00D05040" w:rsidRDefault="00D05040" w:rsidP="005E70F5">
            <w:pPr>
              <w:jc w:val="right"/>
            </w:pPr>
            <w:r w:rsidRPr="00D05040">
              <w:t>154</w:t>
            </w:r>
          </w:p>
        </w:tc>
        <w:tc>
          <w:tcPr>
            <w:tcW w:w="941" w:type="dxa"/>
            <w:shd w:val="clear" w:color="auto" w:fill="auto"/>
            <w:noWrap/>
            <w:vAlign w:val="center"/>
            <w:hideMark/>
          </w:tcPr>
          <w:p w14:paraId="7FACC958" w14:textId="77777777" w:rsidR="00D05040" w:rsidRPr="00D05040" w:rsidRDefault="00D05040" w:rsidP="005E70F5">
            <w:pPr>
              <w:jc w:val="right"/>
            </w:pPr>
            <w:r w:rsidRPr="00D05040">
              <w:t>43.6%</w:t>
            </w:r>
          </w:p>
        </w:tc>
      </w:tr>
      <w:tr w:rsidR="00D05040" w:rsidRPr="00D05040" w14:paraId="67F086BC" w14:textId="77777777" w:rsidTr="005E70F5">
        <w:trPr>
          <w:cantSplit/>
          <w:jc w:val="center"/>
        </w:trPr>
        <w:tc>
          <w:tcPr>
            <w:tcW w:w="892" w:type="dxa"/>
            <w:noWrap/>
            <w:vAlign w:val="bottom"/>
            <w:hideMark/>
          </w:tcPr>
          <w:p w14:paraId="1E9D1586" w14:textId="77777777" w:rsidR="00D05040" w:rsidRPr="00D05040" w:rsidRDefault="00D05040" w:rsidP="00D05040">
            <w:r w:rsidRPr="00D05040">
              <w:t>Met</w:t>
            </w:r>
          </w:p>
        </w:tc>
        <w:tc>
          <w:tcPr>
            <w:tcW w:w="796" w:type="dxa"/>
            <w:noWrap/>
            <w:vAlign w:val="bottom"/>
            <w:hideMark/>
          </w:tcPr>
          <w:p w14:paraId="0B4F7E5D" w14:textId="77777777" w:rsidR="00D05040" w:rsidRPr="00D05040" w:rsidRDefault="00D05040" w:rsidP="00D05040">
            <w:r w:rsidRPr="00D05040">
              <w:t>T</w:t>
            </w:r>
          </w:p>
        </w:tc>
        <w:tc>
          <w:tcPr>
            <w:tcW w:w="1097" w:type="dxa"/>
            <w:noWrap/>
            <w:vAlign w:val="bottom"/>
            <w:hideMark/>
          </w:tcPr>
          <w:p w14:paraId="03AF709C" w14:textId="77777777" w:rsidR="00D05040" w:rsidRPr="00D05040" w:rsidRDefault="00D05040" w:rsidP="00D05040">
            <w:r w:rsidRPr="00D05040">
              <w:t>71936</w:t>
            </w:r>
          </w:p>
        </w:tc>
        <w:tc>
          <w:tcPr>
            <w:tcW w:w="3330" w:type="dxa"/>
            <w:vAlign w:val="bottom"/>
            <w:hideMark/>
          </w:tcPr>
          <w:p w14:paraId="7C7FB456" w14:textId="77777777" w:rsidR="00D05040" w:rsidRPr="00D05040" w:rsidRDefault="00D05040" w:rsidP="00D05040">
            <w:r w:rsidRPr="00D05040">
              <w:t>Lead, tissue</w:t>
            </w:r>
          </w:p>
        </w:tc>
        <w:tc>
          <w:tcPr>
            <w:tcW w:w="1080" w:type="dxa"/>
            <w:noWrap/>
            <w:vAlign w:val="center"/>
            <w:hideMark/>
          </w:tcPr>
          <w:p w14:paraId="4A3632C4" w14:textId="77777777" w:rsidR="00D05040" w:rsidRPr="00D05040" w:rsidRDefault="00D05040" w:rsidP="005E70F5">
            <w:pPr>
              <w:jc w:val="right"/>
            </w:pPr>
            <w:r w:rsidRPr="00D05040">
              <w:t>353</w:t>
            </w:r>
          </w:p>
        </w:tc>
        <w:tc>
          <w:tcPr>
            <w:tcW w:w="928" w:type="dxa"/>
            <w:noWrap/>
            <w:vAlign w:val="center"/>
            <w:hideMark/>
          </w:tcPr>
          <w:p w14:paraId="1C4655DB" w14:textId="77777777" w:rsidR="00D05040" w:rsidRPr="00D05040" w:rsidRDefault="00D05040" w:rsidP="005E70F5">
            <w:pPr>
              <w:jc w:val="right"/>
            </w:pPr>
            <w:r w:rsidRPr="00D05040">
              <w:t>30</w:t>
            </w:r>
          </w:p>
        </w:tc>
        <w:tc>
          <w:tcPr>
            <w:tcW w:w="1042" w:type="dxa"/>
            <w:noWrap/>
            <w:vAlign w:val="center"/>
            <w:hideMark/>
          </w:tcPr>
          <w:p w14:paraId="5158856E" w14:textId="77777777" w:rsidR="00D05040" w:rsidRPr="00D05040" w:rsidRDefault="00D05040" w:rsidP="005E70F5">
            <w:pPr>
              <w:jc w:val="right"/>
            </w:pPr>
            <w:r w:rsidRPr="00D05040">
              <w:t>8.5%</w:t>
            </w:r>
          </w:p>
        </w:tc>
        <w:tc>
          <w:tcPr>
            <w:tcW w:w="830" w:type="dxa"/>
            <w:shd w:val="clear" w:color="auto" w:fill="auto"/>
            <w:noWrap/>
            <w:vAlign w:val="center"/>
            <w:hideMark/>
          </w:tcPr>
          <w:p w14:paraId="4C03A2C1" w14:textId="77777777" w:rsidR="00D05040" w:rsidRPr="00D05040" w:rsidRDefault="00D05040" w:rsidP="005E70F5">
            <w:pPr>
              <w:jc w:val="right"/>
            </w:pPr>
            <w:r w:rsidRPr="00D05040">
              <w:t>323</w:t>
            </w:r>
          </w:p>
        </w:tc>
        <w:tc>
          <w:tcPr>
            <w:tcW w:w="941" w:type="dxa"/>
            <w:shd w:val="clear" w:color="auto" w:fill="auto"/>
            <w:noWrap/>
            <w:vAlign w:val="center"/>
            <w:hideMark/>
          </w:tcPr>
          <w:p w14:paraId="42879F21" w14:textId="77777777" w:rsidR="00D05040" w:rsidRPr="00D05040" w:rsidRDefault="00D05040" w:rsidP="005E70F5">
            <w:pPr>
              <w:jc w:val="right"/>
            </w:pPr>
            <w:r w:rsidRPr="00D05040">
              <w:t>91.5%</w:t>
            </w:r>
          </w:p>
        </w:tc>
      </w:tr>
      <w:tr w:rsidR="00D05040" w:rsidRPr="00D05040" w14:paraId="26178F21" w14:textId="77777777" w:rsidTr="005E70F5">
        <w:trPr>
          <w:cantSplit/>
          <w:jc w:val="center"/>
        </w:trPr>
        <w:tc>
          <w:tcPr>
            <w:tcW w:w="892" w:type="dxa"/>
            <w:noWrap/>
            <w:vAlign w:val="bottom"/>
            <w:hideMark/>
          </w:tcPr>
          <w:p w14:paraId="116DBAA8" w14:textId="77777777" w:rsidR="00D05040" w:rsidRPr="00D05040" w:rsidRDefault="00D05040" w:rsidP="00D05040">
            <w:r w:rsidRPr="00D05040">
              <w:t>Met</w:t>
            </w:r>
          </w:p>
        </w:tc>
        <w:tc>
          <w:tcPr>
            <w:tcW w:w="796" w:type="dxa"/>
            <w:noWrap/>
            <w:vAlign w:val="bottom"/>
            <w:hideMark/>
          </w:tcPr>
          <w:p w14:paraId="399E8923" w14:textId="77777777" w:rsidR="00D05040" w:rsidRPr="00D05040" w:rsidRDefault="00D05040" w:rsidP="00D05040">
            <w:r w:rsidRPr="00D05040">
              <w:t>T</w:t>
            </w:r>
          </w:p>
        </w:tc>
        <w:tc>
          <w:tcPr>
            <w:tcW w:w="1097" w:type="dxa"/>
            <w:noWrap/>
            <w:vAlign w:val="bottom"/>
            <w:hideMark/>
          </w:tcPr>
          <w:p w14:paraId="11FFCFD8" w14:textId="77777777" w:rsidR="00D05040" w:rsidRPr="00D05040" w:rsidRDefault="00D05040" w:rsidP="00D05040">
            <w:r w:rsidRPr="00D05040">
              <w:t>71937</w:t>
            </w:r>
          </w:p>
        </w:tc>
        <w:tc>
          <w:tcPr>
            <w:tcW w:w="3330" w:type="dxa"/>
            <w:vAlign w:val="bottom"/>
            <w:hideMark/>
          </w:tcPr>
          <w:p w14:paraId="1DD559ED" w14:textId="77777777" w:rsidR="00D05040" w:rsidRPr="00D05040" w:rsidRDefault="00D05040" w:rsidP="00D05040">
            <w:r w:rsidRPr="00D05040">
              <w:t>Copper, tissue</w:t>
            </w:r>
          </w:p>
        </w:tc>
        <w:tc>
          <w:tcPr>
            <w:tcW w:w="1080" w:type="dxa"/>
            <w:noWrap/>
            <w:vAlign w:val="center"/>
            <w:hideMark/>
          </w:tcPr>
          <w:p w14:paraId="1CE7A561" w14:textId="77777777" w:rsidR="00D05040" w:rsidRPr="00D05040" w:rsidRDefault="00D05040" w:rsidP="005E70F5">
            <w:pPr>
              <w:jc w:val="right"/>
            </w:pPr>
            <w:r w:rsidRPr="00D05040">
              <w:t>342</w:t>
            </w:r>
          </w:p>
        </w:tc>
        <w:tc>
          <w:tcPr>
            <w:tcW w:w="928" w:type="dxa"/>
            <w:noWrap/>
            <w:vAlign w:val="center"/>
            <w:hideMark/>
          </w:tcPr>
          <w:p w14:paraId="7DC02A44" w14:textId="77777777" w:rsidR="00D05040" w:rsidRPr="00D05040" w:rsidRDefault="00D05040" w:rsidP="005E70F5">
            <w:pPr>
              <w:jc w:val="right"/>
            </w:pPr>
            <w:r w:rsidRPr="00D05040">
              <w:t>273</w:t>
            </w:r>
          </w:p>
        </w:tc>
        <w:tc>
          <w:tcPr>
            <w:tcW w:w="1042" w:type="dxa"/>
            <w:noWrap/>
            <w:vAlign w:val="center"/>
            <w:hideMark/>
          </w:tcPr>
          <w:p w14:paraId="50225D1A" w14:textId="77777777" w:rsidR="00D05040" w:rsidRPr="00D05040" w:rsidRDefault="00D05040" w:rsidP="005E70F5">
            <w:pPr>
              <w:jc w:val="right"/>
            </w:pPr>
            <w:r w:rsidRPr="00D05040">
              <w:t>79.8%</w:t>
            </w:r>
          </w:p>
        </w:tc>
        <w:tc>
          <w:tcPr>
            <w:tcW w:w="830" w:type="dxa"/>
            <w:shd w:val="clear" w:color="auto" w:fill="auto"/>
            <w:noWrap/>
            <w:vAlign w:val="center"/>
            <w:hideMark/>
          </w:tcPr>
          <w:p w14:paraId="515A8596" w14:textId="77777777" w:rsidR="00D05040" w:rsidRPr="00D05040" w:rsidRDefault="00D05040" w:rsidP="005E70F5">
            <w:pPr>
              <w:jc w:val="right"/>
            </w:pPr>
            <w:r w:rsidRPr="00D05040">
              <w:t>69</w:t>
            </w:r>
          </w:p>
        </w:tc>
        <w:tc>
          <w:tcPr>
            <w:tcW w:w="941" w:type="dxa"/>
            <w:shd w:val="clear" w:color="auto" w:fill="auto"/>
            <w:noWrap/>
            <w:vAlign w:val="center"/>
            <w:hideMark/>
          </w:tcPr>
          <w:p w14:paraId="18C3AEDA" w14:textId="77777777" w:rsidR="00D05040" w:rsidRPr="00D05040" w:rsidRDefault="00D05040" w:rsidP="005E70F5">
            <w:pPr>
              <w:jc w:val="right"/>
            </w:pPr>
            <w:r w:rsidRPr="00D05040">
              <w:t>20.2%</w:t>
            </w:r>
          </w:p>
        </w:tc>
      </w:tr>
      <w:tr w:rsidR="00D05040" w:rsidRPr="00D05040" w14:paraId="0ECC3B99" w14:textId="77777777" w:rsidTr="005E70F5">
        <w:trPr>
          <w:cantSplit/>
          <w:jc w:val="center"/>
        </w:trPr>
        <w:tc>
          <w:tcPr>
            <w:tcW w:w="892" w:type="dxa"/>
            <w:noWrap/>
            <w:vAlign w:val="bottom"/>
            <w:hideMark/>
          </w:tcPr>
          <w:p w14:paraId="70DAA5B9" w14:textId="77777777" w:rsidR="00D05040" w:rsidRPr="00D05040" w:rsidRDefault="00D05040" w:rsidP="00D05040">
            <w:r w:rsidRPr="00D05040">
              <w:t>Met</w:t>
            </w:r>
          </w:p>
        </w:tc>
        <w:tc>
          <w:tcPr>
            <w:tcW w:w="796" w:type="dxa"/>
            <w:noWrap/>
            <w:vAlign w:val="bottom"/>
            <w:hideMark/>
          </w:tcPr>
          <w:p w14:paraId="0F14A804" w14:textId="77777777" w:rsidR="00D05040" w:rsidRPr="00D05040" w:rsidRDefault="00D05040" w:rsidP="00D05040">
            <w:r w:rsidRPr="00D05040">
              <w:t>T</w:t>
            </w:r>
          </w:p>
        </w:tc>
        <w:tc>
          <w:tcPr>
            <w:tcW w:w="1097" w:type="dxa"/>
            <w:noWrap/>
            <w:vAlign w:val="bottom"/>
            <w:hideMark/>
          </w:tcPr>
          <w:p w14:paraId="267E5408" w14:textId="77777777" w:rsidR="00D05040" w:rsidRPr="00D05040" w:rsidRDefault="00D05040" w:rsidP="00D05040">
            <w:r w:rsidRPr="00D05040">
              <w:t>71938</w:t>
            </w:r>
          </w:p>
        </w:tc>
        <w:tc>
          <w:tcPr>
            <w:tcW w:w="3330" w:type="dxa"/>
            <w:vAlign w:val="bottom"/>
            <w:hideMark/>
          </w:tcPr>
          <w:p w14:paraId="576A81AF" w14:textId="77777777" w:rsidR="00D05040" w:rsidRPr="00D05040" w:rsidRDefault="00D05040" w:rsidP="00D05040">
            <w:r w:rsidRPr="00D05040">
              <w:t>Zinc, tissue</w:t>
            </w:r>
          </w:p>
        </w:tc>
        <w:tc>
          <w:tcPr>
            <w:tcW w:w="1080" w:type="dxa"/>
            <w:noWrap/>
            <w:vAlign w:val="center"/>
            <w:hideMark/>
          </w:tcPr>
          <w:p w14:paraId="2BFDFB0E" w14:textId="77777777" w:rsidR="00D05040" w:rsidRPr="00D05040" w:rsidRDefault="00D05040" w:rsidP="005E70F5">
            <w:pPr>
              <w:jc w:val="right"/>
            </w:pPr>
            <w:r w:rsidRPr="00D05040">
              <w:t>103</w:t>
            </w:r>
          </w:p>
        </w:tc>
        <w:tc>
          <w:tcPr>
            <w:tcW w:w="928" w:type="dxa"/>
            <w:noWrap/>
            <w:vAlign w:val="center"/>
            <w:hideMark/>
          </w:tcPr>
          <w:p w14:paraId="499511D1" w14:textId="77777777" w:rsidR="00D05040" w:rsidRPr="00D05040" w:rsidRDefault="00D05040" w:rsidP="005E70F5">
            <w:pPr>
              <w:jc w:val="right"/>
            </w:pPr>
            <w:r w:rsidRPr="00D05040">
              <w:t>103</w:t>
            </w:r>
          </w:p>
        </w:tc>
        <w:tc>
          <w:tcPr>
            <w:tcW w:w="1042" w:type="dxa"/>
            <w:noWrap/>
            <w:vAlign w:val="center"/>
            <w:hideMark/>
          </w:tcPr>
          <w:p w14:paraId="76D94E92" w14:textId="77777777" w:rsidR="00D05040" w:rsidRPr="00D05040" w:rsidRDefault="00D05040" w:rsidP="005E70F5">
            <w:pPr>
              <w:jc w:val="right"/>
            </w:pPr>
            <w:r w:rsidRPr="00D05040">
              <w:t>100.0%</w:t>
            </w:r>
          </w:p>
        </w:tc>
        <w:tc>
          <w:tcPr>
            <w:tcW w:w="830" w:type="dxa"/>
            <w:shd w:val="clear" w:color="auto" w:fill="auto"/>
            <w:noWrap/>
            <w:vAlign w:val="center"/>
            <w:hideMark/>
          </w:tcPr>
          <w:p w14:paraId="09A83A78" w14:textId="77777777" w:rsidR="00D05040" w:rsidRPr="00D05040" w:rsidRDefault="00D05040" w:rsidP="005E70F5">
            <w:pPr>
              <w:jc w:val="right"/>
            </w:pPr>
            <w:r w:rsidRPr="00D05040">
              <w:t>0</w:t>
            </w:r>
          </w:p>
        </w:tc>
        <w:tc>
          <w:tcPr>
            <w:tcW w:w="941" w:type="dxa"/>
            <w:shd w:val="clear" w:color="auto" w:fill="auto"/>
            <w:noWrap/>
            <w:vAlign w:val="center"/>
            <w:hideMark/>
          </w:tcPr>
          <w:p w14:paraId="15D7B1C9" w14:textId="77777777" w:rsidR="00D05040" w:rsidRPr="00D05040" w:rsidRDefault="00D05040" w:rsidP="005E70F5">
            <w:pPr>
              <w:jc w:val="right"/>
            </w:pPr>
            <w:r w:rsidRPr="00D05040">
              <w:t>0.0%</w:t>
            </w:r>
          </w:p>
        </w:tc>
      </w:tr>
      <w:tr w:rsidR="00D05040" w:rsidRPr="00D05040" w14:paraId="18E1244F" w14:textId="77777777" w:rsidTr="005E70F5">
        <w:trPr>
          <w:cantSplit/>
          <w:jc w:val="center"/>
        </w:trPr>
        <w:tc>
          <w:tcPr>
            <w:tcW w:w="892" w:type="dxa"/>
            <w:noWrap/>
            <w:vAlign w:val="bottom"/>
            <w:hideMark/>
          </w:tcPr>
          <w:p w14:paraId="4C170C50" w14:textId="77777777" w:rsidR="00D05040" w:rsidRPr="00D05040" w:rsidRDefault="00D05040" w:rsidP="00D05040">
            <w:r w:rsidRPr="00D05040">
              <w:t>Met</w:t>
            </w:r>
          </w:p>
        </w:tc>
        <w:tc>
          <w:tcPr>
            <w:tcW w:w="796" w:type="dxa"/>
            <w:noWrap/>
            <w:vAlign w:val="bottom"/>
            <w:hideMark/>
          </w:tcPr>
          <w:p w14:paraId="2B402797" w14:textId="77777777" w:rsidR="00D05040" w:rsidRPr="00D05040" w:rsidRDefault="00D05040" w:rsidP="00D05040">
            <w:r w:rsidRPr="00D05040">
              <w:t>T</w:t>
            </w:r>
          </w:p>
        </w:tc>
        <w:tc>
          <w:tcPr>
            <w:tcW w:w="1097" w:type="dxa"/>
            <w:noWrap/>
            <w:vAlign w:val="bottom"/>
            <w:hideMark/>
          </w:tcPr>
          <w:p w14:paraId="573B8D1E" w14:textId="77777777" w:rsidR="00D05040" w:rsidRPr="00D05040" w:rsidRDefault="00D05040" w:rsidP="00D05040">
            <w:r w:rsidRPr="00D05040">
              <w:t>71939</w:t>
            </w:r>
          </w:p>
        </w:tc>
        <w:tc>
          <w:tcPr>
            <w:tcW w:w="3330" w:type="dxa"/>
            <w:vAlign w:val="bottom"/>
            <w:hideMark/>
          </w:tcPr>
          <w:p w14:paraId="22A199C2" w14:textId="77777777" w:rsidR="00D05040" w:rsidRPr="00D05040" w:rsidRDefault="00D05040" w:rsidP="00D05040">
            <w:r w:rsidRPr="00D05040">
              <w:t>Chromium, tissue</w:t>
            </w:r>
          </w:p>
        </w:tc>
        <w:tc>
          <w:tcPr>
            <w:tcW w:w="1080" w:type="dxa"/>
            <w:noWrap/>
            <w:vAlign w:val="center"/>
            <w:hideMark/>
          </w:tcPr>
          <w:p w14:paraId="2C94637F" w14:textId="77777777" w:rsidR="00D05040" w:rsidRPr="00D05040" w:rsidRDefault="00D05040" w:rsidP="005E70F5">
            <w:pPr>
              <w:jc w:val="right"/>
            </w:pPr>
            <w:r w:rsidRPr="00D05040">
              <w:t>103</w:t>
            </w:r>
          </w:p>
        </w:tc>
        <w:tc>
          <w:tcPr>
            <w:tcW w:w="928" w:type="dxa"/>
            <w:noWrap/>
            <w:vAlign w:val="center"/>
            <w:hideMark/>
          </w:tcPr>
          <w:p w14:paraId="53B9C592" w14:textId="77777777" w:rsidR="00D05040" w:rsidRPr="00D05040" w:rsidRDefault="00D05040" w:rsidP="005E70F5">
            <w:pPr>
              <w:jc w:val="right"/>
            </w:pPr>
            <w:r w:rsidRPr="00D05040">
              <w:t>63</w:t>
            </w:r>
          </w:p>
        </w:tc>
        <w:tc>
          <w:tcPr>
            <w:tcW w:w="1042" w:type="dxa"/>
            <w:noWrap/>
            <w:vAlign w:val="center"/>
            <w:hideMark/>
          </w:tcPr>
          <w:p w14:paraId="18DD41FE" w14:textId="77777777" w:rsidR="00D05040" w:rsidRPr="00D05040" w:rsidRDefault="00D05040" w:rsidP="005E70F5">
            <w:pPr>
              <w:jc w:val="right"/>
            </w:pPr>
            <w:r w:rsidRPr="00D05040">
              <w:t>61.2%</w:t>
            </w:r>
          </w:p>
        </w:tc>
        <w:tc>
          <w:tcPr>
            <w:tcW w:w="830" w:type="dxa"/>
            <w:shd w:val="clear" w:color="auto" w:fill="auto"/>
            <w:noWrap/>
            <w:vAlign w:val="center"/>
            <w:hideMark/>
          </w:tcPr>
          <w:p w14:paraId="7B39597A" w14:textId="77777777" w:rsidR="00D05040" w:rsidRPr="00D05040" w:rsidRDefault="00D05040" w:rsidP="005E70F5">
            <w:pPr>
              <w:jc w:val="right"/>
            </w:pPr>
            <w:r w:rsidRPr="00D05040">
              <w:t>40</w:t>
            </w:r>
          </w:p>
        </w:tc>
        <w:tc>
          <w:tcPr>
            <w:tcW w:w="941" w:type="dxa"/>
            <w:shd w:val="clear" w:color="auto" w:fill="auto"/>
            <w:noWrap/>
            <w:vAlign w:val="center"/>
            <w:hideMark/>
          </w:tcPr>
          <w:p w14:paraId="622AA3F7" w14:textId="77777777" w:rsidR="00D05040" w:rsidRPr="00D05040" w:rsidRDefault="00D05040" w:rsidP="005E70F5">
            <w:pPr>
              <w:jc w:val="right"/>
            </w:pPr>
            <w:r w:rsidRPr="00D05040">
              <w:t>38.8%</w:t>
            </w:r>
          </w:p>
        </w:tc>
      </w:tr>
      <w:tr w:rsidR="00D05040" w:rsidRPr="00D05040" w14:paraId="50D727CA" w14:textId="77777777" w:rsidTr="005E70F5">
        <w:trPr>
          <w:cantSplit/>
          <w:jc w:val="center"/>
        </w:trPr>
        <w:tc>
          <w:tcPr>
            <w:tcW w:w="892" w:type="dxa"/>
            <w:noWrap/>
            <w:vAlign w:val="bottom"/>
            <w:hideMark/>
          </w:tcPr>
          <w:p w14:paraId="103A9B8E" w14:textId="77777777" w:rsidR="00D05040" w:rsidRPr="00D05040" w:rsidRDefault="00D05040" w:rsidP="00D05040">
            <w:r w:rsidRPr="00D05040">
              <w:t>Met</w:t>
            </w:r>
          </w:p>
        </w:tc>
        <w:tc>
          <w:tcPr>
            <w:tcW w:w="796" w:type="dxa"/>
            <w:noWrap/>
            <w:vAlign w:val="bottom"/>
            <w:hideMark/>
          </w:tcPr>
          <w:p w14:paraId="336E5A8C" w14:textId="77777777" w:rsidR="00D05040" w:rsidRPr="00D05040" w:rsidRDefault="00D05040" w:rsidP="00D05040">
            <w:r w:rsidRPr="00D05040">
              <w:t>T</w:t>
            </w:r>
          </w:p>
        </w:tc>
        <w:tc>
          <w:tcPr>
            <w:tcW w:w="1097" w:type="dxa"/>
            <w:noWrap/>
            <w:vAlign w:val="bottom"/>
            <w:hideMark/>
          </w:tcPr>
          <w:p w14:paraId="2B947D09" w14:textId="77777777" w:rsidR="00D05040" w:rsidRPr="00D05040" w:rsidRDefault="00D05040" w:rsidP="00D05040">
            <w:r w:rsidRPr="00D05040">
              <w:t>71940</w:t>
            </w:r>
          </w:p>
        </w:tc>
        <w:tc>
          <w:tcPr>
            <w:tcW w:w="3330" w:type="dxa"/>
            <w:vAlign w:val="bottom"/>
            <w:hideMark/>
          </w:tcPr>
          <w:p w14:paraId="7A8D8361" w14:textId="77777777" w:rsidR="00D05040" w:rsidRPr="00D05040" w:rsidRDefault="00D05040" w:rsidP="00D05040">
            <w:r w:rsidRPr="00D05040">
              <w:t>Cadmium, tissue</w:t>
            </w:r>
          </w:p>
        </w:tc>
        <w:tc>
          <w:tcPr>
            <w:tcW w:w="1080" w:type="dxa"/>
            <w:noWrap/>
            <w:vAlign w:val="center"/>
            <w:hideMark/>
          </w:tcPr>
          <w:p w14:paraId="21F61A86" w14:textId="77777777" w:rsidR="00D05040" w:rsidRPr="00D05040" w:rsidRDefault="00D05040" w:rsidP="005E70F5">
            <w:pPr>
              <w:jc w:val="right"/>
            </w:pPr>
            <w:r w:rsidRPr="00D05040">
              <w:t>27</w:t>
            </w:r>
          </w:p>
        </w:tc>
        <w:tc>
          <w:tcPr>
            <w:tcW w:w="928" w:type="dxa"/>
            <w:noWrap/>
            <w:vAlign w:val="center"/>
            <w:hideMark/>
          </w:tcPr>
          <w:p w14:paraId="79644AF0" w14:textId="77777777" w:rsidR="00D05040" w:rsidRPr="00D05040" w:rsidRDefault="00D05040" w:rsidP="005E70F5">
            <w:pPr>
              <w:jc w:val="right"/>
            </w:pPr>
            <w:r w:rsidRPr="00D05040">
              <w:t>17</w:t>
            </w:r>
          </w:p>
        </w:tc>
        <w:tc>
          <w:tcPr>
            <w:tcW w:w="1042" w:type="dxa"/>
            <w:noWrap/>
            <w:vAlign w:val="center"/>
            <w:hideMark/>
          </w:tcPr>
          <w:p w14:paraId="179BC53D" w14:textId="77777777" w:rsidR="00D05040" w:rsidRPr="00D05040" w:rsidRDefault="00D05040" w:rsidP="005E70F5">
            <w:pPr>
              <w:jc w:val="right"/>
            </w:pPr>
            <w:r w:rsidRPr="00D05040">
              <w:t>63.0%</w:t>
            </w:r>
          </w:p>
        </w:tc>
        <w:tc>
          <w:tcPr>
            <w:tcW w:w="830" w:type="dxa"/>
            <w:shd w:val="clear" w:color="auto" w:fill="auto"/>
            <w:noWrap/>
            <w:vAlign w:val="center"/>
            <w:hideMark/>
          </w:tcPr>
          <w:p w14:paraId="4DEA65F0" w14:textId="77777777" w:rsidR="00D05040" w:rsidRPr="00D05040" w:rsidRDefault="00D05040" w:rsidP="005E70F5">
            <w:pPr>
              <w:jc w:val="right"/>
            </w:pPr>
            <w:r w:rsidRPr="00D05040">
              <w:t>10</w:t>
            </w:r>
          </w:p>
        </w:tc>
        <w:tc>
          <w:tcPr>
            <w:tcW w:w="941" w:type="dxa"/>
            <w:shd w:val="clear" w:color="auto" w:fill="auto"/>
            <w:noWrap/>
            <w:vAlign w:val="center"/>
            <w:hideMark/>
          </w:tcPr>
          <w:p w14:paraId="34558B8B" w14:textId="77777777" w:rsidR="00D05040" w:rsidRPr="00D05040" w:rsidRDefault="00D05040" w:rsidP="005E70F5">
            <w:pPr>
              <w:jc w:val="right"/>
            </w:pPr>
            <w:r w:rsidRPr="00D05040">
              <w:t>37.0%</w:t>
            </w:r>
          </w:p>
        </w:tc>
      </w:tr>
      <w:tr w:rsidR="00D05040" w:rsidRPr="00D05040" w14:paraId="1D8C0DA4" w14:textId="77777777" w:rsidTr="005E70F5">
        <w:trPr>
          <w:cantSplit/>
          <w:jc w:val="center"/>
        </w:trPr>
        <w:tc>
          <w:tcPr>
            <w:tcW w:w="892" w:type="dxa"/>
            <w:noWrap/>
            <w:vAlign w:val="bottom"/>
            <w:hideMark/>
          </w:tcPr>
          <w:p w14:paraId="691E577B" w14:textId="77777777" w:rsidR="00D05040" w:rsidRPr="00D05040" w:rsidRDefault="00D05040" w:rsidP="00D05040">
            <w:r w:rsidRPr="00D05040">
              <w:t>Met</w:t>
            </w:r>
          </w:p>
        </w:tc>
        <w:tc>
          <w:tcPr>
            <w:tcW w:w="796" w:type="dxa"/>
            <w:noWrap/>
            <w:vAlign w:val="bottom"/>
            <w:hideMark/>
          </w:tcPr>
          <w:p w14:paraId="4C0F077D" w14:textId="77777777" w:rsidR="00D05040" w:rsidRPr="00D05040" w:rsidRDefault="00D05040" w:rsidP="00D05040">
            <w:r w:rsidRPr="00D05040">
              <w:t>T</w:t>
            </w:r>
          </w:p>
        </w:tc>
        <w:tc>
          <w:tcPr>
            <w:tcW w:w="1097" w:type="dxa"/>
            <w:noWrap/>
            <w:vAlign w:val="bottom"/>
            <w:hideMark/>
          </w:tcPr>
          <w:p w14:paraId="779F1F46" w14:textId="77777777" w:rsidR="00D05040" w:rsidRPr="00D05040" w:rsidRDefault="00D05040" w:rsidP="00D05040">
            <w:r w:rsidRPr="00D05040">
              <w:t>81666</w:t>
            </w:r>
          </w:p>
        </w:tc>
        <w:tc>
          <w:tcPr>
            <w:tcW w:w="3330" w:type="dxa"/>
            <w:vAlign w:val="bottom"/>
            <w:hideMark/>
          </w:tcPr>
          <w:p w14:paraId="2E7FAA9B" w14:textId="77777777" w:rsidR="00D05040" w:rsidRPr="00D05040" w:rsidRDefault="00D05040" w:rsidP="00D05040">
            <w:r w:rsidRPr="00D05040">
              <w:t>Aluminum, tissue</w:t>
            </w:r>
          </w:p>
        </w:tc>
        <w:tc>
          <w:tcPr>
            <w:tcW w:w="1080" w:type="dxa"/>
            <w:noWrap/>
            <w:vAlign w:val="center"/>
            <w:hideMark/>
          </w:tcPr>
          <w:p w14:paraId="72C0BE9E" w14:textId="77777777" w:rsidR="00D05040" w:rsidRPr="00D05040" w:rsidRDefault="00D05040" w:rsidP="005E70F5">
            <w:pPr>
              <w:jc w:val="right"/>
            </w:pPr>
            <w:r w:rsidRPr="00D05040">
              <w:t>353</w:t>
            </w:r>
          </w:p>
        </w:tc>
        <w:tc>
          <w:tcPr>
            <w:tcW w:w="928" w:type="dxa"/>
            <w:noWrap/>
            <w:vAlign w:val="center"/>
            <w:hideMark/>
          </w:tcPr>
          <w:p w14:paraId="675DAA15" w14:textId="77777777" w:rsidR="00D05040" w:rsidRPr="00D05040" w:rsidRDefault="00D05040" w:rsidP="005E70F5">
            <w:pPr>
              <w:jc w:val="right"/>
            </w:pPr>
            <w:r w:rsidRPr="00D05040">
              <w:t>320</w:t>
            </w:r>
          </w:p>
        </w:tc>
        <w:tc>
          <w:tcPr>
            <w:tcW w:w="1042" w:type="dxa"/>
            <w:noWrap/>
            <w:vAlign w:val="center"/>
            <w:hideMark/>
          </w:tcPr>
          <w:p w14:paraId="0F52DD0B" w14:textId="77777777" w:rsidR="00D05040" w:rsidRPr="00D05040" w:rsidRDefault="00D05040" w:rsidP="005E70F5">
            <w:pPr>
              <w:jc w:val="right"/>
            </w:pPr>
            <w:r w:rsidRPr="00D05040">
              <w:t>90.7%</w:t>
            </w:r>
          </w:p>
        </w:tc>
        <w:tc>
          <w:tcPr>
            <w:tcW w:w="830" w:type="dxa"/>
            <w:shd w:val="clear" w:color="auto" w:fill="auto"/>
            <w:noWrap/>
            <w:vAlign w:val="center"/>
            <w:hideMark/>
          </w:tcPr>
          <w:p w14:paraId="78F6BAAC" w14:textId="77777777" w:rsidR="00D05040" w:rsidRPr="00D05040" w:rsidRDefault="00D05040" w:rsidP="005E70F5">
            <w:pPr>
              <w:jc w:val="right"/>
            </w:pPr>
            <w:r w:rsidRPr="00D05040">
              <w:t>33</w:t>
            </w:r>
          </w:p>
        </w:tc>
        <w:tc>
          <w:tcPr>
            <w:tcW w:w="941" w:type="dxa"/>
            <w:shd w:val="clear" w:color="auto" w:fill="auto"/>
            <w:noWrap/>
            <w:vAlign w:val="center"/>
            <w:hideMark/>
          </w:tcPr>
          <w:p w14:paraId="2C6443DC" w14:textId="77777777" w:rsidR="00D05040" w:rsidRPr="00D05040" w:rsidRDefault="00D05040" w:rsidP="005E70F5">
            <w:pPr>
              <w:jc w:val="right"/>
            </w:pPr>
            <w:r w:rsidRPr="00D05040">
              <w:t>9.4%</w:t>
            </w:r>
          </w:p>
        </w:tc>
      </w:tr>
      <w:tr w:rsidR="00D05040" w:rsidRPr="00D05040" w14:paraId="66ACCC42" w14:textId="77777777" w:rsidTr="005E70F5">
        <w:trPr>
          <w:cantSplit/>
          <w:jc w:val="center"/>
        </w:trPr>
        <w:tc>
          <w:tcPr>
            <w:tcW w:w="892" w:type="dxa"/>
            <w:noWrap/>
            <w:vAlign w:val="bottom"/>
            <w:hideMark/>
          </w:tcPr>
          <w:p w14:paraId="20F40154" w14:textId="77777777" w:rsidR="00D05040" w:rsidRPr="00D05040" w:rsidRDefault="00D05040" w:rsidP="00D05040">
            <w:r w:rsidRPr="00D05040">
              <w:t>Met</w:t>
            </w:r>
          </w:p>
        </w:tc>
        <w:tc>
          <w:tcPr>
            <w:tcW w:w="796" w:type="dxa"/>
            <w:noWrap/>
            <w:vAlign w:val="bottom"/>
            <w:hideMark/>
          </w:tcPr>
          <w:p w14:paraId="4BE3C88F" w14:textId="77777777" w:rsidR="00D05040" w:rsidRPr="00D05040" w:rsidRDefault="00D05040" w:rsidP="00D05040">
            <w:r w:rsidRPr="00D05040">
              <w:t>T</w:t>
            </w:r>
          </w:p>
        </w:tc>
        <w:tc>
          <w:tcPr>
            <w:tcW w:w="1097" w:type="dxa"/>
            <w:noWrap/>
            <w:vAlign w:val="bottom"/>
            <w:hideMark/>
          </w:tcPr>
          <w:p w14:paraId="7C91F601" w14:textId="77777777" w:rsidR="00D05040" w:rsidRPr="00D05040" w:rsidRDefault="00D05040" w:rsidP="00D05040">
            <w:r w:rsidRPr="00D05040">
              <w:t>TSCR6</w:t>
            </w:r>
          </w:p>
        </w:tc>
        <w:tc>
          <w:tcPr>
            <w:tcW w:w="3330" w:type="dxa"/>
            <w:vAlign w:val="bottom"/>
            <w:hideMark/>
          </w:tcPr>
          <w:p w14:paraId="06977F53" w14:textId="77777777" w:rsidR="00D05040" w:rsidRPr="00D05040" w:rsidRDefault="00D05040" w:rsidP="00D05040">
            <w:proofErr w:type="spellStart"/>
            <w:r w:rsidRPr="00D05040">
              <w:t>Cromium</w:t>
            </w:r>
            <w:proofErr w:type="spellEnd"/>
            <w:r w:rsidRPr="00D05040">
              <w:t xml:space="preserve"> VI</w:t>
            </w:r>
          </w:p>
        </w:tc>
        <w:tc>
          <w:tcPr>
            <w:tcW w:w="1080" w:type="dxa"/>
            <w:noWrap/>
            <w:vAlign w:val="center"/>
            <w:hideMark/>
          </w:tcPr>
          <w:p w14:paraId="7CFC4979" w14:textId="77777777" w:rsidR="00D05040" w:rsidRPr="00D05040" w:rsidRDefault="00D05040" w:rsidP="005E70F5">
            <w:pPr>
              <w:jc w:val="right"/>
            </w:pPr>
            <w:r w:rsidRPr="00D05040">
              <w:t>1</w:t>
            </w:r>
          </w:p>
        </w:tc>
        <w:tc>
          <w:tcPr>
            <w:tcW w:w="928" w:type="dxa"/>
            <w:noWrap/>
            <w:vAlign w:val="center"/>
            <w:hideMark/>
          </w:tcPr>
          <w:p w14:paraId="759B9B3E" w14:textId="77777777" w:rsidR="00D05040" w:rsidRPr="00D05040" w:rsidRDefault="00D05040" w:rsidP="005E70F5">
            <w:pPr>
              <w:jc w:val="right"/>
            </w:pPr>
            <w:r w:rsidRPr="00D05040">
              <w:t>0</w:t>
            </w:r>
          </w:p>
        </w:tc>
        <w:tc>
          <w:tcPr>
            <w:tcW w:w="1042" w:type="dxa"/>
            <w:noWrap/>
            <w:vAlign w:val="center"/>
            <w:hideMark/>
          </w:tcPr>
          <w:p w14:paraId="6D9F9620" w14:textId="77777777" w:rsidR="00D05040" w:rsidRPr="00D05040" w:rsidRDefault="00D05040" w:rsidP="005E70F5">
            <w:pPr>
              <w:jc w:val="right"/>
            </w:pPr>
            <w:r w:rsidRPr="00D05040">
              <w:t>0.0%</w:t>
            </w:r>
          </w:p>
        </w:tc>
        <w:tc>
          <w:tcPr>
            <w:tcW w:w="830" w:type="dxa"/>
            <w:shd w:val="clear" w:color="auto" w:fill="auto"/>
            <w:noWrap/>
            <w:vAlign w:val="center"/>
            <w:hideMark/>
          </w:tcPr>
          <w:p w14:paraId="1E4F4C87" w14:textId="77777777" w:rsidR="00D05040" w:rsidRPr="00D05040" w:rsidRDefault="00D05040" w:rsidP="005E70F5">
            <w:pPr>
              <w:jc w:val="right"/>
            </w:pPr>
            <w:r w:rsidRPr="00D05040">
              <w:t>1</w:t>
            </w:r>
          </w:p>
        </w:tc>
        <w:tc>
          <w:tcPr>
            <w:tcW w:w="941" w:type="dxa"/>
            <w:shd w:val="clear" w:color="auto" w:fill="auto"/>
            <w:noWrap/>
            <w:vAlign w:val="center"/>
            <w:hideMark/>
          </w:tcPr>
          <w:p w14:paraId="6337971B" w14:textId="77777777" w:rsidR="00D05040" w:rsidRPr="00D05040" w:rsidRDefault="00D05040" w:rsidP="005E70F5">
            <w:pPr>
              <w:jc w:val="right"/>
            </w:pPr>
            <w:r w:rsidRPr="00D05040">
              <w:t>100.0%</w:t>
            </w:r>
          </w:p>
        </w:tc>
      </w:tr>
      <w:tr w:rsidR="00D05040" w:rsidRPr="00D05040" w14:paraId="43A67C1D" w14:textId="77777777" w:rsidTr="005E70F5">
        <w:trPr>
          <w:cantSplit/>
          <w:jc w:val="center"/>
        </w:trPr>
        <w:tc>
          <w:tcPr>
            <w:tcW w:w="892" w:type="dxa"/>
            <w:noWrap/>
            <w:vAlign w:val="bottom"/>
            <w:hideMark/>
          </w:tcPr>
          <w:p w14:paraId="0E24FDEF" w14:textId="77777777" w:rsidR="00D05040" w:rsidRPr="00D05040" w:rsidRDefault="00D05040" w:rsidP="00D05040">
            <w:r w:rsidRPr="00D05040">
              <w:t>Met</w:t>
            </w:r>
          </w:p>
        </w:tc>
        <w:tc>
          <w:tcPr>
            <w:tcW w:w="796" w:type="dxa"/>
            <w:noWrap/>
            <w:vAlign w:val="bottom"/>
            <w:hideMark/>
          </w:tcPr>
          <w:p w14:paraId="3C2E7A43" w14:textId="77777777" w:rsidR="00D05040" w:rsidRPr="00D05040" w:rsidRDefault="00D05040" w:rsidP="00D05040">
            <w:r w:rsidRPr="00D05040">
              <w:t>T</w:t>
            </w:r>
          </w:p>
        </w:tc>
        <w:tc>
          <w:tcPr>
            <w:tcW w:w="1097" w:type="dxa"/>
            <w:noWrap/>
            <w:vAlign w:val="bottom"/>
            <w:hideMark/>
          </w:tcPr>
          <w:p w14:paraId="5E153E45" w14:textId="77777777" w:rsidR="00D05040" w:rsidRPr="00D05040" w:rsidRDefault="00D05040" w:rsidP="00D05040">
            <w:r w:rsidRPr="00D05040">
              <w:t>TSIRO</w:t>
            </w:r>
          </w:p>
        </w:tc>
        <w:tc>
          <w:tcPr>
            <w:tcW w:w="3330" w:type="dxa"/>
            <w:vAlign w:val="bottom"/>
            <w:hideMark/>
          </w:tcPr>
          <w:p w14:paraId="7002C66A" w14:textId="77777777" w:rsidR="00D05040" w:rsidRPr="00D05040" w:rsidRDefault="00D05040" w:rsidP="00D05040">
            <w:r w:rsidRPr="00D05040">
              <w:t>Iron, tissue</w:t>
            </w:r>
          </w:p>
        </w:tc>
        <w:tc>
          <w:tcPr>
            <w:tcW w:w="1080" w:type="dxa"/>
            <w:noWrap/>
            <w:vAlign w:val="center"/>
            <w:hideMark/>
          </w:tcPr>
          <w:p w14:paraId="3582B92F" w14:textId="77777777" w:rsidR="00D05040" w:rsidRPr="00D05040" w:rsidRDefault="00D05040" w:rsidP="005E70F5">
            <w:pPr>
              <w:jc w:val="right"/>
            </w:pPr>
            <w:r w:rsidRPr="00D05040">
              <w:t>13</w:t>
            </w:r>
          </w:p>
        </w:tc>
        <w:tc>
          <w:tcPr>
            <w:tcW w:w="928" w:type="dxa"/>
            <w:noWrap/>
            <w:vAlign w:val="center"/>
            <w:hideMark/>
          </w:tcPr>
          <w:p w14:paraId="73071078" w14:textId="77777777" w:rsidR="00D05040" w:rsidRPr="00D05040" w:rsidRDefault="00D05040" w:rsidP="005E70F5">
            <w:pPr>
              <w:jc w:val="right"/>
            </w:pPr>
            <w:r w:rsidRPr="00D05040">
              <w:t>13</w:t>
            </w:r>
          </w:p>
        </w:tc>
        <w:tc>
          <w:tcPr>
            <w:tcW w:w="1042" w:type="dxa"/>
            <w:noWrap/>
            <w:vAlign w:val="center"/>
            <w:hideMark/>
          </w:tcPr>
          <w:p w14:paraId="710FC7F9" w14:textId="77777777" w:rsidR="00D05040" w:rsidRPr="00D05040" w:rsidRDefault="00D05040" w:rsidP="005E70F5">
            <w:pPr>
              <w:jc w:val="right"/>
            </w:pPr>
            <w:r w:rsidRPr="00D05040">
              <w:t>100.0%</w:t>
            </w:r>
          </w:p>
        </w:tc>
        <w:tc>
          <w:tcPr>
            <w:tcW w:w="830" w:type="dxa"/>
            <w:shd w:val="clear" w:color="auto" w:fill="auto"/>
            <w:noWrap/>
            <w:vAlign w:val="center"/>
            <w:hideMark/>
          </w:tcPr>
          <w:p w14:paraId="05778961" w14:textId="77777777" w:rsidR="00D05040" w:rsidRPr="00D05040" w:rsidRDefault="00D05040" w:rsidP="005E70F5">
            <w:pPr>
              <w:jc w:val="right"/>
            </w:pPr>
            <w:r w:rsidRPr="00D05040">
              <w:t>0</w:t>
            </w:r>
          </w:p>
        </w:tc>
        <w:tc>
          <w:tcPr>
            <w:tcW w:w="941" w:type="dxa"/>
            <w:shd w:val="clear" w:color="auto" w:fill="auto"/>
            <w:noWrap/>
            <w:vAlign w:val="center"/>
            <w:hideMark/>
          </w:tcPr>
          <w:p w14:paraId="55DE13B2" w14:textId="77777777" w:rsidR="00D05040" w:rsidRPr="00D05040" w:rsidRDefault="00D05040" w:rsidP="005E70F5">
            <w:pPr>
              <w:jc w:val="right"/>
            </w:pPr>
            <w:r w:rsidRPr="00D05040">
              <w:t>0.0%</w:t>
            </w:r>
          </w:p>
        </w:tc>
      </w:tr>
      <w:tr w:rsidR="00D05040" w:rsidRPr="00D05040" w14:paraId="2C9F63A6" w14:textId="77777777" w:rsidTr="005E70F5">
        <w:trPr>
          <w:cantSplit/>
          <w:jc w:val="center"/>
        </w:trPr>
        <w:tc>
          <w:tcPr>
            <w:tcW w:w="892" w:type="dxa"/>
            <w:noWrap/>
            <w:vAlign w:val="bottom"/>
            <w:hideMark/>
          </w:tcPr>
          <w:p w14:paraId="64F44651" w14:textId="77777777" w:rsidR="00D05040" w:rsidRPr="00D05040" w:rsidRDefault="00D05040" w:rsidP="00D05040">
            <w:r w:rsidRPr="00D05040">
              <w:t>Met</w:t>
            </w:r>
          </w:p>
        </w:tc>
        <w:tc>
          <w:tcPr>
            <w:tcW w:w="796" w:type="dxa"/>
            <w:noWrap/>
            <w:vAlign w:val="bottom"/>
            <w:hideMark/>
          </w:tcPr>
          <w:p w14:paraId="0A3A6CD8" w14:textId="77777777" w:rsidR="00D05040" w:rsidRPr="00D05040" w:rsidRDefault="00D05040" w:rsidP="00D05040">
            <w:r w:rsidRPr="00D05040">
              <w:t>W</w:t>
            </w:r>
          </w:p>
        </w:tc>
        <w:tc>
          <w:tcPr>
            <w:tcW w:w="1097" w:type="dxa"/>
            <w:noWrap/>
            <w:vAlign w:val="bottom"/>
            <w:hideMark/>
          </w:tcPr>
          <w:p w14:paraId="7E6E3EA8" w14:textId="77777777" w:rsidR="00D05040" w:rsidRPr="00D05040" w:rsidRDefault="00D05040" w:rsidP="00D05040">
            <w:r w:rsidRPr="00D05040">
              <w:t>01000</w:t>
            </w:r>
          </w:p>
        </w:tc>
        <w:tc>
          <w:tcPr>
            <w:tcW w:w="3330" w:type="dxa"/>
            <w:vAlign w:val="bottom"/>
            <w:hideMark/>
          </w:tcPr>
          <w:p w14:paraId="6666A8F7" w14:textId="77777777" w:rsidR="00D05040" w:rsidRPr="00D05040" w:rsidRDefault="00D05040" w:rsidP="00D05040">
            <w:r w:rsidRPr="00D05040">
              <w:t>Arsenic, dissolved</w:t>
            </w:r>
          </w:p>
        </w:tc>
        <w:tc>
          <w:tcPr>
            <w:tcW w:w="1080" w:type="dxa"/>
            <w:noWrap/>
            <w:vAlign w:val="center"/>
            <w:hideMark/>
          </w:tcPr>
          <w:p w14:paraId="0B6D0857" w14:textId="77777777" w:rsidR="00D05040" w:rsidRPr="00D05040" w:rsidRDefault="00D05040" w:rsidP="005E70F5">
            <w:pPr>
              <w:jc w:val="right"/>
            </w:pPr>
            <w:r w:rsidRPr="00D05040">
              <w:t>225</w:t>
            </w:r>
          </w:p>
        </w:tc>
        <w:tc>
          <w:tcPr>
            <w:tcW w:w="928" w:type="dxa"/>
            <w:noWrap/>
            <w:vAlign w:val="center"/>
            <w:hideMark/>
          </w:tcPr>
          <w:p w14:paraId="70E5A7B3" w14:textId="77777777" w:rsidR="00D05040" w:rsidRPr="00D05040" w:rsidRDefault="00D05040" w:rsidP="005E70F5">
            <w:pPr>
              <w:jc w:val="right"/>
            </w:pPr>
            <w:r w:rsidRPr="00D05040">
              <w:t>10</w:t>
            </w:r>
          </w:p>
        </w:tc>
        <w:tc>
          <w:tcPr>
            <w:tcW w:w="1042" w:type="dxa"/>
            <w:noWrap/>
            <w:vAlign w:val="center"/>
            <w:hideMark/>
          </w:tcPr>
          <w:p w14:paraId="355F83C6" w14:textId="77777777" w:rsidR="00D05040" w:rsidRPr="00D05040" w:rsidRDefault="00D05040" w:rsidP="005E70F5">
            <w:pPr>
              <w:jc w:val="right"/>
            </w:pPr>
            <w:r w:rsidRPr="00D05040">
              <w:t>4.4%</w:t>
            </w:r>
          </w:p>
        </w:tc>
        <w:tc>
          <w:tcPr>
            <w:tcW w:w="830" w:type="dxa"/>
            <w:shd w:val="clear" w:color="auto" w:fill="auto"/>
            <w:noWrap/>
            <w:vAlign w:val="center"/>
            <w:hideMark/>
          </w:tcPr>
          <w:p w14:paraId="2C4F259D" w14:textId="77777777" w:rsidR="00D05040" w:rsidRPr="00D05040" w:rsidRDefault="00D05040" w:rsidP="005E70F5">
            <w:pPr>
              <w:jc w:val="right"/>
            </w:pPr>
            <w:r w:rsidRPr="00D05040">
              <w:t>215</w:t>
            </w:r>
          </w:p>
        </w:tc>
        <w:tc>
          <w:tcPr>
            <w:tcW w:w="941" w:type="dxa"/>
            <w:shd w:val="clear" w:color="auto" w:fill="auto"/>
            <w:noWrap/>
            <w:vAlign w:val="center"/>
            <w:hideMark/>
          </w:tcPr>
          <w:p w14:paraId="7362B3FA" w14:textId="77777777" w:rsidR="00D05040" w:rsidRPr="00D05040" w:rsidRDefault="00D05040" w:rsidP="005E70F5">
            <w:pPr>
              <w:jc w:val="right"/>
            </w:pPr>
            <w:r w:rsidRPr="00D05040">
              <w:t>95.6%</w:t>
            </w:r>
          </w:p>
        </w:tc>
      </w:tr>
      <w:tr w:rsidR="00D05040" w:rsidRPr="00D05040" w14:paraId="063F48D4" w14:textId="77777777" w:rsidTr="005E70F5">
        <w:trPr>
          <w:cantSplit/>
          <w:jc w:val="center"/>
        </w:trPr>
        <w:tc>
          <w:tcPr>
            <w:tcW w:w="892" w:type="dxa"/>
            <w:noWrap/>
            <w:vAlign w:val="bottom"/>
            <w:hideMark/>
          </w:tcPr>
          <w:p w14:paraId="79BEAB72" w14:textId="77777777" w:rsidR="00D05040" w:rsidRPr="00D05040" w:rsidRDefault="00D05040" w:rsidP="00D05040">
            <w:r w:rsidRPr="00D05040">
              <w:t>Met</w:t>
            </w:r>
          </w:p>
        </w:tc>
        <w:tc>
          <w:tcPr>
            <w:tcW w:w="796" w:type="dxa"/>
            <w:noWrap/>
            <w:vAlign w:val="bottom"/>
            <w:hideMark/>
          </w:tcPr>
          <w:p w14:paraId="22C433F2" w14:textId="77777777" w:rsidR="00D05040" w:rsidRPr="00D05040" w:rsidRDefault="00D05040" w:rsidP="00D05040">
            <w:r w:rsidRPr="00D05040">
              <w:t>W</w:t>
            </w:r>
          </w:p>
        </w:tc>
        <w:tc>
          <w:tcPr>
            <w:tcW w:w="1097" w:type="dxa"/>
            <w:noWrap/>
            <w:vAlign w:val="bottom"/>
            <w:hideMark/>
          </w:tcPr>
          <w:p w14:paraId="5C098462" w14:textId="77777777" w:rsidR="00D05040" w:rsidRPr="00D05040" w:rsidRDefault="00D05040" w:rsidP="00D05040">
            <w:r w:rsidRPr="00D05040">
              <w:t>01002</w:t>
            </w:r>
          </w:p>
        </w:tc>
        <w:tc>
          <w:tcPr>
            <w:tcW w:w="3330" w:type="dxa"/>
            <w:vAlign w:val="bottom"/>
            <w:hideMark/>
          </w:tcPr>
          <w:p w14:paraId="742889A7" w14:textId="77777777" w:rsidR="00D05040" w:rsidRPr="00D05040" w:rsidRDefault="00D05040" w:rsidP="00D05040">
            <w:r w:rsidRPr="00D05040">
              <w:t>Arsenic, total</w:t>
            </w:r>
          </w:p>
        </w:tc>
        <w:tc>
          <w:tcPr>
            <w:tcW w:w="1080" w:type="dxa"/>
            <w:noWrap/>
            <w:vAlign w:val="center"/>
            <w:hideMark/>
          </w:tcPr>
          <w:p w14:paraId="5235B4A4" w14:textId="77777777" w:rsidR="00D05040" w:rsidRPr="00D05040" w:rsidRDefault="00D05040" w:rsidP="005E70F5">
            <w:pPr>
              <w:jc w:val="right"/>
            </w:pPr>
            <w:r w:rsidRPr="00D05040">
              <w:t>262</w:t>
            </w:r>
          </w:p>
        </w:tc>
        <w:tc>
          <w:tcPr>
            <w:tcW w:w="928" w:type="dxa"/>
            <w:noWrap/>
            <w:vAlign w:val="center"/>
            <w:hideMark/>
          </w:tcPr>
          <w:p w14:paraId="715FE3D9" w14:textId="77777777" w:rsidR="00D05040" w:rsidRPr="00D05040" w:rsidRDefault="00D05040" w:rsidP="005E70F5">
            <w:pPr>
              <w:jc w:val="right"/>
            </w:pPr>
            <w:r w:rsidRPr="00D05040">
              <w:t>25</w:t>
            </w:r>
          </w:p>
        </w:tc>
        <w:tc>
          <w:tcPr>
            <w:tcW w:w="1042" w:type="dxa"/>
            <w:noWrap/>
            <w:vAlign w:val="center"/>
            <w:hideMark/>
          </w:tcPr>
          <w:p w14:paraId="06B4E7BC" w14:textId="77777777" w:rsidR="00D05040" w:rsidRPr="00D05040" w:rsidRDefault="00D05040" w:rsidP="005E70F5">
            <w:pPr>
              <w:jc w:val="right"/>
            </w:pPr>
            <w:r w:rsidRPr="00D05040">
              <w:t>9.5%</w:t>
            </w:r>
          </w:p>
        </w:tc>
        <w:tc>
          <w:tcPr>
            <w:tcW w:w="830" w:type="dxa"/>
            <w:shd w:val="clear" w:color="auto" w:fill="auto"/>
            <w:noWrap/>
            <w:vAlign w:val="center"/>
            <w:hideMark/>
          </w:tcPr>
          <w:p w14:paraId="652AB9FD" w14:textId="77777777" w:rsidR="00D05040" w:rsidRPr="00D05040" w:rsidRDefault="00D05040" w:rsidP="005E70F5">
            <w:pPr>
              <w:jc w:val="right"/>
            </w:pPr>
            <w:r w:rsidRPr="00D05040">
              <w:t>237</w:t>
            </w:r>
          </w:p>
        </w:tc>
        <w:tc>
          <w:tcPr>
            <w:tcW w:w="941" w:type="dxa"/>
            <w:shd w:val="clear" w:color="auto" w:fill="auto"/>
            <w:noWrap/>
            <w:vAlign w:val="center"/>
            <w:hideMark/>
          </w:tcPr>
          <w:p w14:paraId="332DFC92" w14:textId="77777777" w:rsidR="00D05040" w:rsidRPr="00D05040" w:rsidRDefault="00D05040" w:rsidP="005E70F5">
            <w:pPr>
              <w:jc w:val="right"/>
            </w:pPr>
            <w:r w:rsidRPr="00D05040">
              <w:t>90.5%</w:t>
            </w:r>
          </w:p>
        </w:tc>
      </w:tr>
      <w:tr w:rsidR="00D05040" w:rsidRPr="00D05040" w14:paraId="5AD77A97" w14:textId="77777777" w:rsidTr="005E70F5">
        <w:trPr>
          <w:cantSplit/>
          <w:jc w:val="center"/>
        </w:trPr>
        <w:tc>
          <w:tcPr>
            <w:tcW w:w="892" w:type="dxa"/>
            <w:noWrap/>
            <w:vAlign w:val="bottom"/>
            <w:hideMark/>
          </w:tcPr>
          <w:p w14:paraId="44D9B40C" w14:textId="77777777" w:rsidR="00D05040" w:rsidRPr="00D05040" w:rsidRDefault="00D05040" w:rsidP="00D05040">
            <w:r w:rsidRPr="00D05040">
              <w:lastRenderedPageBreak/>
              <w:t>Met</w:t>
            </w:r>
          </w:p>
        </w:tc>
        <w:tc>
          <w:tcPr>
            <w:tcW w:w="796" w:type="dxa"/>
            <w:noWrap/>
            <w:vAlign w:val="bottom"/>
            <w:hideMark/>
          </w:tcPr>
          <w:p w14:paraId="6EDD11B0" w14:textId="77777777" w:rsidR="00D05040" w:rsidRPr="00D05040" w:rsidRDefault="00D05040" w:rsidP="00D05040">
            <w:r w:rsidRPr="00D05040">
              <w:t>W</w:t>
            </w:r>
          </w:p>
        </w:tc>
        <w:tc>
          <w:tcPr>
            <w:tcW w:w="1097" w:type="dxa"/>
            <w:noWrap/>
            <w:vAlign w:val="bottom"/>
            <w:hideMark/>
          </w:tcPr>
          <w:p w14:paraId="31FC8B45" w14:textId="77777777" w:rsidR="00D05040" w:rsidRPr="00D05040" w:rsidRDefault="00D05040" w:rsidP="00D05040">
            <w:r w:rsidRPr="00D05040">
              <w:t>01010</w:t>
            </w:r>
          </w:p>
        </w:tc>
        <w:tc>
          <w:tcPr>
            <w:tcW w:w="3330" w:type="dxa"/>
            <w:vAlign w:val="bottom"/>
            <w:hideMark/>
          </w:tcPr>
          <w:p w14:paraId="40779322" w14:textId="77777777" w:rsidR="00D05040" w:rsidRPr="00D05040" w:rsidRDefault="00D05040" w:rsidP="00D05040">
            <w:r w:rsidRPr="00D05040">
              <w:t>Beryllium, dissolved</w:t>
            </w:r>
          </w:p>
        </w:tc>
        <w:tc>
          <w:tcPr>
            <w:tcW w:w="1080" w:type="dxa"/>
            <w:noWrap/>
            <w:vAlign w:val="center"/>
            <w:hideMark/>
          </w:tcPr>
          <w:p w14:paraId="46545A9D" w14:textId="77777777" w:rsidR="00D05040" w:rsidRPr="00D05040" w:rsidRDefault="00D05040" w:rsidP="005E70F5">
            <w:pPr>
              <w:jc w:val="right"/>
            </w:pPr>
            <w:r w:rsidRPr="00D05040">
              <w:t>225</w:t>
            </w:r>
          </w:p>
        </w:tc>
        <w:tc>
          <w:tcPr>
            <w:tcW w:w="928" w:type="dxa"/>
            <w:noWrap/>
            <w:vAlign w:val="center"/>
            <w:hideMark/>
          </w:tcPr>
          <w:p w14:paraId="2D251C04" w14:textId="77777777" w:rsidR="00D05040" w:rsidRPr="00D05040" w:rsidRDefault="00D05040" w:rsidP="005E70F5">
            <w:pPr>
              <w:jc w:val="right"/>
            </w:pPr>
            <w:r w:rsidRPr="00D05040">
              <w:t>0</w:t>
            </w:r>
          </w:p>
        </w:tc>
        <w:tc>
          <w:tcPr>
            <w:tcW w:w="1042" w:type="dxa"/>
            <w:noWrap/>
            <w:vAlign w:val="center"/>
            <w:hideMark/>
          </w:tcPr>
          <w:p w14:paraId="03B09D46" w14:textId="77777777" w:rsidR="00D05040" w:rsidRPr="00D05040" w:rsidRDefault="00D05040" w:rsidP="005E70F5">
            <w:pPr>
              <w:jc w:val="right"/>
            </w:pPr>
            <w:r w:rsidRPr="00D05040">
              <w:t>0.0%</w:t>
            </w:r>
          </w:p>
        </w:tc>
        <w:tc>
          <w:tcPr>
            <w:tcW w:w="830" w:type="dxa"/>
            <w:shd w:val="clear" w:color="auto" w:fill="auto"/>
            <w:noWrap/>
            <w:vAlign w:val="center"/>
            <w:hideMark/>
          </w:tcPr>
          <w:p w14:paraId="298E3569" w14:textId="77777777" w:rsidR="00D05040" w:rsidRPr="00D05040" w:rsidRDefault="00D05040" w:rsidP="005E70F5">
            <w:pPr>
              <w:jc w:val="right"/>
            </w:pPr>
            <w:r w:rsidRPr="00D05040">
              <w:t>225</w:t>
            </w:r>
          </w:p>
        </w:tc>
        <w:tc>
          <w:tcPr>
            <w:tcW w:w="941" w:type="dxa"/>
            <w:shd w:val="clear" w:color="auto" w:fill="auto"/>
            <w:noWrap/>
            <w:vAlign w:val="center"/>
            <w:hideMark/>
          </w:tcPr>
          <w:p w14:paraId="4FA3D2B6" w14:textId="77777777" w:rsidR="00D05040" w:rsidRPr="00D05040" w:rsidRDefault="00D05040" w:rsidP="005E70F5">
            <w:pPr>
              <w:jc w:val="right"/>
            </w:pPr>
            <w:r w:rsidRPr="00D05040">
              <w:t>100.0%</w:t>
            </w:r>
          </w:p>
        </w:tc>
      </w:tr>
      <w:tr w:rsidR="00D05040" w:rsidRPr="00D05040" w14:paraId="23907EB1" w14:textId="77777777" w:rsidTr="005E70F5">
        <w:trPr>
          <w:cantSplit/>
          <w:jc w:val="center"/>
        </w:trPr>
        <w:tc>
          <w:tcPr>
            <w:tcW w:w="892" w:type="dxa"/>
            <w:noWrap/>
            <w:vAlign w:val="bottom"/>
            <w:hideMark/>
          </w:tcPr>
          <w:p w14:paraId="1786D0F8" w14:textId="77777777" w:rsidR="00D05040" w:rsidRPr="00D05040" w:rsidRDefault="00D05040" w:rsidP="00D05040">
            <w:r w:rsidRPr="00D05040">
              <w:t>Met</w:t>
            </w:r>
          </w:p>
        </w:tc>
        <w:tc>
          <w:tcPr>
            <w:tcW w:w="796" w:type="dxa"/>
            <w:noWrap/>
            <w:vAlign w:val="bottom"/>
            <w:hideMark/>
          </w:tcPr>
          <w:p w14:paraId="2A0B72F7" w14:textId="77777777" w:rsidR="00D05040" w:rsidRPr="00D05040" w:rsidRDefault="00D05040" w:rsidP="00D05040">
            <w:r w:rsidRPr="00D05040">
              <w:t>W</w:t>
            </w:r>
          </w:p>
        </w:tc>
        <w:tc>
          <w:tcPr>
            <w:tcW w:w="1097" w:type="dxa"/>
            <w:noWrap/>
            <w:vAlign w:val="bottom"/>
            <w:hideMark/>
          </w:tcPr>
          <w:p w14:paraId="14464267" w14:textId="77777777" w:rsidR="00D05040" w:rsidRPr="00D05040" w:rsidRDefault="00D05040" w:rsidP="00D05040">
            <w:r w:rsidRPr="00D05040">
              <w:t>01012</w:t>
            </w:r>
          </w:p>
        </w:tc>
        <w:tc>
          <w:tcPr>
            <w:tcW w:w="3330" w:type="dxa"/>
            <w:vAlign w:val="bottom"/>
            <w:hideMark/>
          </w:tcPr>
          <w:p w14:paraId="666E26A2" w14:textId="77777777" w:rsidR="00D05040" w:rsidRPr="00D05040" w:rsidRDefault="00D05040" w:rsidP="00D05040">
            <w:r w:rsidRPr="00D05040">
              <w:t>Beryllium, total</w:t>
            </w:r>
          </w:p>
        </w:tc>
        <w:tc>
          <w:tcPr>
            <w:tcW w:w="1080" w:type="dxa"/>
            <w:noWrap/>
            <w:vAlign w:val="center"/>
            <w:hideMark/>
          </w:tcPr>
          <w:p w14:paraId="2ACCFE0D" w14:textId="77777777" w:rsidR="00D05040" w:rsidRPr="00D05040" w:rsidRDefault="00D05040" w:rsidP="005E70F5">
            <w:pPr>
              <w:jc w:val="right"/>
            </w:pPr>
            <w:r w:rsidRPr="00D05040">
              <w:t>258</w:t>
            </w:r>
          </w:p>
        </w:tc>
        <w:tc>
          <w:tcPr>
            <w:tcW w:w="928" w:type="dxa"/>
            <w:noWrap/>
            <w:vAlign w:val="center"/>
            <w:hideMark/>
          </w:tcPr>
          <w:p w14:paraId="153B1377" w14:textId="77777777" w:rsidR="00D05040" w:rsidRPr="00D05040" w:rsidRDefault="00D05040" w:rsidP="005E70F5">
            <w:pPr>
              <w:jc w:val="right"/>
            </w:pPr>
            <w:r w:rsidRPr="00D05040">
              <w:t>0</w:t>
            </w:r>
          </w:p>
        </w:tc>
        <w:tc>
          <w:tcPr>
            <w:tcW w:w="1042" w:type="dxa"/>
            <w:noWrap/>
            <w:vAlign w:val="center"/>
            <w:hideMark/>
          </w:tcPr>
          <w:p w14:paraId="16666E6F" w14:textId="77777777" w:rsidR="00D05040" w:rsidRPr="00D05040" w:rsidRDefault="00D05040" w:rsidP="005E70F5">
            <w:pPr>
              <w:jc w:val="right"/>
            </w:pPr>
            <w:r w:rsidRPr="00D05040">
              <w:t>0.0%</w:t>
            </w:r>
          </w:p>
        </w:tc>
        <w:tc>
          <w:tcPr>
            <w:tcW w:w="830" w:type="dxa"/>
            <w:shd w:val="clear" w:color="auto" w:fill="auto"/>
            <w:noWrap/>
            <w:vAlign w:val="center"/>
            <w:hideMark/>
          </w:tcPr>
          <w:p w14:paraId="72A7669F" w14:textId="77777777" w:rsidR="00D05040" w:rsidRPr="00D05040" w:rsidRDefault="00D05040" w:rsidP="005E70F5">
            <w:pPr>
              <w:jc w:val="right"/>
            </w:pPr>
            <w:r w:rsidRPr="00D05040">
              <w:t>258</w:t>
            </w:r>
          </w:p>
        </w:tc>
        <w:tc>
          <w:tcPr>
            <w:tcW w:w="941" w:type="dxa"/>
            <w:shd w:val="clear" w:color="auto" w:fill="auto"/>
            <w:noWrap/>
            <w:vAlign w:val="center"/>
            <w:hideMark/>
          </w:tcPr>
          <w:p w14:paraId="1B18DAD9" w14:textId="77777777" w:rsidR="00D05040" w:rsidRPr="00D05040" w:rsidRDefault="00D05040" w:rsidP="005E70F5">
            <w:pPr>
              <w:jc w:val="right"/>
            </w:pPr>
            <w:r w:rsidRPr="00D05040">
              <w:t>100.0%</w:t>
            </w:r>
          </w:p>
        </w:tc>
      </w:tr>
      <w:tr w:rsidR="00D05040" w:rsidRPr="00D05040" w14:paraId="7F976A97" w14:textId="77777777" w:rsidTr="005E70F5">
        <w:trPr>
          <w:cantSplit/>
          <w:jc w:val="center"/>
        </w:trPr>
        <w:tc>
          <w:tcPr>
            <w:tcW w:w="892" w:type="dxa"/>
            <w:noWrap/>
            <w:vAlign w:val="bottom"/>
            <w:hideMark/>
          </w:tcPr>
          <w:p w14:paraId="79590731" w14:textId="77777777" w:rsidR="00D05040" w:rsidRPr="00D05040" w:rsidRDefault="00D05040" w:rsidP="00D05040">
            <w:r w:rsidRPr="00D05040">
              <w:t>Met</w:t>
            </w:r>
          </w:p>
        </w:tc>
        <w:tc>
          <w:tcPr>
            <w:tcW w:w="796" w:type="dxa"/>
            <w:noWrap/>
            <w:vAlign w:val="bottom"/>
            <w:hideMark/>
          </w:tcPr>
          <w:p w14:paraId="6775DA29" w14:textId="77777777" w:rsidR="00D05040" w:rsidRPr="00D05040" w:rsidRDefault="00D05040" w:rsidP="00D05040">
            <w:r w:rsidRPr="00D05040">
              <w:t>W</w:t>
            </w:r>
          </w:p>
        </w:tc>
        <w:tc>
          <w:tcPr>
            <w:tcW w:w="1097" w:type="dxa"/>
            <w:noWrap/>
            <w:vAlign w:val="bottom"/>
            <w:hideMark/>
          </w:tcPr>
          <w:p w14:paraId="2F3F3E5F" w14:textId="77777777" w:rsidR="00D05040" w:rsidRPr="00D05040" w:rsidRDefault="00D05040" w:rsidP="00D05040">
            <w:r w:rsidRPr="00D05040">
              <w:t>01025</w:t>
            </w:r>
          </w:p>
        </w:tc>
        <w:tc>
          <w:tcPr>
            <w:tcW w:w="3330" w:type="dxa"/>
            <w:vAlign w:val="bottom"/>
            <w:hideMark/>
          </w:tcPr>
          <w:p w14:paraId="2848966F" w14:textId="77777777" w:rsidR="00D05040" w:rsidRPr="00D05040" w:rsidRDefault="00D05040" w:rsidP="00D05040">
            <w:r w:rsidRPr="00D05040">
              <w:t>Cadmium, dissolved</w:t>
            </w:r>
          </w:p>
        </w:tc>
        <w:tc>
          <w:tcPr>
            <w:tcW w:w="1080" w:type="dxa"/>
            <w:noWrap/>
            <w:vAlign w:val="center"/>
            <w:hideMark/>
          </w:tcPr>
          <w:p w14:paraId="03BFE497" w14:textId="77777777" w:rsidR="00D05040" w:rsidRPr="00D05040" w:rsidRDefault="00D05040" w:rsidP="005E70F5">
            <w:pPr>
              <w:jc w:val="right"/>
            </w:pPr>
            <w:r w:rsidRPr="00D05040">
              <w:t>248</w:t>
            </w:r>
          </w:p>
        </w:tc>
        <w:tc>
          <w:tcPr>
            <w:tcW w:w="928" w:type="dxa"/>
            <w:noWrap/>
            <w:vAlign w:val="center"/>
            <w:hideMark/>
          </w:tcPr>
          <w:p w14:paraId="73B1142C" w14:textId="77777777" w:rsidR="00D05040" w:rsidRPr="00D05040" w:rsidRDefault="00D05040" w:rsidP="005E70F5">
            <w:pPr>
              <w:jc w:val="right"/>
            </w:pPr>
            <w:r w:rsidRPr="00D05040">
              <w:t>2</w:t>
            </w:r>
          </w:p>
        </w:tc>
        <w:tc>
          <w:tcPr>
            <w:tcW w:w="1042" w:type="dxa"/>
            <w:noWrap/>
            <w:vAlign w:val="center"/>
            <w:hideMark/>
          </w:tcPr>
          <w:p w14:paraId="6B5FD956" w14:textId="77777777" w:rsidR="00D05040" w:rsidRPr="00D05040" w:rsidRDefault="00D05040" w:rsidP="005E70F5">
            <w:pPr>
              <w:jc w:val="right"/>
            </w:pPr>
            <w:r w:rsidRPr="00D05040">
              <w:t>0.8%</w:t>
            </w:r>
          </w:p>
        </w:tc>
        <w:tc>
          <w:tcPr>
            <w:tcW w:w="830" w:type="dxa"/>
            <w:shd w:val="clear" w:color="auto" w:fill="auto"/>
            <w:noWrap/>
            <w:vAlign w:val="center"/>
            <w:hideMark/>
          </w:tcPr>
          <w:p w14:paraId="5721B419" w14:textId="77777777" w:rsidR="00D05040" w:rsidRPr="00D05040" w:rsidRDefault="00D05040" w:rsidP="005E70F5">
            <w:pPr>
              <w:jc w:val="right"/>
            </w:pPr>
            <w:r w:rsidRPr="00D05040">
              <w:t>246</w:t>
            </w:r>
          </w:p>
        </w:tc>
        <w:tc>
          <w:tcPr>
            <w:tcW w:w="941" w:type="dxa"/>
            <w:shd w:val="clear" w:color="auto" w:fill="auto"/>
            <w:noWrap/>
            <w:vAlign w:val="center"/>
            <w:hideMark/>
          </w:tcPr>
          <w:p w14:paraId="430706A9" w14:textId="77777777" w:rsidR="00D05040" w:rsidRPr="00D05040" w:rsidRDefault="00D05040" w:rsidP="005E70F5">
            <w:pPr>
              <w:jc w:val="right"/>
            </w:pPr>
            <w:r w:rsidRPr="00D05040">
              <w:t>99.2%</w:t>
            </w:r>
          </w:p>
        </w:tc>
      </w:tr>
      <w:tr w:rsidR="00D05040" w:rsidRPr="00D05040" w14:paraId="22C2ED52" w14:textId="77777777" w:rsidTr="005E70F5">
        <w:trPr>
          <w:cantSplit/>
          <w:jc w:val="center"/>
        </w:trPr>
        <w:tc>
          <w:tcPr>
            <w:tcW w:w="892" w:type="dxa"/>
            <w:noWrap/>
            <w:vAlign w:val="bottom"/>
            <w:hideMark/>
          </w:tcPr>
          <w:p w14:paraId="6EE123F4" w14:textId="77777777" w:rsidR="00D05040" w:rsidRPr="00D05040" w:rsidRDefault="00D05040" w:rsidP="00D05040">
            <w:r w:rsidRPr="00D05040">
              <w:t>Met</w:t>
            </w:r>
          </w:p>
        </w:tc>
        <w:tc>
          <w:tcPr>
            <w:tcW w:w="796" w:type="dxa"/>
            <w:noWrap/>
            <w:vAlign w:val="bottom"/>
            <w:hideMark/>
          </w:tcPr>
          <w:p w14:paraId="4E2D46A5" w14:textId="77777777" w:rsidR="00D05040" w:rsidRPr="00D05040" w:rsidRDefault="00D05040" w:rsidP="00D05040">
            <w:r w:rsidRPr="00D05040">
              <w:t>W</w:t>
            </w:r>
          </w:p>
        </w:tc>
        <w:tc>
          <w:tcPr>
            <w:tcW w:w="1097" w:type="dxa"/>
            <w:noWrap/>
            <w:vAlign w:val="bottom"/>
            <w:hideMark/>
          </w:tcPr>
          <w:p w14:paraId="39FBFD49" w14:textId="77777777" w:rsidR="00D05040" w:rsidRPr="00D05040" w:rsidRDefault="00D05040" w:rsidP="00D05040">
            <w:r w:rsidRPr="00D05040">
              <w:t>01027</w:t>
            </w:r>
          </w:p>
        </w:tc>
        <w:tc>
          <w:tcPr>
            <w:tcW w:w="3330" w:type="dxa"/>
            <w:vAlign w:val="bottom"/>
            <w:hideMark/>
          </w:tcPr>
          <w:p w14:paraId="1330AF17" w14:textId="77777777" w:rsidR="00D05040" w:rsidRPr="00D05040" w:rsidRDefault="00D05040" w:rsidP="00D05040">
            <w:r w:rsidRPr="00D05040">
              <w:t>Cadmium, total</w:t>
            </w:r>
          </w:p>
        </w:tc>
        <w:tc>
          <w:tcPr>
            <w:tcW w:w="1080" w:type="dxa"/>
            <w:noWrap/>
            <w:vAlign w:val="center"/>
            <w:hideMark/>
          </w:tcPr>
          <w:p w14:paraId="4DB9C977" w14:textId="77777777" w:rsidR="00D05040" w:rsidRPr="00D05040" w:rsidRDefault="00D05040" w:rsidP="005E70F5">
            <w:pPr>
              <w:jc w:val="right"/>
            </w:pPr>
            <w:r w:rsidRPr="00D05040">
              <w:t>281</w:t>
            </w:r>
          </w:p>
        </w:tc>
        <w:tc>
          <w:tcPr>
            <w:tcW w:w="928" w:type="dxa"/>
            <w:noWrap/>
            <w:vAlign w:val="center"/>
            <w:hideMark/>
          </w:tcPr>
          <w:p w14:paraId="6B72B857" w14:textId="77777777" w:rsidR="00D05040" w:rsidRPr="00D05040" w:rsidRDefault="00D05040" w:rsidP="005E70F5">
            <w:pPr>
              <w:jc w:val="right"/>
            </w:pPr>
            <w:r w:rsidRPr="00D05040">
              <w:t>5</w:t>
            </w:r>
          </w:p>
        </w:tc>
        <w:tc>
          <w:tcPr>
            <w:tcW w:w="1042" w:type="dxa"/>
            <w:noWrap/>
            <w:vAlign w:val="center"/>
            <w:hideMark/>
          </w:tcPr>
          <w:p w14:paraId="2B16C0D7" w14:textId="77777777" w:rsidR="00D05040" w:rsidRPr="00D05040" w:rsidRDefault="00D05040" w:rsidP="005E70F5">
            <w:pPr>
              <w:jc w:val="right"/>
            </w:pPr>
            <w:r w:rsidRPr="00D05040">
              <w:t>1.8%</w:t>
            </w:r>
          </w:p>
        </w:tc>
        <w:tc>
          <w:tcPr>
            <w:tcW w:w="830" w:type="dxa"/>
            <w:shd w:val="clear" w:color="auto" w:fill="auto"/>
            <w:noWrap/>
            <w:vAlign w:val="center"/>
            <w:hideMark/>
          </w:tcPr>
          <w:p w14:paraId="22F0CCDA" w14:textId="77777777" w:rsidR="00D05040" w:rsidRPr="00D05040" w:rsidRDefault="00D05040" w:rsidP="005E70F5">
            <w:pPr>
              <w:jc w:val="right"/>
            </w:pPr>
            <w:r w:rsidRPr="00D05040">
              <w:t>276</w:t>
            </w:r>
          </w:p>
        </w:tc>
        <w:tc>
          <w:tcPr>
            <w:tcW w:w="941" w:type="dxa"/>
            <w:shd w:val="clear" w:color="auto" w:fill="auto"/>
            <w:noWrap/>
            <w:vAlign w:val="center"/>
            <w:hideMark/>
          </w:tcPr>
          <w:p w14:paraId="0AEF8B62" w14:textId="77777777" w:rsidR="00D05040" w:rsidRPr="00D05040" w:rsidRDefault="00D05040" w:rsidP="005E70F5">
            <w:pPr>
              <w:jc w:val="right"/>
            </w:pPr>
            <w:r w:rsidRPr="00D05040">
              <w:t>98.2%</w:t>
            </w:r>
          </w:p>
        </w:tc>
      </w:tr>
      <w:tr w:rsidR="00D05040" w:rsidRPr="00D05040" w14:paraId="6A2B222E" w14:textId="77777777" w:rsidTr="005E70F5">
        <w:trPr>
          <w:cantSplit/>
          <w:jc w:val="center"/>
        </w:trPr>
        <w:tc>
          <w:tcPr>
            <w:tcW w:w="892" w:type="dxa"/>
            <w:noWrap/>
            <w:vAlign w:val="bottom"/>
            <w:hideMark/>
          </w:tcPr>
          <w:p w14:paraId="2B17178A" w14:textId="77777777" w:rsidR="00D05040" w:rsidRPr="00D05040" w:rsidRDefault="00D05040" w:rsidP="00D05040">
            <w:r w:rsidRPr="00D05040">
              <w:t>Met</w:t>
            </w:r>
          </w:p>
        </w:tc>
        <w:tc>
          <w:tcPr>
            <w:tcW w:w="796" w:type="dxa"/>
            <w:noWrap/>
            <w:vAlign w:val="bottom"/>
            <w:hideMark/>
          </w:tcPr>
          <w:p w14:paraId="2FEEDE2D" w14:textId="77777777" w:rsidR="00D05040" w:rsidRPr="00D05040" w:rsidRDefault="00D05040" w:rsidP="00D05040">
            <w:r w:rsidRPr="00D05040">
              <w:t>W</w:t>
            </w:r>
          </w:p>
        </w:tc>
        <w:tc>
          <w:tcPr>
            <w:tcW w:w="1097" w:type="dxa"/>
            <w:noWrap/>
            <w:vAlign w:val="bottom"/>
            <w:hideMark/>
          </w:tcPr>
          <w:p w14:paraId="79CE4467" w14:textId="77777777" w:rsidR="00D05040" w:rsidRPr="00D05040" w:rsidRDefault="00D05040" w:rsidP="00D05040">
            <w:r w:rsidRPr="00D05040">
              <w:t>01030</w:t>
            </w:r>
          </w:p>
        </w:tc>
        <w:tc>
          <w:tcPr>
            <w:tcW w:w="3330" w:type="dxa"/>
            <w:vAlign w:val="bottom"/>
            <w:hideMark/>
          </w:tcPr>
          <w:p w14:paraId="79231E5F" w14:textId="77777777" w:rsidR="00D05040" w:rsidRPr="00D05040" w:rsidRDefault="00D05040" w:rsidP="00D05040">
            <w:r w:rsidRPr="00D05040">
              <w:t>Chromium, dissolved</w:t>
            </w:r>
          </w:p>
        </w:tc>
        <w:tc>
          <w:tcPr>
            <w:tcW w:w="1080" w:type="dxa"/>
            <w:noWrap/>
            <w:vAlign w:val="center"/>
            <w:hideMark/>
          </w:tcPr>
          <w:p w14:paraId="5351258F" w14:textId="77777777" w:rsidR="00D05040" w:rsidRPr="00D05040" w:rsidRDefault="00D05040" w:rsidP="005E70F5">
            <w:pPr>
              <w:jc w:val="right"/>
            </w:pPr>
            <w:r w:rsidRPr="00D05040">
              <w:t>2010</w:t>
            </w:r>
          </w:p>
        </w:tc>
        <w:tc>
          <w:tcPr>
            <w:tcW w:w="928" w:type="dxa"/>
            <w:noWrap/>
            <w:vAlign w:val="center"/>
            <w:hideMark/>
          </w:tcPr>
          <w:p w14:paraId="6B1AD350" w14:textId="77777777" w:rsidR="00D05040" w:rsidRPr="00D05040" w:rsidRDefault="00D05040" w:rsidP="005E70F5">
            <w:pPr>
              <w:jc w:val="right"/>
            </w:pPr>
            <w:r w:rsidRPr="00D05040">
              <w:t>9</w:t>
            </w:r>
          </w:p>
        </w:tc>
        <w:tc>
          <w:tcPr>
            <w:tcW w:w="1042" w:type="dxa"/>
            <w:noWrap/>
            <w:vAlign w:val="center"/>
            <w:hideMark/>
          </w:tcPr>
          <w:p w14:paraId="7F298145" w14:textId="77777777" w:rsidR="00D05040" w:rsidRPr="00D05040" w:rsidRDefault="00D05040" w:rsidP="005E70F5">
            <w:pPr>
              <w:jc w:val="right"/>
            </w:pPr>
            <w:r w:rsidRPr="00D05040">
              <w:t>0.5%</w:t>
            </w:r>
          </w:p>
        </w:tc>
        <w:tc>
          <w:tcPr>
            <w:tcW w:w="830" w:type="dxa"/>
            <w:shd w:val="clear" w:color="auto" w:fill="auto"/>
            <w:noWrap/>
            <w:vAlign w:val="center"/>
            <w:hideMark/>
          </w:tcPr>
          <w:p w14:paraId="765132C4" w14:textId="77777777" w:rsidR="00D05040" w:rsidRPr="00D05040" w:rsidRDefault="00D05040" w:rsidP="005E70F5">
            <w:pPr>
              <w:jc w:val="right"/>
            </w:pPr>
            <w:r w:rsidRPr="00D05040">
              <w:t>2001</w:t>
            </w:r>
          </w:p>
        </w:tc>
        <w:tc>
          <w:tcPr>
            <w:tcW w:w="941" w:type="dxa"/>
            <w:shd w:val="clear" w:color="auto" w:fill="auto"/>
            <w:noWrap/>
            <w:vAlign w:val="center"/>
            <w:hideMark/>
          </w:tcPr>
          <w:p w14:paraId="24158F67" w14:textId="77777777" w:rsidR="00D05040" w:rsidRPr="00D05040" w:rsidRDefault="00D05040" w:rsidP="005E70F5">
            <w:pPr>
              <w:jc w:val="right"/>
            </w:pPr>
            <w:r w:rsidRPr="00D05040">
              <w:t>99.6%</w:t>
            </w:r>
          </w:p>
        </w:tc>
      </w:tr>
      <w:tr w:rsidR="00D05040" w:rsidRPr="00D05040" w14:paraId="665AECAD" w14:textId="77777777" w:rsidTr="005E70F5">
        <w:trPr>
          <w:cantSplit/>
          <w:jc w:val="center"/>
        </w:trPr>
        <w:tc>
          <w:tcPr>
            <w:tcW w:w="892" w:type="dxa"/>
            <w:noWrap/>
            <w:vAlign w:val="bottom"/>
            <w:hideMark/>
          </w:tcPr>
          <w:p w14:paraId="13CB2EA8" w14:textId="77777777" w:rsidR="00D05040" w:rsidRPr="00D05040" w:rsidRDefault="00D05040" w:rsidP="00D05040">
            <w:r w:rsidRPr="00D05040">
              <w:t>Met</w:t>
            </w:r>
          </w:p>
        </w:tc>
        <w:tc>
          <w:tcPr>
            <w:tcW w:w="796" w:type="dxa"/>
            <w:noWrap/>
            <w:vAlign w:val="bottom"/>
            <w:hideMark/>
          </w:tcPr>
          <w:p w14:paraId="74C9A4BE" w14:textId="77777777" w:rsidR="00D05040" w:rsidRPr="00D05040" w:rsidRDefault="00D05040" w:rsidP="00D05040">
            <w:r w:rsidRPr="00D05040">
              <w:t>W</w:t>
            </w:r>
          </w:p>
        </w:tc>
        <w:tc>
          <w:tcPr>
            <w:tcW w:w="1097" w:type="dxa"/>
            <w:noWrap/>
            <w:vAlign w:val="bottom"/>
            <w:hideMark/>
          </w:tcPr>
          <w:p w14:paraId="76C1F253" w14:textId="77777777" w:rsidR="00D05040" w:rsidRPr="00D05040" w:rsidRDefault="00D05040" w:rsidP="00D05040">
            <w:r w:rsidRPr="00D05040">
              <w:t>01034</w:t>
            </w:r>
          </w:p>
        </w:tc>
        <w:tc>
          <w:tcPr>
            <w:tcW w:w="3330" w:type="dxa"/>
            <w:vAlign w:val="bottom"/>
            <w:hideMark/>
          </w:tcPr>
          <w:p w14:paraId="097A4A2C" w14:textId="77777777" w:rsidR="00D05040" w:rsidRPr="00D05040" w:rsidRDefault="00D05040" w:rsidP="00D05040">
            <w:r w:rsidRPr="00D05040">
              <w:t>Chromium, total</w:t>
            </w:r>
          </w:p>
        </w:tc>
        <w:tc>
          <w:tcPr>
            <w:tcW w:w="1080" w:type="dxa"/>
            <w:noWrap/>
            <w:vAlign w:val="center"/>
            <w:hideMark/>
          </w:tcPr>
          <w:p w14:paraId="337C42BE" w14:textId="77777777" w:rsidR="00D05040" w:rsidRPr="00D05040" w:rsidRDefault="00D05040" w:rsidP="005E70F5">
            <w:pPr>
              <w:jc w:val="right"/>
            </w:pPr>
            <w:r w:rsidRPr="00D05040">
              <w:t>1986</w:t>
            </w:r>
          </w:p>
        </w:tc>
        <w:tc>
          <w:tcPr>
            <w:tcW w:w="928" w:type="dxa"/>
            <w:noWrap/>
            <w:vAlign w:val="center"/>
            <w:hideMark/>
          </w:tcPr>
          <w:p w14:paraId="411934D0" w14:textId="77777777" w:rsidR="00D05040" w:rsidRPr="00D05040" w:rsidRDefault="00D05040" w:rsidP="005E70F5">
            <w:pPr>
              <w:jc w:val="right"/>
            </w:pPr>
            <w:r w:rsidRPr="00D05040">
              <w:t>33</w:t>
            </w:r>
          </w:p>
        </w:tc>
        <w:tc>
          <w:tcPr>
            <w:tcW w:w="1042" w:type="dxa"/>
            <w:noWrap/>
            <w:vAlign w:val="center"/>
            <w:hideMark/>
          </w:tcPr>
          <w:p w14:paraId="7F0BD578" w14:textId="77777777" w:rsidR="00D05040" w:rsidRPr="00D05040" w:rsidRDefault="00D05040" w:rsidP="005E70F5">
            <w:pPr>
              <w:jc w:val="right"/>
            </w:pPr>
            <w:r w:rsidRPr="00D05040">
              <w:t>1.7%</w:t>
            </w:r>
          </w:p>
        </w:tc>
        <w:tc>
          <w:tcPr>
            <w:tcW w:w="830" w:type="dxa"/>
            <w:shd w:val="clear" w:color="auto" w:fill="auto"/>
            <w:noWrap/>
            <w:vAlign w:val="center"/>
            <w:hideMark/>
          </w:tcPr>
          <w:p w14:paraId="0409487F" w14:textId="77777777" w:rsidR="00D05040" w:rsidRPr="00D05040" w:rsidRDefault="00D05040" w:rsidP="005E70F5">
            <w:pPr>
              <w:jc w:val="right"/>
            </w:pPr>
            <w:r w:rsidRPr="00D05040">
              <w:t>1953</w:t>
            </w:r>
          </w:p>
        </w:tc>
        <w:tc>
          <w:tcPr>
            <w:tcW w:w="941" w:type="dxa"/>
            <w:shd w:val="clear" w:color="auto" w:fill="auto"/>
            <w:noWrap/>
            <w:vAlign w:val="center"/>
            <w:hideMark/>
          </w:tcPr>
          <w:p w14:paraId="732ED2D3" w14:textId="77777777" w:rsidR="00D05040" w:rsidRPr="00D05040" w:rsidRDefault="00D05040" w:rsidP="005E70F5">
            <w:pPr>
              <w:jc w:val="right"/>
            </w:pPr>
            <w:r w:rsidRPr="00D05040">
              <w:t>98.3%</w:t>
            </w:r>
          </w:p>
        </w:tc>
      </w:tr>
      <w:tr w:rsidR="00D05040" w:rsidRPr="00D05040" w14:paraId="08EF0201" w14:textId="77777777" w:rsidTr="005E70F5">
        <w:trPr>
          <w:cantSplit/>
          <w:jc w:val="center"/>
        </w:trPr>
        <w:tc>
          <w:tcPr>
            <w:tcW w:w="892" w:type="dxa"/>
            <w:noWrap/>
            <w:vAlign w:val="bottom"/>
            <w:hideMark/>
          </w:tcPr>
          <w:p w14:paraId="493684C9" w14:textId="77777777" w:rsidR="00D05040" w:rsidRPr="00D05040" w:rsidRDefault="00D05040" w:rsidP="00D05040">
            <w:r w:rsidRPr="00D05040">
              <w:t>Met</w:t>
            </w:r>
          </w:p>
        </w:tc>
        <w:tc>
          <w:tcPr>
            <w:tcW w:w="796" w:type="dxa"/>
            <w:noWrap/>
            <w:vAlign w:val="bottom"/>
            <w:hideMark/>
          </w:tcPr>
          <w:p w14:paraId="4B90E7FD" w14:textId="77777777" w:rsidR="00D05040" w:rsidRPr="00D05040" w:rsidRDefault="00D05040" w:rsidP="00D05040">
            <w:r w:rsidRPr="00D05040">
              <w:t>W</w:t>
            </w:r>
          </w:p>
        </w:tc>
        <w:tc>
          <w:tcPr>
            <w:tcW w:w="1097" w:type="dxa"/>
            <w:noWrap/>
            <w:vAlign w:val="bottom"/>
            <w:hideMark/>
          </w:tcPr>
          <w:p w14:paraId="1120AE01" w14:textId="77777777" w:rsidR="00D05040" w:rsidRPr="00D05040" w:rsidRDefault="00D05040" w:rsidP="00D05040">
            <w:r w:rsidRPr="00D05040">
              <w:t>01040</w:t>
            </w:r>
          </w:p>
        </w:tc>
        <w:tc>
          <w:tcPr>
            <w:tcW w:w="3330" w:type="dxa"/>
            <w:vAlign w:val="bottom"/>
            <w:hideMark/>
          </w:tcPr>
          <w:p w14:paraId="2DC00EB7" w14:textId="77777777" w:rsidR="00D05040" w:rsidRPr="00D05040" w:rsidRDefault="00D05040" w:rsidP="00D05040">
            <w:r w:rsidRPr="00D05040">
              <w:t>Copper, dissolved</w:t>
            </w:r>
          </w:p>
        </w:tc>
        <w:tc>
          <w:tcPr>
            <w:tcW w:w="1080" w:type="dxa"/>
            <w:noWrap/>
            <w:vAlign w:val="center"/>
            <w:hideMark/>
          </w:tcPr>
          <w:p w14:paraId="3C015EB8" w14:textId="77777777" w:rsidR="00D05040" w:rsidRPr="00D05040" w:rsidRDefault="00D05040" w:rsidP="005E70F5">
            <w:pPr>
              <w:jc w:val="right"/>
            </w:pPr>
            <w:r w:rsidRPr="00D05040">
              <w:t>2012</w:t>
            </w:r>
          </w:p>
        </w:tc>
        <w:tc>
          <w:tcPr>
            <w:tcW w:w="928" w:type="dxa"/>
            <w:noWrap/>
            <w:vAlign w:val="center"/>
            <w:hideMark/>
          </w:tcPr>
          <w:p w14:paraId="1B9B8353" w14:textId="77777777" w:rsidR="00D05040" w:rsidRPr="00D05040" w:rsidRDefault="00D05040" w:rsidP="005E70F5">
            <w:pPr>
              <w:jc w:val="right"/>
            </w:pPr>
            <w:r w:rsidRPr="00D05040">
              <w:t>17</w:t>
            </w:r>
          </w:p>
        </w:tc>
        <w:tc>
          <w:tcPr>
            <w:tcW w:w="1042" w:type="dxa"/>
            <w:noWrap/>
            <w:vAlign w:val="center"/>
            <w:hideMark/>
          </w:tcPr>
          <w:p w14:paraId="3809CFC2" w14:textId="77777777" w:rsidR="00D05040" w:rsidRPr="00D05040" w:rsidRDefault="00D05040" w:rsidP="005E70F5">
            <w:pPr>
              <w:jc w:val="right"/>
            </w:pPr>
            <w:r w:rsidRPr="00D05040">
              <w:t>0.8%</w:t>
            </w:r>
          </w:p>
        </w:tc>
        <w:tc>
          <w:tcPr>
            <w:tcW w:w="830" w:type="dxa"/>
            <w:shd w:val="clear" w:color="auto" w:fill="auto"/>
            <w:noWrap/>
            <w:vAlign w:val="center"/>
            <w:hideMark/>
          </w:tcPr>
          <w:p w14:paraId="6B741FB0" w14:textId="77777777" w:rsidR="00D05040" w:rsidRPr="00D05040" w:rsidRDefault="00D05040" w:rsidP="005E70F5">
            <w:pPr>
              <w:jc w:val="right"/>
            </w:pPr>
            <w:r w:rsidRPr="00D05040">
              <w:t>1995</w:t>
            </w:r>
          </w:p>
        </w:tc>
        <w:tc>
          <w:tcPr>
            <w:tcW w:w="941" w:type="dxa"/>
            <w:shd w:val="clear" w:color="auto" w:fill="auto"/>
            <w:noWrap/>
            <w:vAlign w:val="center"/>
            <w:hideMark/>
          </w:tcPr>
          <w:p w14:paraId="60F09773" w14:textId="77777777" w:rsidR="00D05040" w:rsidRPr="00D05040" w:rsidRDefault="00D05040" w:rsidP="005E70F5">
            <w:pPr>
              <w:jc w:val="right"/>
            </w:pPr>
            <w:r w:rsidRPr="00D05040">
              <w:t>99.2%</w:t>
            </w:r>
          </w:p>
        </w:tc>
      </w:tr>
      <w:tr w:rsidR="00D05040" w:rsidRPr="00D05040" w14:paraId="2B657EF0" w14:textId="77777777" w:rsidTr="005E70F5">
        <w:trPr>
          <w:cantSplit/>
          <w:jc w:val="center"/>
        </w:trPr>
        <w:tc>
          <w:tcPr>
            <w:tcW w:w="892" w:type="dxa"/>
            <w:noWrap/>
            <w:vAlign w:val="bottom"/>
            <w:hideMark/>
          </w:tcPr>
          <w:p w14:paraId="542C9111" w14:textId="77777777" w:rsidR="00D05040" w:rsidRPr="00D05040" w:rsidRDefault="00D05040" w:rsidP="00D05040">
            <w:r w:rsidRPr="00D05040">
              <w:t>Met</w:t>
            </w:r>
          </w:p>
        </w:tc>
        <w:tc>
          <w:tcPr>
            <w:tcW w:w="796" w:type="dxa"/>
            <w:noWrap/>
            <w:vAlign w:val="bottom"/>
            <w:hideMark/>
          </w:tcPr>
          <w:p w14:paraId="4CC61590" w14:textId="77777777" w:rsidR="00D05040" w:rsidRPr="00D05040" w:rsidRDefault="00D05040" w:rsidP="00D05040">
            <w:r w:rsidRPr="00D05040">
              <w:t>W</w:t>
            </w:r>
          </w:p>
        </w:tc>
        <w:tc>
          <w:tcPr>
            <w:tcW w:w="1097" w:type="dxa"/>
            <w:noWrap/>
            <w:vAlign w:val="bottom"/>
            <w:hideMark/>
          </w:tcPr>
          <w:p w14:paraId="66360DBA" w14:textId="77777777" w:rsidR="00D05040" w:rsidRPr="00D05040" w:rsidRDefault="00D05040" w:rsidP="00D05040">
            <w:r w:rsidRPr="00D05040">
              <w:t>01042</w:t>
            </w:r>
          </w:p>
        </w:tc>
        <w:tc>
          <w:tcPr>
            <w:tcW w:w="3330" w:type="dxa"/>
            <w:vAlign w:val="bottom"/>
            <w:hideMark/>
          </w:tcPr>
          <w:p w14:paraId="42B97F4C" w14:textId="77777777" w:rsidR="00D05040" w:rsidRPr="00D05040" w:rsidRDefault="00D05040" w:rsidP="00D05040">
            <w:r w:rsidRPr="00D05040">
              <w:t>Copper, total</w:t>
            </w:r>
          </w:p>
        </w:tc>
        <w:tc>
          <w:tcPr>
            <w:tcW w:w="1080" w:type="dxa"/>
            <w:noWrap/>
            <w:vAlign w:val="center"/>
            <w:hideMark/>
          </w:tcPr>
          <w:p w14:paraId="61556192" w14:textId="77777777" w:rsidR="00D05040" w:rsidRPr="00D05040" w:rsidRDefault="00D05040" w:rsidP="005E70F5">
            <w:pPr>
              <w:jc w:val="right"/>
            </w:pPr>
            <w:r w:rsidRPr="00D05040">
              <w:t>2023</w:t>
            </w:r>
          </w:p>
        </w:tc>
        <w:tc>
          <w:tcPr>
            <w:tcW w:w="928" w:type="dxa"/>
            <w:noWrap/>
            <w:vAlign w:val="center"/>
            <w:hideMark/>
          </w:tcPr>
          <w:p w14:paraId="238D0B83" w14:textId="77777777" w:rsidR="00D05040" w:rsidRPr="00D05040" w:rsidRDefault="00D05040" w:rsidP="005E70F5">
            <w:pPr>
              <w:jc w:val="right"/>
            </w:pPr>
            <w:r w:rsidRPr="00D05040">
              <w:t>57</w:t>
            </w:r>
          </w:p>
        </w:tc>
        <w:tc>
          <w:tcPr>
            <w:tcW w:w="1042" w:type="dxa"/>
            <w:noWrap/>
            <w:vAlign w:val="center"/>
            <w:hideMark/>
          </w:tcPr>
          <w:p w14:paraId="74FF6286" w14:textId="77777777" w:rsidR="00D05040" w:rsidRPr="00D05040" w:rsidRDefault="00D05040" w:rsidP="005E70F5">
            <w:pPr>
              <w:jc w:val="right"/>
            </w:pPr>
            <w:r w:rsidRPr="00D05040">
              <w:t>2.8%</w:t>
            </w:r>
          </w:p>
        </w:tc>
        <w:tc>
          <w:tcPr>
            <w:tcW w:w="830" w:type="dxa"/>
            <w:shd w:val="clear" w:color="auto" w:fill="auto"/>
            <w:noWrap/>
            <w:vAlign w:val="center"/>
            <w:hideMark/>
          </w:tcPr>
          <w:p w14:paraId="0473A8E4" w14:textId="77777777" w:rsidR="00D05040" w:rsidRPr="00D05040" w:rsidRDefault="00D05040" w:rsidP="005E70F5">
            <w:pPr>
              <w:jc w:val="right"/>
            </w:pPr>
            <w:r w:rsidRPr="00D05040">
              <w:t>1966</w:t>
            </w:r>
          </w:p>
        </w:tc>
        <w:tc>
          <w:tcPr>
            <w:tcW w:w="941" w:type="dxa"/>
            <w:shd w:val="clear" w:color="auto" w:fill="auto"/>
            <w:noWrap/>
            <w:vAlign w:val="center"/>
            <w:hideMark/>
          </w:tcPr>
          <w:p w14:paraId="6422F031" w14:textId="77777777" w:rsidR="00D05040" w:rsidRPr="00D05040" w:rsidRDefault="00D05040" w:rsidP="005E70F5">
            <w:pPr>
              <w:jc w:val="right"/>
            </w:pPr>
            <w:r w:rsidRPr="00D05040">
              <w:t>97.2%</w:t>
            </w:r>
          </w:p>
        </w:tc>
      </w:tr>
      <w:tr w:rsidR="00D05040" w:rsidRPr="00D05040" w14:paraId="79B9B43E" w14:textId="77777777" w:rsidTr="005E70F5">
        <w:trPr>
          <w:cantSplit/>
          <w:jc w:val="center"/>
        </w:trPr>
        <w:tc>
          <w:tcPr>
            <w:tcW w:w="892" w:type="dxa"/>
            <w:noWrap/>
            <w:vAlign w:val="bottom"/>
            <w:hideMark/>
          </w:tcPr>
          <w:p w14:paraId="6FC38FAE" w14:textId="77777777" w:rsidR="00D05040" w:rsidRPr="00D05040" w:rsidRDefault="00D05040" w:rsidP="00D05040">
            <w:r w:rsidRPr="00D05040">
              <w:t>Met</w:t>
            </w:r>
          </w:p>
        </w:tc>
        <w:tc>
          <w:tcPr>
            <w:tcW w:w="796" w:type="dxa"/>
            <w:noWrap/>
            <w:vAlign w:val="bottom"/>
            <w:hideMark/>
          </w:tcPr>
          <w:p w14:paraId="3C6C05E4" w14:textId="77777777" w:rsidR="00D05040" w:rsidRPr="00D05040" w:rsidRDefault="00D05040" w:rsidP="00D05040">
            <w:r w:rsidRPr="00D05040">
              <w:t>W</w:t>
            </w:r>
          </w:p>
        </w:tc>
        <w:tc>
          <w:tcPr>
            <w:tcW w:w="1097" w:type="dxa"/>
            <w:noWrap/>
            <w:vAlign w:val="bottom"/>
            <w:hideMark/>
          </w:tcPr>
          <w:p w14:paraId="172AC316" w14:textId="77777777" w:rsidR="00D05040" w:rsidRPr="00D05040" w:rsidRDefault="00D05040" w:rsidP="00D05040">
            <w:r w:rsidRPr="00D05040">
              <w:t>01045</w:t>
            </w:r>
          </w:p>
        </w:tc>
        <w:tc>
          <w:tcPr>
            <w:tcW w:w="3330" w:type="dxa"/>
            <w:vAlign w:val="bottom"/>
            <w:hideMark/>
          </w:tcPr>
          <w:p w14:paraId="5E8AF2DD" w14:textId="77777777" w:rsidR="00D05040" w:rsidRPr="00D05040" w:rsidRDefault="00D05040" w:rsidP="00D05040">
            <w:r w:rsidRPr="00D05040">
              <w:t>Iron, total</w:t>
            </w:r>
          </w:p>
        </w:tc>
        <w:tc>
          <w:tcPr>
            <w:tcW w:w="1080" w:type="dxa"/>
            <w:noWrap/>
            <w:vAlign w:val="center"/>
            <w:hideMark/>
          </w:tcPr>
          <w:p w14:paraId="1393FA41" w14:textId="77777777" w:rsidR="00D05040" w:rsidRPr="00D05040" w:rsidRDefault="00D05040" w:rsidP="005E70F5">
            <w:pPr>
              <w:jc w:val="right"/>
            </w:pPr>
            <w:r w:rsidRPr="00D05040">
              <w:t>5</w:t>
            </w:r>
          </w:p>
        </w:tc>
        <w:tc>
          <w:tcPr>
            <w:tcW w:w="928" w:type="dxa"/>
            <w:noWrap/>
            <w:vAlign w:val="center"/>
            <w:hideMark/>
          </w:tcPr>
          <w:p w14:paraId="2EF44DA8" w14:textId="77777777" w:rsidR="00D05040" w:rsidRPr="00D05040" w:rsidRDefault="00D05040" w:rsidP="005E70F5">
            <w:pPr>
              <w:jc w:val="right"/>
            </w:pPr>
            <w:r w:rsidRPr="00D05040">
              <w:t>4</w:t>
            </w:r>
          </w:p>
        </w:tc>
        <w:tc>
          <w:tcPr>
            <w:tcW w:w="1042" w:type="dxa"/>
            <w:noWrap/>
            <w:vAlign w:val="center"/>
            <w:hideMark/>
          </w:tcPr>
          <w:p w14:paraId="6D53E8CA" w14:textId="77777777" w:rsidR="00D05040" w:rsidRPr="00D05040" w:rsidRDefault="00D05040" w:rsidP="005E70F5">
            <w:pPr>
              <w:jc w:val="right"/>
            </w:pPr>
            <w:r w:rsidRPr="00D05040">
              <w:t>80.0%</w:t>
            </w:r>
          </w:p>
        </w:tc>
        <w:tc>
          <w:tcPr>
            <w:tcW w:w="830" w:type="dxa"/>
            <w:shd w:val="clear" w:color="auto" w:fill="auto"/>
            <w:noWrap/>
            <w:vAlign w:val="center"/>
            <w:hideMark/>
          </w:tcPr>
          <w:p w14:paraId="47168784" w14:textId="77777777" w:rsidR="00D05040" w:rsidRPr="00D05040" w:rsidRDefault="00D05040" w:rsidP="005E70F5">
            <w:pPr>
              <w:jc w:val="right"/>
            </w:pPr>
            <w:r w:rsidRPr="00D05040">
              <w:t>1</w:t>
            </w:r>
          </w:p>
        </w:tc>
        <w:tc>
          <w:tcPr>
            <w:tcW w:w="941" w:type="dxa"/>
            <w:shd w:val="clear" w:color="auto" w:fill="auto"/>
            <w:noWrap/>
            <w:vAlign w:val="center"/>
            <w:hideMark/>
          </w:tcPr>
          <w:p w14:paraId="4659AFCA" w14:textId="77777777" w:rsidR="00D05040" w:rsidRPr="00D05040" w:rsidRDefault="00D05040" w:rsidP="005E70F5">
            <w:pPr>
              <w:jc w:val="right"/>
            </w:pPr>
            <w:r w:rsidRPr="00D05040">
              <w:t>20.0%</w:t>
            </w:r>
          </w:p>
        </w:tc>
      </w:tr>
      <w:tr w:rsidR="00D05040" w:rsidRPr="00D05040" w14:paraId="5998C82E" w14:textId="77777777" w:rsidTr="005E70F5">
        <w:trPr>
          <w:cantSplit/>
          <w:jc w:val="center"/>
        </w:trPr>
        <w:tc>
          <w:tcPr>
            <w:tcW w:w="892" w:type="dxa"/>
            <w:noWrap/>
            <w:vAlign w:val="bottom"/>
            <w:hideMark/>
          </w:tcPr>
          <w:p w14:paraId="6444A2E3" w14:textId="77777777" w:rsidR="00D05040" w:rsidRPr="00D05040" w:rsidRDefault="00D05040" w:rsidP="00D05040">
            <w:r w:rsidRPr="00D05040">
              <w:t>Met</w:t>
            </w:r>
          </w:p>
        </w:tc>
        <w:tc>
          <w:tcPr>
            <w:tcW w:w="796" w:type="dxa"/>
            <w:noWrap/>
            <w:vAlign w:val="bottom"/>
            <w:hideMark/>
          </w:tcPr>
          <w:p w14:paraId="3829BBC0" w14:textId="77777777" w:rsidR="00D05040" w:rsidRPr="00D05040" w:rsidRDefault="00D05040" w:rsidP="00D05040">
            <w:r w:rsidRPr="00D05040">
              <w:t>W</w:t>
            </w:r>
          </w:p>
        </w:tc>
        <w:tc>
          <w:tcPr>
            <w:tcW w:w="1097" w:type="dxa"/>
            <w:noWrap/>
            <w:vAlign w:val="bottom"/>
            <w:hideMark/>
          </w:tcPr>
          <w:p w14:paraId="3414940F" w14:textId="77777777" w:rsidR="00D05040" w:rsidRPr="00D05040" w:rsidRDefault="00D05040" w:rsidP="00D05040">
            <w:r w:rsidRPr="00D05040">
              <w:t>01049</w:t>
            </w:r>
          </w:p>
        </w:tc>
        <w:tc>
          <w:tcPr>
            <w:tcW w:w="3330" w:type="dxa"/>
            <w:vAlign w:val="bottom"/>
            <w:hideMark/>
          </w:tcPr>
          <w:p w14:paraId="1480DF17" w14:textId="77777777" w:rsidR="00D05040" w:rsidRPr="00D05040" w:rsidRDefault="00D05040" w:rsidP="00D05040">
            <w:r w:rsidRPr="00D05040">
              <w:t>Lead, dissolved</w:t>
            </w:r>
          </w:p>
        </w:tc>
        <w:tc>
          <w:tcPr>
            <w:tcW w:w="1080" w:type="dxa"/>
            <w:noWrap/>
            <w:vAlign w:val="center"/>
            <w:hideMark/>
          </w:tcPr>
          <w:p w14:paraId="2EFB2E74" w14:textId="77777777" w:rsidR="00D05040" w:rsidRPr="00D05040" w:rsidRDefault="00D05040" w:rsidP="005E70F5">
            <w:pPr>
              <w:jc w:val="right"/>
            </w:pPr>
            <w:r w:rsidRPr="00D05040">
              <w:t>1962</w:t>
            </w:r>
          </w:p>
        </w:tc>
        <w:tc>
          <w:tcPr>
            <w:tcW w:w="928" w:type="dxa"/>
            <w:noWrap/>
            <w:vAlign w:val="center"/>
            <w:hideMark/>
          </w:tcPr>
          <w:p w14:paraId="7531DB59" w14:textId="77777777" w:rsidR="00D05040" w:rsidRPr="00D05040" w:rsidRDefault="00D05040" w:rsidP="005E70F5">
            <w:pPr>
              <w:jc w:val="right"/>
            </w:pPr>
            <w:r w:rsidRPr="00D05040">
              <w:t>50</w:t>
            </w:r>
          </w:p>
        </w:tc>
        <w:tc>
          <w:tcPr>
            <w:tcW w:w="1042" w:type="dxa"/>
            <w:noWrap/>
            <w:vAlign w:val="center"/>
            <w:hideMark/>
          </w:tcPr>
          <w:p w14:paraId="14B8E2EA" w14:textId="77777777" w:rsidR="00D05040" w:rsidRPr="00D05040" w:rsidRDefault="00D05040" w:rsidP="005E70F5">
            <w:pPr>
              <w:jc w:val="right"/>
            </w:pPr>
            <w:r w:rsidRPr="00D05040">
              <w:t>2.6%</w:t>
            </w:r>
          </w:p>
        </w:tc>
        <w:tc>
          <w:tcPr>
            <w:tcW w:w="830" w:type="dxa"/>
            <w:shd w:val="clear" w:color="auto" w:fill="auto"/>
            <w:noWrap/>
            <w:vAlign w:val="center"/>
            <w:hideMark/>
          </w:tcPr>
          <w:p w14:paraId="13E5EEF9" w14:textId="77777777" w:rsidR="00D05040" w:rsidRPr="00D05040" w:rsidRDefault="00D05040" w:rsidP="005E70F5">
            <w:pPr>
              <w:jc w:val="right"/>
            </w:pPr>
            <w:r w:rsidRPr="00D05040">
              <w:t>1912</w:t>
            </w:r>
          </w:p>
        </w:tc>
        <w:tc>
          <w:tcPr>
            <w:tcW w:w="941" w:type="dxa"/>
            <w:shd w:val="clear" w:color="auto" w:fill="auto"/>
            <w:noWrap/>
            <w:vAlign w:val="center"/>
            <w:hideMark/>
          </w:tcPr>
          <w:p w14:paraId="770D7044" w14:textId="77777777" w:rsidR="00D05040" w:rsidRPr="00D05040" w:rsidRDefault="00D05040" w:rsidP="005E70F5">
            <w:pPr>
              <w:jc w:val="right"/>
            </w:pPr>
            <w:r w:rsidRPr="00D05040">
              <w:t>97.5%</w:t>
            </w:r>
          </w:p>
        </w:tc>
      </w:tr>
      <w:tr w:rsidR="00D05040" w:rsidRPr="00D05040" w14:paraId="3651C225" w14:textId="77777777" w:rsidTr="005E70F5">
        <w:trPr>
          <w:cantSplit/>
          <w:jc w:val="center"/>
        </w:trPr>
        <w:tc>
          <w:tcPr>
            <w:tcW w:w="892" w:type="dxa"/>
            <w:noWrap/>
            <w:vAlign w:val="bottom"/>
            <w:hideMark/>
          </w:tcPr>
          <w:p w14:paraId="554460B4" w14:textId="77777777" w:rsidR="00D05040" w:rsidRPr="00D05040" w:rsidRDefault="00D05040" w:rsidP="00D05040">
            <w:r w:rsidRPr="00D05040">
              <w:t>Met</w:t>
            </w:r>
          </w:p>
        </w:tc>
        <w:tc>
          <w:tcPr>
            <w:tcW w:w="796" w:type="dxa"/>
            <w:noWrap/>
            <w:vAlign w:val="bottom"/>
            <w:hideMark/>
          </w:tcPr>
          <w:p w14:paraId="3B3ECAFC" w14:textId="77777777" w:rsidR="00D05040" w:rsidRPr="00D05040" w:rsidRDefault="00D05040" w:rsidP="00D05040">
            <w:r w:rsidRPr="00D05040">
              <w:t>W</w:t>
            </w:r>
          </w:p>
        </w:tc>
        <w:tc>
          <w:tcPr>
            <w:tcW w:w="1097" w:type="dxa"/>
            <w:noWrap/>
            <w:vAlign w:val="bottom"/>
            <w:hideMark/>
          </w:tcPr>
          <w:p w14:paraId="72FDE71B" w14:textId="77777777" w:rsidR="00D05040" w:rsidRPr="00D05040" w:rsidRDefault="00D05040" w:rsidP="00D05040">
            <w:r w:rsidRPr="00D05040">
              <w:t>01051</w:t>
            </w:r>
          </w:p>
        </w:tc>
        <w:tc>
          <w:tcPr>
            <w:tcW w:w="3330" w:type="dxa"/>
            <w:vAlign w:val="bottom"/>
            <w:hideMark/>
          </w:tcPr>
          <w:p w14:paraId="1197F48B" w14:textId="77777777" w:rsidR="00D05040" w:rsidRPr="00D05040" w:rsidRDefault="00D05040" w:rsidP="00D05040">
            <w:r w:rsidRPr="00D05040">
              <w:t>Lead, total</w:t>
            </w:r>
          </w:p>
        </w:tc>
        <w:tc>
          <w:tcPr>
            <w:tcW w:w="1080" w:type="dxa"/>
            <w:noWrap/>
            <w:vAlign w:val="center"/>
            <w:hideMark/>
          </w:tcPr>
          <w:p w14:paraId="0D8D242F" w14:textId="77777777" w:rsidR="00D05040" w:rsidRPr="00D05040" w:rsidRDefault="00D05040" w:rsidP="005E70F5">
            <w:pPr>
              <w:jc w:val="right"/>
            </w:pPr>
            <w:r w:rsidRPr="00D05040">
              <w:t>2043</w:t>
            </w:r>
          </w:p>
        </w:tc>
        <w:tc>
          <w:tcPr>
            <w:tcW w:w="928" w:type="dxa"/>
            <w:noWrap/>
            <w:vAlign w:val="center"/>
            <w:hideMark/>
          </w:tcPr>
          <w:p w14:paraId="7AB1CE93" w14:textId="77777777" w:rsidR="00D05040" w:rsidRPr="00D05040" w:rsidRDefault="00D05040" w:rsidP="005E70F5">
            <w:pPr>
              <w:jc w:val="right"/>
            </w:pPr>
            <w:r w:rsidRPr="00D05040">
              <w:t>123</w:t>
            </w:r>
          </w:p>
        </w:tc>
        <w:tc>
          <w:tcPr>
            <w:tcW w:w="1042" w:type="dxa"/>
            <w:noWrap/>
            <w:vAlign w:val="center"/>
            <w:hideMark/>
          </w:tcPr>
          <w:p w14:paraId="124EE3C0" w14:textId="77777777" w:rsidR="00D05040" w:rsidRPr="00D05040" w:rsidRDefault="00D05040" w:rsidP="005E70F5">
            <w:pPr>
              <w:jc w:val="right"/>
            </w:pPr>
            <w:r w:rsidRPr="00D05040">
              <w:t>6.0%</w:t>
            </w:r>
          </w:p>
        </w:tc>
        <w:tc>
          <w:tcPr>
            <w:tcW w:w="830" w:type="dxa"/>
            <w:shd w:val="clear" w:color="auto" w:fill="auto"/>
            <w:noWrap/>
            <w:vAlign w:val="center"/>
            <w:hideMark/>
          </w:tcPr>
          <w:p w14:paraId="77840A73" w14:textId="77777777" w:rsidR="00D05040" w:rsidRPr="00D05040" w:rsidRDefault="00D05040" w:rsidP="005E70F5">
            <w:pPr>
              <w:jc w:val="right"/>
            </w:pPr>
            <w:r w:rsidRPr="00D05040">
              <w:t>1920</w:t>
            </w:r>
          </w:p>
        </w:tc>
        <w:tc>
          <w:tcPr>
            <w:tcW w:w="941" w:type="dxa"/>
            <w:shd w:val="clear" w:color="auto" w:fill="auto"/>
            <w:noWrap/>
            <w:vAlign w:val="center"/>
            <w:hideMark/>
          </w:tcPr>
          <w:p w14:paraId="1F91C57B" w14:textId="77777777" w:rsidR="00D05040" w:rsidRPr="00D05040" w:rsidRDefault="00D05040" w:rsidP="005E70F5">
            <w:pPr>
              <w:jc w:val="right"/>
            </w:pPr>
            <w:r w:rsidRPr="00D05040">
              <w:t>94.0%</w:t>
            </w:r>
          </w:p>
        </w:tc>
      </w:tr>
      <w:tr w:rsidR="00D05040" w:rsidRPr="00D05040" w14:paraId="46CFA7F5" w14:textId="77777777" w:rsidTr="005E70F5">
        <w:trPr>
          <w:cantSplit/>
          <w:jc w:val="center"/>
        </w:trPr>
        <w:tc>
          <w:tcPr>
            <w:tcW w:w="892" w:type="dxa"/>
            <w:noWrap/>
            <w:vAlign w:val="bottom"/>
            <w:hideMark/>
          </w:tcPr>
          <w:p w14:paraId="7991E3B3" w14:textId="77777777" w:rsidR="00D05040" w:rsidRPr="00D05040" w:rsidRDefault="00D05040" w:rsidP="00D05040">
            <w:r w:rsidRPr="00D05040">
              <w:t>Met</w:t>
            </w:r>
          </w:p>
        </w:tc>
        <w:tc>
          <w:tcPr>
            <w:tcW w:w="796" w:type="dxa"/>
            <w:noWrap/>
            <w:vAlign w:val="bottom"/>
            <w:hideMark/>
          </w:tcPr>
          <w:p w14:paraId="6CD93732" w14:textId="77777777" w:rsidR="00D05040" w:rsidRPr="00D05040" w:rsidRDefault="00D05040" w:rsidP="00D05040">
            <w:r w:rsidRPr="00D05040">
              <w:t>W</w:t>
            </w:r>
          </w:p>
        </w:tc>
        <w:tc>
          <w:tcPr>
            <w:tcW w:w="1097" w:type="dxa"/>
            <w:noWrap/>
            <w:vAlign w:val="bottom"/>
            <w:hideMark/>
          </w:tcPr>
          <w:p w14:paraId="64276C07" w14:textId="77777777" w:rsidR="00D05040" w:rsidRPr="00D05040" w:rsidRDefault="00D05040" w:rsidP="00D05040">
            <w:r w:rsidRPr="00D05040">
              <w:t>01057</w:t>
            </w:r>
          </w:p>
        </w:tc>
        <w:tc>
          <w:tcPr>
            <w:tcW w:w="3330" w:type="dxa"/>
            <w:vAlign w:val="bottom"/>
            <w:hideMark/>
          </w:tcPr>
          <w:p w14:paraId="576833EA" w14:textId="77777777" w:rsidR="00D05040" w:rsidRPr="00D05040" w:rsidRDefault="00D05040" w:rsidP="00D05040">
            <w:r w:rsidRPr="00D05040">
              <w:t>Thallium, dissolved</w:t>
            </w:r>
          </w:p>
        </w:tc>
        <w:tc>
          <w:tcPr>
            <w:tcW w:w="1080" w:type="dxa"/>
            <w:noWrap/>
            <w:vAlign w:val="center"/>
            <w:hideMark/>
          </w:tcPr>
          <w:p w14:paraId="539C7D03" w14:textId="77777777" w:rsidR="00D05040" w:rsidRPr="00D05040" w:rsidRDefault="00D05040" w:rsidP="005E70F5">
            <w:pPr>
              <w:jc w:val="right"/>
            </w:pPr>
            <w:r w:rsidRPr="00D05040">
              <w:t>225</w:t>
            </w:r>
          </w:p>
        </w:tc>
        <w:tc>
          <w:tcPr>
            <w:tcW w:w="928" w:type="dxa"/>
            <w:noWrap/>
            <w:vAlign w:val="center"/>
            <w:hideMark/>
          </w:tcPr>
          <w:p w14:paraId="3574B03C" w14:textId="77777777" w:rsidR="00D05040" w:rsidRPr="00D05040" w:rsidRDefault="00D05040" w:rsidP="005E70F5">
            <w:pPr>
              <w:jc w:val="right"/>
            </w:pPr>
            <w:r w:rsidRPr="00D05040">
              <w:t>0</w:t>
            </w:r>
          </w:p>
        </w:tc>
        <w:tc>
          <w:tcPr>
            <w:tcW w:w="1042" w:type="dxa"/>
            <w:noWrap/>
            <w:vAlign w:val="center"/>
            <w:hideMark/>
          </w:tcPr>
          <w:p w14:paraId="5899C6F6" w14:textId="77777777" w:rsidR="00D05040" w:rsidRPr="00D05040" w:rsidRDefault="00D05040" w:rsidP="005E70F5">
            <w:pPr>
              <w:jc w:val="right"/>
            </w:pPr>
            <w:r w:rsidRPr="00D05040">
              <w:t>0.0%</w:t>
            </w:r>
          </w:p>
        </w:tc>
        <w:tc>
          <w:tcPr>
            <w:tcW w:w="830" w:type="dxa"/>
            <w:shd w:val="clear" w:color="auto" w:fill="auto"/>
            <w:noWrap/>
            <w:vAlign w:val="center"/>
            <w:hideMark/>
          </w:tcPr>
          <w:p w14:paraId="1E72AB0E" w14:textId="77777777" w:rsidR="00D05040" w:rsidRPr="00D05040" w:rsidRDefault="00D05040" w:rsidP="005E70F5">
            <w:pPr>
              <w:jc w:val="right"/>
            </w:pPr>
            <w:r w:rsidRPr="00D05040">
              <w:t>225</w:t>
            </w:r>
          </w:p>
        </w:tc>
        <w:tc>
          <w:tcPr>
            <w:tcW w:w="941" w:type="dxa"/>
            <w:shd w:val="clear" w:color="auto" w:fill="auto"/>
            <w:noWrap/>
            <w:vAlign w:val="center"/>
            <w:hideMark/>
          </w:tcPr>
          <w:p w14:paraId="3018E9D7" w14:textId="77777777" w:rsidR="00D05040" w:rsidRPr="00D05040" w:rsidRDefault="00D05040" w:rsidP="005E70F5">
            <w:pPr>
              <w:jc w:val="right"/>
            </w:pPr>
            <w:r w:rsidRPr="00D05040">
              <w:t>100.0%</w:t>
            </w:r>
          </w:p>
        </w:tc>
      </w:tr>
      <w:tr w:rsidR="00D05040" w:rsidRPr="00D05040" w14:paraId="100F80DF" w14:textId="77777777" w:rsidTr="005E70F5">
        <w:trPr>
          <w:cantSplit/>
          <w:jc w:val="center"/>
        </w:trPr>
        <w:tc>
          <w:tcPr>
            <w:tcW w:w="892" w:type="dxa"/>
            <w:noWrap/>
            <w:vAlign w:val="bottom"/>
            <w:hideMark/>
          </w:tcPr>
          <w:p w14:paraId="276B4D74" w14:textId="77777777" w:rsidR="00D05040" w:rsidRPr="00D05040" w:rsidRDefault="00D05040" w:rsidP="00D05040">
            <w:r w:rsidRPr="00D05040">
              <w:t>Met</w:t>
            </w:r>
          </w:p>
        </w:tc>
        <w:tc>
          <w:tcPr>
            <w:tcW w:w="796" w:type="dxa"/>
            <w:noWrap/>
            <w:vAlign w:val="bottom"/>
            <w:hideMark/>
          </w:tcPr>
          <w:p w14:paraId="5A8720BF" w14:textId="77777777" w:rsidR="00D05040" w:rsidRPr="00D05040" w:rsidRDefault="00D05040" w:rsidP="00D05040">
            <w:r w:rsidRPr="00D05040">
              <w:t>W</w:t>
            </w:r>
          </w:p>
        </w:tc>
        <w:tc>
          <w:tcPr>
            <w:tcW w:w="1097" w:type="dxa"/>
            <w:noWrap/>
            <w:vAlign w:val="bottom"/>
            <w:hideMark/>
          </w:tcPr>
          <w:p w14:paraId="0D0035C7" w14:textId="77777777" w:rsidR="00D05040" w:rsidRPr="00D05040" w:rsidRDefault="00D05040" w:rsidP="00D05040">
            <w:r w:rsidRPr="00D05040">
              <w:t>01059</w:t>
            </w:r>
          </w:p>
        </w:tc>
        <w:tc>
          <w:tcPr>
            <w:tcW w:w="3330" w:type="dxa"/>
            <w:vAlign w:val="bottom"/>
            <w:hideMark/>
          </w:tcPr>
          <w:p w14:paraId="5C1BC678" w14:textId="77777777" w:rsidR="00D05040" w:rsidRPr="00D05040" w:rsidRDefault="00D05040" w:rsidP="00D05040">
            <w:r w:rsidRPr="00D05040">
              <w:t>Thallium, total</w:t>
            </w:r>
          </w:p>
        </w:tc>
        <w:tc>
          <w:tcPr>
            <w:tcW w:w="1080" w:type="dxa"/>
            <w:noWrap/>
            <w:vAlign w:val="center"/>
            <w:hideMark/>
          </w:tcPr>
          <w:p w14:paraId="3099C5C2" w14:textId="77777777" w:rsidR="00D05040" w:rsidRPr="00D05040" w:rsidRDefault="00D05040" w:rsidP="005E70F5">
            <w:pPr>
              <w:jc w:val="right"/>
            </w:pPr>
            <w:r w:rsidRPr="00D05040">
              <w:t>259</w:t>
            </w:r>
          </w:p>
        </w:tc>
        <w:tc>
          <w:tcPr>
            <w:tcW w:w="928" w:type="dxa"/>
            <w:noWrap/>
            <w:vAlign w:val="center"/>
            <w:hideMark/>
          </w:tcPr>
          <w:p w14:paraId="164466FD" w14:textId="77777777" w:rsidR="00D05040" w:rsidRPr="00D05040" w:rsidRDefault="00D05040" w:rsidP="005E70F5">
            <w:pPr>
              <w:jc w:val="right"/>
            </w:pPr>
            <w:r w:rsidRPr="00D05040">
              <w:t>4</w:t>
            </w:r>
          </w:p>
        </w:tc>
        <w:tc>
          <w:tcPr>
            <w:tcW w:w="1042" w:type="dxa"/>
            <w:noWrap/>
            <w:vAlign w:val="center"/>
            <w:hideMark/>
          </w:tcPr>
          <w:p w14:paraId="592FC4A3" w14:textId="77777777" w:rsidR="00D05040" w:rsidRPr="00D05040" w:rsidRDefault="00D05040" w:rsidP="005E70F5">
            <w:pPr>
              <w:jc w:val="right"/>
            </w:pPr>
            <w:r w:rsidRPr="00D05040">
              <w:t>1.5%</w:t>
            </w:r>
          </w:p>
        </w:tc>
        <w:tc>
          <w:tcPr>
            <w:tcW w:w="830" w:type="dxa"/>
            <w:shd w:val="clear" w:color="auto" w:fill="auto"/>
            <w:noWrap/>
            <w:vAlign w:val="center"/>
            <w:hideMark/>
          </w:tcPr>
          <w:p w14:paraId="18977B0E" w14:textId="77777777" w:rsidR="00D05040" w:rsidRPr="00D05040" w:rsidRDefault="00D05040" w:rsidP="005E70F5">
            <w:pPr>
              <w:jc w:val="right"/>
            </w:pPr>
            <w:r w:rsidRPr="00D05040">
              <w:t>255</w:t>
            </w:r>
          </w:p>
        </w:tc>
        <w:tc>
          <w:tcPr>
            <w:tcW w:w="941" w:type="dxa"/>
            <w:shd w:val="clear" w:color="auto" w:fill="auto"/>
            <w:noWrap/>
            <w:vAlign w:val="center"/>
            <w:hideMark/>
          </w:tcPr>
          <w:p w14:paraId="065899C3" w14:textId="77777777" w:rsidR="00D05040" w:rsidRPr="00D05040" w:rsidRDefault="00D05040" w:rsidP="005E70F5">
            <w:pPr>
              <w:jc w:val="right"/>
            </w:pPr>
            <w:r w:rsidRPr="00D05040">
              <w:t>98.5%</w:t>
            </w:r>
          </w:p>
        </w:tc>
      </w:tr>
      <w:tr w:rsidR="00D05040" w:rsidRPr="00D05040" w14:paraId="6EA32205" w14:textId="77777777" w:rsidTr="005E70F5">
        <w:trPr>
          <w:cantSplit/>
          <w:jc w:val="center"/>
        </w:trPr>
        <w:tc>
          <w:tcPr>
            <w:tcW w:w="892" w:type="dxa"/>
            <w:noWrap/>
            <w:vAlign w:val="bottom"/>
            <w:hideMark/>
          </w:tcPr>
          <w:p w14:paraId="3DCF92E0" w14:textId="77777777" w:rsidR="00D05040" w:rsidRPr="00D05040" w:rsidRDefault="00D05040" w:rsidP="00D05040">
            <w:r w:rsidRPr="00D05040">
              <w:t>Met</w:t>
            </w:r>
          </w:p>
        </w:tc>
        <w:tc>
          <w:tcPr>
            <w:tcW w:w="796" w:type="dxa"/>
            <w:noWrap/>
            <w:vAlign w:val="bottom"/>
            <w:hideMark/>
          </w:tcPr>
          <w:p w14:paraId="5F426720" w14:textId="77777777" w:rsidR="00D05040" w:rsidRPr="00D05040" w:rsidRDefault="00D05040" w:rsidP="00D05040">
            <w:r w:rsidRPr="00D05040">
              <w:t>W</w:t>
            </w:r>
          </w:p>
        </w:tc>
        <w:tc>
          <w:tcPr>
            <w:tcW w:w="1097" w:type="dxa"/>
            <w:noWrap/>
            <w:vAlign w:val="bottom"/>
            <w:hideMark/>
          </w:tcPr>
          <w:p w14:paraId="117B28F8" w14:textId="77777777" w:rsidR="00D05040" w:rsidRPr="00D05040" w:rsidRDefault="00D05040" w:rsidP="00D05040">
            <w:r w:rsidRPr="00D05040">
              <w:t>01065</w:t>
            </w:r>
          </w:p>
        </w:tc>
        <w:tc>
          <w:tcPr>
            <w:tcW w:w="3330" w:type="dxa"/>
            <w:vAlign w:val="bottom"/>
            <w:hideMark/>
          </w:tcPr>
          <w:p w14:paraId="3CDF6C9D" w14:textId="77777777" w:rsidR="00D05040" w:rsidRPr="00D05040" w:rsidRDefault="00D05040" w:rsidP="00D05040">
            <w:r w:rsidRPr="00D05040">
              <w:t>Nickel, dissolved</w:t>
            </w:r>
          </w:p>
        </w:tc>
        <w:tc>
          <w:tcPr>
            <w:tcW w:w="1080" w:type="dxa"/>
            <w:noWrap/>
            <w:vAlign w:val="center"/>
            <w:hideMark/>
          </w:tcPr>
          <w:p w14:paraId="6256978D" w14:textId="77777777" w:rsidR="00D05040" w:rsidRPr="00D05040" w:rsidRDefault="00D05040" w:rsidP="005E70F5">
            <w:pPr>
              <w:jc w:val="right"/>
            </w:pPr>
            <w:r w:rsidRPr="00D05040">
              <w:t>2008</w:t>
            </w:r>
          </w:p>
        </w:tc>
        <w:tc>
          <w:tcPr>
            <w:tcW w:w="928" w:type="dxa"/>
            <w:noWrap/>
            <w:vAlign w:val="center"/>
            <w:hideMark/>
          </w:tcPr>
          <w:p w14:paraId="2F00F83B" w14:textId="77777777" w:rsidR="00D05040" w:rsidRPr="00D05040" w:rsidRDefault="00D05040" w:rsidP="005E70F5">
            <w:pPr>
              <w:jc w:val="right"/>
            </w:pPr>
            <w:r w:rsidRPr="00D05040">
              <w:t>7</w:t>
            </w:r>
          </w:p>
        </w:tc>
        <w:tc>
          <w:tcPr>
            <w:tcW w:w="1042" w:type="dxa"/>
            <w:noWrap/>
            <w:vAlign w:val="center"/>
            <w:hideMark/>
          </w:tcPr>
          <w:p w14:paraId="533FBA83" w14:textId="77777777" w:rsidR="00D05040" w:rsidRPr="00D05040" w:rsidRDefault="00D05040" w:rsidP="005E70F5">
            <w:pPr>
              <w:jc w:val="right"/>
            </w:pPr>
            <w:r w:rsidRPr="00D05040">
              <w:t>0.4%</w:t>
            </w:r>
          </w:p>
        </w:tc>
        <w:tc>
          <w:tcPr>
            <w:tcW w:w="830" w:type="dxa"/>
            <w:shd w:val="clear" w:color="auto" w:fill="auto"/>
            <w:noWrap/>
            <w:vAlign w:val="center"/>
            <w:hideMark/>
          </w:tcPr>
          <w:p w14:paraId="4EE30D94" w14:textId="77777777" w:rsidR="00D05040" w:rsidRPr="00D05040" w:rsidRDefault="00D05040" w:rsidP="005E70F5">
            <w:pPr>
              <w:jc w:val="right"/>
            </w:pPr>
            <w:r w:rsidRPr="00D05040">
              <w:t>2001</w:t>
            </w:r>
          </w:p>
        </w:tc>
        <w:tc>
          <w:tcPr>
            <w:tcW w:w="941" w:type="dxa"/>
            <w:shd w:val="clear" w:color="auto" w:fill="auto"/>
            <w:noWrap/>
            <w:vAlign w:val="center"/>
            <w:hideMark/>
          </w:tcPr>
          <w:p w14:paraId="778CC65F" w14:textId="77777777" w:rsidR="00D05040" w:rsidRPr="00D05040" w:rsidRDefault="00D05040" w:rsidP="005E70F5">
            <w:pPr>
              <w:jc w:val="right"/>
            </w:pPr>
            <w:r w:rsidRPr="00D05040">
              <w:t>99.7%</w:t>
            </w:r>
          </w:p>
        </w:tc>
      </w:tr>
      <w:tr w:rsidR="00D05040" w:rsidRPr="00D05040" w14:paraId="45B7E275" w14:textId="77777777" w:rsidTr="005E70F5">
        <w:trPr>
          <w:cantSplit/>
          <w:jc w:val="center"/>
        </w:trPr>
        <w:tc>
          <w:tcPr>
            <w:tcW w:w="892" w:type="dxa"/>
            <w:noWrap/>
            <w:vAlign w:val="bottom"/>
            <w:hideMark/>
          </w:tcPr>
          <w:p w14:paraId="035D0F3C" w14:textId="77777777" w:rsidR="00D05040" w:rsidRPr="00D05040" w:rsidRDefault="00D05040" w:rsidP="00D05040">
            <w:r w:rsidRPr="00D05040">
              <w:t>Met</w:t>
            </w:r>
          </w:p>
        </w:tc>
        <w:tc>
          <w:tcPr>
            <w:tcW w:w="796" w:type="dxa"/>
            <w:noWrap/>
            <w:vAlign w:val="bottom"/>
            <w:hideMark/>
          </w:tcPr>
          <w:p w14:paraId="241E1630" w14:textId="77777777" w:rsidR="00D05040" w:rsidRPr="00D05040" w:rsidRDefault="00D05040" w:rsidP="00D05040">
            <w:r w:rsidRPr="00D05040">
              <w:t>W</w:t>
            </w:r>
          </w:p>
        </w:tc>
        <w:tc>
          <w:tcPr>
            <w:tcW w:w="1097" w:type="dxa"/>
            <w:noWrap/>
            <w:vAlign w:val="bottom"/>
            <w:hideMark/>
          </w:tcPr>
          <w:p w14:paraId="3145FB6A" w14:textId="77777777" w:rsidR="00D05040" w:rsidRPr="00D05040" w:rsidRDefault="00D05040" w:rsidP="00D05040">
            <w:r w:rsidRPr="00D05040">
              <w:t>01067</w:t>
            </w:r>
          </w:p>
        </w:tc>
        <w:tc>
          <w:tcPr>
            <w:tcW w:w="3330" w:type="dxa"/>
            <w:vAlign w:val="bottom"/>
            <w:hideMark/>
          </w:tcPr>
          <w:p w14:paraId="64CAF263" w14:textId="77777777" w:rsidR="00D05040" w:rsidRPr="00D05040" w:rsidRDefault="00D05040" w:rsidP="00D05040">
            <w:r w:rsidRPr="00D05040">
              <w:t>Nickel, total</w:t>
            </w:r>
          </w:p>
        </w:tc>
        <w:tc>
          <w:tcPr>
            <w:tcW w:w="1080" w:type="dxa"/>
            <w:noWrap/>
            <w:vAlign w:val="center"/>
            <w:hideMark/>
          </w:tcPr>
          <w:p w14:paraId="58C1BAD9" w14:textId="77777777" w:rsidR="00D05040" w:rsidRPr="00D05040" w:rsidRDefault="00D05040" w:rsidP="005E70F5">
            <w:pPr>
              <w:jc w:val="right"/>
            </w:pPr>
            <w:r w:rsidRPr="00D05040">
              <w:t>2023</w:t>
            </w:r>
          </w:p>
        </w:tc>
        <w:tc>
          <w:tcPr>
            <w:tcW w:w="928" w:type="dxa"/>
            <w:noWrap/>
            <w:vAlign w:val="center"/>
            <w:hideMark/>
          </w:tcPr>
          <w:p w14:paraId="1B29EC7A" w14:textId="77777777" w:rsidR="00D05040" w:rsidRPr="00D05040" w:rsidRDefault="00D05040" w:rsidP="005E70F5">
            <w:pPr>
              <w:jc w:val="right"/>
            </w:pPr>
            <w:r w:rsidRPr="00D05040">
              <w:t>30</w:t>
            </w:r>
          </w:p>
        </w:tc>
        <w:tc>
          <w:tcPr>
            <w:tcW w:w="1042" w:type="dxa"/>
            <w:noWrap/>
            <w:vAlign w:val="center"/>
            <w:hideMark/>
          </w:tcPr>
          <w:p w14:paraId="3261CF66" w14:textId="77777777" w:rsidR="00D05040" w:rsidRPr="00D05040" w:rsidRDefault="00D05040" w:rsidP="005E70F5">
            <w:pPr>
              <w:jc w:val="right"/>
            </w:pPr>
            <w:r w:rsidRPr="00D05040">
              <w:t>1.5%</w:t>
            </w:r>
          </w:p>
        </w:tc>
        <w:tc>
          <w:tcPr>
            <w:tcW w:w="830" w:type="dxa"/>
            <w:shd w:val="clear" w:color="auto" w:fill="auto"/>
            <w:noWrap/>
            <w:vAlign w:val="center"/>
            <w:hideMark/>
          </w:tcPr>
          <w:p w14:paraId="6D5E560B" w14:textId="77777777" w:rsidR="00D05040" w:rsidRPr="00D05040" w:rsidRDefault="00D05040" w:rsidP="005E70F5">
            <w:pPr>
              <w:jc w:val="right"/>
            </w:pPr>
            <w:r w:rsidRPr="00D05040">
              <w:t>1993</w:t>
            </w:r>
          </w:p>
        </w:tc>
        <w:tc>
          <w:tcPr>
            <w:tcW w:w="941" w:type="dxa"/>
            <w:shd w:val="clear" w:color="auto" w:fill="auto"/>
            <w:noWrap/>
            <w:vAlign w:val="center"/>
            <w:hideMark/>
          </w:tcPr>
          <w:p w14:paraId="5717C39A" w14:textId="77777777" w:rsidR="00D05040" w:rsidRPr="00D05040" w:rsidRDefault="00D05040" w:rsidP="005E70F5">
            <w:pPr>
              <w:jc w:val="right"/>
            </w:pPr>
            <w:r w:rsidRPr="00D05040">
              <w:t>98.5%</w:t>
            </w:r>
          </w:p>
        </w:tc>
      </w:tr>
      <w:tr w:rsidR="00D05040" w:rsidRPr="00D05040" w14:paraId="56F9BD9E" w14:textId="77777777" w:rsidTr="005E70F5">
        <w:trPr>
          <w:cantSplit/>
          <w:jc w:val="center"/>
        </w:trPr>
        <w:tc>
          <w:tcPr>
            <w:tcW w:w="892" w:type="dxa"/>
            <w:noWrap/>
            <w:vAlign w:val="bottom"/>
            <w:hideMark/>
          </w:tcPr>
          <w:p w14:paraId="3A77717B" w14:textId="77777777" w:rsidR="00D05040" w:rsidRPr="00D05040" w:rsidRDefault="00D05040" w:rsidP="00D05040">
            <w:r w:rsidRPr="00D05040">
              <w:t>Met</w:t>
            </w:r>
          </w:p>
        </w:tc>
        <w:tc>
          <w:tcPr>
            <w:tcW w:w="796" w:type="dxa"/>
            <w:noWrap/>
            <w:vAlign w:val="bottom"/>
            <w:hideMark/>
          </w:tcPr>
          <w:p w14:paraId="13494065" w14:textId="77777777" w:rsidR="00D05040" w:rsidRPr="00D05040" w:rsidRDefault="00D05040" w:rsidP="00D05040">
            <w:r w:rsidRPr="00D05040">
              <w:t>W</w:t>
            </w:r>
          </w:p>
        </w:tc>
        <w:tc>
          <w:tcPr>
            <w:tcW w:w="1097" w:type="dxa"/>
            <w:noWrap/>
            <w:vAlign w:val="bottom"/>
            <w:hideMark/>
          </w:tcPr>
          <w:p w14:paraId="7C382BD1" w14:textId="77777777" w:rsidR="00D05040" w:rsidRPr="00D05040" w:rsidRDefault="00D05040" w:rsidP="00D05040">
            <w:r w:rsidRPr="00D05040">
              <w:t>01075</w:t>
            </w:r>
          </w:p>
        </w:tc>
        <w:tc>
          <w:tcPr>
            <w:tcW w:w="3330" w:type="dxa"/>
            <w:vAlign w:val="bottom"/>
            <w:hideMark/>
          </w:tcPr>
          <w:p w14:paraId="11F5FBEC" w14:textId="77777777" w:rsidR="00D05040" w:rsidRPr="00D05040" w:rsidRDefault="00D05040" w:rsidP="00D05040">
            <w:r w:rsidRPr="00D05040">
              <w:t>Silver, dissolved</w:t>
            </w:r>
          </w:p>
        </w:tc>
        <w:tc>
          <w:tcPr>
            <w:tcW w:w="1080" w:type="dxa"/>
            <w:noWrap/>
            <w:vAlign w:val="center"/>
            <w:hideMark/>
          </w:tcPr>
          <w:p w14:paraId="24CE3E1D" w14:textId="77777777" w:rsidR="00D05040" w:rsidRPr="00D05040" w:rsidRDefault="00D05040" w:rsidP="005E70F5">
            <w:pPr>
              <w:jc w:val="right"/>
            </w:pPr>
            <w:r w:rsidRPr="00D05040">
              <w:t>248</w:t>
            </w:r>
          </w:p>
        </w:tc>
        <w:tc>
          <w:tcPr>
            <w:tcW w:w="928" w:type="dxa"/>
            <w:noWrap/>
            <w:vAlign w:val="center"/>
            <w:hideMark/>
          </w:tcPr>
          <w:p w14:paraId="1731ACEA" w14:textId="77777777" w:rsidR="00D05040" w:rsidRPr="00D05040" w:rsidRDefault="00D05040" w:rsidP="005E70F5">
            <w:pPr>
              <w:jc w:val="right"/>
            </w:pPr>
            <w:r w:rsidRPr="00D05040">
              <w:t>1</w:t>
            </w:r>
          </w:p>
        </w:tc>
        <w:tc>
          <w:tcPr>
            <w:tcW w:w="1042" w:type="dxa"/>
            <w:noWrap/>
            <w:vAlign w:val="center"/>
            <w:hideMark/>
          </w:tcPr>
          <w:p w14:paraId="67C34055" w14:textId="77777777" w:rsidR="00D05040" w:rsidRPr="00D05040" w:rsidRDefault="00D05040" w:rsidP="005E70F5">
            <w:pPr>
              <w:jc w:val="right"/>
            </w:pPr>
            <w:r w:rsidRPr="00D05040">
              <w:t>0.4%</w:t>
            </w:r>
          </w:p>
        </w:tc>
        <w:tc>
          <w:tcPr>
            <w:tcW w:w="830" w:type="dxa"/>
            <w:shd w:val="clear" w:color="auto" w:fill="auto"/>
            <w:noWrap/>
            <w:vAlign w:val="center"/>
            <w:hideMark/>
          </w:tcPr>
          <w:p w14:paraId="4887E6FA" w14:textId="77777777" w:rsidR="00D05040" w:rsidRPr="00D05040" w:rsidRDefault="00D05040" w:rsidP="005E70F5">
            <w:pPr>
              <w:jc w:val="right"/>
            </w:pPr>
            <w:r w:rsidRPr="00D05040">
              <w:t>247</w:t>
            </w:r>
          </w:p>
        </w:tc>
        <w:tc>
          <w:tcPr>
            <w:tcW w:w="941" w:type="dxa"/>
            <w:shd w:val="clear" w:color="auto" w:fill="auto"/>
            <w:noWrap/>
            <w:vAlign w:val="center"/>
            <w:hideMark/>
          </w:tcPr>
          <w:p w14:paraId="20B4E674" w14:textId="77777777" w:rsidR="00D05040" w:rsidRPr="00D05040" w:rsidRDefault="00D05040" w:rsidP="005E70F5">
            <w:pPr>
              <w:jc w:val="right"/>
            </w:pPr>
            <w:r w:rsidRPr="00D05040">
              <w:t>99.6%</w:t>
            </w:r>
          </w:p>
        </w:tc>
      </w:tr>
      <w:tr w:rsidR="00D05040" w:rsidRPr="00D05040" w14:paraId="39C005C6" w14:textId="77777777" w:rsidTr="005E70F5">
        <w:trPr>
          <w:cantSplit/>
          <w:jc w:val="center"/>
        </w:trPr>
        <w:tc>
          <w:tcPr>
            <w:tcW w:w="892" w:type="dxa"/>
            <w:noWrap/>
            <w:vAlign w:val="bottom"/>
            <w:hideMark/>
          </w:tcPr>
          <w:p w14:paraId="45EC2932" w14:textId="77777777" w:rsidR="00D05040" w:rsidRPr="00D05040" w:rsidRDefault="00D05040" w:rsidP="00D05040">
            <w:r w:rsidRPr="00D05040">
              <w:t>Met</w:t>
            </w:r>
          </w:p>
        </w:tc>
        <w:tc>
          <w:tcPr>
            <w:tcW w:w="796" w:type="dxa"/>
            <w:noWrap/>
            <w:vAlign w:val="bottom"/>
            <w:hideMark/>
          </w:tcPr>
          <w:p w14:paraId="0FF531FE" w14:textId="77777777" w:rsidR="00D05040" w:rsidRPr="00D05040" w:rsidRDefault="00D05040" w:rsidP="00D05040">
            <w:r w:rsidRPr="00D05040">
              <w:t>W</w:t>
            </w:r>
          </w:p>
        </w:tc>
        <w:tc>
          <w:tcPr>
            <w:tcW w:w="1097" w:type="dxa"/>
            <w:noWrap/>
            <w:vAlign w:val="bottom"/>
            <w:hideMark/>
          </w:tcPr>
          <w:p w14:paraId="4C8B940C" w14:textId="77777777" w:rsidR="00D05040" w:rsidRPr="00D05040" w:rsidRDefault="00D05040" w:rsidP="00D05040">
            <w:r w:rsidRPr="00D05040">
              <w:t>01077</w:t>
            </w:r>
          </w:p>
        </w:tc>
        <w:tc>
          <w:tcPr>
            <w:tcW w:w="3330" w:type="dxa"/>
            <w:vAlign w:val="bottom"/>
            <w:hideMark/>
          </w:tcPr>
          <w:p w14:paraId="21BB61BC" w14:textId="77777777" w:rsidR="00D05040" w:rsidRPr="00D05040" w:rsidRDefault="00D05040" w:rsidP="00D05040">
            <w:r w:rsidRPr="00D05040">
              <w:t>Silver, total</w:t>
            </w:r>
          </w:p>
        </w:tc>
        <w:tc>
          <w:tcPr>
            <w:tcW w:w="1080" w:type="dxa"/>
            <w:noWrap/>
            <w:vAlign w:val="center"/>
            <w:hideMark/>
          </w:tcPr>
          <w:p w14:paraId="2CA126D1" w14:textId="77777777" w:rsidR="00D05040" w:rsidRPr="00D05040" w:rsidRDefault="00D05040" w:rsidP="005E70F5">
            <w:pPr>
              <w:jc w:val="right"/>
            </w:pPr>
            <w:r w:rsidRPr="00D05040">
              <w:t>281</w:t>
            </w:r>
          </w:p>
        </w:tc>
        <w:tc>
          <w:tcPr>
            <w:tcW w:w="928" w:type="dxa"/>
            <w:noWrap/>
            <w:vAlign w:val="center"/>
            <w:hideMark/>
          </w:tcPr>
          <w:p w14:paraId="3D5AD846" w14:textId="77777777" w:rsidR="00D05040" w:rsidRPr="00D05040" w:rsidRDefault="00D05040" w:rsidP="005E70F5">
            <w:pPr>
              <w:jc w:val="right"/>
            </w:pPr>
            <w:r w:rsidRPr="00D05040">
              <w:t>3</w:t>
            </w:r>
          </w:p>
        </w:tc>
        <w:tc>
          <w:tcPr>
            <w:tcW w:w="1042" w:type="dxa"/>
            <w:noWrap/>
            <w:vAlign w:val="center"/>
            <w:hideMark/>
          </w:tcPr>
          <w:p w14:paraId="6127BFAF" w14:textId="77777777" w:rsidR="00D05040" w:rsidRPr="00D05040" w:rsidRDefault="00D05040" w:rsidP="005E70F5">
            <w:pPr>
              <w:jc w:val="right"/>
            </w:pPr>
            <w:r w:rsidRPr="00D05040">
              <w:t>1.1%</w:t>
            </w:r>
          </w:p>
        </w:tc>
        <w:tc>
          <w:tcPr>
            <w:tcW w:w="830" w:type="dxa"/>
            <w:shd w:val="clear" w:color="auto" w:fill="auto"/>
            <w:noWrap/>
            <w:vAlign w:val="center"/>
            <w:hideMark/>
          </w:tcPr>
          <w:p w14:paraId="4CF176A3" w14:textId="77777777" w:rsidR="00D05040" w:rsidRPr="00D05040" w:rsidRDefault="00D05040" w:rsidP="005E70F5">
            <w:pPr>
              <w:jc w:val="right"/>
            </w:pPr>
            <w:r w:rsidRPr="00D05040">
              <w:t>278</w:t>
            </w:r>
          </w:p>
        </w:tc>
        <w:tc>
          <w:tcPr>
            <w:tcW w:w="941" w:type="dxa"/>
            <w:shd w:val="clear" w:color="auto" w:fill="auto"/>
            <w:noWrap/>
            <w:vAlign w:val="center"/>
            <w:hideMark/>
          </w:tcPr>
          <w:p w14:paraId="666131CA" w14:textId="77777777" w:rsidR="00D05040" w:rsidRPr="00D05040" w:rsidRDefault="00D05040" w:rsidP="005E70F5">
            <w:pPr>
              <w:jc w:val="right"/>
            </w:pPr>
            <w:r w:rsidRPr="00D05040">
              <w:t>98.9%</w:t>
            </w:r>
          </w:p>
        </w:tc>
      </w:tr>
      <w:tr w:rsidR="00D05040" w:rsidRPr="00D05040" w14:paraId="71D2D84F" w14:textId="77777777" w:rsidTr="005E70F5">
        <w:trPr>
          <w:cantSplit/>
          <w:jc w:val="center"/>
        </w:trPr>
        <w:tc>
          <w:tcPr>
            <w:tcW w:w="892" w:type="dxa"/>
            <w:noWrap/>
            <w:vAlign w:val="bottom"/>
            <w:hideMark/>
          </w:tcPr>
          <w:p w14:paraId="16AA4C48" w14:textId="77777777" w:rsidR="00D05040" w:rsidRPr="00D05040" w:rsidRDefault="00D05040" w:rsidP="00D05040">
            <w:r w:rsidRPr="00D05040">
              <w:t>Met</w:t>
            </w:r>
          </w:p>
        </w:tc>
        <w:tc>
          <w:tcPr>
            <w:tcW w:w="796" w:type="dxa"/>
            <w:noWrap/>
            <w:vAlign w:val="bottom"/>
            <w:hideMark/>
          </w:tcPr>
          <w:p w14:paraId="1E3D2759" w14:textId="77777777" w:rsidR="00D05040" w:rsidRPr="00D05040" w:rsidRDefault="00D05040" w:rsidP="00D05040">
            <w:r w:rsidRPr="00D05040">
              <w:t>W</w:t>
            </w:r>
          </w:p>
        </w:tc>
        <w:tc>
          <w:tcPr>
            <w:tcW w:w="1097" w:type="dxa"/>
            <w:noWrap/>
            <w:vAlign w:val="bottom"/>
            <w:hideMark/>
          </w:tcPr>
          <w:p w14:paraId="2B1B35DC" w14:textId="77777777" w:rsidR="00D05040" w:rsidRPr="00D05040" w:rsidRDefault="00D05040" w:rsidP="00D05040">
            <w:r w:rsidRPr="00D05040">
              <w:t>01090</w:t>
            </w:r>
          </w:p>
        </w:tc>
        <w:tc>
          <w:tcPr>
            <w:tcW w:w="3330" w:type="dxa"/>
            <w:vAlign w:val="bottom"/>
            <w:hideMark/>
          </w:tcPr>
          <w:p w14:paraId="4DEDF90F" w14:textId="77777777" w:rsidR="00D05040" w:rsidRPr="00D05040" w:rsidRDefault="00D05040" w:rsidP="00D05040">
            <w:r w:rsidRPr="00D05040">
              <w:t>Zinc, dissolved</w:t>
            </w:r>
          </w:p>
        </w:tc>
        <w:tc>
          <w:tcPr>
            <w:tcW w:w="1080" w:type="dxa"/>
            <w:noWrap/>
            <w:vAlign w:val="center"/>
            <w:hideMark/>
          </w:tcPr>
          <w:p w14:paraId="3D78A0DF" w14:textId="77777777" w:rsidR="00D05040" w:rsidRPr="00D05040" w:rsidRDefault="00D05040" w:rsidP="005E70F5">
            <w:pPr>
              <w:jc w:val="right"/>
            </w:pPr>
            <w:r w:rsidRPr="00D05040">
              <w:t>2009</w:t>
            </w:r>
          </w:p>
        </w:tc>
        <w:tc>
          <w:tcPr>
            <w:tcW w:w="928" w:type="dxa"/>
            <w:noWrap/>
            <w:vAlign w:val="center"/>
            <w:hideMark/>
          </w:tcPr>
          <w:p w14:paraId="57C05E7B" w14:textId="77777777" w:rsidR="00D05040" w:rsidRPr="00D05040" w:rsidRDefault="00D05040" w:rsidP="005E70F5">
            <w:pPr>
              <w:jc w:val="right"/>
            </w:pPr>
            <w:r w:rsidRPr="00D05040">
              <w:t>196</w:t>
            </w:r>
          </w:p>
        </w:tc>
        <w:tc>
          <w:tcPr>
            <w:tcW w:w="1042" w:type="dxa"/>
            <w:noWrap/>
            <w:vAlign w:val="center"/>
            <w:hideMark/>
          </w:tcPr>
          <w:p w14:paraId="09F57BDD" w14:textId="77777777" w:rsidR="00D05040" w:rsidRPr="00D05040" w:rsidRDefault="00D05040" w:rsidP="005E70F5">
            <w:pPr>
              <w:jc w:val="right"/>
            </w:pPr>
            <w:r w:rsidRPr="00D05040">
              <w:t>9.8%</w:t>
            </w:r>
          </w:p>
        </w:tc>
        <w:tc>
          <w:tcPr>
            <w:tcW w:w="830" w:type="dxa"/>
            <w:shd w:val="clear" w:color="auto" w:fill="auto"/>
            <w:noWrap/>
            <w:vAlign w:val="center"/>
            <w:hideMark/>
          </w:tcPr>
          <w:p w14:paraId="299D8555" w14:textId="77777777" w:rsidR="00D05040" w:rsidRPr="00D05040" w:rsidRDefault="00D05040" w:rsidP="005E70F5">
            <w:pPr>
              <w:jc w:val="right"/>
            </w:pPr>
            <w:r w:rsidRPr="00D05040">
              <w:t>1813</w:t>
            </w:r>
          </w:p>
        </w:tc>
        <w:tc>
          <w:tcPr>
            <w:tcW w:w="941" w:type="dxa"/>
            <w:shd w:val="clear" w:color="auto" w:fill="auto"/>
            <w:noWrap/>
            <w:vAlign w:val="center"/>
            <w:hideMark/>
          </w:tcPr>
          <w:p w14:paraId="1B10E2A0" w14:textId="77777777" w:rsidR="00D05040" w:rsidRPr="00D05040" w:rsidRDefault="00D05040" w:rsidP="005E70F5">
            <w:pPr>
              <w:jc w:val="right"/>
            </w:pPr>
            <w:r w:rsidRPr="00D05040">
              <w:t>90.2%</w:t>
            </w:r>
          </w:p>
        </w:tc>
      </w:tr>
      <w:tr w:rsidR="00D05040" w:rsidRPr="00D05040" w14:paraId="7715C52A" w14:textId="77777777" w:rsidTr="005E70F5">
        <w:trPr>
          <w:cantSplit/>
          <w:jc w:val="center"/>
        </w:trPr>
        <w:tc>
          <w:tcPr>
            <w:tcW w:w="892" w:type="dxa"/>
            <w:noWrap/>
            <w:vAlign w:val="bottom"/>
            <w:hideMark/>
          </w:tcPr>
          <w:p w14:paraId="40C133C7" w14:textId="77777777" w:rsidR="00D05040" w:rsidRPr="00D05040" w:rsidRDefault="00D05040" w:rsidP="00D05040">
            <w:r w:rsidRPr="00D05040">
              <w:t>Met</w:t>
            </w:r>
          </w:p>
        </w:tc>
        <w:tc>
          <w:tcPr>
            <w:tcW w:w="796" w:type="dxa"/>
            <w:noWrap/>
            <w:vAlign w:val="bottom"/>
            <w:hideMark/>
          </w:tcPr>
          <w:p w14:paraId="4EEC347B" w14:textId="77777777" w:rsidR="00D05040" w:rsidRPr="00D05040" w:rsidRDefault="00D05040" w:rsidP="00D05040">
            <w:r w:rsidRPr="00D05040">
              <w:t>W</w:t>
            </w:r>
          </w:p>
        </w:tc>
        <w:tc>
          <w:tcPr>
            <w:tcW w:w="1097" w:type="dxa"/>
            <w:noWrap/>
            <w:vAlign w:val="bottom"/>
            <w:hideMark/>
          </w:tcPr>
          <w:p w14:paraId="56A62EB2" w14:textId="77777777" w:rsidR="00D05040" w:rsidRPr="00D05040" w:rsidRDefault="00D05040" w:rsidP="00D05040">
            <w:r w:rsidRPr="00D05040">
              <w:t>01092</w:t>
            </w:r>
          </w:p>
        </w:tc>
        <w:tc>
          <w:tcPr>
            <w:tcW w:w="3330" w:type="dxa"/>
            <w:vAlign w:val="bottom"/>
            <w:hideMark/>
          </w:tcPr>
          <w:p w14:paraId="405A3E9A" w14:textId="77777777" w:rsidR="00D05040" w:rsidRPr="00D05040" w:rsidRDefault="00D05040" w:rsidP="00D05040">
            <w:r w:rsidRPr="00D05040">
              <w:t>Zinc, total</w:t>
            </w:r>
          </w:p>
        </w:tc>
        <w:tc>
          <w:tcPr>
            <w:tcW w:w="1080" w:type="dxa"/>
            <w:noWrap/>
            <w:vAlign w:val="center"/>
            <w:hideMark/>
          </w:tcPr>
          <w:p w14:paraId="61206EEA" w14:textId="77777777" w:rsidR="00D05040" w:rsidRPr="00D05040" w:rsidRDefault="00D05040" w:rsidP="005E70F5">
            <w:pPr>
              <w:jc w:val="right"/>
            </w:pPr>
            <w:r w:rsidRPr="00D05040">
              <w:t>2026</w:t>
            </w:r>
          </w:p>
        </w:tc>
        <w:tc>
          <w:tcPr>
            <w:tcW w:w="928" w:type="dxa"/>
            <w:noWrap/>
            <w:vAlign w:val="center"/>
            <w:hideMark/>
          </w:tcPr>
          <w:p w14:paraId="344BE019" w14:textId="77777777" w:rsidR="00D05040" w:rsidRPr="00D05040" w:rsidRDefault="00D05040" w:rsidP="005E70F5">
            <w:pPr>
              <w:jc w:val="right"/>
            </w:pPr>
            <w:r w:rsidRPr="00D05040">
              <w:t>475</w:t>
            </w:r>
          </w:p>
        </w:tc>
        <w:tc>
          <w:tcPr>
            <w:tcW w:w="1042" w:type="dxa"/>
            <w:noWrap/>
            <w:vAlign w:val="center"/>
            <w:hideMark/>
          </w:tcPr>
          <w:p w14:paraId="5DE0F7CC" w14:textId="77777777" w:rsidR="00D05040" w:rsidRPr="00D05040" w:rsidRDefault="00D05040" w:rsidP="005E70F5">
            <w:pPr>
              <w:jc w:val="right"/>
            </w:pPr>
            <w:r w:rsidRPr="00D05040">
              <w:t>23.5%</w:t>
            </w:r>
          </w:p>
        </w:tc>
        <w:tc>
          <w:tcPr>
            <w:tcW w:w="830" w:type="dxa"/>
            <w:shd w:val="clear" w:color="auto" w:fill="auto"/>
            <w:noWrap/>
            <w:vAlign w:val="center"/>
            <w:hideMark/>
          </w:tcPr>
          <w:p w14:paraId="1A8F2959" w14:textId="77777777" w:rsidR="00D05040" w:rsidRPr="00D05040" w:rsidRDefault="00D05040" w:rsidP="005E70F5">
            <w:pPr>
              <w:jc w:val="right"/>
            </w:pPr>
            <w:r w:rsidRPr="00D05040">
              <w:t>1551</w:t>
            </w:r>
          </w:p>
        </w:tc>
        <w:tc>
          <w:tcPr>
            <w:tcW w:w="941" w:type="dxa"/>
            <w:shd w:val="clear" w:color="auto" w:fill="auto"/>
            <w:noWrap/>
            <w:vAlign w:val="center"/>
            <w:hideMark/>
          </w:tcPr>
          <w:p w14:paraId="013205D1" w14:textId="77777777" w:rsidR="00D05040" w:rsidRPr="00D05040" w:rsidRDefault="00D05040" w:rsidP="005E70F5">
            <w:pPr>
              <w:jc w:val="right"/>
            </w:pPr>
            <w:r w:rsidRPr="00D05040">
              <w:t>76.6%</w:t>
            </w:r>
          </w:p>
        </w:tc>
      </w:tr>
      <w:tr w:rsidR="00D05040" w:rsidRPr="00D05040" w14:paraId="3E96FFA1" w14:textId="77777777" w:rsidTr="005E70F5">
        <w:trPr>
          <w:cantSplit/>
          <w:jc w:val="center"/>
        </w:trPr>
        <w:tc>
          <w:tcPr>
            <w:tcW w:w="892" w:type="dxa"/>
            <w:noWrap/>
            <w:vAlign w:val="bottom"/>
            <w:hideMark/>
          </w:tcPr>
          <w:p w14:paraId="1939DCD7" w14:textId="77777777" w:rsidR="00D05040" w:rsidRPr="00D05040" w:rsidRDefault="00D05040" w:rsidP="00D05040">
            <w:r w:rsidRPr="00D05040">
              <w:t>Met</w:t>
            </w:r>
          </w:p>
        </w:tc>
        <w:tc>
          <w:tcPr>
            <w:tcW w:w="796" w:type="dxa"/>
            <w:noWrap/>
            <w:vAlign w:val="bottom"/>
            <w:hideMark/>
          </w:tcPr>
          <w:p w14:paraId="5BD9D76E" w14:textId="77777777" w:rsidR="00D05040" w:rsidRPr="00D05040" w:rsidRDefault="00D05040" w:rsidP="00D05040">
            <w:r w:rsidRPr="00D05040">
              <w:t>W</w:t>
            </w:r>
          </w:p>
        </w:tc>
        <w:tc>
          <w:tcPr>
            <w:tcW w:w="1097" w:type="dxa"/>
            <w:noWrap/>
            <w:vAlign w:val="bottom"/>
            <w:hideMark/>
          </w:tcPr>
          <w:p w14:paraId="4F2A810F" w14:textId="77777777" w:rsidR="00D05040" w:rsidRPr="00D05040" w:rsidRDefault="00D05040" w:rsidP="00D05040">
            <w:r w:rsidRPr="00D05040">
              <w:t>01095</w:t>
            </w:r>
          </w:p>
        </w:tc>
        <w:tc>
          <w:tcPr>
            <w:tcW w:w="3330" w:type="dxa"/>
            <w:vAlign w:val="bottom"/>
            <w:hideMark/>
          </w:tcPr>
          <w:p w14:paraId="2CA5FE15" w14:textId="77777777" w:rsidR="00D05040" w:rsidRPr="00D05040" w:rsidRDefault="00D05040" w:rsidP="00D05040">
            <w:r w:rsidRPr="00D05040">
              <w:t>Antimony, dissolved</w:t>
            </w:r>
          </w:p>
        </w:tc>
        <w:tc>
          <w:tcPr>
            <w:tcW w:w="1080" w:type="dxa"/>
            <w:noWrap/>
            <w:vAlign w:val="center"/>
            <w:hideMark/>
          </w:tcPr>
          <w:p w14:paraId="7711391A" w14:textId="77777777" w:rsidR="00D05040" w:rsidRPr="00D05040" w:rsidRDefault="00D05040" w:rsidP="005E70F5">
            <w:pPr>
              <w:jc w:val="right"/>
            </w:pPr>
            <w:r w:rsidRPr="00D05040">
              <w:t>225</w:t>
            </w:r>
          </w:p>
        </w:tc>
        <w:tc>
          <w:tcPr>
            <w:tcW w:w="928" w:type="dxa"/>
            <w:noWrap/>
            <w:vAlign w:val="center"/>
            <w:hideMark/>
          </w:tcPr>
          <w:p w14:paraId="6AC8939A" w14:textId="77777777" w:rsidR="00D05040" w:rsidRPr="00D05040" w:rsidRDefault="00D05040" w:rsidP="005E70F5">
            <w:pPr>
              <w:jc w:val="right"/>
            </w:pPr>
            <w:r w:rsidRPr="00D05040">
              <w:t>0</w:t>
            </w:r>
          </w:p>
        </w:tc>
        <w:tc>
          <w:tcPr>
            <w:tcW w:w="1042" w:type="dxa"/>
            <w:noWrap/>
            <w:vAlign w:val="center"/>
            <w:hideMark/>
          </w:tcPr>
          <w:p w14:paraId="2BD37036" w14:textId="77777777" w:rsidR="00D05040" w:rsidRPr="00D05040" w:rsidRDefault="00D05040" w:rsidP="005E70F5">
            <w:pPr>
              <w:jc w:val="right"/>
            </w:pPr>
            <w:r w:rsidRPr="00D05040">
              <w:t>0.0%</w:t>
            </w:r>
          </w:p>
        </w:tc>
        <w:tc>
          <w:tcPr>
            <w:tcW w:w="830" w:type="dxa"/>
            <w:shd w:val="clear" w:color="auto" w:fill="auto"/>
            <w:noWrap/>
            <w:vAlign w:val="center"/>
            <w:hideMark/>
          </w:tcPr>
          <w:p w14:paraId="6984856E" w14:textId="77777777" w:rsidR="00D05040" w:rsidRPr="00D05040" w:rsidRDefault="00D05040" w:rsidP="005E70F5">
            <w:pPr>
              <w:jc w:val="right"/>
            </w:pPr>
            <w:r w:rsidRPr="00D05040">
              <w:t>225</w:t>
            </w:r>
          </w:p>
        </w:tc>
        <w:tc>
          <w:tcPr>
            <w:tcW w:w="941" w:type="dxa"/>
            <w:shd w:val="clear" w:color="auto" w:fill="auto"/>
            <w:noWrap/>
            <w:vAlign w:val="center"/>
            <w:hideMark/>
          </w:tcPr>
          <w:p w14:paraId="1BFFC78C" w14:textId="77777777" w:rsidR="00D05040" w:rsidRPr="00D05040" w:rsidRDefault="00D05040" w:rsidP="005E70F5">
            <w:pPr>
              <w:jc w:val="right"/>
            </w:pPr>
            <w:r w:rsidRPr="00D05040">
              <w:t>100.0%</w:t>
            </w:r>
          </w:p>
        </w:tc>
      </w:tr>
      <w:tr w:rsidR="00D05040" w:rsidRPr="00D05040" w14:paraId="392565A0" w14:textId="77777777" w:rsidTr="005E70F5">
        <w:trPr>
          <w:cantSplit/>
          <w:jc w:val="center"/>
        </w:trPr>
        <w:tc>
          <w:tcPr>
            <w:tcW w:w="892" w:type="dxa"/>
            <w:noWrap/>
            <w:vAlign w:val="bottom"/>
            <w:hideMark/>
          </w:tcPr>
          <w:p w14:paraId="41D99F0D" w14:textId="77777777" w:rsidR="00D05040" w:rsidRPr="00D05040" w:rsidRDefault="00D05040" w:rsidP="00D05040">
            <w:r w:rsidRPr="00D05040">
              <w:t>Met</w:t>
            </w:r>
          </w:p>
        </w:tc>
        <w:tc>
          <w:tcPr>
            <w:tcW w:w="796" w:type="dxa"/>
            <w:noWrap/>
            <w:vAlign w:val="bottom"/>
            <w:hideMark/>
          </w:tcPr>
          <w:p w14:paraId="54B78E36" w14:textId="77777777" w:rsidR="00D05040" w:rsidRPr="00D05040" w:rsidRDefault="00D05040" w:rsidP="00D05040">
            <w:r w:rsidRPr="00D05040">
              <w:t>W</w:t>
            </w:r>
          </w:p>
        </w:tc>
        <w:tc>
          <w:tcPr>
            <w:tcW w:w="1097" w:type="dxa"/>
            <w:noWrap/>
            <w:vAlign w:val="bottom"/>
            <w:hideMark/>
          </w:tcPr>
          <w:p w14:paraId="20D79B50" w14:textId="77777777" w:rsidR="00D05040" w:rsidRPr="00D05040" w:rsidRDefault="00D05040" w:rsidP="00D05040">
            <w:r w:rsidRPr="00D05040">
              <w:t>01097</w:t>
            </w:r>
          </w:p>
        </w:tc>
        <w:tc>
          <w:tcPr>
            <w:tcW w:w="3330" w:type="dxa"/>
            <w:vAlign w:val="bottom"/>
            <w:hideMark/>
          </w:tcPr>
          <w:p w14:paraId="0A6E22E8" w14:textId="77777777" w:rsidR="00D05040" w:rsidRPr="00D05040" w:rsidRDefault="00D05040" w:rsidP="00D05040">
            <w:r w:rsidRPr="00D05040">
              <w:t>Antimony, total</w:t>
            </w:r>
          </w:p>
        </w:tc>
        <w:tc>
          <w:tcPr>
            <w:tcW w:w="1080" w:type="dxa"/>
            <w:noWrap/>
            <w:vAlign w:val="center"/>
            <w:hideMark/>
          </w:tcPr>
          <w:p w14:paraId="3E3DE5C3" w14:textId="77777777" w:rsidR="00D05040" w:rsidRPr="00D05040" w:rsidRDefault="00D05040" w:rsidP="005E70F5">
            <w:pPr>
              <w:jc w:val="right"/>
            </w:pPr>
            <w:r w:rsidRPr="00D05040">
              <w:t>258</w:t>
            </w:r>
          </w:p>
        </w:tc>
        <w:tc>
          <w:tcPr>
            <w:tcW w:w="928" w:type="dxa"/>
            <w:noWrap/>
            <w:vAlign w:val="center"/>
            <w:hideMark/>
          </w:tcPr>
          <w:p w14:paraId="67A44E9E" w14:textId="77777777" w:rsidR="00D05040" w:rsidRPr="00D05040" w:rsidRDefault="00D05040" w:rsidP="005E70F5">
            <w:pPr>
              <w:jc w:val="right"/>
            </w:pPr>
            <w:r w:rsidRPr="00D05040">
              <w:t>3</w:t>
            </w:r>
          </w:p>
        </w:tc>
        <w:tc>
          <w:tcPr>
            <w:tcW w:w="1042" w:type="dxa"/>
            <w:noWrap/>
            <w:vAlign w:val="center"/>
            <w:hideMark/>
          </w:tcPr>
          <w:p w14:paraId="2568E901" w14:textId="77777777" w:rsidR="00D05040" w:rsidRPr="00D05040" w:rsidRDefault="00D05040" w:rsidP="005E70F5">
            <w:pPr>
              <w:jc w:val="right"/>
            </w:pPr>
            <w:r w:rsidRPr="00D05040">
              <w:t>1.2%</w:t>
            </w:r>
          </w:p>
        </w:tc>
        <w:tc>
          <w:tcPr>
            <w:tcW w:w="830" w:type="dxa"/>
            <w:shd w:val="clear" w:color="auto" w:fill="auto"/>
            <w:noWrap/>
            <w:vAlign w:val="center"/>
            <w:hideMark/>
          </w:tcPr>
          <w:p w14:paraId="44BF8A87" w14:textId="77777777" w:rsidR="00D05040" w:rsidRPr="00D05040" w:rsidRDefault="00D05040" w:rsidP="005E70F5">
            <w:pPr>
              <w:jc w:val="right"/>
            </w:pPr>
            <w:r w:rsidRPr="00D05040">
              <w:t>255</w:t>
            </w:r>
          </w:p>
        </w:tc>
        <w:tc>
          <w:tcPr>
            <w:tcW w:w="941" w:type="dxa"/>
            <w:shd w:val="clear" w:color="auto" w:fill="auto"/>
            <w:noWrap/>
            <w:vAlign w:val="center"/>
            <w:hideMark/>
          </w:tcPr>
          <w:p w14:paraId="03323B9B" w14:textId="77777777" w:rsidR="00D05040" w:rsidRPr="00D05040" w:rsidRDefault="00D05040" w:rsidP="005E70F5">
            <w:pPr>
              <w:jc w:val="right"/>
            </w:pPr>
            <w:r w:rsidRPr="00D05040">
              <w:t>98.8%</w:t>
            </w:r>
          </w:p>
        </w:tc>
      </w:tr>
      <w:tr w:rsidR="00D05040" w:rsidRPr="00D05040" w14:paraId="5A14964E" w14:textId="77777777" w:rsidTr="005E70F5">
        <w:trPr>
          <w:cantSplit/>
          <w:jc w:val="center"/>
        </w:trPr>
        <w:tc>
          <w:tcPr>
            <w:tcW w:w="892" w:type="dxa"/>
            <w:noWrap/>
            <w:vAlign w:val="bottom"/>
            <w:hideMark/>
          </w:tcPr>
          <w:p w14:paraId="6AB88D6E" w14:textId="77777777" w:rsidR="00D05040" w:rsidRPr="00D05040" w:rsidRDefault="00D05040" w:rsidP="00D05040">
            <w:r w:rsidRPr="00D05040">
              <w:t>Met</w:t>
            </w:r>
          </w:p>
        </w:tc>
        <w:tc>
          <w:tcPr>
            <w:tcW w:w="796" w:type="dxa"/>
            <w:noWrap/>
            <w:vAlign w:val="bottom"/>
            <w:hideMark/>
          </w:tcPr>
          <w:p w14:paraId="4516B1CB" w14:textId="77777777" w:rsidR="00D05040" w:rsidRPr="00D05040" w:rsidRDefault="00D05040" w:rsidP="00D05040">
            <w:r w:rsidRPr="00D05040">
              <w:t>W</w:t>
            </w:r>
          </w:p>
        </w:tc>
        <w:tc>
          <w:tcPr>
            <w:tcW w:w="1097" w:type="dxa"/>
            <w:noWrap/>
            <w:vAlign w:val="bottom"/>
            <w:hideMark/>
          </w:tcPr>
          <w:p w14:paraId="12AF83C1" w14:textId="77777777" w:rsidR="00D05040" w:rsidRPr="00D05040" w:rsidRDefault="00D05040" w:rsidP="00D05040">
            <w:r w:rsidRPr="00D05040">
              <w:t>01105</w:t>
            </w:r>
          </w:p>
        </w:tc>
        <w:tc>
          <w:tcPr>
            <w:tcW w:w="3330" w:type="dxa"/>
            <w:vAlign w:val="bottom"/>
            <w:hideMark/>
          </w:tcPr>
          <w:p w14:paraId="725E2FC5" w14:textId="77777777" w:rsidR="00D05040" w:rsidRPr="00D05040" w:rsidRDefault="00D05040" w:rsidP="00D05040">
            <w:r w:rsidRPr="00D05040">
              <w:t>Aluminum, total</w:t>
            </w:r>
          </w:p>
        </w:tc>
        <w:tc>
          <w:tcPr>
            <w:tcW w:w="1080" w:type="dxa"/>
            <w:noWrap/>
            <w:vAlign w:val="center"/>
            <w:hideMark/>
          </w:tcPr>
          <w:p w14:paraId="225B7C4C" w14:textId="77777777" w:rsidR="00D05040" w:rsidRPr="00D05040" w:rsidRDefault="00D05040" w:rsidP="005E70F5">
            <w:pPr>
              <w:jc w:val="right"/>
            </w:pPr>
            <w:r w:rsidRPr="00D05040">
              <w:t>283</w:t>
            </w:r>
          </w:p>
        </w:tc>
        <w:tc>
          <w:tcPr>
            <w:tcW w:w="928" w:type="dxa"/>
            <w:noWrap/>
            <w:vAlign w:val="center"/>
            <w:hideMark/>
          </w:tcPr>
          <w:p w14:paraId="2ABC4075" w14:textId="77777777" w:rsidR="00D05040" w:rsidRPr="00D05040" w:rsidRDefault="00D05040" w:rsidP="005E70F5">
            <w:pPr>
              <w:jc w:val="right"/>
            </w:pPr>
            <w:r w:rsidRPr="00D05040">
              <w:t>175</w:t>
            </w:r>
          </w:p>
        </w:tc>
        <w:tc>
          <w:tcPr>
            <w:tcW w:w="1042" w:type="dxa"/>
            <w:noWrap/>
            <w:vAlign w:val="center"/>
            <w:hideMark/>
          </w:tcPr>
          <w:p w14:paraId="1301A1F9" w14:textId="77777777" w:rsidR="00D05040" w:rsidRPr="00D05040" w:rsidRDefault="00D05040" w:rsidP="005E70F5">
            <w:pPr>
              <w:jc w:val="right"/>
            </w:pPr>
            <w:r w:rsidRPr="00D05040">
              <w:t>61.8%</w:t>
            </w:r>
          </w:p>
        </w:tc>
        <w:tc>
          <w:tcPr>
            <w:tcW w:w="830" w:type="dxa"/>
            <w:shd w:val="clear" w:color="auto" w:fill="auto"/>
            <w:noWrap/>
            <w:vAlign w:val="center"/>
            <w:hideMark/>
          </w:tcPr>
          <w:p w14:paraId="40AF7C4A" w14:textId="77777777" w:rsidR="00D05040" w:rsidRPr="00D05040" w:rsidRDefault="00D05040" w:rsidP="005E70F5">
            <w:pPr>
              <w:jc w:val="right"/>
            </w:pPr>
            <w:r w:rsidRPr="00D05040">
              <w:t>108</w:t>
            </w:r>
          </w:p>
        </w:tc>
        <w:tc>
          <w:tcPr>
            <w:tcW w:w="941" w:type="dxa"/>
            <w:shd w:val="clear" w:color="auto" w:fill="auto"/>
            <w:noWrap/>
            <w:vAlign w:val="center"/>
            <w:hideMark/>
          </w:tcPr>
          <w:p w14:paraId="273FEA84" w14:textId="77777777" w:rsidR="00D05040" w:rsidRPr="00D05040" w:rsidRDefault="00D05040" w:rsidP="005E70F5">
            <w:pPr>
              <w:jc w:val="right"/>
            </w:pPr>
            <w:r w:rsidRPr="00D05040">
              <w:t>38.2%</w:t>
            </w:r>
          </w:p>
        </w:tc>
      </w:tr>
      <w:tr w:rsidR="00D05040" w:rsidRPr="00D05040" w14:paraId="7C67D7E5" w14:textId="77777777" w:rsidTr="005E70F5">
        <w:trPr>
          <w:cantSplit/>
          <w:jc w:val="center"/>
        </w:trPr>
        <w:tc>
          <w:tcPr>
            <w:tcW w:w="892" w:type="dxa"/>
            <w:noWrap/>
            <w:vAlign w:val="bottom"/>
            <w:hideMark/>
          </w:tcPr>
          <w:p w14:paraId="62D70BB2" w14:textId="77777777" w:rsidR="00D05040" w:rsidRPr="00D05040" w:rsidRDefault="00D05040" w:rsidP="00D05040">
            <w:r w:rsidRPr="00D05040">
              <w:t>Met</w:t>
            </w:r>
          </w:p>
        </w:tc>
        <w:tc>
          <w:tcPr>
            <w:tcW w:w="796" w:type="dxa"/>
            <w:noWrap/>
            <w:vAlign w:val="bottom"/>
            <w:hideMark/>
          </w:tcPr>
          <w:p w14:paraId="6EE891F0" w14:textId="77777777" w:rsidR="00D05040" w:rsidRPr="00D05040" w:rsidRDefault="00D05040" w:rsidP="00D05040">
            <w:r w:rsidRPr="00D05040">
              <w:t>W</w:t>
            </w:r>
          </w:p>
        </w:tc>
        <w:tc>
          <w:tcPr>
            <w:tcW w:w="1097" w:type="dxa"/>
            <w:noWrap/>
            <w:vAlign w:val="bottom"/>
            <w:hideMark/>
          </w:tcPr>
          <w:p w14:paraId="6B33A211" w14:textId="77777777" w:rsidR="00D05040" w:rsidRPr="00D05040" w:rsidRDefault="00D05040" w:rsidP="00D05040">
            <w:r w:rsidRPr="00D05040">
              <w:t>01106</w:t>
            </w:r>
          </w:p>
        </w:tc>
        <w:tc>
          <w:tcPr>
            <w:tcW w:w="3330" w:type="dxa"/>
            <w:vAlign w:val="bottom"/>
            <w:hideMark/>
          </w:tcPr>
          <w:p w14:paraId="36DD4603" w14:textId="77777777" w:rsidR="00D05040" w:rsidRPr="00D05040" w:rsidRDefault="00D05040" w:rsidP="00D05040">
            <w:r w:rsidRPr="00D05040">
              <w:t>Aluminum, dissolved</w:t>
            </w:r>
          </w:p>
        </w:tc>
        <w:tc>
          <w:tcPr>
            <w:tcW w:w="1080" w:type="dxa"/>
            <w:noWrap/>
            <w:vAlign w:val="center"/>
            <w:hideMark/>
          </w:tcPr>
          <w:p w14:paraId="61D3A0DA" w14:textId="77777777" w:rsidR="00D05040" w:rsidRPr="00D05040" w:rsidRDefault="00D05040" w:rsidP="005E70F5">
            <w:pPr>
              <w:jc w:val="right"/>
            </w:pPr>
            <w:r w:rsidRPr="00D05040">
              <w:t>248</w:t>
            </w:r>
          </w:p>
        </w:tc>
        <w:tc>
          <w:tcPr>
            <w:tcW w:w="928" w:type="dxa"/>
            <w:noWrap/>
            <w:vAlign w:val="center"/>
            <w:hideMark/>
          </w:tcPr>
          <w:p w14:paraId="0ECEBB24" w14:textId="77777777" w:rsidR="00D05040" w:rsidRPr="00D05040" w:rsidRDefault="00D05040" w:rsidP="005E70F5">
            <w:pPr>
              <w:jc w:val="right"/>
            </w:pPr>
            <w:r w:rsidRPr="00D05040">
              <w:t>45</w:t>
            </w:r>
          </w:p>
        </w:tc>
        <w:tc>
          <w:tcPr>
            <w:tcW w:w="1042" w:type="dxa"/>
            <w:noWrap/>
            <w:vAlign w:val="center"/>
            <w:hideMark/>
          </w:tcPr>
          <w:p w14:paraId="2BEE15CB" w14:textId="77777777" w:rsidR="00D05040" w:rsidRPr="00D05040" w:rsidRDefault="00D05040" w:rsidP="005E70F5">
            <w:pPr>
              <w:jc w:val="right"/>
            </w:pPr>
            <w:r w:rsidRPr="00D05040">
              <w:t>18.2%</w:t>
            </w:r>
          </w:p>
        </w:tc>
        <w:tc>
          <w:tcPr>
            <w:tcW w:w="830" w:type="dxa"/>
            <w:shd w:val="clear" w:color="auto" w:fill="auto"/>
            <w:noWrap/>
            <w:vAlign w:val="center"/>
            <w:hideMark/>
          </w:tcPr>
          <w:p w14:paraId="67C6CBAF" w14:textId="77777777" w:rsidR="00D05040" w:rsidRPr="00D05040" w:rsidRDefault="00D05040" w:rsidP="005E70F5">
            <w:pPr>
              <w:jc w:val="right"/>
            </w:pPr>
            <w:r w:rsidRPr="00D05040">
              <w:t>203</w:t>
            </w:r>
          </w:p>
        </w:tc>
        <w:tc>
          <w:tcPr>
            <w:tcW w:w="941" w:type="dxa"/>
            <w:shd w:val="clear" w:color="auto" w:fill="auto"/>
            <w:noWrap/>
            <w:vAlign w:val="center"/>
            <w:hideMark/>
          </w:tcPr>
          <w:p w14:paraId="5080E897" w14:textId="77777777" w:rsidR="00D05040" w:rsidRPr="00D05040" w:rsidRDefault="00D05040" w:rsidP="005E70F5">
            <w:pPr>
              <w:jc w:val="right"/>
            </w:pPr>
            <w:r w:rsidRPr="00D05040">
              <w:t>81.9%</w:t>
            </w:r>
          </w:p>
        </w:tc>
      </w:tr>
      <w:tr w:rsidR="00D05040" w:rsidRPr="00D05040" w14:paraId="26D16662" w14:textId="77777777" w:rsidTr="005E70F5">
        <w:trPr>
          <w:cantSplit/>
          <w:jc w:val="center"/>
        </w:trPr>
        <w:tc>
          <w:tcPr>
            <w:tcW w:w="892" w:type="dxa"/>
            <w:noWrap/>
            <w:vAlign w:val="bottom"/>
            <w:hideMark/>
          </w:tcPr>
          <w:p w14:paraId="36D273BD" w14:textId="77777777" w:rsidR="00D05040" w:rsidRPr="00D05040" w:rsidRDefault="00D05040" w:rsidP="00D05040">
            <w:r w:rsidRPr="00D05040">
              <w:t>Met</w:t>
            </w:r>
          </w:p>
        </w:tc>
        <w:tc>
          <w:tcPr>
            <w:tcW w:w="796" w:type="dxa"/>
            <w:noWrap/>
            <w:vAlign w:val="bottom"/>
            <w:hideMark/>
          </w:tcPr>
          <w:p w14:paraId="42AEE3C4" w14:textId="77777777" w:rsidR="00D05040" w:rsidRPr="00D05040" w:rsidRDefault="00D05040" w:rsidP="00D05040">
            <w:r w:rsidRPr="00D05040">
              <w:t>W</w:t>
            </w:r>
          </w:p>
        </w:tc>
        <w:tc>
          <w:tcPr>
            <w:tcW w:w="1097" w:type="dxa"/>
            <w:noWrap/>
            <w:vAlign w:val="bottom"/>
            <w:hideMark/>
          </w:tcPr>
          <w:p w14:paraId="4A64A254" w14:textId="77777777" w:rsidR="00D05040" w:rsidRPr="00D05040" w:rsidRDefault="00D05040" w:rsidP="00D05040">
            <w:r w:rsidRPr="00D05040">
              <w:t>01145</w:t>
            </w:r>
          </w:p>
        </w:tc>
        <w:tc>
          <w:tcPr>
            <w:tcW w:w="3330" w:type="dxa"/>
            <w:vAlign w:val="bottom"/>
            <w:hideMark/>
          </w:tcPr>
          <w:p w14:paraId="11B45F56" w14:textId="77777777" w:rsidR="00D05040" w:rsidRPr="00D05040" w:rsidRDefault="00D05040" w:rsidP="00D05040">
            <w:r w:rsidRPr="00D05040">
              <w:t>Selenium, dissolved</w:t>
            </w:r>
          </w:p>
        </w:tc>
        <w:tc>
          <w:tcPr>
            <w:tcW w:w="1080" w:type="dxa"/>
            <w:noWrap/>
            <w:vAlign w:val="center"/>
            <w:hideMark/>
          </w:tcPr>
          <w:p w14:paraId="4FBA3285" w14:textId="77777777" w:rsidR="00D05040" w:rsidRPr="00D05040" w:rsidRDefault="00D05040" w:rsidP="005E70F5">
            <w:pPr>
              <w:jc w:val="right"/>
            </w:pPr>
            <w:r w:rsidRPr="00D05040">
              <w:t>225</w:t>
            </w:r>
          </w:p>
        </w:tc>
        <w:tc>
          <w:tcPr>
            <w:tcW w:w="928" w:type="dxa"/>
            <w:noWrap/>
            <w:vAlign w:val="center"/>
            <w:hideMark/>
          </w:tcPr>
          <w:p w14:paraId="3530EEB6" w14:textId="77777777" w:rsidR="00D05040" w:rsidRPr="00D05040" w:rsidRDefault="00D05040" w:rsidP="005E70F5">
            <w:pPr>
              <w:jc w:val="right"/>
            </w:pPr>
            <w:r w:rsidRPr="00D05040">
              <w:t>0</w:t>
            </w:r>
          </w:p>
        </w:tc>
        <w:tc>
          <w:tcPr>
            <w:tcW w:w="1042" w:type="dxa"/>
            <w:noWrap/>
            <w:vAlign w:val="center"/>
            <w:hideMark/>
          </w:tcPr>
          <w:p w14:paraId="31428027" w14:textId="77777777" w:rsidR="00D05040" w:rsidRPr="00D05040" w:rsidRDefault="00D05040" w:rsidP="005E70F5">
            <w:pPr>
              <w:jc w:val="right"/>
            </w:pPr>
            <w:r w:rsidRPr="00D05040">
              <w:t>0.0%</w:t>
            </w:r>
          </w:p>
        </w:tc>
        <w:tc>
          <w:tcPr>
            <w:tcW w:w="830" w:type="dxa"/>
            <w:shd w:val="clear" w:color="auto" w:fill="auto"/>
            <w:noWrap/>
            <w:vAlign w:val="center"/>
            <w:hideMark/>
          </w:tcPr>
          <w:p w14:paraId="5F3B2F4F" w14:textId="77777777" w:rsidR="00D05040" w:rsidRPr="00D05040" w:rsidRDefault="00D05040" w:rsidP="005E70F5">
            <w:pPr>
              <w:jc w:val="right"/>
            </w:pPr>
            <w:r w:rsidRPr="00D05040">
              <w:t>225</w:t>
            </w:r>
          </w:p>
        </w:tc>
        <w:tc>
          <w:tcPr>
            <w:tcW w:w="941" w:type="dxa"/>
            <w:shd w:val="clear" w:color="auto" w:fill="auto"/>
            <w:noWrap/>
            <w:vAlign w:val="center"/>
            <w:hideMark/>
          </w:tcPr>
          <w:p w14:paraId="7C92CD0D" w14:textId="77777777" w:rsidR="00D05040" w:rsidRPr="00D05040" w:rsidRDefault="00D05040" w:rsidP="005E70F5">
            <w:pPr>
              <w:jc w:val="right"/>
            </w:pPr>
            <w:r w:rsidRPr="00D05040">
              <w:t>100.0%</w:t>
            </w:r>
          </w:p>
        </w:tc>
      </w:tr>
      <w:tr w:rsidR="00D05040" w:rsidRPr="00D05040" w14:paraId="60B69810" w14:textId="77777777" w:rsidTr="005E70F5">
        <w:trPr>
          <w:cantSplit/>
          <w:jc w:val="center"/>
        </w:trPr>
        <w:tc>
          <w:tcPr>
            <w:tcW w:w="892" w:type="dxa"/>
            <w:noWrap/>
            <w:vAlign w:val="bottom"/>
            <w:hideMark/>
          </w:tcPr>
          <w:p w14:paraId="4A517E6A" w14:textId="77777777" w:rsidR="00D05040" w:rsidRPr="00D05040" w:rsidRDefault="00D05040" w:rsidP="00D05040">
            <w:r w:rsidRPr="00D05040">
              <w:t>Met</w:t>
            </w:r>
          </w:p>
        </w:tc>
        <w:tc>
          <w:tcPr>
            <w:tcW w:w="796" w:type="dxa"/>
            <w:noWrap/>
            <w:vAlign w:val="bottom"/>
            <w:hideMark/>
          </w:tcPr>
          <w:p w14:paraId="336B86EB" w14:textId="77777777" w:rsidR="00D05040" w:rsidRPr="00D05040" w:rsidRDefault="00D05040" w:rsidP="00D05040">
            <w:r w:rsidRPr="00D05040">
              <w:t>W</w:t>
            </w:r>
          </w:p>
        </w:tc>
        <w:tc>
          <w:tcPr>
            <w:tcW w:w="1097" w:type="dxa"/>
            <w:noWrap/>
            <w:vAlign w:val="bottom"/>
            <w:hideMark/>
          </w:tcPr>
          <w:p w14:paraId="3F23BA1E" w14:textId="77777777" w:rsidR="00D05040" w:rsidRPr="00D05040" w:rsidRDefault="00D05040" w:rsidP="00D05040">
            <w:r w:rsidRPr="00D05040">
              <w:t>01147</w:t>
            </w:r>
          </w:p>
        </w:tc>
        <w:tc>
          <w:tcPr>
            <w:tcW w:w="3330" w:type="dxa"/>
            <w:vAlign w:val="bottom"/>
            <w:hideMark/>
          </w:tcPr>
          <w:p w14:paraId="58A7D515" w14:textId="77777777" w:rsidR="00D05040" w:rsidRPr="00D05040" w:rsidRDefault="00D05040" w:rsidP="00D05040">
            <w:r w:rsidRPr="00D05040">
              <w:t>Selenium, total</w:t>
            </w:r>
          </w:p>
        </w:tc>
        <w:tc>
          <w:tcPr>
            <w:tcW w:w="1080" w:type="dxa"/>
            <w:noWrap/>
            <w:vAlign w:val="center"/>
            <w:hideMark/>
          </w:tcPr>
          <w:p w14:paraId="39A66BB5" w14:textId="77777777" w:rsidR="00D05040" w:rsidRPr="00D05040" w:rsidRDefault="00D05040" w:rsidP="005E70F5">
            <w:pPr>
              <w:jc w:val="right"/>
            </w:pPr>
            <w:r w:rsidRPr="00D05040">
              <w:t>259</w:t>
            </w:r>
          </w:p>
        </w:tc>
        <w:tc>
          <w:tcPr>
            <w:tcW w:w="928" w:type="dxa"/>
            <w:noWrap/>
            <w:vAlign w:val="center"/>
            <w:hideMark/>
          </w:tcPr>
          <w:p w14:paraId="407ED9DE" w14:textId="77777777" w:rsidR="00D05040" w:rsidRPr="00D05040" w:rsidRDefault="00D05040" w:rsidP="005E70F5">
            <w:pPr>
              <w:jc w:val="right"/>
            </w:pPr>
            <w:r w:rsidRPr="00D05040">
              <w:t>17</w:t>
            </w:r>
          </w:p>
        </w:tc>
        <w:tc>
          <w:tcPr>
            <w:tcW w:w="1042" w:type="dxa"/>
            <w:noWrap/>
            <w:vAlign w:val="center"/>
            <w:hideMark/>
          </w:tcPr>
          <w:p w14:paraId="5D78EEB1" w14:textId="77777777" w:rsidR="00D05040" w:rsidRPr="00D05040" w:rsidRDefault="00D05040" w:rsidP="005E70F5">
            <w:pPr>
              <w:jc w:val="right"/>
            </w:pPr>
            <w:r w:rsidRPr="00D05040">
              <w:t>6.6%</w:t>
            </w:r>
          </w:p>
        </w:tc>
        <w:tc>
          <w:tcPr>
            <w:tcW w:w="830" w:type="dxa"/>
            <w:shd w:val="clear" w:color="auto" w:fill="auto"/>
            <w:noWrap/>
            <w:vAlign w:val="center"/>
            <w:hideMark/>
          </w:tcPr>
          <w:p w14:paraId="0369DC5D" w14:textId="77777777" w:rsidR="00D05040" w:rsidRPr="00D05040" w:rsidRDefault="00D05040" w:rsidP="005E70F5">
            <w:pPr>
              <w:jc w:val="right"/>
            </w:pPr>
            <w:r w:rsidRPr="00D05040">
              <w:t>242</w:t>
            </w:r>
          </w:p>
        </w:tc>
        <w:tc>
          <w:tcPr>
            <w:tcW w:w="941" w:type="dxa"/>
            <w:shd w:val="clear" w:color="auto" w:fill="auto"/>
            <w:noWrap/>
            <w:vAlign w:val="center"/>
            <w:hideMark/>
          </w:tcPr>
          <w:p w14:paraId="0F378A05" w14:textId="77777777" w:rsidR="00D05040" w:rsidRPr="00D05040" w:rsidRDefault="00D05040" w:rsidP="005E70F5">
            <w:pPr>
              <w:jc w:val="right"/>
            </w:pPr>
            <w:r w:rsidRPr="00D05040">
              <w:t>93.4%</w:t>
            </w:r>
          </w:p>
        </w:tc>
      </w:tr>
      <w:tr w:rsidR="00D05040" w:rsidRPr="00D05040" w14:paraId="49C9353B" w14:textId="77777777" w:rsidTr="005E70F5">
        <w:trPr>
          <w:cantSplit/>
          <w:jc w:val="center"/>
        </w:trPr>
        <w:tc>
          <w:tcPr>
            <w:tcW w:w="892" w:type="dxa"/>
            <w:noWrap/>
            <w:vAlign w:val="bottom"/>
            <w:hideMark/>
          </w:tcPr>
          <w:p w14:paraId="57F48B22" w14:textId="77777777" w:rsidR="00D05040" w:rsidRPr="00D05040" w:rsidRDefault="00D05040" w:rsidP="00D05040">
            <w:r w:rsidRPr="00D05040">
              <w:t>Met</w:t>
            </w:r>
          </w:p>
        </w:tc>
        <w:tc>
          <w:tcPr>
            <w:tcW w:w="796" w:type="dxa"/>
            <w:noWrap/>
            <w:vAlign w:val="bottom"/>
            <w:hideMark/>
          </w:tcPr>
          <w:p w14:paraId="5B8A71B7" w14:textId="77777777" w:rsidR="00D05040" w:rsidRPr="00D05040" w:rsidRDefault="00D05040" w:rsidP="00D05040">
            <w:r w:rsidRPr="00D05040">
              <w:t>W</w:t>
            </w:r>
          </w:p>
        </w:tc>
        <w:tc>
          <w:tcPr>
            <w:tcW w:w="1097" w:type="dxa"/>
            <w:noWrap/>
            <w:vAlign w:val="bottom"/>
            <w:hideMark/>
          </w:tcPr>
          <w:p w14:paraId="69395591" w14:textId="77777777" w:rsidR="00D05040" w:rsidRPr="00D05040" w:rsidRDefault="00D05040" w:rsidP="00D05040">
            <w:r w:rsidRPr="00D05040">
              <w:t>01220</w:t>
            </w:r>
          </w:p>
        </w:tc>
        <w:tc>
          <w:tcPr>
            <w:tcW w:w="3330" w:type="dxa"/>
            <w:vAlign w:val="bottom"/>
            <w:hideMark/>
          </w:tcPr>
          <w:p w14:paraId="57947E94" w14:textId="77777777" w:rsidR="00D05040" w:rsidRPr="00D05040" w:rsidRDefault="00D05040" w:rsidP="00D05040">
            <w:r w:rsidRPr="00D05040">
              <w:t>Chromium VI, dissolved</w:t>
            </w:r>
          </w:p>
        </w:tc>
        <w:tc>
          <w:tcPr>
            <w:tcW w:w="1080" w:type="dxa"/>
            <w:noWrap/>
            <w:vAlign w:val="center"/>
            <w:hideMark/>
          </w:tcPr>
          <w:p w14:paraId="76C8EAF9" w14:textId="77777777" w:rsidR="00D05040" w:rsidRPr="00D05040" w:rsidRDefault="00D05040" w:rsidP="005E70F5">
            <w:pPr>
              <w:jc w:val="right"/>
            </w:pPr>
            <w:r w:rsidRPr="00D05040">
              <w:t>247</w:t>
            </w:r>
          </w:p>
        </w:tc>
        <w:tc>
          <w:tcPr>
            <w:tcW w:w="928" w:type="dxa"/>
            <w:noWrap/>
            <w:vAlign w:val="center"/>
            <w:hideMark/>
          </w:tcPr>
          <w:p w14:paraId="14EB524A" w14:textId="77777777" w:rsidR="00D05040" w:rsidRPr="00D05040" w:rsidRDefault="00D05040" w:rsidP="005E70F5">
            <w:pPr>
              <w:jc w:val="right"/>
            </w:pPr>
            <w:r w:rsidRPr="00D05040">
              <w:t>0</w:t>
            </w:r>
          </w:p>
        </w:tc>
        <w:tc>
          <w:tcPr>
            <w:tcW w:w="1042" w:type="dxa"/>
            <w:noWrap/>
            <w:vAlign w:val="center"/>
            <w:hideMark/>
          </w:tcPr>
          <w:p w14:paraId="22C08FDD" w14:textId="77777777" w:rsidR="00D05040" w:rsidRPr="00D05040" w:rsidRDefault="00D05040" w:rsidP="005E70F5">
            <w:pPr>
              <w:jc w:val="right"/>
            </w:pPr>
            <w:r w:rsidRPr="00D05040">
              <w:t>0.0%</w:t>
            </w:r>
          </w:p>
        </w:tc>
        <w:tc>
          <w:tcPr>
            <w:tcW w:w="830" w:type="dxa"/>
            <w:shd w:val="clear" w:color="auto" w:fill="auto"/>
            <w:noWrap/>
            <w:vAlign w:val="center"/>
            <w:hideMark/>
          </w:tcPr>
          <w:p w14:paraId="505BE6DA" w14:textId="77777777" w:rsidR="00D05040" w:rsidRPr="00D05040" w:rsidRDefault="00D05040" w:rsidP="005E70F5">
            <w:pPr>
              <w:jc w:val="right"/>
            </w:pPr>
            <w:r w:rsidRPr="00D05040">
              <w:t>247</w:t>
            </w:r>
          </w:p>
        </w:tc>
        <w:tc>
          <w:tcPr>
            <w:tcW w:w="941" w:type="dxa"/>
            <w:shd w:val="clear" w:color="auto" w:fill="auto"/>
            <w:noWrap/>
            <w:vAlign w:val="center"/>
            <w:hideMark/>
          </w:tcPr>
          <w:p w14:paraId="70B423AA" w14:textId="77777777" w:rsidR="00D05040" w:rsidRPr="00D05040" w:rsidRDefault="00D05040" w:rsidP="005E70F5">
            <w:pPr>
              <w:jc w:val="right"/>
            </w:pPr>
            <w:r w:rsidRPr="00D05040">
              <w:t>100.0%</w:t>
            </w:r>
          </w:p>
        </w:tc>
      </w:tr>
      <w:tr w:rsidR="00D05040" w:rsidRPr="00D05040" w14:paraId="46C18A74" w14:textId="77777777" w:rsidTr="005E70F5">
        <w:trPr>
          <w:cantSplit/>
          <w:jc w:val="center"/>
        </w:trPr>
        <w:tc>
          <w:tcPr>
            <w:tcW w:w="892" w:type="dxa"/>
            <w:noWrap/>
            <w:vAlign w:val="bottom"/>
            <w:hideMark/>
          </w:tcPr>
          <w:p w14:paraId="470BF7AB" w14:textId="77777777" w:rsidR="00D05040" w:rsidRPr="00D05040" w:rsidRDefault="00D05040" w:rsidP="00D05040">
            <w:r w:rsidRPr="00D05040">
              <w:t>Met</w:t>
            </w:r>
          </w:p>
        </w:tc>
        <w:tc>
          <w:tcPr>
            <w:tcW w:w="796" w:type="dxa"/>
            <w:noWrap/>
            <w:vAlign w:val="bottom"/>
            <w:hideMark/>
          </w:tcPr>
          <w:p w14:paraId="31292FCB" w14:textId="77777777" w:rsidR="00D05040" w:rsidRPr="00D05040" w:rsidRDefault="00D05040" w:rsidP="00D05040">
            <w:r w:rsidRPr="00D05040">
              <w:t>W</w:t>
            </w:r>
          </w:p>
        </w:tc>
        <w:tc>
          <w:tcPr>
            <w:tcW w:w="1097" w:type="dxa"/>
            <w:noWrap/>
            <w:vAlign w:val="bottom"/>
            <w:hideMark/>
          </w:tcPr>
          <w:p w14:paraId="141B3BF7" w14:textId="77777777" w:rsidR="00D05040" w:rsidRPr="00D05040" w:rsidRDefault="00D05040" w:rsidP="00D05040">
            <w:r w:rsidRPr="00D05040">
              <w:t>71890</w:t>
            </w:r>
          </w:p>
        </w:tc>
        <w:tc>
          <w:tcPr>
            <w:tcW w:w="3330" w:type="dxa"/>
            <w:vAlign w:val="bottom"/>
            <w:hideMark/>
          </w:tcPr>
          <w:p w14:paraId="73D83590" w14:textId="77777777" w:rsidR="00D05040" w:rsidRPr="00D05040" w:rsidRDefault="00D05040" w:rsidP="00D05040">
            <w:r w:rsidRPr="00D05040">
              <w:t>Mercury, dissolved</w:t>
            </w:r>
          </w:p>
        </w:tc>
        <w:tc>
          <w:tcPr>
            <w:tcW w:w="1080" w:type="dxa"/>
            <w:noWrap/>
            <w:vAlign w:val="center"/>
            <w:hideMark/>
          </w:tcPr>
          <w:p w14:paraId="488BD66A" w14:textId="77777777" w:rsidR="00D05040" w:rsidRPr="00D05040" w:rsidRDefault="00D05040" w:rsidP="005E70F5">
            <w:pPr>
              <w:jc w:val="right"/>
            </w:pPr>
            <w:r w:rsidRPr="00D05040">
              <w:t>1990</w:t>
            </w:r>
          </w:p>
        </w:tc>
        <w:tc>
          <w:tcPr>
            <w:tcW w:w="928" w:type="dxa"/>
            <w:noWrap/>
            <w:vAlign w:val="center"/>
            <w:hideMark/>
          </w:tcPr>
          <w:p w14:paraId="37AD7926" w14:textId="77777777" w:rsidR="00D05040" w:rsidRPr="00D05040" w:rsidRDefault="00D05040" w:rsidP="005E70F5">
            <w:pPr>
              <w:jc w:val="right"/>
            </w:pPr>
            <w:r w:rsidRPr="00D05040">
              <w:t>10</w:t>
            </w:r>
          </w:p>
        </w:tc>
        <w:tc>
          <w:tcPr>
            <w:tcW w:w="1042" w:type="dxa"/>
            <w:noWrap/>
            <w:vAlign w:val="center"/>
            <w:hideMark/>
          </w:tcPr>
          <w:p w14:paraId="150D7C13" w14:textId="77777777" w:rsidR="00D05040" w:rsidRPr="00D05040" w:rsidRDefault="00D05040" w:rsidP="005E70F5">
            <w:pPr>
              <w:jc w:val="right"/>
            </w:pPr>
            <w:r w:rsidRPr="00D05040">
              <w:t>0.5%</w:t>
            </w:r>
          </w:p>
        </w:tc>
        <w:tc>
          <w:tcPr>
            <w:tcW w:w="830" w:type="dxa"/>
            <w:shd w:val="clear" w:color="auto" w:fill="auto"/>
            <w:noWrap/>
            <w:vAlign w:val="center"/>
            <w:hideMark/>
          </w:tcPr>
          <w:p w14:paraId="415DB381" w14:textId="77777777" w:rsidR="00D05040" w:rsidRPr="00D05040" w:rsidRDefault="00D05040" w:rsidP="005E70F5">
            <w:pPr>
              <w:jc w:val="right"/>
            </w:pPr>
            <w:r w:rsidRPr="00D05040">
              <w:t>1980</w:t>
            </w:r>
          </w:p>
        </w:tc>
        <w:tc>
          <w:tcPr>
            <w:tcW w:w="941" w:type="dxa"/>
            <w:shd w:val="clear" w:color="auto" w:fill="auto"/>
            <w:noWrap/>
            <w:vAlign w:val="center"/>
            <w:hideMark/>
          </w:tcPr>
          <w:p w14:paraId="42BC2418" w14:textId="77777777" w:rsidR="00D05040" w:rsidRPr="00D05040" w:rsidRDefault="00D05040" w:rsidP="005E70F5">
            <w:pPr>
              <w:jc w:val="right"/>
            </w:pPr>
            <w:r w:rsidRPr="00D05040">
              <w:t>99.5%</w:t>
            </w:r>
          </w:p>
        </w:tc>
      </w:tr>
      <w:tr w:rsidR="00D05040" w:rsidRPr="00D05040" w14:paraId="2C5F9D03" w14:textId="77777777" w:rsidTr="005E70F5">
        <w:trPr>
          <w:cantSplit/>
          <w:jc w:val="center"/>
        </w:trPr>
        <w:tc>
          <w:tcPr>
            <w:tcW w:w="892" w:type="dxa"/>
            <w:noWrap/>
            <w:vAlign w:val="bottom"/>
            <w:hideMark/>
          </w:tcPr>
          <w:p w14:paraId="09E966E6" w14:textId="77777777" w:rsidR="00D05040" w:rsidRPr="00D05040" w:rsidRDefault="00D05040" w:rsidP="00D05040">
            <w:r w:rsidRPr="00D05040">
              <w:t>Met</w:t>
            </w:r>
          </w:p>
        </w:tc>
        <w:tc>
          <w:tcPr>
            <w:tcW w:w="796" w:type="dxa"/>
            <w:noWrap/>
            <w:vAlign w:val="bottom"/>
            <w:hideMark/>
          </w:tcPr>
          <w:p w14:paraId="5A1D4877" w14:textId="77777777" w:rsidR="00D05040" w:rsidRPr="00D05040" w:rsidRDefault="00D05040" w:rsidP="00D05040">
            <w:r w:rsidRPr="00D05040">
              <w:t>W</w:t>
            </w:r>
          </w:p>
        </w:tc>
        <w:tc>
          <w:tcPr>
            <w:tcW w:w="1097" w:type="dxa"/>
            <w:noWrap/>
            <w:vAlign w:val="bottom"/>
            <w:hideMark/>
          </w:tcPr>
          <w:p w14:paraId="3071DEF0" w14:textId="77777777" w:rsidR="00D05040" w:rsidRPr="00D05040" w:rsidRDefault="00D05040" w:rsidP="00D05040">
            <w:r w:rsidRPr="00D05040">
              <w:t>71900</w:t>
            </w:r>
          </w:p>
        </w:tc>
        <w:tc>
          <w:tcPr>
            <w:tcW w:w="3330" w:type="dxa"/>
            <w:vAlign w:val="bottom"/>
            <w:hideMark/>
          </w:tcPr>
          <w:p w14:paraId="1B8271A2" w14:textId="77777777" w:rsidR="00D05040" w:rsidRPr="00D05040" w:rsidRDefault="00D05040" w:rsidP="00D05040">
            <w:r w:rsidRPr="00D05040">
              <w:t>Mercury, total</w:t>
            </w:r>
          </w:p>
        </w:tc>
        <w:tc>
          <w:tcPr>
            <w:tcW w:w="1080" w:type="dxa"/>
            <w:noWrap/>
            <w:vAlign w:val="center"/>
            <w:hideMark/>
          </w:tcPr>
          <w:p w14:paraId="764E2286" w14:textId="77777777" w:rsidR="00D05040" w:rsidRPr="00D05040" w:rsidRDefault="00D05040" w:rsidP="005E70F5">
            <w:pPr>
              <w:jc w:val="right"/>
            </w:pPr>
            <w:r w:rsidRPr="00D05040">
              <w:t>303</w:t>
            </w:r>
          </w:p>
        </w:tc>
        <w:tc>
          <w:tcPr>
            <w:tcW w:w="928" w:type="dxa"/>
            <w:noWrap/>
            <w:vAlign w:val="center"/>
            <w:hideMark/>
          </w:tcPr>
          <w:p w14:paraId="2E8F643E" w14:textId="77777777" w:rsidR="00D05040" w:rsidRPr="00D05040" w:rsidRDefault="00D05040" w:rsidP="005E70F5">
            <w:pPr>
              <w:jc w:val="right"/>
            </w:pPr>
            <w:r w:rsidRPr="00D05040">
              <w:t>2</w:t>
            </w:r>
          </w:p>
        </w:tc>
        <w:tc>
          <w:tcPr>
            <w:tcW w:w="1042" w:type="dxa"/>
            <w:noWrap/>
            <w:vAlign w:val="center"/>
            <w:hideMark/>
          </w:tcPr>
          <w:p w14:paraId="4E057836" w14:textId="77777777" w:rsidR="00D05040" w:rsidRPr="00D05040" w:rsidRDefault="00D05040" w:rsidP="005E70F5">
            <w:pPr>
              <w:jc w:val="right"/>
            </w:pPr>
            <w:r w:rsidRPr="00D05040">
              <w:t>0.7%</w:t>
            </w:r>
          </w:p>
        </w:tc>
        <w:tc>
          <w:tcPr>
            <w:tcW w:w="830" w:type="dxa"/>
            <w:shd w:val="clear" w:color="auto" w:fill="auto"/>
            <w:noWrap/>
            <w:vAlign w:val="center"/>
            <w:hideMark/>
          </w:tcPr>
          <w:p w14:paraId="42E199B7" w14:textId="77777777" w:rsidR="00D05040" w:rsidRPr="00D05040" w:rsidRDefault="00D05040" w:rsidP="005E70F5">
            <w:pPr>
              <w:jc w:val="right"/>
            </w:pPr>
            <w:r w:rsidRPr="00D05040">
              <w:t>301</w:t>
            </w:r>
          </w:p>
        </w:tc>
        <w:tc>
          <w:tcPr>
            <w:tcW w:w="941" w:type="dxa"/>
            <w:shd w:val="clear" w:color="auto" w:fill="auto"/>
            <w:noWrap/>
            <w:vAlign w:val="center"/>
            <w:hideMark/>
          </w:tcPr>
          <w:p w14:paraId="63D2E31C" w14:textId="77777777" w:rsidR="00D05040" w:rsidRPr="00D05040" w:rsidRDefault="00D05040" w:rsidP="005E70F5">
            <w:pPr>
              <w:jc w:val="right"/>
            </w:pPr>
            <w:r w:rsidRPr="00D05040">
              <w:t>99.3%</w:t>
            </w:r>
          </w:p>
        </w:tc>
      </w:tr>
      <w:tr w:rsidR="00D05040" w:rsidRPr="00D05040" w14:paraId="52E3F417" w14:textId="77777777" w:rsidTr="005E70F5">
        <w:trPr>
          <w:cantSplit/>
          <w:jc w:val="center"/>
        </w:trPr>
        <w:tc>
          <w:tcPr>
            <w:tcW w:w="892" w:type="dxa"/>
            <w:noWrap/>
            <w:vAlign w:val="bottom"/>
            <w:hideMark/>
          </w:tcPr>
          <w:p w14:paraId="6B174EE2" w14:textId="77777777" w:rsidR="00D05040" w:rsidRPr="00D05040" w:rsidRDefault="00D05040" w:rsidP="00D05040">
            <w:r w:rsidRPr="00D05040">
              <w:t>Org</w:t>
            </w:r>
          </w:p>
        </w:tc>
        <w:tc>
          <w:tcPr>
            <w:tcW w:w="796" w:type="dxa"/>
            <w:noWrap/>
            <w:vAlign w:val="bottom"/>
            <w:hideMark/>
          </w:tcPr>
          <w:p w14:paraId="783A2949" w14:textId="77777777" w:rsidR="00D05040" w:rsidRPr="00D05040" w:rsidRDefault="00D05040" w:rsidP="00D05040">
            <w:r w:rsidRPr="00D05040">
              <w:t>P</w:t>
            </w:r>
          </w:p>
        </w:tc>
        <w:tc>
          <w:tcPr>
            <w:tcW w:w="1097" w:type="dxa"/>
            <w:noWrap/>
            <w:vAlign w:val="bottom"/>
            <w:hideMark/>
          </w:tcPr>
          <w:p w14:paraId="6A4ED904" w14:textId="77777777" w:rsidR="00D05040" w:rsidRPr="00D05040" w:rsidRDefault="00D05040" w:rsidP="00D05040">
            <w:r w:rsidRPr="00D05040">
              <w:t>PWCYN</w:t>
            </w:r>
          </w:p>
        </w:tc>
        <w:tc>
          <w:tcPr>
            <w:tcW w:w="3330" w:type="dxa"/>
            <w:vAlign w:val="bottom"/>
            <w:hideMark/>
          </w:tcPr>
          <w:p w14:paraId="6DE86643" w14:textId="77777777" w:rsidR="00D05040" w:rsidRPr="00D05040" w:rsidRDefault="00D05040" w:rsidP="00D05040">
            <w:r w:rsidRPr="00D05040">
              <w:t>Cyanide</w:t>
            </w:r>
          </w:p>
        </w:tc>
        <w:tc>
          <w:tcPr>
            <w:tcW w:w="1080" w:type="dxa"/>
            <w:noWrap/>
            <w:vAlign w:val="center"/>
            <w:hideMark/>
          </w:tcPr>
          <w:p w14:paraId="07A80331" w14:textId="77777777" w:rsidR="00D05040" w:rsidRPr="00D05040" w:rsidRDefault="00D05040" w:rsidP="005E70F5">
            <w:pPr>
              <w:jc w:val="right"/>
            </w:pPr>
            <w:r w:rsidRPr="00D05040">
              <w:t>1989</w:t>
            </w:r>
          </w:p>
        </w:tc>
        <w:tc>
          <w:tcPr>
            <w:tcW w:w="928" w:type="dxa"/>
            <w:noWrap/>
            <w:vAlign w:val="center"/>
            <w:hideMark/>
          </w:tcPr>
          <w:p w14:paraId="538F232D" w14:textId="77777777" w:rsidR="00D05040" w:rsidRPr="00D05040" w:rsidRDefault="00D05040" w:rsidP="005E70F5">
            <w:pPr>
              <w:jc w:val="right"/>
            </w:pPr>
            <w:r w:rsidRPr="00D05040">
              <w:t>39</w:t>
            </w:r>
          </w:p>
        </w:tc>
        <w:tc>
          <w:tcPr>
            <w:tcW w:w="1042" w:type="dxa"/>
            <w:noWrap/>
            <w:vAlign w:val="center"/>
            <w:hideMark/>
          </w:tcPr>
          <w:p w14:paraId="35454DEA" w14:textId="77777777" w:rsidR="00D05040" w:rsidRPr="00D05040" w:rsidRDefault="00D05040" w:rsidP="005E70F5">
            <w:pPr>
              <w:jc w:val="right"/>
            </w:pPr>
            <w:r w:rsidRPr="00D05040">
              <w:t>2.0%</w:t>
            </w:r>
          </w:p>
        </w:tc>
        <w:tc>
          <w:tcPr>
            <w:tcW w:w="830" w:type="dxa"/>
            <w:shd w:val="clear" w:color="auto" w:fill="auto"/>
            <w:noWrap/>
            <w:vAlign w:val="center"/>
            <w:hideMark/>
          </w:tcPr>
          <w:p w14:paraId="3ECAD84F" w14:textId="77777777" w:rsidR="00D05040" w:rsidRPr="00D05040" w:rsidRDefault="00D05040" w:rsidP="005E70F5">
            <w:pPr>
              <w:jc w:val="right"/>
            </w:pPr>
            <w:r w:rsidRPr="00D05040">
              <w:t>1950</w:t>
            </w:r>
          </w:p>
        </w:tc>
        <w:tc>
          <w:tcPr>
            <w:tcW w:w="941" w:type="dxa"/>
            <w:shd w:val="clear" w:color="auto" w:fill="auto"/>
            <w:noWrap/>
            <w:vAlign w:val="center"/>
            <w:hideMark/>
          </w:tcPr>
          <w:p w14:paraId="06D9216D" w14:textId="77777777" w:rsidR="00D05040" w:rsidRPr="00D05040" w:rsidRDefault="00D05040" w:rsidP="005E70F5">
            <w:pPr>
              <w:jc w:val="right"/>
            </w:pPr>
            <w:r w:rsidRPr="00D05040">
              <w:t>98.0%</w:t>
            </w:r>
          </w:p>
        </w:tc>
      </w:tr>
      <w:tr w:rsidR="00D05040" w:rsidRPr="00D05040" w14:paraId="3E126028" w14:textId="77777777" w:rsidTr="005E70F5">
        <w:trPr>
          <w:cantSplit/>
          <w:jc w:val="center"/>
        </w:trPr>
        <w:tc>
          <w:tcPr>
            <w:tcW w:w="892" w:type="dxa"/>
            <w:noWrap/>
            <w:vAlign w:val="bottom"/>
            <w:hideMark/>
          </w:tcPr>
          <w:p w14:paraId="0E17F79E" w14:textId="77777777" w:rsidR="00D05040" w:rsidRPr="00D05040" w:rsidRDefault="00D05040" w:rsidP="00D05040">
            <w:r w:rsidRPr="00D05040">
              <w:t>Org</w:t>
            </w:r>
          </w:p>
        </w:tc>
        <w:tc>
          <w:tcPr>
            <w:tcW w:w="796" w:type="dxa"/>
            <w:noWrap/>
            <w:vAlign w:val="bottom"/>
            <w:hideMark/>
          </w:tcPr>
          <w:p w14:paraId="48831308" w14:textId="77777777" w:rsidR="00D05040" w:rsidRPr="00D05040" w:rsidRDefault="00D05040" w:rsidP="00D05040">
            <w:r w:rsidRPr="00D05040">
              <w:t>P</w:t>
            </w:r>
          </w:p>
        </w:tc>
        <w:tc>
          <w:tcPr>
            <w:tcW w:w="1097" w:type="dxa"/>
            <w:noWrap/>
            <w:vAlign w:val="bottom"/>
            <w:hideMark/>
          </w:tcPr>
          <w:p w14:paraId="677E014E" w14:textId="77777777" w:rsidR="00D05040" w:rsidRPr="00D05040" w:rsidRDefault="00D05040" w:rsidP="00D05040">
            <w:r w:rsidRPr="00D05040">
              <w:t>PWOAG</w:t>
            </w:r>
          </w:p>
        </w:tc>
        <w:tc>
          <w:tcPr>
            <w:tcW w:w="3330" w:type="dxa"/>
            <w:vAlign w:val="bottom"/>
            <w:hideMark/>
          </w:tcPr>
          <w:p w14:paraId="680500A6" w14:textId="77777777" w:rsidR="00D05040" w:rsidRPr="00D05040" w:rsidRDefault="00D05040" w:rsidP="00D05040">
            <w:r w:rsidRPr="00D05040">
              <w:t>Oil and Grease</w:t>
            </w:r>
          </w:p>
        </w:tc>
        <w:tc>
          <w:tcPr>
            <w:tcW w:w="1080" w:type="dxa"/>
            <w:noWrap/>
            <w:vAlign w:val="center"/>
            <w:hideMark/>
          </w:tcPr>
          <w:p w14:paraId="22F6CF0D" w14:textId="77777777" w:rsidR="00D05040" w:rsidRPr="00D05040" w:rsidRDefault="00D05040" w:rsidP="005E70F5">
            <w:pPr>
              <w:jc w:val="right"/>
            </w:pPr>
            <w:r w:rsidRPr="00D05040">
              <w:t>1970</w:t>
            </w:r>
          </w:p>
        </w:tc>
        <w:tc>
          <w:tcPr>
            <w:tcW w:w="928" w:type="dxa"/>
            <w:noWrap/>
            <w:vAlign w:val="center"/>
            <w:hideMark/>
          </w:tcPr>
          <w:p w14:paraId="7171EB07" w14:textId="77777777" w:rsidR="00D05040" w:rsidRPr="00D05040" w:rsidRDefault="00D05040" w:rsidP="005E70F5">
            <w:pPr>
              <w:jc w:val="right"/>
            </w:pPr>
            <w:r w:rsidRPr="00D05040">
              <w:t>194</w:t>
            </w:r>
          </w:p>
        </w:tc>
        <w:tc>
          <w:tcPr>
            <w:tcW w:w="1042" w:type="dxa"/>
            <w:noWrap/>
            <w:vAlign w:val="center"/>
            <w:hideMark/>
          </w:tcPr>
          <w:p w14:paraId="3A526C6C" w14:textId="77777777" w:rsidR="00D05040" w:rsidRPr="00D05040" w:rsidRDefault="00D05040" w:rsidP="005E70F5">
            <w:pPr>
              <w:jc w:val="right"/>
            </w:pPr>
            <w:r w:rsidRPr="00D05040">
              <w:t>9.9%</w:t>
            </w:r>
          </w:p>
        </w:tc>
        <w:tc>
          <w:tcPr>
            <w:tcW w:w="830" w:type="dxa"/>
            <w:shd w:val="clear" w:color="auto" w:fill="auto"/>
            <w:noWrap/>
            <w:vAlign w:val="center"/>
            <w:hideMark/>
          </w:tcPr>
          <w:p w14:paraId="07162EE6" w14:textId="77777777" w:rsidR="00D05040" w:rsidRPr="00D05040" w:rsidRDefault="00D05040" w:rsidP="005E70F5">
            <w:pPr>
              <w:jc w:val="right"/>
            </w:pPr>
            <w:r w:rsidRPr="00D05040">
              <w:t>1776</w:t>
            </w:r>
          </w:p>
        </w:tc>
        <w:tc>
          <w:tcPr>
            <w:tcW w:w="941" w:type="dxa"/>
            <w:shd w:val="clear" w:color="auto" w:fill="auto"/>
            <w:noWrap/>
            <w:vAlign w:val="center"/>
            <w:hideMark/>
          </w:tcPr>
          <w:p w14:paraId="7911E1DA" w14:textId="77777777" w:rsidR="00D05040" w:rsidRPr="00D05040" w:rsidRDefault="00D05040" w:rsidP="005E70F5">
            <w:pPr>
              <w:jc w:val="right"/>
            </w:pPr>
            <w:r w:rsidRPr="00D05040">
              <w:t>90.2%</w:t>
            </w:r>
          </w:p>
        </w:tc>
      </w:tr>
      <w:tr w:rsidR="00D05040" w:rsidRPr="00D05040" w14:paraId="7DA47C8B" w14:textId="77777777" w:rsidTr="005E70F5">
        <w:trPr>
          <w:cantSplit/>
          <w:jc w:val="center"/>
        </w:trPr>
        <w:tc>
          <w:tcPr>
            <w:tcW w:w="892" w:type="dxa"/>
            <w:noWrap/>
            <w:vAlign w:val="bottom"/>
            <w:hideMark/>
          </w:tcPr>
          <w:p w14:paraId="61FFB107" w14:textId="77777777" w:rsidR="00D05040" w:rsidRPr="00D05040" w:rsidRDefault="00D05040" w:rsidP="00D05040">
            <w:r w:rsidRPr="00D05040">
              <w:t>Org</w:t>
            </w:r>
          </w:p>
        </w:tc>
        <w:tc>
          <w:tcPr>
            <w:tcW w:w="796" w:type="dxa"/>
            <w:noWrap/>
            <w:vAlign w:val="bottom"/>
            <w:hideMark/>
          </w:tcPr>
          <w:p w14:paraId="293732DC" w14:textId="77777777" w:rsidR="00D05040" w:rsidRPr="00D05040" w:rsidRDefault="00D05040" w:rsidP="00D05040">
            <w:r w:rsidRPr="00D05040">
              <w:t>P</w:t>
            </w:r>
          </w:p>
        </w:tc>
        <w:tc>
          <w:tcPr>
            <w:tcW w:w="1097" w:type="dxa"/>
            <w:noWrap/>
            <w:vAlign w:val="bottom"/>
            <w:hideMark/>
          </w:tcPr>
          <w:p w14:paraId="45A6E92E" w14:textId="77777777" w:rsidR="00D05040" w:rsidRPr="00D05040" w:rsidRDefault="00D05040" w:rsidP="00D05040">
            <w:r w:rsidRPr="00D05040">
              <w:t>PWORN</w:t>
            </w:r>
          </w:p>
        </w:tc>
        <w:tc>
          <w:tcPr>
            <w:tcW w:w="3330" w:type="dxa"/>
            <w:vAlign w:val="bottom"/>
            <w:hideMark/>
          </w:tcPr>
          <w:p w14:paraId="2F4C5996" w14:textId="77777777" w:rsidR="00D05040" w:rsidRPr="00D05040" w:rsidRDefault="00D05040" w:rsidP="00D05040">
            <w:r w:rsidRPr="00D05040">
              <w:t>Organic Nitrogen</w:t>
            </w:r>
          </w:p>
        </w:tc>
        <w:tc>
          <w:tcPr>
            <w:tcW w:w="1080" w:type="dxa"/>
            <w:noWrap/>
            <w:vAlign w:val="center"/>
            <w:hideMark/>
          </w:tcPr>
          <w:p w14:paraId="1F159B19" w14:textId="77777777" w:rsidR="00D05040" w:rsidRPr="00D05040" w:rsidRDefault="00D05040" w:rsidP="005E70F5">
            <w:pPr>
              <w:jc w:val="right"/>
            </w:pPr>
            <w:r w:rsidRPr="00D05040">
              <w:t>1987</w:t>
            </w:r>
          </w:p>
        </w:tc>
        <w:tc>
          <w:tcPr>
            <w:tcW w:w="928" w:type="dxa"/>
            <w:noWrap/>
            <w:vAlign w:val="center"/>
            <w:hideMark/>
          </w:tcPr>
          <w:p w14:paraId="1AEBCC20" w14:textId="77777777" w:rsidR="00D05040" w:rsidRPr="00D05040" w:rsidRDefault="00D05040" w:rsidP="005E70F5">
            <w:pPr>
              <w:jc w:val="right"/>
            </w:pPr>
            <w:r w:rsidRPr="00D05040">
              <w:t>1668</w:t>
            </w:r>
          </w:p>
        </w:tc>
        <w:tc>
          <w:tcPr>
            <w:tcW w:w="1042" w:type="dxa"/>
            <w:noWrap/>
            <w:vAlign w:val="center"/>
            <w:hideMark/>
          </w:tcPr>
          <w:p w14:paraId="6302AA62" w14:textId="77777777" w:rsidR="00D05040" w:rsidRPr="00D05040" w:rsidRDefault="00D05040" w:rsidP="005E70F5">
            <w:pPr>
              <w:jc w:val="right"/>
            </w:pPr>
            <w:r w:rsidRPr="00D05040">
              <w:t>84.0%</w:t>
            </w:r>
          </w:p>
        </w:tc>
        <w:tc>
          <w:tcPr>
            <w:tcW w:w="830" w:type="dxa"/>
            <w:shd w:val="clear" w:color="auto" w:fill="auto"/>
            <w:noWrap/>
            <w:vAlign w:val="center"/>
            <w:hideMark/>
          </w:tcPr>
          <w:p w14:paraId="784F6BBB" w14:textId="77777777" w:rsidR="00D05040" w:rsidRPr="00D05040" w:rsidRDefault="00D05040" w:rsidP="005E70F5">
            <w:pPr>
              <w:jc w:val="right"/>
            </w:pPr>
            <w:r w:rsidRPr="00D05040">
              <w:t>319</w:t>
            </w:r>
          </w:p>
        </w:tc>
        <w:tc>
          <w:tcPr>
            <w:tcW w:w="941" w:type="dxa"/>
            <w:shd w:val="clear" w:color="auto" w:fill="auto"/>
            <w:noWrap/>
            <w:vAlign w:val="center"/>
            <w:hideMark/>
          </w:tcPr>
          <w:p w14:paraId="19E4E7FC" w14:textId="77777777" w:rsidR="00D05040" w:rsidRPr="00D05040" w:rsidRDefault="00D05040" w:rsidP="005E70F5">
            <w:pPr>
              <w:jc w:val="right"/>
            </w:pPr>
            <w:r w:rsidRPr="00D05040">
              <w:t>16.1%</w:t>
            </w:r>
          </w:p>
        </w:tc>
      </w:tr>
      <w:tr w:rsidR="00D05040" w:rsidRPr="00D05040" w14:paraId="20AC4579" w14:textId="77777777" w:rsidTr="005E70F5">
        <w:trPr>
          <w:cantSplit/>
          <w:jc w:val="center"/>
        </w:trPr>
        <w:tc>
          <w:tcPr>
            <w:tcW w:w="892" w:type="dxa"/>
            <w:noWrap/>
            <w:vAlign w:val="bottom"/>
            <w:hideMark/>
          </w:tcPr>
          <w:p w14:paraId="2A4AE412" w14:textId="77777777" w:rsidR="00D05040" w:rsidRPr="00D05040" w:rsidRDefault="00D05040" w:rsidP="00D05040">
            <w:r w:rsidRPr="00D05040">
              <w:t>Org</w:t>
            </w:r>
          </w:p>
        </w:tc>
        <w:tc>
          <w:tcPr>
            <w:tcW w:w="796" w:type="dxa"/>
            <w:noWrap/>
            <w:vAlign w:val="bottom"/>
            <w:hideMark/>
          </w:tcPr>
          <w:p w14:paraId="161C5EE2" w14:textId="77777777" w:rsidR="00D05040" w:rsidRPr="00D05040" w:rsidRDefault="00D05040" w:rsidP="00D05040">
            <w:r w:rsidRPr="00D05040">
              <w:t>S</w:t>
            </w:r>
          </w:p>
        </w:tc>
        <w:tc>
          <w:tcPr>
            <w:tcW w:w="1097" w:type="dxa"/>
            <w:noWrap/>
            <w:vAlign w:val="bottom"/>
            <w:hideMark/>
          </w:tcPr>
          <w:p w14:paraId="5970BD7F" w14:textId="77777777" w:rsidR="00D05040" w:rsidRPr="00D05040" w:rsidRDefault="00D05040" w:rsidP="00D05040">
            <w:r w:rsidRPr="00D05040">
              <w:t>00561</w:t>
            </w:r>
          </w:p>
        </w:tc>
        <w:tc>
          <w:tcPr>
            <w:tcW w:w="3330" w:type="dxa"/>
            <w:vAlign w:val="bottom"/>
            <w:hideMark/>
          </w:tcPr>
          <w:p w14:paraId="55229038" w14:textId="77777777" w:rsidR="00D05040" w:rsidRPr="00D05040" w:rsidRDefault="00D05040" w:rsidP="00D05040">
            <w:r w:rsidRPr="00D05040">
              <w:t>Oil &amp; Grease</w:t>
            </w:r>
          </w:p>
        </w:tc>
        <w:tc>
          <w:tcPr>
            <w:tcW w:w="1080" w:type="dxa"/>
            <w:noWrap/>
            <w:vAlign w:val="center"/>
            <w:hideMark/>
          </w:tcPr>
          <w:p w14:paraId="2A03A171" w14:textId="77777777" w:rsidR="00D05040" w:rsidRPr="00D05040" w:rsidRDefault="00D05040" w:rsidP="005E70F5">
            <w:pPr>
              <w:jc w:val="right"/>
            </w:pPr>
            <w:r w:rsidRPr="00D05040">
              <w:t>2488</w:t>
            </w:r>
          </w:p>
        </w:tc>
        <w:tc>
          <w:tcPr>
            <w:tcW w:w="928" w:type="dxa"/>
            <w:noWrap/>
            <w:vAlign w:val="center"/>
            <w:hideMark/>
          </w:tcPr>
          <w:p w14:paraId="68553182" w14:textId="77777777" w:rsidR="00D05040" w:rsidRPr="00D05040" w:rsidRDefault="00D05040" w:rsidP="005E70F5">
            <w:pPr>
              <w:jc w:val="right"/>
            </w:pPr>
            <w:r w:rsidRPr="00D05040">
              <w:t>731</w:t>
            </w:r>
          </w:p>
        </w:tc>
        <w:tc>
          <w:tcPr>
            <w:tcW w:w="1042" w:type="dxa"/>
            <w:noWrap/>
            <w:vAlign w:val="center"/>
            <w:hideMark/>
          </w:tcPr>
          <w:p w14:paraId="275930AE" w14:textId="77777777" w:rsidR="00D05040" w:rsidRPr="00D05040" w:rsidRDefault="00D05040" w:rsidP="005E70F5">
            <w:pPr>
              <w:jc w:val="right"/>
            </w:pPr>
            <w:r w:rsidRPr="00D05040">
              <w:t>29.4%</w:t>
            </w:r>
          </w:p>
        </w:tc>
        <w:tc>
          <w:tcPr>
            <w:tcW w:w="830" w:type="dxa"/>
            <w:shd w:val="clear" w:color="auto" w:fill="auto"/>
            <w:noWrap/>
            <w:vAlign w:val="center"/>
            <w:hideMark/>
          </w:tcPr>
          <w:p w14:paraId="23AD3EA2" w14:textId="77777777" w:rsidR="00D05040" w:rsidRPr="00D05040" w:rsidRDefault="00D05040" w:rsidP="005E70F5">
            <w:pPr>
              <w:jc w:val="right"/>
            </w:pPr>
            <w:r w:rsidRPr="00D05040">
              <w:t>1757</w:t>
            </w:r>
          </w:p>
        </w:tc>
        <w:tc>
          <w:tcPr>
            <w:tcW w:w="941" w:type="dxa"/>
            <w:shd w:val="clear" w:color="auto" w:fill="auto"/>
            <w:noWrap/>
            <w:vAlign w:val="center"/>
            <w:hideMark/>
          </w:tcPr>
          <w:p w14:paraId="484881E7" w14:textId="77777777" w:rsidR="00D05040" w:rsidRPr="00D05040" w:rsidRDefault="00D05040" w:rsidP="005E70F5">
            <w:pPr>
              <w:jc w:val="right"/>
            </w:pPr>
            <w:r w:rsidRPr="00D05040">
              <w:t>70.6%</w:t>
            </w:r>
          </w:p>
        </w:tc>
      </w:tr>
      <w:tr w:rsidR="00D05040" w:rsidRPr="00D05040" w14:paraId="52B7F3F3" w14:textId="77777777" w:rsidTr="005E70F5">
        <w:trPr>
          <w:cantSplit/>
          <w:jc w:val="center"/>
        </w:trPr>
        <w:tc>
          <w:tcPr>
            <w:tcW w:w="892" w:type="dxa"/>
            <w:noWrap/>
            <w:vAlign w:val="bottom"/>
            <w:hideMark/>
          </w:tcPr>
          <w:p w14:paraId="0BF20289" w14:textId="77777777" w:rsidR="00D05040" w:rsidRPr="00D05040" w:rsidRDefault="00D05040" w:rsidP="00D05040">
            <w:r w:rsidRPr="00D05040">
              <w:t>Org</w:t>
            </w:r>
          </w:p>
        </w:tc>
        <w:tc>
          <w:tcPr>
            <w:tcW w:w="796" w:type="dxa"/>
            <w:noWrap/>
            <w:vAlign w:val="bottom"/>
            <w:hideMark/>
          </w:tcPr>
          <w:p w14:paraId="5E57F17F" w14:textId="77777777" w:rsidR="00D05040" w:rsidRPr="00D05040" w:rsidRDefault="00D05040" w:rsidP="00D05040">
            <w:r w:rsidRPr="00D05040">
              <w:t>S</w:t>
            </w:r>
          </w:p>
        </w:tc>
        <w:tc>
          <w:tcPr>
            <w:tcW w:w="1097" w:type="dxa"/>
            <w:noWrap/>
            <w:vAlign w:val="bottom"/>
            <w:hideMark/>
          </w:tcPr>
          <w:p w14:paraId="6ED88A06" w14:textId="77777777" w:rsidR="00D05040" w:rsidRPr="00D05040" w:rsidRDefault="00D05040" w:rsidP="00D05040">
            <w:r w:rsidRPr="00D05040">
              <w:t>00626</w:t>
            </w:r>
          </w:p>
        </w:tc>
        <w:tc>
          <w:tcPr>
            <w:tcW w:w="3330" w:type="dxa"/>
            <w:vAlign w:val="bottom"/>
            <w:hideMark/>
          </w:tcPr>
          <w:p w14:paraId="0433EFCF" w14:textId="77777777" w:rsidR="00D05040" w:rsidRPr="00D05040" w:rsidRDefault="00D05040" w:rsidP="00D05040">
            <w:r w:rsidRPr="00D05040">
              <w:t>Nitrogen, Organic, Kjeldahl</w:t>
            </w:r>
          </w:p>
        </w:tc>
        <w:tc>
          <w:tcPr>
            <w:tcW w:w="1080" w:type="dxa"/>
            <w:noWrap/>
            <w:vAlign w:val="center"/>
            <w:hideMark/>
          </w:tcPr>
          <w:p w14:paraId="578393C4" w14:textId="77777777" w:rsidR="00D05040" w:rsidRPr="00D05040" w:rsidRDefault="00D05040" w:rsidP="005E70F5">
            <w:pPr>
              <w:jc w:val="right"/>
            </w:pPr>
            <w:r w:rsidRPr="00D05040">
              <w:t>2424</w:t>
            </w:r>
          </w:p>
        </w:tc>
        <w:tc>
          <w:tcPr>
            <w:tcW w:w="928" w:type="dxa"/>
            <w:noWrap/>
            <w:vAlign w:val="center"/>
            <w:hideMark/>
          </w:tcPr>
          <w:p w14:paraId="6DC8AF8D" w14:textId="77777777" w:rsidR="00D05040" w:rsidRPr="00D05040" w:rsidRDefault="00D05040" w:rsidP="005E70F5">
            <w:pPr>
              <w:jc w:val="right"/>
            </w:pPr>
            <w:r w:rsidRPr="00D05040">
              <w:t>2367</w:t>
            </w:r>
          </w:p>
        </w:tc>
        <w:tc>
          <w:tcPr>
            <w:tcW w:w="1042" w:type="dxa"/>
            <w:noWrap/>
            <w:vAlign w:val="center"/>
            <w:hideMark/>
          </w:tcPr>
          <w:p w14:paraId="47039CE6" w14:textId="77777777" w:rsidR="00D05040" w:rsidRPr="00D05040" w:rsidRDefault="00D05040" w:rsidP="005E70F5">
            <w:pPr>
              <w:jc w:val="right"/>
            </w:pPr>
            <w:r w:rsidRPr="00D05040">
              <w:t>97.7%</w:t>
            </w:r>
          </w:p>
        </w:tc>
        <w:tc>
          <w:tcPr>
            <w:tcW w:w="830" w:type="dxa"/>
            <w:shd w:val="clear" w:color="auto" w:fill="auto"/>
            <w:noWrap/>
            <w:vAlign w:val="center"/>
            <w:hideMark/>
          </w:tcPr>
          <w:p w14:paraId="70A6F3F3" w14:textId="77777777" w:rsidR="00D05040" w:rsidRPr="00D05040" w:rsidRDefault="00D05040" w:rsidP="005E70F5">
            <w:pPr>
              <w:jc w:val="right"/>
            </w:pPr>
            <w:r w:rsidRPr="00D05040">
              <w:t>57</w:t>
            </w:r>
          </w:p>
        </w:tc>
        <w:tc>
          <w:tcPr>
            <w:tcW w:w="941" w:type="dxa"/>
            <w:shd w:val="clear" w:color="auto" w:fill="auto"/>
            <w:noWrap/>
            <w:vAlign w:val="center"/>
            <w:hideMark/>
          </w:tcPr>
          <w:p w14:paraId="4FE9ADA8" w14:textId="77777777" w:rsidR="00D05040" w:rsidRPr="00D05040" w:rsidRDefault="00D05040" w:rsidP="005E70F5">
            <w:pPr>
              <w:jc w:val="right"/>
            </w:pPr>
            <w:r w:rsidRPr="00D05040">
              <w:t>2.4%</w:t>
            </w:r>
          </w:p>
        </w:tc>
      </w:tr>
      <w:tr w:rsidR="00D05040" w:rsidRPr="00D05040" w14:paraId="04604548" w14:textId="77777777" w:rsidTr="005E70F5">
        <w:trPr>
          <w:cantSplit/>
          <w:jc w:val="center"/>
        </w:trPr>
        <w:tc>
          <w:tcPr>
            <w:tcW w:w="892" w:type="dxa"/>
            <w:noWrap/>
            <w:vAlign w:val="bottom"/>
            <w:hideMark/>
          </w:tcPr>
          <w:p w14:paraId="76169D05" w14:textId="77777777" w:rsidR="00D05040" w:rsidRPr="00D05040" w:rsidRDefault="00D05040" w:rsidP="00D05040">
            <w:r w:rsidRPr="00D05040">
              <w:t>Org</w:t>
            </w:r>
          </w:p>
        </w:tc>
        <w:tc>
          <w:tcPr>
            <w:tcW w:w="796" w:type="dxa"/>
            <w:noWrap/>
            <w:vAlign w:val="bottom"/>
            <w:hideMark/>
          </w:tcPr>
          <w:p w14:paraId="5C92D0A9" w14:textId="77777777" w:rsidR="00D05040" w:rsidRPr="00D05040" w:rsidRDefault="00D05040" w:rsidP="00D05040">
            <w:r w:rsidRPr="00D05040">
              <w:t>S</w:t>
            </w:r>
          </w:p>
        </w:tc>
        <w:tc>
          <w:tcPr>
            <w:tcW w:w="1097" w:type="dxa"/>
            <w:noWrap/>
            <w:vAlign w:val="bottom"/>
            <w:hideMark/>
          </w:tcPr>
          <w:p w14:paraId="075BC960" w14:textId="77777777" w:rsidR="00D05040" w:rsidRPr="00D05040" w:rsidRDefault="00D05040" w:rsidP="00D05040">
            <w:r w:rsidRPr="00D05040">
              <w:t>00721</w:t>
            </w:r>
          </w:p>
        </w:tc>
        <w:tc>
          <w:tcPr>
            <w:tcW w:w="3330" w:type="dxa"/>
            <w:vAlign w:val="bottom"/>
            <w:hideMark/>
          </w:tcPr>
          <w:p w14:paraId="67492384" w14:textId="77777777" w:rsidR="00D05040" w:rsidRPr="00D05040" w:rsidRDefault="00D05040" w:rsidP="00D05040">
            <w:r w:rsidRPr="00D05040">
              <w:t>Cyanide</w:t>
            </w:r>
          </w:p>
        </w:tc>
        <w:tc>
          <w:tcPr>
            <w:tcW w:w="1080" w:type="dxa"/>
            <w:noWrap/>
            <w:vAlign w:val="center"/>
            <w:hideMark/>
          </w:tcPr>
          <w:p w14:paraId="7BE46F44" w14:textId="77777777" w:rsidR="00D05040" w:rsidRPr="00D05040" w:rsidRDefault="00D05040" w:rsidP="005E70F5">
            <w:pPr>
              <w:jc w:val="right"/>
            </w:pPr>
            <w:r w:rsidRPr="00D05040">
              <w:t>2418</w:t>
            </w:r>
          </w:p>
        </w:tc>
        <w:tc>
          <w:tcPr>
            <w:tcW w:w="928" w:type="dxa"/>
            <w:noWrap/>
            <w:vAlign w:val="center"/>
            <w:hideMark/>
          </w:tcPr>
          <w:p w14:paraId="058D8EA0" w14:textId="77777777" w:rsidR="00D05040" w:rsidRPr="00D05040" w:rsidRDefault="00D05040" w:rsidP="005E70F5">
            <w:pPr>
              <w:jc w:val="right"/>
            </w:pPr>
            <w:r w:rsidRPr="00D05040">
              <w:t>11</w:t>
            </w:r>
          </w:p>
        </w:tc>
        <w:tc>
          <w:tcPr>
            <w:tcW w:w="1042" w:type="dxa"/>
            <w:noWrap/>
            <w:vAlign w:val="center"/>
            <w:hideMark/>
          </w:tcPr>
          <w:p w14:paraId="22A53A9D" w14:textId="77777777" w:rsidR="00D05040" w:rsidRPr="00D05040" w:rsidRDefault="00D05040" w:rsidP="005E70F5">
            <w:pPr>
              <w:jc w:val="right"/>
            </w:pPr>
            <w:r w:rsidRPr="00D05040">
              <w:t>0.5%</w:t>
            </w:r>
          </w:p>
        </w:tc>
        <w:tc>
          <w:tcPr>
            <w:tcW w:w="830" w:type="dxa"/>
            <w:shd w:val="clear" w:color="auto" w:fill="auto"/>
            <w:noWrap/>
            <w:vAlign w:val="center"/>
            <w:hideMark/>
          </w:tcPr>
          <w:p w14:paraId="37C64C23" w14:textId="77777777" w:rsidR="00D05040" w:rsidRPr="00D05040" w:rsidRDefault="00D05040" w:rsidP="005E70F5">
            <w:pPr>
              <w:jc w:val="right"/>
            </w:pPr>
            <w:r w:rsidRPr="00D05040">
              <w:t>2407</w:t>
            </w:r>
          </w:p>
        </w:tc>
        <w:tc>
          <w:tcPr>
            <w:tcW w:w="941" w:type="dxa"/>
            <w:shd w:val="clear" w:color="auto" w:fill="auto"/>
            <w:noWrap/>
            <w:vAlign w:val="center"/>
            <w:hideMark/>
          </w:tcPr>
          <w:p w14:paraId="4D63AFE8" w14:textId="77777777" w:rsidR="00D05040" w:rsidRPr="00D05040" w:rsidRDefault="00D05040" w:rsidP="005E70F5">
            <w:pPr>
              <w:jc w:val="right"/>
            </w:pPr>
            <w:r w:rsidRPr="00D05040">
              <w:t>99.6%</w:t>
            </w:r>
          </w:p>
        </w:tc>
      </w:tr>
      <w:tr w:rsidR="00D05040" w:rsidRPr="00D05040" w14:paraId="28A11B3C" w14:textId="77777777" w:rsidTr="005E70F5">
        <w:trPr>
          <w:cantSplit/>
          <w:jc w:val="center"/>
        </w:trPr>
        <w:tc>
          <w:tcPr>
            <w:tcW w:w="892" w:type="dxa"/>
            <w:noWrap/>
            <w:vAlign w:val="bottom"/>
            <w:hideMark/>
          </w:tcPr>
          <w:p w14:paraId="7C4E8124" w14:textId="77777777" w:rsidR="00D05040" w:rsidRPr="00D05040" w:rsidRDefault="00D05040" w:rsidP="00D05040">
            <w:r w:rsidRPr="00D05040">
              <w:t>Org</w:t>
            </w:r>
          </w:p>
        </w:tc>
        <w:tc>
          <w:tcPr>
            <w:tcW w:w="796" w:type="dxa"/>
            <w:noWrap/>
            <w:vAlign w:val="bottom"/>
            <w:hideMark/>
          </w:tcPr>
          <w:p w14:paraId="6ABD45CD" w14:textId="77777777" w:rsidR="00D05040" w:rsidRPr="00D05040" w:rsidRDefault="00D05040" w:rsidP="00D05040">
            <w:r w:rsidRPr="00D05040">
              <w:t>S</w:t>
            </w:r>
          </w:p>
        </w:tc>
        <w:tc>
          <w:tcPr>
            <w:tcW w:w="1097" w:type="dxa"/>
            <w:noWrap/>
            <w:vAlign w:val="bottom"/>
            <w:hideMark/>
          </w:tcPr>
          <w:p w14:paraId="7A2BAFE5" w14:textId="77777777" w:rsidR="00D05040" w:rsidRPr="00D05040" w:rsidRDefault="00D05040" w:rsidP="00D05040">
            <w:r w:rsidRPr="00D05040">
              <w:t>81951</w:t>
            </w:r>
          </w:p>
        </w:tc>
        <w:tc>
          <w:tcPr>
            <w:tcW w:w="3330" w:type="dxa"/>
            <w:vAlign w:val="bottom"/>
            <w:hideMark/>
          </w:tcPr>
          <w:p w14:paraId="7907F001" w14:textId="77777777" w:rsidR="00D05040" w:rsidRPr="00D05040" w:rsidRDefault="00D05040" w:rsidP="00D05040">
            <w:r w:rsidRPr="00D05040">
              <w:t>Total Organic Carbon</w:t>
            </w:r>
          </w:p>
        </w:tc>
        <w:tc>
          <w:tcPr>
            <w:tcW w:w="1080" w:type="dxa"/>
            <w:noWrap/>
            <w:vAlign w:val="center"/>
            <w:hideMark/>
          </w:tcPr>
          <w:p w14:paraId="408F5478" w14:textId="77777777" w:rsidR="00D05040" w:rsidRPr="00D05040" w:rsidRDefault="00D05040" w:rsidP="005E70F5">
            <w:pPr>
              <w:jc w:val="right"/>
            </w:pPr>
            <w:r w:rsidRPr="00D05040">
              <w:t>2496</w:t>
            </w:r>
          </w:p>
        </w:tc>
        <w:tc>
          <w:tcPr>
            <w:tcW w:w="928" w:type="dxa"/>
            <w:noWrap/>
            <w:vAlign w:val="center"/>
            <w:hideMark/>
          </w:tcPr>
          <w:p w14:paraId="55A84E0B" w14:textId="77777777" w:rsidR="00D05040" w:rsidRPr="00D05040" w:rsidRDefault="00D05040" w:rsidP="005E70F5">
            <w:pPr>
              <w:jc w:val="right"/>
            </w:pPr>
            <w:r w:rsidRPr="00D05040">
              <w:t>2496</w:t>
            </w:r>
          </w:p>
        </w:tc>
        <w:tc>
          <w:tcPr>
            <w:tcW w:w="1042" w:type="dxa"/>
            <w:noWrap/>
            <w:vAlign w:val="center"/>
            <w:hideMark/>
          </w:tcPr>
          <w:p w14:paraId="34C6DCA8" w14:textId="77777777" w:rsidR="00D05040" w:rsidRPr="00D05040" w:rsidRDefault="00D05040" w:rsidP="005E70F5">
            <w:pPr>
              <w:jc w:val="right"/>
            </w:pPr>
            <w:r w:rsidRPr="00D05040">
              <w:t>100.0%</w:t>
            </w:r>
          </w:p>
        </w:tc>
        <w:tc>
          <w:tcPr>
            <w:tcW w:w="830" w:type="dxa"/>
            <w:shd w:val="clear" w:color="auto" w:fill="auto"/>
            <w:noWrap/>
            <w:vAlign w:val="center"/>
            <w:hideMark/>
          </w:tcPr>
          <w:p w14:paraId="4C0BD8A5" w14:textId="77777777" w:rsidR="00D05040" w:rsidRPr="00D05040" w:rsidRDefault="00D05040" w:rsidP="005E70F5">
            <w:pPr>
              <w:jc w:val="right"/>
            </w:pPr>
            <w:r w:rsidRPr="00D05040">
              <w:t>0</w:t>
            </w:r>
          </w:p>
        </w:tc>
        <w:tc>
          <w:tcPr>
            <w:tcW w:w="941" w:type="dxa"/>
            <w:shd w:val="clear" w:color="auto" w:fill="auto"/>
            <w:noWrap/>
            <w:vAlign w:val="center"/>
            <w:hideMark/>
          </w:tcPr>
          <w:p w14:paraId="7D8313F2" w14:textId="77777777" w:rsidR="00D05040" w:rsidRPr="00D05040" w:rsidRDefault="00D05040" w:rsidP="005E70F5">
            <w:pPr>
              <w:jc w:val="right"/>
            </w:pPr>
            <w:r w:rsidRPr="00D05040">
              <w:t>0.0%</w:t>
            </w:r>
          </w:p>
        </w:tc>
      </w:tr>
      <w:tr w:rsidR="00D05040" w:rsidRPr="00D05040" w14:paraId="427262AF" w14:textId="77777777" w:rsidTr="005E70F5">
        <w:trPr>
          <w:cantSplit/>
          <w:jc w:val="center"/>
        </w:trPr>
        <w:tc>
          <w:tcPr>
            <w:tcW w:w="892" w:type="dxa"/>
            <w:noWrap/>
            <w:vAlign w:val="bottom"/>
            <w:hideMark/>
          </w:tcPr>
          <w:p w14:paraId="479E8B10" w14:textId="77777777" w:rsidR="00D05040" w:rsidRPr="00D05040" w:rsidRDefault="00D05040" w:rsidP="00D05040">
            <w:r w:rsidRPr="00D05040">
              <w:t>Org</w:t>
            </w:r>
          </w:p>
        </w:tc>
        <w:tc>
          <w:tcPr>
            <w:tcW w:w="796" w:type="dxa"/>
            <w:noWrap/>
            <w:vAlign w:val="bottom"/>
            <w:hideMark/>
          </w:tcPr>
          <w:p w14:paraId="2849BC7B" w14:textId="77777777" w:rsidR="00D05040" w:rsidRPr="00D05040" w:rsidRDefault="00D05040" w:rsidP="00D05040">
            <w:r w:rsidRPr="00D05040">
              <w:t>T</w:t>
            </w:r>
          </w:p>
        </w:tc>
        <w:tc>
          <w:tcPr>
            <w:tcW w:w="1097" w:type="dxa"/>
            <w:noWrap/>
            <w:vAlign w:val="bottom"/>
            <w:hideMark/>
          </w:tcPr>
          <w:p w14:paraId="2FD08217" w14:textId="77777777" w:rsidR="00D05040" w:rsidRPr="00D05040" w:rsidRDefault="00D05040" w:rsidP="00D05040">
            <w:r w:rsidRPr="00D05040">
              <w:t>TSCYN</w:t>
            </w:r>
          </w:p>
        </w:tc>
        <w:tc>
          <w:tcPr>
            <w:tcW w:w="3330" w:type="dxa"/>
            <w:vAlign w:val="bottom"/>
            <w:hideMark/>
          </w:tcPr>
          <w:p w14:paraId="6D1B8A2A" w14:textId="77777777" w:rsidR="00D05040" w:rsidRPr="00D05040" w:rsidRDefault="00D05040" w:rsidP="00D05040">
            <w:r w:rsidRPr="00D05040">
              <w:t>Cyanide, tissue</w:t>
            </w:r>
          </w:p>
        </w:tc>
        <w:tc>
          <w:tcPr>
            <w:tcW w:w="1080" w:type="dxa"/>
            <w:noWrap/>
            <w:vAlign w:val="center"/>
            <w:hideMark/>
          </w:tcPr>
          <w:p w14:paraId="549056FB" w14:textId="77777777" w:rsidR="00D05040" w:rsidRPr="00D05040" w:rsidRDefault="00D05040" w:rsidP="005E70F5">
            <w:pPr>
              <w:jc w:val="right"/>
            </w:pPr>
            <w:r w:rsidRPr="00D05040">
              <w:t>2</w:t>
            </w:r>
          </w:p>
        </w:tc>
        <w:tc>
          <w:tcPr>
            <w:tcW w:w="928" w:type="dxa"/>
            <w:noWrap/>
            <w:vAlign w:val="center"/>
            <w:hideMark/>
          </w:tcPr>
          <w:p w14:paraId="4065C069" w14:textId="77777777" w:rsidR="00D05040" w:rsidRPr="00D05040" w:rsidRDefault="00D05040" w:rsidP="005E70F5">
            <w:pPr>
              <w:jc w:val="right"/>
            </w:pPr>
            <w:r w:rsidRPr="00D05040">
              <w:t>1</w:t>
            </w:r>
          </w:p>
        </w:tc>
        <w:tc>
          <w:tcPr>
            <w:tcW w:w="1042" w:type="dxa"/>
            <w:noWrap/>
            <w:vAlign w:val="center"/>
            <w:hideMark/>
          </w:tcPr>
          <w:p w14:paraId="1A936532" w14:textId="77777777" w:rsidR="00D05040" w:rsidRPr="00D05040" w:rsidRDefault="00D05040" w:rsidP="005E70F5">
            <w:pPr>
              <w:jc w:val="right"/>
            </w:pPr>
            <w:r w:rsidRPr="00D05040">
              <w:t>50.0%</w:t>
            </w:r>
          </w:p>
        </w:tc>
        <w:tc>
          <w:tcPr>
            <w:tcW w:w="830" w:type="dxa"/>
            <w:shd w:val="clear" w:color="auto" w:fill="auto"/>
            <w:noWrap/>
            <w:vAlign w:val="center"/>
            <w:hideMark/>
          </w:tcPr>
          <w:p w14:paraId="239DFBF8" w14:textId="77777777" w:rsidR="00D05040" w:rsidRPr="00D05040" w:rsidRDefault="00D05040" w:rsidP="005E70F5">
            <w:pPr>
              <w:jc w:val="right"/>
            </w:pPr>
            <w:r w:rsidRPr="00D05040">
              <w:t>1</w:t>
            </w:r>
          </w:p>
        </w:tc>
        <w:tc>
          <w:tcPr>
            <w:tcW w:w="941" w:type="dxa"/>
            <w:shd w:val="clear" w:color="auto" w:fill="auto"/>
            <w:noWrap/>
            <w:vAlign w:val="center"/>
            <w:hideMark/>
          </w:tcPr>
          <w:p w14:paraId="7ED81389" w14:textId="77777777" w:rsidR="00D05040" w:rsidRPr="00D05040" w:rsidRDefault="00D05040" w:rsidP="005E70F5">
            <w:pPr>
              <w:jc w:val="right"/>
            </w:pPr>
            <w:r w:rsidRPr="00D05040">
              <w:t>50.0%</w:t>
            </w:r>
          </w:p>
        </w:tc>
      </w:tr>
      <w:tr w:rsidR="00D05040" w:rsidRPr="00D05040" w14:paraId="343C3107" w14:textId="77777777" w:rsidTr="005E70F5">
        <w:trPr>
          <w:cantSplit/>
          <w:jc w:val="center"/>
        </w:trPr>
        <w:tc>
          <w:tcPr>
            <w:tcW w:w="892" w:type="dxa"/>
            <w:noWrap/>
            <w:vAlign w:val="bottom"/>
            <w:hideMark/>
          </w:tcPr>
          <w:p w14:paraId="3940AD6A" w14:textId="77777777" w:rsidR="00D05040" w:rsidRPr="00D05040" w:rsidRDefault="00D05040" w:rsidP="00D05040">
            <w:r w:rsidRPr="00D05040">
              <w:t>Org</w:t>
            </w:r>
          </w:p>
        </w:tc>
        <w:tc>
          <w:tcPr>
            <w:tcW w:w="796" w:type="dxa"/>
            <w:noWrap/>
            <w:vAlign w:val="bottom"/>
            <w:hideMark/>
          </w:tcPr>
          <w:p w14:paraId="01498D2F" w14:textId="77777777" w:rsidR="00D05040" w:rsidRPr="00D05040" w:rsidRDefault="00D05040" w:rsidP="00D05040">
            <w:r w:rsidRPr="00D05040">
              <w:t>T</w:t>
            </w:r>
          </w:p>
        </w:tc>
        <w:tc>
          <w:tcPr>
            <w:tcW w:w="1097" w:type="dxa"/>
            <w:noWrap/>
            <w:vAlign w:val="bottom"/>
            <w:hideMark/>
          </w:tcPr>
          <w:p w14:paraId="7DB9F719" w14:textId="77777777" w:rsidR="00D05040" w:rsidRPr="00D05040" w:rsidRDefault="00D05040" w:rsidP="00D05040">
            <w:r w:rsidRPr="00D05040">
              <w:t>TSOAG</w:t>
            </w:r>
          </w:p>
        </w:tc>
        <w:tc>
          <w:tcPr>
            <w:tcW w:w="3330" w:type="dxa"/>
            <w:vAlign w:val="bottom"/>
            <w:hideMark/>
          </w:tcPr>
          <w:p w14:paraId="62496EAB" w14:textId="77777777" w:rsidR="00D05040" w:rsidRPr="00D05040" w:rsidRDefault="00D05040" w:rsidP="00D05040">
            <w:r w:rsidRPr="00D05040">
              <w:t>Oil and Grease</w:t>
            </w:r>
          </w:p>
        </w:tc>
        <w:tc>
          <w:tcPr>
            <w:tcW w:w="1080" w:type="dxa"/>
            <w:noWrap/>
            <w:vAlign w:val="center"/>
            <w:hideMark/>
          </w:tcPr>
          <w:p w14:paraId="362793C7" w14:textId="77777777" w:rsidR="00D05040" w:rsidRPr="00D05040" w:rsidRDefault="00D05040" w:rsidP="005E70F5">
            <w:pPr>
              <w:jc w:val="right"/>
            </w:pPr>
            <w:r w:rsidRPr="00D05040">
              <w:t>2</w:t>
            </w:r>
          </w:p>
        </w:tc>
        <w:tc>
          <w:tcPr>
            <w:tcW w:w="928" w:type="dxa"/>
            <w:noWrap/>
            <w:vAlign w:val="center"/>
            <w:hideMark/>
          </w:tcPr>
          <w:p w14:paraId="275D0439" w14:textId="77777777" w:rsidR="00D05040" w:rsidRPr="00D05040" w:rsidRDefault="00D05040" w:rsidP="005E70F5">
            <w:pPr>
              <w:jc w:val="right"/>
            </w:pPr>
            <w:r w:rsidRPr="00D05040">
              <w:t>2</w:t>
            </w:r>
          </w:p>
        </w:tc>
        <w:tc>
          <w:tcPr>
            <w:tcW w:w="1042" w:type="dxa"/>
            <w:noWrap/>
            <w:vAlign w:val="center"/>
            <w:hideMark/>
          </w:tcPr>
          <w:p w14:paraId="3677CAC3" w14:textId="77777777" w:rsidR="00D05040" w:rsidRPr="00D05040" w:rsidRDefault="00D05040" w:rsidP="005E70F5">
            <w:pPr>
              <w:jc w:val="right"/>
            </w:pPr>
            <w:r w:rsidRPr="00D05040">
              <w:t>100.0%</w:t>
            </w:r>
          </w:p>
        </w:tc>
        <w:tc>
          <w:tcPr>
            <w:tcW w:w="830" w:type="dxa"/>
            <w:shd w:val="clear" w:color="auto" w:fill="auto"/>
            <w:noWrap/>
            <w:vAlign w:val="center"/>
            <w:hideMark/>
          </w:tcPr>
          <w:p w14:paraId="2CAA5C54" w14:textId="77777777" w:rsidR="00D05040" w:rsidRPr="00D05040" w:rsidRDefault="00D05040" w:rsidP="005E70F5">
            <w:pPr>
              <w:jc w:val="right"/>
            </w:pPr>
            <w:r w:rsidRPr="00D05040">
              <w:t>0</w:t>
            </w:r>
          </w:p>
        </w:tc>
        <w:tc>
          <w:tcPr>
            <w:tcW w:w="941" w:type="dxa"/>
            <w:shd w:val="clear" w:color="auto" w:fill="auto"/>
            <w:noWrap/>
            <w:vAlign w:val="center"/>
            <w:hideMark/>
          </w:tcPr>
          <w:p w14:paraId="1EA4D2EB" w14:textId="77777777" w:rsidR="00D05040" w:rsidRPr="00D05040" w:rsidRDefault="00D05040" w:rsidP="005E70F5">
            <w:pPr>
              <w:jc w:val="right"/>
            </w:pPr>
            <w:r w:rsidRPr="00D05040">
              <w:t>0.0%</w:t>
            </w:r>
          </w:p>
        </w:tc>
      </w:tr>
      <w:tr w:rsidR="00D05040" w:rsidRPr="00D05040" w14:paraId="51DDA47A" w14:textId="77777777" w:rsidTr="005E70F5">
        <w:trPr>
          <w:cantSplit/>
          <w:jc w:val="center"/>
        </w:trPr>
        <w:tc>
          <w:tcPr>
            <w:tcW w:w="892" w:type="dxa"/>
            <w:noWrap/>
            <w:vAlign w:val="bottom"/>
            <w:hideMark/>
          </w:tcPr>
          <w:p w14:paraId="0431A11A" w14:textId="77777777" w:rsidR="00D05040" w:rsidRPr="00D05040" w:rsidRDefault="00D05040" w:rsidP="00D05040">
            <w:r w:rsidRPr="00D05040">
              <w:t>Org</w:t>
            </w:r>
          </w:p>
        </w:tc>
        <w:tc>
          <w:tcPr>
            <w:tcW w:w="796" w:type="dxa"/>
            <w:noWrap/>
            <w:vAlign w:val="bottom"/>
            <w:hideMark/>
          </w:tcPr>
          <w:p w14:paraId="7EFE27D3" w14:textId="77777777" w:rsidR="00D05040" w:rsidRPr="00D05040" w:rsidRDefault="00D05040" w:rsidP="00D05040">
            <w:r w:rsidRPr="00D05040">
              <w:t>T</w:t>
            </w:r>
          </w:p>
        </w:tc>
        <w:tc>
          <w:tcPr>
            <w:tcW w:w="1097" w:type="dxa"/>
            <w:noWrap/>
            <w:vAlign w:val="bottom"/>
            <w:hideMark/>
          </w:tcPr>
          <w:p w14:paraId="774AD17F" w14:textId="77777777" w:rsidR="00D05040" w:rsidRPr="00D05040" w:rsidRDefault="00D05040" w:rsidP="00D05040">
            <w:r w:rsidRPr="00D05040">
              <w:t>TSTOC</w:t>
            </w:r>
          </w:p>
        </w:tc>
        <w:tc>
          <w:tcPr>
            <w:tcW w:w="3330" w:type="dxa"/>
            <w:vAlign w:val="bottom"/>
            <w:hideMark/>
          </w:tcPr>
          <w:p w14:paraId="0C53DB1E" w14:textId="77777777" w:rsidR="00D05040" w:rsidRPr="00D05040" w:rsidRDefault="00D05040" w:rsidP="00D05040">
            <w:r w:rsidRPr="00D05040">
              <w:t>Total Organic Carbon, tissue</w:t>
            </w:r>
          </w:p>
        </w:tc>
        <w:tc>
          <w:tcPr>
            <w:tcW w:w="1080" w:type="dxa"/>
            <w:noWrap/>
            <w:vAlign w:val="center"/>
            <w:hideMark/>
          </w:tcPr>
          <w:p w14:paraId="0809C99F" w14:textId="77777777" w:rsidR="00D05040" w:rsidRPr="00D05040" w:rsidRDefault="00D05040" w:rsidP="005E70F5">
            <w:pPr>
              <w:jc w:val="right"/>
            </w:pPr>
            <w:r w:rsidRPr="00D05040">
              <w:t>2</w:t>
            </w:r>
          </w:p>
        </w:tc>
        <w:tc>
          <w:tcPr>
            <w:tcW w:w="928" w:type="dxa"/>
            <w:noWrap/>
            <w:vAlign w:val="center"/>
            <w:hideMark/>
          </w:tcPr>
          <w:p w14:paraId="7A888351" w14:textId="77777777" w:rsidR="00D05040" w:rsidRPr="00D05040" w:rsidRDefault="00D05040" w:rsidP="005E70F5">
            <w:pPr>
              <w:jc w:val="right"/>
            </w:pPr>
            <w:r w:rsidRPr="00D05040">
              <w:t>2</w:t>
            </w:r>
          </w:p>
        </w:tc>
        <w:tc>
          <w:tcPr>
            <w:tcW w:w="1042" w:type="dxa"/>
            <w:noWrap/>
            <w:vAlign w:val="center"/>
            <w:hideMark/>
          </w:tcPr>
          <w:p w14:paraId="6222C138" w14:textId="77777777" w:rsidR="00D05040" w:rsidRPr="00D05040" w:rsidRDefault="00D05040" w:rsidP="005E70F5">
            <w:pPr>
              <w:jc w:val="right"/>
            </w:pPr>
            <w:r w:rsidRPr="00D05040">
              <w:t>100.0%</w:t>
            </w:r>
          </w:p>
        </w:tc>
        <w:tc>
          <w:tcPr>
            <w:tcW w:w="830" w:type="dxa"/>
            <w:shd w:val="clear" w:color="auto" w:fill="auto"/>
            <w:noWrap/>
            <w:vAlign w:val="center"/>
            <w:hideMark/>
          </w:tcPr>
          <w:p w14:paraId="6A5B78DA" w14:textId="77777777" w:rsidR="00D05040" w:rsidRPr="00D05040" w:rsidRDefault="00D05040" w:rsidP="005E70F5">
            <w:pPr>
              <w:jc w:val="right"/>
            </w:pPr>
            <w:r w:rsidRPr="00D05040">
              <w:t>0</w:t>
            </w:r>
          </w:p>
        </w:tc>
        <w:tc>
          <w:tcPr>
            <w:tcW w:w="941" w:type="dxa"/>
            <w:shd w:val="clear" w:color="auto" w:fill="auto"/>
            <w:noWrap/>
            <w:vAlign w:val="center"/>
            <w:hideMark/>
          </w:tcPr>
          <w:p w14:paraId="52383888" w14:textId="77777777" w:rsidR="00D05040" w:rsidRPr="00D05040" w:rsidRDefault="00D05040" w:rsidP="005E70F5">
            <w:pPr>
              <w:jc w:val="right"/>
            </w:pPr>
            <w:r w:rsidRPr="00D05040">
              <w:t>0.0%</w:t>
            </w:r>
          </w:p>
        </w:tc>
      </w:tr>
      <w:tr w:rsidR="00D05040" w:rsidRPr="00D05040" w14:paraId="5CA2551D" w14:textId="77777777" w:rsidTr="005E70F5">
        <w:trPr>
          <w:cantSplit/>
          <w:jc w:val="center"/>
        </w:trPr>
        <w:tc>
          <w:tcPr>
            <w:tcW w:w="892" w:type="dxa"/>
            <w:noWrap/>
            <w:vAlign w:val="bottom"/>
            <w:hideMark/>
          </w:tcPr>
          <w:p w14:paraId="3EFBCBD0" w14:textId="77777777" w:rsidR="00D05040" w:rsidRPr="00D05040" w:rsidRDefault="00D05040" w:rsidP="00D05040">
            <w:r w:rsidRPr="00D05040">
              <w:t>Org</w:t>
            </w:r>
          </w:p>
        </w:tc>
        <w:tc>
          <w:tcPr>
            <w:tcW w:w="796" w:type="dxa"/>
            <w:noWrap/>
            <w:vAlign w:val="bottom"/>
            <w:hideMark/>
          </w:tcPr>
          <w:p w14:paraId="5CC6CF31" w14:textId="77777777" w:rsidR="00D05040" w:rsidRPr="00D05040" w:rsidRDefault="00D05040" w:rsidP="00D05040">
            <w:r w:rsidRPr="00D05040">
              <w:t>W</w:t>
            </w:r>
          </w:p>
        </w:tc>
        <w:tc>
          <w:tcPr>
            <w:tcW w:w="1097" w:type="dxa"/>
            <w:noWrap/>
            <w:vAlign w:val="bottom"/>
            <w:hideMark/>
          </w:tcPr>
          <w:p w14:paraId="52076277" w14:textId="77777777" w:rsidR="00D05040" w:rsidRPr="00D05040" w:rsidRDefault="00D05040" w:rsidP="00D05040">
            <w:r w:rsidRPr="00D05040">
              <w:t>00556</w:t>
            </w:r>
          </w:p>
        </w:tc>
        <w:tc>
          <w:tcPr>
            <w:tcW w:w="3330" w:type="dxa"/>
            <w:vAlign w:val="bottom"/>
            <w:hideMark/>
          </w:tcPr>
          <w:p w14:paraId="00595D01" w14:textId="77777777" w:rsidR="00D05040" w:rsidRPr="00D05040" w:rsidRDefault="00D05040" w:rsidP="00D05040">
            <w:r w:rsidRPr="00D05040">
              <w:t>Oil &amp; Grease</w:t>
            </w:r>
          </w:p>
        </w:tc>
        <w:tc>
          <w:tcPr>
            <w:tcW w:w="1080" w:type="dxa"/>
            <w:noWrap/>
            <w:vAlign w:val="center"/>
            <w:hideMark/>
          </w:tcPr>
          <w:p w14:paraId="7F51A6CF" w14:textId="77777777" w:rsidR="00D05040" w:rsidRPr="00D05040" w:rsidRDefault="00D05040" w:rsidP="005E70F5">
            <w:pPr>
              <w:jc w:val="right"/>
            </w:pPr>
            <w:r w:rsidRPr="00D05040">
              <w:t>2047</w:t>
            </w:r>
          </w:p>
        </w:tc>
        <w:tc>
          <w:tcPr>
            <w:tcW w:w="928" w:type="dxa"/>
            <w:noWrap/>
            <w:vAlign w:val="center"/>
            <w:hideMark/>
          </w:tcPr>
          <w:p w14:paraId="7A793CEC" w14:textId="77777777" w:rsidR="00D05040" w:rsidRPr="00D05040" w:rsidRDefault="00D05040" w:rsidP="005E70F5">
            <w:pPr>
              <w:jc w:val="right"/>
            </w:pPr>
            <w:r w:rsidRPr="00D05040">
              <w:t>230</w:t>
            </w:r>
          </w:p>
        </w:tc>
        <w:tc>
          <w:tcPr>
            <w:tcW w:w="1042" w:type="dxa"/>
            <w:noWrap/>
            <w:vAlign w:val="center"/>
            <w:hideMark/>
          </w:tcPr>
          <w:p w14:paraId="18231D5A" w14:textId="77777777" w:rsidR="00D05040" w:rsidRPr="00D05040" w:rsidRDefault="00D05040" w:rsidP="005E70F5">
            <w:pPr>
              <w:jc w:val="right"/>
            </w:pPr>
            <w:r w:rsidRPr="00D05040">
              <w:t>11.2%</w:t>
            </w:r>
          </w:p>
        </w:tc>
        <w:tc>
          <w:tcPr>
            <w:tcW w:w="830" w:type="dxa"/>
            <w:shd w:val="clear" w:color="auto" w:fill="auto"/>
            <w:noWrap/>
            <w:vAlign w:val="center"/>
            <w:hideMark/>
          </w:tcPr>
          <w:p w14:paraId="1629C3AA" w14:textId="77777777" w:rsidR="00D05040" w:rsidRPr="00D05040" w:rsidRDefault="00D05040" w:rsidP="005E70F5">
            <w:pPr>
              <w:jc w:val="right"/>
            </w:pPr>
            <w:r w:rsidRPr="00D05040">
              <w:t>1817</w:t>
            </w:r>
          </w:p>
        </w:tc>
        <w:tc>
          <w:tcPr>
            <w:tcW w:w="941" w:type="dxa"/>
            <w:shd w:val="clear" w:color="auto" w:fill="auto"/>
            <w:noWrap/>
            <w:vAlign w:val="center"/>
            <w:hideMark/>
          </w:tcPr>
          <w:p w14:paraId="5B440C8D" w14:textId="77777777" w:rsidR="00D05040" w:rsidRPr="00D05040" w:rsidRDefault="00D05040" w:rsidP="005E70F5">
            <w:pPr>
              <w:jc w:val="right"/>
            </w:pPr>
            <w:r w:rsidRPr="00D05040">
              <w:t>88.8%</w:t>
            </w:r>
          </w:p>
        </w:tc>
      </w:tr>
      <w:tr w:rsidR="00D05040" w:rsidRPr="00D05040" w14:paraId="104FA6B4" w14:textId="77777777" w:rsidTr="005E70F5">
        <w:trPr>
          <w:cantSplit/>
          <w:jc w:val="center"/>
        </w:trPr>
        <w:tc>
          <w:tcPr>
            <w:tcW w:w="892" w:type="dxa"/>
            <w:noWrap/>
            <w:vAlign w:val="bottom"/>
            <w:hideMark/>
          </w:tcPr>
          <w:p w14:paraId="5AA815D8" w14:textId="77777777" w:rsidR="00D05040" w:rsidRPr="00D05040" w:rsidRDefault="00D05040" w:rsidP="00D05040">
            <w:r w:rsidRPr="00D05040">
              <w:t>Org</w:t>
            </w:r>
          </w:p>
        </w:tc>
        <w:tc>
          <w:tcPr>
            <w:tcW w:w="796" w:type="dxa"/>
            <w:noWrap/>
            <w:vAlign w:val="bottom"/>
            <w:hideMark/>
          </w:tcPr>
          <w:p w14:paraId="7D5AF747" w14:textId="77777777" w:rsidR="00D05040" w:rsidRPr="00D05040" w:rsidRDefault="00D05040" w:rsidP="00D05040">
            <w:r w:rsidRPr="00D05040">
              <w:t>W</w:t>
            </w:r>
          </w:p>
        </w:tc>
        <w:tc>
          <w:tcPr>
            <w:tcW w:w="1097" w:type="dxa"/>
            <w:noWrap/>
            <w:vAlign w:val="bottom"/>
            <w:hideMark/>
          </w:tcPr>
          <w:p w14:paraId="25CD49A5" w14:textId="77777777" w:rsidR="00D05040" w:rsidRPr="00D05040" w:rsidRDefault="00D05040" w:rsidP="00D05040">
            <w:r w:rsidRPr="00D05040">
              <w:t>00605</w:t>
            </w:r>
          </w:p>
        </w:tc>
        <w:tc>
          <w:tcPr>
            <w:tcW w:w="3330" w:type="dxa"/>
            <w:vAlign w:val="bottom"/>
            <w:hideMark/>
          </w:tcPr>
          <w:p w14:paraId="4F8EF351" w14:textId="77777777" w:rsidR="00D05040" w:rsidRPr="00D05040" w:rsidRDefault="00D05040" w:rsidP="00D05040">
            <w:r w:rsidRPr="00D05040">
              <w:t>Organic Nitrogen</w:t>
            </w:r>
          </w:p>
        </w:tc>
        <w:tc>
          <w:tcPr>
            <w:tcW w:w="1080" w:type="dxa"/>
            <w:noWrap/>
            <w:vAlign w:val="center"/>
            <w:hideMark/>
          </w:tcPr>
          <w:p w14:paraId="3A1942FE" w14:textId="77777777" w:rsidR="00D05040" w:rsidRPr="00D05040" w:rsidRDefault="00D05040" w:rsidP="005E70F5">
            <w:pPr>
              <w:jc w:val="right"/>
            </w:pPr>
            <w:r w:rsidRPr="00D05040">
              <w:t>2031</w:t>
            </w:r>
          </w:p>
        </w:tc>
        <w:tc>
          <w:tcPr>
            <w:tcW w:w="928" w:type="dxa"/>
            <w:noWrap/>
            <w:vAlign w:val="center"/>
            <w:hideMark/>
          </w:tcPr>
          <w:p w14:paraId="762BD892" w14:textId="77777777" w:rsidR="00D05040" w:rsidRPr="00D05040" w:rsidRDefault="00D05040" w:rsidP="005E70F5">
            <w:pPr>
              <w:jc w:val="right"/>
            </w:pPr>
            <w:r w:rsidRPr="00D05040">
              <w:t>1751</w:t>
            </w:r>
          </w:p>
        </w:tc>
        <w:tc>
          <w:tcPr>
            <w:tcW w:w="1042" w:type="dxa"/>
            <w:noWrap/>
            <w:vAlign w:val="center"/>
            <w:hideMark/>
          </w:tcPr>
          <w:p w14:paraId="0B205220" w14:textId="77777777" w:rsidR="00D05040" w:rsidRPr="00D05040" w:rsidRDefault="00D05040" w:rsidP="005E70F5">
            <w:pPr>
              <w:jc w:val="right"/>
            </w:pPr>
            <w:r w:rsidRPr="00D05040">
              <w:t>86.2%</w:t>
            </w:r>
          </w:p>
        </w:tc>
        <w:tc>
          <w:tcPr>
            <w:tcW w:w="830" w:type="dxa"/>
            <w:shd w:val="clear" w:color="auto" w:fill="auto"/>
            <w:noWrap/>
            <w:vAlign w:val="center"/>
            <w:hideMark/>
          </w:tcPr>
          <w:p w14:paraId="71FB5D7A" w14:textId="77777777" w:rsidR="00D05040" w:rsidRPr="00D05040" w:rsidRDefault="00D05040" w:rsidP="005E70F5">
            <w:pPr>
              <w:jc w:val="right"/>
            </w:pPr>
            <w:r w:rsidRPr="00D05040">
              <w:t>280</w:t>
            </w:r>
          </w:p>
        </w:tc>
        <w:tc>
          <w:tcPr>
            <w:tcW w:w="941" w:type="dxa"/>
            <w:shd w:val="clear" w:color="auto" w:fill="auto"/>
            <w:noWrap/>
            <w:vAlign w:val="center"/>
            <w:hideMark/>
          </w:tcPr>
          <w:p w14:paraId="533E18F1" w14:textId="77777777" w:rsidR="00D05040" w:rsidRPr="00D05040" w:rsidRDefault="00D05040" w:rsidP="005E70F5">
            <w:pPr>
              <w:jc w:val="right"/>
            </w:pPr>
            <w:r w:rsidRPr="00D05040">
              <w:t>13.8%</w:t>
            </w:r>
          </w:p>
        </w:tc>
      </w:tr>
      <w:tr w:rsidR="00D05040" w:rsidRPr="00D05040" w14:paraId="1A2E60C0" w14:textId="77777777" w:rsidTr="005E70F5">
        <w:trPr>
          <w:cantSplit/>
          <w:jc w:val="center"/>
        </w:trPr>
        <w:tc>
          <w:tcPr>
            <w:tcW w:w="892" w:type="dxa"/>
            <w:noWrap/>
            <w:vAlign w:val="bottom"/>
            <w:hideMark/>
          </w:tcPr>
          <w:p w14:paraId="5ABAF000" w14:textId="77777777" w:rsidR="00D05040" w:rsidRPr="00D05040" w:rsidRDefault="00D05040" w:rsidP="00D05040">
            <w:r w:rsidRPr="00D05040">
              <w:t>Org</w:t>
            </w:r>
          </w:p>
        </w:tc>
        <w:tc>
          <w:tcPr>
            <w:tcW w:w="796" w:type="dxa"/>
            <w:noWrap/>
            <w:vAlign w:val="bottom"/>
            <w:hideMark/>
          </w:tcPr>
          <w:p w14:paraId="50961B12" w14:textId="77777777" w:rsidR="00D05040" w:rsidRPr="00D05040" w:rsidRDefault="00D05040" w:rsidP="00D05040">
            <w:r w:rsidRPr="00D05040">
              <w:t>W</w:t>
            </w:r>
          </w:p>
        </w:tc>
        <w:tc>
          <w:tcPr>
            <w:tcW w:w="1097" w:type="dxa"/>
            <w:noWrap/>
            <w:vAlign w:val="bottom"/>
            <w:hideMark/>
          </w:tcPr>
          <w:p w14:paraId="29997109" w14:textId="77777777" w:rsidR="00D05040" w:rsidRPr="00D05040" w:rsidRDefault="00D05040" w:rsidP="00D05040">
            <w:r w:rsidRPr="00D05040">
              <w:t>00680</w:t>
            </w:r>
          </w:p>
        </w:tc>
        <w:tc>
          <w:tcPr>
            <w:tcW w:w="3330" w:type="dxa"/>
            <w:vAlign w:val="bottom"/>
            <w:hideMark/>
          </w:tcPr>
          <w:p w14:paraId="7E922488" w14:textId="77777777" w:rsidR="00D05040" w:rsidRPr="00D05040" w:rsidRDefault="00D05040" w:rsidP="00D05040">
            <w:r w:rsidRPr="00D05040">
              <w:t>Total Organic Carbon</w:t>
            </w:r>
          </w:p>
        </w:tc>
        <w:tc>
          <w:tcPr>
            <w:tcW w:w="1080" w:type="dxa"/>
            <w:noWrap/>
            <w:vAlign w:val="center"/>
            <w:hideMark/>
          </w:tcPr>
          <w:p w14:paraId="4790736F" w14:textId="77777777" w:rsidR="00D05040" w:rsidRPr="00D05040" w:rsidRDefault="00D05040" w:rsidP="005E70F5">
            <w:pPr>
              <w:jc w:val="right"/>
            </w:pPr>
            <w:r w:rsidRPr="00D05040">
              <w:t>2070</w:t>
            </w:r>
          </w:p>
        </w:tc>
        <w:tc>
          <w:tcPr>
            <w:tcW w:w="928" w:type="dxa"/>
            <w:noWrap/>
            <w:vAlign w:val="center"/>
            <w:hideMark/>
          </w:tcPr>
          <w:p w14:paraId="0BA9573F" w14:textId="77777777" w:rsidR="00D05040" w:rsidRPr="00D05040" w:rsidRDefault="00D05040" w:rsidP="005E70F5">
            <w:pPr>
              <w:jc w:val="right"/>
            </w:pPr>
            <w:r w:rsidRPr="00D05040">
              <w:t>2034</w:t>
            </w:r>
          </w:p>
        </w:tc>
        <w:tc>
          <w:tcPr>
            <w:tcW w:w="1042" w:type="dxa"/>
            <w:noWrap/>
            <w:vAlign w:val="center"/>
            <w:hideMark/>
          </w:tcPr>
          <w:p w14:paraId="7A84D144" w14:textId="77777777" w:rsidR="00D05040" w:rsidRPr="00D05040" w:rsidRDefault="00D05040" w:rsidP="005E70F5">
            <w:pPr>
              <w:jc w:val="right"/>
            </w:pPr>
            <w:r w:rsidRPr="00D05040">
              <w:t>98.3%</w:t>
            </w:r>
          </w:p>
        </w:tc>
        <w:tc>
          <w:tcPr>
            <w:tcW w:w="830" w:type="dxa"/>
            <w:shd w:val="clear" w:color="auto" w:fill="auto"/>
            <w:noWrap/>
            <w:vAlign w:val="center"/>
            <w:hideMark/>
          </w:tcPr>
          <w:p w14:paraId="545D258C" w14:textId="77777777" w:rsidR="00D05040" w:rsidRPr="00D05040" w:rsidRDefault="00D05040" w:rsidP="005E70F5">
            <w:pPr>
              <w:jc w:val="right"/>
            </w:pPr>
            <w:r w:rsidRPr="00D05040">
              <w:t>36</w:t>
            </w:r>
          </w:p>
        </w:tc>
        <w:tc>
          <w:tcPr>
            <w:tcW w:w="941" w:type="dxa"/>
            <w:shd w:val="clear" w:color="auto" w:fill="auto"/>
            <w:noWrap/>
            <w:vAlign w:val="center"/>
            <w:hideMark/>
          </w:tcPr>
          <w:p w14:paraId="147651D7" w14:textId="77777777" w:rsidR="00D05040" w:rsidRPr="00D05040" w:rsidRDefault="00D05040" w:rsidP="005E70F5">
            <w:pPr>
              <w:jc w:val="right"/>
            </w:pPr>
            <w:r w:rsidRPr="00D05040">
              <w:t>1.7%</w:t>
            </w:r>
          </w:p>
        </w:tc>
      </w:tr>
      <w:tr w:rsidR="00D05040" w:rsidRPr="00D05040" w14:paraId="6DCBB24D" w14:textId="77777777" w:rsidTr="005E70F5">
        <w:trPr>
          <w:cantSplit/>
          <w:jc w:val="center"/>
        </w:trPr>
        <w:tc>
          <w:tcPr>
            <w:tcW w:w="892" w:type="dxa"/>
            <w:noWrap/>
            <w:vAlign w:val="bottom"/>
            <w:hideMark/>
          </w:tcPr>
          <w:p w14:paraId="00426FB5" w14:textId="77777777" w:rsidR="00D05040" w:rsidRPr="00D05040" w:rsidRDefault="00D05040" w:rsidP="00D05040">
            <w:r w:rsidRPr="00D05040">
              <w:t>Org</w:t>
            </w:r>
          </w:p>
        </w:tc>
        <w:tc>
          <w:tcPr>
            <w:tcW w:w="796" w:type="dxa"/>
            <w:noWrap/>
            <w:vAlign w:val="bottom"/>
            <w:hideMark/>
          </w:tcPr>
          <w:p w14:paraId="0FC430F3" w14:textId="77777777" w:rsidR="00D05040" w:rsidRPr="00D05040" w:rsidRDefault="00D05040" w:rsidP="00D05040">
            <w:r w:rsidRPr="00D05040">
              <w:t>W</w:t>
            </w:r>
          </w:p>
        </w:tc>
        <w:tc>
          <w:tcPr>
            <w:tcW w:w="1097" w:type="dxa"/>
            <w:noWrap/>
            <w:vAlign w:val="bottom"/>
            <w:hideMark/>
          </w:tcPr>
          <w:p w14:paraId="7496849C" w14:textId="77777777" w:rsidR="00D05040" w:rsidRPr="00D05040" w:rsidRDefault="00D05040" w:rsidP="00D05040">
            <w:r w:rsidRPr="00D05040">
              <w:t>00720</w:t>
            </w:r>
          </w:p>
        </w:tc>
        <w:tc>
          <w:tcPr>
            <w:tcW w:w="3330" w:type="dxa"/>
            <w:vAlign w:val="bottom"/>
            <w:hideMark/>
          </w:tcPr>
          <w:p w14:paraId="4D6A54EE" w14:textId="77777777" w:rsidR="00D05040" w:rsidRPr="00D05040" w:rsidRDefault="00D05040" w:rsidP="00D05040">
            <w:r w:rsidRPr="00D05040">
              <w:t>Cyanide</w:t>
            </w:r>
          </w:p>
        </w:tc>
        <w:tc>
          <w:tcPr>
            <w:tcW w:w="1080" w:type="dxa"/>
            <w:noWrap/>
            <w:vAlign w:val="center"/>
            <w:hideMark/>
          </w:tcPr>
          <w:p w14:paraId="03490F0C" w14:textId="77777777" w:rsidR="00D05040" w:rsidRPr="00D05040" w:rsidRDefault="00D05040" w:rsidP="005E70F5">
            <w:pPr>
              <w:jc w:val="right"/>
            </w:pPr>
            <w:r w:rsidRPr="00D05040">
              <w:t>2031</w:t>
            </w:r>
          </w:p>
        </w:tc>
        <w:tc>
          <w:tcPr>
            <w:tcW w:w="928" w:type="dxa"/>
            <w:noWrap/>
            <w:vAlign w:val="center"/>
            <w:hideMark/>
          </w:tcPr>
          <w:p w14:paraId="24D2F802" w14:textId="77777777" w:rsidR="00D05040" w:rsidRPr="00D05040" w:rsidRDefault="00D05040" w:rsidP="005E70F5">
            <w:pPr>
              <w:jc w:val="right"/>
            </w:pPr>
            <w:r w:rsidRPr="00D05040">
              <w:t>65</w:t>
            </w:r>
          </w:p>
        </w:tc>
        <w:tc>
          <w:tcPr>
            <w:tcW w:w="1042" w:type="dxa"/>
            <w:noWrap/>
            <w:vAlign w:val="center"/>
            <w:hideMark/>
          </w:tcPr>
          <w:p w14:paraId="4C81247E" w14:textId="77777777" w:rsidR="00D05040" w:rsidRPr="00D05040" w:rsidRDefault="00D05040" w:rsidP="005E70F5">
            <w:pPr>
              <w:jc w:val="right"/>
            </w:pPr>
            <w:r w:rsidRPr="00D05040">
              <w:t>3.2%</w:t>
            </w:r>
          </w:p>
        </w:tc>
        <w:tc>
          <w:tcPr>
            <w:tcW w:w="830" w:type="dxa"/>
            <w:shd w:val="clear" w:color="auto" w:fill="auto"/>
            <w:noWrap/>
            <w:vAlign w:val="center"/>
            <w:hideMark/>
          </w:tcPr>
          <w:p w14:paraId="1161D65C" w14:textId="77777777" w:rsidR="00D05040" w:rsidRPr="00D05040" w:rsidRDefault="00D05040" w:rsidP="005E70F5">
            <w:pPr>
              <w:jc w:val="right"/>
            </w:pPr>
            <w:r w:rsidRPr="00D05040">
              <w:t>1966</w:t>
            </w:r>
          </w:p>
        </w:tc>
        <w:tc>
          <w:tcPr>
            <w:tcW w:w="941" w:type="dxa"/>
            <w:shd w:val="clear" w:color="auto" w:fill="auto"/>
            <w:noWrap/>
            <w:vAlign w:val="center"/>
            <w:hideMark/>
          </w:tcPr>
          <w:p w14:paraId="71694011" w14:textId="77777777" w:rsidR="00D05040" w:rsidRPr="00D05040" w:rsidRDefault="00D05040" w:rsidP="005E70F5">
            <w:pPr>
              <w:jc w:val="right"/>
            </w:pPr>
            <w:r w:rsidRPr="00D05040">
              <w:t>96.8%</w:t>
            </w:r>
          </w:p>
        </w:tc>
      </w:tr>
      <w:tr w:rsidR="00D05040" w:rsidRPr="00D05040" w14:paraId="71676637" w14:textId="77777777" w:rsidTr="005E70F5">
        <w:trPr>
          <w:cantSplit/>
          <w:jc w:val="center"/>
        </w:trPr>
        <w:tc>
          <w:tcPr>
            <w:tcW w:w="892" w:type="dxa"/>
            <w:noWrap/>
            <w:vAlign w:val="bottom"/>
            <w:hideMark/>
          </w:tcPr>
          <w:p w14:paraId="3A8423FE" w14:textId="77777777" w:rsidR="00D05040" w:rsidRPr="00D05040" w:rsidRDefault="00D05040" w:rsidP="00D05040">
            <w:r w:rsidRPr="00D05040">
              <w:t>Oxy</w:t>
            </w:r>
          </w:p>
        </w:tc>
        <w:tc>
          <w:tcPr>
            <w:tcW w:w="796" w:type="dxa"/>
            <w:noWrap/>
            <w:vAlign w:val="bottom"/>
            <w:hideMark/>
          </w:tcPr>
          <w:p w14:paraId="7A659007" w14:textId="77777777" w:rsidR="00D05040" w:rsidRPr="00D05040" w:rsidRDefault="00D05040" w:rsidP="00D05040">
            <w:r w:rsidRPr="00D05040">
              <w:t>P</w:t>
            </w:r>
          </w:p>
        </w:tc>
        <w:tc>
          <w:tcPr>
            <w:tcW w:w="1097" w:type="dxa"/>
            <w:noWrap/>
            <w:vAlign w:val="bottom"/>
            <w:hideMark/>
          </w:tcPr>
          <w:p w14:paraId="255344B2" w14:textId="77777777" w:rsidR="00D05040" w:rsidRPr="00D05040" w:rsidRDefault="00D05040" w:rsidP="00D05040">
            <w:r w:rsidRPr="00D05040">
              <w:t>PWBOD</w:t>
            </w:r>
          </w:p>
        </w:tc>
        <w:tc>
          <w:tcPr>
            <w:tcW w:w="3330" w:type="dxa"/>
            <w:vAlign w:val="bottom"/>
            <w:hideMark/>
          </w:tcPr>
          <w:p w14:paraId="067F26BA" w14:textId="77777777" w:rsidR="00D05040" w:rsidRPr="00D05040" w:rsidRDefault="00D05040" w:rsidP="00D05040">
            <w:r w:rsidRPr="00D05040">
              <w:t>BOD</w:t>
            </w:r>
          </w:p>
        </w:tc>
        <w:tc>
          <w:tcPr>
            <w:tcW w:w="1080" w:type="dxa"/>
            <w:noWrap/>
            <w:vAlign w:val="center"/>
            <w:hideMark/>
          </w:tcPr>
          <w:p w14:paraId="56FD5AAD" w14:textId="77777777" w:rsidR="00D05040" w:rsidRPr="00D05040" w:rsidRDefault="00D05040" w:rsidP="005E70F5">
            <w:pPr>
              <w:jc w:val="right"/>
            </w:pPr>
            <w:r w:rsidRPr="00D05040">
              <w:t>1986</w:t>
            </w:r>
          </w:p>
        </w:tc>
        <w:tc>
          <w:tcPr>
            <w:tcW w:w="928" w:type="dxa"/>
            <w:noWrap/>
            <w:vAlign w:val="center"/>
            <w:hideMark/>
          </w:tcPr>
          <w:p w14:paraId="508C8606" w14:textId="77777777" w:rsidR="00D05040" w:rsidRPr="00D05040" w:rsidRDefault="00D05040" w:rsidP="005E70F5">
            <w:pPr>
              <w:jc w:val="right"/>
            </w:pPr>
            <w:r w:rsidRPr="00D05040">
              <w:t>528</w:t>
            </w:r>
          </w:p>
        </w:tc>
        <w:tc>
          <w:tcPr>
            <w:tcW w:w="1042" w:type="dxa"/>
            <w:noWrap/>
            <w:vAlign w:val="center"/>
            <w:hideMark/>
          </w:tcPr>
          <w:p w14:paraId="39FE7297" w14:textId="77777777" w:rsidR="00D05040" w:rsidRPr="00D05040" w:rsidRDefault="00D05040" w:rsidP="005E70F5">
            <w:pPr>
              <w:jc w:val="right"/>
            </w:pPr>
            <w:r w:rsidRPr="00D05040">
              <w:t>26.6%</w:t>
            </w:r>
          </w:p>
        </w:tc>
        <w:tc>
          <w:tcPr>
            <w:tcW w:w="830" w:type="dxa"/>
            <w:shd w:val="clear" w:color="auto" w:fill="auto"/>
            <w:noWrap/>
            <w:vAlign w:val="center"/>
            <w:hideMark/>
          </w:tcPr>
          <w:p w14:paraId="717EDF99" w14:textId="77777777" w:rsidR="00D05040" w:rsidRPr="00D05040" w:rsidRDefault="00D05040" w:rsidP="005E70F5">
            <w:pPr>
              <w:jc w:val="right"/>
            </w:pPr>
            <w:r w:rsidRPr="00D05040">
              <w:t>1458</w:t>
            </w:r>
          </w:p>
        </w:tc>
        <w:tc>
          <w:tcPr>
            <w:tcW w:w="941" w:type="dxa"/>
            <w:shd w:val="clear" w:color="auto" w:fill="auto"/>
            <w:noWrap/>
            <w:vAlign w:val="center"/>
            <w:hideMark/>
          </w:tcPr>
          <w:p w14:paraId="2B54DB22" w14:textId="77777777" w:rsidR="00D05040" w:rsidRPr="00D05040" w:rsidRDefault="00D05040" w:rsidP="005E70F5">
            <w:pPr>
              <w:jc w:val="right"/>
            </w:pPr>
            <w:r w:rsidRPr="00D05040">
              <w:t>73.4%</w:t>
            </w:r>
          </w:p>
        </w:tc>
      </w:tr>
      <w:tr w:rsidR="00D05040" w:rsidRPr="00D05040" w14:paraId="48E2401A" w14:textId="77777777" w:rsidTr="005E70F5">
        <w:trPr>
          <w:cantSplit/>
          <w:jc w:val="center"/>
        </w:trPr>
        <w:tc>
          <w:tcPr>
            <w:tcW w:w="892" w:type="dxa"/>
            <w:noWrap/>
            <w:vAlign w:val="bottom"/>
            <w:hideMark/>
          </w:tcPr>
          <w:p w14:paraId="26C93508" w14:textId="77777777" w:rsidR="00D05040" w:rsidRPr="00D05040" w:rsidRDefault="00D05040" w:rsidP="00D05040">
            <w:r w:rsidRPr="00D05040">
              <w:t>Oxy</w:t>
            </w:r>
          </w:p>
        </w:tc>
        <w:tc>
          <w:tcPr>
            <w:tcW w:w="796" w:type="dxa"/>
            <w:noWrap/>
            <w:vAlign w:val="bottom"/>
            <w:hideMark/>
          </w:tcPr>
          <w:p w14:paraId="100440DC" w14:textId="77777777" w:rsidR="00D05040" w:rsidRPr="00D05040" w:rsidRDefault="00D05040" w:rsidP="00D05040">
            <w:r w:rsidRPr="00D05040">
              <w:t>P</w:t>
            </w:r>
          </w:p>
        </w:tc>
        <w:tc>
          <w:tcPr>
            <w:tcW w:w="1097" w:type="dxa"/>
            <w:noWrap/>
            <w:vAlign w:val="bottom"/>
            <w:hideMark/>
          </w:tcPr>
          <w:p w14:paraId="0E39004E" w14:textId="77777777" w:rsidR="00D05040" w:rsidRPr="00D05040" w:rsidRDefault="00D05040" w:rsidP="00D05040">
            <w:r w:rsidRPr="00D05040">
              <w:t>PWCOD</w:t>
            </w:r>
          </w:p>
        </w:tc>
        <w:tc>
          <w:tcPr>
            <w:tcW w:w="3330" w:type="dxa"/>
            <w:vAlign w:val="bottom"/>
            <w:hideMark/>
          </w:tcPr>
          <w:p w14:paraId="3BCD75A5" w14:textId="77777777" w:rsidR="00D05040" w:rsidRPr="00D05040" w:rsidRDefault="00D05040" w:rsidP="00D05040">
            <w:r w:rsidRPr="00D05040">
              <w:t>COD</w:t>
            </w:r>
          </w:p>
        </w:tc>
        <w:tc>
          <w:tcPr>
            <w:tcW w:w="1080" w:type="dxa"/>
            <w:noWrap/>
            <w:vAlign w:val="center"/>
            <w:hideMark/>
          </w:tcPr>
          <w:p w14:paraId="54271574" w14:textId="77777777" w:rsidR="00D05040" w:rsidRPr="00D05040" w:rsidRDefault="00D05040" w:rsidP="005E70F5">
            <w:pPr>
              <w:jc w:val="right"/>
            </w:pPr>
            <w:r w:rsidRPr="00D05040">
              <w:t>1989</w:t>
            </w:r>
          </w:p>
        </w:tc>
        <w:tc>
          <w:tcPr>
            <w:tcW w:w="928" w:type="dxa"/>
            <w:noWrap/>
            <w:vAlign w:val="center"/>
            <w:hideMark/>
          </w:tcPr>
          <w:p w14:paraId="7A6EED29" w14:textId="77777777" w:rsidR="00D05040" w:rsidRPr="00D05040" w:rsidRDefault="00D05040" w:rsidP="005E70F5">
            <w:pPr>
              <w:jc w:val="right"/>
            </w:pPr>
            <w:r w:rsidRPr="00D05040">
              <w:t>1965</w:t>
            </w:r>
          </w:p>
        </w:tc>
        <w:tc>
          <w:tcPr>
            <w:tcW w:w="1042" w:type="dxa"/>
            <w:noWrap/>
            <w:vAlign w:val="center"/>
            <w:hideMark/>
          </w:tcPr>
          <w:p w14:paraId="0C8D3EED" w14:textId="77777777" w:rsidR="00D05040" w:rsidRPr="00D05040" w:rsidRDefault="00D05040" w:rsidP="005E70F5">
            <w:pPr>
              <w:jc w:val="right"/>
            </w:pPr>
            <w:r w:rsidRPr="00D05040">
              <w:t>98.8%</w:t>
            </w:r>
          </w:p>
        </w:tc>
        <w:tc>
          <w:tcPr>
            <w:tcW w:w="830" w:type="dxa"/>
            <w:shd w:val="clear" w:color="auto" w:fill="auto"/>
            <w:noWrap/>
            <w:vAlign w:val="center"/>
            <w:hideMark/>
          </w:tcPr>
          <w:p w14:paraId="21B3B57C" w14:textId="77777777" w:rsidR="00D05040" w:rsidRPr="00D05040" w:rsidRDefault="00D05040" w:rsidP="005E70F5">
            <w:pPr>
              <w:jc w:val="right"/>
            </w:pPr>
            <w:r w:rsidRPr="00D05040">
              <w:t>24</w:t>
            </w:r>
          </w:p>
        </w:tc>
        <w:tc>
          <w:tcPr>
            <w:tcW w:w="941" w:type="dxa"/>
            <w:shd w:val="clear" w:color="auto" w:fill="auto"/>
            <w:noWrap/>
            <w:vAlign w:val="center"/>
            <w:hideMark/>
          </w:tcPr>
          <w:p w14:paraId="0646100C" w14:textId="77777777" w:rsidR="00D05040" w:rsidRPr="00D05040" w:rsidRDefault="00D05040" w:rsidP="005E70F5">
            <w:pPr>
              <w:jc w:val="right"/>
            </w:pPr>
            <w:r w:rsidRPr="00D05040">
              <w:t>1.2%</w:t>
            </w:r>
          </w:p>
        </w:tc>
      </w:tr>
      <w:tr w:rsidR="00D05040" w:rsidRPr="00D05040" w14:paraId="4258A8C7" w14:textId="77777777" w:rsidTr="005E70F5">
        <w:trPr>
          <w:cantSplit/>
          <w:jc w:val="center"/>
        </w:trPr>
        <w:tc>
          <w:tcPr>
            <w:tcW w:w="892" w:type="dxa"/>
            <w:noWrap/>
            <w:vAlign w:val="bottom"/>
            <w:hideMark/>
          </w:tcPr>
          <w:p w14:paraId="2AC1F193" w14:textId="77777777" w:rsidR="00D05040" w:rsidRPr="00D05040" w:rsidRDefault="00D05040" w:rsidP="00D05040">
            <w:r w:rsidRPr="00D05040">
              <w:t>Oxy</w:t>
            </w:r>
          </w:p>
        </w:tc>
        <w:tc>
          <w:tcPr>
            <w:tcW w:w="796" w:type="dxa"/>
            <w:noWrap/>
            <w:vAlign w:val="bottom"/>
            <w:hideMark/>
          </w:tcPr>
          <w:p w14:paraId="6D5D5CDB" w14:textId="77777777" w:rsidR="00D05040" w:rsidRPr="00D05040" w:rsidRDefault="00D05040" w:rsidP="00D05040">
            <w:r w:rsidRPr="00D05040">
              <w:t>W</w:t>
            </w:r>
          </w:p>
        </w:tc>
        <w:tc>
          <w:tcPr>
            <w:tcW w:w="1097" w:type="dxa"/>
            <w:noWrap/>
            <w:vAlign w:val="bottom"/>
            <w:hideMark/>
          </w:tcPr>
          <w:p w14:paraId="31C03033" w14:textId="77777777" w:rsidR="00D05040" w:rsidRPr="00D05040" w:rsidRDefault="00D05040" w:rsidP="00D05040">
            <w:r w:rsidRPr="00D05040">
              <w:t>00310</w:t>
            </w:r>
          </w:p>
        </w:tc>
        <w:tc>
          <w:tcPr>
            <w:tcW w:w="3330" w:type="dxa"/>
            <w:vAlign w:val="bottom"/>
            <w:hideMark/>
          </w:tcPr>
          <w:p w14:paraId="3505EB12" w14:textId="77777777" w:rsidR="00D05040" w:rsidRPr="00D05040" w:rsidRDefault="00D05040" w:rsidP="00D05040">
            <w:r w:rsidRPr="00D05040">
              <w:t>BOD</w:t>
            </w:r>
          </w:p>
        </w:tc>
        <w:tc>
          <w:tcPr>
            <w:tcW w:w="1080" w:type="dxa"/>
            <w:noWrap/>
            <w:vAlign w:val="center"/>
            <w:hideMark/>
          </w:tcPr>
          <w:p w14:paraId="3F17E383" w14:textId="77777777" w:rsidR="00D05040" w:rsidRPr="00D05040" w:rsidRDefault="00D05040" w:rsidP="005E70F5">
            <w:pPr>
              <w:jc w:val="right"/>
            </w:pPr>
            <w:r w:rsidRPr="00D05040">
              <w:t>2075</w:t>
            </w:r>
          </w:p>
        </w:tc>
        <w:tc>
          <w:tcPr>
            <w:tcW w:w="928" w:type="dxa"/>
            <w:noWrap/>
            <w:vAlign w:val="center"/>
            <w:hideMark/>
          </w:tcPr>
          <w:p w14:paraId="127FE77E" w14:textId="77777777" w:rsidR="00D05040" w:rsidRPr="00D05040" w:rsidRDefault="00D05040" w:rsidP="005E70F5">
            <w:pPr>
              <w:jc w:val="right"/>
            </w:pPr>
            <w:r w:rsidRPr="00D05040">
              <w:t>724</w:t>
            </w:r>
          </w:p>
        </w:tc>
        <w:tc>
          <w:tcPr>
            <w:tcW w:w="1042" w:type="dxa"/>
            <w:noWrap/>
            <w:vAlign w:val="center"/>
            <w:hideMark/>
          </w:tcPr>
          <w:p w14:paraId="4FE08A84" w14:textId="77777777" w:rsidR="00D05040" w:rsidRPr="00D05040" w:rsidRDefault="00D05040" w:rsidP="005E70F5">
            <w:pPr>
              <w:jc w:val="right"/>
            </w:pPr>
            <w:r w:rsidRPr="00D05040">
              <w:t>34.9%</w:t>
            </w:r>
          </w:p>
        </w:tc>
        <w:tc>
          <w:tcPr>
            <w:tcW w:w="830" w:type="dxa"/>
            <w:shd w:val="clear" w:color="auto" w:fill="auto"/>
            <w:noWrap/>
            <w:vAlign w:val="center"/>
            <w:hideMark/>
          </w:tcPr>
          <w:p w14:paraId="742EB734" w14:textId="77777777" w:rsidR="00D05040" w:rsidRPr="00D05040" w:rsidRDefault="00D05040" w:rsidP="005E70F5">
            <w:pPr>
              <w:jc w:val="right"/>
            </w:pPr>
            <w:r w:rsidRPr="00D05040">
              <w:t>1351</w:t>
            </w:r>
          </w:p>
        </w:tc>
        <w:tc>
          <w:tcPr>
            <w:tcW w:w="941" w:type="dxa"/>
            <w:shd w:val="clear" w:color="auto" w:fill="auto"/>
            <w:noWrap/>
            <w:vAlign w:val="center"/>
            <w:hideMark/>
          </w:tcPr>
          <w:p w14:paraId="3F372A25" w14:textId="77777777" w:rsidR="00D05040" w:rsidRPr="00D05040" w:rsidRDefault="00D05040" w:rsidP="005E70F5">
            <w:pPr>
              <w:jc w:val="right"/>
            </w:pPr>
            <w:r w:rsidRPr="00D05040">
              <w:t>65.1%</w:t>
            </w:r>
          </w:p>
        </w:tc>
      </w:tr>
      <w:tr w:rsidR="00D05040" w:rsidRPr="00D05040" w14:paraId="148C337E" w14:textId="77777777" w:rsidTr="005E70F5">
        <w:trPr>
          <w:cantSplit/>
          <w:jc w:val="center"/>
        </w:trPr>
        <w:tc>
          <w:tcPr>
            <w:tcW w:w="892" w:type="dxa"/>
            <w:noWrap/>
            <w:vAlign w:val="bottom"/>
            <w:hideMark/>
          </w:tcPr>
          <w:p w14:paraId="5E4FC43D" w14:textId="77777777" w:rsidR="00D05040" w:rsidRPr="00D05040" w:rsidRDefault="00D05040" w:rsidP="00D05040">
            <w:r w:rsidRPr="00D05040">
              <w:t>Oxy</w:t>
            </w:r>
          </w:p>
        </w:tc>
        <w:tc>
          <w:tcPr>
            <w:tcW w:w="796" w:type="dxa"/>
            <w:noWrap/>
            <w:vAlign w:val="bottom"/>
            <w:hideMark/>
          </w:tcPr>
          <w:p w14:paraId="35285238" w14:textId="77777777" w:rsidR="00D05040" w:rsidRPr="00D05040" w:rsidRDefault="00D05040" w:rsidP="00D05040">
            <w:r w:rsidRPr="00D05040">
              <w:t>W</w:t>
            </w:r>
          </w:p>
        </w:tc>
        <w:tc>
          <w:tcPr>
            <w:tcW w:w="1097" w:type="dxa"/>
            <w:noWrap/>
            <w:vAlign w:val="bottom"/>
            <w:hideMark/>
          </w:tcPr>
          <w:p w14:paraId="66E7040F" w14:textId="77777777" w:rsidR="00D05040" w:rsidRPr="00D05040" w:rsidRDefault="00D05040" w:rsidP="00D05040">
            <w:r w:rsidRPr="00D05040">
              <w:t>00335</w:t>
            </w:r>
          </w:p>
        </w:tc>
        <w:tc>
          <w:tcPr>
            <w:tcW w:w="3330" w:type="dxa"/>
            <w:vAlign w:val="bottom"/>
            <w:hideMark/>
          </w:tcPr>
          <w:p w14:paraId="4793ABDC" w14:textId="77777777" w:rsidR="00D05040" w:rsidRPr="00D05040" w:rsidRDefault="00D05040" w:rsidP="00D05040">
            <w:r w:rsidRPr="00D05040">
              <w:t>COD</w:t>
            </w:r>
          </w:p>
        </w:tc>
        <w:tc>
          <w:tcPr>
            <w:tcW w:w="1080" w:type="dxa"/>
            <w:noWrap/>
            <w:vAlign w:val="center"/>
            <w:hideMark/>
          </w:tcPr>
          <w:p w14:paraId="0734ECCB" w14:textId="77777777" w:rsidR="00D05040" w:rsidRPr="00D05040" w:rsidRDefault="00D05040" w:rsidP="005E70F5">
            <w:pPr>
              <w:jc w:val="right"/>
            </w:pPr>
            <w:r w:rsidRPr="00D05040">
              <w:t>2078</w:t>
            </w:r>
          </w:p>
        </w:tc>
        <w:tc>
          <w:tcPr>
            <w:tcW w:w="928" w:type="dxa"/>
            <w:noWrap/>
            <w:vAlign w:val="center"/>
            <w:hideMark/>
          </w:tcPr>
          <w:p w14:paraId="146CE15E" w14:textId="77777777" w:rsidR="00D05040" w:rsidRPr="00D05040" w:rsidRDefault="00D05040" w:rsidP="005E70F5">
            <w:pPr>
              <w:jc w:val="right"/>
            </w:pPr>
            <w:r w:rsidRPr="00D05040">
              <w:t>2073</w:t>
            </w:r>
          </w:p>
        </w:tc>
        <w:tc>
          <w:tcPr>
            <w:tcW w:w="1042" w:type="dxa"/>
            <w:noWrap/>
            <w:vAlign w:val="center"/>
            <w:hideMark/>
          </w:tcPr>
          <w:p w14:paraId="300EA0C7" w14:textId="77777777" w:rsidR="00D05040" w:rsidRPr="00D05040" w:rsidRDefault="00D05040" w:rsidP="005E70F5">
            <w:pPr>
              <w:jc w:val="right"/>
            </w:pPr>
            <w:r w:rsidRPr="00D05040">
              <w:t>99.8%</w:t>
            </w:r>
          </w:p>
        </w:tc>
        <w:tc>
          <w:tcPr>
            <w:tcW w:w="830" w:type="dxa"/>
            <w:shd w:val="clear" w:color="auto" w:fill="auto"/>
            <w:noWrap/>
            <w:vAlign w:val="center"/>
            <w:hideMark/>
          </w:tcPr>
          <w:p w14:paraId="3C3AACAA" w14:textId="77777777" w:rsidR="00D05040" w:rsidRPr="00D05040" w:rsidRDefault="00D05040" w:rsidP="005E70F5">
            <w:pPr>
              <w:jc w:val="right"/>
            </w:pPr>
            <w:r w:rsidRPr="00D05040">
              <w:t>5</w:t>
            </w:r>
          </w:p>
        </w:tc>
        <w:tc>
          <w:tcPr>
            <w:tcW w:w="941" w:type="dxa"/>
            <w:shd w:val="clear" w:color="auto" w:fill="auto"/>
            <w:noWrap/>
            <w:vAlign w:val="center"/>
            <w:hideMark/>
          </w:tcPr>
          <w:p w14:paraId="31FEBC57" w14:textId="77777777" w:rsidR="00D05040" w:rsidRPr="00D05040" w:rsidRDefault="00D05040" w:rsidP="005E70F5">
            <w:pPr>
              <w:jc w:val="right"/>
            </w:pPr>
            <w:r w:rsidRPr="00D05040">
              <w:t>0.2%</w:t>
            </w:r>
          </w:p>
        </w:tc>
      </w:tr>
      <w:tr w:rsidR="00D05040" w:rsidRPr="00D05040" w14:paraId="49B0BCED" w14:textId="77777777" w:rsidTr="005E70F5">
        <w:trPr>
          <w:cantSplit/>
          <w:jc w:val="center"/>
        </w:trPr>
        <w:tc>
          <w:tcPr>
            <w:tcW w:w="892" w:type="dxa"/>
            <w:noWrap/>
            <w:vAlign w:val="bottom"/>
            <w:hideMark/>
          </w:tcPr>
          <w:p w14:paraId="61A0331A" w14:textId="77777777" w:rsidR="00D05040" w:rsidRPr="00D05040" w:rsidRDefault="00D05040" w:rsidP="00D05040">
            <w:r w:rsidRPr="00D05040">
              <w:t>PAH</w:t>
            </w:r>
          </w:p>
        </w:tc>
        <w:tc>
          <w:tcPr>
            <w:tcW w:w="796" w:type="dxa"/>
            <w:noWrap/>
            <w:vAlign w:val="bottom"/>
            <w:hideMark/>
          </w:tcPr>
          <w:p w14:paraId="59D54D7A" w14:textId="77777777" w:rsidR="00D05040" w:rsidRPr="00D05040" w:rsidRDefault="00D05040" w:rsidP="00D05040">
            <w:r w:rsidRPr="00D05040">
              <w:t>P</w:t>
            </w:r>
          </w:p>
        </w:tc>
        <w:tc>
          <w:tcPr>
            <w:tcW w:w="1097" w:type="dxa"/>
            <w:noWrap/>
            <w:vAlign w:val="bottom"/>
            <w:hideMark/>
          </w:tcPr>
          <w:p w14:paraId="670A23C6" w14:textId="77777777" w:rsidR="00D05040" w:rsidRPr="00D05040" w:rsidRDefault="00D05040" w:rsidP="00D05040">
            <w:r w:rsidRPr="00D05040">
              <w:t>P6001</w:t>
            </w:r>
          </w:p>
        </w:tc>
        <w:tc>
          <w:tcPr>
            <w:tcW w:w="3330" w:type="dxa"/>
            <w:vAlign w:val="bottom"/>
            <w:hideMark/>
          </w:tcPr>
          <w:p w14:paraId="0B0B56B3" w14:textId="77777777" w:rsidR="00D05040" w:rsidRPr="00D05040" w:rsidRDefault="00D05040" w:rsidP="00D05040">
            <w:r w:rsidRPr="00D05040">
              <w:t>Acenaphthene</w:t>
            </w:r>
          </w:p>
        </w:tc>
        <w:tc>
          <w:tcPr>
            <w:tcW w:w="1080" w:type="dxa"/>
            <w:noWrap/>
            <w:vAlign w:val="center"/>
            <w:hideMark/>
          </w:tcPr>
          <w:p w14:paraId="4D09B67E" w14:textId="77777777" w:rsidR="00D05040" w:rsidRPr="00D05040" w:rsidRDefault="00D05040" w:rsidP="005E70F5">
            <w:pPr>
              <w:jc w:val="right"/>
            </w:pPr>
            <w:r w:rsidRPr="00D05040">
              <w:t>1925</w:t>
            </w:r>
          </w:p>
        </w:tc>
        <w:tc>
          <w:tcPr>
            <w:tcW w:w="928" w:type="dxa"/>
            <w:noWrap/>
            <w:vAlign w:val="center"/>
            <w:hideMark/>
          </w:tcPr>
          <w:p w14:paraId="08AAD2B9" w14:textId="77777777" w:rsidR="00D05040" w:rsidRPr="00D05040" w:rsidRDefault="00D05040" w:rsidP="005E70F5">
            <w:pPr>
              <w:jc w:val="right"/>
            </w:pPr>
            <w:r w:rsidRPr="00D05040">
              <w:t>1</w:t>
            </w:r>
          </w:p>
        </w:tc>
        <w:tc>
          <w:tcPr>
            <w:tcW w:w="1042" w:type="dxa"/>
            <w:noWrap/>
            <w:vAlign w:val="center"/>
            <w:hideMark/>
          </w:tcPr>
          <w:p w14:paraId="1C62B99C" w14:textId="77777777" w:rsidR="00D05040" w:rsidRPr="00D05040" w:rsidRDefault="00D05040" w:rsidP="005E70F5">
            <w:pPr>
              <w:jc w:val="right"/>
            </w:pPr>
            <w:r w:rsidRPr="00D05040">
              <w:t>0.1%</w:t>
            </w:r>
          </w:p>
        </w:tc>
        <w:tc>
          <w:tcPr>
            <w:tcW w:w="830" w:type="dxa"/>
            <w:shd w:val="clear" w:color="auto" w:fill="auto"/>
            <w:noWrap/>
            <w:vAlign w:val="center"/>
            <w:hideMark/>
          </w:tcPr>
          <w:p w14:paraId="12774435" w14:textId="77777777" w:rsidR="00D05040" w:rsidRPr="00D05040" w:rsidRDefault="00D05040" w:rsidP="005E70F5">
            <w:pPr>
              <w:jc w:val="right"/>
            </w:pPr>
            <w:r w:rsidRPr="00D05040">
              <w:t>1924</w:t>
            </w:r>
          </w:p>
        </w:tc>
        <w:tc>
          <w:tcPr>
            <w:tcW w:w="941" w:type="dxa"/>
            <w:shd w:val="clear" w:color="auto" w:fill="auto"/>
            <w:noWrap/>
            <w:vAlign w:val="center"/>
            <w:hideMark/>
          </w:tcPr>
          <w:p w14:paraId="04805104" w14:textId="77777777" w:rsidR="00D05040" w:rsidRPr="00D05040" w:rsidRDefault="00D05040" w:rsidP="005E70F5">
            <w:pPr>
              <w:jc w:val="right"/>
            </w:pPr>
            <w:r w:rsidRPr="00D05040">
              <w:t>100.0%</w:t>
            </w:r>
          </w:p>
        </w:tc>
      </w:tr>
      <w:tr w:rsidR="00D05040" w:rsidRPr="00D05040" w14:paraId="7CC6C887" w14:textId="77777777" w:rsidTr="005E70F5">
        <w:trPr>
          <w:cantSplit/>
          <w:jc w:val="center"/>
        </w:trPr>
        <w:tc>
          <w:tcPr>
            <w:tcW w:w="892" w:type="dxa"/>
            <w:noWrap/>
            <w:vAlign w:val="bottom"/>
            <w:hideMark/>
          </w:tcPr>
          <w:p w14:paraId="1C4CABF6" w14:textId="77777777" w:rsidR="00D05040" w:rsidRPr="00D05040" w:rsidRDefault="00D05040" w:rsidP="00D05040">
            <w:r w:rsidRPr="00D05040">
              <w:lastRenderedPageBreak/>
              <w:t>PAH</w:t>
            </w:r>
          </w:p>
        </w:tc>
        <w:tc>
          <w:tcPr>
            <w:tcW w:w="796" w:type="dxa"/>
            <w:noWrap/>
            <w:vAlign w:val="bottom"/>
            <w:hideMark/>
          </w:tcPr>
          <w:p w14:paraId="446DCA5E" w14:textId="77777777" w:rsidR="00D05040" w:rsidRPr="00D05040" w:rsidRDefault="00D05040" w:rsidP="00D05040">
            <w:r w:rsidRPr="00D05040">
              <w:t>P</w:t>
            </w:r>
          </w:p>
        </w:tc>
        <w:tc>
          <w:tcPr>
            <w:tcW w:w="1097" w:type="dxa"/>
            <w:noWrap/>
            <w:vAlign w:val="bottom"/>
            <w:hideMark/>
          </w:tcPr>
          <w:p w14:paraId="42F9555C" w14:textId="77777777" w:rsidR="00D05040" w:rsidRPr="00D05040" w:rsidRDefault="00D05040" w:rsidP="00D05040">
            <w:r w:rsidRPr="00D05040">
              <w:t>P6002</w:t>
            </w:r>
          </w:p>
        </w:tc>
        <w:tc>
          <w:tcPr>
            <w:tcW w:w="3330" w:type="dxa"/>
            <w:vAlign w:val="bottom"/>
            <w:hideMark/>
          </w:tcPr>
          <w:p w14:paraId="724C82C2" w14:textId="77777777" w:rsidR="00D05040" w:rsidRPr="00D05040" w:rsidRDefault="00D05040" w:rsidP="00D05040">
            <w:r w:rsidRPr="00D05040">
              <w:t>Acenaphthylene</w:t>
            </w:r>
          </w:p>
        </w:tc>
        <w:tc>
          <w:tcPr>
            <w:tcW w:w="1080" w:type="dxa"/>
            <w:noWrap/>
            <w:vAlign w:val="center"/>
            <w:hideMark/>
          </w:tcPr>
          <w:p w14:paraId="7C415298" w14:textId="77777777" w:rsidR="00D05040" w:rsidRPr="00D05040" w:rsidRDefault="00D05040" w:rsidP="005E70F5">
            <w:pPr>
              <w:jc w:val="right"/>
            </w:pPr>
            <w:r w:rsidRPr="00D05040">
              <w:t>1925</w:t>
            </w:r>
          </w:p>
        </w:tc>
        <w:tc>
          <w:tcPr>
            <w:tcW w:w="928" w:type="dxa"/>
            <w:noWrap/>
            <w:vAlign w:val="center"/>
            <w:hideMark/>
          </w:tcPr>
          <w:p w14:paraId="710A96D0" w14:textId="77777777" w:rsidR="00D05040" w:rsidRPr="00D05040" w:rsidRDefault="00D05040" w:rsidP="005E70F5">
            <w:pPr>
              <w:jc w:val="right"/>
            </w:pPr>
            <w:r w:rsidRPr="00D05040">
              <w:t>1</w:t>
            </w:r>
          </w:p>
        </w:tc>
        <w:tc>
          <w:tcPr>
            <w:tcW w:w="1042" w:type="dxa"/>
            <w:noWrap/>
            <w:vAlign w:val="center"/>
            <w:hideMark/>
          </w:tcPr>
          <w:p w14:paraId="3E48A4AC" w14:textId="77777777" w:rsidR="00D05040" w:rsidRPr="00D05040" w:rsidRDefault="00D05040" w:rsidP="005E70F5">
            <w:pPr>
              <w:jc w:val="right"/>
            </w:pPr>
            <w:r w:rsidRPr="00D05040">
              <w:t>0.1%</w:t>
            </w:r>
          </w:p>
        </w:tc>
        <w:tc>
          <w:tcPr>
            <w:tcW w:w="830" w:type="dxa"/>
            <w:shd w:val="clear" w:color="auto" w:fill="auto"/>
            <w:noWrap/>
            <w:vAlign w:val="center"/>
            <w:hideMark/>
          </w:tcPr>
          <w:p w14:paraId="03E21EBF" w14:textId="77777777" w:rsidR="00D05040" w:rsidRPr="00D05040" w:rsidRDefault="00D05040" w:rsidP="005E70F5">
            <w:pPr>
              <w:jc w:val="right"/>
            </w:pPr>
            <w:r w:rsidRPr="00D05040">
              <w:t>1924</w:t>
            </w:r>
          </w:p>
        </w:tc>
        <w:tc>
          <w:tcPr>
            <w:tcW w:w="941" w:type="dxa"/>
            <w:shd w:val="clear" w:color="auto" w:fill="auto"/>
            <w:noWrap/>
            <w:vAlign w:val="center"/>
            <w:hideMark/>
          </w:tcPr>
          <w:p w14:paraId="14C24B13" w14:textId="77777777" w:rsidR="00D05040" w:rsidRPr="00D05040" w:rsidRDefault="00D05040" w:rsidP="005E70F5">
            <w:pPr>
              <w:jc w:val="right"/>
            </w:pPr>
            <w:r w:rsidRPr="00D05040">
              <w:t>100.0%</w:t>
            </w:r>
          </w:p>
        </w:tc>
      </w:tr>
      <w:tr w:rsidR="00D05040" w:rsidRPr="00D05040" w14:paraId="4F423F50" w14:textId="77777777" w:rsidTr="005E70F5">
        <w:trPr>
          <w:cantSplit/>
          <w:jc w:val="center"/>
        </w:trPr>
        <w:tc>
          <w:tcPr>
            <w:tcW w:w="892" w:type="dxa"/>
            <w:noWrap/>
            <w:vAlign w:val="bottom"/>
            <w:hideMark/>
          </w:tcPr>
          <w:p w14:paraId="7107DED2" w14:textId="77777777" w:rsidR="00D05040" w:rsidRPr="00D05040" w:rsidRDefault="00D05040" w:rsidP="00D05040">
            <w:r w:rsidRPr="00D05040">
              <w:t>PAH</w:t>
            </w:r>
          </w:p>
        </w:tc>
        <w:tc>
          <w:tcPr>
            <w:tcW w:w="796" w:type="dxa"/>
            <w:noWrap/>
            <w:vAlign w:val="bottom"/>
            <w:hideMark/>
          </w:tcPr>
          <w:p w14:paraId="55FC2130" w14:textId="77777777" w:rsidR="00D05040" w:rsidRPr="00D05040" w:rsidRDefault="00D05040" w:rsidP="00D05040">
            <w:r w:rsidRPr="00D05040">
              <w:t>P</w:t>
            </w:r>
          </w:p>
        </w:tc>
        <w:tc>
          <w:tcPr>
            <w:tcW w:w="1097" w:type="dxa"/>
            <w:noWrap/>
            <w:vAlign w:val="bottom"/>
            <w:hideMark/>
          </w:tcPr>
          <w:p w14:paraId="449214DD" w14:textId="77777777" w:rsidR="00D05040" w:rsidRPr="00D05040" w:rsidRDefault="00D05040" w:rsidP="00D05040">
            <w:r w:rsidRPr="00D05040">
              <w:t>P6003</w:t>
            </w:r>
          </w:p>
        </w:tc>
        <w:tc>
          <w:tcPr>
            <w:tcW w:w="3330" w:type="dxa"/>
            <w:vAlign w:val="bottom"/>
            <w:hideMark/>
          </w:tcPr>
          <w:p w14:paraId="333747BD" w14:textId="77777777" w:rsidR="00D05040" w:rsidRPr="00D05040" w:rsidRDefault="00D05040" w:rsidP="00D05040">
            <w:r w:rsidRPr="00D05040">
              <w:t>Anthracene</w:t>
            </w:r>
          </w:p>
        </w:tc>
        <w:tc>
          <w:tcPr>
            <w:tcW w:w="1080" w:type="dxa"/>
            <w:noWrap/>
            <w:vAlign w:val="center"/>
            <w:hideMark/>
          </w:tcPr>
          <w:p w14:paraId="6AC7F540" w14:textId="77777777" w:rsidR="00D05040" w:rsidRPr="00D05040" w:rsidRDefault="00D05040" w:rsidP="005E70F5">
            <w:pPr>
              <w:jc w:val="right"/>
            </w:pPr>
            <w:r w:rsidRPr="00D05040">
              <w:t>1925</w:t>
            </w:r>
          </w:p>
        </w:tc>
        <w:tc>
          <w:tcPr>
            <w:tcW w:w="928" w:type="dxa"/>
            <w:noWrap/>
            <w:vAlign w:val="center"/>
            <w:hideMark/>
          </w:tcPr>
          <w:p w14:paraId="14187F0E" w14:textId="77777777" w:rsidR="00D05040" w:rsidRPr="00D05040" w:rsidRDefault="00D05040" w:rsidP="005E70F5">
            <w:pPr>
              <w:jc w:val="right"/>
            </w:pPr>
            <w:r w:rsidRPr="00D05040">
              <w:t>1</w:t>
            </w:r>
          </w:p>
        </w:tc>
        <w:tc>
          <w:tcPr>
            <w:tcW w:w="1042" w:type="dxa"/>
            <w:noWrap/>
            <w:vAlign w:val="center"/>
            <w:hideMark/>
          </w:tcPr>
          <w:p w14:paraId="0ACEF7A8" w14:textId="77777777" w:rsidR="00D05040" w:rsidRPr="00D05040" w:rsidRDefault="00D05040" w:rsidP="005E70F5">
            <w:pPr>
              <w:jc w:val="right"/>
            </w:pPr>
            <w:r w:rsidRPr="00D05040">
              <w:t>0.1%</w:t>
            </w:r>
          </w:p>
        </w:tc>
        <w:tc>
          <w:tcPr>
            <w:tcW w:w="830" w:type="dxa"/>
            <w:shd w:val="clear" w:color="auto" w:fill="auto"/>
            <w:noWrap/>
            <w:vAlign w:val="center"/>
            <w:hideMark/>
          </w:tcPr>
          <w:p w14:paraId="40FFAB04" w14:textId="77777777" w:rsidR="00D05040" w:rsidRPr="00D05040" w:rsidRDefault="00D05040" w:rsidP="005E70F5">
            <w:pPr>
              <w:jc w:val="right"/>
            </w:pPr>
            <w:r w:rsidRPr="00D05040">
              <w:t>1924</w:t>
            </w:r>
          </w:p>
        </w:tc>
        <w:tc>
          <w:tcPr>
            <w:tcW w:w="941" w:type="dxa"/>
            <w:shd w:val="clear" w:color="auto" w:fill="auto"/>
            <w:noWrap/>
            <w:vAlign w:val="center"/>
            <w:hideMark/>
          </w:tcPr>
          <w:p w14:paraId="2B50A121" w14:textId="77777777" w:rsidR="00D05040" w:rsidRPr="00D05040" w:rsidRDefault="00D05040" w:rsidP="005E70F5">
            <w:pPr>
              <w:jc w:val="right"/>
            </w:pPr>
            <w:r w:rsidRPr="00D05040">
              <w:t>100.0%</w:t>
            </w:r>
          </w:p>
        </w:tc>
      </w:tr>
      <w:tr w:rsidR="00D05040" w:rsidRPr="00D05040" w14:paraId="0FA487C6" w14:textId="77777777" w:rsidTr="005E70F5">
        <w:trPr>
          <w:cantSplit/>
          <w:jc w:val="center"/>
        </w:trPr>
        <w:tc>
          <w:tcPr>
            <w:tcW w:w="892" w:type="dxa"/>
            <w:noWrap/>
            <w:vAlign w:val="bottom"/>
            <w:hideMark/>
          </w:tcPr>
          <w:p w14:paraId="3B83AF1D" w14:textId="77777777" w:rsidR="00D05040" w:rsidRPr="00D05040" w:rsidRDefault="00D05040" w:rsidP="00D05040">
            <w:r w:rsidRPr="00D05040">
              <w:t>PAH</w:t>
            </w:r>
          </w:p>
        </w:tc>
        <w:tc>
          <w:tcPr>
            <w:tcW w:w="796" w:type="dxa"/>
            <w:noWrap/>
            <w:vAlign w:val="bottom"/>
            <w:hideMark/>
          </w:tcPr>
          <w:p w14:paraId="45E1B736" w14:textId="77777777" w:rsidR="00D05040" w:rsidRPr="00D05040" w:rsidRDefault="00D05040" w:rsidP="00D05040">
            <w:r w:rsidRPr="00D05040">
              <w:t>P</w:t>
            </w:r>
          </w:p>
        </w:tc>
        <w:tc>
          <w:tcPr>
            <w:tcW w:w="1097" w:type="dxa"/>
            <w:noWrap/>
            <w:vAlign w:val="bottom"/>
            <w:hideMark/>
          </w:tcPr>
          <w:p w14:paraId="7F3E7DFC" w14:textId="77777777" w:rsidR="00D05040" w:rsidRPr="00D05040" w:rsidRDefault="00D05040" w:rsidP="00D05040">
            <w:r w:rsidRPr="00D05040">
              <w:t>P6004</w:t>
            </w:r>
          </w:p>
        </w:tc>
        <w:tc>
          <w:tcPr>
            <w:tcW w:w="3330" w:type="dxa"/>
            <w:vAlign w:val="bottom"/>
            <w:hideMark/>
          </w:tcPr>
          <w:p w14:paraId="1B7437EB" w14:textId="77777777" w:rsidR="00D05040" w:rsidRPr="00D05040" w:rsidRDefault="00D05040" w:rsidP="00D05040">
            <w:r w:rsidRPr="00D05040">
              <w:t>Benzo(A)Anthracene</w:t>
            </w:r>
          </w:p>
        </w:tc>
        <w:tc>
          <w:tcPr>
            <w:tcW w:w="1080" w:type="dxa"/>
            <w:noWrap/>
            <w:vAlign w:val="center"/>
            <w:hideMark/>
          </w:tcPr>
          <w:p w14:paraId="5491E027" w14:textId="77777777" w:rsidR="00D05040" w:rsidRPr="00D05040" w:rsidRDefault="00D05040" w:rsidP="005E70F5">
            <w:pPr>
              <w:jc w:val="right"/>
            </w:pPr>
            <w:r w:rsidRPr="00D05040">
              <w:t>1925</w:t>
            </w:r>
          </w:p>
        </w:tc>
        <w:tc>
          <w:tcPr>
            <w:tcW w:w="928" w:type="dxa"/>
            <w:noWrap/>
            <w:vAlign w:val="center"/>
            <w:hideMark/>
          </w:tcPr>
          <w:p w14:paraId="7B511154" w14:textId="77777777" w:rsidR="00D05040" w:rsidRPr="00D05040" w:rsidRDefault="00D05040" w:rsidP="005E70F5">
            <w:pPr>
              <w:jc w:val="right"/>
            </w:pPr>
            <w:r w:rsidRPr="00D05040">
              <w:t>1</w:t>
            </w:r>
          </w:p>
        </w:tc>
        <w:tc>
          <w:tcPr>
            <w:tcW w:w="1042" w:type="dxa"/>
            <w:noWrap/>
            <w:vAlign w:val="center"/>
            <w:hideMark/>
          </w:tcPr>
          <w:p w14:paraId="7012C98F" w14:textId="77777777" w:rsidR="00D05040" w:rsidRPr="00D05040" w:rsidRDefault="00D05040" w:rsidP="005E70F5">
            <w:pPr>
              <w:jc w:val="right"/>
            </w:pPr>
            <w:r w:rsidRPr="00D05040">
              <w:t>0.1%</w:t>
            </w:r>
          </w:p>
        </w:tc>
        <w:tc>
          <w:tcPr>
            <w:tcW w:w="830" w:type="dxa"/>
            <w:shd w:val="clear" w:color="auto" w:fill="auto"/>
            <w:noWrap/>
            <w:vAlign w:val="center"/>
            <w:hideMark/>
          </w:tcPr>
          <w:p w14:paraId="1BCB7181" w14:textId="77777777" w:rsidR="00D05040" w:rsidRPr="00D05040" w:rsidRDefault="00D05040" w:rsidP="005E70F5">
            <w:pPr>
              <w:jc w:val="right"/>
            </w:pPr>
            <w:r w:rsidRPr="00D05040">
              <w:t>1924</w:t>
            </w:r>
          </w:p>
        </w:tc>
        <w:tc>
          <w:tcPr>
            <w:tcW w:w="941" w:type="dxa"/>
            <w:shd w:val="clear" w:color="auto" w:fill="auto"/>
            <w:noWrap/>
            <w:vAlign w:val="center"/>
            <w:hideMark/>
          </w:tcPr>
          <w:p w14:paraId="66CE33C2" w14:textId="77777777" w:rsidR="00D05040" w:rsidRPr="00D05040" w:rsidRDefault="00D05040" w:rsidP="005E70F5">
            <w:pPr>
              <w:jc w:val="right"/>
            </w:pPr>
            <w:r w:rsidRPr="00D05040">
              <w:t>100.0%</w:t>
            </w:r>
          </w:p>
        </w:tc>
      </w:tr>
      <w:tr w:rsidR="00D05040" w:rsidRPr="00D05040" w14:paraId="0D6664BD" w14:textId="77777777" w:rsidTr="005E70F5">
        <w:trPr>
          <w:cantSplit/>
          <w:jc w:val="center"/>
        </w:trPr>
        <w:tc>
          <w:tcPr>
            <w:tcW w:w="892" w:type="dxa"/>
            <w:noWrap/>
            <w:vAlign w:val="bottom"/>
            <w:hideMark/>
          </w:tcPr>
          <w:p w14:paraId="35F978CB" w14:textId="77777777" w:rsidR="00D05040" w:rsidRPr="00D05040" w:rsidRDefault="00D05040" w:rsidP="00D05040">
            <w:r w:rsidRPr="00D05040">
              <w:t>PAH</w:t>
            </w:r>
          </w:p>
        </w:tc>
        <w:tc>
          <w:tcPr>
            <w:tcW w:w="796" w:type="dxa"/>
            <w:noWrap/>
            <w:vAlign w:val="bottom"/>
            <w:hideMark/>
          </w:tcPr>
          <w:p w14:paraId="3E9BD09F" w14:textId="77777777" w:rsidR="00D05040" w:rsidRPr="00D05040" w:rsidRDefault="00D05040" w:rsidP="00D05040">
            <w:r w:rsidRPr="00D05040">
              <w:t>P</w:t>
            </w:r>
          </w:p>
        </w:tc>
        <w:tc>
          <w:tcPr>
            <w:tcW w:w="1097" w:type="dxa"/>
            <w:noWrap/>
            <w:vAlign w:val="bottom"/>
            <w:hideMark/>
          </w:tcPr>
          <w:p w14:paraId="7A9F4B89" w14:textId="77777777" w:rsidR="00D05040" w:rsidRPr="00D05040" w:rsidRDefault="00D05040" w:rsidP="00D05040">
            <w:r w:rsidRPr="00D05040">
              <w:t>P6005</w:t>
            </w:r>
          </w:p>
        </w:tc>
        <w:tc>
          <w:tcPr>
            <w:tcW w:w="3330" w:type="dxa"/>
            <w:vAlign w:val="bottom"/>
            <w:hideMark/>
          </w:tcPr>
          <w:p w14:paraId="4C21B690" w14:textId="77777777" w:rsidR="00D05040" w:rsidRPr="00D05040" w:rsidRDefault="00D05040" w:rsidP="00D05040">
            <w:r w:rsidRPr="00D05040">
              <w:t>Benzo(K)Fluoranthene</w:t>
            </w:r>
          </w:p>
        </w:tc>
        <w:tc>
          <w:tcPr>
            <w:tcW w:w="1080" w:type="dxa"/>
            <w:noWrap/>
            <w:vAlign w:val="center"/>
            <w:hideMark/>
          </w:tcPr>
          <w:p w14:paraId="44658C74" w14:textId="77777777" w:rsidR="00D05040" w:rsidRPr="00D05040" w:rsidRDefault="00D05040" w:rsidP="005E70F5">
            <w:pPr>
              <w:jc w:val="right"/>
            </w:pPr>
            <w:r w:rsidRPr="00D05040">
              <w:t>1811</w:t>
            </w:r>
          </w:p>
        </w:tc>
        <w:tc>
          <w:tcPr>
            <w:tcW w:w="928" w:type="dxa"/>
            <w:noWrap/>
            <w:vAlign w:val="center"/>
            <w:hideMark/>
          </w:tcPr>
          <w:p w14:paraId="06CA0554" w14:textId="77777777" w:rsidR="00D05040" w:rsidRPr="00D05040" w:rsidRDefault="00D05040" w:rsidP="005E70F5">
            <w:pPr>
              <w:jc w:val="right"/>
            </w:pPr>
            <w:r w:rsidRPr="00D05040">
              <w:t>0</w:t>
            </w:r>
          </w:p>
        </w:tc>
        <w:tc>
          <w:tcPr>
            <w:tcW w:w="1042" w:type="dxa"/>
            <w:noWrap/>
            <w:vAlign w:val="center"/>
            <w:hideMark/>
          </w:tcPr>
          <w:p w14:paraId="0F3B0A10" w14:textId="77777777" w:rsidR="00D05040" w:rsidRPr="00D05040" w:rsidRDefault="00D05040" w:rsidP="005E70F5">
            <w:pPr>
              <w:jc w:val="right"/>
            </w:pPr>
            <w:r w:rsidRPr="00D05040">
              <w:t>0.0%</w:t>
            </w:r>
          </w:p>
        </w:tc>
        <w:tc>
          <w:tcPr>
            <w:tcW w:w="830" w:type="dxa"/>
            <w:shd w:val="clear" w:color="auto" w:fill="auto"/>
            <w:noWrap/>
            <w:vAlign w:val="center"/>
            <w:hideMark/>
          </w:tcPr>
          <w:p w14:paraId="66FDB12C" w14:textId="77777777" w:rsidR="00D05040" w:rsidRPr="00D05040" w:rsidRDefault="00D05040" w:rsidP="005E70F5">
            <w:pPr>
              <w:jc w:val="right"/>
            </w:pPr>
            <w:r w:rsidRPr="00D05040">
              <w:t>1811</w:t>
            </w:r>
          </w:p>
        </w:tc>
        <w:tc>
          <w:tcPr>
            <w:tcW w:w="941" w:type="dxa"/>
            <w:shd w:val="clear" w:color="auto" w:fill="auto"/>
            <w:noWrap/>
            <w:vAlign w:val="center"/>
            <w:hideMark/>
          </w:tcPr>
          <w:p w14:paraId="2D82C904" w14:textId="77777777" w:rsidR="00D05040" w:rsidRPr="00D05040" w:rsidRDefault="00D05040" w:rsidP="005E70F5">
            <w:pPr>
              <w:jc w:val="right"/>
            </w:pPr>
            <w:r w:rsidRPr="00D05040">
              <w:t>100.0%</w:t>
            </w:r>
          </w:p>
        </w:tc>
      </w:tr>
      <w:tr w:rsidR="00D05040" w:rsidRPr="00D05040" w14:paraId="737D2506" w14:textId="77777777" w:rsidTr="005E70F5">
        <w:trPr>
          <w:cantSplit/>
          <w:jc w:val="center"/>
        </w:trPr>
        <w:tc>
          <w:tcPr>
            <w:tcW w:w="892" w:type="dxa"/>
            <w:noWrap/>
            <w:vAlign w:val="bottom"/>
            <w:hideMark/>
          </w:tcPr>
          <w:p w14:paraId="2C3368AC" w14:textId="77777777" w:rsidR="00D05040" w:rsidRPr="00D05040" w:rsidRDefault="00D05040" w:rsidP="00D05040">
            <w:r w:rsidRPr="00D05040">
              <w:t>PAH</w:t>
            </w:r>
          </w:p>
        </w:tc>
        <w:tc>
          <w:tcPr>
            <w:tcW w:w="796" w:type="dxa"/>
            <w:noWrap/>
            <w:vAlign w:val="bottom"/>
            <w:hideMark/>
          </w:tcPr>
          <w:p w14:paraId="4B43694C" w14:textId="77777777" w:rsidR="00D05040" w:rsidRPr="00D05040" w:rsidRDefault="00D05040" w:rsidP="00D05040">
            <w:r w:rsidRPr="00D05040">
              <w:t>P</w:t>
            </w:r>
          </w:p>
        </w:tc>
        <w:tc>
          <w:tcPr>
            <w:tcW w:w="1097" w:type="dxa"/>
            <w:noWrap/>
            <w:vAlign w:val="bottom"/>
            <w:hideMark/>
          </w:tcPr>
          <w:p w14:paraId="742B6824" w14:textId="77777777" w:rsidR="00D05040" w:rsidRPr="00D05040" w:rsidRDefault="00D05040" w:rsidP="00D05040">
            <w:r w:rsidRPr="00D05040">
              <w:t>P6006</w:t>
            </w:r>
          </w:p>
        </w:tc>
        <w:tc>
          <w:tcPr>
            <w:tcW w:w="3330" w:type="dxa"/>
            <w:vAlign w:val="bottom"/>
            <w:hideMark/>
          </w:tcPr>
          <w:p w14:paraId="40471D9F" w14:textId="77777777" w:rsidR="00D05040" w:rsidRPr="00D05040" w:rsidRDefault="00D05040" w:rsidP="00D05040">
            <w:r w:rsidRPr="00D05040">
              <w:t>Benzo(B)Fluoranthene</w:t>
            </w:r>
          </w:p>
        </w:tc>
        <w:tc>
          <w:tcPr>
            <w:tcW w:w="1080" w:type="dxa"/>
            <w:noWrap/>
            <w:vAlign w:val="center"/>
            <w:hideMark/>
          </w:tcPr>
          <w:p w14:paraId="03483003" w14:textId="77777777" w:rsidR="00D05040" w:rsidRPr="00D05040" w:rsidRDefault="00D05040" w:rsidP="005E70F5">
            <w:pPr>
              <w:jc w:val="right"/>
            </w:pPr>
            <w:r w:rsidRPr="00D05040">
              <w:t>1820</w:t>
            </w:r>
          </w:p>
        </w:tc>
        <w:tc>
          <w:tcPr>
            <w:tcW w:w="928" w:type="dxa"/>
            <w:noWrap/>
            <w:vAlign w:val="center"/>
            <w:hideMark/>
          </w:tcPr>
          <w:p w14:paraId="03668F00" w14:textId="77777777" w:rsidR="00D05040" w:rsidRPr="00D05040" w:rsidRDefault="00D05040" w:rsidP="005E70F5">
            <w:pPr>
              <w:jc w:val="right"/>
            </w:pPr>
            <w:r w:rsidRPr="00D05040">
              <w:t>0</w:t>
            </w:r>
          </w:p>
        </w:tc>
        <w:tc>
          <w:tcPr>
            <w:tcW w:w="1042" w:type="dxa"/>
            <w:noWrap/>
            <w:vAlign w:val="center"/>
            <w:hideMark/>
          </w:tcPr>
          <w:p w14:paraId="1088B76A" w14:textId="77777777" w:rsidR="00D05040" w:rsidRPr="00D05040" w:rsidRDefault="00D05040" w:rsidP="005E70F5">
            <w:pPr>
              <w:jc w:val="right"/>
            </w:pPr>
            <w:r w:rsidRPr="00D05040">
              <w:t>0.0%</w:t>
            </w:r>
          </w:p>
        </w:tc>
        <w:tc>
          <w:tcPr>
            <w:tcW w:w="830" w:type="dxa"/>
            <w:shd w:val="clear" w:color="auto" w:fill="auto"/>
            <w:noWrap/>
            <w:vAlign w:val="center"/>
            <w:hideMark/>
          </w:tcPr>
          <w:p w14:paraId="67F121C2" w14:textId="77777777" w:rsidR="00D05040" w:rsidRPr="00D05040" w:rsidRDefault="00D05040" w:rsidP="005E70F5">
            <w:pPr>
              <w:jc w:val="right"/>
            </w:pPr>
            <w:r w:rsidRPr="00D05040">
              <w:t>1820</w:t>
            </w:r>
          </w:p>
        </w:tc>
        <w:tc>
          <w:tcPr>
            <w:tcW w:w="941" w:type="dxa"/>
            <w:shd w:val="clear" w:color="auto" w:fill="auto"/>
            <w:noWrap/>
            <w:vAlign w:val="center"/>
            <w:hideMark/>
          </w:tcPr>
          <w:p w14:paraId="28A8EC47" w14:textId="77777777" w:rsidR="00D05040" w:rsidRPr="00D05040" w:rsidRDefault="00D05040" w:rsidP="005E70F5">
            <w:pPr>
              <w:jc w:val="right"/>
            </w:pPr>
            <w:r w:rsidRPr="00D05040">
              <w:t>100.0%</w:t>
            </w:r>
          </w:p>
        </w:tc>
      </w:tr>
      <w:tr w:rsidR="00D05040" w:rsidRPr="00D05040" w14:paraId="637F404C" w14:textId="77777777" w:rsidTr="005E70F5">
        <w:trPr>
          <w:cantSplit/>
          <w:jc w:val="center"/>
        </w:trPr>
        <w:tc>
          <w:tcPr>
            <w:tcW w:w="892" w:type="dxa"/>
            <w:noWrap/>
            <w:vAlign w:val="bottom"/>
            <w:hideMark/>
          </w:tcPr>
          <w:p w14:paraId="23025117" w14:textId="77777777" w:rsidR="00D05040" w:rsidRPr="00D05040" w:rsidRDefault="00D05040" w:rsidP="00D05040">
            <w:r w:rsidRPr="00D05040">
              <w:t>PAH</w:t>
            </w:r>
          </w:p>
        </w:tc>
        <w:tc>
          <w:tcPr>
            <w:tcW w:w="796" w:type="dxa"/>
            <w:noWrap/>
            <w:vAlign w:val="bottom"/>
            <w:hideMark/>
          </w:tcPr>
          <w:p w14:paraId="2AEDA737" w14:textId="77777777" w:rsidR="00D05040" w:rsidRPr="00D05040" w:rsidRDefault="00D05040" w:rsidP="00D05040">
            <w:r w:rsidRPr="00D05040">
              <w:t>P</w:t>
            </w:r>
          </w:p>
        </w:tc>
        <w:tc>
          <w:tcPr>
            <w:tcW w:w="1097" w:type="dxa"/>
            <w:noWrap/>
            <w:vAlign w:val="bottom"/>
            <w:hideMark/>
          </w:tcPr>
          <w:p w14:paraId="7A34A3DF" w14:textId="77777777" w:rsidR="00D05040" w:rsidRPr="00D05040" w:rsidRDefault="00D05040" w:rsidP="00D05040">
            <w:r w:rsidRPr="00D05040">
              <w:t>P6007</w:t>
            </w:r>
          </w:p>
        </w:tc>
        <w:tc>
          <w:tcPr>
            <w:tcW w:w="3330" w:type="dxa"/>
            <w:vAlign w:val="bottom"/>
            <w:hideMark/>
          </w:tcPr>
          <w:p w14:paraId="507F995F" w14:textId="77777777" w:rsidR="00D05040" w:rsidRPr="00D05040" w:rsidRDefault="00D05040" w:rsidP="00D05040">
            <w:r w:rsidRPr="00D05040">
              <w:t>Benzo(GHI)Perylene</w:t>
            </w:r>
          </w:p>
        </w:tc>
        <w:tc>
          <w:tcPr>
            <w:tcW w:w="1080" w:type="dxa"/>
            <w:noWrap/>
            <w:vAlign w:val="center"/>
            <w:hideMark/>
          </w:tcPr>
          <w:p w14:paraId="4A2BB8FD" w14:textId="77777777" w:rsidR="00D05040" w:rsidRPr="00D05040" w:rsidRDefault="00D05040" w:rsidP="005E70F5">
            <w:pPr>
              <w:jc w:val="right"/>
            </w:pPr>
            <w:r w:rsidRPr="00D05040">
              <w:t>221</w:t>
            </w:r>
          </w:p>
        </w:tc>
        <w:tc>
          <w:tcPr>
            <w:tcW w:w="928" w:type="dxa"/>
            <w:noWrap/>
            <w:vAlign w:val="center"/>
            <w:hideMark/>
          </w:tcPr>
          <w:p w14:paraId="0A6495D5" w14:textId="77777777" w:rsidR="00D05040" w:rsidRPr="00D05040" w:rsidRDefault="00D05040" w:rsidP="005E70F5">
            <w:pPr>
              <w:jc w:val="right"/>
            </w:pPr>
            <w:r w:rsidRPr="00D05040">
              <w:t>0</w:t>
            </w:r>
          </w:p>
        </w:tc>
        <w:tc>
          <w:tcPr>
            <w:tcW w:w="1042" w:type="dxa"/>
            <w:noWrap/>
            <w:vAlign w:val="center"/>
            <w:hideMark/>
          </w:tcPr>
          <w:p w14:paraId="4FD4D0A3" w14:textId="77777777" w:rsidR="00D05040" w:rsidRPr="00D05040" w:rsidRDefault="00D05040" w:rsidP="005E70F5">
            <w:pPr>
              <w:jc w:val="right"/>
            </w:pPr>
            <w:r w:rsidRPr="00D05040">
              <w:t>0.0%</w:t>
            </w:r>
          </w:p>
        </w:tc>
        <w:tc>
          <w:tcPr>
            <w:tcW w:w="830" w:type="dxa"/>
            <w:shd w:val="clear" w:color="auto" w:fill="auto"/>
            <w:noWrap/>
            <w:vAlign w:val="center"/>
            <w:hideMark/>
          </w:tcPr>
          <w:p w14:paraId="3254E943" w14:textId="77777777" w:rsidR="00D05040" w:rsidRPr="00D05040" w:rsidRDefault="00D05040" w:rsidP="005E70F5">
            <w:pPr>
              <w:jc w:val="right"/>
            </w:pPr>
            <w:r w:rsidRPr="00D05040">
              <w:t>221</w:t>
            </w:r>
          </w:p>
        </w:tc>
        <w:tc>
          <w:tcPr>
            <w:tcW w:w="941" w:type="dxa"/>
            <w:shd w:val="clear" w:color="auto" w:fill="auto"/>
            <w:noWrap/>
            <w:vAlign w:val="center"/>
            <w:hideMark/>
          </w:tcPr>
          <w:p w14:paraId="7E858654" w14:textId="77777777" w:rsidR="00D05040" w:rsidRPr="00D05040" w:rsidRDefault="00D05040" w:rsidP="005E70F5">
            <w:pPr>
              <w:jc w:val="right"/>
            </w:pPr>
            <w:r w:rsidRPr="00D05040">
              <w:t>100.0%</w:t>
            </w:r>
          </w:p>
        </w:tc>
      </w:tr>
      <w:tr w:rsidR="00D05040" w:rsidRPr="00D05040" w14:paraId="467B9F05" w14:textId="77777777" w:rsidTr="005E70F5">
        <w:trPr>
          <w:cantSplit/>
          <w:jc w:val="center"/>
        </w:trPr>
        <w:tc>
          <w:tcPr>
            <w:tcW w:w="892" w:type="dxa"/>
            <w:noWrap/>
            <w:vAlign w:val="bottom"/>
            <w:hideMark/>
          </w:tcPr>
          <w:p w14:paraId="23D28026" w14:textId="77777777" w:rsidR="00D05040" w:rsidRPr="00D05040" w:rsidRDefault="00D05040" w:rsidP="00D05040">
            <w:r w:rsidRPr="00D05040">
              <w:t>PAH</w:t>
            </w:r>
          </w:p>
        </w:tc>
        <w:tc>
          <w:tcPr>
            <w:tcW w:w="796" w:type="dxa"/>
            <w:noWrap/>
            <w:vAlign w:val="bottom"/>
            <w:hideMark/>
          </w:tcPr>
          <w:p w14:paraId="5D8AF1CB" w14:textId="77777777" w:rsidR="00D05040" w:rsidRPr="00D05040" w:rsidRDefault="00D05040" w:rsidP="00D05040">
            <w:r w:rsidRPr="00D05040">
              <w:t>P</w:t>
            </w:r>
          </w:p>
        </w:tc>
        <w:tc>
          <w:tcPr>
            <w:tcW w:w="1097" w:type="dxa"/>
            <w:noWrap/>
            <w:vAlign w:val="bottom"/>
            <w:hideMark/>
          </w:tcPr>
          <w:p w14:paraId="366AD73B" w14:textId="77777777" w:rsidR="00D05040" w:rsidRPr="00D05040" w:rsidRDefault="00D05040" w:rsidP="00D05040">
            <w:r w:rsidRPr="00D05040">
              <w:t>P6008</w:t>
            </w:r>
          </w:p>
        </w:tc>
        <w:tc>
          <w:tcPr>
            <w:tcW w:w="3330" w:type="dxa"/>
            <w:vAlign w:val="bottom"/>
            <w:hideMark/>
          </w:tcPr>
          <w:p w14:paraId="3BCFCE25" w14:textId="77777777" w:rsidR="00D05040" w:rsidRPr="00D05040" w:rsidRDefault="00D05040" w:rsidP="00D05040">
            <w:r w:rsidRPr="00D05040">
              <w:t>Benzo(A)Pyrene</w:t>
            </w:r>
          </w:p>
        </w:tc>
        <w:tc>
          <w:tcPr>
            <w:tcW w:w="1080" w:type="dxa"/>
            <w:noWrap/>
            <w:vAlign w:val="center"/>
            <w:hideMark/>
          </w:tcPr>
          <w:p w14:paraId="2E2447DF" w14:textId="77777777" w:rsidR="00D05040" w:rsidRPr="00D05040" w:rsidRDefault="00D05040" w:rsidP="005E70F5">
            <w:pPr>
              <w:jc w:val="right"/>
            </w:pPr>
            <w:r w:rsidRPr="00D05040">
              <w:t>1925</w:t>
            </w:r>
          </w:p>
        </w:tc>
        <w:tc>
          <w:tcPr>
            <w:tcW w:w="928" w:type="dxa"/>
            <w:noWrap/>
            <w:vAlign w:val="center"/>
            <w:hideMark/>
          </w:tcPr>
          <w:p w14:paraId="40E5F51A" w14:textId="77777777" w:rsidR="00D05040" w:rsidRPr="00D05040" w:rsidRDefault="00D05040" w:rsidP="005E70F5">
            <w:pPr>
              <w:jc w:val="right"/>
            </w:pPr>
            <w:r w:rsidRPr="00D05040">
              <w:t>1</w:t>
            </w:r>
          </w:p>
        </w:tc>
        <w:tc>
          <w:tcPr>
            <w:tcW w:w="1042" w:type="dxa"/>
            <w:noWrap/>
            <w:vAlign w:val="center"/>
            <w:hideMark/>
          </w:tcPr>
          <w:p w14:paraId="50F8BE09" w14:textId="77777777" w:rsidR="00D05040" w:rsidRPr="00D05040" w:rsidRDefault="00D05040" w:rsidP="005E70F5">
            <w:pPr>
              <w:jc w:val="right"/>
            </w:pPr>
            <w:r w:rsidRPr="00D05040">
              <w:t>0.1%</w:t>
            </w:r>
          </w:p>
        </w:tc>
        <w:tc>
          <w:tcPr>
            <w:tcW w:w="830" w:type="dxa"/>
            <w:shd w:val="clear" w:color="auto" w:fill="auto"/>
            <w:noWrap/>
            <w:vAlign w:val="center"/>
            <w:hideMark/>
          </w:tcPr>
          <w:p w14:paraId="719F4612" w14:textId="77777777" w:rsidR="00D05040" w:rsidRPr="00D05040" w:rsidRDefault="00D05040" w:rsidP="005E70F5">
            <w:pPr>
              <w:jc w:val="right"/>
            </w:pPr>
            <w:r w:rsidRPr="00D05040">
              <w:t>1924</w:t>
            </w:r>
          </w:p>
        </w:tc>
        <w:tc>
          <w:tcPr>
            <w:tcW w:w="941" w:type="dxa"/>
            <w:shd w:val="clear" w:color="auto" w:fill="auto"/>
            <w:noWrap/>
            <w:vAlign w:val="center"/>
            <w:hideMark/>
          </w:tcPr>
          <w:p w14:paraId="06500279" w14:textId="77777777" w:rsidR="00D05040" w:rsidRPr="00D05040" w:rsidRDefault="00D05040" w:rsidP="005E70F5">
            <w:pPr>
              <w:jc w:val="right"/>
            </w:pPr>
            <w:r w:rsidRPr="00D05040">
              <w:t>100.0%</w:t>
            </w:r>
          </w:p>
        </w:tc>
      </w:tr>
      <w:tr w:rsidR="00D05040" w:rsidRPr="00D05040" w14:paraId="6B17CDA4" w14:textId="77777777" w:rsidTr="005E70F5">
        <w:trPr>
          <w:cantSplit/>
          <w:jc w:val="center"/>
        </w:trPr>
        <w:tc>
          <w:tcPr>
            <w:tcW w:w="892" w:type="dxa"/>
            <w:noWrap/>
            <w:vAlign w:val="bottom"/>
            <w:hideMark/>
          </w:tcPr>
          <w:p w14:paraId="0F904C19" w14:textId="77777777" w:rsidR="00D05040" w:rsidRPr="00D05040" w:rsidRDefault="00D05040" w:rsidP="00D05040">
            <w:r w:rsidRPr="00D05040">
              <w:t>PAH</w:t>
            </w:r>
          </w:p>
        </w:tc>
        <w:tc>
          <w:tcPr>
            <w:tcW w:w="796" w:type="dxa"/>
            <w:noWrap/>
            <w:vAlign w:val="bottom"/>
            <w:hideMark/>
          </w:tcPr>
          <w:p w14:paraId="2DC42749" w14:textId="77777777" w:rsidR="00D05040" w:rsidRPr="00D05040" w:rsidRDefault="00D05040" w:rsidP="00D05040">
            <w:r w:rsidRPr="00D05040">
              <w:t>P</w:t>
            </w:r>
          </w:p>
        </w:tc>
        <w:tc>
          <w:tcPr>
            <w:tcW w:w="1097" w:type="dxa"/>
            <w:noWrap/>
            <w:vAlign w:val="bottom"/>
            <w:hideMark/>
          </w:tcPr>
          <w:p w14:paraId="5923EAF1" w14:textId="77777777" w:rsidR="00D05040" w:rsidRPr="00D05040" w:rsidRDefault="00D05040" w:rsidP="00D05040">
            <w:r w:rsidRPr="00D05040">
              <w:t>P6009</w:t>
            </w:r>
          </w:p>
        </w:tc>
        <w:tc>
          <w:tcPr>
            <w:tcW w:w="3330" w:type="dxa"/>
            <w:vAlign w:val="bottom"/>
            <w:hideMark/>
          </w:tcPr>
          <w:p w14:paraId="51F90E12" w14:textId="77777777" w:rsidR="00D05040" w:rsidRPr="00D05040" w:rsidRDefault="00D05040" w:rsidP="00D05040">
            <w:r w:rsidRPr="00D05040">
              <w:t>Chrysene</w:t>
            </w:r>
          </w:p>
        </w:tc>
        <w:tc>
          <w:tcPr>
            <w:tcW w:w="1080" w:type="dxa"/>
            <w:noWrap/>
            <w:vAlign w:val="center"/>
            <w:hideMark/>
          </w:tcPr>
          <w:p w14:paraId="5A9D9F4E" w14:textId="77777777" w:rsidR="00D05040" w:rsidRPr="00D05040" w:rsidRDefault="00D05040" w:rsidP="005E70F5">
            <w:pPr>
              <w:jc w:val="right"/>
            </w:pPr>
            <w:r w:rsidRPr="00D05040">
              <w:t>1925</w:t>
            </w:r>
          </w:p>
        </w:tc>
        <w:tc>
          <w:tcPr>
            <w:tcW w:w="928" w:type="dxa"/>
            <w:noWrap/>
            <w:vAlign w:val="center"/>
            <w:hideMark/>
          </w:tcPr>
          <w:p w14:paraId="6BF55A36" w14:textId="77777777" w:rsidR="00D05040" w:rsidRPr="00D05040" w:rsidRDefault="00D05040" w:rsidP="005E70F5">
            <w:pPr>
              <w:jc w:val="right"/>
            </w:pPr>
            <w:r w:rsidRPr="00D05040">
              <w:t>1</w:t>
            </w:r>
          </w:p>
        </w:tc>
        <w:tc>
          <w:tcPr>
            <w:tcW w:w="1042" w:type="dxa"/>
            <w:noWrap/>
            <w:vAlign w:val="center"/>
            <w:hideMark/>
          </w:tcPr>
          <w:p w14:paraId="3E92B284" w14:textId="77777777" w:rsidR="00D05040" w:rsidRPr="00D05040" w:rsidRDefault="00D05040" w:rsidP="005E70F5">
            <w:pPr>
              <w:jc w:val="right"/>
            </w:pPr>
            <w:r w:rsidRPr="00D05040">
              <w:t>0.1%</w:t>
            </w:r>
          </w:p>
        </w:tc>
        <w:tc>
          <w:tcPr>
            <w:tcW w:w="830" w:type="dxa"/>
            <w:shd w:val="clear" w:color="auto" w:fill="auto"/>
            <w:noWrap/>
            <w:vAlign w:val="center"/>
            <w:hideMark/>
          </w:tcPr>
          <w:p w14:paraId="1CD7572F" w14:textId="77777777" w:rsidR="00D05040" w:rsidRPr="00D05040" w:rsidRDefault="00D05040" w:rsidP="005E70F5">
            <w:pPr>
              <w:jc w:val="right"/>
            </w:pPr>
            <w:r w:rsidRPr="00D05040">
              <w:t>1924</w:t>
            </w:r>
          </w:p>
        </w:tc>
        <w:tc>
          <w:tcPr>
            <w:tcW w:w="941" w:type="dxa"/>
            <w:shd w:val="clear" w:color="auto" w:fill="auto"/>
            <w:noWrap/>
            <w:vAlign w:val="center"/>
            <w:hideMark/>
          </w:tcPr>
          <w:p w14:paraId="0C3868C4" w14:textId="77777777" w:rsidR="00D05040" w:rsidRPr="00D05040" w:rsidRDefault="00D05040" w:rsidP="005E70F5">
            <w:pPr>
              <w:jc w:val="right"/>
            </w:pPr>
            <w:r w:rsidRPr="00D05040">
              <w:t>100.0%</w:t>
            </w:r>
          </w:p>
        </w:tc>
      </w:tr>
      <w:tr w:rsidR="00D05040" w:rsidRPr="00D05040" w14:paraId="0268A724" w14:textId="77777777" w:rsidTr="005E70F5">
        <w:trPr>
          <w:cantSplit/>
          <w:jc w:val="center"/>
        </w:trPr>
        <w:tc>
          <w:tcPr>
            <w:tcW w:w="892" w:type="dxa"/>
            <w:noWrap/>
            <w:vAlign w:val="bottom"/>
            <w:hideMark/>
          </w:tcPr>
          <w:p w14:paraId="0B38ED64" w14:textId="77777777" w:rsidR="00D05040" w:rsidRPr="00D05040" w:rsidRDefault="00D05040" w:rsidP="00D05040">
            <w:r w:rsidRPr="00D05040">
              <w:t>PAH</w:t>
            </w:r>
          </w:p>
        </w:tc>
        <w:tc>
          <w:tcPr>
            <w:tcW w:w="796" w:type="dxa"/>
            <w:noWrap/>
            <w:vAlign w:val="bottom"/>
            <w:hideMark/>
          </w:tcPr>
          <w:p w14:paraId="21F7BC85" w14:textId="77777777" w:rsidR="00D05040" w:rsidRPr="00D05040" w:rsidRDefault="00D05040" w:rsidP="00D05040">
            <w:r w:rsidRPr="00D05040">
              <w:t>P</w:t>
            </w:r>
          </w:p>
        </w:tc>
        <w:tc>
          <w:tcPr>
            <w:tcW w:w="1097" w:type="dxa"/>
            <w:noWrap/>
            <w:vAlign w:val="bottom"/>
            <w:hideMark/>
          </w:tcPr>
          <w:p w14:paraId="3807EDB8" w14:textId="77777777" w:rsidR="00D05040" w:rsidRPr="00D05040" w:rsidRDefault="00D05040" w:rsidP="00D05040">
            <w:r w:rsidRPr="00D05040">
              <w:t>P6010</w:t>
            </w:r>
          </w:p>
        </w:tc>
        <w:tc>
          <w:tcPr>
            <w:tcW w:w="3330" w:type="dxa"/>
            <w:vAlign w:val="bottom"/>
            <w:hideMark/>
          </w:tcPr>
          <w:p w14:paraId="2337768D" w14:textId="77777777" w:rsidR="00D05040" w:rsidRPr="00D05040" w:rsidRDefault="00D05040" w:rsidP="00D05040">
            <w:r w:rsidRPr="00D05040">
              <w:t>Dibenzo(AH)</w:t>
            </w:r>
            <w:proofErr w:type="spellStart"/>
            <w:r w:rsidRPr="00D05040">
              <w:t>Anthracence</w:t>
            </w:r>
            <w:proofErr w:type="spellEnd"/>
          </w:p>
        </w:tc>
        <w:tc>
          <w:tcPr>
            <w:tcW w:w="1080" w:type="dxa"/>
            <w:noWrap/>
            <w:vAlign w:val="center"/>
            <w:hideMark/>
          </w:tcPr>
          <w:p w14:paraId="21CBB65F" w14:textId="77777777" w:rsidR="00D05040" w:rsidRPr="00D05040" w:rsidRDefault="00D05040" w:rsidP="005E70F5">
            <w:pPr>
              <w:jc w:val="right"/>
            </w:pPr>
            <w:r w:rsidRPr="00D05040">
              <w:t>221</w:t>
            </w:r>
          </w:p>
        </w:tc>
        <w:tc>
          <w:tcPr>
            <w:tcW w:w="928" w:type="dxa"/>
            <w:noWrap/>
            <w:vAlign w:val="center"/>
            <w:hideMark/>
          </w:tcPr>
          <w:p w14:paraId="1F20285D" w14:textId="77777777" w:rsidR="00D05040" w:rsidRPr="00D05040" w:rsidRDefault="00D05040" w:rsidP="005E70F5">
            <w:pPr>
              <w:jc w:val="right"/>
            </w:pPr>
            <w:r w:rsidRPr="00D05040">
              <w:t>0</w:t>
            </w:r>
          </w:p>
        </w:tc>
        <w:tc>
          <w:tcPr>
            <w:tcW w:w="1042" w:type="dxa"/>
            <w:noWrap/>
            <w:vAlign w:val="center"/>
            <w:hideMark/>
          </w:tcPr>
          <w:p w14:paraId="2FB94710" w14:textId="77777777" w:rsidR="00D05040" w:rsidRPr="00D05040" w:rsidRDefault="00D05040" w:rsidP="005E70F5">
            <w:pPr>
              <w:jc w:val="right"/>
            </w:pPr>
            <w:r w:rsidRPr="00D05040">
              <w:t>0.0%</w:t>
            </w:r>
          </w:p>
        </w:tc>
        <w:tc>
          <w:tcPr>
            <w:tcW w:w="830" w:type="dxa"/>
            <w:shd w:val="clear" w:color="auto" w:fill="auto"/>
            <w:noWrap/>
            <w:vAlign w:val="center"/>
            <w:hideMark/>
          </w:tcPr>
          <w:p w14:paraId="71E7EB07" w14:textId="77777777" w:rsidR="00D05040" w:rsidRPr="00D05040" w:rsidRDefault="00D05040" w:rsidP="005E70F5">
            <w:pPr>
              <w:jc w:val="right"/>
            </w:pPr>
            <w:r w:rsidRPr="00D05040">
              <w:t>221</w:t>
            </w:r>
          </w:p>
        </w:tc>
        <w:tc>
          <w:tcPr>
            <w:tcW w:w="941" w:type="dxa"/>
            <w:shd w:val="clear" w:color="auto" w:fill="auto"/>
            <w:noWrap/>
            <w:vAlign w:val="center"/>
            <w:hideMark/>
          </w:tcPr>
          <w:p w14:paraId="693070EA" w14:textId="77777777" w:rsidR="00D05040" w:rsidRPr="00D05040" w:rsidRDefault="00D05040" w:rsidP="005E70F5">
            <w:pPr>
              <w:jc w:val="right"/>
            </w:pPr>
            <w:r w:rsidRPr="00D05040">
              <w:t>100.0%</w:t>
            </w:r>
          </w:p>
        </w:tc>
      </w:tr>
      <w:tr w:rsidR="00D05040" w:rsidRPr="00D05040" w14:paraId="6D866FA4" w14:textId="77777777" w:rsidTr="005E70F5">
        <w:trPr>
          <w:cantSplit/>
          <w:jc w:val="center"/>
        </w:trPr>
        <w:tc>
          <w:tcPr>
            <w:tcW w:w="892" w:type="dxa"/>
            <w:noWrap/>
            <w:vAlign w:val="bottom"/>
            <w:hideMark/>
          </w:tcPr>
          <w:p w14:paraId="03E0B34C" w14:textId="77777777" w:rsidR="00D05040" w:rsidRPr="00D05040" w:rsidRDefault="00D05040" w:rsidP="00D05040">
            <w:r w:rsidRPr="00D05040">
              <w:t>PAH</w:t>
            </w:r>
          </w:p>
        </w:tc>
        <w:tc>
          <w:tcPr>
            <w:tcW w:w="796" w:type="dxa"/>
            <w:noWrap/>
            <w:vAlign w:val="bottom"/>
            <w:hideMark/>
          </w:tcPr>
          <w:p w14:paraId="5E4B2C53" w14:textId="77777777" w:rsidR="00D05040" w:rsidRPr="00D05040" w:rsidRDefault="00D05040" w:rsidP="00D05040">
            <w:r w:rsidRPr="00D05040">
              <w:t>P</w:t>
            </w:r>
          </w:p>
        </w:tc>
        <w:tc>
          <w:tcPr>
            <w:tcW w:w="1097" w:type="dxa"/>
            <w:noWrap/>
            <w:vAlign w:val="bottom"/>
            <w:hideMark/>
          </w:tcPr>
          <w:p w14:paraId="04F04217" w14:textId="77777777" w:rsidR="00D05040" w:rsidRPr="00D05040" w:rsidRDefault="00D05040" w:rsidP="00D05040">
            <w:r w:rsidRPr="00D05040">
              <w:t>P6011</w:t>
            </w:r>
          </w:p>
        </w:tc>
        <w:tc>
          <w:tcPr>
            <w:tcW w:w="3330" w:type="dxa"/>
            <w:vAlign w:val="bottom"/>
            <w:hideMark/>
          </w:tcPr>
          <w:p w14:paraId="10241DA9" w14:textId="77777777" w:rsidR="00D05040" w:rsidRPr="00D05040" w:rsidRDefault="00D05040" w:rsidP="00D05040">
            <w:r w:rsidRPr="00D05040">
              <w:t>Fluoranthene</w:t>
            </w:r>
          </w:p>
        </w:tc>
        <w:tc>
          <w:tcPr>
            <w:tcW w:w="1080" w:type="dxa"/>
            <w:noWrap/>
            <w:vAlign w:val="center"/>
            <w:hideMark/>
          </w:tcPr>
          <w:p w14:paraId="5492A3CD" w14:textId="77777777" w:rsidR="00D05040" w:rsidRPr="00D05040" w:rsidRDefault="00D05040" w:rsidP="005E70F5">
            <w:pPr>
              <w:jc w:val="right"/>
            </w:pPr>
            <w:r w:rsidRPr="00D05040">
              <w:t>1925</w:t>
            </w:r>
          </w:p>
        </w:tc>
        <w:tc>
          <w:tcPr>
            <w:tcW w:w="928" w:type="dxa"/>
            <w:noWrap/>
            <w:vAlign w:val="center"/>
            <w:hideMark/>
          </w:tcPr>
          <w:p w14:paraId="18A2CD49" w14:textId="77777777" w:rsidR="00D05040" w:rsidRPr="00D05040" w:rsidRDefault="00D05040" w:rsidP="005E70F5">
            <w:pPr>
              <w:jc w:val="right"/>
            </w:pPr>
            <w:r w:rsidRPr="00D05040">
              <w:t>1</w:t>
            </w:r>
          </w:p>
        </w:tc>
        <w:tc>
          <w:tcPr>
            <w:tcW w:w="1042" w:type="dxa"/>
            <w:noWrap/>
            <w:vAlign w:val="center"/>
            <w:hideMark/>
          </w:tcPr>
          <w:p w14:paraId="38AA2CE1" w14:textId="77777777" w:rsidR="00D05040" w:rsidRPr="00D05040" w:rsidRDefault="00D05040" w:rsidP="005E70F5">
            <w:pPr>
              <w:jc w:val="right"/>
            </w:pPr>
            <w:r w:rsidRPr="00D05040">
              <w:t>0.1%</w:t>
            </w:r>
          </w:p>
        </w:tc>
        <w:tc>
          <w:tcPr>
            <w:tcW w:w="830" w:type="dxa"/>
            <w:shd w:val="clear" w:color="auto" w:fill="auto"/>
            <w:noWrap/>
            <w:vAlign w:val="center"/>
            <w:hideMark/>
          </w:tcPr>
          <w:p w14:paraId="738898E3" w14:textId="77777777" w:rsidR="00D05040" w:rsidRPr="00D05040" w:rsidRDefault="00D05040" w:rsidP="005E70F5">
            <w:pPr>
              <w:jc w:val="right"/>
            </w:pPr>
            <w:r w:rsidRPr="00D05040">
              <w:t>1924</w:t>
            </w:r>
          </w:p>
        </w:tc>
        <w:tc>
          <w:tcPr>
            <w:tcW w:w="941" w:type="dxa"/>
            <w:shd w:val="clear" w:color="auto" w:fill="auto"/>
            <w:noWrap/>
            <w:vAlign w:val="center"/>
            <w:hideMark/>
          </w:tcPr>
          <w:p w14:paraId="5A5E44E8" w14:textId="77777777" w:rsidR="00D05040" w:rsidRPr="00D05040" w:rsidRDefault="00D05040" w:rsidP="005E70F5">
            <w:pPr>
              <w:jc w:val="right"/>
            </w:pPr>
            <w:r w:rsidRPr="00D05040">
              <w:t>100.0%</w:t>
            </w:r>
          </w:p>
        </w:tc>
      </w:tr>
      <w:tr w:rsidR="00D05040" w:rsidRPr="00D05040" w14:paraId="091D62FA" w14:textId="77777777" w:rsidTr="005E70F5">
        <w:trPr>
          <w:cantSplit/>
          <w:jc w:val="center"/>
        </w:trPr>
        <w:tc>
          <w:tcPr>
            <w:tcW w:w="892" w:type="dxa"/>
            <w:noWrap/>
            <w:vAlign w:val="bottom"/>
            <w:hideMark/>
          </w:tcPr>
          <w:p w14:paraId="5975CDFA" w14:textId="77777777" w:rsidR="00D05040" w:rsidRPr="00D05040" w:rsidRDefault="00D05040" w:rsidP="00D05040">
            <w:r w:rsidRPr="00D05040">
              <w:t>PAH</w:t>
            </w:r>
          </w:p>
        </w:tc>
        <w:tc>
          <w:tcPr>
            <w:tcW w:w="796" w:type="dxa"/>
            <w:noWrap/>
            <w:vAlign w:val="bottom"/>
            <w:hideMark/>
          </w:tcPr>
          <w:p w14:paraId="176BE323" w14:textId="77777777" w:rsidR="00D05040" w:rsidRPr="00D05040" w:rsidRDefault="00D05040" w:rsidP="00D05040">
            <w:r w:rsidRPr="00D05040">
              <w:t>P</w:t>
            </w:r>
          </w:p>
        </w:tc>
        <w:tc>
          <w:tcPr>
            <w:tcW w:w="1097" w:type="dxa"/>
            <w:noWrap/>
            <w:vAlign w:val="bottom"/>
            <w:hideMark/>
          </w:tcPr>
          <w:p w14:paraId="20F57E19" w14:textId="77777777" w:rsidR="00D05040" w:rsidRPr="00D05040" w:rsidRDefault="00D05040" w:rsidP="00D05040">
            <w:r w:rsidRPr="00D05040">
              <w:t>P6012</w:t>
            </w:r>
          </w:p>
        </w:tc>
        <w:tc>
          <w:tcPr>
            <w:tcW w:w="3330" w:type="dxa"/>
            <w:vAlign w:val="bottom"/>
            <w:hideMark/>
          </w:tcPr>
          <w:p w14:paraId="04F34A65" w14:textId="77777777" w:rsidR="00D05040" w:rsidRPr="00D05040" w:rsidRDefault="00D05040" w:rsidP="00D05040">
            <w:r w:rsidRPr="00D05040">
              <w:t>Fluorene</w:t>
            </w:r>
          </w:p>
        </w:tc>
        <w:tc>
          <w:tcPr>
            <w:tcW w:w="1080" w:type="dxa"/>
            <w:noWrap/>
            <w:vAlign w:val="center"/>
            <w:hideMark/>
          </w:tcPr>
          <w:p w14:paraId="0479B8D8" w14:textId="77777777" w:rsidR="00D05040" w:rsidRPr="00D05040" w:rsidRDefault="00D05040" w:rsidP="005E70F5">
            <w:pPr>
              <w:jc w:val="right"/>
            </w:pPr>
            <w:r w:rsidRPr="00D05040">
              <w:t>1925</w:t>
            </w:r>
          </w:p>
        </w:tc>
        <w:tc>
          <w:tcPr>
            <w:tcW w:w="928" w:type="dxa"/>
            <w:noWrap/>
            <w:vAlign w:val="center"/>
            <w:hideMark/>
          </w:tcPr>
          <w:p w14:paraId="4CB4FA21" w14:textId="77777777" w:rsidR="00D05040" w:rsidRPr="00D05040" w:rsidRDefault="00D05040" w:rsidP="005E70F5">
            <w:pPr>
              <w:jc w:val="right"/>
            </w:pPr>
            <w:r w:rsidRPr="00D05040">
              <w:t>1</w:t>
            </w:r>
          </w:p>
        </w:tc>
        <w:tc>
          <w:tcPr>
            <w:tcW w:w="1042" w:type="dxa"/>
            <w:noWrap/>
            <w:vAlign w:val="center"/>
            <w:hideMark/>
          </w:tcPr>
          <w:p w14:paraId="55EC9EA7" w14:textId="77777777" w:rsidR="00D05040" w:rsidRPr="00D05040" w:rsidRDefault="00D05040" w:rsidP="005E70F5">
            <w:pPr>
              <w:jc w:val="right"/>
            </w:pPr>
            <w:r w:rsidRPr="00D05040">
              <w:t>0.1%</w:t>
            </w:r>
          </w:p>
        </w:tc>
        <w:tc>
          <w:tcPr>
            <w:tcW w:w="830" w:type="dxa"/>
            <w:shd w:val="clear" w:color="auto" w:fill="auto"/>
            <w:noWrap/>
            <w:vAlign w:val="center"/>
            <w:hideMark/>
          </w:tcPr>
          <w:p w14:paraId="718F3E43" w14:textId="77777777" w:rsidR="00D05040" w:rsidRPr="00D05040" w:rsidRDefault="00D05040" w:rsidP="005E70F5">
            <w:pPr>
              <w:jc w:val="right"/>
            </w:pPr>
            <w:r w:rsidRPr="00D05040">
              <w:t>1924</w:t>
            </w:r>
          </w:p>
        </w:tc>
        <w:tc>
          <w:tcPr>
            <w:tcW w:w="941" w:type="dxa"/>
            <w:shd w:val="clear" w:color="auto" w:fill="auto"/>
            <w:noWrap/>
            <w:vAlign w:val="center"/>
            <w:hideMark/>
          </w:tcPr>
          <w:p w14:paraId="1F548920" w14:textId="77777777" w:rsidR="00D05040" w:rsidRPr="00D05040" w:rsidRDefault="00D05040" w:rsidP="005E70F5">
            <w:pPr>
              <w:jc w:val="right"/>
            </w:pPr>
            <w:r w:rsidRPr="00D05040">
              <w:t>100.0%</w:t>
            </w:r>
          </w:p>
        </w:tc>
      </w:tr>
      <w:tr w:rsidR="00D05040" w:rsidRPr="00D05040" w14:paraId="71E05447" w14:textId="77777777" w:rsidTr="005E70F5">
        <w:trPr>
          <w:cantSplit/>
          <w:jc w:val="center"/>
        </w:trPr>
        <w:tc>
          <w:tcPr>
            <w:tcW w:w="892" w:type="dxa"/>
            <w:noWrap/>
            <w:vAlign w:val="bottom"/>
            <w:hideMark/>
          </w:tcPr>
          <w:p w14:paraId="476AB5D6" w14:textId="77777777" w:rsidR="00D05040" w:rsidRPr="00D05040" w:rsidRDefault="00D05040" w:rsidP="00D05040">
            <w:r w:rsidRPr="00D05040">
              <w:t>PAH</w:t>
            </w:r>
          </w:p>
        </w:tc>
        <w:tc>
          <w:tcPr>
            <w:tcW w:w="796" w:type="dxa"/>
            <w:noWrap/>
            <w:vAlign w:val="bottom"/>
            <w:hideMark/>
          </w:tcPr>
          <w:p w14:paraId="63CEA23D" w14:textId="77777777" w:rsidR="00D05040" w:rsidRPr="00D05040" w:rsidRDefault="00D05040" w:rsidP="00D05040">
            <w:r w:rsidRPr="00D05040">
              <w:t>P</w:t>
            </w:r>
          </w:p>
        </w:tc>
        <w:tc>
          <w:tcPr>
            <w:tcW w:w="1097" w:type="dxa"/>
            <w:noWrap/>
            <w:vAlign w:val="bottom"/>
            <w:hideMark/>
          </w:tcPr>
          <w:p w14:paraId="0932F3A7" w14:textId="77777777" w:rsidR="00D05040" w:rsidRPr="00D05040" w:rsidRDefault="00D05040" w:rsidP="00D05040">
            <w:r w:rsidRPr="00D05040">
              <w:t>P6013</w:t>
            </w:r>
          </w:p>
        </w:tc>
        <w:tc>
          <w:tcPr>
            <w:tcW w:w="3330" w:type="dxa"/>
            <w:vAlign w:val="bottom"/>
            <w:hideMark/>
          </w:tcPr>
          <w:p w14:paraId="02B9F9F4" w14:textId="77777777" w:rsidR="00D05040" w:rsidRPr="00D05040" w:rsidRDefault="00D05040" w:rsidP="00D05040">
            <w:proofErr w:type="spellStart"/>
            <w:r w:rsidRPr="00D05040">
              <w:t>Indeno</w:t>
            </w:r>
            <w:proofErr w:type="spellEnd"/>
            <w:r w:rsidRPr="00D05040">
              <w:t>(1,2,3-CD)Pyrene</w:t>
            </w:r>
          </w:p>
        </w:tc>
        <w:tc>
          <w:tcPr>
            <w:tcW w:w="1080" w:type="dxa"/>
            <w:noWrap/>
            <w:vAlign w:val="center"/>
            <w:hideMark/>
          </w:tcPr>
          <w:p w14:paraId="33B6C688" w14:textId="77777777" w:rsidR="00D05040" w:rsidRPr="00D05040" w:rsidRDefault="00D05040" w:rsidP="005E70F5">
            <w:pPr>
              <w:jc w:val="right"/>
            </w:pPr>
            <w:r w:rsidRPr="00D05040">
              <w:t>221</w:t>
            </w:r>
          </w:p>
        </w:tc>
        <w:tc>
          <w:tcPr>
            <w:tcW w:w="928" w:type="dxa"/>
            <w:noWrap/>
            <w:vAlign w:val="center"/>
            <w:hideMark/>
          </w:tcPr>
          <w:p w14:paraId="05EB0E6D" w14:textId="77777777" w:rsidR="00D05040" w:rsidRPr="00D05040" w:rsidRDefault="00D05040" w:rsidP="005E70F5">
            <w:pPr>
              <w:jc w:val="right"/>
            </w:pPr>
            <w:r w:rsidRPr="00D05040">
              <w:t>0</w:t>
            </w:r>
          </w:p>
        </w:tc>
        <w:tc>
          <w:tcPr>
            <w:tcW w:w="1042" w:type="dxa"/>
            <w:noWrap/>
            <w:vAlign w:val="center"/>
            <w:hideMark/>
          </w:tcPr>
          <w:p w14:paraId="25952CDD" w14:textId="77777777" w:rsidR="00D05040" w:rsidRPr="00D05040" w:rsidRDefault="00D05040" w:rsidP="005E70F5">
            <w:pPr>
              <w:jc w:val="right"/>
            </w:pPr>
            <w:r w:rsidRPr="00D05040">
              <w:t>0.0%</w:t>
            </w:r>
          </w:p>
        </w:tc>
        <w:tc>
          <w:tcPr>
            <w:tcW w:w="830" w:type="dxa"/>
            <w:shd w:val="clear" w:color="auto" w:fill="auto"/>
            <w:noWrap/>
            <w:vAlign w:val="center"/>
            <w:hideMark/>
          </w:tcPr>
          <w:p w14:paraId="66E6D5C7" w14:textId="77777777" w:rsidR="00D05040" w:rsidRPr="00D05040" w:rsidRDefault="00D05040" w:rsidP="005E70F5">
            <w:pPr>
              <w:jc w:val="right"/>
            </w:pPr>
            <w:r w:rsidRPr="00D05040">
              <w:t>221</w:t>
            </w:r>
          </w:p>
        </w:tc>
        <w:tc>
          <w:tcPr>
            <w:tcW w:w="941" w:type="dxa"/>
            <w:shd w:val="clear" w:color="auto" w:fill="auto"/>
            <w:noWrap/>
            <w:vAlign w:val="center"/>
            <w:hideMark/>
          </w:tcPr>
          <w:p w14:paraId="40A415AD" w14:textId="77777777" w:rsidR="00D05040" w:rsidRPr="00D05040" w:rsidRDefault="00D05040" w:rsidP="005E70F5">
            <w:pPr>
              <w:jc w:val="right"/>
            </w:pPr>
            <w:r w:rsidRPr="00D05040">
              <w:t>100.0%</w:t>
            </w:r>
          </w:p>
        </w:tc>
      </w:tr>
      <w:tr w:rsidR="00D05040" w:rsidRPr="00D05040" w14:paraId="6403BB3B" w14:textId="77777777" w:rsidTr="005E70F5">
        <w:trPr>
          <w:cantSplit/>
          <w:jc w:val="center"/>
        </w:trPr>
        <w:tc>
          <w:tcPr>
            <w:tcW w:w="892" w:type="dxa"/>
            <w:noWrap/>
            <w:vAlign w:val="bottom"/>
            <w:hideMark/>
          </w:tcPr>
          <w:p w14:paraId="460E1E1B" w14:textId="77777777" w:rsidR="00D05040" w:rsidRPr="00D05040" w:rsidRDefault="00D05040" w:rsidP="00D05040">
            <w:r w:rsidRPr="00D05040">
              <w:t>PAH</w:t>
            </w:r>
          </w:p>
        </w:tc>
        <w:tc>
          <w:tcPr>
            <w:tcW w:w="796" w:type="dxa"/>
            <w:noWrap/>
            <w:vAlign w:val="bottom"/>
            <w:hideMark/>
          </w:tcPr>
          <w:p w14:paraId="26A5C475" w14:textId="77777777" w:rsidR="00D05040" w:rsidRPr="00D05040" w:rsidRDefault="00D05040" w:rsidP="00D05040">
            <w:r w:rsidRPr="00D05040">
              <w:t>P</w:t>
            </w:r>
          </w:p>
        </w:tc>
        <w:tc>
          <w:tcPr>
            <w:tcW w:w="1097" w:type="dxa"/>
            <w:noWrap/>
            <w:vAlign w:val="bottom"/>
            <w:hideMark/>
          </w:tcPr>
          <w:p w14:paraId="406E7D64" w14:textId="77777777" w:rsidR="00D05040" w:rsidRPr="00D05040" w:rsidRDefault="00D05040" w:rsidP="00D05040">
            <w:r w:rsidRPr="00D05040">
              <w:t>P6014</w:t>
            </w:r>
          </w:p>
        </w:tc>
        <w:tc>
          <w:tcPr>
            <w:tcW w:w="3330" w:type="dxa"/>
            <w:vAlign w:val="bottom"/>
            <w:hideMark/>
          </w:tcPr>
          <w:p w14:paraId="69CD4AB4" w14:textId="77777777" w:rsidR="00D05040" w:rsidRPr="00D05040" w:rsidRDefault="00D05040" w:rsidP="00D05040">
            <w:r w:rsidRPr="00D05040">
              <w:t>Naphthalene</w:t>
            </w:r>
          </w:p>
        </w:tc>
        <w:tc>
          <w:tcPr>
            <w:tcW w:w="1080" w:type="dxa"/>
            <w:noWrap/>
            <w:vAlign w:val="center"/>
            <w:hideMark/>
          </w:tcPr>
          <w:p w14:paraId="03B7D261" w14:textId="77777777" w:rsidR="00D05040" w:rsidRPr="00D05040" w:rsidRDefault="00D05040" w:rsidP="005E70F5">
            <w:pPr>
              <w:jc w:val="right"/>
            </w:pPr>
            <w:r w:rsidRPr="00D05040">
              <w:t>1927</w:t>
            </w:r>
          </w:p>
        </w:tc>
        <w:tc>
          <w:tcPr>
            <w:tcW w:w="928" w:type="dxa"/>
            <w:noWrap/>
            <w:vAlign w:val="center"/>
            <w:hideMark/>
          </w:tcPr>
          <w:p w14:paraId="3E0E97CC" w14:textId="77777777" w:rsidR="00D05040" w:rsidRPr="00D05040" w:rsidRDefault="00D05040" w:rsidP="005E70F5">
            <w:pPr>
              <w:jc w:val="right"/>
            </w:pPr>
            <w:r w:rsidRPr="00D05040">
              <w:t>1</w:t>
            </w:r>
          </w:p>
        </w:tc>
        <w:tc>
          <w:tcPr>
            <w:tcW w:w="1042" w:type="dxa"/>
            <w:noWrap/>
            <w:vAlign w:val="center"/>
            <w:hideMark/>
          </w:tcPr>
          <w:p w14:paraId="50E24EAA" w14:textId="77777777" w:rsidR="00D05040" w:rsidRPr="00D05040" w:rsidRDefault="00D05040" w:rsidP="005E70F5">
            <w:pPr>
              <w:jc w:val="right"/>
            </w:pPr>
            <w:r w:rsidRPr="00D05040">
              <w:t>0.1%</w:t>
            </w:r>
          </w:p>
        </w:tc>
        <w:tc>
          <w:tcPr>
            <w:tcW w:w="830" w:type="dxa"/>
            <w:shd w:val="clear" w:color="auto" w:fill="auto"/>
            <w:noWrap/>
            <w:vAlign w:val="center"/>
            <w:hideMark/>
          </w:tcPr>
          <w:p w14:paraId="14F0BCA2" w14:textId="77777777" w:rsidR="00D05040" w:rsidRPr="00D05040" w:rsidRDefault="00D05040" w:rsidP="005E70F5">
            <w:pPr>
              <w:jc w:val="right"/>
            </w:pPr>
            <w:r w:rsidRPr="00D05040">
              <w:t>1926</w:t>
            </w:r>
          </w:p>
        </w:tc>
        <w:tc>
          <w:tcPr>
            <w:tcW w:w="941" w:type="dxa"/>
            <w:shd w:val="clear" w:color="auto" w:fill="auto"/>
            <w:noWrap/>
            <w:vAlign w:val="center"/>
            <w:hideMark/>
          </w:tcPr>
          <w:p w14:paraId="72814367" w14:textId="77777777" w:rsidR="00D05040" w:rsidRPr="00D05040" w:rsidRDefault="00D05040" w:rsidP="005E70F5">
            <w:pPr>
              <w:jc w:val="right"/>
            </w:pPr>
            <w:r w:rsidRPr="00D05040">
              <w:t>100.0%</w:t>
            </w:r>
          </w:p>
        </w:tc>
      </w:tr>
      <w:tr w:rsidR="00D05040" w:rsidRPr="00D05040" w14:paraId="2433F3D6" w14:textId="77777777" w:rsidTr="005E70F5">
        <w:trPr>
          <w:cantSplit/>
          <w:jc w:val="center"/>
        </w:trPr>
        <w:tc>
          <w:tcPr>
            <w:tcW w:w="892" w:type="dxa"/>
            <w:noWrap/>
            <w:vAlign w:val="bottom"/>
            <w:hideMark/>
          </w:tcPr>
          <w:p w14:paraId="7E32A72A" w14:textId="77777777" w:rsidR="00D05040" w:rsidRPr="00D05040" w:rsidRDefault="00D05040" w:rsidP="00D05040">
            <w:r w:rsidRPr="00D05040">
              <w:t>PAH</w:t>
            </w:r>
          </w:p>
        </w:tc>
        <w:tc>
          <w:tcPr>
            <w:tcW w:w="796" w:type="dxa"/>
            <w:noWrap/>
            <w:vAlign w:val="bottom"/>
            <w:hideMark/>
          </w:tcPr>
          <w:p w14:paraId="7843E333" w14:textId="77777777" w:rsidR="00D05040" w:rsidRPr="00D05040" w:rsidRDefault="00D05040" w:rsidP="00D05040">
            <w:r w:rsidRPr="00D05040">
              <w:t>P</w:t>
            </w:r>
          </w:p>
        </w:tc>
        <w:tc>
          <w:tcPr>
            <w:tcW w:w="1097" w:type="dxa"/>
            <w:noWrap/>
            <w:vAlign w:val="bottom"/>
            <w:hideMark/>
          </w:tcPr>
          <w:p w14:paraId="5F701FED" w14:textId="77777777" w:rsidR="00D05040" w:rsidRPr="00D05040" w:rsidRDefault="00D05040" w:rsidP="00D05040">
            <w:r w:rsidRPr="00D05040">
              <w:t>P6015</w:t>
            </w:r>
          </w:p>
        </w:tc>
        <w:tc>
          <w:tcPr>
            <w:tcW w:w="3330" w:type="dxa"/>
            <w:vAlign w:val="bottom"/>
            <w:hideMark/>
          </w:tcPr>
          <w:p w14:paraId="6B859F70" w14:textId="77777777" w:rsidR="00D05040" w:rsidRPr="00D05040" w:rsidRDefault="00D05040" w:rsidP="00D05040">
            <w:r w:rsidRPr="00D05040">
              <w:t>Phenanthrene</w:t>
            </w:r>
          </w:p>
        </w:tc>
        <w:tc>
          <w:tcPr>
            <w:tcW w:w="1080" w:type="dxa"/>
            <w:noWrap/>
            <w:vAlign w:val="center"/>
            <w:hideMark/>
          </w:tcPr>
          <w:p w14:paraId="00426B73" w14:textId="77777777" w:rsidR="00D05040" w:rsidRPr="00D05040" w:rsidRDefault="00D05040" w:rsidP="005E70F5">
            <w:pPr>
              <w:jc w:val="right"/>
            </w:pPr>
            <w:r w:rsidRPr="00D05040">
              <w:t>1927</w:t>
            </w:r>
          </w:p>
        </w:tc>
        <w:tc>
          <w:tcPr>
            <w:tcW w:w="928" w:type="dxa"/>
            <w:noWrap/>
            <w:vAlign w:val="center"/>
            <w:hideMark/>
          </w:tcPr>
          <w:p w14:paraId="0F20D3A7" w14:textId="77777777" w:rsidR="00D05040" w:rsidRPr="00D05040" w:rsidRDefault="00D05040" w:rsidP="005E70F5">
            <w:pPr>
              <w:jc w:val="right"/>
            </w:pPr>
            <w:r w:rsidRPr="00D05040">
              <w:t>1</w:t>
            </w:r>
          </w:p>
        </w:tc>
        <w:tc>
          <w:tcPr>
            <w:tcW w:w="1042" w:type="dxa"/>
            <w:noWrap/>
            <w:vAlign w:val="center"/>
            <w:hideMark/>
          </w:tcPr>
          <w:p w14:paraId="79645BF9" w14:textId="77777777" w:rsidR="00D05040" w:rsidRPr="00D05040" w:rsidRDefault="00D05040" w:rsidP="005E70F5">
            <w:pPr>
              <w:jc w:val="right"/>
            </w:pPr>
            <w:r w:rsidRPr="00D05040">
              <w:t>0.1%</w:t>
            </w:r>
          </w:p>
        </w:tc>
        <w:tc>
          <w:tcPr>
            <w:tcW w:w="830" w:type="dxa"/>
            <w:shd w:val="clear" w:color="auto" w:fill="auto"/>
            <w:noWrap/>
            <w:vAlign w:val="center"/>
            <w:hideMark/>
          </w:tcPr>
          <w:p w14:paraId="1A295168" w14:textId="77777777" w:rsidR="00D05040" w:rsidRPr="00D05040" w:rsidRDefault="00D05040" w:rsidP="005E70F5">
            <w:pPr>
              <w:jc w:val="right"/>
            </w:pPr>
            <w:r w:rsidRPr="00D05040">
              <w:t>1926</w:t>
            </w:r>
          </w:p>
        </w:tc>
        <w:tc>
          <w:tcPr>
            <w:tcW w:w="941" w:type="dxa"/>
            <w:shd w:val="clear" w:color="auto" w:fill="auto"/>
            <w:noWrap/>
            <w:vAlign w:val="center"/>
            <w:hideMark/>
          </w:tcPr>
          <w:p w14:paraId="3E24C8B1" w14:textId="77777777" w:rsidR="00D05040" w:rsidRPr="00D05040" w:rsidRDefault="00D05040" w:rsidP="005E70F5">
            <w:pPr>
              <w:jc w:val="right"/>
            </w:pPr>
            <w:r w:rsidRPr="00D05040">
              <w:t>100.0%</w:t>
            </w:r>
          </w:p>
        </w:tc>
      </w:tr>
      <w:tr w:rsidR="00D05040" w:rsidRPr="00D05040" w14:paraId="41D8EEC9" w14:textId="77777777" w:rsidTr="005E70F5">
        <w:trPr>
          <w:cantSplit/>
          <w:jc w:val="center"/>
        </w:trPr>
        <w:tc>
          <w:tcPr>
            <w:tcW w:w="892" w:type="dxa"/>
            <w:noWrap/>
            <w:vAlign w:val="bottom"/>
            <w:hideMark/>
          </w:tcPr>
          <w:p w14:paraId="781E21CB" w14:textId="77777777" w:rsidR="00D05040" w:rsidRPr="00D05040" w:rsidRDefault="00D05040" w:rsidP="00D05040">
            <w:r w:rsidRPr="00D05040">
              <w:t>PAH</w:t>
            </w:r>
          </w:p>
        </w:tc>
        <w:tc>
          <w:tcPr>
            <w:tcW w:w="796" w:type="dxa"/>
            <w:noWrap/>
            <w:vAlign w:val="bottom"/>
            <w:hideMark/>
          </w:tcPr>
          <w:p w14:paraId="37036CC5" w14:textId="77777777" w:rsidR="00D05040" w:rsidRPr="00D05040" w:rsidRDefault="00D05040" w:rsidP="00D05040">
            <w:r w:rsidRPr="00D05040">
              <w:t>P</w:t>
            </w:r>
          </w:p>
        </w:tc>
        <w:tc>
          <w:tcPr>
            <w:tcW w:w="1097" w:type="dxa"/>
            <w:noWrap/>
            <w:vAlign w:val="bottom"/>
            <w:hideMark/>
          </w:tcPr>
          <w:p w14:paraId="19709D82" w14:textId="77777777" w:rsidR="00D05040" w:rsidRPr="00D05040" w:rsidRDefault="00D05040" w:rsidP="00D05040">
            <w:r w:rsidRPr="00D05040">
              <w:t>P6016</w:t>
            </w:r>
          </w:p>
        </w:tc>
        <w:tc>
          <w:tcPr>
            <w:tcW w:w="3330" w:type="dxa"/>
            <w:vAlign w:val="bottom"/>
            <w:hideMark/>
          </w:tcPr>
          <w:p w14:paraId="105732D6" w14:textId="77777777" w:rsidR="00D05040" w:rsidRPr="00D05040" w:rsidRDefault="00D05040" w:rsidP="00D05040">
            <w:r w:rsidRPr="00D05040">
              <w:t>Pyrene</w:t>
            </w:r>
          </w:p>
        </w:tc>
        <w:tc>
          <w:tcPr>
            <w:tcW w:w="1080" w:type="dxa"/>
            <w:noWrap/>
            <w:vAlign w:val="center"/>
            <w:hideMark/>
          </w:tcPr>
          <w:p w14:paraId="7C45EE77" w14:textId="77777777" w:rsidR="00D05040" w:rsidRPr="00D05040" w:rsidRDefault="00D05040" w:rsidP="005E70F5">
            <w:pPr>
              <w:jc w:val="right"/>
            </w:pPr>
            <w:r w:rsidRPr="00D05040">
              <w:t>1920</w:t>
            </w:r>
          </w:p>
        </w:tc>
        <w:tc>
          <w:tcPr>
            <w:tcW w:w="928" w:type="dxa"/>
            <w:noWrap/>
            <w:vAlign w:val="center"/>
            <w:hideMark/>
          </w:tcPr>
          <w:p w14:paraId="21DA4A50" w14:textId="77777777" w:rsidR="00D05040" w:rsidRPr="00D05040" w:rsidRDefault="00D05040" w:rsidP="005E70F5">
            <w:pPr>
              <w:jc w:val="right"/>
            </w:pPr>
            <w:r w:rsidRPr="00D05040">
              <w:t>1</w:t>
            </w:r>
          </w:p>
        </w:tc>
        <w:tc>
          <w:tcPr>
            <w:tcW w:w="1042" w:type="dxa"/>
            <w:noWrap/>
            <w:vAlign w:val="center"/>
            <w:hideMark/>
          </w:tcPr>
          <w:p w14:paraId="4E6194EF" w14:textId="77777777" w:rsidR="00D05040" w:rsidRPr="00D05040" w:rsidRDefault="00D05040" w:rsidP="005E70F5">
            <w:pPr>
              <w:jc w:val="right"/>
            </w:pPr>
            <w:r w:rsidRPr="00D05040">
              <w:t>0.1%</w:t>
            </w:r>
          </w:p>
        </w:tc>
        <w:tc>
          <w:tcPr>
            <w:tcW w:w="830" w:type="dxa"/>
            <w:shd w:val="clear" w:color="auto" w:fill="auto"/>
            <w:noWrap/>
            <w:vAlign w:val="center"/>
            <w:hideMark/>
          </w:tcPr>
          <w:p w14:paraId="109B85AB" w14:textId="77777777" w:rsidR="00D05040" w:rsidRPr="00D05040" w:rsidRDefault="00D05040" w:rsidP="005E70F5">
            <w:pPr>
              <w:jc w:val="right"/>
            </w:pPr>
            <w:r w:rsidRPr="00D05040">
              <w:t>1919</w:t>
            </w:r>
          </w:p>
        </w:tc>
        <w:tc>
          <w:tcPr>
            <w:tcW w:w="941" w:type="dxa"/>
            <w:shd w:val="clear" w:color="auto" w:fill="auto"/>
            <w:noWrap/>
            <w:vAlign w:val="center"/>
            <w:hideMark/>
          </w:tcPr>
          <w:p w14:paraId="3963B9BA" w14:textId="77777777" w:rsidR="00D05040" w:rsidRPr="00D05040" w:rsidRDefault="00D05040" w:rsidP="005E70F5">
            <w:pPr>
              <w:jc w:val="right"/>
            </w:pPr>
            <w:r w:rsidRPr="00D05040">
              <w:t>100.0%</w:t>
            </w:r>
          </w:p>
        </w:tc>
      </w:tr>
      <w:tr w:rsidR="00D05040" w:rsidRPr="00D05040" w14:paraId="2A437C03" w14:textId="77777777" w:rsidTr="005E70F5">
        <w:trPr>
          <w:cantSplit/>
          <w:jc w:val="center"/>
        </w:trPr>
        <w:tc>
          <w:tcPr>
            <w:tcW w:w="892" w:type="dxa"/>
            <w:noWrap/>
            <w:vAlign w:val="bottom"/>
            <w:hideMark/>
          </w:tcPr>
          <w:p w14:paraId="3A4D632C" w14:textId="77777777" w:rsidR="00D05040" w:rsidRPr="00D05040" w:rsidRDefault="00D05040" w:rsidP="00D05040">
            <w:r w:rsidRPr="00D05040">
              <w:t>PAH</w:t>
            </w:r>
          </w:p>
        </w:tc>
        <w:tc>
          <w:tcPr>
            <w:tcW w:w="796" w:type="dxa"/>
            <w:noWrap/>
            <w:vAlign w:val="bottom"/>
            <w:hideMark/>
          </w:tcPr>
          <w:p w14:paraId="45E253C5" w14:textId="77777777" w:rsidR="00D05040" w:rsidRPr="00D05040" w:rsidRDefault="00D05040" w:rsidP="00D05040">
            <w:r w:rsidRPr="00D05040">
              <w:t>P</w:t>
            </w:r>
          </w:p>
        </w:tc>
        <w:tc>
          <w:tcPr>
            <w:tcW w:w="1097" w:type="dxa"/>
            <w:noWrap/>
            <w:vAlign w:val="bottom"/>
            <w:hideMark/>
          </w:tcPr>
          <w:p w14:paraId="16B47CAB" w14:textId="77777777" w:rsidR="00D05040" w:rsidRPr="00D05040" w:rsidRDefault="00D05040" w:rsidP="00D05040">
            <w:r w:rsidRPr="00D05040">
              <w:t>PBBKF</w:t>
            </w:r>
          </w:p>
        </w:tc>
        <w:tc>
          <w:tcPr>
            <w:tcW w:w="3330" w:type="dxa"/>
            <w:vAlign w:val="bottom"/>
            <w:hideMark/>
          </w:tcPr>
          <w:p w14:paraId="251F6644" w14:textId="77777777" w:rsidR="00D05040" w:rsidRPr="00D05040" w:rsidRDefault="00D05040" w:rsidP="00D05040">
            <w:r w:rsidRPr="00D05040">
              <w:t>Benzo(B&amp;K)Fluoranthene</w:t>
            </w:r>
          </w:p>
        </w:tc>
        <w:tc>
          <w:tcPr>
            <w:tcW w:w="1080" w:type="dxa"/>
            <w:noWrap/>
            <w:vAlign w:val="center"/>
            <w:hideMark/>
          </w:tcPr>
          <w:p w14:paraId="40A316BF" w14:textId="77777777" w:rsidR="00D05040" w:rsidRPr="00D05040" w:rsidRDefault="00D05040" w:rsidP="005E70F5">
            <w:pPr>
              <w:jc w:val="right"/>
            </w:pPr>
            <w:r w:rsidRPr="00D05040">
              <w:t>87</w:t>
            </w:r>
          </w:p>
        </w:tc>
        <w:tc>
          <w:tcPr>
            <w:tcW w:w="928" w:type="dxa"/>
            <w:noWrap/>
            <w:vAlign w:val="center"/>
            <w:hideMark/>
          </w:tcPr>
          <w:p w14:paraId="4BAC6145" w14:textId="77777777" w:rsidR="00D05040" w:rsidRPr="00D05040" w:rsidRDefault="00D05040" w:rsidP="005E70F5">
            <w:pPr>
              <w:jc w:val="right"/>
            </w:pPr>
            <w:r w:rsidRPr="00D05040">
              <w:t>1</w:t>
            </w:r>
          </w:p>
        </w:tc>
        <w:tc>
          <w:tcPr>
            <w:tcW w:w="1042" w:type="dxa"/>
            <w:noWrap/>
            <w:vAlign w:val="center"/>
            <w:hideMark/>
          </w:tcPr>
          <w:p w14:paraId="2F1C83A3" w14:textId="77777777" w:rsidR="00D05040" w:rsidRPr="00D05040" w:rsidRDefault="00D05040" w:rsidP="005E70F5">
            <w:pPr>
              <w:jc w:val="right"/>
            </w:pPr>
            <w:r w:rsidRPr="00D05040">
              <w:t>1.2%</w:t>
            </w:r>
          </w:p>
        </w:tc>
        <w:tc>
          <w:tcPr>
            <w:tcW w:w="830" w:type="dxa"/>
            <w:shd w:val="clear" w:color="auto" w:fill="auto"/>
            <w:noWrap/>
            <w:vAlign w:val="center"/>
            <w:hideMark/>
          </w:tcPr>
          <w:p w14:paraId="73F2C972" w14:textId="77777777" w:rsidR="00D05040" w:rsidRPr="00D05040" w:rsidRDefault="00D05040" w:rsidP="005E70F5">
            <w:pPr>
              <w:jc w:val="right"/>
            </w:pPr>
            <w:r w:rsidRPr="00D05040">
              <w:t>86</w:t>
            </w:r>
          </w:p>
        </w:tc>
        <w:tc>
          <w:tcPr>
            <w:tcW w:w="941" w:type="dxa"/>
            <w:shd w:val="clear" w:color="auto" w:fill="auto"/>
            <w:noWrap/>
            <w:vAlign w:val="center"/>
            <w:hideMark/>
          </w:tcPr>
          <w:p w14:paraId="44271453" w14:textId="77777777" w:rsidR="00D05040" w:rsidRPr="00D05040" w:rsidRDefault="00D05040" w:rsidP="005E70F5">
            <w:pPr>
              <w:jc w:val="right"/>
            </w:pPr>
            <w:r w:rsidRPr="00D05040">
              <w:t>98.9%</w:t>
            </w:r>
          </w:p>
        </w:tc>
      </w:tr>
      <w:tr w:rsidR="00D05040" w:rsidRPr="00D05040" w14:paraId="2C26273A" w14:textId="77777777" w:rsidTr="005E70F5">
        <w:trPr>
          <w:cantSplit/>
          <w:jc w:val="center"/>
        </w:trPr>
        <w:tc>
          <w:tcPr>
            <w:tcW w:w="892" w:type="dxa"/>
            <w:noWrap/>
            <w:vAlign w:val="bottom"/>
            <w:hideMark/>
          </w:tcPr>
          <w:p w14:paraId="79F939FB" w14:textId="77777777" w:rsidR="00D05040" w:rsidRPr="00D05040" w:rsidRDefault="00D05040" w:rsidP="00D05040">
            <w:r w:rsidRPr="00D05040">
              <w:t>PAH</w:t>
            </w:r>
          </w:p>
        </w:tc>
        <w:tc>
          <w:tcPr>
            <w:tcW w:w="796" w:type="dxa"/>
            <w:noWrap/>
            <w:vAlign w:val="bottom"/>
            <w:hideMark/>
          </w:tcPr>
          <w:p w14:paraId="6932498B" w14:textId="77777777" w:rsidR="00D05040" w:rsidRPr="00D05040" w:rsidRDefault="00D05040" w:rsidP="00D05040">
            <w:r w:rsidRPr="00D05040">
              <w:t>S</w:t>
            </w:r>
          </w:p>
        </w:tc>
        <w:tc>
          <w:tcPr>
            <w:tcW w:w="1097" w:type="dxa"/>
            <w:noWrap/>
            <w:vAlign w:val="bottom"/>
            <w:hideMark/>
          </w:tcPr>
          <w:p w14:paraId="493C40F9" w14:textId="77777777" w:rsidR="00D05040" w:rsidRPr="00D05040" w:rsidRDefault="00D05040" w:rsidP="00D05040">
            <w:r w:rsidRPr="00D05040">
              <w:t>34203</w:t>
            </w:r>
          </w:p>
        </w:tc>
        <w:tc>
          <w:tcPr>
            <w:tcW w:w="3330" w:type="dxa"/>
            <w:vAlign w:val="bottom"/>
            <w:hideMark/>
          </w:tcPr>
          <w:p w14:paraId="27956461" w14:textId="77777777" w:rsidR="00D05040" w:rsidRPr="00D05040" w:rsidRDefault="00D05040" w:rsidP="00D05040">
            <w:r w:rsidRPr="00D05040">
              <w:t>Acenaphthylene</w:t>
            </w:r>
          </w:p>
        </w:tc>
        <w:tc>
          <w:tcPr>
            <w:tcW w:w="1080" w:type="dxa"/>
            <w:noWrap/>
            <w:vAlign w:val="center"/>
            <w:hideMark/>
          </w:tcPr>
          <w:p w14:paraId="2938A180" w14:textId="77777777" w:rsidR="00D05040" w:rsidRPr="00D05040" w:rsidRDefault="00D05040" w:rsidP="005E70F5">
            <w:pPr>
              <w:jc w:val="right"/>
            </w:pPr>
            <w:r w:rsidRPr="00D05040">
              <w:t>2289</w:t>
            </w:r>
          </w:p>
        </w:tc>
        <w:tc>
          <w:tcPr>
            <w:tcW w:w="928" w:type="dxa"/>
            <w:noWrap/>
            <w:vAlign w:val="center"/>
            <w:hideMark/>
          </w:tcPr>
          <w:p w14:paraId="7C98712E" w14:textId="77777777" w:rsidR="00D05040" w:rsidRPr="00D05040" w:rsidRDefault="00D05040" w:rsidP="005E70F5">
            <w:pPr>
              <w:jc w:val="right"/>
            </w:pPr>
            <w:r w:rsidRPr="00D05040">
              <w:t>1</w:t>
            </w:r>
          </w:p>
        </w:tc>
        <w:tc>
          <w:tcPr>
            <w:tcW w:w="1042" w:type="dxa"/>
            <w:noWrap/>
            <w:vAlign w:val="center"/>
            <w:hideMark/>
          </w:tcPr>
          <w:p w14:paraId="7F3AEF10" w14:textId="77777777" w:rsidR="00D05040" w:rsidRPr="00D05040" w:rsidRDefault="00D05040" w:rsidP="005E70F5">
            <w:pPr>
              <w:jc w:val="right"/>
            </w:pPr>
            <w:r w:rsidRPr="00D05040">
              <w:t>0.0%</w:t>
            </w:r>
          </w:p>
        </w:tc>
        <w:tc>
          <w:tcPr>
            <w:tcW w:w="830" w:type="dxa"/>
            <w:shd w:val="clear" w:color="auto" w:fill="auto"/>
            <w:noWrap/>
            <w:vAlign w:val="center"/>
            <w:hideMark/>
          </w:tcPr>
          <w:p w14:paraId="12F234AC" w14:textId="77777777" w:rsidR="00D05040" w:rsidRPr="00D05040" w:rsidRDefault="00D05040" w:rsidP="005E70F5">
            <w:pPr>
              <w:jc w:val="right"/>
            </w:pPr>
            <w:r w:rsidRPr="00D05040">
              <w:t>2288</w:t>
            </w:r>
          </w:p>
        </w:tc>
        <w:tc>
          <w:tcPr>
            <w:tcW w:w="941" w:type="dxa"/>
            <w:shd w:val="clear" w:color="auto" w:fill="auto"/>
            <w:noWrap/>
            <w:vAlign w:val="center"/>
            <w:hideMark/>
          </w:tcPr>
          <w:p w14:paraId="70DB67B3" w14:textId="77777777" w:rsidR="00D05040" w:rsidRPr="00D05040" w:rsidRDefault="00D05040" w:rsidP="005E70F5">
            <w:pPr>
              <w:jc w:val="right"/>
            </w:pPr>
            <w:r w:rsidRPr="00D05040">
              <w:t>100.0%</w:t>
            </w:r>
          </w:p>
        </w:tc>
      </w:tr>
      <w:tr w:rsidR="00D05040" w:rsidRPr="00D05040" w14:paraId="62D91526" w14:textId="77777777" w:rsidTr="005E70F5">
        <w:trPr>
          <w:cantSplit/>
          <w:jc w:val="center"/>
        </w:trPr>
        <w:tc>
          <w:tcPr>
            <w:tcW w:w="892" w:type="dxa"/>
            <w:noWrap/>
            <w:vAlign w:val="bottom"/>
            <w:hideMark/>
          </w:tcPr>
          <w:p w14:paraId="4EBBB6CF" w14:textId="77777777" w:rsidR="00D05040" w:rsidRPr="00D05040" w:rsidRDefault="00D05040" w:rsidP="00D05040">
            <w:r w:rsidRPr="00D05040">
              <w:t>PAH</w:t>
            </w:r>
          </w:p>
        </w:tc>
        <w:tc>
          <w:tcPr>
            <w:tcW w:w="796" w:type="dxa"/>
            <w:noWrap/>
            <w:vAlign w:val="bottom"/>
            <w:hideMark/>
          </w:tcPr>
          <w:p w14:paraId="1260FBC4" w14:textId="77777777" w:rsidR="00D05040" w:rsidRPr="00D05040" w:rsidRDefault="00D05040" w:rsidP="00D05040">
            <w:r w:rsidRPr="00D05040">
              <w:t>S</w:t>
            </w:r>
          </w:p>
        </w:tc>
        <w:tc>
          <w:tcPr>
            <w:tcW w:w="1097" w:type="dxa"/>
            <w:noWrap/>
            <w:vAlign w:val="bottom"/>
            <w:hideMark/>
          </w:tcPr>
          <w:p w14:paraId="2DA75C81" w14:textId="77777777" w:rsidR="00D05040" w:rsidRPr="00D05040" w:rsidRDefault="00D05040" w:rsidP="00D05040">
            <w:r w:rsidRPr="00D05040">
              <w:t>34208</w:t>
            </w:r>
          </w:p>
        </w:tc>
        <w:tc>
          <w:tcPr>
            <w:tcW w:w="3330" w:type="dxa"/>
            <w:vAlign w:val="bottom"/>
            <w:hideMark/>
          </w:tcPr>
          <w:p w14:paraId="08949396" w14:textId="77777777" w:rsidR="00D05040" w:rsidRPr="00D05040" w:rsidRDefault="00D05040" w:rsidP="00D05040">
            <w:r w:rsidRPr="00D05040">
              <w:t>Acenaphthene</w:t>
            </w:r>
          </w:p>
        </w:tc>
        <w:tc>
          <w:tcPr>
            <w:tcW w:w="1080" w:type="dxa"/>
            <w:noWrap/>
            <w:vAlign w:val="center"/>
            <w:hideMark/>
          </w:tcPr>
          <w:p w14:paraId="46EEA959" w14:textId="77777777" w:rsidR="00D05040" w:rsidRPr="00D05040" w:rsidRDefault="00D05040" w:rsidP="005E70F5">
            <w:pPr>
              <w:jc w:val="right"/>
            </w:pPr>
            <w:r w:rsidRPr="00D05040">
              <w:t>2289</w:t>
            </w:r>
          </w:p>
        </w:tc>
        <w:tc>
          <w:tcPr>
            <w:tcW w:w="928" w:type="dxa"/>
            <w:noWrap/>
            <w:vAlign w:val="center"/>
            <w:hideMark/>
          </w:tcPr>
          <w:p w14:paraId="4CE39C97" w14:textId="77777777" w:rsidR="00D05040" w:rsidRPr="00D05040" w:rsidRDefault="00D05040" w:rsidP="005E70F5">
            <w:pPr>
              <w:jc w:val="right"/>
            </w:pPr>
            <w:r w:rsidRPr="00D05040">
              <w:t>1</w:t>
            </w:r>
          </w:p>
        </w:tc>
        <w:tc>
          <w:tcPr>
            <w:tcW w:w="1042" w:type="dxa"/>
            <w:noWrap/>
            <w:vAlign w:val="center"/>
            <w:hideMark/>
          </w:tcPr>
          <w:p w14:paraId="52FB1DDA" w14:textId="77777777" w:rsidR="00D05040" w:rsidRPr="00D05040" w:rsidRDefault="00D05040" w:rsidP="005E70F5">
            <w:pPr>
              <w:jc w:val="right"/>
            </w:pPr>
            <w:r w:rsidRPr="00D05040">
              <w:t>0.0%</w:t>
            </w:r>
          </w:p>
        </w:tc>
        <w:tc>
          <w:tcPr>
            <w:tcW w:w="830" w:type="dxa"/>
            <w:shd w:val="clear" w:color="auto" w:fill="auto"/>
            <w:noWrap/>
            <w:vAlign w:val="center"/>
            <w:hideMark/>
          </w:tcPr>
          <w:p w14:paraId="06B51B9A" w14:textId="77777777" w:rsidR="00D05040" w:rsidRPr="00D05040" w:rsidRDefault="00D05040" w:rsidP="005E70F5">
            <w:pPr>
              <w:jc w:val="right"/>
            </w:pPr>
            <w:r w:rsidRPr="00D05040">
              <w:t>2288</w:t>
            </w:r>
          </w:p>
        </w:tc>
        <w:tc>
          <w:tcPr>
            <w:tcW w:w="941" w:type="dxa"/>
            <w:shd w:val="clear" w:color="auto" w:fill="auto"/>
            <w:noWrap/>
            <w:vAlign w:val="center"/>
            <w:hideMark/>
          </w:tcPr>
          <w:p w14:paraId="6CF08988" w14:textId="77777777" w:rsidR="00D05040" w:rsidRPr="00D05040" w:rsidRDefault="00D05040" w:rsidP="005E70F5">
            <w:pPr>
              <w:jc w:val="right"/>
            </w:pPr>
            <w:r w:rsidRPr="00D05040">
              <w:t>100.0%</w:t>
            </w:r>
          </w:p>
        </w:tc>
      </w:tr>
      <w:tr w:rsidR="00D05040" w:rsidRPr="00D05040" w14:paraId="1896A2B6" w14:textId="77777777" w:rsidTr="005E70F5">
        <w:trPr>
          <w:cantSplit/>
          <w:jc w:val="center"/>
        </w:trPr>
        <w:tc>
          <w:tcPr>
            <w:tcW w:w="892" w:type="dxa"/>
            <w:noWrap/>
            <w:vAlign w:val="bottom"/>
            <w:hideMark/>
          </w:tcPr>
          <w:p w14:paraId="3D0D3EA1" w14:textId="77777777" w:rsidR="00D05040" w:rsidRPr="00D05040" w:rsidRDefault="00D05040" w:rsidP="00D05040">
            <w:r w:rsidRPr="00D05040">
              <w:t>PAH</w:t>
            </w:r>
          </w:p>
        </w:tc>
        <w:tc>
          <w:tcPr>
            <w:tcW w:w="796" w:type="dxa"/>
            <w:noWrap/>
            <w:vAlign w:val="bottom"/>
            <w:hideMark/>
          </w:tcPr>
          <w:p w14:paraId="40286893" w14:textId="77777777" w:rsidR="00D05040" w:rsidRPr="00D05040" w:rsidRDefault="00D05040" w:rsidP="00D05040">
            <w:r w:rsidRPr="00D05040">
              <w:t>S</w:t>
            </w:r>
          </w:p>
        </w:tc>
        <w:tc>
          <w:tcPr>
            <w:tcW w:w="1097" w:type="dxa"/>
            <w:noWrap/>
            <w:vAlign w:val="bottom"/>
            <w:hideMark/>
          </w:tcPr>
          <w:p w14:paraId="6940B12E" w14:textId="77777777" w:rsidR="00D05040" w:rsidRPr="00D05040" w:rsidRDefault="00D05040" w:rsidP="00D05040">
            <w:r w:rsidRPr="00D05040">
              <w:t>34223</w:t>
            </w:r>
          </w:p>
        </w:tc>
        <w:tc>
          <w:tcPr>
            <w:tcW w:w="3330" w:type="dxa"/>
            <w:vAlign w:val="bottom"/>
            <w:hideMark/>
          </w:tcPr>
          <w:p w14:paraId="71DA337C" w14:textId="77777777" w:rsidR="00D05040" w:rsidRPr="00D05040" w:rsidRDefault="00D05040" w:rsidP="00D05040">
            <w:r w:rsidRPr="00D05040">
              <w:t>Anthracene</w:t>
            </w:r>
          </w:p>
        </w:tc>
        <w:tc>
          <w:tcPr>
            <w:tcW w:w="1080" w:type="dxa"/>
            <w:noWrap/>
            <w:vAlign w:val="center"/>
            <w:hideMark/>
          </w:tcPr>
          <w:p w14:paraId="5AF60CF6" w14:textId="77777777" w:rsidR="00D05040" w:rsidRPr="00D05040" w:rsidRDefault="00D05040" w:rsidP="005E70F5">
            <w:pPr>
              <w:jc w:val="right"/>
            </w:pPr>
            <w:r w:rsidRPr="00D05040">
              <w:t>2289</w:t>
            </w:r>
          </w:p>
        </w:tc>
        <w:tc>
          <w:tcPr>
            <w:tcW w:w="928" w:type="dxa"/>
            <w:noWrap/>
            <w:vAlign w:val="center"/>
            <w:hideMark/>
          </w:tcPr>
          <w:p w14:paraId="2C5C2F61" w14:textId="77777777" w:rsidR="00D05040" w:rsidRPr="00D05040" w:rsidRDefault="00D05040" w:rsidP="005E70F5">
            <w:pPr>
              <w:jc w:val="right"/>
            </w:pPr>
            <w:r w:rsidRPr="00D05040">
              <w:t>1</w:t>
            </w:r>
          </w:p>
        </w:tc>
        <w:tc>
          <w:tcPr>
            <w:tcW w:w="1042" w:type="dxa"/>
            <w:noWrap/>
            <w:vAlign w:val="center"/>
            <w:hideMark/>
          </w:tcPr>
          <w:p w14:paraId="6792794C" w14:textId="77777777" w:rsidR="00D05040" w:rsidRPr="00D05040" w:rsidRDefault="00D05040" w:rsidP="005E70F5">
            <w:pPr>
              <w:jc w:val="right"/>
            </w:pPr>
            <w:r w:rsidRPr="00D05040">
              <w:t>0.0%</w:t>
            </w:r>
          </w:p>
        </w:tc>
        <w:tc>
          <w:tcPr>
            <w:tcW w:w="830" w:type="dxa"/>
            <w:shd w:val="clear" w:color="auto" w:fill="auto"/>
            <w:noWrap/>
            <w:vAlign w:val="center"/>
            <w:hideMark/>
          </w:tcPr>
          <w:p w14:paraId="79444960" w14:textId="77777777" w:rsidR="00D05040" w:rsidRPr="00D05040" w:rsidRDefault="00D05040" w:rsidP="005E70F5">
            <w:pPr>
              <w:jc w:val="right"/>
            </w:pPr>
            <w:r w:rsidRPr="00D05040">
              <w:t>2288</w:t>
            </w:r>
          </w:p>
        </w:tc>
        <w:tc>
          <w:tcPr>
            <w:tcW w:w="941" w:type="dxa"/>
            <w:shd w:val="clear" w:color="auto" w:fill="auto"/>
            <w:noWrap/>
            <w:vAlign w:val="center"/>
            <w:hideMark/>
          </w:tcPr>
          <w:p w14:paraId="4BBFCFE0" w14:textId="77777777" w:rsidR="00D05040" w:rsidRPr="00D05040" w:rsidRDefault="00D05040" w:rsidP="005E70F5">
            <w:pPr>
              <w:jc w:val="right"/>
            </w:pPr>
            <w:r w:rsidRPr="00D05040">
              <w:t>100.0%</w:t>
            </w:r>
          </w:p>
        </w:tc>
      </w:tr>
      <w:tr w:rsidR="00D05040" w:rsidRPr="00D05040" w14:paraId="5C4940C3" w14:textId="77777777" w:rsidTr="005E70F5">
        <w:trPr>
          <w:cantSplit/>
          <w:jc w:val="center"/>
        </w:trPr>
        <w:tc>
          <w:tcPr>
            <w:tcW w:w="892" w:type="dxa"/>
            <w:noWrap/>
            <w:vAlign w:val="bottom"/>
            <w:hideMark/>
          </w:tcPr>
          <w:p w14:paraId="65ECEDE4" w14:textId="77777777" w:rsidR="00D05040" w:rsidRPr="00D05040" w:rsidRDefault="00D05040" w:rsidP="00D05040">
            <w:r w:rsidRPr="00D05040">
              <w:t>PAH</w:t>
            </w:r>
          </w:p>
        </w:tc>
        <w:tc>
          <w:tcPr>
            <w:tcW w:w="796" w:type="dxa"/>
            <w:noWrap/>
            <w:vAlign w:val="bottom"/>
            <w:hideMark/>
          </w:tcPr>
          <w:p w14:paraId="4D6F327F" w14:textId="77777777" w:rsidR="00D05040" w:rsidRPr="00D05040" w:rsidRDefault="00D05040" w:rsidP="00D05040">
            <w:r w:rsidRPr="00D05040">
              <w:t>S</w:t>
            </w:r>
          </w:p>
        </w:tc>
        <w:tc>
          <w:tcPr>
            <w:tcW w:w="1097" w:type="dxa"/>
            <w:noWrap/>
            <w:vAlign w:val="bottom"/>
            <w:hideMark/>
          </w:tcPr>
          <w:p w14:paraId="3DF116D7" w14:textId="77777777" w:rsidR="00D05040" w:rsidRPr="00D05040" w:rsidRDefault="00D05040" w:rsidP="00D05040">
            <w:r w:rsidRPr="00D05040">
              <w:t>34233</w:t>
            </w:r>
          </w:p>
        </w:tc>
        <w:tc>
          <w:tcPr>
            <w:tcW w:w="3330" w:type="dxa"/>
            <w:vAlign w:val="bottom"/>
            <w:hideMark/>
          </w:tcPr>
          <w:p w14:paraId="650614BD" w14:textId="77777777" w:rsidR="00D05040" w:rsidRPr="00D05040" w:rsidRDefault="00D05040" w:rsidP="00D05040">
            <w:r w:rsidRPr="00D05040">
              <w:t>Benzo(B)Fluoranthene</w:t>
            </w:r>
          </w:p>
        </w:tc>
        <w:tc>
          <w:tcPr>
            <w:tcW w:w="1080" w:type="dxa"/>
            <w:noWrap/>
            <w:vAlign w:val="center"/>
            <w:hideMark/>
          </w:tcPr>
          <w:p w14:paraId="3556804F" w14:textId="77777777" w:rsidR="00D05040" w:rsidRPr="00D05040" w:rsidRDefault="00D05040" w:rsidP="005E70F5">
            <w:pPr>
              <w:jc w:val="right"/>
            </w:pPr>
            <w:r w:rsidRPr="00D05040">
              <w:t>2197</w:t>
            </w:r>
          </w:p>
        </w:tc>
        <w:tc>
          <w:tcPr>
            <w:tcW w:w="928" w:type="dxa"/>
            <w:noWrap/>
            <w:vAlign w:val="center"/>
            <w:hideMark/>
          </w:tcPr>
          <w:p w14:paraId="528534E2" w14:textId="77777777" w:rsidR="00D05040" w:rsidRPr="00D05040" w:rsidRDefault="00D05040" w:rsidP="005E70F5">
            <w:pPr>
              <w:jc w:val="right"/>
            </w:pPr>
            <w:r w:rsidRPr="00D05040">
              <w:t>1</w:t>
            </w:r>
          </w:p>
        </w:tc>
        <w:tc>
          <w:tcPr>
            <w:tcW w:w="1042" w:type="dxa"/>
            <w:noWrap/>
            <w:vAlign w:val="center"/>
            <w:hideMark/>
          </w:tcPr>
          <w:p w14:paraId="5B4AA84D" w14:textId="77777777" w:rsidR="00D05040" w:rsidRPr="00D05040" w:rsidRDefault="00D05040" w:rsidP="005E70F5">
            <w:pPr>
              <w:jc w:val="right"/>
            </w:pPr>
            <w:r w:rsidRPr="00D05040">
              <w:t>0.1%</w:t>
            </w:r>
          </w:p>
        </w:tc>
        <w:tc>
          <w:tcPr>
            <w:tcW w:w="830" w:type="dxa"/>
            <w:shd w:val="clear" w:color="auto" w:fill="auto"/>
            <w:noWrap/>
            <w:vAlign w:val="center"/>
            <w:hideMark/>
          </w:tcPr>
          <w:p w14:paraId="5A2788E2" w14:textId="77777777" w:rsidR="00D05040" w:rsidRPr="00D05040" w:rsidRDefault="00D05040" w:rsidP="005E70F5">
            <w:pPr>
              <w:jc w:val="right"/>
            </w:pPr>
            <w:r w:rsidRPr="00D05040">
              <w:t>2196</w:t>
            </w:r>
          </w:p>
        </w:tc>
        <w:tc>
          <w:tcPr>
            <w:tcW w:w="941" w:type="dxa"/>
            <w:shd w:val="clear" w:color="auto" w:fill="auto"/>
            <w:noWrap/>
            <w:vAlign w:val="center"/>
            <w:hideMark/>
          </w:tcPr>
          <w:p w14:paraId="39BB2A0E" w14:textId="77777777" w:rsidR="00D05040" w:rsidRPr="00D05040" w:rsidRDefault="00D05040" w:rsidP="005E70F5">
            <w:pPr>
              <w:jc w:val="right"/>
            </w:pPr>
            <w:r w:rsidRPr="00D05040">
              <w:t>100.0%</w:t>
            </w:r>
          </w:p>
        </w:tc>
      </w:tr>
      <w:tr w:rsidR="00D05040" w:rsidRPr="00D05040" w14:paraId="78BE6BBC" w14:textId="77777777" w:rsidTr="005E70F5">
        <w:trPr>
          <w:cantSplit/>
          <w:jc w:val="center"/>
        </w:trPr>
        <w:tc>
          <w:tcPr>
            <w:tcW w:w="892" w:type="dxa"/>
            <w:noWrap/>
            <w:vAlign w:val="bottom"/>
            <w:hideMark/>
          </w:tcPr>
          <w:p w14:paraId="01466557" w14:textId="77777777" w:rsidR="00D05040" w:rsidRPr="00D05040" w:rsidRDefault="00D05040" w:rsidP="00D05040">
            <w:r w:rsidRPr="00D05040">
              <w:t>PAH</w:t>
            </w:r>
          </w:p>
        </w:tc>
        <w:tc>
          <w:tcPr>
            <w:tcW w:w="796" w:type="dxa"/>
            <w:noWrap/>
            <w:vAlign w:val="bottom"/>
            <w:hideMark/>
          </w:tcPr>
          <w:p w14:paraId="04AA6EAF" w14:textId="77777777" w:rsidR="00D05040" w:rsidRPr="00D05040" w:rsidRDefault="00D05040" w:rsidP="00D05040">
            <w:r w:rsidRPr="00D05040">
              <w:t>S</w:t>
            </w:r>
          </w:p>
        </w:tc>
        <w:tc>
          <w:tcPr>
            <w:tcW w:w="1097" w:type="dxa"/>
            <w:noWrap/>
            <w:vAlign w:val="bottom"/>
            <w:hideMark/>
          </w:tcPr>
          <w:p w14:paraId="1964EC45" w14:textId="77777777" w:rsidR="00D05040" w:rsidRPr="00D05040" w:rsidRDefault="00D05040" w:rsidP="00D05040">
            <w:r w:rsidRPr="00D05040">
              <w:t>34245</w:t>
            </w:r>
          </w:p>
        </w:tc>
        <w:tc>
          <w:tcPr>
            <w:tcW w:w="3330" w:type="dxa"/>
            <w:vAlign w:val="bottom"/>
            <w:hideMark/>
          </w:tcPr>
          <w:p w14:paraId="4FC8D6FC" w14:textId="77777777" w:rsidR="00D05040" w:rsidRPr="00D05040" w:rsidRDefault="00D05040" w:rsidP="00D05040">
            <w:r w:rsidRPr="00D05040">
              <w:t>Benzo(k)Fluoranthene</w:t>
            </w:r>
          </w:p>
        </w:tc>
        <w:tc>
          <w:tcPr>
            <w:tcW w:w="1080" w:type="dxa"/>
            <w:noWrap/>
            <w:vAlign w:val="center"/>
            <w:hideMark/>
          </w:tcPr>
          <w:p w14:paraId="66EC59CB" w14:textId="77777777" w:rsidR="00D05040" w:rsidRPr="00D05040" w:rsidRDefault="00D05040" w:rsidP="005E70F5">
            <w:pPr>
              <w:jc w:val="right"/>
            </w:pPr>
            <w:r w:rsidRPr="00D05040">
              <w:t>2224</w:t>
            </w:r>
          </w:p>
        </w:tc>
        <w:tc>
          <w:tcPr>
            <w:tcW w:w="928" w:type="dxa"/>
            <w:noWrap/>
            <w:vAlign w:val="center"/>
            <w:hideMark/>
          </w:tcPr>
          <w:p w14:paraId="143DA168" w14:textId="77777777" w:rsidR="00D05040" w:rsidRPr="00D05040" w:rsidRDefault="00D05040" w:rsidP="005E70F5">
            <w:pPr>
              <w:jc w:val="right"/>
            </w:pPr>
            <w:r w:rsidRPr="00D05040">
              <w:t>1</w:t>
            </w:r>
          </w:p>
        </w:tc>
        <w:tc>
          <w:tcPr>
            <w:tcW w:w="1042" w:type="dxa"/>
            <w:noWrap/>
            <w:vAlign w:val="center"/>
            <w:hideMark/>
          </w:tcPr>
          <w:p w14:paraId="1B65D266" w14:textId="77777777" w:rsidR="00D05040" w:rsidRPr="00D05040" w:rsidRDefault="00D05040" w:rsidP="005E70F5">
            <w:pPr>
              <w:jc w:val="right"/>
            </w:pPr>
            <w:r w:rsidRPr="00D05040">
              <w:t>0.0%</w:t>
            </w:r>
          </w:p>
        </w:tc>
        <w:tc>
          <w:tcPr>
            <w:tcW w:w="830" w:type="dxa"/>
            <w:shd w:val="clear" w:color="auto" w:fill="auto"/>
            <w:noWrap/>
            <w:vAlign w:val="center"/>
            <w:hideMark/>
          </w:tcPr>
          <w:p w14:paraId="2C454EB3" w14:textId="77777777" w:rsidR="00D05040" w:rsidRPr="00D05040" w:rsidRDefault="00D05040" w:rsidP="005E70F5">
            <w:pPr>
              <w:jc w:val="right"/>
            </w:pPr>
            <w:r w:rsidRPr="00D05040">
              <w:t>2223</w:t>
            </w:r>
          </w:p>
        </w:tc>
        <w:tc>
          <w:tcPr>
            <w:tcW w:w="941" w:type="dxa"/>
            <w:shd w:val="clear" w:color="auto" w:fill="auto"/>
            <w:noWrap/>
            <w:vAlign w:val="center"/>
            <w:hideMark/>
          </w:tcPr>
          <w:p w14:paraId="79E8F2FA" w14:textId="77777777" w:rsidR="00D05040" w:rsidRPr="00D05040" w:rsidRDefault="00D05040" w:rsidP="005E70F5">
            <w:pPr>
              <w:jc w:val="right"/>
            </w:pPr>
            <w:r w:rsidRPr="00D05040">
              <w:t>100.0%</w:t>
            </w:r>
          </w:p>
        </w:tc>
      </w:tr>
      <w:tr w:rsidR="00D05040" w:rsidRPr="00D05040" w14:paraId="47714F21" w14:textId="77777777" w:rsidTr="005E70F5">
        <w:trPr>
          <w:cantSplit/>
          <w:jc w:val="center"/>
        </w:trPr>
        <w:tc>
          <w:tcPr>
            <w:tcW w:w="892" w:type="dxa"/>
            <w:noWrap/>
            <w:vAlign w:val="bottom"/>
            <w:hideMark/>
          </w:tcPr>
          <w:p w14:paraId="3C380282" w14:textId="77777777" w:rsidR="00D05040" w:rsidRPr="00D05040" w:rsidRDefault="00D05040" w:rsidP="00D05040">
            <w:r w:rsidRPr="00D05040">
              <w:t>PAH</w:t>
            </w:r>
          </w:p>
        </w:tc>
        <w:tc>
          <w:tcPr>
            <w:tcW w:w="796" w:type="dxa"/>
            <w:noWrap/>
            <w:vAlign w:val="bottom"/>
            <w:hideMark/>
          </w:tcPr>
          <w:p w14:paraId="4BC50EC4" w14:textId="77777777" w:rsidR="00D05040" w:rsidRPr="00D05040" w:rsidRDefault="00D05040" w:rsidP="00D05040">
            <w:r w:rsidRPr="00D05040">
              <w:t>S</w:t>
            </w:r>
          </w:p>
        </w:tc>
        <w:tc>
          <w:tcPr>
            <w:tcW w:w="1097" w:type="dxa"/>
            <w:noWrap/>
            <w:vAlign w:val="bottom"/>
            <w:hideMark/>
          </w:tcPr>
          <w:p w14:paraId="61D4515D" w14:textId="77777777" w:rsidR="00D05040" w:rsidRPr="00D05040" w:rsidRDefault="00D05040" w:rsidP="00D05040">
            <w:r w:rsidRPr="00D05040">
              <w:t>34250</w:t>
            </w:r>
          </w:p>
        </w:tc>
        <w:tc>
          <w:tcPr>
            <w:tcW w:w="3330" w:type="dxa"/>
            <w:vAlign w:val="bottom"/>
            <w:hideMark/>
          </w:tcPr>
          <w:p w14:paraId="294246A9" w14:textId="77777777" w:rsidR="00D05040" w:rsidRPr="00D05040" w:rsidRDefault="00D05040" w:rsidP="00D05040">
            <w:r w:rsidRPr="00D05040">
              <w:t>Benzo(a)Pyrene</w:t>
            </w:r>
          </w:p>
        </w:tc>
        <w:tc>
          <w:tcPr>
            <w:tcW w:w="1080" w:type="dxa"/>
            <w:noWrap/>
            <w:vAlign w:val="center"/>
            <w:hideMark/>
          </w:tcPr>
          <w:p w14:paraId="6E9D8E1E" w14:textId="77777777" w:rsidR="00D05040" w:rsidRPr="00D05040" w:rsidRDefault="00D05040" w:rsidP="005E70F5">
            <w:pPr>
              <w:jc w:val="right"/>
            </w:pPr>
            <w:r w:rsidRPr="00D05040">
              <w:t>2289</w:t>
            </w:r>
          </w:p>
        </w:tc>
        <w:tc>
          <w:tcPr>
            <w:tcW w:w="928" w:type="dxa"/>
            <w:noWrap/>
            <w:vAlign w:val="center"/>
            <w:hideMark/>
          </w:tcPr>
          <w:p w14:paraId="2D62151A" w14:textId="77777777" w:rsidR="00D05040" w:rsidRPr="00D05040" w:rsidRDefault="00D05040" w:rsidP="005E70F5">
            <w:pPr>
              <w:jc w:val="right"/>
            </w:pPr>
            <w:r w:rsidRPr="00D05040">
              <w:t>2</w:t>
            </w:r>
          </w:p>
        </w:tc>
        <w:tc>
          <w:tcPr>
            <w:tcW w:w="1042" w:type="dxa"/>
            <w:noWrap/>
            <w:vAlign w:val="center"/>
            <w:hideMark/>
          </w:tcPr>
          <w:p w14:paraId="26D05832" w14:textId="77777777" w:rsidR="00D05040" w:rsidRPr="00D05040" w:rsidRDefault="00D05040" w:rsidP="005E70F5">
            <w:pPr>
              <w:jc w:val="right"/>
            </w:pPr>
            <w:r w:rsidRPr="00D05040">
              <w:t>0.1%</w:t>
            </w:r>
          </w:p>
        </w:tc>
        <w:tc>
          <w:tcPr>
            <w:tcW w:w="830" w:type="dxa"/>
            <w:shd w:val="clear" w:color="auto" w:fill="auto"/>
            <w:noWrap/>
            <w:vAlign w:val="center"/>
            <w:hideMark/>
          </w:tcPr>
          <w:p w14:paraId="21D43029" w14:textId="77777777" w:rsidR="00D05040" w:rsidRPr="00D05040" w:rsidRDefault="00D05040" w:rsidP="005E70F5">
            <w:pPr>
              <w:jc w:val="right"/>
            </w:pPr>
            <w:r w:rsidRPr="00D05040">
              <w:t>2287</w:t>
            </w:r>
          </w:p>
        </w:tc>
        <w:tc>
          <w:tcPr>
            <w:tcW w:w="941" w:type="dxa"/>
            <w:shd w:val="clear" w:color="auto" w:fill="auto"/>
            <w:noWrap/>
            <w:vAlign w:val="center"/>
            <w:hideMark/>
          </w:tcPr>
          <w:p w14:paraId="64485EFF" w14:textId="77777777" w:rsidR="00D05040" w:rsidRPr="00D05040" w:rsidRDefault="00D05040" w:rsidP="005E70F5">
            <w:pPr>
              <w:jc w:val="right"/>
            </w:pPr>
            <w:r w:rsidRPr="00D05040">
              <w:t>99.9%</w:t>
            </w:r>
          </w:p>
        </w:tc>
      </w:tr>
      <w:tr w:rsidR="00D05040" w:rsidRPr="00D05040" w14:paraId="019B1FF8" w14:textId="77777777" w:rsidTr="005E70F5">
        <w:trPr>
          <w:cantSplit/>
          <w:jc w:val="center"/>
        </w:trPr>
        <w:tc>
          <w:tcPr>
            <w:tcW w:w="892" w:type="dxa"/>
            <w:noWrap/>
            <w:vAlign w:val="bottom"/>
            <w:hideMark/>
          </w:tcPr>
          <w:p w14:paraId="60F56D71" w14:textId="77777777" w:rsidR="00D05040" w:rsidRPr="00D05040" w:rsidRDefault="00D05040" w:rsidP="00D05040">
            <w:r w:rsidRPr="00D05040">
              <w:t>PAH</w:t>
            </w:r>
          </w:p>
        </w:tc>
        <w:tc>
          <w:tcPr>
            <w:tcW w:w="796" w:type="dxa"/>
            <w:noWrap/>
            <w:vAlign w:val="bottom"/>
            <w:hideMark/>
          </w:tcPr>
          <w:p w14:paraId="42747AB1" w14:textId="77777777" w:rsidR="00D05040" w:rsidRPr="00D05040" w:rsidRDefault="00D05040" w:rsidP="00D05040">
            <w:r w:rsidRPr="00D05040">
              <w:t>S</w:t>
            </w:r>
          </w:p>
        </w:tc>
        <w:tc>
          <w:tcPr>
            <w:tcW w:w="1097" w:type="dxa"/>
            <w:noWrap/>
            <w:vAlign w:val="bottom"/>
            <w:hideMark/>
          </w:tcPr>
          <w:p w14:paraId="0993AEB2" w14:textId="77777777" w:rsidR="00D05040" w:rsidRPr="00D05040" w:rsidRDefault="00D05040" w:rsidP="00D05040">
            <w:r w:rsidRPr="00D05040">
              <w:t>34323</w:t>
            </w:r>
          </w:p>
        </w:tc>
        <w:tc>
          <w:tcPr>
            <w:tcW w:w="3330" w:type="dxa"/>
            <w:vAlign w:val="bottom"/>
            <w:hideMark/>
          </w:tcPr>
          <w:p w14:paraId="01A1A6B4" w14:textId="77777777" w:rsidR="00D05040" w:rsidRPr="00D05040" w:rsidRDefault="00D05040" w:rsidP="00D05040">
            <w:r w:rsidRPr="00D05040">
              <w:t>Chrysene</w:t>
            </w:r>
          </w:p>
        </w:tc>
        <w:tc>
          <w:tcPr>
            <w:tcW w:w="1080" w:type="dxa"/>
            <w:noWrap/>
            <w:vAlign w:val="center"/>
            <w:hideMark/>
          </w:tcPr>
          <w:p w14:paraId="3184F82C" w14:textId="77777777" w:rsidR="00D05040" w:rsidRPr="00D05040" w:rsidRDefault="00D05040" w:rsidP="005E70F5">
            <w:pPr>
              <w:jc w:val="right"/>
            </w:pPr>
            <w:r w:rsidRPr="00D05040">
              <w:t>2288</w:t>
            </w:r>
          </w:p>
        </w:tc>
        <w:tc>
          <w:tcPr>
            <w:tcW w:w="928" w:type="dxa"/>
            <w:noWrap/>
            <w:vAlign w:val="center"/>
            <w:hideMark/>
          </w:tcPr>
          <w:p w14:paraId="55316CFA" w14:textId="77777777" w:rsidR="00D05040" w:rsidRPr="00D05040" w:rsidRDefault="00D05040" w:rsidP="005E70F5">
            <w:pPr>
              <w:jc w:val="right"/>
            </w:pPr>
            <w:r w:rsidRPr="00D05040">
              <w:t>1</w:t>
            </w:r>
          </w:p>
        </w:tc>
        <w:tc>
          <w:tcPr>
            <w:tcW w:w="1042" w:type="dxa"/>
            <w:noWrap/>
            <w:vAlign w:val="center"/>
            <w:hideMark/>
          </w:tcPr>
          <w:p w14:paraId="642E929D" w14:textId="77777777" w:rsidR="00D05040" w:rsidRPr="00D05040" w:rsidRDefault="00D05040" w:rsidP="005E70F5">
            <w:pPr>
              <w:jc w:val="right"/>
            </w:pPr>
            <w:r w:rsidRPr="00D05040">
              <w:t>0.0%</w:t>
            </w:r>
          </w:p>
        </w:tc>
        <w:tc>
          <w:tcPr>
            <w:tcW w:w="830" w:type="dxa"/>
            <w:shd w:val="clear" w:color="auto" w:fill="auto"/>
            <w:noWrap/>
            <w:vAlign w:val="center"/>
            <w:hideMark/>
          </w:tcPr>
          <w:p w14:paraId="69BB86D2" w14:textId="77777777" w:rsidR="00D05040" w:rsidRPr="00D05040" w:rsidRDefault="00D05040" w:rsidP="005E70F5">
            <w:pPr>
              <w:jc w:val="right"/>
            </w:pPr>
            <w:r w:rsidRPr="00D05040">
              <w:t>2287</w:t>
            </w:r>
          </w:p>
        </w:tc>
        <w:tc>
          <w:tcPr>
            <w:tcW w:w="941" w:type="dxa"/>
            <w:shd w:val="clear" w:color="auto" w:fill="auto"/>
            <w:noWrap/>
            <w:vAlign w:val="center"/>
            <w:hideMark/>
          </w:tcPr>
          <w:p w14:paraId="5A3014CF" w14:textId="77777777" w:rsidR="00D05040" w:rsidRPr="00D05040" w:rsidRDefault="00D05040" w:rsidP="005E70F5">
            <w:pPr>
              <w:jc w:val="right"/>
            </w:pPr>
            <w:r w:rsidRPr="00D05040">
              <w:t>100.0%</w:t>
            </w:r>
          </w:p>
        </w:tc>
      </w:tr>
      <w:tr w:rsidR="00D05040" w:rsidRPr="00D05040" w14:paraId="53E8901F" w14:textId="77777777" w:rsidTr="005E70F5">
        <w:trPr>
          <w:cantSplit/>
          <w:jc w:val="center"/>
        </w:trPr>
        <w:tc>
          <w:tcPr>
            <w:tcW w:w="892" w:type="dxa"/>
            <w:noWrap/>
            <w:vAlign w:val="bottom"/>
            <w:hideMark/>
          </w:tcPr>
          <w:p w14:paraId="37262D9C" w14:textId="77777777" w:rsidR="00D05040" w:rsidRPr="00D05040" w:rsidRDefault="00D05040" w:rsidP="00D05040">
            <w:r w:rsidRPr="00D05040">
              <w:t>PAH</w:t>
            </w:r>
          </w:p>
        </w:tc>
        <w:tc>
          <w:tcPr>
            <w:tcW w:w="796" w:type="dxa"/>
            <w:noWrap/>
            <w:vAlign w:val="bottom"/>
            <w:hideMark/>
          </w:tcPr>
          <w:p w14:paraId="4EB07C35" w14:textId="77777777" w:rsidR="00D05040" w:rsidRPr="00D05040" w:rsidRDefault="00D05040" w:rsidP="00D05040">
            <w:r w:rsidRPr="00D05040">
              <w:t>S</w:t>
            </w:r>
          </w:p>
        </w:tc>
        <w:tc>
          <w:tcPr>
            <w:tcW w:w="1097" w:type="dxa"/>
            <w:noWrap/>
            <w:vAlign w:val="bottom"/>
            <w:hideMark/>
          </w:tcPr>
          <w:p w14:paraId="6399EDF2" w14:textId="77777777" w:rsidR="00D05040" w:rsidRPr="00D05040" w:rsidRDefault="00D05040" w:rsidP="00D05040">
            <w:r w:rsidRPr="00D05040">
              <w:t>34379</w:t>
            </w:r>
          </w:p>
        </w:tc>
        <w:tc>
          <w:tcPr>
            <w:tcW w:w="3330" w:type="dxa"/>
            <w:vAlign w:val="bottom"/>
            <w:hideMark/>
          </w:tcPr>
          <w:p w14:paraId="234A3DF3" w14:textId="77777777" w:rsidR="00D05040" w:rsidRPr="00D05040" w:rsidRDefault="00D05040" w:rsidP="00D05040">
            <w:r w:rsidRPr="00D05040">
              <w:t>Fluoranthene</w:t>
            </w:r>
          </w:p>
        </w:tc>
        <w:tc>
          <w:tcPr>
            <w:tcW w:w="1080" w:type="dxa"/>
            <w:noWrap/>
            <w:vAlign w:val="center"/>
            <w:hideMark/>
          </w:tcPr>
          <w:p w14:paraId="72374F5E" w14:textId="77777777" w:rsidR="00D05040" w:rsidRPr="00D05040" w:rsidRDefault="00D05040" w:rsidP="005E70F5">
            <w:pPr>
              <w:jc w:val="right"/>
            </w:pPr>
            <w:r w:rsidRPr="00D05040">
              <w:t>2291</w:t>
            </w:r>
          </w:p>
        </w:tc>
        <w:tc>
          <w:tcPr>
            <w:tcW w:w="928" w:type="dxa"/>
            <w:noWrap/>
            <w:vAlign w:val="center"/>
            <w:hideMark/>
          </w:tcPr>
          <w:p w14:paraId="4EECBCE9" w14:textId="77777777" w:rsidR="00D05040" w:rsidRPr="00D05040" w:rsidRDefault="00D05040" w:rsidP="005E70F5">
            <w:pPr>
              <w:jc w:val="right"/>
            </w:pPr>
            <w:r w:rsidRPr="00D05040">
              <w:t>1</w:t>
            </w:r>
          </w:p>
        </w:tc>
        <w:tc>
          <w:tcPr>
            <w:tcW w:w="1042" w:type="dxa"/>
            <w:noWrap/>
            <w:vAlign w:val="center"/>
            <w:hideMark/>
          </w:tcPr>
          <w:p w14:paraId="6B1828E8" w14:textId="77777777" w:rsidR="00D05040" w:rsidRPr="00D05040" w:rsidRDefault="00D05040" w:rsidP="005E70F5">
            <w:pPr>
              <w:jc w:val="right"/>
            </w:pPr>
            <w:r w:rsidRPr="00D05040">
              <w:t>0.0%</w:t>
            </w:r>
          </w:p>
        </w:tc>
        <w:tc>
          <w:tcPr>
            <w:tcW w:w="830" w:type="dxa"/>
            <w:shd w:val="clear" w:color="auto" w:fill="auto"/>
            <w:noWrap/>
            <w:vAlign w:val="center"/>
            <w:hideMark/>
          </w:tcPr>
          <w:p w14:paraId="18E64C90" w14:textId="77777777" w:rsidR="00D05040" w:rsidRPr="00D05040" w:rsidRDefault="00D05040" w:rsidP="005E70F5">
            <w:pPr>
              <w:jc w:val="right"/>
            </w:pPr>
            <w:r w:rsidRPr="00D05040">
              <w:t>2290</w:t>
            </w:r>
          </w:p>
        </w:tc>
        <w:tc>
          <w:tcPr>
            <w:tcW w:w="941" w:type="dxa"/>
            <w:shd w:val="clear" w:color="auto" w:fill="auto"/>
            <w:noWrap/>
            <w:vAlign w:val="center"/>
            <w:hideMark/>
          </w:tcPr>
          <w:p w14:paraId="5613E297" w14:textId="77777777" w:rsidR="00D05040" w:rsidRPr="00D05040" w:rsidRDefault="00D05040" w:rsidP="005E70F5">
            <w:pPr>
              <w:jc w:val="right"/>
            </w:pPr>
            <w:r w:rsidRPr="00D05040">
              <w:t>100.0%</w:t>
            </w:r>
          </w:p>
        </w:tc>
      </w:tr>
      <w:tr w:rsidR="00D05040" w:rsidRPr="00D05040" w14:paraId="3CA6C836" w14:textId="77777777" w:rsidTr="005E70F5">
        <w:trPr>
          <w:cantSplit/>
          <w:jc w:val="center"/>
        </w:trPr>
        <w:tc>
          <w:tcPr>
            <w:tcW w:w="892" w:type="dxa"/>
            <w:noWrap/>
            <w:vAlign w:val="bottom"/>
            <w:hideMark/>
          </w:tcPr>
          <w:p w14:paraId="1BEDEA3A" w14:textId="77777777" w:rsidR="00D05040" w:rsidRPr="00D05040" w:rsidRDefault="00D05040" w:rsidP="00D05040">
            <w:r w:rsidRPr="00D05040">
              <w:t>PAH</w:t>
            </w:r>
          </w:p>
        </w:tc>
        <w:tc>
          <w:tcPr>
            <w:tcW w:w="796" w:type="dxa"/>
            <w:noWrap/>
            <w:vAlign w:val="bottom"/>
            <w:hideMark/>
          </w:tcPr>
          <w:p w14:paraId="113F7B4E" w14:textId="77777777" w:rsidR="00D05040" w:rsidRPr="00D05040" w:rsidRDefault="00D05040" w:rsidP="00D05040">
            <w:r w:rsidRPr="00D05040">
              <w:t>S</w:t>
            </w:r>
          </w:p>
        </w:tc>
        <w:tc>
          <w:tcPr>
            <w:tcW w:w="1097" w:type="dxa"/>
            <w:noWrap/>
            <w:vAlign w:val="bottom"/>
            <w:hideMark/>
          </w:tcPr>
          <w:p w14:paraId="4B6A16B5" w14:textId="77777777" w:rsidR="00D05040" w:rsidRPr="00D05040" w:rsidRDefault="00D05040" w:rsidP="00D05040">
            <w:r w:rsidRPr="00D05040">
              <w:t>34384</w:t>
            </w:r>
          </w:p>
        </w:tc>
        <w:tc>
          <w:tcPr>
            <w:tcW w:w="3330" w:type="dxa"/>
            <w:vAlign w:val="bottom"/>
            <w:hideMark/>
          </w:tcPr>
          <w:p w14:paraId="3FF60082" w14:textId="77777777" w:rsidR="00D05040" w:rsidRPr="00D05040" w:rsidRDefault="00D05040" w:rsidP="00D05040">
            <w:r w:rsidRPr="00D05040">
              <w:t>Fluorene</w:t>
            </w:r>
          </w:p>
        </w:tc>
        <w:tc>
          <w:tcPr>
            <w:tcW w:w="1080" w:type="dxa"/>
            <w:noWrap/>
            <w:vAlign w:val="center"/>
            <w:hideMark/>
          </w:tcPr>
          <w:p w14:paraId="5B7E6480" w14:textId="77777777" w:rsidR="00D05040" w:rsidRPr="00D05040" w:rsidRDefault="00D05040" w:rsidP="005E70F5">
            <w:pPr>
              <w:jc w:val="right"/>
            </w:pPr>
            <w:r w:rsidRPr="00D05040">
              <w:t>2291</w:t>
            </w:r>
          </w:p>
        </w:tc>
        <w:tc>
          <w:tcPr>
            <w:tcW w:w="928" w:type="dxa"/>
            <w:noWrap/>
            <w:vAlign w:val="center"/>
            <w:hideMark/>
          </w:tcPr>
          <w:p w14:paraId="1AE26436" w14:textId="77777777" w:rsidR="00D05040" w:rsidRPr="00D05040" w:rsidRDefault="00D05040" w:rsidP="005E70F5">
            <w:pPr>
              <w:jc w:val="right"/>
            </w:pPr>
            <w:r w:rsidRPr="00D05040">
              <w:t>1</w:t>
            </w:r>
          </w:p>
        </w:tc>
        <w:tc>
          <w:tcPr>
            <w:tcW w:w="1042" w:type="dxa"/>
            <w:noWrap/>
            <w:vAlign w:val="center"/>
            <w:hideMark/>
          </w:tcPr>
          <w:p w14:paraId="7A2B19B2" w14:textId="77777777" w:rsidR="00D05040" w:rsidRPr="00D05040" w:rsidRDefault="00D05040" w:rsidP="005E70F5">
            <w:pPr>
              <w:jc w:val="right"/>
            </w:pPr>
            <w:r w:rsidRPr="00D05040">
              <w:t>0.0%</w:t>
            </w:r>
          </w:p>
        </w:tc>
        <w:tc>
          <w:tcPr>
            <w:tcW w:w="830" w:type="dxa"/>
            <w:shd w:val="clear" w:color="auto" w:fill="auto"/>
            <w:noWrap/>
            <w:vAlign w:val="center"/>
            <w:hideMark/>
          </w:tcPr>
          <w:p w14:paraId="6285B6B3" w14:textId="77777777" w:rsidR="00D05040" w:rsidRPr="00D05040" w:rsidRDefault="00D05040" w:rsidP="005E70F5">
            <w:pPr>
              <w:jc w:val="right"/>
            </w:pPr>
            <w:r w:rsidRPr="00D05040">
              <w:t>2290</w:t>
            </w:r>
          </w:p>
        </w:tc>
        <w:tc>
          <w:tcPr>
            <w:tcW w:w="941" w:type="dxa"/>
            <w:shd w:val="clear" w:color="auto" w:fill="auto"/>
            <w:noWrap/>
            <w:vAlign w:val="center"/>
            <w:hideMark/>
          </w:tcPr>
          <w:p w14:paraId="3EBEE6BD" w14:textId="77777777" w:rsidR="00D05040" w:rsidRPr="00D05040" w:rsidRDefault="00D05040" w:rsidP="005E70F5">
            <w:pPr>
              <w:jc w:val="right"/>
            </w:pPr>
            <w:r w:rsidRPr="00D05040">
              <w:t>100.0%</w:t>
            </w:r>
          </w:p>
        </w:tc>
      </w:tr>
      <w:tr w:rsidR="00D05040" w:rsidRPr="00D05040" w14:paraId="3008535B" w14:textId="77777777" w:rsidTr="005E70F5">
        <w:trPr>
          <w:cantSplit/>
          <w:jc w:val="center"/>
        </w:trPr>
        <w:tc>
          <w:tcPr>
            <w:tcW w:w="892" w:type="dxa"/>
            <w:noWrap/>
            <w:vAlign w:val="bottom"/>
            <w:hideMark/>
          </w:tcPr>
          <w:p w14:paraId="655B9A81" w14:textId="77777777" w:rsidR="00D05040" w:rsidRPr="00D05040" w:rsidRDefault="00D05040" w:rsidP="00D05040">
            <w:r w:rsidRPr="00D05040">
              <w:t>PAH</w:t>
            </w:r>
          </w:p>
        </w:tc>
        <w:tc>
          <w:tcPr>
            <w:tcW w:w="796" w:type="dxa"/>
            <w:noWrap/>
            <w:vAlign w:val="bottom"/>
            <w:hideMark/>
          </w:tcPr>
          <w:p w14:paraId="06432D5E" w14:textId="77777777" w:rsidR="00D05040" w:rsidRPr="00D05040" w:rsidRDefault="00D05040" w:rsidP="00D05040">
            <w:r w:rsidRPr="00D05040">
              <w:t>S</w:t>
            </w:r>
          </w:p>
        </w:tc>
        <w:tc>
          <w:tcPr>
            <w:tcW w:w="1097" w:type="dxa"/>
            <w:noWrap/>
            <w:vAlign w:val="bottom"/>
            <w:hideMark/>
          </w:tcPr>
          <w:p w14:paraId="5A303535" w14:textId="77777777" w:rsidR="00D05040" w:rsidRPr="00D05040" w:rsidRDefault="00D05040" w:rsidP="00D05040">
            <w:r w:rsidRPr="00D05040">
              <w:t>34406</w:t>
            </w:r>
          </w:p>
        </w:tc>
        <w:tc>
          <w:tcPr>
            <w:tcW w:w="3330" w:type="dxa"/>
            <w:vAlign w:val="bottom"/>
            <w:hideMark/>
          </w:tcPr>
          <w:p w14:paraId="067605BA" w14:textId="77777777" w:rsidR="00D05040" w:rsidRPr="00D05040" w:rsidRDefault="00D05040" w:rsidP="00D05040">
            <w:proofErr w:type="spellStart"/>
            <w:r w:rsidRPr="00D05040">
              <w:t>Indeno</w:t>
            </w:r>
            <w:proofErr w:type="spellEnd"/>
            <w:r w:rsidRPr="00D05040">
              <w:t>(1,2,3-CD)Pyrene</w:t>
            </w:r>
          </w:p>
        </w:tc>
        <w:tc>
          <w:tcPr>
            <w:tcW w:w="1080" w:type="dxa"/>
            <w:noWrap/>
            <w:vAlign w:val="center"/>
            <w:hideMark/>
          </w:tcPr>
          <w:p w14:paraId="78C67161" w14:textId="77777777" w:rsidR="00D05040" w:rsidRPr="00D05040" w:rsidRDefault="00D05040" w:rsidP="005E70F5">
            <w:pPr>
              <w:jc w:val="right"/>
            </w:pPr>
            <w:r w:rsidRPr="00D05040">
              <w:t>242</w:t>
            </w:r>
          </w:p>
        </w:tc>
        <w:tc>
          <w:tcPr>
            <w:tcW w:w="928" w:type="dxa"/>
            <w:noWrap/>
            <w:vAlign w:val="center"/>
            <w:hideMark/>
          </w:tcPr>
          <w:p w14:paraId="6FF89B02" w14:textId="77777777" w:rsidR="00D05040" w:rsidRPr="00D05040" w:rsidRDefault="00D05040" w:rsidP="005E70F5">
            <w:pPr>
              <w:jc w:val="right"/>
            </w:pPr>
            <w:r w:rsidRPr="00D05040">
              <w:t>1</w:t>
            </w:r>
          </w:p>
        </w:tc>
        <w:tc>
          <w:tcPr>
            <w:tcW w:w="1042" w:type="dxa"/>
            <w:noWrap/>
            <w:vAlign w:val="center"/>
            <w:hideMark/>
          </w:tcPr>
          <w:p w14:paraId="2F5F96D6" w14:textId="77777777" w:rsidR="00D05040" w:rsidRPr="00D05040" w:rsidRDefault="00D05040" w:rsidP="005E70F5">
            <w:pPr>
              <w:jc w:val="right"/>
            </w:pPr>
            <w:r w:rsidRPr="00D05040">
              <w:t>0.4%</w:t>
            </w:r>
          </w:p>
        </w:tc>
        <w:tc>
          <w:tcPr>
            <w:tcW w:w="830" w:type="dxa"/>
            <w:shd w:val="clear" w:color="auto" w:fill="auto"/>
            <w:noWrap/>
            <w:vAlign w:val="center"/>
            <w:hideMark/>
          </w:tcPr>
          <w:p w14:paraId="012A5402" w14:textId="77777777" w:rsidR="00D05040" w:rsidRPr="00D05040" w:rsidRDefault="00D05040" w:rsidP="005E70F5">
            <w:pPr>
              <w:jc w:val="right"/>
            </w:pPr>
            <w:r w:rsidRPr="00D05040">
              <w:t>241</w:t>
            </w:r>
          </w:p>
        </w:tc>
        <w:tc>
          <w:tcPr>
            <w:tcW w:w="941" w:type="dxa"/>
            <w:shd w:val="clear" w:color="auto" w:fill="auto"/>
            <w:noWrap/>
            <w:vAlign w:val="center"/>
            <w:hideMark/>
          </w:tcPr>
          <w:p w14:paraId="4FE5700C" w14:textId="77777777" w:rsidR="00D05040" w:rsidRPr="00D05040" w:rsidRDefault="00D05040" w:rsidP="005E70F5">
            <w:pPr>
              <w:jc w:val="right"/>
            </w:pPr>
            <w:r w:rsidRPr="00D05040">
              <w:t>99.6%</w:t>
            </w:r>
          </w:p>
        </w:tc>
      </w:tr>
      <w:tr w:rsidR="00D05040" w:rsidRPr="00D05040" w14:paraId="39E70D42" w14:textId="77777777" w:rsidTr="005E70F5">
        <w:trPr>
          <w:cantSplit/>
          <w:jc w:val="center"/>
        </w:trPr>
        <w:tc>
          <w:tcPr>
            <w:tcW w:w="892" w:type="dxa"/>
            <w:noWrap/>
            <w:vAlign w:val="bottom"/>
            <w:hideMark/>
          </w:tcPr>
          <w:p w14:paraId="4A728494" w14:textId="77777777" w:rsidR="00D05040" w:rsidRPr="00D05040" w:rsidRDefault="00D05040" w:rsidP="00D05040">
            <w:r w:rsidRPr="00D05040">
              <w:t>PAH</w:t>
            </w:r>
          </w:p>
        </w:tc>
        <w:tc>
          <w:tcPr>
            <w:tcW w:w="796" w:type="dxa"/>
            <w:noWrap/>
            <w:vAlign w:val="bottom"/>
            <w:hideMark/>
          </w:tcPr>
          <w:p w14:paraId="2654F649" w14:textId="77777777" w:rsidR="00D05040" w:rsidRPr="00D05040" w:rsidRDefault="00D05040" w:rsidP="00D05040">
            <w:r w:rsidRPr="00D05040">
              <w:t>S</w:t>
            </w:r>
          </w:p>
        </w:tc>
        <w:tc>
          <w:tcPr>
            <w:tcW w:w="1097" w:type="dxa"/>
            <w:noWrap/>
            <w:vAlign w:val="bottom"/>
            <w:hideMark/>
          </w:tcPr>
          <w:p w14:paraId="2479242A" w14:textId="77777777" w:rsidR="00D05040" w:rsidRPr="00D05040" w:rsidRDefault="00D05040" w:rsidP="00D05040">
            <w:r w:rsidRPr="00D05040">
              <w:t>34445</w:t>
            </w:r>
          </w:p>
        </w:tc>
        <w:tc>
          <w:tcPr>
            <w:tcW w:w="3330" w:type="dxa"/>
            <w:vAlign w:val="bottom"/>
            <w:hideMark/>
          </w:tcPr>
          <w:p w14:paraId="566D2A56" w14:textId="77777777" w:rsidR="00D05040" w:rsidRPr="00D05040" w:rsidRDefault="00D05040" w:rsidP="00D05040">
            <w:r w:rsidRPr="00D05040">
              <w:t>Naphthalene</w:t>
            </w:r>
          </w:p>
        </w:tc>
        <w:tc>
          <w:tcPr>
            <w:tcW w:w="1080" w:type="dxa"/>
            <w:noWrap/>
            <w:vAlign w:val="center"/>
            <w:hideMark/>
          </w:tcPr>
          <w:p w14:paraId="34FDFF3B" w14:textId="77777777" w:rsidR="00D05040" w:rsidRPr="00D05040" w:rsidRDefault="00D05040" w:rsidP="005E70F5">
            <w:pPr>
              <w:jc w:val="right"/>
            </w:pPr>
            <w:r w:rsidRPr="00D05040">
              <w:t>2289</w:t>
            </w:r>
          </w:p>
        </w:tc>
        <w:tc>
          <w:tcPr>
            <w:tcW w:w="928" w:type="dxa"/>
            <w:noWrap/>
            <w:vAlign w:val="center"/>
            <w:hideMark/>
          </w:tcPr>
          <w:p w14:paraId="0F355A0C" w14:textId="77777777" w:rsidR="00D05040" w:rsidRPr="00D05040" w:rsidRDefault="00D05040" w:rsidP="005E70F5">
            <w:pPr>
              <w:jc w:val="right"/>
            </w:pPr>
            <w:r w:rsidRPr="00D05040">
              <w:t>1</w:t>
            </w:r>
          </w:p>
        </w:tc>
        <w:tc>
          <w:tcPr>
            <w:tcW w:w="1042" w:type="dxa"/>
            <w:noWrap/>
            <w:vAlign w:val="center"/>
            <w:hideMark/>
          </w:tcPr>
          <w:p w14:paraId="0CCC2926" w14:textId="77777777" w:rsidR="00D05040" w:rsidRPr="00D05040" w:rsidRDefault="00D05040" w:rsidP="005E70F5">
            <w:pPr>
              <w:jc w:val="right"/>
            </w:pPr>
            <w:r w:rsidRPr="00D05040">
              <w:t>0.0%</w:t>
            </w:r>
          </w:p>
        </w:tc>
        <w:tc>
          <w:tcPr>
            <w:tcW w:w="830" w:type="dxa"/>
            <w:shd w:val="clear" w:color="auto" w:fill="auto"/>
            <w:noWrap/>
            <w:vAlign w:val="center"/>
            <w:hideMark/>
          </w:tcPr>
          <w:p w14:paraId="0F533F6B" w14:textId="77777777" w:rsidR="00D05040" w:rsidRPr="00D05040" w:rsidRDefault="00D05040" w:rsidP="005E70F5">
            <w:pPr>
              <w:jc w:val="right"/>
            </w:pPr>
            <w:r w:rsidRPr="00D05040">
              <w:t>2288</w:t>
            </w:r>
          </w:p>
        </w:tc>
        <w:tc>
          <w:tcPr>
            <w:tcW w:w="941" w:type="dxa"/>
            <w:shd w:val="clear" w:color="auto" w:fill="auto"/>
            <w:noWrap/>
            <w:vAlign w:val="center"/>
            <w:hideMark/>
          </w:tcPr>
          <w:p w14:paraId="07B4B096" w14:textId="77777777" w:rsidR="00D05040" w:rsidRPr="00D05040" w:rsidRDefault="00D05040" w:rsidP="005E70F5">
            <w:pPr>
              <w:jc w:val="right"/>
            </w:pPr>
            <w:r w:rsidRPr="00D05040">
              <w:t>100.0%</w:t>
            </w:r>
          </w:p>
        </w:tc>
      </w:tr>
      <w:tr w:rsidR="00D05040" w:rsidRPr="00D05040" w14:paraId="125254D9" w14:textId="77777777" w:rsidTr="005E70F5">
        <w:trPr>
          <w:cantSplit/>
          <w:jc w:val="center"/>
        </w:trPr>
        <w:tc>
          <w:tcPr>
            <w:tcW w:w="892" w:type="dxa"/>
            <w:noWrap/>
            <w:vAlign w:val="bottom"/>
            <w:hideMark/>
          </w:tcPr>
          <w:p w14:paraId="6FF4819A" w14:textId="77777777" w:rsidR="00D05040" w:rsidRPr="00D05040" w:rsidRDefault="00D05040" w:rsidP="00D05040">
            <w:r w:rsidRPr="00D05040">
              <w:t>PAH</w:t>
            </w:r>
          </w:p>
        </w:tc>
        <w:tc>
          <w:tcPr>
            <w:tcW w:w="796" w:type="dxa"/>
            <w:noWrap/>
            <w:vAlign w:val="bottom"/>
            <w:hideMark/>
          </w:tcPr>
          <w:p w14:paraId="121CEEFA" w14:textId="77777777" w:rsidR="00D05040" w:rsidRPr="00D05040" w:rsidRDefault="00D05040" w:rsidP="00D05040">
            <w:r w:rsidRPr="00D05040">
              <w:t>S</w:t>
            </w:r>
          </w:p>
        </w:tc>
        <w:tc>
          <w:tcPr>
            <w:tcW w:w="1097" w:type="dxa"/>
            <w:noWrap/>
            <w:vAlign w:val="bottom"/>
            <w:hideMark/>
          </w:tcPr>
          <w:p w14:paraId="7B08B460" w14:textId="77777777" w:rsidR="00D05040" w:rsidRPr="00D05040" w:rsidRDefault="00D05040" w:rsidP="00D05040">
            <w:r w:rsidRPr="00D05040">
              <w:t>34464</w:t>
            </w:r>
          </w:p>
        </w:tc>
        <w:tc>
          <w:tcPr>
            <w:tcW w:w="3330" w:type="dxa"/>
            <w:vAlign w:val="bottom"/>
            <w:hideMark/>
          </w:tcPr>
          <w:p w14:paraId="17FCB2A0" w14:textId="77777777" w:rsidR="00D05040" w:rsidRPr="00D05040" w:rsidRDefault="00D05040" w:rsidP="00D05040">
            <w:r w:rsidRPr="00D05040">
              <w:t>Phenanthrene</w:t>
            </w:r>
          </w:p>
        </w:tc>
        <w:tc>
          <w:tcPr>
            <w:tcW w:w="1080" w:type="dxa"/>
            <w:noWrap/>
            <w:vAlign w:val="center"/>
            <w:hideMark/>
          </w:tcPr>
          <w:p w14:paraId="545D5F64" w14:textId="77777777" w:rsidR="00D05040" w:rsidRPr="00D05040" w:rsidRDefault="00D05040" w:rsidP="005E70F5">
            <w:pPr>
              <w:jc w:val="right"/>
            </w:pPr>
            <w:r w:rsidRPr="00D05040">
              <w:t>2288</w:t>
            </w:r>
          </w:p>
        </w:tc>
        <w:tc>
          <w:tcPr>
            <w:tcW w:w="928" w:type="dxa"/>
            <w:noWrap/>
            <w:vAlign w:val="center"/>
            <w:hideMark/>
          </w:tcPr>
          <w:p w14:paraId="1D21732B" w14:textId="77777777" w:rsidR="00D05040" w:rsidRPr="00D05040" w:rsidRDefault="00D05040" w:rsidP="005E70F5">
            <w:pPr>
              <w:jc w:val="right"/>
            </w:pPr>
            <w:r w:rsidRPr="00D05040">
              <w:t>1</w:t>
            </w:r>
          </w:p>
        </w:tc>
        <w:tc>
          <w:tcPr>
            <w:tcW w:w="1042" w:type="dxa"/>
            <w:noWrap/>
            <w:vAlign w:val="center"/>
            <w:hideMark/>
          </w:tcPr>
          <w:p w14:paraId="274C0B6B" w14:textId="77777777" w:rsidR="00D05040" w:rsidRPr="00D05040" w:rsidRDefault="00D05040" w:rsidP="005E70F5">
            <w:pPr>
              <w:jc w:val="right"/>
            </w:pPr>
            <w:r w:rsidRPr="00D05040">
              <w:t>0.0%</w:t>
            </w:r>
          </w:p>
        </w:tc>
        <w:tc>
          <w:tcPr>
            <w:tcW w:w="830" w:type="dxa"/>
            <w:shd w:val="clear" w:color="auto" w:fill="auto"/>
            <w:noWrap/>
            <w:vAlign w:val="center"/>
            <w:hideMark/>
          </w:tcPr>
          <w:p w14:paraId="2B5ED6B2" w14:textId="77777777" w:rsidR="00D05040" w:rsidRPr="00D05040" w:rsidRDefault="00D05040" w:rsidP="005E70F5">
            <w:pPr>
              <w:jc w:val="right"/>
            </w:pPr>
            <w:r w:rsidRPr="00D05040">
              <w:t>2287</w:t>
            </w:r>
          </w:p>
        </w:tc>
        <w:tc>
          <w:tcPr>
            <w:tcW w:w="941" w:type="dxa"/>
            <w:shd w:val="clear" w:color="auto" w:fill="auto"/>
            <w:noWrap/>
            <w:vAlign w:val="center"/>
            <w:hideMark/>
          </w:tcPr>
          <w:p w14:paraId="705F47CC" w14:textId="77777777" w:rsidR="00D05040" w:rsidRPr="00D05040" w:rsidRDefault="00D05040" w:rsidP="005E70F5">
            <w:pPr>
              <w:jc w:val="right"/>
            </w:pPr>
            <w:r w:rsidRPr="00D05040">
              <w:t>100.0%</w:t>
            </w:r>
          </w:p>
        </w:tc>
      </w:tr>
      <w:tr w:rsidR="00D05040" w:rsidRPr="00D05040" w14:paraId="1EC0732D" w14:textId="77777777" w:rsidTr="005E70F5">
        <w:trPr>
          <w:cantSplit/>
          <w:jc w:val="center"/>
        </w:trPr>
        <w:tc>
          <w:tcPr>
            <w:tcW w:w="892" w:type="dxa"/>
            <w:noWrap/>
            <w:vAlign w:val="bottom"/>
            <w:hideMark/>
          </w:tcPr>
          <w:p w14:paraId="7B8DC67F" w14:textId="77777777" w:rsidR="00D05040" w:rsidRPr="00D05040" w:rsidRDefault="00D05040" w:rsidP="00D05040">
            <w:r w:rsidRPr="00D05040">
              <w:t>PAH</w:t>
            </w:r>
          </w:p>
        </w:tc>
        <w:tc>
          <w:tcPr>
            <w:tcW w:w="796" w:type="dxa"/>
            <w:noWrap/>
            <w:vAlign w:val="bottom"/>
            <w:hideMark/>
          </w:tcPr>
          <w:p w14:paraId="0904E2C9" w14:textId="77777777" w:rsidR="00D05040" w:rsidRPr="00D05040" w:rsidRDefault="00D05040" w:rsidP="00D05040">
            <w:r w:rsidRPr="00D05040">
              <w:t>S</w:t>
            </w:r>
          </w:p>
        </w:tc>
        <w:tc>
          <w:tcPr>
            <w:tcW w:w="1097" w:type="dxa"/>
            <w:noWrap/>
            <w:vAlign w:val="bottom"/>
            <w:hideMark/>
          </w:tcPr>
          <w:p w14:paraId="1B7CFB2F" w14:textId="77777777" w:rsidR="00D05040" w:rsidRPr="00D05040" w:rsidRDefault="00D05040" w:rsidP="00D05040">
            <w:r w:rsidRPr="00D05040">
              <w:t>34472</w:t>
            </w:r>
          </w:p>
        </w:tc>
        <w:tc>
          <w:tcPr>
            <w:tcW w:w="3330" w:type="dxa"/>
            <w:vAlign w:val="bottom"/>
            <w:hideMark/>
          </w:tcPr>
          <w:p w14:paraId="24BCFC76" w14:textId="77777777" w:rsidR="00D05040" w:rsidRPr="00D05040" w:rsidRDefault="00D05040" w:rsidP="00D05040">
            <w:r w:rsidRPr="00D05040">
              <w:t>Pyrene</w:t>
            </w:r>
          </w:p>
        </w:tc>
        <w:tc>
          <w:tcPr>
            <w:tcW w:w="1080" w:type="dxa"/>
            <w:noWrap/>
            <w:vAlign w:val="center"/>
            <w:hideMark/>
          </w:tcPr>
          <w:p w14:paraId="012E122A" w14:textId="77777777" w:rsidR="00D05040" w:rsidRPr="00D05040" w:rsidRDefault="00D05040" w:rsidP="005E70F5">
            <w:pPr>
              <w:jc w:val="right"/>
            </w:pPr>
            <w:r w:rsidRPr="00D05040">
              <w:t>2284</w:t>
            </w:r>
          </w:p>
        </w:tc>
        <w:tc>
          <w:tcPr>
            <w:tcW w:w="928" w:type="dxa"/>
            <w:noWrap/>
            <w:vAlign w:val="center"/>
            <w:hideMark/>
          </w:tcPr>
          <w:p w14:paraId="5F7B79D2" w14:textId="77777777" w:rsidR="00D05040" w:rsidRPr="00D05040" w:rsidRDefault="00D05040" w:rsidP="005E70F5">
            <w:pPr>
              <w:jc w:val="right"/>
            </w:pPr>
            <w:r w:rsidRPr="00D05040">
              <w:t>1</w:t>
            </w:r>
          </w:p>
        </w:tc>
        <w:tc>
          <w:tcPr>
            <w:tcW w:w="1042" w:type="dxa"/>
            <w:noWrap/>
            <w:vAlign w:val="center"/>
            <w:hideMark/>
          </w:tcPr>
          <w:p w14:paraId="1EFD5FB5" w14:textId="77777777" w:rsidR="00D05040" w:rsidRPr="00D05040" w:rsidRDefault="00D05040" w:rsidP="005E70F5">
            <w:pPr>
              <w:jc w:val="right"/>
            </w:pPr>
            <w:r w:rsidRPr="00D05040">
              <w:t>0.0%</w:t>
            </w:r>
          </w:p>
        </w:tc>
        <w:tc>
          <w:tcPr>
            <w:tcW w:w="830" w:type="dxa"/>
            <w:shd w:val="clear" w:color="auto" w:fill="auto"/>
            <w:noWrap/>
            <w:vAlign w:val="center"/>
            <w:hideMark/>
          </w:tcPr>
          <w:p w14:paraId="794D6FB4" w14:textId="77777777" w:rsidR="00D05040" w:rsidRPr="00D05040" w:rsidRDefault="00D05040" w:rsidP="005E70F5">
            <w:pPr>
              <w:jc w:val="right"/>
            </w:pPr>
            <w:r w:rsidRPr="00D05040">
              <w:t>2283</w:t>
            </w:r>
          </w:p>
        </w:tc>
        <w:tc>
          <w:tcPr>
            <w:tcW w:w="941" w:type="dxa"/>
            <w:shd w:val="clear" w:color="auto" w:fill="auto"/>
            <w:noWrap/>
            <w:vAlign w:val="center"/>
            <w:hideMark/>
          </w:tcPr>
          <w:p w14:paraId="2AC33B23" w14:textId="77777777" w:rsidR="00D05040" w:rsidRPr="00D05040" w:rsidRDefault="00D05040" w:rsidP="005E70F5">
            <w:pPr>
              <w:jc w:val="right"/>
            </w:pPr>
            <w:r w:rsidRPr="00D05040">
              <w:t>100.0%</w:t>
            </w:r>
          </w:p>
        </w:tc>
      </w:tr>
      <w:tr w:rsidR="00D05040" w:rsidRPr="00D05040" w14:paraId="15546C9D" w14:textId="77777777" w:rsidTr="005E70F5">
        <w:trPr>
          <w:cantSplit/>
          <w:jc w:val="center"/>
        </w:trPr>
        <w:tc>
          <w:tcPr>
            <w:tcW w:w="892" w:type="dxa"/>
            <w:noWrap/>
            <w:vAlign w:val="bottom"/>
            <w:hideMark/>
          </w:tcPr>
          <w:p w14:paraId="580F476F" w14:textId="77777777" w:rsidR="00D05040" w:rsidRPr="00D05040" w:rsidRDefault="00D05040" w:rsidP="00D05040">
            <w:r w:rsidRPr="00D05040">
              <w:t>PAH</w:t>
            </w:r>
          </w:p>
        </w:tc>
        <w:tc>
          <w:tcPr>
            <w:tcW w:w="796" w:type="dxa"/>
            <w:noWrap/>
            <w:vAlign w:val="bottom"/>
            <w:hideMark/>
          </w:tcPr>
          <w:p w14:paraId="5D344F1B" w14:textId="77777777" w:rsidR="00D05040" w:rsidRPr="00D05040" w:rsidRDefault="00D05040" w:rsidP="00D05040">
            <w:r w:rsidRPr="00D05040">
              <w:t>S</w:t>
            </w:r>
          </w:p>
        </w:tc>
        <w:tc>
          <w:tcPr>
            <w:tcW w:w="1097" w:type="dxa"/>
            <w:noWrap/>
            <w:vAlign w:val="bottom"/>
            <w:hideMark/>
          </w:tcPr>
          <w:p w14:paraId="3ACB9A39" w14:textId="77777777" w:rsidR="00D05040" w:rsidRPr="00D05040" w:rsidRDefault="00D05040" w:rsidP="00D05040">
            <w:r w:rsidRPr="00D05040">
              <w:t>34524</w:t>
            </w:r>
          </w:p>
        </w:tc>
        <w:tc>
          <w:tcPr>
            <w:tcW w:w="3330" w:type="dxa"/>
            <w:vAlign w:val="bottom"/>
            <w:hideMark/>
          </w:tcPr>
          <w:p w14:paraId="2FE84743" w14:textId="77777777" w:rsidR="00D05040" w:rsidRPr="00D05040" w:rsidRDefault="00D05040" w:rsidP="00D05040">
            <w:r w:rsidRPr="00D05040">
              <w:t>Benzo(GHI)Perylene1,12-Benzoperylen</w:t>
            </w:r>
          </w:p>
        </w:tc>
        <w:tc>
          <w:tcPr>
            <w:tcW w:w="1080" w:type="dxa"/>
            <w:noWrap/>
            <w:vAlign w:val="center"/>
            <w:hideMark/>
          </w:tcPr>
          <w:p w14:paraId="7D02A4E9" w14:textId="77777777" w:rsidR="00D05040" w:rsidRPr="00D05040" w:rsidRDefault="00D05040" w:rsidP="005E70F5">
            <w:pPr>
              <w:jc w:val="right"/>
            </w:pPr>
            <w:r w:rsidRPr="00D05040">
              <w:t>241</w:t>
            </w:r>
          </w:p>
        </w:tc>
        <w:tc>
          <w:tcPr>
            <w:tcW w:w="928" w:type="dxa"/>
            <w:noWrap/>
            <w:vAlign w:val="center"/>
            <w:hideMark/>
          </w:tcPr>
          <w:p w14:paraId="697D7B19" w14:textId="77777777" w:rsidR="00D05040" w:rsidRPr="00D05040" w:rsidRDefault="00D05040" w:rsidP="005E70F5">
            <w:pPr>
              <w:jc w:val="right"/>
            </w:pPr>
            <w:r w:rsidRPr="00D05040">
              <w:t>1</w:t>
            </w:r>
          </w:p>
        </w:tc>
        <w:tc>
          <w:tcPr>
            <w:tcW w:w="1042" w:type="dxa"/>
            <w:noWrap/>
            <w:vAlign w:val="center"/>
            <w:hideMark/>
          </w:tcPr>
          <w:p w14:paraId="0DE8630C" w14:textId="77777777" w:rsidR="00D05040" w:rsidRPr="00D05040" w:rsidRDefault="00D05040" w:rsidP="005E70F5">
            <w:pPr>
              <w:jc w:val="right"/>
            </w:pPr>
            <w:r w:rsidRPr="00D05040">
              <w:t>0.4%</w:t>
            </w:r>
          </w:p>
        </w:tc>
        <w:tc>
          <w:tcPr>
            <w:tcW w:w="830" w:type="dxa"/>
            <w:shd w:val="clear" w:color="auto" w:fill="auto"/>
            <w:noWrap/>
            <w:vAlign w:val="center"/>
            <w:hideMark/>
          </w:tcPr>
          <w:p w14:paraId="272C8B98" w14:textId="77777777" w:rsidR="00D05040" w:rsidRPr="00D05040" w:rsidRDefault="00D05040" w:rsidP="005E70F5">
            <w:pPr>
              <w:jc w:val="right"/>
            </w:pPr>
            <w:r w:rsidRPr="00D05040">
              <w:t>240</w:t>
            </w:r>
          </w:p>
        </w:tc>
        <w:tc>
          <w:tcPr>
            <w:tcW w:w="941" w:type="dxa"/>
            <w:shd w:val="clear" w:color="auto" w:fill="auto"/>
            <w:noWrap/>
            <w:vAlign w:val="center"/>
            <w:hideMark/>
          </w:tcPr>
          <w:p w14:paraId="72F3FD97" w14:textId="77777777" w:rsidR="00D05040" w:rsidRPr="00D05040" w:rsidRDefault="00D05040" w:rsidP="005E70F5">
            <w:pPr>
              <w:jc w:val="right"/>
            </w:pPr>
            <w:r w:rsidRPr="00D05040">
              <w:t>99.6%</w:t>
            </w:r>
          </w:p>
        </w:tc>
      </w:tr>
      <w:tr w:rsidR="00D05040" w:rsidRPr="00D05040" w14:paraId="4ED5F36F" w14:textId="77777777" w:rsidTr="005E70F5">
        <w:trPr>
          <w:cantSplit/>
          <w:jc w:val="center"/>
        </w:trPr>
        <w:tc>
          <w:tcPr>
            <w:tcW w:w="892" w:type="dxa"/>
            <w:noWrap/>
            <w:vAlign w:val="bottom"/>
            <w:hideMark/>
          </w:tcPr>
          <w:p w14:paraId="62D78618" w14:textId="77777777" w:rsidR="00D05040" w:rsidRPr="00D05040" w:rsidRDefault="00D05040" w:rsidP="00D05040">
            <w:r w:rsidRPr="00D05040">
              <w:t>PAH</w:t>
            </w:r>
          </w:p>
        </w:tc>
        <w:tc>
          <w:tcPr>
            <w:tcW w:w="796" w:type="dxa"/>
            <w:noWrap/>
            <w:vAlign w:val="bottom"/>
            <w:hideMark/>
          </w:tcPr>
          <w:p w14:paraId="0140365E" w14:textId="77777777" w:rsidR="00D05040" w:rsidRPr="00D05040" w:rsidRDefault="00D05040" w:rsidP="00D05040">
            <w:r w:rsidRPr="00D05040">
              <w:t>S</w:t>
            </w:r>
          </w:p>
        </w:tc>
        <w:tc>
          <w:tcPr>
            <w:tcW w:w="1097" w:type="dxa"/>
            <w:noWrap/>
            <w:vAlign w:val="bottom"/>
            <w:hideMark/>
          </w:tcPr>
          <w:p w14:paraId="177259FD" w14:textId="77777777" w:rsidR="00D05040" w:rsidRPr="00D05040" w:rsidRDefault="00D05040" w:rsidP="00D05040">
            <w:r w:rsidRPr="00D05040">
              <w:t>34529</w:t>
            </w:r>
          </w:p>
        </w:tc>
        <w:tc>
          <w:tcPr>
            <w:tcW w:w="3330" w:type="dxa"/>
            <w:vAlign w:val="bottom"/>
            <w:hideMark/>
          </w:tcPr>
          <w:p w14:paraId="18F30E57" w14:textId="77777777" w:rsidR="00D05040" w:rsidRPr="00D05040" w:rsidRDefault="00D05040" w:rsidP="00D05040">
            <w:r w:rsidRPr="00D05040">
              <w:t>Benzo(A)Anthracene1,2-Benzanthracene</w:t>
            </w:r>
          </w:p>
        </w:tc>
        <w:tc>
          <w:tcPr>
            <w:tcW w:w="1080" w:type="dxa"/>
            <w:noWrap/>
            <w:vAlign w:val="center"/>
            <w:hideMark/>
          </w:tcPr>
          <w:p w14:paraId="3F79CCE6" w14:textId="77777777" w:rsidR="00D05040" w:rsidRPr="00D05040" w:rsidRDefault="00D05040" w:rsidP="005E70F5">
            <w:pPr>
              <w:jc w:val="right"/>
            </w:pPr>
            <w:r w:rsidRPr="00D05040">
              <w:t>2288</w:t>
            </w:r>
          </w:p>
        </w:tc>
        <w:tc>
          <w:tcPr>
            <w:tcW w:w="928" w:type="dxa"/>
            <w:noWrap/>
            <w:vAlign w:val="center"/>
            <w:hideMark/>
          </w:tcPr>
          <w:p w14:paraId="3EB678F8" w14:textId="77777777" w:rsidR="00D05040" w:rsidRPr="00D05040" w:rsidRDefault="00D05040" w:rsidP="005E70F5">
            <w:pPr>
              <w:jc w:val="right"/>
            </w:pPr>
            <w:r w:rsidRPr="00D05040">
              <w:t>1</w:t>
            </w:r>
          </w:p>
        </w:tc>
        <w:tc>
          <w:tcPr>
            <w:tcW w:w="1042" w:type="dxa"/>
            <w:noWrap/>
            <w:vAlign w:val="center"/>
            <w:hideMark/>
          </w:tcPr>
          <w:p w14:paraId="794BA957" w14:textId="77777777" w:rsidR="00D05040" w:rsidRPr="00D05040" w:rsidRDefault="00D05040" w:rsidP="005E70F5">
            <w:pPr>
              <w:jc w:val="right"/>
            </w:pPr>
            <w:r w:rsidRPr="00D05040">
              <w:t>0.0%</w:t>
            </w:r>
          </w:p>
        </w:tc>
        <w:tc>
          <w:tcPr>
            <w:tcW w:w="830" w:type="dxa"/>
            <w:shd w:val="clear" w:color="auto" w:fill="auto"/>
            <w:noWrap/>
            <w:vAlign w:val="center"/>
            <w:hideMark/>
          </w:tcPr>
          <w:p w14:paraId="66AC7A58" w14:textId="77777777" w:rsidR="00D05040" w:rsidRPr="00D05040" w:rsidRDefault="00D05040" w:rsidP="005E70F5">
            <w:pPr>
              <w:jc w:val="right"/>
            </w:pPr>
            <w:r w:rsidRPr="00D05040">
              <w:t>2287</w:t>
            </w:r>
          </w:p>
        </w:tc>
        <w:tc>
          <w:tcPr>
            <w:tcW w:w="941" w:type="dxa"/>
            <w:shd w:val="clear" w:color="auto" w:fill="auto"/>
            <w:noWrap/>
            <w:vAlign w:val="center"/>
            <w:hideMark/>
          </w:tcPr>
          <w:p w14:paraId="01DE7909" w14:textId="77777777" w:rsidR="00D05040" w:rsidRPr="00D05040" w:rsidRDefault="00D05040" w:rsidP="005E70F5">
            <w:pPr>
              <w:jc w:val="right"/>
            </w:pPr>
            <w:r w:rsidRPr="00D05040">
              <w:t>100.0%</w:t>
            </w:r>
          </w:p>
        </w:tc>
      </w:tr>
      <w:tr w:rsidR="00D05040" w:rsidRPr="00D05040" w14:paraId="6B0E12B9" w14:textId="77777777" w:rsidTr="005E70F5">
        <w:trPr>
          <w:cantSplit/>
          <w:jc w:val="center"/>
        </w:trPr>
        <w:tc>
          <w:tcPr>
            <w:tcW w:w="892" w:type="dxa"/>
            <w:noWrap/>
            <w:vAlign w:val="bottom"/>
            <w:hideMark/>
          </w:tcPr>
          <w:p w14:paraId="00E8C6C4" w14:textId="77777777" w:rsidR="00D05040" w:rsidRPr="00D05040" w:rsidRDefault="00D05040" w:rsidP="00D05040">
            <w:r w:rsidRPr="00D05040">
              <w:t>PAH</w:t>
            </w:r>
          </w:p>
        </w:tc>
        <w:tc>
          <w:tcPr>
            <w:tcW w:w="796" w:type="dxa"/>
            <w:noWrap/>
            <w:vAlign w:val="bottom"/>
            <w:hideMark/>
          </w:tcPr>
          <w:p w14:paraId="7D1E04B9" w14:textId="77777777" w:rsidR="00D05040" w:rsidRPr="00D05040" w:rsidRDefault="00D05040" w:rsidP="00D05040">
            <w:r w:rsidRPr="00D05040">
              <w:t>S</w:t>
            </w:r>
          </w:p>
        </w:tc>
        <w:tc>
          <w:tcPr>
            <w:tcW w:w="1097" w:type="dxa"/>
            <w:noWrap/>
            <w:vAlign w:val="bottom"/>
            <w:hideMark/>
          </w:tcPr>
          <w:p w14:paraId="03A81DE8" w14:textId="77777777" w:rsidR="00D05040" w:rsidRPr="00D05040" w:rsidRDefault="00D05040" w:rsidP="00D05040">
            <w:r w:rsidRPr="00D05040">
              <w:t>34559</w:t>
            </w:r>
          </w:p>
        </w:tc>
        <w:tc>
          <w:tcPr>
            <w:tcW w:w="3330" w:type="dxa"/>
            <w:vAlign w:val="bottom"/>
            <w:hideMark/>
          </w:tcPr>
          <w:p w14:paraId="638FED20" w14:textId="77777777" w:rsidR="00D05040" w:rsidRPr="00D05040" w:rsidRDefault="00D05040" w:rsidP="00D05040">
            <w:r w:rsidRPr="00D05040">
              <w:t>1,2,5,6-Dibenzanthracene</w:t>
            </w:r>
          </w:p>
        </w:tc>
        <w:tc>
          <w:tcPr>
            <w:tcW w:w="1080" w:type="dxa"/>
            <w:noWrap/>
            <w:vAlign w:val="center"/>
            <w:hideMark/>
          </w:tcPr>
          <w:p w14:paraId="2388C609" w14:textId="77777777" w:rsidR="00D05040" w:rsidRPr="00D05040" w:rsidRDefault="00D05040" w:rsidP="005E70F5">
            <w:pPr>
              <w:jc w:val="right"/>
            </w:pPr>
            <w:r w:rsidRPr="00D05040">
              <w:t>240</w:t>
            </w:r>
          </w:p>
        </w:tc>
        <w:tc>
          <w:tcPr>
            <w:tcW w:w="928" w:type="dxa"/>
            <w:noWrap/>
            <w:vAlign w:val="center"/>
            <w:hideMark/>
          </w:tcPr>
          <w:p w14:paraId="5121FFD7" w14:textId="77777777" w:rsidR="00D05040" w:rsidRPr="00D05040" w:rsidRDefault="00D05040" w:rsidP="005E70F5">
            <w:pPr>
              <w:jc w:val="right"/>
            </w:pPr>
            <w:r w:rsidRPr="00D05040">
              <w:t>1</w:t>
            </w:r>
          </w:p>
        </w:tc>
        <w:tc>
          <w:tcPr>
            <w:tcW w:w="1042" w:type="dxa"/>
            <w:noWrap/>
            <w:vAlign w:val="center"/>
            <w:hideMark/>
          </w:tcPr>
          <w:p w14:paraId="2060BA44" w14:textId="77777777" w:rsidR="00D05040" w:rsidRPr="00D05040" w:rsidRDefault="00D05040" w:rsidP="005E70F5">
            <w:pPr>
              <w:jc w:val="right"/>
            </w:pPr>
            <w:r w:rsidRPr="00D05040">
              <w:t>0.4%</w:t>
            </w:r>
          </w:p>
        </w:tc>
        <w:tc>
          <w:tcPr>
            <w:tcW w:w="830" w:type="dxa"/>
            <w:shd w:val="clear" w:color="auto" w:fill="auto"/>
            <w:noWrap/>
            <w:vAlign w:val="center"/>
            <w:hideMark/>
          </w:tcPr>
          <w:p w14:paraId="39D69068" w14:textId="77777777" w:rsidR="00D05040" w:rsidRPr="00D05040" w:rsidRDefault="00D05040" w:rsidP="005E70F5">
            <w:pPr>
              <w:jc w:val="right"/>
            </w:pPr>
            <w:r w:rsidRPr="00D05040">
              <w:t>239</w:t>
            </w:r>
          </w:p>
        </w:tc>
        <w:tc>
          <w:tcPr>
            <w:tcW w:w="941" w:type="dxa"/>
            <w:shd w:val="clear" w:color="auto" w:fill="auto"/>
            <w:noWrap/>
            <w:vAlign w:val="center"/>
            <w:hideMark/>
          </w:tcPr>
          <w:p w14:paraId="776EA71E" w14:textId="77777777" w:rsidR="00D05040" w:rsidRPr="00D05040" w:rsidRDefault="00D05040" w:rsidP="005E70F5">
            <w:pPr>
              <w:jc w:val="right"/>
            </w:pPr>
            <w:r w:rsidRPr="00D05040">
              <w:t>99.6%</w:t>
            </w:r>
          </w:p>
        </w:tc>
      </w:tr>
      <w:tr w:rsidR="00D05040" w:rsidRPr="00D05040" w14:paraId="427D815C" w14:textId="77777777" w:rsidTr="005E70F5">
        <w:trPr>
          <w:cantSplit/>
          <w:jc w:val="center"/>
        </w:trPr>
        <w:tc>
          <w:tcPr>
            <w:tcW w:w="892" w:type="dxa"/>
            <w:noWrap/>
            <w:vAlign w:val="bottom"/>
            <w:hideMark/>
          </w:tcPr>
          <w:p w14:paraId="15F1218B" w14:textId="77777777" w:rsidR="00D05040" w:rsidRPr="00D05040" w:rsidRDefault="00D05040" w:rsidP="00D05040">
            <w:r w:rsidRPr="00D05040">
              <w:t>PAH</w:t>
            </w:r>
          </w:p>
        </w:tc>
        <w:tc>
          <w:tcPr>
            <w:tcW w:w="796" w:type="dxa"/>
            <w:noWrap/>
            <w:vAlign w:val="bottom"/>
            <w:hideMark/>
          </w:tcPr>
          <w:p w14:paraId="5EA09F58" w14:textId="77777777" w:rsidR="00D05040" w:rsidRPr="00D05040" w:rsidRDefault="00D05040" w:rsidP="00D05040">
            <w:r w:rsidRPr="00D05040">
              <w:t>S</w:t>
            </w:r>
          </w:p>
        </w:tc>
        <w:tc>
          <w:tcPr>
            <w:tcW w:w="1097" w:type="dxa"/>
            <w:noWrap/>
            <w:vAlign w:val="bottom"/>
            <w:hideMark/>
          </w:tcPr>
          <w:p w14:paraId="530DE89B" w14:textId="77777777" w:rsidR="00D05040" w:rsidRPr="00D05040" w:rsidRDefault="00D05040" w:rsidP="00D05040">
            <w:r w:rsidRPr="00D05040">
              <w:t>SBBKF</w:t>
            </w:r>
          </w:p>
        </w:tc>
        <w:tc>
          <w:tcPr>
            <w:tcW w:w="3330" w:type="dxa"/>
            <w:vAlign w:val="bottom"/>
            <w:hideMark/>
          </w:tcPr>
          <w:p w14:paraId="57A162E4" w14:textId="77777777" w:rsidR="00D05040" w:rsidRPr="00D05040" w:rsidRDefault="00D05040" w:rsidP="00D05040">
            <w:r w:rsidRPr="00D05040">
              <w:t>Benzo(</w:t>
            </w:r>
            <w:proofErr w:type="spellStart"/>
            <w:r w:rsidRPr="00D05040">
              <w:t>b&amp;k</w:t>
            </w:r>
            <w:proofErr w:type="spellEnd"/>
            <w:r w:rsidRPr="00D05040">
              <w:t>)fluoranthene</w:t>
            </w:r>
          </w:p>
        </w:tc>
        <w:tc>
          <w:tcPr>
            <w:tcW w:w="1080" w:type="dxa"/>
            <w:noWrap/>
            <w:vAlign w:val="center"/>
            <w:hideMark/>
          </w:tcPr>
          <w:p w14:paraId="655BA3D6" w14:textId="77777777" w:rsidR="00D05040" w:rsidRPr="00D05040" w:rsidRDefault="00D05040" w:rsidP="005E70F5">
            <w:pPr>
              <w:jc w:val="right"/>
            </w:pPr>
            <w:r w:rsidRPr="00D05040">
              <w:t>105</w:t>
            </w:r>
          </w:p>
        </w:tc>
        <w:tc>
          <w:tcPr>
            <w:tcW w:w="928" w:type="dxa"/>
            <w:noWrap/>
            <w:vAlign w:val="center"/>
            <w:hideMark/>
          </w:tcPr>
          <w:p w14:paraId="07A92EE0" w14:textId="77777777" w:rsidR="00D05040" w:rsidRPr="00D05040" w:rsidRDefault="00D05040" w:rsidP="005E70F5">
            <w:pPr>
              <w:jc w:val="right"/>
            </w:pPr>
            <w:r w:rsidRPr="00D05040">
              <w:t>0</w:t>
            </w:r>
          </w:p>
        </w:tc>
        <w:tc>
          <w:tcPr>
            <w:tcW w:w="1042" w:type="dxa"/>
            <w:noWrap/>
            <w:vAlign w:val="center"/>
            <w:hideMark/>
          </w:tcPr>
          <w:p w14:paraId="0077EA98" w14:textId="77777777" w:rsidR="00D05040" w:rsidRPr="00D05040" w:rsidRDefault="00D05040" w:rsidP="005E70F5">
            <w:pPr>
              <w:jc w:val="right"/>
            </w:pPr>
            <w:r w:rsidRPr="00D05040">
              <w:t>0.0%</w:t>
            </w:r>
          </w:p>
        </w:tc>
        <w:tc>
          <w:tcPr>
            <w:tcW w:w="830" w:type="dxa"/>
            <w:shd w:val="clear" w:color="auto" w:fill="auto"/>
            <w:noWrap/>
            <w:vAlign w:val="center"/>
            <w:hideMark/>
          </w:tcPr>
          <w:p w14:paraId="136F8AEF" w14:textId="77777777" w:rsidR="00D05040" w:rsidRPr="00D05040" w:rsidRDefault="00D05040" w:rsidP="005E70F5">
            <w:pPr>
              <w:jc w:val="right"/>
            </w:pPr>
            <w:r w:rsidRPr="00D05040">
              <w:t>105</w:t>
            </w:r>
          </w:p>
        </w:tc>
        <w:tc>
          <w:tcPr>
            <w:tcW w:w="941" w:type="dxa"/>
            <w:shd w:val="clear" w:color="auto" w:fill="auto"/>
            <w:noWrap/>
            <w:vAlign w:val="center"/>
            <w:hideMark/>
          </w:tcPr>
          <w:p w14:paraId="3931B1C4" w14:textId="77777777" w:rsidR="00D05040" w:rsidRPr="00D05040" w:rsidRDefault="00D05040" w:rsidP="005E70F5">
            <w:pPr>
              <w:jc w:val="right"/>
            </w:pPr>
            <w:r w:rsidRPr="00D05040">
              <w:t>100.0%</w:t>
            </w:r>
          </w:p>
        </w:tc>
      </w:tr>
      <w:tr w:rsidR="00D05040" w:rsidRPr="00D05040" w14:paraId="7BCB4192" w14:textId="77777777" w:rsidTr="005E70F5">
        <w:trPr>
          <w:cantSplit/>
          <w:jc w:val="center"/>
        </w:trPr>
        <w:tc>
          <w:tcPr>
            <w:tcW w:w="892" w:type="dxa"/>
            <w:noWrap/>
            <w:vAlign w:val="bottom"/>
            <w:hideMark/>
          </w:tcPr>
          <w:p w14:paraId="63D87DC9" w14:textId="77777777" w:rsidR="00D05040" w:rsidRPr="00D05040" w:rsidRDefault="00D05040" w:rsidP="00D05040">
            <w:r w:rsidRPr="00D05040">
              <w:t>PAH</w:t>
            </w:r>
          </w:p>
        </w:tc>
        <w:tc>
          <w:tcPr>
            <w:tcW w:w="796" w:type="dxa"/>
            <w:noWrap/>
            <w:vAlign w:val="bottom"/>
            <w:hideMark/>
          </w:tcPr>
          <w:p w14:paraId="035E8049" w14:textId="77777777" w:rsidR="00D05040" w:rsidRPr="00D05040" w:rsidRDefault="00D05040" w:rsidP="00D05040">
            <w:r w:rsidRPr="00D05040">
              <w:t>S</w:t>
            </w:r>
          </w:p>
        </w:tc>
        <w:tc>
          <w:tcPr>
            <w:tcW w:w="1097" w:type="dxa"/>
            <w:noWrap/>
            <w:vAlign w:val="bottom"/>
            <w:hideMark/>
          </w:tcPr>
          <w:p w14:paraId="5B6C1216" w14:textId="77777777" w:rsidR="00D05040" w:rsidRPr="00D05040" w:rsidRDefault="00D05040" w:rsidP="00D05040">
            <w:r w:rsidRPr="00D05040">
              <w:t>SEPAH</w:t>
            </w:r>
          </w:p>
        </w:tc>
        <w:tc>
          <w:tcPr>
            <w:tcW w:w="3330" w:type="dxa"/>
            <w:vAlign w:val="bottom"/>
            <w:hideMark/>
          </w:tcPr>
          <w:p w14:paraId="5BFEBE37" w14:textId="77777777" w:rsidR="00D05040" w:rsidRPr="00D05040" w:rsidRDefault="00D05040" w:rsidP="00D05040">
            <w:r w:rsidRPr="00D05040">
              <w:t>PAH's, total</w:t>
            </w:r>
          </w:p>
        </w:tc>
        <w:tc>
          <w:tcPr>
            <w:tcW w:w="1080" w:type="dxa"/>
            <w:noWrap/>
            <w:vAlign w:val="center"/>
            <w:hideMark/>
          </w:tcPr>
          <w:p w14:paraId="56D43738" w14:textId="77777777" w:rsidR="00D05040" w:rsidRPr="00D05040" w:rsidRDefault="00D05040" w:rsidP="005E70F5">
            <w:pPr>
              <w:jc w:val="right"/>
            </w:pPr>
            <w:r w:rsidRPr="00D05040">
              <w:t>2393</w:t>
            </w:r>
          </w:p>
        </w:tc>
        <w:tc>
          <w:tcPr>
            <w:tcW w:w="928" w:type="dxa"/>
            <w:noWrap/>
            <w:vAlign w:val="center"/>
            <w:hideMark/>
          </w:tcPr>
          <w:p w14:paraId="2657471F" w14:textId="77777777" w:rsidR="00D05040" w:rsidRPr="00D05040" w:rsidRDefault="00D05040" w:rsidP="005E70F5">
            <w:pPr>
              <w:jc w:val="right"/>
            </w:pPr>
            <w:r w:rsidRPr="00D05040">
              <w:t>3</w:t>
            </w:r>
          </w:p>
        </w:tc>
        <w:tc>
          <w:tcPr>
            <w:tcW w:w="1042" w:type="dxa"/>
            <w:noWrap/>
            <w:vAlign w:val="center"/>
            <w:hideMark/>
          </w:tcPr>
          <w:p w14:paraId="7D5039B0" w14:textId="77777777" w:rsidR="00D05040" w:rsidRPr="00D05040" w:rsidRDefault="00D05040" w:rsidP="005E70F5">
            <w:pPr>
              <w:jc w:val="right"/>
            </w:pPr>
            <w:r w:rsidRPr="00D05040">
              <w:t>0.1%</w:t>
            </w:r>
          </w:p>
        </w:tc>
        <w:tc>
          <w:tcPr>
            <w:tcW w:w="830" w:type="dxa"/>
            <w:shd w:val="clear" w:color="auto" w:fill="auto"/>
            <w:noWrap/>
            <w:vAlign w:val="center"/>
            <w:hideMark/>
          </w:tcPr>
          <w:p w14:paraId="09C21571" w14:textId="77777777" w:rsidR="00D05040" w:rsidRPr="00D05040" w:rsidRDefault="00D05040" w:rsidP="005E70F5">
            <w:pPr>
              <w:jc w:val="right"/>
            </w:pPr>
            <w:r w:rsidRPr="00D05040">
              <w:t>2390</w:t>
            </w:r>
          </w:p>
        </w:tc>
        <w:tc>
          <w:tcPr>
            <w:tcW w:w="941" w:type="dxa"/>
            <w:shd w:val="clear" w:color="auto" w:fill="auto"/>
            <w:noWrap/>
            <w:vAlign w:val="center"/>
            <w:hideMark/>
          </w:tcPr>
          <w:p w14:paraId="75BD574E" w14:textId="77777777" w:rsidR="00D05040" w:rsidRPr="00D05040" w:rsidRDefault="00D05040" w:rsidP="005E70F5">
            <w:pPr>
              <w:jc w:val="right"/>
            </w:pPr>
            <w:r w:rsidRPr="00D05040">
              <w:t>99.9%</w:t>
            </w:r>
          </w:p>
        </w:tc>
      </w:tr>
      <w:tr w:rsidR="00D05040" w:rsidRPr="00D05040" w14:paraId="6676C846" w14:textId="77777777" w:rsidTr="005E70F5">
        <w:trPr>
          <w:cantSplit/>
          <w:jc w:val="center"/>
        </w:trPr>
        <w:tc>
          <w:tcPr>
            <w:tcW w:w="892" w:type="dxa"/>
            <w:noWrap/>
            <w:vAlign w:val="bottom"/>
            <w:hideMark/>
          </w:tcPr>
          <w:p w14:paraId="3F9F7028" w14:textId="77777777" w:rsidR="00D05040" w:rsidRPr="00D05040" w:rsidRDefault="00D05040" w:rsidP="00D05040">
            <w:r w:rsidRPr="00D05040">
              <w:t>PAH</w:t>
            </w:r>
          </w:p>
        </w:tc>
        <w:tc>
          <w:tcPr>
            <w:tcW w:w="796" w:type="dxa"/>
            <w:noWrap/>
            <w:vAlign w:val="bottom"/>
            <w:hideMark/>
          </w:tcPr>
          <w:p w14:paraId="629E7A95" w14:textId="77777777" w:rsidR="00D05040" w:rsidRPr="00D05040" w:rsidRDefault="00D05040" w:rsidP="00D05040">
            <w:r w:rsidRPr="00D05040">
              <w:t>T</w:t>
            </w:r>
          </w:p>
        </w:tc>
        <w:tc>
          <w:tcPr>
            <w:tcW w:w="1097" w:type="dxa"/>
            <w:noWrap/>
            <w:vAlign w:val="bottom"/>
            <w:hideMark/>
          </w:tcPr>
          <w:p w14:paraId="74D18DFA" w14:textId="77777777" w:rsidR="00D05040" w:rsidRPr="00D05040" w:rsidRDefault="00D05040" w:rsidP="00D05040">
            <w:r w:rsidRPr="00D05040">
              <w:t>34204</w:t>
            </w:r>
          </w:p>
        </w:tc>
        <w:tc>
          <w:tcPr>
            <w:tcW w:w="3330" w:type="dxa"/>
            <w:vAlign w:val="bottom"/>
            <w:hideMark/>
          </w:tcPr>
          <w:p w14:paraId="2640A695" w14:textId="77777777" w:rsidR="00D05040" w:rsidRPr="00D05040" w:rsidRDefault="00D05040" w:rsidP="00D05040">
            <w:r w:rsidRPr="00D05040">
              <w:t>Acenaphthylene, tissue</w:t>
            </w:r>
          </w:p>
        </w:tc>
        <w:tc>
          <w:tcPr>
            <w:tcW w:w="1080" w:type="dxa"/>
            <w:noWrap/>
            <w:vAlign w:val="center"/>
            <w:hideMark/>
          </w:tcPr>
          <w:p w14:paraId="19437839" w14:textId="77777777" w:rsidR="00D05040" w:rsidRPr="00D05040" w:rsidRDefault="00D05040" w:rsidP="005E70F5">
            <w:pPr>
              <w:jc w:val="right"/>
            </w:pPr>
            <w:r w:rsidRPr="00D05040">
              <w:t>349</w:t>
            </w:r>
          </w:p>
        </w:tc>
        <w:tc>
          <w:tcPr>
            <w:tcW w:w="928" w:type="dxa"/>
            <w:noWrap/>
            <w:vAlign w:val="center"/>
            <w:hideMark/>
          </w:tcPr>
          <w:p w14:paraId="4C67F13B" w14:textId="77777777" w:rsidR="00D05040" w:rsidRPr="00D05040" w:rsidRDefault="00D05040" w:rsidP="005E70F5">
            <w:pPr>
              <w:jc w:val="right"/>
            </w:pPr>
            <w:r w:rsidRPr="00D05040">
              <w:t>0</w:t>
            </w:r>
          </w:p>
        </w:tc>
        <w:tc>
          <w:tcPr>
            <w:tcW w:w="1042" w:type="dxa"/>
            <w:noWrap/>
            <w:vAlign w:val="center"/>
            <w:hideMark/>
          </w:tcPr>
          <w:p w14:paraId="4A9E4C0F" w14:textId="77777777" w:rsidR="00D05040" w:rsidRPr="00D05040" w:rsidRDefault="00D05040" w:rsidP="005E70F5">
            <w:pPr>
              <w:jc w:val="right"/>
            </w:pPr>
            <w:r w:rsidRPr="00D05040">
              <w:t>0.0%</w:t>
            </w:r>
          </w:p>
        </w:tc>
        <w:tc>
          <w:tcPr>
            <w:tcW w:w="830" w:type="dxa"/>
            <w:shd w:val="clear" w:color="auto" w:fill="auto"/>
            <w:noWrap/>
            <w:vAlign w:val="center"/>
            <w:hideMark/>
          </w:tcPr>
          <w:p w14:paraId="35D8BD4E" w14:textId="77777777" w:rsidR="00D05040" w:rsidRPr="00D05040" w:rsidRDefault="00D05040" w:rsidP="005E70F5">
            <w:pPr>
              <w:jc w:val="right"/>
            </w:pPr>
            <w:r w:rsidRPr="00D05040">
              <w:t>349</w:t>
            </w:r>
          </w:p>
        </w:tc>
        <w:tc>
          <w:tcPr>
            <w:tcW w:w="941" w:type="dxa"/>
            <w:shd w:val="clear" w:color="auto" w:fill="auto"/>
            <w:noWrap/>
            <w:vAlign w:val="center"/>
            <w:hideMark/>
          </w:tcPr>
          <w:p w14:paraId="56E33BB7" w14:textId="77777777" w:rsidR="00D05040" w:rsidRPr="00D05040" w:rsidRDefault="00D05040" w:rsidP="005E70F5">
            <w:pPr>
              <w:jc w:val="right"/>
            </w:pPr>
            <w:r w:rsidRPr="00D05040">
              <w:t>100.0%</w:t>
            </w:r>
          </w:p>
        </w:tc>
      </w:tr>
      <w:tr w:rsidR="00D05040" w:rsidRPr="00D05040" w14:paraId="2BFECFDF" w14:textId="77777777" w:rsidTr="005E70F5">
        <w:trPr>
          <w:cantSplit/>
          <w:jc w:val="center"/>
        </w:trPr>
        <w:tc>
          <w:tcPr>
            <w:tcW w:w="892" w:type="dxa"/>
            <w:noWrap/>
            <w:vAlign w:val="bottom"/>
            <w:hideMark/>
          </w:tcPr>
          <w:p w14:paraId="75EE1BBD" w14:textId="77777777" w:rsidR="00D05040" w:rsidRPr="00D05040" w:rsidRDefault="00D05040" w:rsidP="00D05040">
            <w:r w:rsidRPr="00D05040">
              <w:t>PAH</w:t>
            </w:r>
          </w:p>
        </w:tc>
        <w:tc>
          <w:tcPr>
            <w:tcW w:w="796" w:type="dxa"/>
            <w:noWrap/>
            <w:vAlign w:val="bottom"/>
            <w:hideMark/>
          </w:tcPr>
          <w:p w14:paraId="4AAB1A98" w14:textId="77777777" w:rsidR="00D05040" w:rsidRPr="00D05040" w:rsidRDefault="00D05040" w:rsidP="00D05040">
            <w:r w:rsidRPr="00D05040">
              <w:t>T</w:t>
            </w:r>
          </w:p>
        </w:tc>
        <w:tc>
          <w:tcPr>
            <w:tcW w:w="1097" w:type="dxa"/>
            <w:noWrap/>
            <w:vAlign w:val="bottom"/>
            <w:hideMark/>
          </w:tcPr>
          <w:p w14:paraId="212819A7" w14:textId="77777777" w:rsidR="00D05040" w:rsidRPr="00D05040" w:rsidRDefault="00D05040" w:rsidP="00D05040">
            <w:r w:rsidRPr="00D05040">
              <w:t>34209</w:t>
            </w:r>
          </w:p>
        </w:tc>
        <w:tc>
          <w:tcPr>
            <w:tcW w:w="3330" w:type="dxa"/>
            <w:vAlign w:val="bottom"/>
            <w:hideMark/>
          </w:tcPr>
          <w:p w14:paraId="1A6CECBE" w14:textId="77777777" w:rsidR="00D05040" w:rsidRPr="00D05040" w:rsidRDefault="00D05040" w:rsidP="00D05040">
            <w:r w:rsidRPr="00D05040">
              <w:t>Acenaphthene, tissue</w:t>
            </w:r>
          </w:p>
        </w:tc>
        <w:tc>
          <w:tcPr>
            <w:tcW w:w="1080" w:type="dxa"/>
            <w:noWrap/>
            <w:vAlign w:val="center"/>
            <w:hideMark/>
          </w:tcPr>
          <w:p w14:paraId="5FC2FD07" w14:textId="77777777" w:rsidR="00D05040" w:rsidRPr="00D05040" w:rsidRDefault="00D05040" w:rsidP="005E70F5">
            <w:pPr>
              <w:jc w:val="right"/>
            </w:pPr>
            <w:r w:rsidRPr="00D05040">
              <w:t>349</w:t>
            </w:r>
          </w:p>
        </w:tc>
        <w:tc>
          <w:tcPr>
            <w:tcW w:w="928" w:type="dxa"/>
            <w:noWrap/>
            <w:vAlign w:val="center"/>
            <w:hideMark/>
          </w:tcPr>
          <w:p w14:paraId="5671E4BC" w14:textId="77777777" w:rsidR="00D05040" w:rsidRPr="00D05040" w:rsidRDefault="00D05040" w:rsidP="005E70F5">
            <w:pPr>
              <w:jc w:val="right"/>
            </w:pPr>
            <w:r w:rsidRPr="00D05040">
              <w:t>0</w:t>
            </w:r>
          </w:p>
        </w:tc>
        <w:tc>
          <w:tcPr>
            <w:tcW w:w="1042" w:type="dxa"/>
            <w:noWrap/>
            <w:vAlign w:val="center"/>
            <w:hideMark/>
          </w:tcPr>
          <w:p w14:paraId="6A60EF6A" w14:textId="77777777" w:rsidR="00D05040" w:rsidRPr="00D05040" w:rsidRDefault="00D05040" w:rsidP="005E70F5">
            <w:pPr>
              <w:jc w:val="right"/>
            </w:pPr>
            <w:r w:rsidRPr="00D05040">
              <w:t>0.0%</w:t>
            </w:r>
          </w:p>
        </w:tc>
        <w:tc>
          <w:tcPr>
            <w:tcW w:w="830" w:type="dxa"/>
            <w:shd w:val="clear" w:color="auto" w:fill="auto"/>
            <w:noWrap/>
            <w:vAlign w:val="center"/>
            <w:hideMark/>
          </w:tcPr>
          <w:p w14:paraId="23CD9DA9" w14:textId="77777777" w:rsidR="00D05040" w:rsidRPr="00D05040" w:rsidRDefault="00D05040" w:rsidP="005E70F5">
            <w:pPr>
              <w:jc w:val="right"/>
            </w:pPr>
            <w:r w:rsidRPr="00D05040">
              <w:t>349</w:t>
            </w:r>
          </w:p>
        </w:tc>
        <w:tc>
          <w:tcPr>
            <w:tcW w:w="941" w:type="dxa"/>
            <w:shd w:val="clear" w:color="auto" w:fill="auto"/>
            <w:noWrap/>
            <w:vAlign w:val="center"/>
            <w:hideMark/>
          </w:tcPr>
          <w:p w14:paraId="2226224E" w14:textId="77777777" w:rsidR="00D05040" w:rsidRPr="00D05040" w:rsidRDefault="00D05040" w:rsidP="005E70F5">
            <w:pPr>
              <w:jc w:val="right"/>
            </w:pPr>
            <w:r w:rsidRPr="00D05040">
              <w:t>100.0%</w:t>
            </w:r>
          </w:p>
        </w:tc>
      </w:tr>
      <w:tr w:rsidR="00D05040" w:rsidRPr="00D05040" w14:paraId="7C39FFA7" w14:textId="77777777" w:rsidTr="005E70F5">
        <w:trPr>
          <w:cantSplit/>
          <w:jc w:val="center"/>
        </w:trPr>
        <w:tc>
          <w:tcPr>
            <w:tcW w:w="892" w:type="dxa"/>
            <w:noWrap/>
            <w:vAlign w:val="bottom"/>
            <w:hideMark/>
          </w:tcPr>
          <w:p w14:paraId="69796711" w14:textId="77777777" w:rsidR="00D05040" w:rsidRPr="00D05040" w:rsidRDefault="00D05040" w:rsidP="00D05040">
            <w:r w:rsidRPr="00D05040">
              <w:t>PAH</w:t>
            </w:r>
          </w:p>
        </w:tc>
        <w:tc>
          <w:tcPr>
            <w:tcW w:w="796" w:type="dxa"/>
            <w:noWrap/>
            <w:vAlign w:val="bottom"/>
            <w:hideMark/>
          </w:tcPr>
          <w:p w14:paraId="7173D4D5" w14:textId="77777777" w:rsidR="00D05040" w:rsidRPr="00D05040" w:rsidRDefault="00D05040" w:rsidP="00D05040">
            <w:r w:rsidRPr="00D05040">
              <w:t>T</w:t>
            </w:r>
          </w:p>
        </w:tc>
        <w:tc>
          <w:tcPr>
            <w:tcW w:w="1097" w:type="dxa"/>
            <w:noWrap/>
            <w:vAlign w:val="bottom"/>
            <w:hideMark/>
          </w:tcPr>
          <w:p w14:paraId="03B8F189" w14:textId="77777777" w:rsidR="00D05040" w:rsidRPr="00D05040" w:rsidRDefault="00D05040" w:rsidP="00D05040">
            <w:r w:rsidRPr="00D05040">
              <w:t>34224</w:t>
            </w:r>
          </w:p>
        </w:tc>
        <w:tc>
          <w:tcPr>
            <w:tcW w:w="3330" w:type="dxa"/>
            <w:vAlign w:val="bottom"/>
            <w:hideMark/>
          </w:tcPr>
          <w:p w14:paraId="6916B583" w14:textId="77777777" w:rsidR="00D05040" w:rsidRPr="00D05040" w:rsidRDefault="00D05040" w:rsidP="00D05040">
            <w:r w:rsidRPr="00D05040">
              <w:t>Anthracene, tissue</w:t>
            </w:r>
          </w:p>
        </w:tc>
        <w:tc>
          <w:tcPr>
            <w:tcW w:w="1080" w:type="dxa"/>
            <w:noWrap/>
            <w:vAlign w:val="center"/>
            <w:hideMark/>
          </w:tcPr>
          <w:p w14:paraId="273E4AE4" w14:textId="77777777" w:rsidR="00D05040" w:rsidRPr="00D05040" w:rsidRDefault="00D05040" w:rsidP="005E70F5">
            <w:pPr>
              <w:jc w:val="right"/>
            </w:pPr>
            <w:r w:rsidRPr="00D05040">
              <w:t>349</w:t>
            </w:r>
          </w:p>
        </w:tc>
        <w:tc>
          <w:tcPr>
            <w:tcW w:w="928" w:type="dxa"/>
            <w:noWrap/>
            <w:vAlign w:val="center"/>
            <w:hideMark/>
          </w:tcPr>
          <w:p w14:paraId="1BCBE0AD" w14:textId="77777777" w:rsidR="00D05040" w:rsidRPr="00D05040" w:rsidRDefault="00D05040" w:rsidP="005E70F5">
            <w:pPr>
              <w:jc w:val="right"/>
            </w:pPr>
            <w:r w:rsidRPr="00D05040">
              <w:t>0</w:t>
            </w:r>
          </w:p>
        </w:tc>
        <w:tc>
          <w:tcPr>
            <w:tcW w:w="1042" w:type="dxa"/>
            <w:noWrap/>
            <w:vAlign w:val="center"/>
            <w:hideMark/>
          </w:tcPr>
          <w:p w14:paraId="77770A23" w14:textId="77777777" w:rsidR="00D05040" w:rsidRPr="00D05040" w:rsidRDefault="00D05040" w:rsidP="005E70F5">
            <w:pPr>
              <w:jc w:val="right"/>
            </w:pPr>
            <w:r w:rsidRPr="00D05040">
              <w:t>0.0%</w:t>
            </w:r>
          </w:p>
        </w:tc>
        <w:tc>
          <w:tcPr>
            <w:tcW w:w="830" w:type="dxa"/>
            <w:shd w:val="clear" w:color="auto" w:fill="auto"/>
            <w:noWrap/>
            <w:vAlign w:val="center"/>
            <w:hideMark/>
          </w:tcPr>
          <w:p w14:paraId="2CCCD0E2" w14:textId="77777777" w:rsidR="00D05040" w:rsidRPr="00D05040" w:rsidRDefault="00D05040" w:rsidP="005E70F5">
            <w:pPr>
              <w:jc w:val="right"/>
            </w:pPr>
            <w:r w:rsidRPr="00D05040">
              <w:t>349</w:t>
            </w:r>
          </w:p>
        </w:tc>
        <w:tc>
          <w:tcPr>
            <w:tcW w:w="941" w:type="dxa"/>
            <w:shd w:val="clear" w:color="auto" w:fill="auto"/>
            <w:noWrap/>
            <w:vAlign w:val="center"/>
            <w:hideMark/>
          </w:tcPr>
          <w:p w14:paraId="487644CB" w14:textId="77777777" w:rsidR="00D05040" w:rsidRPr="00D05040" w:rsidRDefault="00D05040" w:rsidP="005E70F5">
            <w:pPr>
              <w:jc w:val="right"/>
            </w:pPr>
            <w:r w:rsidRPr="00D05040">
              <w:t>100.0%</w:t>
            </w:r>
          </w:p>
        </w:tc>
      </w:tr>
      <w:tr w:rsidR="00D05040" w:rsidRPr="00D05040" w14:paraId="43001AA8" w14:textId="77777777" w:rsidTr="005E70F5">
        <w:trPr>
          <w:cantSplit/>
          <w:jc w:val="center"/>
        </w:trPr>
        <w:tc>
          <w:tcPr>
            <w:tcW w:w="892" w:type="dxa"/>
            <w:noWrap/>
            <w:vAlign w:val="bottom"/>
            <w:hideMark/>
          </w:tcPr>
          <w:p w14:paraId="581196B0" w14:textId="77777777" w:rsidR="00D05040" w:rsidRPr="00D05040" w:rsidRDefault="00D05040" w:rsidP="00D05040">
            <w:r w:rsidRPr="00D05040">
              <w:t>PAH</w:t>
            </w:r>
          </w:p>
        </w:tc>
        <w:tc>
          <w:tcPr>
            <w:tcW w:w="796" w:type="dxa"/>
            <w:noWrap/>
            <w:vAlign w:val="bottom"/>
            <w:hideMark/>
          </w:tcPr>
          <w:p w14:paraId="35CEC2DE" w14:textId="77777777" w:rsidR="00D05040" w:rsidRPr="00D05040" w:rsidRDefault="00D05040" w:rsidP="00D05040">
            <w:r w:rsidRPr="00D05040">
              <w:t>T</w:t>
            </w:r>
          </w:p>
        </w:tc>
        <w:tc>
          <w:tcPr>
            <w:tcW w:w="1097" w:type="dxa"/>
            <w:noWrap/>
            <w:vAlign w:val="bottom"/>
            <w:hideMark/>
          </w:tcPr>
          <w:p w14:paraId="58168BD3" w14:textId="77777777" w:rsidR="00D05040" w:rsidRPr="00D05040" w:rsidRDefault="00D05040" w:rsidP="00D05040">
            <w:r w:rsidRPr="00D05040">
              <w:t>34234</w:t>
            </w:r>
          </w:p>
        </w:tc>
        <w:tc>
          <w:tcPr>
            <w:tcW w:w="3330" w:type="dxa"/>
            <w:vAlign w:val="bottom"/>
            <w:hideMark/>
          </w:tcPr>
          <w:p w14:paraId="73FEFAEF" w14:textId="77777777" w:rsidR="00D05040" w:rsidRPr="00D05040" w:rsidRDefault="00D05040" w:rsidP="00D05040">
            <w:r w:rsidRPr="00D05040">
              <w:t>Benzo(B)Fluoranthene, tissue</w:t>
            </w:r>
          </w:p>
        </w:tc>
        <w:tc>
          <w:tcPr>
            <w:tcW w:w="1080" w:type="dxa"/>
            <w:noWrap/>
            <w:vAlign w:val="center"/>
            <w:hideMark/>
          </w:tcPr>
          <w:p w14:paraId="17EDA880" w14:textId="77777777" w:rsidR="00D05040" w:rsidRPr="00D05040" w:rsidRDefault="00D05040" w:rsidP="005E70F5">
            <w:pPr>
              <w:jc w:val="right"/>
            </w:pPr>
            <w:r w:rsidRPr="00D05040">
              <w:t>321</w:t>
            </w:r>
          </w:p>
        </w:tc>
        <w:tc>
          <w:tcPr>
            <w:tcW w:w="928" w:type="dxa"/>
            <w:noWrap/>
            <w:vAlign w:val="center"/>
            <w:hideMark/>
          </w:tcPr>
          <w:p w14:paraId="1365EBC7" w14:textId="77777777" w:rsidR="00D05040" w:rsidRPr="00D05040" w:rsidRDefault="00D05040" w:rsidP="005E70F5">
            <w:pPr>
              <w:jc w:val="right"/>
            </w:pPr>
            <w:r w:rsidRPr="00D05040">
              <w:t>0</w:t>
            </w:r>
          </w:p>
        </w:tc>
        <w:tc>
          <w:tcPr>
            <w:tcW w:w="1042" w:type="dxa"/>
            <w:noWrap/>
            <w:vAlign w:val="center"/>
            <w:hideMark/>
          </w:tcPr>
          <w:p w14:paraId="4812EA63" w14:textId="77777777" w:rsidR="00D05040" w:rsidRPr="00D05040" w:rsidRDefault="00D05040" w:rsidP="005E70F5">
            <w:pPr>
              <w:jc w:val="right"/>
            </w:pPr>
            <w:r w:rsidRPr="00D05040">
              <w:t>0.0%</w:t>
            </w:r>
          </w:p>
        </w:tc>
        <w:tc>
          <w:tcPr>
            <w:tcW w:w="830" w:type="dxa"/>
            <w:shd w:val="clear" w:color="auto" w:fill="auto"/>
            <w:noWrap/>
            <w:vAlign w:val="center"/>
            <w:hideMark/>
          </w:tcPr>
          <w:p w14:paraId="18B6C18B" w14:textId="77777777" w:rsidR="00D05040" w:rsidRPr="00D05040" w:rsidRDefault="00D05040" w:rsidP="005E70F5">
            <w:pPr>
              <w:jc w:val="right"/>
            </w:pPr>
            <w:r w:rsidRPr="00D05040">
              <w:t>321</w:t>
            </w:r>
          </w:p>
        </w:tc>
        <w:tc>
          <w:tcPr>
            <w:tcW w:w="941" w:type="dxa"/>
            <w:shd w:val="clear" w:color="auto" w:fill="auto"/>
            <w:noWrap/>
            <w:vAlign w:val="center"/>
            <w:hideMark/>
          </w:tcPr>
          <w:p w14:paraId="362BA25A" w14:textId="77777777" w:rsidR="00D05040" w:rsidRPr="00D05040" w:rsidRDefault="00D05040" w:rsidP="005E70F5">
            <w:pPr>
              <w:jc w:val="right"/>
            </w:pPr>
            <w:r w:rsidRPr="00D05040">
              <w:t>100.0%</w:t>
            </w:r>
          </w:p>
        </w:tc>
      </w:tr>
      <w:tr w:rsidR="00D05040" w:rsidRPr="00D05040" w14:paraId="5A9F6528" w14:textId="77777777" w:rsidTr="005E70F5">
        <w:trPr>
          <w:cantSplit/>
          <w:jc w:val="center"/>
        </w:trPr>
        <w:tc>
          <w:tcPr>
            <w:tcW w:w="892" w:type="dxa"/>
            <w:noWrap/>
            <w:vAlign w:val="bottom"/>
            <w:hideMark/>
          </w:tcPr>
          <w:p w14:paraId="760B6F34" w14:textId="77777777" w:rsidR="00D05040" w:rsidRPr="00D05040" w:rsidRDefault="00D05040" w:rsidP="00D05040">
            <w:r w:rsidRPr="00D05040">
              <w:t>PAH</w:t>
            </w:r>
          </w:p>
        </w:tc>
        <w:tc>
          <w:tcPr>
            <w:tcW w:w="796" w:type="dxa"/>
            <w:noWrap/>
            <w:vAlign w:val="bottom"/>
            <w:hideMark/>
          </w:tcPr>
          <w:p w14:paraId="2FB6055E" w14:textId="77777777" w:rsidR="00D05040" w:rsidRPr="00D05040" w:rsidRDefault="00D05040" w:rsidP="00D05040">
            <w:r w:rsidRPr="00D05040">
              <w:t>T</w:t>
            </w:r>
          </w:p>
        </w:tc>
        <w:tc>
          <w:tcPr>
            <w:tcW w:w="1097" w:type="dxa"/>
            <w:noWrap/>
            <w:vAlign w:val="bottom"/>
            <w:hideMark/>
          </w:tcPr>
          <w:p w14:paraId="74F8BB24" w14:textId="77777777" w:rsidR="00D05040" w:rsidRPr="00D05040" w:rsidRDefault="00D05040" w:rsidP="00D05040">
            <w:r w:rsidRPr="00D05040">
              <w:t>34246</w:t>
            </w:r>
          </w:p>
        </w:tc>
        <w:tc>
          <w:tcPr>
            <w:tcW w:w="3330" w:type="dxa"/>
            <w:vAlign w:val="bottom"/>
            <w:hideMark/>
          </w:tcPr>
          <w:p w14:paraId="053045AC" w14:textId="77777777" w:rsidR="00D05040" w:rsidRPr="00D05040" w:rsidRDefault="00D05040" w:rsidP="00D05040">
            <w:r w:rsidRPr="00D05040">
              <w:t>Benzo(k)fluoranthene, tissue</w:t>
            </w:r>
          </w:p>
        </w:tc>
        <w:tc>
          <w:tcPr>
            <w:tcW w:w="1080" w:type="dxa"/>
            <w:noWrap/>
            <w:vAlign w:val="center"/>
            <w:hideMark/>
          </w:tcPr>
          <w:p w14:paraId="27ED990C" w14:textId="77777777" w:rsidR="00D05040" w:rsidRPr="00D05040" w:rsidRDefault="00D05040" w:rsidP="005E70F5">
            <w:pPr>
              <w:jc w:val="right"/>
            </w:pPr>
            <w:r w:rsidRPr="00D05040">
              <w:t>322</w:t>
            </w:r>
          </w:p>
        </w:tc>
        <w:tc>
          <w:tcPr>
            <w:tcW w:w="928" w:type="dxa"/>
            <w:noWrap/>
            <w:vAlign w:val="center"/>
            <w:hideMark/>
          </w:tcPr>
          <w:p w14:paraId="611538B9" w14:textId="77777777" w:rsidR="00D05040" w:rsidRPr="00D05040" w:rsidRDefault="00D05040" w:rsidP="005E70F5">
            <w:pPr>
              <w:jc w:val="right"/>
            </w:pPr>
            <w:r w:rsidRPr="00D05040">
              <w:t>0</w:t>
            </w:r>
          </w:p>
        </w:tc>
        <w:tc>
          <w:tcPr>
            <w:tcW w:w="1042" w:type="dxa"/>
            <w:noWrap/>
            <w:vAlign w:val="center"/>
            <w:hideMark/>
          </w:tcPr>
          <w:p w14:paraId="062E0979" w14:textId="77777777" w:rsidR="00D05040" w:rsidRPr="00D05040" w:rsidRDefault="00D05040" w:rsidP="005E70F5">
            <w:pPr>
              <w:jc w:val="right"/>
            </w:pPr>
            <w:r w:rsidRPr="00D05040">
              <w:t>0.0%</w:t>
            </w:r>
          </w:p>
        </w:tc>
        <w:tc>
          <w:tcPr>
            <w:tcW w:w="830" w:type="dxa"/>
            <w:shd w:val="clear" w:color="auto" w:fill="auto"/>
            <w:noWrap/>
            <w:vAlign w:val="center"/>
            <w:hideMark/>
          </w:tcPr>
          <w:p w14:paraId="2F2E0887" w14:textId="77777777" w:rsidR="00D05040" w:rsidRPr="00D05040" w:rsidRDefault="00D05040" w:rsidP="005E70F5">
            <w:pPr>
              <w:jc w:val="right"/>
            </w:pPr>
            <w:r w:rsidRPr="00D05040">
              <w:t>322</w:t>
            </w:r>
          </w:p>
        </w:tc>
        <w:tc>
          <w:tcPr>
            <w:tcW w:w="941" w:type="dxa"/>
            <w:shd w:val="clear" w:color="auto" w:fill="auto"/>
            <w:noWrap/>
            <w:vAlign w:val="center"/>
            <w:hideMark/>
          </w:tcPr>
          <w:p w14:paraId="1409E4E8" w14:textId="77777777" w:rsidR="00D05040" w:rsidRPr="00D05040" w:rsidRDefault="00D05040" w:rsidP="005E70F5">
            <w:pPr>
              <w:jc w:val="right"/>
            </w:pPr>
            <w:r w:rsidRPr="00D05040">
              <w:t>100.0%</w:t>
            </w:r>
          </w:p>
        </w:tc>
      </w:tr>
      <w:tr w:rsidR="00D05040" w:rsidRPr="00D05040" w14:paraId="128C63A1" w14:textId="77777777" w:rsidTr="005E70F5">
        <w:trPr>
          <w:cantSplit/>
          <w:jc w:val="center"/>
        </w:trPr>
        <w:tc>
          <w:tcPr>
            <w:tcW w:w="892" w:type="dxa"/>
            <w:noWrap/>
            <w:vAlign w:val="bottom"/>
            <w:hideMark/>
          </w:tcPr>
          <w:p w14:paraId="2FF8974F" w14:textId="77777777" w:rsidR="00D05040" w:rsidRPr="00D05040" w:rsidRDefault="00D05040" w:rsidP="00D05040">
            <w:r w:rsidRPr="00D05040">
              <w:t>PAH</w:t>
            </w:r>
          </w:p>
        </w:tc>
        <w:tc>
          <w:tcPr>
            <w:tcW w:w="796" w:type="dxa"/>
            <w:noWrap/>
            <w:vAlign w:val="bottom"/>
            <w:hideMark/>
          </w:tcPr>
          <w:p w14:paraId="6ED17B20" w14:textId="77777777" w:rsidR="00D05040" w:rsidRPr="00D05040" w:rsidRDefault="00D05040" w:rsidP="00D05040">
            <w:r w:rsidRPr="00D05040">
              <w:t>T</w:t>
            </w:r>
          </w:p>
        </w:tc>
        <w:tc>
          <w:tcPr>
            <w:tcW w:w="1097" w:type="dxa"/>
            <w:noWrap/>
            <w:vAlign w:val="bottom"/>
            <w:hideMark/>
          </w:tcPr>
          <w:p w14:paraId="756D7B20" w14:textId="77777777" w:rsidR="00D05040" w:rsidRPr="00D05040" w:rsidRDefault="00D05040" w:rsidP="00D05040">
            <w:r w:rsidRPr="00D05040">
              <w:t>34251</w:t>
            </w:r>
          </w:p>
        </w:tc>
        <w:tc>
          <w:tcPr>
            <w:tcW w:w="3330" w:type="dxa"/>
            <w:vAlign w:val="bottom"/>
            <w:hideMark/>
          </w:tcPr>
          <w:p w14:paraId="04196840" w14:textId="77777777" w:rsidR="00D05040" w:rsidRPr="00D05040" w:rsidRDefault="00D05040" w:rsidP="00D05040">
            <w:r w:rsidRPr="00D05040">
              <w:t>Benzo(a)pyrene, tissue</w:t>
            </w:r>
          </w:p>
        </w:tc>
        <w:tc>
          <w:tcPr>
            <w:tcW w:w="1080" w:type="dxa"/>
            <w:noWrap/>
            <w:vAlign w:val="center"/>
            <w:hideMark/>
          </w:tcPr>
          <w:p w14:paraId="5DC108D5" w14:textId="77777777" w:rsidR="00D05040" w:rsidRPr="00D05040" w:rsidRDefault="00D05040" w:rsidP="005E70F5">
            <w:pPr>
              <w:jc w:val="right"/>
            </w:pPr>
            <w:r w:rsidRPr="00D05040">
              <w:t>349</w:t>
            </w:r>
          </w:p>
        </w:tc>
        <w:tc>
          <w:tcPr>
            <w:tcW w:w="928" w:type="dxa"/>
            <w:noWrap/>
            <w:vAlign w:val="center"/>
            <w:hideMark/>
          </w:tcPr>
          <w:p w14:paraId="517CCC50" w14:textId="77777777" w:rsidR="00D05040" w:rsidRPr="00D05040" w:rsidRDefault="00D05040" w:rsidP="005E70F5">
            <w:pPr>
              <w:jc w:val="right"/>
            </w:pPr>
            <w:r w:rsidRPr="00D05040">
              <w:t>0</w:t>
            </w:r>
          </w:p>
        </w:tc>
        <w:tc>
          <w:tcPr>
            <w:tcW w:w="1042" w:type="dxa"/>
            <w:noWrap/>
            <w:vAlign w:val="center"/>
            <w:hideMark/>
          </w:tcPr>
          <w:p w14:paraId="3BB6F959" w14:textId="77777777" w:rsidR="00D05040" w:rsidRPr="00D05040" w:rsidRDefault="00D05040" w:rsidP="005E70F5">
            <w:pPr>
              <w:jc w:val="right"/>
            </w:pPr>
            <w:r w:rsidRPr="00D05040">
              <w:t>0.0%</w:t>
            </w:r>
          </w:p>
        </w:tc>
        <w:tc>
          <w:tcPr>
            <w:tcW w:w="830" w:type="dxa"/>
            <w:shd w:val="clear" w:color="auto" w:fill="auto"/>
            <w:noWrap/>
            <w:vAlign w:val="center"/>
            <w:hideMark/>
          </w:tcPr>
          <w:p w14:paraId="75888E77" w14:textId="77777777" w:rsidR="00D05040" w:rsidRPr="00D05040" w:rsidRDefault="00D05040" w:rsidP="005E70F5">
            <w:pPr>
              <w:jc w:val="right"/>
            </w:pPr>
            <w:r w:rsidRPr="00D05040">
              <w:t>349</w:t>
            </w:r>
          </w:p>
        </w:tc>
        <w:tc>
          <w:tcPr>
            <w:tcW w:w="941" w:type="dxa"/>
            <w:shd w:val="clear" w:color="auto" w:fill="auto"/>
            <w:noWrap/>
            <w:vAlign w:val="center"/>
            <w:hideMark/>
          </w:tcPr>
          <w:p w14:paraId="12CE61D8" w14:textId="77777777" w:rsidR="00D05040" w:rsidRPr="00D05040" w:rsidRDefault="00D05040" w:rsidP="005E70F5">
            <w:pPr>
              <w:jc w:val="right"/>
            </w:pPr>
            <w:r w:rsidRPr="00D05040">
              <w:t>100.0%</w:t>
            </w:r>
          </w:p>
        </w:tc>
      </w:tr>
      <w:tr w:rsidR="00D05040" w:rsidRPr="00D05040" w14:paraId="0D49548E" w14:textId="77777777" w:rsidTr="005E70F5">
        <w:trPr>
          <w:cantSplit/>
          <w:jc w:val="center"/>
        </w:trPr>
        <w:tc>
          <w:tcPr>
            <w:tcW w:w="892" w:type="dxa"/>
            <w:noWrap/>
            <w:vAlign w:val="bottom"/>
            <w:hideMark/>
          </w:tcPr>
          <w:p w14:paraId="2ED6C7E5" w14:textId="77777777" w:rsidR="00D05040" w:rsidRPr="00D05040" w:rsidRDefault="00D05040" w:rsidP="00D05040">
            <w:r w:rsidRPr="00D05040">
              <w:t>PAH</w:t>
            </w:r>
          </w:p>
        </w:tc>
        <w:tc>
          <w:tcPr>
            <w:tcW w:w="796" w:type="dxa"/>
            <w:noWrap/>
            <w:vAlign w:val="bottom"/>
            <w:hideMark/>
          </w:tcPr>
          <w:p w14:paraId="00BF5CB5" w14:textId="77777777" w:rsidR="00D05040" w:rsidRPr="00D05040" w:rsidRDefault="00D05040" w:rsidP="00D05040">
            <w:r w:rsidRPr="00D05040">
              <w:t>T</w:t>
            </w:r>
          </w:p>
        </w:tc>
        <w:tc>
          <w:tcPr>
            <w:tcW w:w="1097" w:type="dxa"/>
            <w:noWrap/>
            <w:vAlign w:val="bottom"/>
            <w:hideMark/>
          </w:tcPr>
          <w:p w14:paraId="48544E4A" w14:textId="77777777" w:rsidR="00D05040" w:rsidRPr="00D05040" w:rsidRDefault="00D05040" w:rsidP="00D05040">
            <w:r w:rsidRPr="00D05040">
              <w:t>34324</w:t>
            </w:r>
          </w:p>
        </w:tc>
        <w:tc>
          <w:tcPr>
            <w:tcW w:w="3330" w:type="dxa"/>
            <w:vAlign w:val="bottom"/>
            <w:hideMark/>
          </w:tcPr>
          <w:p w14:paraId="654C521C" w14:textId="77777777" w:rsidR="00D05040" w:rsidRPr="00D05040" w:rsidRDefault="00D05040" w:rsidP="00D05040">
            <w:r w:rsidRPr="00D05040">
              <w:t>Chrysene, tissue</w:t>
            </w:r>
          </w:p>
        </w:tc>
        <w:tc>
          <w:tcPr>
            <w:tcW w:w="1080" w:type="dxa"/>
            <w:noWrap/>
            <w:vAlign w:val="center"/>
            <w:hideMark/>
          </w:tcPr>
          <w:p w14:paraId="3BF6F0B0" w14:textId="77777777" w:rsidR="00D05040" w:rsidRPr="00D05040" w:rsidRDefault="00D05040" w:rsidP="005E70F5">
            <w:pPr>
              <w:jc w:val="right"/>
            </w:pPr>
            <w:r w:rsidRPr="00D05040">
              <w:t>349</w:t>
            </w:r>
          </w:p>
        </w:tc>
        <w:tc>
          <w:tcPr>
            <w:tcW w:w="928" w:type="dxa"/>
            <w:noWrap/>
            <w:vAlign w:val="center"/>
            <w:hideMark/>
          </w:tcPr>
          <w:p w14:paraId="0B7C54BA" w14:textId="77777777" w:rsidR="00D05040" w:rsidRPr="00D05040" w:rsidRDefault="00D05040" w:rsidP="005E70F5">
            <w:pPr>
              <w:jc w:val="right"/>
            </w:pPr>
            <w:r w:rsidRPr="00D05040">
              <w:t>0</w:t>
            </w:r>
          </w:p>
        </w:tc>
        <w:tc>
          <w:tcPr>
            <w:tcW w:w="1042" w:type="dxa"/>
            <w:noWrap/>
            <w:vAlign w:val="center"/>
            <w:hideMark/>
          </w:tcPr>
          <w:p w14:paraId="3BCB0D4E" w14:textId="77777777" w:rsidR="00D05040" w:rsidRPr="00D05040" w:rsidRDefault="00D05040" w:rsidP="005E70F5">
            <w:pPr>
              <w:jc w:val="right"/>
            </w:pPr>
            <w:r w:rsidRPr="00D05040">
              <w:t>0.0%</w:t>
            </w:r>
          </w:p>
        </w:tc>
        <w:tc>
          <w:tcPr>
            <w:tcW w:w="830" w:type="dxa"/>
            <w:shd w:val="clear" w:color="auto" w:fill="auto"/>
            <w:noWrap/>
            <w:vAlign w:val="center"/>
            <w:hideMark/>
          </w:tcPr>
          <w:p w14:paraId="77CA49D7" w14:textId="77777777" w:rsidR="00D05040" w:rsidRPr="00D05040" w:rsidRDefault="00D05040" w:rsidP="005E70F5">
            <w:pPr>
              <w:jc w:val="right"/>
            </w:pPr>
            <w:r w:rsidRPr="00D05040">
              <w:t>349</w:t>
            </w:r>
          </w:p>
        </w:tc>
        <w:tc>
          <w:tcPr>
            <w:tcW w:w="941" w:type="dxa"/>
            <w:shd w:val="clear" w:color="auto" w:fill="auto"/>
            <w:noWrap/>
            <w:vAlign w:val="center"/>
            <w:hideMark/>
          </w:tcPr>
          <w:p w14:paraId="267FBB83" w14:textId="77777777" w:rsidR="00D05040" w:rsidRPr="00D05040" w:rsidRDefault="00D05040" w:rsidP="005E70F5">
            <w:pPr>
              <w:jc w:val="right"/>
            </w:pPr>
            <w:r w:rsidRPr="00D05040">
              <w:t>100.0%</w:t>
            </w:r>
          </w:p>
        </w:tc>
      </w:tr>
      <w:tr w:rsidR="00D05040" w:rsidRPr="00D05040" w14:paraId="1C84D62A" w14:textId="77777777" w:rsidTr="005E70F5">
        <w:trPr>
          <w:cantSplit/>
          <w:jc w:val="center"/>
        </w:trPr>
        <w:tc>
          <w:tcPr>
            <w:tcW w:w="892" w:type="dxa"/>
            <w:noWrap/>
            <w:vAlign w:val="bottom"/>
            <w:hideMark/>
          </w:tcPr>
          <w:p w14:paraId="513D7565" w14:textId="77777777" w:rsidR="00D05040" w:rsidRPr="00D05040" w:rsidRDefault="00D05040" w:rsidP="00D05040">
            <w:r w:rsidRPr="00D05040">
              <w:t>PAH</w:t>
            </w:r>
          </w:p>
        </w:tc>
        <w:tc>
          <w:tcPr>
            <w:tcW w:w="796" w:type="dxa"/>
            <w:noWrap/>
            <w:vAlign w:val="bottom"/>
            <w:hideMark/>
          </w:tcPr>
          <w:p w14:paraId="3DCD8B2B" w14:textId="77777777" w:rsidR="00D05040" w:rsidRPr="00D05040" w:rsidRDefault="00D05040" w:rsidP="00D05040">
            <w:r w:rsidRPr="00D05040">
              <w:t>T</w:t>
            </w:r>
          </w:p>
        </w:tc>
        <w:tc>
          <w:tcPr>
            <w:tcW w:w="1097" w:type="dxa"/>
            <w:noWrap/>
            <w:vAlign w:val="bottom"/>
            <w:hideMark/>
          </w:tcPr>
          <w:p w14:paraId="1160C48B" w14:textId="77777777" w:rsidR="00D05040" w:rsidRPr="00D05040" w:rsidRDefault="00D05040" w:rsidP="00D05040">
            <w:r w:rsidRPr="00D05040">
              <w:t>34380</w:t>
            </w:r>
          </w:p>
        </w:tc>
        <w:tc>
          <w:tcPr>
            <w:tcW w:w="3330" w:type="dxa"/>
            <w:vAlign w:val="bottom"/>
            <w:hideMark/>
          </w:tcPr>
          <w:p w14:paraId="4860CCC1" w14:textId="77777777" w:rsidR="00D05040" w:rsidRPr="00D05040" w:rsidRDefault="00D05040" w:rsidP="00D05040">
            <w:r w:rsidRPr="00D05040">
              <w:t>Fluoranthene, tissue</w:t>
            </w:r>
          </w:p>
        </w:tc>
        <w:tc>
          <w:tcPr>
            <w:tcW w:w="1080" w:type="dxa"/>
            <w:noWrap/>
            <w:vAlign w:val="center"/>
            <w:hideMark/>
          </w:tcPr>
          <w:p w14:paraId="449BF429" w14:textId="77777777" w:rsidR="00D05040" w:rsidRPr="00D05040" w:rsidRDefault="00D05040" w:rsidP="005E70F5">
            <w:pPr>
              <w:jc w:val="right"/>
            </w:pPr>
            <w:r w:rsidRPr="00D05040">
              <w:t>349</w:t>
            </w:r>
          </w:p>
        </w:tc>
        <w:tc>
          <w:tcPr>
            <w:tcW w:w="928" w:type="dxa"/>
            <w:noWrap/>
            <w:vAlign w:val="center"/>
            <w:hideMark/>
          </w:tcPr>
          <w:p w14:paraId="2DF29FE3" w14:textId="77777777" w:rsidR="00D05040" w:rsidRPr="00D05040" w:rsidRDefault="00D05040" w:rsidP="005E70F5">
            <w:pPr>
              <w:jc w:val="right"/>
            </w:pPr>
            <w:r w:rsidRPr="00D05040">
              <w:t>0</w:t>
            </w:r>
          </w:p>
        </w:tc>
        <w:tc>
          <w:tcPr>
            <w:tcW w:w="1042" w:type="dxa"/>
            <w:noWrap/>
            <w:vAlign w:val="center"/>
            <w:hideMark/>
          </w:tcPr>
          <w:p w14:paraId="4FEC9CE2" w14:textId="77777777" w:rsidR="00D05040" w:rsidRPr="00D05040" w:rsidRDefault="00D05040" w:rsidP="005E70F5">
            <w:pPr>
              <w:jc w:val="right"/>
            </w:pPr>
            <w:r w:rsidRPr="00D05040">
              <w:t>0.0%</w:t>
            </w:r>
          </w:p>
        </w:tc>
        <w:tc>
          <w:tcPr>
            <w:tcW w:w="830" w:type="dxa"/>
            <w:shd w:val="clear" w:color="auto" w:fill="auto"/>
            <w:noWrap/>
            <w:vAlign w:val="center"/>
            <w:hideMark/>
          </w:tcPr>
          <w:p w14:paraId="434B66A3" w14:textId="77777777" w:rsidR="00D05040" w:rsidRPr="00D05040" w:rsidRDefault="00D05040" w:rsidP="005E70F5">
            <w:pPr>
              <w:jc w:val="right"/>
            </w:pPr>
            <w:r w:rsidRPr="00D05040">
              <w:t>349</w:t>
            </w:r>
          </w:p>
        </w:tc>
        <w:tc>
          <w:tcPr>
            <w:tcW w:w="941" w:type="dxa"/>
            <w:shd w:val="clear" w:color="auto" w:fill="auto"/>
            <w:noWrap/>
            <w:vAlign w:val="center"/>
            <w:hideMark/>
          </w:tcPr>
          <w:p w14:paraId="3EAD6191" w14:textId="77777777" w:rsidR="00D05040" w:rsidRPr="00D05040" w:rsidRDefault="00D05040" w:rsidP="005E70F5">
            <w:pPr>
              <w:jc w:val="right"/>
            </w:pPr>
            <w:r w:rsidRPr="00D05040">
              <w:t>100.0%</w:t>
            </w:r>
          </w:p>
        </w:tc>
      </w:tr>
      <w:tr w:rsidR="00D05040" w:rsidRPr="00D05040" w14:paraId="62CD145B" w14:textId="77777777" w:rsidTr="005E70F5">
        <w:trPr>
          <w:cantSplit/>
          <w:jc w:val="center"/>
        </w:trPr>
        <w:tc>
          <w:tcPr>
            <w:tcW w:w="892" w:type="dxa"/>
            <w:noWrap/>
            <w:vAlign w:val="bottom"/>
            <w:hideMark/>
          </w:tcPr>
          <w:p w14:paraId="2F18BE9C" w14:textId="77777777" w:rsidR="00D05040" w:rsidRPr="00D05040" w:rsidRDefault="00D05040" w:rsidP="00D05040">
            <w:r w:rsidRPr="00D05040">
              <w:t>PAH</w:t>
            </w:r>
          </w:p>
        </w:tc>
        <w:tc>
          <w:tcPr>
            <w:tcW w:w="796" w:type="dxa"/>
            <w:noWrap/>
            <w:vAlign w:val="bottom"/>
            <w:hideMark/>
          </w:tcPr>
          <w:p w14:paraId="635526BC" w14:textId="77777777" w:rsidR="00D05040" w:rsidRPr="00D05040" w:rsidRDefault="00D05040" w:rsidP="00D05040">
            <w:r w:rsidRPr="00D05040">
              <w:t>T</w:t>
            </w:r>
          </w:p>
        </w:tc>
        <w:tc>
          <w:tcPr>
            <w:tcW w:w="1097" w:type="dxa"/>
            <w:noWrap/>
            <w:vAlign w:val="bottom"/>
            <w:hideMark/>
          </w:tcPr>
          <w:p w14:paraId="54BBDFC0" w14:textId="77777777" w:rsidR="00D05040" w:rsidRPr="00D05040" w:rsidRDefault="00D05040" w:rsidP="00D05040">
            <w:r w:rsidRPr="00D05040">
              <w:t>34385</w:t>
            </w:r>
          </w:p>
        </w:tc>
        <w:tc>
          <w:tcPr>
            <w:tcW w:w="3330" w:type="dxa"/>
            <w:vAlign w:val="bottom"/>
            <w:hideMark/>
          </w:tcPr>
          <w:p w14:paraId="4683A057" w14:textId="77777777" w:rsidR="00D05040" w:rsidRPr="00D05040" w:rsidRDefault="00D05040" w:rsidP="00D05040">
            <w:r w:rsidRPr="00D05040">
              <w:t>Fluorene, tissue</w:t>
            </w:r>
          </w:p>
        </w:tc>
        <w:tc>
          <w:tcPr>
            <w:tcW w:w="1080" w:type="dxa"/>
            <w:noWrap/>
            <w:vAlign w:val="center"/>
            <w:hideMark/>
          </w:tcPr>
          <w:p w14:paraId="42AB1068" w14:textId="77777777" w:rsidR="00D05040" w:rsidRPr="00D05040" w:rsidRDefault="00D05040" w:rsidP="005E70F5">
            <w:pPr>
              <w:jc w:val="right"/>
            </w:pPr>
            <w:r w:rsidRPr="00D05040">
              <w:t>349</w:t>
            </w:r>
          </w:p>
        </w:tc>
        <w:tc>
          <w:tcPr>
            <w:tcW w:w="928" w:type="dxa"/>
            <w:noWrap/>
            <w:vAlign w:val="center"/>
            <w:hideMark/>
          </w:tcPr>
          <w:p w14:paraId="37A147B7" w14:textId="77777777" w:rsidR="00D05040" w:rsidRPr="00D05040" w:rsidRDefault="00D05040" w:rsidP="005E70F5">
            <w:pPr>
              <w:jc w:val="right"/>
            </w:pPr>
            <w:r w:rsidRPr="00D05040">
              <w:t>0</w:t>
            </w:r>
          </w:p>
        </w:tc>
        <w:tc>
          <w:tcPr>
            <w:tcW w:w="1042" w:type="dxa"/>
            <w:noWrap/>
            <w:vAlign w:val="center"/>
            <w:hideMark/>
          </w:tcPr>
          <w:p w14:paraId="4148FA77" w14:textId="77777777" w:rsidR="00D05040" w:rsidRPr="00D05040" w:rsidRDefault="00D05040" w:rsidP="005E70F5">
            <w:pPr>
              <w:jc w:val="right"/>
            </w:pPr>
            <w:r w:rsidRPr="00D05040">
              <w:t>0.0%</w:t>
            </w:r>
          </w:p>
        </w:tc>
        <w:tc>
          <w:tcPr>
            <w:tcW w:w="830" w:type="dxa"/>
            <w:shd w:val="clear" w:color="auto" w:fill="auto"/>
            <w:noWrap/>
            <w:vAlign w:val="center"/>
            <w:hideMark/>
          </w:tcPr>
          <w:p w14:paraId="27BD8FE8" w14:textId="77777777" w:rsidR="00D05040" w:rsidRPr="00D05040" w:rsidRDefault="00D05040" w:rsidP="005E70F5">
            <w:pPr>
              <w:jc w:val="right"/>
            </w:pPr>
            <w:r w:rsidRPr="00D05040">
              <w:t>349</w:t>
            </w:r>
          </w:p>
        </w:tc>
        <w:tc>
          <w:tcPr>
            <w:tcW w:w="941" w:type="dxa"/>
            <w:shd w:val="clear" w:color="auto" w:fill="auto"/>
            <w:noWrap/>
            <w:vAlign w:val="center"/>
            <w:hideMark/>
          </w:tcPr>
          <w:p w14:paraId="2E46879B" w14:textId="77777777" w:rsidR="00D05040" w:rsidRPr="00D05040" w:rsidRDefault="00D05040" w:rsidP="005E70F5">
            <w:pPr>
              <w:jc w:val="right"/>
            </w:pPr>
            <w:r w:rsidRPr="00D05040">
              <w:t>100.0%</w:t>
            </w:r>
          </w:p>
        </w:tc>
      </w:tr>
      <w:tr w:rsidR="00D05040" w:rsidRPr="00D05040" w14:paraId="04AC5FDF" w14:textId="77777777" w:rsidTr="005E70F5">
        <w:trPr>
          <w:cantSplit/>
          <w:jc w:val="center"/>
        </w:trPr>
        <w:tc>
          <w:tcPr>
            <w:tcW w:w="892" w:type="dxa"/>
            <w:noWrap/>
            <w:vAlign w:val="bottom"/>
            <w:hideMark/>
          </w:tcPr>
          <w:p w14:paraId="7092D919" w14:textId="77777777" w:rsidR="00D05040" w:rsidRPr="00D05040" w:rsidRDefault="00D05040" w:rsidP="00D05040">
            <w:r w:rsidRPr="00D05040">
              <w:t>PAH</w:t>
            </w:r>
          </w:p>
        </w:tc>
        <w:tc>
          <w:tcPr>
            <w:tcW w:w="796" w:type="dxa"/>
            <w:noWrap/>
            <w:vAlign w:val="bottom"/>
            <w:hideMark/>
          </w:tcPr>
          <w:p w14:paraId="4C9F7F74" w14:textId="77777777" w:rsidR="00D05040" w:rsidRPr="00D05040" w:rsidRDefault="00D05040" w:rsidP="00D05040">
            <w:r w:rsidRPr="00D05040">
              <w:t>T</w:t>
            </w:r>
          </w:p>
        </w:tc>
        <w:tc>
          <w:tcPr>
            <w:tcW w:w="1097" w:type="dxa"/>
            <w:noWrap/>
            <w:vAlign w:val="bottom"/>
            <w:hideMark/>
          </w:tcPr>
          <w:p w14:paraId="1DE96A39" w14:textId="77777777" w:rsidR="00D05040" w:rsidRPr="00D05040" w:rsidRDefault="00D05040" w:rsidP="00D05040">
            <w:r w:rsidRPr="00D05040">
              <w:t>34407</w:t>
            </w:r>
          </w:p>
        </w:tc>
        <w:tc>
          <w:tcPr>
            <w:tcW w:w="3330" w:type="dxa"/>
            <w:vAlign w:val="bottom"/>
            <w:hideMark/>
          </w:tcPr>
          <w:p w14:paraId="1E9CC175" w14:textId="77777777" w:rsidR="00D05040" w:rsidRPr="00D05040" w:rsidRDefault="00D05040" w:rsidP="00D05040">
            <w:proofErr w:type="spellStart"/>
            <w:r w:rsidRPr="00D05040">
              <w:t>Indeno</w:t>
            </w:r>
            <w:proofErr w:type="spellEnd"/>
            <w:r w:rsidRPr="00D05040">
              <w:t>(1,2,3-CD)Pyrene, tissue</w:t>
            </w:r>
          </w:p>
        </w:tc>
        <w:tc>
          <w:tcPr>
            <w:tcW w:w="1080" w:type="dxa"/>
            <w:noWrap/>
            <w:vAlign w:val="center"/>
            <w:hideMark/>
          </w:tcPr>
          <w:p w14:paraId="7EB67A8B" w14:textId="77777777" w:rsidR="00D05040" w:rsidRPr="00D05040" w:rsidRDefault="00D05040" w:rsidP="005E70F5">
            <w:pPr>
              <w:jc w:val="right"/>
            </w:pPr>
            <w:r w:rsidRPr="00D05040">
              <w:t>26</w:t>
            </w:r>
          </w:p>
        </w:tc>
        <w:tc>
          <w:tcPr>
            <w:tcW w:w="928" w:type="dxa"/>
            <w:noWrap/>
            <w:vAlign w:val="center"/>
            <w:hideMark/>
          </w:tcPr>
          <w:p w14:paraId="39882CEB" w14:textId="77777777" w:rsidR="00D05040" w:rsidRPr="00D05040" w:rsidRDefault="00D05040" w:rsidP="005E70F5">
            <w:pPr>
              <w:jc w:val="right"/>
            </w:pPr>
            <w:r w:rsidRPr="00D05040">
              <w:t>0</w:t>
            </w:r>
          </w:p>
        </w:tc>
        <w:tc>
          <w:tcPr>
            <w:tcW w:w="1042" w:type="dxa"/>
            <w:noWrap/>
            <w:vAlign w:val="center"/>
            <w:hideMark/>
          </w:tcPr>
          <w:p w14:paraId="3830081E" w14:textId="77777777" w:rsidR="00D05040" w:rsidRPr="00D05040" w:rsidRDefault="00D05040" w:rsidP="005E70F5">
            <w:pPr>
              <w:jc w:val="right"/>
            </w:pPr>
            <w:r w:rsidRPr="00D05040">
              <w:t>0.0%</w:t>
            </w:r>
          </w:p>
        </w:tc>
        <w:tc>
          <w:tcPr>
            <w:tcW w:w="830" w:type="dxa"/>
            <w:shd w:val="clear" w:color="auto" w:fill="auto"/>
            <w:noWrap/>
            <w:vAlign w:val="center"/>
            <w:hideMark/>
          </w:tcPr>
          <w:p w14:paraId="25B42B16" w14:textId="77777777" w:rsidR="00D05040" w:rsidRPr="00D05040" w:rsidRDefault="00D05040" w:rsidP="005E70F5">
            <w:pPr>
              <w:jc w:val="right"/>
            </w:pPr>
            <w:r w:rsidRPr="00D05040">
              <w:t>26</w:t>
            </w:r>
          </w:p>
        </w:tc>
        <w:tc>
          <w:tcPr>
            <w:tcW w:w="941" w:type="dxa"/>
            <w:shd w:val="clear" w:color="auto" w:fill="auto"/>
            <w:noWrap/>
            <w:vAlign w:val="center"/>
            <w:hideMark/>
          </w:tcPr>
          <w:p w14:paraId="0BE5A9B6" w14:textId="77777777" w:rsidR="00D05040" w:rsidRPr="00D05040" w:rsidRDefault="00D05040" w:rsidP="005E70F5">
            <w:pPr>
              <w:jc w:val="right"/>
            </w:pPr>
            <w:r w:rsidRPr="00D05040">
              <w:t>100.0%</w:t>
            </w:r>
          </w:p>
        </w:tc>
      </w:tr>
      <w:tr w:rsidR="00D05040" w:rsidRPr="00D05040" w14:paraId="5861E8B0" w14:textId="77777777" w:rsidTr="005E70F5">
        <w:trPr>
          <w:cantSplit/>
          <w:jc w:val="center"/>
        </w:trPr>
        <w:tc>
          <w:tcPr>
            <w:tcW w:w="892" w:type="dxa"/>
            <w:noWrap/>
            <w:vAlign w:val="bottom"/>
            <w:hideMark/>
          </w:tcPr>
          <w:p w14:paraId="63E69CB1" w14:textId="77777777" w:rsidR="00D05040" w:rsidRPr="00D05040" w:rsidRDefault="00D05040" w:rsidP="00D05040">
            <w:r w:rsidRPr="00D05040">
              <w:t>PAH</w:t>
            </w:r>
          </w:p>
        </w:tc>
        <w:tc>
          <w:tcPr>
            <w:tcW w:w="796" w:type="dxa"/>
            <w:noWrap/>
            <w:vAlign w:val="bottom"/>
            <w:hideMark/>
          </w:tcPr>
          <w:p w14:paraId="2116125C" w14:textId="77777777" w:rsidR="00D05040" w:rsidRPr="00D05040" w:rsidRDefault="00D05040" w:rsidP="00D05040">
            <w:r w:rsidRPr="00D05040">
              <w:t>T</w:t>
            </w:r>
          </w:p>
        </w:tc>
        <w:tc>
          <w:tcPr>
            <w:tcW w:w="1097" w:type="dxa"/>
            <w:noWrap/>
            <w:vAlign w:val="bottom"/>
            <w:hideMark/>
          </w:tcPr>
          <w:p w14:paraId="66CB2804" w14:textId="77777777" w:rsidR="00D05040" w:rsidRPr="00D05040" w:rsidRDefault="00D05040" w:rsidP="00D05040">
            <w:r w:rsidRPr="00D05040">
              <w:t>34446</w:t>
            </w:r>
          </w:p>
        </w:tc>
        <w:tc>
          <w:tcPr>
            <w:tcW w:w="3330" w:type="dxa"/>
            <w:vAlign w:val="bottom"/>
            <w:hideMark/>
          </w:tcPr>
          <w:p w14:paraId="1ACAFE11" w14:textId="77777777" w:rsidR="00D05040" w:rsidRPr="00D05040" w:rsidRDefault="00D05040" w:rsidP="00D05040">
            <w:r w:rsidRPr="00D05040">
              <w:t>Naphthalene, tissue</w:t>
            </w:r>
          </w:p>
        </w:tc>
        <w:tc>
          <w:tcPr>
            <w:tcW w:w="1080" w:type="dxa"/>
            <w:noWrap/>
            <w:vAlign w:val="center"/>
            <w:hideMark/>
          </w:tcPr>
          <w:p w14:paraId="78819921" w14:textId="77777777" w:rsidR="00D05040" w:rsidRPr="00D05040" w:rsidRDefault="00D05040" w:rsidP="005E70F5">
            <w:pPr>
              <w:jc w:val="right"/>
            </w:pPr>
            <w:r w:rsidRPr="00D05040">
              <w:t>349</w:t>
            </w:r>
          </w:p>
        </w:tc>
        <w:tc>
          <w:tcPr>
            <w:tcW w:w="928" w:type="dxa"/>
            <w:noWrap/>
            <w:vAlign w:val="center"/>
            <w:hideMark/>
          </w:tcPr>
          <w:p w14:paraId="1EDC87B8" w14:textId="77777777" w:rsidR="00D05040" w:rsidRPr="00D05040" w:rsidRDefault="00D05040" w:rsidP="005E70F5">
            <w:pPr>
              <w:jc w:val="right"/>
            </w:pPr>
            <w:r w:rsidRPr="00D05040">
              <w:t>0</w:t>
            </w:r>
          </w:p>
        </w:tc>
        <w:tc>
          <w:tcPr>
            <w:tcW w:w="1042" w:type="dxa"/>
            <w:noWrap/>
            <w:vAlign w:val="center"/>
            <w:hideMark/>
          </w:tcPr>
          <w:p w14:paraId="0D4F53B8" w14:textId="77777777" w:rsidR="00D05040" w:rsidRPr="00D05040" w:rsidRDefault="00D05040" w:rsidP="005E70F5">
            <w:pPr>
              <w:jc w:val="right"/>
            </w:pPr>
            <w:r w:rsidRPr="00D05040">
              <w:t>0.0%</w:t>
            </w:r>
          </w:p>
        </w:tc>
        <w:tc>
          <w:tcPr>
            <w:tcW w:w="830" w:type="dxa"/>
            <w:shd w:val="clear" w:color="auto" w:fill="auto"/>
            <w:noWrap/>
            <w:vAlign w:val="center"/>
            <w:hideMark/>
          </w:tcPr>
          <w:p w14:paraId="374B8453" w14:textId="77777777" w:rsidR="00D05040" w:rsidRPr="00D05040" w:rsidRDefault="00D05040" w:rsidP="005E70F5">
            <w:pPr>
              <w:jc w:val="right"/>
            </w:pPr>
            <w:r w:rsidRPr="00D05040">
              <w:t>349</w:t>
            </w:r>
          </w:p>
        </w:tc>
        <w:tc>
          <w:tcPr>
            <w:tcW w:w="941" w:type="dxa"/>
            <w:shd w:val="clear" w:color="auto" w:fill="auto"/>
            <w:noWrap/>
            <w:vAlign w:val="center"/>
            <w:hideMark/>
          </w:tcPr>
          <w:p w14:paraId="67202CC1" w14:textId="77777777" w:rsidR="00D05040" w:rsidRPr="00D05040" w:rsidRDefault="00D05040" w:rsidP="005E70F5">
            <w:pPr>
              <w:jc w:val="right"/>
            </w:pPr>
            <w:r w:rsidRPr="00D05040">
              <w:t>100.0%</w:t>
            </w:r>
          </w:p>
        </w:tc>
      </w:tr>
      <w:tr w:rsidR="00D05040" w:rsidRPr="00D05040" w14:paraId="1C483E63" w14:textId="77777777" w:rsidTr="005E70F5">
        <w:trPr>
          <w:cantSplit/>
          <w:jc w:val="center"/>
        </w:trPr>
        <w:tc>
          <w:tcPr>
            <w:tcW w:w="892" w:type="dxa"/>
            <w:noWrap/>
            <w:vAlign w:val="bottom"/>
            <w:hideMark/>
          </w:tcPr>
          <w:p w14:paraId="3F289C74" w14:textId="77777777" w:rsidR="00D05040" w:rsidRPr="00D05040" w:rsidRDefault="00D05040" w:rsidP="00D05040">
            <w:r w:rsidRPr="00D05040">
              <w:lastRenderedPageBreak/>
              <w:t>PAH</w:t>
            </w:r>
          </w:p>
        </w:tc>
        <w:tc>
          <w:tcPr>
            <w:tcW w:w="796" w:type="dxa"/>
            <w:noWrap/>
            <w:vAlign w:val="bottom"/>
            <w:hideMark/>
          </w:tcPr>
          <w:p w14:paraId="1406D2EE" w14:textId="77777777" w:rsidR="00D05040" w:rsidRPr="00D05040" w:rsidRDefault="00D05040" w:rsidP="00D05040">
            <w:r w:rsidRPr="00D05040">
              <w:t>T</w:t>
            </w:r>
          </w:p>
        </w:tc>
        <w:tc>
          <w:tcPr>
            <w:tcW w:w="1097" w:type="dxa"/>
            <w:noWrap/>
            <w:vAlign w:val="bottom"/>
            <w:hideMark/>
          </w:tcPr>
          <w:p w14:paraId="64D69E32" w14:textId="77777777" w:rsidR="00D05040" w:rsidRPr="00D05040" w:rsidRDefault="00D05040" w:rsidP="00D05040">
            <w:r w:rsidRPr="00D05040">
              <w:t>34465</w:t>
            </w:r>
          </w:p>
        </w:tc>
        <w:tc>
          <w:tcPr>
            <w:tcW w:w="3330" w:type="dxa"/>
            <w:vAlign w:val="bottom"/>
            <w:hideMark/>
          </w:tcPr>
          <w:p w14:paraId="187FC4AD" w14:textId="77777777" w:rsidR="00D05040" w:rsidRPr="00D05040" w:rsidRDefault="00D05040" w:rsidP="00D05040">
            <w:r w:rsidRPr="00D05040">
              <w:t>Phenanthrene, tissue</w:t>
            </w:r>
          </w:p>
        </w:tc>
        <w:tc>
          <w:tcPr>
            <w:tcW w:w="1080" w:type="dxa"/>
            <w:noWrap/>
            <w:vAlign w:val="center"/>
            <w:hideMark/>
          </w:tcPr>
          <w:p w14:paraId="78A8D286" w14:textId="77777777" w:rsidR="00D05040" w:rsidRPr="00D05040" w:rsidRDefault="00D05040" w:rsidP="005E70F5">
            <w:pPr>
              <w:jc w:val="right"/>
            </w:pPr>
            <w:r w:rsidRPr="00D05040">
              <w:t>349</w:t>
            </w:r>
          </w:p>
        </w:tc>
        <w:tc>
          <w:tcPr>
            <w:tcW w:w="928" w:type="dxa"/>
            <w:noWrap/>
            <w:vAlign w:val="center"/>
            <w:hideMark/>
          </w:tcPr>
          <w:p w14:paraId="7FA148ED" w14:textId="77777777" w:rsidR="00D05040" w:rsidRPr="00D05040" w:rsidRDefault="00D05040" w:rsidP="005E70F5">
            <w:pPr>
              <w:jc w:val="right"/>
            </w:pPr>
            <w:r w:rsidRPr="00D05040">
              <w:t>1</w:t>
            </w:r>
          </w:p>
        </w:tc>
        <w:tc>
          <w:tcPr>
            <w:tcW w:w="1042" w:type="dxa"/>
            <w:noWrap/>
            <w:vAlign w:val="center"/>
            <w:hideMark/>
          </w:tcPr>
          <w:p w14:paraId="69779BD0" w14:textId="77777777" w:rsidR="00D05040" w:rsidRPr="00D05040" w:rsidRDefault="00D05040" w:rsidP="005E70F5">
            <w:pPr>
              <w:jc w:val="right"/>
            </w:pPr>
            <w:r w:rsidRPr="00D05040">
              <w:t>0.3%</w:t>
            </w:r>
          </w:p>
        </w:tc>
        <w:tc>
          <w:tcPr>
            <w:tcW w:w="830" w:type="dxa"/>
            <w:shd w:val="clear" w:color="auto" w:fill="auto"/>
            <w:noWrap/>
            <w:vAlign w:val="center"/>
            <w:hideMark/>
          </w:tcPr>
          <w:p w14:paraId="2CA1742C" w14:textId="77777777" w:rsidR="00D05040" w:rsidRPr="00D05040" w:rsidRDefault="00D05040" w:rsidP="005E70F5">
            <w:pPr>
              <w:jc w:val="right"/>
            </w:pPr>
            <w:r w:rsidRPr="00D05040">
              <w:t>348</w:t>
            </w:r>
          </w:p>
        </w:tc>
        <w:tc>
          <w:tcPr>
            <w:tcW w:w="941" w:type="dxa"/>
            <w:shd w:val="clear" w:color="auto" w:fill="auto"/>
            <w:noWrap/>
            <w:vAlign w:val="center"/>
            <w:hideMark/>
          </w:tcPr>
          <w:p w14:paraId="48F28E41" w14:textId="77777777" w:rsidR="00D05040" w:rsidRPr="00D05040" w:rsidRDefault="00D05040" w:rsidP="005E70F5">
            <w:pPr>
              <w:jc w:val="right"/>
            </w:pPr>
            <w:r w:rsidRPr="00D05040">
              <w:t>99.7%</w:t>
            </w:r>
          </w:p>
        </w:tc>
      </w:tr>
      <w:tr w:rsidR="00D05040" w:rsidRPr="00D05040" w14:paraId="7D979ECD" w14:textId="77777777" w:rsidTr="005E70F5">
        <w:trPr>
          <w:cantSplit/>
          <w:jc w:val="center"/>
        </w:trPr>
        <w:tc>
          <w:tcPr>
            <w:tcW w:w="892" w:type="dxa"/>
            <w:noWrap/>
            <w:vAlign w:val="bottom"/>
            <w:hideMark/>
          </w:tcPr>
          <w:p w14:paraId="1A8E2F96" w14:textId="77777777" w:rsidR="00D05040" w:rsidRPr="00D05040" w:rsidRDefault="00D05040" w:rsidP="00D05040">
            <w:r w:rsidRPr="00D05040">
              <w:t>PAH</w:t>
            </w:r>
          </w:p>
        </w:tc>
        <w:tc>
          <w:tcPr>
            <w:tcW w:w="796" w:type="dxa"/>
            <w:noWrap/>
            <w:vAlign w:val="bottom"/>
            <w:hideMark/>
          </w:tcPr>
          <w:p w14:paraId="5BC45C3E" w14:textId="77777777" w:rsidR="00D05040" w:rsidRPr="00D05040" w:rsidRDefault="00D05040" w:rsidP="00D05040">
            <w:r w:rsidRPr="00D05040">
              <w:t>T</w:t>
            </w:r>
          </w:p>
        </w:tc>
        <w:tc>
          <w:tcPr>
            <w:tcW w:w="1097" w:type="dxa"/>
            <w:noWrap/>
            <w:vAlign w:val="bottom"/>
            <w:hideMark/>
          </w:tcPr>
          <w:p w14:paraId="17138CB2" w14:textId="77777777" w:rsidR="00D05040" w:rsidRPr="00D05040" w:rsidRDefault="00D05040" w:rsidP="00D05040">
            <w:r w:rsidRPr="00D05040">
              <w:t>34473</w:t>
            </w:r>
          </w:p>
        </w:tc>
        <w:tc>
          <w:tcPr>
            <w:tcW w:w="3330" w:type="dxa"/>
            <w:vAlign w:val="bottom"/>
            <w:hideMark/>
          </w:tcPr>
          <w:p w14:paraId="640937CB" w14:textId="77777777" w:rsidR="00D05040" w:rsidRPr="00D05040" w:rsidRDefault="00D05040" w:rsidP="00D05040">
            <w:r w:rsidRPr="00D05040">
              <w:t>Pyrene, tissue</w:t>
            </w:r>
          </w:p>
        </w:tc>
        <w:tc>
          <w:tcPr>
            <w:tcW w:w="1080" w:type="dxa"/>
            <w:noWrap/>
            <w:vAlign w:val="center"/>
            <w:hideMark/>
          </w:tcPr>
          <w:p w14:paraId="50AE4A40" w14:textId="77777777" w:rsidR="00D05040" w:rsidRPr="00D05040" w:rsidRDefault="00D05040" w:rsidP="005E70F5">
            <w:pPr>
              <w:jc w:val="right"/>
            </w:pPr>
            <w:r w:rsidRPr="00D05040">
              <w:t>339</w:t>
            </w:r>
          </w:p>
        </w:tc>
        <w:tc>
          <w:tcPr>
            <w:tcW w:w="928" w:type="dxa"/>
            <w:noWrap/>
            <w:vAlign w:val="center"/>
            <w:hideMark/>
          </w:tcPr>
          <w:p w14:paraId="49635B7B" w14:textId="77777777" w:rsidR="00D05040" w:rsidRPr="00D05040" w:rsidRDefault="00D05040" w:rsidP="005E70F5">
            <w:pPr>
              <w:jc w:val="right"/>
            </w:pPr>
            <w:r w:rsidRPr="00D05040">
              <w:t>0</w:t>
            </w:r>
          </w:p>
        </w:tc>
        <w:tc>
          <w:tcPr>
            <w:tcW w:w="1042" w:type="dxa"/>
            <w:noWrap/>
            <w:vAlign w:val="center"/>
            <w:hideMark/>
          </w:tcPr>
          <w:p w14:paraId="03B95C8C" w14:textId="77777777" w:rsidR="00D05040" w:rsidRPr="00D05040" w:rsidRDefault="00D05040" w:rsidP="005E70F5">
            <w:pPr>
              <w:jc w:val="right"/>
            </w:pPr>
            <w:r w:rsidRPr="00D05040">
              <w:t>0.0%</w:t>
            </w:r>
          </w:p>
        </w:tc>
        <w:tc>
          <w:tcPr>
            <w:tcW w:w="830" w:type="dxa"/>
            <w:shd w:val="clear" w:color="auto" w:fill="auto"/>
            <w:noWrap/>
            <w:vAlign w:val="center"/>
            <w:hideMark/>
          </w:tcPr>
          <w:p w14:paraId="792018AF" w14:textId="77777777" w:rsidR="00D05040" w:rsidRPr="00D05040" w:rsidRDefault="00D05040" w:rsidP="005E70F5">
            <w:pPr>
              <w:jc w:val="right"/>
            </w:pPr>
            <w:r w:rsidRPr="00D05040">
              <w:t>339</w:t>
            </w:r>
          </w:p>
        </w:tc>
        <w:tc>
          <w:tcPr>
            <w:tcW w:w="941" w:type="dxa"/>
            <w:shd w:val="clear" w:color="auto" w:fill="auto"/>
            <w:noWrap/>
            <w:vAlign w:val="center"/>
            <w:hideMark/>
          </w:tcPr>
          <w:p w14:paraId="5F5FE9C2" w14:textId="77777777" w:rsidR="00D05040" w:rsidRPr="00D05040" w:rsidRDefault="00D05040" w:rsidP="005E70F5">
            <w:pPr>
              <w:jc w:val="right"/>
            </w:pPr>
            <w:r w:rsidRPr="00D05040">
              <w:t>100.0%</w:t>
            </w:r>
          </w:p>
        </w:tc>
      </w:tr>
      <w:tr w:rsidR="00D05040" w:rsidRPr="00D05040" w14:paraId="2EAA28C3" w14:textId="77777777" w:rsidTr="005E70F5">
        <w:trPr>
          <w:cantSplit/>
          <w:jc w:val="center"/>
        </w:trPr>
        <w:tc>
          <w:tcPr>
            <w:tcW w:w="892" w:type="dxa"/>
            <w:noWrap/>
            <w:vAlign w:val="bottom"/>
            <w:hideMark/>
          </w:tcPr>
          <w:p w14:paraId="3CB40AD2" w14:textId="77777777" w:rsidR="00D05040" w:rsidRPr="00D05040" w:rsidRDefault="00D05040" w:rsidP="00D05040">
            <w:r w:rsidRPr="00D05040">
              <w:t>PAH</w:t>
            </w:r>
          </w:p>
        </w:tc>
        <w:tc>
          <w:tcPr>
            <w:tcW w:w="796" w:type="dxa"/>
            <w:noWrap/>
            <w:vAlign w:val="bottom"/>
            <w:hideMark/>
          </w:tcPr>
          <w:p w14:paraId="620FE6F0" w14:textId="77777777" w:rsidR="00D05040" w:rsidRPr="00D05040" w:rsidRDefault="00D05040" w:rsidP="00D05040">
            <w:r w:rsidRPr="00D05040">
              <w:t>T</w:t>
            </w:r>
          </w:p>
        </w:tc>
        <w:tc>
          <w:tcPr>
            <w:tcW w:w="1097" w:type="dxa"/>
            <w:noWrap/>
            <w:vAlign w:val="bottom"/>
            <w:hideMark/>
          </w:tcPr>
          <w:p w14:paraId="171B7E6D" w14:textId="77777777" w:rsidR="00D05040" w:rsidRPr="00D05040" w:rsidRDefault="00D05040" w:rsidP="00D05040">
            <w:r w:rsidRPr="00D05040">
              <w:t>34525</w:t>
            </w:r>
          </w:p>
        </w:tc>
        <w:tc>
          <w:tcPr>
            <w:tcW w:w="3330" w:type="dxa"/>
            <w:vAlign w:val="bottom"/>
            <w:hideMark/>
          </w:tcPr>
          <w:p w14:paraId="14CDCB08" w14:textId="77777777" w:rsidR="00D05040" w:rsidRPr="00D05040" w:rsidRDefault="00D05040" w:rsidP="00D05040">
            <w:r w:rsidRPr="00D05040">
              <w:t>Benzo(GHI)Perylene1,12-Benzoperylen, tissue</w:t>
            </w:r>
          </w:p>
        </w:tc>
        <w:tc>
          <w:tcPr>
            <w:tcW w:w="1080" w:type="dxa"/>
            <w:noWrap/>
            <w:vAlign w:val="center"/>
            <w:hideMark/>
          </w:tcPr>
          <w:p w14:paraId="35F2A48F" w14:textId="77777777" w:rsidR="00D05040" w:rsidRPr="00D05040" w:rsidRDefault="00D05040" w:rsidP="005E70F5">
            <w:pPr>
              <w:jc w:val="right"/>
            </w:pPr>
            <w:r w:rsidRPr="00D05040">
              <w:t>26</w:t>
            </w:r>
          </w:p>
        </w:tc>
        <w:tc>
          <w:tcPr>
            <w:tcW w:w="928" w:type="dxa"/>
            <w:noWrap/>
            <w:vAlign w:val="center"/>
            <w:hideMark/>
          </w:tcPr>
          <w:p w14:paraId="389FD3B2" w14:textId="77777777" w:rsidR="00D05040" w:rsidRPr="00D05040" w:rsidRDefault="00D05040" w:rsidP="005E70F5">
            <w:pPr>
              <w:jc w:val="right"/>
            </w:pPr>
            <w:r w:rsidRPr="00D05040">
              <w:t>0</w:t>
            </w:r>
          </w:p>
        </w:tc>
        <w:tc>
          <w:tcPr>
            <w:tcW w:w="1042" w:type="dxa"/>
            <w:noWrap/>
            <w:vAlign w:val="center"/>
            <w:hideMark/>
          </w:tcPr>
          <w:p w14:paraId="66893405" w14:textId="77777777" w:rsidR="00D05040" w:rsidRPr="00D05040" w:rsidRDefault="00D05040" w:rsidP="005E70F5">
            <w:pPr>
              <w:jc w:val="right"/>
            </w:pPr>
            <w:r w:rsidRPr="00D05040">
              <w:t>0.0%</w:t>
            </w:r>
          </w:p>
        </w:tc>
        <w:tc>
          <w:tcPr>
            <w:tcW w:w="830" w:type="dxa"/>
            <w:shd w:val="clear" w:color="auto" w:fill="auto"/>
            <w:noWrap/>
            <w:vAlign w:val="center"/>
            <w:hideMark/>
          </w:tcPr>
          <w:p w14:paraId="389D9449" w14:textId="77777777" w:rsidR="00D05040" w:rsidRPr="00D05040" w:rsidRDefault="00D05040" w:rsidP="005E70F5">
            <w:pPr>
              <w:jc w:val="right"/>
            </w:pPr>
            <w:r w:rsidRPr="00D05040">
              <w:t>26</w:t>
            </w:r>
          </w:p>
        </w:tc>
        <w:tc>
          <w:tcPr>
            <w:tcW w:w="941" w:type="dxa"/>
            <w:shd w:val="clear" w:color="auto" w:fill="auto"/>
            <w:noWrap/>
            <w:vAlign w:val="center"/>
            <w:hideMark/>
          </w:tcPr>
          <w:p w14:paraId="104E80A6" w14:textId="77777777" w:rsidR="00D05040" w:rsidRPr="00D05040" w:rsidRDefault="00D05040" w:rsidP="005E70F5">
            <w:pPr>
              <w:jc w:val="right"/>
            </w:pPr>
            <w:r w:rsidRPr="00D05040">
              <w:t>100.0%</w:t>
            </w:r>
          </w:p>
        </w:tc>
      </w:tr>
      <w:tr w:rsidR="00D05040" w:rsidRPr="00D05040" w14:paraId="08159997" w14:textId="77777777" w:rsidTr="005E70F5">
        <w:trPr>
          <w:cantSplit/>
          <w:jc w:val="center"/>
        </w:trPr>
        <w:tc>
          <w:tcPr>
            <w:tcW w:w="892" w:type="dxa"/>
            <w:noWrap/>
            <w:vAlign w:val="bottom"/>
            <w:hideMark/>
          </w:tcPr>
          <w:p w14:paraId="50EA8D1E" w14:textId="77777777" w:rsidR="00D05040" w:rsidRPr="00D05040" w:rsidRDefault="00D05040" w:rsidP="00D05040">
            <w:r w:rsidRPr="00D05040">
              <w:t>PAH</w:t>
            </w:r>
          </w:p>
        </w:tc>
        <w:tc>
          <w:tcPr>
            <w:tcW w:w="796" w:type="dxa"/>
            <w:noWrap/>
            <w:vAlign w:val="bottom"/>
            <w:hideMark/>
          </w:tcPr>
          <w:p w14:paraId="51348E4A" w14:textId="77777777" w:rsidR="00D05040" w:rsidRPr="00D05040" w:rsidRDefault="00D05040" w:rsidP="00D05040">
            <w:r w:rsidRPr="00D05040">
              <w:t>T</w:t>
            </w:r>
          </w:p>
        </w:tc>
        <w:tc>
          <w:tcPr>
            <w:tcW w:w="1097" w:type="dxa"/>
            <w:noWrap/>
            <w:vAlign w:val="bottom"/>
            <w:hideMark/>
          </w:tcPr>
          <w:p w14:paraId="68439747" w14:textId="77777777" w:rsidR="00D05040" w:rsidRPr="00D05040" w:rsidRDefault="00D05040" w:rsidP="00D05040">
            <w:r w:rsidRPr="00D05040">
              <w:t>34530</w:t>
            </w:r>
          </w:p>
        </w:tc>
        <w:tc>
          <w:tcPr>
            <w:tcW w:w="3330" w:type="dxa"/>
            <w:vAlign w:val="bottom"/>
            <w:hideMark/>
          </w:tcPr>
          <w:p w14:paraId="040F7C4D" w14:textId="77777777" w:rsidR="00D05040" w:rsidRPr="00D05040" w:rsidRDefault="00D05040" w:rsidP="00D05040">
            <w:r w:rsidRPr="00D05040">
              <w:t>Benzo(A)Anthracene1,2-Benzanthracene, tissue</w:t>
            </w:r>
          </w:p>
        </w:tc>
        <w:tc>
          <w:tcPr>
            <w:tcW w:w="1080" w:type="dxa"/>
            <w:noWrap/>
            <w:vAlign w:val="center"/>
            <w:hideMark/>
          </w:tcPr>
          <w:p w14:paraId="612052F6" w14:textId="77777777" w:rsidR="00D05040" w:rsidRPr="00D05040" w:rsidRDefault="00D05040" w:rsidP="005E70F5">
            <w:pPr>
              <w:jc w:val="right"/>
            </w:pPr>
            <w:r w:rsidRPr="00D05040">
              <w:t>349</w:t>
            </w:r>
          </w:p>
        </w:tc>
        <w:tc>
          <w:tcPr>
            <w:tcW w:w="928" w:type="dxa"/>
            <w:noWrap/>
            <w:vAlign w:val="center"/>
            <w:hideMark/>
          </w:tcPr>
          <w:p w14:paraId="301BA207" w14:textId="77777777" w:rsidR="00D05040" w:rsidRPr="00D05040" w:rsidRDefault="00D05040" w:rsidP="005E70F5">
            <w:pPr>
              <w:jc w:val="right"/>
            </w:pPr>
            <w:r w:rsidRPr="00D05040">
              <w:t>0</w:t>
            </w:r>
          </w:p>
        </w:tc>
        <w:tc>
          <w:tcPr>
            <w:tcW w:w="1042" w:type="dxa"/>
            <w:noWrap/>
            <w:vAlign w:val="center"/>
            <w:hideMark/>
          </w:tcPr>
          <w:p w14:paraId="2F23A748" w14:textId="77777777" w:rsidR="00D05040" w:rsidRPr="00D05040" w:rsidRDefault="00D05040" w:rsidP="005E70F5">
            <w:pPr>
              <w:jc w:val="right"/>
            </w:pPr>
            <w:r w:rsidRPr="00D05040">
              <w:t>0.0%</w:t>
            </w:r>
          </w:p>
        </w:tc>
        <w:tc>
          <w:tcPr>
            <w:tcW w:w="830" w:type="dxa"/>
            <w:shd w:val="clear" w:color="auto" w:fill="auto"/>
            <w:noWrap/>
            <w:vAlign w:val="center"/>
            <w:hideMark/>
          </w:tcPr>
          <w:p w14:paraId="05D54C9A" w14:textId="77777777" w:rsidR="00D05040" w:rsidRPr="00D05040" w:rsidRDefault="00D05040" w:rsidP="005E70F5">
            <w:pPr>
              <w:jc w:val="right"/>
            </w:pPr>
            <w:r w:rsidRPr="00D05040">
              <w:t>349</w:t>
            </w:r>
          </w:p>
        </w:tc>
        <w:tc>
          <w:tcPr>
            <w:tcW w:w="941" w:type="dxa"/>
            <w:shd w:val="clear" w:color="auto" w:fill="auto"/>
            <w:noWrap/>
            <w:vAlign w:val="center"/>
            <w:hideMark/>
          </w:tcPr>
          <w:p w14:paraId="62E86272" w14:textId="77777777" w:rsidR="00D05040" w:rsidRPr="00D05040" w:rsidRDefault="00D05040" w:rsidP="005E70F5">
            <w:pPr>
              <w:jc w:val="right"/>
            </w:pPr>
            <w:r w:rsidRPr="00D05040">
              <w:t>100.0%</w:t>
            </w:r>
          </w:p>
        </w:tc>
      </w:tr>
      <w:tr w:rsidR="00D05040" w:rsidRPr="00D05040" w14:paraId="761314D5" w14:textId="77777777" w:rsidTr="005E70F5">
        <w:trPr>
          <w:cantSplit/>
          <w:jc w:val="center"/>
        </w:trPr>
        <w:tc>
          <w:tcPr>
            <w:tcW w:w="892" w:type="dxa"/>
            <w:noWrap/>
            <w:vAlign w:val="bottom"/>
            <w:hideMark/>
          </w:tcPr>
          <w:p w14:paraId="3FB1F818" w14:textId="77777777" w:rsidR="00D05040" w:rsidRPr="00D05040" w:rsidRDefault="00D05040" w:rsidP="00D05040">
            <w:r w:rsidRPr="00D05040">
              <w:t>PAH</w:t>
            </w:r>
          </w:p>
        </w:tc>
        <w:tc>
          <w:tcPr>
            <w:tcW w:w="796" w:type="dxa"/>
            <w:noWrap/>
            <w:vAlign w:val="bottom"/>
            <w:hideMark/>
          </w:tcPr>
          <w:p w14:paraId="29877A13" w14:textId="77777777" w:rsidR="00D05040" w:rsidRPr="00D05040" w:rsidRDefault="00D05040" w:rsidP="00D05040">
            <w:r w:rsidRPr="00D05040">
              <w:t>T</w:t>
            </w:r>
          </w:p>
        </w:tc>
        <w:tc>
          <w:tcPr>
            <w:tcW w:w="1097" w:type="dxa"/>
            <w:noWrap/>
            <w:vAlign w:val="bottom"/>
            <w:hideMark/>
          </w:tcPr>
          <w:p w14:paraId="4D62FE12" w14:textId="77777777" w:rsidR="00D05040" w:rsidRPr="00D05040" w:rsidRDefault="00D05040" w:rsidP="00D05040">
            <w:r w:rsidRPr="00D05040">
              <w:t>79040</w:t>
            </w:r>
          </w:p>
        </w:tc>
        <w:tc>
          <w:tcPr>
            <w:tcW w:w="3330" w:type="dxa"/>
            <w:vAlign w:val="bottom"/>
            <w:hideMark/>
          </w:tcPr>
          <w:p w14:paraId="69B9EA34" w14:textId="77777777" w:rsidR="00D05040" w:rsidRPr="00D05040" w:rsidRDefault="00D05040" w:rsidP="00D05040">
            <w:proofErr w:type="spellStart"/>
            <w:r w:rsidRPr="00D05040">
              <w:t>Dibenz</w:t>
            </w:r>
            <w:proofErr w:type="spellEnd"/>
            <w:r w:rsidRPr="00D05040">
              <w:t>(A,H)Anthracene, tissue</w:t>
            </w:r>
          </w:p>
        </w:tc>
        <w:tc>
          <w:tcPr>
            <w:tcW w:w="1080" w:type="dxa"/>
            <w:noWrap/>
            <w:vAlign w:val="center"/>
            <w:hideMark/>
          </w:tcPr>
          <w:p w14:paraId="1C5ABBC9" w14:textId="77777777" w:rsidR="00D05040" w:rsidRPr="00D05040" w:rsidRDefault="00D05040" w:rsidP="005E70F5">
            <w:pPr>
              <w:jc w:val="right"/>
            </w:pPr>
            <w:r w:rsidRPr="00D05040">
              <w:t>26</w:t>
            </w:r>
          </w:p>
        </w:tc>
        <w:tc>
          <w:tcPr>
            <w:tcW w:w="928" w:type="dxa"/>
            <w:noWrap/>
            <w:vAlign w:val="center"/>
            <w:hideMark/>
          </w:tcPr>
          <w:p w14:paraId="5FE2E143" w14:textId="77777777" w:rsidR="00D05040" w:rsidRPr="00D05040" w:rsidRDefault="00D05040" w:rsidP="005E70F5">
            <w:pPr>
              <w:jc w:val="right"/>
            </w:pPr>
            <w:r w:rsidRPr="00D05040">
              <w:t>0</w:t>
            </w:r>
          </w:p>
        </w:tc>
        <w:tc>
          <w:tcPr>
            <w:tcW w:w="1042" w:type="dxa"/>
            <w:noWrap/>
            <w:vAlign w:val="center"/>
            <w:hideMark/>
          </w:tcPr>
          <w:p w14:paraId="1DE8BFFA" w14:textId="77777777" w:rsidR="00D05040" w:rsidRPr="00D05040" w:rsidRDefault="00D05040" w:rsidP="005E70F5">
            <w:pPr>
              <w:jc w:val="right"/>
            </w:pPr>
            <w:r w:rsidRPr="00D05040">
              <w:t>0.0%</w:t>
            </w:r>
          </w:p>
        </w:tc>
        <w:tc>
          <w:tcPr>
            <w:tcW w:w="830" w:type="dxa"/>
            <w:shd w:val="clear" w:color="auto" w:fill="auto"/>
            <w:noWrap/>
            <w:vAlign w:val="center"/>
            <w:hideMark/>
          </w:tcPr>
          <w:p w14:paraId="05199E3C" w14:textId="77777777" w:rsidR="00D05040" w:rsidRPr="00D05040" w:rsidRDefault="00D05040" w:rsidP="005E70F5">
            <w:pPr>
              <w:jc w:val="right"/>
            </w:pPr>
            <w:r w:rsidRPr="00D05040">
              <w:t>26</w:t>
            </w:r>
          </w:p>
        </w:tc>
        <w:tc>
          <w:tcPr>
            <w:tcW w:w="941" w:type="dxa"/>
            <w:shd w:val="clear" w:color="auto" w:fill="auto"/>
            <w:noWrap/>
            <w:vAlign w:val="center"/>
            <w:hideMark/>
          </w:tcPr>
          <w:p w14:paraId="42D8110E" w14:textId="77777777" w:rsidR="00D05040" w:rsidRPr="00D05040" w:rsidRDefault="00D05040" w:rsidP="005E70F5">
            <w:pPr>
              <w:jc w:val="right"/>
            </w:pPr>
            <w:r w:rsidRPr="00D05040">
              <w:t>100.0%</w:t>
            </w:r>
          </w:p>
        </w:tc>
      </w:tr>
      <w:tr w:rsidR="00D05040" w:rsidRPr="00D05040" w14:paraId="588BB0BB" w14:textId="77777777" w:rsidTr="005E70F5">
        <w:trPr>
          <w:cantSplit/>
          <w:jc w:val="center"/>
        </w:trPr>
        <w:tc>
          <w:tcPr>
            <w:tcW w:w="892" w:type="dxa"/>
            <w:noWrap/>
            <w:vAlign w:val="bottom"/>
            <w:hideMark/>
          </w:tcPr>
          <w:p w14:paraId="55132BE9" w14:textId="77777777" w:rsidR="00D05040" w:rsidRPr="00D05040" w:rsidRDefault="00D05040" w:rsidP="00D05040">
            <w:r w:rsidRPr="00D05040">
              <w:t>PAH</w:t>
            </w:r>
          </w:p>
        </w:tc>
        <w:tc>
          <w:tcPr>
            <w:tcW w:w="796" w:type="dxa"/>
            <w:noWrap/>
            <w:vAlign w:val="bottom"/>
            <w:hideMark/>
          </w:tcPr>
          <w:p w14:paraId="5B885F49" w14:textId="77777777" w:rsidR="00D05040" w:rsidRPr="00D05040" w:rsidRDefault="00D05040" w:rsidP="00D05040">
            <w:r w:rsidRPr="00D05040">
              <w:t>T</w:t>
            </w:r>
          </w:p>
        </w:tc>
        <w:tc>
          <w:tcPr>
            <w:tcW w:w="1097" w:type="dxa"/>
            <w:noWrap/>
            <w:vAlign w:val="bottom"/>
            <w:hideMark/>
          </w:tcPr>
          <w:p w14:paraId="19BC64F7" w14:textId="77777777" w:rsidR="00D05040" w:rsidRPr="00D05040" w:rsidRDefault="00D05040" w:rsidP="00D05040">
            <w:r w:rsidRPr="00D05040">
              <w:t>TBBKF</w:t>
            </w:r>
          </w:p>
        </w:tc>
        <w:tc>
          <w:tcPr>
            <w:tcW w:w="3330" w:type="dxa"/>
            <w:vAlign w:val="bottom"/>
            <w:hideMark/>
          </w:tcPr>
          <w:p w14:paraId="6B7A0B5B" w14:textId="77777777" w:rsidR="00D05040" w:rsidRPr="00D05040" w:rsidRDefault="00D05040" w:rsidP="00D05040">
            <w:r w:rsidRPr="00D05040">
              <w:t>Benzo(bk)fluoranthene, tissue</w:t>
            </w:r>
          </w:p>
        </w:tc>
        <w:tc>
          <w:tcPr>
            <w:tcW w:w="1080" w:type="dxa"/>
            <w:noWrap/>
            <w:vAlign w:val="center"/>
            <w:hideMark/>
          </w:tcPr>
          <w:p w14:paraId="441281AB" w14:textId="77777777" w:rsidR="00D05040" w:rsidRPr="00D05040" w:rsidRDefault="00D05040" w:rsidP="005E70F5">
            <w:pPr>
              <w:jc w:val="right"/>
            </w:pPr>
            <w:r w:rsidRPr="00D05040">
              <w:t>22</w:t>
            </w:r>
          </w:p>
        </w:tc>
        <w:tc>
          <w:tcPr>
            <w:tcW w:w="928" w:type="dxa"/>
            <w:noWrap/>
            <w:vAlign w:val="center"/>
            <w:hideMark/>
          </w:tcPr>
          <w:p w14:paraId="15054E45" w14:textId="77777777" w:rsidR="00D05040" w:rsidRPr="00D05040" w:rsidRDefault="00D05040" w:rsidP="005E70F5">
            <w:pPr>
              <w:jc w:val="right"/>
            </w:pPr>
            <w:r w:rsidRPr="00D05040">
              <w:t>0</w:t>
            </w:r>
          </w:p>
        </w:tc>
        <w:tc>
          <w:tcPr>
            <w:tcW w:w="1042" w:type="dxa"/>
            <w:noWrap/>
            <w:vAlign w:val="center"/>
            <w:hideMark/>
          </w:tcPr>
          <w:p w14:paraId="07987C0B" w14:textId="77777777" w:rsidR="00D05040" w:rsidRPr="00D05040" w:rsidRDefault="00D05040" w:rsidP="005E70F5">
            <w:pPr>
              <w:jc w:val="right"/>
            </w:pPr>
            <w:r w:rsidRPr="00D05040">
              <w:t>0.0%</w:t>
            </w:r>
          </w:p>
        </w:tc>
        <w:tc>
          <w:tcPr>
            <w:tcW w:w="830" w:type="dxa"/>
            <w:shd w:val="clear" w:color="auto" w:fill="auto"/>
            <w:noWrap/>
            <w:vAlign w:val="center"/>
            <w:hideMark/>
          </w:tcPr>
          <w:p w14:paraId="7FDB76B4" w14:textId="77777777" w:rsidR="00D05040" w:rsidRPr="00D05040" w:rsidRDefault="00D05040" w:rsidP="005E70F5">
            <w:pPr>
              <w:jc w:val="right"/>
            </w:pPr>
            <w:r w:rsidRPr="00D05040">
              <w:t>22</w:t>
            </w:r>
          </w:p>
        </w:tc>
        <w:tc>
          <w:tcPr>
            <w:tcW w:w="941" w:type="dxa"/>
            <w:shd w:val="clear" w:color="auto" w:fill="auto"/>
            <w:noWrap/>
            <w:vAlign w:val="center"/>
            <w:hideMark/>
          </w:tcPr>
          <w:p w14:paraId="2165C6E3" w14:textId="77777777" w:rsidR="00D05040" w:rsidRPr="00D05040" w:rsidRDefault="00D05040" w:rsidP="005E70F5">
            <w:pPr>
              <w:jc w:val="right"/>
            </w:pPr>
            <w:r w:rsidRPr="00D05040">
              <w:t>100.0%</w:t>
            </w:r>
          </w:p>
        </w:tc>
      </w:tr>
      <w:tr w:rsidR="00D05040" w:rsidRPr="00D05040" w14:paraId="62A5CAD8" w14:textId="77777777" w:rsidTr="005E70F5">
        <w:trPr>
          <w:cantSplit/>
          <w:jc w:val="center"/>
        </w:trPr>
        <w:tc>
          <w:tcPr>
            <w:tcW w:w="892" w:type="dxa"/>
            <w:noWrap/>
            <w:vAlign w:val="bottom"/>
            <w:hideMark/>
          </w:tcPr>
          <w:p w14:paraId="0207CD9B" w14:textId="77777777" w:rsidR="00D05040" w:rsidRPr="00D05040" w:rsidRDefault="00D05040" w:rsidP="00D05040">
            <w:r w:rsidRPr="00D05040">
              <w:t>PAH</w:t>
            </w:r>
          </w:p>
        </w:tc>
        <w:tc>
          <w:tcPr>
            <w:tcW w:w="796" w:type="dxa"/>
            <w:noWrap/>
            <w:vAlign w:val="bottom"/>
            <w:hideMark/>
          </w:tcPr>
          <w:p w14:paraId="0067545B" w14:textId="77777777" w:rsidR="00D05040" w:rsidRPr="00D05040" w:rsidRDefault="00D05040" w:rsidP="00D05040">
            <w:r w:rsidRPr="00D05040">
              <w:t>W</w:t>
            </w:r>
          </w:p>
        </w:tc>
        <w:tc>
          <w:tcPr>
            <w:tcW w:w="1097" w:type="dxa"/>
            <w:noWrap/>
            <w:vAlign w:val="bottom"/>
            <w:hideMark/>
          </w:tcPr>
          <w:p w14:paraId="171BDE83" w14:textId="77777777" w:rsidR="00D05040" w:rsidRPr="00D05040" w:rsidRDefault="00D05040" w:rsidP="00D05040">
            <w:r w:rsidRPr="00D05040">
              <w:t>34200</w:t>
            </w:r>
          </w:p>
        </w:tc>
        <w:tc>
          <w:tcPr>
            <w:tcW w:w="3330" w:type="dxa"/>
            <w:vAlign w:val="bottom"/>
            <w:hideMark/>
          </w:tcPr>
          <w:p w14:paraId="2333FB96" w14:textId="77777777" w:rsidR="00D05040" w:rsidRPr="00D05040" w:rsidRDefault="00D05040" w:rsidP="00D05040">
            <w:r w:rsidRPr="00D05040">
              <w:t>Acenaphthylene, total</w:t>
            </w:r>
          </w:p>
        </w:tc>
        <w:tc>
          <w:tcPr>
            <w:tcW w:w="1080" w:type="dxa"/>
            <w:noWrap/>
            <w:vAlign w:val="center"/>
            <w:hideMark/>
          </w:tcPr>
          <w:p w14:paraId="1C477552" w14:textId="77777777" w:rsidR="00D05040" w:rsidRPr="00D05040" w:rsidRDefault="00D05040" w:rsidP="005E70F5">
            <w:pPr>
              <w:jc w:val="right"/>
            </w:pPr>
            <w:r w:rsidRPr="00D05040">
              <w:t>1957</w:t>
            </w:r>
          </w:p>
        </w:tc>
        <w:tc>
          <w:tcPr>
            <w:tcW w:w="928" w:type="dxa"/>
            <w:noWrap/>
            <w:vAlign w:val="center"/>
            <w:hideMark/>
          </w:tcPr>
          <w:p w14:paraId="7C6C9DBB" w14:textId="77777777" w:rsidR="00D05040" w:rsidRPr="00D05040" w:rsidRDefault="00D05040" w:rsidP="005E70F5">
            <w:pPr>
              <w:jc w:val="right"/>
            </w:pPr>
            <w:r w:rsidRPr="00D05040">
              <w:t>0</w:t>
            </w:r>
          </w:p>
        </w:tc>
        <w:tc>
          <w:tcPr>
            <w:tcW w:w="1042" w:type="dxa"/>
            <w:noWrap/>
            <w:vAlign w:val="center"/>
            <w:hideMark/>
          </w:tcPr>
          <w:p w14:paraId="6DEC120E" w14:textId="77777777" w:rsidR="00D05040" w:rsidRPr="00D05040" w:rsidRDefault="00D05040" w:rsidP="005E70F5">
            <w:pPr>
              <w:jc w:val="right"/>
            </w:pPr>
            <w:r w:rsidRPr="00D05040">
              <w:t>0.0%</w:t>
            </w:r>
          </w:p>
        </w:tc>
        <w:tc>
          <w:tcPr>
            <w:tcW w:w="830" w:type="dxa"/>
            <w:shd w:val="clear" w:color="auto" w:fill="auto"/>
            <w:noWrap/>
            <w:vAlign w:val="center"/>
            <w:hideMark/>
          </w:tcPr>
          <w:p w14:paraId="147D9E7F" w14:textId="77777777" w:rsidR="00D05040" w:rsidRPr="00D05040" w:rsidRDefault="00D05040" w:rsidP="005E70F5">
            <w:pPr>
              <w:jc w:val="right"/>
            </w:pPr>
            <w:r w:rsidRPr="00D05040">
              <w:t>1957</w:t>
            </w:r>
          </w:p>
        </w:tc>
        <w:tc>
          <w:tcPr>
            <w:tcW w:w="941" w:type="dxa"/>
            <w:shd w:val="clear" w:color="auto" w:fill="auto"/>
            <w:noWrap/>
            <w:vAlign w:val="center"/>
            <w:hideMark/>
          </w:tcPr>
          <w:p w14:paraId="323627E8" w14:textId="77777777" w:rsidR="00D05040" w:rsidRPr="00D05040" w:rsidRDefault="00D05040" w:rsidP="005E70F5">
            <w:pPr>
              <w:jc w:val="right"/>
            </w:pPr>
            <w:r w:rsidRPr="00D05040">
              <w:t>100.0%</w:t>
            </w:r>
          </w:p>
        </w:tc>
      </w:tr>
      <w:tr w:rsidR="00D05040" w:rsidRPr="00D05040" w14:paraId="499034B1" w14:textId="77777777" w:rsidTr="005E70F5">
        <w:trPr>
          <w:cantSplit/>
          <w:jc w:val="center"/>
        </w:trPr>
        <w:tc>
          <w:tcPr>
            <w:tcW w:w="892" w:type="dxa"/>
            <w:noWrap/>
            <w:vAlign w:val="bottom"/>
            <w:hideMark/>
          </w:tcPr>
          <w:p w14:paraId="0D6398F6" w14:textId="77777777" w:rsidR="00D05040" w:rsidRPr="00D05040" w:rsidRDefault="00D05040" w:rsidP="00D05040">
            <w:r w:rsidRPr="00D05040">
              <w:t>PAH</w:t>
            </w:r>
          </w:p>
        </w:tc>
        <w:tc>
          <w:tcPr>
            <w:tcW w:w="796" w:type="dxa"/>
            <w:noWrap/>
            <w:vAlign w:val="bottom"/>
            <w:hideMark/>
          </w:tcPr>
          <w:p w14:paraId="40EFDCB3" w14:textId="77777777" w:rsidR="00D05040" w:rsidRPr="00D05040" w:rsidRDefault="00D05040" w:rsidP="00D05040">
            <w:r w:rsidRPr="00D05040">
              <w:t>W</w:t>
            </w:r>
          </w:p>
        </w:tc>
        <w:tc>
          <w:tcPr>
            <w:tcW w:w="1097" w:type="dxa"/>
            <w:noWrap/>
            <w:vAlign w:val="bottom"/>
            <w:hideMark/>
          </w:tcPr>
          <w:p w14:paraId="4CF295DE" w14:textId="77777777" w:rsidR="00D05040" w:rsidRPr="00D05040" w:rsidRDefault="00D05040" w:rsidP="00D05040">
            <w:r w:rsidRPr="00D05040">
              <w:t>34205</w:t>
            </w:r>
          </w:p>
        </w:tc>
        <w:tc>
          <w:tcPr>
            <w:tcW w:w="3330" w:type="dxa"/>
            <w:vAlign w:val="bottom"/>
            <w:hideMark/>
          </w:tcPr>
          <w:p w14:paraId="116C537F" w14:textId="77777777" w:rsidR="00D05040" w:rsidRPr="00D05040" w:rsidRDefault="00D05040" w:rsidP="00D05040">
            <w:r w:rsidRPr="00D05040">
              <w:t>Acenaphthene, total</w:t>
            </w:r>
          </w:p>
        </w:tc>
        <w:tc>
          <w:tcPr>
            <w:tcW w:w="1080" w:type="dxa"/>
            <w:noWrap/>
            <w:vAlign w:val="center"/>
            <w:hideMark/>
          </w:tcPr>
          <w:p w14:paraId="03CBED8E" w14:textId="77777777" w:rsidR="00D05040" w:rsidRPr="00D05040" w:rsidRDefault="00D05040" w:rsidP="005E70F5">
            <w:pPr>
              <w:jc w:val="right"/>
            </w:pPr>
            <w:r w:rsidRPr="00D05040">
              <w:t>1958</w:t>
            </w:r>
          </w:p>
        </w:tc>
        <w:tc>
          <w:tcPr>
            <w:tcW w:w="928" w:type="dxa"/>
            <w:noWrap/>
            <w:vAlign w:val="center"/>
            <w:hideMark/>
          </w:tcPr>
          <w:p w14:paraId="41651FD3" w14:textId="77777777" w:rsidR="00D05040" w:rsidRPr="00D05040" w:rsidRDefault="00D05040" w:rsidP="005E70F5">
            <w:pPr>
              <w:jc w:val="right"/>
            </w:pPr>
            <w:r w:rsidRPr="00D05040">
              <w:t>0</w:t>
            </w:r>
          </w:p>
        </w:tc>
        <w:tc>
          <w:tcPr>
            <w:tcW w:w="1042" w:type="dxa"/>
            <w:noWrap/>
            <w:vAlign w:val="center"/>
            <w:hideMark/>
          </w:tcPr>
          <w:p w14:paraId="5F82C72E" w14:textId="77777777" w:rsidR="00D05040" w:rsidRPr="00D05040" w:rsidRDefault="00D05040" w:rsidP="005E70F5">
            <w:pPr>
              <w:jc w:val="right"/>
            </w:pPr>
            <w:r w:rsidRPr="00D05040">
              <w:t>0.0%</w:t>
            </w:r>
          </w:p>
        </w:tc>
        <w:tc>
          <w:tcPr>
            <w:tcW w:w="830" w:type="dxa"/>
            <w:shd w:val="clear" w:color="auto" w:fill="auto"/>
            <w:noWrap/>
            <w:vAlign w:val="center"/>
            <w:hideMark/>
          </w:tcPr>
          <w:p w14:paraId="37200E45" w14:textId="77777777" w:rsidR="00D05040" w:rsidRPr="00D05040" w:rsidRDefault="00D05040" w:rsidP="005E70F5">
            <w:pPr>
              <w:jc w:val="right"/>
            </w:pPr>
            <w:r w:rsidRPr="00D05040">
              <w:t>1958</w:t>
            </w:r>
          </w:p>
        </w:tc>
        <w:tc>
          <w:tcPr>
            <w:tcW w:w="941" w:type="dxa"/>
            <w:shd w:val="clear" w:color="auto" w:fill="auto"/>
            <w:noWrap/>
            <w:vAlign w:val="center"/>
            <w:hideMark/>
          </w:tcPr>
          <w:p w14:paraId="63D04FBF" w14:textId="77777777" w:rsidR="00D05040" w:rsidRPr="00D05040" w:rsidRDefault="00D05040" w:rsidP="005E70F5">
            <w:pPr>
              <w:jc w:val="right"/>
            </w:pPr>
            <w:r w:rsidRPr="00D05040">
              <w:t>100.0%</w:t>
            </w:r>
          </w:p>
        </w:tc>
      </w:tr>
      <w:tr w:rsidR="00D05040" w:rsidRPr="00D05040" w14:paraId="68DAC664" w14:textId="77777777" w:rsidTr="005E70F5">
        <w:trPr>
          <w:cantSplit/>
          <w:jc w:val="center"/>
        </w:trPr>
        <w:tc>
          <w:tcPr>
            <w:tcW w:w="892" w:type="dxa"/>
            <w:noWrap/>
            <w:vAlign w:val="bottom"/>
            <w:hideMark/>
          </w:tcPr>
          <w:p w14:paraId="3C425021" w14:textId="77777777" w:rsidR="00D05040" w:rsidRPr="00D05040" w:rsidRDefault="00D05040" w:rsidP="00D05040">
            <w:r w:rsidRPr="00D05040">
              <w:t>PAH</w:t>
            </w:r>
          </w:p>
        </w:tc>
        <w:tc>
          <w:tcPr>
            <w:tcW w:w="796" w:type="dxa"/>
            <w:noWrap/>
            <w:vAlign w:val="bottom"/>
            <w:hideMark/>
          </w:tcPr>
          <w:p w14:paraId="5708D60F" w14:textId="77777777" w:rsidR="00D05040" w:rsidRPr="00D05040" w:rsidRDefault="00D05040" w:rsidP="00D05040">
            <w:r w:rsidRPr="00D05040">
              <w:t>W</w:t>
            </w:r>
          </w:p>
        </w:tc>
        <w:tc>
          <w:tcPr>
            <w:tcW w:w="1097" w:type="dxa"/>
            <w:noWrap/>
            <w:vAlign w:val="bottom"/>
            <w:hideMark/>
          </w:tcPr>
          <w:p w14:paraId="0908CFA6" w14:textId="77777777" w:rsidR="00D05040" w:rsidRPr="00D05040" w:rsidRDefault="00D05040" w:rsidP="00D05040">
            <w:r w:rsidRPr="00D05040">
              <w:t>34220</w:t>
            </w:r>
          </w:p>
        </w:tc>
        <w:tc>
          <w:tcPr>
            <w:tcW w:w="3330" w:type="dxa"/>
            <w:vAlign w:val="bottom"/>
            <w:hideMark/>
          </w:tcPr>
          <w:p w14:paraId="3212D0BF" w14:textId="77777777" w:rsidR="00D05040" w:rsidRPr="00D05040" w:rsidRDefault="00D05040" w:rsidP="00D05040">
            <w:r w:rsidRPr="00D05040">
              <w:t>Anthracene</w:t>
            </w:r>
          </w:p>
        </w:tc>
        <w:tc>
          <w:tcPr>
            <w:tcW w:w="1080" w:type="dxa"/>
            <w:noWrap/>
            <w:vAlign w:val="center"/>
            <w:hideMark/>
          </w:tcPr>
          <w:p w14:paraId="16DF0721" w14:textId="77777777" w:rsidR="00D05040" w:rsidRPr="00D05040" w:rsidRDefault="00D05040" w:rsidP="005E70F5">
            <w:pPr>
              <w:jc w:val="right"/>
            </w:pPr>
            <w:r w:rsidRPr="00D05040">
              <w:t>1958</w:t>
            </w:r>
          </w:p>
        </w:tc>
        <w:tc>
          <w:tcPr>
            <w:tcW w:w="928" w:type="dxa"/>
            <w:noWrap/>
            <w:vAlign w:val="center"/>
            <w:hideMark/>
          </w:tcPr>
          <w:p w14:paraId="05214B5E" w14:textId="77777777" w:rsidR="00D05040" w:rsidRPr="00D05040" w:rsidRDefault="00D05040" w:rsidP="005E70F5">
            <w:pPr>
              <w:jc w:val="right"/>
            </w:pPr>
            <w:r w:rsidRPr="00D05040">
              <w:t>0</w:t>
            </w:r>
          </w:p>
        </w:tc>
        <w:tc>
          <w:tcPr>
            <w:tcW w:w="1042" w:type="dxa"/>
            <w:noWrap/>
            <w:vAlign w:val="center"/>
            <w:hideMark/>
          </w:tcPr>
          <w:p w14:paraId="69550879" w14:textId="77777777" w:rsidR="00D05040" w:rsidRPr="00D05040" w:rsidRDefault="00D05040" w:rsidP="005E70F5">
            <w:pPr>
              <w:jc w:val="right"/>
            </w:pPr>
            <w:r w:rsidRPr="00D05040">
              <w:t>0.0%</w:t>
            </w:r>
          </w:p>
        </w:tc>
        <w:tc>
          <w:tcPr>
            <w:tcW w:w="830" w:type="dxa"/>
            <w:shd w:val="clear" w:color="auto" w:fill="auto"/>
            <w:noWrap/>
            <w:vAlign w:val="center"/>
            <w:hideMark/>
          </w:tcPr>
          <w:p w14:paraId="7E32F40D" w14:textId="77777777" w:rsidR="00D05040" w:rsidRPr="00D05040" w:rsidRDefault="00D05040" w:rsidP="005E70F5">
            <w:pPr>
              <w:jc w:val="right"/>
            </w:pPr>
            <w:r w:rsidRPr="00D05040">
              <w:t>1958</w:t>
            </w:r>
          </w:p>
        </w:tc>
        <w:tc>
          <w:tcPr>
            <w:tcW w:w="941" w:type="dxa"/>
            <w:shd w:val="clear" w:color="auto" w:fill="auto"/>
            <w:noWrap/>
            <w:vAlign w:val="center"/>
            <w:hideMark/>
          </w:tcPr>
          <w:p w14:paraId="03C99EB9" w14:textId="77777777" w:rsidR="00D05040" w:rsidRPr="00D05040" w:rsidRDefault="00D05040" w:rsidP="005E70F5">
            <w:pPr>
              <w:jc w:val="right"/>
            </w:pPr>
            <w:r w:rsidRPr="00D05040">
              <w:t>100.0%</w:t>
            </w:r>
          </w:p>
        </w:tc>
      </w:tr>
      <w:tr w:rsidR="00D05040" w:rsidRPr="00D05040" w14:paraId="2862CC9C" w14:textId="77777777" w:rsidTr="005E70F5">
        <w:trPr>
          <w:cantSplit/>
          <w:jc w:val="center"/>
        </w:trPr>
        <w:tc>
          <w:tcPr>
            <w:tcW w:w="892" w:type="dxa"/>
            <w:noWrap/>
            <w:vAlign w:val="bottom"/>
            <w:hideMark/>
          </w:tcPr>
          <w:p w14:paraId="2BF9EA75" w14:textId="77777777" w:rsidR="00D05040" w:rsidRPr="00D05040" w:rsidRDefault="00D05040" w:rsidP="00D05040">
            <w:r w:rsidRPr="00D05040">
              <w:t>PAH</w:t>
            </w:r>
          </w:p>
        </w:tc>
        <w:tc>
          <w:tcPr>
            <w:tcW w:w="796" w:type="dxa"/>
            <w:noWrap/>
            <w:vAlign w:val="bottom"/>
            <w:hideMark/>
          </w:tcPr>
          <w:p w14:paraId="2DA45535" w14:textId="77777777" w:rsidR="00D05040" w:rsidRPr="00D05040" w:rsidRDefault="00D05040" w:rsidP="00D05040">
            <w:r w:rsidRPr="00D05040">
              <w:t>W</w:t>
            </w:r>
          </w:p>
        </w:tc>
        <w:tc>
          <w:tcPr>
            <w:tcW w:w="1097" w:type="dxa"/>
            <w:noWrap/>
            <w:vAlign w:val="bottom"/>
            <w:hideMark/>
          </w:tcPr>
          <w:p w14:paraId="1465AFC4" w14:textId="77777777" w:rsidR="00D05040" w:rsidRPr="00D05040" w:rsidRDefault="00D05040" w:rsidP="00D05040">
            <w:r w:rsidRPr="00D05040">
              <w:t>34230</w:t>
            </w:r>
          </w:p>
        </w:tc>
        <w:tc>
          <w:tcPr>
            <w:tcW w:w="3330" w:type="dxa"/>
            <w:vAlign w:val="bottom"/>
            <w:hideMark/>
          </w:tcPr>
          <w:p w14:paraId="1C14C00E" w14:textId="77777777" w:rsidR="00D05040" w:rsidRPr="00D05040" w:rsidRDefault="00D05040" w:rsidP="00D05040">
            <w:r w:rsidRPr="00D05040">
              <w:t>Benzo(b)fluoranthene, total</w:t>
            </w:r>
          </w:p>
        </w:tc>
        <w:tc>
          <w:tcPr>
            <w:tcW w:w="1080" w:type="dxa"/>
            <w:noWrap/>
            <w:vAlign w:val="center"/>
            <w:hideMark/>
          </w:tcPr>
          <w:p w14:paraId="6318A85C" w14:textId="77777777" w:rsidR="00D05040" w:rsidRPr="00D05040" w:rsidRDefault="00D05040" w:rsidP="005E70F5">
            <w:pPr>
              <w:jc w:val="right"/>
            </w:pPr>
            <w:r w:rsidRPr="00D05040">
              <w:t>1868</w:t>
            </w:r>
          </w:p>
        </w:tc>
        <w:tc>
          <w:tcPr>
            <w:tcW w:w="928" w:type="dxa"/>
            <w:noWrap/>
            <w:vAlign w:val="center"/>
            <w:hideMark/>
          </w:tcPr>
          <w:p w14:paraId="43FFB201" w14:textId="77777777" w:rsidR="00D05040" w:rsidRPr="00D05040" w:rsidRDefault="00D05040" w:rsidP="005E70F5">
            <w:pPr>
              <w:jc w:val="right"/>
            </w:pPr>
            <w:r w:rsidRPr="00D05040">
              <w:t>0</w:t>
            </w:r>
          </w:p>
        </w:tc>
        <w:tc>
          <w:tcPr>
            <w:tcW w:w="1042" w:type="dxa"/>
            <w:noWrap/>
            <w:vAlign w:val="center"/>
            <w:hideMark/>
          </w:tcPr>
          <w:p w14:paraId="435CAF5F" w14:textId="77777777" w:rsidR="00D05040" w:rsidRPr="00D05040" w:rsidRDefault="00D05040" w:rsidP="005E70F5">
            <w:pPr>
              <w:jc w:val="right"/>
            </w:pPr>
            <w:r w:rsidRPr="00D05040">
              <w:t>0.0%</w:t>
            </w:r>
          </w:p>
        </w:tc>
        <w:tc>
          <w:tcPr>
            <w:tcW w:w="830" w:type="dxa"/>
            <w:shd w:val="clear" w:color="auto" w:fill="auto"/>
            <w:noWrap/>
            <w:vAlign w:val="center"/>
            <w:hideMark/>
          </w:tcPr>
          <w:p w14:paraId="55C0B5A3" w14:textId="77777777" w:rsidR="00D05040" w:rsidRPr="00D05040" w:rsidRDefault="00D05040" w:rsidP="005E70F5">
            <w:pPr>
              <w:jc w:val="right"/>
            </w:pPr>
            <w:r w:rsidRPr="00D05040">
              <w:t>1868</w:t>
            </w:r>
          </w:p>
        </w:tc>
        <w:tc>
          <w:tcPr>
            <w:tcW w:w="941" w:type="dxa"/>
            <w:shd w:val="clear" w:color="auto" w:fill="auto"/>
            <w:noWrap/>
            <w:vAlign w:val="center"/>
            <w:hideMark/>
          </w:tcPr>
          <w:p w14:paraId="5D051E28" w14:textId="77777777" w:rsidR="00D05040" w:rsidRPr="00D05040" w:rsidRDefault="00D05040" w:rsidP="005E70F5">
            <w:pPr>
              <w:jc w:val="right"/>
            </w:pPr>
            <w:r w:rsidRPr="00D05040">
              <w:t>100.0%</w:t>
            </w:r>
          </w:p>
        </w:tc>
      </w:tr>
      <w:tr w:rsidR="00D05040" w:rsidRPr="00D05040" w14:paraId="7C6B48E3" w14:textId="77777777" w:rsidTr="005E70F5">
        <w:trPr>
          <w:cantSplit/>
          <w:jc w:val="center"/>
        </w:trPr>
        <w:tc>
          <w:tcPr>
            <w:tcW w:w="892" w:type="dxa"/>
            <w:noWrap/>
            <w:vAlign w:val="bottom"/>
            <w:hideMark/>
          </w:tcPr>
          <w:p w14:paraId="71503B9C" w14:textId="77777777" w:rsidR="00D05040" w:rsidRPr="00D05040" w:rsidRDefault="00D05040" w:rsidP="00D05040">
            <w:r w:rsidRPr="00D05040">
              <w:t>PAH</w:t>
            </w:r>
          </w:p>
        </w:tc>
        <w:tc>
          <w:tcPr>
            <w:tcW w:w="796" w:type="dxa"/>
            <w:noWrap/>
            <w:vAlign w:val="bottom"/>
            <w:hideMark/>
          </w:tcPr>
          <w:p w14:paraId="2E0BBFB1" w14:textId="77777777" w:rsidR="00D05040" w:rsidRPr="00D05040" w:rsidRDefault="00D05040" w:rsidP="00D05040">
            <w:r w:rsidRPr="00D05040">
              <w:t>W</w:t>
            </w:r>
          </w:p>
        </w:tc>
        <w:tc>
          <w:tcPr>
            <w:tcW w:w="1097" w:type="dxa"/>
            <w:noWrap/>
            <w:vAlign w:val="bottom"/>
            <w:hideMark/>
          </w:tcPr>
          <w:p w14:paraId="13C5B20F" w14:textId="77777777" w:rsidR="00D05040" w:rsidRPr="00D05040" w:rsidRDefault="00D05040" w:rsidP="00D05040">
            <w:r w:rsidRPr="00D05040">
              <w:t>34242</w:t>
            </w:r>
          </w:p>
        </w:tc>
        <w:tc>
          <w:tcPr>
            <w:tcW w:w="3330" w:type="dxa"/>
            <w:vAlign w:val="bottom"/>
            <w:hideMark/>
          </w:tcPr>
          <w:p w14:paraId="224CAB3D" w14:textId="77777777" w:rsidR="00D05040" w:rsidRPr="00D05040" w:rsidRDefault="00D05040" w:rsidP="00D05040">
            <w:r w:rsidRPr="00D05040">
              <w:t>Benzo(k)fluoranthene</w:t>
            </w:r>
          </w:p>
        </w:tc>
        <w:tc>
          <w:tcPr>
            <w:tcW w:w="1080" w:type="dxa"/>
            <w:noWrap/>
            <w:vAlign w:val="center"/>
            <w:hideMark/>
          </w:tcPr>
          <w:p w14:paraId="72520911" w14:textId="77777777" w:rsidR="00D05040" w:rsidRPr="00D05040" w:rsidRDefault="00D05040" w:rsidP="005E70F5">
            <w:pPr>
              <w:jc w:val="right"/>
            </w:pPr>
            <w:r w:rsidRPr="00D05040">
              <w:t>1868</w:t>
            </w:r>
          </w:p>
        </w:tc>
        <w:tc>
          <w:tcPr>
            <w:tcW w:w="928" w:type="dxa"/>
            <w:noWrap/>
            <w:vAlign w:val="center"/>
            <w:hideMark/>
          </w:tcPr>
          <w:p w14:paraId="5032BD12" w14:textId="77777777" w:rsidR="00D05040" w:rsidRPr="00D05040" w:rsidRDefault="00D05040" w:rsidP="005E70F5">
            <w:pPr>
              <w:jc w:val="right"/>
            </w:pPr>
            <w:r w:rsidRPr="00D05040">
              <w:t>0</w:t>
            </w:r>
          </w:p>
        </w:tc>
        <w:tc>
          <w:tcPr>
            <w:tcW w:w="1042" w:type="dxa"/>
            <w:noWrap/>
            <w:vAlign w:val="center"/>
            <w:hideMark/>
          </w:tcPr>
          <w:p w14:paraId="458C4AF5" w14:textId="77777777" w:rsidR="00D05040" w:rsidRPr="00D05040" w:rsidRDefault="00D05040" w:rsidP="005E70F5">
            <w:pPr>
              <w:jc w:val="right"/>
            </w:pPr>
            <w:r w:rsidRPr="00D05040">
              <w:t>0.0%</w:t>
            </w:r>
          </w:p>
        </w:tc>
        <w:tc>
          <w:tcPr>
            <w:tcW w:w="830" w:type="dxa"/>
            <w:shd w:val="clear" w:color="auto" w:fill="auto"/>
            <w:noWrap/>
            <w:vAlign w:val="center"/>
            <w:hideMark/>
          </w:tcPr>
          <w:p w14:paraId="322476AA" w14:textId="77777777" w:rsidR="00D05040" w:rsidRPr="00D05040" w:rsidRDefault="00D05040" w:rsidP="005E70F5">
            <w:pPr>
              <w:jc w:val="right"/>
            </w:pPr>
            <w:r w:rsidRPr="00D05040">
              <w:t>1868</w:t>
            </w:r>
          </w:p>
        </w:tc>
        <w:tc>
          <w:tcPr>
            <w:tcW w:w="941" w:type="dxa"/>
            <w:shd w:val="clear" w:color="auto" w:fill="auto"/>
            <w:noWrap/>
            <w:vAlign w:val="center"/>
            <w:hideMark/>
          </w:tcPr>
          <w:p w14:paraId="3BE9338C" w14:textId="77777777" w:rsidR="00D05040" w:rsidRPr="00D05040" w:rsidRDefault="00D05040" w:rsidP="005E70F5">
            <w:pPr>
              <w:jc w:val="right"/>
            </w:pPr>
            <w:r w:rsidRPr="00D05040">
              <w:t>100.0%</w:t>
            </w:r>
          </w:p>
        </w:tc>
      </w:tr>
      <w:tr w:rsidR="00D05040" w:rsidRPr="00D05040" w14:paraId="5D037182" w14:textId="77777777" w:rsidTr="005E70F5">
        <w:trPr>
          <w:cantSplit/>
          <w:jc w:val="center"/>
        </w:trPr>
        <w:tc>
          <w:tcPr>
            <w:tcW w:w="892" w:type="dxa"/>
            <w:noWrap/>
            <w:vAlign w:val="bottom"/>
            <w:hideMark/>
          </w:tcPr>
          <w:p w14:paraId="3AD83429" w14:textId="77777777" w:rsidR="00D05040" w:rsidRPr="00D05040" w:rsidRDefault="00D05040" w:rsidP="00D05040">
            <w:r w:rsidRPr="00D05040">
              <w:t>PAH</w:t>
            </w:r>
          </w:p>
        </w:tc>
        <w:tc>
          <w:tcPr>
            <w:tcW w:w="796" w:type="dxa"/>
            <w:noWrap/>
            <w:vAlign w:val="bottom"/>
            <w:hideMark/>
          </w:tcPr>
          <w:p w14:paraId="1355E0F0" w14:textId="77777777" w:rsidR="00D05040" w:rsidRPr="00D05040" w:rsidRDefault="00D05040" w:rsidP="00D05040">
            <w:r w:rsidRPr="00D05040">
              <w:t>W</w:t>
            </w:r>
          </w:p>
        </w:tc>
        <w:tc>
          <w:tcPr>
            <w:tcW w:w="1097" w:type="dxa"/>
            <w:noWrap/>
            <w:vAlign w:val="bottom"/>
            <w:hideMark/>
          </w:tcPr>
          <w:p w14:paraId="60A31B12" w14:textId="77777777" w:rsidR="00D05040" w:rsidRPr="00D05040" w:rsidRDefault="00D05040" w:rsidP="00D05040">
            <w:r w:rsidRPr="00D05040">
              <w:t>34247</w:t>
            </w:r>
          </w:p>
        </w:tc>
        <w:tc>
          <w:tcPr>
            <w:tcW w:w="3330" w:type="dxa"/>
            <w:vAlign w:val="bottom"/>
            <w:hideMark/>
          </w:tcPr>
          <w:p w14:paraId="6C52711B" w14:textId="77777777" w:rsidR="00D05040" w:rsidRPr="00D05040" w:rsidRDefault="00D05040" w:rsidP="00D05040">
            <w:r w:rsidRPr="00D05040">
              <w:t>Benzo(a)pyrene</w:t>
            </w:r>
          </w:p>
        </w:tc>
        <w:tc>
          <w:tcPr>
            <w:tcW w:w="1080" w:type="dxa"/>
            <w:noWrap/>
            <w:vAlign w:val="center"/>
            <w:hideMark/>
          </w:tcPr>
          <w:p w14:paraId="31CA0468" w14:textId="77777777" w:rsidR="00D05040" w:rsidRPr="00D05040" w:rsidRDefault="00D05040" w:rsidP="005E70F5">
            <w:pPr>
              <w:jc w:val="right"/>
            </w:pPr>
            <w:r w:rsidRPr="00D05040">
              <w:t>1957</w:t>
            </w:r>
          </w:p>
        </w:tc>
        <w:tc>
          <w:tcPr>
            <w:tcW w:w="928" w:type="dxa"/>
            <w:noWrap/>
            <w:vAlign w:val="center"/>
            <w:hideMark/>
          </w:tcPr>
          <w:p w14:paraId="2E17DD54" w14:textId="77777777" w:rsidR="00D05040" w:rsidRPr="00D05040" w:rsidRDefault="00D05040" w:rsidP="005E70F5">
            <w:pPr>
              <w:jc w:val="right"/>
            </w:pPr>
            <w:r w:rsidRPr="00D05040">
              <w:t>0</w:t>
            </w:r>
          </w:p>
        </w:tc>
        <w:tc>
          <w:tcPr>
            <w:tcW w:w="1042" w:type="dxa"/>
            <w:noWrap/>
            <w:vAlign w:val="center"/>
            <w:hideMark/>
          </w:tcPr>
          <w:p w14:paraId="6492A74C" w14:textId="77777777" w:rsidR="00D05040" w:rsidRPr="00D05040" w:rsidRDefault="00D05040" w:rsidP="005E70F5">
            <w:pPr>
              <w:jc w:val="right"/>
            </w:pPr>
            <w:r w:rsidRPr="00D05040">
              <w:t>0.0%</w:t>
            </w:r>
          </w:p>
        </w:tc>
        <w:tc>
          <w:tcPr>
            <w:tcW w:w="830" w:type="dxa"/>
            <w:shd w:val="clear" w:color="auto" w:fill="auto"/>
            <w:noWrap/>
            <w:vAlign w:val="center"/>
            <w:hideMark/>
          </w:tcPr>
          <w:p w14:paraId="6928E8E5" w14:textId="77777777" w:rsidR="00D05040" w:rsidRPr="00D05040" w:rsidRDefault="00D05040" w:rsidP="005E70F5">
            <w:pPr>
              <w:jc w:val="right"/>
            </w:pPr>
            <w:r w:rsidRPr="00D05040">
              <w:t>1957</w:t>
            </w:r>
          </w:p>
        </w:tc>
        <w:tc>
          <w:tcPr>
            <w:tcW w:w="941" w:type="dxa"/>
            <w:shd w:val="clear" w:color="auto" w:fill="auto"/>
            <w:noWrap/>
            <w:vAlign w:val="center"/>
            <w:hideMark/>
          </w:tcPr>
          <w:p w14:paraId="617B94AC" w14:textId="77777777" w:rsidR="00D05040" w:rsidRPr="00D05040" w:rsidRDefault="00D05040" w:rsidP="005E70F5">
            <w:pPr>
              <w:jc w:val="right"/>
            </w:pPr>
            <w:r w:rsidRPr="00D05040">
              <w:t>100.0%</w:t>
            </w:r>
          </w:p>
        </w:tc>
      </w:tr>
      <w:tr w:rsidR="00D05040" w:rsidRPr="00D05040" w14:paraId="0A2E62F9" w14:textId="77777777" w:rsidTr="005E70F5">
        <w:trPr>
          <w:cantSplit/>
          <w:jc w:val="center"/>
        </w:trPr>
        <w:tc>
          <w:tcPr>
            <w:tcW w:w="892" w:type="dxa"/>
            <w:noWrap/>
            <w:vAlign w:val="bottom"/>
            <w:hideMark/>
          </w:tcPr>
          <w:p w14:paraId="68267F10" w14:textId="77777777" w:rsidR="00D05040" w:rsidRPr="00D05040" w:rsidRDefault="00D05040" w:rsidP="00D05040">
            <w:r w:rsidRPr="00D05040">
              <w:t>PAH</w:t>
            </w:r>
          </w:p>
        </w:tc>
        <w:tc>
          <w:tcPr>
            <w:tcW w:w="796" w:type="dxa"/>
            <w:noWrap/>
            <w:vAlign w:val="bottom"/>
            <w:hideMark/>
          </w:tcPr>
          <w:p w14:paraId="27E565CD" w14:textId="77777777" w:rsidR="00D05040" w:rsidRPr="00D05040" w:rsidRDefault="00D05040" w:rsidP="00D05040">
            <w:r w:rsidRPr="00D05040">
              <w:t>W</w:t>
            </w:r>
          </w:p>
        </w:tc>
        <w:tc>
          <w:tcPr>
            <w:tcW w:w="1097" w:type="dxa"/>
            <w:noWrap/>
            <w:vAlign w:val="bottom"/>
            <w:hideMark/>
          </w:tcPr>
          <w:p w14:paraId="267F2CE9" w14:textId="77777777" w:rsidR="00D05040" w:rsidRPr="00D05040" w:rsidRDefault="00D05040" w:rsidP="00D05040">
            <w:r w:rsidRPr="00D05040">
              <w:t>34320</w:t>
            </w:r>
          </w:p>
        </w:tc>
        <w:tc>
          <w:tcPr>
            <w:tcW w:w="3330" w:type="dxa"/>
            <w:vAlign w:val="bottom"/>
            <w:hideMark/>
          </w:tcPr>
          <w:p w14:paraId="77EAAC66" w14:textId="77777777" w:rsidR="00D05040" w:rsidRPr="00D05040" w:rsidRDefault="00D05040" w:rsidP="00D05040">
            <w:r w:rsidRPr="00D05040">
              <w:t>Chrysene, total</w:t>
            </w:r>
          </w:p>
        </w:tc>
        <w:tc>
          <w:tcPr>
            <w:tcW w:w="1080" w:type="dxa"/>
            <w:noWrap/>
            <w:vAlign w:val="center"/>
            <w:hideMark/>
          </w:tcPr>
          <w:p w14:paraId="00E4C962" w14:textId="77777777" w:rsidR="00D05040" w:rsidRPr="00D05040" w:rsidRDefault="00D05040" w:rsidP="005E70F5">
            <w:pPr>
              <w:jc w:val="right"/>
            </w:pPr>
            <w:r w:rsidRPr="00D05040">
              <w:t>1957</w:t>
            </w:r>
          </w:p>
        </w:tc>
        <w:tc>
          <w:tcPr>
            <w:tcW w:w="928" w:type="dxa"/>
            <w:noWrap/>
            <w:vAlign w:val="center"/>
            <w:hideMark/>
          </w:tcPr>
          <w:p w14:paraId="640E5FAF" w14:textId="77777777" w:rsidR="00D05040" w:rsidRPr="00D05040" w:rsidRDefault="00D05040" w:rsidP="005E70F5">
            <w:pPr>
              <w:jc w:val="right"/>
            </w:pPr>
            <w:r w:rsidRPr="00D05040">
              <w:t>0</w:t>
            </w:r>
          </w:p>
        </w:tc>
        <w:tc>
          <w:tcPr>
            <w:tcW w:w="1042" w:type="dxa"/>
            <w:noWrap/>
            <w:vAlign w:val="center"/>
            <w:hideMark/>
          </w:tcPr>
          <w:p w14:paraId="1679A76D" w14:textId="77777777" w:rsidR="00D05040" w:rsidRPr="00D05040" w:rsidRDefault="00D05040" w:rsidP="005E70F5">
            <w:pPr>
              <w:jc w:val="right"/>
            </w:pPr>
            <w:r w:rsidRPr="00D05040">
              <w:t>0.0%</w:t>
            </w:r>
          </w:p>
        </w:tc>
        <w:tc>
          <w:tcPr>
            <w:tcW w:w="830" w:type="dxa"/>
            <w:shd w:val="clear" w:color="auto" w:fill="auto"/>
            <w:noWrap/>
            <w:vAlign w:val="center"/>
            <w:hideMark/>
          </w:tcPr>
          <w:p w14:paraId="5418C049" w14:textId="77777777" w:rsidR="00D05040" w:rsidRPr="00D05040" w:rsidRDefault="00D05040" w:rsidP="005E70F5">
            <w:pPr>
              <w:jc w:val="right"/>
            </w:pPr>
            <w:r w:rsidRPr="00D05040">
              <w:t>1957</w:t>
            </w:r>
          </w:p>
        </w:tc>
        <w:tc>
          <w:tcPr>
            <w:tcW w:w="941" w:type="dxa"/>
            <w:shd w:val="clear" w:color="auto" w:fill="auto"/>
            <w:noWrap/>
            <w:vAlign w:val="center"/>
            <w:hideMark/>
          </w:tcPr>
          <w:p w14:paraId="5495997E" w14:textId="77777777" w:rsidR="00D05040" w:rsidRPr="00D05040" w:rsidRDefault="00D05040" w:rsidP="005E70F5">
            <w:pPr>
              <w:jc w:val="right"/>
            </w:pPr>
            <w:r w:rsidRPr="00D05040">
              <w:t>100.0%</w:t>
            </w:r>
          </w:p>
        </w:tc>
      </w:tr>
      <w:tr w:rsidR="00D05040" w:rsidRPr="00D05040" w14:paraId="1C8390BD" w14:textId="77777777" w:rsidTr="005E70F5">
        <w:trPr>
          <w:cantSplit/>
          <w:jc w:val="center"/>
        </w:trPr>
        <w:tc>
          <w:tcPr>
            <w:tcW w:w="892" w:type="dxa"/>
            <w:noWrap/>
            <w:vAlign w:val="bottom"/>
            <w:hideMark/>
          </w:tcPr>
          <w:p w14:paraId="3097A906" w14:textId="77777777" w:rsidR="00D05040" w:rsidRPr="00D05040" w:rsidRDefault="00D05040" w:rsidP="00D05040">
            <w:r w:rsidRPr="00D05040">
              <w:t>PAH</w:t>
            </w:r>
          </w:p>
        </w:tc>
        <w:tc>
          <w:tcPr>
            <w:tcW w:w="796" w:type="dxa"/>
            <w:noWrap/>
            <w:vAlign w:val="bottom"/>
            <w:hideMark/>
          </w:tcPr>
          <w:p w14:paraId="453C185B" w14:textId="77777777" w:rsidR="00D05040" w:rsidRPr="00D05040" w:rsidRDefault="00D05040" w:rsidP="00D05040">
            <w:r w:rsidRPr="00D05040">
              <w:t>W</w:t>
            </w:r>
          </w:p>
        </w:tc>
        <w:tc>
          <w:tcPr>
            <w:tcW w:w="1097" w:type="dxa"/>
            <w:noWrap/>
            <w:vAlign w:val="bottom"/>
            <w:hideMark/>
          </w:tcPr>
          <w:p w14:paraId="2D7F3859" w14:textId="77777777" w:rsidR="00D05040" w:rsidRPr="00D05040" w:rsidRDefault="00D05040" w:rsidP="00D05040">
            <w:r w:rsidRPr="00D05040">
              <w:t>34376</w:t>
            </w:r>
          </w:p>
        </w:tc>
        <w:tc>
          <w:tcPr>
            <w:tcW w:w="3330" w:type="dxa"/>
            <w:vAlign w:val="bottom"/>
            <w:hideMark/>
          </w:tcPr>
          <w:p w14:paraId="04A16748" w14:textId="77777777" w:rsidR="00D05040" w:rsidRPr="00D05040" w:rsidRDefault="00D05040" w:rsidP="00D05040">
            <w:r w:rsidRPr="00D05040">
              <w:t>Fluoranthene, total</w:t>
            </w:r>
          </w:p>
        </w:tc>
        <w:tc>
          <w:tcPr>
            <w:tcW w:w="1080" w:type="dxa"/>
            <w:noWrap/>
            <w:vAlign w:val="center"/>
            <w:hideMark/>
          </w:tcPr>
          <w:p w14:paraId="3F03EA6E" w14:textId="77777777" w:rsidR="00D05040" w:rsidRPr="00D05040" w:rsidRDefault="00D05040" w:rsidP="005E70F5">
            <w:pPr>
              <w:jc w:val="right"/>
            </w:pPr>
            <w:r w:rsidRPr="00D05040">
              <w:t>1958</w:t>
            </w:r>
          </w:p>
        </w:tc>
        <w:tc>
          <w:tcPr>
            <w:tcW w:w="928" w:type="dxa"/>
            <w:noWrap/>
            <w:vAlign w:val="center"/>
            <w:hideMark/>
          </w:tcPr>
          <w:p w14:paraId="14455D6C" w14:textId="77777777" w:rsidR="00D05040" w:rsidRPr="00D05040" w:rsidRDefault="00D05040" w:rsidP="005E70F5">
            <w:pPr>
              <w:jc w:val="right"/>
            </w:pPr>
            <w:r w:rsidRPr="00D05040">
              <w:t>0</w:t>
            </w:r>
          </w:p>
        </w:tc>
        <w:tc>
          <w:tcPr>
            <w:tcW w:w="1042" w:type="dxa"/>
            <w:noWrap/>
            <w:vAlign w:val="center"/>
            <w:hideMark/>
          </w:tcPr>
          <w:p w14:paraId="441DBB72" w14:textId="77777777" w:rsidR="00D05040" w:rsidRPr="00D05040" w:rsidRDefault="00D05040" w:rsidP="005E70F5">
            <w:pPr>
              <w:jc w:val="right"/>
            </w:pPr>
            <w:r w:rsidRPr="00D05040">
              <w:t>0.0%</w:t>
            </w:r>
          </w:p>
        </w:tc>
        <w:tc>
          <w:tcPr>
            <w:tcW w:w="830" w:type="dxa"/>
            <w:shd w:val="clear" w:color="auto" w:fill="auto"/>
            <w:noWrap/>
            <w:vAlign w:val="center"/>
            <w:hideMark/>
          </w:tcPr>
          <w:p w14:paraId="43ACDBA1" w14:textId="77777777" w:rsidR="00D05040" w:rsidRPr="00D05040" w:rsidRDefault="00D05040" w:rsidP="005E70F5">
            <w:pPr>
              <w:jc w:val="right"/>
            </w:pPr>
            <w:r w:rsidRPr="00D05040">
              <w:t>1958</w:t>
            </w:r>
          </w:p>
        </w:tc>
        <w:tc>
          <w:tcPr>
            <w:tcW w:w="941" w:type="dxa"/>
            <w:shd w:val="clear" w:color="auto" w:fill="auto"/>
            <w:noWrap/>
            <w:vAlign w:val="center"/>
            <w:hideMark/>
          </w:tcPr>
          <w:p w14:paraId="597299CF" w14:textId="77777777" w:rsidR="00D05040" w:rsidRPr="00D05040" w:rsidRDefault="00D05040" w:rsidP="005E70F5">
            <w:pPr>
              <w:jc w:val="right"/>
            </w:pPr>
            <w:r w:rsidRPr="00D05040">
              <w:t>100.0%</w:t>
            </w:r>
          </w:p>
        </w:tc>
      </w:tr>
      <w:tr w:rsidR="00D05040" w:rsidRPr="00D05040" w14:paraId="07758A4B" w14:textId="77777777" w:rsidTr="005E70F5">
        <w:trPr>
          <w:cantSplit/>
          <w:jc w:val="center"/>
        </w:trPr>
        <w:tc>
          <w:tcPr>
            <w:tcW w:w="892" w:type="dxa"/>
            <w:noWrap/>
            <w:vAlign w:val="bottom"/>
            <w:hideMark/>
          </w:tcPr>
          <w:p w14:paraId="7E5463C5" w14:textId="77777777" w:rsidR="00D05040" w:rsidRPr="00D05040" w:rsidRDefault="00D05040" w:rsidP="00D05040">
            <w:r w:rsidRPr="00D05040">
              <w:t>PAH</w:t>
            </w:r>
          </w:p>
        </w:tc>
        <w:tc>
          <w:tcPr>
            <w:tcW w:w="796" w:type="dxa"/>
            <w:noWrap/>
            <w:vAlign w:val="bottom"/>
            <w:hideMark/>
          </w:tcPr>
          <w:p w14:paraId="068476DA" w14:textId="77777777" w:rsidR="00D05040" w:rsidRPr="00D05040" w:rsidRDefault="00D05040" w:rsidP="00D05040">
            <w:r w:rsidRPr="00D05040">
              <w:t>W</w:t>
            </w:r>
          </w:p>
        </w:tc>
        <w:tc>
          <w:tcPr>
            <w:tcW w:w="1097" w:type="dxa"/>
            <w:noWrap/>
            <w:vAlign w:val="bottom"/>
            <w:hideMark/>
          </w:tcPr>
          <w:p w14:paraId="22D04D75" w14:textId="77777777" w:rsidR="00D05040" w:rsidRPr="00D05040" w:rsidRDefault="00D05040" w:rsidP="00D05040">
            <w:r w:rsidRPr="00D05040">
              <w:t>34381</w:t>
            </w:r>
          </w:p>
        </w:tc>
        <w:tc>
          <w:tcPr>
            <w:tcW w:w="3330" w:type="dxa"/>
            <w:vAlign w:val="bottom"/>
            <w:hideMark/>
          </w:tcPr>
          <w:p w14:paraId="2C384730" w14:textId="77777777" w:rsidR="00D05040" w:rsidRPr="00D05040" w:rsidRDefault="00D05040" w:rsidP="00D05040">
            <w:r w:rsidRPr="00D05040">
              <w:t>Fluorene, total</w:t>
            </w:r>
          </w:p>
        </w:tc>
        <w:tc>
          <w:tcPr>
            <w:tcW w:w="1080" w:type="dxa"/>
            <w:noWrap/>
            <w:vAlign w:val="center"/>
            <w:hideMark/>
          </w:tcPr>
          <w:p w14:paraId="060FD36F" w14:textId="77777777" w:rsidR="00D05040" w:rsidRPr="00D05040" w:rsidRDefault="00D05040" w:rsidP="005E70F5">
            <w:pPr>
              <w:jc w:val="right"/>
            </w:pPr>
            <w:r w:rsidRPr="00D05040">
              <w:t>1958</w:t>
            </w:r>
          </w:p>
        </w:tc>
        <w:tc>
          <w:tcPr>
            <w:tcW w:w="928" w:type="dxa"/>
            <w:noWrap/>
            <w:vAlign w:val="center"/>
            <w:hideMark/>
          </w:tcPr>
          <w:p w14:paraId="282EF862" w14:textId="77777777" w:rsidR="00D05040" w:rsidRPr="00D05040" w:rsidRDefault="00D05040" w:rsidP="005E70F5">
            <w:pPr>
              <w:jc w:val="right"/>
            </w:pPr>
            <w:r w:rsidRPr="00D05040">
              <w:t>0</w:t>
            </w:r>
          </w:p>
        </w:tc>
        <w:tc>
          <w:tcPr>
            <w:tcW w:w="1042" w:type="dxa"/>
            <w:noWrap/>
            <w:vAlign w:val="center"/>
            <w:hideMark/>
          </w:tcPr>
          <w:p w14:paraId="2CFB7DC7" w14:textId="77777777" w:rsidR="00D05040" w:rsidRPr="00D05040" w:rsidRDefault="00D05040" w:rsidP="005E70F5">
            <w:pPr>
              <w:jc w:val="right"/>
            </w:pPr>
            <w:r w:rsidRPr="00D05040">
              <w:t>0.0%</w:t>
            </w:r>
          </w:p>
        </w:tc>
        <w:tc>
          <w:tcPr>
            <w:tcW w:w="830" w:type="dxa"/>
            <w:shd w:val="clear" w:color="auto" w:fill="auto"/>
            <w:noWrap/>
            <w:vAlign w:val="center"/>
            <w:hideMark/>
          </w:tcPr>
          <w:p w14:paraId="4714FB48" w14:textId="77777777" w:rsidR="00D05040" w:rsidRPr="00D05040" w:rsidRDefault="00D05040" w:rsidP="005E70F5">
            <w:pPr>
              <w:jc w:val="right"/>
            </w:pPr>
            <w:r w:rsidRPr="00D05040">
              <w:t>1958</w:t>
            </w:r>
          </w:p>
        </w:tc>
        <w:tc>
          <w:tcPr>
            <w:tcW w:w="941" w:type="dxa"/>
            <w:shd w:val="clear" w:color="auto" w:fill="auto"/>
            <w:noWrap/>
            <w:vAlign w:val="center"/>
            <w:hideMark/>
          </w:tcPr>
          <w:p w14:paraId="0AF8D7A5" w14:textId="77777777" w:rsidR="00D05040" w:rsidRPr="00D05040" w:rsidRDefault="00D05040" w:rsidP="005E70F5">
            <w:pPr>
              <w:jc w:val="right"/>
            </w:pPr>
            <w:r w:rsidRPr="00D05040">
              <w:t>100.0%</w:t>
            </w:r>
          </w:p>
        </w:tc>
      </w:tr>
      <w:tr w:rsidR="00D05040" w:rsidRPr="00D05040" w14:paraId="5382583F" w14:textId="77777777" w:rsidTr="005E70F5">
        <w:trPr>
          <w:cantSplit/>
          <w:jc w:val="center"/>
        </w:trPr>
        <w:tc>
          <w:tcPr>
            <w:tcW w:w="892" w:type="dxa"/>
            <w:noWrap/>
            <w:vAlign w:val="bottom"/>
            <w:hideMark/>
          </w:tcPr>
          <w:p w14:paraId="43471F4F" w14:textId="77777777" w:rsidR="00D05040" w:rsidRPr="00D05040" w:rsidRDefault="00D05040" w:rsidP="00D05040">
            <w:r w:rsidRPr="00D05040">
              <w:t>PAH</w:t>
            </w:r>
          </w:p>
        </w:tc>
        <w:tc>
          <w:tcPr>
            <w:tcW w:w="796" w:type="dxa"/>
            <w:noWrap/>
            <w:vAlign w:val="bottom"/>
            <w:hideMark/>
          </w:tcPr>
          <w:p w14:paraId="1A88FF28" w14:textId="77777777" w:rsidR="00D05040" w:rsidRPr="00D05040" w:rsidRDefault="00D05040" w:rsidP="00D05040">
            <w:r w:rsidRPr="00D05040">
              <w:t>W</w:t>
            </w:r>
          </w:p>
        </w:tc>
        <w:tc>
          <w:tcPr>
            <w:tcW w:w="1097" w:type="dxa"/>
            <w:noWrap/>
            <w:vAlign w:val="bottom"/>
            <w:hideMark/>
          </w:tcPr>
          <w:p w14:paraId="14B152C3" w14:textId="77777777" w:rsidR="00D05040" w:rsidRPr="00D05040" w:rsidRDefault="00D05040" w:rsidP="00D05040">
            <w:r w:rsidRPr="00D05040">
              <w:t>34403</w:t>
            </w:r>
          </w:p>
        </w:tc>
        <w:tc>
          <w:tcPr>
            <w:tcW w:w="3330" w:type="dxa"/>
            <w:vAlign w:val="bottom"/>
            <w:hideMark/>
          </w:tcPr>
          <w:p w14:paraId="71C0C347" w14:textId="77777777" w:rsidR="00D05040" w:rsidRPr="00D05040" w:rsidRDefault="00D05040" w:rsidP="00D05040">
            <w:proofErr w:type="spellStart"/>
            <w:r w:rsidRPr="00D05040">
              <w:t>Indeno</w:t>
            </w:r>
            <w:proofErr w:type="spellEnd"/>
            <w:r w:rsidRPr="00D05040">
              <w:t>(1,2,3-CD)Pyrene</w:t>
            </w:r>
          </w:p>
        </w:tc>
        <w:tc>
          <w:tcPr>
            <w:tcW w:w="1080" w:type="dxa"/>
            <w:noWrap/>
            <w:vAlign w:val="center"/>
            <w:hideMark/>
          </w:tcPr>
          <w:p w14:paraId="0B105CBA" w14:textId="77777777" w:rsidR="00D05040" w:rsidRPr="00D05040" w:rsidRDefault="00D05040" w:rsidP="005E70F5">
            <w:pPr>
              <w:jc w:val="right"/>
            </w:pPr>
            <w:r w:rsidRPr="00D05040">
              <w:t>238</w:t>
            </w:r>
          </w:p>
        </w:tc>
        <w:tc>
          <w:tcPr>
            <w:tcW w:w="928" w:type="dxa"/>
            <w:noWrap/>
            <w:vAlign w:val="center"/>
            <w:hideMark/>
          </w:tcPr>
          <w:p w14:paraId="0DC20EA2" w14:textId="77777777" w:rsidR="00D05040" w:rsidRPr="00D05040" w:rsidRDefault="00D05040" w:rsidP="005E70F5">
            <w:pPr>
              <w:jc w:val="right"/>
            </w:pPr>
            <w:r w:rsidRPr="00D05040">
              <w:t>0</w:t>
            </w:r>
          </w:p>
        </w:tc>
        <w:tc>
          <w:tcPr>
            <w:tcW w:w="1042" w:type="dxa"/>
            <w:noWrap/>
            <w:vAlign w:val="center"/>
            <w:hideMark/>
          </w:tcPr>
          <w:p w14:paraId="68B82621" w14:textId="77777777" w:rsidR="00D05040" w:rsidRPr="00D05040" w:rsidRDefault="00D05040" w:rsidP="005E70F5">
            <w:pPr>
              <w:jc w:val="right"/>
            </w:pPr>
            <w:r w:rsidRPr="00D05040">
              <w:t>0.0%</w:t>
            </w:r>
          </w:p>
        </w:tc>
        <w:tc>
          <w:tcPr>
            <w:tcW w:w="830" w:type="dxa"/>
            <w:shd w:val="clear" w:color="auto" w:fill="auto"/>
            <w:noWrap/>
            <w:vAlign w:val="center"/>
            <w:hideMark/>
          </w:tcPr>
          <w:p w14:paraId="7B9BB28D" w14:textId="77777777" w:rsidR="00D05040" w:rsidRPr="00D05040" w:rsidRDefault="00D05040" w:rsidP="005E70F5">
            <w:pPr>
              <w:jc w:val="right"/>
            </w:pPr>
            <w:r w:rsidRPr="00D05040">
              <w:t>238</w:t>
            </w:r>
          </w:p>
        </w:tc>
        <w:tc>
          <w:tcPr>
            <w:tcW w:w="941" w:type="dxa"/>
            <w:shd w:val="clear" w:color="auto" w:fill="auto"/>
            <w:noWrap/>
            <w:vAlign w:val="center"/>
            <w:hideMark/>
          </w:tcPr>
          <w:p w14:paraId="1F1DC103" w14:textId="77777777" w:rsidR="00D05040" w:rsidRPr="00D05040" w:rsidRDefault="00D05040" w:rsidP="005E70F5">
            <w:pPr>
              <w:jc w:val="right"/>
            </w:pPr>
            <w:r w:rsidRPr="00D05040">
              <w:t>100.0%</w:t>
            </w:r>
          </w:p>
        </w:tc>
      </w:tr>
      <w:tr w:rsidR="00D05040" w:rsidRPr="00D05040" w14:paraId="4F1A124D" w14:textId="77777777" w:rsidTr="005E70F5">
        <w:trPr>
          <w:cantSplit/>
          <w:jc w:val="center"/>
        </w:trPr>
        <w:tc>
          <w:tcPr>
            <w:tcW w:w="892" w:type="dxa"/>
            <w:noWrap/>
            <w:vAlign w:val="bottom"/>
            <w:hideMark/>
          </w:tcPr>
          <w:p w14:paraId="4A803FA7" w14:textId="77777777" w:rsidR="00D05040" w:rsidRPr="00D05040" w:rsidRDefault="00D05040" w:rsidP="00D05040">
            <w:r w:rsidRPr="00D05040">
              <w:t>PAH</w:t>
            </w:r>
          </w:p>
        </w:tc>
        <w:tc>
          <w:tcPr>
            <w:tcW w:w="796" w:type="dxa"/>
            <w:noWrap/>
            <w:vAlign w:val="bottom"/>
            <w:hideMark/>
          </w:tcPr>
          <w:p w14:paraId="3516D08C" w14:textId="77777777" w:rsidR="00D05040" w:rsidRPr="00D05040" w:rsidRDefault="00D05040" w:rsidP="00D05040">
            <w:r w:rsidRPr="00D05040">
              <w:t>W</w:t>
            </w:r>
          </w:p>
        </w:tc>
        <w:tc>
          <w:tcPr>
            <w:tcW w:w="1097" w:type="dxa"/>
            <w:noWrap/>
            <w:vAlign w:val="bottom"/>
            <w:hideMark/>
          </w:tcPr>
          <w:p w14:paraId="474B4D65" w14:textId="77777777" w:rsidR="00D05040" w:rsidRPr="00D05040" w:rsidRDefault="00D05040" w:rsidP="00D05040">
            <w:r w:rsidRPr="00D05040">
              <w:t>34461</w:t>
            </w:r>
          </w:p>
        </w:tc>
        <w:tc>
          <w:tcPr>
            <w:tcW w:w="3330" w:type="dxa"/>
            <w:vAlign w:val="bottom"/>
            <w:hideMark/>
          </w:tcPr>
          <w:p w14:paraId="2EE500EC" w14:textId="77777777" w:rsidR="00D05040" w:rsidRPr="00D05040" w:rsidRDefault="00D05040" w:rsidP="00D05040">
            <w:r w:rsidRPr="00D05040">
              <w:t>Phenanthrene, total</w:t>
            </w:r>
          </w:p>
        </w:tc>
        <w:tc>
          <w:tcPr>
            <w:tcW w:w="1080" w:type="dxa"/>
            <w:noWrap/>
            <w:vAlign w:val="center"/>
            <w:hideMark/>
          </w:tcPr>
          <w:p w14:paraId="2261206C" w14:textId="77777777" w:rsidR="00D05040" w:rsidRPr="00D05040" w:rsidRDefault="00D05040" w:rsidP="005E70F5">
            <w:pPr>
              <w:jc w:val="right"/>
            </w:pPr>
            <w:r w:rsidRPr="00D05040">
              <w:t>1958</w:t>
            </w:r>
          </w:p>
        </w:tc>
        <w:tc>
          <w:tcPr>
            <w:tcW w:w="928" w:type="dxa"/>
            <w:noWrap/>
            <w:vAlign w:val="center"/>
            <w:hideMark/>
          </w:tcPr>
          <w:p w14:paraId="03259C0A" w14:textId="77777777" w:rsidR="00D05040" w:rsidRPr="00D05040" w:rsidRDefault="00D05040" w:rsidP="005E70F5">
            <w:pPr>
              <w:jc w:val="right"/>
            </w:pPr>
            <w:r w:rsidRPr="00D05040">
              <w:t>0</w:t>
            </w:r>
          </w:p>
        </w:tc>
        <w:tc>
          <w:tcPr>
            <w:tcW w:w="1042" w:type="dxa"/>
            <w:noWrap/>
            <w:vAlign w:val="center"/>
            <w:hideMark/>
          </w:tcPr>
          <w:p w14:paraId="54DFE613" w14:textId="77777777" w:rsidR="00D05040" w:rsidRPr="00D05040" w:rsidRDefault="00D05040" w:rsidP="005E70F5">
            <w:pPr>
              <w:jc w:val="right"/>
            </w:pPr>
            <w:r w:rsidRPr="00D05040">
              <w:t>0.0%</w:t>
            </w:r>
          </w:p>
        </w:tc>
        <w:tc>
          <w:tcPr>
            <w:tcW w:w="830" w:type="dxa"/>
            <w:shd w:val="clear" w:color="auto" w:fill="auto"/>
            <w:noWrap/>
            <w:vAlign w:val="center"/>
            <w:hideMark/>
          </w:tcPr>
          <w:p w14:paraId="2C8A5AD2" w14:textId="77777777" w:rsidR="00D05040" w:rsidRPr="00D05040" w:rsidRDefault="00D05040" w:rsidP="005E70F5">
            <w:pPr>
              <w:jc w:val="right"/>
            </w:pPr>
            <w:r w:rsidRPr="00D05040">
              <w:t>1958</w:t>
            </w:r>
          </w:p>
        </w:tc>
        <w:tc>
          <w:tcPr>
            <w:tcW w:w="941" w:type="dxa"/>
            <w:shd w:val="clear" w:color="auto" w:fill="auto"/>
            <w:noWrap/>
            <w:vAlign w:val="center"/>
            <w:hideMark/>
          </w:tcPr>
          <w:p w14:paraId="52CAF4B1" w14:textId="77777777" w:rsidR="00D05040" w:rsidRPr="00D05040" w:rsidRDefault="00D05040" w:rsidP="005E70F5">
            <w:pPr>
              <w:jc w:val="right"/>
            </w:pPr>
            <w:r w:rsidRPr="00D05040">
              <w:t>100.0%</w:t>
            </w:r>
          </w:p>
        </w:tc>
      </w:tr>
      <w:tr w:rsidR="00D05040" w:rsidRPr="00D05040" w14:paraId="2285DFC4" w14:textId="77777777" w:rsidTr="005E70F5">
        <w:trPr>
          <w:cantSplit/>
          <w:jc w:val="center"/>
        </w:trPr>
        <w:tc>
          <w:tcPr>
            <w:tcW w:w="892" w:type="dxa"/>
            <w:noWrap/>
            <w:vAlign w:val="bottom"/>
            <w:hideMark/>
          </w:tcPr>
          <w:p w14:paraId="363CF24F" w14:textId="77777777" w:rsidR="00D05040" w:rsidRPr="00D05040" w:rsidRDefault="00D05040" w:rsidP="00D05040">
            <w:r w:rsidRPr="00D05040">
              <w:t>PAH</w:t>
            </w:r>
          </w:p>
        </w:tc>
        <w:tc>
          <w:tcPr>
            <w:tcW w:w="796" w:type="dxa"/>
            <w:noWrap/>
            <w:vAlign w:val="bottom"/>
            <w:hideMark/>
          </w:tcPr>
          <w:p w14:paraId="5B288E79" w14:textId="77777777" w:rsidR="00D05040" w:rsidRPr="00D05040" w:rsidRDefault="00D05040" w:rsidP="00D05040">
            <w:r w:rsidRPr="00D05040">
              <w:t>W</w:t>
            </w:r>
          </w:p>
        </w:tc>
        <w:tc>
          <w:tcPr>
            <w:tcW w:w="1097" w:type="dxa"/>
            <w:noWrap/>
            <w:vAlign w:val="bottom"/>
            <w:hideMark/>
          </w:tcPr>
          <w:p w14:paraId="3DEEA6A0" w14:textId="77777777" w:rsidR="00D05040" w:rsidRPr="00D05040" w:rsidRDefault="00D05040" w:rsidP="00D05040">
            <w:r w:rsidRPr="00D05040">
              <w:t>34469</w:t>
            </w:r>
          </w:p>
        </w:tc>
        <w:tc>
          <w:tcPr>
            <w:tcW w:w="3330" w:type="dxa"/>
            <w:vAlign w:val="bottom"/>
            <w:hideMark/>
          </w:tcPr>
          <w:p w14:paraId="077B2CD5" w14:textId="77777777" w:rsidR="00D05040" w:rsidRPr="00D05040" w:rsidRDefault="00D05040" w:rsidP="00D05040">
            <w:r w:rsidRPr="00D05040">
              <w:t>Pyrene, total</w:t>
            </w:r>
          </w:p>
        </w:tc>
        <w:tc>
          <w:tcPr>
            <w:tcW w:w="1080" w:type="dxa"/>
            <w:noWrap/>
            <w:vAlign w:val="center"/>
            <w:hideMark/>
          </w:tcPr>
          <w:p w14:paraId="1B739FA7" w14:textId="77777777" w:rsidR="00D05040" w:rsidRPr="00D05040" w:rsidRDefault="00D05040" w:rsidP="005E70F5">
            <w:pPr>
              <w:jc w:val="right"/>
            </w:pPr>
            <w:r w:rsidRPr="00D05040">
              <w:t>1958</w:t>
            </w:r>
          </w:p>
        </w:tc>
        <w:tc>
          <w:tcPr>
            <w:tcW w:w="928" w:type="dxa"/>
            <w:noWrap/>
            <w:vAlign w:val="center"/>
            <w:hideMark/>
          </w:tcPr>
          <w:p w14:paraId="3DC08CF4" w14:textId="77777777" w:rsidR="00D05040" w:rsidRPr="00D05040" w:rsidRDefault="00D05040" w:rsidP="005E70F5">
            <w:pPr>
              <w:jc w:val="right"/>
            </w:pPr>
            <w:r w:rsidRPr="00D05040">
              <w:t>0</w:t>
            </w:r>
          </w:p>
        </w:tc>
        <w:tc>
          <w:tcPr>
            <w:tcW w:w="1042" w:type="dxa"/>
            <w:noWrap/>
            <w:vAlign w:val="center"/>
            <w:hideMark/>
          </w:tcPr>
          <w:p w14:paraId="1EEC4AD4" w14:textId="77777777" w:rsidR="00D05040" w:rsidRPr="00D05040" w:rsidRDefault="00D05040" w:rsidP="005E70F5">
            <w:pPr>
              <w:jc w:val="right"/>
            </w:pPr>
            <w:r w:rsidRPr="00D05040">
              <w:t>0.0%</w:t>
            </w:r>
          </w:p>
        </w:tc>
        <w:tc>
          <w:tcPr>
            <w:tcW w:w="830" w:type="dxa"/>
            <w:shd w:val="clear" w:color="auto" w:fill="auto"/>
            <w:noWrap/>
            <w:vAlign w:val="center"/>
            <w:hideMark/>
          </w:tcPr>
          <w:p w14:paraId="69FF66DA" w14:textId="77777777" w:rsidR="00D05040" w:rsidRPr="00D05040" w:rsidRDefault="00D05040" w:rsidP="005E70F5">
            <w:pPr>
              <w:jc w:val="right"/>
            </w:pPr>
            <w:r w:rsidRPr="00D05040">
              <w:t>1958</w:t>
            </w:r>
          </w:p>
        </w:tc>
        <w:tc>
          <w:tcPr>
            <w:tcW w:w="941" w:type="dxa"/>
            <w:shd w:val="clear" w:color="auto" w:fill="auto"/>
            <w:noWrap/>
            <w:vAlign w:val="center"/>
            <w:hideMark/>
          </w:tcPr>
          <w:p w14:paraId="0619B01C" w14:textId="77777777" w:rsidR="00D05040" w:rsidRPr="00D05040" w:rsidRDefault="00D05040" w:rsidP="005E70F5">
            <w:pPr>
              <w:jc w:val="right"/>
            </w:pPr>
            <w:r w:rsidRPr="00D05040">
              <w:t>100.0%</w:t>
            </w:r>
          </w:p>
        </w:tc>
      </w:tr>
      <w:tr w:rsidR="00D05040" w:rsidRPr="00D05040" w14:paraId="2E41B784" w14:textId="77777777" w:rsidTr="005E70F5">
        <w:trPr>
          <w:cantSplit/>
          <w:jc w:val="center"/>
        </w:trPr>
        <w:tc>
          <w:tcPr>
            <w:tcW w:w="892" w:type="dxa"/>
            <w:noWrap/>
            <w:vAlign w:val="bottom"/>
            <w:hideMark/>
          </w:tcPr>
          <w:p w14:paraId="04E62185" w14:textId="77777777" w:rsidR="00D05040" w:rsidRPr="00D05040" w:rsidRDefault="00D05040" w:rsidP="00D05040">
            <w:r w:rsidRPr="00D05040">
              <w:t>PAH</w:t>
            </w:r>
          </w:p>
        </w:tc>
        <w:tc>
          <w:tcPr>
            <w:tcW w:w="796" w:type="dxa"/>
            <w:noWrap/>
            <w:vAlign w:val="bottom"/>
            <w:hideMark/>
          </w:tcPr>
          <w:p w14:paraId="0BA0B174" w14:textId="77777777" w:rsidR="00D05040" w:rsidRPr="00D05040" w:rsidRDefault="00D05040" w:rsidP="00D05040">
            <w:r w:rsidRPr="00D05040">
              <w:t>W</w:t>
            </w:r>
          </w:p>
        </w:tc>
        <w:tc>
          <w:tcPr>
            <w:tcW w:w="1097" w:type="dxa"/>
            <w:noWrap/>
            <w:vAlign w:val="bottom"/>
            <w:hideMark/>
          </w:tcPr>
          <w:p w14:paraId="2EC46338" w14:textId="77777777" w:rsidR="00D05040" w:rsidRPr="00D05040" w:rsidRDefault="00D05040" w:rsidP="00D05040">
            <w:r w:rsidRPr="00D05040">
              <w:t>34521</w:t>
            </w:r>
          </w:p>
        </w:tc>
        <w:tc>
          <w:tcPr>
            <w:tcW w:w="3330" w:type="dxa"/>
            <w:vAlign w:val="bottom"/>
            <w:hideMark/>
          </w:tcPr>
          <w:p w14:paraId="3F1F1809" w14:textId="77777777" w:rsidR="00D05040" w:rsidRPr="00D05040" w:rsidRDefault="00D05040" w:rsidP="00D05040">
            <w:r w:rsidRPr="00D05040">
              <w:t>Benzo(GHI)Perylene1,12-Benzoperylene, total</w:t>
            </w:r>
          </w:p>
        </w:tc>
        <w:tc>
          <w:tcPr>
            <w:tcW w:w="1080" w:type="dxa"/>
            <w:noWrap/>
            <w:vAlign w:val="center"/>
            <w:hideMark/>
          </w:tcPr>
          <w:p w14:paraId="26E9F00E" w14:textId="77777777" w:rsidR="00D05040" w:rsidRPr="00D05040" w:rsidRDefault="00D05040" w:rsidP="005E70F5">
            <w:pPr>
              <w:jc w:val="right"/>
            </w:pPr>
            <w:r w:rsidRPr="00D05040">
              <w:t>237</w:t>
            </w:r>
          </w:p>
        </w:tc>
        <w:tc>
          <w:tcPr>
            <w:tcW w:w="928" w:type="dxa"/>
            <w:noWrap/>
            <w:vAlign w:val="center"/>
            <w:hideMark/>
          </w:tcPr>
          <w:p w14:paraId="77AB1A4E" w14:textId="77777777" w:rsidR="00D05040" w:rsidRPr="00D05040" w:rsidRDefault="00D05040" w:rsidP="005E70F5">
            <w:pPr>
              <w:jc w:val="right"/>
            </w:pPr>
            <w:r w:rsidRPr="00D05040">
              <w:t>0</w:t>
            </w:r>
          </w:p>
        </w:tc>
        <w:tc>
          <w:tcPr>
            <w:tcW w:w="1042" w:type="dxa"/>
            <w:noWrap/>
            <w:vAlign w:val="center"/>
            <w:hideMark/>
          </w:tcPr>
          <w:p w14:paraId="7A1D1EA4" w14:textId="77777777" w:rsidR="00D05040" w:rsidRPr="00D05040" w:rsidRDefault="00D05040" w:rsidP="005E70F5">
            <w:pPr>
              <w:jc w:val="right"/>
            </w:pPr>
            <w:r w:rsidRPr="00D05040">
              <w:t>0.0%</w:t>
            </w:r>
          </w:p>
        </w:tc>
        <w:tc>
          <w:tcPr>
            <w:tcW w:w="830" w:type="dxa"/>
            <w:shd w:val="clear" w:color="auto" w:fill="auto"/>
            <w:noWrap/>
            <w:vAlign w:val="center"/>
            <w:hideMark/>
          </w:tcPr>
          <w:p w14:paraId="4A2D609B" w14:textId="77777777" w:rsidR="00D05040" w:rsidRPr="00D05040" w:rsidRDefault="00D05040" w:rsidP="005E70F5">
            <w:pPr>
              <w:jc w:val="right"/>
            </w:pPr>
            <w:r w:rsidRPr="00D05040">
              <w:t>237</w:t>
            </w:r>
          </w:p>
        </w:tc>
        <w:tc>
          <w:tcPr>
            <w:tcW w:w="941" w:type="dxa"/>
            <w:shd w:val="clear" w:color="auto" w:fill="auto"/>
            <w:noWrap/>
            <w:vAlign w:val="center"/>
            <w:hideMark/>
          </w:tcPr>
          <w:p w14:paraId="49DFEADB" w14:textId="77777777" w:rsidR="00D05040" w:rsidRPr="00D05040" w:rsidRDefault="00D05040" w:rsidP="005E70F5">
            <w:pPr>
              <w:jc w:val="right"/>
            </w:pPr>
            <w:r w:rsidRPr="00D05040">
              <w:t>100.0%</w:t>
            </w:r>
          </w:p>
        </w:tc>
      </w:tr>
      <w:tr w:rsidR="00D05040" w:rsidRPr="00D05040" w14:paraId="489BB164" w14:textId="77777777" w:rsidTr="005E70F5">
        <w:trPr>
          <w:cantSplit/>
          <w:jc w:val="center"/>
        </w:trPr>
        <w:tc>
          <w:tcPr>
            <w:tcW w:w="892" w:type="dxa"/>
            <w:noWrap/>
            <w:vAlign w:val="bottom"/>
            <w:hideMark/>
          </w:tcPr>
          <w:p w14:paraId="2A2A0245" w14:textId="77777777" w:rsidR="00D05040" w:rsidRPr="00D05040" w:rsidRDefault="00D05040" w:rsidP="00D05040">
            <w:r w:rsidRPr="00D05040">
              <w:t>PAH</w:t>
            </w:r>
          </w:p>
        </w:tc>
        <w:tc>
          <w:tcPr>
            <w:tcW w:w="796" w:type="dxa"/>
            <w:noWrap/>
            <w:vAlign w:val="bottom"/>
            <w:hideMark/>
          </w:tcPr>
          <w:p w14:paraId="28A5D733" w14:textId="77777777" w:rsidR="00D05040" w:rsidRPr="00D05040" w:rsidRDefault="00D05040" w:rsidP="00D05040">
            <w:r w:rsidRPr="00D05040">
              <w:t>W</w:t>
            </w:r>
          </w:p>
        </w:tc>
        <w:tc>
          <w:tcPr>
            <w:tcW w:w="1097" w:type="dxa"/>
            <w:noWrap/>
            <w:vAlign w:val="bottom"/>
            <w:hideMark/>
          </w:tcPr>
          <w:p w14:paraId="7D3D99F6" w14:textId="77777777" w:rsidR="00D05040" w:rsidRPr="00D05040" w:rsidRDefault="00D05040" w:rsidP="00D05040">
            <w:r w:rsidRPr="00D05040">
              <w:t>34526</w:t>
            </w:r>
          </w:p>
        </w:tc>
        <w:tc>
          <w:tcPr>
            <w:tcW w:w="3330" w:type="dxa"/>
            <w:vAlign w:val="bottom"/>
            <w:hideMark/>
          </w:tcPr>
          <w:p w14:paraId="3F487BC9" w14:textId="77777777" w:rsidR="00D05040" w:rsidRPr="00D05040" w:rsidRDefault="00D05040" w:rsidP="00D05040">
            <w:r w:rsidRPr="00D05040">
              <w:t>Benzo(A)anthracene, total</w:t>
            </w:r>
          </w:p>
        </w:tc>
        <w:tc>
          <w:tcPr>
            <w:tcW w:w="1080" w:type="dxa"/>
            <w:noWrap/>
            <w:vAlign w:val="center"/>
            <w:hideMark/>
          </w:tcPr>
          <w:p w14:paraId="5AC1ACF4" w14:textId="77777777" w:rsidR="00D05040" w:rsidRPr="00D05040" w:rsidRDefault="00D05040" w:rsidP="005E70F5">
            <w:pPr>
              <w:jc w:val="right"/>
            </w:pPr>
            <w:r w:rsidRPr="00D05040">
              <w:t>1958</w:t>
            </w:r>
          </w:p>
        </w:tc>
        <w:tc>
          <w:tcPr>
            <w:tcW w:w="928" w:type="dxa"/>
            <w:noWrap/>
            <w:vAlign w:val="center"/>
            <w:hideMark/>
          </w:tcPr>
          <w:p w14:paraId="5314EBCC" w14:textId="77777777" w:rsidR="00D05040" w:rsidRPr="00D05040" w:rsidRDefault="00D05040" w:rsidP="005E70F5">
            <w:pPr>
              <w:jc w:val="right"/>
            </w:pPr>
            <w:r w:rsidRPr="00D05040">
              <w:t>0</w:t>
            </w:r>
          </w:p>
        </w:tc>
        <w:tc>
          <w:tcPr>
            <w:tcW w:w="1042" w:type="dxa"/>
            <w:noWrap/>
            <w:vAlign w:val="center"/>
            <w:hideMark/>
          </w:tcPr>
          <w:p w14:paraId="64A6E52C" w14:textId="77777777" w:rsidR="00D05040" w:rsidRPr="00D05040" w:rsidRDefault="00D05040" w:rsidP="005E70F5">
            <w:pPr>
              <w:jc w:val="right"/>
            </w:pPr>
            <w:r w:rsidRPr="00D05040">
              <w:t>0.0%</w:t>
            </w:r>
          </w:p>
        </w:tc>
        <w:tc>
          <w:tcPr>
            <w:tcW w:w="830" w:type="dxa"/>
            <w:shd w:val="clear" w:color="auto" w:fill="auto"/>
            <w:noWrap/>
            <w:vAlign w:val="center"/>
            <w:hideMark/>
          </w:tcPr>
          <w:p w14:paraId="71B2B0AF" w14:textId="77777777" w:rsidR="00D05040" w:rsidRPr="00D05040" w:rsidRDefault="00D05040" w:rsidP="005E70F5">
            <w:pPr>
              <w:jc w:val="right"/>
            </w:pPr>
            <w:r w:rsidRPr="00D05040">
              <w:t>1958</w:t>
            </w:r>
          </w:p>
        </w:tc>
        <w:tc>
          <w:tcPr>
            <w:tcW w:w="941" w:type="dxa"/>
            <w:shd w:val="clear" w:color="auto" w:fill="auto"/>
            <w:noWrap/>
            <w:vAlign w:val="center"/>
            <w:hideMark/>
          </w:tcPr>
          <w:p w14:paraId="6F311265" w14:textId="77777777" w:rsidR="00D05040" w:rsidRPr="00D05040" w:rsidRDefault="00D05040" w:rsidP="005E70F5">
            <w:pPr>
              <w:jc w:val="right"/>
            </w:pPr>
            <w:r w:rsidRPr="00D05040">
              <w:t>100.0%</w:t>
            </w:r>
          </w:p>
        </w:tc>
      </w:tr>
      <w:tr w:rsidR="00D05040" w:rsidRPr="00D05040" w14:paraId="18773C9C" w14:textId="77777777" w:rsidTr="005E70F5">
        <w:trPr>
          <w:cantSplit/>
          <w:jc w:val="center"/>
        </w:trPr>
        <w:tc>
          <w:tcPr>
            <w:tcW w:w="892" w:type="dxa"/>
            <w:noWrap/>
            <w:vAlign w:val="bottom"/>
            <w:hideMark/>
          </w:tcPr>
          <w:p w14:paraId="17F1172E" w14:textId="77777777" w:rsidR="00D05040" w:rsidRPr="00D05040" w:rsidRDefault="00D05040" w:rsidP="00D05040">
            <w:r w:rsidRPr="00D05040">
              <w:t>PAH</w:t>
            </w:r>
          </w:p>
        </w:tc>
        <w:tc>
          <w:tcPr>
            <w:tcW w:w="796" w:type="dxa"/>
            <w:noWrap/>
            <w:vAlign w:val="bottom"/>
            <w:hideMark/>
          </w:tcPr>
          <w:p w14:paraId="17130EFD" w14:textId="77777777" w:rsidR="00D05040" w:rsidRPr="00D05040" w:rsidRDefault="00D05040" w:rsidP="00D05040">
            <w:r w:rsidRPr="00D05040">
              <w:t>W</w:t>
            </w:r>
          </w:p>
        </w:tc>
        <w:tc>
          <w:tcPr>
            <w:tcW w:w="1097" w:type="dxa"/>
            <w:noWrap/>
            <w:vAlign w:val="bottom"/>
            <w:hideMark/>
          </w:tcPr>
          <w:p w14:paraId="5132BA21" w14:textId="77777777" w:rsidR="00D05040" w:rsidRPr="00D05040" w:rsidRDefault="00D05040" w:rsidP="00D05040">
            <w:r w:rsidRPr="00D05040">
              <w:t>34556</w:t>
            </w:r>
          </w:p>
        </w:tc>
        <w:tc>
          <w:tcPr>
            <w:tcW w:w="3330" w:type="dxa"/>
            <w:vAlign w:val="bottom"/>
            <w:hideMark/>
          </w:tcPr>
          <w:p w14:paraId="221B6300" w14:textId="77777777" w:rsidR="00D05040" w:rsidRPr="00D05040" w:rsidRDefault="00D05040" w:rsidP="00D05040">
            <w:r w:rsidRPr="00D05040">
              <w:t>1,2,5,6-Dibenzanthracene, total</w:t>
            </w:r>
          </w:p>
        </w:tc>
        <w:tc>
          <w:tcPr>
            <w:tcW w:w="1080" w:type="dxa"/>
            <w:noWrap/>
            <w:vAlign w:val="center"/>
            <w:hideMark/>
          </w:tcPr>
          <w:p w14:paraId="0FB1B6C4" w14:textId="77777777" w:rsidR="00D05040" w:rsidRPr="00D05040" w:rsidRDefault="00D05040" w:rsidP="005E70F5">
            <w:pPr>
              <w:jc w:val="right"/>
            </w:pPr>
            <w:r w:rsidRPr="00D05040">
              <w:t>237</w:t>
            </w:r>
          </w:p>
        </w:tc>
        <w:tc>
          <w:tcPr>
            <w:tcW w:w="928" w:type="dxa"/>
            <w:noWrap/>
            <w:vAlign w:val="center"/>
            <w:hideMark/>
          </w:tcPr>
          <w:p w14:paraId="2FBD46C9" w14:textId="77777777" w:rsidR="00D05040" w:rsidRPr="00D05040" w:rsidRDefault="00D05040" w:rsidP="005E70F5">
            <w:pPr>
              <w:jc w:val="right"/>
            </w:pPr>
            <w:r w:rsidRPr="00D05040">
              <w:t>0</w:t>
            </w:r>
          </w:p>
        </w:tc>
        <w:tc>
          <w:tcPr>
            <w:tcW w:w="1042" w:type="dxa"/>
            <w:noWrap/>
            <w:vAlign w:val="center"/>
            <w:hideMark/>
          </w:tcPr>
          <w:p w14:paraId="0B514EBC" w14:textId="77777777" w:rsidR="00D05040" w:rsidRPr="00D05040" w:rsidRDefault="00D05040" w:rsidP="005E70F5">
            <w:pPr>
              <w:jc w:val="right"/>
            </w:pPr>
            <w:r w:rsidRPr="00D05040">
              <w:t>0.0%</w:t>
            </w:r>
          </w:p>
        </w:tc>
        <w:tc>
          <w:tcPr>
            <w:tcW w:w="830" w:type="dxa"/>
            <w:shd w:val="clear" w:color="auto" w:fill="auto"/>
            <w:noWrap/>
            <w:vAlign w:val="center"/>
            <w:hideMark/>
          </w:tcPr>
          <w:p w14:paraId="4946413D" w14:textId="77777777" w:rsidR="00D05040" w:rsidRPr="00D05040" w:rsidRDefault="00D05040" w:rsidP="005E70F5">
            <w:pPr>
              <w:jc w:val="right"/>
            </w:pPr>
            <w:r w:rsidRPr="00D05040">
              <w:t>237</w:t>
            </w:r>
          </w:p>
        </w:tc>
        <w:tc>
          <w:tcPr>
            <w:tcW w:w="941" w:type="dxa"/>
            <w:shd w:val="clear" w:color="auto" w:fill="auto"/>
            <w:noWrap/>
            <w:vAlign w:val="center"/>
            <w:hideMark/>
          </w:tcPr>
          <w:p w14:paraId="27418AD1" w14:textId="77777777" w:rsidR="00D05040" w:rsidRPr="00D05040" w:rsidRDefault="00D05040" w:rsidP="005E70F5">
            <w:pPr>
              <w:jc w:val="right"/>
            </w:pPr>
            <w:r w:rsidRPr="00D05040">
              <w:t>100.0%</w:t>
            </w:r>
          </w:p>
        </w:tc>
      </w:tr>
      <w:tr w:rsidR="00D05040" w:rsidRPr="00D05040" w14:paraId="4A1B07DC" w14:textId="77777777" w:rsidTr="005E70F5">
        <w:trPr>
          <w:cantSplit/>
          <w:jc w:val="center"/>
        </w:trPr>
        <w:tc>
          <w:tcPr>
            <w:tcW w:w="892" w:type="dxa"/>
            <w:noWrap/>
            <w:vAlign w:val="bottom"/>
            <w:hideMark/>
          </w:tcPr>
          <w:p w14:paraId="315CE77E" w14:textId="77777777" w:rsidR="00D05040" w:rsidRPr="00D05040" w:rsidRDefault="00D05040" w:rsidP="00D05040">
            <w:r w:rsidRPr="00D05040">
              <w:t>PAH</w:t>
            </w:r>
          </w:p>
        </w:tc>
        <w:tc>
          <w:tcPr>
            <w:tcW w:w="796" w:type="dxa"/>
            <w:noWrap/>
            <w:vAlign w:val="bottom"/>
            <w:hideMark/>
          </w:tcPr>
          <w:p w14:paraId="542996CD" w14:textId="77777777" w:rsidR="00D05040" w:rsidRPr="00D05040" w:rsidRDefault="00D05040" w:rsidP="00D05040">
            <w:r w:rsidRPr="00D05040">
              <w:t>W</w:t>
            </w:r>
          </w:p>
        </w:tc>
        <w:tc>
          <w:tcPr>
            <w:tcW w:w="1097" w:type="dxa"/>
            <w:noWrap/>
            <w:vAlign w:val="bottom"/>
            <w:hideMark/>
          </w:tcPr>
          <w:p w14:paraId="5A8B21FE" w14:textId="77777777" w:rsidR="00D05040" w:rsidRPr="00D05040" w:rsidRDefault="00D05040" w:rsidP="00D05040">
            <w:r w:rsidRPr="00D05040">
              <w:t>34696</w:t>
            </w:r>
          </w:p>
        </w:tc>
        <w:tc>
          <w:tcPr>
            <w:tcW w:w="3330" w:type="dxa"/>
            <w:vAlign w:val="bottom"/>
            <w:hideMark/>
          </w:tcPr>
          <w:p w14:paraId="26A40037" w14:textId="77777777" w:rsidR="00D05040" w:rsidRPr="00D05040" w:rsidRDefault="00D05040" w:rsidP="00D05040">
            <w:r w:rsidRPr="00D05040">
              <w:t>Naphthalene, total</w:t>
            </w:r>
          </w:p>
        </w:tc>
        <w:tc>
          <w:tcPr>
            <w:tcW w:w="1080" w:type="dxa"/>
            <w:noWrap/>
            <w:vAlign w:val="center"/>
            <w:hideMark/>
          </w:tcPr>
          <w:p w14:paraId="7CA909E1" w14:textId="77777777" w:rsidR="00D05040" w:rsidRPr="00D05040" w:rsidRDefault="00D05040" w:rsidP="005E70F5">
            <w:pPr>
              <w:jc w:val="right"/>
            </w:pPr>
            <w:r w:rsidRPr="00D05040">
              <w:t>1958</w:t>
            </w:r>
          </w:p>
        </w:tc>
        <w:tc>
          <w:tcPr>
            <w:tcW w:w="928" w:type="dxa"/>
            <w:noWrap/>
            <w:vAlign w:val="center"/>
            <w:hideMark/>
          </w:tcPr>
          <w:p w14:paraId="7BECFD03" w14:textId="77777777" w:rsidR="00D05040" w:rsidRPr="00D05040" w:rsidRDefault="00D05040" w:rsidP="005E70F5">
            <w:pPr>
              <w:jc w:val="right"/>
            </w:pPr>
            <w:r w:rsidRPr="00D05040">
              <w:t>0</w:t>
            </w:r>
          </w:p>
        </w:tc>
        <w:tc>
          <w:tcPr>
            <w:tcW w:w="1042" w:type="dxa"/>
            <w:noWrap/>
            <w:vAlign w:val="center"/>
            <w:hideMark/>
          </w:tcPr>
          <w:p w14:paraId="4DB35B18" w14:textId="77777777" w:rsidR="00D05040" w:rsidRPr="00D05040" w:rsidRDefault="00D05040" w:rsidP="005E70F5">
            <w:pPr>
              <w:jc w:val="right"/>
            </w:pPr>
            <w:r w:rsidRPr="00D05040">
              <w:t>0.0%</w:t>
            </w:r>
          </w:p>
        </w:tc>
        <w:tc>
          <w:tcPr>
            <w:tcW w:w="830" w:type="dxa"/>
            <w:shd w:val="clear" w:color="auto" w:fill="auto"/>
            <w:noWrap/>
            <w:vAlign w:val="center"/>
            <w:hideMark/>
          </w:tcPr>
          <w:p w14:paraId="74BA7D0F" w14:textId="77777777" w:rsidR="00D05040" w:rsidRPr="00D05040" w:rsidRDefault="00D05040" w:rsidP="005E70F5">
            <w:pPr>
              <w:jc w:val="right"/>
            </w:pPr>
            <w:r w:rsidRPr="00D05040">
              <w:t>1958</w:t>
            </w:r>
          </w:p>
        </w:tc>
        <w:tc>
          <w:tcPr>
            <w:tcW w:w="941" w:type="dxa"/>
            <w:shd w:val="clear" w:color="auto" w:fill="auto"/>
            <w:noWrap/>
            <w:vAlign w:val="center"/>
            <w:hideMark/>
          </w:tcPr>
          <w:p w14:paraId="315CA462" w14:textId="77777777" w:rsidR="00D05040" w:rsidRPr="00D05040" w:rsidRDefault="00D05040" w:rsidP="005E70F5">
            <w:pPr>
              <w:jc w:val="right"/>
            </w:pPr>
            <w:r w:rsidRPr="00D05040">
              <w:t>100.0%</w:t>
            </w:r>
          </w:p>
        </w:tc>
      </w:tr>
      <w:tr w:rsidR="00D05040" w:rsidRPr="00D05040" w14:paraId="27087F91" w14:textId="77777777" w:rsidTr="005E70F5">
        <w:trPr>
          <w:cantSplit/>
          <w:jc w:val="center"/>
        </w:trPr>
        <w:tc>
          <w:tcPr>
            <w:tcW w:w="892" w:type="dxa"/>
            <w:noWrap/>
            <w:vAlign w:val="bottom"/>
            <w:hideMark/>
          </w:tcPr>
          <w:p w14:paraId="0A096EF9" w14:textId="77777777" w:rsidR="00D05040" w:rsidRPr="00D05040" w:rsidRDefault="00D05040" w:rsidP="00D05040">
            <w:r w:rsidRPr="00D05040">
              <w:t>PAH</w:t>
            </w:r>
          </w:p>
        </w:tc>
        <w:tc>
          <w:tcPr>
            <w:tcW w:w="796" w:type="dxa"/>
            <w:noWrap/>
            <w:vAlign w:val="bottom"/>
            <w:hideMark/>
          </w:tcPr>
          <w:p w14:paraId="26F2F716" w14:textId="77777777" w:rsidR="00D05040" w:rsidRPr="00D05040" w:rsidRDefault="00D05040" w:rsidP="00D05040">
            <w:r w:rsidRPr="00D05040">
              <w:t>W</w:t>
            </w:r>
          </w:p>
        </w:tc>
        <w:tc>
          <w:tcPr>
            <w:tcW w:w="1097" w:type="dxa"/>
            <w:noWrap/>
            <w:vAlign w:val="bottom"/>
            <w:hideMark/>
          </w:tcPr>
          <w:p w14:paraId="51FDDC69" w14:textId="77777777" w:rsidR="00D05040" w:rsidRPr="00D05040" w:rsidRDefault="00D05040" w:rsidP="00D05040">
            <w:r w:rsidRPr="00D05040">
              <w:t>WBBKF</w:t>
            </w:r>
          </w:p>
        </w:tc>
        <w:tc>
          <w:tcPr>
            <w:tcW w:w="3330" w:type="dxa"/>
            <w:vAlign w:val="bottom"/>
            <w:hideMark/>
          </w:tcPr>
          <w:p w14:paraId="12FD84AF" w14:textId="77777777" w:rsidR="00D05040" w:rsidRPr="00D05040" w:rsidRDefault="00D05040" w:rsidP="00D05040">
            <w:r w:rsidRPr="00D05040">
              <w:t>Benzo(bk)fluoranthene</w:t>
            </w:r>
          </w:p>
        </w:tc>
        <w:tc>
          <w:tcPr>
            <w:tcW w:w="1080" w:type="dxa"/>
            <w:noWrap/>
            <w:vAlign w:val="center"/>
            <w:hideMark/>
          </w:tcPr>
          <w:p w14:paraId="22D7ED91" w14:textId="77777777" w:rsidR="00D05040" w:rsidRPr="00D05040" w:rsidRDefault="00D05040" w:rsidP="005E70F5">
            <w:pPr>
              <w:jc w:val="right"/>
            </w:pPr>
            <w:r w:rsidRPr="00D05040">
              <w:t>87</w:t>
            </w:r>
          </w:p>
        </w:tc>
        <w:tc>
          <w:tcPr>
            <w:tcW w:w="928" w:type="dxa"/>
            <w:noWrap/>
            <w:vAlign w:val="center"/>
            <w:hideMark/>
          </w:tcPr>
          <w:p w14:paraId="50C18BCC" w14:textId="77777777" w:rsidR="00D05040" w:rsidRPr="00D05040" w:rsidRDefault="00D05040" w:rsidP="005E70F5">
            <w:pPr>
              <w:jc w:val="right"/>
            </w:pPr>
            <w:r w:rsidRPr="00D05040">
              <w:t>0</w:t>
            </w:r>
          </w:p>
        </w:tc>
        <w:tc>
          <w:tcPr>
            <w:tcW w:w="1042" w:type="dxa"/>
            <w:noWrap/>
            <w:vAlign w:val="center"/>
            <w:hideMark/>
          </w:tcPr>
          <w:p w14:paraId="2C1CECD3" w14:textId="77777777" w:rsidR="00D05040" w:rsidRPr="00D05040" w:rsidRDefault="00D05040" w:rsidP="005E70F5">
            <w:pPr>
              <w:jc w:val="right"/>
            </w:pPr>
            <w:r w:rsidRPr="00D05040">
              <w:t>0.0%</w:t>
            </w:r>
          </w:p>
        </w:tc>
        <w:tc>
          <w:tcPr>
            <w:tcW w:w="830" w:type="dxa"/>
            <w:shd w:val="clear" w:color="auto" w:fill="auto"/>
            <w:noWrap/>
            <w:vAlign w:val="center"/>
            <w:hideMark/>
          </w:tcPr>
          <w:p w14:paraId="6CB61AB7" w14:textId="77777777" w:rsidR="00D05040" w:rsidRPr="00D05040" w:rsidRDefault="00D05040" w:rsidP="005E70F5">
            <w:pPr>
              <w:jc w:val="right"/>
            </w:pPr>
            <w:r w:rsidRPr="00D05040">
              <w:t>87</w:t>
            </w:r>
          </w:p>
        </w:tc>
        <w:tc>
          <w:tcPr>
            <w:tcW w:w="941" w:type="dxa"/>
            <w:shd w:val="clear" w:color="auto" w:fill="auto"/>
            <w:noWrap/>
            <w:vAlign w:val="center"/>
            <w:hideMark/>
          </w:tcPr>
          <w:p w14:paraId="212BC3F0" w14:textId="77777777" w:rsidR="00D05040" w:rsidRPr="00D05040" w:rsidRDefault="00D05040" w:rsidP="005E70F5">
            <w:pPr>
              <w:jc w:val="right"/>
            </w:pPr>
            <w:r w:rsidRPr="00D05040">
              <w:t>100.0%</w:t>
            </w:r>
          </w:p>
        </w:tc>
      </w:tr>
      <w:tr w:rsidR="00D05040" w:rsidRPr="00D05040" w14:paraId="2B871B65" w14:textId="77777777" w:rsidTr="005E70F5">
        <w:trPr>
          <w:cantSplit/>
          <w:jc w:val="center"/>
        </w:trPr>
        <w:tc>
          <w:tcPr>
            <w:tcW w:w="892" w:type="dxa"/>
            <w:noWrap/>
            <w:vAlign w:val="bottom"/>
            <w:hideMark/>
          </w:tcPr>
          <w:p w14:paraId="0C12AC0E" w14:textId="77777777" w:rsidR="00D05040" w:rsidRPr="00D05040" w:rsidRDefault="00D05040" w:rsidP="00D05040">
            <w:r w:rsidRPr="00D05040">
              <w:t>PCB</w:t>
            </w:r>
          </w:p>
        </w:tc>
        <w:tc>
          <w:tcPr>
            <w:tcW w:w="796" w:type="dxa"/>
            <w:noWrap/>
            <w:vAlign w:val="bottom"/>
            <w:hideMark/>
          </w:tcPr>
          <w:p w14:paraId="435F4869" w14:textId="77777777" w:rsidR="00D05040" w:rsidRPr="00D05040" w:rsidRDefault="00D05040" w:rsidP="00D05040">
            <w:r w:rsidRPr="00D05040">
              <w:t>P</w:t>
            </w:r>
          </w:p>
        </w:tc>
        <w:tc>
          <w:tcPr>
            <w:tcW w:w="1097" w:type="dxa"/>
            <w:noWrap/>
            <w:vAlign w:val="bottom"/>
            <w:hideMark/>
          </w:tcPr>
          <w:p w14:paraId="3969CE3E" w14:textId="77777777" w:rsidR="00D05040" w:rsidRPr="00D05040" w:rsidRDefault="00D05040" w:rsidP="00D05040">
            <w:r w:rsidRPr="00D05040">
              <w:t>P3501</w:t>
            </w:r>
          </w:p>
        </w:tc>
        <w:tc>
          <w:tcPr>
            <w:tcW w:w="3330" w:type="dxa"/>
            <w:vAlign w:val="bottom"/>
            <w:hideMark/>
          </w:tcPr>
          <w:p w14:paraId="2B1A0228" w14:textId="77777777" w:rsidR="00D05040" w:rsidRPr="00D05040" w:rsidRDefault="00D05040" w:rsidP="00D05040">
            <w:r w:rsidRPr="00D05040">
              <w:t>PCBs, total</w:t>
            </w:r>
          </w:p>
        </w:tc>
        <w:tc>
          <w:tcPr>
            <w:tcW w:w="1080" w:type="dxa"/>
            <w:noWrap/>
            <w:vAlign w:val="center"/>
            <w:hideMark/>
          </w:tcPr>
          <w:p w14:paraId="1FD18602" w14:textId="77777777" w:rsidR="00D05040" w:rsidRPr="00D05040" w:rsidRDefault="00D05040" w:rsidP="005E70F5">
            <w:pPr>
              <w:jc w:val="right"/>
            </w:pPr>
            <w:r w:rsidRPr="00D05040">
              <w:t>9</w:t>
            </w:r>
          </w:p>
        </w:tc>
        <w:tc>
          <w:tcPr>
            <w:tcW w:w="928" w:type="dxa"/>
            <w:noWrap/>
            <w:vAlign w:val="center"/>
            <w:hideMark/>
          </w:tcPr>
          <w:p w14:paraId="440ECD86" w14:textId="77777777" w:rsidR="00D05040" w:rsidRPr="00D05040" w:rsidRDefault="00D05040" w:rsidP="005E70F5">
            <w:pPr>
              <w:jc w:val="right"/>
            </w:pPr>
            <w:r w:rsidRPr="00D05040">
              <w:t>0</w:t>
            </w:r>
          </w:p>
        </w:tc>
        <w:tc>
          <w:tcPr>
            <w:tcW w:w="1042" w:type="dxa"/>
            <w:noWrap/>
            <w:vAlign w:val="center"/>
            <w:hideMark/>
          </w:tcPr>
          <w:p w14:paraId="06EF5C82" w14:textId="77777777" w:rsidR="00D05040" w:rsidRPr="00D05040" w:rsidRDefault="00D05040" w:rsidP="005E70F5">
            <w:pPr>
              <w:jc w:val="right"/>
            </w:pPr>
            <w:r w:rsidRPr="00D05040">
              <w:t>0.0%</w:t>
            </w:r>
          </w:p>
        </w:tc>
        <w:tc>
          <w:tcPr>
            <w:tcW w:w="830" w:type="dxa"/>
            <w:shd w:val="clear" w:color="auto" w:fill="auto"/>
            <w:noWrap/>
            <w:vAlign w:val="center"/>
            <w:hideMark/>
          </w:tcPr>
          <w:p w14:paraId="27BC9E00" w14:textId="77777777" w:rsidR="00D05040" w:rsidRPr="00D05040" w:rsidRDefault="00D05040" w:rsidP="005E70F5">
            <w:pPr>
              <w:jc w:val="right"/>
            </w:pPr>
            <w:r w:rsidRPr="00D05040">
              <w:t>9</w:t>
            </w:r>
          </w:p>
        </w:tc>
        <w:tc>
          <w:tcPr>
            <w:tcW w:w="941" w:type="dxa"/>
            <w:shd w:val="clear" w:color="auto" w:fill="auto"/>
            <w:noWrap/>
            <w:vAlign w:val="center"/>
            <w:hideMark/>
          </w:tcPr>
          <w:p w14:paraId="0A063760" w14:textId="77777777" w:rsidR="00D05040" w:rsidRPr="00D05040" w:rsidRDefault="00D05040" w:rsidP="005E70F5">
            <w:pPr>
              <w:jc w:val="right"/>
            </w:pPr>
            <w:r w:rsidRPr="00D05040">
              <w:t>100.0%</w:t>
            </w:r>
          </w:p>
        </w:tc>
      </w:tr>
      <w:tr w:rsidR="00D05040" w:rsidRPr="00D05040" w14:paraId="70AEA04F" w14:textId="77777777" w:rsidTr="005E70F5">
        <w:trPr>
          <w:cantSplit/>
          <w:jc w:val="center"/>
        </w:trPr>
        <w:tc>
          <w:tcPr>
            <w:tcW w:w="892" w:type="dxa"/>
            <w:noWrap/>
            <w:vAlign w:val="bottom"/>
            <w:hideMark/>
          </w:tcPr>
          <w:p w14:paraId="7932AA09" w14:textId="77777777" w:rsidR="00D05040" w:rsidRPr="00D05040" w:rsidRDefault="00D05040" w:rsidP="00D05040">
            <w:r w:rsidRPr="00D05040">
              <w:t>PCB</w:t>
            </w:r>
          </w:p>
        </w:tc>
        <w:tc>
          <w:tcPr>
            <w:tcW w:w="796" w:type="dxa"/>
            <w:noWrap/>
            <w:vAlign w:val="bottom"/>
            <w:hideMark/>
          </w:tcPr>
          <w:p w14:paraId="27B20BE3" w14:textId="77777777" w:rsidR="00D05040" w:rsidRPr="00D05040" w:rsidRDefault="00D05040" w:rsidP="00D05040">
            <w:r w:rsidRPr="00D05040">
              <w:t>P</w:t>
            </w:r>
          </w:p>
        </w:tc>
        <w:tc>
          <w:tcPr>
            <w:tcW w:w="1097" w:type="dxa"/>
            <w:noWrap/>
            <w:vAlign w:val="bottom"/>
            <w:hideMark/>
          </w:tcPr>
          <w:p w14:paraId="747EDD9A" w14:textId="77777777" w:rsidR="00D05040" w:rsidRPr="00D05040" w:rsidRDefault="00D05040" w:rsidP="00D05040">
            <w:r w:rsidRPr="00D05040">
              <w:t>P3502</w:t>
            </w:r>
          </w:p>
        </w:tc>
        <w:tc>
          <w:tcPr>
            <w:tcW w:w="3330" w:type="dxa"/>
            <w:vAlign w:val="bottom"/>
            <w:hideMark/>
          </w:tcPr>
          <w:p w14:paraId="42084A7E" w14:textId="77777777" w:rsidR="00D05040" w:rsidRPr="00D05040" w:rsidRDefault="00D05040" w:rsidP="00D05040">
            <w:r w:rsidRPr="00D05040">
              <w:t>PCB-1016</w:t>
            </w:r>
          </w:p>
        </w:tc>
        <w:tc>
          <w:tcPr>
            <w:tcW w:w="1080" w:type="dxa"/>
            <w:noWrap/>
            <w:vAlign w:val="center"/>
            <w:hideMark/>
          </w:tcPr>
          <w:p w14:paraId="531E8CD4" w14:textId="77777777" w:rsidR="00D05040" w:rsidRPr="00D05040" w:rsidRDefault="00D05040" w:rsidP="005E70F5">
            <w:pPr>
              <w:jc w:val="right"/>
            </w:pPr>
            <w:r w:rsidRPr="00D05040">
              <w:t>211</w:t>
            </w:r>
          </w:p>
        </w:tc>
        <w:tc>
          <w:tcPr>
            <w:tcW w:w="928" w:type="dxa"/>
            <w:noWrap/>
            <w:vAlign w:val="center"/>
            <w:hideMark/>
          </w:tcPr>
          <w:p w14:paraId="560D7EAD" w14:textId="77777777" w:rsidR="00D05040" w:rsidRPr="00D05040" w:rsidRDefault="00D05040" w:rsidP="005E70F5">
            <w:pPr>
              <w:jc w:val="right"/>
            </w:pPr>
            <w:r w:rsidRPr="00D05040">
              <w:t>0</w:t>
            </w:r>
          </w:p>
        </w:tc>
        <w:tc>
          <w:tcPr>
            <w:tcW w:w="1042" w:type="dxa"/>
            <w:noWrap/>
            <w:vAlign w:val="center"/>
            <w:hideMark/>
          </w:tcPr>
          <w:p w14:paraId="5EC18EA2" w14:textId="77777777" w:rsidR="00D05040" w:rsidRPr="00D05040" w:rsidRDefault="00D05040" w:rsidP="005E70F5">
            <w:pPr>
              <w:jc w:val="right"/>
            </w:pPr>
            <w:r w:rsidRPr="00D05040">
              <w:t>0.0%</w:t>
            </w:r>
          </w:p>
        </w:tc>
        <w:tc>
          <w:tcPr>
            <w:tcW w:w="830" w:type="dxa"/>
            <w:shd w:val="clear" w:color="auto" w:fill="auto"/>
            <w:noWrap/>
            <w:vAlign w:val="center"/>
            <w:hideMark/>
          </w:tcPr>
          <w:p w14:paraId="4289CA3F" w14:textId="77777777" w:rsidR="00D05040" w:rsidRPr="00D05040" w:rsidRDefault="00D05040" w:rsidP="005E70F5">
            <w:pPr>
              <w:jc w:val="right"/>
            </w:pPr>
            <w:r w:rsidRPr="00D05040">
              <w:t>211</w:t>
            </w:r>
          </w:p>
        </w:tc>
        <w:tc>
          <w:tcPr>
            <w:tcW w:w="941" w:type="dxa"/>
            <w:shd w:val="clear" w:color="auto" w:fill="auto"/>
            <w:noWrap/>
            <w:vAlign w:val="center"/>
            <w:hideMark/>
          </w:tcPr>
          <w:p w14:paraId="3B20B438" w14:textId="77777777" w:rsidR="00D05040" w:rsidRPr="00D05040" w:rsidRDefault="00D05040" w:rsidP="005E70F5">
            <w:pPr>
              <w:jc w:val="right"/>
            </w:pPr>
            <w:r w:rsidRPr="00D05040">
              <w:t>100.0%</w:t>
            </w:r>
          </w:p>
        </w:tc>
      </w:tr>
      <w:tr w:rsidR="00D05040" w:rsidRPr="00D05040" w14:paraId="56747641" w14:textId="77777777" w:rsidTr="005E70F5">
        <w:trPr>
          <w:cantSplit/>
          <w:jc w:val="center"/>
        </w:trPr>
        <w:tc>
          <w:tcPr>
            <w:tcW w:w="892" w:type="dxa"/>
            <w:noWrap/>
            <w:vAlign w:val="bottom"/>
            <w:hideMark/>
          </w:tcPr>
          <w:p w14:paraId="7648D9FA" w14:textId="77777777" w:rsidR="00D05040" w:rsidRPr="00D05040" w:rsidRDefault="00D05040" w:rsidP="00D05040">
            <w:r w:rsidRPr="00D05040">
              <w:t>PCB</w:t>
            </w:r>
          </w:p>
        </w:tc>
        <w:tc>
          <w:tcPr>
            <w:tcW w:w="796" w:type="dxa"/>
            <w:noWrap/>
            <w:vAlign w:val="bottom"/>
            <w:hideMark/>
          </w:tcPr>
          <w:p w14:paraId="63DF3F95" w14:textId="77777777" w:rsidR="00D05040" w:rsidRPr="00D05040" w:rsidRDefault="00D05040" w:rsidP="00D05040">
            <w:r w:rsidRPr="00D05040">
              <w:t>P</w:t>
            </w:r>
          </w:p>
        </w:tc>
        <w:tc>
          <w:tcPr>
            <w:tcW w:w="1097" w:type="dxa"/>
            <w:noWrap/>
            <w:vAlign w:val="bottom"/>
            <w:hideMark/>
          </w:tcPr>
          <w:p w14:paraId="06972966" w14:textId="77777777" w:rsidR="00D05040" w:rsidRPr="00D05040" w:rsidRDefault="00D05040" w:rsidP="00D05040">
            <w:r w:rsidRPr="00D05040">
              <w:t>P3503</w:t>
            </w:r>
          </w:p>
        </w:tc>
        <w:tc>
          <w:tcPr>
            <w:tcW w:w="3330" w:type="dxa"/>
            <w:vAlign w:val="bottom"/>
            <w:hideMark/>
          </w:tcPr>
          <w:p w14:paraId="701BE19A" w14:textId="77777777" w:rsidR="00D05040" w:rsidRPr="00D05040" w:rsidRDefault="00D05040" w:rsidP="00D05040">
            <w:r w:rsidRPr="00D05040">
              <w:t>PCB-1221</w:t>
            </w:r>
          </w:p>
        </w:tc>
        <w:tc>
          <w:tcPr>
            <w:tcW w:w="1080" w:type="dxa"/>
            <w:noWrap/>
            <w:vAlign w:val="center"/>
            <w:hideMark/>
          </w:tcPr>
          <w:p w14:paraId="78AACFF2" w14:textId="77777777" w:rsidR="00D05040" w:rsidRPr="00D05040" w:rsidRDefault="00D05040" w:rsidP="005E70F5">
            <w:pPr>
              <w:jc w:val="right"/>
            </w:pPr>
            <w:r w:rsidRPr="00D05040">
              <w:t>211</w:t>
            </w:r>
          </w:p>
        </w:tc>
        <w:tc>
          <w:tcPr>
            <w:tcW w:w="928" w:type="dxa"/>
            <w:noWrap/>
            <w:vAlign w:val="center"/>
            <w:hideMark/>
          </w:tcPr>
          <w:p w14:paraId="4BF8729F" w14:textId="77777777" w:rsidR="00D05040" w:rsidRPr="00D05040" w:rsidRDefault="00D05040" w:rsidP="005E70F5">
            <w:pPr>
              <w:jc w:val="right"/>
            </w:pPr>
            <w:r w:rsidRPr="00D05040">
              <w:t>0</w:t>
            </w:r>
          </w:p>
        </w:tc>
        <w:tc>
          <w:tcPr>
            <w:tcW w:w="1042" w:type="dxa"/>
            <w:noWrap/>
            <w:vAlign w:val="center"/>
            <w:hideMark/>
          </w:tcPr>
          <w:p w14:paraId="15521368" w14:textId="77777777" w:rsidR="00D05040" w:rsidRPr="00D05040" w:rsidRDefault="00D05040" w:rsidP="005E70F5">
            <w:pPr>
              <w:jc w:val="right"/>
            </w:pPr>
            <w:r w:rsidRPr="00D05040">
              <w:t>0.0%</w:t>
            </w:r>
          </w:p>
        </w:tc>
        <w:tc>
          <w:tcPr>
            <w:tcW w:w="830" w:type="dxa"/>
            <w:shd w:val="clear" w:color="auto" w:fill="auto"/>
            <w:noWrap/>
            <w:vAlign w:val="center"/>
            <w:hideMark/>
          </w:tcPr>
          <w:p w14:paraId="08BF47DD" w14:textId="77777777" w:rsidR="00D05040" w:rsidRPr="00D05040" w:rsidRDefault="00D05040" w:rsidP="005E70F5">
            <w:pPr>
              <w:jc w:val="right"/>
            </w:pPr>
            <w:r w:rsidRPr="00D05040">
              <w:t>211</w:t>
            </w:r>
          </w:p>
        </w:tc>
        <w:tc>
          <w:tcPr>
            <w:tcW w:w="941" w:type="dxa"/>
            <w:shd w:val="clear" w:color="auto" w:fill="auto"/>
            <w:noWrap/>
            <w:vAlign w:val="center"/>
            <w:hideMark/>
          </w:tcPr>
          <w:p w14:paraId="2D349CEA" w14:textId="77777777" w:rsidR="00D05040" w:rsidRPr="00D05040" w:rsidRDefault="00D05040" w:rsidP="005E70F5">
            <w:pPr>
              <w:jc w:val="right"/>
            </w:pPr>
            <w:r w:rsidRPr="00D05040">
              <w:t>100.0%</w:t>
            </w:r>
          </w:p>
        </w:tc>
      </w:tr>
      <w:tr w:rsidR="00D05040" w:rsidRPr="00D05040" w14:paraId="041F2D74" w14:textId="77777777" w:rsidTr="005E70F5">
        <w:trPr>
          <w:cantSplit/>
          <w:jc w:val="center"/>
        </w:trPr>
        <w:tc>
          <w:tcPr>
            <w:tcW w:w="892" w:type="dxa"/>
            <w:noWrap/>
            <w:vAlign w:val="bottom"/>
            <w:hideMark/>
          </w:tcPr>
          <w:p w14:paraId="4CE96CC3" w14:textId="77777777" w:rsidR="00D05040" w:rsidRPr="00D05040" w:rsidRDefault="00D05040" w:rsidP="00D05040">
            <w:r w:rsidRPr="00D05040">
              <w:t>PCB</w:t>
            </w:r>
          </w:p>
        </w:tc>
        <w:tc>
          <w:tcPr>
            <w:tcW w:w="796" w:type="dxa"/>
            <w:noWrap/>
            <w:vAlign w:val="bottom"/>
            <w:hideMark/>
          </w:tcPr>
          <w:p w14:paraId="31FE43D1" w14:textId="77777777" w:rsidR="00D05040" w:rsidRPr="00D05040" w:rsidRDefault="00D05040" w:rsidP="00D05040">
            <w:r w:rsidRPr="00D05040">
              <w:t>P</w:t>
            </w:r>
          </w:p>
        </w:tc>
        <w:tc>
          <w:tcPr>
            <w:tcW w:w="1097" w:type="dxa"/>
            <w:noWrap/>
            <w:vAlign w:val="bottom"/>
            <w:hideMark/>
          </w:tcPr>
          <w:p w14:paraId="027C6DA4" w14:textId="77777777" w:rsidR="00D05040" w:rsidRPr="00D05040" w:rsidRDefault="00D05040" w:rsidP="00D05040">
            <w:r w:rsidRPr="00D05040">
              <w:t>P3504</w:t>
            </w:r>
          </w:p>
        </w:tc>
        <w:tc>
          <w:tcPr>
            <w:tcW w:w="3330" w:type="dxa"/>
            <w:vAlign w:val="bottom"/>
            <w:hideMark/>
          </w:tcPr>
          <w:p w14:paraId="7A86CF57" w14:textId="77777777" w:rsidR="00D05040" w:rsidRPr="00D05040" w:rsidRDefault="00D05040" w:rsidP="00D05040">
            <w:r w:rsidRPr="00D05040">
              <w:t>PCB-1232</w:t>
            </w:r>
          </w:p>
        </w:tc>
        <w:tc>
          <w:tcPr>
            <w:tcW w:w="1080" w:type="dxa"/>
            <w:noWrap/>
            <w:vAlign w:val="center"/>
            <w:hideMark/>
          </w:tcPr>
          <w:p w14:paraId="20CD479A" w14:textId="77777777" w:rsidR="00D05040" w:rsidRPr="00D05040" w:rsidRDefault="00D05040" w:rsidP="005E70F5">
            <w:pPr>
              <w:jc w:val="right"/>
            </w:pPr>
            <w:r w:rsidRPr="00D05040">
              <w:t>211</w:t>
            </w:r>
          </w:p>
        </w:tc>
        <w:tc>
          <w:tcPr>
            <w:tcW w:w="928" w:type="dxa"/>
            <w:noWrap/>
            <w:vAlign w:val="center"/>
            <w:hideMark/>
          </w:tcPr>
          <w:p w14:paraId="7E40A73F" w14:textId="77777777" w:rsidR="00D05040" w:rsidRPr="00D05040" w:rsidRDefault="00D05040" w:rsidP="005E70F5">
            <w:pPr>
              <w:jc w:val="right"/>
            </w:pPr>
            <w:r w:rsidRPr="00D05040">
              <w:t>0</w:t>
            </w:r>
          </w:p>
        </w:tc>
        <w:tc>
          <w:tcPr>
            <w:tcW w:w="1042" w:type="dxa"/>
            <w:noWrap/>
            <w:vAlign w:val="center"/>
            <w:hideMark/>
          </w:tcPr>
          <w:p w14:paraId="115D26F5" w14:textId="77777777" w:rsidR="00D05040" w:rsidRPr="00D05040" w:rsidRDefault="00D05040" w:rsidP="005E70F5">
            <w:pPr>
              <w:jc w:val="right"/>
            </w:pPr>
            <w:r w:rsidRPr="00D05040">
              <w:t>0.0%</w:t>
            </w:r>
          </w:p>
        </w:tc>
        <w:tc>
          <w:tcPr>
            <w:tcW w:w="830" w:type="dxa"/>
            <w:shd w:val="clear" w:color="auto" w:fill="auto"/>
            <w:noWrap/>
            <w:vAlign w:val="center"/>
            <w:hideMark/>
          </w:tcPr>
          <w:p w14:paraId="3DAC3D47" w14:textId="77777777" w:rsidR="00D05040" w:rsidRPr="00D05040" w:rsidRDefault="00D05040" w:rsidP="005E70F5">
            <w:pPr>
              <w:jc w:val="right"/>
            </w:pPr>
            <w:r w:rsidRPr="00D05040">
              <w:t>211</w:t>
            </w:r>
          </w:p>
        </w:tc>
        <w:tc>
          <w:tcPr>
            <w:tcW w:w="941" w:type="dxa"/>
            <w:shd w:val="clear" w:color="auto" w:fill="auto"/>
            <w:noWrap/>
            <w:vAlign w:val="center"/>
            <w:hideMark/>
          </w:tcPr>
          <w:p w14:paraId="13B79015" w14:textId="77777777" w:rsidR="00D05040" w:rsidRPr="00D05040" w:rsidRDefault="00D05040" w:rsidP="005E70F5">
            <w:pPr>
              <w:jc w:val="right"/>
            </w:pPr>
            <w:r w:rsidRPr="00D05040">
              <w:t>100.0%</w:t>
            </w:r>
          </w:p>
        </w:tc>
      </w:tr>
      <w:tr w:rsidR="00D05040" w:rsidRPr="00D05040" w14:paraId="3819F245" w14:textId="77777777" w:rsidTr="005E70F5">
        <w:trPr>
          <w:cantSplit/>
          <w:jc w:val="center"/>
        </w:trPr>
        <w:tc>
          <w:tcPr>
            <w:tcW w:w="892" w:type="dxa"/>
            <w:noWrap/>
            <w:vAlign w:val="bottom"/>
            <w:hideMark/>
          </w:tcPr>
          <w:p w14:paraId="3B1F7AFB" w14:textId="77777777" w:rsidR="00D05040" w:rsidRPr="00D05040" w:rsidRDefault="00D05040" w:rsidP="00D05040">
            <w:r w:rsidRPr="00D05040">
              <w:t>PCB</w:t>
            </w:r>
          </w:p>
        </w:tc>
        <w:tc>
          <w:tcPr>
            <w:tcW w:w="796" w:type="dxa"/>
            <w:noWrap/>
            <w:vAlign w:val="bottom"/>
            <w:hideMark/>
          </w:tcPr>
          <w:p w14:paraId="41BDBFBB" w14:textId="77777777" w:rsidR="00D05040" w:rsidRPr="00D05040" w:rsidRDefault="00D05040" w:rsidP="00D05040">
            <w:r w:rsidRPr="00D05040">
              <w:t>P</w:t>
            </w:r>
          </w:p>
        </w:tc>
        <w:tc>
          <w:tcPr>
            <w:tcW w:w="1097" w:type="dxa"/>
            <w:noWrap/>
            <w:vAlign w:val="bottom"/>
            <w:hideMark/>
          </w:tcPr>
          <w:p w14:paraId="27714CE4" w14:textId="77777777" w:rsidR="00D05040" w:rsidRPr="00D05040" w:rsidRDefault="00D05040" w:rsidP="00D05040">
            <w:r w:rsidRPr="00D05040">
              <w:t>P3505</w:t>
            </w:r>
          </w:p>
        </w:tc>
        <w:tc>
          <w:tcPr>
            <w:tcW w:w="3330" w:type="dxa"/>
            <w:vAlign w:val="bottom"/>
            <w:hideMark/>
          </w:tcPr>
          <w:p w14:paraId="409F8625" w14:textId="77777777" w:rsidR="00D05040" w:rsidRPr="00D05040" w:rsidRDefault="00D05040" w:rsidP="00D05040">
            <w:r w:rsidRPr="00D05040">
              <w:t>PCB-1242</w:t>
            </w:r>
          </w:p>
        </w:tc>
        <w:tc>
          <w:tcPr>
            <w:tcW w:w="1080" w:type="dxa"/>
            <w:noWrap/>
            <w:vAlign w:val="center"/>
            <w:hideMark/>
          </w:tcPr>
          <w:p w14:paraId="42E9FF93" w14:textId="77777777" w:rsidR="00D05040" w:rsidRPr="00D05040" w:rsidRDefault="00D05040" w:rsidP="005E70F5">
            <w:pPr>
              <w:jc w:val="right"/>
            </w:pPr>
            <w:r w:rsidRPr="00D05040">
              <w:t>211</w:t>
            </w:r>
          </w:p>
        </w:tc>
        <w:tc>
          <w:tcPr>
            <w:tcW w:w="928" w:type="dxa"/>
            <w:noWrap/>
            <w:vAlign w:val="center"/>
            <w:hideMark/>
          </w:tcPr>
          <w:p w14:paraId="25FE84D8" w14:textId="77777777" w:rsidR="00D05040" w:rsidRPr="00D05040" w:rsidRDefault="00D05040" w:rsidP="005E70F5">
            <w:pPr>
              <w:jc w:val="right"/>
            </w:pPr>
            <w:r w:rsidRPr="00D05040">
              <w:t>0</w:t>
            </w:r>
          </w:p>
        </w:tc>
        <w:tc>
          <w:tcPr>
            <w:tcW w:w="1042" w:type="dxa"/>
            <w:noWrap/>
            <w:vAlign w:val="center"/>
            <w:hideMark/>
          </w:tcPr>
          <w:p w14:paraId="303B0F29" w14:textId="77777777" w:rsidR="00D05040" w:rsidRPr="00D05040" w:rsidRDefault="00D05040" w:rsidP="005E70F5">
            <w:pPr>
              <w:jc w:val="right"/>
            </w:pPr>
            <w:r w:rsidRPr="00D05040">
              <w:t>0.0%</w:t>
            </w:r>
          </w:p>
        </w:tc>
        <w:tc>
          <w:tcPr>
            <w:tcW w:w="830" w:type="dxa"/>
            <w:shd w:val="clear" w:color="auto" w:fill="auto"/>
            <w:noWrap/>
            <w:vAlign w:val="center"/>
            <w:hideMark/>
          </w:tcPr>
          <w:p w14:paraId="64C176AD" w14:textId="77777777" w:rsidR="00D05040" w:rsidRPr="00D05040" w:rsidRDefault="00D05040" w:rsidP="005E70F5">
            <w:pPr>
              <w:jc w:val="right"/>
            </w:pPr>
            <w:r w:rsidRPr="00D05040">
              <w:t>211</w:t>
            </w:r>
          </w:p>
        </w:tc>
        <w:tc>
          <w:tcPr>
            <w:tcW w:w="941" w:type="dxa"/>
            <w:shd w:val="clear" w:color="auto" w:fill="auto"/>
            <w:noWrap/>
            <w:vAlign w:val="center"/>
            <w:hideMark/>
          </w:tcPr>
          <w:p w14:paraId="6CF2C26E" w14:textId="77777777" w:rsidR="00D05040" w:rsidRPr="00D05040" w:rsidRDefault="00D05040" w:rsidP="005E70F5">
            <w:pPr>
              <w:jc w:val="right"/>
            </w:pPr>
            <w:r w:rsidRPr="00D05040">
              <w:t>100.0%</w:t>
            </w:r>
          </w:p>
        </w:tc>
      </w:tr>
      <w:tr w:rsidR="00D05040" w:rsidRPr="00D05040" w14:paraId="6050EF38" w14:textId="77777777" w:rsidTr="005E70F5">
        <w:trPr>
          <w:cantSplit/>
          <w:jc w:val="center"/>
        </w:trPr>
        <w:tc>
          <w:tcPr>
            <w:tcW w:w="892" w:type="dxa"/>
            <w:noWrap/>
            <w:vAlign w:val="bottom"/>
            <w:hideMark/>
          </w:tcPr>
          <w:p w14:paraId="567001BA" w14:textId="77777777" w:rsidR="00D05040" w:rsidRPr="00D05040" w:rsidRDefault="00D05040" w:rsidP="00D05040">
            <w:r w:rsidRPr="00D05040">
              <w:t>PCB</w:t>
            </w:r>
          </w:p>
        </w:tc>
        <w:tc>
          <w:tcPr>
            <w:tcW w:w="796" w:type="dxa"/>
            <w:noWrap/>
            <w:vAlign w:val="bottom"/>
            <w:hideMark/>
          </w:tcPr>
          <w:p w14:paraId="21FF3369" w14:textId="77777777" w:rsidR="00D05040" w:rsidRPr="00D05040" w:rsidRDefault="00D05040" w:rsidP="00D05040">
            <w:r w:rsidRPr="00D05040">
              <w:t>P</w:t>
            </w:r>
          </w:p>
        </w:tc>
        <w:tc>
          <w:tcPr>
            <w:tcW w:w="1097" w:type="dxa"/>
            <w:noWrap/>
            <w:vAlign w:val="bottom"/>
            <w:hideMark/>
          </w:tcPr>
          <w:p w14:paraId="5663F9C4" w14:textId="77777777" w:rsidR="00D05040" w:rsidRPr="00D05040" w:rsidRDefault="00D05040" w:rsidP="00D05040">
            <w:r w:rsidRPr="00D05040">
              <w:t>P3506</w:t>
            </w:r>
          </w:p>
        </w:tc>
        <w:tc>
          <w:tcPr>
            <w:tcW w:w="3330" w:type="dxa"/>
            <w:vAlign w:val="bottom"/>
            <w:hideMark/>
          </w:tcPr>
          <w:p w14:paraId="5471BE00" w14:textId="77777777" w:rsidR="00D05040" w:rsidRPr="00D05040" w:rsidRDefault="00D05040" w:rsidP="00D05040">
            <w:r w:rsidRPr="00D05040">
              <w:t>PCB-1248</w:t>
            </w:r>
          </w:p>
        </w:tc>
        <w:tc>
          <w:tcPr>
            <w:tcW w:w="1080" w:type="dxa"/>
            <w:noWrap/>
            <w:vAlign w:val="center"/>
            <w:hideMark/>
          </w:tcPr>
          <w:p w14:paraId="2A92F220" w14:textId="77777777" w:rsidR="00D05040" w:rsidRPr="00D05040" w:rsidRDefault="00D05040" w:rsidP="005E70F5">
            <w:pPr>
              <w:jc w:val="right"/>
            </w:pPr>
            <w:r w:rsidRPr="00D05040">
              <w:t>211</w:t>
            </w:r>
          </w:p>
        </w:tc>
        <w:tc>
          <w:tcPr>
            <w:tcW w:w="928" w:type="dxa"/>
            <w:noWrap/>
            <w:vAlign w:val="center"/>
            <w:hideMark/>
          </w:tcPr>
          <w:p w14:paraId="625F6D38" w14:textId="77777777" w:rsidR="00D05040" w:rsidRPr="00D05040" w:rsidRDefault="00D05040" w:rsidP="005E70F5">
            <w:pPr>
              <w:jc w:val="right"/>
            </w:pPr>
            <w:r w:rsidRPr="00D05040">
              <w:t>0</w:t>
            </w:r>
          </w:p>
        </w:tc>
        <w:tc>
          <w:tcPr>
            <w:tcW w:w="1042" w:type="dxa"/>
            <w:noWrap/>
            <w:vAlign w:val="center"/>
            <w:hideMark/>
          </w:tcPr>
          <w:p w14:paraId="01EDF502" w14:textId="77777777" w:rsidR="00D05040" w:rsidRPr="00D05040" w:rsidRDefault="00D05040" w:rsidP="005E70F5">
            <w:pPr>
              <w:jc w:val="right"/>
            </w:pPr>
            <w:r w:rsidRPr="00D05040">
              <w:t>0.0%</w:t>
            </w:r>
          </w:p>
        </w:tc>
        <w:tc>
          <w:tcPr>
            <w:tcW w:w="830" w:type="dxa"/>
            <w:shd w:val="clear" w:color="auto" w:fill="auto"/>
            <w:noWrap/>
            <w:vAlign w:val="center"/>
            <w:hideMark/>
          </w:tcPr>
          <w:p w14:paraId="20DD0447" w14:textId="77777777" w:rsidR="00D05040" w:rsidRPr="00D05040" w:rsidRDefault="00D05040" w:rsidP="005E70F5">
            <w:pPr>
              <w:jc w:val="right"/>
            </w:pPr>
            <w:r w:rsidRPr="00D05040">
              <w:t>211</w:t>
            </w:r>
          </w:p>
        </w:tc>
        <w:tc>
          <w:tcPr>
            <w:tcW w:w="941" w:type="dxa"/>
            <w:shd w:val="clear" w:color="auto" w:fill="auto"/>
            <w:noWrap/>
            <w:vAlign w:val="center"/>
            <w:hideMark/>
          </w:tcPr>
          <w:p w14:paraId="59F9D443" w14:textId="77777777" w:rsidR="00D05040" w:rsidRPr="00D05040" w:rsidRDefault="00D05040" w:rsidP="005E70F5">
            <w:pPr>
              <w:jc w:val="right"/>
            </w:pPr>
            <w:r w:rsidRPr="00D05040">
              <w:t>100.0%</w:t>
            </w:r>
          </w:p>
        </w:tc>
      </w:tr>
      <w:tr w:rsidR="00D05040" w:rsidRPr="00D05040" w14:paraId="4C60DE48" w14:textId="77777777" w:rsidTr="005E70F5">
        <w:trPr>
          <w:cantSplit/>
          <w:jc w:val="center"/>
        </w:trPr>
        <w:tc>
          <w:tcPr>
            <w:tcW w:w="892" w:type="dxa"/>
            <w:noWrap/>
            <w:vAlign w:val="bottom"/>
            <w:hideMark/>
          </w:tcPr>
          <w:p w14:paraId="1BF6323B" w14:textId="77777777" w:rsidR="00D05040" w:rsidRPr="00D05040" w:rsidRDefault="00D05040" w:rsidP="00D05040">
            <w:r w:rsidRPr="00D05040">
              <w:t>PCB</w:t>
            </w:r>
          </w:p>
        </w:tc>
        <w:tc>
          <w:tcPr>
            <w:tcW w:w="796" w:type="dxa"/>
            <w:noWrap/>
            <w:vAlign w:val="bottom"/>
            <w:hideMark/>
          </w:tcPr>
          <w:p w14:paraId="4EF1B0B6" w14:textId="77777777" w:rsidR="00D05040" w:rsidRPr="00D05040" w:rsidRDefault="00D05040" w:rsidP="00D05040">
            <w:r w:rsidRPr="00D05040">
              <w:t>P</w:t>
            </w:r>
          </w:p>
        </w:tc>
        <w:tc>
          <w:tcPr>
            <w:tcW w:w="1097" w:type="dxa"/>
            <w:noWrap/>
            <w:vAlign w:val="bottom"/>
            <w:hideMark/>
          </w:tcPr>
          <w:p w14:paraId="2915278F" w14:textId="77777777" w:rsidR="00D05040" w:rsidRPr="00D05040" w:rsidRDefault="00D05040" w:rsidP="00D05040">
            <w:r w:rsidRPr="00D05040">
              <w:t>P3507</w:t>
            </w:r>
          </w:p>
        </w:tc>
        <w:tc>
          <w:tcPr>
            <w:tcW w:w="3330" w:type="dxa"/>
            <w:vAlign w:val="bottom"/>
            <w:hideMark/>
          </w:tcPr>
          <w:p w14:paraId="2B9B72F1" w14:textId="77777777" w:rsidR="00D05040" w:rsidRPr="00D05040" w:rsidRDefault="00D05040" w:rsidP="00D05040">
            <w:r w:rsidRPr="00D05040">
              <w:t>PCB-1254</w:t>
            </w:r>
          </w:p>
        </w:tc>
        <w:tc>
          <w:tcPr>
            <w:tcW w:w="1080" w:type="dxa"/>
            <w:noWrap/>
            <w:vAlign w:val="center"/>
            <w:hideMark/>
          </w:tcPr>
          <w:p w14:paraId="059540CD" w14:textId="77777777" w:rsidR="00D05040" w:rsidRPr="00D05040" w:rsidRDefault="00D05040" w:rsidP="005E70F5">
            <w:pPr>
              <w:jc w:val="right"/>
            </w:pPr>
            <w:r w:rsidRPr="00D05040">
              <w:t>211</w:t>
            </w:r>
          </w:p>
        </w:tc>
        <w:tc>
          <w:tcPr>
            <w:tcW w:w="928" w:type="dxa"/>
            <w:noWrap/>
            <w:vAlign w:val="center"/>
            <w:hideMark/>
          </w:tcPr>
          <w:p w14:paraId="49E3A342" w14:textId="77777777" w:rsidR="00D05040" w:rsidRPr="00D05040" w:rsidRDefault="00D05040" w:rsidP="005E70F5">
            <w:pPr>
              <w:jc w:val="right"/>
            </w:pPr>
            <w:r w:rsidRPr="00D05040">
              <w:t>0</w:t>
            </w:r>
          </w:p>
        </w:tc>
        <w:tc>
          <w:tcPr>
            <w:tcW w:w="1042" w:type="dxa"/>
            <w:noWrap/>
            <w:vAlign w:val="center"/>
            <w:hideMark/>
          </w:tcPr>
          <w:p w14:paraId="3CFAE9F4" w14:textId="77777777" w:rsidR="00D05040" w:rsidRPr="00D05040" w:rsidRDefault="00D05040" w:rsidP="005E70F5">
            <w:pPr>
              <w:jc w:val="right"/>
            </w:pPr>
            <w:r w:rsidRPr="00D05040">
              <w:t>0.0%</w:t>
            </w:r>
          </w:p>
        </w:tc>
        <w:tc>
          <w:tcPr>
            <w:tcW w:w="830" w:type="dxa"/>
            <w:shd w:val="clear" w:color="auto" w:fill="auto"/>
            <w:noWrap/>
            <w:vAlign w:val="center"/>
            <w:hideMark/>
          </w:tcPr>
          <w:p w14:paraId="00EDFA5B" w14:textId="77777777" w:rsidR="00D05040" w:rsidRPr="00D05040" w:rsidRDefault="00D05040" w:rsidP="005E70F5">
            <w:pPr>
              <w:jc w:val="right"/>
            </w:pPr>
            <w:r w:rsidRPr="00D05040">
              <w:t>211</w:t>
            </w:r>
          </w:p>
        </w:tc>
        <w:tc>
          <w:tcPr>
            <w:tcW w:w="941" w:type="dxa"/>
            <w:shd w:val="clear" w:color="auto" w:fill="auto"/>
            <w:noWrap/>
            <w:vAlign w:val="center"/>
            <w:hideMark/>
          </w:tcPr>
          <w:p w14:paraId="44AA17D3" w14:textId="77777777" w:rsidR="00D05040" w:rsidRPr="00D05040" w:rsidRDefault="00D05040" w:rsidP="005E70F5">
            <w:pPr>
              <w:jc w:val="right"/>
            </w:pPr>
            <w:r w:rsidRPr="00D05040">
              <w:t>100.0%</w:t>
            </w:r>
          </w:p>
        </w:tc>
      </w:tr>
      <w:tr w:rsidR="00D05040" w:rsidRPr="00D05040" w14:paraId="3929E924" w14:textId="77777777" w:rsidTr="005E70F5">
        <w:trPr>
          <w:cantSplit/>
          <w:jc w:val="center"/>
        </w:trPr>
        <w:tc>
          <w:tcPr>
            <w:tcW w:w="892" w:type="dxa"/>
            <w:noWrap/>
            <w:vAlign w:val="bottom"/>
            <w:hideMark/>
          </w:tcPr>
          <w:p w14:paraId="3B3C5349" w14:textId="77777777" w:rsidR="00D05040" w:rsidRPr="00D05040" w:rsidRDefault="00D05040" w:rsidP="00D05040">
            <w:r w:rsidRPr="00D05040">
              <w:t>PCB</w:t>
            </w:r>
          </w:p>
        </w:tc>
        <w:tc>
          <w:tcPr>
            <w:tcW w:w="796" w:type="dxa"/>
            <w:noWrap/>
            <w:vAlign w:val="bottom"/>
            <w:hideMark/>
          </w:tcPr>
          <w:p w14:paraId="1453FD46" w14:textId="77777777" w:rsidR="00D05040" w:rsidRPr="00D05040" w:rsidRDefault="00D05040" w:rsidP="00D05040">
            <w:r w:rsidRPr="00D05040">
              <w:t>P</w:t>
            </w:r>
          </w:p>
        </w:tc>
        <w:tc>
          <w:tcPr>
            <w:tcW w:w="1097" w:type="dxa"/>
            <w:noWrap/>
            <w:vAlign w:val="bottom"/>
            <w:hideMark/>
          </w:tcPr>
          <w:p w14:paraId="75283387" w14:textId="77777777" w:rsidR="00D05040" w:rsidRPr="00D05040" w:rsidRDefault="00D05040" w:rsidP="00D05040">
            <w:r w:rsidRPr="00D05040">
              <w:t>P3508</w:t>
            </w:r>
          </w:p>
        </w:tc>
        <w:tc>
          <w:tcPr>
            <w:tcW w:w="3330" w:type="dxa"/>
            <w:vAlign w:val="bottom"/>
            <w:hideMark/>
          </w:tcPr>
          <w:p w14:paraId="224DBEBA" w14:textId="77777777" w:rsidR="00D05040" w:rsidRPr="00D05040" w:rsidRDefault="00D05040" w:rsidP="00D05040">
            <w:r w:rsidRPr="00D05040">
              <w:t>PCB-1260</w:t>
            </w:r>
          </w:p>
        </w:tc>
        <w:tc>
          <w:tcPr>
            <w:tcW w:w="1080" w:type="dxa"/>
            <w:noWrap/>
            <w:vAlign w:val="center"/>
            <w:hideMark/>
          </w:tcPr>
          <w:p w14:paraId="1B9AA2A4" w14:textId="77777777" w:rsidR="00D05040" w:rsidRPr="00D05040" w:rsidRDefault="00D05040" w:rsidP="005E70F5">
            <w:pPr>
              <w:jc w:val="right"/>
            </w:pPr>
            <w:r w:rsidRPr="00D05040">
              <w:t>211</w:t>
            </w:r>
          </w:p>
        </w:tc>
        <w:tc>
          <w:tcPr>
            <w:tcW w:w="928" w:type="dxa"/>
            <w:noWrap/>
            <w:vAlign w:val="center"/>
            <w:hideMark/>
          </w:tcPr>
          <w:p w14:paraId="165E227B" w14:textId="77777777" w:rsidR="00D05040" w:rsidRPr="00D05040" w:rsidRDefault="00D05040" w:rsidP="005E70F5">
            <w:pPr>
              <w:jc w:val="right"/>
            </w:pPr>
            <w:r w:rsidRPr="00D05040">
              <w:t>0</w:t>
            </w:r>
          </w:p>
        </w:tc>
        <w:tc>
          <w:tcPr>
            <w:tcW w:w="1042" w:type="dxa"/>
            <w:noWrap/>
            <w:vAlign w:val="center"/>
            <w:hideMark/>
          </w:tcPr>
          <w:p w14:paraId="345D854D" w14:textId="77777777" w:rsidR="00D05040" w:rsidRPr="00D05040" w:rsidRDefault="00D05040" w:rsidP="005E70F5">
            <w:pPr>
              <w:jc w:val="right"/>
            </w:pPr>
            <w:r w:rsidRPr="00D05040">
              <w:t>0.0%</w:t>
            </w:r>
          </w:p>
        </w:tc>
        <w:tc>
          <w:tcPr>
            <w:tcW w:w="830" w:type="dxa"/>
            <w:shd w:val="clear" w:color="auto" w:fill="auto"/>
            <w:noWrap/>
            <w:vAlign w:val="center"/>
            <w:hideMark/>
          </w:tcPr>
          <w:p w14:paraId="02CFB2CB" w14:textId="77777777" w:rsidR="00D05040" w:rsidRPr="00D05040" w:rsidRDefault="00D05040" w:rsidP="005E70F5">
            <w:pPr>
              <w:jc w:val="right"/>
            </w:pPr>
            <w:r w:rsidRPr="00D05040">
              <w:t>211</w:t>
            </w:r>
          </w:p>
        </w:tc>
        <w:tc>
          <w:tcPr>
            <w:tcW w:w="941" w:type="dxa"/>
            <w:shd w:val="clear" w:color="auto" w:fill="auto"/>
            <w:noWrap/>
            <w:vAlign w:val="center"/>
            <w:hideMark/>
          </w:tcPr>
          <w:p w14:paraId="750AC4B9" w14:textId="77777777" w:rsidR="00D05040" w:rsidRPr="00D05040" w:rsidRDefault="00D05040" w:rsidP="005E70F5">
            <w:pPr>
              <w:jc w:val="right"/>
            </w:pPr>
            <w:r w:rsidRPr="00D05040">
              <w:t>100.0%</w:t>
            </w:r>
          </w:p>
        </w:tc>
      </w:tr>
      <w:tr w:rsidR="00D05040" w:rsidRPr="00D05040" w14:paraId="0A8B86FC" w14:textId="77777777" w:rsidTr="005E70F5">
        <w:trPr>
          <w:cantSplit/>
          <w:jc w:val="center"/>
        </w:trPr>
        <w:tc>
          <w:tcPr>
            <w:tcW w:w="892" w:type="dxa"/>
            <w:noWrap/>
            <w:vAlign w:val="bottom"/>
            <w:hideMark/>
          </w:tcPr>
          <w:p w14:paraId="17E1E545" w14:textId="77777777" w:rsidR="00D05040" w:rsidRPr="00D05040" w:rsidRDefault="00D05040" w:rsidP="00D05040">
            <w:r w:rsidRPr="00D05040">
              <w:t>PCB</w:t>
            </w:r>
          </w:p>
        </w:tc>
        <w:tc>
          <w:tcPr>
            <w:tcW w:w="796" w:type="dxa"/>
            <w:noWrap/>
            <w:vAlign w:val="bottom"/>
            <w:hideMark/>
          </w:tcPr>
          <w:p w14:paraId="50253DB7" w14:textId="77777777" w:rsidR="00D05040" w:rsidRPr="00D05040" w:rsidRDefault="00D05040" w:rsidP="00D05040">
            <w:r w:rsidRPr="00D05040">
              <w:t>S</w:t>
            </w:r>
          </w:p>
        </w:tc>
        <w:tc>
          <w:tcPr>
            <w:tcW w:w="1097" w:type="dxa"/>
            <w:noWrap/>
            <w:vAlign w:val="bottom"/>
            <w:hideMark/>
          </w:tcPr>
          <w:p w14:paraId="3FBD716B" w14:textId="77777777" w:rsidR="00D05040" w:rsidRPr="00D05040" w:rsidRDefault="00D05040" w:rsidP="00D05040">
            <w:r w:rsidRPr="00D05040">
              <w:t>39491</w:t>
            </w:r>
          </w:p>
        </w:tc>
        <w:tc>
          <w:tcPr>
            <w:tcW w:w="3330" w:type="dxa"/>
            <w:vAlign w:val="bottom"/>
            <w:hideMark/>
          </w:tcPr>
          <w:p w14:paraId="61B4EAD7" w14:textId="77777777" w:rsidR="00D05040" w:rsidRPr="00D05040" w:rsidRDefault="00D05040" w:rsidP="00D05040">
            <w:r w:rsidRPr="00D05040">
              <w:t>PCB-1221</w:t>
            </w:r>
          </w:p>
        </w:tc>
        <w:tc>
          <w:tcPr>
            <w:tcW w:w="1080" w:type="dxa"/>
            <w:noWrap/>
            <w:vAlign w:val="center"/>
            <w:hideMark/>
          </w:tcPr>
          <w:p w14:paraId="74A21331" w14:textId="77777777" w:rsidR="00D05040" w:rsidRPr="00D05040" w:rsidRDefault="00D05040" w:rsidP="005E70F5">
            <w:pPr>
              <w:jc w:val="right"/>
            </w:pPr>
            <w:r w:rsidRPr="00D05040">
              <w:t>77</w:t>
            </w:r>
          </w:p>
        </w:tc>
        <w:tc>
          <w:tcPr>
            <w:tcW w:w="928" w:type="dxa"/>
            <w:noWrap/>
            <w:vAlign w:val="center"/>
            <w:hideMark/>
          </w:tcPr>
          <w:p w14:paraId="08C73DE2" w14:textId="77777777" w:rsidR="00D05040" w:rsidRPr="00D05040" w:rsidRDefault="00D05040" w:rsidP="005E70F5">
            <w:pPr>
              <w:jc w:val="right"/>
            </w:pPr>
            <w:r w:rsidRPr="00D05040">
              <w:t>0</w:t>
            </w:r>
          </w:p>
        </w:tc>
        <w:tc>
          <w:tcPr>
            <w:tcW w:w="1042" w:type="dxa"/>
            <w:noWrap/>
            <w:vAlign w:val="center"/>
            <w:hideMark/>
          </w:tcPr>
          <w:p w14:paraId="5E9DBCF9" w14:textId="77777777" w:rsidR="00D05040" w:rsidRPr="00D05040" w:rsidRDefault="00D05040" w:rsidP="005E70F5">
            <w:pPr>
              <w:jc w:val="right"/>
            </w:pPr>
            <w:r w:rsidRPr="00D05040">
              <w:t>0.0%</w:t>
            </w:r>
          </w:p>
        </w:tc>
        <w:tc>
          <w:tcPr>
            <w:tcW w:w="830" w:type="dxa"/>
            <w:shd w:val="clear" w:color="auto" w:fill="auto"/>
            <w:noWrap/>
            <w:vAlign w:val="center"/>
            <w:hideMark/>
          </w:tcPr>
          <w:p w14:paraId="64678D4C" w14:textId="77777777" w:rsidR="00D05040" w:rsidRPr="00D05040" w:rsidRDefault="00D05040" w:rsidP="005E70F5">
            <w:pPr>
              <w:jc w:val="right"/>
            </w:pPr>
            <w:r w:rsidRPr="00D05040">
              <w:t>77</w:t>
            </w:r>
          </w:p>
        </w:tc>
        <w:tc>
          <w:tcPr>
            <w:tcW w:w="941" w:type="dxa"/>
            <w:shd w:val="clear" w:color="auto" w:fill="auto"/>
            <w:noWrap/>
            <w:vAlign w:val="center"/>
            <w:hideMark/>
          </w:tcPr>
          <w:p w14:paraId="73A48B93" w14:textId="77777777" w:rsidR="00D05040" w:rsidRPr="00D05040" w:rsidRDefault="00D05040" w:rsidP="005E70F5">
            <w:pPr>
              <w:jc w:val="right"/>
            </w:pPr>
            <w:r w:rsidRPr="00D05040">
              <w:t>100.0%</w:t>
            </w:r>
          </w:p>
        </w:tc>
      </w:tr>
      <w:tr w:rsidR="00D05040" w:rsidRPr="00D05040" w14:paraId="1DAB5E72" w14:textId="77777777" w:rsidTr="005E70F5">
        <w:trPr>
          <w:cantSplit/>
          <w:jc w:val="center"/>
        </w:trPr>
        <w:tc>
          <w:tcPr>
            <w:tcW w:w="892" w:type="dxa"/>
            <w:noWrap/>
            <w:vAlign w:val="bottom"/>
            <w:hideMark/>
          </w:tcPr>
          <w:p w14:paraId="25C61956" w14:textId="77777777" w:rsidR="00D05040" w:rsidRPr="00D05040" w:rsidRDefault="00D05040" w:rsidP="00D05040">
            <w:r w:rsidRPr="00D05040">
              <w:t>PCB</w:t>
            </w:r>
          </w:p>
        </w:tc>
        <w:tc>
          <w:tcPr>
            <w:tcW w:w="796" w:type="dxa"/>
            <w:noWrap/>
            <w:vAlign w:val="bottom"/>
            <w:hideMark/>
          </w:tcPr>
          <w:p w14:paraId="3BC6BD07" w14:textId="77777777" w:rsidR="00D05040" w:rsidRPr="00D05040" w:rsidRDefault="00D05040" w:rsidP="00D05040">
            <w:r w:rsidRPr="00D05040">
              <w:t>S</w:t>
            </w:r>
          </w:p>
        </w:tc>
        <w:tc>
          <w:tcPr>
            <w:tcW w:w="1097" w:type="dxa"/>
            <w:noWrap/>
            <w:vAlign w:val="bottom"/>
            <w:hideMark/>
          </w:tcPr>
          <w:p w14:paraId="524E85A4" w14:textId="77777777" w:rsidR="00D05040" w:rsidRPr="00D05040" w:rsidRDefault="00D05040" w:rsidP="00D05040">
            <w:r w:rsidRPr="00D05040">
              <w:t>39495</w:t>
            </w:r>
          </w:p>
        </w:tc>
        <w:tc>
          <w:tcPr>
            <w:tcW w:w="3330" w:type="dxa"/>
            <w:vAlign w:val="bottom"/>
            <w:hideMark/>
          </w:tcPr>
          <w:p w14:paraId="2969C516" w14:textId="77777777" w:rsidR="00D05040" w:rsidRPr="00D05040" w:rsidRDefault="00D05040" w:rsidP="00D05040">
            <w:r w:rsidRPr="00D05040">
              <w:t>PCB-1232</w:t>
            </w:r>
          </w:p>
        </w:tc>
        <w:tc>
          <w:tcPr>
            <w:tcW w:w="1080" w:type="dxa"/>
            <w:noWrap/>
            <w:vAlign w:val="center"/>
            <w:hideMark/>
          </w:tcPr>
          <w:p w14:paraId="59BAB508" w14:textId="77777777" w:rsidR="00D05040" w:rsidRPr="00D05040" w:rsidRDefault="00D05040" w:rsidP="005E70F5">
            <w:pPr>
              <w:jc w:val="right"/>
            </w:pPr>
            <w:r w:rsidRPr="00D05040">
              <w:t>77</w:t>
            </w:r>
          </w:p>
        </w:tc>
        <w:tc>
          <w:tcPr>
            <w:tcW w:w="928" w:type="dxa"/>
            <w:noWrap/>
            <w:vAlign w:val="center"/>
            <w:hideMark/>
          </w:tcPr>
          <w:p w14:paraId="6ABFDE27" w14:textId="77777777" w:rsidR="00D05040" w:rsidRPr="00D05040" w:rsidRDefault="00D05040" w:rsidP="005E70F5">
            <w:pPr>
              <w:jc w:val="right"/>
            </w:pPr>
            <w:r w:rsidRPr="00D05040">
              <w:t>0</w:t>
            </w:r>
          </w:p>
        </w:tc>
        <w:tc>
          <w:tcPr>
            <w:tcW w:w="1042" w:type="dxa"/>
            <w:noWrap/>
            <w:vAlign w:val="center"/>
            <w:hideMark/>
          </w:tcPr>
          <w:p w14:paraId="5DBA6DBC" w14:textId="77777777" w:rsidR="00D05040" w:rsidRPr="00D05040" w:rsidRDefault="00D05040" w:rsidP="005E70F5">
            <w:pPr>
              <w:jc w:val="right"/>
            </w:pPr>
            <w:r w:rsidRPr="00D05040">
              <w:t>0.0%</w:t>
            </w:r>
          </w:p>
        </w:tc>
        <w:tc>
          <w:tcPr>
            <w:tcW w:w="830" w:type="dxa"/>
            <w:shd w:val="clear" w:color="auto" w:fill="auto"/>
            <w:noWrap/>
            <w:vAlign w:val="center"/>
            <w:hideMark/>
          </w:tcPr>
          <w:p w14:paraId="5410B0E5" w14:textId="77777777" w:rsidR="00D05040" w:rsidRPr="00D05040" w:rsidRDefault="00D05040" w:rsidP="005E70F5">
            <w:pPr>
              <w:jc w:val="right"/>
            </w:pPr>
            <w:r w:rsidRPr="00D05040">
              <w:t>77</w:t>
            </w:r>
          </w:p>
        </w:tc>
        <w:tc>
          <w:tcPr>
            <w:tcW w:w="941" w:type="dxa"/>
            <w:shd w:val="clear" w:color="auto" w:fill="auto"/>
            <w:noWrap/>
            <w:vAlign w:val="center"/>
            <w:hideMark/>
          </w:tcPr>
          <w:p w14:paraId="1F5F14BD" w14:textId="77777777" w:rsidR="00D05040" w:rsidRPr="00D05040" w:rsidRDefault="00D05040" w:rsidP="005E70F5">
            <w:pPr>
              <w:jc w:val="right"/>
            </w:pPr>
            <w:r w:rsidRPr="00D05040">
              <w:t>100.0%</w:t>
            </w:r>
          </w:p>
        </w:tc>
      </w:tr>
      <w:tr w:rsidR="00D05040" w:rsidRPr="00D05040" w14:paraId="277A1490" w14:textId="77777777" w:rsidTr="005E70F5">
        <w:trPr>
          <w:cantSplit/>
          <w:jc w:val="center"/>
        </w:trPr>
        <w:tc>
          <w:tcPr>
            <w:tcW w:w="892" w:type="dxa"/>
            <w:noWrap/>
            <w:vAlign w:val="bottom"/>
            <w:hideMark/>
          </w:tcPr>
          <w:p w14:paraId="5252EF57" w14:textId="77777777" w:rsidR="00D05040" w:rsidRPr="00D05040" w:rsidRDefault="00D05040" w:rsidP="00D05040">
            <w:r w:rsidRPr="00D05040">
              <w:t>PCB</w:t>
            </w:r>
          </w:p>
        </w:tc>
        <w:tc>
          <w:tcPr>
            <w:tcW w:w="796" w:type="dxa"/>
            <w:noWrap/>
            <w:vAlign w:val="bottom"/>
            <w:hideMark/>
          </w:tcPr>
          <w:p w14:paraId="52B4B1B9" w14:textId="77777777" w:rsidR="00D05040" w:rsidRPr="00D05040" w:rsidRDefault="00D05040" w:rsidP="00D05040">
            <w:r w:rsidRPr="00D05040">
              <w:t>S</w:t>
            </w:r>
          </w:p>
        </w:tc>
        <w:tc>
          <w:tcPr>
            <w:tcW w:w="1097" w:type="dxa"/>
            <w:noWrap/>
            <w:vAlign w:val="bottom"/>
            <w:hideMark/>
          </w:tcPr>
          <w:p w14:paraId="7912ED3B" w14:textId="77777777" w:rsidR="00D05040" w:rsidRPr="00D05040" w:rsidRDefault="00D05040" w:rsidP="00D05040">
            <w:r w:rsidRPr="00D05040">
              <w:t>39499</w:t>
            </w:r>
          </w:p>
        </w:tc>
        <w:tc>
          <w:tcPr>
            <w:tcW w:w="3330" w:type="dxa"/>
            <w:vAlign w:val="bottom"/>
            <w:hideMark/>
          </w:tcPr>
          <w:p w14:paraId="6623E745" w14:textId="77777777" w:rsidR="00D05040" w:rsidRPr="00D05040" w:rsidRDefault="00D05040" w:rsidP="00D05040">
            <w:r w:rsidRPr="00D05040">
              <w:t>PCB-1242</w:t>
            </w:r>
          </w:p>
        </w:tc>
        <w:tc>
          <w:tcPr>
            <w:tcW w:w="1080" w:type="dxa"/>
            <w:noWrap/>
            <w:vAlign w:val="center"/>
            <w:hideMark/>
          </w:tcPr>
          <w:p w14:paraId="0A6C1F35" w14:textId="77777777" w:rsidR="00D05040" w:rsidRPr="00D05040" w:rsidRDefault="00D05040" w:rsidP="005E70F5">
            <w:pPr>
              <w:jc w:val="right"/>
            </w:pPr>
            <w:r w:rsidRPr="00D05040">
              <w:t>77</w:t>
            </w:r>
          </w:p>
        </w:tc>
        <w:tc>
          <w:tcPr>
            <w:tcW w:w="928" w:type="dxa"/>
            <w:noWrap/>
            <w:vAlign w:val="center"/>
            <w:hideMark/>
          </w:tcPr>
          <w:p w14:paraId="70F5DF43" w14:textId="77777777" w:rsidR="00D05040" w:rsidRPr="00D05040" w:rsidRDefault="00D05040" w:rsidP="005E70F5">
            <w:pPr>
              <w:jc w:val="right"/>
            </w:pPr>
            <w:r w:rsidRPr="00D05040">
              <w:t>0</w:t>
            </w:r>
          </w:p>
        </w:tc>
        <w:tc>
          <w:tcPr>
            <w:tcW w:w="1042" w:type="dxa"/>
            <w:noWrap/>
            <w:vAlign w:val="center"/>
            <w:hideMark/>
          </w:tcPr>
          <w:p w14:paraId="2382F139" w14:textId="77777777" w:rsidR="00D05040" w:rsidRPr="00D05040" w:rsidRDefault="00D05040" w:rsidP="005E70F5">
            <w:pPr>
              <w:jc w:val="right"/>
            </w:pPr>
            <w:r w:rsidRPr="00D05040">
              <w:t>0.0%</w:t>
            </w:r>
          </w:p>
        </w:tc>
        <w:tc>
          <w:tcPr>
            <w:tcW w:w="830" w:type="dxa"/>
            <w:shd w:val="clear" w:color="auto" w:fill="auto"/>
            <w:noWrap/>
            <w:vAlign w:val="center"/>
            <w:hideMark/>
          </w:tcPr>
          <w:p w14:paraId="716CD020" w14:textId="77777777" w:rsidR="00D05040" w:rsidRPr="00D05040" w:rsidRDefault="00D05040" w:rsidP="005E70F5">
            <w:pPr>
              <w:jc w:val="right"/>
            </w:pPr>
            <w:r w:rsidRPr="00D05040">
              <w:t>77</w:t>
            </w:r>
          </w:p>
        </w:tc>
        <w:tc>
          <w:tcPr>
            <w:tcW w:w="941" w:type="dxa"/>
            <w:shd w:val="clear" w:color="auto" w:fill="auto"/>
            <w:noWrap/>
            <w:vAlign w:val="center"/>
            <w:hideMark/>
          </w:tcPr>
          <w:p w14:paraId="76795335" w14:textId="77777777" w:rsidR="00D05040" w:rsidRPr="00D05040" w:rsidRDefault="00D05040" w:rsidP="005E70F5">
            <w:pPr>
              <w:jc w:val="right"/>
            </w:pPr>
            <w:r w:rsidRPr="00D05040">
              <w:t>100.0%</w:t>
            </w:r>
          </w:p>
        </w:tc>
      </w:tr>
      <w:tr w:rsidR="00D05040" w:rsidRPr="00D05040" w14:paraId="371D63BE" w14:textId="77777777" w:rsidTr="005E70F5">
        <w:trPr>
          <w:cantSplit/>
          <w:jc w:val="center"/>
        </w:trPr>
        <w:tc>
          <w:tcPr>
            <w:tcW w:w="892" w:type="dxa"/>
            <w:noWrap/>
            <w:vAlign w:val="bottom"/>
            <w:hideMark/>
          </w:tcPr>
          <w:p w14:paraId="117398FB" w14:textId="77777777" w:rsidR="00D05040" w:rsidRPr="00D05040" w:rsidRDefault="00D05040" w:rsidP="00D05040">
            <w:r w:rsidRPr="00D05040">
              <w:t>PCB</w:t>
            </w:r>
          </w:p>
        </w:tc>
        <w:tc>
          <w:tcPr>
            <w:tcW w:w="796" w:type="dxa"/>
            <w:noWrap/>
            <w:vAlign w:val="bottom"/>
            <w:hideMark/>
          </w:tcPr>
          <w:p w14:paraId="1AC07F4C" w14:textId="77777777" w:rsidR="00D05040" w:rsidRPr="00D05040" w:rsidRDefault="00D05040" w:rsidP="00D05040">
            <w:r w:rsidRPr="00D05040">
              <w:t>S</w:t>
            </w:r>
          </w:p>
        </w:tc>
        <w:tc>
          <w:tcPr>
            <w:tcW w:w="1097" w:type="dxa"/>
            <w:noWrap/>
            <w:vAlign w:val="bottom"/>
            <w:hideMark/>
          </w:tcPr>
          <w:p w14:paraId="65E03D3B" w14:textId="77777777" w:rsidR="00D05040" w:rsidRPr="00D05040" w:rsidRDefault="00D05040" w:rsidP="00D05040">
            <w:r w:rsidRPr="00D05040">
              <w:t>39503</w:t>
            </w:r>
          </w:p>
        </w:tc>
        <w:tc>
          <w:tcPr>
            <w:tcW w:w="3330" w:type="dxa"/>
            <w:vAlign w:val="bottom"/>
            <w:hideMark/>
          </w:tcPr>
          <w:p w14:paraId="6699EA3B" w14:textId="77777777" w:rsidR="00D05040" w:rsidRPr="00D05040" w:rsidRDefault="00D05040" w:rsidP="00D05040">
            <w:r w:rsidRPr="00D05040">
              <w:t>PCB-1248</w:t>
            </w:r>
          </w:p>
        </w:tc>
        <w:tc>
          <w:tcPr>
            <w:tcW w:w="1080" w:type="dxa"/>
            <w:noWrap/>
            <w:vAlign w:val="center"/>
            <w:hideMark/>
          </w:tcPr>
          <w:p w14:paraId="39BBC58E" w14:textId="77777777" w:rsidR="00D05040" w:rsidRPr="00D05040" w:rsidRDefault="00D05040" w:rsidP="005E70F5">
            <w:pPr>
              <w:jc w:val="right"/>
            </w:pPr>
            <w:r w:rsidRPr="00D05040">
              <w:t>77</w:t>
            </w:r>
          </w:p>
        </w:tc>
        <w:tc>
          <w:tcPr>
            <w:tcW w:w="928" w:type="dxa"/>
            <w:noWrap/>
            <w:vAlign w:val="center"/>
            <w:hideMark/>
          </w:tcPr>
          <w:p w14:paraId="7396B68B" w14:textId="77777777" w:rsidR="00D05040" w:rsidRPr="00D05040" w:rsidRDefault="00D05040" w:rsidP="005E70F5">
            <w:pPr>
              <w:jc w:val="right"/>
            </w:pPr>
            <w:r w:rsidRPr="00D05040">
              <w:t>0</w:t>
            </w:r>
          </w:p>
        </w:tc>
        <w:tc>
          <w:tcPr>
            <w:tcW w:w="1042" w:type="dxa"/>
            <w:noWrap/>
            <w:vAlign w:val="center"/>
            <w:hideMark/>
          </w:tcPr>
          <w:p w14:paraId="77E5EA27" w14:textId="77777777" w:rsidR="00D05040" w:rsidRPr="00D05040" w:rsidRDefault="00D05040" w:rsidP="005E70F5">
            <w:pPr>
              <w:jc w:val="right"/>
            </w:pPr>
            <w:r w:rsidRPr="00D05040">
              <w:t>0.0%</w:t>
            </w:r>
          </w:p>
        </w:tc>
        <w:tc>
          <w:tcPr>
            <w:tcW w:w="830" w:type="dxa"/>
            <w:shd w:val="clear" w:color="auto" w:fill="auto"/>
            <w:noWrap/>
            <w:vAlign w:val="center"/>
            <w:hideMark/>
          </w:tcPr>
          <w:p w14:paraId="4A54DD84" w14:textId="77777777" w:rsidR="00D05040" w:rsidRPr="00D05040" w:rsidRDefault="00D05040" w:rsidP="005E70F5">
            <w:pPr>
              <w:jc w:val="right"/>
            </w:pPr>
            <w:r w:rsidRPr="00D05040">
              <w:t>77</w:t>
            </w:r>
          </w:p>
        </w:tc>
        <w:tc>
          <w:tcPr>
            <w:tcW w:w="941" w:type="dxa"/>
            <w:shd w:val="clear" w:color="auto" w:fill="auto"/>
            <w:noWrap/>
            <w:vAlign w:val="center"/>
            <w:hideMark/>
          </w:tcPr>
          <w:p w14:paraId="34C2FAD4" w14:textId="77777777" w:rsidR="00D05040" w:rsidRPr="00D05040" w:rsidRDefault="00D05040" w:rsidP="005E70F5">
            <w:pPr>
              <w:jc w:val="right"/>
            </w:pPr>
            <w:r w:rsidRPr="00D05040">
              <w:t>100.0%</w:t>
            </w:r>
          </w:p>
        </w:tc>
      </w:tr>
      <w:tr w:rsidR="00D05040" w:rsidRPr="00D05040" w14:paraId="660AB074" w14:textId="77777777" w:rsidTr="005E70F5">
        <w:trPr>
          <w:cantSplit/>
          <w:jc w:val="center"/>
        </w:trPr>
        <w:tc>
          <w:tcPr>
            <w:tcW w:w="892" w:type="dxa"/>
            <w:noWrap/>
            <w:vAlign w:val="bottom"/>
            <w:hideMark/>
          </w:tcPr>
          <w:p w14:paraId="7D8849DC" w14:textId="77777777" w:rsidR="00D05040" w:rsidRPr="00D05040" w:rsidRDefault="00D05040" w:rsidP="00D05040">
            <w:r w:rsidRPr="00D05040">
              <w:t>PCB</w:t>
            </w:r>
          </w:p>
        </w:tc>
        <w:tc>
          <w:tcPr>
            <w:tcW w:w="796" w:type="dxa"/>
            <w:noWrap/>
            <w:vAlign w:val="bottom"/>
            <w:hideMark/>
          </w:tcPr>
          <w:p w14:paraId="708674F4" w14:textId="77777777" w:rsidR="00D05040" w:rsidRPr="00D05040" w:rsidRDefault="00D05040" w:rsidP="00D05040">
            <w:r w:rsidRPr="00D05040">
              <w:t>S</w:t>
            </w:r>
          </w:p>
        </w:tc>
        <w:tc>
          <w:tcPr>
            <w:tcW w:w="1097" w:type="dxa"/>
            <w:noWrap/>
            <w:vAlign w:val="bottom"/>
            <w:hideMark/>
          </w:tcPr>
          <w:p w14:paraId="7141B48A" w14:textId="77777777" w:rsidR="00D05040" w:rsidRPr="00D05040" w:rsidRDefault="00D05040" w:rsidP="00D05040">
            <w:r w:rsidRPr="00D05040">
              <w:t>39507</w:t>
            </w:r>
          </w:p>
        </w:tc>
        <w:tc>
          <w:tcPr>
            <w:tcW w:w="3330" w:type="dxa"/>
            <w:vAlign w:val="bottom"/>
            <w:hideMark/>
          </w:tcPr>
          <w:p w14:paraId="00B814BD" w14:textId="77777777" w:rsidR="00D05040" w:rsidRPr="00D05040" w:rsidRDefault="00D05040" w:rsidP="00D05040">
            <w:r w:rsidRPr="00D05040">
              <w:t>PCB-1254</w:t>
            </w:r>
          </w:p>
        </w:tc>
        <w:tc>
          <w:tcPr>
            <w:tcW w:w="1080" w:type="dxa"/>
            <w:noWrap/>
            <w:vAlign w:val="center"/>
            <w:hideMark/>
          </w:tcPr>
          <w:p w14:paraId="31003ADA" w14:textId="77777777" w:rsidR="00D05040" w:rsidRPr="00D05040" w:rsidRDefault="00D05040" w:rsidP="005E70F5">
            <w:pPr>
              <w:jc w:val="right"/>
            </w:pPr>
            <w:r w:rsidRPr="00D05040">
              <w:t>77</w:t>
            </w:r>
          </w:p>
        </w:tc>
        <w:tc>
          <w:tcPr>
            <w:tcW w:w="928" w:type="dxa"/>
            <w:noWrap/>
            <w:vAlign w:val="center"/>
            <w:hideMark/>
          </w:tcPr>
          <w:p w14:paraId="70DE8CC5" w14:textId="77777777" w:rsidR="00D05040" w:rsidRPr="00D05040" w:rsidRDefault="00D05040" w:rsidP="005E70F5">
            <w:pPr>
              <w:jc w:val="right"/>
            </w:pPr>
            <w:r w:rsidRPr="00D05040">
              <w:t>0</w:t>
            </w:r>
          </w:p>
        </w:tc>
        <w:tc>
          <w:tcPr>
            <w:tcW w:w="1042" w:type="dxa"/>
            <w:noWrap/>
            <w:vAlign w:val="center"/>
            <w:hideMark/>
          </w:tcPr>
          <w:p w14:paraId="24CB432A" w14:textId="77777777" w:rsidR="00D05040" w:rsidRPr="00D05040" w:rsidRDefault="00D05040" w:rsidP="005E70F5">
            <w:pPr>
              <w:jc w:val="right"/>
            </w:pPr>
            <w:r w:rsidRPr="00D05040">
              <w:t>0.0%</w:t>
            </w:r>
          </w:p>
        </w:tc>
        <w:tc>
          <w:tcPr>
            <w:tcW w:w="830" w:type="dxa"/>
            <w:shd w:val="clear" w:color="auto" w:fill="auto"/>
            <w:noWrap/>
            <w:vAlign w:val="center"/>
            <w:hideMark/>
          </w:tcPr>
          <w:p w14:paraId="24DC592F" w14:textId="77777777" w:rsidR="00D05040" w:rsidRPr="00D05040" w:rsidRDefault="00D05040" w:rsidP="005E70F5">
            <w:pPr>
              <w:jc w:val="right"/>
            </w:pPr>
            <w:r w:rsidRPr="00D05040">
              <w:t>77</w:t>
            </w:r>
          </w:p>
        </w:tc>
        <w:tc>
          <w:tcPr>
            <w:tcW w:w="941" w:type="dxa"/>
            <w:shd w:val="clear" w:color="auto" w:fill="auto"/>
            <w:noWrap/>
            <w:vAlign w:val="center"/>
            <w:hideMark/>
          </w:tcPr>
          <w:p w14:paraId="34561905" w14:textId="77777777" w:rsidR="00D05040" w:rsidRPr="00D05040" w:rsidRDefault="00D05040" w:rsidP="005E70F5">
            <w:pPr>
              <w:jc w:val="right"/>
            </w:pPr>
            <w:r w:rsidRPr="00D05040">
              <w:t>100.0%</w:t>
            </w:r>
          </w:p>
        </w:tc>
      </w:tr>
      <w:tr w:rsidR="00D05040" w:rsidRPr="00D05040" w14:paraId="535EBE0A" w14:textId="77777777" w:rsidTr="005E70F5">
        <w:trPr>
          <w:cantSplit/>
          <w:jc w:val="center"/>
        </w:trPr>
        <w:tc>
          <w:tcPr>
            <w:tcW w:w="892" w:type="dxa"/>
            <w:noWrap/>
            <w:vAlign w:val="bottom"/>
            <w:hideMark/>
          </w:tcPr>
          <w:p w14:paraId="43203199" w14:textId="77777777" w:rsidR="00D05040" w:rsidRPr="00D05040" w:rsidRDefault="00D05040" w:rsidP="00D05040">
            <w:r w:rsidRPr="00D05040">
              <w:t>PCB</w:t>
            </w:r>
          </w:p>
        </w:tc>
        <w:tc>
          <w:tcPr>
            <w:tcW w:w="796" w:type="dxa"/>
            <w:noWrap/>
            <w:vAlign w:val="bottom"/>
            <w:hideMark/>
          </w:tcPr>
          <w:p w14:paraId="451BA428" w14:textId="77777777" w:rsidR="00D05040" w:rsidRPr="00D05040" w:rsidRDefault="00D05040" w:rsidP="00D05040">
            <w:r w:rsidRPr="00D05040">
              <w:t>S</w:t>
            </w:r>
          </w:p>
        </w:tc>
        <w:tc>
          <w:tcPr>
            <w:tcW w:w="1097" w:type="dxa"/>
            <w:noWrap/>
            <w:vAlign w:val="bottom"/>
            <w:hideMark/>
          </w:tcPr>
          <w:p w14:paraId="507569BF" w14:textId="77777777" w:rsidR="00D05040" w:rsidRPr="00D05040" w:rsidRDefault="00D05040" w:rsidP="00D05040">
            <w:r w:rsidRPr="00D05040">
              <w:t>39511</w:t>
            </w:r>
          </w:p>
        </w:tc>
        <w:tc>
          <w:tcPr>
            <w:tcW w:w="3330" w:type="dxa"/>
            <w:vAlign w:val="bottom"/>
            <w:hideMark/>
          </w:tcPr>
          <w:p w14:paraId="4366AEB6" w14:textId="77777777" w:rsidR="00D05040" w:rsidRPr="00D05040" w:rsidRDefault="00D05040" w:rsidP="00D05040">
            <w:r w:rsidRPr="00D05040">
              <w:t>PCB-1260</w:t>
            </w:r>
          </w:p>
        </w:tc>
        <w:tc>
          <w:tcPr>
            <w:tcW w:w="1080" w:type="dxa"/>
            <w:noWrap/>
            <w:vAlign w:val="center"/>
            <w:hideMark/>
          </w:tcPr>
          <w:p w14:paraId="55494C4A" w14:textId="77777777" w:rsidR="00D05040" w:rsidRPr="00D05040" w:rsidRDefault="00D05040" w:rsidP="005E70F5">
            <w:pPr>
              <w:jc w:val="right"/>
            </w:pPr>
            <w:r w:rsidRPr="00D05040">
              <w:t>76</w:t>
            </w:r>
          </w:p>
        </w:tc>
        <w:tc>
          <w:tcPr>
            <w:tcW w:w="928" w:type="dxa"/>
            <w:noWrap/>
            <w:vAlign w:val="center"/>
            <w:hideMark/>
          </w:tcPr>
          <w:p w14:paraId="78009A5B" w14:textId="77777777" w:rsidR="00D05040" w:rsidRPr="00D05040" w:rsidRDefault="00D05040" w:rsidP="005E70F5">
            <w:pPr>
              <w:jc w:val="right"/>
            </w:pPr>
            <w:r w:rsidRPr="00D05040">
              <w:t>0</w:t>
            </w:r>
          </w:p>
        </w:tc>
        <w:tc>
          <w:tcPr>
            <w:tcW w:w="1042" w:type="dxa"/>
            <w:noWrap/>
            <w:vAlign w:val="center"/>
            <w:hideMark/>
          </w:tcPr>
          <w:p w14:paraId="4A2E8F57" w14:textId="77777777" w:rsidR="00D05040" w:rsidRPr="00D05040" w:rsidRDefault="00D05040" w:rsidP="005E70F5">
            <w:pPr>
              <w:jc w:val="right"/>
            </w:pPr>
            <w:r w:rsidRPr="00D05040">
              <w:t>0.0%</w:t>
            </w:r>
          </w:p>
        </w:tc>
        <w:tc>
          <w:tcPr>
            <w:tcW w:w="830" w:type="dxa"/>
            <w:shd w:val="clear" w:color="auto" w:fill="auto"/>
            <w:noWrap/>
            <w:vAlign w:val="center"/>
            <w:hideMark/>
          </w:tcPr>
          <w:p w14:paraId="773DE73A" w14:textId="77777777" w:rsidR="00D05040" w:rsidRPr="00D05040" w:rsidRDefault="00D05040" w:rsidP="005E70F5">
            <w:pPr>
              <w:jc w:val="right"/>
            </w:pPr>
            <w:r w:rsidRPr="00D05040">
              <w:t>76</w:t>
            </w:r>
          </w:p>
        </w:tc>
        <w:tc>
          <w:tcPr>
            <w:tcW w:w="941" w:type="dxa"/>
            <w:shd w:val="clear" w:color="auto" w:fill="auto"/>
            <w:noWrap/>
            <w:vAlign w:val="center"/>
            <w:hideMark/>
          </w:tcPr>
          <w:p w14:paraId="1CDC881F" w14:textId="77777777" w:rsidR="00D05040" w:rsidRPr="00D05040" w:rsidRDefault="00D05040" w:rsidP="005E70F5">
            <w:pPr>
              <w:jc w:val="right"/>
            </w:pPr>
            <w:r w:rsidRPr="00D05040">
              <w:t>100.0%</w:t>
            </w:r>
          </w:p>
        </w:tc>
      </w:tr>
      <w:tr w:rsidR="00D05040" w:rsidRPr="00D05040" w14:paraId="5282E80F" w14:textId="77777777" w:rsidTr="005E70F5">
        <w:trPr>
          <w:cantSplit/>
          <w:jc w:val="center"/>
        </w:trPr>
        <w:tc>
          <w:tcPr>
            <w:tcW w:w="892" w:type="dxa"/>
            <w:noWrap/>
            <w:vAlign w:val="bottom"/>
            <w:hideMark/>
          </w:tcPr>
          <w:p w14:paraId="74AD68FC" w14:textId="77777777" w:rsidR="00D05040" w:rsidRPr="00D05040" w:rsidRDefault="00D05040" w:rsidP="00D05040">
            <w:r w:rsidRPr="00D05040">
              <w:t>PCB</w:t>
            </w:r>
          </w:p>
        </w:tc>
        <w:tc>
          <w:tcPr>
            <w:tcW w:w="796" w:type="dxa"/>
            <w:noWrap/>
            <w:vAlign w:val="bottom"/>
            <w:hideMark/>
          </w:tcPr>
          <w:p w14:paraId="3BA18635" w14:textId="77777777" w:rsidR="00D05040" w:rsidRPr="00D05040" w:rsidRDefault="00D05040" w:rsidP="00D05040">
            <w:r w:rsidRPr="00D05040">
              <w:t>S</w:t>
            </w:r>
          </w:p>
        </w:tc>
        <w:tc>
          <w:tcPr>
            <w:tcW w:w="1097" w:type="dxa"/>
            <w:noWrap/>
            <w:vAlign w:val="bottom"/>
            <w:hideMark/>
          </w:tcPr>
          <w:p w14:paraId="3EA66011" w14:textId="77777777" w:rsidR="00D05040" w:rsidRPr="00D05040" w:rsidRDefault="00D05040" w:rsidP="00D05040">
            <w:r w:rsidRPr="00D05040">
              <w:t>39514</w:t>
            </w:r>
          </w:p>
        </w:tc>
        <w:tc>
          <w:tcPr>
            <w:tcW w:w="3330" w:type="dxa"/>
            <w:vAlign w:val="bottom"/>
            <w:hideMark/>
          </w:tcPr>
          <w:p w14:paraId="0FC04A97" w14:textId="77777777" w:rsidR="00D05040" w:rsidRPr="00D05040" w:rsidRDefault="00D05040" w:rsidP="00D05040">
            <w:r w:rsidRPr="00D05040">
              <w:t>PCB-1016</w:t>
            </w:r>
          </w:p>
        </w:tc>
        <w:tc>
          <w:tcPr>
            <w:tcW w:w="1080" w:type="dxa"/>
            <w:noWrap/>
            <w:vAlign w:val="center"/>
            <w:hideMark/>
          </w:tcPr>
          <w:p w14:paraId="5EFA313C" w14:textId="77777777" w:rsidR="00D05040" w:rsidRPr="00D05040" w:rsidRDefault="00D05040" w:rsidP="005E70F5">
            <w:pPr>
              <w:jc w:val="right"/>
            </w:pPr>
            <w:r w:rsidRPr="00D05040">
              <w:t>77</w:t>
            </w:r>
          </w:p>
        </w:tc>
        <w:tc>
          <w:tcPr>
            <w:tcW w:w="928" w:type="dxa"/>
            <w:noWrap/>
            <w:vAlign w:val="center"/>
            <w:hideMark/>
          </w:tcPr>
          <w:p w14:paraId="3F3FB558" w14:textId="77777777" w:rsidR="00D05040" w:rsidRPr="00D05040" w:rsidRDefault="00D05040" w:rsidP="005E70F5">
            <w:pPr>
              <w:jc w:val="right"/>
            </w:pPr>
            <w:r w:rsidRPr="00D05040">
              <w:t>0</w:t>
            </w:r>
          </w:p>
        </w:tc>
        <w:tc>
          <w:tcPr>
            <w:tcW w:w="1042" w:type="dxa"/>
            <w:noWrap/>
            <w:vAlign w:val="center"/>
            <w:hideMark/>
          </w:tcPr>
          <w:p w14:paraId="0A1CD60D" w14:textId="77777777" w:rsidR="00D05040" w:rsidRPr="00D05040" w:rsidRDefault="00D05040" w:rsidP="005E70F5">
            <w:pPr>
              <w:jc w:val="right"/>
            </w:pPr>
            <w:r w:rsidRPr="00D05040">
              <w:t>0.0%</w:t>
            </w:r>
          </w:p>
        </w:tc>
        <w:tc>
          <w:tcPr>
            <w:tcW w:w="830" w:type="dxa"/>
            <w:shd w:val="clear" w:color="auto" w:fill="auto"/>
            <w:noWrap/>
            <w:vAlign w:val="center"/>
            <w:hideMark/>
          </w:tcPr>
          <w:p w14:paraId="0F4C657A" w14:textId="77777777" w:rsidR="00D05040" w:rsidRPr="00D05040" w:rsidRDefault="00D05040" w:rsidP="005E70F5">
            <w:pPr>
              <w:jc w:val="right"/>
            </w:pPr>
            <w:r w:rsidRPr="00D05040">
              <w:t>77</w:t>
            </w:r>
          </w:p>
        </w:tc>
        <w:tc>
          <w:tcPr>
            <w:tcW w:w="941" w:type="dxa"/>
            <w:shd w:val="clear" w:color="auto" w:fill="auto"/>
            <w:noWrap/>
            <w:vAlign w:val="center"/>
            <w:hideMark/>
          </w:tcPr>
          <w:p w14:paraId="00DDA801" w14:textId="77777777" w:rsidR="00D05040" w:rsidRPr="00D05040" w:rsidRDefault="00D05040" w:rsidP="005E70F5">
            <w:pPr>
              <w:jc w:val="right"/>
            </w:pPr>
            <w:r w:rsidRPr="00D05040">
              <w:t>100.0%</w:t>
            </w:r>
          </w:p>
        </w:tc>
      </w:tr>
      <w:tr w:rsidR="00D05040" w:rsidRPr="00D05040" w14:paraId="1DB75715" w14:textId="77777777" w:rsidTr="005E70F5">
        <w:trPr>
          <w:cantSplit/>
          <w:jc w:val="center"/>
        </w:trPr>
        <w:tc>
          <w:tcPr>
            <w:tcW w:w="892" w:type="dxa"/>
            <w:noWrap/>
            <w:vAlign w:val="bottom"/>
            <w:hideMark/>
          </w:tcPr>
          <w:p w14:paraId="030D5C0C" w14:textId="77777777" w:rsidR="00D05040" w:rsidRPr="00D05040" w:rsidRDefault="00D05040" w:rsidP="00D05040">
            <w:r w:rsidRPr="00D05040">
              <w:t>PCB</w:t>
            </w:r>
          </w:p>
        </w:tc>
        <w:tc>
          <w:tcPr>
            <w:tcW w:w="796" w:type="dxa"/>
            <w:noWrap/>
            <w:vAlign w:val="bottom"/>
            <w:hideMark/>
          </w:tcPr>
          <w:p w14:paraId="3290FA13" w14:textId="77777777" w:rsidR="00D05040" w:rsidRPr="00D05040" w:rsidRDefault="00D05040" w:rsidP="00D05040">
            <w:r w:rsidRPr="00D05040">
              <w:t>S</w:t>
            </w:r>
          </w:p>
        </w:tc>
        <w:tc>
          <w:tcPr>
            <w:tcW w:w="1097" w:type="dxa"/>
            <w:noWrap/>
            <w:vAlign w:val="bottom"/>
            <w:hideMark/>
          </w:tcPr>
          <w:p w14:paraId="7ED669D7" w14:textId="77777777" w:rsidR="00D05040" w:rsidRPr="00D05040" w:rsidRDefault="00D05040" w:rsidP="00D05040">
            <w:r w:rsidRPr="00D05040">
              <w:t>39519</w:t>
            </w:r>
          </w:p>
        </w:tc>
        <w:tc>
          <w:tcPr>
            <w:tcW w:w="3330" w:type="dxa"/>
            <w:vAlign w:val="bottom"/>
            <w:hideMark/>
          </w:tcPr>
          <w:p w14:paraId="02A76421" w14:textId="77777777" w:rsidR="00D05040" w:rsidRPr="00D05040" w:rsidRDefault="00D05040" w:rsidP="00D05040">
            <w:r w:rsidRPr="00D05040">
              <w:t>PCBs, total</w:t>
            </w:r>
          </w:p>
        </w:tc>
        <w:tc>
          <w:tcPr>
            <w:tcW w:w="1080" w:type="dxa"/>
            <w:noWrap/>
            <w:vAlign w:val="center"/>
            <w:hideMark/>
          </w:tcPr>
          <w:p w14:paraId="6AB905C0" w14:textId="77777777" w:rsidR="00D05040" w:rsidRPr="00D05040" w:rsidRDefault="00D05040" w:rsidP="005E70F5">
            <w:pPr>
              <w:jc w:val="right"/>
            </w:pPr>
            <w:r w:rsidRPr="00D05040">
              <w:t>6</w:t>
            </w:r>
          </w:p>
        </w:tc>
        <w:tc>
          <w:tcPr>
            <w:tcW w:w="928" w:type="dxa"/>
            <w:noWrap/>
            <w:vAlign w:val="center"/>
            <w:hideMark/>
          </w:tcPr>
          <w:p w14:paraId="571E86B2" w14:textId="77777777" w:rsidR="00D05040" w:rsidRPr="00D05040" w:rsidRDefault="00D05040" w:rsidP="005E70F5">
            <w:pPr>
              <w:jc w:val="right"/>
            </w:pPr>
            <w:r w:rsidRPr="00D05040">
              <w:t>1</w:t>
            </w:r>
          </w:p>
        </w:tc>
        <w:tc>
          <w:tcPr>
            <w:tcW w:w="1042" w:type="dxa"/>
            <w:noWrap/>
            <w:vAlign w:val="center"/>
            <w:hideMark/>
          </w:tcPr>
          <w:p w14:paraId="49223361" w14:textId="77777777" w:rsidR="00D05040" w:rsidRPr="00D05040" w:rsidRDefault="00D05040" w:rsidP="005E70F5">
            <w:pPr>
              <w:jc w:val="right"/>
            </w:pPr>
            <w:r w:rsidRPr="00D05040">
              <w:t>16.7%</w:t>
            </w:r>
          </w:p>
        </w:tc>
        <w:tc>
          <w:tcPr>
            <w:tcW w:w="830" w:type="dxa"/>
            <w:shd w:val="clear" w:color="auto" w:fill="auto"/>
            <w:noWrap/>
            <w:vAlign w:val="center"/>
            <w:hideMark/>
          </w:tcPr>
          <w:p w14:paraId="4019EC7A" w14:textId="77777777" w:rsidR="00D05040" w:rsidRPr="00D05040" w:rsidRDefault="00D05040" w:rsidP="005E70F5">
            <w:pPr>
              <w:jc w:val="right"/>
            </w:pPr>
            <w:r w:rsidRPr="00D05040">
              <w:t>5</w:t>
            </w:r>
          </w:p>
        </w:tc>
        <w:tc>
          <w:tcPr>
            <w:tcW w:w="941" w:type="dxa"/>
            <w:shd w:val="clear" w:color="auto" w:fill="auto"/>
            <w:noWrap/>
            <w:vAlign w:val="center"/>
            <w:hideMark/>
          </w:tcPr>
          <w:p w14:paraId="3D91CECD" w14:textId="77777777" w:rsidR="00D05040" w:rsidRPr="00D05040" w:rsidRDefault="00D05040" w:rsidP="005E70F5">
            <w:pPr>
              <w:jc w:val="right"/>
            </w:pPr>
            <w:r w:rsidRPr="00D05040">
              <w:t>83.3%</w:t>
            </w:r>
          </w:p>
        </w:tc>
      </w:tr>
      <w:tr w:rsidR="00D05040" w:rsidRPr="00D05040" w14:paraId="5B462683" w14:textId="77777777" w:rsidTr="005E70F5">
        <w:trPr>
          <w:cantSplit/>
          <w:jc w:val="center"/>
        </w:trPr>
        <w:tc>
          <w:tcPr>
            <w:tcW w:w="892" w:type="dxa"/>
            <w:noWrap/>
            <w:vAlign w:val="bottom"/>
            <w:hideMark/>
          </w:tcPr>
          <w:p w14:paraId="1D94747B" w14:textId="77777777" w:rsidR="00D05040" w:rsidRPr="00D05040" w:rsidRDefault="00D05040" w:rsidP="00D05040">
            <w:r w:rsidRPr="00D05040">
              <w:t>PCB</w:t>
            </w:r>
          </w:p>
        </w:tc>
        <w:tc>
          <w:tcPr>
            <w:tcW w:w="796" w:type="dxa"/>
            <w:noWrap/>
            <w:vAlign w:val="bottom"/>
            <w:hideMark/>
          </w:tcPr>
          <w:p w14:paraId="634560D5" w14:textId="77777777" w:rsidR="00D05040" w:rsidRPr="00D05040" w:rsidRDefault="00D05040" w:rsidP="00D05040">
            <w:r w:rsidRPr="00D05040">
              <w:t>T</w:t>
            </w:r>
          </w:p>
        </w:tc>
        <w:tc>
          <w:tcPr>
            <w:tcW w:w="1097" w:type="dxa"/>
            <w:noWrap/>
            <w:vAlign w:val="bottom"/>
            <w:hideMark/>
          </w:tcPr>
          <w:p w14:paraId="77A0B686" w14:textId="77777777" w:rsidR="00D05040" w:rsidRPr="00D05040" w:rsidRDefault="00D05040" w:rsidP="00D05040">
            <w:r w:rsidRPr="00D05040">
              <w:t>34664</w:t>
            </w:r>
          </w:p>
        </w:tc>
        <w:tc>
          <w:tcPr>
            <w:tcW w:w="3330" w:type="dxa"/>
            <w:vAlign w:val="bottom"/>
            <w:hideMark/>
          </w:tcPr>
          <w:p w14:paraId="6B872924" w14:textId="77777777" w:rsidR="00D05040" w:rsidRPr="00D05040" w:rsidRDefault="00D05040" w:rsidP="00D05040">
            <w:r w:rsidRPr="00D05040">
              <w:t>PCB-1221, tissue</w:t>
            </w:r>
          </w:p>
        </w:tc>
        <w:tc>
          <w:tcPr>
            <w:tcW w:w="1080" w:type="dxa"/>
            <w:noWrap/>
            <w:vAlign w:val="center"/>
            <w:hideMark/>
          </w:tcPr>
          <w:p w14:paraId="3B422AA9" w14:textId="77777777" w:rsidR="00D05040" w:rsidRPr="00D05040" w:rsidRDefault="00D05040" w:rsidP="005E70F5">
            <w:pPr>
              <w:jc w:val="right"/>
            </w:pPr>
            <w:r w:rsidRPr="00D05040">
              <w:t>23</w:t>
            </w:r>
          </w:p>
        </w:tc>
        <w:tc>
          <w:tcPr>
            <w:tcW w:w="928" w:type="dxa"/>
            <w:noWrap/>
            <w:vAlign w:val="center"/>
            <w:hideMark/>
          </w:tcPr>
          <w:p w14:paraId="746B747A" w14:textId="77777777" w:rsidR="00D05040" w:rsidRPr="00D05040" w:rsidRDefault="00D05040" w:rsidP="005E70F5">
            <w:pPr>
              <w:jc w:val="right"/>
            </w:pPr>
            <w:r w:rsidRPr="00D05040">
              <w:t>0</w:t>
            </w:r>
          </w:p>
        </w:tc>
        <w:tc>
          <w:tcPr>
            <w:tcW w:w="1042" w:type="dxa"/>
            <w:noWrap/>
            <w:vAlign w:val="center"/>
            <w:hideMark/>
          </w:tcPr>
          <w:p w14:paraId="5960596A" w14:textId="77777777" w:rsidR="00D05040" w:rsidRPr="00D05040" w:rsidRDefault="00D05040" w:rsidP="005E70F5">
            <w:pPr>
              <w:jc w:val="right"/>
            </w:pPr>
            <w:r w:rsidRPr="00D05040">
              <w:t>0.0%</w:t>
            </w:r>
          </w:p>
        </w:tc>
        <w:tc>
          <w:tcPr>
            <w:tcW w:w="830" w:type="dxa"/>
            <w:shd w:val="clear" w:color="auto" w:fill="auto"/>
            <w:noWrap/>
            <w:vAlign w:val="center"/>
            <w:hideMark/>
          </w:tcPr>
          <w:p w14:paraId="60532354" w14:textId="77777777" w:rsidR="00D05040" w:rsidRPr="00D05040" w:rsidRDefault="00D05040" w:rsidP="005E70F5">
            <w:pPr>
              <w:jc w:val="right"/>
            </w:pPr>
            <w:r w:rsidRPr="00D05040">
              <w:t>23</w:t>
            </w:r>
          </w:p>
        </w:tc>
        <w:tc>
          <w:tcPr>
            <w:tcW w:w="941" w:type="dxa"/>
            <w:shd w:val="clear" w:color="auto" w:fill="auto"/>
            <w:noWrap/>
            <w:vAlign w:val="center"/>
            <w:hideMark/>
          </w:tcPr>
          <w:p w14:paraId="707F35F7" w14:textId="77777777" w:rsidR="00D05040" w:rsidRPr="00D05040" w:rsidRDefault="00D05040" w:rsidP="005E70F5">
            <w:pPr>
              <w:jc w:val="right"/>
            </w:pPr>
            <w:r w:rsidRPr="00D05040">
              <w:t>100.0%</w:t>
            </w:r>
          </w:p>
        </w:tc>
      </w:tr>
      <w:tr w:rsidR="00D05040" w:rsidRPr="00D05040" w14:paraId="3F3911D9" w14:textId="77777777" w:rsidTr="005E70F5">
        <w:trPr>
          <w:cantSplit/>
          <w:jc w:val="center"/>
        </w:trPr>
        <w:tc>
          <w:tcPr>
            <w:tcW w:w="892" w:type="dxa"/>
            <w:noWrap/>
            <w:vAlign w:val="bottom"/>
            <w:hideMark/>
          </w:tcPr>
          <w:p w14:paraId="2D404B14" w14:textId="77777777" w:rsidR="00D05040" w:rsidRPr="00D05040" w:rsidRDefault="00D05040" w:rsidP="00D05040">
            <w:r w:rsidRPr="00D05040">
              <w:t>PCB</w:t>
            </w:r>
          </w:p>
        </w:tc>
        <w:tc>
          <w:tcPr>
            <w:tcW w:w="796" w:type="dxa"/>
            <w:noWrap/>
            <w:vAlign w:val="bottom"/>
            <w:hideMark/>
          </w:tcPr>
          <w:p w14:paraId="168D0FCA" w14:textId="77777777" w:rsidR="00D05040" w:rsidRPr="00D05040" w:rsidRDefault="00D05040" w:rsidP="00D05040">
            <w:r w:rsidRPr="00D05040">
              <w:t>T</w:t>
            </w:r>
          </w:p>
        </w:tc>
        <w:tc>
          <w:tcPr>
            <w:tcW w:w="1097" w:type="dxa"/>
            <w:noWrap/>
            <w:vAlign w:val="bottom"/>
            <w:hideMark/>
          </w:tcPr>
          <w:p w14:paraId="3CA383D6" w14:textId="77777777" w:rsidR="00D05040" w:rsidRPr="00D05040" w:rsidRDefault="00D05040" w:rsidP="00D05040">
            <w:r w:rsidRPr="00D05040">
              <w:t>34667</w:t>
            </w:r>
          </w:p>
        </w:tc>
        <w:tc>
          <w:tcPr>
            <w:tcW w:w="3330" w:type="dxa"/>
            <w:vAlign w:val="bottom"/>
            <w:hideMark/>
          </w:tcPr>
          <w:p w14:paraId="68057F35" w14:textId="77777777" w:rsidR="00D05040" w:rsidRPr="00D05040" w:rsidRDefault="00D05040" w:rsidP="00D05040">
            <w:r w:rsidRPr="00D05040">
              <w:t>PCB-1232, tissue</w:t>
            </w:r>
          </w:p>
        </w:tc>
        <w:tc>
          <w:tcPr>
            <w:tcW w:w="1080" w:type="dxa"/>
            <w:noWrap/>
            <w:vAlign w:val="center"/>
            <w:hideMark/>
          </w:tcPr>
          <w:p w14:paraId="35EE059F" w14:textId="77777777" w:rsidR="00D05040" w:rsidRPr="00D05040" w:rsidRDefault="00D05040" w:rsidP="005E70F5">
            <w:pPr>
              <w:jc w:val="right"/>
            </w:pPr>
            <w:r w:rsidRPr="00D05040">
              <w:t>23</w:t>
            </w:r>
          </w:p>
        </w:tc>
        <w:tc>
          <w:tcPr>
            <w:tcW w:w="928" w:type="dxa"/>
            <w:noWrap/>
            <w:vAlign w:val="center"/>
            <w:hideMark/>
          </w:tcPr>
          <w:p w14:paraId="075A77C9" w14:textId="77777777" w:rsidR="00D05040" w:rsidRPr="00D05040" w:rsidRDefault="00D05040" w:rsidP="005E70F5">
            <w:pPr>
              <w:jc w:val="right"/>
            </w:pPr>
            <w:r w:rsidRPr="00D05040">
              <w:t>0</w:t>
            </w:r>
          </w:p>
        </w:tc>
        <w:tc>
          <w:tcPr>
            <w:tcW w:w="1042" w:type="dxa"/>
            <w:noWrap/>
            <w:vAlign w:val="center"/>
            <w:hideMark/>
          </w:tcPr>
          <w:p w14:paraId="34B21763" w14:textId="77777777" w:rsidR="00D05040" w:rsidRPr="00D05040" w:rsidRDefault="00D05040" w:rsidP="005E70F5">
            <w:pPr>
              <w:jc w:val="right"/>
            </w:pPr>
            <w:r w:rsidRPr="00D05040">
              <w:t>0.0%</w:t>
            </w:r>
          </w:p>
        </w:tc>
        <w:tc>
          <w:tcPr>
            <w:tcW w:w="830" w:type="dxa"/>
            <w:shd w:val="clear" w:color="auto" w:fill="auto"/>
            <w:noWrap/>
            <w:vAlign w:val="center"/>
            <w:hideMark/>
          </w:tcPr>
          <w:p w14:paraId="2F3801BD" w14:textId="77777777" w:rsidR="00D05040" w:rsidRPr="00D05040" w:rsidRDefault="00D05040" w:rsidP="005E70F5">
            <w:pPr>
              <w:jc w:val="right"/>
            </w:pPr>
            <w:r w:rsidRPr="00D05040">
              <w:t>23</w:t>
            </w:r>
          </w:p>
        </w:tc>
        <w:tc>
          <w:tcPr>
            <w:tcW w:w="941" w:type="dxa"/>
            <w:shd w:val="clear" w:color="auto" w:fill="auto"/>
            <w:noWrap/>
            <w:vAlign w:val="center"/>
            <w:hideMark/>
          </w:tcPr>
          <w:p w14:paraId="12A78229" w14:textId="77777777" w:rsidR="00D05040" w:rsidRPr="00D05040" w:rsidRDefault="00D05040" w:rsidP="005E70F5">
            <w:pPr>
              <w:jc w:val="right"/>
            </w:pPr>
            <w:r w:rsidRPr="00D05040">
              <w:t>100.0%</w:t>
            </w:r>
          </w:p>
        </w:tc>
      </w:tr>
      <w:tr w:rsidR="00D05040" w:rsidRPr="00D05040" w14:paraId="3D1AF1E8" w14:textId="77777777" w:rsidTr="005E70F5">
        <w:trPr>
          <w:cantSplit/>
          <w:jc w:val="center"/>
        </w:trPr>
        <w:tc>
          <w:tcPr>
            <w:tcW w:w="892" w:type="dxa"/>
            <w:noWrap/>
            <w:vAlign w:val="bottom"/>
            <w:hideMark/>
          </w:tcPr>
          <w:p w14:paraId="0B6E7918" w14:textId="77777777" w:rsidR="00D05040" w:rsidRPr="00D05040" w:rsidRDefault="00D05040" w:rsidP="00D05040">
            <w:r w:rsidRPr="00D05040">
              <w:t>PCB</w:t>
            </w:r>
          </w:p>
        </w:tc>
        <w:tc>
          <w:tcPr>
            <w:tcW w:w="796" w:type="dxa"/>
            <w:noWrap/>
            <w:vAlign w:val="bottom"/>
            <w:hideMark/>
          </w:tcPr>
          <w:p w14:paraId="2828373B" w14:textId="77777777" w:rsidR="00D05040" w:rsidRPr="00D05040" w:rsidRDefault="00D05040" w:rsidP="00D05040">
            <w:r w:rsidRPr="00D05040">
              <w:t>T</w:t>
            </w:r>
          </w:p>
        </w:tc>
        <w:tc>
          <w:tcPr>
            <w:tcW w:w="1097" w:type="dxa"/>
            <w:noWrap/>
            <w:vAlign w:val="bottom"/>
            <w:hideMark/>
          </w:tcPr>
          <w:p w14:paraId="29DB9E0A" w14:textId="77777777" w:rsidR="00D05040" w:rsidRPr="00D05040" w:rsidRDefault="00D05040" w:rsidP="00D05040">
            <w:r w:rsidRPr="00D05040">
              <w:t>34669</w:t>
            </w:r>
          </w:p>
        </w:tc>
        <w:tc>
          <w:tcPr>
            <w:tcW w:w="3330" w:type="dxa"/>
            <w:vAlign w:val="bottom"/>
            <w:hideMark/>
          </w:tcPr>
          <w:p w14:paraId="694AA3AC" w14:textId="77777777" w:rsidR="00D05040" w:rsidRPr="00D05040" w:rsidRDefault="00D05040" w:rsidP="00D05040">
            <w:r w:rsidRPr="00D05040">
              <w:t>PCB-1248, tissue</w:t>
            </w:r>
          </w:p>
        </w:tc>
        <w:tc>
          <w:tcPr>
            <w:tcW w:w="1080" w:type="dxa"/>
            <w:noWrap/>
            <w:vAlign w:val="center"/>
            <w:hideMark/>
          </w:tcPr>
          <w:p w14:paraId="6F75E69B" w14:textId="77777777" w:rsidR="00D05040" w:rsidRPr="00D05040" w:rsidRDefault="00D05040" w:rsidP="005E70F5">
            <w:pPr>
              <w:jc w:val="right"/>
            </w:pPr>
            <w:r w:rsidRPr="00D05040">
              <w:t>23</w:t>
            </w:r>
          </w:p>
        </w:tc>
        <w:tc>
          <w:tcPr>
            <w:tcW w:w="928" w:type="dxa"/>
            <w:noWrap/>
            <w:vAlign w:val="center"/>
            <w:hideMark/>
          </w:tcPr>
          <w:p w14:paraId="191CC272" w14:textId="77777777" w:rsidR="00D05040" w:rsidRPr="00D05040" w:rsidRDefault="00D05040" w:rsidP="005E70F5">
            <w:pPr>
              <w:jc w:val="right"/>
            </w:pPr>
            <w:r w:rsidRPr="00D05040">
              <w:t>0</w:t>
            </w:r>
          </w:p>
        </w:tc>
        <w:tc>
          <w:tcPr>
            <w:tcW w:w="1042" w:type="dxa"/>
            <w:noWrap/>
            <w:vAlign w:val="center"/>
            <w:hideMark/>
          </w:tcPr>
          <w:p w14:paraId="7F5C45E2" w14:textId="77777777" w:rsidR="00D05040" w:rsidRPr="00D05040" w:rsidRDefault="00D05040" w:rsidP="005E70F5">
            <w:pPr>
              <w:jc w:val="right"/>
            </w:pPr>
            <w:r w:rsidRPr="00D05040">
              <w:t>0.0%</w:t>
            </w:r>
          </w:p>
        </w:tc>
        <w:tc>
          <w:tcPr>
            <w:tcW w:w="830" w:type="dxa"/>
            <w:shd w:val="clear" w:color="auto" w:fill="auto"/>
            <w:noWrap/>
            <w:vAlign w:val="center"/>
            <w:hideMark/>
          </w:tcPr>
          <w:p w14:paraId="11F1F155" w14:textId="77777777" w:rsidR="00D05040" w:rsidRPr="00D05040" w:rsidRDefault="00D05040" w:rsidP="005E70F5">
            <w:pPr>
              <w:jc w:val="right"/>
            </w:pPr>
            <w:r w:rsidRPr="00D05040">
              <w:t>23</w:t>
            </w:r>
          </w:p>
        </w:tc>
        <w:tc>
          <w:tcPr>
            <w:tcW w:w="941" w:type="dxa"/>
            <w:shd w:val="clear" w:color="auto" w:fill="auto"/>
            <w:noWrap/>
            <w:vAlign w:val="center"/>
            <w:hideMark/>
          </w:tcPr>
          <w:p w14:paraId="09C3F1AB" w14:textId="77777777" w:rsidR="00D05040" w:rsidRPr="00D05040" w:rsidRDefault="00D05040" w:rsidP="005E70F5">
            <w:pPr>
              <w:jc w:val="right"/>
            </w:pPr>
            <w:r w:rsidRPr="00D05040">
              <w:t>100.0%</w:t>
            </w:r>
          </w:p>
        </w:tc>
      </w:tr>
      <w:tr w:rsidR="00D05040" w:rsidRPr="00D05040" w14:paraId="2840733A" w14:textId="77777777" w:rsidTr="005E70F5">
        <w:trPr>
          <w:cantSplit/>
          <w:jc w:val="center"/>
        </w:trPr>
        <w:tc>
          <w:tcPr>
            <w:tcW w:w="892" w:type="dxa"/>
            <w:noWrap/>
            <w:vAlign w:val="bottom"/>
            <w:hideMark/>
          </w:tcPr>
          <w:p w14:paraId="4DBF2161" w14:textId="77777777" w:rsidR="00D05040" w:rsidRPr="00D05040" w:rsidRDefault="00D05040" w:rsidP="00D05040">
            <w:r w:rsidRPr="00D05040">
              <w:t>PCB</w:t>
            </w:r>
          </w:p>
        </w:tc>
        <w:tc>
          <w:tcPr>
            <w:tcW w:w="796" w:type="dxa"/>
            <w:noWrap/>
            <w:vAlign w:val="bottom"/>
            <w:hideMark/>
          </w:tcPr>
          <w:p w14:paraId="387066BF" w14:textId="77777777" w:rsidR="00D05040" w:rsidRPr="00D05040" w:rsidRDefault="00D05040" w:rsidP="00D05040">
            <w:r w:rsidRPr="00D05040">
              <w:t>T</w:t>
            </w:r>
          </w:p>
        </w:tc>
        <w:tc>
          <w:tcPr>
            <w:tcW w:w="1097" w:type="dxa"/>
            <w:noWrap/>
            <w:vAlign w:val="bottom"/>
            <w:hideMark/>
          </w:tcPr>
          <w:p w14:paraId="4B22856D" w14:textId="77777777" w:rsidR="00D05040" w:rsidRPr="00D05040" w:rsidRDefault="00D05040" w:rsidP="00D05040">
            <w:r w:rsidRPr="00D05040">
              <w:t>34670</w:t>
            </w:r>
          </w:p>
        </w:tc>
        <w:tc>
          <w:tcPr>
            <w:tcW w:w="3330" w:type="dxa"/>
            <w:vAlign w:val="bottom"/>
            <w:hideMark/>
          </w:tcPr>
          <w:p w14:paraId="066590DA" w14:textId="77777777" w:rsidR="00D05040" w:rsidRPr="00D05040" w:rsidRDefault="00D05040" w:rsidP="00D05040">
            <w:r w:rsidRPr="00D05040">
              <w:t>PCB-1260, tissue</w:t>
            </w:r>
          </w:p>
        </w:tc>
        <w:tc>
          <w:tcPr>
            <w:tcW w:w="1080" w:type="dxa"/>
            <w:noWrap/>
            <w:vAlign w:val="center"/>
            <w:hideMark/>
          </w:tcPr>
          <w:p w14:paraId="01729E0B" w14:textId="77777777" w:rsidR="00D05040" w:rsidRPr="00D05040" w:rsidRDefault="00D05040" w:rsidP="005E70F5">
            <w:pPr>
              <w:jc w:val="right"/>
            </w:pPr>
            <w:r w:rsidRPr="00D05040">
              <w:t>23</w:t>
            </w:r>
          </w:p>
        </w:tc>
        <w:tc>
          <w:tcPr>
            <w:tcW w:w="928" w:type="dxa"/>
            <w:noWrap/>
            <w:vAlign w:val="center"/>
            <w:hideMark/>
          </w:tcPr>
          <w:p w14:paraId="2525AADE" w14:textId="77777777" w:rsidR="00D05040" w:rsidRPr="00D05040" w:rsidRDefault="00D05040" w:rsidP="005E70F5">
            <w:pPr>
              <w:jc w:val="right"/>
            </w:pPr>
            <w:r w:rsidRPr="00D05040">
              <w:t>0</w:t>
            </w:r>
          </w:p>
        </w:tc>
        <w:tc>
          <w:tcPr>
            <w:tcW w:w="1042" w:type="dxa"/>
            <w:noWrap/>
            <w:vAlign w:val="center"/>
            <w:hideMark/>
          </w:tcPr>
          <w:p w14:paraId="3118DA32" w14:textId="77777777" w:rsidR="00D05040" w:rsidRPr="00D05040" w:rsidRDefault="00D05040" w:rsidP="005E70F5">
            <w:pPr>
              <w:jc w:val="right"/>
            </w:pPr>
            <w:r w:rsidRPr="00D05040">
              <w:t>0.0%</w:t>
            </w:r>
          </w:p>
        </w:tc>
        <w:tc>
          <w:tcPr>
            <w:tcW w:w="830" w:type="dxa"/>
            <w:shd w:val="clear" w:color="auto" w:fill="auto"/>
            <w:noWrap/>
            <w:vAlign w:val="center"/>
            <w:hideMark/>
          </w:tcPr>
          <w:p w14:paraId="21778373" w14:textId="77777777" w:rsidR="00D05040" w:rsidRPr="00D05040" w:rsidRDefault="00D05040" w:rsidP="005E70F5">
            <w:pPr>
              <w:jc w:val="right"/>
            </w:pPr>
            <w:r w:rsidRPr="00D05040">
              <w:t>23</w:t>
            </w:r>
          </w:p>
        </w:tc>
        <w:tc>
          <w:tcPr>
            <w:tcW w:w="941" w:type="dxa"/>
            <w:shd w:val="clear" w:color="auto" w:fill="auto"/>
            <w:noWrap/>
            <w:vAlign w:val="center"/>
            <w:hideMark/>
          </w:tcPr>
          <w:p w14:paraId="00FA955B" w14:textId="77777777" w:rsidR="00D05040" w:rsidRPr="00D05040" w:rsidRDefault="00D05040" w:rsidP="005E70F5">
            <w:pPr>
              <w:jc w:val="right"/>
            </w:pPr>
            <w:r w:rsidRPr="00D05040">
              <w:t>100.0%</w:t>
            </w:r>
          </w:p>
        </w:tc>
      </w:tr>
      <w:tr w:rsidR="00D05040" w:rsidRPr="00D05040" w14:paraId="15934C33" w14:textId="77777777" w:rsidTr="005E70F5">
        <w:trPr>
          <w:cantSplit/>
          <w:jc w:val="center"/>
        </w:trPr>
        <w:tc>
          <w:tcPr>
            <w:tcW w:w="892" w:type="dxa"/>
            <w:noWrap/>
            <w:vAlign w:val="bottom"/>
            <w:hideMark/>
          </w:tcPr>
          <w:p w14:paraId="4B914BE1" w14:textId="77777777" w:rsidR="00D05040" w:rsidRPr="00D05040" w:rsidRDefault="00D05040" w:rsidP="00D05040">
            <w:r w:rsidRPr="00D05040">
              <w:t>PCB</w:t>
            </w:r>
          </w:p>
        </w:tc>
        <w:tc>
          <w:tcPr>
            <w:tcW w:w="796" w:type="dxa"/>
            <w:noWrap/>
            <w:vAlign w:val="bottom"/>
            <w:hideMark/>
          </w:tcPr>
          <w:p w14:paraId="2018CF3B" w14:textId="77777777" w:rsidR="00D05040" w:rsidRPr="00D05040" w:rsidRDefault="00D05040" w:rsidP="00D05040">
            <w:r w:rsidRPr="00D05040">
              <w:t>T</w:t>
            </w:r>
          </w:p>
        </w:tc>
        <w:tc>
          <w:tcPr>
            <w:tcW w:w="1097" w:type="dxa"/>
            <w:noWrap/>
            <w:vAlign w:val="bottom"/>
            <w:hideMark/>
          </w:tcPr>
          <w:p w14:paraId="72D2D1C3" w14:textId="77777777" w:rsidR="00D05040" w:rsidRPr="00D05040" w:rsidRDefault="00D05040" w:rsidP="00D05040">
            <w:r w:rsidRPr="00D05040">
              <w:t>34674</w:t>
            </w:r>
          </w:p>
        </w:tc>
        <w:tc>
          <w:tcPr>
            <w:tcW w:w="3330" w:type="dxa"/>
            <w:vAlign w:val="bottom"/>
            <w:hideMark/>
          </w:tcPr>
          <w:p w14:paraId="1CC6230C" w14:textId="77777777" w:rsidR="00D05040" w:rsidRPr="00D05040" w:rsidRDefault="00D05040" w:rsidP="00D05040">
            <w:r w:rsidRPr="00D05040">
              <w:t>PCB-1016, tissue</w:t>
            </w:r>
          </w:p>
        </w:tc>
        <w:tc>
          <w:tcPr>
            <w:tcW w:w="1080" w:type="dxa"/>
            <w:noWrap/>
            <w:vAlign w:val="center"/>
            <w:hideMark/>
          </w:tcPr>
          <w:p w14:paraId="783B4AEA" w14:textId="77777777" w:rsidR="00D05040" w:rsidRPr="00D05040" w:rsidRDefault="00D05040" w:rsidP="005E70F5">
            <w:pPr>
              <w:jc w:val="right"/>
            </w:pPr>
            <w:r w:rsidRPr="00D05040">
              <w:t>23</w:t>
            </w:r>
          </w:p>
        </w:tc>
        <w:tc>
          <w:tcPr>
            <w:tcW w:w="928" w:type="dxa"/>
            <w:noWrap/>
            <w:vAlign w:val="center"/>
            <w:hideMark/>
          </w:tcPr>
          <w:p w14:paraId="15B5DEC2" w14:textId="77777777" w:rsidR="00D05040" w:rsidRPr="00D05040" w:rsidRDefault="00D05040" w:rsidP="005E70F5">
            <w:pPr>
              <w:jc w:val="right"/>
            </w:pPr>
            <w:r w:rsidRPr="00D05040">
              <w:t>0</w:t>
            </w:r>
          </w:p>
        </w:tc>
        <w:tc>
          <w:tcPr>
            <w:tcW w:w="1042" w:type="dxa"/>
            <w:noWrap/>
            <w:vAlign w:val="center"/>
            <w:hideMark/>
          </w:tcPr>
          <w:p w14:paraId="7D2F73BE" w14:textId="77777777" w:rsidR="00D05040" w:rsidRPr="00D05040" w:rsidRDefault="00D05040" w:rsidP="005E70F5">
            <w:pPr>
              <w:jc w:val="right"/>
            </w:pPr>
            <w:r w:rsidRPr="00D05040">
              <w:t>0.0%</w:t>
            </w:r>
          </w:p>
        </w:tc>
        <w:tc>
          <w:tcPr>
            <w:tcW w:w="830" w:type="dxa"/>
            <w:shd w:val="clear" w:color="auto" w:fill="auto"/>
            <w:noWrap/>
            <w:vAlign w:val="center"/>
            <w:hideMark/>
          </w:tcPr>
          <w:p w14:paraId="207833DD" w14:textId="77777777" w:rsidR="00D05040" w:rsidRPr="00D05040" w:rsidRDefault="00D05040" w:rsidP="005E70F5">
            <w:pPr>
              <w:jc w:val="right"/>
            </w:pPr>
            <w:r w:rsidRPr="00D05040">
              <w:t>23</w:t>
            </w:r>
          </w:p>
        </w:tc>
        <w:tc>
          <w:tcPr>
            <w:tcW w:w="941" w:type="dxa"/>
            <w:shd w:val="clear" w:color="auto" w:fill="auto"/>
            <w:noWrap/>
            <w:vAlign w:val="center"/>
            <w:hideMark/>
          </w:tcPr>
          <w:p w14:paraId="3E6A783B" w14:textId="77777777" w:rsidR="00D05040" w:rsidRPr="00D05040" w:rsidRDefault="00D05040" w:rsidP="005E70F5">
            <w:pPr>
              <w:jc w:val="right"/>
            </w:pPr>
            <w:r w:rsidRPr="00D05040">
              <w:t>100.0%</w:t>
            </w:r>
          </w:p>
        </w:tc>
      </w:tr>
      <w:tr w:rsidR="00D05040" w:rsidRPr="00D05040" w14:paraId="7F1D113D" w14:textId="77777777" w:rsidTr="005E70F5">
        <w:trPr>
          <w:cantSplit/>
          <w:jc w:val="center"/>
        </w:trPr>
        <w:tc>
          <w:tcPr>
            <w:tcW w:w="892" w:type="dxa"/>
            <w:noWrap/>
            <w:vAlign w:val="bottom"/>
            <w:hideMark/>
          </w:tcPr>
          <w:p w14:paraId="4EDEEF0F" w14:textId="77777777" w:rsidR="00D05040" w:rsidRPr="00D05040" w:rsidRDefault="00D05040" w:rsidP="00D05040">
            <w:r w:rsidRPr="00D05040">
              <w:lastRenderedPageBreak/>
              <w:t>PCB</w:t>
            </w:r>
          </w:p>
        </w:tc>
        <w:tc>
          <w:tcPr>
            <w:tcW w:w="796" w:type="dxa"/>
            <w:noWrap/>
            <w:vAlign w:val="bottom"/>
            <w:hideMark/>
          </w:tcPr>
          <w:p w14:paraId="5985E492" w14:textId="77777777" w:rsidR="00D05040" w:rsidRPr="00D05040" w:rsidRDefault="00D05040" w:rsidP="00D05040">
            <w:r w:rsidRPr="00D05040">
              <w:t>T</w:t>
            </w:r>
          </w:p>
        </w:tc>
        <w:tc>
          <w:tcPr>
            <w:tcW w:w="1097" w:type="dxa"/>
            <w:noWrap/>
            <w:vAlign w:val="bottom"/>
            <w:hideMark/>
          </w:tcPr>
          <w:p w14:paraId="009E91E1" w14:textId="77777777" w:rsidR="00D05040" w:rsidRPr="00D05040" w:rsidRDefault="00D05040" w:rsidP="00D05040">
            <w:r w:rsidRPr="00D05040">
              <w:t>34689</w:t>
            </w:r>
          </w:p>
        </w:tc>
        <w:tc>
          <w:tcPr>
            <w:tcW w:w="3330" w:type="dxa"/>
            <w:vAlign w:val="bottom"/>
            <w:hideMark/>
          </w:tcPr>
          <w:p w14:paraId="5E4F1A3C" w14:textId="77777777" w:rsidR="00D05040" w:rsidRPr="00D05040" w:rsidRDefault="00D05040" w:rsidP="00D05040">
            <w:r w:rsidRPr="00D05040">
              <w:t>PCB-1242, tissue</w:t>
            </w:r>
          </w:p>
        </w:tc>
        <w:tc>
          <w:tcPr>
            <w:tcW w:w="1080" w:type="dxa"/>
            <w:noWrap/>
            <w:vAlign w:val="center"/>
            <w:hideMark/>
          </w:tcPr>
          <w:p w14:paraId="1BAE642A" w14:textId="77777777" w:rsidR="00D05040" w:rsidRPr="00D05040" w:rsidRDefault="00D05040" w:rsidP="005E70F5">
            <w:pPr>
              <w:jc w:val="right"/>
            </w:pPr>
            <w:r w:rsidRPr="00D05040">
              <w:t>23</w:t>
            </w:r>
          </w:p>
        </w:tc>
        <w:tc>
          <w:tcPr>
            <w:tcW w:w="928" w:type="dxa"/>
            <w:noWrap/>
            <w:vAlign w:val="center"/>
            <w:hideMark/>
          </w:tcPr>
          <w:p w14:paraId="0C456193" w14:textId="77777777" w:rsidR="00D05040" w:rsidRPr="00D05040" w:rsidRDefault="00D05040" w:rsidP="005E70F5">
            <w:pPr>
              <w:jc w:val="right"/>
            </w:pPr>
            <w:r w:rsidRPr="00D05040">
              <w:t>0</w:t>
            </w:r>
          </w:p>
        </w:tc>
        <w:tc>
          <w:tcPr>
            <w:tcW w:w="1042" w:type="dxa"/>
            <w:noWrap/>
            <w:vAlign w:val="center"/>
            <w:hideMark/>
          </w:tcPr>
          <w:p w14:paraId="5CBCEE5C" w14:textId="77777777" w:rsidR="00D05040" w:rsidRPr="00D05040" w:rsidRDefault="00D05040" w:rsidP="005E70F5">
            <w:pPr>
              <w:jc w:val="right"/>
            </w:pPr>
            <w:r w:rsidRPr="00D05040">
              <w:t>0.0%</w:t>
            </w:r>
          </w:p>
        </w:tc>
        <w:tc>
          <w:tcPr>
            <w:tcW w:w="830" w:type="dxa"/>
            <w:shd w:val="clear" w:color="auto" w:fill="auto"/>
            <w:noWrap/>
            <w:vAlign w:val="center"/>
            <w:hideMark/>
          </w:tcPr>
          <w:p w14:paraId="571134D5" w14:textId="77777777" w:rsidR="00D05040" w:rsidRPr="00D05040" w:rsidRDefault="00D05040" w:rsidP="005E70F5">
            <w:pPr>
              <w:jc w:val="right"/>
            </w:pPr>
            <w:r w:rsidRPr="00D05040">
              <w:t>23</w:t>
            </w:r>
          </w:p>
        </w:tc>
        <w:tc>
          <w:tcPr>
            <w:tcW w:w="941" w:type="dxa"/>
            <w:shd w:val="clear" w:color="auto" w:fill="auto"/>
            <w:noWrap/>
            <w:vAlign w:val="center"/>
            <w:hideMark/>
          </w:tcPr>
          <w:p w14:paraId="4A24C16B" w14:textId="77777777" w:rsidR="00D05040" w:rsidRPr="00D05040" w:rsidRDefault="00D05040" w:rsidP="005E70F5">
            <w:pPr>
              <w:jc w:val="right"/>
            </w:pPr>
            <w:r w:rsidRPr="00D05040">
              <w:t>100.0%</w:t>
            </w:r>
          </w:p>
        </w:tc>
      </w:tr>
      <w:tr w:rsidR="00D05040" w:rsidRPr="00D05040" w14:paraId="6D5C4A21" w14:textId="77777777" w:rsidTr="005E70F5">
        <w:trPr>
          <w:cantSplit/>
          <w:jc w:val="center"/>
        </w:trPr>
        <w:tc>
          <w:tcPr>
            <w:tcW w:w="892" w:type="dxa"/>
            <w:noWrap/>
            <w:vAlign w:val="bottom"/>
            <w:hideMark/>
          </w:tcPr>
          <w:p w14:paraId="192B5C88" w14:textId="77777777" w:rsidR="00D05040" w:rsidRPr="00D05040" w:rsidRDefault="00D05040" w:rsidP="00D05040">
            <w:r w:rsidRPr="00D05040">
              <w:t>PCB</w:t>
            </w:r>
          </w:p>
        </w:tc>
        <w:tc>
          <w:tcPr>
            <w:tcW w:w="796" w:type="dxa"/>
            <w:noWrap/>
            <w:vAlign w:val="bottom"/>
            <w:hideMark/>
          </w:tcPr>
          <w:p w14:paraId="2F897B30" w14:textId="77777777" w:rsidR="00D05040" w:rsidRPr="00D05040" w:rsidRDefault="00D05040" w:rsidP="00D05040">
            <w:r w:rsidRPr="00D05040">
              <w:t>T</w:t>
            </w:r>
          </w:p>
        </w:tc>
        <w:tc>
          <w:tcPr>
            <w:tcW w:w="1097" w:type="dxa"/>
            <w:noWrap/>
            <w:vAlign w:val="bottom"/>
            <w:hideMark/>
          </w:tcPr>
          <w:p w14:paraId="4847B99A" w14:textId="77777777" w:rsidR="00D05040" w:rsidRPr="00D05040" w:rsidRDefault="00D05040" w:rsidP="00D05040">
            <w:r w:rsidRPr="00D05040">
              <w:t>34690</w:t>
            </w:r>
          </w:p>
        </w:tc>
        <w:tc>
          <w:tcPr>
            <w:tcW w:w="3330" w:type="dxa"/>
            <w:vAlign w:val="bottom"/>
            <w:hideMark/>
          </w:tcPr>
          <w:p w14:paraId="02A828A2" w14:textId="77777777" w:rsidR="00D05040" w:rsidRPr="00D05040" w:rsidRDefault="00D05040" w:rsidP="00D05040">
            <w:r w:rsidRPr="00D05040">
              <w:t>PCB-1254, tissue</w:t>
            </w:r>
          </w:p>
        </w:tc>
        <w:tc>
          <w:tcPr>
            <w:tcW w:w="1080" w:type="dxa"/>
            <w:noWrap/>
            <w:vAlign w:val="center"/>
            <w:hideMark/>
          </w:tcPr>
          <w:p w14:paraId="082B809C" w14:textId="77777777" w:rsidR="00D05040" w:rsidRPr="00D05040" w:rsidRDefault="00D05040" w:rsidP="005E70F5">
            <w:pPr>
              <w:jc w:val="right"/>
            </w:pPr>
            <w:r w:rsidRPr="00D05040">
              <w:t>23</w:t>
            </w:r>
          </w:p>
        </w:tc>
        <w:tc>
          <w:tcPr>
            <w:tcW w:w="928" w:type="dxa"/>
            <w:noWrap/>
            <w:vAlign w:val="center"/>
            <w:hideMark/>
          </w:tcPr>
          <w:p w14:paraId="07F1852B" w14:textId="77777777" w:rsidR="00D05040" w:rsidRPr="00D05040" w:rsidRDefault="00D05040" w:rsidP="005E70F5">
            <w:pPr>
              <w:jc w:val="right"/>
            </w:pPr>
            <w:r w:rsidRPr="00D05040">
              <w:t>0</w:t>
            </w:r>
          </w:p>
        </w:tc>
        <w:tc>
          <w:tcPr>
            <w:tcW w:w="1042" w:type="dxa"/>
            <w:noWrap/>
            <w:vAlign w:val="center"/>
            <w:hideMark/>
          </w:tcPr>
          <w:p w14:paraId="578E7856" w14:textId="77777777" w:rsidR="00D05040" w:rsidRPr="00D05040" w:rsidRDefault="00D05040" w:rsidP="005E70F5">
            <w:pPr>
              <w:jc w:val="right"/>
            </w:pPr>
            <w:r w:rsidRPr="00D05040">
              <w:t>0.0%</w:t>
            </w:r>
          </w:p>
        </w:tc>
        <w:tc>
          <w:tcPr>
            <w:tcW w:w="830" w:type="dxa"/>
            <w:shd w:val="clear" w:color="auto" w:fill="auto"/>
            <w:noWrap/>
            <w:vAlign w:val="center"/>
            <w:hideMark/>
          </w:tcPr>
          <w:p w14:paraId="0FAB4EE5" w14:textId="77777777" w:rsidR="00D05040" w:rsidRPr="00D05040" w:rsidRDefault="00D05040" w:rsidP="005E70F5">
            <w:pPr>
              <w:jc w:val="right"/>
            </w:pPr>
            <w:r w:rsidRPr="00D05040">
              <w:t>23</w:t>
            </w:r>
          </w:p>
        </w:tc>
        <w:tc>
          <w:tcPr>
            <w:tcW w:w="941" w:type="dxa"/>
            <w:shd w:val="clear" w:color="auto" w:fill="auto"/>
            <w:noWrap/>
            <w:vAlign w:val="center"/>
            <w:hideMark/>
          </w:tcPr>
          <w:p w14:paraId="39FE56FF" w14:textId="77777777" w:rsidR="00D05040" w:rsidRPr="00D05040" w:rsidRDefault="00D05040" w:rsidP="005E70F5">
            <w:pPr>
              <w:jc w:val="right"/>
            </w:pPr>
            <w:r w:rsidRPr="00D05040">
              <w:t>100.0%</w:t>
            </w:r>
          </w:p>
        </w:tc>
      </w:tr>
      <w:tr w:rsidR="00D05040" w:rsidRPr="00D05040" w14:paraId="1F57F24E" w14:textId="77777777" w:rsidTr="005E70F5">
        <w:trPr>
          <w:cantSplit/>
          <w:jc w:val="center"/>
        </w:trPr>
        <w:tc>
          <w:tcPr>
            <w:tcW w:w="892" w:type="dxa"/>
            <w:noWrap/>
            <w:vAlign w:val="bottom"/>
            <w:hideMark/>
          </w:tcPr>
          <w:p w14:paraId="0894B77F" w14:textId="77777777" w:rsidR="00D05040" w:rsidRPr="00D05040" w:rsidRDefault="00D05040" w:rsidP="00D05040">
            <w:r w:rsidRPr="00D05040">
              <w:t>PCB</w:t>
            </w:r>
          </w:p>
        </w:tc>
        <w:tc>
          <w:tcPr>
            <w:tcW w:w="796" w:type="dxa"/>
            <w:noWrap/>
            <w:vAlign w:val="bottom"/>
            <w:hideMark/>
          </w:tcPr>
          <w:p w14:paraId="4C503F01" w14:textId="77777777" w:rsidR="00D05040" w:rsidRPr="00D05040" w:rsidRDefault="00D05040" w:rsidP="00D05040">
            <w:r w:rsidRPr="00D05040">
              <w:t>T</w:t>
            </w:r>
          </w:p>
        </w:tc>
        <w:tc>
          <w:tcPr>
            <w:tcW w:w="1097" w:type="dxa"/>
            <w:noWrap/>
            <w:vAlign w:val="bottom"/>
            <w:hideMark/>
          </w:tcPr>
          <w:p w14:paraId="3D8DE839" w14:textId="77777777" w:rsidR="00D05040" w:rsidRPr="00D05040" w:rsidRDefault="00D05040" w:rsidP="00D05040">
            <w:r w:rsidRPr="00D05040">
              <w:t>39515</w:t>
            </w:r>
          </w:p>
        </w:tc>
        <w:tc>
          <w:tcPr>
            <w:tcW w:w="3330" w:type="dxa"/>
            <w:vAlign w:val="bottom"/>
            <w:hideMark/>
          </w:tcPr>
          <w:p w14:paraId="0812AAE7" w14:textId="77777777" w:rsidR="00D05040" w:rsidRPr="00D05040" w:rsidRDefault="00D05040" w:rsidP="00D05040">
            <w:r w:rsidRPr="00D05040">
              <w:t>PCBs, tissue</w:t>
            </w:r>
          </w:p>
        </w:tc>
        <w:tc>
          <w:tcPr>
            <w:tcW w:w="1080" w:type="dxa"/>
            <w:noWrap/>
            <w:vAlign w:val="center"/>
            <w:hideMark/>
          </w:tcPr>
          <w:p w14:paraId="4F330B60" w14:textId="77777777" w:rsidR="00D05040" w:rsidRPr="00D05040" w:rsidRDefault="00D05040" w:rsidP="005E70F5">
            <w:pPr>
              <w:jc w:val="right"/>
            </w:pPr>
            <w:r w:rsidRPr="00D05040">
              <w:t>8</w:t>
            </w:r>
          </w:p>
        </w:tc>
        <w:tc>
          <w:tcPr>
            <w:tcW w:w="928" w:type="dxa"/>
            <w:noWrap/>
            <w:vAlign w:val="center"/>
            <w:hideMark/>
          </w:tcPr>
          <w:p w14:paraId="74484933" w14:textId="77777777" w:rsidR="00D05040" w:rsidRPr="00D05040" w:rsidRDefault="00D05040" w:rsidP="005E70F5">
            <w:pPr>
              <w:jc w:val="right"/>
            </w:pPr>
            <w:r w:rsidRPr="00D05040">
              <w:t>6</w:t>
            </w:r>
          </w:p>
        </w:tc>
        <w:tc>
          <w:tcPr>
            <w:tcW w:w="1042" w:type="dxa"/>
            <w:noWrap/>
            <w:vAlign w:val="center"/>
            <w:hideMark/>
          </w:tcPr>
          <w:p w14:paraId="142D15E0" w14:textId="77777777" w:rsidR="00D05040" w:rsidRPr="00D05040" w:rsidRDefault="00D05040" w:rsidP="005E70F5">
            <w:pPr>
              <w:jc w:val="right"/>
            </w:pPr>
            <w:r w:rsidRPr="00D05040">
              <w:t>75.0%</w:t>
            </w:r>
          </w:p>
        </w:tc>
        <w:tc>
          <w:tcPr>
            <w:tcW w:w="830" w:type="dxa"/>
            <w:shd w:val="clear" w:color="auto" w:fill="auto"/>
            <w:noWrap/>
            <w:vAlign w:val="center"/>
            <w:hideMark/>
          </w:tcPr>
          <w:p w14:paraId="20ACFF07" w14:textId="77777777" w:rsidR="00D05040" w:rsidRPr="00D05040" w:rsidRDefault="00D05040" w:rsidP="005E70F5">
            <w:pPr>
              <w:jc w:val="right"/>
            </w:pPr>
            <w:r w:rsidRPr="00D05040">
              <w:t>2</w:t>
            </w:r>
          </w:p>
        </w:tc>
        <w:tc>
          <w:tcPr>
            <w:tcW w:w="941" w:type="dxa"/>
            <w:shd w:val="clear" w:color="auto" w:fill="auto"/>
            <w:noWrap/>
            <w:vAlign w:val="center"/>
            <w:hideMark/>
          </w:tcPr>
          <w:p w14:paraId="27C0826A" w14:textId="77777777" w:rsidR="00D05040" w:rsidRPr="00D05040" w:rsidRDefault="00D05040" w:rsidP="005E70F5">
            <w:pPr>
              <w:jc w:val="right"/>
            </w:pPr>
            <w:r w:rsidRPr="00D05040">
              <w:t>25.0%</w:t>
            </w:r>
          </w:p>
        </w:tc>
      </w:tr>
      <w:tr w:rsidR="00D05040" w:rsidRPr="00D05040" w14:paraId="55910A02" w14:textId="77777777" w:rsidTr="005E70F5">
        <w:trPr>
          <w:cantSplit/>
          <w:jc w:val="center"/>
        </w:trPr>
        <w:tc>
          <w:tcPr>
            <w:tcW w:w="892" w:type="dxa"/>
            <w:noWrap/>
            <w:vAlign w:val="bottom"/>
            <w:hideMark/>
          </w:tcPr>
          <w:p w14:paraId="0BF74CFE" w14:textId="77777777" w:rsidR="00D05040" w:rsidRPr="00D05040" w:rsidRDefault="00D05040" w:rsidP="00D05040">
            <w:r w:rsidRPr="00D05040">
              <w:t>PCB</w:t>
            </w:r>
          </w:p>
        </w:tc>
        <w:tc>
          <w:tcPr>
            <w:tcW w:w="796" w:type="dxa"/>
            <w:noWrap/>
            <w:vAlign w:val="bottom"/>
            <w:hideMark/>
          </w:tcPr>
          <w:p w14:paraId="295157A9" w14:textId="77777777" w:rsidR="00D05040" w:rsidRPr="00D05040" w:rsidRDefault="00D05040" w:rsidP="00D05040">
            <w:r w:rsidRPr="00D05040">
              <w:t>W</w:t>
            </w:r>
          </w:p>
        </w:tc>
        <w:tc>
          <w:tcPr>
            <w:tcW w:w="1097" w:type="dxa"/>
            <w:noWrap/>
            <w:vAlign w:val="bottom"/>
            <w:hideMark/>
          </w:tcPr>
          <w:p w14:paraId="309CA864" w14:textId="77777777" w:rsidR="00D05040" w:rsidRPr="00D05040" w:rsidRDefault="00D05040" w:rsidP="00D05040">
            <w:r w:rsidRPr="00D05040">
              <w:t>34671</w:t>
            </w:r>
          </w:p>
        </w:tc>
        <w:tc>
          <w:tcPr>
            <w:tcW w:w="3330" w:type="dxa"/>
            <w:vAlign w:val="bottom"/>
            <w:hideMark/>
          </w:tcPr>
          <w:p w14:paraId="04F4CE70" w14:textId="77777777" w:rsidR="00D05040" w:rsidRPr="00D05040" w:rsidRDefault="00D05040" w:rsidP="00D05040">
            <w:r w:rsidRPr="00D05040">
              <w:t>Aroclar-1016</w:t>
            </w:r>
          </w:p>
        </w:tc>
        <w:tc>
          <w:tcPr>
            <w:tcW w:w="1080" w:type="dxa"/>
            <w:noWrap/>
            <w:vAlign w:val="center"/>
            <w:hideMark/>
          </w:tcPr>
          <w:p w14:paraId="3EA04474" w14:textId="77777777" w:rsidR="00D05040" w:rsidRPr="00D05040" w:rsidRDefault="00D05040" w:rsidP="005E70F5">
            <w:pPr>
              <w:jc w:val="right"/>
            </w:pPr>
            <w:r w:rsidRPr="00D05040">
              <w:t>291</w:t>
            </w:r>
          </w:p>
        </w:tc>
        <w:tc>
          <w:tcPr>
            <w:tcW w:w="928" w:type="dxa"/>
            <w:noWrap/>
            <w:vAlign w:val="center"/>
            <w:hideMark/>
          </w:tcPr>
          <w:p w14:paraId="256EDE99" w14:textId="77777777" w:rsidR="00D05040" w:rsidRPr="00D05040" w:rsidRDefault="00D05040" w:rsidP="005E70F5">
            <w:pPr>
              <w:jc w:val="right"/>
            </w:pPr>
            <w:r w:rsidRPr="00D05040">
              <w:t>0</w:t>
            </w:r>
          </w:p>
        </w:tc>
        <w:tc>
          <w:tcPr>
            <w:tcW w:w="1042" w:type="dxa"/>
            <w:noWrap/>
            <w:vAlign w:val="center"/>
            <w:hideMark/>
          </w:tcPr>
          <w:p w14:paraId="295E5FDC" w14:textId="77777777" w:rsidR="00D05040" w:rsidRPr="00D05040" w:rsidRDefault="00D05040" w:rsidP="005E70F5">
            <w:pPr>
              <w:jc w:val="right"/>
            </w:pPr>
            <w:r w:rsidRPr="00D05040">
              <w:t>0.0%</w:t>
            </w:r>
          </w:p>
        </w:tc>
        <w:tc>
          <w:tcPr>
            <w:tcW w:w="830" w:type="dxa"/>
            <w:shd w:val="clear" w:color="auto" w:fill="auto"/>
            <w:noWrap/>
            <w:vAlign w:val="center"/>
            <w:hideMark/>
          </w:tcPr>
          <w:p w14:paraId="24905151" w14:textId="77777777" w:rsidR="00D05040" w:rsidRPr="00D05040" w:rsidRDefault="00D05040" w:rsidP="005E70F5">
            <w:pPr>
              <w:jc w:val="right"/>
            </w:pPr>
            <w:r w:rsidRPr="00D05040">
              <w:t>291</w:t>
            </w:r>
          </w:p>
        </w:tc>
        <w:tc>
          <w:tcPr>
            <w:tcW w:w="941" w:type="dxa"/>
            <w:shd w:val="clear" w:color="auto" w:fill="auto"/>
            <w:noWrap/>
            <w:vAlign w:val="center"/>
            <w:hideMark/>
          </w:tcPr>
          <w:p w14:paraId="4F8C5476" w14:textId="77777777" w:rsidR="00D05040" w:rsidRPr="00D05040" w:rsidRDefault="00D05040" w:rsidP="005E70F5">
            <w:pPr>
              <w:jc w:val="right"/>
            </w:pPr>
            <w:r w:rsidRPr="00D05040">
              <w:t>100.0%</w:t>
            </w:r>
          </w:p>
        </w:tc>
      </w:tr>
      <w:tr w:rsidR="00D05040" w:rsidRPr="00D05040" w14:paraId="0F73ABBA" w14:textId="77777777" w:rsidTr="005E70F5">
        <w:trPr>
          <w:cantSplit/>
          <w:jc w:val="center"/>
        </w:trPr>
        <w:tc>
          <w:tcPr>
            <w:tcW w:w="892" w:type="dxa"/>
            <w:noWrap/>
            <w:vAlign w:val="bottom"/>
            <w:hideMark/>
          </w:tcPr>
          <w:p w14:paraId="3839D215" w14:textId="77777777" w:rsidR="00D05040" w:rsidRPr="00D05040" w:rsidRDefault="00D05040" w:rsidP="00D05040">
            <w:r w:rsidRPr="00D05040">
              <w:t>PCB</w:t>
            </w:r>
          </w:p>
        </w:tc>
        <w:tc>
          <w:tcPr>
            <w:tcW w:w="796" w:type="dxa"/>
            <w:noWrap/>
            <w:vAlign w:val="bottom"/>
            <w:hideMark/>
          </w:tcPr>
          <w:p w14:paraId="1D3D43ED" w14:textId="77777777" w:rsidR="00D05040" w:rsidRPr="00D05040" w:rsidRDefault="00D05040" w:rsidP="00D05040">
            <w:r w:rsidRPr="00D05040">
              <w:t>W</w:t>
            </w:r>
          </w:p>
        </w:tc>
        <w:tc>
          <w:tcPr>
            <w:tcW w:w="1097" w:type="dxa"/>
            <w:noWrap/>
            <w:vAlign w:val="bottom"/>
            <w:hideMark/>
          </w:tcPr>
          <w:p w14:paraId="52639BD6" w14:textId="77777777" w:rsidR="00D05040" w:rsidRPr="00D05040" w:rsidRDefault="00D05040" w:rsidP="00D05040">
            <w:r w:rsidRPr="00D05040">
              <w:t>39488</w:t>
            </w:r>
          </w:p>
        </w:tc>
        <w:tc>
          <w:tcPr>
            <w:tcW w:w="3330" w:type="dxa"/>
            <w:vAlign w:val="bottom"/>
            <w:hideMark/>
          </w:tcPr>
          <w:p w14:paraId="525E382F" w14:textId="77777777" w:rsidR="00D05040" w:rsidRPr="00D05040" w:rsidRDefault="00D05040" w:rsidP="00D05040">
            <w:r w:rsidRPr="00D05040">
              <w:t>PCB-1221</w:t>
            </w:r>
          </w:p>
        </w:tc>
        <w:tc>
          <w:tcPr>
            <w:tcW w:w="1080" w:type="dxa"/>
            <w:noWrap/>
            <w:vAlign w:val="center"/>
            <w:hideMark/>
          </w:tcPr>
          <w:p w14:paraId="039E3BF1" w14:textId="77777777" w:rsidR="00D05040" w:rsidRPr="00D05040" w:rsidRDefault="00D05040" w:rsidP="005E70F5">
            <w:pPr>
              <w:jc w:val="right"/>
            </w:pPr>
            <w:r w:rsidRPr="00D05040">
              <w:t>291</w:t>
            </w:r>
          </w:p>
        </w:tc>
        <w:tc>
          <w:tcPr>
            <w:tcW w:w="928" w:type="dxa"/>
            <w:noWrap/>
            <w:vAlign w:val="center"/>
            <w:hideMark/>
          </w:tcPr>
          <w:p w14:paraId="686E505C" w14:textId="77777777" w:rsidR="00D05040" w:rsidRPr="00D05040" w:rsidRDefault="00D05040" w:rsidP="005E70F5">
            <w:pPr>
              <w:jc w:val="right"/>
            </w:pPr>
            <w:r w:rsidRPr="00D05040">
              <w:t>0</w:t>
            </w:r>
          </w:p>
        </w:tc>
        <w:tc>
          <w:tcPr>
            <w:tcW w:w="1042" w:type="dxa"/>
            <w:noWrap/>
            <w:vAlign w:val="center"/>
            <w:hideMark/>
          </w:tcPr>
          <w:p w14:paraId="6B0DC205" w14:textId="77777777" w:rsidR="00D05040" w:rsidRPr="00D05040" w:rsidRDefault="00D05040" w:rsidP="005E70F5">
            <w:pPr>
              <w:jc w:val="right"/>
            </w:pPr>
            <w:r w:rsidRPr="00D05040">
              <w:t>0.0%</w:t>
            </w:r>
          </w:p>
        </w:tc>
        <w:tc>
          <w:tcPr>
            <w:tcW w:w="830" w:type="dxa"/>
            <w:shd w:val="clear" w:color="auto" w:fill="auto"/>
            <w:noWrap/>
            <w:vAlign w:val="center"/>
            <w:hideMark/>
          </w:tcPr>
          <w:p w14:paraId="09D9298A" w14:textId="77777777" w:rsidR="00D05040" w:rsidRPr="00D05040" w:rsidRDefault="00D05040" w:rsidP="005E70F5">
            <w:pPr>
              <w:jc w:val="right"/>
            </w:pPr>
            <w:r w:rsidRPr="00D05040">
              <w:t>291</w:t>
            </w:r>
          </w:p>
        </w:tc>
        <w:tc>
          <w:tcPr>
            <w:tcW w:w="941" w:type="dxa"/>
            <w:shd w:val="clear" w:color="auto" w:fill="auto"/>
            <w:noWrap/>
            <w:vAlign w:val="center"/>
            <w:hideMark/>
          </w:tcPr>
          <w:p w14:paraId="6B1B4003" w14:textId="77777777" w:rsidR="00D05040" w:rsidRPr="00D05040" w:rsidRDefault="00D05040" w:rsidP="005E70F5">
            <w:pPr>
              <w:jc w:val="right"/>
            </w:pPr>
            <w:r w:rsidRPr="00D05040">
              <w:t>100.0%</w:t>
            </w:r>
          </w:p>
        </w:tc>
      </w:tr>
      <w:tr w:rsidR="00D05040" w:rsidRPr="00D05040" w14:paraId="684580ED" w14:textId="77777777" w:rsidTr="005E70F5">
        <w:trPr>
          <w:cantSplit/>
          <w:jc w:val="center"/>
        </w:trPr>
        <w:tc>
          <w:tcPr>
            <w:tcW w:w="892" w:type="dxa"/>
            <w:noWrap/>
            <w:vAlign w:val="bottom"/>
            <w:hideMark/>
          </w:tcPr>
          <w:p w14:paraId="638FC321" w14:textId="77777777" w:rsidR="00D05040" w:rsidRPr="00D05040" w:rsidRDefault="00D05040" w:rsidP="00D05040">
            <w:r w:rsidRPr="00D05040">
              <w:t>PCB</w:t>
            </w:r>
          </w:p>
        </w:tc>
        <w:tc>
          <w:tcPr>
            <w:tcW w:w="796" w:type="dxa"/>
            <w:noWrap/>
            <w:vAlign w:val="bottom"/>
            <w:hideMark/>
          </w:tcPr>
          <w:p w14:paraId="1D3DAA8C" w14:textId="77777777" w:rsidR="00D05040" w:rsidRPr="00D05040" w:rsidRDefault="00D05040" w:rsidP="00D05040">
            <w:r w:rsidRPr="00D05040">
              <w:t>W</w:t>
            </w:r>
          </w:p>
        </w:tc>
        <w:tc>
          <w:tcPr>
            <w:tcW w:w="1097" w:type="dxa"/>
            <w:noWrap/>
            <w:vAlign w:val="bottom"/>
            <w:hideMark/>
          </w:tcPr>
          <w:p w14:paraId="61C4835D" w14:textId="77777777" w:rsidR="00D05040" w:rsidRPr="00D05040" w:rsidRDefault="00D05040" w:rsidP="00D05040">
            <w:r w:rsidRPr="00D05040">
              <w:t>39492</w:t>
            </w:r>
          </w:p>
        </w:tc>
        <w:tc>
          <w:tcPr>
            <w:tcW w:w="3330" w:type="dxa"/>
            <w:vAlign w:val="bottom"/>
            <w:hideMark/>
          </w:tcPr>
          <w:p w14:paraId="4AF08411" w14:textId="77777777" w:rsidR="00D05040" w:rsidRPr="00D05040" w:rsidRDefault="00D05040" w:rsidP="00D05040">
            <w:r w:rsidRPr="00D05040">
              <w:t>PCB-1232</w:t>
            </w:r>
          </w:p>
        </w:tc>
        <w:tc>
          <w:tcPr>
            <w:tcW w:w="1080" w:type="dxa"/>
            <w:noWrap/>
            <w:vAlign w:val="center"/>
            <w:hideMark/>
          </w:tcPr>
          <w:p w14:paraId="08074EA1" w14:textId="77777777" w:rsidR="00D05040" w:rsidRPr="00D05040" w:rsidRDefault="00D05040" w:rsidP="005E70F5">
            <w:pPr>
              <w:jc w:val="right"/>
            </w:pPr>
            <w:r w:rsidRPr="00D05040">
              <w:t>291</w:t>
            </w:r>
          </w:p>
        </w:tc>
        <w:tc>
          <w:tcPr>
            <w:tcW w:w="928" w:type="dxa"/>
            <w:noWrap/>
            <w:vAlign w:val="center"/>
            <w:hideMark/>
          </w:tcPr>
          <w:p w14:paraId="1B6030C9" w14:textId="77777777" w:rsidR="00D05040" w:rsidRPr="00D05040" w:rsidRDefault="00D05040" w:rsidP="005E70F5">
            <w:pPr>
              <w:jc w:val="right"/>
            </w:pPr>
            <w:r w:rsidRPr="00D05040">
              <w:t>0</w:t>
            </w:r>
          </w:p>
        </w:tc>
        <w:tc>
          <w:tcPr>
            <w:tcW w:w="1042" w:type="dxa"/>
            <w:noWrap/>
            <w:vAlign w:val="center"/>
            <w:hideMark/>
          </w:tcPr>
          <w:p w14:paraId="543C4EA2" w14:textId="77777777" w:rsidR="00D05040" w:rsidRPr="00D05040" w:rsidRDefault="00D05040" w:rsidP="005E70F5">
            <w:pPr>
              <w:jc w:val="right"/>
            </w:pPr>
            <w:r w:rsidRPr="00D05040">
              <w:t>0.0%</w:t>
            </w:r>
          </w:p>
        </w:tc>
        <w:tc>
          <w:tcPr>
            <w:tcW w:w="830" w:type="dxa"/>
            <w:shd w:val="clear" w:color="auto" w:fill="auto"/>
            <w:noWrap/>
            <w:vAlign w:val="center"/>
            <w:hideMark/>
          </w:tcPr>
          <w:p w14:paraId="28A17EDC" w14:textId="77777777" w:rsidR="00D05040" w:rsidRPr="00D05040" w:rsidRDefault="00D05040" w:rsidP="005E70F5">
            <w:pPr>
              <w:jc w:val="right"/>
            </w:pPr>
            <w:r w:rsidRPr="00D05040">
              <w:t>291</w:t>
            </w:r>
          </w:p>
        </w:tc>
        <w:tc>
          <w:tcPr>
            <w:tcW w:w="941" w:type="dxa"/>
            <w:shd w:val="clear" w:color="auto" w:fill="auto"/>
            <w:noWrap/>
            <w:vAlign w:val="center"/>
            <w:hideMark/>
          </w:tcPr>
          <w:p w14:paraId="568C87E0" w14:textId="77777777" w:rsidR="00D05040" w:rsidRPr="00D05040" w:rsidRDefault="00D05040" w:rsidP="005E70F5">
            <w:pPr>
              <w:jc w:val="right"/>
            </w:pPr>
            <w:r w:rsidRPr="00D05040">
              <w:t>100.0%</w:t>
            </w:r>
          </w:p>
        </w:tc>
      </w:tr>
      <w:tr w:rsidR="00D05040" w:rsidRPr="00D05040" w14:paraId="0F1B1175" w14:textId="77777777" w:rsidTr="005E70F5">
        <w:trPr>
          <w:cantSplit/>
          <w:jc w:val="center"/>
        </w:trPr>
        <w:tc>
          <w:tcPr>
            <w:tcW w:w="892" w:type="dxa"/>
            <w:noWrap/>
            <w:vAlign w:val="bottom"/>
            <w:hideMark/>
          </w:tcPr>
          <w:p w14:paraId="4D6FFB29" w14:textId="77777777" w:rsidR="00D05040" w:rsidRPr="00D05040" w:rsidRDefault="00D05040" w:rsidP="00D05040">
            <w:r w:rsidRPr="00D05040">
              <w:t>PCB</w:t>
            </w:r>
          </w:p>
        </w:tc>
        <w:tc>
          <w:tcPr>
            <w:tcW w:w="796" w:type="dxa"/>
            <w:noWrap/>
            <w:vAlign w:val="bottom"/>
            <w:hideMark/>
          </w:tcPr>
          <w:p w14:paraId="5C031F6C" w14:textId="77777777" w:rsidR="00D05040" w:rsidRPr="00D05040" w:rsidRDefault="00D05040" w:rsidP="00D05040">
            <w:r w:rsidRPr="00D05040">
              <w:t>W</w:t>
            </w:r>
          </w:p>
        </w:tc>
        <w:tc>
          <w:tcPr>
            <w:tcW w:w="1097" w:type="dxa"/>
            <w:noWrap/>
            <w:vAlign w:val="bottom"/>
            <w:hideMark/>
          </w:tcPr>
          <w:p w14:paraId="7ED94FAB" w14:textId="77777777" w:rsidR="00D05040" w:rsidRPr="00D05040" w:rsidRDefault="00D05040" w:rsidP="00D05040">
            <w:r w:rsidRPr="00D05040">
              <w:t>39496</w:t>
            </w:r>
          </w:p>
        </w:tc>
        <w:tc>
          <w:tcPr>
            <w:tcW w:w="3330" w:type="dxa"/>
            <w:vAlign w:val="bottom"/>
            <w:hideMark/>
          </w:tcPr>
          <w:p w14:paraId="71D2405D" w14:textId="77777777" w:rsidR="00D05040" w:rsidRPr="00D05040" w:rsidRDefault="00D05040" w:rsidP="00D05040">
            <w:r w:rsidRPr="00D05040">
              <w:t>PCB-1242</w:t>
            </w:r>
          </w:p>
        </w:tc>
        <w:tc>
          <w:tcPr>
            <w:tcW w:w="1080" w:type="dxa"/>
            <w:noWrap/>
            <w:vAlign w:val="center"/>
            <w:hideMark/>
          </w:tcPr>
          <w:p w14:paraId="29FC29B2" w14:textId="77777777" w:rsidR="00D05040" w:rsidRPr="00D05040" w:rsidRDefault="00D05040" w:rsidP="005E70F5">
            <w:pPr>
              <w:jc w:val="right"/>
            </w:pPr>
            <w:r w:rsidRPr="00D05040">
              <w:t>291</w:t>
            </w:r>
          </w:p>
        </w:tc>
        <w:tc>
          <w:tcPr>
            <w:tcW w:w="928" w:type="dxa"/>
            <w:noWrap/>
            <w:vAlign w:val="center"/>
            <w:hideMark/>
          </w:tcPr>
          <w:p w14:paraId="49D85985" w14:textId="77777777" w:rsidR="00D05040" w:rsidRPr="00D05040" w:rsidRDefault="00D05040" w:rsidP="005E70F5">
            <w:pPr>
              <w:jc w:val="right"/>
            </w:pPr>
            <w:r w:rsidRPr="00D05040">
              <w:t>0</w:t>
            </w:r>
          </w:p>
        </w:tc>
        <w:tc>
          <w:tcPr>
            <w:tcW w:w="1042" w:type="dxa"/>
            <w:noWrap/>
            <w:vAlign w:val="center"/>
            <w:hideMark/>
          </w:tcPr>
          <w:p w14:paraId="0BEF2494" w14:textId="77777777" w:rsidR="00D05040" w:rsidRPr="00D05040" w:rsidRDefault="00D05040" w:rsidP="005E70F5">
            <w:pPr>
              <w:jc w:val="right"/>
            </w:pPr>
            <w:r w:rsidRPr="00D05040">
              <w:t>0.0%</w:t>
            </w:r>
          </w:p>
        </w:tc>
        <w:tc>
          <w:tcPr>
            <w:tcW w:w="830" w:type="dxa"/>
            <w:shd w:val="clear" w:color="auto" w:fill="auto"/>
            <w:noWrap/>
            <w:vAlign w:val="center"/>
            <w:hideMark/>
          </w:tcPr>
          <w:p w14:paraId="705AEC66" w14:textId="77777777" w:rsidR="00D05040" w:rsidRPr="00D05040" w:rsidRDefault="00D05040" w:rsidP="005E70F5">
            <w:pPr>
              <w:jc w:val="right"/>
            </w:pPr>
            <w:r w:rsidRPr="00D05040">
              <w:t>291</w:t>
            </w:r>
          </w:p>
        </w:tc>
        <w:tc>
          <w:tcPr>
            <w:tcW w:w="941" w:type="dxa"/>
            <w:shd w:val="clear" w:color="auto" w:fill="auto"/>
            <w:noWrap/>
            <w:vAlign w:val="center"/>
            <w:hideMark/>
          </w:tcPr>
          <w:p w14:paraId="6B2BEC74" w14:textId="77777777" w:rsidR="00D05040" w:rsidRPr="00D05040" w:rsidRDefault="00D05040" w:rsidP="005E70F5">
            <w:pPr>
              <w:jc w:val="right"/>
            </w:pPr>
            <w:r w:rsidRPr="00D05040">
              <w:t>100.0%</w:t>
            </w:r>
          </w:p>
        </w:tc>
      </w:tr>
      <w:tr w:rsidR="00D05040" w:rsidRPr="00D05040" w14:paraId="01410482" w14:textId="77777777" w:rsidTr="005E70F5">
        <w:trPr>
          <w:cantSplit/>
          <w:jc w:val="center"/>
        </w:trPr>
        <w:tc>
          <w:tcPr>
            <w:tcW w:w="892" w:type="dxa"/>
            <w:noWrap/>
            <w:vAlign w:val="bottom"/>
            <w:hideMark/>
          </w:tcPr>
          <w:p w14:paraId="1C797DF6" w14:textId="77777777" w:rsidR="00D05040" w:rsidRPr="00D05040" w:rsidRDefault="00D05040" w:rsidP="00D05040">
            <w:r w:rsidRPr="00D05040">
              <w:t>PCB</w:t>
            </w:r>
          </w:p>
        </w:tc>
        <w:tc>
          <w:tcPr>
            <w:tcW w:w="796" w:type="dxa"/>
            <w:noWrap/>
            <w:vAlign w:val="bottom"/>
            <w:hideMark/>
          </w:tcPr>
          <w:p w14:paraId="7BE212A4" w14:textId="77777777" w:rsidR="00D05040" w:rsidRPr="00D05040" w:rsidRDefault="00D05040" w:rsidP="00D05040">
            <w:r w:rsidRPr="00D05040">
              <w:t>W</w:t>
            </w:r>
          </w:p>
        </w:tc>
        <w:tc>
          <w:tcPr>
            <w:tcW w:w="1097" w:type="dxa"/>
            <w:noWrap/>
            <w:vAlign w:val="bottom"/>
            <w:hideMark/>
          </w:tcPr>
          <w:p w14:paraId="2AF21A56" w14:textId="77777777" w:rsidR="00D05040" w:rsidRPr="00D05040" w:rsidRDefault="00D05040" w:rsidP="00D05040">
            <w:r w:rsidRPr="00D05040">
              <w:t>39500</w:t>
            </w:r>
          </w:p>
        </w:tc>
        <w:tc>
          <w:tcPr>
            <w:tcW w:w="3330" w:type="dxa"/>
            <w:vAlign w:val="bottom"/>
            <w:hideMark/>
          </w:tcPr>
          <w:p w14:paraId="24E9195B" w14:textId="77777777" w:rsidR="00D05040" w:rsidRPr="00D05040" w:rsidRDefault="00D05040" w:rsidP="00D05040">
            <w:r w:rsidRPr="00D05040">
              <w:t>PCB-1248</w:t>
            </w:r>
          </w:p>
        </w:tc>
        <w:tc>
          <w:tcPr>
            <w:tcW w:w="1080" w:type="dxa"/>
            <w:noWrap/>
            <w:vAlign w:val="center"/>
            <w:hideMark/>
          </w:tcPr>
          <w:p w14:paraId="1D7E6FCF" w14:textId="77777777" w:rsidR="00D05040" w:rsidRPr="00D05040" w:rsidRDefault="00D05040" w:rsidP="005E70F5">
            <w:pPr>
              <w:jc w:val="right"/>
            </w:pPr>
            <w:r w:rsidRPr="00D05040">
              <w:t>291</w:t>
            </w:r>
          </w:p>
        </w:tc>
        <w:tc>
          <w:tcPr>
            <w:tcW w:w="928" w:type="dxa"/>
            <w:noWrap/>
            <w:vAlign w:val="center"/>
            <w:hideMark/>
          </w:tcPr>
          <w:p w14:paraId="16941113" w14:textId="77777777" w:rsidR="00D05040" w:rsidRPr="00D05040" w:rsidRDefault="00D05040" w:rsidP="005E70F5">
            <w:pPr>
              <w:jc w:val="right"/>
            </w:pPr>
            <w:r w:rsidRPr="00D05040">
              <w:t>0</w:t>
            </w:r>
          </w:p>
        </w:tc>
        <w:tc>
          <w:tcPr>
            <w:tcW w:w="1042" w:type="dxa"/>
            <w:noWrap/>
            <w:vAlign w:val="center"/>
            <w:hideMark/>
          </w:tcPr>
          <w:p w14:paraId="495FB435" w14:textId="77777777" w:rsidR="00D05040" w:rsidRPr="00D05040" w:rsidRDefault="00D05040" w:rsidP="005E70F5">
            <w:pPr>
              <w:jc w:val="right"/>
            </w:pPr>
            <w:r w:rsidRPr="00D05040">
              <w:t>0.0%</w:t>
            </w:r>
          </w:p>
        </w:tc>
        <w:tc>
          <w:tcPr>
            <w:tcW w:w="830" w:type="dxa"/>
            <w:shd w:val="clear" w:color="auto" w:fill="auto"/>
            <w:noWrap/>
            <w:vAlign w:val="center"/>
            <w:hideMark/>
          </w:tcPr>
          <w:p w14:paraId="779138D5" w14:textId="77777777" w:rsidR="00D05040" w:rsidRPr="00D05040" w:rsidRDefault="00D05040" w:rsidP="005E70F5">
            <w:pPr>
              <w:jc w:val="right"/>
            </w:pPr>
            <w:r w:rsidRPr="00D05040">
              <w:t>291</w:t>
            </w:r>
          </w:p>
        </w:tc>
        <w:tc>
          <w:tcPr>
            <w:tcW w:w="941" w:type="dxa"/>
            <w:shd w:val="clear" w:color="auto" w:fill="auto"/>
            <w:noWrap/>
            <w:vAlign w:val="center"/>
            <w:hideMark/>
          </w:tcPr>
          <w:p w14:paraId="193E2C95" w14:textId="77777777" w:rsidR="00D05040" w:rsidRPr="00D05040" w:rsidRDefault="00D05040" w:rsidP="005E70F5">
            <w:pPr>
              <w:jc w:val="right"/>
            </w:pPr>
            <w:r w:rsidRPr="00D05040">
              <w:t>100.0%</w:t>
            </w:r>
          </w:p>
        </w:tc>
      </w:tr>
      <w:tr w:rsidR="00D05040" w:rsidRPr="00D05040" w14:paraId="3A886BB9" w14:textId="77777777" w:rsidTr="005E70F5">
        <w:trPr>
          <w:cantSplit/>
          <w:jc w:val="center"/>
        </w:trPr>
        <w:tc>
          <w:tcPr>
            <w:tcW w:w="892" w:type="dxa"/>
            <w:noWrap/>
            <w:vAlign w:val="bottom"/>
            <w:hideMark/>
          </w:tcPr>
          <w:p w14:paraId="3656A16E" w14:textId="77777777" w:rsidR="00D05040" w:rsidRPr="00D05040" w:rsidRDefault="00D05040" w:rsidP="00D05040">
            <w:r w:rsidRPr="00D05040">
              <w:t>PCB</w:t>
            </w:r>
          </w:p>
        </w:tc>
        <w:tc>
          <w:tcPr>
            <w:tcW w:w="796" w:type="dxa"/>
            <w:noWrap/>
            <w:vAlign w:val="bottom"/>
            <w:hideMark/>
          </w:tcPr>
          <w:p w14:paraId="347BC743" w14:textId="77777777" w:rsidR="00D05040" w:rsidRPr="00D05040" w:rsidRDefault="00D05040" w:rsidP="00D05040">
            <w:r w:rsidRPr="00D05040">
              <w:t>W</w:t>
            </w:r>
          </w:p>
        </w:tc>
        <w:tc>
          <w:tcPr>
            <w:tcW w:w="1097" w:type="dxa"/>
            <w:noWrap/>
            <w:vAlign w:val="bottom"/>
            <w:hideMark/>
          </w:tcPr>
          <w:p w14:paraId="0B983387" w14:textId="77777777" w:rsidR="00D05040" w:rsidRPr="00D05040" w:rsidRDefault="00D05040" w:rsidP="00D05040">
            <w:r w:rsidRPr="00D05040">
              <w:t>39504</w:t>
            </w:r>
          </w:p>
        </w:tc>
        <w:tc>
          <w:tcPr>
            <w:tcW w:w="3330" w:type="dxa"/>
            <w:vAlign w:val="bottom"/>
            <w:hideMark/>
          </w:tcPr>
          <w:p w14:paraId="68FD81E1" w14:textId="77777777" w:rsidR="00D05040" w:rsidRPr="00D05040" w:rsidRDefault="00D05040" w:rsidP="00D05040">
            <w:r w:rsidRPr="00D05040">
              <w:t>PCB-1254</w:t>
            </w:r>
          </w:p>
        </w:tc>
        <w:tc>
          <w:tcPr>
            <w:tcW w:w="1080" w:type="dxa"/>
            <w:noWrap/>
            <w:vAlign w:val="center"/>
            <w:hideMark/>
          </w:tcPr>
          <w:p w14:paraId="606C8BA6" w14:textId="77777777" w:rsidR="00D05040" w:rsidRPr="00D05040" w:rsidRDefault="00D05040" w:rsidP="005E70F5">
            <w:pPr>
              <w:jc w:val="right"/>
            </w:pPr>
            <w:r w:rsidRPr="00D05040">
              <w:t>291</w:t>
            </w:r>
          </w:p>
        </w:tc>
        <w:tc>
          <w:tcPr>
            <w:tcW w:w="928" w:type="dxa"/>
            <w:noWrap/>
            <w:vAlign w:val="center"/>
            <w:hideMark/>
          </w:tcPr>
          <w:p w14:paraId="3F364342" w14:textId="77777777" w:rsidR="00D05040" w:rsidRPr="00D05040" w:rsidRDefault="00D05040" w:rsidP="005E70F5">
            <w:pPr>
              <w:jc w:val="right"/>
            </w:pPr>
            <w:r w:rsidRPr="00D05040">
              <w:t>0</w:t>
            </w:r>
          </w:p>
        </w:tc>
        <w:tc>
          <w:tcPr>
            <w:tcW w:w="1042" w:type="dxa"/>
            <w:noWrap/>
            <w:vAlign w:val="center"/>
            <w:hideMark/>
          </w:tcPr>
          <w:p w14:paraId="1FBF20A8" w14:textId="77777777" w:rsidR="00D05040" w:rsidRPr="00D05040" w:rsidRDefault="00D05040" w:rsidP="005E70F5">
            <w:pPr>
              <w:jc w:val="right"/>
            </w:pPr>
            <w:r w:rsidRPr="00D05040">
              <w:t>0.0%</w:t>
            </w:r>
          </w:p>
        </w:tc>
        <w:tc>
          <w:tcPr>
            <w:tcW w:w="830" w:type="dxa"/>
            <w:shd w:val="clear" w:color="auto" w:fill="auto"/>
            <w:noWrap/>
            <w:vAlign w:val="center"/>
            <w:hideMark/>
          </w:tcPr>
          <w:p w14:paraId="0254932B" w14:textId="77777777" w:rsidR="00D05040" w:rsidRPr="00D05040" w:rsidRDefault="00D05040" w:rsidP="005E70F5">
            <w:pPr>
              <w:jc w:val="right"/>
            </w:pPr>
            <w:r w:rsidRPr="00D05040">
              <w:t>291</w:t>
            </w:r>
          </w:p>
        </w:tc>
        <w:tc>
          <w:tcPr>
            <w:tcW w:w="941" w:type="dxa"/>
            <w:shd w:val="clear" w:color="auto" w:fill="auto"/>
            <w:noWrap/>
            <w:vAlign w:val="center"/>
            <w:hideMark/>
          </w:tcPr>
          <w:p w14:paraId="019E8CB3" w14:textId="77777777" w:rsidR="00D05040" w:rsidRPr="00D05040" w:rsidRDefault="00D05040" w:rsidP="005E70F5">
            <w:pPr>
              <w:jc w:val="right"/>
            </w:pPr>
            <w:r w:rsidRPr="00D05040">
              <w:t>100.0%</w:t>
            </w:r>
          </w:p>
        </w:tc>
      </w:tr>
      <w:tr w:rsidR="00D05040" w:rsidRPr="00D05040" w14:paraId="5AAE5FAC" w14:textId="77777777" w:rsidTr="005E70F5">
        <w:trPr>
          <w:cantSplit/>
          <w:jc w:val="center"/>
        </w:trPr>
        <w:tc>
          <w:tcPr>
            <w:tcW w:w="892" w:type="dxa"/>
            <w:noWrap/>
            <w:vAlign w:val="bottom"/>
            <w:hideMark/>
          </w:tcPr>
          <w:p w14:paraId="1E9967A1" w14:textId="77777777" w:rsidR="00D05040" w:rsidRPr="00D05040" w:rsidRDefault="00D05040" w:rsidP="00D05040">
            <w:r w:rsidRPr="00D05040">
              <w:t>PCB</w:t>
            </w:r>
          </w:p>
        </w:tc>
        <w:tc>
          <w:tcPr>
            <w:tcW w:w="796" w:type="dxa"/>
            <w:noWrap/>
            <w:vAlign w:val="bottom"/>
            <w:hideMark/>
          </w:tcPr>
          <w:p w14:paraId="7E294089" w14:textId="77777777" w:rsidR="00D05040" w:rsidRPr="00D05040" w:rsidRDefault="00D05040" w:rsidP="00D05040">
            <w:r w:rsidRPr="00D05040">
              <w:t>W</w:t>
            </w:r>
          </w:p>
        </w:tc>
        <w:tc>
          <w:tcPr>
            <w:tcW w:w="1097" w:type="dxa"/>
            <w:noWrap/>
            <w:vAlign w:val="bottom"/>
            <w:hideMark/>
          </w:tcPr>
          <w:p w14:paraId="0F9DB8B1" w14:textId="77777777" w:rsidR="00D05040" w:rsidRPr="00D05040" w:rsidRDefault="00D05040" w:rsidP="00D05040">
            <w:r w:rsidRPr="00D05040">
              <w:t>39508</w:t>
            </w:r>
          </w:p>
        </w:tc>
        <w:tc>
          <w:tcPr>
            <w:tcW w:w="3330" w:type="dxa"/>
            <w:vAlign w:val="bottom"/>
            <w:hideMark/>
          </w:tcPr>
          <w:p w14:paraId="30C30796" w14:textId="77777777" w:rsidR="00D05040" w:rsidRPr="00D05040" w:rsidRDefault="00D05040" w:rsidP="00D05040">
            <w:r w:rsidRPr="00D05040">
              <w:t>PCB-1260</w:t>
            </w:r>
          </w:p>
        </w:tc>
        <w:tc>
          <w:tcPr>
            <w:tcW w:w="1080" w:type="dxa"/>
            <w:noWrap/>
            <w:vAlign w:val="center"/>
            <w:hideMark/>
          </w:tcPr>
          <w:p w14:paraId="4506E28E" w14:textId="77777777" w:rsidR="00D05040" w:rsidRPr="00D05040" w:rsidRDefault="00D05040" w:rsidP="005E70F5">
            <w:pPr>
              <w:jc w:val="right"/>
            </w:pPr>
            <w:r w:rsidRPr="00D05040">
              <w:t>291</w:t>
            </w:r>
          </w:p>
        </w:tc>
        <w:tc>
          <w:tcPr>
            <w:tcW w:w="928" w:type="dxa"/>
            <w:noWrap/>
            <w:vAlign w:val="center"/>
            <w:hideMark/>
          </w:tcPr>
          <w:p w14:paraId="342E2BFE" w14:textId="77777777" w:rsidR="00D05040" w:rsidRPr="00D05040" w:rsidRDefault="00D05040" w:rsidP="005E70F5">
            <w:pPr>
              <w:jc w:val="right"/>
            </w:pPr>
            <w:r w:rsidRPr="00D05040">
              <w:t>0</w:t>
            </w:r>
          </w:p>
        </w:tc>
        <w:tc>
          <w:tcPr>
            <w:tcW w:w="1042" w:type="dxa"/>
            <w:noWrap/>
            <w:vAlign w:val="center"/>
            <w:hideMark/>
          </w:tcPr>
          <w:p w14:paraId="6A5A70E9" w14:textId="77777777" w:rsidR="00D05040" w:rsidRPr="00D05040" w:rsidRDefault="00D05040" w:rsidP="005E70F5">
            <w:pPr>
              <w:jc w:val="right"/>
            </w:pPr>
            <w:r w:rsidRPr="00D05040">
              <w:t>0.0%</w:t>
            </w:r>
          </w:p>
        </w:tc>
        <w:tc>
          <w:tcPr>
            <w:tcW w:w="830" w:type="dxa"/>
            <w:shd w:val="clear" w:color="auto" w:fill="auto"/>
            <w:noWrap/>
            <w:vAlign w:val="center"/>
            <w:hideMark/>
          </w:tcPr>
          <w:p w14:paraId="2AAA78FB" w14:textId="77777777" w:rsidR="00D05040" w:rsidRPr="00D05040" w:rsidRDefault="00D05040" w:rsidP="005E70F5">
            <w:pPr>
              <w:jc w:val="right"/>
            </w:pPr>
            <w:r w:rsidRPr="00D05040">
              <w:t>291</w:t>
            </w:r>
          </w:p>
        </w:tc>
        <w:tc>
          <w:tcPr>
            <w:tcW w:w="941" w:type="dxa"/>
            <w:shd w:val="clear" w:color="auto" w:fill="auto"/>
            <w:noWrap/>
            <w:vAlign w:val="center"/>
            <w:hideMark/>
          </w:tcPr>
          <w:p w14:paraId="68F002F5" w14:textId="77777777" w:rsidR="00D05040" w:rsidRPr="00D05040" w:rsidRDefault="00D05040" w:rsidP="005E70F5">
            <w:pPr>
              <w:jc w:val="right"/>
            </w:pPr>
            <w:r w:rsidRPr="00D05040">
              <w:t>100.0%</w:t>
            </w:r>
          </w:p>
        </w:tc>
      </w:tr>
      <w:tr w:rsidR="00D05040" w:rsidRPr="00D05040" w14:paraId="28C18850" w14:textId="77777777" w:rsidTr="005E70F5">
        <w:trPr>
          <w:cantSplit/>
          <w:jc w:val="center"/>
        </w:trPr>
        <w:tc>
          <w:tcPr>
            <w:tcW w:w="892" w:type="dxa"/>
            <w:noWrap/>
            <w:vAlign w:val="bottom"/>
            <w:hideMark/>
          </w:tcPr>
          <w:p w14:paraId="6E992E2F" w14:textId="77777777" w:rsidR="00D05040" w:rsidRPr="00D05040" w:rsidRDefault="00D05040" w:rsidP="00D05040">
            <w:r w:rsidRPr="00D05040">
              <w:t>PCB</w:t>
            </w:r>
          </w:p>
        </w:tc>
        <w:tc>
          <w:tcPr>
            <w:tcW w:w="796" w:type="dxa"/>
            <w:noWrap/>
            <w:vAlign w:val="bottom"/>
            <w:hideMark/>
          </w:tcPr>
          <w:p w14:paraId="058DC613" w14:textId="77777777" w:rsidR="00D05040" w:rsidRPr="00D05040" w:rsidRDefault="00D05040" w:rsidP="00D05040">
            <w:r w:rsidRPr="00D05040">
              <w:t>W</w:t>
            </w:r>
          </w:p>
        </w:tc>
        <w:tc>
          <w:tcPr>
            <w:tcW w:w="1097" w:type="dxa"/>
            <w:noWrap/>
            <w:vAlign w:val="bottom"/>
            <w:hideMark/>
          </w:tcPr>
          <w:p w14:paraId="2AF48A44" w14:textId="77777777" w:rsidR="00D05040" w:rsidRPr="00D05040" w:rsidRDefault="00D05040" w:rsidP="00D05040">
            <w:r w:rsidRPr="00D05040">
              <w:t>39516</w:t>
            </w:r>
          </w:p>
        </w:tc>
        <w:tc>
          <w:tcPr>
            <w:tcW w:w="3330" w:type="dxa"/>
            <w:vAlign w:val="bottom"/>
            <w:hideMark/>
          </w:tcPr>
          <w:p w14:paraId="0269117F" w14:textId="77777777" w:rsidR="00D05040" w:rsidRPr="00D05040" w:rsidRDefault="00D05040" w:rsidP="00D05040">
            <w:r w:rsidRPr="00D05040">
              <w:t>PCBs, total</w:t>
            </w:r>
          </w:p>
        </w:tc>
        <w:tc>
          <w:tcPr>
            <w:tcW w:w="1080" w:type="dxa"/>
            <w:noWrap/>
            <w:vAlign w:val="center"/>
            <w:hideMark/>
          </w:tcPr>
          <w:p w14:paraId="13D0F0DC" w14:textId="77777777" w:rsidR="00D05040" w:rsidRPr="00D05040" w:rsidRDefault="00D05040" w:rsidP="005E70F5">
            <w:pPr>
              <w:jc w:val="right"/>
            </w:pPr>
            <w:r w:rsidRPr="00D05040">
              <w:t>10</w:t>
            </w:r>
          </w:p>
        </w:tc>
        <w:tc>
          <w:tcPr>
            <w:tcW w:w="928" w:type="dxa"/>
            <w:noWrap/>
            <w:vAlign w:val="center"/>
            <w:hideMark/>
          </w:tcPr>
          <w:p w14:paraId="51B4D27C" w14:textId="77777777" w:rsidR="00D05040" w:rsidRPr="00D05040" w:rsidRDefault="00D05040" w:rsidP="005E70F5">
            <w:pPr>
              <w:jc w:val="right"/>
            </w:pPr>
            <w:r w:rsidRPr="00D05040">
              <w:t>0</w:t>
            </w:r>
          </w:p>
        </w:tc>
        <w:tc>
          <w:tcPr>
            <w:tcW w:w="1042" w:type="dxa"/>
            <w:noWrap/>
            <w:vAlign w:val="center"/>
            <w:hideMark/>
          </w:tcPr>
          <w:p w14:paraId="20FBB01F" w14:textId="77777777" w:rsidR="00D05040" w:rsidRPr="00D05040" w:rsidRDefault="00D05040" w:rsidP="005E70F5">
            <w:pPr>
              <w:jc w:val="right"/>
            </w:pPr>
            <w:r w:rsidRPr="00D05040">
              <w:t>0.0%</w:t>
            </w:r>
          </w:p>
        </w:tc>
        <w:tc>
          <w:tcPr>
            <w:tcW w:w="830" w:type="dxa"/>
            <w:shd w:val="clear" w:color="auto" w:fill="auto"/>
            <w:noWrap/>
            <w:vAlign w:val="center"/>
            <w:hideMark/>
          </w:tcPr>
          <w:p w14:paraId="72A05D44" w14:textId="77777777" w:rsidR="00D05040" w:rsidRPr="00D05040" w:rsidRDefault="00D05040" w:rsidP="005E70F5">
            <w:pPr>
              <w:jc w:val="right"/>
            </w:pPr>
            <w:r w:rsidRPr="00D05040">
              <w:t>10</w:t>
            </w:r>
          </w:p>
        </w:tc>
        <w:tc>
          <w:tcPr>
            <w:tcW w:w="941" w:type="dxa"/>
            <w:shd w:val="clear" w:color="auto" w:fill="auto"/>
            <w:noWrap/>
            <w:vAlign w:val="center"/>
            <w:hideMark/>
          </w:tcPr>
          <w:p w14:paraId="0D26E8E6" w14:textId="77777777" w:rsidR="00D05040" w:rsidRPr="00D05040" w:rsidRDefault="00D05040" w:rsidP="005E70F5">
            <w:pPr>
              <w:jc w:val="right"/>
            </w:pPr>
            <w:r w:rsidRPr="00D05040">
              <w:t>100.0%</w:t>
            </w:r>
          </w:p>
        </w:tc>
      </w:tr>
      <w:tr w:rsidR="00D05040" w:rsidRPr="00D05040" w14:paraId="39554729" w14:textId="77777777" w:rsidTr="005E70F5">
        <w:trPr>
          <w:cantSplit/>
          <w:jc w:val="center"/>
        </w:trPr>
        <w:tc>
          <w:tcPr>
            <w:tcW w:w="892" w:type="dxa"/>
            <w:noWrap/>
            <w:vAlign w:val="bottom"/>
            <w:hideMark/>
          </w:tcPr>
          <w:p w14:paraId="239726DA" w14:textId="77777777" w:rsidR="00D05040" w:rsidRPr="00D05040" w:rsidRDefault="00D05040" w:rsidP="00D05040">
            <w:r w:rsidRPr="00D05040">
              <w:t>Pes</w:t>
            </w:r>
          </w:p>
        </w:tc>
        <w:tc>
          <w:tcPr>
            <w:tcW w:w="796" w:type="dxa"/>
            <w:noWrap/>
            <w:vAlign w:val="bottom"/>
            <w:hideMark/>
          </w:tcPr>
          <w:p w14:paraId="78BA3F1A" w14:textId="77777777" w:rsidR="00D05040" w:rsidRPr="00D05040" w:rsidRDefault="00D05040" w:rsidP="00D05040">
            <w:r w:rsidRPr="00D05040">
              <w:t>P</w:t>
            </w:r>
          </w:p>
        </w:tc>
        <w:tc>
          <w:tcPr>
            <w:tcW w:w="1097" w:type="dxa"/>
            <w:noWrap/>
            <w:vAlign w:val="bottom"/>
            <w:hideMark/>
          </w:tcPr>
          <w:p w14:paraId="1C13B458" w14:textId="77777777" w:rsidR="00D05040" w:rsidRPr="00D05040" w:rsidRDefault="00D05040" w:rsidP="00D05040">
            <w:r w:rsidRPr="00D05040">
              <w:t>P3001</w:t>
            </w:r>
          </w:p>
        </w:tc>
        <w:tc>
          <w:tcPr>
            <w:tcW w:w="3330" w:type="dxa"/>
            <w:vAlign w:val="bottom"/>
            <w:hideMark/>
          </w:tcPr>
          <w:p w14:paraId="3AFA5D06" w14:textId="77777777" w:rsidR="00D05040" w:rsidRPr="00D05040" w:rsidRDefault="00D05040" w:rsidP="00D05040">
            <w:r w:rsidRPr="00D05040">
              <w:t>Aldrin</w:t>
            </w:r>
          </w:p>
        </w:tc>
        <w:tc>
          <w:tcPr>
            <w:tcW w:w="1080" w:type="dxa"/>
            <w:noWrap/>
            <w:vAlign w:val="center"/>
            <w:hideMark/>
          </w:tcPr>
          <w:p w14:paraId="31CF8CD7" w14:textId="77777777" w:rsidR="00D05040" w:rsidRPr="00D05040" w:rsidRDefault="00D05040" w:rsidP="005E70F5">
            <w:pPr>
              <w:jc w:val="right"/>
            </w:pPr>
            <w:r w:rsidRPr="00D05040">
              <w:t>222</w:t>
            </w:r>
          </w:p>
        </w:tc>
        <w:tc>
          <w:tcPr>
            <w:tcW w:w="928" w:type="dxa"/>
            <w:noWrap/>
            <w:vAlign w:val="center"/>
            <w:hideMark/>
          </w:tcPr>
          <w:p w14:paraId="025AEFE6" w14:textId="77777777" w:rsidR="00D05040" w:rsidRPr="00D05040" w:rsidRDefault="00D05040" w:rsidP="005E70F5">
            <w:pPr>
              <w:jc w:val="right"/>
            </w:pPr>
            <w:r w:rsidRPr="00D05040">
              <w:t>0</w:t>
            </w:r>
          </w:p>
        </w:tc>
        <w:tc>
          <w:tcPr>
            <w:tcW w:w="1042" w:type="dxa"/>
            <w:noWrap/>
            <w:vAlign w:val="center"/>
            <w:hideMark/>
          </w:tcPr>
          <w:p w14:paraId="75B1EB38" w14:textId="77777777" w:rsidR="00D05040" w:rsidRPr="00D05040" w:rsidRDefault="00D05040" w:rsidP="005E70F5">
            <w:pPr>
              <w:jc w:val="right"/>
            </w:pPr>
            <w:r w:rsidRPr="00D05040">
              <w:t>0.0%</w:t>
            </w:r>
          </w:p>
        </w:tc>
        <w:tc>
          <w:tcPr>
            <w:tcW w:w="830" w:type="dxa"/>
            <w:shd w:val="clear" w:color="auto" w:fill="auto"/>
            <w:noWrap/>
            <w:vAlign w:val="center"/>
            <w:hideMark/>
          </w:tcPr>
          <w:p w14:paraId="4599CB0B" w14:textId="77777777" w:rsidR="00D05040" w:rsidRPr="00D05040" w:rsidRDefault="00D05040" w:rsidP="005E70F5">
            <w:pPr>
              <w:jc w:val="right"/>
            </w:pPr>
            <w:r w:rsidRPr="00D05040">
              <w:t>222</w:t>
            </w:r>
          </w:p>
        </w:tc>
        <w:tc>
          <w:tcPr>
            <w:tcW w:w="941" w:type="dxa"/>
            <w:shd w:val="clear" w:color="auto" w:fill="auto"/>
            <w:noWrap/>
            <w:vAlign w:val="center"/>
            <w:hideMark/>
          </w:tcPr>
          <w:p w14:paraId="380F2D9A" w14:textId="77777777" w:rsidR="00D05040" w:rsidRPr="00D05040" w:rsidRDefault="00D05040" w:rsidP="005E70F5">
            <w:pPr>
              <w:jc w:val="right"/>
            </w:pPr>
            <w:r w:rsidRPr="00D05040">
              <w:t>100.0%</w:t>
            </w:r>
          </w:p>
        </w:tc>
      </w:tr>
      <w:tr w:rsidR="00D05040" w:rsidRPr="00D05040" w14:paraId="53CA928C" w14:textId="77777777" w:rsidTr="005E70F5">
        <w:trPr>
          <w:cantSplit/>
          <w:jc w:val="center"/>
        </w:trPr>
        <w:tc>
          <w:tcPr>
            <w:tcW w:w="892" w:type="dxa"/>
            <w:noWrap/>
            <w:vAlign w:val="bottom"/>
            <w:hideMark/>
          </w:tcPr>
          <w:p w14:paraId="1797BE0C" w14:textId="77777777" w:rsidR="00D05040" w:rsidRPr="00D05040" w:rsidRDefault="00D05040" w:rsidP="00D05040">
            <w:r w:rsidRPr="00D05040">
              <w:t>Pes</w:t>
            </w:r>
          </w:p>
        </w:tc>
        <w:tc>
          <w:tcPr>
            <w:tcW w:w="796" w:type="dxa"/>
            <w:noWrap/>
            <w:vAlign w:val="bottom"/>
            <w:hideMark/>
          </w:tcPr>
          <w:p w14:paraId="33629725" w14:textId="77777777" w:rsidR="00D05040" w:rsidRPr="00D05040" w:rsidRDefault="00D05040" w:rsidP="00D05040">
            <w:r w:rsidRPr="00D05040">
              <w:t>P</w:t>
            </w:r>
          </w:p>
        </w:tc>
        <w:tc>
          <w:tcPr>
            <w:tcW w:w="1097" w:type="dxa"/>
            <w:noWrap/>
            <w:vAlign w:val="bottom"/>
            <w:hideMark/>
          </w:tcPr>
          <w:p w14:paraId="684D368A" w14:textId="77777777" w:rsidR="00D05040" w:rsidRPr="00D05040" w:rsidRDefault="00D05040" w:rsidP="00D05040">
            <w:r w:rsidRPr="00D05040">
              <w:t>P3002</w:t>
            </w:r>
          </w:p>
        </w:tc>
        <w:tc>
          <w:tcPr>
            <w:tcW w:w="3330" w:type="dxa"/>
            <w:vAlign w:val="bottom"/>
            <w:hideMark/>
          </w:tcPr>
          <w:p w14:paraId="75322CA3" w14:textId="77777777" w:rsidR="00D05040" w:rsidRPr="00D05040" w:rsidRDefault="00D05040" w:rsidP="00D05040">
            <w:r w:rsidRPr="00D05040">
              <w:t>Alpha Benzene Hexachloride</w:t>
            </w:r>
          </w:p>
        </w:tc>
        <w:tc>
          <w:tcPr>
            <w:tcW w:w="1080" w:type="dxa"/>
            <w:noWrap/>
            <w:vAlign w:val="center"/>
            <w:hideMark/>
          </w:tcPr>
          <w:p w14:paraId="20E7679F" w14:textId="77777777" w:rsidR="00D05040" w:rsidRPr="00D05040" w:rsidRDefault="00D05040" w:rsidP="005E70F5">
            <w:pPr>
              <w:jc w:val="right"/>
            </w:pPr>
            <w:r w:rsidRPr="00D05040">
              <w:t>222</w:t>
            </w:r>
          </w:p>
        </w:tc>
        <w:tc>
          <w:tcPr>
            <w:tcW w:w="928" w:type="dxa"/>
            <w:noWrap/>
            <w:vAlign w:val="center"/>
            <w:hideMark/>
          </w:tcPr>
          <w:p w14:paraId="687F02B8" w14:textId="77777777" w:rsidR="00D05040" w:rsidRPr="00D05040" w:rsidRDefault="00D05040" w:rsidP="005E70F5">
            <w:pPr>
              <w:jc w:val="right"/>
            </w:pPr>
            <w:r w:rsidRPr="00D05040">
              <w:t>0</w:t>
            </w:r>
          </w:p>
        </w:tc>
        <w:tc>
          <w:tcPr>
            <w:tcW w:w="1042" w:type="dxa"/>
            <w:noWrap/>
            <w:vAlign w:val="center"/>
            <w:hideMark/>
          </w:tcPr>
          <w:p w14:paraId="6B984361" w14:textId="77777777" w:rsidR="00D05040" w:rsidRPr="00D05040" w:rsidRDefault="00D05040" w:rsidP="005E70F5">
            <w:pPr>
              <w:jc w:val="right"/>
            </w:pPr>
            <w:r w:rsidRPr="00D05040">
              <w:t>0.0%</w:t>
            </w:r>
          </w:p>
        </w:tc>
        <w:tc>
          <w:tcPr>
            <w:tcW w:w="830" w:type="dxa"/>
            <w:shd w:val="clear" w:color="auto" w:fill="auto"/>
            <w:noWrap/>
            <w:vAlign w:val="center"/>
            <w:hideMark/>
          </w:tcPr>
          <w:p w14:paraId="4B5DC7B7" w14:textId="77777777" w:rsidR="00D05040" w:rsidRPr="00D05040" w:rsidRDefault="00D05040" w:rsidP="005E70F5">
            <w:pPr>
              <w:jc w:val="right"/>
            </w:pPr>
            <w:r w:rsidRPr="00D05040">
              <w:t>222</w:t>
            </w:r>
          </w:p>
        </w:tc>
        <w:tc>
          <w:tcPr>
            <w:tcW w:w="941" w:type="dxa"/>
            <w:shd w:val="clear" w:color="auto" w:fill="auto"/>
            <w:noWrap/>
            <w:vAlign w:val="center"/>
            <w:hideMark/>
          </w:tcPr>
          <w:p w14:paraId="67C38B79" w14:textId="77777777" w:rsidR="00D05040" w:rsidRPr="00D05040" w:rsidRDefault="00D05040" w:rsidP="005E70F5">
            <w:pPr>
              <w:jc w:val="right"/>
            </w:pPr>
            <w:r w:rsidRPr="00D05040">
              <w:t>100.0%</w:t>
            </w:r>
          </w:p>
        </w:tc>
      </w:tr>
      <w:tr w:rsidR="00D05040" w:rsidRPr="00D05040" w14:paraId="34F48375" w14:textId="77777777" w:rsidTr="005E70F5">
        <w:trPr>
          <w:cantSplit/>
          <w:jc w:val="center"/>
        </w:trPr>
        <w:tc>
          <w:tcPr>
            <w:tcW w:w="892" w:type="dxa"/>
            <w:noWrap/>
            <w:vAlign w:val="bottom"/>
            <w:hideMark/>
          </w:tcPr>
          <w:p w14:paraId="1D64ECCA" w14:textId="77777777" w:rsidR="00D05040" w:rsidRPr="00D05040" w:rsidRDefault="00D05040" w:rsidP="00D05040">
            <w:r w:rsidRPr="00D05040">
              <w:t>Pes</w:t>
            </w:r>
          </w:p>
        </w:tc>
        <w:tc>
          <w:tcPr>
            <w:tcW w:w="796" w:type="dxa"/>
            <w:noWrap/>
            <w:vAlign w:val="bottom"/>
            <w:hideMark/>
          </w:tcPr>
          <w:p w14:paraId="43DCB263" w14:textId="77777777" w:rsidR="00D05040" w:rsidRPr="00D05040" w:rsidRDefault="00D05040" w:rsidP="00D05040">
            <w:r w:rsidRPr="00D05040">
              <w:t>P</w:t>
            </w:r>
          </w:p>
        </w:tc>
        <w:tc>
          <w:tcPr>
            <w:tcW w:w="1097" w:type="dxa"/>
            <w:noWrap/>
            <w:vAlign w:val="bottom"/>
            <w:hideMark/>
          </w:tcPr>
          <w:p w14:paraId="04B451DE" w14:textId="77777777" w:rsidR="00D05040" w:rsidRPr="00D05040" w:rsidRDefault="00D05040" w:rsidP="00D05040">
            <w:r w:rsidRPr="00D05040">
              <w:t>P3003</w:t>
            </w:r>
          </w:p>
        </w:tc>
        <w:tc>
          <w:tcPr>
            <w:tcW w:w="3330" w:type="dxa"/>
            <w:vAlign w:val="bottom"/>
            <w:hideMark/>
          </w:tcPr>
          <w:p w14:paraId="14B55338" w14:textId="77777777" w:rsidR="00D05040" w:rsidRPr="00D05040" w:rsidRDefault="00D05040" w:rsidP="00D05040">
            <w:r w:rsidRPr="00D05040">
              <w:t>Beta Benzene Hexachloride</w:t>
            </w:r>
          </w:p>
        </w:tc>
        <w:tc>
          <w:tcPr>
            <w:tcW w:w="1080" w:type="dxa"/>
            <w:noWrap/>
            <w:vAlign w:val="center"/>
            <w:hideMark/>
          </w:tcPr>
          <w:p w14:paraId="0B464D36" w14:textId="77777777" w:rsidR="00D05040" w:rsidRPr="00D05040" w:rsidRDefault="00D05040" w:rsidP="005E70F5">
            <w:pPr>
              <w:jc w:val="right"/>
            </w:pPr>
            <w:r w:rsidRPr="00D05040">
              <w:t>222</w:t>
            </w:r>
          </w:p>
        </w:tc>
        <w:tc>
          <w:tcPr>
            <w:tcW w:w="928" w:type="dxa"/>
            <w:noWrap/>
            <w:vAlign w:val="center"/>
            <w:hideMark/>
          </w:tcPr>
          <w:p w14:paraId="230CB722" w14:textId="77777777" w:rsidR="00D05040" w:rsidRPr="00D05040" w:rsidRDefault="00D05040" w:rsidP="005E70F5">
            <w:pPr>
              <w:jc w:val="right"/>
            </w:pPr>
            <w:r w:rsidRPr="00D05040">
              <w:t>0</w:t>
            </w:r>
          </w:p>
        </w:tc>
        <w:tc>
          <w:tcPr>
            <w:tcW w:w="1042" w:type="dxa"/>
            <w:noWrap/>
            <w:vAlign w:val="center"/>
            <w:hideMark/>
          </w:tcPr>
          <w:p w14:paraId="39DA54C4" w14:textId="77777777" w:rsidR="00D05040" w:rsidRPr="00D05040" w:rsidRDefault="00D05040" w:rsidP="005E70F5">
            <w:pPr>
              <w:jc w:val="right"/>
            </w:pPr>
            <w:r w:rsidRPr="00D05040">
              <w:t>0.0%</w:t>
            </w:r>
          </w:p>
        </w:tc>
        <w:tc>
          <w:tcPr>
            <w:tcW w:w="830" w:type="dxa"/>
            <w:shd w:val="clear" w:color="auto" w:fill="auto"/>
            <w:noWrap/>
            <w:vAlign w:val="center"/>
            <w:hideMark/>
          </w:tcPr>
          <w:p w14:paraId="07F2ACA3" w14:textId="77777777" w:rsidR="00D05040" w:rsidRPr="00D05040" w:rsidRDefault="00D05040" w:rsidP="005E70F5">
            <w:pPr>
              <w:jc w:val="right"/>
            </w:pPr>
            <w:r w:rsidRPr="00D05040">
              <w:t>222</w:t>
            </w:r>
          </w:p>
        </w:tc>
        <w:tc>
          <w:tcPr>
            <w:tcW w:w="941" w:type="dxa"/>
            <w:shd w:val="clear" w:color="auto" w:fill="auto"/>
            <w:noWrap/>
            <w:vAlign w:val="center"/>
            <w:hideMark/>
          </w:tcPr>
          <w:p w14:paraId="03D59CFF" w14:textId="77777777" w:rsidR="00D05040" w:rsidRPr="00D05040" w:rsidRDefault="00D05040" w:rsidP="005E70F5">
            <w:pPr>
              <w:jc w:val="right"/>
            </w:pPr>
            <w:r w:rsidRPr="00D05040">
              <w:t>100.0%</w:t>
            </w:r>
          </w:p>
        </w:tc>
      </w:tr>
      <w:tr w:rsidR="00D05040" w:rsidRPr="00D05040" w14:paraId="68FF3B17" w14:textId="77777777" w:rsidTr="005E70F5">
        <w:trPr>
          <w:cantSplit/>
          <w:jc w:val="center"/>
        </w:trPr>
        <w:tc>
          <w:tcPr>
            <w:tcW w:w="892" w:type="dxa"/>
            <w:noWrap/>
            <w:vAlign w:val="bottom"/>
            <w:hideMark/>
          </w:tcPr>
          <w:p w14:paraId="2363E869" w14:textId="77777777" w:rsidR="00D05040" w:rsidRPr="00D05040" w:rsidRDefault="00D05040" w:rsidP="00D05040">
            <w:r w:rsidRPr="00D05040">
              <w:t>Pes</w:t>
            </w:r>
          </w:p>
        </w:tc>
        <w:tc>
          <w:tcPr>
            <w:tcW w:w="796" w:type="dxa"/>
            <w:noWrap/>
            <w:vAlign w:val="bottom"/>
            <w:hideMark/>
          </w:tcPr>
          <w:p w14:paraId="4AD7D3DE" w14:textId="77777777" w:rsidR="00D05040" w:rsidRPr="00D05040" w:rsidRDefault="00D05040" w:rsidP="00D05040">
            <w:r w:rsidRPr="00D05040">
              <w:t>P</w:t>
            </w:r>
          </w:p>
        </w:tc>
        <w:tc>
          <w:tcPr>
            <w:tcW w:w="1097" w:type="dxa"/>
            <w:noWrap/>
            <w:vAlign w:val="bottom"/>
            <w:hideMark/>
          </w:tcPr>
          <w:p w14:paraId="54E7CFAD" w14:textId="77777777" w:rsidR="00D05040" w:rsidRPr="00D05040" w:rsidRDefault="00D05040" w:rsidP="00D05040">
            <w:r w:rsidRPr="00D05040">
              <w:t>P3004</w:t>
            </w:r>
          </w:p>
        </w:tc>
        <w:tc>
          <w:tcPr>
            <w:tcW w:w="3330" w:type="dxa"/>
            <w:vAlign w:val="bottom"/>
            <w:hideMark/>
          </w:tcPr>
          <w:p w14:paraId="5C170C7E" w14:textId="77777777" w:rsidR="00D05040" w:rsidRPr="00D05040" w:rsidRDefault="00D05040" w:rsidP="00D05040">
            <w:r w:rsidRPr="00D05040">
              <w:t>Lindane</w:t>
            </w:r>
          </w:p>
        </w:tc>
        <w:tc>
          <w:tcPr>
            <w:tcW w:w="1080" w:type="dxa"/>
            <w:noWrap/>
            <w:vAlign w:val="center"/>
            <w:hideMark/>
          </w:tcPr>
          <w:p w14:paraId="7B472625" w14:textId="77777777" w:rsidR="00D05040" w:rsidRPr="00D05040" w:rsidRDefault="00D05040" w:rsidP="005E70F5">
            <w:pPr>
              <w:jc w:val="right"/>
            </w:pPr>
            <w:r w:rsidRPr="00D05040">
              <w:t>213</w:t>
            </w:r>
          </w:p>
        </w:tc>
        <w:tc>
          <w:tcPr>
            <w:tcW w:w="928" w:type="dxa"/>
            <w:noWrap/>
            <w:vAlign w:val="center"/>
            <w:hideMark/>
          </w:tcPr>
          <w:p w14:paraId="738F5A9D" w14:textId="77777777" w:rsidR="00D05040" w:rsidRPr="00D05040" w:rsidRDefault="00D05040" w:rsidP="005E70F5">
            <w:pPr>
              <w:jc w:val="right"/>
            </w:pPr>
            <w:r w:rsidRPr="00D05040">
              <w:t>0</w:t>
            </w:r>
          </w:p>
        </w:tc>
        <w:tc>
          <w:tcPr>
            <w:tcW w:w="1042" w:type="dxa"/>
            <w:noWrap/>
            <w:vAlign w:val="center"/>
            <w:hideMark/>
          </w:tcPr>
          <w:p w14:paraId="5D943EEE" w14:textId="77777777" w:rsidR="00D05040" w:rsidRPr="00D05040" w:rsidRDefault="00D05040" w:rsidP="005E70F5">
            <w:pPr>
              <w:jc w:val="right"/>
            </w:pPr>
            <w:r w:rsidRPr="00D05040">
              <w:t>0.0%</w:t>
            </w:r>
          </w:p>
        </w:tc>
        <w:tc>
          <w:tcPr>
            <w:tcW w:w="830" w:type="dxa"/>
            <w:shd w:val="clear" w:color="auto" w:fill="auto"/>
            <w:noWrap/>
            <w:vAlign w:val="center"/>
            <w:hideMark/>
          </w:tcPr>
          <w:p w14:paraId="1B3F2115" w14:textId="77777777" w:rsidR="00D05040" w:rsidRPr="00D05040" w:rsidRDefault="00D05040" w:rsidP="005E70F5">
            <w:pPr>
              <w:jc w:val="right"/>
            </w:pPr>
            <w:r w:rsidRPr="00D05040">
              <w:t>213</w:t>
            </w:r>
          </w:p>
        </w:tc>
        <w:tc>
          <w:tcPr>
            <w:tcW w:w="941" w:type="dxa"/>
            <w:shd w:val="clear" w:color="auto" w:fill="auto"/>
            <w:noWrap/>
            <w:vAlign w:val="center"/>
            <w:hideMark/>
          </w:tcPr>
          <w:p w14:paraId="5FE4D654" w14:textId="77777777" w:rsidR="00D05040" w:rsidRPr="00D05040" w:rsidRDefault="00D05040" w:rsidP="005E70F5">
            <w:pPr>
              <w:jc w:val="right"/>
            </w:pPr>
            <w:r w:rsidRPr="00D05040">
              <w:t>100.0%</w:t>
            </w:r>
          </w:p>
        </w:tc>
      </w:tr>
      <w:tr w:rsidR="00D05040" w:rsidRPr="00D05040" w14:paraId="416ECA34" w14:textId="77777777" w:rsidTr="005E70F5">
        <w:trPr>
          <w:cantSplit/>
          <w:jc w:val="center"/>
        </w:trPr>
        <w:tc>
          <w:tcPr>
            <w:tcW w:w="892" w:type="dxa"/>
            <w:noWrap/>
            <w:vAlign w:val="bottom"/>
            <w:hideMark/>
          </w:tcPr>
          <w:p w14:paraId="228AD4BF" w14:textId="77777777" w:rsidR="00D05040" w:rsidRPr="00D05040" w:rsidRDefault="00D05040" w:rsidP="00D05040">
            <w:r w:rsidRPr="00D05040">
              <w:t>Pes</w:t>
            </w:r>
          </w:p>
        </w:tc>
        <w:tc>
          <w:tcPr>
            <w:tcW w:w="796" w:type="dxa"/>
            <w:noWrap/>
            <w:vAlign w:val="bottom"/>
            <w:hideMark/>
          </w:tcPr>
          <w:p w14:paraId="431072BC" w14:textId="77777777" w:rsidR="00D05040" w:rsidRPr="00D05040" w:rsidRDefault="00D05040" w:rsidP="00D05040">
            <w:r w:rsidRPr="00D05040">
              <w:t>P</w:t>
            </w:r>
          </w:p>
        </w:tc>
        <w:tc>
          <w:tcPr>
            <w:tcW w:w="1097" w:type="dxa"/>
            <w:noWrap/>
            <w:vAlign w:val="bottom"/>
            <w:hideMark/>
          </w:tcPr>
          <w:p w14:paraId="690E7DD8" w14:textId="77777777" w:rsidR="00D05040" w:rsidRPr="00D05040" w:rsidRDefault="00D05040" w:rsidP="00D05040">
            <w:r w:rsidRPr="00D05040">
              <w:t>P3005</w:t>
            </w:r>
          </w:p>
        </w:tc>
        <w:tc>
          <w:tcPr>
            <w:tcW w:w="3330" w:type="dxa"/>
            <w:vAlign w:val="bottom"/>
            <w:hideMark/>
          </w:tcPr>
          <w:p w14:paraId="6BFEC8B8" w14:textId="77777777" w:rsidR="00D05040" w:rsidRPr="00D05040" w:rsidRDefault="00D05040" w:rsidP="00D05040">
            <w:r w:rsidRPr="00D05040">
              <w:t>Delta Benzene Hexachloride</w:t>
            </w:r>
          </w:p>
        </w:tc>
        <w:tc>
          <w:tcPr>
            <w:tcW w:w="1080" w:type="dxa"/>
            <w:noWrap/>
            <w:vAlign w:val="center"/>
            <w:hideMark/>
          </w:tcPr>
          <w:p w14:paraId="28672159" w14:textId="77777777" w:rsidR="00D05040" w:rsidRPr="00D05040" w:rsidRDefault="00D05040" w:rsidP="005E70F5">
            <w:pPr>
              <w:jc w:val="right"/>
            </w:pPr>
            <w:r w:rsidRPr="00D05040">
              <w:t>222</w:t>
            </w:r>
          </w:p>
        </w:tc>
        <w:tc>
          <w:tcPr>
            <w:tcW w:w="928" w:type="dxa"/>
            <w:noWrap/>
            <w:vAlign w:val="center"/>
            <w:hideMark/>
          </w:tcPr>
          <w:p w14:paraId="17771965" w14:textId="77777777" w:rsidR="00D05040" w:rsidRPr="00D05040" w:rsidRDefault="00D05040" w:rsidP="005E70F5">
            <w:pPr>
              <w:jc w:val="right"/>
            </w:pPr>
            <w:r w:rsidRPr="00D05040">
              <w:t>0</w:t>
            </w:r>
          </w:p>
        </w:tc>
        <w:tc>
          <w:tcPr>
            <w:tcW w:w="1042" w:type="dxa"/>
            <w:noWrap/>
            <w:vAlign w:val="center"/>
            <w:hideMark/>
          </w:tcPr>
          <w:p w14:paraId="4F15E4CC" w14:textId="77777777" w:rsidR="00D05040" w:rsidRPr="00D05040" w:rsidRDefault="00D05040" w:rsidP="005E70F5">
            <w:pPr>
              <w:jc w:val="right"/>
            </w:pPr>
            <w:r w:rsidRPr="00D05040">
              <w:t>0.0%</w:t>
            </w:r>
          </w:p>
        </w:tc>
        <w:tc>
          <w:tcPr>
            <w:tcW w:w="830" w:type="dxa"/>
            <w:shd w:val="clear" w:color="auto" w:fill="auto"/>
            <w:noWrap/>
            <w:vAlign w:val="center"/>
            <w:hideMark/>
          </w:tcPr>
          <w:p w14:paraId="15F74D4A" w14:textId="77777777" w:rsidR="00D05040" w:rsidRPr="00D05040" w:rsidRDefault="00D05040" w:rsidP="005E70F5">
            <w:pPr>
              <w:jc w:val="right"/>
            </w:pPr>
            <w:r w:rsidRPr="00D05040">
              <w:t>222</w:t>
            </w:r>
          </w:p>
        </w:tc>
        <w:tc>
          <w:tcPr>
            <w:tcW w:w="941" w:type="dxa"/>
            <w:shd w:val="clear" w:color="auto" w:fill="auto"/>
            <w:noWrap/>
            <w:vAlign w:val="center"/>
            <w:hideMark/>
          </w:tcPr>
          <w:p w14:paraId="4B5CC7EE" w14:textId="77777777" w:rsidR="00D05040" w:rsidRPr="00D05040" w:rsidRDefault="00D05040" w:rsidP="005E70F5">
            <w:pPr>
              <w:jc w:val="right"/>
            </w:pPr>
            <w:r w:rsidRPr="00D05040">
              <w:t>100.0%</w:t>
            </w:r>
          </w:p>
        </w:tc>
      </w:tr>
      <w:tr w:rsidR="00D05040" w:rsidRPr="00D05040" w14:paraId="18F3A3F3" w14:textId="77777777" w:rsidTr="005E70F5">
        <w:trPr>
          <w:cantSplit/>
          <w:jc w:val="center"/>
        </w:trPr>
        <w:tc>
          <w:tcPr>
            <w:tcW w:w="892" w:type="dxa"/>
            <w:noWrap/>
            <w:vAlign w:val="bottom"/>
            <w:hideMark/>
          </w:tcPr>
          <w:p w14:paraId="52501770" w14:textId="77777777" w:rsidR="00D05040" w:rsidRPr="00D05040" w:rsidRDefault="00D05040" w:rsidP="00D05040">
            <w:r w:rsidRPr="00D05040">
              <w:t>Pes</w:t>
            </w:r>
          </w:p>
        </w:tc>
        <w:tc>
          <w:tcPr>
            <w:tcW w:w="796" w:type="dxa"/>
            <w:noWrap/>
            <w:vAlign w:val="bottom"/>
            <w:hideMark/>
          </w:tcPr>
          <w:p w14:paraId="65A008C4" w14:textId="77777777" w:rsidR="00D05040" w:rsidRPr="00D05040" w:rsidRDefault="00D05040" w:rsidP="00D05040">
            <w:r w:rsidRPr="00D05040">
              <w:t>P</w:t>
            </w:r>
          </w:p>
        </w:tc>
        <w:tc>
          <w:tcPr>
            <w:tcW w:w="1097" w:type="dxa"/>
            <w:noWrap/>
            <w:vAlign w:val="bottom"/>
            <w:hideMark/>
          </w:tcPr>
          <w:p w14:paraId="477D2251" w14:textId="77777777" w:rsidR="00D05040" w:rsidRPr="00D05040" w:rsidRDefault="00D05040" w:rsidP="00D05040">
            <w:r w:rsidRPr="00D05040">
              <w:t>P3006</w:t>
            </w:r>
          </w:p>
        </w:tc>
        <w:tc>
          <w:tcPr>
            <w:tcW w:w="3330" w:type="dxa"/>
            <w:vAlign w:val="bottom"/>
            <w:hideMark/>
          </w:tcPr>
          <w:p w14:paraId="269A5279" w14:textId="77777777" w:rsidR="00D05040" w:rsidRPr="00D05040" w:rsidRDefault="00D05040" w:rsidP="00D05040">
            <w:r w:rsidRPr="00D05040">
              <w:t>Chlordane, total</w:t>
            </w:r>
          </w:p>
        </w:tc>
        <w:tc>
          <w:tcPr>
            <w:tcW w:w="1080" w:type="dxa"/>
            <w:noWrap/>
            <w:vAlign w:val="center"/>
            <w:hideMark/>
          </w:tcPr>
          <w:p w14:paraId="095AA5A8" w14:textId="77777777" w:rsidR="00D05040" w:rsidRPr="00D05040" w:rsidRDefault="00D05040" w:rsidP="005E70F5">
            <w:pPr>
              <w:jc w:val="right"/>
            </w:pPr>
            <w:r w:rsidRPr="00D05040">
              <w:t>210</w:t>
            </w:r>
          </w:p>
        </w:tc>
        <w:tc>
          <w:tcPr>
            <w:tcW w:w="928" w:type="dxa"/>
            <w:noWrap/>
            <w:vAlign w:val="center"/>
            <w:hideMark/>
          </w:tcPr>
          <w:p w14:paraId="7591CC42" w14:textId="77777777" w:rsidR="00D05040" w:rsidRPr="00D05040" w:rsidRDefault="00D05040" w:rsidP="005E70F5">
            <w:pPr>
              <w:jc w:val="right"/>
            </w:pPr>
            <w:r w:rsidRPr="00D05040">
              <w:t>0</w:t>
            </w:r>
          </w:p>
        </w:tc>
        <w:tc>
          <w:tcPr>
            <w:tcW w:w="1042" w:type="dxa"/>
            <w:noWrap/>
            <w:vAlign w:val="center"/>
            <w:hideMark/>
          </w:tcPr>
          <w:p w14:paraId="755602F3" w14:textId="77777777" w:rsidR="00D05040" w:rsidRPr="00D05040" w:rsidRDefault="00D05040" w:rsidP="005E70F5">
            <w:pPr>
              <w:jc w:val="right"/>
            </w:pPr>
            <w:r w:rsidRPr="00D05040">
              <w:t>0.0%</w:t>
            </w:r>
          </w:p>
        </w:tc>
        <w:tc>
          <w:tcPr>
            <w:tcW w:w="830" w:type="dxa"/>
            <w:shd w:val="clear" w:color="auto" w:fill="auto"/>
            <w:noWrap/>
            <w:vAlign w:val="center"/>
            <w:hideMark/>
          </w:tcPr>
          <w:p w14:paraId="7FBC1198" w14:textId="77777777" w:rsidR="00D05040" w:rsidRPr="00D05040" w:rsidRDefault="00D05040" w:rsidP="005E70F5">
            <w:pPr>
              <w:jc w:val="right"/>
            </w:pPr>
            <w:r w:rsidRPr="00D05040">
              <w:t>210</w:t>
            </w:r>
          </w:p>
        </w:tc>
        <w:tc>
          <w:tcPr>
            <w:tcW w:w="941" w:type="dxa"/>
            <w:shd w:val="clear" w:color="auto" w:fill="auto"/>
            <w:noWrap/>
            <w:vAlign w:val="center"/>
            <w:hideMark/>
          </w:tcPr>
          <w:p w14:paraId="6CFBF505" w14:textId="77777777" w:rsidR="00D05040" w:rsidRPr="00D05040" w:rsidRDefault="00D05040" w:rsidP="005E70F5">
            <w:pPr>
              <w:jc w:val="right"/>
            </w:pPr>
            <w:r w:rsidRPr="00D05040">
              <w:t>100.0%</w:t>
            </w:r>
          </w:p>
        </w:tc>
      </w:tr>
      <w:tr w:rsidR="00D05040" w:rsidRPr="00D05040" w14:paraId="60D61AFA" w14:textId="77777777" w:rsidTr="005E70F5">
        <w:trPr>
          <w:cantSplit/>
          <w:jc w:val="center"/>
        </w:trPr>
        <w:tc>
          <w:tcPr>
            <w:tcW w:w="892" w:type="dxa"/>
            <w:noWrap/>
            <w:vAlign w:val="bottom"/>
            <w:hideMark/>
          </w:tcPr>
          <w:p w14:paraId="55E560BE" w14:textId="77777777" w:rsidR="00D05040" w:rsidRPr="00D05040" w:rsidRDefault="00D05040" w:rsidP="00D05040">
            <w:r w:rsidRPr="00D05040">
              <w:t>Pes</w:t>
            </w:r>
          </w:p>
        </w:tc>
        <w:tc>
          <w:tcPr>
            <w:tcW w:w="796" w:type="dxa"/>
            <w:noWrap/>
            <w:vAlign w:val="bottom"/>
            <w:hideMark/>
          </w:tcPr>
          <w:p w14:paraId="5BBD2D17" w14:textId="77777777" w:rsidR="00D05040" w:rsidRPr="00D05040" w:rsidRDefault="00D05040" w:rsidP="00D05040">
            <w:r w:rsidRPr="00D05040">
              <w:t>P</w:t>
            </w:r>
          </w:p>
        </w:tc>
        <w:tc>
          <w:tcPr>
            <w:tcW w:w="1097" w:type="dxa"/>
            <w:noWrap/>
            <w:vAlign w:val="bottom"/>
            <w:hideMark/>
          </w:tcPr>
          <w:p w14:paraId="0377C3EB" w14:textId="77777777" w:rsidR="00D05040" w:rsidRPr="00D05040" w:rsidRDefault="00D05040" w:rsidP="00D05040">
            <w:r w:rsidRPr="00D05040">
              <w:t>P3007</w:t>
            </w:r>
          </w:p>
        </w:tc>
        <w:tc>
          <w:tcPr>
            <w:tcW w:w="3330" w:type="dxa"/>
            <w:vAlign w:val="bottom"/>
            <w:hideMark/>
          </w:tcPr>
          <w:p w14:paraId="24A3CBD0" w14:textId="77777777" w:rsidR="00D05040" w:rsidRPr="00D05040" w:rsidRDefault="00D05040" w:rsidP="00D05040">
            <w:r w:rsidRPr="00D05040">
              <w:t>DDD, total</w:t>
            </w:r>
          </w:p>
        </w:tc>
        <w:tc>
          <w:tcPr>
            <w:tcW w:w="1080" w:type="dxa"/>
            <w:noWrap/>
            <w:vAlign w:val="center"/>
            <w:hideMark/>
          </w:tcPr>
          <w:p w14:paraId="3ACEC24E" w14:textId="77777777" w:rsidR="00D05040" w:rsidRPr="00D05040" w:rsidRDefault="00D05040" w:rsidP="005E70F5">
            <w:pPr>
              <w:jc w:val="right"/>
            </w:pPr>
            <w:r w:rsidRPr="00D05040">
              <w:t>222</w:t>
            </w:r>
          </w:p>
        </w:tc>
        <w:tc>
          <w:tcPr>
            <w:tcW w:w="928" w:type="dxa"/>
            <w:noWrap/>
            <w:vAlign w:val="center"/>
            <w:hideMark/>
          </w:tcPr>
          <w:p w14:paraId="2900F8B6" w14:textId="77777777" w:rsidR="00D05040" w:rsidRPr="00D05040" w:rsidRDefault="00D05040" w:rsidP="005E70F5">
            <w:pPr>
              <w:jc w:val="right"/>
            </w:pPr>
            <w:r w:rsidRPr="00D05040">
              <w:t>0</w:t>
            </w:r>
          </w:p>
        </w:tc>
        <w:tc>
          <w:tcPr>
            <w:tcW w:w="1042" w:type="dxa"/>
            <w:noWrap/>
            <w:vAlign w:val="center"/>
            <w:hideMark/>
          </w:tcPr>
          <w:p w14:paraId="255237CF" w14:textId="77777777" w:rsidR="00D05040" w:rsidRPr="00D05040" w:rsidRDefault="00D05040" w:rsidP="005E70F5">
            <w:pPr>
              <w:jc w:val="right"/>
            </w:pPr>
            <w:r w:rsidRPr="00D05040">
              <w:t>0.0%</w:t>
            </w:r>
          </w:p>
        </w:tc>
        <w:tc>
          <w:tcPr>
            <w:tcW w:w="830" w:type="dxa"/>
            <w:shd w:val="clear" w:color="auto" w:fill="auto"/>
            <w:noWrap/>
            <w:vAlign w:val="center"/>
            <w:hideMark/>
          </w:tcPr>
          <w:p w14:paraId="5E33C3EF" w14:textId="77777777" w:rsidR="00D05040" w:rsidRPr="00D05040" w:rsidRDefault="00D05040" w:rsidP="005E70F5">
            <w:pPr>
              <w:jc w:val="right"/>
            </w:pPr>
            <w:r w:rsidRPr="00D05040">
              <w:t>222</w:t>
            </w:r>
          </w:p>
        </w:tc>
        <w:tc>
          <w:tcPr>
            <w:tcW w:w="941" w:type="dxa"/>
            <w:shd w:val="clear" w:color="auto" w:fill="auto"/>
            <w:noWrap/>
            <w:vAlign w:val="center"/>
            <w:hideMark/>
          </w:tcPr>
          <w:p w14:paraId="02F08976" w14:textId="77777777" w:rsidR="00D05040" w:rsidRPr="00D05040" w:rsidRDefault="00D05040" w:rsidP="005E70F5">
            <w:pPr>
              <w:jc w:val="right"/>
            </w:pPr>
            <w:r w:rsidRPr="00D05040">
              <w:t>100.0%</w:t>
            </w:r>
          </w:p>
        </w:tc>
      </w:tr>
      <w:tr w:rsidR="00D05040" w:rsidRPr="00D05040" w14:paraId="51F0EF11" w14:textId="77777777" w:rsidTr="005E70F5">
        <w:trPr>
          <w:cantSplit/>
          <w:jc w:val="center"/>
        </w:trPr>
        <w:tc>
          <w:tcPr>
            <w:tcW w:w="892" w:type="dxa"/>
            <w:noWrap/>
            <w:vAlign w:val="bottom"/>
            <w:hideMark/>
          </w:tcPr>
          <w:p w14:paraId="10D5E1FC" w14:textId="77777777" w:rsidR="00D05040" w:rsidRPr="00D05040" w:rsidRDefault="00D05040" w:rsidP="00D05040">
            <w:r w:rsidRPr="00D05040">
              <w:t>Pes</w:t>
            </w:r>
          </w:p>
        </w:tc>
        <w:tc>
          <w:tcPr>
            <w:tcW w:w="796" w:type="dxa"/>
            <w:noWrap/>
            <w:vAlign w:val="bottom"/>
            <w:hideMark/>
          </w:tcPr>
          <w:p w14:paraId="784B4002" w14:textId="77777777" w:rsidR="00D05040" w:rsidRPr="00D05040" w:rsidRDefault="00D05040" w:rsidP="00D05040">
            <w:r w:rsidRPr="00D05040">
              <w:t>P</w:t>
            </w:r>
          </w:p>
        </w:tc>
        <w:tc>
          <w:tcPr>
            <w:tcW w:w="1097" w:type="dxa"/>
            <w:noWrap/>
            <w:vAlign w:val="bottom"/>
            <w:hideMark/>
          </w:tcPr>
          <w:p w14:paraId="79E38728" w14:textId="77777777" w:rsidR="00D05040" w:rsidRPr="00D05040" w:rsidRDefault="00D05040" w:rsidP="00D05040">
            <w:r w:rsidRPr="00D05040">
              <w:t>P3008</w:t>
            </w:r>
          </w:p>
        </w:tc>
        <w:tc>
          <w:tcPr>
            <w:tcW w:w="3330" w:type="dxa"/>
            <w:vAlign w:val="bottom"/>
            <w:hideMark/>
          </w:tcPr>
          <w:p w14:paraId="28C5023E" w14:textId="77777777" w:rsidR="00D05040" w:rsidRPr="00D05040" w:rsidRDefault="00D05040" w:rsidP="00D05040">
            <w:r w:rsidRPr="00D05040">
              <w:t>DDE, total</w:t>
            </w:r>
          </w:p>
        </w:tc>
        <w:tc>
          <w:tcPr>
            <w:tcW w:w="1080" w:type="dxa"/>
            <w:noWrap/>
            <w:vAlign w:val="center"/>
            <w:hideMark/>
          </w:tcPr>
          <w:p w14:paraId="28F3CFFA" w14:textId="77777777" w:rsidR="00D05040" w:rsidRPr="00D05040" w:rsidRDefault="00D05040" w:rsidP="005E70F5">
            <w:pPr>
              <w:jc w:val="right"/>
            </w:pPr>
            <w:r w:rsidRPr="00D05040">
              <w:t>222</w:t>
            </w:r>
          </w:p>
        </w:tc>
        <w:tc>
          <w:tcPr>
            <w:tcW w:w="928" w:type="dxa"/>
            <w:noWrap/>
            <w:vAlign w:val="center"/>
            <w:hideMark/>
          </w:tcPr>
          <w:p w14:paraId="2C7E804A" w14:textId="77777777" w:rsidR="00D05040" w:rsidRPr="00D05040" w:rsidRDefault="00D05040" w:rsidP="005E70F5">
            <w:pPr>
              <w:jc w:val="right"/>
            </w:pPr>
            <w:r w:rsidRPr="00D05040">
              <w:t>0</w:t>
            </w:r>
          </w:p>
        </w:tc>
        <w:tc>
          <w:tcPr>
            <w:tcW w:w="1042" w:type="dxa"/>
            <w:noWrap/>
            <w:vAlign w:val="center"/>
            <w:hideMark/>
          </w:tcPr>
          <w:p w14:paraId="0C0C61E4" w14:textId="77777777" w:rsidR="00D05040" w:rsidRPr="00D05040" w:rsidRDefault="00D05040" w:rsidP="005E70F5">
            <w:pPr>
              <w:jc w:val="right"/>
            </w:pPr>
            <w:r w:rsidRPr="00D05040">
              <w:t>0.0%</w:t>
            </w:r>
          </w:p>
        </w:tc>
        <w:tc>
          <w:tcPr>
            <w:tcW w:w="830" w:type="dxa"/>
            <w:shd w:val="clear" w:color="auto" w:fill="auto"/>
            <w:noWrap/>
            <w:vAlign w:val="center"/>
            <w:hideMark/>
          </w:tcPr>
          <w:p w14:paraId="5214147C" w14:textId="77777777" w:rsidR="00D05040" w:rsidRPr="00D05040" w:rsidRDefault="00D05040" w:rsidP="005E70F5">
            <w:pPr>
              <w:jc w:val="right"/>
            </w:pPr>
            <w:r w:rsidRPr="00D05040">
              <w:t>222</w:t>
            </w:r>
          </w:p>
        </w:tc>
        <w:tc>
          <w:tcPr>
            <w:tcW w:w="941" w:type="dxa"/>
            <w:shd w:val="clear" w:color="auto" w:fill="auto"/>
            <w:noWrap/>
            <w:vAlign w:val="center"/>
            <w:hideMark/>
          </w:tcPr>
          <w:p w14:paraId="6762BCC6" w14:textId="77777777" w:rsidR="00D05040" w:rsidRPr="00D05040" w:rsidRDefault="00D05040" w:rsidP="005E70F5">
            <w:pPr>
              <w:jc w:val="right"/>
            </w:pPr>
            <w:r w:rsidRPr="00D05040">
              <w:t>100.0%</w:t>
            </w:r>
          </w:p>
        </w:tc>
      </w:tr>
      <w:tr w:rsidR="00D05040" w:rsidRPr="00D05040" w14:paraId="4EF204C8" w14:textId="77777777" w:rsidTr="005E70F5">
        <w:trPr>
          <w:cantSplit/>
          <w:jc w:val="center"/>
        </w:trPr>
        <w:tc>
          <w:tcPr>
            <w:tcW w:w="892" w:type="dxa"/>
            <w:noWrap/>
            <w:vAlign w:val="bottom"/>
            <w:hideMark/>
          </w:tcPr>
          <w:p w14:paraId="231031AD" w14:textId="77777777" w:rsidR="00D05040" w:rsidRPr="00D05040" w:rsidRDefault="00D05040" w:rsidP="00D05040">
            <w:r w:rsidRPr="00D05040">
              <w:t>Pes</w:t>
            </w:r>
          </w:p>
        </w:tc>
        <w:tc>
          <w:tcPr>
            <w:tcW w:w="796" w:type="dxa"/>
            <w:noWrap/>
            <w:vAlign w:val="bottom"/>
            <w:hideMark/>
          </w:tcPr>
          <w:p w14:paraId="3F4E6CCD" w14:textId="77777777" w:rsidR="00D05040" w:rsidRPr="00D05040" w:rsidRDefault="00D05040" w:rsidP="00D05040">
            <w:r w:rsidRPr="00D05040">
              <w:t>P</w:t>
            </w:r>
          </w:p>
        </w:tc>
        <w:tc>
          <w:tcPr>
            <w:tcW w:w="1097" w:type="dxa"/>
            <w:noWrap/>
            <w:vAlign w:val="bottom"/>
            <w:hideMark/>
          </w:tcPr>
          <w:p w14:paraId="3EB0BBBB" w14:textId="77777777" w:rsidR="00D05040" w:rsidRPr="00D05040" w:rsidRDefault="00D05040" w:rsidP="00D05040">
            <w:r w:rsidRPr="00D05040">
              <w:t>P3009</w:t>
            </w:r>
          </w:p>
        </w:tc>
        <w:tc>
          <w:tcPr>
            <w:tcW w:w="3330" w:type="dxa"/>
            <w:vAlign w:val="bottom"/>
            <w:hideMark/>
          </w:tcPr>
          <w:p w14:paraId="1D1EC4CF" w14:textId="77777777" w:rsidR="00D05040" w:rsidRPr="00D05040" w:rsidRDefault="00D05040" w:rsidP="00D05040">
            <w:r w:rsidRPr="00D05040">
              <w:t>DDD, total</w:t>
            </w:r>
          </w:p>
        </w:tc>
        <w:tc>
          <w:tcPr>
            <w:tcW w:w="1080" w:type="dxa"/>
            <w:noWrap/>
            <w:vAlign w:val="center"/>
            <w:hideMark/>
          </w:tcPr>
          <w:p w14:paraId="407104CD" w14:textId="77777777" w:rsidR="00D05040" w:rsidRPr="00D05040" w:rsidRDefault="00D05040" w:rsidP="005E70F5">
            <w:pPr>
              <w:jc w:val="right"/>
            </w:pPr>
            <w:r w:rsidRPr="00D05040">
              <w:t>222</w:t>
            </w:r>
          </w:p>
        </w:tc>
        <w:tc>
          <w:tcPr>
            <w:tcW w:w="928" w:type="dxa"/>
            <w:noWrap/>
            <w:vAlign w:val="center"/>
            <w:hideMark/>
          </w:tcPr>
          <w:p w14:paraId="4AD210E0" w14:textId="77777777" w:rsidR="00D05040" w:rsidRPr="00D05040" w:rsidRDefault="00D05040" w:rsidP="005E70F5">
            <w:pPr>
              <w:jc w:val="right"/>
            </w:pPr>
            <w:r w:rsidRPr="00D05040">
              <w:t>0</w:t>
            </w:r>
          </w:p>
        </w:tc>
        <w:tc>
          <w:tcPr>
            <w:tcW w:w="1042" w:type="dxa"/>
            <w:noWrap/>
            <w:vAlign w:val="center"/>
            <w:hideMark/>
          </w:tcPr>
          <w:p w14:paraId="77DE4A7F" w14:textId="77777777" w:rsidR="00D05040" w:rsidRPr="00D05040" w:rsidRDefault="00D05040" w:rsidP="005E70F5">
            <w:pPr>
              <w:jc w:val="right"/>
            </w:pPr>
            <w:r w:rsidRPr="00D05040">
              <w:t>0.0%</w:t>
            </w:r>
          </w:p>
        </w:tc>
        <w:tc>
          <w:tcPr>
            <w:tcW w:w="830" w:type="dxa"/>
            <w:shd w:val="clear" w:color="auto" w:fill="auto"/>
            <w:noWrap/>
            <w:vAlign w:val="center"/>
            <w:hideMark/>
          </w:tcPr>
          <w:p w14:paraId="25DCE446" w14:textId="77777777" w:rsidR="00D05040" w:rsidRPr="00D05040" w:rsidRDefault="00D05040" w:rsidP="005E70F5">
            <w:pPr>
              <w:jc w:val="right"/>
            </w:pPr>
            <w:r w:rsidRPr="00D05040">
              <w:t>222</w:t>
            </w:r>
          </w:p>
        </w:tc>
        <w:tc>
          <w:tcPr>
            <w:tcW w:w="941" w:type="dxa"/>
            <w:shd w:val="clear" w:color="auto" w:fill="auto"/>
            <w:noWrap/>
            <w:vAlign w:val="center"/>
            <w:hideMark/>
          </w:tcPr>
          <w:p w14:paraId="262E07E8" w14:textId="77777777" w:rsidR="00D05040" w:rsidRPr="00D05040" w:rsidRDefault="00D05040" w:rsidP="005E70F5">
            <w:pPr>
              <w:jc w:val="right"/>
            </w:pPr>
            <w:r w:rsidRPr="00D05040">
              <w:t>100.0%</w:t>
            </w:r>
          </w:p>
        </w:tc>
      </w:tr>
      <w:tr w:rsidR="00D05040" w:rsidRPr="00D05040" w14:paraId="56C66FD2" w14:textId="77777777" w:rsidTr="005E70F5">
        <w:trPr>
          <w:cantSplit/>
          <w:jc w:val="center"/>
        </w:trPr>
        <w:tc>
          <w:tcPr>
            <w:tcW w:w="892" w:type="dxa"/>
            <w:noWrap/>
            <w:vAlign w:val="bottom"/>
            <w:hideMark/>
          </w:tcPr>
          <w:p w14:paraId="35AE3AA8" w14:textId="77777777" w:rsidR="00D05040" w:rsidRPr="00D05040" w:rsidRDefault="00D05040" w:rsidP="00D05040">
            <w:r w:rsidRPr="00D05040">
              <w:t>Pes</w:t>
            </w:r>
          </w:p>
        </w:tc>
        <w:tc>
          <w:tcPr>
            <w:tcW w:w="796" w:type="dxa"/>
            <w:noWrap/>
            <w:vAlign w:val="bottom"/>
            <w:hideMark/>
          </w:tcPr>
          <w:p w14:paraId="780D1C3D" w14:textId="77777777" w:rsidR="00D05040" w:rsidRPr="00D05040" w:rsidRDefault="00D05040" w:rsidP="00D05040">
            <w:r w:rsidRPr="00D05040">
              <w:t>P</w:t>
            </w:r>
          </w:p>
        </w:tc>
        <w:tc>
          <w:tcPr>
            <w:tcW w:w="1097" w:type="dxa"/>
            <w:noWrap/>
            <w:vAlign w:val="bottom"/>
            <w:hideMark/>
          </w:tcPr>
          <w:p w14:paraId="2A014EDE" w14:textId="77777777" w:rsidR="00D05040" w:rsidRPr="00D05040" w:rsidRDefault="00D05040" w:rsidP="00D05040">
            <w:r w:rsidRPr="00D05040">
              <w:t>P3011</w:t>
            </w:r>
          </w:p>
        </w:tc>
        <w:tc>
          <w:tcPr>
            <w:tcW w:w="3330" w:type="dxa"/>
            <w:vAlign w:val="bottom"/>
            <w:hideMark/>
          </w:tcPr>
          <w:p w14:paraId="0F3B541F" w14:textId="77777777" w:rsidR="00D05040" w:rsidRPr="00D05040" w:rsidRDefault="00D05040" w:rsidP="00D05040">
            <w:r w:rsidRPr="00D05040">
              <w:t>Dieldrin</w:t>
            </w:r>
          </w:p>
        </w:tc>
        <w:tc>
          <w:tcPr>
            <w:tcW w:w="1080" w:type="dxa"/>
            <w:noWrap/>
            <w:vAlign w:val="center"/>
            <w:hideMark/>
          </w:tcPr>
          <w:p w14:paraId="7216E8F3" w14:textId="77777777" w:rsidR="00D05040" w:rsidRPr="00D05040" w:rsidRDefault="00D05040" w:rsidP="005E70F5">
            <w:pPr>
              <w:jc w:val="right"/>
            </w:pPr>
            <w:r w:rsidRPr="00D05040">
              <w:t>222</w:t>
            </w:r>
          </w:p>
        </w:tc>
        <w:tc>
          <w:tcPr>
            <w:tcW w:w="928" w:type="dxa"/>
            <w:noWrap/>
            <w:vAlign w:val="center"/>
            <w:hideMark/>
          </w:tcPr>
          <w:p w14:paraId="73F39B40" w14:textId="77777777" w:rsidR="00D05040" w:rsidRPr="00D05040" w:rsidRDefault="00D05040" w:rsidP="005E70F5">
            <w:pPr>
              <w:jc w:val="right"/>
            </w:pPr>
            <w:r w:rsidRPr="00D05040">
              <w:t>0</w:t>
            </w:r>
          </w:p>
        </w:tc>
        <w:tc>
          <w:tcPr>
            <w:tcW w:w="1042" w:type="dxa"/>
            <w:noWrap/>
            <w:vAlign w:val="center"/>
            <w:hideMark/>
          </w:tcPr>
          <w:p w14:paraId="6397D285" w14:textId="77777777" w:rsidR="00D05040" w:rsidRPr="00D05040" w:rsidRDefault="00D05040" w:rsidP="005E70F5">
            <w:pPr>
              <w:jc w:val="right"/>
            </w:pPr>
            <w:r w:rsidRPr="00D05040">
              <w:t>0.0%</w:t>
            </w:r>
          </w:p>
        </w:tc>
        <w:tc>
          <w:tcPr>
            <w:tcW w:w="830" w:type="dxa"/>
            <w:shd w:val="clear" w:color="auto" w:fill="auto"/>
            <w:noWrap/>
            <w:vAlign w:val="center"/>
            <w:hideMark/>
          </w:tcPr>
          <w:p w14:paraId="5274244A" w14:textId="77777777" w:rsidR="00D05040" w:rsidRPr="00D05040" w:rsidRDefault="00D05040" w:rsidP="005E70F5">
            <w:pPr>
              <w:jc w:val="right"/>
            </w:pPr>
            <w:r w:rsidRPr="00D05040">
              <w:t>222</w:t>
            </w:r>
          </w:p>
        </w:tc>
        <w:tc>
          <w:tcPr>
            <w:tcW w:w="941" w:type="dxa"/>
            <w:shd w:val="clear" w:color="auto" w:fill="auto"/>
            <w:noWrap/>
            <w:vAlign w:val="center"/>
            <w:hideMark/>
          </w:tcPr>
          <w:p w14:paraId="4CA0FAE8" w14:textId="77777777" w:rsidR="00D05040" w:rsidRPr="00D05040" w:rsidRDefault="00D05040" w:rsidP="005E70F5">
            <w:pPr>
              <w:jc w:val="right"/>
            </w:pPr>
            <w:r w:rsidRPr="00D05040">
              <w:t>100.0%</w:t>
            </w:r>
          </w:p>
        </w:tc>
      </w:tr>
      <w:tr w:rsidR="00D05040" w:rsidRPr="00D05040" w14:paraId="342D4D37" w14:textId="77777777" w:rsidTr="005E70F5">
        <w:trPr>
          <w:cantSplit/>
          <w:jc w:val="center"/>
        </w:trPr>
        <w:tc>
          <w:tcPr>
            <w:tcW w:w="892" w:type="dxa"/>
            <w:noWrap/>
            <w:vAlign w:val="bottom"/>
            <w:hideMark/>
          </w:tcPr>
          <w:p w14:paraId="15BCA774" w14:textId="77777777" w:rsidR="00D05040" w:rsidRPr="00D05040" w:rsidRDefault="00D05040" w:rsidP="00D05040">
            <w:r w:rsidRPr="00D05040">
              <w:t>Pes</w:t>
            </w:r>
          </w:p>
        </w:tc>
        <w:tc>
          <w:tcPr>
            <w:tcW w:w="796" w:type="dxa"/>
            <w:noWrap/>
            <w:vAlign w:val="bottom"/>
            <w:hideMark/>
          </w:tcPr>
          <w:p w14:paraId="0170D0A8" w14:textId="77777777" w:rsidR="00D05040" w:rsidRPr="00D05040" w:rsidRDefault="00D05040" w:rsidP="00D05040">
            <w:r w:rsidRPr="00D05040">
              <w:t>P</w:t>
            </w:r>
          </w:p>
        </w:tc>
        <w:tc>
          <w:tcPr>
            <w:tcW w:w="1097" w:type="dxa"/>
            <w:noWrap/>
            <w:vAlign w:val="bottom"/>
            <w:hideMark/>
          </w:tcPr>
          <w:p w14:paraId="60016365" w14:textId="77777777" w:rsidR="00D05040" w:rsidRPr="00D05040" w:rsidRDefault="00D05040" w:rsidP="00D05040">
            <w:r w:rsidRPr="00D05040">
              <w:t>P3012</w:t>
            </w:r>
          </w:p>
        </w:tc>
        <w:tc>
          <w:tcPr>
            <w:tcW w:w="3330" w:type="dxa"/>
            <w:vAlign w:val="bottom"/>
            <w:hideMark/>
          </w:tcPr>
          <w:p w14:paraId="304EF388" w14:textId="77777777" w:rsidR="00D05040" w:rsidRPr="00D05040" w:rsidRDefault="00D05040" w:rsidP="00D05040">
            <w:proofErr w:type="spellStart"/>
            <w:r w:rsidRPr="00D05040">
              <w:t>Endosulfan</w:t>
            </w:r>
            <w:proofErr w:type="spellEnd"/>
          </w:p>
        </w:tc>
        <w:tc>
          <w:tcPr>
            <w:tcW w:w="1080" w:type="dxa"/>
            <w:noWrap/>
            <w:vAlign w:val="center"/>
            <w:hideMark/>
          </w:tcPr>
          <w:p w14:paraId="5FE1858A" w14:textId="77777777" w:rsidR="00D05040" w:rsidRPr="00D05040" w:rsidRDefault="00D05040" w:rsidP="005E70F5">
            <w:pPr>
              <w:jc w:val="right"/>
            </w:pPr>
            <w:r w:rsidRPr="00D05040">
              <w:t>222</w:t>
            </w:r>
          </w:p>
        </w:tc>
        <w:tc>
          <w:tcPr>
            <w:tcW w:w="928" w:type="dxa"/>
            <w:noWrap/>
            <w:vAlign w:val="center"/>
            <w:hideMark/>
          </w:tcPr>
          <w:p w14:paraId="69CCF6DE" w14:textId="77777777" w:rsidR="00D05040" w:rsidRPr="00D05040" w:rsidRDefault="00D05040" w:rsidP="005E70F5">
            <w:pPr>
              <w:jc w:val="right"/>
            </w:pPr>
            <w:r w:rsidRPr="00D05040">
              <w:t>0</w:t>
            </w:r>
          </w:p>
        </w:tc>
        <w:tc>
          <w:tcPr>
            <w:tcW w:w="1042" w:type="dxa"/>
            <w:noWrap/>
            <w:vAlign w:val="center"/>
            <w:hideMark/>
          </w:tcPr>
          <w:p w14:paraId="77278686" w14:textId="77777777" w:rsidR="00D05040" w:rsidRPr="00D05040" w:rsidRDefault="00D05040" w:rsidP="005E70F5">
            <w:pPr>
              <w:jc w:val="right"/>
            </w:pPr>
            <w:r w:rsidRPr="00D05040">
              <w:t>0.0%</w:t>
            </w:r>
          </w:p>
        </w:tc>
        <w:tc>
          <w:tcPr>
            <w:tcW w:w="830" w:type="dxa"/>
            <w:shd w:val="clear" w:color="auto" w:fill="auto"/>
            <w:noWrap/>
            <w:vAlign w:val="center"/>
            <w:hideMark/>
          </w:tcPr>
          <w:p w14:paraId="4260C7C1" w14:textId="77777777" w:rsidR="00D05040" w:rsidRPr="00D05040" w:rsidRDefault="00D05040" w:rsidP="005E70F5">
            <w:pPr>
              <w:jc w:val="right"/>
            </w:pPr>
            <w:r w:rsidRPr="00D05040">
              <w:t>222</w:t>
            </w:r>
          </w:p>
        </w:tc>
        <w:tc>
          <w:tcPr>
            <w:tcW w:w="941" w:type="dxa"/>
            <w:shd w:val="clear" w:color="auto" w:fill="auto"/>
            <w:noWrap/>
            <w:vAlign w:val="center"/>
            <w:hideMark/>
          </w:tcPr>
          <w:p w14:paraId="15DC015F" w14:textId="77777777" w:rsidR="00D05040" w:rsidRPr="00D05040" w:rsidRDefault="00D05040" w:rsidP="005E70F5">
            <w:pPr>
              <w:jc w:val="right"/>
            </w:pPr>
            <w:r w:rsidRPr="00D05040">
              <w:t>100.0%</w:t>
            </w:r>
          </w:p>
        </w:tc>
      </w:tr>
      <w:tr w:rsidR="00D05040" w:rsidRPr="00D05040" w14:paraId="4532D0C7" w14:textId="77777777" w:rsidTr="005E70F5">
        <w:trPr>
          <w:cantSplit/>
          <w:jc w:val="center"/>
        </w:trPr>
        <w:tc>
          <w:tcPr>
            <w:tcW w:w="892" w:type="dxa"/>
            <w:noWrap/>
            <w:vAlign w:val="bottom"/>
            <w:hideMark/>
          </w:tcPr>
          <w:p w14:paraId="48F7F732" w14:textId="77777777" w:rsidR="00D05040" w:rsidRPr="00D05040" w:rsidRDefault="00D05040" w:rsidP="00D05040">
            <w:r w:rsidRPr="00D05040">
              <w:t>Pes</w:t>
            </w:r>
          </w:p>
        </w:tc>
        <w:tc>
          <w:tcPr>
            <w:tcW w:w="796" w:type="dxa"/>
            <w:noWrap/>
            <w:vAlign w:val="bottom"/>
            <w:hideMark/>
          </w:tcPr>
          <w:p w14:paraId="6BD30630" w14:textId="77777777" w:rsidR="00D05040" w:rsidRPr="00D05040" w:rsidRDefault="00D05040" w:rsidP="00D05040">
            <w:r w:rsidRPr="00D05040">
              <w:t>P</w:t>
            </w:r>
          </w:p>
        </w:tc>
        <w:tc>
          <w:tcPr>
            <w:tcW w:w="1097" w:type="dxa"/>
            <w:noWrap/>
            <w:vAlign w:val="bottom"/>
            <w:hideMark/>
          </w:tcPr>
          <w:p w14:paraId="19A15527" w14:textId="77777777" w:rsidR="00D05040" w:rsidRPr="00D05040" w:rsidRDefault="00D05040" w:rsidP="00D05040">
            <w:r w:rsidRPr="00D05040">
              <w:t>P3013</w:t>
            </w:r>
          </w:p>
        </w:tc>
        <w:tc>
          <w:tcPr>
            <w:tcW w:w="3330" w:type="dxa"/>
            <w:vAlign w:val="bottom"/>
            <w:hideMark/>
          </w:tcPr>
          <w:p w14:paraId="5D4C7A6E" w14:textId="77777777" w:rsidR="00D05040" w:rsidRPr="00D05040" w:rsidRDefault="00D05040" w:rsidP="00D05040">
            <w:proofErr w:type="spellStart"/>
            <w:r w:rsidRPr="00D05040">
              <w:t>Endosulfan</w:t>
            </w:r>
            <w:proofErr w:type="spellEnd"/>
            <w:r w:rsidRPr="00D05040">
              <w:t>-II(Beta)</w:t>
            </w:r>
          </w:p>
        </w:tc>
        <w:tc>
          <w:tcPr>
            <w:tcW w:w="1080" w:type="dxa"/>
            <w:noWrap/>
            <w:vAlign w:val="center"/>
            <w:hideMark/>
          </w:tcPr>
          <w:p w14:paraId="5A01AFD1" w14:textId="77777777" w:rsidR="00D05040" w:rsidRPr="00D05040" w:rsidRDefault="00D05040" w:rsidP="005E70F5">
            <w:pPr>
              <w:jc w:val="right"/>
            </w:pPr>
            <w:r w:rsidRPr="00D05040">
              <w:t>222</w:t>
            </w:r>
          </w:p>
        </w:tc>
        <w:tc>
          <w:tcPr>
            <w:tcW w:w="928" w:type="dxa"/>
            <w:noWrap/>
            <w:vAlign w:val="center"/>
            <w:hideMark/>
          </w:tcPr>
          <w:p w14:paraId="0DC2C74F" w14:textId="77777777" w:rsidR="00D05040" w:rsidRPr="00D05040" w:rsidRDefault="00D05040" w:rsidP="005E70F5">
            <w:pPr>
              <w:jc w:val="right"/>
            </w:pPr>
            <w:r w:rsidRPr="00D05040">
              <w:t>0</w:t>
            </w:r>
          </w:p>
        </w:tc>
        <w:tc>
          <w:tcPr>
            <w:tcW w:w="1042" w:type="dxa"/>
            <w:noWrap/>
            <w:vAlign w:val="center"/>
            <w:hideMark/>
          </w:tcPr>
          <w:p w14:paraId="0464E823" w14:textId="77777777" w:rsidR="00D05040" w:rsidRPr="00D05040" w:rsidRDefault="00D05040" w:rsidP="005E70F5">
            <w:pPr>
              <w:jc w:val="right"/>
            </w:pPr>
            <w:r w:rsidRPr="00D05040">
              <w:t>0.0%</w:t>
            </w:r>
          </w:p>
        </w:tc>
        <w:tc>
          <w:tcPr>
            <w:tcW w:w="830" w:type="dxa"/>
            <w:shd w:val="clear" w:color="auto" w:fill="auto"/>
            <w:noWrap/>
            <w:vAlign w:val="center"/>
            <w:hideMark/>
          </w:tcPr>
          <w:p w14:paraId="2E2A304D" w14:textId="77777777" w:rsidR="00D05040" w:rsidRPr="00D05040" w:rsidRDefault="00D05040" w:rsidP="005E70F5">
            <w:pPr>
              <w:jc w:val="right"/>
            </w:pPr>
            <w:r w:rsidRPr="00D05040">
              <w:t>222</w:t>
            </w:r>
          </w:p>
        </w:tc>
        <w:tc>
          <w:tcPr>
            <w:tcW w:w="941" w:type="dxa"/>
            <w:shd w:val="clear" w:color="auto" w:fill="auto"/>
            <w:noWrap/>
            <w:vAlign w:val="center"/>
            <w:hideMark/>
          </w:tcPr>
          <w:p w14:paraId="238BCC8C" w14:textId="77777777" w:rsidR="00D05040" w:rsidRPr="00D05040" w:rsidRDefault="00D05040" w:rsidP="005E70F5">
            <w:pPr>
              <w:jc w:val="right"/>
            </w:pPr>
            <w:r w:rsidRPr="00D05040">
              <w:t>100.0%</w:t>
            </w:r>
          </w:p>
        </w:tc>
      </w:tr>
      <w:tr w:rsidR="00D05040" w:rsidRPr="00D05040" w14:paraId="3CD7D0A4" w14:textId="77777777" w:rsidTr="005E70F5">
        <w:trPr>
          <w:cantSplit/>
          <w:jc w:val="center"/>
        </w:trPr>
        <w:tc>
          <w:tcPr>
            <w:tcW w:w="892" w:type="dxa"/>
            <w:noWrap/>
            <w:vAlign w:val="bottom"/>
            <w:hideMark/>
          </w:tcPr>
          <w:p w14:paraId="49804BCB" w14:textId="77777777" w:rsidR="00D05040" w:rsidRPr="00D05040" w:rsidRDefault="00D05040" w:rsidP="00D05040">
            <w:r w:rsidRPr="00D05040">
              <w:t>Pes</w:t>
            </w:r>
          </w:p>
        </w:tc>
        <w:tc>
          <w:tcPr>
            <w:tcW w:w="796" w:type="dxa"/>
            <w:noWrap/>
            <w:vAlign w:val="bottom"/>
            <w:hideMark/>
          </w:tcPr>
          <w:p w14:paraId="59E87AFE" w14:textId="77777777" w:rsidR="00D05040" w:rsidRPr="00D05040" w:rsidRDefault="00D05040" w:rsidP="00D05040">
            <w:r w:rsidRPr="00D05040">
              <w:t>P</w:t>
            </w:r>
          </w:p>
        </w:tc>
        <w:tc>
          <w:tcPr>
            <w:tcW w:w="1097" w:type="dxa"/>
            <w:noWrap/>
            <w:vAlign w:val="bottom"/>
            <w:hideMark/>
          </w:tcPr>
          <w:p w14:paraId="46C350B8" w14:textId="77777777" w:rsidR="00D05040" w:rsidRPr="00D05040" w:rsidRDefault="00D05040" w:rsidP="00D05040">
            <w:r w:rsidRPr="00D05040">
              <w:t>P3014</w:t>
            </w:r>
          </w:p>
        </w:tc>
        <w:tc>
          <w:tcPr>
            <w:tcW w:w="3330" w:type="dxa"/>
            <w:vAlign w:val="bottom"/>
            <w:hideMark/>
          </w:tcPr>
          <w:p w14:paraId="4DFC72A4" w14:textId="77777777" w:rsidR="00D05040" w:rsidRPr="00D05040" w:rsidRDefault="00D05040" w:rsidP="00D05040">
            <w:proofErr w:type="spellStart"/>
            <w:r w:rsidRPr="00D05040">
              <w:t>Endosulfan</w:t>
            </w:r>
            <w:proofErr w:type="spellEnd"/>
            <w:r w:rsidRPr="00D05040">
              <w:t xml:space="preserve"> Sulfate</w:t>
            </w:r>
          </w:p>
        </w:tc>
        <w:tc>
          <w:tcPr>
            <w:tcW w:w="1080" w:type="dxa"/>
            <w:noWrap/>
            <w:vAlign w:val="center"/>
            <w:hideMark/>
          </w:tcPr>
          <w:p w14:paraId="68C6E893" w14:textId="77777777" w:rsidR="00D05040" w:rsidRPr="00D05040" w:rsidRDefault="00D05040" w:rsidP="005E70F5">
            <w:pPr>
              <w:jc w:val="right"/>
            </w:pPr>
            <w:r w:rsidRPr="00D05040">
              <w:t>222</w:t>
            </w:r>
          </w:p>
        </w:tc>
        <w:tc>
          <w:tcPr>
            <w:tcW w:w="928" w:type="dxa"/>
            <w:noWrap/>
            <w:vAlign w:val="center"/>
            <w:hideMark/>
          </w:tcPr>
          <w:p w14:paraId="31D537EE" w14:textId="77777777" w:rsidR="00D05040" w:rsidRPr="00D05040" w:rsidRDefault="00D05040" w:rsidP="005E70F5">
            <w:pPr>
              <w:jc w:val="right"/>
            </w:pPr>
            <w:r w:rsidRPr="00D05040">
              <w:t>0</w:t>
            </w:r>
          </w:p>
        </w:tc>
        <w:tc>
          <w:tcPr>
            <w:tcW w:w="1042" w:type="dxa"/>
            <w:noWrap/>
            <w:vAlign w:val="center"/>
            <w:hideMark/>
          </w:tcPr>
          <w:p w14:paraId="5BCF67D9" w14:textId="77777777" w:rsidR="00D05040" w:rsidRPr="00D05040" w:rsidRDefault="00D05040" w:rsidP="005E70F5">
            <w:pPr>
              <w:jc w:val="right"/>
            </w:pPr>
            <w:r w:rsidRPr="00D05040">
              <w:t>0.0%</w:t>
            </w:r>
          </w:p>
        </w:tc>
        <w:tc>
          <w:tcPr>
            <w:tcW w:w="830" w:type="dxa"/>
            <w:shd w:val="clear" w:color="auto" w:fill="auto"/>
            <w:noWrap/>
            <w:vAlign w:val="center"/>
            <w:hideMark/>
          </w:tcPr>
          <w:p w14:paraId="3ECFC720" w14:textId="77777777" w:rsidR="00D05040" w:rsidRPr="00D05040" w:rsidRDefault="00D05040" w:rsidP="005E70F5">
            <w:pPr>
              <w:jc w:val="right"/>
            </w:pPr>
            <w:r w:rsidRPr="00D05040">
              <w:t>222</w:t>
            </w:r>
          </w:p>
        </w:tc>
        <w:tc>
          <w:tcPr>
            <w:tcW w:w="941" w:type="dxa"/>
            <w:shd w:val="clear" w:color="auto" w:fill="auto"/>
            <w:noWrap/>
            <w:vAlign w:val="center"/>
            <w:hideMark/>
          </w:tcPr>
          <w:p w14:paraId="4416E18E" w14:textId="77777777" w:rsidR="00D05040" w:rsidRPr="00D05040" w:rsidRDefault="00D05040" w:rsidP="005E70F5">
            <w:pPr>
              <w:jc w:val="right"/>
            </w:pPr>
            <w:r w:rsidRPr="00D05040">
              <w:t>100.0%</w:t>
            </w:r>
          </w:p>
        </w:tc>
      </w:tr>
      <w:tr w:rsidR="00D05040" w:rsidRPr="00D05040" w14:paraId="081F036B" w14:textId="77777777" w:rsidTr="005E70F5">
        <w:trPr>
          <w:cantSplit/>
          <w:jc w:val="center"/>
        </w:trPr>
        <w:tc>
          <w:tcPr>
            <w:tcW w:w="892" w:type="dxa"/>
            <w:noWrap/>
            <w:vAlign w:val="bottom"/>
            <w:hideMark/>
          </w:tcPr>
          <w:p w14:paraId="3E6BE511" w14:textId="77777777" w:rsidR="00D05040" w:rsidRPr="00D05040" w:rsidRDefault="00D05040" w:rsidP="00D05040">
            <w:r w:rsidRPr="00D05040">
              <w:t>Pes</w:t>
            </w:r>
          </w:p>
        </w:tc>
        <w:tc>
          <w:tcPr>
            <w:tcW w:w="796" w:type="dxa"/>
            <w:noWrap/>
            <w:vAlign w:val="bottom"/>
            <w:hideMark/>
          </w:tcPr>
          <w:p w14:paraId="4C3F8D93" w14:textId="77777777" w:rsidR="00D05040" w:rsidRPr="00D05040" w:rsidRDefault="00D05040" w:rsidP="00D05040">
            <w:r w:rsidRPr="00D05040">
              <w:t>P</w:t>
            </w:r>
          </w:p>
        </w:tc>
        <w:tc>
          <w:tcPr>
            <w:tcW w:w="1097" w:type="dxa"/>
            <w:noWrap/>
            <w:vAlign w:val="bottom"/>
            <w:hideMark/>
          </w:tcPr>
          <w:p w14:paraId="3D27166C" w14:textId="77777777" w:rsidR="00D05040" w:rsidRPr="00D05040" w:rsidRDefault="00D05040" w:rsidP="00D05040">
            <w:r w:rsidRPr="00D05040">
              <w:t>P3015</w:t>
            </w:r>
          </w:p>
        </w:tc>
        <w:tc>
          <w:tcPr>
            <w:tcW w:w="3330" w:type="dxa"/>
            <w:vAlign w:val="bottom"/>
            <w:hideMark/>
          </w:tcPr>
          <w:p w14:paraId="1F93F4CB" w14:textId="77777777" w:rsidR="00D05040" w:rsidRPr="00D05040" w:rsidRDefault="00D05040" w:rsidP="00D05040">
            <w:r w:rsidRPr="00D05040">
              <w:t>Endrin</w:t>
            </w:r>
          </w:p>
        </w:tc>
        <w:tc>
          <w:tcPr>
            <w:tcW w:w="1080" w:type="dxa"/>
            <w:noWrap/>
            <w:vAlign w:val="center"/>
            <w:hideMark/>
          </w:tcPr>
          <w:p w14:paraId="0A22D522" w14:textId="77777777" w:rsidR="00D05040" w:rsidRPr="00D05040" w:rsidRDefault="00D05040" w:rsidP="005E70F5">
            <w:pPr>
              <w:jc w:val="right"/>
            </w:pPr>
            <w:r w:rsidRPr="00D05040">
              <w:t>222</w:t>
            </w:r>
          </w:p>
        </w:tc>
        <w:tc>
          <w:tcPr>
            <w:tcW w:w="928" w:type="dxa"/>
            <w:noWrap/>
            <w:vAlign w:val="center"/>
            <w:hideMark/>
          </w:tcPr>
          <w:p w14:paraId="75573478" w14:textId="77777777" w:rsidR="00D05040" w:rsidRPr="00D05040" w:rsidRDefault="00D05040" w:rsidP="005E70F5">
            <w:pPr>
              <w:jc w:val="right"/>
            </w:pPr>
            <w:r w:rsidRPr="00D05040">
              <w:t>0</w:t>
            </w:r>
          </w:p>
        </w:tc>
        <w:tc>
          <w:tcPr>
            <w:tcW w:w="1042" w:type="dxa"/>
            <w:noWrap/>
            <w:vAlign w:val="center"/>
            <w:hideMark/>
          </w:tcPr>
          <w:p w14:paraId="2D84C57F" w14:textId="77777777" w:rsidR="00D05040" w:rsidRPr="00D05040" w:rsidRDefault="00D05040" w:rsidP="005E70F5">
            <w:pPr>
              <w:jc w:val="right"/>
            </w:pPr>
            <w:r w:rsidRPr="00D05040">
              <w:t>0.0%</w:t>
            </w:r>
          </w:p>
        </w:tc>
        <w:tc>
          <w:tcPr>
            <w:tcW w:w="830" w:type="dxa"/>
            <w:shd w:val="clear" w:color="auto" w:fill="auto"/>
            <w:noWrap/>
            <w:vAlign w:val="center"/>
            <w:hideMark/>
          </w:tcPr>
          <w:p w14:paraId="5999742C" w14:textId="77777777" w:rsidR="00D05040" w:rsidRPr="00D05040" w:rsidRDefault="00D05040" w:rsidP="005E70F5">
            <w:pPr>
              <w:jc w:val="right"/>
            </w:pPr>
            <w:r w:rsidRPr="00D05040">
              <w:t>222</w:t>
            </w:r>
          </w:p>
        </w:tc>
        <w:tc>
          <w:tcPr>
            <w:tcW w:w="941" w:type="dxa"/>
            <w:shd w:val="clear" w:color="auto" w:fill="auto"/>
            <w:noWrap/>
            <w:vAlign w:val="center"/>
            <w:hideMark/>
          </w:tcPr>
          <w:p w14:paraId="6F0AB06C" w14:textId="77777777" w:rsidR="00D05040" w:rsidRPr="00D05040" w:rsidRDefault="00D05040" w:rsidP="005E70F5">
            <w:pPr>
              <w:jc w:val="right"/>
            </w:pPr>
            <w:r w:rsidRPr="00D05040">
              <w:t>100.0%</w:t>
            </w:r>
          </w:p>
        </w:tc>
      </w:tr>
      <w:tr w:rsidR="00D05040" w:rsidRPr="00D05040" w14:paraId="55964407" w14:textId="77777777" w:rsidTr="005E70F5">
        <w:trPr>
          <w:cantSplit/>
          <w:jc w:val="center"/>
        </w:trPr>
        <w:tc>
          <w:tcPr>
            <w:tcW w:w="892" w:type="dxa"/>
            <w:noWrap/>
            <w:vAlign w:val="bottom"/>
            <w:hideMark/>
          </w:tcPr>
          <w:p w14:paraId="28D2CDCE" w14:textId="77777777" w:rsidR="00D05040" w:rsidRPr="00D05040" w:rsidRDefault="00D05040" w:rsidP="00D05040">
            <w:r w:rsidRPr="00D05040">
              <w:t>Pes</w:t>
            </w:r>
          </w:p>
        </w:tc>
        <w:tc>
          <w:tcPr>
            <w:tcW w:w="796" w:type="dxa"/>
            <w:noWrap/>
            <w:vAlign w:val="bottom"/>
            <w:hideMark/>
          </w:tcPr>
          <w:p w14:paraId="3A2E1893" w14:textId="77777777" w:rsidR="00D05040" w:rsidRPr="00D05040" w:rsidRDefault="00D05040" w:rsidP="00D05040">
            <w:r w:rsidRPr="00D05040">
              <w:t>P</w:t>
            </w:r>
          </w:p>
        </w:tc>
        <w:tc>
          <w:tcPr>
            <w:tcW w:w="1097" w:type="dxa"/>
            <w:noWrap/>
            <w:vAlign w:val="bottom"/>
            <w:hideMark/>
          </w:tcPr>
          <w:p w14:paraId="157196D9" w14:textId="77777777" w:rsidR="00D05040" w:rsidRPr="00D05040" w:rsidRDefault="00D05040" w:rsidP="00D05040">
            <w:r w:rsidRPr="00D05040">
              <w:t>P3016</w:t>
            </w:r>
          </w:p>
        </w:tc>
        <w:tc>
          <w:tcPr>
            <w:tcW w:w="3330" w:type="dxa"/>
            <w:vAlign w:val="bottom"/>
            <w:hideMark/>
          </w:tcPr>
          <w:p w14:paraId="41B4B555" w14:textId="77777777" w:rsidR="00D05040" w:rsidRPr="00D05040" w:rsidRDefault="00D05040" w:rsidP="00D05040">
            <w:r w:rsidRPr="00D05040">
              <w:t>Endrin Aldehyde</w:t>
            </w:r>
          </w:p>
        </w:tc>
        <w:tc>
          <w:tcPr>
            <w:tcW w:w="1080" w:type="dxa"/>
            <w:noWrap/>
            <w:vAlign w:val="center"/>
            <w:hideMark/>
          </w:tcPr>
          <w:p w14:paraId="4C9D680D" w14:textId="77777777" w:rsidR="00D05040" w:rsidRPr="00D05040" w:rsidRDefault="00D05040" w:rsidP="005E70F5">
            <w:pPr>
              <w:jc w:val="right"/>
            </w:pPr>
            <w:r w:rsidRPr="00D05040">
              <w:t>222</w:t>
            </w:r>
          </w:p>
        </w:tc>
        <w:tc>
          <w:tcPr>
            <w:tcW w:w="928" w:type="dxa"/>
            <w:noWrap/>
            <w:vAlign w:val="center"/>
            <w:hideMark/>
          </w:tcPr>
          <w:p w14:paraId="4DADA352" w14:textId="77777777" w:rsidR="00D05040" w:rsidRPr="00D05040" w:rsidRDefault="00D05040" w:rsidP="005E70F5">
            <w:pPr>
              <w:jc w:val="right"/>
            </w:pPr>
            <w:r w:rsidRPr="00D05040">
              <w:t>0</w:t>
            </w:r>
          </w:p>
        </w:tc>
        <w:tc>
          <w:tcPr>
            <w:tcW w:w="1042" w:type="dxa"/>
            <w:noWrap/>
            <w:vAlign w:val="center"/>
            <w:hideMark/>
          </w:tcPr>
          <w:p w14:paraId="195F7083" w14:textId="77777777" w:rsidR="00D05040" w:rsidRPr="00D05040" w:rsidRDefault="00D05040" w:rsidP="005E70F5">
            <w:pPr>
              <w:jc w:val="right"/>
            </w:pPr>
            <w:r w:rsidRPr="00D05040">
              <w:t>0.0%</w:t>
            </w:r>
          </w:p>
        </w:tc>
        <w:tc>
          <w:tcPr>
            <w:tcW w:w="830" w:type="dxa"/>
            <w:shd w:val="clear" w:color="auto" w:fill="auto"/>
            <w:noWrap/>
            <w:vAlign w:val="center"/>
            <w:hideMark/>
          </w:tcPr>
          <w:p w14:paraId="7D6BFE65" w14:textId="77777777" w:rsidR="00D05040" w:rsidRPr="00D05040" w:rsidRDefault="00D05040" w:rsidP="005E70F5">
            <w:pPr>
              <w:jc w:val="right"/>
            </w:pPr>
            <w:r w:rsidRPr="00D05040">
              <w:t>222</w:t>
            </w:r>
          </w:p>
        </w:tc>
        <w:tc>
          <w:tcPr>
            <w:tcW w:w="941" w:type="dxa"/>
            <w:shd w:val="clear" w:color="auto" w:fill="auto"/>
            <w:noWrap/>
            <w:vAlign w:val="center"/>
            <w:hideMark/>
          </w:tcPr>
          <w:p w14:paraId="330B5A5C" w14:textId="77777777" w:rsidR="00D05040" w:rsidRPr="00D05040" w:rsidRDefault="00D05040" w:rsidP="005E70F5">
            <w:pPr>
              <w:jc w:val="right"/>
            </w:pPr>
            <w:r w:rsidRPr="00D05040">
              <w:t>100.0%</w:t>
            </w:r>
          </w:p>
        </w:tc>
      </w:tr>
      <w:tr w:rsidR="00D05040" w:rsidRPr="00D05040" w14:paraId="0647BC9D" w14:textId="77777777" w:rsidTr="005E70F5">
        <w:trPr>
          <w:cantSplit/>
          <w:jc w:val="center"/>
        </w:trPr>
        <w:tc>
          <w:tcPr>
            <w:tcW w:w="892" w:type="dxa"/>
            <w:noWrap/>
            <w:vAlign w:val="bottom"/>
            <w:hideMark/>
          </w:tcPr>
          <w:p w14:paraId="00BC9AC3" w14:textId="77777777" w:rsidR="00D05040" w:rsidRPr="00D05040" w:rsidRDefault="00D05040" w:rsidP="00D05040">
            <w:r w:rsidRPr="00D05040">
              <w:t>Pes</w:t>
            </w:r>
          </w:p>
        </w:tc>
        <w:tc>
          <w:tcPr>
            <w:tcW w:w="796" w:type="dxa"/>
            <w:noWrap/>
            <w:vAlign w:val="bottom"/>
            <w:hideMark/>
          </w:tcPr>
          <w:p w14:paraId="5E89D2A0" w14:textId="77777777" w:rsidR="00D05040" w:rsidRPr="00D05040" w:rsidRDefault="00D05040" w:rsidP="00D05040">
            <w:r w:rsidRPr="00D05040">
              <w:t>P</w:t>
            </w:r>
          </w:p>
        </w:tc>
        <w:tc>
          <w:tcPr>
            <w:tcW w:w="1097" w:type="dxa"/>
            <w:noWrap/>
            <w:vAlign w:val="bottom"/>
            <w:hideMark/>
          </w:tcPr>
          <w:p w14:paraId="68622F45" w14:textId="77777777" w:rsidR="00D05040" w:rsidRPr="00D05040" w:rsidRDefault="00D05040" w:rsidP="00D05040">
            <w:r w:rsidRPr="00D05040">
              <w:t>P3017</w:t>
            </w:r>
          </w:p>
        </w:tc>
        <w:tc>
          <w:tcPr>
            <w:tcW w:w="3330" w:type="dxa"/>
            <w:vAlign w:val="bottom"/>
            <w:hideMark/>
          </w:tcPr>
          <w:p w14:paraId="19BC6BFF" w14:textId="77777777" w:rsidR="00D05040" w:rsidRPr="00D05040" w:rsidRDefault="00D05040" w:rsidP="00D05040">
            <w:r w:rsidRPr="00D05040">
              <w:t>Heptachlor</w:t>
            </w:r>
          </w:p>
        </w:tc>
        <w:tc>
          <w:tcPr>
            <w:tcW w:w="1080" w:type="dxa"/>
            <w:noWrap/>
            <w:vAlign w:val="center"/>
            <w:hideMark/>
          </w:tcPr>
          <w:p w14:paraId="6C87C7C3" w14:textId="77777777" w:rsidR="00D05040" w:rsidRPr="00D05040" w:rsidRDefault="00D05040" w:rsidP="005E70F5">
            <w:pPr>
              <w:jc w:val="right"/>
            </w:pPr>
            <w:r w:rsidRPr="00D05040">
              <w:t>222</w:t>
            </w:r>
          </w:p>
        </w:tc>
        <w:tc>
          <w:tcPr>
            <w:tcW w:w="928" w:type="dxa"/>
            <w:noWrap/>
            <w:vAlign w:val="center"/>
            <w:hideMark/>
          </w:tcPr>
          <w:p w14:paraId="30077189" w14:textId="77777777" w:rsidR="00D05040" w:rsidRPr="00D05040" w:rsidRDefault="00D05040" w:rsidP="005E70F5">
            <w:pPr>
              <w:jc w:val="right"/>
            </w:pPr>
            <w:r w:rsidRPr="00D05040">
              <w:t>0</w:t>
            </w:r>
          </w:p>
        </w:tc>
        <w:tc>
          <w:tcPr>
            <w:tcW w:w="1042" w:type="dxa"/>
            <w:noWrap/>
            <w:vAlign w:val="center"/>
            <w:hideMark/>
          </w:tcPr>
          <w:p w14:paraId="289B6B9D" w14:textId="77777777" w:rsidR="00D05040" w:rsidRPr="00D05040" w:rsidRDefault="00D05040" w:rsidP="005E70F5">
            <w:pPr>
              <w:jc w:val="right"/>
            </w:pPr>
            <w:r w:rsidRPr="00D05040">
              <w:t>0.0%</w:t>
            </w:r>
          </w:p>
        </w:tc>
        <w:tc>
          <w:tcPr>
            <w:tcW w:w="830" w:type="dxa"/>
            <w:shd w:val="clear" w:color="auto" w:fill="auto"/>
            <w:noWrap/>
            <w:vAlign w:val="center"/>
            <w:hideMark/>
          </w:tcPr>
          <w:p w14:paraId="6D7C2D84" w14:textId="77777777" w:rsidR="00D05040" w:rsidRPr="00D05040" w:rsidRDefault="00D05040" w:rsidP="005E70F5">
            <w:pPr>
              <w:jc w:val="right"/>
            </w:pPr>
            <w:r w:rsidRPr="00D05040">
              <w:t>222</w:t>
            </w:r>
          </w:p>
        </w:tc>
        <w:tc>
          <w:tcPr>
            <w:tcW w:w="941" w:type="dxa"/>
            <w:shd w:val="clear" w:color="auto" w:fill="auto"/>
            <w:noWrap/>
            <w:vAlign w:val="center"/>
            <w:hideMark/>
          </w:tcPr>
          <w:p w14:paraId="4FEB05BB" w14:textId="77777777" w:rsidR="00D05040" w:rsidRPr="00D05040" w:rsidRDefault="00D05040" w:rsidP="005E70F5">
            <w:pPr>
              <w:jc w:val="right"/>
            </w:pPr>
            <w:r w:rsidRPr="00D05040">
              <w:t>100.0%</w:t>
            </w:r>
          </w:p>
        </w:tc>
      </w:tr>
      <w:tr w:rsidR="00D05040" w:rsidRPr="00D05040" w14:paraId="075289B4" w14:textId="77777777" w:rsidTr="005E70F5">
        <w:trPr>
          <w:cantSplit/>
          <w:jc w:val="center"/>
        </w:trPr>
        <w:tc>
          <w:tcPr>
            <w:tcW w:w="892" w:type="dxa"/>
            <w:noWrap/>
            <w:vAlign w:val="bottom"/>
            <w:hideMark/>
          </w:tcPr>
          <w:p w14:paraId="091B992C" w14:textId="77777777" w:rsidR="00D05040" w:rsidRPr="00D05040" w:rsidRDefault="00D05040" w:rsidP="00D05040">
            <w:r w:rsidRPr="00D05040">
              <w:t>Pes</w:t>
            </w:r>
          </w:p>
        </w:tc>
        <w:tc>
          <w:tcPr>
            <w:tcW w:w="796" w:type="dxa"/>
            <w:noWrap/>
            <w:vAlign w:val="bottom"/>
            <w:hideMark/>
          </w:tcPr>
          <w:p w14:paraId="02CFE110" w14:textId="77777777" w:rsidR="00D05040" w:rsidRPr="00D05040" w:rsidRDefault="00D05040" w:rsidP="00D05040">
            <w:r w:rsidRPr="00D05040">
              <w:t>P</w:t>
            </w:r>
          </w:p>
        </w:tc>
        <w:tc>
          <w:tcPr>
            <w:tcW w:w="1097" w:type="dxa"/>
            <w:noWrap/>
            <w:vAlign w:val="bottom"/>
            <w:hideMark/>
          </w:tcPr>
          <w:p w14:paraId="7BF9DF80" w14:textId="77777777" w:rsidR="00D05040" w:rsidRPr="00D05040" w:rsidRDefault="00D05040" w:rsidP="00D05040">
            <w:r w:rsidRPr="00D05040">
              <w:t>P3018</w:t>
            </w:r>
          </w:p>
        </w:tc>
        <w:tc>
          <w:tcPr>
            <w:tcW w:w="3330" w:type="dxa"/>
            <w:vAlign w:val="bottom"/>
            <w:hideMark/>
          </w:tcPr>
          <w:p w14:paraId="3C0036A7" w14:textId="77777777" w:rsidR="00D05040" w:rsidRPr="00D05040" w:rsidRDefault="00D05040" w:rsidP="00D05040">
            <w:r w:rsidRPr="00D05040">
              <w:t>Heptachlor Epoxide</w:t>
            </w:r>
          </w:p>
        </w:tc>
        <w:tc>
          <w:tcPr>
            <w:tcW w:w="1080" w:type="dxa"/>
            <w:noWrap/>
            <w:vAlign w:val="center"/>
            <w:hideMark/>
          </w:tcPr>
          <w:p w14:paraId="6F3D6687" w14:textId="77777777" w:rsidR="00D05040" w:rsidRPr="00D05040" w:rsidRDefault="00D05040" w:rsidP="005E70F5">
            <w:pPr>
              <w:jc w:val="right"/>
            </w:pPr>
            <w:r w:rsidRPr="00D05040">
              <w:t>222</w:t>
            </w:r>
          </w:p>
        </w:tc>
        <w:tc>
          <w:tcPr>
            <w:tcW w:w="928" w:type="dxa"/>
            <w:noWrap/>
            <w:vAlign w:val="center"/>
            <w:hideMark/>
          </w:tcPr>
          <w:p w14:paraId="21933C49" w14:textId="77777777" w:rsidR="00D05040" w:rsidRPr="00D05040" w:rsidRDefault="00D05040" w:rsidP="005E70F5">
            <w:pPr>
              <w:jc w:val="right"/>
            </w:pPr>
            <w:r w:rsidRPr="00D05040">
              <w:t>0</w:t>
            </w:r>
          </w:p>
        </w:tc>
        <w:tc>
          <w:tcPr>
            <w:tcW w:w="1042" w:type="dxa"/>
            <w:noWrap/>
            <w:vAlign w:val="center"/>
            <w:hideMark/>
          </w:tcPr>
          <w:p w14:paraId="287C7E15" w14:textId="77777777" w:rsidR="00D05040" w:rsidRPr="00D05040" w:rsidRDefault="00D05040" w:rsidP="005E70F5">
            <w:pPr>
              <w:jc w:val="right"/>
            </w:pPr>
            <w:r w:rsidRPr="00D05040">
              <w:t>0.0%</w:t>
            </w:r>
          </w:p>
        </w:tc>
        <w:tc>
          <w:tcPr>
            <w:tcW w:w="830" w:type="dxa"/>
            <w:shd w:val="clear" w:color="auto" w:fill="auto"/>
            <w:noWrap/>
            <w:vAlign w:val="center"/>
            <w:hideMark/>
          </w:tcPr>
          <w:p w14:paraId="4AFDC2FF" w14:textId="77777777" w:rsidR="00D05040" w:rsidRPr="00D05040" w:rsidRDefault="00D05040" w:rsidP="005E70F5">
            <w:pPr>
              <w:jc w:val="right"/>
            </w:pPr>
            <w:r w:rsidRPr="00D05040">
              <w:t>222</w:t>
            </w:r>
          </w:p>
        </w:tc>
        <w:tc>
          <w:tcPr>
            <w:tcW w:w="941" w:type="dxa"/>
            <w:shd w:val="clear" w:color="auto" w:fill="auto"/>
            <w:noWrap/>
            <w:vAlign w:val="center"/>
            <w:hideMark/>
          </w:tcPr>
          <w:p w14:paraId="042E828A" w14:textId="77777777" w:rsidR="00D05040" w:rsidRPr="00D05040" w:rsidRDefault="00D05040" w:rsidP="005E70F5">
            <w:pPr>
              <w:jc w:val="right"/>
            </w:pPr>
            <w:r w:rsidRPr="00D05040">
              <w:t>100.0%</w:t>
            </w:r>
          </w:p>
        </w:tc>
      </w:tr>
      <w:tr w:rsidR="00D05040" w:rsidRPr="00D05040" w14:paraId="308503AF" w14:textId="77777777" w:rsidTr="005E70F5">
        <w:trPr>
          <w:cantSplit/>
          <w:jc w:val="center"/>
        </w:trPr>
        <w:tc>
          <w:tcPr>
            <w:tcW w:w="892" w:type="dxa"/>
            <w:noWrap/>
            <w:vAlign w:val="bottom"/>
            <w:hideMark/>
          </w:tcPr>
          <w:p w14:paraId="04798042" w14:textId="77777777" w:rsidR="00D05040" w:rsidRPr="00D05040" w:rsidRDefault="00D05040" w:rsidP="00D05040">
            <w:r w:rsidRPr="00D05040">
              <w:t>Pes</w:t>
            </w:r>
          </w:p>
        </w:tc>
        <w:tc>
          <w:tcPr>
            <w:tcW w:w="796" w:type="dxa"/>
            <w:noWrap/>
            <w:vAlign w:val="bottom"/>
            <w:hideMark/>
          </w:tcPr>
          <w:p w14:paraId="443A0A7D" w14:textId="77777777" w:rsidR="00D05040" w:rsidRPr="00D05040" w:rsidRDefault="00D05040" w:rsidP="00D05040">
            <w:r w:rsidRPr="00D05040">
              <w:t>P</w:t>
            </w:r>
          </w:p>
        </w:tc>
        <w:tc>
          <w:tcPr>
            <w:tcW w:w="1097" w:type="dxa"/>
            <w:noWrap/>
            <w:vAlign w:val="bottom"/>
            <w:hideMark/>
          </w:tcPr>
          <w:p w14:paraId="01B14531" w14:textId="77777777" w:rsidR="00D05040" w:rsidRPr="00D05040" w:rsidRDefault="00D05040" w:rsidP="00D05040">
            <w:r w:rsidRPr="00D05040">
              <w:t>P3019</w:t>
            </w:r>
          </w:p>
        </w:tc>
        <w:tc>
          <w:tcPr>
            <w:tcW w:w="3330" w:type="dxa"/>
            <w:vAlign w:val="bottom"/>
            <w:hideMark/>
          </w:tcPr>
          <w:p w14:paraId="08B80BDF" w14:textId="77777777" w:rsidR="00D05040" w:rsidRPr="00D05040" w:rsidRDefault="00D05040" w:rsidP="00D05040">
            <w:r w:rsidRPr="00D05040">
              <w:t>Toxaphene</w:t>
            </w:r>
          </w:p>
        </w:tc>
        <w:tc>
          <w:tcPr>
            <w:tcW w:w="1080" w:type="dxa"/>
            <w:noWrap/>
            <w:vAlign w:val="center"/>
            <w:hideMark/>
          </w:tcPr>
          <w:p w14:paraId="17AC1DCB" w14:textId="77777777" w:rsidR="00D05040" w:rsidRPr="00D05040" w:rsidRDefault="00D05040" w:rsidP="005E70F5">
            <w:pPr>
              <w:jc w:val="right"/>
            </w:pPr>
            <w:r w:rsidRPr="00D05040">
              <w:t>221</w:t>
            </w:r>
          </w:p>
        </w:tc>
        <w:tc>
          <w:tcPr>
            <w:tcW w:w="928" w:type="dxa"/>
            <w:noWrap/>
            <w:vAlign w:val="center"/>
            <w:hideMark/>
          </w:tcPr>
          <w:p w14:paraId="40FFAC8F" w14:textId="77777777" w:rsidR="00D05040" w:rsidRPr="00D05040" w:rsidRDefault="00D05040" w:rsidP="005E70F5">
            <w:pPr>
              <w:jc w:val="right"/>
            </w:pPr>
            <w:r w:rsidRPr="00D05040">
              <w:t>0</w:t>
            </w:r>
          </w:p>
        </w:tc>
        <w:tc>
          <w:tcPr>
            <w:tcW w:w="1042" w:type="dxa"/>
            <w:noWrap/>
            <w:vAlign w:val="center"/>
            <w:hideMark/>
          </w:tcPr>
          <w:p w14:paraId="2B8BC0E8" w14:textId="77777777" w:rsidR="00D05040" w:rsidRPr="00D05040" w:rsidRDefault="00D05040" w:rsidP="005E70F5">
            <w:pPr>
              <w:jc w:val="right"/>
            </w:pPr>
            <w:r w:rsidRPr="00D05040">
              <w:t>0.0%</w:t>
            </w:r>
          </w:p>
        </w:tc>
        <w:tc>
          <w:tcPr>
            <w:tcW w:w="830" w:type="dxa"/>
            <w:shd w:val="clear" w:color="auto" w:fill="auto"/>
            <w:noWrap/>
            <w:vAlign w:val="center"/>
            <w:hideMark/>
          </w:tcPr>
          <w:p w14:paraId="2B744313" w14:textId="77777777" w:rsidR="00D05040" w:rsidRPr="00D05040" w:rsidRDefault="00D05040" w:rsidP="005E70F5">
            <w:pPr>
              <w:jc w:val="right"/>
            </w:pPr>
            <w:r w:rsidRPr="00D05040">
              <w:t>221</w:t>
            </w:r>
          </w:p>
        </w:tc>
        <w:tc>
          <w:tcPr>
            <w:tcW w:w="941" w:type="dxa"/>
            <w:shd w:val="clear" w:color="auto" w:fill="auto"/>
            <w:noWrap/>
            <w:vAlign w:val="center"/>
            <w:hideMark/>
          </w:tcPr>
          <w:p w14:paraId="263DEB9F" w14:textId="77777777" w:rsidR="00D05040" w:rsidRPr="00D05040" w:rsidRDefault="00D05040" w:rsidP="005E70F5">
            <w:pPr>
              <w:jc w:val="right"/>
            </w:pPr>
            <w:r w:rsidRPr="00D05040">
              <w:t>100.0%</w:t>
            </w:r>
          </w:p>
        </w:tc>
      </w:tr>
      <w:tr w:rsidR="00D05040" w:rsidRPr="00D05040" w14:paraId="75788D49" w14:textId="77777777" w:rsidTr="005E70F5">
        <w:trPr>
          <w:cantSplit/>
          <w:jc w:val="center"/>
        </w:trPr>
        <w:tc>
          <w:tcPr>
            <w:tcW w:w="892" w:type="dxa"/>
            <w:noWrap/>
            <w:vAlign w:val="bottom"/>
            <w:hideMark/>
          </w:tcPr>
          <w:p w14:paraId="79EB3101" w14:textId="77777777" w:rsidR="00D05040" w:rsidRPr="00D05040" w:rsidRDefault="00D05040" w:rsidP="00D05040">
            <w:r w:rsidRPr="00D05040">
              <w:t>Pes</w:t>
            </w:r>
          </w:p>
        </w:tc>
        <w:tc>
          <w:tcPr>
            <w:tcW w:w="796" w:type="dxa"/>
            <w:noWrap/>
            <w:vAlign w:val="bottom"/>
            <w:hideMark/>
          </w:tcPr>
          <w:p w14:paraId="4EC3EACC" w14:textId="77777777" w:rsidR="00D05040" w:rsidRPr="00D05040" w:rsidRDefault="00D05040" w:rsidP="00D05040">
            <w:r w:rsidRPr="00D05040">
              <w:t>P</w:t>
            </w:r>
          </w:p>
        </w:tc>
        <w:tc>
          <w:tcPr>
            <w:tcW w:w="1097" w:type="dxa"/>
            <w:noWrap/>
            <w:vAlign w:val="bottom"/>
            <w:hideMark/>
          </w:tcPr>
          <w:p w14:paraId="4D1382A1" w14:textId="77777777" w:rsidR="00D05040" w:rsidRPr="00D05040" w:rsidRDefault="00D05040" w:rsidP="00D05040">
            <w:r w:rsidRPr="00D05040">
              <w:t>P5038</w:t>
            </w:r>
          </w:p>
        </w:tc>
        <w:tc>
          <w:tcPr>
            <w:tcW w:w="3330" w:type="dxa"/>
            <w:vAlign w:val="bottom"/>
            <w:hideMark/>
          </w:tcPr>
          <w:p w14:paraId="00873142" w14:textId="77777777" w:rsidR="00D05040" w:rsidRPr="00D05040" w:rsidRDefault="00D05040" w:rsidP="00D05040">
            <w:r w:rsidRPr="00D05040">
              <w:t>Pentachlorophenol</w:t>
            </w:r>
          </w:p>
        </w:tc>
        <w:tc>
          <w:tcPr>
            <w:tcW w:w="1080" w:type="dxa"/>
            <w:noWrap/>
            <w:vAlign w:val="center"/>
            <w:hideMark/>
          </w:tcPr>
          <w:p w14:paraId="5D79717D" w14:textId="77777777" w:rsidR="00D05040" w:rsidRPr="00D05040" w:rsidRDefault="00D05040" w:rsidP="005E70F5">
            <w:pPr>
              <w:jc w:val="right"/>
            </w:pPr>
            <w:r w:rsidRPr="00D05040">
              <w:t>221</w:t>
            </w:r>
          </w:p>
        </w:tc>
        <w:tc>
          <w:tcPr>
            <w:tcW w:w="928" w:type="dxa"/>
            <w:noWrap/>
            <w:vAlign w:val="center"/>
            <w:hideMark/>
          </w:tcPr>
          <w:p w14:paraId="1703B150" w14:textId="77777777" w:rsidR="00D05040" w:rsidRPr="00D05040" w:rsidRDefault="00D05040" w:rsidP="005E70F5">
            <w:pPr>
              <w:jc w:val="right"/>
            </w:pPr>
            <w:r w:rsidRPr="00D05040">
              <w:t>0</w:t>
            </w:r>
          </w:p>
        </w:tc>
        <w:tc>
          <w:tcPr>
            <w:tcW w:w="1042" w:type="dxa"/>
            <w:noWrap/>
            <w:vAlign w:val="center"/>
            <w:hideMark/>
          </w:tcPr>
          <w:p w14:paraId="03B61465" w14:textId="77777777" w:rsidR="00D05040" w:rsidRPr="00D05040" w:rsidRDefault="00D05040" w:rsidP="005E70F5">
            <w:pPr>
              <w:jc w:val="right"/>
            </w:pPr>
            <w:r w:rsidRPr="00D05040">
              <w:t>0.0%</w:t>
            </w:r>
          </w:p>
        </w:tc>
        <w:tc>
          <w:tcPr>
            <w:tcW w:w="830" w:type="dxa"/>
            <w:shd w:val="clear" w:color="auto" w:fill="auto"/>
            <w:noWrap/>
            <w:vAlign w:val="center"/>
            <w:hideMark/>
          </w:tcPr>
          <w:p w14:paraId="7B39215B" w14:textId="77777777" w:rsidR="00D05040" w:rsidRPr="00D05040" w:rsidRDefault="00D05040" w:rsidP="005E70F5">
            <w:pPr>
              <w:jc w:val="right"/>
            </w:pPr>
            <w:r w:rsidRPr="00D05040">
              <w:t>221</w:t>
            </w:r>
          </w:p>
        </w:tc>
        <w:tc>
          <w:tcPr>
            <w:tcW w:w="941" w:type="dxa"/>
            <w:shd w:val="clear" w:color="auto" w:fill="auto"/>
            <w:noWrap/>
            <w:vAlign w:val="center"/>
            <w:hideMark/>
          </w:tcPr>
          <w:p w14:paraId="59C1A8E0" w14:textId="77777777" w:rsidR="00D05040" w:rsidRPr="00D05040" w:rsidRDefault="00D05040" w:rsidP="005E70F5">
            <w:pPr>
              <w:jc w:val="right"/>
            </w:pPr>
            <w:r w:rsidRPr="00D05040">
              <w:t>100.0%</w:t>
            </w:r>
          </w:p>
        </w:tc>
      </w:tr>
      <w:tr w:rsidR="00D05040" w:rsidRPr="00D05040" w14:paraId="0AC00B71" w14:textId="77777777" w:rsidTr="005E70F5">
        <w:trPr>
          <w:cantSplit/>
          <w:jc w:val="center"/>
        </w:trPr>
        <w:tc>
          <w:tcPr>
            <w:tcW w:w="892" w:type="dxa"/>
            <w:noWrap/>
            <w:vAlign w:val="bottom"/>
            <w:hideMark/>
          </w:tcPr>
          <w:p w14:paraId="2CD129A6" w14:textId="77777777" w:rsidR="00D05040" w:rsidRPr="00D05040" w:rsidRDefault="00D05040" w:rsidP="00D05040">
            <w:r w:rsidRPr="00D05040">
              <w:t>Pes</w:t>
            </w:r>
          </w:p>
        </w:tc>
        <w:tc>
          <w:tcPr>
            <w:tcW w:w="796" w:type="dxa"/>
            <w:noWrap/>
            <w:vAlign w:val="bottom"/>
            <w:hideMark/>
          </w:tcPr>
          <w:p w14:paraId="6F379028" w14:textId="77777777" w:rsidR="00D05040" w:rsidRPr="00D05040" w:rsidRDefault="00D05040" w:rsidP="00D05040">
            <w:r w:rsidRPr="00D05040">
              <w:t>S</w:t>
            </w:r>
          </w:p>
        </w:tc>
        <w:tc>
          <w:tcPr>
            <w:tcW w:w="1097" w:type="dxa"/>
            <w:noWrap/>
            <w:vAlign w:val="bottom"/>
            <w:hideMark/>
          </w:tcPr>
          <w:p w14:paraId="41A239FB" w14:textId="77777777" w:rsidR="00D05040" w:rsidRPr="00D05040" w:rsidRDefault="00D05040" w:rsidP="00D05040">
            <w:r w:rsidRPr="00D05040">
              <w:t>34213</w:t>
            </w:r>
          </w:p>
        </w:tc>
        <w:tc>
          <w:tcPr>
            <w:tcW w:w="3330" w:type="dxa"/>
            <w:vAlign w:val="bottom"/>
            <w:hideMark/>
          </w:tcPr>
          <w:p w14:paraId="079717F2" w14:textId="77777777" w:rsidR="00D05040" w:rsidRPr="00D05040" w:rsidRDefault="00D05040" w:rsidP="00D05040">
            <w:r w:rsidRPr="00D05040">
              <w:t>Acrolein</w:t>
            </w:r>
          </w:p>
        </w:tc>
        <w:tc>
          <w:tcPr>
            <w:tcW w:w="1080" w:type="dxa"/>
            <w:noWrap/>
            <w:vAlign w:val="center"/>
            <w:hideMark/>
          </w:tcPr>
          <w:p w14:paraId="4A7E5683" w14:textId="77777777" w:rsidR="00D05040" w:rsidRPr="00D05040" w:rsidRDefault="00D05040" w:rsidP="005E70F5">
            <w:pPr>
              <w:jc w:val="right"/>
            </w:pPr>
            <w:r w:rsidRPr="00D05040">
              <w:t>255</w:t>
            </w:r>
          </w:p>
        </w:tc>
        <w:tc>
          <w:tcPr>
            <w:tcW w:w="928" w:type="dxa"/>
            <w:noWrap/>
            <w:vAlign w:val="center"/>
            <w:hideMark/>
          </w:tcPr>
          <w:p w14:paraId="6BC9B0E2" w14:textId="77777777" w:rsidR="00D05040" w:rsidRPr="00D05040" w:rsidRDefault="00D05040" w:rsidP="005E70F5">
            <w:pPr>
              <w:jc w:val="right"/>
            </w:pPr>
            <w:r w:rsidRPr="00D05040">
              <w:t>0</w:t>
            </w:r>
          </w:p>
        </w:tc>
        <w:tc>
          <w:tcPr>
            <w:tcW w:w="1042" w:type="dxa"/>
            <w:noWrap/>
            <w:vAlign w:val="center"/>
            <w:hideMark/>
          </w:tcPr>
          <w:p w14:paraId="3393D161" w14:textId="77777777" w:rsidR="00D05040" w:rsidRPr="00D05040" w:rsidRDefault="00D05040" w:rsidP="005E70F5">
            <w:pPr>
              <w:jc w:val="right"/>
            </w:pPr>
            <w:r w:rsidRPr="00D05040">
              <w:t>0.0%</w:t>
            </w:r>
          </w:p>
        </w:tc>
        <w:tc>
          <w:tcPr>
            <w:tcW w:w="830" w:type="dxa"/>
            <w:shd w:val="clear" w:color="auto" w:fill="auto"/>
            <w:noWrap/>
            <w:vAlign w:val="center"/>
            <w:hideMark/>
          </w:tcPr>
          <w:p w14:paraId="48D432B5" w14:textId="77777777" w:rsidR="00D05040" w:rsidRPr="00D05040" w:rsidRDefault="00D05040" w:rsidP="005E70F5">
            <w:pPr>
              <w:jc w:val="right"/>
            </w:pPr>
            <w:r w:rsidRPr="00D05040">
              <w:t>255</w:t>
            </w:r>
          </w:p>
        </w:tc>
        <w:tc>
          <w:tcPr>
            <w:tcW w:w="941" w:type="dxa"/>
            <w:shd w:val="clear" w:color="auto" w:fill="auto"/>
            <w:noWrap/>
            <w:vAlign w:val="center"/>
            <w:hideMark/>
          </w:tcPr>
          <w:p w14:paraId="0FAA13A3" w14:textId="77777777" w:rsidR="00D05040" w:rsidRPr="00D05040" w:rsidRDefault="00D05040" w:rsidP="005E70F5">
            <w:pPr>
              <w:jc w:val="right"/>
            </w:pPr>
            <w:r w:rsidRPr="00D05040">
              <w:t>100.0%</w:t>
            </w:r>
          </w:p>
        </w:tc>
      </w:tr>
      <w:tr w:rsidR="00D05040" w:rsidRPr="00D05040" w14:paraId="4CD2D7BE" w14:textId="77777777" w:rsidTr="005E70F5">
        <w:trPr>
          <w:cantSplit/>
          <w:jc w:val="center"/>
        </w:trPr>
        <w:tc>
          <w:tcPr>
            <w:tcW w:w="892" w:type="dxa"/>
            <w:noWrap/>
            <w:vAlign w:val="bottom"/>
            <w:hideMark/>
          </w:tcPr>
          <w:p w14:paraId="04839C83" w14:textId="77777777" w:rsidR="00D05040" w:rsidRPr="00D05040" w:rsidRDefault="00D05040" w:rsidP="00D05040">
            <w:r w:rsidRPr="00D05040">
              <w:t>Pes</w:t>
            </w:r>
          </w:p>
        </w:tc>
        <w:tc>
          <w:tcPr>
            <w:tcW w:w="796" w:type="dxa"/>
            <w:noWrap/>
            <w:vAlign w:val="bottom"/>
            <w:hideMark/>
          </w:tcPr>
          <w:p w14:paraId="4817F261" w14:textId="77777777" w:rsidR="00D05040" w:rsidRPr="00D05040" w:rsidRDefault="00D05040" w:rsidP="00D05040">
            <w:r w:rsidRPr="00D05040">
              <w:t>S</w:t>
            </w:r>
          </w:p>
        </w:tc>
        <w:tc>
          <w:tcPr>
            <w:tcW w:w="1097" w:type="dxa"/>
            <w:noWrap/>
            <w:vAlign w:val="bottom"/>
            <w:hideMark/>
          </w:tcPr>
          <w:p w14:paraId="59BA5432" w14:textId="77777777" w:rsidR="00D05040" w:rsidRPr="00D05040" w:rsidRDefault="00D05040" w:rsidP="00D05040">
            <w:r w:rsidRPr="00D05040">
              <w:t>34354</w:t>
            </w:r>
          </w:p>
        </w:tc>
        <w:tc>
          <w:tcPr>
            <w:tcW w:w="3330" w:type="dxa"/>
            <w:vAlign w:val="bottom"/>
            <w:hideMark/>
          </w:tcPr>
          <w:p w14:paraId="5C3CDDA6" w14:textId="77777777" w:rsidR="00D05040" w:rsidRPr="00D05040" w:rsidRDefault="00D05040" w:rsidP="00D05040">
            <w:proofErr w:type="spellStart"/>
            <w:r w:rsidRPr="00D05040">
              <w:t>Endosulfan</w:t>
            </w:r>
            <w:proofErr w:type="spellEnd"/>
            <w:r w:rsidRPr="00D05040">
              <w:t xml:space="preserve"> Sulfate</w:t>
            </w:r>
          </w:p>
        </w:tc>
        <w:tc>
          <w:tcPr>
            <w:tcW w:w="1080" w:type="dxa"/>
            <w:noWrap/>
            <w:vAlign w:val="center"/>
            <w:hideMark/>
          </w:tcPr>
          <w:p w14:paraId="26102131" w14:textId="77777777" w:rsidR="00D05040" w:rsidRPr="00D05040" w:rsidRDefault="00D05040" w:rsidP="005E70F5">
            <w:pPr>
              <w:jc w:val="right"/>
            </w:pPr>
            <w:r w:rsidRPr="00D05040">
              <w:t>257</w:t>
            </w:r>
          </w:p>
        </w:tc>
        <w:tc>
          <w:tcPr>
            <w:tcW w:w="928" w:type="dxa"/>
            <w:noWrap/>
            <w:vAlign w:val="center"/>
            <w:hideMark/>
          </w:tcPr>
          <w:p w14:paraId="53D62041" w14:textId="77777777" w:rsidR="00D05040" w:rsidRPr="00D05040" w:rsidRDefault="00D05040" w:rsidP="005E70F5">
            <w:pPr>
              <w:jc w:val="right"/>
            </w:pPr>
            <w:r w:rsidRPr="00D05040">
              <w:t>0</w:t>
            </w:r>
          </w:p>
        </w:tc>
        <w:tc>
          <w:tcPr>
            <w:tcW w:w="1042" w:type="dxa"/>
            <w:noWrap/>
            <w:vAlign w:val="center"/>
            <w:hideMark/>
          </w:tcPr>
          <w:p w14:paraId="58A03414" w14:textId="77777777" w:rsidR="00D05040" w:rsidRPr="00D05040" w:rsidRDefault="00D05040" w:rsidP="005E70F5">
            <w:pPr>
              <w:jc w:val="right"/>
            </w:pPr>
            <w:r w:rsidRPr="00D05040">
              <w:t>0.0%</w:t>
            </w:r>
          </w:p>
        </w:tc>
        <w:tc>
          <w:tcPr>
            <w:tcW w:w="830" w:type="dxa"/>
            <w:shd w:val="clear" w:color="auto" w:fill="auto"/>
            <w:noWrap/>
            <w:vAlign w:val="center"/>
            <w:hideMark/>
          </w:tcPr>
          <w:p w14:paraId="14FAD4A3" w14:textId="77777777" w:rsidR="00D05040" w:rsidRPr="00D05040" w:rsidRDefault="00D05040" w:rsidP="005E70F5">
            <w:pPr>
              <w:jc w:val="right"/>
            </w:pPr>
            <w:r w:rsidRPr="00D05040">
              <w:t>257</w:t>
            </w:r>
          </w:p>
        </w:tc>
        <w:tc>
          <w:tcPr>
            <w:tcW w:w="941" w:type="dxa"/>
            <w:shd w:val="clear" w:color="auto" w:fill="auto"/>
            <w:noWrap/>
            <w:vAlign w:val="center"/>
            <w:hideMark/>
          </w:tcPr>
          <w:p w14:paraId="75BC1DDF" w14:textId="77777777" w:rsidR="00D05040" w:rsidRPr="00D05040" w:rsidRDefault="00D05040" w:rsidP="005E70F5">
            <w:pPr>
              <w:jc w:val="right"/>
            </w:pPr>
            <w:r w:rsidRPr="00D05040">
              <w:t>100.0%</w:t>
            </w:r>
          </w:p>
        </w:tc>
      </w:tr>
      <w:tr w:rsidR="00D05040" w:rsidRPr="00D05040" w14:paraId="60A668F8" w14:textId="77777777" w:rsidTr="005E70F5">
        <w:trPr>
          <w:cantSplit/>
          <w:jc w:val="center"/>
        </w:trPr>
        <w:tc>
          <w:tcPr>
            <w:tcW w:w="892" w:type="dxa"/>
            <w:noWrap/>
            <w:vAlign w:val="bottom"/>
            <w:hideMark/>
          </w:tcPr>
          <w:p w14:paraId="4FAB64DF" w14:textId="77777777" w:rsidR="00D05040" w:rsidRPr="00D05040" w:rsidRDefault="00D05040" w:rsidP="00D05040">
            <w:r w:rsidRPr="00D05040">
              <w:t>Pes</w:t>
            </w:r>
          </w:p>
        </w:tc>
        <w:tc>
          <w:tcPr>
            <w:tcW w:w="796" w:type="dxa"/>
            <w:noWrap/>
            <w:vAlign w:val="bottom"/>
            <w:hideMark/>
          </w:tcPr>
          <w:p w14:paraId="7D499879" w14:textId="77777777" w:rsidR="00D05040" w:rsidRPr="00D05040" w:rsidRDefault="00D05040" w:rsidP="00D05040">
            <w:r w:rsidRPr="00D05040">
              <w:t>S</w:t>
            </w:r>
          </w:p>
        </w:tc>
        <w:tc>
          <w:tcPr>
            <w:tcW w:w="1097" w:type="dxa"/>
            <w:noWrap/>
            <w:vAlign w:val="bottom"/>
            <w:hideMark/>
          </w:tcPr>
          <w:p w14:paraId="0B6B5584" w14:textId="77777777" w:rsidR="00D05040" w:rsidRPr="00D05040" w:rsidRDefault="00D05040" w:rsidP="00D05040">
            <w:r w:rsidRPr="00D05040">
              <w:t>34359</w:t>
            </w:r>
          </w:p>
        </w:tc>
        <w:tc>
          <w:tcPr>
            <w:tcW w:w="3330" w:type="dxa"/>
            <w:vAlign w:val="bottom"/>
            <w:hideMark/>
          </w:tcPr>
          <w:p w14:paraId="2FBC70A9" w14:textId="77777777" w:rsidR="00D05040" w:rsidRPr="00D05040" w:rsidRDefault="00D05040" w:rsidP="00D05040">
            <w:proofErr w:type="spellStart"/>
            <w:r w:rsidRPr="00D05040">
              <w:t>Endosulfan</w:t>
            </w:r>
            <w:proofErr w:type="spellEnd"/>
            <w:r w:rsidRPr="00D05040">
              <w:t>-II(Beta)</w:t>
            </w:r>
          </w:p>
        </w:tc>
        <w:tc>
          <w:tcPr>
            <w:tcW w:w="1080" w:type="dxa"/>
            <w:noWrap/>
            <w:vAlign w:val="center"/>
            <w:hideMark/>
          </w:tcPr>
          <w:p w14:paraId="6B3AD6B6" w14:textId="77777777" w:rsidR="00D05040" w:rsidRPr="00D05040" w:rsidRDefault="00D05040" w:rsidP="005E70F5">
            <w:pPr>
              <w:jc w:val="right"/>
            </w:pPr>
            <w:r w:rsidRPr="00D05040">
              <w:t>257</w:t>
            </w:r>
          </w:p>
        </w:tc>
        <w:tc>
          <w:tcPr>
            <w:tcW w:w="928" w:type="dxa"/>
            <w:noWrap/>
            <w:vAlign w:val="center"/>
            <w:hideMark/>
          </w:tcPr>
          <w:p w14:paraId="4B4C03B8" w14:textId="77777777" w:rsidR="00D05040" w:rsidRPr="00D05040" w:rsidRDefault="00D05040" w:rsidP="005E70F5">
            <w:pPr>
              <w:jc w:val="right"/>
            </w:pPr>
            <w:r w:rsidRPr="00D05040">
              <w:t>0</w:t>
            </w:r>
          </w:p>
        </w:tc>
        <w:tc>
          <w:tcPr>
            <w:tcW w:w="1042" w:type="dxa"/>
            <w:noWrap/>
            <w:vAlign w:val="center"/>
            <w:hideMark/>
          </w:tcPr>
          <w:p w14:paraId="3E379092" w14:textId="77777777" w:rsidR="00D05040" w:rsidRPr="00D05040" w:rsidRDefault="00D05040" w:rsidP="005E70F5">
            <w:pPr>
              <w:jc w:val="right"/>
            </w:pPr>
            <w:r w:rsidRPr="00D05040">
              <w:t>0.0%</w:t>
            </w:r>
          </w:p>
        </w:tc>
        <w:tc>
          <w:tcPr>
            <w:tcW w:w="830" w:type="dxa"/>
            <w:shd w:val="clear" w:color="auto" w:fill="auto"/>
            <w:noWrap/>
            <w:vAlign w:val="center"/>
            <w:hideMark/>
          </w:tcPr>
          <w:p w14:paraId="74B20C00" w14:textId="77777777" w:rsidR="00D05040" w:rsidRPr="00D05040" w:rsidRDefault="00D05040" w:rsidP="005E70F5">
            <w:pPr>
              <w:jc w:val="right"/>
            </w:pPr>
            <w:r w:rsidRPr="00D05040">
              <w:t>257</w:t>
            </w:r>
          </w:p>
        </w:tc>
        <w:tc>
          <w:tcPr>
            <w:tcW w:w="941" w:type="dxa"/>
            <w:shd w:val="clear" w:color="auto" w:fill="auto"/>
            <w:noWrap/>
            <w:vAlign w:val="center"/>
            <w:hideMark/>
          </w:tcPr>
          <w:p w14:paraId="6D834978" w14:textId="77777777" w:rsidR="00D05040" w:rsidRPr="00D05040" w:rsidRDefault="00D05040" w:rsidP="005E70F5">
            <w:pPr>
              <w:jc w:val="right"/>
            </w:pPr>
            <w:r w:rsidRPr="00D05040">
              <w:t>100.0%</w:t>
            </w:r>
          </w:p>
        </w:tc>
      </w:tr>
      <w:tr w:rsidR="00D05040" w:rsidRPr="00D05040" w14:paraId="5306B645" w14:textId="77777777" w:rsidTr="005E70F5">
        <w:trPr>
          <w:cantSplit/>
          <w:jc w:val="center"/>
        </w:trPr>
        <w:tc>
          <w:tcPr>
            <w:tcW w:w="892" w:type="dxa"/>
            <w:noWrap/>
            <w:vAlign w:val="bottom"/>
            <w:hideMark/>
          </w:tcPr>
          <w:p w14:paraId="6B15CCFB" w14:textId="77777777" w:rsidR="00D05040" w:rsidRPr="00D05040" w:rsidRDefault="00D05040" w:rsidP="00D05040">
            <w:r w:rsidRPr="00D05040">
              <w:t>Pes</w:t>
            </w:r>
          </w:p>
        </w:tc>
        <w:tc>
          <w:tcPr>
            <w:tcW w:w="796" w:type="dxa"/>
            <w:noWrap/>
            <w:vAlign w:val="bottom"/>
            <w:hideMark/>
          </w:tcPr>
          <w:p w14:paraId="3E659FB0" w14:textId="77777777" w:rsidR="00D05040" w:rsidRPr="00D05040" w:rsidRDefault="00D05040" w:rsidP="00D05040">
            <w:r w:rsidRPr="00D05040">
              <w:t>S</w:t>
            </w:r>
          </w:p>
        </w:tc>
        <w:tc>
          <w:tcPr>
            <w:tcW w:w="1097" w:type="dxa"/>
            <w:noWrap/>
            <w:vAlign w:val="bottom"/>
            <w:hideMark/>
          </w:tcPr>
          <w:p w14:paraId="5BABE8FE" w14:textId="77777777" w:rsidR="00D05040" w:rsidRPr="00D05040" w:rsidRDefault="00D05040" w:rsidP="00D05040">
            <w:r w:rsidRPr="00D05040">
              <w:t>34369</w:t>
            </w:r>
          </w:p>
        </w:tc>
        <w:tc>
          <w:tcPr>
            <w:tcW w:w="3330" w:type="dxa"/>
            <w:vAlign w:val="bottom"/>
            <w:hideMark/>
          </w:tcPr>
          <w:p w14:paraId="6D16521B" w14:textId="77777777" w:rsidR="00D05040" w:rsidRPr="00D05040" w:rsidRDefault="00D05040" w:rsidP="00D05040">
            <w:r w:rsidRPr="00D05040">
              <w:t>Endrin Aldehyde</w:t>
            </w:r>
          </w:p>
        </w:tc>
        <w:tc>
          <w:tcPr>
            <w:tcW w:w="1080" w:type="dxa"/>
            <w:noWrap/>
            <w:vAlign w:val="center"/>
            <w:hideMark/>
          </w:tcPr>
          <w:p w14:paraId="0C58BCFD" w14:textId="77777777" w:rsidR="00D05040" w:rsidRPr="00D05040" w:rsidRDefault="00D05040" w:rsidP="005E70F5">
            <w:pPr>
              <w:jc w:val="right"/>
            </w:pPr>
            <w:r w:rsidRPr="00D05040">
              <w:t>257</w:t>
            </w:r>
          </w:p>
        </w:tc>
        <w:tc>
          <w:tcPr>
            <w:tcW w:w="928" w:type="dxa"/>
            <w:noWrap/>
            <w:vAlign w:val="center"/>
            <w:hideMark/>
          </w:tcPr>
          <w:p w14:paraId="4356EE08" w14:textId="77777777" w:rsidR="00D05040" w:rsidRPr="00D05040" w:rsidRDefault="00D05040" w:rsidP="005E70F5">
            <w:pPr>
              <w:jc w:val="right"/>
            </w:pPr>
            <w:r w:rsidRPr="00D05040">
              <w:t>0</w:t>
            </w:r>
          </w:p>
        </w:tc>
        <w:tc>
          <w:tcPr>
            <w:tcW w:w="1042" w:type="dxa"/>
            <w:noWrap/>
            <w:vAlign w:val="center"/>
            <w:hideMark/>
          </w:tcPr>
          <w:p w14:paraId="78F6849E" w14:textId="77777777" w:rsidR="00D05040" w:rsidRPr="00D05040" w:rsidRDefault="00D05040" w:rsidP="005E70F5">
            <w:pPr>
              <w:jc w:val="right"/>
            </w:pPr>
            <w:r w:rsidRPr="00D05040">
              <w:t>0.0%</w:t>
            </w:r>
          </w:p>
        </w:tc>
        <w:tc>
          <w:tcPr>
            <w:tcW w:w="830" w:type="dxa"/>
            <w:shd w:val="clear" w:color="auto" w:fill="auto"/>
            <w:noWrap/>
            <w:vAlign w:val="center"/>
            <w:hideMark/>
          </w:tcPr>
          <w:p w14:paraId="244A87D4" w14:textId="77777777" w:rsidR="00D05040" w:rsidRPr="00D05040" w:rsidRDefault="00D05040" w:rsidP="005E70F5">
            <w:pPr>
              <w:jc w:val="right"/>
            </w:pPr>
            <w:r w:rsidRPr="00D05040">
              <w:t>257</w:t>
            </w:r>
          </w:p>
        </w:tc>
        <w:tc>
          <w:tcPr>
            <w:tcW w:w="941" w:type="dxa"/>
            <w:shd w:val="clear" w:color="auto" w:fill="auto"/>
            <w:noWrap/>
            <w:vAlign w:val="center"/>
            <w:hideMark/>
          </w:tcPr>
          <w:p w14:paraId="5A498F2E" w14:textId="77777777" w:rsidR="00D05040" w:rsidRPr="00D05040" w:rsidRDefault="00D05040" w:rsidP="005E70F5">
            <w:pPr>
              <w:jc w:val="right"/>
            </w:pPr>
            <w:r w:rsidRPr="00D05040">
              <w:t>100.0%</w:t>
            </w:r>
          </w:p>
        </w:tc>
      </w:tr>
      <w:tr w:rsidR="00D05040" w:rsidRPr="00D05040" w14:paraId="3C05492F" w14:textId="77777777" w:rsidTr="005E70F5">
        <w:trPr>
          <w:cantSplit/>
          <w:jc w:val="center"/>
        </w:trPr>
        <w:tc>
          <w:tcPr>
            <w:tcW w:w="892" w:type="dxa"/>
            <w:noWrap/>
            <w:vAlign w:val="bottom"/>
            <w:hideMark/>
          </w:tcPr>
          <w:p w14:paraId="438B57BF" w14:textId="77777777" w:rsidR="00D05040" w:rsidRPr="00D05040" w:rsidRDefault="00D05040" w:rsidP="00D05040">
            <w:r w:rsidRPr="00D05040">
              <w:t>Pes</w:t>
            </w:r>
          </w:p>
        </w:tc>
        <w:tc>
          <w:tcPr>
            <w:tcW w:w="796" w:type="dxa"/>
            <w:noWrap/>
            <w:vAlign w:val="bottom"/>
            <w:hideMark/>
          </w:tcPr>
          <w:p w14:paraId="53B21CB1" w14:textId="77777777" w:rsidR="00D05040" w:rsidRPr="00D05040" w:rsidRDefault="00D05040" w:rsidP="00D05040">
            <w:r w:rsidRPr="00D05040">
              <w:t>S</w:t>
            </w:r>
          </w:p>
        </w:tc>
        <w:tc>
          <w:tcPr>
            <w:tcW w:w="1097" w:type="dxa"/>
            <w:noWrap/>
            <w:vAlign w:val="bottom"/>
            <w:hideMark/>
          </w:tcPr>
          <w:p w14:paraId="73039820" w14:textId="77777777" w:rsidR="00D05040" w:rsidRPr="00D05040" w:rsidRDefault="00D05040" w:rsidP="00D05040">
            <w:r w:rsidRPr="00D05040">
              <w:t>34411</w:t>
            </w:r>
          </w:p>
        </w:tc>
        <w:tc>
          <w:tcPr>
            <w:tcW w:w="3330" w:type="dxa"/>
            <w:vAlign w:val="bottom"/>
            <w:hideMark/>
          </w:tcPr>
          <w:p w14:paraId="6BEFFE0E" w14:textId="77777777" w:rsidR="00D05040" w:rsidRPr="00D05040" w:rsidRDefault="00D05040" w:rsidP="00D05040">
            <w:proofErr w:type="spellStart"/>
            <w:r w:rsidRPr="00D05040">
              <w:t>Isophorone</w:t>
            </w:r>
            <w:proofErr w:type="spellEnd"/>
          </w:p>
        </w:tc>
        <w:tc>
          <w:tcPr>
            <w:tcW w:w="1080" w:type="dxa"/>
            <w:noWrap/>
            <w:vAlign w:val="center"/>
            <w:hideMark/>
          </w:tcPr>
          <w:p w14:paraId="70F257CB" w14:textId="77777777" w:rsidR="00D05040" w:rsidRPr="00D05040" w:rsidRDefault="00D05040" w:rsidP="005E70F5">
            <w:pPr>
              <w:jc w:val="right"/>
            </w:pPr>
            <w:r w:rsidRPr="00D05040">
              <w:t>241</w:t>
            </w:r>
          </w:p>
        </w:tc>
        <w:tc>
          <w:tcPr>
            <w:tcW w:w="928" w:type="dxa"/>
            <w:noWrap/>
            <w:vAlign w:val="center"/>
            <w:hideMark/>
          </w:tcPr>
          <w:p w14:paraId="1C1EF891" w14:textId="77777777" w:rsidR="00D05040" w:rsidRPr="00D05040" w:rsidRDefault="00D05040" w:rsidP="005E70F5">
            <w:pPr>
              <w:jc w:val="right"/>
            </w:pPr>
            <w:r w:rsidRPr="00D05040">
              <w:t>0</w:t>
            </w:r>
          </w:p>
        </w:tc>
        <w:tc>
          <w:tcPr>
            <w:tcW w:w="1042" w:type="dxa"/>
            <w:noWrap/>
            <w:vAlign w:val="center"/>
            <w:hideMark/>
          </w:tcPr>
          <w:p w14:paraId="6B3282DA" w14:textId="77777777" w:rsidR="00D05040" w:rsidRPr="00D05040" w:rsidRDefault="00D05040" w:rsidP="005E70F5">
            <w:pPr>
              <w:jc w:val="right"/>
            </w:pPr>
            <w:r w:rsidRPr="00D05040">
              <w:t>0.0%</w:t>
            </w:r>
          </w:p>
        </w:tc>
        <w:tc>
          <w:tcPr>
            <w:tcW w:w="830" w:type="dxa"/>
            <w:shd w:val="clear" w:color="auto" w:fill="auto"/>
            <w:noWrap/>
            <w:vAlign w:val="center"/>
            <w:hideMark/>
          </w:tcPr>
          <w:p w14:paraId="0BD2DD89" w14:textId="77777777" w:rsidR="00D05040" w:rsidRPr="00D05040" w:rsidRDefault="00D05040" w:rsidP="005E70F5">
            <w:pPr>
              <w:jc w:val="right"/>
            </w:pPr>
            <w:r w:rsidRPr="00D05040">
              <w:t>241</w:t>
            </w:r>
          </w:p>
        </w:tc>
        <w:tc>
          <w:tcPr>
            <w:tcW w:w="941" w:type="dxa"/>
            <w:shd w:val="clear" w:color="auto" w:fill="auto"/>
            <w:noWrap/>
            <w:vAlign w:val="center"/>
            <w:hideMark/>
          </w:tcPr>
          <w:p w14:paraId="33897975" w14:textId="77777777" w:rsidR="00D05040" w:rsidRPr="00D05040" w:rsidRDefault="00D05040" w:rsidP="005E70F5">
            <w:pPr>
              <w:jc w:val="right"/>
            </w:pPr>
            <w:r w:rsidRPr="00D05040">
              <w:t>100.0%</w:t>
            </w:r>
          </w:p>
        </w:tc>
      </w:tr>
      <w:tr w:rsidR="00D05040" w:rsidRPr="00D05040" w14:paraId="63866811" w14:textId="77777777" w:rsidTr="005E70F5">
        <w:trPr>
          <w:cantSplit/>
          <w:jc w:val="center"/>
        </w:trPr>
        <w:tc>
          <w:tcPr>
            <w:tcW w:w="892" w:type="dxa"/>
            <w:noWrap/>
            <w:vAlign w:val="bottom"/>
            <w:hideMark/>
          </w:tcPr>
          <w:p w14:paraId="31D55516" w14:textId="77777777" w:rsidR="00D05040" w:rsidRPr="00D05040" w:rsidRDefault="00D05040" w:rsidP="00D05040">
            <w:r w:rsidRPr="00D05040">
              <w:t>Pes</w:t>
            </w:r>
          </w:p>
        </w:tc>
        <w:tc>
          <w:tcPr>
            <w:tcW w:w="796" w:type="dxa"/>
            <w:noWrap/>
            <w:vAlign w:val="bottom"/>
            <w:hideMark/>
          </w:tcPr>
          <w:p w14:paraId="602DEBA1" w14:textId="77777777" w:rsidR="00D05040" w:rsidRPr="00D05040" w:rsidRDefault="00D05040" w:rsidP="00D05040">
            <w:r w:rsidRPr="00D05040">
              <w:t>S</w:t>
            </w:r>
          </w:p>
        </w:tc>
        <w:tc>
          <w:tcPr>
            <w:tcW w:w="1097" w:type="dxa"/>
            <w:noWrap/>
            <w:vAlign w:val="bottom"/>
            <w:hideMark/>
          </w:tcPr>
          <w:p w14:paraId="5CB579FF" w14:textId="77777777" w:rsidR="00D05040" w:rsidRPr="00D05040" w:rsidRDefault="00D05040" w:rsidP="00D05040">
            <w:r w:rsidRPr="00D05040">
              <w:t>34660</w:t>
            </w:r>
          </w:p>
        </w:tc>
        <w:tc>
          <w:tcPr>
            <w:tcW w:w="3330" w:type="dxa"/>
            <w:vAlign w:val="bottom"/>
            <w:hideMark/>
          </w:tcPr>
          <w:p w14:paraId="391604CD" w14:textId="77777777" w:rsidR="00D05040" w:rsidRPr="00D05040" w:rsidRDefault="00D05040" w:rsidP="00D05040">
            <w:r w:rsidRPr="00D05040">
              <w:t>DNOC(4,6-Dinitro-Ortho-Cresol)</w:t>
            </w:r>
          </w:p>
        </w:tc>
        <w:tc>
          <w:tcPr>
            <w:tcW w:w="1080" w:type="dxa"/>
            <w:noWrap/>
            <w:vAlign w:val="center"/>
            <w:hideMark/>
          </w:tcPr>
          <w:p w14:paraId="1CC30C29" w14:textId="77777777" w:rsidR="00D05040" w:rsidRPr="00D05040" w:rsidRDefault="00D05040" w:rsidP="005E70F5">
            <w:pPr>
              <w:jc w:val="right"/>
            </w:pPr>
            <w:r w:rsidRPr="00D05040">
              <w:t>2309</w:t>
            </w:r>
          </w:p>
        </w:tc>
        <w:tc>
          <w:tcPr>
            <w:tcW w:w="928" w:type="dxa"/>
            <w:noWrap/>
            <w:vAlign w:val="center"/>
            <w:hideMark/>
          </w:tcPr>
          <w:p w14:paraId="01B632A7" w14:textId="77777777" w:rsidR="00D05040" w:rsidRPr="00D05040" w:rsidRDefault="00D05040" w:rsidP="005E70F5">
            <w:pPr>
              <w:jc w:val="right"/>
            </w:pPr>
            <w:r w:rsidRPr="00D05040">
              <w:t>0</w:t>
            </w:r>
          </w:p>
        </w:tc>
        <w:tc>
          <w:tcPr>
            <w:tcW w:w="1042" w:type="dxa"/>
            <w:noWrap/>
            <w:vAlign w:val="center"/>
            <w:hideMark/>
          </w:tcPr>
          <w:p w14:paraId="45C1D528" w14:textId="77777777" w:rsidR="00D05040" w:rsidRPr="00D05040" w:rsidRDefault="00D05040" w:rsidP="005E70F5">
            <w:pPr>
              <w:jc w:val="right"/>
            </w:pPr>
            <w:r w:rsidRPr="00D05040">
              <w:t>0.0%</w:t>
            </w:r>
          </w:p>
        </w:tc>
        <w:tc>
          <w:tcPr>
            <w:tcW w:w="830" w:type="dxa"/>
            <w:shd w:val="clear" w:color="auto" w:fill="auto"/>
            <w:noWrap/>
            <w:vAlign w:val="center"/>
            <w:hideMark/>
          </w:tcPr>
          <w:p w14:paraId="381B4AFB" w14:textId="77777777" w:rsidR="00D05040" w:rsidRPr="00D05040" w:rsidRDefault="00D05040" w:rsidP="005E70F5">
            <w:pPr>
              <w:jc w:val="right"/>
            </w:pPr>
            <w:r w:rsidRPr="00D05040">
              <w:t>2309</w:t>
            </w:r>
          </w:p>
        </w:tc>
        <w:tc>
          <w:tcPr>
            <w:tcW w:w="941" w:type="dxa"/>
            <w:shd w:val="clear" w:color="auto" w:fill="auto"/>
            <w:noWrap/>
            <w:vAlign w:val="center"/>
            <w:hideMark/>
          </w:tcPr>
          <w:p w14:paraId="0A185BCC" w14:textId="77777777" w:rsidR="00D05040" w:rsidRPr="00D05040" w:rsidRDefault="00D05040" w:rsidP="005E70F5">
            <w:pPr>
              <w:jc w:val="right"/>
            </w:pPr>
            <w:r w:rsidRPr="00D05040">
              <w:t>100.0%</w:t>
            </w:r>
          </w:p>
        </w:tc>
      </w:tr>
      <w:tr w:rsidR="00D05040" w:rsidRPr="00D05040" w14:paraId="743CC3F4" w14:textId="77777777" w:rsidTr="005E70F5">
        <w:trPr>
          <w:cantSplit/>
          <w:jc w:val="center"/>
        </w:trPr>
        <w:tc>
          <w:tcPr>
            <w:tcW w:w="892" w:type="dxa"/>
            <w:noWrap/>
            <w:vAlign w:val="bottom"/>
            <w:hideMark/>
          </w:tcPr>
          <w:p w14:paraId="36532E8A" w14:textId="77777777" w:rsidR="00D05040" w:rsidRPr="00D05040" w:rsidRDefault="00D05040" w:rsidP="00D05040">
            <w:r w:rsidRPr="00D05040">
              <w:t>Pes</w:t>
            </w:r>
          </w:p>
        </w:tc>
        <w:tc>
          <w:tcPr>
            <w:tcW w:w="796" w:type="dxa"/>
            <w:noWrap/>
            <w:vAlign w:val="bottom"/>
            <w:hideMark/>
          </w:tcPr>
          <w:p w14:paraId="302D4039" w14:textId="77777777" w:rsidR="00D05040" w:rsidRPr="00D05040" w:rsidRDefault="00D05040" w:rsidP="00D05040">
            <w:r w:rsidRPr="00D05040">
              <w:t>S</w:t>
            </w:r>
          </w:p>
        </w:tc>
        <w:tc>
          <w:tcPr>
            <w:tcW w:w="1097" w:type="dxa"/>
            <w:noWrap/>
            <w:vAlign w:val="bottom"/>
            <w:hideMark/>
          </w:tcPr>
          <w:p w14:paraId="53058740" w14:textId="77777777" w:rsidR="00D05040" w:rsidRPr="00D05040" w:rsidRDefault="00D05040" w:rsidP="00D05040">
            <w:r w:rsidRPr="00D05040">
              <w:t>39061</w:t>
            </w:r>
          </w:p>
        </w:tc>
        <w:tc>
          <w:tcPr>
            <w:tcW w:w="3330" w:type="dxa"/>
            <w:vAlign w:val="bottom"/>
            <w:hideMark/>
          </w:tcPr>
          <w:p w14:paraId="1622731A" w14:textId="77777777" w:rsidR="00D05040" w:rsidRPr="00D05040" w:rsidRDefault="00D05040" w:rsidP="00D05040">
            <w:r w:rsidRPr="00D05040">
              <w:t>Pentachlorophenol</w:t>
            </w:r>
          </w:p>
        </w:tc>
        <w:tc>
          <w:tcPr>
            <w:tcW w:w="1080" w:type="dxa"/>
            <w:noWrap/>
            <w:vAlign w:val="center"/>
            <w:hideMark/>
          </w:tcPr>
          <w:p w14:paraId="42A65F8C" w14:textId="77777777" w:rsidR="00D05040" w:rsidRPr="00D05040" w:rsidRDefault="00D05040" w:rsidP="005E70F5">
            <w:pPr>
              <w:jc w:val="right"/>
            </w:pPr>
            <w:r w:rsidRPr="00D05040">
              <w:t>241</w:t>
            </w:r>
          </w:p>
        </w:tc>
        <w:tc>
          <w:tcPr>
            <w:tcW w:w="928" w:type="dxa"/>
            <w:noWrap/>
            <w:vAlign w:val="center"/>
            <w:hideMark/>
          </w:tcPr>
          <w:p w14:paraId="03AC530F" w14:textId="77777777" w:rsidR="00D05040" w:rsidRPr="00D05040" w:rsidRDefault="00D05040" w:rsidP="005E70F5">
            <w:pPr>
              <w:jc w:val="right"/>
            </w:pPr>
            <w:r w:rsidRPr="00D05040">
              <w:t>0</w:t>
            </w:r>
          </w:p>
        </w:tc>
        <w:tc>
          <w:tcPr>
            <w:tcW w:w="1042" w:type="dxa"/>
            <w:noWrap/>
            <w:vAlign w:val="center"/>
            <w:hideMark/>
          </w:tcPr>
          <w:p w14:paraId="04FB07B9" w14:textId="77777777" w:rsidR="00D05040" w:rsidRPr="00D05040" w:rsidRDefault="00D05040" w:rsidP="005E70F5">
            <w:pPr>
              <w:jc w:val="right"/>
            </w:pPr>
            <w:r w:rsidRPr="00D05040">
              <w:t>0.0%</w:t>
            </w:r>
          </w:p>
        </w:tc>
        <w:tc>
          <w:tcPr>
            <w:tcW w:w="830" w:type="dxa"/>
            <w:shd w:val="clear" w:color="auto" w:fill="auto"/>
            <w:noWrap/>
            <w:vAlign w:val="center"/>
            <w:hideMark/>
          </w:tcPr>
          <w:p w14:paraId="2D63EA32" w14:textId="77777777" w:rsidR="00D05040" w:rsidRPr="00D05040" w:rsidRDefault="00D05040" w:rsidP="005E70F5">
            <w:pPr>
              <w:jc w:val="right"/>
            </w:pPr>
            <w:r w:rsidRPr="00D05040">
              <w:t>241</w:t>
            </w:r>
          </w:p>
        </w:tc>
        <w:tc>
          <w:tcPr>
            <w:tcW w:w="941" w:type="dxa"/>
            <w:shd w:val="clear" w:color="auto" w:fill="auto"/>
            <w:noWrap/>
            <w:vAlign w:val="center"/>
            <w:hideMark/>
          </w:tcPr>
          <w:p w14:paraId="6D1C5D86" w14:textId="77777777" w:rsidR="00D05040" w:rsidRPr="00D05040" w:rsidRDefault="00D05040" w:rsidP="005E70F5">
            <w:pPr>
              <w:jc w:val="right"/>
            </w:pPr>
            <w:r w:rsidRPr="00D05040">
              <w:t>100.0%</w:t>
            </w:r>
          </w:p>
        </w:tc>
      </w:tr>
      <w:tr w:rsidR="00D05040" w:rsidRPr="00D05040" w14:paraId="5D3A38AE" w14:textId="77777777" w:rsidTr="005E70F5">
        <w:trPr>
          <w:cantSplit/>
          <w:jc w:val="center"/>
        </w:trPr>
        <w:tc>
          <w:tcPr>
            <w:tcW w:w="892" w:type="dxa"/>
            <w:noWrap/>
            <w:vAlign w:val="bottom"/>
            <w:hideMark/>
          </w:tcPr>
          <w:p w14:paraId="5A366598" w14:textId="77777777" w:rsidR="00D05040" w:rsidRPr="00D05040" w:rsidRDefault="00D05040" w:rsidP="00D05040">
            <w:r w:rsidRPr="00D05040">
              <w:t>Pes</w:t>
            </w:r>
          </w:p>
        </w:tc>
        <w:tc>
          <w:tcPr>
            <w:tcW w:w="796" w:type="dxa"/>
            <w:noWrap/>
            <w:vAlign w:val="bottom"/>
            <w:hideMark/>
          </w:tcPr>
          <w:p w14:paraId="73E45F18" w14:textId="77777777" w:rsidR="00D05040" w:rsidRPr="00D05040" w:rsidRDefault="00D05040" w:rsidP="00D05040">
            <w:r w:rsidRPr="00D05040">
              <w:t>S</w:t>
            </w:r>
          </w:p>
        </w:tc>
        <w:tc>
          <w:tcPr>
            <w:tcW w:w="1097" w:type="dxa"/>
            <w:noWrap/>
            <w:vAlign w:val="bottom"/>
            <w:hideMark/>
          </w:tcPr>
          <w:p w14:paraId="1B21049F" w14:textId="77777777" w:rsidR="00D05040" w:rsidRPr="00D05040" w:rsidRDefault="00D05040" w:rsidP="00D05040">
            <w:r w:rsidRPr="00D05040">
              <w:t>39076</w:t>
            </w:r>
          </w:p>
        </w:tc>
        <w:tc>
          <w:tcPr>
            <w:tcW w:w="3330" w:type="dxa"/>
            <w:vAlign w:val="bottom"/>
            <w:hideMark/>
          </w:tcPr>
          <w:p w14:paraId="5CBB06A0" w14:textId="77777777" w:rsidR="00D05040" w:rsidRPr="00D05040" w:rsidRDefault="00D05040" w:rsidP="00D05040">
            <w:r w:rsidRPr="00D05040">
              <w:t>BHC-Alpha</w:t>
            </w:r>
          </w:p>
        </w:tc>
        <w:tc>
          <w:tcPr>
            <w:tcW w:w="1080" w:type="dxa"/>
            <w:noWrap/>
            <w:vAlign w:val="center"/>
            <w:hideMark/>
          </w:tcPr>
          <w:p w14:paraId="0DFA112E" w14:textId="77777777" w:rsidR="00D05040" w:rsidRPr="00D05040" w:rsidRDefault="00D05040" w:rsidP="005E70F5">
            <w:pPr>
              <w:jc w:val="right"/>
            </w:pPr>
            <w:r w:rsidRPr="00D05040">
              <w:t>257</w:t>
            </w:r>
          </w:p>
        </w:tc>
        <w:tc>
          <w:tcPr>
            <w:tcW w:w="928" w:type="dxa"/>
            <w:noWrap/>
            <w:vAlign w:val="center"/>
            <w:hideMark/>
          </w:tcPr>
          <w:p w14:paraId="4D71B826" w14:textId="77777777" w:rsidR="00D05040" w:rsidRPr="00D05040" w:rsidRDefault="00D05040" w:rsidP="005E70F5">
            <w:pPr>
              <w:jc w:val="right"/>
            </w:pPr>
            <w:r w:rsidRPr="00D05040">
              <w:t>0</w:t>
            </w:r>
          </w:p>
        </w:tc>
        <w:tc>
          <w:tcPr>
            <w:tcW w:w="1042" w:type="dxa"/>
            <w:noWrap/>
            <w:vAlign w:val="center"/>
            <w:hideMark/>
          </w:tcPr>
          <w:p w14:paraId="1EB26A9D" w14:textId="77777777" w:rsidR="00D05040" w:rsidRPr="00D05040" w:rsidRDefault="00D05040" w:rsidP="005E70F5">
            <w:pPr>
              <w:jc w:val="right"/>
            </w:pPr>
            <w:r w:rsidRPr="00D05040">
              <w:t>0.0%</w:t>
            </w:r>
          </w:p>
        </w:tc>
        <w:tc>
          <w:tcPr>
            <w:tcW w:w="830" w:type="dxa"/>
            <w:shd w:val="clear" w:color="auto" w:fill="auto"/>
            <w:noWrap/>
            <w:vAlign w:val="center"/>
            <w:hideMark/>
          </w:tcPr>
          <w:p w14:paraId="3DB0D696" w14:textId="77777777" w:rsidR="00D05040" w:rsidRPr="00D05040" w:rsidRDefault="00D05040" w:rsidP="005E70F5">
            <w:pPr>
              <w:jc w:val="right"/>
            </w:pPr>
            <w:r w:rsidRPr="00D05040">
              <w:t>257</w:t>
            </w:r>
          </w:p>
        </w:tc>
        <w:tc>
          <w:tcPr>
            <w:tcW w:w="941" w:type="dxa"/>
            <w:shd w:val="clear" w:color="auto" w:fill="auto"/>
            <w:noWrap/>
            <w:vAlign w:val="center"/>
            <w:hideMark/>
          </w:tcPr>
          <w:p w14:paraId="44251242" w14:textId="77777777" w:rsidR="00D05040" w:rsidRPr="00D05040" w:rsidRDefault="00D05040" w:rsidP="005E70F5">
            <w:pPr>
              <w:jc w:val="right"/>
            </w:pPr>
            <w:r w:rsidRPr="00D05040">
              <w:t>100.0%</w:t>
            </w:r>
          </w:p>
        </w:tc>
      </w:tr>
      <w:tr w:rsidR="00D05040" w:rsidRPr="00D05040" w14:paraId="0849E753" w14:textId="77777777" w:rsidTr="005E70F5">
        <w:trPr>
          <w:cantSplit/>
          <w:jc w:val="center"/>
        </w:trPr>
        <w:tc>
          <w:tcPr>
            <w:tcW w:w="892" w:type="dxa"/>
            <w:noWrap/>
            <w:vAlign w:val="bottom"/>
            <w:hideMark/>
          </w:tcPr>
          <w:p w14:paraId="1D9D48B9" w14:textId="77777777" w:rsidR="00D05040" w:rsidRPr="00D05040" w:rsidRDefault="00D05040" w:rsidP="00D05040">
            <w:r w:rsidRPr="00D05040">
              <w:t>Pes</w:t>
            </w:r>
          </w:p>
        </w:tc>
        <w:tc>
          <w:tcPr>
            <w:tcW w:w="796" w:type="dxa"/>
            <w:noWrap/>
            <w:vAlign w:val="bottom"/>
            <w:hideMark/>
          </w:tcPr>
          <w:p w14:paraId="35FBAF0F" w14:textId="77777777" w:rsidR="00D05040" w:rsidRPr="00D05040" w:rsidRDefault="00D05040" w:rsidP="00D05040">
            <w:r w:rsidRPr="00D05040">
              <w:t>S</w:t>
            </w:r>
          </w:p>
        </w:tc>
        <w:tc>
          <w:tcPr>
            <w:tcW w:w="1097" w:type="dxa"/>
            <w:noWrap/>
            <w:vAlign w:val="bottom"/>
            <w:hideMark/>
          </w:tcPr>
          <w:p w14:paraId="1377A1BA" w14:textId="77777777" w:rsidR="00D05040" w:rsidRPr="00D05040" w:rsidRDefault="00D05040" w:rsidP="00D05040">
            <w:r w:rsidRPr="00D05040">
              <w:t>39333</w:t>
            </w:r>
          </w:p>
        </w:tc>
        <w:tc>
          <w:tcPr>
            <w:tcW w:w="3330" w:type="dxa"/>
            <w:vAlign w:val="bottom"/>
            <w:hideMark/>
          </w:tcPr>
          <w:p w14:paraId="6F8416C9" w14:textId="77777777" w:rsidR="00D05040" w:rsidRPr="00D05040" w:rsidRDefault="00D05040" w:rsidP="00D05040">
            <w:r w:rsidRPr="00D05040">
              <w:t>Aldrin</w:t>
            </w:r>
          </w:p>
        </w:tc>
        <w:tc>
          <w:tcPr>
            <w:tcW w:w="1080" w:type="dxa"/>
            <w:noWrap/>
            <w:vAlign w:val="center"/>
            <w:hideMark/>
          </w:tcPr>
          <w:p w14:paraId="396B2265" w14:textId="77777777" w:rsidR="00D05040" w:rsidRPr="00D05040" w:rsidRDefault="00D05040" w:rsidP="005E70F5">
            <w:pPr>
              <w:jc w:val="right"/>
            </w:pPr>
            <w:r w:rsidRPr="00D05040">
              <w:t>257</w:t>
            </w:r>
          </w:p>
        </w:tc>
        <w:tc>
          <w:tcPr>
            <w:tcW w:w="928" w:type="dxa"/>
            <w:noWrap/>
            <w:vAlign w:val="center"/>
            <w:hideMark/>
          </w:tcPr>
          <w:p w14:paraId="5E133C74" w14:textId="77777777" w:rsidR="00D05040" w:rsidRPr="00D05040" w:rsidRDefault="00D05040" w:rsidP="005E70F5">
            <w:pPr>
              <w:jc w:val="right"/>
            </w:pPr>
            <w:r w:rsidRPr="00D05040">
              <w:t>0</w:t>
            </w:r>
          </w:p>
        </w:tc>
        <w:tc>
          <w:tcPr>
            <w:tcW w:w="1042" w:type="dxa"/>
            <w:noWrap/>
            <w:vAlign w:val="center"/>
            <w:hideMark/>
          </w:tcPr>
          <w:p w14:paraId="23031E16" w14:textId="77777777" w:rsidR="00D05040" w:rsidRPr="00D05040" w:rsidRDefault="00D05040" w:rsidP="005E70F5">
            <w:pPr>
              <w:jc w:val="right"/>
            </w:pPr>
            <w:r w:rsidRPr="00D05040">
              <w:t>0.0%</w:t>
            </w:r>
          </w:p>
        </w:tc>
        <w:tc>
          <w:tcPr>
            <w:tcW w:w="830" w:type="dxa"/>
            <w:shd w:val="clear" w:color="auto" w:fill="auto"/>
            <w:noWrap/>
            <w:vAlign w:val="center"/>
            <w:hideMark/>
          </w:tcPr>
          <w:p w14:paraId="49A5F3B4" w14:textId="77777777" w:rsidR="00D05040" w:rsidRPr="00D05040" w:rsidRDefault="00D05040" w:rsidP="005E70F5">
            <w:pPr>
              <w:jc w:val="right"/>
            </w:pPr>
            <w:r w:rsidRPr="00D05040">
              <w:t>257</w:t>
            </w:r>
          </w:p>
        </w:tc>
        <w:tc>
          <w:tcPr>
            <w:tcW w:w="941" w:type="dxa"/>
            <w:shd w:val="clear" w:color="auto" w:fill="auto"/>
            <w:noWrap/>
            <w:vAlign w:val="center"/>
            <w:hideMark/>
          </w:tcPr>
          <w:p w14:paraId="7E8325B1" w14:textId="77777777" w:rsidR="00D05040" w:rsidRPr="00D05040" w:rsidRDefault="00D05040" w:rsidP="005E70F5">
            <w:pPr>
              <w:jc w:val="right"/>
            </w:pPr>
            <w:r w:rsidRPr="00D05040">
              <w:t>100.0%</w:t>
            </w:r>
          </w:p>
        </w:tc>
      </w:tr>
      <w:tr w:rsidR="00D05040" w:rsidRPr="00D05040" w14:paraId="3509F4F9" w14:textId="77777777" w:rsidTr="005E70F5">
        <w:trPr>
          <w:cantSplit/>
          <w:jc w:val="center"/>
        </w:trPr>
        <w:tc>
          <w:tcPr>
            <w:tcW w:w="892" w:type="dxa"/>
            <w:noWrap/>
            <w:vAlign w:val="bottom"/>
            <w:hideMark/>
          </w:tcPr>
          <w:p w14:paraId="163BFD8C" w14:textId="77777777" w:rsidR="00D05040" w:rsidRPr="00D05040" w:rsidRDefault="00D05040" w:rsidP="00D05040">
            <w:r w:rsidRPr="00D05040">
              <w:t>Pes</w:t>
            </w:r>
          </w:p>
        </w:tc>
        <w:tc>
          <w:tcPr>
            <w:tcW w:w="796" w:type="dxa"/>
            <w:noWrap/>
            <w:vAlign w:val="bottom"/>
            <w:hideMark/>
          </w:tcPr>
          <w:p w14:paraId="167AA5A6" w14:textId="77777777" w:rsidR="00D05040" w:rsidRPr="00D05040" w:rsidRDefault="00D05040" w:rsidP="00D05040">
            <w:r w:rsidRPr="00D05040">
              <w:t>S</w:t>
            </w:r>
          </w:p>
        </w:tc>
        <w:tc>
          <w:tcPr>
            <w:tcW w:w="1097" w:type="dxa"/>
            <w:noWrap/>
            <w:vAlign w:val="bottom"/>
            <w:hideMark/>
          </w:tcPr>
          <w:p w14:paraId="7A319736" w14:textId="77777777" w:rsidR="00D05040" w:rsidRPr="00D05040" w:rsidRDefault="00D05040" w:rsidP="00D05040">
            <w:r w:rsidRPr="00D05040">
              <w:t>39351</w:t>
            </w:r>
          </w:p>
        </w:tc>
        <w:tc>
          <w:tcPr>
            <w:tcW w:w="3330" w:type="dxa"/>
            <w:vAlign w:val="bottom"/>
            <w:hideMark/>
          </w:tcPr>
          <w:p w14:paraId="5B82DE83" w14:textId="77777777" w:rsidR="00D05040" w:rsidRPr="00D05040" w:rsidRDefault="00D05040" w:rsidP="00D05040">
            <w:r w:rsidRPr="00D05040">
              <w:t>Chlordane</w:t>
            </w:r>
          </w:p>
        </w:tc>
        <w:tc>
          <w:tcPr>
            <w:tcW w:w="1080" w:type="dxa"/>
            <w:noWrap/>
            <w:vAlign w:val="center"/>
            <w:hideMark/>
          </w:tcPr>
          <w:p w14:paraId="469F3702" w14:textId="77777777" w:rsidR="00D05040" w:rsidRPr="00D05040" w:rsidRDefault="00D05040" w:rsidP="005E70F5">
            <w:pPr>
              <w:jc w:val="right"/>
            </w:pPr>
            <w:r w:rsidRPr="00D05040">
              <w:t>244</w:t>
            </w:r>
          </w:p>
        </w:tc>
        <w:tc>
          <w:tcPr>
            <w:tcW w:w="928" w:type="dxa"/>
            <w:noWrap/>
            <w:vAlign w:val="center"/>
            <w:hideMark/>
          </w:tcPr>
          <w:p w14:paraId="650E2563" w14:textId="77777777" w:rsidR="00D05040" w:rsidRPr="00D05040" w:rsidRDefault="00D05040" w:rsidP="005E70F5">
            <w:pPr>
              <w:jc w:val="right"/>
            </w:pPr>
            <w:r w:rsidRPr="00D05040">
              <w:t>0</w:t>
            </w:r>
          </w:p>
        </w:tc>
        <w:tc>
          <w:tcPr>
            <w:tcW w:w="1042" w:type="dxa"/>
            <w:noWrap/>
            <w:vAlign w:val="center"/>
            <w:hideMark/>
          </w:tcPr>
          <w:p w14:paraId="6ABD22C0" w14:textId="77777777" w:rsidR="00D05040" w:rsidRPr="00D05040" w:rsidRDefault="00D05040" w:rsidP="005E70F5">
            <w:pPr>
              <w:jc w:val="right"/>
            </w:pPr>
            <w:r w:rsidRPr="00D05040">
              <w:t>0.0%</w:t>
            </w:r>
          </w:p>
        </w:tc>
        <w:tc>
          <w:tcPr>
            <w:tcW w:w="830" w:type="dxa"/>
            <w:shd w:val="clear" w:color="auto" w:fill="auto"/>
            <w:noWrap/>
            <w:vAlign w:val="center"/>
            <w:hideMark/>
          </w:tcPr>
          <w:p w14:paraId="74EB0D24" w14:textId="77777777" w:rsidR="00D05040" w:rsidRPr="00D05040" w:rsidRDefault="00D05040" w:rsidP="005E70F5">
            <w:pPr>
              <w:jc w:val="right"/>
            </w:pPr>
            <w:r w:rsidRPr="00D05040">
              <w:t>244</w:t>
            </w:r>
          </w:p>
        </w:tc>
        <w:tc>
          <w:tcPr>
            <w:tcW w:w="941" w:type="dxa"/>
            <w:shd w:val="clear" w:color="auto" w:fill="auto"/>
            <w:noWrap/>
            <w:vAlign w:val="center"/>
            <w:hideMark/>
          </w:tcPr>
          <w:p w14:paraId="786425C5" w14:textId="77777777" w:rsidR="00D05040" w:rsidRPr="00D05040" w:rsidRDefault="00D05040" w:rsidP="005E70F5">
            <w:pPr>
              <w:jc w:val="right"/>
            </w:pPr>
            <w:r w:rsidRPr="00D05040">
              <w:t>100.0%</w:t>
            </w:r>
          </w:p>
        </w:tc>
      </w:tr>
      <w:tr w:rsidR="00D05040" w:rsidRPr="00D05040" w14:paraId="5D0EB51E" w14:textId="77777777" w:rsidTr="005E70F5">
        <w:trPr>
          <w:cantSplit/>
          <w:jc w:val="center"/>
        </w:trPr>
        <w:tc>
          <w:tcPr>
            <w:tcW w:w="892" w:type="dxa"/>
            <w:noWrap/>
            <w:vAlign w:val="bottom"/>
            <w:hideMark/>
          </w:tcPr>
          <w:p w14:paraId="5A07B86A" w14:textId="77777777" w:rsidR="00D05040" w:rsidRPr="00D05040" w:rsidRDefault="00D05040" w:rsidP="00D05040">
            <w:r w:rsidRPr="00D05040">
              <w:t>Pes</w:t>
            </w:r>
          </w:p>
        </w:tc>
        <w:tc>
          <w:tcPr>
            <w:tcW w:w="796" w:type="dxa"/>
            <w:noWrap/>
            <w:vAlign w:val="bottom"/>
            <w:hideMark/>
          </w:tcPr>
          <w:p w14:paraId="753AB10B" w14:textId="77777777" w:rsidR="00D05040" w:rsidRPr="00D05040" w:rsidRDefault="00D05040" w:rsidP="00D05040">
            <w:r w:rsidRPr="00D05040">
              <w:t>S</w:t>
            </w:r>
          </w:p>
        </w:tc>
        <w:tc>
          <w:tcPr>
            <w:tcW w:w="1097" w:type="dxa"/>
            <w:noWrap/>
            <w:vAlign w:val="bottom"/>
            <w:hideMark/>
          </w:tcPr>
          <w:p w14:paraId="67A6DA78" w14:textId="77777777" w:rsidR="00D05040" w:rsidRPr="00D05040" w:rsidRDefault="00D05040" w:rsidP="00D05040">
            <w:r w:rsidRPr="00D05040">
              <w:t>39363</w:t>
            </w:r>
          </w:p>
        </w:tc>
        <w:tc>
          <w:tcPr>
            <w:tcW w:w="3330" w:type="dxa"/>
            <w:vAlign w:val="bottom"/>
            <w:hideMark/>
          </w:tcPr>
          <w:p w14:paraId="071827F5" w14:textId="77777777" w:rsidR="00D05040" w:rsidRPr="00D05040" w:rsidRDefault="00D05040" w:rsidP="00D05040">
            <w:r w:rsidRPr="00D05040">
              <w:t>DDD</w:t>
            </w:r>
          </w:p>
        </w:tc>
        <w:tc>
          <w:tcPr>
            <w:tcW w:w="1080" w:type="dxa"/>
            <w:noWrap/>
            <w:vAlign w:val="center"/>
            <w:hideMark/>
          </w:tcPr>
          <w:p w14:paraId="44C186DE" w14:textId="77777777" w:rsidR="00D05040" w:rsidRPr="00D05040" w:rsidRDefault="00D05040" w:rsidP="005E70F5">
            <w:pPr>
              <w:jc w:val="right"/>
            </w:pPr>
            <w:r w:rsidRPr="00D05040">
              <w:t>257</w:t>
            </w:r>
          </w:p>
        </w:tc>
        <w:tc>
          <w:tcPr>
            <w:tcW w:w="928" w:type="dxa"/>
            <w:noWrap/>
            <w:vAlign w:val="center"/>
            <w:hideMark/>
          </w:tcPr>
          <w:p w14:paraId="4F5FDA93" w14:textId="77777777" w:rsidR="00D05040" w:rsidRPr="00D05040" w:rsidRDefault="00D05040" w:rsidP="005E70F5">
            <w:pPr>
              <w:jc w:val="right"/>
            </w:pPr>
            <w:r w:rsidRPr="00D05040">
              <w:t>0</w:t>
            </w:r>
          </w:p>
        </w:tc>
        <w:tc>
          <w:tcPr>
            <w:tcW w:w="1042" w:type="dxa"/>
            <w:noWrap/>
            <w:vAlign w:val="center"/>
            <w:hideMark/>
          </w:tcPr>
          <w:p w14:paraId="2B5110C5" w14:textId="77777777" w:rsidR="00D05040" w:rsidRPr="00D05040" w:rsidRDefault="00D05040" w:rsidP="005E70F5">
            <w:pPr>
              <w:jc w:val="right"/>
            </w:pPr>
            <w:r w:rsidRPr="00D05040">
              <w:t>0.0%</w:t>
            </w:r>
          </w:p>
        </w:tc>
        <w:tc>
          <w:tcPr>
            <w:tcW w:w="830" w:type="dxa"/>
            <w:shd w:val="clear" w:color="auto" w:fill="auto"/>
            <w:noWrap/>
            <w:vAlign w:val="center"/>
            <w:hideMark/>
          </w:tcPr>
          <w:p w14:paraId="5FFD2776" w14:textId="77777777" w:rsidR="00D05040" w:rsidRPr="00D05040" w:rsidRDefault="00D05040" w:rsidP="005E70F5">
            <w:pPr>
              <w:jc w:val="right"/>
            </w:pPr>
            <w:r w:rsidRPr="00D05040">
              <w:t>257</w:t>
            </w:r>
          </w:p>
        </w:tc>
        <w:tc>
          <w:tcPr>
            <w:tcW w:w="941" w:type="dxa"/>
            <w:shd w:val="clear" w:color="auto" w:fill="auto"/>
            <w:noWrap/>
            <w:vAlign w:val="center"/>
            <w:hideMark/>
          </w:tcPr>
          <w:p w14:paraId="0DDFC82A" w14:textId="77777777" w:rsidR="00D05040" w:rsidRPr="00D05040" w:rsidRDefault="00D05040" w:rsidP="005E70F5">
            <w:pPr>
              <w:jc w:val="right"/>
            </w:pPr>
            <w:r w:rsidRPr="00D05040">
              <w:t>100.0%</w:t>
            </w:r>
          </w:p>
        </w:tc>
      </w:tr>
      <w:tr w:rsidR="00D05040" w:rsidRPr="00D05040" w14:paraId="3A0CE320" w14:textId="77777777" w:rsidTr="005E70F5">
        <w:trPr>
          <w:cantSplit/>
          <w:jc w:val="center"/>
        </w:trPr>
        <w:tc>
          <w:tcPr>
            <w:tcW w:w="892" w:type="dxa"/>
            <w:noWrap/>
            <w:vAlign w:val="bottom"/>
            <w:hideMark/>
          </w:tcPr>
          <w:p w14:paraId="18473324" w14:textId="77777777" w:rsidR="00D05040" w:rsidRPr="00D05040" w:rsidRDefault="00D05040" w:rsidP="00D05040">
            <w:r w:rsidRPr="00D05040">
              <w:t>Pes</w:t>
            </w:r>
          </w:p>
        </w:tc>
        <w:tc>
          <w:tcPr>
            <w:tcW w:w="796" w:type="dxa"/>
            <w:noWrap/>
            <w:vAlign w:val="bottom"/>
            <w:hideMark/>
          </w:tcPr>
          <w:p w14:paraId="7E81AD7D" w14:textId="77777777" w:rsidR="00D05040" w:rsidRPr="00D05040" w:rsidRDefault="00D05040" w:rsidP="00D05040">
            <w:r w:rsidRPr="00D05040">
              <w:t>S</w:t>
            </w:r>
          </w:p>
        </w:tc>
        <w:tc>
          <w:tcPr>
            <w:tcW w:w="1097" w:type="dxa"/>
            <w:noWrap/>
            <w:vAlign w:val="bottom"/>
            <w:hideMark/>
          </w:tcPr>
          <w:p w14:paraId="4FE98434" w14:textId="77777777" w:rsidR="00D05040" w:rsidRPr="00D05040" w:rsidRDefault="00D05040" w:rsidP="00D05040">
            <w:r w:rsidRPr="00D05040">
              <w:t>39368</w:t>
            </w:r>
          </w:p>
        </w:tc>
        <w:tc>
          <w:tcPr>
            <w:tcW w:w="3330" w:type="dxa"/>
            <w:vAlign w:val="bottom"/>
            <w:hideMark/>
          </w:tcPr>
          <w:p w14:paraId="4C819907" w14:textId="77777777" w:rsidR="00D05040" w:rsidRPr="00D05040" w:rsidRDefault="00D05040" w:rsidP="00D05040">
            <w:r w:rsidRPr="00D05040">
              <w:t>DDE</w:t>
            </w:r>
          </w:p>
        </w:tc>
        <w:tc>
          <w:tcPr>
            <w:tcW w:w="1080" w:type="dxa"/>
            <w:noWrap/>
            <w:vAlign w:val="center"/>
            <w:hideMark/>
          </w:tcPr>
          <w:p w14:paraId="22D88F17" w14:textId="77777777" w:rsidR="00D05040" w:rsidRPr="00D05040" w:rsidRDefault="00D05040" w:rsidP="005E70F5">
            <w:pPr>
              <w:jc w:val="right"/>
            </w:pPr>
            <w:r w:rsidRPr="00D05040">
              <w:t>257</w:t>
            </w:r>
          </w:p>
        </w:tc>
        <w:tc>
          <w:tcPr>
            <w:tcW w:w="928" w:type="dxa"/>
            <w:noWrap/>
            <w:vAlign w:val="center"/>
            <w:hideMark/>
          </w:tcPr>
          <w:p w14:paraId="68F62E42" w14:textId="77777777" w:rsidR="00D05040" w:rsidRPr="00D05040" w:rsidRDefault="00D05040" w:rsidP="005E70F5">
            <w:pPr>
              <w:jc w:val="right"/>
            </w:pPr>
            <w:r w:rsidRPr="00D05040">
              <w:t>0</w:t>
            </w:r>
          </w:p>
        </w:tc>
        <w:tc>
          <w:tcPr>
            <w:tcW w:w="1042" w:type="dxa"/>
            <w:noWrap/>
            <w:vAlign w:val="center"/>
            <w:hideMark/>
          </w:tcPr>
          <w:p w14:paraId="47599010" w14:textId="77777777" w:rsidR="00D05040" w:rsidRPr="00D05040" w:rsidRDefault="00D05040" w:rsidP="005E70F5">
            <w:pPr>
              <w:jc w:val="right"/>
            </w:pPr>
            <w:r w:rsidRPr="00D05040">
              <w:t>0.0%</w:t>
            </w:r>
          </w:p>
        </w:tc>
        <w:tc>
          <w:tcPr>
            <w:tcW w:w="830" w:type="dxa"/>
            <w:shd w:val="clear" w:color="auto" w:fill="auto"/>
            <w:noWrap/>
            <w:vAlign w:val="center"/>
            <w:hideMark/>
          </w:tcPr>
          <w:p w14:paraId="51F899D7" w14:textId="77777777" w:rsidR="00D05040" w:rsidRPr="00D05040" w:rsidRDefault="00D05040" w:rsidP="005E70F5">
            <w:pPr>
              <w:jc w:val="right"/>
            </w:pPr>
            <w:r w:rsidRPr="00D05040">
              <w:t>257</w:t>
            </w:r>
          </w:p>
        </w:tc>
        <w:tc>
          <w:tcPr>
            <w:tcW w:w="941" w:type="dxa"/>
            <w:shd w:val="clear" w:color="auto" w:fill="auto"/>
            <w:noWrap/>
            <w:vAlign w:val="center"/>
            <w:hideMark/>
          </w:tcPr>
          <w:p w14:paraId="4932B9C0" w14:textId="77777777" w:rsidR="00D05040" w:rsidRPr="00D05040" w:rsidRDefault="00D05040" w:rsidP="005E70F5">
            <w:pPr>
              <w:jc w:val="right"/>
            </w:pPr>
            <w:r w:rsidRPr="00D05040">
              <w:t>100.0%</w:t>
            </w:r>
          </w:p>
        </w:tc>
      </w:tr>
      <w:tr w:rsidR="00D05040" w:rsidRPr="00D05040" w14:paraId="394624E8" w14:textId="77777777" w:rsidTr="005E70F5">
        <w:trPr>
          <w:cantSplit/>
          <w:jc w:val="center"/>
        </w:trPr>
        <w:tc>
          <w:tcPr>
            <w:tcW w:w="892" w:type="dxa"/>
            <w:noWrap/>
            <w:vAlign w:val="bottom"/>
            <w:hideMark/>
          </w:tcPr>
          <w:p w14:paraId="1B721D71" w14:textId="77777777" w:rsidR="00D05040" w:rsidRPr="00D05040" w:rsidRDefault="00D05040" w:rsidP="00D05040">
            <w:r w:rsidRPr="00D05040">
              <w:t>Pes</w:t>
            </w:r>
          </w:p>
        </w:tc>
        <w:tc>
          <w:tcPr>
            <w:tcW w:w="796" w:type="dxa"/>
            <w:noWrap/>
            <w:vAlign w:val="bottom"/>
            <w:hideMark/>
          </w:tcPr>
          <w:p w14:paraId="03E0313A" w14:textId="77777777" w:rsidR="00D05040" w:rsidRPr="00D05040" w:rsidRDefault="00D05040" w:rsidP="00D05040">
            <w:r w:rsidRPr="00D05040">
              <w:t>S</w:t>
            </w:r>
          </w:p>
        </w:tc>
        <w:tc>
          <w:tcPr>
            <w:tcW w:w="1097" w:type="dxa"/>
            <w:noWrap/>
            <w:vAlign w:val="bottom"/>
            <w:hideMark/>
          </w:tcPr>
          <w:p w14:paraId="4ACD21E3" w14:textId="77777777" w:rsidR="00D05040" w:rsidRPr="00D05040" w:rsidRDefault="00D05040" w:rsidP="00D05040">
            <w:r w:rsidRPr="00D05040">
              <w:t>39373</w:t>
            </w:r>
          </w:p>
        </w:tc>
        <w:tc>
          <w:tcPr>
            <w:tcW w:w="3330" w:type="dxa"/>
            <w:vAlign w:val="bottom"/>
            <w:hideMark/>
          </w:tcPr>
          <w:p w14:paraId="3A99D490" w14:textId="77777777" w:rsidR="00D05040" w:rsidRPr="00D05040" w:rsidRDefault="00D05040" w:rsidP="00D05040">
            <w:r w:rsidRPr="00D05040">
              <w:t>DDD</w:t>
            </w:r>
          </w:p>
        </w:tc>
        <w:tc>
          <w:tcPr>
            <w:tcW w:w="1080" w:type="dxa"/>
            <w:noWrap/>
            <w:vAlign w:val="center"/>
            <w:hideMark/>
          </w:tcPr>
          <w:p w14:paraId="3A7C5CA6" w14:textId="77777777" w:rsidR="00D05040" w:rsidRPr="00D05040" w:rsidRDefault="00D05040" w:rsidP="005E70F5">
            <w:pPr>
              <w:jc w:val="right"/>
            </w:pPr>
            <w:r w:rsidRPr="00D05040">
              <w:t>257</w:t>
            </w:r>
          </w:p>
        </w:tc>
        <w:tc>
          <w:tcPr>
            <w:tcW w:w="928" w:type="dxa"/>
            <w:noWrap/>
            <w:vAlign w:val="center"/>
            <w:hideMark/>
          </w:tcPr>
          <w:p w14:paraId="4FFB18F5" w14:textId="77777777" w:rsidR="00D05040" w:rsidRPr="00D05040" w:rsidRDefault="00D05040" w:rsidP="005E70F5">
            <w:pPr>
              <w:jc w:val="right"/>
            </w:pPr>
            <w:r w:rsidRPr="00D05040">
              <w:t>0</w:t>
            </w:r>
          </w:p>
        </w:tc>
        <w:tc>
          <w:tcPr>
            <w:tcW w:w="1042" w:type="dxa"/>
            <w:noWrap/>
            <w:vAlign w:val="center"/>
            <w:hideMark/>
          </w:tcPr>
          <w:p w14:paraId="6EF941DF" w14:textId="77777777" w:rsidR="00D05040" w:rsidRPr="00D05040" w:rsidRDefault="00D05040" w:rsidP="005E70F5">
            <w:pPr>
              <w:jc w:val="right"/>
            </w:pPr>
            <w:r w:rsidRPr="00D05040">
              <w:t>0.0%</w:t>
            </w:r>
          </w:p>
        </w:tc>
        <w:tc>
          <w:tcPr>
            <w:tcW w:w="830" w:type="dxa"/>
            <w:shd w:val="clear" w:color="auto" w:fill="auto"/>
            <w:noWrap/>
            <w:vAlign w:val="center"/>
            <w:hideMark/>
          </w:tcPr>
          <w:p w14:paraId="6B61042A" w14:textId="77777777" w:rsidR="00D05040" w:rsidRPr="00D05040" w:rsidRDefault="00D05040" w:rsidP="005E70F5">
            <w:pPr>
              <w:jc w:val="right"/>
            </w:pPr>
            <w:r w:rsidRPr="00D05040">
              <w:t>257</w:t>
            </w:r>
          </w:p>
        </w:tc>
        <w:tc>
          <w:tcPr>
            <w:tcW w:w="941" w:type="dxa"/>
            <w:shd w:val="clear" w:color="auto" w:fill="auto"/>
            <w:noWrap/>
            <w:vAlign w:val="center"/>
            <w:hideMark/>
          </w:tcPr>
          <w:p w14:paraId="03E9BEB7" w14:textId="77777777" w:rsidR="00D05040" w:rsidRPr="00D05040" w:rsidRDefault="00D05040" w:rsidP="005E70F5">
            <w:pPr>
              <w:jc w:val="right"/>
            </w:pPr>
            <w:r w:rsidRPr="00D05040">
              <w:t>100.0%</w:t>
            </w:r>
          </w:p>
        </w:tc>
      </w:tr>
      <w:tr w:rsidR="00D05040" w:rsidRPr="00D05040" w14:paraId="69AC4754" w14:textId="77777777" w:rsidTr="005E70F5">
        <w:trPr>
          <w:cantSplit/>
          <w:jc w:val="center"/>
        </w:trPr>
        <w:tc>
          <w:tcPr>
            <w:tcW w:w="892" w:type="dxa"/>
            <w:noWrap/>
            <w:vAlign w:val="bottom"/>
            <w:hideMark/>
          </w:tcPr>
          <w:p w14:paraId="5302BB7C" w14:textId="77777777" w:rsidR="00D05040" w:rsidRPr="00D05040" w:rsidRDefault="00D05040" w:rsidP="00D05040">
            <w:r w:rsidRPr="00D05040">
              <w:t>Pes</w:t>
            </w:r>
          </w:p>
        </w:tc>
        <w:tc>
          <w:tcPr>
            <w:tcW w:w="796" w:type="dxa"/>
            <w:noWrap/>
            <w:vAlign w:val="bottom"/>
            <w:hideMark/>
          </w:tcPr>
          <w:p w14:paraId="2ADF70C5" w14:textId="77777777" w:rsidR="00D05040" w:rsidRPr="00D05040" w:rsidRDefault="00D05040" w:rsidP="00D05040">
            <w:r w:rsidRPr="00D05040">
              <w:t>S</w:t>
            </w:r>
          </w:p>
        </w:tc>
        <w:tc>
          <w:tcPr>
            <w:tcW w:w="1097" w:type="dxa"/>
            <w:noWrap/>
            <w:vAlign w:val="bottom"/>
            <w:hideMark/>
          </w:tcPr>
          <w:p w14:paraId="58F5FE8C" w14:textId="77777777" w:rsidR="00D05040" w:rsidRPr="00D05040" w:rsidRDefault="00D05040" w:rsidP="00D05040">
            <w:r w:rsidRPr="00D05040">
              <w:t>39383</w:t>
            </w:r>
          </w:p>
        </w:tc>
        <w:tc>
          <w:tcPr>
            <w:tcW w:w="3330" w:type="dxa"/>
            <w:vAlign w:val="bottom"/>
            <w:hideMark/>
          </w:tcPr>
          <w:p w14:paraId="7033178C" w14:textId="77777777" w:rsidR="00D05040" w:rsidRPr="00D05040" w:rsidRDefault="00D05040" w:rsidP="00D05040">
            <w:r w:rsidRPr="00D05040">
              <w:t>Dieldrin</w:t>
            </w:r>
          </w:p>
        </w:tc>
        <w:tc>
          <w:tcPr>
            <w:tcW w:w="1080" w:type="dxa"/>
            <w:noWrap/>
            <w:vAlign w:val="center"/>
            <w:hideMark/>
          </w:tcPr>
          <w:p w14:paraId="731B5C21" w14:textId="77777777" w:rsidR="00D05040" w:rsidRPr="00D05040" w:rsidRDefault="00D05040" w:rsidP="005E70F5">
            <w:pPr>
              <w:jc w:val="right"/>
            </w:pPr>
            <w:r w:rsidRPr="00D05040">
              <w:t>257</w:t>
            </w:r>
          </w:p>
        </w:tc>
        <w:tc>
          <w:tcPr>
            <w:tcW w:w="928" w:type="dxa"/>
            <w:noWrap/>
            <w:vAlign w:val="center"/>
            <w:hideMark/>
          </w:tcPr>
          <w:p w14:paraId="7BAA4B01" w14:textId="77777777" w:rsidR="00D05040" w:rsidRPr="00D05040" w:rsidRDefault="00D05040" w:rsidP="005E70F5">
            <w:pPr>
              <w:jc w:val="right"/>
            </w:pPr>
            <w:r w:rsidRPr="00D05040">
              <w:t>0</w:t>
            </w:r>
          </w:p>
        </w:tc>
        <w:tc>
          <w:tcPr>
            <w:tcW w:w="1042" w:type="dxa"/>
            <w:noWrap/>
            <w:vAlign w:val="center"/>
            <w:hideMark/>
          </w:tcPr>
          <w:p w14:paraId="4F0C70A8" w14:textId="77777777" w:rsidR="00D05040" w:rsidRPr="00D05040" w:rsidRDefault="00D05040" w:rsidP="005E70F5">
            <w:pPr>
              <w:jc w:val="right"/>
            </w:pPr>
            <w:r w:rsidRPr="00D05040">
              <w:t>0.0%</w:t>
            </w:r>
          </w:p>
        </w:tc>
        <w:tc>
          <w:tcPr>
            <w:tcW w:w="830" w:type="dxa"/>
            <w:shd w:val="clear" w:color="auto" w:fill="auto"/>
            <w:noWrap/>
            <w:vAlign w:val="center"/>
            <w:hideMark/>
          </w:tcPr>
          <w:p w14:paraId="2B4AAA49" w14:textId="77777777" w:rsidR="00D05040" w:rsidRPr="00D05040" w:rsidRDefault="00D05040" w:rsidP="005E70F5">
            <w:pPr>
              <w:jc w:val="right"/>
            </w:pPr>
            <w:r w:rsidRPr="00D05040">
              <w:t>257</w:t>
            </w:r>
          </w:p>
        </w:tc>
        <w:tc>
          <w:tcPr>
            <w:tcW w:w="941" w:type="dxa"/>
            <w:shd w:val="clear" w:color="auto" w:fill="auto"/>
            <w:noWrap/>
            <w:vAlign w:val="center"/>
            <w:hideMark/>
          </w:tcPr>
          <w:p w14:paraId="6A737068" w14:textId="77777777" w:rsidR="00D05040" w:rsidRPr="00D05040" w:rsidRDefault="00D05040" w:rsidP="005E70F5">
            <w:pPr>
              <w:jc w:val="right"/>
            </w:pPr>
            <w:r w:rsidRPr="00D05040">
              <w:t>100.0%</w:t>
            </w:r>
          </w:p>
        </w:tc>
      </w:tr>
      <w:tr w:rsidR="00D05040" w:rsidRPr="00D05040" w14:paraId="2DF6754F" w14:textId="77777777" w:rsidTr="005E70F5">
        <w:trPr>
          <w:cantSplit/>
          <w:jc w:val="center"/>
        </w:trPr>
        <w:tc>
          <w:tcPr>
            <w:tcW w:w="892" w:type="dxa"/>
            <w:noWrap/>
            <w:vAlign w:val="bottom"/>
            <w:hideMark/>
          </w:tcPr>
          <w:p w14:paraId="113963E5" w14:textId="77777777" w:rsidR="00D05040" w:rsidRPr="00D05040" w:rsidRDefault="00D05040" w:rsidP="00D05040">
            <w:r w:rsidRPr="00D05040">
              <w:t>Pes</w:t>
            </w:r>
          </w:p>
        </w:tc>
        <w:tc>
          <w:tcPr>
            <w:tcW w:w="796" w:type="dxa"/>
            <w:noWrap/>
            <w:vAlign w:val="bottom"/>
            <w:hideMark/>
          </w:tcPr>
          <w:p w14:paraId="61B9FDC3" w14:textId="77777777" w:rsidR="00D05040" w:rsidRPr="00D05040" w:rsidRDefault="00D05040" w:rsidP="00D05040">
            <w:r w:rsidRPr="00D05040">
              <w:t>S</w:t>
            </w:r>
          </w:p>
        </w:tc>
        <w:tc>
          <w:tcPr>
            <w:tcW w:w="1097" w:type="dxa"/>
            <w:noWrap/>
            <w:vAlign w:val="bottom"/>
            <w:hideMark/>
          </w:tcPr>
          <w:p w14:paraId="37491D2C" w14:textId="77777777" w:rsidR="00D05040" w:rsidRPr="00D05040" w:rsidRDefault="00D05040" w:rsidP="00D05040">
            <w:r w:rsidRPr="00D05040">
              <w:t>39389</w:t>
            </w:r>
          </w:p>
        </w:tc>
        <w:tc>
          <w:tcPr>
            <w:tcW w:w="3330" w:type="dxa"/>
            <w:vAlign w:val="bottom"/>
            <w:hideMark/>
          </w:tcPr>
          <w:p w14:paraId="0AF0FA14" w14:textId="77777777" w:rsidR="00D05040" w:rsidRPr="00D05040" w:rsidRDefault="00D05040" w:rsidP="00D05040">
            <w:proofErr w:type="spellStart"/>
            <w:r w:rsidRPr="00D05040">
              <w:t>Endosulfan</w:t>
            </w:r>
            <w:proofErr w:type="spellEnd"/>
          </w:p>
        </w:tc>
        <w:tc>
          <w:tcPr>
            <w:tcW w:w="1080" w:type="dxa"/>
            <w:noWrap/>
            <w:vAlign w:val="center"/>
            <w:hideMark/>
          </w:tcPr>
          <w:p w14:paraId="59B6839E" w14:textId="77777777" w:rsidR="00D05040" w:rsidRPr="00D05040" w:rsidRDefault="00D05040" w:rsidP="005E70F5">
            <w:pPr>
              <w:jc w:val="right"/>
            </w:pPr>
            <w:r w:rsidRPr="00D05040">
              <w:t>257</w:t>
            </w:r>
          </w:p>
        </w:tc>
        <w:tc>
          <w:tcPr>
            <w:tcW w:w="928" w:type="dxa"/>
            <w:noWrap/>
            <w:vAlign w:val="center"/>
            <w:hideMark/>
          </w:tcPr>
          <w:p w14:paraId="49E420A3" w14:textId="77777777" w:rsidR="00D05040" w:rsidRPr="00D05040" w:rsidRDefault="00D05040" w:rsidP="005E70F5">
            <w:pPr>
              <w:jc w:val="right"/>
            </w:pPr>
            <w:r w:rsidRPr="00D05040">
              <w:t>0</w:t>
            </w:r>
          </w:p>
        </w:tc>
        <w:tc>
          <w:tcPr>
            <w:tcW w:w="1042" w:type="dxa"/>
            <w:noWrap/>
            <w:vAlign w:val="center"/>
            <w:hideMark/>
          </w:tcPr>
          <w:p w14:paraId="4FC4D7B1" w14:textId="77777777" w:rsidR="00D05040" w:rsidRPr="00D05040" w:rsidRDefault="00D05040" w:rsidP="005E70F5">
            <w:pPr>
              <w:jc w:val="right"/>
            </w:pPr>
            <w:r w:rsidRPr="00D05040">
              <w:t>0.0%</w:t>
            </w:r>
          </w:p>
        </w:tc>
        <w:tc>
          <w:tcPr>
            <w:tcW w:w="830" w:type="dxa"/>
            <w:shd w:val="clear" w:color="auto" w:fill="auto"/>
            <w:noWrap/>
            <w:vAlign w:val="center"/>
            <w:hideMark/>
          </w:tcPr>
          <w:p w14:paraId="4D939045" w14:textId="77777777" w:rsidR="00D05040" w:rsidRPr="00D05040" w:rsidRDefault="00D05040" w:rsidP="005E70F5">
            <w:pPr>
              <w:jc w:val="right"/>
            </w:pPr>
            <w:r w:rsidRPr="00D05040">
              <w:t>257</w:t>
            </w:r>
          </w:p>
        </w:tc>
        <w:tc>
          <w:tcPr>
            <w:tcW w:w="941" w:type="dxa"/>
            <w:shd w:val="clear" w:color="auto" w:fill="auto"/>
            <w:noWrap/>
            <w:vAlign w:val="center"/>
            <w:hideMark/>
          </w:tcPr>
          <w:p w14:paraId="31128148" w14:textId="77777777" w:rsidR="00D05040" w:rsidRPr="00D05040" w:rsidRDefault="00D05040" w:rsidP="005E70F5">
            <w:pPr>
              <w:jc w:val="right"/>
            </w:pPr>
            <w:r w:rsidRPr="00D05040">
              <w:t>100.0%</w:t>
            </w:r>
          </w:p>
        </w:tc>
      </w:tr>
      <w:tr w:rsidR="00D05040" w:rsidRPr="00D05040" w14:paraId="304E0378" w14:textId="77777777" w:rsidTr="005E70F5">
        <w:trPr>
          <w:cantSplit/>
          <w:jc w:val="center"/>
        </w:trPr>
        <w:tc>
          <w:tcPr>
            <w:tcW w:w="892" w:type="dxa"/>
            <w:noWrap/>
            <w:vAlign w:val="bottom"/>
            <w:hideMark/>
          </w:tcPr>
          <w:p w14:paraId="62FF1C7B" w14:textId="77777777" w:rsidR="00D05040" w:rsidRPr="00D05040" w:rsidRDefault="00D05040" w:rsidP="00D05040">
            <w:r w:rsidRPr="00D05040">
              <w:t>Pes</w:t>
            </w:r>
          </w:p>
        </w:tc>
        <w:tc>
          <w:tcPr>
            <w:tcW w:w="796" w:type="dxa"/>
            <w:noWrap/>
            <w:vAlign w:val="bottom"/>
            <w:hideMark/>
          </w:tcPr>
          <w:p w14:paraId="6FF49125" w14:textId="77777777" w:rsidR="00D05040" w:rsidRPr="00D05040" w:rsidRDefault="00D05040" w:rsidP="00D05040">
            <w:r w:rsidRPr="00D05040">
              <w:t>S</w:t>
            </w:r>
          </w:p>
        </w:tc>
        <w:tc>
          <w:tcPr>
            <w:tcW w:w="1097" w:type="dxa"/>
            <w:noWrap/>
            <w:vAlign w:val="bottom"/>
            <w:hideMark/>
          </w:tcPr>
          <w:p w14:paraId="147118F4" w14:textId="77777777" w:rsidR="00D05040" w:rsidRPr="00D05040" w:rsidRDefault="00D05040" w:rsidP="00D05040">
            <w:r w:rsidRPr="00D05040">
              <w:t>39393</w:t>
            </w:r>
          </w:p>
        </w:tc>
        <w:tc>
          <w:tcPr>
            <w:tcW w:w="3330" w:type="dxa"/>
            <w:vAlign w:val="bottom"/>
            <w:hideMark/>
          </w:tcPr>
          <w:p w14:paraId="51D6FA51" w14:textId="77777777" w:rsidR="00D05040" w:rsidRPr="00D05040" w:rsidRDefault="00D05040" w:rsidP="00D05040">
            <w:r w:rsidRPr="00D05040">
              <w:t>Endrin</w:t>
            </w:r>
          </w:p>
        </w:tc>
        <w:tc>
          <w:tcPr>
            <w:tcW w:w="1080" w:type="dxa"/>
            <w:noWrap/>
            <w:vAlign w:val="center"/>
            <w:hideMark/>
          </w:tcPr>
          <w:p w14:paraId="3F4DDFAD" w14:textId="77777777" w:rsidR="00D05040" w:rsidRPr="00D05040" w:rsidRDefault="00D05040" w:rsidP="005E70F5">
            <w:pPr>
              <w:jc w:val="right"/>
            </w:pPr>
            <w:r w:rsidRPr="00D05040">
              <w:t>257</w:t>
            </w:r>
          </w:p>
        </w:tc>
        <w:tc>
          <w:tcPr>
            <w:tcW w:w="928" w:type="dxa"/>
            <w:noWrap/>
            <w:vAlign w:val="center"/>
            <w:hideMark/>
          </w:tcPr>
          <w:p w14:paraId="298AB90E" w14:textId="77777777" w:rsidR="00D05040" w:rsidRPr="00D05040" w:rsidRDefault="00D05040" w:rsidP="005E70F5">
            <w:pPr>
              <w:jc w:val="right"/>
            </w:pPr>
            <w:r w:rsidRPr="00D05040">
              <w:t>0</w:t>
            </w:r>
          </w:p>
        </w:tc>
        <w:tc>
          <w:tcPr>
            <w:tcW w:w="1042" w:type="dxa"/>
            <w:noWrap/>
            <w:vAlign w:val="center"/>
            <w:hideMark/>
          </w:tcPr>
          <w:p w14:paraId="49EA1352" w14:textId="77777777" w:rsidR="00D05040" w:rsidRPr="00D05040" w:rsidRDefault="00D05040" w:rsidP="005E70F5">
            <w:pPr>
              <w:jc w:val="right"/>
            </w:pPr>
            <w:r w:rsidRPr="00D05040">
              <w:t>0.0%</w:t>
            </w:r>
          </w:p>
        </w:tc>
        <w:tc>
          <w:tcPr>
            <w:tcW w:w="830" w:type="dxa"/>
            <w:shd w:val="clear" w:color="auto" w:fill="auto"/>
            <w:noWrap/>
            <w:vAlign w:val="center"/>
            <w:hideMark/>
          </w:tcPr>
          <w:p w14:paraId="33F40456" w14:textId="77777777" w:rsidR="00D05040" w:rsidRPr="00D05040" w:rsidRDefault="00D05040" w:rsidP="005E70F5">
            <w:pPr>
              <w:jc w:val="right"/>
            </w:pPr>
            <w:r w:rsidRPr="00D05040">
              <w:t>257</w:t>
            </w:r>
          </w:p>
        </w:tc>
        <w:tc>
          <w:tcPr>
            <w:tcW w:w="941" w:type="dxa"/>
            <w:shd w:val="clear" w:color="auto" w:fill="auto"/>
            <w:noWrap/>
            <w:vAlign w:val="center"/>
            <w:hideMark/>
          </w:tcPr>
          <w:p w14:paraId="33571F06" w14:textId="77777777" w:rsidR="00D05040" w:rsidRPr="00D05040" w:rsidRDefault="00D05040" w:rsidP="005E70F5">
            <w:pPr>
              <w:jc w:val="right"/>
            </w:pPr>
            <w:r w:rsidRPr="00D05040">
              <w:t>100.0%</w:t>
            </w:r>
          </w:p>
        </w:tc>
      </w:tr>
      <w:tr w:rsidR="00D05040" w:rsidRPr="00D05040" w14:paraId="02AF3CCD" w14:textId="77777777" w:rsidTr="005E70F5">
        <w:trPr>
          <w:cantSplit/>
          <w:jc w:val="center"/>
        </w:trPr>
        <w:tc>
          <w:tcPr>
            <w:tcW w:w="892" w:type="dxa"/>
            <w:noWrap/>
            <w:vAlign w:val="bottom"/>
            <w:hideMark/>
          </w:tcPr>
          <w:p w14:paraId="3BE7E7B6" w14:textId="77777777" w:rsidR="00D05040" w:rsidRPr="00D05040" w:rsidRDefault="00D05040" w:rsidP="00D05040">
            <w:r w:rsidRPr="00D05040">
              <w:lastRenderedPageBreak/>
              <w:t>Pes</w:t>
            </w:r>
          </w:p>
        </w:tc>
        <w:tc>
          <w:tcPr>
            <w:tcW w:w="796" w:type="dxa"/>
            <w:noWrap/>
            <w:vAlign w:val="bottom"/>
            <w:hideMark/>
          </w:tcPr>
          <w:p w14:paraId="4AB11825" w14:textId="77777777" w:rsidR="00D05040" w:rsidRPr="00D05040" w:rsidRDefault="00D05040" w:rsidP="00D05040">
            <w:r w:rsidRPr="00D05040">
              <w:t>S</w:t>
            </w:r>
          </w:p>
        </w:tc>
        <w:tc>
          <w:tcPr>
            <w:tcW w:w="1097" w:type="dxa"/>
            <w:noWrap/>
            <w:vAlign w:val="bottom"/>
            <w:hideMark/>
          </w:tcPr>
          <w:p w14:paraId="06F813EB" w14:textId="77777777" w:rsidR="00D05040" w:rsidRPr="00D05040" w:rsidRDefault="00D05040" w:rsidP="00D05040">
            <w:r w:rsidRPr="00D05040">
              <w:t>39403</w:t>
            </w:r>
          </w:p>
        </w:tc>
        <w:tc>
          <w:tcPr>
            <w:tcW w:w="3330" w:type="dxa"/>
            <w:vAlign w:val="bottom"/>
            <w:hideMark/>
          </w:tcPr>
          <w:p w14:paraId="7620D4FE" w14:textId="77777777" w:rsidR="00D05040" w:rsidRPr="00D05040" w:rsidRDefault="00D05040" w:rsidP="00D05040">
            <w:r w:rsidRPr="00D05040">
              <w:t>Toxaphene</w:t>
            </w:r>
          </w:p>
        </w:tc>
        <w:tc>
          <w:tcPr>
            <w:tcW w:w="1080" w:type="dxa"/>
            <w:noWrap/>
            <w:vAlign w:val="center"/>
            <w:hideMark/>
          </w:tcPr>
          <w:p w14:paraId="6497FE12" w14:textId="77777777" w:rsidR="00D05040" w:rsidRPr="00D05040" w:rsidRDefault="00D05040" w:rsidP="005E70F5">
            <w:pPr>
              <w:jc w:val="right"/>
            </w:pPr>
            <w:r w:rsidRPr="00D05040">
              <w:t>257</w:t>
            </w:r>
          </w:p>
        </w:tc>
        <w:tc>
          <w:tcPr>
            <w:tcW w:w="928" w:type="dxa"/>
            <w:noWrap/>
            <w:vAlign w:val="center"/>
            <w:hideMark/>
          </w:tcPr>
          <w:p w14:paraId="35FAE4A9" w14:textId="77777777" w:rsidR="00D05040" w:rsidRPr="00D05040" w:rsidRDefault="00D05040" w:rsidP="005E70F5">
            <w:pPr>
              <w:jc w:val="right"/>
            </w:pPr>
            <w:r w:rsidRPr="00D05040">
              <w:t>0</w:t>
            </w:r>
          </w:p>
        </w:tc>
        <w:tc>
          <w:tcPr>
            <w:tcW w:w="1042" w:type="dxa"/>
            <w:noWrap/>
            <w:vAlign w:val="center"/>
            <w:hideMark/>
          </w:tcPr>
          <w:p w14:paraId="7523055A" w14:textId="77777777" w:rsidR="00D05040" w:rsidRPr="00D05040" w:rsidRDefault="00D05040" w:rsidP="005E70F5">
            <w:pPr>
              <w:jc w:val="right"/>
            </w:pPr>
            <w:r w:rsidRPr="00D05040">
              <w:t>0.0%</w:t>
            </w:r>
          </w:p>
        </w:tc>
        <w:tc>
          <w:tcPr>
            <w:tcW w:w="830" w:type="dxa"/>
            <w:shd w:val="clear" w:color="auto" w:fill="auto"/>
            <w:noWrap/>
            <w:vAlign w:val="center"/>
            <w:hideMark/>
          </w:tcPr>
          <w:p w14:paraId="5B91455B" w14:textId="77777777" w:rsidR="00D05040" w:rsidRPr="00D05040" w:rsidRDefault="00D05040" w:rsidP="005E70F5">
            <w:pPr>
              <w:jc w:val="right"/>
            </w:pPr>
            <w:r w:rsidRPr="00D05040">
              <w:t>257</w:t>
            </w:r>
          </w:p>
        </w:tc>
        <w:tc>
          <w:tcPr>
            <w:tcW w:w="941" w:type="dxa"/>
            <w:shd w:val="clear" w:color="auto" w:fill="auto"/>
            <w:noWrap/>
            <w:vAlign w:val="center"/>
            <w:hideMark/>
          </w:tcPr>
          <w:p w14:paraId="6F1E910B" w14:textId="77777777" w:rsidR="00D05040" w:rsidRPr="00D05040" w:rsidRDefault="00D05040" w:rsidP="005E70F5">
            <w:pPr>
              <w:jc w:val="right"/>
            </w:pPr>
            <w:r w:rsidRPr="00D05040">
              <w:t>100.0%</w:t>
            </w:r>
          </w:p>
        </w:tc>
      </w:tr>
      <w:tr w:rsidR="00D05040" w:rsidRPr="00D05040" w14:paraId="2F4DEB1C" w14:textId="77777777" w:rsidTr="005E70F5">
        <w:trPr>
          <w:cantSplit/>
          <w:jc w:val="center"/>
        </w:trPr>
        <w:tc>
          <w:tcPr>
            <w:tcW w:w="892" w:type="dxa"/>
            <w:noWrap/>
            <w:vAlign w:val="bottom"/>
            <w:hideMark/>
          </w:tcPr>
          <w:p w14:paraId="17BC23DF" w14:textId="77777777" w:rsidR="00D05040" w:rsidRPr="00D05040" w:rsidRDefault="00D05040" w:rsidP="00D05040">
            <w:r w:rsidRPr="00D05040">
              <w:t>Pes</w:t>
            </w:r>
          </w:p>
        </w:tc>
        <w:tc>
          <w:tcPr>
            <w:tcW w:w="796" w:type="dxa"/>
            <w:noWrap/>
            <w:vAlign w:val="bottom"/>
            <w:hideMark/>
          </w:tcPr>
          <w:p w14:paraId="27B8D99D" w14:textId="77777777" w:rsidR="00D05040" w:rsidRPr="00D05040" w:rsidRDefault="00D05040" w:rsidP="00D05040">
            <w:r w:rsidRPr="00D05040">
              <w:t>S</w:t>
            </w:r>
          </w:p>
        </w:tc>
        <w:tc>
          <w:tcPr>
            <w:tcW w:w="1097" w:type="dxa"/>
            <w:noWrap/>
            <w:vAlign w:val="bottom"/>
            <w:hideMark/>
          </w:tcPr>
          <w:p w14:paraId="79811DF8" w14:textId="77777777" w:rsidR="00D05040" w:rsidRPr="00D05040" w:rsidRDefault="00D05040" w:rsidP="00D05040">
            <w:r w:rsidRPr="00D05040">
              <w:t>39413</w:t>
            </w:r>
          </w:p>
        </w:tc>
        <w:tc>
          <w:tcPr>
            <w:tcW w:w="3330" w:type="dxa"/>
            <w:vAlign w:val="bottom"/>
            <w:hideMark/>
          </w:tcPr>
          <w:p w14:paraId="6967AD4D" w14:textId="77777777" w:rsidR="00D05040" w:rsidRPr="00D05040" w:rsidRDefault="00D05040" w:rsidP="00D05040">
            <w:r w:rsidRPr="00D05040">
              <w:t>Heptachlor</w:t>
            </w:r>
          </w:p>
        </w:tc>
        <w:tc>
          <w:tcPr>
            <w:tcW w:w="1080" w:type="dxa"/>
            <w:noWrap/>
            <w:vAlign w:val="center"/>
            <w:hideMark/>
          </w:tcPr>
          <w:p w14:paraId="497046B4" w14:textId="77777777" w:rsidR="00D05040" w:rsidRPr="00D05040" w:rsidRDefault="00D05040" w:rsidP="005E70F5">
            <w:pPr>
              <w:jc w:val="right"/>
            </w:pPr>
            <w:r w:rsidRPr="00D05040">
              <w:t>257</w:t>
            </w:r>
          </w:p>
        </w:tc>
        <w:tc>
          <w:tcPr>
            <w:tcW w:w="928" w:type="dxa"/>
            <w:noWrap/>
            <w:vAlign w:val="center"/>
            <w:hideMark/>
          </w:tcPr>
          <w:p w14:paraId="73553829" w14:textId="77777777" w:rsidR="00D05040" w:rsidRPr="00D05040" w:rsidRDefault="00D05040" w:rsidP="005E70F5">
            <w:pPr>
              <w:jc w:val="right"/>
            </w:pPr>
            <w:r w:rsidRPr="00D05040">
              <w:t>0</w:t>
            </w:r>
          </w:p>
        </w:tc>
        <w:tc>
          <w:tcPr>
            <w:tcW w:w="1042" w:type="dxa"/>
            <w:noWrap/>
            <w:vAlign w:val="center"/>
            <w:hideMark/>
          </w:tcPr>
          <w:p w14:paraId="275875C1" w14:textId="77777777" w:rsidR="00D05040" w:rsidRPr="00D05040" w:rsidRDefault="00D05040" w:rsidP="005E70F5">
            <w:pPr>
              <w:jc w:val="right"/>
            </w:pPr>
            <w:r w:rsidRPr="00D05040">
              <w:t>0.0%</w:t>
            </w:r>
          </w:p>
        </w:tc>
        <w:tc>
          <w:tcPr>
            <w:tcW w:w="830" w:type="dxa"/>
            <w:shd w:val="clear" w:color="auto" w:fill="auto"/>
            <w:noWrap/>
            <w:vAlign w:val="center"/>
            <w:hideMark/>
          </w:tcPr>
          <w:p w14:paraId="07AA4682" w14:textId="77777777" w:rsidR="00D05040" w:rsidRPr="00D05040" w:rsidRDefault="00D05040" w:rsidP="005E70F5">
            <w:pPr>
              <w:jc w:val="right"/>
            </w:pPr>
            <w:r w:rsidRPr="00D05040">
              <w:t>257</w:t>
            </w:r>
          </w:p>
        </w:tc>
        <w:tc>
          <w:tcPr>
            <w:tcW w:w="941" w:type="dxa"/>
            <w:shd w:val="clear" w:color="auto" w:fill="auto"/>
            <w:noWrap/>
            <w:vAlign w:val="center"/>
            <w:hideMark/>
          </w:tcPr>
          <w:p w14:paraId="2A5F9117" w14:textId="77777777" w:rsidR="00D05040" w:rsidRPr="00D05040" w:rsidRDefault="00D05040" w:rsidP="005E70F5">
            <w:pPr>
              <w:jc w:val="right"/>
            </w:pPr>
            <w:r w:rsidRPr="00D05040">
              <w:t>100.0%</w:t>
            </w:r>
          </w:p>
        </w:tc>
      </w:tr>
      <w:tr w:rsidR="00D05040" w:rsidRPr="00D05040" w14:paraId="7989DC18" w14:textId="77777777" w:rsidTr="005E70F5">
        <w:trPr>
          <w:cantSplit/>
          <w:jc w:val="center"/>
        </w:trPr>
        <w:tc>
          <w:tcPr>
            <w:tcW w:w="892" w:type="dxa"/>
            <w:noWrap/>
            <w:vAlign w:val="bottom"/>
            <w:hideMark/>
          </w:tcPr>
          <w:p w14:paraId="5B415D26" w14:textId="77777777" w:rsidR="00D05040" w:rsidRPr="00D05040" w:rsidRDefault="00D05040" w:rsidP="00D05040">
            <w:r w:rsidRPr="00D05040">
              <w:t>Pes</w:t>
            </w:r>
          </w:p>
        </w:tc>
        <w:tc>
          <w:tcPr>
            <w:tcW w:w="796" w:type="dxa"/>
            <w:noWrap/>
            <w:vAlign w:val="bottom"/>
            <w:hideMark/>
          </w:tcPr>
          <w:p w14:paraId="759F5BAF" w14:textId="77777777" w:rsidR="00D05040" w:rsidRPr="00D05040" w:rsidRDefault="00D05040" w:rsidP="00D05040">
            <w:r w:rsidRPr="00D05040">
              <w:t>S</w:t>
            </w:r>
          </w:p>
        </w:tc>
        <w:tc>
          <w:tcPr>
            <w:tcW w:w="1097" w:type="dxa"/>
            <w:noWrap/>
            <w:vAlign w:val="bottom"/>
            <w:hideMark/>
          </w:tcPr>
          <w:p w14:paraId="7D8D4374" w14:textId="77777777" w:rsidR="00D05040" w:rsidRPr="00D05040" w:rsidRDefault="00D05040" w:rsidP="00D05040">
            <w:r w:rsidRPr="00D05040">
              <w:t>39423</w:t>
            </w:r>
          </w:p>
        </w:tc>
        <w:tc>
          <w:tcPr>
            <w:tcW w:w="3330" w:type="dxa"/>
            <w:vAlign w:val="bottom"/>
            <w:hideMark/>
          </w:tcPr>
          <w:p w14:paraId="2F61B526" w14:textId="77777777" w:rsidR="00D05040" w:rsidRPr="00D05040" w:rsidRDefault="00D05040" w:rsidP="00D05040">
            <w:r w:rsidRPr="00D05040">
              <w:t>Heptachlor Epoxide</w:t>
            </w:r>
          </w:p>
        </w:tc>
        <w:tc>
          <w:tcPr>
            <w:tcW w:w="1080" w:type="dxa"/>
            <w:noWrap/>
            <w:vAlign w:val="center"/>
            <w:hideMark/>
          </w:tcPr>
          <w:p w14:paraId="526F3DF5" w14:textId="77777777" w:rsidR="00D05040" w:rsidRPr="00D05040" w:rsidRDefault="00D05040" w:rsidP="005E70F5">
            <w:pPr>
              <w:jc w:val="right"/>
            </w:pPr>
            <w:r w:rsidRPr="00D05040">
              <w:t>257</w:t>
            </w:r>
          </w:p>
        </w:tc>
        <w:tc>
          <w:tcPr>
            <w:tcW w:w="928" w:type="dxa"/>
            <w:noWrap/>
            <w:vAlign w:val="center"/>
            <w:hideMark/>
          </w:tcPr>
          <w:p w14:paraId="10A8C0F7" w14:textId="77777777" w:rsidR="00D05040" w:rsidRPr="00D05040" w:rsidRDefault="00D05040" w:rsidP="005E70F5">
            <w:pPr>
              <w:jc w:val="right"/>
            </w:pPr>
            <w:r w:rsidRPr="00D05040">
              <w:t>0</w:t>
            </w:r>
          </w:p>
        </w:tc>
        <w:tc>
          <w:tcPr>
            <w:tcW w:w="1042" w:type="dxa"/>
            <w:noWrap/>
            <w:vAlign w:val="center"/>
            <w:hideMark/>
          </w:tcPr>
          <w:p w14:paraId="34FF78DB" w14:textId="77777777" w:rsidR="00D05040" w:rsidRPr="00D05040" w:rsidRDefault="00D05040" w:rsidP="005E70F5">
            <w:pPr>
              <w:jc w:val="right"/>
            </w:pPr>
            <w:r w:rsidRPr="00D05040">
              <w:t>0.0%</w:t>
            </w:r>
          </w:p>
        </w:tc>
        <w:tc>
          <w:tcPr>
            <w:tcW w:w="830" w:type="dxa"/>
            <w:shd w:val="clear" w:color="auto" w:fill="auto"/>
            <w:noWrap/>
            <w:vAlign w:val="center"/>
            <w:hideMark/>
          </w:tcPr>
          <w:p w14:paraId="47CC3B15" w14:textId="77777777" w:rsidR="00D05040" w:rsidRPr="00D05040" w:rsidRDefault="00D05040" w:rsidP="005E70F5">
            <w:pPr>
              <w:jc w:val="right"/>
            </w:pPr>
            <w:r w:rsidRPr="00D05040">
              <w:t>257</w:t>
            </w:r>
          </w:p>
        </w:tc>
        <w:tc>
          <w:tcPr>
            <w:tcW w:w="941" w:type="dxa"/>
            <w:shd w:val="clear" w:color="auto" w:fill="auto"/>
            <w:noWrap/>
            <w:vAlign w:val="center"/>
            <w:hideMark/>
          </w:tcPr>
          <w:p w14:paraId="01036016" w14:textId="77777777" w:rsidR="00D05040" w:rsidRPr="00D05040" w:rsidRDefault="00D05040" w:rsidP="005E70F5">
            <w:pPr>
              <w:jc w:val="right"/>
            </w:pPr>
            <w:r w:rsidRPr="00D05040">
              <w:t>100.0%</w:t>
            </w:r>
          </w:p>
        </w:tc>
      </w:tr>
      <w:tr w:rsidR="00D05040" w:rsidRPr="00D05040" w14:paraId="68CA3850" w14:textId="77777777" w:rsidTr="005E70F5">
        <w:trPr>
          <w:cantSplit/>
          <w:jc w:val="center"/>
        </w:trPr>
        <w:tc>
          <w:tcPr>
            <w:tcW w:w="892" w:type="dxa"/>
            <w:noWrap/>
            <w:vAlign w:val="bottom"/>
            <w:hideMark/>
          </w:tcPr>
          <w:p w14:paraId="38CD7616" w14:textId="77777777" w:rsidR="00D05040" w:rsidRPr="00D05040" w:rsidRDefault="00D05040" w:rsidP="00D05040">
            <w:r w:rsidRPr="00D05040">
              <w:t>Pes</w:t>
            </w:r>
          </w:p>
        </w:tc>
        <w:tc>
          <w:tcPr>
            <w:tcW w:w="796" w:type="dxa"/>
            <w:noWrap/>
            <w:vAlign w:val="bottom"/>
            <w:hideMark/>
          </w:tcPr>
          <w:p w14:paraId="3D3808A1" w14:textId="77777777" w:rsidR="00D05040" w:rsidRPr="00D05040" w:rsidRDefault="00D05040" w:rsidP="00D05040">
            <w:r w:rsidRPr="00D05040">
              <w:t>S</w:t>
            </w:r>
          </w:p>
        </w:tc>
        <w:tc>
          <w:tcPr>
            <w:tcW w:w="1097" w:type="dxa"/>
            <w:noWrap/>
            <w:vAlign w:val="bottom"/>
            <w:hideMark/>
          </w:tcPr>
          <w:p w14:paraId="29AFCBC7" w14:textId="77777777" w:rsidR="00D05040" w:rsidRPr="00D05040" w:rsidRDefault="00D05040" w:rsidP="00D05040">
            <w:r w:rsidRPr="00D05040">
              <w:t>39481</w:t>
            </w:r>
          </w:p>
        </w:tc>
        <w:tc>
          <w:tcPr>
            <w:tcW w:w="3330" w:type="dxa"/>
            <w:vAlign w:val="bottom"/>
            <w:hideMark/>
          </w:tcPr>
          <w:p w14:paraId="5829491D" w14:textId="77777777" w:rsidR="00D05040" w:rsidRPr="00D05040" w:rsidRDefault="00D05040" w:rsidP="00D05040">
            <w:proofErr w:type="spellStart"/>
            <w:r w:rsidRPr="00D05040">
              <w:t>Methoxychlor</w:t>
            </w:r>
            <w:proofErr w:type="spellEnd"/>
          </w:p>
        </w:tc>
        <w:tc>
          <w:tcPr>
            <w:tcW w:w="1080" w:type="dxa"/>
            <w:noWrap/>
            <w:vAlign w:val="center"/>
            <w:hideMark/>
          </w:tcPr>
          <w:p w14:paraId="42E6C3BD" w14:textId="77777777" w:rsidR="00D05040" w:rsidRPr="00D05040" w:rsidRDefault="00D05040" w:rsidP="005E70F5">
            <w:pPr>
              <w:jc w:val="right"/>
            </w:pPr>
            <w:r w:rsidRPr="00D05040">
              <w:t>10</w:t>
            </w:r>
          </w:p>
        </w:tc>
        <w:tc>
          <w:tcPr>
            <w:tcW w:w="928" w:type="dxa"/>
            <w:noWrap/>
            <w:vAlign w:val="center"/>
            <w:hideMark/>
          </w:tcPr>
          <w:p w14:paraId="29EFFA36" w14:textId="77777777" w:rsidR="00D05040" w:rsidRPr="00D05040" w:rsidRDefault="00D05040" w:rsidP="005E70F5">
            <w:pPr>
              <w:jc w:val="right"/>
            </w:pPr>
            <w:r w:rsidRPr="00D05040">
              <w:t>5</w:t>
            </w:r>
          </w:p>
        </w:tc>
        <w:tc>
          <w:tcPr>
            <w:tcW w:w="1042" w:type="dxa"/>
            <w:noWrap/>
            <w:vAlign w:val="center"/>
            <w:hideMark/>
          </w:tcPr>
          <w:p w14:paraId="765EA735" w14:textId="77777777" w:rsidR="00D05040" w:rsidRPr="00D05040" w:rsidRDefault="00D05040" w:rsidP="005E70F5">
            <w:pPr>
              <w:jc w:val="right"/>
            </w:pPr>
            <w:r w:rsidRPr="00D05040">
              <w:t>50.0%</w:t>
            </w:r>
          </w:p>
        </w:tc>
        <w:tc>
          <w:tcPr>
            <w:tcW w:w="830" w:type="dxa"/>
            <w:shd w:val="clear" w:color="auto" w:fill="auto"/>
            <w:noWrap/>
            <w:vAlign w:val="center"/>
            <w:hideMark/>
          </w:tcPr>
          <w:p w14:paraId="284181EF" w14:textId="77777777" w:rsidR="00D05040" w:rsidRPr="00D05040" w:rsidRDefault="00D05040" w:rsidP="005E70F5">
            <w:pPr>
              <w:jc w:val="right"/>
            </w:pPr>
            <w:r w:rsidRPr="00D05040">
              <w:t>5</w:t>
            </w:r>
          </w:p>
        </w:tc>
        <w:tc>
          <w:tcPr>
            <w:tcW w:w="941" w:type="dxa"/>
            <w:shd w:val="clear" w:color="auto" w:fill="auto"/>
            <w:noWrap/>
            <w:vAlign w:val="center"/>
            <w:hideMark/>
          </w:tcPr>
          <w:p w14:paraId="74227407" w14:textId="77777777" w:rsidR="00D05040" w:rsidRPr="00D05040" w:rsidRDefault="00D05040" w:rsidP="005E70F5">
            <w:pPr>
              <w:jc w:val="right"/>
            </w:pPr>
            <w:r w:rsidRPr="00D05040">
              <w:t>50.0%</w:t>
            </w:r>
          </w:p>
        </w:tc>
      </w:tr>
      <w:tr w:rsidR="00D05040" w:rsidRPr="00D05040" w14:paraId="309853D3" w14:textId="77777777" w:rsidTr="005E70F5">
        <w:trPr>
          <w:cantSplit/>
          <w:jc w:val="center"/>
        </w:trPr>
        <w:tc>
          <w:tcPr>
            <w:tcW w:w="892" w:type="dxa"/>
            <w:noWrap/>
            <w:vAlign w:val="bottom"/>
            <w:hideMark/>
          </w:tcPr>
          <w:p w14:paraId="30DF33FF" w14:textId="77777777" w:rsidR="00D05040" w:rsidRPr="00D05040" w:rsidRDefault="00D05040" w:rsidP="00D05040">
            <w:r w:rsidRPr="00D05040">
              <w:t>Pes</w:t>
            </w:r>
          </w:p>
        </w:tc>
        <w:tc>
          <w:tcPr>
            <w:tcW w:w="796" w:type="dxa"/>
            <w:noWrap/>
            <w:vAlign w:val="bottom"/>
            <w:hideMark/>
          </w:tcPr>
          <w:p w14:paraId="7DDA9CCB" w14:textId="77777777" w:rsidR="00D05040" w:rsidRPr="00D05040" w:rsidRDefault="00D05040" w:rsidP="00D05040">
            <w:r w:rsidRPr="00D05040">
              <w:t>S</w:t>
            </w:r>
          </w:p>
        </w:tc>
        <w:tc>
          <w:tcPr>
            <w:tcW w:w="1097" w:type="dxa"/>
            <w:noWrap/>
            <w:vAlign w:val="bottom"/>
            <w:hideMark/>
          </w:tcPr>
          <w:p w14:paraId="46BE0BCF" w14:textId="77777777" w:rsidR="00D05040" w:rsidRPr="00D05040" w:rsidRDefault="00D05040" w:rsidP="00D05040">
            <w:r w:rsidRPr="00D05040">
              <w:t>39783</w:t>
            </w:r>
          </w:p>
        </w:tc>
        <w:tc>
          <w:tcPr>
            <w:tcW w:w="3330" w:type="dxa"/>
            <w:vAlign w:val="bottom"/>
            <w:hideMark/>
          </w:tcPr>
          <w:p w14:paraId="03D7EBFB" w14:textId="77777777" w:rsidR="00D05040" w:rsidRPr="00D05040" w:rsidRDefault="00D05040" w:rsidP="00D05040">
            <w:r w:rsidRPr="00D05040">
              <w:t>BHC-Gamma, Lindane</w:t>
            </w:r>
          </w:p>
        </w:tc>
        <w:tc>
          <w:tcPr>
            <w:tcW w:w="1080" w:type="dxa"/>
            <w:noWrap/>
            <w:vAlign w:val="center"/>
            <w:hideMark/>
          </w:tcPr>
          <w:p w14:paraId="0D849F41" w14:textId="77777777" w:rsidR="00D05040" w:rsidRPr="00D05040" w:rsidRDefault="00D05040" w:rsidP="005E70F5">
            <w:pPr>
              <w:jc w:val="right"/>
            </w:pPr>
            <w:r w:rsidRPr="00D05040">
              <w:t>257</w:t>
            </w:r>
          </w:p>
        </w:tc>
        <w:tc>
          <w:tcPr>
            <w:tcW w:w="928" w:type="dxa"/>
            <w:noWrap/>
            <w:vAlign w:val="center"/>
            <w:hideMark/>
          </w:tcPr>
          <w:p w14:paraId="33DE3464" w14:textId="77777777" w:rsidR="00D05040" w:rsidRPr="00D05040" w:rsidRDefault="00D05040" w:rsidP="005E70F5">
            <w:pPr>
              <w:jc w:val="right"/>
            </w:pPr>
            <w:r w:rsidRPr="00D05040">
              <w:t>0</w:t>
            </w:r>
          </w:p>
        </w:tc>
        <w:tc>
          <w:tcPr>
            <w:tcW w:w="1042" w:type="dxa"/>
            <w:noWrap/>
            <w:vAlign w:val="center"/>
            <w:hideMark/>
          </w:tcPr>
          <w:p w14:paraId="6E8CA782" w14:textId="77777777" w:rsidR="00D05040" w:rsidRPr="00D05040" w:rsidRDefault="00D05040" w:rsidP="005E70F5">
            <w:pPr>
              <w:jc w:val="right"/>
            </w:pPr>
            <w:r w:rsidRPr="00D05040">
              <w:t>0.0%</w:t>
            </w:r>
          </w:p>
        </w:tc>
        <w:tc>
          <w:tcPr>
            <w:tcW w:w="830" w:type="dxa"/>
            <w:shd w:val="clear" w:color="auto" w:fill="auto"/>
            <w:noWrap/>
            <w:vAlign w:val="center"/>
            <w:hideMark/>
          </w:tcPr>
          <w:p w14:paraId="2503157F" w14:textId="77777777" w:rsidR="00D05040" w:rsidRPr="00D05040" w:rsidRDefault="00D05040" w:rsidP="005E70F5">
            <w:pPr>
              <w:jc w:val="right"/>
            </w:pPr>
            <w:r w:rsidRPr="00D05040">
              <w:t>257</w:t>
            </w:r>
          </w:p>
        </w:tc>
        <w:tc>
          <w:tcPr>
            <w:tcW w:w="941" w:type="dxa"/>
            <w:shd w:val="clear" w:color="auto" w:fill="auto"/>
            <w:noWrap/>
            <w:vAlign w:val="center"/>
            <w:hideMark/>
          </w:tcPr>
          <w:p w14:paraId="025C78F0" w14:textId="77777777" w:rsidR="00D05040" w:rsidRPr="00D05040" w:rsidRDefault="00D05040" w:rsidP="005E70F5">
            <w:pPr>
              <w:jc w:val="right"/>
            </w:pPr>
            <w:r w:rsidRPr="00D05040">
              <w:t>100.0%</w:t>
            </w:r>
          </w:p>
        </w:tc>
      </w:tr>
      <w:tr w:rsidR="00D05040" w:rsidRPr="00D05040" w14:paraId="35A432E7" w14:textId="77777777" w:rsidTr="005E70F5">
        <w:trPr>
          <w:cantSplit/>
          <w:jc w:val="center"/>
        </w:trPr>
        <w:tc>
          <w:tcPr>
            <w:tcW w:w="892" w:type="dxa"/>
            <w:noWrap/>
            <w:vAlign w:val="bottom"/>
            <w:hideMark/>
          </w:tcPr>
          <w:p w14:paraId="5ED487D1" w14:textId="77777777" w:rsidR="00D05040" w:rsidRPr="00D05040" w:rsidRDefault="00D05040" w:rsidP="00D05040">
            <w:r w:rsidRPr="00D05040">
              <w:t>Pes</w:t>
            </w:r>
          </w:p>
        </w:tc>
        <w:tc>
          <w:tcPr>
            <w:tcW w:w="796" w:type="dxa"/>
            <w:noWrap/>
            <w:vAlign w:val="bottom"/>
            <w:hideMark/>
          </w:tcPr>
          <w:p w14:paraId="1A6B3651" w14:textId="77777777" w:rsidR="00D05040" w:rsidRPr="00D05040" w:rsidRDefault="00D05040" w:rsidP="00D05040">
            <w:r w:rsidRPr="00D05040">
              <w:t>S</w:t>
            </w:r>
          </w:p>
        </w:tc>
        <w:tc>
          <w:tcPr>
            <w:tcW w:w="1097" w:type="dxa"/>
            <w:noWrap/>
            <w:vAlign w:val="bottom"/>
            <w:hideMark/>
          </w:tcPr>
          <w:p w14:paraId="1E0F8FA7" w14:textId="77777777" w:rsidR="00D05040" w:rsidRPr="00D05040" w:rsidRDefault="00D05040" w:rsidP="00D05040">
            <w:r w:rsidRPr="00D05040">
              <w:t>46290</w:t>
            </w:r>
          </w:p>
        </w:tc>
        <w:tc>
          <w:tcPr>
            <w:tcW w:w="3330" w:type="dxa"/>
            <w:vAlign w:val="bottom"/>
            <w:hideMark/>
          </w:tcPr>
          <w:p w14:paraId="5606C56B" w14:textId="77777777" w:rsidR="00D05040" w:rsidRPr="00D05040" w:rsidRDefault="00D05040" w:rsidP="00D05040">
            <w:r w:rsidRPr="00D05040">
              <w:t>BHC-Beta</w:t>
            </w:r>
          </w:p>
        </w:tc>
        <w:tc>
          <w:tcPr>
            <w:tcW w:w="1080" w:type="dxa"/>
            <w:noWrap/>
            <w:vAlign w:val="center"/>
            <w:hideMark/>
          </w:tcPr>
          <w:p w14:paraId="5CD08C36" w14:textId="77777777" w:rsidR="00D05040" w:rsidRPr="00D05040" w:rsidRDefault="00D05040" w:rsidP="005E70F5">
            <w:pPr>
              <w:jc w:val="right"/>
            </w:pPr>
            <w:r w:rsidRPr="00D05040">
              <w:t>257</w:t>
            </w:r>
          </w:p>
        </w:tc>
        <w:tc>
          <w:tcPr>
            <w:tcW w:w="928" w:type="dxa"/>
            <w:noWrap/>
            <w:vAlign w:val="center"/>
            <w:hideMark/>
          </w:tcPr>
          <w:p w14:paraId="479FD480" w14:textId="77777777" w:rsidR="00D05040" w:rsidRPr="00D05040" w:rsidRDefault="00D05040" w:rsidP="005E70F5">
            <w:pPr>
              <w:jc w:val="right"/>
            </w:pPr>
            <w:r w:rsidRPr="00D05040">
              <w:t>0</w:t>
            </w:r>
          </w:p>
        </w:tc>
        <w:tc>
          <w:tcPr>
            <w:tcW w:w="1042" w:type="dxa"/>
            <w:noWrap/>
            <w:vAlign w:val="center"/>
            <w:hideMark/>
          </w:tcPr>
          <w:p w14:paraId="59A80705" w14:textId="77777777" w:rsidR="00D05040" w:rsidRPr="00D05040" w:rsidRDefault="00D05040" w:rsidP="005E70F5">
            <w:pPr>
              <w:jc w:val="right"/>
            </w:pPr>
            <w:r w:rsidRPr="00D05040">
              <w:t>0.0%</w:t>
            </w:r>
          </w:p>
        </w:tc>
        <w:tc>
          <w:tcPr>
            <w:tcW w:w="830" w:type="dxa"/>
            <w:shd w:val="clear" w:color="auto" w:fill="auto"/>
            <w:noWrap/>
            <w:vAlign w:val="center"/>
            <w:hideMark/>
          </w:tcPr>
          <w:p w14:paraId="1E222076" w14:textId="77777777" w:rsidR="00D05040" w:rsidRPr="00D05040" w:rsidRDefault="00D05040" w:rsidP="005E70F5">
            <w:pPr>
              <w:jc w:val="right"/>
            </w:pPr>
            <w:r w:rsidRPr="00D05040">
              <w:t>257</w:t>
            </w:r>
          </w:p>
        </w:tc>
        <w:tc>
          <w:tcPr>
            <w:tcW w:w="941" w:type="dxa"/>
            <w:shd w:val="clear" w:color="auto" w:fill="auto"/>
            <w:noWrap/>
            <w:vAlign w:val="center"/>
            <w:hideMark/>
          </w:tcPr>
          <w:p w14:paraId="1E4419F3" w14:textId="77777777" w:rsidR="00D05040" w:rsidRPr="00D05040" w:rsidRDefault="00D05040" w:rsidP="005E70F5">
            <w:pPr>
              <w:jc w:val="right"/>
            </w:pPr>
            <w:r w:rsidRPr="00D05040">
              <w:t>100.0%</w:t>
            </w:r>
          </w:p>
        </w:tc>
      </w:tr>
      <w:tr w:rsidR="00D05040" w:rsidRPr="00D05040" w14:paraId="5A7E17D2" w14:textId="77777777" w:rsidTr="005E70F5">
        <w:trPr>
          <w:cantSplit/>
          <w:jc w:val="center"/>
        </w:trPr>
        <w:tc>
          <w:tcPr>
            <w:tcW w:w="892" w:type="dxa"/>
            <w:noWrap/>
            <w:vAlign w:val="bottom"/>
            <w:hideMark/>
          </w:tcPr>
          <w:p w14:paraId="7741A786" w14:textId="77777777" w:rsidR="00D05040" w:rsidRPr="00D05040" w:rsidRDefault="00D05040" w:rsidP="00D05040">
            <w:r w:rsidRPr="00D05040">
              <w:t>Pes</w:t>
            </w:r>
          </w:p>
        </w:tc>
        <w:tc>
          <w:tcPr>
            <w:tcW w:w="796" w:type="dxa"/>
            <w:noWrap/>
            <w:vAlign w:val="bottom"/>
            <w:hideMark/>
          </w:tcPr>
          <w:p w14:paraId="2CC4B731" w14:textId="77777777" w:rsidR="00D05040" w:rsidRPr="00D05040" w:rsidRDefault="00D05040" w:rsidP="00D05040">
            <w:r w:rsidRPr="00D05040">
              <w:t>S</w:t>
            </w:r>
          </w:p>
        </w:tc>
        <w:tc>
          <w:tcPr>
            <w:tcW w:w="1097" w:type="dxa"/>
            <w:noWrap/>
            <w:vAlign w:val="bottom"/>
            <w:hideMark/>
          </w:tcPr>
          <w:p w14:paraId="11B4A1DA" w14:textId="77777777" w:rsidR="00D05040" w:rsidRPr="00D05040" w:rsidRDefault="00D05040" w:rsidP="00D05040">
            <w:r w:rsidRPr="00D05040">
              <w:t>46292</w:t>
            </w:r>
          </w:p>
        </w:tc>
        <w:tc>
          <w:tcPr>
            <w:tcW w:w="3330" w:type="dxa"/>
            <w:vAlign w:val="bottom"/>
            <w:hideMark/>
          </w:tcPr>
          <w:p w14:paraId="59B1F3DF" w14:textId="77777777" w:rsidR="00D05040" w:rsidRPr="00D05040" w:rsidRDefault="00D05040" w:rsidP="00D05040">
            <w:r w:rsidRPr="00D05040">
              <w:t>BHC-Delta</w:t>
            </w:r>
          </w:p>
        </w:tc>
        <w:tc>
          <w:tcPr>
            <w:tcW w:w="1080" w:type="dxa"/>
            <w:noWrap/>
            <w:vAlign w:val="center"/>
            <w:hideMark/>
          </w:tcPr>
          <w:p w14:paraId="1AE59D63" w14:textId="77777777" w:rsidR="00D05040" w:rsidRPr="00D05040" w:rsidRDefault="00D05040" w:rsidP="005E70F5">
            <w:pPr>
              <w:jc w:val="right"/>
            </w:pPr>
            <w:r w:rsidRPr="00D05040">
              <w:t>257</w:t>
            </w:r>
          </w:p>
        </w:tc>
        <w:tc>
          <w:tcPr>
            <w:tcW w:w="928" w:type="dxa"/>
            <w:noWrap/>
            <w:vAlign w:val="center"/>
            <w:hideMark/>
          </w:tcPr>
          <w:p w14:paraId="75D39D9A" w14:textId="77777777" w:rsidR="00D05040" w:rsidRPr="00D05040" w:rsidRDefault="00D05040" w:rsidP="005E70F5">
            <w:pPr>
              <w:jc w:val="right"/>
            </w:pPr>
            <w:r w:rsidRPr="00D05040">
              <w:t>0</w:t>
            </w:r>
          </w:p>
        </w:tc>
        <w:tc>
          <w:tcPr>
            <w:tcW w:w="1042" w:type="dxa"/>
            <w:noWrap/>
            <w:vAlign w:val="center"/>
            <w:hideMark/>
          </w:tcPr>
          <w:p w14:paraId="52521774" w14:textId="77777777" w:rsidR="00D05040" w:rsidRPr="00D05040" w:rsidRDefault="00D05040" w:rsidP="005E70F5">
            <w:pPr>
              <w:jc w:val="right"/>
            </w:pPr>
            <w:r w:rsidRPr="00D05040">
              <w:t>0.0%</w:t>
            </w:r>
          </w:p>
        </w:tc>
        <w:tc>
          <w:tcPr>
            <w:tcW w:w="830" w:type="dxa"/>
            <w:shd w:val="clear" w:color="auto" w:fill="auto"/>
            <w:noWrap/>
            <w:vAlign w:val="center"/>
            <w:hideMark/>
          </w:tcPr>
          <w:p w14:paraId="325A9662" w14:textId="77777777" w:rsidR="00D05040" w:rsidRPr="00D05040" w:rsidRDefault="00D05040" w:rsidP="005E70F5">
            <w:pPr>
              <w:jc w:val="right"/>
            </w:pPr>
            <w:r w:rsidRPr="00D05040">
              <w:t>257</w:t>
            </w:r>
          </w:p>
        </w:tc>
        <w:tc>
          <w:tcPr>
            <w:tcW w:w="941" w:type="dxa"/>
            <w:shd w:val="clear" w:color="auto" w:fill="auto"/>
            <w:noWrap/>
            <w:vAlign w:val="center"/>
            <w:hideMark/>
          </w:tcPr>
          <w:p w14:paraId="5847EDE4" w14:textId="77777777" w:rsidR="00D05040" w:rsidRPr="00D05040" w:rsidRDefault="00D05040" w:rsidP="005E70F5">
            <w:pPr>
              <w:jc w:val="right"/>
            </w:pPr>
            <w:r w:rsidRPr="00D05040">
              <w:t>100.0%</w:t>
            </w:r>
          </w:p>
        </w:tc>
      </w:tr>
      <w:tr w:rsidR="00D05040" w:rsidRPr="00D05040" w14:paraId="1969A87F" w14:textId="77777777" w:rsidTr="005E70F5">
        <w:trPr>
          <w:cantSplit/>
          <w:jc w:val="center"/>
        </w:trPr>
        <w:tc>
          <w:tcPr>
            <w:tcW w:w="892" w:type="dxa"/>
            <w:noWrap/>
            <w:vAlign w:val="bottom"/>
            <w:hideMark/>
          </w:tcPr>
          <w:p w14:paraId="3264C4E2" w14:textId="77777777" w:rsidR="00D05040" w:rsidRPr="00D05040" w:rsidRDefault="00D05040" w:rsidP="00D05040">
            <w:r w:rsidRPr="00D05040">
              <w:t>Pes</w:t>
            </w:r>
          </w:p>
        </w:tc>
        <w:tc>
          <w:tcPr>
            <w:tcW w:w="796" w:type="dxa"/>
            <w:noWrap/>
            <w:vAlign w:val="bottom"/>
            <w:hideMark/>
          </w:tcPr>
          <w:p w14:paraId="5EE1D3AA" w14:textId="77777777" w:rsidR="00D05040" w:rsidRPr="00D05040" w:rsidRDefault="00D05040" w:rsidP="00D05040">
            <w:r w:rsidRPr="00D05040">
              <w:t>S</w:t>
            </w:r>
          </w:p>
        </w:tc>
        <w:tc>
          <w:tcPr>
            <w:tcW w:w="1097" w:type="dxa"/>
            <w:noWrap/>
            <w:vAlign w:val="bottom"/>
            <w:hideMark/>
          </w:tcPr>
          <w:p w14:paraId="1881F820" w14:textId="77777777" w:rsidR="00D05040" w:rsidRPr="00D05040" w:rsidRDefault="00D05040" w:rsidP="00D05040">
            <w:r w:rsidRPr="00D05040">
              <w:t>79749</w:t>
            </w:r>
          </w:p>
        </w:tc>
        <w:tc>
          <w:tcPr>
            <w:tcW w:w="3330" w:type="dxa"/>
            <w:vAlign w:val="bottom"/>
            <w:hideMark/>
          </w:tcPr>
          <w:p w14:paraId="4D18B585" w14:textId="77777777" w:rsidR="00D05040" w:rsidRPr="00D05040" w:rsidRDefault="00D05040" w:rsidP="00D05040">
            <w:r w:rsidRPr="00D05040">
              <w:t>1,2-Dibromomethane, EDB</w:t>
            </w:r>
          </w:p>
        </w:tc>
        <w:tc>
          <w:tcPr>
            <w:tcW w:w="1080" w:type="dxa"/>
            <w:noWrap/>
            <w:vAlign w:val="center"/>
            <w:hideMark/>
          </w:tcPr>
          <w:p w14:paraId="47F89D9C" w14:textId="77777777" w:rsidR="00D05040" w:rsidRPr="00D05040" w:rsidRDefault="00D05040" w:rsidP="005E70F5">
            <w:pPr>
              <w:jc w:val="right"/>
            </w:pPr>
            <w:r w:rsidRPr="00D05040">
              <w:t>1</w:t>
            </w:r>
          </w:p>
        </w:tc>
        <w:tc>
          <w:tcPr>
            <w:tcW w:w="928" w:type="dxa"/>
            <w:noWrap/>
            <w:vAlign w:val="center"/>
            <w:hideMark/>
          </w:tcPr>
          <w:p w14:paraId="27C351E6" w14:textId="77777777" w:rsidR="00D05040" w:rsidRPr="00D05040" w:rsidRDefault="00D05040" w:rsidP="005E70F5">
            <w:pPr>
              <w:jc w:val="right"/>
            </w:pPr>
            <w:r w:rsidRPr="00D05040">
              <w:t>0</w:t>
            </w:r>
          </w:p>
        </w:tc>
        <w:tc>
          <w:tcPr>
            <w:tcW w:w="1042" w:type="dxa"/>
            <w:noWrap/>
            <w:vAlign w:val="center"/>
            <w:hideMark/>
          </w:tcPr>
          <w:p w14:paraId="0B29B16F" w14:textId="77777777" w:rsidR="00D05040" w:rsidRPr="00D05040" w:rsidRDefault="00D05040" w:rsidP="005E70F5">
            <w:pPr>
              <w:jc w:val="right"/>
            </w:pPr>
            <w:r w:rsidRPr="00D05040">
              <w:t>0.0%</w:t>
            </w:r>
          </w:p>
        </w:tc>
        <w:tc>
          <w:tcPr>
            <w:tcW w:w="830" w:type="dxa"/>
            <w:shd w:val="clear" w:color="auto" w:fill="auto"/>
            <w:noWrap/>
            <w:vAlign w:val="center"/>
            <w:hideMark/>
          </w:tcPr>
          <w:p w14:paraId="5988B0BC" w14:textId="77777777" w:rsidR="00D05040" w:rsidRPr="00D05040" w:rsidRDefault="00D05040" w:rsidP="005E70F5">
            <w:pPr>
              <w:jc w:val="right"/>
            </w:pPr>
            <w:r w:rsidRPr="00D05040">
              <w:t>1</w:t>
            </w:r>
          </w:p>
        </w:tc>
        <w:tc>
          <w:tcPr>
            <w:tcW w:w="941" w:type="dxa"/>
            <w:shd w:val="clear" w:color="auto" w:fill="auto"/>
            <w:noWrap/>
            <w:vAlign w:val="center"/>
            <w:hideMark/>
          </w:tcPr>
          <w:p w14:paraId="6BF10C16" w14:textId="77777777" w:rsidR="00D05040" w:rsidRPr="00D05040" w:rsidRDefault="00D05040" w:rsidP="005E70F5">
            <w:pPr>
              <w:jc w:val="right"/>
            </w:pPr>
            <w:r w:rsidRPr="00D05040">
              <w:t>100.0%</w:t>
            </w:r>
          </w:p>
        </w:tc>
      </w:tr>
      <w:tr w:rsidR="00D05040" w:rsidRPr="00D05040" w14:paraId="6B0EADFF" w14:textId="77777777" w:rsidTr="005E70F5">
        <w:trPr>
          <w:cantSplit/>
          <w:jc w:val="center"/>
        </w:trPr>
        <w:tc>
          <w:tcPr>
            <w:tcW w:w="892" w:type="dxa"/>
            <w:noWrap/>
            <w:vAlign w:val="bottom"/>
            <w:hideMark/>
          </w:tcPr>
          <w:p w14:paraId="0571D766" w14:textId="77777777" w:rsidR="00D05040" w:rsidRPr="00D05040" w:rsidRDefault="00D05040" w:rsidP="00D05040">
            <w:r w:rsidRPr="00D05040">
              <w:t>Pes</w:t>
            </w:r>
          </w:p>
        </w:tc>
        <w:tc>
          <w:tcPr>
            <w:tcW w:w="796" w:type="dxa"/>
            <w:noWrap/>
            <w:vAlign w:val="bottom"/>
            <w:hideMark/>
          </w:tcPr>
          <w:p w14:paraId="7B610D90" w14:textId="77777777" w:rsidR="00D05040" w:rsidRPr="00D05040" w:rsidRDefault="00D05040" w:rsidP="00D05040">
            <w:r w:rsidRPr="00D05040">
              <w:t>T</w:t>
            </w:r>
          </w:p>
        </w:tc>
        <w:tc>
          <w:tcPr>
            <w:tcW w:w="1097" w:type="dxa"/>
            <w:noWrap/>
            <w:vAlign w:val="bottom"/>
            <w:hideMark/>
          </w:tcPr>
          <w:p w14:paraId="55523F47" w14:textId="77777777" w:rsidR="00D05040" w:rsidRPr="00D05040" w:rsidRDefault="00D05040" w:rsidP="00D05040">
            <w:r w:rsidRPr="00D05040">
              <w:t>20284</w:t>
            </w:r>
          </w:p>
        </w:tc>
        <w:tc>
          <w:tcPr>
            <w:tcW w:w="3330" w:type="dxa"/>
            <w:vAlign w:val="bottom"/>
            <w:hideMark/>
          </w:tcPr>
          <w:p w14:paraId="4F526B45" w14:textId="77777777" w:rsidR="00D05040" w:rsidRPr="00D05040" w:rsidRDefault="00D05040" w:rsidP="00D05040">
            <w:r w:rsidRPr="00D05040">
              <w:t xml:space="preserve">Trans </w:t>
            </w:r>
            <w:proofErr w:type="spellStart"/>
            <w:r w:rsidRPr="00D05040">
              <w:t>Nanochlor</w:t>
            </w:r>
            <w:proofErr w:type="spellEnd"/>
          </w:p>
        </w:tc>
        <w:tc>
          <w:tcPr>
            <w:tcW w:w="1080" w:type="dxa"/>
            <w:noWrap/>
            <w:vAlign w:val="center"/>
            <w:hideMark/>
          </w:tcPr>
          <w:p w14:paraId="27EA2629" w14:textId="77777777" w:rsidR="00D05040" w:rsidRPr="00D05040" w:rsidRDefault="00D05040" w:rsidP="005E70F5">
            <w:pPr>
              <w:jc w:val="right"/>
            </w:pPr>
            <w:r w:rsidRPr="00D05040">
              <w:t>10</w:t>
            </w:r>
          </w:p>
        </w:tc>
        <w:tc>
          <w:tcPr>
            <w:tcW w:w="928" w:type="dxa"/>
            <w:noWrap/>
            <w:vAlign w:val="center"/>
            <w:hideMark/>
          </w:tcPr>
          <w:p w14:paraId="5CC6C28B" w14:textId="77777777" w:rsidR="00D05040" w:rsidRPr="00D05040" w:rsidRDefault="00D05040" w:rsidP="005E70F5">
            <w:pPr>
              <w:jc w:val="right"/>
            </w:pPr>
            <w:r w:rsidRPr="00D05040">
              <w:t>0</w:t>
            </w:r>
          </w:p>
        </w:tc>
        <w:tc>
          <w:tcPr>
            <w:tcW w:w="1042" w:type="dxa"/>
            <w:noWrap/>
            <w:vAlign w:val="center"/>
            <w:hideMark/>
          </w:tcPr>
          <w:p w14:paraId="50222B8E" w14:textId="77777777" w:rsidR="00D05040" w:rsidRPr="00D05040" w:rsidRDefault="00D05040" w:rsidP="005E70F5">
            <w:pPr>
              <w:jc w:val="right"/>
            </w:pPr>
            <w:r w:rsidRPr="00D05040">
              <w:t>0.0%</w:t>
            </w:r>
          </w:p>
        </w:tc>
        <w:tc>
          <w:tcPr>
            <w:tcW w:w="830" w:type="dxa"/>
            <w:shd w:val="clear" w:color="auto" w:fill="auto"/>
            <w:noWrap/>
            <w:vAlign w:val="center"/>
            <w:hideMark/>
          </w:tcPr>
          <w:p w14:paraId="49EDD75A" w14:textId="77777777" w:rsidR="00D05040" w:rsidRPr="00D05040" w:rsidRDefault="00D05040" w:rsidP="005E70F5">
            <w:pPr>
              <w:jc w:val="right"/>
            </w:pPr>
            <w:r w:rsidRPr="00D05040">
              <w:t>10</w:t>
            </w:r>
          </w:p>
        </w:tc>
        <w:tc>
          <w:tcPr>
            <w:tcW w:w="941" w:type="dxa"/>
            <w:shd w:val="clear" w:color="auto" w:fill="auto"/>
            <w:noWrap/>
            <w:vAlign w:val="center"/>
            <w:hideMark/>
          </w:tcPr>
          <w:p w14:paraId="446B7FB2" w14:textId="77777777" w:rsidR="00D05040" w:rsidRPr="00D05040" w:rsidRDefault="00D05040" w:rsidP="005E70F5">
            <w:pPr>
              <w:jc w:val="right"/>
            </w:pPr>
            <w:r w:rsidRPr="00D05040">
              <w:t>100.0%</w:t>
            </w:r>
          </w:p>
        </w:tc>
      </w:tr>
      <w:tr w:rsidR="00D05040" w:rsidRPr="00D05040" w14:paraId="6CE6EBB5" w14:textId="77777777" w:rsidTr="005E70F5">
        <w:trPr>
          <w:cantSplit/>
          <w:jc w:val="center"/>
        </w:trPr>
        <w:tc>
          <w:tcPr>
            <w:tcW w:w="892" w:type="dxa"/>
            <w:noWrap/>
            <w:vAlign w:val="bottom"/>
            <w:hideMark/>
          </w:tcPr>
          <w:p w14:paraId="2D3603C7" w14:textId="77777777" w:rsidR="00D05040" w:rsidRPr="00D05040" w:rsidRDefault="00D05040" w:rsidP="00D05040">
            <w:r w:rsidRPr="00D05040">
              <w:t>Pes</w:t>
            </w:r>
          </w:p>
        </w:tc>
        <w:tc>
          <w:tcPr>
            <w:tcW w:w="796" w:type="dxa"/>
            <w:noWrap/>
            <w:vAlign w:val="bottom"/>
            <w:hideMark/>
          </w:tcPr>
          <w:p w14:paraId="0C3BB1C1" w14:textId="77777777" w:rsidR="00D05040" w:rsidRPr="00D05040" w:rsidRDefault="00D05040" w:rsidP="00D05040">
            <w:r w:rsidRPr="00D05040">
              <w:t>T</w:t>
            </w:r>
          </w:p>
        </w:tc>
        <w:tc>
          <w:tcPr>
            <w:tcW w:w="1097" w:type="dxa"/>
            <w:noWrap/>
            <w:vAlign w:val="bottom"/>
            <w:hideMark/>
          </w:tcPr>
          <w:p w14:paraId="691EDF06" w14:textId="77777777" w:rsidR="00D05040" w:rsidRPr="00D05040" w:rsidRDefault="00D05040" w:rsidP="00D05040">
            <w:r w:rsidRPr="00D05040">
              <w:t>34214</w:t>
            </w:r>
          </w:p>
        </w:tc>
        <w:tc>
          <w:tcPr>
            <w:tcW w:w="3330" w:type="dxa"/>
            <w:vAlign w:val="bottom"/>
            <w:hideMark/>
          </w:tcPr>
          <w:p w14:paraId="605EE5EF" w14:textId="77777777" w:rsidR="00D05040" w:rsidRPr="00D05040" w:rsidRDefault="00D05040" w:rsidP="00D05040">
            <w:r w:rsidRPr="00D05040">
              <w:t>Acrolein, tissue</w:t>
            </w:r>
          </w:p>
        </w:tc>
        <w:tc>
          <w:tcPr>
            <w:tcW w:w="1080" w:type="dxa"/>
            <w:noWrap/>
            <w:vAlign w:val="center"/>
            <w:hideMark/>
          </w:tcPr>
          <w:p w14:paraId="33A7EC39" w14:textId="77777777" w:rsidR="00D05040" w:rsidRPr="00D05040" w:rsidRDefault="00D05040" w:rsidP="005E70F5">
            <w:pPr>
              <w:jc w:val="right"/>
            </w:pPr>
            <w:r w:rsidRPr="00D05040">
              <w:t>25</w:t>
            </w:r>
          </w:p>
        </w:tc>
        <w:tc>
          <w:tcPr>
            <w:tcW w:w="928" w:type="dxa"/>
            <w:noWrap/>
            <w:vAlign w:val="center"/>
            <w:hideMark/>
          </w:tcPr>
          <w:p w14:paraId="4C1E1DD9" w14:textId="77777777" w:rsidR="00D05040" w:rsidRPr="00D05040" w:rsidRDefault="00D05040" w:rsidP="005E70F5">
            <w:pPr>
              <w:jc w:val="right"/>
            </w:pPr>
            <w:r w:rsidRPr="00D05040">
              <w:t>0</w:t>
            </w:r>
          </w:p>
        </w:tc>
        <w:tc>
          <w:tcPr>
            <w:tcW w:w="1042" w:type="dxa"/>
            <w:noWrap/>
            <w:vAlign w:val="center"/>
            <w:hideMark/>
          </w:tcPr>
          <w:p w14:paraId="3A6BF130" w14:textId="77777777" w:rsidR="00D05040" w:rsidRPr="00D05040" w:rsidRDefault="00D05040" w:rsidP="005E70F5">
            <w:pPr>
              <w:jc w:val="right"/>
            </w:pPr>
            <w:r w:rsidRPr="00D05040">
              <w:t>0.0%</w:t>
            </w:r>
          </w:p>
        </w:tc>
        <w:tc>
          <w:tcPr>
            <w:tcW w:w="830" w:type="dxa"/>
            <w:shd w:val="clear" w:color="auto" w:fill="auto"/>
            <w:noWrap/>
            <w:vAlign w:val="center"/>
            <w:hideMark/>
          </w:tcPr>
          <w:p w14:paraId="5A1092BB" w14:textId="77777777" w:rsidR="00D05040" w:rsidRPr="00D05040" w:rsidRDefault="00D05040" w:rsidP="005E70F5">
            <w:pPr>
              <w:jc w:val="right"/>
            </w:pPr>
            <w:r w:rsidRPr="00D05040">
              <w:t>25</w:t>
            </w:r>
          </w:p>
        </w:tc>
        <w:tc>
          <w:tcPr>
            <w:tcW w:w="941" w:type="dxa"/>
            <w:shd w:val="clear" w:color="auto" w:fill="auto"/>
            <w:noWrap/>
            <w:vAlign w:val="center"/>
            <w:hideMark/>
          </w:tcPr>
          <w:p w14:paraId="48D9F709" w14:textId="77777777" w:rsidR="00D05040" w:rsidRPr="00D05040" w:rsidRDefault="00D05040" w:rsidP="005E70F5">
            <w:pPr>
              <w:jc w:val="right"/>
            </w:pPr>
            <w:r w:rsidRPr="00D05040">
              <w:t>100.0%</w:t>
            </w:r>
          </w:p>
        </w:tc>
      </w:tr>
      <w:tr w:rsidR="00D05040" w:rsidRPr="00D05040" w14:paraId="3BFEB803" w14:textId="77777777" w:rsidTr="005E70F5">
        <w:trPr>
          <w:cantSplit/>
          <w:jc w:val="center"/>
        </w:trPr>
        <w:tc>
          <w:tcPr>
            <w:tcW w:w="892" w:type="dxa"/>
            <w:noWrap/>
            <w:vAlign w:val="bottom"/>
            <w:hideMark/>
          </w:tcPr>
          <w:p w14:paraId="71ED7DFB" w14:textId="77777777" w:rsidR="00D05040" w:rsidRPr="00D05040" w:rsidRDefault="00D05040" w:rsidP="00D05040">
            <w:r w:rsidRPr="00D05040">
              <w:t>Pes</w:t>
            </w:r>
          </w:p>
        </w:tc>
        <w:tc>
          <w:tcPr>
            <w:tcW w:w="796" w:type="dxa"/>
            <w:noWrap/>
            <w:vAlign w:val="bottom"/>
            <w:hideMark/>
          </w:tcPr>
          <w:p w14:paraId="3F06F082" w14:textId="77777777" w:rsidR="00D05040" w:rsidRPr="00D05040" w:rsidRDefault="00D05040" w:rsidP="00D05040">
            <w:r w:rsidRPr="00D05040">
              <w:t>T</w:t>
            </w:r>
          </w:p>
        </w:tc>
        <w:tc>
          <w:tcPr>
            <w:tcW w:w="1097" w:type="dxa"/>
            <w:noWrap/>
            <w:vAlign w:val="bottom"/>
            <w:hideMark/>
          </w:tcPr>
          <w:p w14:paraId="08457B7A" w14:textId="77777777" w:rsidR="00D05040" w:rsidRPr="00D05040" w:rsidRDefault="00D05040" w:rsidP="00D05040">
            <w:r w:rsidRPr="00D05040">
              <w:t>34258</w:t>
            </w:r>
          </w:p>
        </w:tc>
        <w:tc>
          <w:tcPr>
            <w:tcW w:w="3330" w:type="dxa"/>
            <w:vAlign w:val="bottom"/>
            <w:hideMark/>
          </w:tcPr>
          <w:p w14:paraId="6C9EBF66" w14:textId="77777777" w:rsidR="00D05040" w:rsidRPr="00D05040" w:rsidRDefault="00D05040" w:rsidP="00D05040">
            <w:r w:rsidRPr="00D05040">
              <w:t>B-BHC-Beta, tissue</w:t>
            </w:r>
          </w:p>
        </w:tc>
        <w:tc>
          <w:tcPr>
            <w:tcW w:w="1080" w:type="dxa"/>
            <w:noWrap/>
            <w:vAlign w:val="center"/>
            <w:hideMark/>
          </w:tcPr>
          <w:p w14:paraId="2121A238" w14:textId="77777777" w:rsidR="00D05040" w:rsidRPr="00D05040" w:rsidRDefault="00D05040" w:rsidP="005E70F5">
            <w:pPr>
              <w:jc w:val="right"/>
            </w:pPr>
            <w:r w:rsidRPr="00D05040">
              <w:t>25</w:t>
            </w:r>
          </w:p>
        </w:tc>
        <w:tc>
          <w:tcPr>
            <w:tcW w:w="928" w:type="dxa"/>
            <w:noWrap/>
            <w:vAlign w:val="center"/>
            <w:hideMark/>
          </w:tcPr>
          <w:p w14:paraId="2259030E" w14:textId="77777777" w:rsidR="00D05040" w:rsidRPr="00D05040" w:rsidRDefault="00D05040" w:rsidP="005E70F5">
            <w:pPr>
              <w:jc w:val="right"/>
            </w:pPr>
            <w:r w:rsidRPr="00D05040">
              <w:t>0</w:t>
            </w:r>
          </w:p>
        </w:tc>
        <w:tc>
          <w:tcPr>
            <w:tcW w:w="1042" w:type="dxa"/>
            <w:noWrap/>
            <w:vAlign w:val="center"/>
            <w:hideMark/>
          </w:tcPr>
          <w:p w14:paraId="4BD6F937" w14:textId="77777777" w:rsidR="00D05040" w:rsidRPr="00D05040" w:rsidRDefault="00D05040" w:rsidP="005E70F5">
            <w:pPr>
              <w:jc w:val="right"/>
            </w:pPr>
            <w:r w:rsidRPr="00D05040">
              <w:t>0.0%</w:t>
            </w:r>
          </w:p>
        </w:tc>
        <w:tc>
          <w:tcPr>
            <w:tcW w:w="830" w:type="dxa"/>
            <w:shd w:val="clear" w:color="auto" w:fill="auto"/>
            <w:noWrap/>
            <w:vAlign w:val="center"/>
            <w:hideMark/>
          </w:tcPr>
          <w:p w14:paraId="1123979D" w14:textId="77777777" w:rsidR="00D05040" w:rsidRPr="00D05040" w:rsidRDefault="00D05040" w:rsidP="005E70F5">
            <w:pPr>
              <w:jc w:val="right"/>
            </w:pPr>
            <w:r w:rsidRPr="00D05040">
              <w:t>25</w:t>
            </w:r>
          </w:p>
        </w:tc>
        <w:tc>
          <w:tcPr>
            <w:tcW w:w="941" w:type="dxa"/>
            <w:shd w:val="clear" w:color="auto" w:fill="auto"/>
            <w:noWrap/>
            <w:vAlign w:val="center"/>
            <w:hideMark/>
          </w:tcPr>
          <w:p w14:paraId="1D7C1357" w14:textId="77777777" w:rsidR="00D05040" w:rsidRPr="00D05040" w:rsidRDefault="00D05040" w:rsidP="005E70F5">
            <w:pPr>
              <w:jc w:val="right"/>
            </w:pPr>
            <w:r w:rsidRPr="00D05040">
              <w:t>100.0%</w:t>
            </w:r>
          </w:p>
        </w:tc>
      </w:tr>
      <w:tr w:rsidR="00D05040" w:rsidRPr="00D05040" w14:paraId="5BF35249" w14:textId="77777777" w:rsidTr="005E70F5">
        <w:trPr>
          <w:cantSplit/>
          <w:jc w:val="center"/>
        </w:trPr>
        <w:tc>
          <w:tcPr>
            <w:tcW w:w="892" w:type="dxa"/>
            <w:noWrap/>
            <w:vAlign w:val="bottom"/>
            <w:hideMark/>
          </w:tcPr>
          <w:p w14:paraId="35E628E7" w14:textId="77777777" w:rsidR="00D05040" w:rsidRPr="00D05040" w:rsidRDefault="00D05040" w:rsidP="00D05040">
            <w:r w:rsidRPr="00D05040">
              <w:t>Pes</w:t>
            </w:r>
          </w:p>
        </w:tc>
        <w:tc>
          <w:tcPr>
            <w:tcW w:w="796" w:type="dxa"/>
            <w:noWrap/>
            <w:vAlign w:val="bottom"/>
            <w:hideMark/>
          </w:tcPr>
          <w:p w14:paraId="59BBE947" w14:textId="77777777" w:rsidR="00D05040" w:rsidRPr="00D05040" w:rsidRDefault="00D05040" w:rsidP="00D05040">
            <w:r w:rsidRPr="00D05040">
              <w:t>T</w:t>
            </w:r>
          </w:p>
        </w:tc>
        <w:tc>
          <w:tcPr>
            <w:tcW w:w="1097" w:type="dxa"/>
            <w:noWrap/>
            <w:vAlign w:val="bottom"/>
            <w:hideMark/>
          </w:tcPr>
          <w:p w14:paraId="18F12DF3" w14:textId="77777777" w:rsidR="00D05040" w:rsidRPr="00D05040" w:rsidRDefault="00D05040" w:rsidP="00D05040">
            <w:r w:rsidRPr="00D05040">
              <w:t>34263</w:t>
            </w:r>
          </w:p>
        </w:tc>
        <w:tc>
          <w:tcPr>
            <w:tcW w:w="3330" w:type="dxa"/>
            <w:vAlign w:val="bottom"/>
            <w:hideMark/>
          </w:tcPr>
          <w:p w14:paraId="777C7EFE" w14:textId="77777777" w:rsidR="00D05040" w:rsidRPr="00D05040" w:rsidRDefault="00D05040" w:rsidP="00D05040">
            <w:r w:rsidRPr="00D05040">
              <w:t>BHC-Delta, tissue</w:t>
            </w:r>
          </w:p>
        </w:tc>
        <w:tc>
          <w:tcPr>
            <w:tcW w:w="1080" w:type="dxa"/>
            <w:noWrap/>
            <w:vAlign w:val="center"/>
            <w:hideMark/>
          </w:tcPr>
          <w:p w14:paraId="7E20CD8E" w14:textId="77777777" w:rsidR="00D05040" w:rsidRPr="00D05040" w:rsidRDefault="00D05040" w:rsidP="005E70F5">
            <w:pPr>
              <w:jc w:val="right"/>
            </w:pPr>
            <w:r w:rsidRPr="00D05040">
              <w:t>25</w:t>
            </w:r>
          </w:p>
        </w:tc>
        <w:tc>
          <w:tcPr>
            <w:tcW w:w="928" w:type="dxa"/>
            <w:noWrap/>
            <w:vAlign w:val="center"/>
            <w:hideMark/>
          </w:tcPr>
          <w:p w14:paraId="4B7AC762" w14:textId="77777777" w:rsidR="00D05040" w:rsidRPr="00D05040" w:rsidRDefault="00D05040" w:rsidP="005E70F5">
            <w:pPr>
              <w:jc w:val="right"/>
            </w:pPr>
            <w:r w:rsidRPr="00D05040">
              <w:t>0</w:t>
            </w:r>
          </w:p>
        </w:tc>
        <w:tc>
          <w:tcPr>
            <w:tcW w:w="1042" w:type="dxa"/>
            <w:noWrap/>
            <w:vAlign w:val="center"/>
            <w:hideMark/>
          </w:tcPr>
          <w:p w14:paraId="403FCBC0" w14:textId="77777777" w:rsidR="00D05040" w:rsidRPr="00D05040" w:rsidRDefault="00D05040" w:rsidP="005E70F5">
            <w:pPr>
              <w:jc w:val="right"/>
            </w:pPr>
            <w:r w:rsidRPr="00D05040">
              <w:t>0.0%</w:t>
            </w:r>
          </w:p>
        </w:tc>
        <w:tc>
          <w:tcPr>
            <w:tcW w:w="830" w:type="dxa"/>
            <w:shd w:val="clear" w:color="auto" w:fill="auto"/>
            <w:noWrap/>
            <w:vAlign w:val="center"/>
            <w:hideMark/>
          </w:tcPr>
          <w:p w14:paraId="6A7853B9" w14:textId="77777777" w:rsidR="00D05040" w:rsidRPr="00D05040" w:rsidRDefault="00D05040" w:rsidP="005E70F5">
            <w:pPr>
              <w:jc w:val="right"/>
            </w:pPr>
            <w:r w:rsidRPr="00D05040">
              <w:t>25</w:t>
            </w:r>
          </w:p>
        </w:tc>
        <w:tc>
          <w:tcPr>
            <w:tcW w:w="941" w:type="dxa"/>
            <w:shd w:val="clear" w:color="auto" w:fill="auto"/>
            <w:noWrap/>
            <w:vAlign w:val="center"/>
            <w:hideMark/>
          </w:tcPr>
          <w:p w14:paraId="2530CB48" w14:textId="77777777" w:rsidR="00D05040" w:rsidRPr="00D05040" w:rsidRDefault="00D05040" w:rsidP="005E70F5">
            <w:pPr>
              <w:jc w:val="right"/>
            </w:pPr>
            <w:r w:rsidRPr="00D05040">
              <w:t>100.0%</w:t>
            </w:r>
          </w:p>
        </w:tc>
      </w:tr>
      <w:tr w:rsidR="00D05040" w:rsidRPr="00D05040" w14:paraId="48976D1E" w14:textId="77777777" w:rsidTr="005E70F5">
        <w:trPr>
          <w:cantSplit/>
          <w:jc w:val="center"/>
        </w:trPr>
        <w:tc>
          <w:tcPr>
            <w:tcW w:w="892" w:type="dxa"/>
            <w:noWrap/>
            <w:vAlign w:val="bottom"/>
            <w:hideMark/>
          </w:tcPr>
          <w:p w14:paraId="20A89F27" w14:textId="77777777" w:rsidR="00D05040" w:rsidRPr="00D05040" w:rsidRDefault="00D05040" w:rsidP="00D05040">
            <w:r w:rsidRPr="00D05040">
              <w:t>Pes</w:t>
            </w:r>
          </w:p>
        </w:tc>
        <w:tc>
          <w:tcPr>
            <w:tcW w:w="796" w:type="dxa"/>
            <w:noWrap/>
            <w:vAlign w:val="bottom"/>
            <w:hideMark/>
          </w:tcPr>
          <w:p w14:paraId="7FEE4C78" w14:textId="77777777" w:rsidR="00D05040" w:rsidRPr="00D05040" w:rsidRDefault="00D05040" w:rsidP="00D05040">
            <w:r w:rsidRPr="00D05040">
              <w:t>T</w:t>
            </w:r>
          </w:p>
        </w:tc>
        <w:tc>
          <w:tcPr>
            <w:tcW w:w="1097" w:type="dxa"/>
            <w:noWrap/>
            <w:vAlign w:val="bottom"/>
            <w:hideMark/>
          </w:tcPr>
          <w:p w14:paraId="73F8855C" w14:textId="77777777" w:rsidR="00D05040" w:rsidRPr="00D05040" w:rsidRDefault="00D05040" w:rsidP="00D05040">
            <w:r w:rsidRPr="00D05040">
              <w:t>34355</w:t>
            </w:r>
          </w:p>
        </w:tc>
        <w:tc>
          <w:tcPr>
            <w:tcW w:w="3330" w:type="dxa"/>
            <w:vAlign w:val="bottom"/>
            <w:hideMark/>
          </w:tcPr>
          <w:p w14:paraId="20211EAC" w14:textId="77777777" w:rsidR="00D05040" w:rsidRPr="00D05040" w:rsidRDefault="00D05040" w:rsidP="00D05040">
            <w:proofErr w:type="spellStart"/>
            <w:r w:rsidRPr="00D05040">
              <w:t>Endosulfan</w:t>
            </w:r>
            <w:proofErr w:type="spellEnd"/>
            <w:r w:rsidRPr="00D05040">
              <w:t xml:space="preserve"> Sulfate, tissue</w:t>
            </w:r>
          </w:p>
        </w:tc>
        <w:tc>
          <w:tcPr>
            <w:tcW w:w="1080" w:type="dxa"/>
            <w:noWrap/>
            <w:vAlign w:val="center"/>
            <w:hideMark/>
          </w:tcPr>
          <w:p w14:paraId="31A276E4" w14:textId="77777777" w:rsidR="00D05040" w:rsidRPr="00D05040" w:rsidRDefault="00D05040" w:rsidP="005E70F5">
            <w:pPr>
              <w:jc w:val="right"/>
            </w:pPr>
            <w:r w:rsidRPr="00D05040">
              <w:t>25</w:t>
            </w:r>
          </w:p>
        </w:tc>
        <w:tc>
          <w:tcPr>
            <w:tcW w:w="928" w:type="dxa"/>
            <w:noWrap/>
            <w:vAlign w:val="center"/>
            <w:hideMark/>
          </w:tcPr>
          <w:p w14:paraId="40B7CA77" w14:textId="77777777" w:rsidR="00D05040" w:rsidRPr="00D05040" w:rsidRDefault="00D05040" w:rsidP="005E70F5">
            <w:pPr>
              <w:jc w:val="right"/>
            </w:pPr>
            <w:r w:rsidRPr="00D05040">
              <w:t>0</w:t>
            </w:r>
          </w:p>
        </w:tc>
        <w:tc>
          <w:tcPr>
            <w:tcW w:w="1042" w:type="dxa"/>
            <w:noWrap/>
            <w:vAlign w:val="center"/>
            <w:hideMark/>
          </w:tcPr>
          <w:p w14:paraId="65DF1590" w14:textId="77777777" w:rsidR="00D05040" w:rsidRPr="00D05040" w:rsidRDefault="00D05040" w:rsidP="005E70F5">
            <w:pPr>
              <w:jc w:val="right"/>
            </w:pPr>
            <w:r w:rsidRPr="00D05040">
              <w:t>0.0%</w:t>
            </w:r>
          </w:p>
        </w:tc>
        <w:tc>
          <w:tcPr>
            <w:tcW w:w="830" w:type="dxa"/>
            <w:shd w:val="clear" w:color="auto" w:fill="auto"/>
            <w:noWrap/>
            <w:vAlign w:val="center"/>
            <w:hideMark/>
          </w:tcPr>
          <w:p w14:paraId="3A4B2974" w14:textId="77777777" w:rsidR="00D05040" w:rsidRPr="00D05040" w:rsidRDefault="00D05040" w:rsidP="005E70F5">
            <w:pPr>
              <w:jc w:val="right"/>
            </w:pPr>
            <w:r w:rsidRPr="00D05040">
              <w:t>25</w:t>
            </w:r>
          </w:p>
        </w:tc>
        <w:tc>
          <w:tcPr>
            <w:tcW w:w="941" w:type="dxa"/>
            <w:shd w:val="clear" w:color="auto" w:fill="auto"/>
            <w:noWrap/>
            <w:vAlign w:val="center"/>
            <w:hideMark/>
          </w:tcPr>
          <w:p w14:paraId="70820F72" w14:textId="77777777" w:rsidR="00D05040" w:rsidRPr="00D05040" w:rsidRDefault="00D05040" w:rsidP="005E70F5">
            <w:pPr>
              <w:jc w:val="right"/>
            </w:pPr>
            <w:r w:rsidRPr="00D05040">
              <w:t>100.0%</w:t>
            </w:r>
          </w:p>
        </w:tc>
      </w:tr>
      <w:tr w:rsidR="00D05040" w:rsidRPr="00D05040" w14:paraId="7D97940B" w14:textId="77777777" w:rsidTr="005E70F5">
        <w:trPr>
          <w:cantSplit/>
          <w:jc w:val="center"/>
        </w:trPr>
        <w:tc>
          <w:tcPr>
            <w:tcW w:w="892" w:type="dxa"/>
            <w:noWrap/>
            <w:vAlign w:val="bottom"/>
            <w:hideMark/>
          </w:tcPr>
          <w:p w14:paraId="7441F688" w14:textId="77777777" w:rsidR="00D05040" w:rsidRPr="00D05040" w:rsidRDefault="00D05040" w:rsidP="00D05040">
            <w:r w:rsidRPr="00D05040">
              <w:t>Pes</w:t>
            </w:r>
          </w:p>
        </w:tc>
        <w:tc>
          <w:tcPr>
            <w:tcW w:w="796" w:type="dxa"/>
            <w:noWrap/>
            <w:vAlign w:val="bottom"/>
            <w:hideMark/>
          </w:tcPr>
          <w:p w14:paraId="219BA90F" w14:textId="77777777" w:rsidR="00D05040" w:rsidRPr="00D05040" w:rsidRDefault="00D05040" w:rsidP="00D05040">
            <w:r w:rsidRPr="00D05040">
              <w:t>T</w:t>
            </w:r>
          </w:p>
        </w:tc>
        <w:tc>
          <w:tcPr>
            <w:tcW w:w="1097" w:type="dxa"/>
            <w:noWrap/>
            <w:vAlign w:val="bottom"/>
            <w:hideMark/>
          </w:tcPr>
          <w:p w14:paraId="6BB15C6B" w14:textId="77777777" w:rsidR="00D05040" w:rsidRPr="00D05040" w:rsidRDefault="00D05040" w:rsidP="00D05040">
            <w:r w:rsidRPr="00D05040">
              <w:t>34360</w:t>
            </w:r>
          </w:p>
        </w:tc>
        <w:tc>
          <w:tcPr>
            <w:tcW w:w="3330" w:type="dxa"/>
            <w:vAlign w:val="bottom"/>
            <w:hideMark/>
          </w:tcPr>
          <w:p w14:paraId="0E336903" w14:textId="77777777" w:rsidR="00D05040" w:rsidRPr="00D05040" w:rsidRDefault="00D05040" w:rsidP="00D05040">
            <w:proofErr w:type="spellStart"/>
            <w:r w:rsidRPr="00D05040">
              <w:t>Endosulfan</w:t>
            </w:r>
            <w:proofErr w:type="spellEnd"/>
            <w:r w:rsidRPr="00D05040">
              <w:t xml:space="preserve"> II(Beta), tissue</w:t>
            </w:r>
          </w:p>
        </w:tc>
        <w:tc>
          <w:tcPr>
            <w:tcW w:w="1080" w:type="dxa"/>
            <w:noWrap/>
            <w:vAlign w:val="center"/>
            <w:hideMark/>
          </w:tcPr>
          <w:p w14:paraId="6550608B" w14:textId="77777777" w:rsidR="00D05040" w:rsidRPr="00D05040" w:rsidRDefault="00D05040" w:rsidP="005E70F5">
            <w:pPr>
              <w:jc w:val="right"/>
            </w:pPr>
            <w:r w:rsidRPr="00D05040">
              <w:t>25</w:t>
            </w:r>
          </w:p>
        </w:tc>
        <w:tc>
          <w:tcPr>
            <w:tcW w:w="928" w:type="dxa"/>
            <w:noWrap/>
            <w:vAlign w:val="center"/>
            <w:hideMark/>
          </w:tcPr>
          <w:p w14:paraId="5794A723" w14:textId="77777777" w:rsidR="00D05040" w:rsidRPr="00D05040" w:rsidRDefault="00D05040" w:rsidP="005E70F5">
            <w:pPr>
              <w:jc w:val="right"/>
            </w:pPr>
            <w:r w:rsidRPr="00D05040">
              <w:t>0</w:t>
            </w:r>
          </w:p>
        </w:tc>
        <w:tc>
          <w:tcPr>
            <w:tcW w:w="1042" w:type="dxa"/>
            <w:noWrap/>
            <w:vAlign w:val="center"/>
            <w:hideMark/>
          </w:tcPr>
          <w:p w14:paraId="7CDCC01B" w14:textId="77777777" w:rsidR="00D05040" w:rsidRPr="00D05040" w:rsidRDefault="00D05040" w:rsidP="005E70F5">
            <w:pPr>
              <w:jc w:val="right"/>
            </w:pPr>
            <w:r w:rsidRPr="00D05040">
              <w:t>0.0%</w:t>
            </w:r>
          </w:p>
        </w:tc>
        <w:tc>
          <w:tcPr>
            <w:tcW w:w="830" w:type="dxa"/>
            <w:shd w:val="clear" w:color="auto" w:fill="auto"/>
            <w:noWrap/>
            <w:vAlign w:val="center"/>
            <w:hideMark/>
          </w:tcPr>
          <w:p w14:paraId="3BC2B635" w14:textId="77777777" w:rsidR="00D05040" w:rsidRPr="00D05040" w:rsidRDefault="00D05040" w:rsidP="005E70F5">
            <w:pPr>
              <w:jc w:val="right"/>
            </w:pPr>
            <w:r w:rsidRPr="00D05040">
              <w:t>25</w:t>
            </w:r>
          </w:p>
        </w:tc>
        <w:tc>
          <w:tcPr>
            <w:tcW w:w="941" w:type="dxa"/>
            <w:shd w:val="clear" w:color="auto" w:fill="auto"/>
            <w:noWrap/>
            <w:vAlign w:val="center"/>
            <w:hideMark/>
          </w:tcPr>
          <w:p w14:paraId="37D4E665" w14:textId="77777777" w:rsidR="00D05040" w:rsidRPr="00D05040" w:rsidRDefault="00D05040" w:rsidP="005E70F5">
            <w:pPr>
              <w:jc w:val="right"/>
            </w:pPr>
            <w:r w:rsidRPr="00D05040">
              <w:t>100.0%</w:t>
            </w:r>
          </w:p>
        </w:tc>
      </w:tr>
      <w:tr w:rsidR="00D05040" w:rsidRPr="00D05040" w14:paraId="3BE32224" w14:textId="77777777" w:rsidTr="005E70F5">
        <w:trPr>
          <w:cantSplit/>
          <w:jc w:val="center"/>
        </w:trPr>
        <w:tc>
          <w:tcPr>
            <w:tcW w:w="892" w:type="dxa"/>
            <w:noWrap/>
            <w:vAlign w:val="bottom"/>
            <w:hideMark/>
          </w:tcPr>
          <w:p w14:paraId="3B1764A8" w14:textId="77777777" w:rsidR="00D05040" w:rsidRPr="00D05040" w:rsidRDefault="00D05040" w:rsidP="00D05040">
            <w:r w:rsidRPr="00D05040">
              <w:t>Pes</w:t>
            </w:r>
          </w:p>
        </w:tc>
        <w:tc>
          <w:tcPr>
            <w:tcW w:w="796" w:type="dxa"/>
            <w:noWrap/>
            <w:vAlign w:val="bottom"/>
            <w:hideMark/>
          </w:tcPr>
          <w:p w14:paraId="0B7D41D9" w14:textId="77777777" w:rsidR="00D05040" w:rsidRPr="00D05040" w:rsidRDefault="00D05040" w:rsidP="00D05040">
            <w:r w:rsidRPr="00D05040">
              <w:t>T</w:t>
            </w:r>
          </w:p>
        </w:tc>
        <w:tc>
          <w:tcPr>
            <w:tcW w:w="1097" w:type="dxa"/>
            <w:noWrap/>
            <w:vAlign w:val="bottom"/>
            <w:hideMark/>
          </w:tcPr>
          <w:p w14:paraId="5F53D9E0" w14:textId="77777777" w:rsidR="00D05040" w:rsidRPr="00D05040" w:rsidRDefault="00D05040" w:rsidP="00D05040">
            <w:r w:rsidRPr="00D05040">
              <w:t>34370</w:t>
            </w:r>
          </w:p>
        </w:tc>
        <w:tc>
          <w:tcPr>
            <w:tcW w:w="3330" w:type="dxa"/>
            <w:vAlign w:val="bottom"/>
            <w:hideMark/>
          </w:tcPr>
          <w:p w14:paraId="2EDA617C" w14:textId="77777777" w:rsidR="00D05040" w:rsidRPr="00D05040" w:rsidRDefault="00D05040" w:rsidP="00D05040">
            <w:r w:rsidRPr="00D05040">
              <w:t>Endrin Aldehyde, tissue</w:t>
            </w:r>
          </w:p>
        </w:tc>
        <w:tc>
          <w:tcPr>
            <w:tcW w:w="1080" w:type="dxa"/>
            <w:noWrap/>
            <w:vAlign w:val="center"/>
            <w:hideMark/>
          </w:tcPr>
          <w:p w14:paraId="0ADA963C" w14:textId="77777777" w:rsidR="00D05040" w:rsidRPr="00D05040" w:rsidRDefault="00D05040" w:rsidP="005E70F5">
            <w:pPr>
              <w:jc w:val="right"/>
            </w:pPr>
            <w:r w:rsidRPr="00D05040">
              <w:t>25</w:t>
            </w:r>
          </w:p>
        </w:tc>
        <w:tc>
          <w:tcPr>
            <w:tcW w:w="928" w:type="dxa"/>
            <w:noWrap/>
            <w:vAlign w:val="center"/>
            <w:hideMark/>
          </w:tcPr>
          <w:p w14:paraId="7EC23A82" w14:textId="77777777" w:rsidR="00D05040" w:rsidRPr="00D05040" w:rsidRDefault="00D05040" w:rsidP="005E70F5">
            <w:pPr>
              <w:jc w:val="right"/>
            </w:pPr>
            <w:r w:rsidRPr="00D05040">
              <w:t>0</w:t>
            </w:r>
          </w:p>
        </w:tc>
        <w:tc>
          <w:tcPr>
            <w:tcW w:w="1042" w:type="dxa"/>
            <w:noWrap/>
            <w:vAlign w:val="center"/>
            <w:hideMark/>
          </w:tcPr>
          <w:p w14:paraId="7C4B8EB3" w14:textId="77777777" w:rsidR="00D05040" w:rsidRPr="00D05040" w:rsidRDefault="00D05040" w:rsidP="005E70F5">
            <w:pPr>
              <w:jc w:val="right"/>
            </w:pPr>
            <w:r w:rsidRPr="00D05040">
              <w:t>0.0%</w:t>
            </w:r>
          </w:p>
        </w:tc>
        <w:tc>
          <w:tcPr>
            <w:tcW w:w="830" w:type="dxa"/>
            <w:shd w:val="clear" w:color="auto" w:fill="auto"/>
            <w:noWrap/>
            <w:vAlign w:val="center"/>
            <w:hideMark/>
          </w:tcPr>
          <w:p w14:paraId="79AE646E" w14:textId="77777777" w:rsidR="00D05040" w:rsidRPr="00D05040" w:rsidRDefault="00D05040" w:rsidP="005E70F5">
            <w:pPr>
              <w:jc w:val="right"/>
            </w:pPr>
            <w:r w:rsidRPr="00D05040">
              <w:t>25</w:t>
            </w:r>
          </w:p>
        </w:tc>
        <w:tc>
          <w:tcPr>
            <w:tcW w:w="941" w:type="dxa"/>
            <w:shd w:val="clear" w:color="auto" w:fill="auto"/>
            <w:noWrap/>
            <w:vAlign w:val="center"/>
            <w:hideMark/>
          </w:tcPr>
          <w:p w14:paraId="324FD675" w14:textId="77777777" w:rsidR="00D05040" w:rsidRPr="00D05040" w:rsidRDefault="00D05040" w:rsidP="005E70F5">
            <w:pPr>
              <w:jc w:val="right"/>
            </w:pPr>
            <w:r w:rsidRPr="00D05040">
              <w:t>100.0%</w:t>
            </w:r>
          </w:p>
        </w:tc>
      </w:tr>
      <w:tr w:rsidR="00D05040" w:rsidRPr="00D05040" w14:paraId="5AD11DD0" w14:textId="77777777" w:rsidTr="005E70F5">
        <w:trPr>
          <w:cantSplit/>
          <w:jc w:val="center"/>
        </w:trPr>
        <w:tc>
          <w:tcPr>
            <w:tcW w:w="892" w:type="dxa"/>
            <w:noWrap/>
            <w:vAlign w:val="bottom"/>
            <w:hideMark/>
          </w:tcPr>
          <w:p w14:paraId="13A19E8A" w14:textId="77777777" w:rsidR="00D05040" w:rsidRPr="00D05040" w:rsidRDefault="00D05040" w:rsidP="00D05040">
            <w:r w:rsidRPr="00D05040">
              <w:t>Pes</w:t>
            </w:r>
          </w:p>
        </w:tc>
        <w:tc>
          <w:tcPr>
            <w:tcW w:w="796" w:type="dxa"/>
            <w:noWrap/>
            <w:vAlign w:val="bottom"/>
            <w:hideMark/>
          </w:tcPr>
          <w:p w14:paraId="3A4BD758" w14:textId="77777777" w:rsidR="00D05040" w:rsidRPr="00D05040" w:rsidRDefault="00D05040" w:rsidP="00D05040">
            <w:r w:rsidRPr="00D05040">
              <w:t>T</w:t>
            </w:r>
          </w:p>
        </w:tc>
        <w:tc>
          <w:tcPr>
            <w:tcW w:w="1097" w:type="dxa"/>
            <w:noWrap/>
            <w:vAlign w:val="bottom"/>
            <w:hideMark/>
          </w:tcPr>
          <w:p w14:paraId="0A912230" w14:textId="77777777" w:rsidR="00D05040" w:rsidRPr="00D05040" w:rsidRDefault="00D05040" w:rsidP="00D05040">
            <w:r w:rsidRPr="00D05040">
              <w:t>34412</w:t>
            </w:r>
          </w:p>
        </w:tc>
        <w:tc>
          <w:tcPr>
            <w:tcW w:w="3330" w:type="dxa"/>
            <w:vAlign w:val="bottom"/>
            <w:hideMark/>
          </w:tcPr>
          <w:p w14:paraId="7CD94F65" w14:textId="77777777" w:rsidR="00D05040" w:rsidRPr="00D05040" w:rsidRDefault="00D05040" w:rsidP="00D05040">
            <w:proofErr w:type="spellStart"/>
            <w:r w:rsidRPr="00D05040">
              <w:t>Isophorone</w:t>
            </w:r>
            <w:proofErr w:type="spellEnd"/>
            <w:r w:rsidRPr="00D05040">
              <w:t>, tissue</w:t>
            </w:r>
          </w:p>
        </w:tc>
        <w:tc>
          <w:tcPr>
            <w:tcW w:w="1080" w:type="dxa"/>
            <w:noWrap/>
            <w:vAlign w:val="center"/>
            <w:hideMark/>
          </w:tcPr>
          <w:p w14:paraId="37C7CC3B" w14:textId="77777777" w:rsidR="00D05040" w:rsidRPr="00D05040" w:rsidRDefault="00D05040" w:rsidP="005E70F5">
            <w:pPr>
              <w:jc w:val="right"/>
            </w:pPr>
            <w:r w:rsidRPr="00D05040">
              <w:t>25</w:t>
            </w:r>
          </w:p>
        </w:tc>
        <w:tc>
          <w:tcPr>
            <w:tcW w:w="928" w:type="dxa"/>
            <w:noWrap/>
            <w:vAlign w:val="center"/>
            <w:hideMark/>
          </w:tcPr>
          <w:p w14:paraId="06F2B4B3" w14:textId="77777777" w:rsidR="00D05040" w:rsidRPr="00D05040" w:rsidRDefault="00D05040" w:rsidP="005E70F5">
            <w:pPr>
              <w:jc w:val="right"/>
            </w:pPr>
            <w:r w:rsidRPr="00D05040">
              <w:t>0</w:t>
            </w:r>
          </w:p>
        </w:tc>
        <w:tc>
          <w:tcPr>
            <w:tcW w:w="1042" w:type="dxa"/>
            <w:noWrap/>
            <w:vAlign w:val="center"/>
            <w:hideMark/>
          </w:tcPr>
          <w:p w14:paraId="280AF286" w14:textId="77777777" w:rsidR="00D05040" w:rsidRPr="00D05040" w:rsidRDefault="00D05040" w:rsidP="005E70F5">
            <w:pPr>
              <w:jc w:val="right"/>
            </w:pPr>
            <w:r w:rsidRPr="00D05040">
              <w:t>0.0%</w:t>
            </w:r>
          </w:p>
        </w:tc>
        <w:tc>
          <w:tcPr>
            <w:tcW w:w="830" w:type="dxa"/>
            <w:shd w:val="clear" w:color="auto" w:fill="auto"/>
            <w:noWrap/>
            <w:vAlign w:val="center"/>
            <w:hideMark/>
          </w:tcPr>
          <w:p w14:paraId="4706BAB2" w14:textId="77777777" w:rsidR="00D05040" w:rsidRPr="00D05040" w:rsidRDefault="00D05040" w:rsidP="005E70F5">
            <w:pPr>
              <w:jc w:val="right"/>
            </w:pPr>
            <w:r w:rsidRPr="00D05040">
              <w:t>25</w:t>
            </w:r>
          </w:p>
        </w:tc>
        <w:tc>
          <w:tcPr>
            <w:tcW w:w="941" w:type="dxa"/>
            <w:shd w:val="clear" w:color="auto" w:fill="auto"/>
            <w:noWrap/>
            <w:vAlign w:val="center"/>
            <w:hideMark/>
          </w:tcPr>
          <w:p w14:paraId="68352B75" w14:textId="77777777" w:rsidR="00D05040" w:rsidRPr="00D05040" w:rsidRDefault="00D05040" w:rsidP="005E70F5">
            <w:pPr>
              <w:jc w:val="right"/>
            </w:pPr>
            <w:r w:rsidRPr="00D05040">
              <w:t>100.0%</w:t>
            </w:r>
          </w:p>
        </w:tc>
      </w:tr>
      <w:tr w:rsidR="00D05040" w:rsidRPr="00D05040" w14:paraId="651E5E22" w14:textId="77777777" w:rsidTr="005E70F5">
        <w:trPr>
          <w:cantSplit/>
          <w:jc w:val="center"/>
        </w:trPr>
        <w:tc>
          <w:tcPr>
            <w:tcW w:w="892" w:type="dxa"/>
            <w:noWrap/>
            <w:vAlign w:val="bottom"/>
            <w:hideMark/>
          </w:tcPr>
          <w:p w14:paraId="2371AD80" w14:textId="77777777" w:rsidR="00D05040" w:rsidRPr="00D05040" w:rsidRDefault="00D05040" w:rsidP="00D05040">
            <w:r w:rsidRPr="00D05040">
              <w:t>Pes</w:t>
            </w:r>
          </w:p>
        </w:tc>
        <w:tc>
          <w:tcPr>
            <w:tcW w:w="796" w:type="dxa"/>
            <w:noWrap/>
            <w:vAlign w:val="bottom"/>
            <w:hideMark/>
          </w:tcPr>
          <w:p w14:paraId="5B19C16B" w14:textId="77777777" w:rsidR="00D05040" w:rsidRPr="00D05040" w:rsidRDefault="00D05040" w:rsidP="00D05040">
            <w:r w:rsidRPr="00D05040">
              <w:t>T</w:t>
            </w:r>
          </w:p>
        </w:tc>
        <w:tc>
          <w:tcPr>
            <w:tcW w:w="1097" w:type="dxa"/>
            <w:noWrap/>
            <w:vAlign w:val="bottom"/>
            <w:hideMark/>
          </w:tcPr>
          <w:p w14:paraId="061E0F60" w14:textId="77777777" w:rsidR="00D05040" w:rsidRPr="00D05040" w:rsidRDefault="00D05040" w:rsidP="00D05040">
            <w:r w:rsidRPr="00D05040">
              <w:t>34661</w:t>
            </w:r>
          </w:p>
        </w:tc>
        <w:tc>
          <w:tcPr>
            <w:tcW w:w="3330" w:type="dxa"/>
            <w:vAlign w:val="bottom"/>
            <w:hideMark/>
          </w:tcPr>
          <w:p w14:paraId="4A407FC2" w14:textId="77777777" w:rsidR="00D05040" w:rsidRPr="00D05040" w:rsidRDefault="00D05040" w:rsidP="00D05040">
            <w:r w:rsidRPr="00D05040">
              <w:t>DNOC(4,6-Dinitro-Ortho-Cresol), tissue</w:t>
            </w:r>
          </w:p>
        </w:tc>
        <w:tc>
          <w:tcPr>
            <w:tcW w:w="1080" w:type="dxa"/>
            <w:noWrap/>
            <w:vAlign w:val="center"/>
            <w:hideMark/>
          </w:tcPr>
          <w:p w14:paraId="277223EC" w14:textId="77777777" w:rsidR="00D05040" w:rsidRPr="00D05040" w:rsidRDefault="00D05040" w:rsidP="005E70F5">
            <w:pPr>
              <w:jc w:val="right"/>
            </w:pPr>
            <w:r w:rsidRPr="00D05040">
              <w:t>344</w:t>
            </w:r>
          </w:p>
        </w:tc>
        <w:tc>
          <w:tcPr>
            <w:tcW w:w="928" w:type="dxa"/>
            <w:noWrap/>
            <w:vAlign w:val="center"/>
            <w:hideMark/>
          </w:tcPr>
          <w:p w14:paraId="60D8E488" w14:textId="77777777" w:rsidR="00D05040" w:rsidRPr="00D05040" w:rsidRDefault="00D05040" w:rsidP="005E70F5">
            <w:pPr>
              <w:jc w:val="right"/>
            </w:pPr>
            <w:r w:rsidRPr="00D05040">
              <w:t>0</w:t>
            </w:r>
          </w:p>
        </w:tc>
        <w:tc>
          <w:tcPr>
            <w:tcW w:w="1042" w:type="dxa"/>
            <w:noWrap/>
            <w:vAlign w:val="center"/>
            <w:hideMark/>
          </w:tcPr>
          <w:p w14:paraId="7BC42067" w14:textId="77777777" w:rsidR="00D05040" w:rsidRPr="00D05040" w:rsidRDefault="00D05040" w:rsidP="005E70F5">
            <w:pPr>
              <w:jc w:val="right"/>
            </w:pPr>
            <w:r w:rsidRPr="00D05040">
              <w:t>0.0%</w:t>
            </w:r>
          </w:p>
        </w:tc>
        <w:tc>
          <w:tcPr>
            <w:tcW w:w="830" w:type="dxa"/>
            <w:shd w:val="clear" w:color="auto" w:fill="auto"/>
            <w:noWrap/>
            <w:vAlign w:val="center"/>
            <w:hideMark/>
          </w:tcPr>
          <w:p w14:paraId="2E1BF7F2" w14:textId="77777777" w:rsidR="00D05040" w:rsidRPr="00D05040" w:rsidRDefault="00D05040" w:rsidP="005E70F5">
            <w:pPr>
              <w:jc w:val="right"/>
            </w:pPr>
            <w:r w:rsidRPr="00D05040">
              <w:t>344</w:t>
            </w:r>
          </w:p>
        </w:tc>
        <w:tc>
          <w:tcPr>
            <w:tcW w:w="941" w:type="dxa"/>
            <w:shd w:val="clear" w:color="auto" w:fill="auto"/>
            <w:noWrap/>
            <w:vAlign w:val="center"/>
            <w:hideMark/>
          </w:tcPr>
          <w:p w14:paraId="0203C161" w14:textId="77777777" w:rsidR="00D05040" w:rsidRPr="00D05040" w:rsidRDefault="00D05040" w:rsidP="005E70F5">
            <w:pPr>
              <w:jc w:val="right"/>
            </w:pPr>
            <w:r w:rsidRPr="00D05040">
              <w:t>100.0%</w:t>
            </w:r>
          </w:p>
        </w:tc>
      </w:tr>
      <w:tr w:rsidR="00D05040" w:rsidRPr="00D05040" w14:paraId="57B0B6F9" w14:textId="77777777" w:rsidTr="005E70F5">
        <w:trPr>
          <w:cantSplit/>
          <w:jc w:val="center"/>
        </w:trPr>
        <w:tc>
          <w:tcPr>
            <w:tcW w:w="892" w:type="dxa"/>
            <w:noWrap/>
            <w:vAlign w:val="bottom"/>
            <w:hideMark/>
          </w:tcPr>
          <w:p w14:paraId="590E2B86" w14:textId="77777777" w:rsidR="00D05040" w:rsidRPr="00D05040" w:rsidRDefault="00D05040" w:rsidP="00D05040">
            <w:r w:rsidRPr="00D05040">
              <w:t>Pes</w:t>
            </w:r>
          </w:p>
        </w:tc>
        <w:tc>
          <w:tcPr>
            <w:tcW w:w="796" w:type="dxa"/>
            <w:noWrap/>
            <w:vAlign w:val="bottom"/>
            <w:hideMark/>
          </w:tcPr>
          <w:p w14:paraId="0FA8971D" w14:textId="77777777" w:rsidR="00D05040" w:rsidRPr="00D05040" w:rsidRDefault="00D05040" w:rsidP="00D05040">
            <w:r w:rsidRPr="00D05040">
              <w:t>T</w:t>
            </w:r>
          </w:p>
        </w:tc>
        <w:tc>
          <w:tcPr>
            <w:tcW w:w="1097" w:type="dxa"/>
            <w:noWrap/>
            <w:vAlign w:val="bottom"/>
            <w:hideMark/>
          </w:tcPr>
          <w:p w14:paraId="51B9E86F" w14:textId="77777777" w:rsidR="00D05040" w:rsidRPr="00D05040" w:rsidRDefault="00D05040" w:rsidP="00D05040">
            <w:r w:rsidRPr="00D05040">
              <w:t>34680</w:t>
            </w:r>
          </w:p>
        </w:tc>
        <w:tc>
          <w:tcPr>
            <w:tcW w:w="3330" w:type="dxa"/>
            <w:vAlign w:val="bottom"/>
            <w:hideMark/>
          </w:tcPr>
          <w:p w14:paraId="6416CD4D" w14:textId="77777777" w:rsidR="00D05040" w:rsidRPr="00D05040" w:rsidRDefault="00D05040" w:rsidP="00D05040">
            <w:r w:rsidRPr="00D05040">
              <w:t>Aldrin, tissue</w:t>
            </w:r>
          </w:p>
        </w:tc>
        <w:tc>
          <w:tcPr>
            <w:tcW w:w="1080" w:type="dxa"/>
            <w:noWrap/>
            <w:vAlign w:val="center"/>
            <w:hideMark/>
          </w:tcPr>
          <w:p w14:paraId="59CF0127" w14:textId="77777777" w:rsidR="00D05040" w:rsidRPr="00D05040" w:rsidRDefault="00D05040" w:rsidP="005E70F5">
            <w:pPr>
              <w:jc w:val="right"/>
            </w:pPr>
            <w:r w:rsidRPr="00D05040">
              <w:t>25</w:t>
            </w:r>
          </w:p>
        </w:tc>
        <w:tc>
          <w:tcPr>
            <w:tcW w:w="928" w:type="dxa"/>
            <w:noWrap/>
            <w:vAlign w:val="center"/>
            <w:hideMark/>
          </w:tcPr>
          <w:p w14:paraId="756C0A82" w14:textId="77777777" w:rsidR="00D05040" w:rsidRPr="00D05040" w:rsidRDefault="00D05040" w:rsidP="005E70F5">
            <w:pPr>
              <w:jc w:val="right"/>
            </w:pPr>
            <w:r w:rsidRPr="00D05040">
              <w:t>0</w:t>
            </w:r>
          </w:p>
        </w:tc>
        <w:tc>
          <w:tcPr>
            <w:tcW w:w="1042" w:type="dxa"/>
            <w:noWrap/>
            <w:vAlign w:val="center"/>
            <w:hideMark/>
          </w:tcPr>
          <w:p w14:paraId="4CDC1928" w14:textId="77777777" w:rsidR="00D05040" w:rsidRPr="00D05040" w:rsidRDefault="00D05040" w:rsidP="005E70F5">
            <w:pPr>
              <w:jc w:val="right"/>
            </w:pPr>
            <w:r w:rsidRPr="00D05040">
              <w:t>0.0%</w:t>
            </w:r>
          </w:p>
        </w:tc>
        <w:tc>
          <w:tcPr>
            <w:tcW w:w="830" w:type="dxa"/>
            <w:shd w:val="clear" w:color="auto" w:fill="auto"/>
            <w:noWrap/>
            <w:vAlign w:val="center"/>
            <w:hideMark/>
          </w:tcPr>
          <w:p w14:paraId="32BDFE28" w14:textId="77777777" w:rsidR="00D05040" w:rsidRPr="00D05040" w:rsidRDefault="00D05040" w:rsidP="005E70F5">
            <w:pPr>
              <w:jc w:val="right"/>
            </w:pPr>
            <w:r w:rsidRPr="00D05040">
              <w:t>25</w:t>
            </w:r>
          </w:p>
        </w:tc>
        <w:tc>
          <w:tcPr>
            <w:tcW w:w="941" w:type="dxa"/>
            <w:shd w:val="clear" w:color="auto" w:fill="auto"/>
            <w:noWrap/>
            <w:vAlign w:val="center"/>
            <w:hideMark/>
          </w:tcPr>
          <w:p w14:paraId="3DCC0A37" w14:textId="77777777" w:rsidR="00D05040" w:rsidRPr="00D05040" w:rsidRDefault="00D05040" w:rsidP="005E70F5">
            <w:pPr>
              <w:jc w:val="right"/>
            </w:pPr>
            <w:r w:rsidRPr="00D05040">
              <w:t>100.0%</w:t>
            </w:r>
          </w:p>
        </w:tc>
      </w:tr>
      <w:tr w:rsidR="00D05040" w:rsidRPr="00D05040" w14:paraId="12225564" w14:textId="77777777" w:rsidTr="005E70F5">
        <w:trPr>
          <w:cantSplit/>
          <w:jc w:val="center"/>
        </w:trPr>
        <w:tc>
          <w:tcPr>
            <w:tcW w:w="892" w:type="dxa"/>
            <w:noWrap/>
            <w:vAlign w:val="bottom"/>
            <w:hideMark/>
          </w:tcPr>
          <w:p w14:paraId="316843E0" w14:textId="77777777" w:rsidR="00D05040" w:rsidRPr="00D05040" w:rsidRDefault="00D05040" w:rsidP="00D05040">
            <w:r w:rsidRPr="00D05040">
              <w:t>Pes</w:t>
            </w:r>
          </w:p>
        </w:tc>
        <w:tc>
          <w:tcPr>
            <w:tcW w:w="796" w:type="dxa"/>
            <w:noWrap/>
            <w:vAlign w:val="bottom"/>
            <w:hideMark/>
          </w:tcPr>
          <w:p w14:paraId="0800C4EA" w14:textId="77777777" w:rsidR="00D05040" w:rsidRPr="00D05040" w:rsidRDefault="00D05040" w:rsidP="00D05040">
            <w:r w:rsidRPr="00D05040">
              <w:t>T</w:t>
            </w:r>
          </w:p>
        </w:tc>
        <w:tc>
          <w:tcPr>
            <w:tcW w:w="1097" w:type="dxa"/>
            <w:noWrap/>
            <w:vAlign w:val="bottom"/>
            <w:hideMark/>
          </w:tcPr>
          <w:p w14:paraId="208F0500" w14:textId="77777777" w:rsidR="00D05040" w:rsidRPr="00D05040" w:rsidRDefault="00D05040" w:rsidP="00D05040">
            <w:r w:rsidRPr="00D05040">
              <w:t>34682</w:t>
            </w:r>
          </w:p>
        </w:tc>
        <w:tc>
          <w:tcPr>
            <w:tcW w:w="3330" w:type="dxa"/>
            <w:vAlign w:val="bottom"/>
            <w:hideMark/>
          </w:tcPr>
          <w:p w14:paraId="29BF891F" w14:textId="77777777" w:rsidR="00D05040" w:rsidRPr="00D05040" w:rsidRDefault="00D05040" w:rsidP="00D05040">
            <w:r w:rsidRPr="00D05040">
              <w:t>Chlordane, tissue</w:t>
            </w:r>
          </w:p>
        </w:tc>
        <w:tc>
          <w:tcPr>
            <w:tcW w:w="1080" w:type="dxa"/>
            <w:noWrap/>
            <w:vAlign w:val="center"/>
            <w:hideMark/>
          </w:tcPr>
          <w:p w14:paraId="33FC45FA" w14:textId="77777777" w:rsidR="00D05040" w:rsidRPr="00D05040" w:rsidRDefault="00D05040" w:rsidP="005E70F5">
            <w:pPr>
              <w:jc w:val="right"/>
            </w:pPr>
            <w:r w:rsidRPr="00D05040">
              <w:t>23</w:t>
            </w:r>
          </w:p>
        </w:tc>
        <w:tc>
          <w:tcPr>
            <w:tcW w:w="928" w:type="dxa"/>
            <w:noWrap/>
            <w:vAlign w:val="center"/>
            <w:hideMark/>
          </w:tcPr>
          <w:p w14:paraId="701547E2" w14:textId="77777777" w:rsidR="00D05040" w:rsidRPr="00D05040" w:rsidRDefault="00D05040" w:rsidP="005E70F5">
            <w:pPr>
              <w:jc w:val="right"/>
            </w:pPr>
            <w:r w:rsidRPr="00D05040">
              <w:t>0</w:t>
            </w:r>
          </w:p>
        </w:tc>
        <w:tc>
          <w:tcPr>
            <w:tcW w:w="1042" w:type="dxa"/>
            <w:noWrap/>
            <w:vAlign w:val="center"/>
            <w:hideMark/>
          </w:tcPr>
          <w:p w14:paraId="7B738E8D" w14:textId="77777777" w:rsidR="00D05040" w:rsidRPr="00D05040" w:rsidRDefault="00D05040" w:rsidP="005E70F5">
            <w:pPr>
              <w:jc w:val="right"/>
            </w:pPr>
            <w:r w:rsidRPr="00D05040">
              <w:t>0.0%</w:t>
            </w:r>
          </w:p>
        </w:tc>
        <w:tc>
          <w:tcPr>
            <w:tcW w:w="830" w:type="dxa"/>
            <w:shd w:val="clear" w:color="auto" w:fill="auto"/>
            <w:noWrap/>
            <w:vAlign w:val="center"/>
            <w:hideMark/>
          </w:tcPr>
          <w:p w14:paraId="1B30B554" w14:textId="77777777" w:rsidR="00D05040" w:rsidRPr="00D05040" w:rsidRDefault="00D05040" w:rsidP="005E70F5">
            <w:pPr>
              <w:jc w:val="right"/>
            </w:pPr>
            <w:r w:rsidRPr="00D05040">
              <w:t>23</w:t>
            </w:r>
          </w:p>
        </w:tc>
        <w:tc>
          <w:tcPr>
            <w:tcW w:w="941" w:type="dxa"/>
            <w:shd w:val="clear" w:color="auto" w:fill="auto"/>
            <w:noWrap/>
            <w:vAlign w:val="center"/>
            <w:hideMark/>
          </w:tcPr>
          <w:p w14:paraId="36A925F7" w14:textId="77777777" w:rsidR="00D05040" w:rsidRPr="00D05040" w:rsidRDefault="00D05040" w:rsidP="005E70F5">
            <w:pPr>
              <w:jc w:val="right"/>
            </w:pPr>
            <w:r w:rsidRPr="00D05040">
              <w:t>100.0%</w:t>
            </w:r>
          </w:p>
        </w:tc>
      </w:tr>
      <w:tr w:rsidR="00D05040" w:rsidRPr="00D05040" w14:paraId="513ABE5A" w14:textId="77777777" w:rsidTr="005E70F5">
        <w:trPr>
          <w:cantSplit/>
          <w:jc w:val="center"/>
        </w:trPr>
        <w:tc>
          <w:tcPr>
            <w:tcW w:w="892" w:type="dxa"/>
            <w:noWrap/>
            <w:vAlign w:val="bottom"/>
            <w:hideMark/>
          </w:tcPr>
          <w:p w14:paraId="4A329CF1" w14:textId="77777777" w:rsidR="00D05040" w:rsidRPr="00D05040" w:rsidRDefault="00D05040" w:rsidP="00D05040">
            <w:r w:rsidRPr="00D05040">
              <w:t>Pes</w:t>
            </w:r>
          </w:p>
        </w:tc>
        <w:tc>
          <w:tcPr>
            <w:tcW w:w="796" w:type="dxa"/>
            <w:noWrap/>
            <w:vAlign w:val="bottom"/>
            <w:hideMark/>
          </w:tcPr>
          <w:p w14:paraId="12BBAB8F" w14:textId="77777777" w:rsidR="00D05040" w:rsidRPr="00D05040" w:rsidRDefault="00D05040" w:rsidP="00D05040">
            <w:r w:rsidRPr="00D05040">
              <w:t>T</w:t>
            </w:r>
          </w:p>
        </w:tc>
        <w:tc>
          <w:tcPr>
            <w:tcW w:w="1097" w:type="dxa"/>
            <w:noWrap/>
            <w:vAlign w:val="bottom"/>
            <w:hideMark/>
          </w:tcPr>
          <w:p w14:paraId="44B156E7" w14:textId="77777777" w:rsidR="00D05040" w:rsidRPr="00D05040" w:rsidRDefault="00D05040" w:rsidP="00D05040">
            <w:r w:rsidRPr="00D05040">
              <w:t>34685</w:t>
            </w:r>
          </w:p>
        </w:tc>
        <w:tc>
          <w:tcPr>
            <w:tcW w:w="3330" w:type="dxa"/>
            <w:vAlign w:val="bottom"/>
            <w:hideMark/>
          </w:tcPr>
          <w:p w14:paraId="625FC078" w14:textId="77777777" w:rsidR="00D05040" w:rsidRPr="00D05040" w:rsidRDefault="00D05040" w:rsidP="00D05040">
            <w:r w:rsidRPr="00D05040">
              <w:t>Endrin, tissue</w:t>
            </w:r>
          </w:p>
        </w:tc>
        <w:tc>
          <w:tcPr>
            <w:tcW w:w="1080" w:type="dxa"/>
            <w:noWrap/>
            <w:vAlign w:val="center"/>
            <w:hideMark/>
          </w:tcPr>
          <w:p w14:paraId="0E67B2A8" w14:textId="77777777" w:rsidR="00D05040" w:rsidRPr="00D05040" w:rsidRDefault="00D05040" w:rsidP="005E70F5">
            <w:pPr>
              <w:jc w:val="right"/>
            </w:pPr>
            <w:r w:rsidRPr="00D05040">
              <w:t>25</w:t>
            </w:r>
          </w:p>
        </w:tc>
        <w:tc>
          <w:tcPr>
            <w:tcW w:w="928" w:type="dxa"/>
            <w:noWrap/>
            <w:vAlign w:val="center"/>
            <w:hideMark/>
          </w:tcPr>
          <w:p w14:paraId="3B3DA28F" w14:textId="77777777" w:rsidR="00D05040" w:rsidRPr="00D05040" w:rsidRDefault="00D05040" w:rsidP="005E70F5">
            <w:pPr>
              <w:jc w:val="right"/>
            </w:pPr>
            <w:r w:rsidRPr="00D05040">
              <w:t>0</w:t>
            </w:r>
          </w:p>
        </w:tc>
        <w:tc>
          <w:tcPr>
            <w:tcW w:w="1042" w:type="dxa"/>
            <w:noWrap/>
            <w:vAlign w:val="center"/>
            <w:hideMark/>
          </w:tcPr>
          <w:p w14:paraId="46922562" w14:textId="77777777" w:rsidR="00D05040" w:rsidRPr="00D05040" w:rsidRDefault="00D05040" w:rsidP="005E70F5">
            <w:pPr>
              <w:jc w:val="right"/>
            </w:pPr>
            <w:r w:rsidRPr="00D05040">
              <w:t>0.0%</w:t>
            </w:r>
          </w:p>
        </w:tc>
        <w:tc>
          <w:tcPr>
            <w:tcW w:w="830" w:type="dxa"/>
            <w:shd w:val="clear" w:color="auto" w:fill="auto"/>
            <w:noWrap/>
            <w:vAlign w:val="center"/>
            <w:hideMark/>
          </w:tcPr>
          <w:p w14:paraId="6FB10DD8" w14:textId="77777777" w:rsidR="00D05040" w:rsidRPr="00D05040" w:rsidRDefault="00D05040" w:rsidP="005E70F5">
            <w:pPr>
              <w:jc w:val="right"/>
            </w:pPr>
            <w:r w:rsidRPr="00D05040">
              <w:t>25</w:t>
            </w:r>
          </w:p>
        </w:tc>
        <w:tc>
          <w:tcPr>
            <w:tcW w:w="941" w:type="dxa"/>
            <w:shd w:val="clear" w:color="auto" w:fill="auto"/>
            <w:noWrap/>
            <w:vAlign w:val="center"/>
            <w:hideMark/>
          </w:tcPr>
          <w:p w14:paraId="766D1139" w14:textId="77777777" w:rsidR="00D05040" w:rsidRPr="00D05040" w:rsidRDefault="00D05040" w:rsidP="005E70F5">
            <w:pPr>
              <w:jc w:val="right"/>
            </w:pPr>
            <w:r w:rsidRPr="00D05040">
              <w:t>100.0%</w:t>
            </w:r>
          </w:p>
        </w:tc>
      </w:tr>
      <w:tr w:rsidR="00D05040" w:rsidRPr="00D05040" w14:paraId="7ABE9767" w14:textId="77777777" w:rsidTr="005E70F5">
        <w:trPr>
          <w:cantSplit/>
          <w:jc w:val="center"/>
        </w:trPr>
        <w:tc>
          <w:tcPr>
            <w:tcW w:w="892" w:type="dxa"/>
            <w:noWrap/>
            <w:vAlign w:val="bottom"/>
            <w:hideMark/>
          </w:tcPr>
          <w:p w14:paraId="55A56C45" w14:textId="77777777" w:rsidR="00D05040" w:rsidRPr="00D05040" w:rsidRDefault="00D05040" w:rsidP="00D05040">
            <w:r w:rsidRPr="00D05040">
              <w:t>Pes</w:t>
            </w:r>
          </w:p>
        </w:tc>
        <w:tc>
          <w:tcPr>
            <w:tcW w:w="796" w:type="dxa"/>
            <w:noWrap/>
            <w:vAlign w:val="bottom"/>
            <w:hideMark/>
          </w:tcPr>
          <w:p w14:paraId="46376A48" w14:textId="77777777" w:rsidR="00D05040" w:rsidRPr="00D05040" w:rsidRDefault="00D05040" w:rsidP="00D05040">
            <w:r w:rsidRPr="00D05040">
              <w:t>T</w:t>
            </w:r>
          </w:p>
        </w:tc>
        <w:tc>
          <w:tcPr>
            <w:tcW w:w="1097" w:type="dxa"/>
            <w:noWrap/>
            <w:vAlign w:val="bottom"/>
            <w:hideMark/>
          </w:tcPr>
          <w:p w14:paraId="56F5367A" w14:textId="77777777" w:rsidR="00D05040" w:rsidRPr="00D05040" w:rsidRDefault="00D05040" w:rsidP="00D05040">
            <w:r w:rsidRPr="00D05040">
              <w:t>34686</w:t>
            </w:r>
          </w:p>
        </w:tc>
        <w:tc>
          <w:tcPr>
            <w:tcW w:w="3330" w:type="dxa"/>
            <w:vAlign w:val="bottom"/>
            <w:hideMark/>
          </w:tcPr>
          <w:p w14:paraId="1837DCDC" w14:textId="77777777" w:rsidR="00D05040" w:rsidRPr="00D05040" w:rsidRDefault="00D05040" w:rsidP="00D05040">
            <w:r w:rsidRPr="00D05040">
              <w:t>Heptachlor Epoxide, tissue</w:t>
            </w:r>
          </w:p>
        </w:tc>
        <w:tc>
          <w:tcPr>
            <w:tcW w:w="1080" w:type="dxa"/>
            <w:noWrap/>
            <w:vAlign w:val="center"/>
            <w:hideMark/>
          </w:tcPr>
          <w:p w14:paraId="3220A509" w14:textId="77777777" w:rsidR="00D05040" w:rsidRPr="00D05040" w:rsidRDefault="00D05040" w:rsidP="005E70F5">
            <w:pPr>
              <w:jc w:val="right"/>
            </w:pPr>
            <w:r w:rsidRPr="00D05040">
              <w:t>25</w:t>
            </w:r>
          </w:p>
        </w:tc>
        <w:tc>
          <w:tcPr>
            <w:tcW w:w="928" w:type="dxa"/>
            <w:noWrap/>
            <w:vAlign w:val="center"/>
            <w:hideMark/>
          </w:tcPr>
          <w:p w14:paraId="29681E31" w14:textId="77777777" w:rsidR="00D05040" w:rsidRPr="00D05040" w:rsidRDefault="00D05040" w:rsidP="005E70F5">
            <w:pPr>
              <w:jc w:val="right"/>
            </w:pPr>
            <w:r w:rsidRPr="00D05040">
              <w:t>0</w:t>
            </w:r>
          </w:p>
        </w:tc>
        <w:tc>
          <w:tcPr>
            <w:tcW w:w="1042" w:type="dxa"/>
            <w:noWrap/>
            <w:vAlign w:val="center"/>
            <w:hideMark/>
          </w:tcPr>
          <w:p w14:paraId="1A5B0210" w14:textId="77777777" w:rsidR="00D05040" w:rsidRPr="00D05040" w:rsidRDefault="00D05040" w:rsidP="005E70F5">
            <w:pPr>
              <w:jc w:val="right"/>
            </w:pPr>
            <w:r w:rsidRPr="00D05040">
              <w:t>0.0%</w:t>
            </w:r>
          </w:p>
        </w:tc>
        <w:tc>
          <w:tcPr>
            <w:tcW w:w="830" w:type="dxa"/>
            <w:shd w:val="clear" w:color="auto" w:fill="auto"/>
            <w:noWrap/>
            <w:vAlign w:val="center"/>
            <w:hideMark/>
          </w:tcPr>
          <w:p w14:paraId="306AE57F" w14:textId="77777777" w:rsidR="00D05040" w:rsidRPr="00D05040" w:rsidRDefault="00D05040" w:rsidP="005E70F5">
            <w:pPr>
              <w:jc w:val="right"/>
            </w:pPr>
            <w:r w:rsidRPr="00D05040">
              <w:t>25</w:t>
            </w:r>
          </w:p>
        </w:tc>
        <w:tc>
          <w:tcPr>
            <w:tcW w:w="941" w:type="dxa"/>
            <w:shd w:val="clear" w:color="auto" w:fill="auto"/>
            <w:noWrap/>
            <w:vAlign w:val="center"/>
            <w:hideMark/>
          </w:tcPr>
          <w:p w14:paraId="0FF31022" w14:textId="77777777" w:rsidR="00D05040" w:rsidRPr="00D05040" w:rsidRDefault="00D05040" w:rsidP="005E70F5">
            <w:pPr>
              <w:jc w:val="right"/>
            </w:pPr>
            <w:r w:rsidRPr="00D05040">
              <w:t>100.0%</w:t>
            </w:r>
          </w:p>
        </w:tc>
      </w:tr>
      <w:tr w:rsidR="00D05040" w:rsidRPr="00D05040" w14:paraId="0D939095" w14:textId="77777777" w:rsidTr="005E70F5">
        <w:trPr>
          <w:cantSplit/>
          <w:jc w:val="center"/>
        </w:trPr>
        <w:tc>
          <w:tcPr>
            <w:tcW w:w="892" w:type="dxa"/>
            <w:noWrap/>
            <w:vAlign w:val="bottom"/>
            <w:hideMark/>
          </w:tcPr>
          <w:p w14:paraId="7CC34D50" w14:textId="77777777" w:rsidR="00D05040" w:rsidRPr="00D05040" w:rsidRDefault="00D05040" w:rsidP="00D05040">
            <w:r w:rsidRPr="00D05040">
              <w:t>Pes</w:t>
            </w:r>
          </w:p>
        </w:tc>
        <w:tc>
          <w:tcPr>
            <w:tcW w:w="796" w:type="dxa"/>
            <w:noWrap/>
            <w:vAlign w:val="bottom"/>
            <w:hideMark/>
          </w:tcPr>
          <w:p w14:paraId="6B7A02DA" w14:textId="77777777" w:rsidR="00D05040" w:rsidRPr="00D05040" w:rsidRDefault="00D05040" w:rsidP="00D05040">
            <w:r w:rsidRPr="00D05040">
              <w:t>T</w:t>
            </w:r>
          </w:p>
        </w:tc>
        <w:tc>
          <w:tcPr>
            <w:tcW w:w="1097" w:type="dxa"/>
            <w:noWrap/>
            <w:vAlign w:val="bottom"/>
            <w:hideMark/>
          </w:tcPr>
          <w:p w14:paraId="42CC4AB9" w14:textId="77777777" w:rsidR="00D05040" w:rsidRPr="00D05040" w:rsidRDefault="00D05040" w:rsidP="00D05040">
            <w:r w:rsidRPr="00D05040">
              <w:t>34687</w:t>
            </w:r>
          </w:p>
        </w:tc>
        <w:tc>
          <w:tcPr>
            <w:tcW w:w="3330" w:type="dxa"/>
            <w:vAlign w:val="bottom"/>
            <w:hideMark/>
          </w:tcPr>
          <w:p w14:paraId="325B79D8" w14:textId="77777777" w:rsidR="00D05040" w:rsidRPr="00D05040" w:rsidRDefault="00D05040" w:rsidP="00D05040">
            <w:r w:rsidRPr="00D05040">
              <w:t>Heptachlor, tissue</w:t>
            </w:r>
          </w:p>
        </w:tc>
        <w:tc>
          <w:tcPr>
            <w:tcW w:w="1080" w:type="dxa"/>
            <w:noWrap/>
            <w:vAlign w:val="center"/>
            <w:hideMark/>
          </w:tcPr>
          <w:p w14:paraId="7A5E16C0" w14:textId="77777777" w:rsidR="00D05040" w:rsidRPr="00D05040" w:rsidRDefault="00D05040" w:rsidP="005E70F5">
            <w:pPr>
              <w:jc w:val="right"/>
            </w:pPr>
            <w:r w:rsidRPr="00D05040">
              <w:t>25</w:t>
            </w:r>
          </w:p>
        </w:tc>
        <w:tc>
          <w:tcPr>
            <w:tcW w:w="928" w:type="dxa"/>
            <w:noWrap/>
            <w:vAlign w:val="center"/>
            <w:hideMark/>
          </w:tcPr>
          <w:p w14:paraId="069BC84D" w14:textId="77777777" w:rsidR="00D05040" w:rsidRPr="00D05040" w:rsidRDefault="00D05040" w:rsidP="005E70F5">
            <w:pPr>
              <w:jc w:val="right"/>
            </w:pPr>
            <w:r w:rsidRPr="00D05040">
              <w:t>0</w:t>
            </w:r>
          </w:p>
        </w:tc>
        <w:tc>
          <w:tcPr>
            <w:tcW w:w="1042" w:type="dxa"/>
            <w:noWrap/>
            <w:vAlign w:val="center"/>
            <w:hideMark/>
          </w:tcPr>
          <w:p w14:paraId="215FF1E4" w14:textId="77777777" w:rsidR="00D05040" w:rsidRPr="00D05040" w:rsidRDefault="00D05040" w:rsidP="005E70F5">
            <w:pPr>
              <w:jc w:val="right"/>
            </w:pPr>
            <w:r w:rsidRPr="00D05040">
              <w:t>0.0%</w:t>
            </w:r>
          </w:p>
        </w:tc>
        <w:tc>
          <w:tcPr>
            <w:tcW w:w="830" w:type="dxa"/>
            <w:shd w:val="clear" w:color="auto" w:fill="auto"/>
            <w:noWrap/>
            <w:vAlign w:val="center"/>
            <w:hideMark/>
          </w:tcPr>
          <w:p w14:paraId="78CF68FA" w14:textId="77777777" w:rsidR="00D05040" w:rsidRPr="00D05040" w:rsidRDefault="00D05040" w:rsidP="005E70F5">
            <w:pPr>
              <w:jc w:val="right"/>
            </w:pPr>
            <w:r w:rsidRPr="00D05040">
              <w:t>25</w:t>
            </w:r>
          </w:p>
        </w:tc>
        <w:tc>
          <w:tcPr>
            <w:tcW w:w="941" w:type="dxa"/>
            <w:shd w:val="clear" w:color="auto" w:fill="auto"/>
            <w:noWrap/>
            <w:vAlign w:val="center"/>
            <w:hideMark/>
          </w:tcPr>
          <w:p w14:paraId="47FB4504" w14:textId="77777777" w:rsidR="00D05040" w:rsidRPr="00D05040" w:rsidRDefault="00D05040" w:rsidP="005E70F5">
            <w:pPr>
              <w:jc w:val="right"/>
            </w:pPr>
            <w:r w:rsidRPr="00D05040">
              <w:t>100.0%</w:t>
            </w:r>
          </w:p>
        </w:tc>
      </w:tr>
      <w:tr w:rsidR="00D05040" w:rsidRPr="00D05040" w14:paraId="06347088" w14:textId="77777777" w:rsidTr="005E70F5">
        <w:trPr>
          <w:cantSplit/>
          <w:jc w:val="center"/>
        </w:trPr>
        <w:tc>
          <w:tcPr>
            <w:tcW w:w="892" w:type="dxa"/>
            <w:noWrap/>
            <w:vAlign w:val="bottom"/>
            <w:hideMark/>
          </w:tcPr>
          <w:p w14:paraId="711E6DB5" w14:textId="77777777" w:rsidR="00D05040" w:rsidRPr="00D05040" w:rsidRDefault="00D05040" w:rsidP="00D05040">
            <w:r w:rsidRPr="00D05040">
              <w:t>Pes</w:t>
            </w:r>
          </w:p>
        </w:tc>
        <w:tc>
          <w:tcPr>
            <w:tcW w:w="796" w:type="dxa"/>
            <w:noWrap/>
            <w:vAlign w:val="bottom"/>
            <w:hideMark/>
          </w:tcPr>
          <w:p w14:paraId="3763A0D5" w14:textId="77777777" w:rsidR="00D05040" w:rsidRPr="00D05040" w:rsidRDefault="00D05040" w:rsidP="00D05040">
            <w:r w:rsidRPr="00D05040">
              <w:t>T</w:t>
            </w:r>
          </w:p>
        </w:tc>
        <w:tc>
          <w:tcPr>
            <w:tcW w:w="1097" w:type="dxa"/>
            <w:noWrap/>
            <w:vAlign w:val="bottom"/>
            <w:hideMark/>
          </w:tcPr>
          <w:p w14:paraId="041DCA66" w14:textId="77777777" w:rsidR="00D05040" w:rsidRPr="00D05040" w:rsidRDefault="00D05040" w:rsidP="00D05040">
            <w:r w:rsidRPr="00D05040">
              <w:t>34691</w:t>
            </w:r>
          </w:p>
        </w:tc>
        <w:tc>
          <w:tcPr>
            <w:tcW w:w="3330" w:type="dxa"/>
            <w:vAlign w:val="bottom"/>
            <w:hideMark/>
          </w:tcPr>
          <w:p w14:paraId="05EA5551" w14:textId="77777777" w:rsidR="00D05040" w:rsidRPr="00D05040" w:rsidRDefault="00D05040" w:rsidP="00D05040">
            <w:r w:rsidRPr="00D05040">
              <w:t>Toxaphene, tissue</w:t>
            </w:r>
          </w:p>
        </w:tc>
        <w:tc>
          <w:tcPr>
            <w:tcW w:w="1080" w:type="dxa"/>
            <w:noWrap/>
            <w:vAlign w:val="center"/>
            <w:hideMark/>
          </w:tcPr>
          <w:p w14:paraId="09D7C8FD" w14:textId="77777777" w:rsidR="00D05040" w:rsidRPr="00D05040" w:rsidRDefault="00D05040" w:rsidP="005E70F5">
            <w:pPr>
              <w:jc w:val="right"/>
            </w:pPr>
            <w:r w:rsidRPr="00D05040">
              <w:t>25</w:t>
            </w:r>
          </w:p>
        </w:tc>
        <w:tc>
          <w:tcPr>
            <w:tcW w:w="928" w:type="dxa"/>
            <w:noWrap/>
            <w:vAlign w:val="center"/>
            <w:hideMark/>
          </w:tcPr>
          <w:p w14:paraId="36464D1B" w14:textId="77777777" w:rsidR="00D05040" w:rsidRPr="00D05040" w:rsidRDefault="00D05040" w:rsidP="005E70F5">
            <w:pPr>
              <w:jc w:val="right"/>
            </w:pPr>
            <w:r w:rsidRPr="00D05040">
              <w:t>0</w:t>
            </w:r>
          </w:p>
        </w:tc>
        <w:tc>
          <w:tcPr>
            <w:tcW w:w="1042" w:type="dxa"/>
            <w:noWrap/>
            <w:vAlign w:val="center"/>
            <w:hideMark/>
          </w:tcPr>
          <w:p w14:paraId="4208CB51" w14:textId="77777777" w:rsidR="00D05040" w:rsidRPr="00D05040" w:rsidRDefault="00D05040" w:rsidP="005E70F5">
            <w:pPr>
              <w:jc w:val="right"/>
            </w:pPr>
            <w:r w:rsidRPr="00D05040">
              <w:t>0.0%</w:t>
            </w:r>
          </w:p>
        </w:tc>
        <w:tc>
          <w:tcPr>
            <w:tcW w:w="830" w:type="dxa"/>
            <w:shd w:val="clear" w:color="auto" w:fill="auto"/>
            <w:noWrap/>
            <w:vAlign w:val="center"/>
            <w:hideMark/>
          </w:tcPr>
          <w:p w14:paraId="666CB957" w14:textId="77777777" w:rsidR="00D05040" w:rsidRPr="00D05040" w:rsidRDefault="00D05040" w:rsidP="005E70F5">
            <w:pPr>
              <w:jc w:val="right"/>
            </w:pPr>
            <w:r w:rsidRPr="00D05040">
              <w:t>25</w:t>
            </w:r>
          </w:p>
        </w:tc>
        <w:tc>
          <w:tcPr>
            <w:tcW w:w="941" w:type="dxa"/>
            <w:shd w:val="clear" w:color="auto" w:fill="auto"/>
            <w:noWrap/>
            <w:vAlign w:val="center"/>
            <w:hideMark/>
          </w:tcPr>
          <w:p w14:paraId="740F336A" w14:textId="77777777" w:rsidR="00D05040" w:rsidRPr="00D05040" w:rsidRDefault="00D05040" w:rsidP="005E70F5">
            <w:pPr>
              <w:jc w:val="right"/>
            </w:pPr>
            <w:r w:rsidRPr="00D05040">
              <w:t>100.0%</w:t>
            </w:r>
          </w:p>
        </w:tc>
      </w:tr>
      <w:tr w:rsidR="00D05040" w:rsidRPr="00D05040" w14:paraId="441B4566" w14:textId="77777777" w:rsidTr="005E70F5">
        <w:trPr>
          <w:cantSplit/>
          <w:jc w:val="center"/>
        </w:trPr>
        <w:tc>
          <w:tcPr>
            <w:tcW w:w="892" w:type="dxa"/>
            <w:noWrap/>
            <w:vAlign w:val="bottom"/>
            <w:hideMark/>
          </w:tcPr>
          <w:p w14:paraId="24CDD12C" w14:textId="77777777" w:rsidR="00D05040" w:rsidRPr="00D05040" w:rsidRDefault="00D05040" w:rsidP="00D05040">
            <w:r w:rsidRPr="00D05040">
              <w:t>Pes</w:t>
            </w:r>
          </w:p>
        </w:tc>
        <w:tc>
          <w:tcPr>
            <w:tcW w:w="796" w:type="dxa"/>
            <w:noWrap/>
            <w:vAlign w:val="bottom"/>
            <w:hideMark/>
          </w:tcPr>
          <w:p w14:paraId="06DE4E91" w14:textId="77777777" w:rsidR="00D05040" w:rsidRPr="00D05040" w:rsidRDefault="00D05040" w:rsidP="00D05040">
            <w:r w:rsidRPr="00D05040">
              <w:t>T</w:t>
            </w:r>
          </w:p>
        </w:tc>
        <w:tc>
          <w:tcPr>
            <w:tcW w:w="1097" w:type="dxa"/>
            <w:noWrap/>
            <w:vAlign w:val="bottom"/>
            <w:hideMark/>
          </w:tcPr>
          <w:p w14:paraId="1978D264" w14:textId="77777777" w:rsidR="00D05040" w:rsidRPr="00D05040" w:rsidRDefault="00D05040" w:rsidP="00D05040">
            <w:r w:rsidRPr="00D05040">
              <w:t>39060</w:t>
            </w:r>
          </w:p>
        </w:tc>
        <w:tc>
          <w:tcPr>
            <w:tcW w:w="3330" w:type="dxa"/>
            <w:vAlign w:val="bottom"/>
            <w:hideMark/>
          </w:tcPr>
          <w:p w14:paraId="4B2C0544" w14:textId="77777777" w:rsidR="00D05040" w:rsidRPr="00D05040" w:rsidRDefault="00D05040" w:rsidP="00D05040">
            <w:r w:rsidRPr="00D05040">
              <w:t>Pentachlorophenol, tissue</w:t>
            </w:r>
          </w:p>
        </w:tc>
        <w:tc>
          <w:tcPr>
            <w:tcW w:w="1080" w:type="dxa"/>
            <w:noWrap/>
            <w:vAlign w:val="center"/>
            <w:hideMark/>
          </w:tcPr>
          <w:p w14:paraId="72D2F1B8" w14:textId="77777777" w:rsidR="00D05040" w:rsidRPr="00D05040" w:rsidRDefault="00D05040" w:rsidP="005E70F5">
            <w:pPr>
              <w:jc w:val="right"/>
            </w:pPr>
            <w:r w:rsidRPr="00D05040">
              <w:t>25</w:t>
            </w:r>
          </w:p>
        </w:tc>
        <w:tc>
          <w:tcPr>
            <w:tcW w:w="928" w:type="dxa"/>
            <w:noWrap/>
            <w:vAlign w:val="center"/>
            <w:hideMark/>
          </w:tcPr>
          <w:p w14:paraId="21900EE4" w14:textId="77777777" w:rsidR="00D05040" w:rsidRPr="00D05040" w:rsidRDefault="00D05040" w:rsidP="005E70F5">
            <w:pPr>
              <w:jc w:val="right"/>
            </w:pPr>
            <w:r w:rsidRPr="00D05040">
              <w:t>0</w:t>
            </w:r>
          </w:p>
        </w:tc>
        <w:tc>
          <w:tcPr>
            <w:tcW w:w="1042" w:type="dxa"/>
            <w:noWrap/>
            <w:vAlign w:val="center"/>
            <w:hideMark/>
          </w:tcPr>
          <w:p w14:paraId="2E97FBCC" w14:textId="77777777" w:rsidR="00D05040" w:rsidRPr="00D05040" w:rsidRDefault="00D05040" w:rsidP="005E70F5">
            <w:pPr>
              <w:jc w:val="right"/>
            </w:pPr>
            <w:r w:rsidRPr="00D05040">
              <w:t>0.0%</w:t>
            </w:r>
          </w:p>
        </w:tc>
        <w:tc>
          <w:tcPr>
            <w:tcW w:w="830" w:type="dxa"/>
            <w:shd w:val="clear" w:color="auto" w:fill="auto"/>
            <w:noWrap/>
            <w:vAlign w:val="center"/>
            <w:hideMark/>
          </w:tcPr>
          <w:p w14:paraId="17A39914" w14:textId="77777777" w:rsidR="00D05040" w:rsidRPr="00D05040" w:rsidRDefault="00D05040" w:rsidP="005E70F5">
            <w:pPr>
              <w:jc w:val="right"/>
            </w:pPr>
            <w:r w:rsidRPr="00D05040">
              <w:t>25</w:t>
            </w:r>
          </w:p>
        </w:tc>
        <w:tc>
          <w:tcPr>
            <w:tcW w:w="941" w:type="dxa"/>
            <w:shd w:val="clear" w:color="auto" w:fill="auto"/>
            <w:noWrap/>
            <w:vAlign w:val="center"/>
            <w:hideMark/>
          </w:tcPr>
          <w:p w14:paraId="7A34512E" w14:textId="77777777" w:rsidR="00D05040" w:rsidRPr="00D05040" w:rsidRDefault="00D05040" w:rsidP="005E70F5">
            <w:pPr>
              <w:jc w:val="right"/>
            </w:pPr>
            <w:r w:rsidRPr="00D05040">
              <w:t>100.0%</w:t>
            </w:r>
          </w:p>
        </w:tc>
      </w:tr>
      <w:tr w:rsidR="00D05040" w:rsidRPr="00D05040" w14:paraId="1109F1CA" w14:textId="77777777" w:rsidTr="005E70F5">
        <w:trPr>
          <w:cantSplit/>
          <w:jc w:val="center"/>
        </w:trPr>
        <w:tc>
          <w:tcPr>
            <w:tcW w:w="892" w:type="dxa"/>
            <w:noWrap/>
            <w:vAlign w:val="bottom"/>
            <w:hideMark/>
          </w:tcPr>
          <w:p w14:paraId="65424546" w14:textId="77777777" w:rsidR="00D05040" w:rsidRPr="00D05040" w:rsidRDefault="00D05040" w:rsidP="00D05040">
            <w:r w:rsidRPr="00D05040">
              <w:t>Pes</w:t>
            </w:r>
          </w:p>
        </w:tc>
        <w:tc>
          <w:tcPr>
            <w:tcW w:w="796" w:type="dxa"/>
            <w:noWrap/>
            <w:vAlign w:val="bottom"/>
            <w:hideMark/>
          </w:tcPr>
          <w:p w14:paraId="3A688BDC" w14:textId="77777777" w:rsidR="00D05040" w:rsidRPr="00D05040" w:rsidRDefault="00D05040" w:rsidP="00D05040">
            <w:r w:rsidRPr="00D05040">
              <w:t>T</w:t>
            </w:r>
          </w:p>
        </w:tc>
        <w:tc>
          <w:tcPr>
            <w:tcW w:w="1097" w:type="dxa"/>
            <w:noWrap/>
            <w:vAlign w:val="bottom"/>
            <w:hideMark/>
          </w:tcPr>
          <w:p w14:paraId="57CA534F" w14:textId="77777777" w:rsidR="00D05040" w:rsidRPr="00D05040" w:rsidRDefault="00D05040" w:rsidP="00D05040">
            <w:r w:rsidRPr="00D05040">
              <w:t>39074</w:t>
            </w:r>
          </w:p>
        </w:tc>
        <w:tc>
          <w:tcPr>
            <w:tcW w:w="3330" w:type="dxa"/>
            <w:vAlign w:val="bottom"/>
            <w:hideMark/>
          </w:tcPr>
          <w:p w14:paraId="07EAD61E" w14:textId="77777777" w:rsidR="00D05040" w:rsidRPr="00D05040" w:rsidRDefault="00D05040" w:rsidP="00D05040">
            <w:r w:rsidRPr="00D05040">
              <w:t>BHC-Alpha, tissue</w:t>
            </w:r>
          </w:p>
        </w:tc>
        <w:tc>
          <w:tcPr>
            <w:tcW w:w="1080" w:type="dxa"/>
            <w:noWrap/>
            <w:vAlign w:val="center"/>
            <w:hideMark/>
          </w:tcPr>
          <w:p w14:paraId="5724FD43" w14:textId="77777777" w:rsidR="00D05040" w:rsidRPr="00D05040" w:rsidRDefault="00D05040" w:rsidP="005E70F5">
            <w:pPr>
              <w:jc w:val="right"/>
            </w:pPr>
            <w:r w:rsidRPr="00D05040">
              <w:t>25</w:t>
            </w:r>
          </w:p>
        </w:tc>
        <w:tc>
          <w:tcPr>
            <w:tcW w:w="928" w:type="dxa"/>
            <w:noWrap/>
            <w:vAlign w:val="center"/>
            <w:hideMark/>
          </w:tcPr>
          <w:p w14:paraId="4114CE4E" w14:textId="77777777" w:rsidR="00D05040" w:rsidRPr="00D05040" w:rsidRDefault="00D05040" w:rsidP="005E70F5">
            <w:pPr>
              <w:jc w:val="right"/>
            </w:pPr>
            <w:r w:rsidRPr="00D05040">
              <w:t>0</w:t>
            </w:r>
          </w:p>
        </w:tc>
        <w:tc>
          <w:tcPr>
            <w:tcW w:w="1042" w:type="dxa"/>
            <w:noWrap/>
            <w:vAlign w:val="center"/>
            <w:hideMark/>
          </w:tcPr>
          <w:p w14:paraId="563B4D71" w14:textId="77777777" w:rsidR="00D05040" w:rsidRPr="00D05040" w:rsidRDefault="00D05040" w:rsidP="005E70F5">
            <w:pPr>
              <w:jc w:val="right"/>
            </w:pPr>
            <w:r w:rsidRPr="00D05040">
              <w:t>0.0%</w:t>
            </w:r>
          </w:p>
        </w:tc>
        <w:tc>
          <w:tcPr>
            <w:tcW w:w="830" w:type="dxa"/>
            <w:shd w:val="clear" w:color="auto" w:fill="auto"/>
            <w:noWrap/>
            <w:vAlign w:val="center"/>
            <w:hideMark/>
          </w:tcPr>
          <w:p w14:paraId="3C16D05A" w14:textId="77777777" w:rsidR="00D05040" w:rsidRPr="00D05040" w:rsidRDefault="00D05040" w:rsidP="005E70F5">
            <w:pPr>
              <w:jc w:val="right"/>
            </w:pPr>
            <w:r w:rsidRPr="00D05040">
              <w:t>25</w:t>
            </w:r>
          </w:p>
        </w:tc>
        <w:tc>
          <w:tcPr>
            <w:tcW w:w="941" w:type="dxa"/>
            <w:shd w:val="clear" w:color="auto" w:fill="auto"/>
            <w:noWrap/>
            <w:vAlign w:val="center"/>
            <w:hideMark/>
          </w:tcPr>
          <w:p w14:paraId="5243E08A" w14:textId="77777777" w:rsidR="00D05040" w:rsidRPr="00D05040" w:rsidRDefault="00D05040" w:rsidP="005E70F5">
            <w:pPr>
              <w:jc w:val="right"/>
            </w:pPr>
            <w:r w:rsidRPr="00D05040">
              <w:t>100.0%</w:t>
            </w:r>
          </w:p>
        </w:tc>
      </w:tr>
      <w:tr w:rsidR="00D05040" w:rsidRPr="00D05040" w14:paraId="1BCFDC96" w14:textId="77777777" w:rsidTr="005E70F5">
        <w:trPr>
          <w:cantSplit/>
          <w:jc w:val="center"/>
        </w:trPr>
        <w:tc>
          <w:tcPr>
            <w:tcW w:w="892" w:type="dxa"/>
            <w:noWrap/>
            <w:vAlign w:val="bottom"/>
            <w:hideMark/>
          </w:tcPr>
          <w:p w14:paraId="458D9C30" w14:textId="77777777" w:rsidR="00D05040" w:rsidRPr="00D05040" w:rsidRDefault="00D05040" w:rsidP="00D05040">
            <w:r w:rsidRPr="00D05040">
              <w:t>Pes</w:t>
            </w:r>
          </w:p>
        </w:tc>
        <w:tc>
          <w:tcPr>
            <w:tcW w:w="796" w:type="dxa"/>
            <w:noWrap/>
            <w:vAlign w:val="bottom"/>
            <w:hideMark/>
          </w:tcPr>
          <w:p w14:paraId="64ADB40D" w14:textId="77777777" w:rsidR="00D05040" w:rsidRPr="00D05040" w:rsidRDefault="00D05040" w:rsidP="00D05040">
            <w:r w:rsidRPr="00D05040">
              <w:t>T</w:t>
            </w:r>
          </w:p>
        </w:tc>
        <w:tc>
          <w:tcPr>
            <w:tcW w:w="1097" w:type="dxa"/>
            <w:noWrap/>
            <w:vAlign w:val="bottom"/>
            <w:hideMark/>
          </w:tcPr>
          <w:p w14:paraId="76E15606" w14:textId="77777777" w:rsidR="00D05040" w:rsidRPr="00D05040" w:rsidRDefault="00D05040" w:rsidP="00D05040">
            <w:r w:rsidRPr="00D05040">
              <w:t>39075</w:t>
            </w:r>
          </w:p>
        </w:tc>
        <w:tc>
          <w:tcPr>
            <w:tcW w:w="3330" w:type="dxa"/>
            <w:vAlign w:val="bottom"/>
            <w:hideMark/>
          </w:tcPr>
          <w:p w14:paraId="3DAE1552" w14:textId="77777777" w:rsidR="00D05040" w:rsidRPr="00D05040" w:rsidRDefault="00D05040" w:rsidP="00D05040">
            <w:r w:rsidRPr="00D05040">
              <w:t>BHC-Gamma, tissue</w:t>
            </w:r>
          </w:p>
        </w:tc>
        <w:tc>
          <w:tcPr>
            <w:tcW w:w="1080" w:type="dxa"/>
            <w:noWrap/>
            <w:vAlign w:val="center"/>
            <w:hideMark/>
          </w:tcPr>
          <w:p w14:paraId="5A74CF6B" w14:textId="77777777" w:rsidR="00D05040" w:rsidRPr="00D05040" w:rsidRDefault="00D05040" w:rsidP="005E70F5">
            <w:pPr>
              <w:jc w:val="right"/>
            </w:pPr>
            <w:r w:rsidRPr="00D05040">
              <w:t>24</w:t>
            </w:r>
          </w:p>
        </w:tc>
        <w:tc>
          <w:tcPr>
            <w:tcW w:w="928" w:type="dxa"/>
            <w:noWrap/>
            <w:vAlign w:val="center"/>
            <w:hideMark/>
          </w:tcPr>
          <w:p w14:paraId="4E461389" w14:textId="77777777" w:rsidR="00D05040" w:rsidRPr="00D05040" w:rsidRDefault="00D05040" w:rsidP="005E70F5">
            <w:pPr>
              <w:jc w:val="right"/>
            </w:pPr>
            <w:r w:rsidRPr="00D05040">
              <w:t>0</w:t>
            </w:r>
          </w:p>
        </w:tc>
        <w:tc>
          <w:tcPr>
            <w:tcW w:w="1042" w:type="dxa"/>
            <w:noWrap/>
            <w:vAlign w:val="center"/>
            <w:hideMark/>
          </w:tcPr>
          <w:p w14:paraId="71685C89" w14:textId="77777777" w:rsidR="00D05040" w:rsidRPr="00D05040" w:rsidRDefault="00D05040" w:rsidP="005E70F5">
            <w:pPr>
              <w:jc w:val="right"/>
            </w:pPr>
            <w:r w:rsidRPr="00D05040">
              <w:t>0.0%</w:t>
            </w:r>
          </w:p>
        </w:tc>
        <w:tc>
          <w:tcPr>
            <w:tcW w:w="830" w:type="dxa"/>
            <w:shd w:val="clear" w:color="auto" w:fill="auto"/>
            <w:noWrap/>
            <w:vAlign w:val="center"/>
            <w:hideMark/>
          </w:tcPr>
          <w:p w14:paraId="4BB2F7F1" w14:textId="77777777" w:rsidR="00D05040" w:rsidRPr="00D05040" w:rsidRDefault="00D05040" w:rsidP="005E70F5">
            <w:pPr>
              <w:jc w:val="right"/>
            </w:pPr>
            <w:r w:rsidRPr="00D05040">
              <w:t>24</w:t>
            </w:r>
          </w:p>
        </w:tc>
        <w:tc>
          <w:tcPr>
            <w:tcW w:w="941" w:type="dxa"/>
            <w:shd w:val="clear" w:color="auto" w:fill="auto"/>
            <w:noWrap/>
            <w:vAlign w:val="center"/>
            <w:hideMark/>
          </w:tcPr>
          <w:p w14:paraId="2BDEC247" w14:textId="77777777" w:rsidR="00D05040" w:rsidRPr="00D05040" w:rsidRDefault="00D05040" w:rsidP="005E70F5">
            <w:pPr>
              <w:jc w:val="right"/>
            </w:pPr>
            <w:r w:rsidRPr="00D05040">
              <w:t>100.0%</w:t>
            </w:r>
          </w:p>
        </w:tc>
      </w:tr>
      <w:tr w:rsidR="00D05040" w:rsidRPr="00D05040" w14:paraId="3BC61F11" w14:textId="77777777" w:rsidTr="005E70F5">
        <w:trPr>
          <w:cantSplit/>
          <w:jc w:val="center"/>
        </w:trPr>
        <w:tc>
          <w:tcPr>
            <w:tcW w:w="892" w:type="dxa"/>
            <w:noWrap/>
            <w:vAlign w:val="bottom"/>
            <w:hideMark/>
          </w:tcPr>
          <w:p w14:paraId="104E2237" w14:textId="77777777" w:rsidR="00D05040" w:rsidRPr="00D05040" w:rsidRDefault="00D05040" w:rsidP="00D05040">
            <w:r w:rsidRPr="00D05040">
              <w:t>Pes</w:t>
            </w:r>
          </w:p>
        </w:tc>
        <w:tc>
          <w:tcPr>
            <w:tcW w:w="796" w:type="dxa"/>
            <w:noWrap/>
            <w:vAlign w:val="bottom"/>
            <w:hideMark/>
          </w:tcPr>
          <w:p w14:paraId="2083428B" w14:textId="77777777" w:rsidR="00D05040" w:rsidRPr="00D05040" w:rsidRDefault="00D05040" w:rsidP="00D05040">
            <w:r w:rsidRPr="00D05040">
              <w:t>T</w:t>
            </w:r>
          </w:p>
        </w:tc>
        <w:tc>
          <w:tcPr>
            <w:tcW w:w="1097" w:type="dxa"/>
            <w:noWrap/>
            <w:vAlign w:val="bottom"/>
            <w:hideMark/>
          </w:tcPr>
          <w:p w14:paraId="669C8890" w14:textId="77777777" w:rsidR="00D05040" w:rsidRPr="00D05040" w:rsidRDefault="00D05040" w:rsidP="00D05040">
            <w:r w:rsidRPr="00D05040">
              <w:t>39376</w:t>
            </w:r>
          </w:p>
        </w:tc>
        <w:tc>
          <w:tcPr>
            <w:tcW w:w="3330" w:type="dxa"/>
            <w:vAlign w:val="bottom"/>
            <w:hideMark/>
          </w:tcPr>
          <w:p w14:paraId="1E2FF3C0" w14:textId="77777777" w:rsidR="00D05040" w:rsidRPr="00D05040" w:rsidRDefault="00D05040" w:rsidP="00D05040">
            <w:r w:rsidRPr="00D05040">
              <w:t>DDT, total, tissue</w:t>
            </w:r>
          </w:p>
        </w:tc>
        <w:tc>
          <w:tcPr>
            <w:tcW w:w="1080" w:type="dxa"/>
            <w:noWrap/>
            <w:vAlign w:val="center"/>
            <w:hideMark/>
          </w:tcPr>
          <w:p w14:paraId="30A6D4C2" w14:textId="77777777" w:rsidR="00D05040" w:rsidRPr="00D05040" w:rsidRDefault="00D05040" w:rsidP="005E70F5">
            <w:pPr>
              <w:jc w:val="right"/>
            </w:pPr>
            <w:r w:rsidRPr="00D05040">
              <w:t>25</w:t>
            </w:r>
          </w:p>
        </w:tc>
        <w:tc>
          <w:tcPr>
            <w:tcW w:w="928" w:type="dxa"/>
            <w:noWrap/>
            <w:vAlign w:val="center"/>
            <w:hideMark/>
          </w:tcPr>
          <w:p w14:paraId="0B3CDF4F" w14:textId="77777777" w:rsidR="00D05040" w:rsidRPr="00D05040" w:rsidRDefault="00D05040" w:rsidP="005E70F5">
            <w:pPr>
              <w:jc w:val="right"/>
            </w:pPr>
            <w:r w:rsidRPr="00D05040">
              <w:t>0</w:t>
            </w:r>
          </w:p>
        </w:tc>
        <w:tc>
          <w:tcPr>
            <w:tcW w:w="1042" w:type="dxa"/>
            <w:noWrap/>
            <w:vAlign w:val="center"/>
            <w:hideMark/>
          </w:tcPr>
          <w:p w14:paraId="394FA275" w14:textId="77777777" w:rsidR="00D05040" w:rsidRPr="00D05040" w:rsidRDefault="00D05040" w:rsidP="005E70F5">
            <w:pPr>
              <w:jc w:val="right"/>
            </w:pPr>
            <w:r w:rsidRPr="00D05040">
              <w:t>0.0%</w:t>
            </w:r>
          </w:p>
        </w:tc>
        <w:tc>
          <w:tcPr>
            <w:tcW w:w="830" w:type="dxa"/>
            <w:shd w:val="clear" w:color="auto" w:fill="auto"/>
            <w:noWrap/>
            <w:vAlign w:val="center"/>
            <w:hideMark/>
          </w:tcPr>
          <w:p w14:paraId="3F18244B" w14:textId="77777777" w:rsidR="00D05040" w:rsidRPr="00D05040" w:rsidRDefault="00D05040" w:rsidP="005E70F5">
            <w:pPr>
              <w:jc w:val="right"/>
            </w:pPr>
            <w:r w:rsidRPr="00D05040">
              <w:t>25</w:t>
            </w:r>
          </w:p>
        </w:tc>
        <w:tc>
          <w:tcPr>
            <w:tcW w:w="941" w:type="dxa"/>
            <w:shd w:val="clear" w:color="auto" w:fill="auto"/>
            <w:noWrap/>
            <w:vAlign w:val="center"/>
            <w:hideMark/>
          </w:tcPr>
          <w:p w14:paraId="1C351728" w14:textId="77777777" w:rsidR="00D05040" w:rsidRPr="00D05040" w:rsidRDefault="00D05040" w:rsidP="005E70F5">
            <w:pPr>
              <w:jc w:val="right"/>
            </w:pPr>
            <w:r w:rsidRPr="00D05040">
              <w:t>100.0%</w:t>
            </w:r>
          </w:p>
        </w:tc>
      </w:tr>
      <w:tr w:rsidR="00D05040" w:rsidRPr="00D05040" w14:paraId="6DBE5122" w14:textId="77777777" w:rsidTr="005E70F5">
        <w:trPr>
          <w:cantSplit/>
          <w:jc w:val="center"/>
        </w:trPr>
        <w:tc>
          <w:tcPr>
            <w:tcW w:w="892" w:type="dxa"/>
            <w:noWrap/>
            <w:vAlign w:val="bottom"/>
            <w:hideMark/>
          </w:tcPr>
          <w:p w14:paraId="3AA2983B" w14:textId="77777777" w:rsidR="00D05040" w:rsidRPr="00D05040" w:rsidRDefault="00D05040" w:rsidP="00D05040">
            <w:r w:rsidRPr="00D05040">
              <w:t>Pes</w:t>
            </w:r>
          </w:p>
        </w:tc>
        <w:tc>
          <w:tcPr>
            <w:tcW w:w="796" w:type="dxa"/>
            <w:noWrap/>
            <w:vAlign w:val="bottom"/>
            <w:hideMark/>
          </w:tcPr>
          <w:p w14:paraId="0AB6ED19" w14:textId="77777777" w:rsidR="00D05040" w:rsidRPr="00D05040" w:rsidRDefault="00D05040" w:rsidP="00D05040">
            <w:r w:rsidRPr="00D05040">
              <w:t>T</w:t>
            </w:r>
          </w:p>
        </w:tc>
        <w:tc>
          <w:tcPr>
            <w:tcW w:w="1097" w:type="dxa"/>
            <w:noWrap/>
            <w:vAlign w:val="bottom"/>
            <w:hideMark/>
          </w:tcPr>
          <w:p w14:paraId="26B28D82" w14:textId="77777777" w:rsidR="00D05040" w:rsidRPr="00D05040" w:rsidRDefault="00D05040" w:rsidP="00D05040">
            <w:r w:rsidRPr="00D05040">
              <w:t>39406</w:t>
            </w:r>
          </w:p>
        </w:tc>
        <w:tc>
          <w:tcPr>
            <w:tcW w:w="3330" w:type="dxa"/>
            <w:vAlign w:val="bottom"/>
            <w:hideMark/>
          </w:tcPr>
          <w:p w14:paraId="2AEB7B43" w14:textId="77777777" w:rsidR="00D05040" w:rsidRPr="00D05040" w:rsidRDefault="00D05040" w:rsidP="00D05040">
            <w:r w:rsidRPr="00D05040">
              <w:t>Dieldrin, tissue</w:t>
            </w:r>
          </w:p>
        </w:tc>
        <w:tc>
          <w:tcPr>
            <w:tcW w:w="1080" w:type="dxa"/>
            <w:noWrap/>
            <w:vAlign w:val="center"/>
            <w:hideMark/>
          </w:tcPr>
          <w:p w14:paraId="26E4744F" w14:textId="77777777" w:rsidR="00D05040" w:rsidRPr="00D05040" w:rsidRDefault="00D05040" w:rsidP="005E70F5">
            <w:pPr>
              <w:jc w:val="right"/>
            </w:pPr>
            <w:r w:rsidRPr="00D05040">
              <w:t>25</w:t>
            </w:r>
          </w:p>
        </w:tc>
        <w:tc>
          <w:tcPr>
            <w:tcW w:w="928" w:type="dxa"/>
            <w:noWrap/>
            <w:vAlign w:val="center"/>
            <w:hideMark/>
          </w:tcPr>
          <w:p w14:paraId="254ED2AB" w14:textId="77777777" w:rsidR="00D05040" w:rsidRPr="00D05040" w:rsidRDefault="00D05040" w:rsidP="005E70F5">
            <w:pPr>
              <w:jc w:val="right"/>
            </w:pPr>
            <w:r w:rsidRPr="00D05040">
              <w:t>0</w:t>
            </w:r>
          </w:p>
        </w:tc>
        <w:tc>
          <w:tcPr>
            <w:tcW w:w="1042" w:type="dxa"/>
            <w:noWrap/>
            <w:vAlign w:val="center"/>
            <w:hideMark/>
          </w:tcPr>
          <w:p w14:paraId="5BF4A709" w14:textId="77777777" w:rsidR="00D05040" w:rsidRPr="00D05040" w:rsidRDefault="00D05040" w:rsidP="005E70F5">
            <w:pPr>
              <w:jc w:val="right"/>
            </w:pPr>
            <w:r w:rsidRPr="00D05040">
              <w:t>0.0%</w:t>
            </w:r>
          </w:p>
        </w:tc>
        <w:tc>
          <w:tcPr>
            <w:tcW w:w="830" w:type="dxa"/>
            <w:shd w:val="clear" w:color="auto" w:fill="auto"/>
            <w:noWrap/>
            <w:vAlign w:val="center"/>
            <w:hideMark/>
          </w:tcPr>
          <w:p w14:paraId="53B8F7F5" w14:textId="77777777" w:rsidR="00D05040" w:rsidRPr="00D05040" w:rsidRDefault="00D05040" w:rsidP="005E70F5">
            <w:pPr>
              <w:jc w:val="right"/>
            </w:pPr>
            <w:r w:rsidRPr="00D05040">
              <w:t>25</w:t>
            </w:r>
          </w:p>
        </w:tc>
        <w:tc>
          <w:tcPr>
            <w:tcW w:w="941" w:type="dxa"/>
            <w:shd w:val="clear" w:color="auto" w:fill="auto"/>
            <w:noWrap/>
            <w:vAlign w:val="center"/>
            <w:hideMark/>
          </w:tcPr>
          <w:p w14:paraId="7A0D5D39" w14:textId="77777777" w:rsidR="00D05040" w:rsidRPr="00D05040" w:rsidRDefault="00D05040" w:rsidP="005E70F5">
            <w:pPr>
              <w:jc w:val="right"/>
            </w:pPr>
            <w:r w:rsidRPr="00D05040">
              <w:t>100.0%</w:t>
            </w:r>
          </w:p>
        </w:tc>
      </w:tr>
      <w:tr w:rsidR="00D05040" w:rsidRPr="00D05040" w14:paraId="205A81ED" w14:textId="77777777" w:rsidTr="005E70F5">
        <w:trPr>
          <w:cantSplit/>
          <w:jc w:val="center"/>
        </w:trPr>
        <w:tc>
          <w:tcPr>
            <w:tcW w:w="892" w:type="dxa"/>
            <w:noWrap/>
            <w:vAlign w:val="bottom"/>
            <w:hideMark/>
          </w:tcPr>
          <w:p w14:paraId="393B8841" w14:textId="77777777" w:rsidR="00D05040" w:rsidRPr="00D05040" w:rsidRDefault="00D05040" w:rsidP="00D05040">
            <w:r w:rsidRPr="00D05040">
              <w:t>Pes</w:t>
            </w:r>
          </w:p>
        </w:tc>
        <w:tc>
          <w:tcPr>
            <w:tcW w:w="796" w:type="dxa"/>
            <w:noWrap/>
            <w:vAlign w:val="bottom"/>
            <w:hideMark/>
          </w:tcPr>
          <w:p w14:paraId="3BE6E5AD" w14:textId="77777777" w:rsidR="00D05040" w:rsidRPr="00D05040" w:rsidRDefault="00D05040" w:rsidP="00D05040">
            <w:r w:rsidRPr="00D05040">
              <w:t>T</w:t>
            </w:r>
          </w:p>
        </w:tc>
        <w:tc>
          <w:tcPr>
            <w:tcW w:w="1097" w:type="dxa"/>
            <w:noWrap/>
            <w:vAlign w:val="bottom"/>
            <w:hideMark/>
          </w:tcPr>
          <w:p w14:paraId="2406034D" w14:textId="77777777" w:rsidR="00D05040" w:rsidRPr="00D05040" w:rsidRDefault="00D05040" w:rsidP="00D05040">
            <w:r w:rsidRPr="00D05040">
              <w:t>81759</w:t>
            </w:r>
          </w:p>
        </w:tc>
        <w:tc>
          <w:tcPr>
            <w:tcW w:w="3330" w:type="dxa"/>
            <w:vAlign w:val="bottom"/>
            <w:hideMark/>
          </w:tcPr>
          <w:p w14:paraId="15B97891" w14:textId="77777777" w:rsidR="00D05040" w:rsidRPr="00D05040" w:rsidRDefault="00D05040" w:rsidP="00D05040">
            <w:proofErr w:type="spellStart"/>
            <w:r w:rsidRPr="00D05040">
              <w:t>Endosulfan</w:t>
            </w:r>
            <w:proofErr w:type="spellEnd"/>
            <w:r w:rsidRPr="00D05040">
              <w:t>, tissue</w:t>
            </w:r>
          </w:p>
        </w:tc>
        <w:tc>
          <w:tcPr>
            <w:tcW w:w="1080" w:type="dxa"/>
            <w:noWrap/>
            <w:vAlign w:val="center"/>
            <w:hideMark/>
          </w:tcPr>
          <w:p w14:paraId="0753131E" w14:textId="77777777" w:rsidR="00D05040" w:rsidRPr="00D05040" w:rsidRDefault="00D05040" w:rsidP="005E70F5">
            <w:pPr>
              <w:jc w:val="right"/>
            </w:pPr>
            <w:r w:rsidRPr="00D05040">
              <w:t>25</w:t>
            </w:r>
          </w:p>
        </w:tc>
        <w:tc>
          <w:tcPr>
            <w:tcW w:w="928" w:type="dxa"/>
            <w:noWrap/>
            <w:vAlign w:val="center"/>
            <w:hideMark/>
          </w:tcPr>
          <w:p w14:paraId="19112178" w14:textId="77777777" w:rsidR="00D05040" w:rsidRPr="00D05040" w:rsidRDefault="00D05040" w:rsidP="005E70F5">
            <w:pPr>
              <w:jc w:val="right"/>
            </w:pPr>
            <w:r w:rsidRPr="00D05040">
              <w:t>0</w:t>
            </w:r>
          </w:p>
        </w:tc>
        <w:tc>
          <w:tcPr>
            <w:tcW w:w="1042" w:type="dxa"/>
            <w:noWrap/>
            <w:vAlign w:val="center"/>
            <w:hideMark/>
          </w:tcPr>
          <w:p w14:paraId="413DBB94" w14:textId="77777777" w:rsidR="00D05040" w:rsidRPr="00D05040" w:rsidRDefault="00D05040" w:rsidP="005E70F5">
            <w:pPr>
              <w:jc w:val="right"/>
            </w:pPr>
            <w:r w:rsidRPr="00D05040">
              <w:t>0.0%</w:t>
            </w:r>
          </w:p>
        </w:tc>
        <w:tc>
          <w:tcPr>
            <w:tcW w:w="830" w:type="dxa"/>
            <w:shd w:val="clear" w:color="auto" w:fill="auto"/>
            <w:noWrap/>
            <w:vAlign w:val="center"/>
            <w:hideMark/>
          </w:tcPr>
          <w:p w14:paraId="78520570" w14:textId="77777777" w:rsidR="00D05040" w:rsidRPr="00D05040" w:rsidRDefault="00D05040" w:rsidP="005E70F5">
            <w:pPr>
              <w:jc w:val="right"/>
            </w:pPr>
            <w:r w:rsidRPr="00D05040">
              <w:t>25</w:t>
            </w:r>
          </w:p>
        </w:tc>
        <w:tc>
          <w:tcPr>
            <w:tcW w:w="941" w:type="dxa"/>
            <w:shd w:val="clear" w:color="auto" w:fill="auto"/>
            <w:noWrap/>
            <w:vAlign w:val="center"/>
            <w:hideMark/>
          </w:tcPr>
          <w:p w14:paraId="7DA7905F" w14:textId="77777777" w:rsidR="00D05040" w:rsidRPr="00D05040" w:rsidRDefault="00D05040" w:rsidP="005E70F5">
            <w:pPr>
              <w:jc w:val="right"/>
            </w:pPr>
            <w:r w:rsidRPr="00D05040">
              <w:t>100.0%</w:t>
            </w:r>
          </w:p>
        </w:tc>
      </w:tr>
      <w:tr w:rsidR="00D05040" w:rsidRPr="00D05040" w14:paraId="6806EA44" w14:textId="77777777" w:rsidTr="005E70F5">
        <w:trPr>
          <w:cantSplit/>
          <w:jc w:val="center"/>
        </w:trPr>
        <w:tc>
          <w:tcPr>
            <w:tcW w:w="892" w:type="dxa"/>
            <w:noWrap/>
            <w:vAlign w:val="bottom"/>
            <w:hideMark/>
          </w:tcPr>
          <w:p w14:paraId="4B372CDA" w14:textId="77777777" w:rsidR="00D05040" w:rsidRPr="00D05040" w:rsidRDefault="00D05040" w:rsidP="00D05040">
            <w:r w:rsidRPr="00D05040">
              <w:t>Pes</w:t>
            </w:r>
          </w:p>
        </w:tc>
        <w:tc>
          <w:tcPr>
            <w:tcW w:w="796" w:type="dxa"/>
            <w:noWrap/>
            <w:vAlign w:val="bottom"/>
            <w:hideMark/>
          </w:tcPr>
          <w:p w14:paraId="580F3FDE" w14:textId="77777777" w:rsidR="00D05040" w:rsidRPr="00D05040" w:rsidRDefault="00D05040" w:rsidP="00D05040">
            <w:r w:rsidRPr="00D05040">
              <w:t>T</w:t>
            </w:r>
          </w:p>
        </w:tc>
        <w:tc>
          <w:tcPr>
            <w:tcW w:w="1097" w:type="dxa"/>
            <w:noWrap/>
            <w:vAlign w:val="bottom"/>
            <w:hideMark/>
          </w:tcPr>
          <w:p w14:paraId="5C11FC2B" w14:textId="77777777" w:rsidR="00D05040" w:rsidRPr="00D05040" w:rsidRDefault="00D05040" w:rsidP="00D05040">
            <w:r w:rsidRPr="00D05040">
              <w:t>81896</w:t>
            </w:r>
          </w:p>
        </w:tc>
        <w:tc>
          <w:tcPr>
            <w:tcW w:w="3330" w:type="dxa"/>
            <w:vAlign w:val="bottom"/>
            <w:hideMark/>
          </w:tcPr>
          <w:p w14:paraId="3903D344" w14:textId="77777777" w:rsidR="00D05040" w:rsidRPr="00D05040" w:rsidRDefault="00D05040" w:rsidP="00D05040">
            <w:r w:rsidRPr="00D05040">
              <w:t>DDE, tissue</w:t>
            </w:r>
          </w:p>
        </w:tc>
        <w:tc>
          <w:tcPr>
            <w:tcW w:w="1080" w:type="dxa"/>
            <w:noWrap/>
            <w:vAlign w:val="center"/>
            <w:hideMark/>
          </w:tcPr>
          <w:p w14:paraId="62CCA2C8" w14:textId="77777777" w:rsidR="00D05040" w:rsidRPr="00D05040" w:rsidRDefault="00D05040" w:rsidP="005E70F5">
            <w:pPr>
              <w:jc w:val="right"/>
            </w:pPr>
            <w:r w:rsidRPr="00D05040">
              <w:t>25</w:t>
            </w:r>
          </w:p>
        </w:tc>
        <w:tc>
          <w:tcPr>
            <w:tcW w:w="928" w:type="dxa"/>
            <w:noWrap/>
            <w:vAlign w:val="center"/>
            <w:hideMark/>
          </w:tcPr>
          <w:p w14:paraId="5F8DACA5" w14:textId="77777777" w:rsidR="00D05040" w:rsidRPr="00D05040" w:rsidRDefault="00D05040" w:rsidP="005E70F5">
            <w:pPr>
              <w:jc w:val="right"/>
            </w:pPr>
            <w:r w:rsidRPr="00D05040">
              <w:t>0</w:t>
            </w:r>
          </w:p>
        </w:tc>
        <w:tc>
          <w:tcPr>
            <w:tcW w:w="1042" w:type="dxa"/>
            <w:noWrap/>
            <w:vAlign w:val="center"/>
            <w:hideMark/>
          </w:tcPr>
          <w:p w14:paraId="5925158C" w14:textId="77777777" w:rsidR="00D05040" w:rsidRPr="00D05040" w:rsidRDefault="00D05040" w:rsidP="005E70F5">
            <w:pPr>
              <w:jc w:val="right"/>
            </w:pPr>
            <w:r w:rsidRPr="00D05040">
              <w:t>0.0%</w:t>
            </w:r>
          </w:p>
        </w:tc>
        <w:tc>
          <w:tcPr>
            <w:tcW w:w="830" w:type="dxa"/>
            <w:shd w:val="clear" w:color="auto" w:fill="auto"/>
            <w:noWrap/>
            <w:vAlign w:val="center"/>
            <w:hideMark/>
          </w:tcPr>
          <w:p w14:paraId="7EB8935E" w14:textId="77777777" w:rsidR="00D05040" w:rsidRPr="00D05040" w:rsidRDefault="00D05040" w:rsidP="005E70F5">
            <w:pPr>
              <w:jc w:val="right"/>
            </w:pPr>
            <w:r w:rsidRPr="00D05040">
              <w:t>25</w:t>
            </w:r>
          </w:p>
        </w:tc>
        <w:tc>
          <w:tcPr>
            <w:tcW w:w="941" w:type="dxa"/>
            <w:shd w:val="clear" w:color="auto" w:fill="auto"/>
            <w:noWrap/>
            <w:vAlign w:val="center"/>
            <w:hideMark/>
          </w:tcPr>
          <w:p w14:paraId="09FA727D" w14:textId="77777777" w:rsidR="00D05040" w:rsidRPr="00D05040" w:rsidRDefault="00D05040" w:rsidP="005E70F5">
            <w:pPr>
              <w:jc w:val="right"/>
            </w:pPr>
            <w:r w:rsidRPr="00D05040">
              <w:t>100.0%</w:t>
            </w:r>
          </w:p>
        </w:tc>
      </w:tr>
      <w:tr w:rsidR="00D05040" w:rsidRPr="00D05040" w14:paraId="64B20F4A" w14:textId="77777777" w:rsidTr="005E70F5">
        <w:trPr>
          <w:cantSplit/>
          <w:jc w:val="center"/>
        </w:trPr>
        <w:tc>
          <w:tcPr>
            <w:tcW w:w="892" w:type="dxa"/>
            <w:noWrap/>
            <w:vAlign w:val="bottom"/>
            <w:hideMark/>
          </w:tcPr>
          <w:p w14:paraId="6C563021" w14:textId="77777777" w:rsidR="00D05040" w:rsidRPr="00D05040" w:rsidRDefault="00D05040" w:rsidP="00D05040">
            <w:r w:rsidRPr="00D05040">
              <w:t>Pes</w:t>
            </w:r>
          </w:p>
        </w:tc>
        <w:tc>
          <w:tcPr>
            <w:tcW w:w="796" w:type="dxa"/>
            <w:noWrap/>
            <w:vAlign w:val="bottom"/>
            <w:hideMark/>
          </w:tcPr>
          <w:p w14:paraId="418164BD" w14:textId="77777777" w:rsidR="00D05040" w:rsidRPr="00D05040" w:rsidRDefault="00D05040" w:rsidP="00D05040">
            <w:r w:rsidRPr="00D05040">
              <w:t>T</w:t>
            </w:r>
          </w:p>
        </w:tc>
        <w:tc>
          <w:tcPr>
            <w:tcW w:w="1097" w:type="dxa"/>
            <w:noWrap/>
            <w:vAlign w:val="bottom"/>
            <w:hideMark/>
          </w:tcPr>
          <w:p w14:paraId="1C027F27" w14:textId="77777777" w:rsidR="00D05040" w:rsidRPr="00D05040" w:rsidRDefault="00D05040" w:rsidP="00D05040">
            <w:r w:rsidRPr="00D05040">
              <w:t>81897</w:t>
            </w:r>
          </w:p>
        </w:tc>
        <w:tc>
          <w:tcPr>
            <w:tcW w:w="3330" w:type="dxa"/>
            <w:vAlign w:val="bottom"/>
            <w:hideMark/>
          </w:tcPr>
          <w:p w14:paraId="26D4C280" w14:textId="77777777" w:rsidR="00D05040" w:rsidRPr="00D05040" w:rsidRDefault="00D05040" w:rsidP="00D05040">
            <w:r w:rsidRPr="00D05040">
              <w:t>DDD, tissue</w:t>
            </w:r>
          </w:p>
        </w:tc>
        <w:tc>
          <w:tcPr>
            <w:tcW w:w="1080" w:type="dxa"/>
            <w:noWrap/>
            <w:vAlign w:val="center"/>
            <w:hideMark/>
          </w:tcPr>
          <w:p w14:paraId="4B367F57" w14:textId="77777777" w:rsidR="00D05040" w:rsidRPr="00D05040" w:rsidRDefault="00D05040" w:rsidP="005E70F5">
            <w:pPr>
              <w:jc w:val="right"/>
            </w:pPr>
            <w:r w:rsidRPr="00D05040">
              <w:t>25</w:t>
            </w:r>
          </w:p>
        </w:tc>
        <w:tc>
          <w:tcPr>
            <w:tcW w:w="928" w:type="dxa"/>
            <w:noWrap/>
            <w:vAlign w:val="center"/>
            <w:hideMark/>
          </w:tcPr>
          <w:p w14:paraId="04C01A74" w14:textId="77777777" w:rsidR="00D05040" w:rsidRPr="00D05040" w:rsidRDefault="00D05040" w:rsidP="005E70F5">
            <w:pPr>
              <w:jc w:val="right"/>
            </w:pPr>
            <w:r w:rsidRPr="00D05040">
              <w:t>0</w:t>
            </w:r>
          </w:p>
        </w:tc>
        <w:tc>
          <w:tcPr>
            <w:tcW w:w="1042" w:type="dxa"/>
            <w:noWrap/>
            <w:vAlign w:val="center"/>
            <w:hideMark/>
          </w:tcPr>
          <w:p w14:paraId="58C3928E" w14:textId="77777777" w:rsidR="00D05040" w:rsidRPr="00D05040" w:rsidRDefault="00D05040" w:rsidP="005E70F5">
            <w:pPr>
              <w:jc w:val="right"/>
            </w:pPr>
            <w:r w:rsidRPr="00D05040">
              <w:t>0.0%</w:t>
            </w:r>
          </w:p>
        </w:tc>
        <w:tc>
          <w:tcPr>
            <w:tcW w:w="830" w:type="dxa"/>
            <w:shd w:val="clear" w:color="auto" w:fill="auto"/>
            <w:noWrap/>
            <w:vAlign w:val="center"/>
            <w:hideMark/>
          </w:tcPr>
          <w:p w14:paraId="61DA3730" w14:textId="77777777" w:rsidR="00D05040" w:rsidRPr="00D05040" w:rsidRDefault="00D05040" w:rsidP="005E70F5">
            <w:pPr>
              <w:jc w:val="right"/>
            </w:pPr>
            <w:r w:rsidRPr="00D05040">
              <w:t>25</w:t>
            </w:r>
          </w:p>
        </w:tc>
        <w:tc>
          <w:tcPr>
            <w:tcW w:w="941" w:type="dxa"/>
            <w:shd w:val="clear" w:color="auto" w:fill="auto"/>
            <w:noWrap/>
            <w:vAlign w:val="center"/>
            <w:hideMark/>
          </w:tcPr>
          <w:p w14:paraId="0B8411F8" w14:textId="77777777" w:rsidR="00D05040" w:rsidRPr="00D05040" w:rsidRDefault="00D05040" w:rsidP="005E70F5">
            <w:pPr>
              <w:jc w:val="right"/>
            </w:pPr>
            <w:r w:rsidRPr="00D05040">
              <w:t>100.0%</w:t>
            </w:r>
          </w:p>
        </w:tc>
      </w:tr>
      <w:tr w:rsidR="00D05040" w:rsidRPr="00D05040" w14:paraId="74051E1A" w14:textId="77777777" w:rsidTr="005E70F5">
        <w:trPr>
          <w:cantSplit/>
          <w:jc w:val="center"/>
        </w:trPr>
        <w:tc>
          <w:tcPr>
            <w:tcW w:w="892" w:type="dxa"/>
            <w:noWrap/>
            <w:vAlign w:val="bottom"/>
            <w:hideMark/>
          </w:tcPr>
          <w:p w14:paraId="1E016C91" w14:textId="77777777" w:rsidR="00D05040" w:rsidRPr="00D05040" w:rsidRDefault="00D05040" w:rsidP="00D05040">
            <w:r w:rsidRPr="00D05040">
              <w:t>Pes</w:t>
            </w:r>
          </w:p>
        </w:tc>
        <w:tc>
          <w:tcPr>
            <w:tcW w:w="796" w:type="dxa"/>
            <w:noWrap/>
            <w:vAlign w:val="bottom"/>
            <w:hideMark/>
          </w:tcPr>
          <w:p w14:paraId="37AEB29F" w14:textId="77777777" w:rsidR="00D05040" w:rsidRPr="00D05040" w:rsidRDefault="00D05040" w:rsidP="00D05040">
            <w:r w:rsidRPr="00D05040">
              <w:t>W</w:t>
            </w:r>
          </w:p>
        </w:tc>
        <w:tc>
          <w:tcPr>
            <w:tcW w:w="1097" w:type="dxa"/>
            <w:noWrap/>
            <w:vAlign w:val="bottom"/>
            <w:hideMark/>
          </w:tcPr>
          <w:p w14:paraId="44073D3A" w14:textId="77777777" w:rsidR="00D05040" w:rsidRPr="00D05040" w:rsidRDefault="00D05040" w:rsidP="00D05040">
            <w:r w:rsidRPr="00D05040">
              <w:t>34210</w:t>
            </w:r>
          </w:p>
        </w:tc>
        <w:tc>
          <w:tcPr>
            <w:tcW w:w="3330" w:type="dxa"/>
            <w:vAlign w:val="bottom"/>
            <w:hideMark/>
          </w:tcPr>
          <w:p w14:paraId="64C4AE23" w14:textId="77777777" w:rsidR="00D05040" w:rsidRPr="00D05040" w:rsidRDefault="00D05040" w:rsidP="00D05040">
            <w:r w:rsidRPr="00D05040">
              <w:t>Acrolein, total</w:t>
            </w:r>
          </w:p>
        </w:tc>
        <w:tc>
          <w:tcPr>
            <w:tcW w:w="1080" w:type="dxa"/>
            <w:noWrap/>
            <w:vAlign w:val="center"/>
            <w:hideMark/>
          </w:tcPr>
          <w:p w14:paraId="68596D46" w14:textId="77777777" w:rsidR="00D05040" w:rsidRPr="00D05040" w:rsidRDefault="00D05040" w:rsidP="005E70F5">
            <w:pPr>
              <w:jc w:val="right"/>
            </w:pPr>
            <w:r w:rsidRPr="00D05040">
              <w:t>237</w:t>
            </w:r>
          </w:p>
        </w:tc>
        <w:tc>
          <w:tcPr>
            <w:tcW w:w="928" w:type="dxa"/>
            <w:noWrap/>
            <w:vAlign w:val="center"/>
            <w:hideMark/>
          </w:tcPr>
          <w:p w14:paraId="49C1FA3C" w14:textId="77777777" w:rsidR="00D05040" w:rsidRPr="00D05040" w:rsidRDefault="00D05040" w:rsidP="005E70F5">
            <w:pPr>
              <w:jc w:val="right"/>
            </w:pPr>
            <w:r w:rsidRPr="00D05040">
              <w:t>0</w:t>
            </w:r>
          </w:p>
        </w:tc>
        <w:tc>
          <w:tcPr>
            <w:tcW w:w="1042" w:type="dxa"/>
            <w:noWrap/>
            <w:vAlign w:val="center"/>
            <w:hideMark/>
          </w:tcPr>
          <w:p w14:paraId="31A9A78A" w14:textId="77777777" w:rsidR="00D05040" w:rsidRPr="00D05040" w:rsidRDefault="00D05040" w:rsidP="005E70F5">
            <w:pPr>
              <w:jc w:val="right"/>
            </w:pPr>
            <w:r w:rsidRPr="00D05040">
              <w:t>0.0%</w:t>
            </w:r>
          </w:p>
        </w:tc>
        <w:tc>
          <w:tcPr>
            <w:tcW w:w="830" w:type="dxa"/>
            <w:shd w:val="clear" w:color="auto" w:fill="auto"/>
            <w:noWrap/>
            <w:vAlign w:val="center"/>
            <w:hideMark/>
          </w:tcPr>
          <w:p w14:paraId="548D2782" w14:textId="77777777" w:rsidR="00D05040" w:rsidRPr="00D05040" w:rsidRDefault="00D05040" w:rsidP="005E70F5">
            <w:pPr>
              <w:jc w:val="right"/>
            </w:pPr>
            <w:r w:rsidRPr="00D05040">
              <w:t>237</w:t>
            </w:r>
          </w:p>
        </w:tc>
        <w:tc>
          <w:tcPr>
            <w:tcW w:w="941" w:type="dxa"/>
            <w:shd w:val="clear" w:color="auto" w:fill="auto"/>
            <w:noWrap/>
            <w:vAlign w:val="center"/>
            <w:hideMark/>
          </w:tcPr>
          <w:p w14:paraId="46317FEA" w14:textId="77777777" w:rsidR="00D05040" w:rsidRPr="00D05040" w:rsidRDefault="00D05040" w:rsidP="005E70F5">
            <w:pPr>
              <w:jc w:val="right"/>
            </w:pPr>
            <w:r w:rsidRPr="00D05040">
              <w:t>100.0%</w:t>
            </w:r>
          </w:p>
        </w:tc>
      </w:tr>
      <w:tr w:rsidR="00D05040" w:rsidRPr="00D05040" w14:paraId="38A0461E" w14:textId="77777777" w:rsidTr="005E70F5">
        <w:trPr>
          <w:cantSplit/>
          <w:jc w:val="center"/>
        </w:trPr>
        <w:tc>
          <w:tcPr>
            <w:tcW w:w="892" w:type="dxa"/>
            <w:noWrap/>
            <w:vAlign w:val="bottom"/>
            <w:hideMark/>
          </w:tcPr>
          <w:p w14:paraId="0360D372" w14:textId="77777777" w:rsidR="00D05040" w:rsidRPr="00D05040" w:rsidRDefault="00D05040" w:rsidP="00D05040">
            <w:r w:rsidRPr="00D05040">
              <w:t>Pes</w:t>
            </w:r>
          </w:p>
        </w:tc>
        <w:tc>
          <w:tcPr>
            <w:tcW w:w="796" w:type="dxa"/>
            <w:noWrap/>
            <w:vAlign w:val="bottom"/>
            <w:hideMark/>
          </w:tcPr>
          <w:p w14:paraId="349C639A" w14:textId="77777777" w:rsidR="00D05040" w:rsidRPr="00D05040" w:rsidRDefault="00D05040" w:rsidP="00D05040">
            <w:r w:rsidRPr="00D05040">
              <w:t>W</w:t>
            </w:r>
          </w:p>
        </w:tc>
        <w:tc>
          <w:tcPr>
            <w:tcW w:w="1097" w:type="dxa"/>
            <w:noWrap/>
            <w:vAlign w:val="bottom"/>
            <w:hideMark/>
          </w:tcPr>
          <w:p w14:paraId="6EA5E4B5" w14:textId="77777777" w:rsidR="00D05040" w:rsidRPr="00D05040" w:rsidRDefault="00D05040" w:rsidP="00D05040">
            <w:r w:rsidRPr="00D05040">
              <w:t>34259</w:t>
            </w:r>
          </w:p>
        </w:tc>
        <w:tc>
          <w:tcPr>
            <w:tcW w:w="3330" w:type="dxa"/>
            <w:vAlign w:val="bottom"/>
            <w:hideMark/>
          </w:tcPr>
          <w:p w14:paraId="6D43E4D1" w14:textId="77777777" w:rsidR="00D05040" w:rsidRPr="00D05040" w:rsidRDefault="00D05040" w:rsidP="00D05040">
            <w:r w:rsidRPr="00D05040">
              <w:t>BHC-Delta</w:t>
            </w:r>
          </w:p>
        </w:tc>
        <w:tc>
          <w:tcPr>
            <w:tcW w:w="1080" w:type="dxa"/>
            <w:noWrap/>
            <w:vAlign w:val="center"/>
            <w:hideMark/>
          </w:tcPr>
          <w:p w14:paraId="60AE29DF" w14:textId="77777777" w:rsidR="00D05040" w:rsidRPr="00D05040" w:rsidRDefault="00D05040" w:rsidP="005E70F5">
            <w:pPr>
              <w:jc w:val="right"/>
            </w:pPr>
            <w:r w:rsidRPr="00D05040">
              <w:t>236</w:t>
            </w:r>
          </w:p>
        </w:tc>
        <w:tc>
          <w:tcPr>
            <w:tcW w:w="928" w:type="dxa"/>
            <w:noWrap/>
            <w:vAlign w:val="center"/>
            <w:hideMark/>
          </w:tcPr>
          <w:p w14:paraId="14894B46" w14:textId="77777777" w:rsidR="00D05040" w:rsidRPr="00D05040" w:rsidRDefault="00D05040" w:rsidP="005E70F5">
            <w:pPr>
              <w:jc w:val="right"/>
            </w:pPr>
            <w:r w:rsidRPr="00D05040">
              <w:t>0</w:t>
            </w:r>
          </w:p>
        </w:tc>
        <w:tc>
          <w:tcPr>
            <w:tcW w:w="1042" w:type="dxa"/>
            <w:noWrap/>
            <w:vAlign w:val="center"/>
            <w:hideMark/>
          </w:tcPr>
          <w:p w14:paraId="7219682F" w14:textId="77777777" w:rsidR="00D05040" w:rsidRPr="00D05040" w:rsidRDefault="00D05040" w:rsidP="005E70F5">
            <w:pPr>
              <w:jc w:val="right"/>
            </w:pPr>
            <w:r w:rsidRPr="00D05040">
              <w:t>0.0%</w:t>
            </w:r>
          </w:p>
        </w:tc>
        <w:tc>
          <w:tcPr>
            <w:tcW w:w="830" w:type="dxa"/>
            <w:shd w:val="clear" w:color="auto" w:fill="auto"/>
            <w:noWrap/>
            <w:vAlign w:val="center"/>
            <w:hideMark/>
          </w:tcPr>
          <w:p w14:paraId="53BED646" w14:textId="77777777" w:rsidR="00D05040" w:rsidRPr="00D05040" w:rsidRDefault="00D05040" w:rsidP="005E70F5">
            <w:pPr>
              <w:jc w:val="right"/>
            </w:pPr>
            <w:r w:rsidRPr="00D05040">
              <w:t>236</w:t>
            </w:r>
          </w:p>
        </w:tc>
        <w:tc>
          <w:tcPr>
            <w:tcW w:w="941" w:type="dxa"/>
            <w:shd w:val="clear" w:color="auto" w:fill="auto"/>
            <w:noWrap/>
            <w:vAlign w:val="center"/>
            <w:hideMark/>
          </w:tcPr>
          <w:p w14:paraId="5B2F175E" w14:textId="77777777" w:rsidR="00D05040" w:rsidRPr="00D05040" w:rsidRDefault="00D05040" w:rsidP="005E70F5">
            <w:pPr>
              <w:jc w:val="right"/>
            </w:pPr>
            <w:r w:rsidRPr="00D05040">
              <w:t>100.0%</w:t>
            </w:r>
          </w:p>
        </w:tc>
      </w:tr>
      <w:tr w:rsidR="00D05040" w:rsidRPr="00D05040" w14:paraId="6117B75D" w14:textId="77777777" w:rsidTr="005E70F5">
        <w:trPr>
          <w:cantSplit/>
          <w:jc w:val="center"/>
        </w:trPr>
        <w:tc>
          <w:tcPr>
            <w:tcW w:w="892" w:type="dxa"/>
            <w:noWrap/>
            <w:vAlign w:val="bottom"/>
            <w:hideMark/>
          </w:tcPr>
          <w:p w14:paraId="77AEC5FC" w14:textId="77777777" w:rsidR="00D05040" w:rsidRPr="00D05040" w:rsidRDefault="00D05040" w:rsidP="00D05040">
            <w:r w:rsidRPr="00D05040">
              <w:t>Pes</w:t>
            </w:r>
          </w:p>
        </w:tc>
        <w:tc>
          <w:tcPr>
            <w:tcW w:w="796" w:type="dxa"/>
            <w:noWrap/>
            <w:vAlign w:val="bottom"/>
            <w:hideMark/>
          </w:tcPr>
          <w:p w14:paraId="06EE53A1" w14:textId="77777777" w:rsidR="00D05040" w:rsidRPr="00D05040" w:rsidRDefault="00D05040" w:rsidP="00D05040">
            <w:r w:rsidRPr="00D05040">
              <w:t>W</w:t>
            </w:r>
          </w:p>
        </w:tc>
        <w:tc>
          <w:tcPr>
            <w:tcW w:w="1097" w:type="dxa"/>
            <w:noWrap/>
            <w:vAlign w:val="bottom"/>
            <w:hideMark/>
          </w:tcPr>
          <w:p w14:paraId="000AFD5E" w14:textId="77777777" w:rsidR="00D05040" w:rsidRPr="00D05040" w:rsidRDefault="00D05040" w:rsidP="00D05040">
            <w:r w:rsidRPr="00D05040">
              <w:t>34351</w:t>
            </w:r>
          </w:p>
        </w:tc>
        <w:tc>
          <w:tcPr>
            <w:tcW w:w="3330" w:type="dxa"/>
            <w:vAlign w:val="bottom"/>
            <w:hideMark/>
          </w:tcPr>
          <w:p w14:paraId="40A6A344" w14:textId="77777777" w:rsidR="00D05040" w:rsidRPr="00D05040" w:rsidRDefault="00D05040" w:rsidP="00D05040">
            <w:proofErr w:type="spellStart"/>
            <w:r w:rsidRPr="00D05040">
              <w:t>Endosulfan</w:t>
            </w:r>
            <w:proofErr w:type="spellEnd"/>
            <w:r w:rsidRPr="00D05040">
              <w:t xml:space="preserve"> Sulfate</w:t>
            </w:r>
          </w:p>
        </w:tc>
        <w:tc>
          <w:tcPr>
            <w:tcW w:w="1080" w:type="dxa"/>
            <w:noWrap/>
            <w:vAlign w:val="center"/>
            <w:hideMark/>
          </w:tcPr>
          <w:p w14:paraId="53D2304F" w14:textId="77777777" w:rsidR="00D05040" w:rsidRPr="00D05040" w:rsidRDefault="00D05040" w:rsidP="005E70F5">
            <w:pPr>
              <w:jc w:val="right"/>
            </w:pPr>
            <w:r w:rsidRPr="00D05040">
              <w:t>236</w:t>
            </w:r>
          </w:p>
        </w:tc>
        <w:tc>
          <w:tcPr>
            <w:tcW w:w="928" w:type="dxa"/>
            <w:noWrap/>
            <w:vAlign w:val="center"/>
            <w:hideMark/>
          </w:tcPr>
          <w:p w14:paraId="41942E8D" w14:textId="77777777" w:rsidR="00D05040" w:rsidRPr="00D05040" w:rsidRDefault="00D05040" w:rsidP="005E70F5">
            <w:pPr>
              <w:jc w:val="right"/>
            </w:pPr>
            <w:r w:rsidRPr="00D05040">
              <w:t>0</w:t>
            </w:r>
          </w:p>
        </w:tc>
        <w:tc>
          <w:tcPr>
            <w:tcW w:w="1042" w:type="dxa"/>
            <w:noWrap/>
            <w:vAlign w:val="center"/>
            <w:hideMark/>
          </w:tcPr>
          <w:p w14:paraId="6CCAA79E" w14:textId="77777777" w:rsidR="00D05040" w:rsidRPr="00D05040" w:rsidRDefault="00D05040" w:rsidP="005E70F5">
            <w:pPr>
              <w:jc w:val="right"/>
            </w:pPr>
            <w:r w:rsidRPr="00D05040">
              <w:t>0.0%</w:t>
            </w:r>
          </w:p>
        </w:tc>
        <w:tc>
          <w:tcPr>
            <w:tcW w:w="830" w:type="dxa"/>
            <w:shd w:val="clear" w:color="auto" w:fill="auto"/>
            <w:noWrap/>
            <w:vAlign w:val="center"/>
            <w:hideMark/>
          </w:tcPr>
          <w:p w14:paraId="358D54C8" w14:textId="77777777" w:rsidR="00D05040" w:rsidRPr="00D05040" w:rsidRDefault="00D05040" w:rsidP="005E70F5">
            <w:pPr>
              <w:jc w:val="right"/>
            </w:pPr>
            <w:r w:rsidRPr="00D05040">
              <w:t>236</w:t>
            </w:r>
          </w:p>
        </w:tc>
        <w:tc>
          <w:tcPr>
            <w:tcW w:w="941" w:type="dxa"/>
            <w:shd w:val="clear" w:color="auto" w:fill="auto"/>
            <w:noWrap/>
            <w:vAlign w:val="center"/>
            <w:hideMark/>
          </w:tcPr>
          <w:p w14:paraId="09FA4437" w14:textId="77777777" w:rsidR="00D05040" w:rsidRPr="00D05040" w:rsidRDefault="00D05040" w:rsidP="005E70F5">
            <w:pPr>
              <w:jc w:val="right"/>
            </w:pPr>
            <w:r w:rsidRPr="00D05040">
              <w:t>100.0%</w:t>
            </w:r>
          </w:p>
        </w:tc>
      </w:tr>
      <w:tr w:rsidR="00D05040" w:rsidRPr="00D05040" w14:paraId="216D26AA" w14:textId="77777777" w:rsidTr="005E70F5">
        <w:trPr>
          <w:cantSplit/>
          <w:jc w:val="center"/>
        </w:trPr>
        <w:tc>
          <w:tcPr>
            <w:tcW w:w="892" w:type="dxa"/>
            <w:noWrap/>
            <w:vAlign w:val="bottom"/>
            <w:hideMark/>
          </w:tcPr>
          <w:p w14:paraId="65E24C44" w14:textId="77777777" w:rsidR="00D05040" w:rsidRPr="00D05040" w:rsidRDefault="00D05040" w:rsidP="00D05040">
            <w:r w:rsidRPr="00D05040">
              <w:t>Pes</w:t>
            </w:r>
          </w:p>
        </w:tc>
        <w:tc>
          <w:tcPr>
            <w:tcW w:w="796" w:type="dxa"/>
            <w:noWrap/>
            <w:vAlign w:val="bottom"/>
            <w:hideMark/>
          </w:tcPr>
          <w:p w14:paraId="3594B29B" w14:textId="77777777" w:rsidR="00D05040" w:rsidRPr="00D05040" w:rsidRDefault="00D05040" w:rsidP="00D05040">
            <w:r w:rsidRPr="00D05040">
              <w:t>W</w:t>
            </w:r>
          </w:p>
        </w:tc>
        <w:tc>
          <w:tcPr>
            <w:tcW w:w="1097" w:type="dxa"/>
            <w:noWrap/>
            <w:vAlign w:val="bottom"/>
            <w:hideMark/>
          </w:tcPr>
          <w:p w14:paraId="2494BF59" w14:textId="77777777" w:rsidR="00D05040" w:rsidRPr="00D05040" w:rsidRDefault="00D05040" w:rsidP="00D05040">
            <w:r w:rsidRPr="00D05040">
              <w:t>34356</w:t>
            </w:r>
          </w:p>
        </w:tc>
        <w:tc>
          <w:tcPr>
            <w:tcW w:w="3330" w:type="dxa"/>
            <w:vAlign w:val="bottom"/>
            <w:hideMark/>
          </w:tcPr>
          <w:p w14:paraId="797D8767" w14:textId="77777777" w:rsidR="00D05040" w:rsidRPr="00D05040" w:rsidRDefault="00D05040" w:rsidP="00D05040">
            <w:proofErr w:type="spellStart"/>
            <w:r w:rsidRPr="00D05040">
              <w:t>Endosulfan</w:t>
            </w:r>
            <w:proofErr w:type="spellEnd"/>
            <w:r w:rsidRPr="00D05040">
              <w:t>-II(Beta)</w:t>
            </w:r>
          </w:p>
        </w:tc>
        <w:tc>
          <w:tcPr>
            <w:tcW w:w="1080" w:type="dxa"/>
            <w:noWrap/>
            <w:vAlign w:val="center"/>
            <w:hideMark/>
          </w:tcPr>
          <w:p w14:paraId="5FC084F5" w14:textId="77777777" w:rsidR="00D05040" w:rsidRPr="00D05040" w:rsidRDefault="00D05040" w:rsidP="005E70F5">
            <w:pPr>
              <w:jc w:val="right"/>
            </w:pPr>
            <w:r w:rsidRPr="00D05040">
              <w:t>236</w:t>
            </w:r>
          </w:p>
        </w:tc>
        <w:tc>
          <w:tcPr>
            <w:tcW w:w="928" w:type="dxa"/>
            <w:noWrap/>
            <w:vAlign w:val="center"/>
            <w:hideMark/>
          </w:tcPr>
          <w:p w14:paraId="77B9A5A9" w14:textId="77777777" w:rsidR="00D05040" w:rsidRPr="00D05040" w:rsidRDefault="00D05040" w:rsidP="005E70F5">
            <w:pPr>
              <w:jc w:val="right"/>
            </w:pPr>
            <w:r w:rsidRPr="00D05040">
              <w:t>0</w:t>
            </w:r>
          </w:p>
        </w:tc>
        <w:tc>
          <w:tcPr>
            <w:tcW w:w="1042" w:type="dxa"/>
            <w:noWrap/>
            <w:vAlign w:val="center"/>
            <w:hideMark/>
          </w:tcPr>
          <w:p w14:paraId="28152B7F" w14:textId="77777777" w:rsidR="00D05040" w:rsidRPr="00D05040" w:rsidRDefault="00D05040" w:rsidP="005E70F5">
            <w:pPr>
              <w:jc w:val="right"/>
            </w:pPr>
            <w:r w:rsidRPr="00D05040">
              <w:t>0.0%</w:t>
            </w:r>
          </w:p>
        </w:tc>
        <w:tc>
          <w:tcPr>
            <w:tcW w:w="830" w:type="dxa"/>
            <w:shd w:val="clear" w:color="auto" w:fill="auto"/>
            <w:noWrap/>
            <w:vAlign w:val="center"/>
            <w:hideMark/>
          </w:tcPr>
          <w:p w14:paraId="4F327E94" w14:textId="77777777" w:rsidR="00D05040" w:rsidRPr="00D05040" w:rsidRDefault="00D05040" w:rsidP="005E70F5">
            <w:pPr>
              <w:jc w:val="right"/>
            </w:pPr>
            <w:r w:rsidRPr="00D05040">
              <w:t>236</w:t>
            </w:r>
          </w:p>
        </w:tc>
        <w:tc>
          <w:tcPr>
            <w:tcW w:w="941" w:type="dxa"/>
            <w:shd w:val="clear" w:color="auto" w:fill="auto"/>
            <w:noWrap/>
            <w:vAlign w:val="center"/>
            <w:hideMark/>
          </w:tcPr>
          <w:p w14:paraId="5F2ECCA1" w14:textId="77777777" w:rsidR="00D05040" w:rsidRPr="00D05040" w:rsidRDefault="00D05040" w:rsidP="005E70F5">
            <w:pPr>
              <w:jc w:val="right"/>
            </w:pPr>
            <w:r w:rsidRPr="00D05040">
              <w:t>100.0%</w:t>
            </w:r>
          </w:p>
        </w:tc>
      </w:tr>
      <w:tr w:rsidR="00D05040" w:rsidRPr="00D05040" w14:paraId="57ADA3FC" w14:textId="77777777" w:rsidTr="005E70F5">
        <w:trPr>
          <w:cantSplit/>
          <w:jc w:val="center"/>
        </w:trPr>
        <w:tc>
          <w:tcPr>
            <w:tcW w:w="892" w:type="dxa"/>
            <w:noWrap/>
            <w:vAlign w:val="bottom"/>
            <w:hideMark/>
          </w:tcPr>
          <w:p w14:paraId="737109FE" w14:textId="77777777" w:rsidR="00D05040" w:rsidRPr="00D05040" w:rsidRDefault="00D05040" w:rsidP="00D05040">
            <w:r w:rsidRPr="00D05040">
              <w:t>Pes</w:t>
            </w:r>
          </w:p>
        </w:tc>
        <w:tc>
          <w:tcPr>
            <w:tcW w:w="796" w:type="dxa"/>
            <w:noWrap/>
            <w:vAlign w:val="bottom"/>
            <w:hideMark/>
          </w:tcPr>
          <w:p w14:paraId="529944FE" w14:textId="77777777" w:rsidR="00D05040" w:rsidRPr="00D05040" w:rsidRDefault="00D05040" w:rsidP="00D05040">
            <w:r w:rsidRPr="00D05040">
              <w:t>W</w:t>
            </w:r>
          </w:p>
        </w:tc>
        <w:tc>
          <w:tcPr>
            <w:tcW w:w="1097" w:type="dxa"/>
            <w:noWrap/>
            <w:vAlign w:val="bottom"/>
            <w:hideMark/>
          </w:tcPr>
          <w:p w14:paraId="5CF89784" w14:textId="77777777" w:rsidR="00D05040" w:rsidRPr="00D05040" w:rsidRDefault="00D05040" w:rsidP="00D05040">
            <w:r w:rsidRPr="00D05040">
              <w:t>34366</w:t>
            </w:r>
          </w:p>
        </w:tc>
        <w:tc>
          <w:tcPr>
            <w:tcW w:w="3330" w:type="dxa"/>
            <w:vAlign w:val="bottom"/>
            <w:hideMark/>
          </w:tcPr>
          <w:p w14:paraId="47D99B96" w14:textId="77777777" w:rsidR="00D05040" w:rsidRPr="00D05040" w:rsidRDefault="00D05040" w:rsidP="00D05040">
            <w:r w:rsidRPr="00D05040">
              <w:t>Endrin Aldehyde</w:t>
            </w:r>
          </w:p>
        </w:tc>
        <w:tc>
          <w:tcPr>
            <w:tcW w:w="1080" w:type="dxa"/>
            <w:noWrap/>
            <w:vAlign w:val="center"/>
            <w:hideMark/>
          </w:tcPr>
          <w:p w14:paraId="0232B445" w14:textId="77777777" w:rsidR="00D05040" w:rsidRPr="00D05040" w:rsidRDefault="00D05040" w:rsidP="005E70F5">
            <w:pPr>
              <w:jc w:val="right"/>
            </w:pPr>
            <w:r w:rsidRPr="00D05040">
              <w:t>236</w:t>
            </w:r>
          </w:p>
        </w:tc>
        <w:tc>
          <w:tcPr>
            <w:tcW w:w="928" w:type="dxa"/>
            <w:noWrap/>
            <w:vAlign w:val="center"/>
            <w:hideMark/>
          </w:tcPr>
          <w:p w14:paraId="6E3A6852" w14:textId="77777777" w:rsidR="00D05040" w:rsidRPr="00D05040" w:rsidRDefault="00D05040" w:rsidP="005E70F5">
            <w:pPr>
              <w:jc w:val="right"/>
            </w:pPr>
            <w:r w:rsidRPr="00D05040">
              <w:t>0</w:t>
            </w:r>
          </w:p>
        </w:tc>
        <w:tc>
          <w:tcPr>
            <w:tcW w:w="1042" w:type="dxa"/>
            <w:noWrap/>
            <w:vAlign w:val="center"/>
            <w:hideMark/>
          </w:tcPr>
          <w:p w14:paraId="51C106E7" w14:textId="77777777" w:rsidR="00D05040" w:rsidRPr="00D05040" w:rsidRDefault="00D05040" w:rsidP="005E70F5">
            <w:pPr>
              <w:jc w:val="right"/>
            </w:pPr>
            <w:r w:rsidRPr="00D05040">
              <w:t>0.0%</w:t>
            </w:r>
          </w:p>
        </w:tc>
        <w:tc>
          <w:tcPr>
            <w:tcW w:w="830" w:type="dxa"/>
            <w:shd w:val="clear" w:color="auto" w:fill="auto"/>
            <w:noWrap/>
            <w:vAlign w:val="center"/>
            <w:hideMark/>
          </w:tcPr>
          <w:p w14:paraId="7532B916" w14:textId="77777777" w:rsidR="00D05040" w:rsidRPr="00D05040" w:rsidRDefault="00D05040" w:rsidP="005E70F5">
            <w:pPr>
              <w:jc w:val="right"/>
            </w:pPr>
            <w:r w:rsidRPr="00D05040">
              <w:t>236</w:t>
            </w:r>
          </w:p>
        </w:tc>
        <w:tc>
          <w:tcPr>
            <w:tcW w:w="941" w:type="dxa"/>
            <w:shd w:val="clear" w:color="auto" w:fill="auto"/>
            <w:noWrap/>
            <w:vAlign w:val="center"/>
            <w:hideMark/>
          </w:tcPr>
          <w:p w14:paraId="35F373C9" w14:textId="77777777" w:rsidR="00D05040" w:rsidRPr="00D05040" w:rsidRDefault="00D05040" w:rsidP="005E70F5">
            <w:pPr>
              <w:jc w:val="right"/>
            </w:pPr>
            <w:r w:rsidRPr="00D05040">
              <w:t>100.0%</w:t>
            </w:r>
          </w:p>
        </w:tc>
      </w:tr>
      <w:tr w:rsidR="00D05040" w:rsidRPr="00D05040" w14:paraId="406DBCB1" w14:textId="77777777" w:rsidTr="005E70F5">
        <w:trPr>
          <w:cantSplit/>
          <w:jc w:val="center"/>
        </w:trPr>
        <w:tc>
          <w:tcPr>
            <w:tcW w:w="892" w:type="dxa"/>
            <w:noWrap/>
            <w:vAlign w:val="bottom"/>
            <w:hideMark/>
          </w:tcPr>
          <w:p w14:paraId="3B78DCB4" w14:textId="77777777" w:rsidR="00D05040" w:rsidRPr="00D05040" w:rsidRDefault="00D05040" w:rsidP="00D05040">
            <w:r w:rsidRPr="00D05040">
              <w:t>Pes</w:t>
            </w:r>
          </w:p>
        </w:tc>
        <w:tc>
          <w:tcPr>
            <w:tcW w:w="796" w:type="dxa"/>
            <w:noWrap/>
            <w:vAlign w:val="bottom"/>
            <w:hideMark/>
          </w:tcPr>
          <w:p w14:paraId="26B7BD49" w14:textId="77777777" w:rsidR="00D05040" w:rsidRPr="00D05040" w:rsidRDefault="00D05040" w:rsidP="00D05040">
            <w:r w:rsidRPr="00D05040">
              <w:t>W</w:t>
            </w:r>
          </w:p>
        </w:tc>
        <w:tc>
          <w:tcPr>
            <w:tcW w:w="1097" w:type="dxa"/>
            <w:noWrap/>
            <w:vAlign w:val="bottom"/>
            <w:hideMark/>
          </w:tcPr>
          <w:p w14:paraId="71E54F77" w14:textId="77777777" w:rsidR="00D05040" w:rsidRPr="00D05040" w:rsidRDefault="00D05040" w:rsidP="00D05040">
            <w:r w:rsidRPr="00D05040">
              <w:t>34657</w:t>
            </w:r>
          </w:p>
        </w:tc>
        <w:tc>
          <w:tcPr>
            <w:tcW w:w="3330" w:type="dxa"/>
            <w:vAlign w:val="bottom"/>
            <w:hideMark/>
          </w:tcPr>
          <w:p w14:paraId="0526800B" w14:textId="77777777" w:rsidR="00D05040" w:rsidRPr="00D05040" w:rsidRDefault="00D05040" w:rsidP="00D05040">
            <w:r w:rsidRPr="00D05040">
              <w:t>DNOC(4,6-Dinitro-Ortho-Cresol), total</w:t>
            </w:r>
          </w:p>
        </w:tc>
        <w:tc>
          <w:tcPr>
            <w:tcW w:w="1080" w:type="dxa"/>
            <w:noWrap/>
            <w:vAlign w:val="center"/>
            <w:hideMark/>
          </w:tcPr>
          <w:p w14:paraId="310AEA8F" w14:textId="77777777" w:rsidR="00D05040" w:rsidRPr="00D05040" w:rsidRDefault="00D05040" w:rsidP="005E70F5">
            <w:pPr>
              <w:jc w:val="right"/>
            </w:pPr>
            <w:r w:rsidRPr="00D05040">
              <w:t>1958</w:t>
            </w:r>
          </w:p>
        </w:tc>
        <w:tc>
          <w:tcPr>
            <w:tcW w:w="928" w:type="dxa"/>
            <w:noWrap/>
            <w:vAlign w:val="center"/>
            <w:hideMark/>
          </w:tcPr>
          <w:p w14:paraId="0AD52B25" w14:textId="77777777" w:rsidR="00D05040" w:rsidRPr="00D05040" w:rsidRDefault="00D05040" w:rsidP="005E70F5">
            <w:pPr>
              <w:jc w:val="right"/>
            </w:pPr>
            <w:r w:rsidRPr="00D05040">
              <w:t>0</w:t>
            </w:r>
          </w:p>
        </w:tc>
        <w:tc>
          <w:tcPr>
            <w:tcW w:w="1042" w:type="dxa"/>
            <w:noWrap/>
            <w:vAlign w:val="center"/>
            <w:hideMark/>
          </w:tcPr>
          <w:p w14:paraId="2EE4F0F3" w14:textId="77777777" w:rsidR="00D05040" w:rsidRPr="00D05040" w:rsidRDefault="00D05040" w:rsidP="005E70F5">
            <w:pPr>
              <w:jc w:val="right"/>
            </w:pPr>
            <w:r w:rsidRPr="00D05040">
              <w:t>0.0%</w:t>
            </w:r>
          </w:p>
        </w:tc>
        <w:tc>
          <w:tcPr>
            <w:tcW w:w="830" w:type="dxa"/>
            <w:shd w:val="clear" w:color="auto" w:fill="auto"/>
            <w:noWrap/>
            <w:vAlign w:val="center"/>
            <w:hideMark/>
          </w:tcPr>
          <w:p w14:paraId="1FFC7132" w14:textId="77777777" w:rsidR="00D05040" w:rsidRPr="00D05040" w:rsidRDefault="00D05040" w:rsidP="005E70F5">
            <w:pPr>
              <w:jc w:val="right"/>
            </w:pPr>
            <w:r w:rsidRPr="00D05040">
              <w:t>1958</w:t>
            </w:r>
          </w:p>
        </w:tc>
        <w:tc>
          <w:tcPr>
            <w:tcW w:w="941" w:type="dxa"/>
            <w:shd w:val="clear" w:color="auto" w:fill="auto"/>
            <w:noWrap/>
            <w:vAlign w:val="center"/>
            <w:hideMark/>
          </w:tcPr>
          <w:p w14:paraId="328F599D" w14:textId="77777777" w:rsidR="00D05040" w:rsidRPr="00D05040" w:rsidRDefault="00D05040" w:rsidP="005E70F5">
            <w:pPr>
              <w:jc w:val="right"/>
            </w:pPr>
            <w:r w:rsidRPr="00D05040">
              <w:t>100.0%</w:t>
            </w:r>
          </w:p>
        </w:tc>
      </w:tr>
      <w:tr w:rsidR="00D05040" w:rsidRPr="00D05040" w14:paraId="798CE702" w14:textId="77777777" w:rsidTr="005E70F5">
        <w:trPr>
          <w:cantSplit/>
          <w:jc w:val="center"/>
        </w:trPr>
        <w:tc>
          <w:tcPr>
            <w:tcW w:w="892" w:type="dxa"/>
            <w:noWrap/>
            <w:vAlign w:val="bottom"/>
            <w:hideMark/>
          </w:tcPr>
          <w:p w14:paraId="4CECB847" w14:textId="77777777" w:rsidR="00D05040" w:rsidRPr="00D05040" w:rsidRDefault="00D05040" w:rsidP="00D05040">
            <w:r w:rsidRPr="00D05040">
              <w:t>Pes</w:t>
            </w:r>
          </w:p>
        </w:tc>
        <w:tc>
          <w:tcPr>
            <w:tcW w:w="796" w:type="dxa"/>
            <w:noWrap/>
            <w:vAlign w:val="bottom"/>
            <w:hideMark/>
          </w:tcPr>
          <w:p w14:paraId="30665DCD" w14:textId="77777777" w:rsidR="00D05040" w:rsidRPr="00D05040" w:rsidRDefault="00D05040" w:rsidP="00D05040">
            <w:r w:rsidRPr="00D05040">
              <w:t>W</w:t>
            </w:r>
          </w:p>
        </w:tc>
        <w:tc>
          <w:tcPr>
            <w:tcW w:w="1097" w:type="dxa"/>
            <w:noWrap/>
            <w:vAlign w:val="bottom"/>
            <w:hideMark/>
          </w:tcPr>
          <w:p w14:paraId="62294B6D" w14:textId="77777777" w:rsidR="00D05040" w:rsidRPr="00D05040" w:rsidRDefault="00D05040" w:rsidP="00D05040">
            <w:r w:rsidRPr="00D05040">
              <w:t>39032</w:t>
            </w:r>
          </w:p>
        </w:tc>
        <w:tc>
          <w:tcPr>
            <w:tcW w:w="3330" w:type="dxa"/>
            <w:vAlign w:val="bottom"/>
            <w:hideMark/>
          </w:tcPr>
          <w:p w14:paraId="653F7926" w14:textId="77777777" w:rsidR="00D05040" w:rsidRPr="00D05040" w:rsidRDefault="00D05040" w:rsidP="00D05040">
            <w:r w:rsidRPr="00D05040">
              <w:t>Pentachlorophenol</w:t>
            </w:r>
          </w:p>
        </w:tc>
        <w:tc>
          <w:tcPr>
            <w:tcW w:w="1080" w:type="dxa"/>
            <w:noWrap/>
            <w:vAlign w:val="center"/>
            <w:hideMark/>
          </w:tcPr>
          <w:p w14:paraId="4F179DDD" w14:textId="77777777" w:rsidR="00D05040" w:rsidRPr="00D05040" w:rsidRDefault="00D05040" w:rsidP="005E70F5">
            <w:pPr>
              <w:jc w:val="right"/>
            </w:pPr>
            <w:r w:rsidRPr="00D05040">
              <w:t>238</w:t>
            </w:r>
          </w:p>
        </w:tc>
        <w:tc>
          <w:tcPr>
            <w:tcW w:w="928" w:type="dxa"/>
            <w:noWrap/>
            <w:vAlign w:val="center"/>
            <w:hideMark/>
          </w:tcPr>
          <w:p w14:paraId="5810192D" w14:textId="77777777" w:rsidR="00D05040" w:rsidRPr="00D05040" w:rsidRDefault="00D05040" w:rsidP="005E70F5">
            <w:pPr>
              <w:jc w:val="right"/>
            </w:pPr>
            <w:r w:rsidRPr="00D05040">
              <w:t>0</w:t>
            </w:r>
          </w:p>
        </w:tc>
        <w:tc>
          <w:tcPr>
            <w:tcW w:w="1042" w:type="dxa"/>
            <w:noWrap/>
            <w:vAlign w:val="center"/>
            <w:hideMark/>
          </w:tcPr>
          <w:p w14:paraId="7CA2B0C8" w14:textId="77777777" w:rsidR="00D05040" w:rsidRPr="00D05040" w:rsidRDefault="00D05040" w:rsidP="005E70F5">
            <w:pPr>
              <w:jc w:val="right"/>
            </w:pPr>
            <w:r w:rsidRPr="00D05040">
              <w:t>0.0%</w:t>
            </w:r>
          </w:p>
        </w:tc>
        <w:tc>
          <w:tcPr>
            <w:tcW w:w="830" w:type="dxa"/>
            <w:shd w:val="clear" w:color="auto" w:fill="auto"/>
            <w:noWrap/>
            <w:vAlign w:val="center"/>
            <w:hideMark/>
          </w:tcPr>
          <w:p w14:paraId="0864D5E8" w14:textId="77777777" w:rsidR="00D05040" w:rsidRPr="00D05040" w:rsidRDefault="00D05040" w:rsidP="005E70F5">
            <w:pPr>
              <w:jc w:val="right"/>
            </w:pPr>
            <w:r w:rsidRPr="00D05040">
              <w:t>238</w:t>
            </w:r>
          </w:p>
        </w:tc>
        <w:tc>
          <w:tcPr>
            <w:tcW w:w="941" w:type="dxa"/>
            <w:shd w:val="clear" w:color="auto" w:fill="auto"/>
            <w:noWrap/>
            <w:vAlign w:val="center"/>
            <w:hideMark/>
          </w:tcPr>
          <w:p w14:paraId="1F6ED277" w14:textId="77777777" w:rsidR="00D05040" w:rsidRPr="00D05040" w:rsidRDefault="00D05040" w:rsidP="005E70F5">
            <w:pPr>
              <w:jc w:val="right"/>
            </w:pPr>
            <w:r w:rsidRPr="00D05040">
              <w:t>100.0%</w:t>
            </w:r>
          </w:p>
        </w:tc>
      </w:tr>
      <w:tr w:rsidR="00D05040" w:rsidRPr="00D05040" w14:paraId="7997A489" w14:textId="77777777" w:rsidTr="005E70F5">
        <w:trPr>
          <w:cantSplit/>
          <w:jc w:val="center"/>
        </w:trPr>
        <w:tc>
          <w:tcPr>
            <w:tcW w:w="892" w:type="dxa"/>
            <w:noWrap/>
            <w:vAlign w:val="bottom"/>
            <w:hideMark/>
          </w:tcPr>
          <w:p w14:paraId="2D873861" w14:textId="77777777" w:rsidR="00D05040" w:rsidRPr="00D05040" w:rsidRDefault="00D05040" w:rsidP="00D05040">
            <w:r w:rsidRPr="00D05040">
              <w:t>Pes</w:t>
            </w:r>
          </w:p>
        </w:tc>
        <w:tc>
          <w:tcPr>
            <w:tcW w:w="796" w:type="dxa"/>
            <w:noWrap/>
            <w:vAlign w:val="bottom"/>
            <w:hideMark/>
          </w:tcPr>
          <w:p w14:paraId="378AB66F" w14:textId="77777777" w:rsidR="00D05040" w:rsidRPr="00D05040" w:rsidRDefault="00D05040" w:rsidP="00D05040">
            <w:r w:rsidRPr="00D05040">
              <w:t>W</w:t>
            </w:r>
          </w:p>
        </w:tc>
        <w:tc>
          <w:tcPr>
            <w:tcW w:w="1097" w:type="dxa"/>
            <w:noWrap/>
            <w:vAlign w:val="bottom"/>
            <w:hideMark/>
          </w:tcPr>
          <w:p w14:paraId="5F8587F4" w14:textId="77777777" w:rsidR="00D05040" w:rsidRPr="00D05040" w:rsidRDefault="00D05040" w:rsidP="00D05040">
            <w:r w:rsidRPr="00D05040">
              <w:t>39330</w:t>
            </w:r>
          </w:p>
        </w:tc>
        <w:tc>
          <w:tcPr>
            <w:tcW w:w="3330" w:type="dxa"/>
            <w:vAlign w:val="bottom"/>
            <w:hideMark/>
          </w:tcPr>
          <w:p w14:paraId="20BD8E5C" w14:textId="77777777" w:rsidR="00D05040" w:rsidRPr="00D05040" w:rsidRDefault="00D05040" w:rsidP="00D05040">
            <w:r w:rsidRPr="00D05040">
              <w:t>Aldrin</w:t>
            </w:r>
          </w:p>
        </w:tc>
        <w:tc>
          <w:tcPr>
            <w:tcW w:w="1080" w:type="dxa"/>
            <w:noWrap/>
            <w:vAlign w:val="center"/>
            <w:hideMark/>
          </w:tcPr>
          <w:p w14:paraId="230B166C" w14:textId="77777777" w:rsidR="00D05040" w:rsidRPr="00D05040" w:rsidRDefault="00D05040" w:rsidP="005E70F5">
            <w:pPr>
              <w:jc w:val="right"/>
            </w:pPr>
            <w:r w:rsidRPr="00D05040">
              <w:t>236</w:t>
            </w:r>
          </w:p>
        </w:tc>
        <w:tc>
          <w:tcPr>
            <w:tcW w:w="928" w:type="dxa"/>
            <w:noWrap/>
            <w:vAlign w:val="center"/>
            <w:hideMark/>
          </w:tcPr>
          <w:p w14:paraId="7B67ED25" w14:textId="77777777" w:rsidR="00D05040" w:rsidRPr="00D05040" w:rsidRDefault="00D05040" w:rsidP="005E70F5">
            <w:pPr>
              <w:jc w:val="right"/>
            </w:pPr>
            <w:r w:rsidRPr="00D05040">
              <w:t>0</w:t>
            </w:r>
          </w:p>
        </w:tc>
        <w:tc>
          <w:tcPr>
            <w:tcW w:w="1042" w:type="dxa"/>
            <w:noWrap/>
            <w:vAlign w:val="center"/>
            <w:hideMark/>
          </w:tcPr>
          <w:p w14:paraId="5D01A252" w14:textId="77777777" w:rsidR="00D05040" w:rsidRPr="00D05040" w:rsidRDefault="00D05040" w:rsidP="005E70F5">
            <w:pPr>
              <w:jc w:val="right"/>
            </w:pPr>
            <w:r w:rsidRPr="00D05040">
              <w:t>0.0%</w:t>
            </w:r>
          </w:p>
        </w:tc>
        <w:tc>
          <w:tcPr>
            <w:tcW w:w="830" w:type="dxa"/>
            <w:shd w:val="clear" w:color="auto" w:fill="auto"/>
            <w:noWrap/>
            <w:vAlign w:val="center"/>
            <w:hideMark/>
          </w:tcPr>
          <w:p w14:paraId="22BD03A0" w14:textId="77777777" w:rsidR="00D05040" w:rsidRPr="00D05040" w:rsidRDefault="00D05040" w:rsidP="005E70F5">
            <w:pPr>
              <w:jc w:val="right"/>
            </w:pPr>
            <w:r w:rsidRPr="00D05040">
              <w:t>236</w:t>
            </w:r>
          </w:p>
        </w:tc>
        <w:tc>
          <w:tcPr>
            <w:tcW w:w="941" w:type="dxa"/>
            <w:shd w:val="clear" w:color="auto" w:fill="auto"/>
            <w:noWrap/>
            <w:vAlign w:val="center"/>
            <w:hideMark/>
          </w:tcPr>
          <w:p w14:paraId="4840D0D0" w14:textId="77777777" w:rsidR="00D05040" w:rsidRPr="00D05040" w:rsidRDefault="00D05040" w:rsidP="005E70F5">
            <w:pPr>
              <w:jc w:val="right"/>
            </w:pPr>
            <w:r w:rsidRPr="00D05040">
              <w:t>100.0%</w:t>
            </w:r>
          </w:p>
        </w:tc>
      </w:tr>
      <w:tr w:rsidR="00D05040" w:rsidRPr="00D05040" w14:paraId="634C9252" w14:textId="77777777" w:rsidTr="005E70F5">
        <w:trPr>
          <w:cantSplit/>
          <w:jc w:val="center"/>
        </w:trPr>
        <w:tc>
          <w:tcPr>
            <w:tcW w:w="892" w:type="dxa"/>
            <w:noWrap/>
            <w:vAlign w:val="bottom"/>
            <w:hideMark/>
          </w:tcPr>
          <w:p w14:paraId="499007F7" w14:textId="77777777" w:rsidR="00D05040" w:rsidRPr="00D05040" w:rsidRDefault="00D05040" w:rsidP="00D05040">
            <w:r w:rsidRPr="00D05040">
              <w:t>Pes</w:t>
            </w:r>
          </w:p>
        </w:tc>
        <w:tc>
          <w:tcPr>
            <w:tcW w:w="796" w:type="dxa"/>
            <w:noWrap/>
            <w:vAlign w:val="bottom"/>
            <w:hideMark/>
          </w:tcPr>
          <w:p w14:paraId="358E73A9" w14:textId="77777777" w:rsidR="00D05040" w:rsidRPr="00D05040" w:rsidRDefault="00D05040" w:rsidP="00D05040">
            <w:r w:rsidRPr="00D05040">
              <w:t>W</w:t>
            </w:r>
          </w:p>
        </w:tc>
        <w:tc>
          <w:tcPr>
            <w:tcW w:w="1097" w:type="dxa"/>
            <w:noWrap/>
            <w:vAlign w:val="bottom"/>
            <w:hideMark/>
          </w:tcPr>
          <w:p w14:paraId="34F7E792" w14:textId="77777777" w:rsidR="00D05040" w:rsidRPr="00D05040" w:rsidRDefault="00D05040" w:rsidP="00D05040">
            <w:r w:rsidRPr="00D05040">
              <w:t>39337</w:t>
            </w:r>
          </w:p>
        </w:tc>
        <w:tc>
          <w:tcPr>
            <w:tcW w:w="3330" w:type="dxa"/>
            <w:vAlign w:val="bottom"/>
            <w:hideMark/>
          </w:tcPr>
          <w:p w14:paraId="257BA954" w14:textId="77777777" w:rsidR="00D05040" w:rsidRPr="00D05040" w:rsidRDefault="00D05040" w:rsidP="00D05040">
            <w:r w:rsidRPr="00D05040">
              <w:t>Alpha Benzene Hexachloride</w:t>
            </w:r>
          </w:p>
        </w:tc>
        <w:tc>
          <w:tcPr>
            <w:tcW w:w="1080" w:type="dxa"/>
            <w:noWrap/>
            <w:vAlign w:val="center"/>
            <w:hideMark/>
          </w:tcPr>
          <w:p w14:paraId="141BB477" w14:textId="77777777" w:rsidR="00D05040" w:rsidRPr="00D05040" w:rsidRDefault="00D05040" w:rsidP="005E70F5">
            <w:pPr>
              <w:jc w:val="right"/>
            </w:pPr>
            <w:r w:rsidRPr="00D05040">
              <w:t>236</w:t>
            </w:r>
          </w:p>
        </w:tc>
        <w:tc>
          <w:tcPr>
            <w:tcW w:w="928" w:type="dxa"/>
            <w:noWrap/>
            <w:vAlign w:val="center"/>
            <w:hideMark/>
          </w:tcPr>
          <w:p w14:paraId="05E6EE82" w14:textId="77777777" w:rsidR="00D05040" w:rsidRPr="00D05040" w:rsidRDefault="00D05040" w:rsidP="005E70F5">
            <w:pPr>
              <w:jc w:val="right"/>
            </w:pPr>
            <w:r w:rsidRPr="00D05040">
              <w:t>0</w:t>
            </w:r>
          </w:p>
        </w:tc>
        <w:tc>
          <w:tcPr>
            <w:tcW w:w="1042" w:type="dxa"/>
            <w:noWrap/>
            <w:vAlign w:val="center"/>
            <w:hideMark/>
          </w:tcPr>
          <w:p w14:paraId="0758AA53" w14:textId="77777777" w:rsidR="00D05040" w:rsidRPr="00D05040" w:rsidRDefault="00D05040" w:rsidP="005E70F5">
            <w:pPr>
              <w:jc w:val="right"/>
            </w:pPr>
            <w:r w:rsidRPr="00D05040">
              <w:t>0.0%</w:t>
            </w:r>
          </w:p>
        </w:tc>
        <w:tc>
          <w:tcPr>
            <w:tcW w:w="830" w:type="dxa"/>
            <w:shd w:val="clear" w:color="auto" w:fill="auto"/>
            <w:noWrap/>
            <w:vAlign w:val="center"/>
            <w:hideMark/>
          </w:tcPr>
          <w:p w14:paraId="6F8AF55C" w14:textId="77777777" w:rsidR="00D05040" w:rsidRPr="00D05040" w:rsidRDefault="00D05040" w:rsidP="005E70F5">
            <w:pPr>
              <w:jc w:val="right"/>
            </w:pPr>
            <w:r w:rsidRPr="00D05040">
              <w:t>236</w:t>
            </w:r>
          </w:p>
        </w:tc>
        <w:tc>
          <w:tcPr>
            <w:tcW w:w="941" w:type="dxa"/>
            <w:shd w:val="clear" w:color="auto" w:fill="auto"/>
            <w:noWrap/>
            <w:vAlign w:val="center"/>
            <w:hideMark/>
          </w:tcPr>
          <w:p w14:paraId="40F3C801" w14:textId="77777777" w:rsidR="00D05040" w:rsidRPr="00D05040" w:rsidRDefault="00D05040" w:rsidP="005E70F5">
            <w:pPr>
              <w:jc w:val="right"/>
            </w:pPr>
            <w:r w:rsidRPr="00D05040">
              <w:t>100.0%</w:t>
            </w:r>
          </w:p>
        </w:tc>
      </w:tr>
      <w:tr w:rsidR="00D05040" w:rsidRPr="00D05040" w14:paraId="7E1338A5" w14:textId="77777777" w:rsidTr="005E70F5">
        <w:trPr>
          <w:cantSplit/>
          <w:jc w:val="center"/>
        </w:trPr>
        <w:tc>
          <w:tcPr>
            <w:tcW w:w="892" w:type="dxa"/>
            <w:noWrap/>
            <w:vAlign w:val="bottom"/>
            <w:hideMark/>
          </w:tcPr>
          <w:p w14:paraId="0B964A54" w14:textId="77777777" w:rsidR="00D05040" w:rsidRPr="00D05040" w:rsidRDefault="00D05040" w:rsidP="00D05040">
            <w:r w:rsidRPr="00D05040">
              <w:t>Pes</w:t>
            </w:r>
          </w:p>
        </w:tc>
        <w:tc>
          <w:tcPr>
            <w:tcW w:w="796" w:type="dxa"/>
            <w:noWrap/>
            <w:vAlign w:val="bottom"/>
            <w:hideMark/>
          </w:tcPr>
          <w:p w14:paraId="1FAE39A1" w14:textId="77777777" w:rsidR="00D05040" w:rsidRPr="00D05040" w:rsidRDefault="00D05040" w:rsidP="00D05040">
            <w:r w:rsidRPr="00D05040">
              <w:t>W</w:t>
            </w:r>
          </w:p>
        </w:tc>
        <w:tc>
          <w:tcPr>
            <w:tcW w:w="1097" w:type="dxa"/>
            <w:noWrap/>
            <w:vAlign w:val="bottom"/>
            <w:hideMark/>
          </w:tcPr>
          <w:p w14:paraId="79E5A968" w14:textId="77777777" w:rsidR="00D05040" w:rsidRPr="00D05040" w:rsidRDefault="00D05040" w:rsidP="00D05040">
            <w:r w:rsidRPr="00D05040">
              <w:t>39338</w:t>
            </w:r>
          </w:p>
        </w:tc>
        <w:tc>
          <w:tcPr>
            <w:tcW w:w="3330" w:type="dxa"/>
            <w:vAlign w:val="bottom"/>
            <w:hideMark/>
          </w:tcPr>
          <w:p w14:paraId="7AA0E567" w14:textId="77777777" w:rsidR="00D05040" w:rsidRPr="00D05040" w:rsidRDefault="00D05040" w:rsidP="00D05040">
            <w:r w:rsidRPr="00D05040">
              <w:t>Beta Benzene Hexachloride</w:t>
            </w:r>
          </w:p>
        </w:tc>
        <w:tc>
          <w:tcPr>
            <w:tcW w:w="1080" w:type="dxa"/>
            <w:noWrap/>
            <w:vAlign w:val="center"/>
            <w:hideMark/>
          </w:tcPr>
          <w:p w14:paraId="098D8C8B" w14:textId="77777777" w:rsidR="00D05040" w:rsidRPr="00D05040" w:rsidRDefault="00D05040" w:rsidP="005E70F5">
            <w:pPr>
              <w:jc w:val="right"/>
            </w:pPr>
            <w:r w:rsidRPr="00D05040">
              <w:t>236</w:t>
            </w:r>
          </w:p>
        </w:tc>
        <w:tc>
          <w:tcPr>
            <w:tcW w:w="928" w:type="dxa"/>
            <w:noWrap/>
            <w:vAlign w:val="center"/>
            <w:hideMark/>
          </w:tcPr>
          <w:p w14:paraId="1655682C" w14:textId="77777777" w:rsidR="00D05040" w:rsidRPr="00D05040" w:rsidRDefault="00D05040" w:rsidP="005E70F5">
            <w:pPr>
              <w:jc w:val="right"/>
            </w:pPr>
            <w:r w:rsidRPr="00D05040">
              <w:t>0</w:t>
            </w:r>
          </w:p>
        </w:tc>
        <w:tc>
          <w:tcPr>
            <w:tcW w:w="1042" w:type="dxa"/>
            <w:noWrap/>
            <w:vAlign w:val="center"/>
            <w:hideMark/>
          </w:tcPr>
          <w:p w14:paraId="658A11E2" w14:textId="77777777" w:rsidR="00D05040" w:rsidRPr="00D05040" w:rsidRDefault="00D05040" w:rsidP="005E70F5">
            <w:pPr>
              <w:jc w:val="right"/>
            </w:pPr>
            <w:r w:rsidRPr="00D05040">
              <w:t>0.0%</w:t>
            </w:r>
          </w:p>
        </w:tc>
        <w:tc>
          <w:tcPr>
            <w:tcW w:w="830" w:type="dxa"/>
            <w:shd w:val="clear" w:color="auto" w:fill="auto"/>
            <w:noWrap/>
            <w:vAlign w:val="center"/>
            <w:hideMark/>
          </w:tcPr>
          <w:p w14:paraId="7CDD0A40" w14:textId="77777777" w:rsidR="00D05040" w:rsidRPr="00D05040" w:rsidRDefault="00D05040" w:rsidP="005E70F5">
            <w:pPr>
              <w:jc w:val="right"/>
            </w:pPr>
            <w:r w:rsidRPr="00D05040">
              <w:t>236</w:t>
            </w:r>
          </w:p>
        </w:tc>
        <w:tc>
          <w:tcPr>
            <w:tcW w:w="941" w:type="dxa"/>
            <w:shd w:val="clear" w:color="auto" w:fill="auto"/>
            <w:noWrap/>
            <w:vAlign w:val="center"/>
            <w:hideMark/>
          </w:tcPr>
          <w:p w14:paraId="46DF42D1" w14:textId="77777777" w:rsidR="00D05040" w:rsidRPr="00D05040" w:rsidRDefault="00D05040" w:rsidP="005E70F5">
            <w:pPr>
              <w:jc w:val="right"/>
            </w:pPr>
            <w:r w:rsidRPr="00D05040">
              <w:t>100.0%</w:t>
            </w:r>
          </w:p>
        </w:tc>
      </w:tr>
      <w:tr w:rsidR="00D05040" w:rsidRPr="00D05040" w14:paraId="0EFC3D60" w14:textId="77777777" w:rsidTr="005E70F5">
        <w:trPr>
          <w:cantSplit/>
          <w:jc w:val="center"/>
        </w:trPr>
        <w:tc>
          <w:tcPr>
            <w:tcW w:w="892" w:type="dxa"/>
            <w:noWrap/>
            <w:vAlign w:val="bottom"/>
            <w:hideMark/>
          </w:tcPr>
          <w:p w14:paraId="42710149" w14:textId="77777777" w:rsidR="00D05040" w:rsidRPr="00D05040" w:rsidRDefault="00D05040" w:rsidP="00D05040">
            <w:r w:rsidRPr="00D05040">
              <w:t>Pes</w:t>
            </w:r>
          </w:p>
        </w:tc>
        <w:tc>
          <w:tcPr>
            <w:tcW w:w="796" w:type="dxa"/>
            <w:noWrap/>
            <w:vAlign w:val="bottom"/>
            <w:hideMark/>
          </w:tcPr>
          <w:p w14:paraId="044B245E" w14:textId="77777777" w:rsidR="00D05040" w:rsidRPr="00D05040" w:rsidRDefault="00D05040" w:rsidP="00D05040">
            <w:r w:rsidRPr="00D05040">
              <w:t>W</w:t>
            </w:r>
          </w:p>
        </w:tc>
        <w:tc>
          <w:tcPr>
            <w:tcW w:w="1097" w:type="dxa"/>
            <w:noWrap/>
            <w:vAlign w:val="bottom"/>
            <w:hideMark/>
          </w:tcPr>
          <w:p w14:paraId="51BECB44" w14:textId="77777777" w:rsidR="00D05040" w:rsidRPr="00D05040" w:rsidRDefault="00D05040" w:rsidP="00D05040">
            <w:r w:rsidRPr="00D05040">
              <w:t>39350</w:t>
            </w:r>
          </w:p>
        </w:tc>
        <w:tc>
          <w:tcPr>
            <w:tcW w:w="3330" w:type="dxa"/>
            <w:vAlign w:val="bottom"/>
            <w:hideMark/>
          </w:tcPr>
          <w:p w14:paraId="1F88D47C" w14:textId="77777777" w:rsidR="00D05040" w:rsidRPr="00D05040" w:rsidRDefault="00D05040" w:rsidP="00D05040">
            <w:r w:rsidRPr="00D05040">
              <w:t>Chlordane, total</w:t>
            </w:r>
          </w:p>
        </w:tc>
        <w:tc>
          <w:tcPr>
            <w:tcW w:w="1080" w:type="dxa"/>
            <w:noWrap/>
            <w:vAlign w:val="center"/>
            <w:hideMark/>
          </w:tcPr>
          <w:p w14:paraId="5F4C5849" w14:textId="77777777" w:rsidR="00D05040" w:rsidRPr="00D05040" w:rsidRDefault="00D05040" w:rsidP="005E70F5">
            <w:pPr>
              <w:jc w:val="right"/>
            </w:pPr>
            <w:r w:rsidRPr="00D05040">
              <w:t>222</w:t>
            </w:r>
          </w:p>
        </w:tc>
        <w:tc>
          <w:tcPr>
            <w:tcW w:w="928" w:type="dxa"/>
            <w:noWrap/>
            <w:vAlign w:val="center"/>
            <w:hideMark/>
          </w:tcPr>
          <w:p w14:paraId="0EE3CE0D" w14:textId="77777777" w:rsidR="00D05040" w:rsidRPr="00D05040" w:rsidRDefault="00D05040" w:rsidP="005E70F5">
            <w:pPr>
              <w:jc w:val="right"/>
            </w:pPr>
            <w:r w:rsidRPr="00D05040">
              <w:t>0</w:t>
            </w:r>
          </w:p>
        </w:tc>
        <w:tc>
          <w:tcPr>
            <w:tcW w:w="1042" w:type="dxa"/>
            <w:noWrap/>
            <w:vAlign w:val="center"/>
            <w:hideMark/>
          </w:tcPr>
          <w:p w14:paraId="546480EB" w14:textId="77777777" w:rsidR="00D05040" w:rsidRPr="00D05040" w:rsidRDefault="00D05040" w:rsidP="005E70F5">
            <w:pPr>
              <w:jc w:val="right"/>
            </w:pPr>
            <w:r w:rsidRPr="00D05040">
              <w:t>0.0%</w:t>
            </w:r>
          </w:p>
        </w:tc>
        <w:tc>
          <w:tcPr>
            <w:tcW w:w="830" w:type="dxa"/>
            <w:shd w:val="clear" w:color="auto" w:fill="auto"/>
            <w:noWrap/>
            <w:vAlign w:val="center"/>
            <w:hideMark/>
          </w:tcPr>
          <w:p w14:paraId="2EB29A0E" w14:textId="77777777" w:rsidR="00D05040" w:rsidRPr="00D05040" w:rsidRDefault="00D05040" w:rsidP="005E70F5">
            <w:pPr>
              <w:jc w:val="right"/>
            </w:pPr>
            <w:r w:rsidRPr="00D05040">
              <w:t>222</w:t>
            </w:r>
          </w:p>
        </w:tc>
        <w:tc>
          <w:tcPr>
            <w:tcW w:w="941" w:type="dxa"/>
            <w:shd w:val="clear" w:color="auto" w:fill="auto"/>
            <w:noWrap/>
            <w:vAlign w:val="center"/>
            <w:hideMark/>
          </w:tcPr>
          <w:p w14:paraId="14CCC708" w14:textId="77777777" w:rsidR="00D05040" w:rsidRPr="00D05040" w:rsidRDefault="00D05040" w:rsidP="005E70F5">
            <w:pPr>
              <w:jc w:val="right"/>
            </w:pPr>
            <w:r w:rsidRPr="00D05040">
              <w:t>100.0%</w:t>
            </w:r>
          </w:p>
        </w:tc>
      </w:tr>
      <w:tr w:rsidR="00D05040" w:rsidRPr="00D05040" w14:paraId="6DD8C569" w14:textId="77777777" w:rsidTr="005E70F5">
        <w:trPr>
          <w:cantSplit/>
          <w:jc w:val="center"/>
        </w:trPr>
        <w:tc>
          <w:tcPr>
            <w:tcW w:w="892" w:type="dxa"/>
            <w:noWrap/>
            <w:vAlign w:val="bottom"/>
            <w:hideMark/>
          </w:tcPr>
          <w:p w14:paraId="7DCB3994" w14:textId="77777777" w:rsidR="00D05040" w:rsidRPr="00D05040" w:rsidRDefault="00D05040" w:rsidP="00D05040">
            <w:r w:rsidRPr="00D05040">
              <w:t>Pes</w:t>
            </w:r>
          </w:p>
        </w:tc>
        <w:tc>
          <w:tcPr>
            <w:tcW w:w="796" w:type="dxa"/>
            <w:noWrap/>
            <w:vAlign w:val="bottom"/>
            <w:hideMark/>
          </w:tcPr>
          <w:p w14:paraId="786CDB52" w14:textId="77777777" w:rsidR="00D05040" w:rsidRPr="00D05040" w:rsidRDefault="00D05040" w:rsidP="00D05040">
            <w:r w:rsidRPr="00D05040">
              <w:t>W</w:t>
            </w:r>
          </w:p>
        </w:tc>
        <w:tc>
          <w:tcPr>
            <w:tcW w:w="1097" w:type="dxa"/>
            <w:noWrap/>
            <w:vAlign w:val="bottom"/>
            <w:hideMark/>
          </w:tcPr>
          <w:p w14:paraId="0326E309" w14:textId="77777777" w:rsidR="00D05040" w:rsidRPr="00D05040" w:rsidRDefault="00D05040" w:rsidP="00D05040">
            <w:r w:rsidRPr="00D05040">
              <w:t>39360</w:t>
            </w:r>
          </w:p>
        </w:tc>
        <w:tc>
          <w:tcPr>
            <w:tcW w:w="3330" w:type="dxa"/>
            <w:vAlign w:val="bottom"/>
            <w:hideMark/>
          </w:tcPr>
          <w:p w14:paraId="05E088B2" w14:textId="77777777" w:rsidR="00D05040" w:rsidRPr="00D05040" w:rsidRDefault="00D05040" w:rsidP="00D05040">
            <w:proofErr w:type="spellStart"/>
            <w:r w:rsidRPr="00D05040">
              <w:t>p,p</w:t>
            </w:r>
            <w:proofErr w:type="spellEnd"/>
            <w:r w:rsidRPr="00D05040">
              <w:t>' -DDD, total</w:t>
            </w:r>
          </w:p>
        </w:tc>
        <w:tc>
          <w:tcPr>
            <w:tcW w:w="1080" w:type="dxa"/>
            <w:noWrap/>
            <w:vAlign w:val="center"/>
            <w:hideMark/>
          </w:tcPr>
          <w:p w14:paraId="11E8BF87" w14:textId="77777777" w:rsidR="00D05040" w:rsidRPr="00D05040" w:rsidRDefault="00D05040" w:rsidP="005E70F5">
            <w:pPr>
              <w:jc w:val="right"/>
            </w:pPr>
            <w:r w:rsidRPr="00D05040">
              <w:t>236</w:t>
            </w:r>
          </w:p>
        </w:tc>
        <w:tc>
          <w:tcPr>
            <w:tcW w:w="928" w:type="dxa"/>
            <w:noWrap/>
            <w:vAlign w:val="center"/>
            <w:hideMark/>
          </w:tcPr>
          <w:p w14:paraId="2908649E" w14:textId="77777777" w:rsidR="00D05040" w:rsidRPr="00D05040" w:rsidRDefault="00D05040" w:rsidP="005E70F5">
            <w:pPr>
              <w:jc w:val="right"/>
            </w:pPr>
            <w:r w:rsidRPr="00D05040">
              <w:t>0</w:t>
            </w:r>
          </w:p>
        </w:tc>
        <w:tc>
          <w:tcPr>
            <w:tcW w:w="1042" w:type="dxa"/>
            <w:noWrap/>
            <w:vAlign w:val="center"/>
            <w:hideMark/>
          </w:tcPr>
          <w:p w14:paraId="4208D009" w14:textId="77777777" w:rsidR="00D05040" w:rsidRPr="00D05040" w:rsidRDefault="00D05040" w:rsidP="005E70F5">
            <w:pPr>
              <w:jc w:val="right"/>
            </w:pPr>
            <w:r w:rsidRPr="00D05040">
              <w:t>0.0%</w:t>
            </w:r>
          </w:p>
        </w:tc>
        <w:tc>
          <w:tcPr>
            <w:tcW w:w="830" w:type="dxa"/>
            <w:shd w:val="clear" w:color="auto" w:fill="auto"/>
            <w:noWrap/>
            <w:vAlign w:val="center"/>
            <w:hideMark/>
          </w:tcPr>
          <w:p w14:paraId="6721C82A" w14:textId="77777777" w:rsidR="00D05040" w:rsidRPr="00D05040" w:rsidRDefault="00D05040" w:rsidP="005E70F5">
            <w:pPr>
              <w:jc w:val="right"/>
            </w:pPr>
            <w:r w:rsidRPr="00D05040">
              <w:t>236</w:t>
            </w:r>
          </w:p>
        </w:tc>
        <w:tc>
          <w:tcPr>
            <w:tcW w:w="941" w:type="dxa"/>
            <w:shd w:val="clear" w:color="auto" w:fill="auto"/>
            <w:noWrap/>
            <w:vAlign w:val="center"/>
            <w:hideMark/>
          </w:tcPr>
          <w:p w14:paraId="1608E228" w14:textId="77777777" w:rsidR="00D05040" w:rsidRPr="00D05040" w:rsidRDefault="00D05040" w:rsidP="005E70F5">
            <w:pPr>
              <w:jc w:val="right"/>
            </w:pPr>
            <w:r w:rsidRPr="00D05040">
              <w:t>100.0%</w:t>
            </w:r>
          </w:p>
        </w:tc>
      </w:tr>
      <w:tr w:rsidR="00D05040" w:rsidRPr="00D05040" w14:paraId="3907D3EE" w14:textId="77777777" w:rsidTr="005E70F5">
        <w:trPr>
          <w:cantSplit/>
          <w:jc w:val="center"/>
        </w:trPr>
        <w:tc>
          <w:tcPr>
            <w:tcW w:w="892" w:type="dxa"/>
            <w:noWrap/>
            <w:vAlign w:val="bottom"/>
            <w:hideMark/>
          </w:tcPr>
          <w:p w14:paraId="301A45C8" w14:textId="77777777" w:rsidR="00D05040" w:rsidRPr="00D05040" w:rsidRDefault="00D05040" w:rsidP="00D05040">
            <w:r w:rsidRPr="00D05040">
              <w:t>Pes</w:t>
            </w:r>
          </w:p>
        </w:tc>
        <w:tc>
          <w:tcPr>
            <w:tcW w:w="796" w:type="dxa"/>
            <w:noWrap/>
            <w:vAlign w:val="bottom"/>
            <w:hideMark/>
          </w:tcPr>
          <w:p w14:paraId="7AF3CE36" w14:textId="77777777" w:rsidR="00D05040" w:rsidRPr="00D05040" w:rsidRDefault="00D05040" w:rsidP="00D05040">
            <w:r w:rsidRPr="00D05040">
              <w:t>W</w:t>
            </w:r>
          </w:p>
        </w:tc>
        <w:tc>
          <w:tcPr>
            <w:tcW w:w="1097" w:type="dxa"/>
            <w:noWrap/>
            <w:vAlign w:val="bottom"/>
            <w:hideMark/>
          </w:tcPr>
          <w:p w14:paraId="763AF589" w14:textId="77777777" w:rsidR="00D05040" w:rsidRPr="00D05040" w:rsidRDefault="00D05040" w:rsidP="00D05040">
            <w:r w:rsidRPr="00D05040">
              <w:t>39365</w:t>
            </w:r>
          </w:p>
        </w:tc>
        <w:tc>
          <w:tcPr>
            <w:tcW w:w="3330" w:type="dxa"/>
            <w:vAlign w:val="bottom"/>
            <w:hideMark/>
          </w:tcPr>
          <w:p w14:paraId="4EEA75CA" w14:textId="77777777" w:rsidR="00D05040" w:rsidRPr="00D05040" w:rsidRDefault="00D05040" w:rsidP="00D05040">
            <w:proofErr w:type="spellStart"/>
            <w:r w:rsidRPr="00D05040">
              <w:t>p,p</w:t>
            </w:r>
            <w:proofErr w:type="spellEnd"/>
            <w:r w:rsidRPr="00D05040">
              <w:t>'-DDE, total</w:t>
            </w:r>
          </w:p>
        </w:tc>
        <w:tc>
          <w:tcPr>
            <w:tcW w:w="1080" w:type="dxa"/>
            <w:noWrap/>
            <w:vAlign w:val="center"/>
            <w:hideMark/>
          </w:tcPr>
          <w:p w14:paraId="13B5AB50" w14:textId="77777777" w:rsidR="00D05040" w:rsidRPr="00D05040" w:rsidRDefault="00D05040" w:rsidP="005E70F5">
            <w:pPr>
              <w:jc w:val="right"/>
            </w:pPr>
            <w:r w:rsidRPr="00D05040">
              <w:t>236</w:t>
            </w:r>
          </w:p>
        </w:tc>
        <w:tc>
          <w:tcPr>
            <w:tcW w:w="928" w:type="dxa"/>
            <w:noWrap/>
            <w:vAlign w:val="center"/>
            <w:hideMark/>
          </w:tcPr>
          <w:p w14:paraId="3B79E93D" w14:textId="77777777" w:rsidR="00D05040" w:rsidRPr="00D05040" w:rsidRDefault="00D05040" w:rsidP="005E70F5">
            <w:pPr>
              <w:jc w:val="right"/>
            </w:pPr>
            <w:r w:rsidRPr="00D05040">
              <w:t>0</w:t>
            </w:r>
          </w:p>
        </w:tc>
        <w:tc>
          <w:tcPr>
            <w:tcW w:w="1042" w:type="dxa"/>
            <w:noWrap/>
            <w:vAlign w:val="center"/>
            <w:hideMark/>
          </w:tcPr>
          <w:p w14:paraId="4EF5A672" w14:textId="77777777" w:rsidR="00D05040" w:rsidRPr="00D05040" w:rsidRDefault="00D05040" w:rsidP="005E70F5">
            <w:pPr>
              <w:jc w:val="right"/>
            </w:pPr>
            <w:r w:rsidRPr="00D05040">
              <w:t>0.0%</w:t>
            </w:r>
          </w:p>
        </w:tc>
        <w:tc>
          <w:tcPr>
            <w:tcW w:w="830" w:type="dxa"/>
            <w:shd w:val="clear" w:color="auto" w:fill="auto"/>
            <w:noWrap/>
            <w:vAlign w:val="center"/>
            <w:hideMark/>
          </w:tcPr>
          <w:p w14:paraId="40FF42B9" w14:textId="77777777" w:rsidR="00D05040" w:rsidRPr="00D05040" w:rsidRDefault="00D05040" w:rsidP="005E70F5">
            <w:pPr>
              <w:jc w:val="right"/>
            </w:pPr>
            <w:r w:rsidRPr="00D05040">
              <w:t>236</w:t>
            </w:r>
          </w:p>
        </w:tc>
        <w:tc>
          <w:tcPr>
            <w:tcW w:w="941" w:type="dxa"/>
            <w:shd w:val="clear" w:color="auto" w:fill="auto"/>
            <w:noWrap/>
            <w:vAlign w:val="center"/>
            <w:hideMark/>
          </w:tcPr>
          <w:p w14:paraId="1BAF8ED9" w14:textId="77777777" w:rsidR="00D05040" w:rsidRPr="00D05040" w:rsidRDefault="00D05040" w:rsidP="005E70F5">
            <w:pPr>
              <w:jc w:val="right"/>
            </w:pPr>
            <w:r w:rsidRPr="00D05040">
              <w:t>100.0%</w:t>
            </w:r>
          </w:p>
        </w:tc>
      </w:tr>
      <w:tr w:rsidR="00D05040" w:rsidRPr="00D05040" w14:paraId="1D9EF9B4" w14:textId="77777777" w:rsidTr="005E70F5">
        <w:trPr>
          <w:cantSplit/>
          <w:jc w:val="center"/>
        </w:trPr>
        <w:tc>
          <w:tcPr>
            <w:tcW w:w="892" w:type="dxa"/>
            <w:noWrap/>
            <w:vAlign w:val="bottom"/>
            <w:hideMark/>
          </w:tcPr>
          <w:p w14:paraId="7C5A14AB" w14:textId="77777777" w:rsidR="00D05040" w:rsidRPr="00D05040" w:rsidRDefault="00D05040" w:rsidP="00D05040">
            <w:r w:rsidRPr="00D05040">
              <w:t>Pes</w:t>
            </w:r>
          </w:p>
        </w:tc>
        <w:tc>
          <w:tcPr>
            <w:tcW w:w="796" w:type="dxa"/>
            <w:noWrap/>
            <w:vAlign w:val="bottom"/>
            <w:hideMark/>
          </w:tcPr>
          <w:p w14:paraId="26D7E1B4" w14:textId="77777777" w:rsidR="00D05040" w:rsidRPr="00D05040" w:rsidRDefault="00D05040" w:rsidP="00D05040">
            <w:r w:rsidRPr="00D05040">
              <w:t>W</w:t>
            </w:r>
          </w:p>
        </w:tc>
        <w:tc>
          <w:tcPr>
            <w:tcW w:w="1097" w:type="dxa"/>
            <w:noWrap/>
            <w:vAlign w:val="bottom"/>
            <w:hideMark/>
          </w:tcPr>
          <w:p w14:paraId="42FA7A5A" w14:textId="77777777" w:rsidR="00D05040" w:rsidRPr="00D05040" w:rsidRDefault="00D05040" w:rsidP="00D05040">
            <w:r w:rsidRPr="00D05040">
              <w:t>39370</w:t>
            </w:r>
          </w:p>
        </w:tc>
        <w:tc>
          <w:tcPr>
            <w:tcW w:w="3330" w:type="dxa"/>
            <w:vAlign w:val="bottom"/>
            <w:hideMark/>
          </w:tcPr>
          <w:p w14:paraId="1E349EDF" w14:textId="77777777" w:rsidR="00D05040" w:rsidRPr="00D05040" w:rsidRDefault="00D05040" w:rsidP="00D05040">
            <w:proofErr w:type="spellStart"/>
            <w:r w:rsidRPr="00D05040">
              <w:t>p,p</w:t>
            </w:r>
            <w:proofErr w:type="spellEnd"/>
            <w:r w:rsidRPr="00D05040">
              <w:t>'-DDT, total</w:t>
            </w:r>
          </w:p>
        </w:tc>
        <w:tc>
          <w:tcPr>
            <w:tcW w:w="1080" w:type="dxa"/>
            <w:noWrap/>
            <w:vAlign w:val="center"/>
            <w:hideMark/>
          </w:tcPr>
          <w:p w14:paraId="63BF921F" w14:textId="77777777" w:rsidR="00D05040" w:rsidRPr="00D05040" w:rsidRDefault="00D05040" w:rsidP="005E70F5">
            <w:pPr>
              <w:jc w:val="right"/>
            </w:pPr>
            <w:r w:rsidRPr="00D05040">
              <w:t>236</w:t>
            </w:r>
          </w:p>
        </w:tc>
        <w:tc>
          <w:tcPr>
            <w:tcW w:w="928" w:type="dxa"/>
            <w:noWrap/>
            <w:vAlign w:val="center"/>
            <w:hideMark/>
          </w:tcPr>
          <w:p w14:paraId="4755A98B" w14:textId="77777777" w:rsidR="00D05040" w:rsidRPr="00D05040" w:rsidRDefault="00D05040" w:rsidP="005E70F5">
            <w:pPr>
              <w:jc w:val="right"/>
            </w:pPr>
            <w:r w:rsidRPr="00D05040">
              <w:t>0</w:t>
            </w:r>
          </w:p>
        </w:tc>
        <w:tc>
          <w:tcPr>
            <w:tcW w:w="1042" w:type="dxa"/>
            <w:noWrap/>
            <w:vAlign w:val="center"/>
            <w:hideMark/>
          </w:tcPr>
          <w:p w14:paraId="3C56241F" w14:textId="77777777" w:rsidR="00D05040" w:rsidRPr="00D05040" w:rsidRDefault="00D05040" w:rsidP="005E70F5">
            <w:pPr>
              <w:jc w:val="right"/>
            </w:pPr>
            <w:r w:rsidRPr="00D05040">
              <w:t>0.0%</w:t>
            </w:r>
          </w:p>
        </w:tc>
        <w:tc>
          <w:tcPr>
            <w:tcW w:w="830" w:type="dxa"/>
            <w:shd w:val="clear" w:color="auto" w:fill="auto"/>
            <w:noWrap/>
            <w:vAlign w:val="center"/>
            <w:hideMark/>
          </w:tcPr>
          <w:p w14:paraId="4FB47EF2" w14:textId="77777777" w:rsidR="00D05040" w:rsidRPr="00D05040" w:rsidRDefault="00D05040" w:rsidP="005E70F5">
            <w:pPr>
              <w:jc w:val="right"/>
            </w:pPr>
            <w:r w:rsidRPr="00D05040">
              <w:t>236</w:t>
            </w:r>
          </w:p>
        </w:tc>
        <w:tc>
          <w:tcPr>
            <w:tcW w:w="941" w:type="dxa"/>
            <w:shd w:val="clear" w:color="auto" w:fill="auto"/>
            <w:noWrap/>
            <w:vAlign w:val="center"/>
            <w:hideMark/>
          </w:tcPr>
          <w:p w14:paraId="5A76E0E8" w14:textId="77777777" w:rsidR="00D05040" w:rsidRPr="00D05040" w:rsidRDefault="00D05040" w:rsidP="005E70F5">
            <w:pPr>
              <w:jc w:val="right"/>
            </w:pPr>
            <w:r w:rsidRPr="00D05040">
              <w:t>100.0%</w:t>
            </w:r>
          </w:p>
        </w:tc>
      </w:tr>
      <w:tr w:rsidR="00D05040" w:rsidRPr="00D05040" w14:paraId="0D63A068" w14:textId="77777777" w:rsidTr="005E70F5">
        <w:trPr>
          <w:cantSplit/>
          <w:jc w:val="center"/>
        </w:trPr>
        <w:tc>
          <w:tcPr>
            <w:tcW w:w="892" w:type="dxa"/>
            <w:noWrap/>
            <w:vAlign w:val="bottom"/>
            <w:hideMark/>
          </w:tcPr>
          <w:p w14:paraId="76DE2490" w14:textId="77777777" w:rsidR="00D05040" w:rsidRPr="00D05040" w:rsidRDefault="00D05040" w:rsidP="00D05040">
            <w:r w:rsidRPr="00D05040">
              <w:lastRenderedPageBreak/>
              <w:t>Pes</w:t>
            </w:r>
          </w:p>
        </w:tc>
        <w:tc>
          <w:tcPr>
            <w:tcW w:w="796" w:type="dxa"/>
            <w:noWrap/>
            <w:vAlign w:val="bottom"/>
            <w:hideMark/>
          </w:tcPr>
          <w:p w14:paraId="432D8EAA" w14:textId="77777777" w:rsidR="00D05040" w:rsidRPr="00D05040" w:rsidRDefault="00D05040" w:rsidP="00D05040">
            <w:r w:rsidRPr="00D05040">
              <w:t>W</w:t>
            </w:r>
          </w:p>
        </w:tc>
        <w:tc>
          <w:tcPr>
            <w:tcW w:w="1097" w:type="dxa"/>
            <w:noWrap/>
            <w:vAlign w:val="bottom"/>
            <w:hideMark/>
          </w:tcPr>
          <w:p w14:paraId="45C6EE64" w14:textId="77777777" w:rsidR="00D05040" w:rsidRPr="00D05040" w:rsidRDefault="00D05040" w:rsidP="00D05040">
            <w:r w:rsidRPr="00D05040">
              <w:t>39380</w:t>
            </w:r>
          </w:p>
        </w:tc>
        <w:tc>
          <w:tcPr>
            <w:tcW w:w="3330" w:type="dxa"/>
            <w:vAlign w:val="bottom"/>
            <w:hideMark/>
          </w:tcPr>
          <w:p w14:paraId="7BB45BF9" w14:textId="77777777" w:rsidR="00D05040" w:rsidRPr="00D05040" w:rsidRDefault="00D05040" w:rsidP="00D05040">
            <w:r w:rsidRPr="00D05040">
              <w:t>Dieldrin, total</w:t>
            </w:r>
          </w:p>
        </w:tc>
        <w:tc>
          <w:tcPr>
            <w:tcW w:w="1080" w:type="dxa"/>
            <w:noWrap/>
            <w:vAlign w:val="center"/>
            <w:hideMark/>
          </w:tcPr>
          <w:p w14:paraId="51396401" w14:textId="77777777" w:rsidR="00D05040" w:rsidRPr="00D05040" w:rsidRDefault="00D05040" w:rsidP="005E70F5">
            <w:pPr>
              <w:jc w:val="right"/>
            </w:pPr>
            <w:r w:rsidRPr="00D05040">
              <w:t>236</w:t>
            </w:r>
          </w:p>
        </w:tc>
        <w:tc>
          <w:tcPr>
            <w:tcW w:w="928" w:type="dxa"/>
            <w:noWrap/>
            <w:vAlign w:val="center"/>
            <w:hideMark/>
          </w:tcPr>
          <w:p w14:paraId="21BE60A4" w14:textId="77777777" w:rsidR="00D05040" w:rsidRPr="00D05040" w:rsidRDefault="00D05040" w:rsidP="005E70F5">
            <w:pPr>
              <w:jc w:val="right"/>
            </w:pPr>
            <w:r w:rsidRPr="00D05040">
              <w:t>0</w:t>
            </w:r>
          </w:p>
        </w:tc>
        <w:tc>
          <w:tcPr>
            <w:tcW w:w="1042" w:type="dxa"/>
            <w:noWrap/>
            <w:vAlign w:val="center"/>
            <w:hideMark/>
          </w:tcPr>
          <w:p w14:paraId="1F8E4B19" w14:textId="77777777" w:rsidR="00D05040" w:rsidRPr="00D05040" w:rsidRDefault="00D05040" w:rsidP="005E70F5">
            <w:pPr>
              <w:jc w:val="right"/>
            </w:pPr>
            <w:r w:rsidRPr="00D05040">
              <w:t>0.0%</w:t>
            </w:r>
          </w:p>
        </w:tc>
        <w:tc>
          <w:tcPr>
            <w:tcW w:w="830" w:type="dxa"/>
            <w:shd w:val="clear" w:color="auto" w:fill="auto"/>
            <w:noWrap/>
            <w:vAlign w:val="center"/>
            <w:hideMark/>
          </w:tcPr>
          <w:p w14:paraId="30E3B78E" w14:textId="77777777" w:rsidR="00D05040" w:rsidRPr="00D05040" w:rsidRDefault="00D05040" w:rsidP="005E70F5">
            <w:pPr>
              <w:jc w:val="right"/>
            </w:pPr>
            <w:r w:rsidRPr="00D05040">
              <w:t>236</w:t>
            </w:r>
          </w:p>
        </w:tc>
        <w:tc>
          <w:tcPr>
            <w:tcW w:w="941" w:type="dxa"/>
            <w:shd w:val="clear" w:color="auto" w:fill="auto"/>
            <w:noWrap/>
            <w:vAlign w:val="center"/>
            <w:hideMark/>
          </w:tcPr>
          <w:p w14:paraId="2B058247" w14:textId="77777777" w:rsidR="00D05040" w:rsidRPr="00D05040" w:rsidRDefault="00D05040" w:rsidP="005E70F5">
            <w:pPr>
              <w:jc w:val="right"/>
            </w:pPr>
            <w:r w:rsidRPr="00D05040">
              <w:t>100.0%</w:t>
            </w:r>
          </w:p>
        </w:tc>
      </w:tr>
      <w:tr w:rsidR="00D05040" w:rsidRPr="00D05040" w14:paraId="16874754" w14:textId="77777777" w:rsidTr="005E70F5">
        <w:trPr>
          <w:cantSplit/>
          <w:jc w:val="center"/>
        </w:trPr>
        <w:tc>
          <w:tcPr>
            <w:tcW w:w="892" w:type="dxa"/>
            <w:noWrap/>
            <w:vAlign w:val="bottom"/>
            <w:hideMark/>
          </w:tcPr>
          <w:p w14:paraId="420D7B9D" w14:textId="77777777" w:rsidR="00D05040" w:rsidRPr="00D05040" w:rsidRDefault="00D05040" w:rsidP="00D05040">
            <w:r w:rsidRPr="00D05040">
              <w:t>Pes</w:t>
            </w:r>
          </w:p>
        </w:tc>
        <w:tc>
          <w:tcPr>
            <w:tcW w:w="796" w:type="dxa"/>
            <w:noWrap/>
            <w:vAlign w:val="bottom"/>
            <w:hideMark/>
          </w:tcPr>
          <w:p w14:paraId="1A4C1AF7" w14:textId="77777777" w:rsidR="00D05040" w:rsidRPr="00D05040" w:rsidRDefault="00D05040" w:rsidP="00D05040">
            <w:r w:rsidRPr="00D05040">
              <w:t>W</w:t>
            </w:r>
          </w:p>
        </w:tc>
        <w:tc>
          <w:tcPr>
            <w:tcW w:w="1097" w:type="dxa"/>
            <w:noWrap/>
            <w:vAlign w:val="bottom"/>
            <w:hideMark/>
          </w:tcPr>
          <w:p w14:paraId="74B342E7" w14:textId="77777777" w:rsidR="00D05040" w:rsidRPr="00D05040" w:rsidRDefault="00D05040" w:rsidP="00D05040">
            <w:r w:rsidRPr="00D05040">
              <w:t>39388</w:t>
            </w:r>
          </w:p>
        </w:tc>
        <w:tc>
          <w:tcPr>
            <w:tcW w:w="3330" w:type="dxa"/>
            <w:vAlign w:val="bottom"/>
            <w:hideMark/>
          </w:tcPr>
          <w:p w14:paraId="1C1A9B92" w14:textId="77777777" w:rsidR="00D05040" w:rsidRPr="00D05040" w:rsidRDefault="00D05040" w:rsidP="00D05040">
            <w:proofErr w:type="spellStart"/>
            <w:r w:rsidRPr="00D05040">
              <w:t>Endosulfan</w:t>
            </w:r>
            <w:proofErr w:type="spellEnd"/>
            <w:r w:rsidRPr="00D05040">
              <w:t>, total</w:t>
            </w:r>
          </w:p>
        </w:tc>
        <w:tc>
          <w:tcPr>
            <w:tcW w:w="1080" w:type="dxa"/>
            <w:noWrap/>
            <w:vAlign w:val="center"/>
            <w:hideMark/>
          </w:tcPr>
          <w:p w14:paraId="43CEE90F" w14:textId="77777777" w:rsidR="00D05040" w:rsidRPr="00D05040" w:rsidRDefault="00D05040" w:rsidP="005E70F5">
            <w:pPr>
              <w:jc w:val="right"/>
            </w:pPr>
            <w:r w:rsidRPr="00D05040">
              <w:t>236</w:t>
            </w:r>
          </w:p>
        </w:tc>
        <w:tc>
          <w:tcPr>
            <w:tcW w:w="928" w:type="dxa"/>
            <w:noWrap/>
            <w:vAlign w:val="center"/>
            <w:hideMark/>
          </w:tcPr>
          <w:p w14:paraId="73CFC70D" w14:textId="77777777" w:rsidR="00D05040" w:rsidRPr="00D05040" w:rsidRDefault="00D05040" w:rsidP="005E70F5">
            <w:pPr>
              <w:jc w:val="right"/>
            </w:pPr>
            <w:r w:rsidRPr="00D05040">
              <w:t>0</w:t>
            </w:r>
          </w:p>
        </w:tc>
        <w:tc>
          <w:tcPr>
            <w:tcW w:w="1042" w:type="dxa"/>
            <w:noWrap/>
            <w:vAlign w:val="center"/>
            <w:hideMark/>
          </w:tcPr>
          <w:p w14:paraId="05143F6D" w14:textId="77777777" w:rsidR="00D05040" w:rsidRPr="00D05040" w:rsidRDefault="00D05040" w:rsidP="005E70F5">
            <w:pPr>
              <w:jc w:val="right"/>
            </w:pPr>
            <w:r w:rsidRPr="00D05040">
              <w:t>0.0%</w:t>
            </w:r>
          </w:p>
        </w:tc>
        <w:tc>
          <w:tcPr>
            <w:tcW w:w="830" w:type="dxa"/>
            <w:shd w:val="clear" w:color="auto" w:fill="auto"/>
            <w:noWrap/>
            <w:vAlign w:val="center"/>
            <w:hideMark/>
          </w:tcPr>
          <w:p w14:paraId="74D1FC41" w14:textId="77777777" w:rsidR="00D05040" w:rsidRPr="00D05040" w:rsidRDefault="00D05040" w:rsidP="005E70F5">
            <w:pPr>
              <w:jc w:val="right"/>
            </w:pPr>
            <w:r w:rsidRPr="00D05040">
              <w:t>236</w:t>
            </w:r>
          </w:p>
        </w:tc>
        <w:tc>
          <w:tcPr>
            <w:tcW w:w="941" w:type="dxa"/>
            <w:shd w:val="clear" w:color="auto" w:fill="auto"/>
            <w:noWrap/>
            <w:vAlign w:val="center"/>
            <w:hideMark/>
          </w:tcPr>
          <w:p w14:paraId="36C74AA4" w14:textId="77777777" w:rsidR="00D05040" w:rsidRPr="00D05040" w:rsidRDefault="00D05040" w:rsidP="005E70F5">
            <w:pPr>
              <w:jc w:val="right"/>
            </w:pPr>
            <w:r w:rsidRPr="00D05040">
              <w:t>100.0%</w:t>
            </w:r>
          </w:p>
        </w:tc>
      </w:tr>
      <w:tr w:rsidR="00D05040" w:rsidRPr="00D05040" w14:paraId="2563E210" w14:textId="77777777" w:rsidTr="005E70F5">
        <w:trPr>
          <w:cantSplit/>
          <w:jc w:val="center"/>
        </w:trPr>
        <w:tc>
          <w:tcPr>
            <w:tcW w:w="892" w:type="dxa"/>
            <w:noWrap/>
            <w:vAlign w:val="bottom"/>
            <w:hideMark/>
          </w:tcPr>
          <w:p w14:paraId="5EC81B82" w14:textId="77777777" w:rsidR="00D05040" w:rsidRPr="00D05040" w:rsidRDefault="00D05040" w:rsidP="00D05040">
            <w:r w:rsidRPr="00D05040">
              <w:t>Pes</w:t>
            </w:r>
          </w:p>
        </w:tc>
        <w:tc>
          <w:tcPr>
            <w:tcW w:w="796" w:type="dxa"/>
            <w:noWrap/>
            <w:vAlign w:val="bottom"/>
            <w:hideMark/>
          </w:tcPr>
          <w:p w14:paraId="3DD43AB2" w14:textId="77777777" w:rsidR="00D05040" w:rsidRPr="00D05040" w:rsidRDefault="00D05040" w:rsidP="00D05040">
            <w:r w:rsidRPr="00D05040">
              <w:t>W</w:t>
            </w:r>
          </w:p>
        </w:tc>
        <w:tc>
          <w:tcPr>
            <w:tcW w:w="1097" w:type="dxa"/>
            <w:noWrap/>
            <w:vAlign w:val="bottom"/>
            <w:hideMark/>
          </w:tcPr>
          <w:p w14:paraId="11DC8ACB" w14:textId="77777777" w:rsidR="00D05040" w:rsidRPr="00D05040" w:rsidRDefault="00D05040" w:rsidP="00D05040">
            <w:r w:rsidRPr="00D05040">
              <w:t>39390</w:t>
            </w:r>
          </w:p>
        </w:tc>
        <w:tc>
          <w:tcPr>
            <w:tcW w:w="3330" w:type="dxa"/>
            <w:vAlign w:val="bottom"/>
            <w:hideMark/>
          </w:tcPr>
          <w:p w14:paraId="54C55633" w14:textId="77777777" w:rsidR="00D05040" w:rsidRPr="00D05040" w:rsidRDefault="00D05040" w:rsidP="00D05040">
            <w:r w:rsidRPr="00D05040">
              <w:t>Endrin</w:t>
            </w:r>
          </w:p>
        </w:tc>
        <w:tc>
          <w:tcPr>
            <w:tcW w:w="1080" w:type="dxa"/>
            <w:noWrap/>
            <w:vAlign w:val="center"/>
            <w:hideMark/>
          </w:tcPr>
          <w:p w14:paraId="3188D52B" w14:textId="77777777" w:rsidR="00D05040" w:rsidRPr="00D05040" w:rsidRDefault="00D05040" w:rsidP="005E70F5">
            <w:pPr>
              <w:jc w:val="right"/>
            </w:pPr>
            <w:r w:rsidRPr="00D05040">
              <w:t>236</w:t>
            </w:r>
          </w:p>
        </w:tc>
        <w:tc>
          <w:tcPr>
            <w:tcW w:w="928" w:type="dxa"/>
            <w:noWrap/>
            <w:vAlign w:val="center"/>
            <w:hideMark/>
          </w:tcPr>
          <w:p w14:paraId="6966A903" w14:textId="77777777" w:rsidR="00D05040" w:rsidRPr="00D05040" w:rsidRDefault="00D05040" w:rsidP="005E70F5">
            <w:pPr>
              <w:jc w:val="right"/>
            </w:pPr>
            <w:r w:rsidRPr="00D05040">
              <w:t>0</w:t>
            </w:r>
          </w:p>
        </w:tc>
        <w:tc>
          <w:tcPr>
            <w:tcW w:w="1042" w:type="dxa"/>
            <w:noWrap/>
            <w:vAlign w:val="center"/>
            <w:hideMark/>
          </w:tcPr>
          <w:p w14:paraId="226EC27D" w14:textId="77777777" w:rsidR="00D05040" w:rsidRPr="00D05040" w:rsidRDefault="00D05040" w:rsidP="005E70F5">
            <w:pPr>
              <w:jc w:val="right"/>
            </w:pPr>
            <w:r w:rsidRPr="00D05040">
              <w:t>0.0%</w:t>
            </w:r>
          </w:p>
        </w:tc>
        <w:tc>
          <w:tcPr>
            <w:tcW w:w="830" w:type="dxa"/>
            <w:shd w:val="clear" w:color="auto" w:fill="auto"/>
            <w:noWrap/>
            <w:vAlign w:val="center"/>
            <w:hideMark/>
          </w:tcPr>
          <w:p w14:paraId="0E280C8E" w14:textId="77777777" w:rsidR="00D05040" w:rsidRPr="00D05040" w:rsidRDefault="00D05040" w:rsidP="005E70F5">
            <w:pPr>
              <w:jc w:val="right"/>
            </w:pPr>
            <w:r w:rsidRPr="00D05040">
              <w:t>236</w:t>
            </w:r>
          </w:p>
        </w:tc>
        <w:tc>
          <w:tcPr>
            <w:tcW w:w="941" w:type="dxa"/>
            <w:shd w:val="clear" w:color="auto" w:fill="auto"/>
            <w:noWrap/>
            <w:vAlign w:val="center"/>
            <w:hideMark/>
          </w:tcPr>
          <w:p w14:paraId="31766094" w14:textId="77777777" w:rsidR="00D05040" w:rsidRPr="00D05040" w:rsidRDefault="00D05040" w:rsidP="005E70F5">
            <w:pPr>
              <w:jc w:val="right"/>
            </w:pPr>
            <w:r w:rsidRPr="00D05040">
              <w:t>100.0%</w:t>
            </w:r>
          </w:p>
        </w:tc>
      </w:tr>
      <w:tr w:rsidR="00D05040" w:rsidRPr="00D05040" w14:paraId="03A5AFF6" w14:textId="77777777" w:rsidTr="005E70F5">
        <w:trPr>
          <w:cantSplit/>
          <w:jc w:val="center"/>
        </w:trPr>
        <w:tc>
          <w:tcPr>
            <w:tcW w:w="892" w:type="dxa"/>
            <w:noWrap/>
            <w:vAlign w:val="bottom"/>
            <w:hideMark/>
          </w:tcPr>
          <w:p w14:paraId="03E4408E" w14:textId="77777777" w:rsidR="00D05040" w:rsidRPr="00D05040" w:rsidRDefault="00D05040" w:rsidP="00D05040">
            <w:r w:rsidRPr="00D05040">
              <w:t>Pes</w:t>
            </w:r>
          </w:p>
        </w:tc>
        <w:tc>
          <w:tcPr>
            <w:tcW w:w="796" w:type="dxa"/>
            <w:noWrap/>
            <w:vAlign w:val="bottom"/>
            <w:hideMark/>
          </w:tcPr>
          <w:p w14:paraId="668D38A9" w14:textId="77777777" w:rsidR="00D05040" w:rsidRPr="00D05040" w:rsidRDefault="00D05040" w:rsidP="00D05040">
            <w:r w:rsidRPr="00D05040">
              <w:t>W</w:t>
            </w:r>
          </w:p>
        </w:tc>
        <w:tc>
          <w:tcPr>
            <w:tcW w:w="1097" w:type="dxa"/>
            <w:noWrap/>
            <w:vAlign w:val="bottom"/>
            <w:hideMark/>
          </w:tcPr>
          <w:p w14:paraId="52C3AA9F" w14:textId="77777777" w:rsidR="00D05040" w:rsidRPr="00D05040" w:rsidRDefault="00D05040" w:rsidP="00D05040">
            <w:r w:rsidRPr="00D05040">
              <w:t>39400</w:t>
            </w:r>
          </w:p>
        </w:tc>
        <w:tc>
          <w:tcPr>
            <w:tcW w:w="3330" w:type="dxa"/>
            <w:vAlign w:val="bottom"/>
            <w:hideMark/>
          </w:tcPr>
          <w:p w14:paraId="37757FF0" w14:textId="77777777" w:rsidR="00D05040" w:rsidRPr="00D05040" w:rsidRDefault="00D05040" w:rsidP="00D05040">
            <w:r w:rsidRPr="00D05040">
              <w:t>Toxaphene, total</w:t>
            </w:r>
          </w:p>
        </w:tc>
        <w:tc>
          <w:tcPr>
            <w:tcW w:w="1080" w:type="dxa"/>
            <w:noWrap/>
            <w:vAlign w:val="center"/>
            <w:hideMark/>
          </w:tcPr>
          <w:p w14:paraId="31B9DC6D" w14:textId="77777777" w:rsidR="00D05040" w:rsidRPr="00D05040" w:rsidRDefault="00D05040" w:rsidP="005E70F5">
            <w:pPr>
              <w:jc w:val="right"/>
            </w:pPr>
            <w:r w:rsidRPr="00D05040">
              <w:t>236</w:t>
            </w:r>
          </w:p>
        </w:tc>
        <w:tc>
          <w:tcPr>
            <w:tcW w:w="928" w:type="dxa"/>
            <w:noWrap/>
            <w:vAlign w:val="center"/>
            <w:hideMark/>
          </w:tcPr>
          <w:p w14:paraId="424A0AF4" w14:textId="77777777" w:rsidR="00D05040" w:rsidRPr="00D05040" w:rsidRDefault="00D05040" w:rsidP="005E70F5">
            <w:pPr>
              <w:jc w:val="right"/>
            </w:pPr>
            <w:r w:rsidRPr="00D05040">
              <w:t>0</w:t>
            </w:r>
          </w:p>
        </w:tc>
        <w:tc>
          <w:tcPr>
            <w:tcW w:w="1042" w:type="dxa"/>
            <w:noWrap/>
            <w:vAlign w:val="center"/>
            <w:hideMark/>
          </w:tcPr>
          <w:p w14:paraId="2D9305D0" w14:textId="77777777" w:rsidR="00D05040" w:rsidRPr="00D05040" w:rsidRDefault="00D05040" w:rsidP="005E70F5">
            <w:pPr>
              <w:jc w:val="right"/>
            </w:pPr>
            <w:r w:rsidRPr="00D05040">
              <w:t>0.0%</w:t>
            </w:r>
          </w:p>
        </w:tc>
        <w:tc>
          <w:tcPr>
            <w:tcW w:w="830" w:type="dxa"/>
            <w:shd w:val="clear" w:color="auto" w:fill="auto"/>
            <w:noWrap/>
            <w:vAlign w:val="center"/>
            <w:hideMark/>
          </w:tcPr>
          <w:p w14:paraId="7C52C7DD" w14:textId="77777777" w:rsidR="00D05040" w:rsidRPr="00D05040" w:rsidRDefault="00D05040" w:rsidP="005E70F5">
            <w:pPr>
              <w:jc w:val="right"/>
            </w:pPr>
            <w:r w:rsidRPr="00D05040">
              <w:t>236</w:t>
            </w:r>
          </w:p>
        </w:tc>
        <w:tc>
          <w:tcPr>
            <w:tcW w:w="941" w:type="dxa"/>
            <w:shd w:val="clear" w:color="auto" w:fill="auto"/>
            <w:noWrap/>
            <w:vAlign w:val="center"/>
            <w:hideMark/>
          </w:tcPr>
          <w:p w14:paraId="0ECA582F" w14:textId="77777777" w:rsidR="00D05040" w:rsidRPr="00D05040" w:rsidRDefault="00D05040" w:rsidP="005E70F5">
            <w:pPr>
              <w:jc w:val="right"/>
            </w:pPr>
            <w:r w:rsidRPr="00D05040">
              <w:t>100.0%</w:t>
            </w:r>
          </w:p>
        </w:tc>
      </w:tr>
      <w:tr w:rsidR="00D05040" w:rsidRPr="00D05040" w14:paraId="6040B954" w14:textId="77777777" w:rsidTr="005E70F5">
        <w:trPr>
          <w:cantSplit/>
          <w:jc w:val="center"/>
        </w:trPr>
        <w:tc>
          <w:tcPr>
            <w:tcW w:w="892" w:type="dxa"/>
            <w:noWrap/>
            <w:vAlign w:val="bottom"/>
            <w:hideMark/>
          </w:tcPr>
          <w:p w14:paraId="065C1C47" w14:textId="77777777" w:rsidR="00D05040" w:rsidRPr="00D05040" w:rsidRDefault="00D05040" w:rsidP="00D05040">
            <w:r w:rsidRPr="00D05040">
              <w:t>Pes</w:t>
            </w:r>
          </w:p>
        </w:tc>
        <w:tc>
          <w:tcPr>
            <w:tcW w:w="796" w:type="dxa"/>
            <w:noWrap/>
            <w:vAlign w:val="bottom"/>
            <w:hideMark/>
          </w:tcPr>
          <w:p w14:paraId="16B59435" w14:textId="77777777" w:rsidR="00D05040" w:rsidRPr="00D05040" w:rsidRDefault="00D05040" w:rsidP="00D05040">
            <w:r w:rsidRPr="00D05040">
              <w:t>W</w:t>
            </w:r>
          </w:p>
        </w:tc>
        <w:tc>
          <w:tcPr>
            <w:tcW w:w="1097" w:type="dxa"/>
            <w:noWrap/>
            <w:vAlign w:val="bottom"/>
            <w:hideMark/>
          </w:tcPr>
          <w:p w14:paraId="4F036283" w14:textId="77777777" w:rsidR="00D05040" w:rsidRPr="00D05040" w:rsidRDefault="00D05040" w:rsidP="00D05040">
            <w:r w:rsidRPr="00D05040">
              <w:t>39410</w:t>
            </w:r>
          </w:p>
        </w:tc>
        <w:tc>
          <w:tcPr>
            <w:tcW w:w="3330" w:type="dxa"/>
            <w:vAlign w:val="bottom"/>
            <w:hideMark/>
          </w:tcPr>
          <w:p w14:paraId="4FE70A57" w14:textId="77777777" w:rsidR="00D05040" w:rsidRPr="00D05040" w:rsidRDefault="00D05040" w:rsidP="00D05040">
            <w:r w:rsidRPr="00D05040">
              <w:t>Heptachlor</w:t>
            </w:r>
          </w:p>
        </w:tc>
        <w:tc>
          <w:tcPr>
            <w:tcW w:w="1080" w:type="dxa"/>
            <w:noWrap/>
            <w:vAlign w:val="center"/>
            <w:hideMark/>
          </w:tcPr>
          <w:p w14:paraId="6D8481C5" w14:textId="77777777" w:rsidR="00D05040" w:rsidRPr="00D05040" w:rsidRDefault="00D05040" w:rsidP="005E70F5">
            <w:pPr>
              <w:jc w:val="right"/>
            </w:pPr>
            <w:r w:rsidRPr="00D05040">
              <w:t>236</w:t>
            </w:r>
          </w:p>
        </w:tc>
        <w:tc>
          <w:tcPr>
            <w:tcW w:w="928" w:type="dxa"/>
            <w:noWrap/>
            <w:vAlign w:val="center"/>
            <w:hideMark/>
          </w:tcPr>
          <w:p w14:paraId="0F735E6D" w14:textId="77777777" w:rsidR="00D05040" w:rsidRPr="00D05040" w:rsidRDefault="00D05040" w:rsidP="005E70F5">
            <w:pPr>
              <w:jc w:val="right"/>
            </w:pPr>
            <w:r w:rsidRPr="00D05040">
              <w:t>0</w:t>
            </w:r>
          </w:p>
        </w:tc>
        <w:tc>
          <w:tcPr>
            <w:tcW w:w="1042" w:type="dxa"/>
            <w:noWrap/>
            <w:vAlign w:val="center"/>
            <w:hideMark/>
          </w:tcPr>
          <w:p w14:paraId="57FA38D0" w14:textId="77777777" w:rsidR="00D05040" w:rsidRPr="00D05040" w:rsidRDefault="00D05040" w:rsidP="005E70F5">
            <w:pPr>
              <w:jc w:val="right"/>
            </w:pPr>
            <w:r w:rsidRPr="00D05040">
              <w:t>0.0%</w:t>
            </w:r>
          </w:p>
        </w:tc>
        <w:tc>
          <w:tcPr>
            <w:tcW w:w="830" w:type="dxa"/>
            <w:shd w:val="clear" w:color="auto" w:fill="auto"/>
            <w:noWrap/>
            <w:vAlign w:val="center"/>
            <w:hideMark/>
          </w:tcPr>
          <w:p w14:paraId="35626CC3" w14:textId="77777777" w:rsidR="00D05040" w:rsidRPr="00D05040" w:rsidRDefault="00D05040" w:rsidP="005E70F5">
            <w:pPr>
              <w:jc w:val="right"/>
            </w:pPr>
            <w:r w:rsidRPr="00D05040">
              <w:t>236</w:t>
            </w:r>
          </w:p>
        </w:tc>
        <w:tc>
          <w:tcPr>
            <w:tcW w:w="941" w:type="dxa"/>
            <w:shd w:val="clear" w:color="auto" w:fill="auto"/>
            <w:noWrap/>
            <w:vAlign w:val="center"/>
            <w:hideMark/>
          </w:tcPr>
          <w:p w14:paraId="1BF34F95" w14:textId="77777777" w:rsidR="00D05040" w:rsidRPr="00D05040" w:rsidRDefault="00D05040" w:rsidP="005E70F5">
            <w:pPr>
              <w:jc w:val="right"/>
            </w:pPr>
            <w:r w:rsidRPr="00D05040">
              <w:t>100.0%</w:t>
            </w:r>
          </w:p>
        </w:tc>
      </w:tr>
      <w:tr w:rsidR="00D05040" w:rsidRPr="00D05040" w14:paraId="4D90E3AD" w14:textId="77777777" w:rsidTr="005E70F5">
        <w:trPr>
          <w:cantSplit/>
          <w:jc w:val="center"/>
        </w:trPr>
        <w:tc>
          <w:tcPr>
            <w:tcW w:w="892" w:type="dxa"/>
            <w:noWrap/>
            <w:vAlign w:val="bottom"/>
            <w:hideMark/>
          </w:tcPr>
          <w:p w14:paraId="2E12C02E" w14:textId="77777777" w:rsidR="00D05040" w:rsidRPr="00D05040" w:rsidRDefault="00D05040" w:rsidP="00D05040">
            <w:r w:rsidRPr="00D05040">
              <w:t>Pes</w:t>
            </w:r>
          </w:p>
        </w:tc>
        <w:tc>
          <w:tcPr>
            <w:tcW w:w="796" w:type="dxa"/>
            <w:noWrap/>
            <w:vAlign w:val="bottom"/>
            <w:hideMark/>
          </w:tcPr>
          <w:p w14:paraId="2063776F" w14:textId="77777777" w:rsidR="00D05040" w:rsidRPr="00D05040" w:rsidRDefault="00D05040" w:rsidP="00D05040">
            <w:r w:rsidRPr="00D05040">
              <w:t>W</w:t>
            </w:r>
          </w:p>
        </w:tc>
        <w:tc>
          <w:tcPr>
            <w:tcW w:w="1097" w:type="dxa"/>
            <w:noWrap/>
            <w:vAlign w:val="bottom"/>
            <w:hideMark/>
          </w:tcPr>
          <w:p w14:paraId="22E9A52F" w14:textId="77777777" w:rsidR="00D05040" w:rsidRPr="00D05040" w:rsidRDefault="00D05040" w:rsidP="00D05040">
            <w:r w:rsidRPr="00D05040">
              <w:t>39420</w:t>
            </w:r>
          </w:p>
        </w:tc>
        <w:tc>
          <w:tcPr>
            <w:tcW w:w="3330" w:type="dxa"/>
            <w:vAlign w:val="bottom"/>
            <w:hideMark/>
          </w:tcPr>
          <w:p w14:paraId="7872B6F7" w14:textId="77777777" w:rsidR="00D05040" w:rsidRPr="00D05040" w:rsidRDefault="00D05040" w:rsidP="00D05040">
            <w:r w:rsidRPr="00D05040">
              <w:t>Heptachlor Epoxide</w:t>
            </w:r>
          </w:p>
        </w:tc>
        <w:tc>
          <w:tcPr>
            <w:tcW w:w="1080" w:type="dxa"/>
            <w:noWrap/>
            <w:vAlign w:val="center"/>
            <w:hideMark/>
          </w:tcPr>
          <w:p w14:paraId="63E21917" w14:textId="77777777" w:rsidR="00D05040" w:rsidRPr="00D05040" w:rsidRDefault="00D05040" w:rsidP="005E70F5">
            <w:pPr>
              <w:jc w:val="right"/>
            </w:pPr>
            <w:r w:rsidRPr="00D05040">
              <w:t>236</w:t>
            </w:r>
          </w:p>
        </w:tc>
        <w:tc>
          <w:tcPr>
            <w:tcW w:w="928" w:type="dxa"/>
            <w:noWrap/>
            <w:vAlign w:val="center"/>
            <w:hideMark/>
          </w:tcPr>
          <w:p w14:paraId="73E96ED4" w14:textId="77777777" w:rsidR="00D05040" w:rsidRPr="00D05040" w:rsidRDefault="00D05040" w:rsidP="005E70F5">
            <w:pPr>
              <w:jc w:val="right"/>
            </w:pPr>
            <w:r w:rsidRPr="00D05040">
              <w:t>0</w:t>
            </w:r>
          </w:p>
        </w:tc>
        <w:tc>
          <w:tcPr>
            <w:tcW w:w="1042" w:type="dxa"/>
            <w:noWrap/>
            <w:vAlign w:val="center"/>
            <w:hideMark/>
          </w:tcPr>
          <w:p w14:paraId="5D4DB54C" w14:textId="77777777" w:rsidR="00D05040" w:rsidRPr="00D05040" w:rsidRDefault="00D05040" w:rsidP="005E70F5">
            <w:pPr>
              <w:jc w:val="right"/>
            </w:pPr>
            <w:r w:rsidRPr="00D05040">
              <w:t>0.0%</w:t>
            </w:r>
          </w:p>
        </w:tc>
        <w:tc>
          <w:tcPr>
            <w:tcW w:w="830" w:type="dxa"/>
            <w:shd w:val="clear" w:color="auto" w:fill="auto"/>
            <w:noWrap/>
            <w:vAlign w:val="center"/>
            <w:hideMark/>
          </w:tcPr>
          <w:p w14:paraId="09310F3C" w14:textId="77777777" w:rsidR="00D05040" w:rsidRPr="00D05040" w:rsidRDefault="00D05040" w:rsidP="005E70F5">
            <w:pPr>
              <w:jc w:val="right"/>
            </w:pPr>
            <w:r w:rsidRPr="00D05040">
              <w:t>236</w:t>
            </w:r>
          </w:p>
        </w:tc>
        <w:tc>
          <w:tcPr>
            <w:tcW w:w="941" w:type="dxa"/>
            <w:shd w:val="clear" w:color="auto" w:fill="auto"/>
            <w:noWrap/>
            <w:vAlign w:val="center"/>
            <w:hideMark/>
          </w:tcPr>
          <w:p w14:paraId="3A22367B" w14:textId="77777777" w:rsidR="00D05040" w:rsidRPr="00D05040" w:rsidRDefault="00D05040" w:rsidP="005E70F5">
            <w:pPr>
              <w:jc w:val="right"/>
            </w:pPr>
            <w:r w:rsidRPr="00D05040">
              <w:t>100.0%</w:t>
            </w:r>
          </w:p>
        </w:tc>
      </w:tr>
      <w:tr w:rsidR="00D05040" w:rsidRPr="00D05040" w14:paraId="05FD53E0" w14:textId="77777777" w:rsidTr="005E70F5">
        <w:trPr>
          <w:cantSplit/>
          <w:jc w:val="center"/>
        </w:trPr>
        <w:tc>
          <w:tcPr>
            <w:tcW w:w="892" w:type="dxa"/>
            <w:noWrap/>
            <w:vAlign w:val="bottom"/>
            <w:hideMark/>
          </w:tcPr>
          <w:p w14:paraId="4A7B3944" w14:textId="77777777" w:rsidR="00D05040" w:rsidRPr="00D05040" w:rsidRDefault="00D05040" w:rsidP="00D05040">
            <w:r w:rsidRPr="00D05040">
              <w:t>Pes</w:t>
            </w:r>
          </w:p>
        </w:tc>
        <w:tc>
          <w:tcPr>
            <w:tcW w:w="796" w:type="dxa"/>
            <w:noWrap/>
            <w:vAlign w:val="bottom"/>
            <w:hideMark/>
          </w:tcPr>
          <w:p w14:paraId="7450C23D" w14:textId="77777777" w:rsidR="00D05040" w:rsidRPr="00D05040" w:rsidRDefault="00D05040" w:rsidP="00D05040">
            <w:r w:rsidRPr="00D05040">
              <w:t>W</w:t>
            </w:r>
          </w:p>
        </w:tc>
        <w:tc>
          <w:tcPr>
            <w:tcW w:w="1097" w:type="dxa"/>
            <w:noWrap/>
            <w:vAlign w:val="bottom"/>
            <w:hideMark/>
          </w:tcPr>
          <w:p w14:paraId="59388483" w14:textId="77777777" w:rsidR="00D05040" w:rsidRPr="00D05040" w:rsidRDefault="00D05040" w:rsidP="00D05040">
            <w:r w:rsidRPr="00D05040">
              <w:t>39782</w:t>
            </w:r>
          </w:p>
        </w:tc>
        <w:tc>
          <w:tcPr>
            <w:tcW w:w="3330" w:type="dxa"/>
            <w:vAlign w:val="bottom"/>
            <w:hideMark/>
          </w:tcPr>
          <w:p w14:paraId="68407439" w14:textId="77777777" w:rsidR="00D05040" w:rsidRPr="00D05040" w:rsidRDefault="00D05040" w:rsidP="00D05040">
            <w:r w:rsidRPr="00D05040">
              <w:t>BHC-Gamma, Lindane</w:t>
            </w:r>
          </w:p>
        </w:tc>
        <w:tc>
          <w:tcPr>
            <w:tcW w:w="1080" w:type="dxa"/>
            <w:noWrap/>
            <w:vAlign w:val="center"/>
            <w:hideMark/>
          </w:tcPr>
          <w:p w14:paraId="0BB7985C" w14:textId="77777777" w:rsidR="00D05040" w:rsidRPr="00D05040" w:rsidRDefault="00D05040" w:rsidP="005E70F5">
            <w:pPr>
              <w:jc w:val="right"/>
            </w:pPr>
            <w:r w:rsidRPr="00D05040">
              <w:t>236</w:t>
            </w:r>
          </w:p>
        </w:tc>
        <w:tc>
          <w:tcPr>
            <w:tcW w:w="928" w:type="dxa"/>
            <w:noWrap/>
            <w:vAlign w:val="center"/>
            <w:hideMark/>
          </w:tcPr>
          <w:p w14:paraId="1D5CB93F" w14:textId="77777777" w:rsidR="00D05040" w:rsidRPr="00D05040" w:rsidRDefault="00D05040" w:rsidP="005E70F5">
            <w:pPr>
              <w:jc w:val="right"/>
            </w:pPr>
            <w:r w:rsidRPr="00D05040">
              <w:t>0</w:t>
            </w:r>
          </w:p>
        </w:tc>
        <w:tc>
          <w:tcPr>
            <w:tcW w:w="1042" w:type="dxa"/>
            <w:noWrap/>
            <w:vAlign w:val="center"/>
            <w:hideMark/>
          </w:tcPr>
          <w:p w14:paraId="093B65BB" w14:textId="77777777" w:rsidR="00D05040" w:rsidRPr="00D05040" w:rsidRDefault="00D05040" w:rsidP="005E70F5">
            <w:pPr>
              <w:jc w:val="right"/>
            </w:pPr>
            <w:r w:rsidRPr="00D05040">
              <w:t>0.0%</w:t>
            </w:r>
          </w:p>
        </w:tc>
        <w:tc>
          <w:tcPr>
            <w:tcW w:w="830" w:type="dxa"/>
            <w:shd w:val="clear" w:color="auto" w:fill="auto"/>
            <w:noWrap/>
            <w:vAlign w:val="center"/>
            <w:hideMark/>
          </w:tcPr>
          <w:p w14:paraId="46BA611E" w14:textId="77777777" w:rsidR="00D05040" w:rsidRPr="00D05040" w:rsidRDefault="00D05040" w:rsidP="005E70F5">
            <w:pPr>
              <w:jc w:val="right"/>
            </w:pPr>
            <w:r w:rsidRPr="00D05040">
              <w:t>236</w:t>
            </w:r>
          </w:p>
        </w:tc>
        <w:tc>
          <w:tcPr>
            <w:tcW w:w="941" w:type="dxa"/>
            <w:shd w:val="clear" w:color="auto" w:fill="auto"/>
            <w:noWrap/>
            <w:vAlign w:val="center"/>
            <w:hideMark/>
          </w:tcPr>
          <w:p w14:paraId="772C9FDA" w14:textId="77777777" w:rsidR="00D05040" w:rsidRPr="00D05040" w:rsidRDefault="00D05040" w:rsidP="005E70F5">
            <w:pPr>
              <w:jc w:val="right"/>
            </w:pPr>
            <w:r w:rsidRPr="00D05040">
              <w:t>100.0%</w:t>
            </w:r>
          </w:p>
        </w:tc>
      </w:tr>
      <w:tr w:rsidR="00D05040" w:rsidRPr="00D05040" w14:paraId="196D5941" w14:textId="77777777" w:rsidTr="005E70F5">
        <w:trPr>
          <w:cantSplit/>
          <w:jc w:val="center"/>
        </w:trPr>
        <w:tc>
          <w:tcPr>
            <w:tcW w:w="892" w:type="dxa"/>
            <w:noWrap/>
            <w:vAlign w:val="bottom"/>
            <w:hideMark/>
          </w:tcPr>
          <w:p w14:paraId="62877E95" w14:textId="77777777" w:rsidR="00D05040" w:rsidRPr="00D05040" w:rsidRDefault="00D05040" w:rsidP="00D05040">
            <w:proofErr w:type="spellStart"/>
            <w:r w:rsidRPr="00D05040">
              <w:t>Phy</w:t>
            </w:r>
            <w:proofErr w:type="spellEnd"/>
          </w:p>
        </w:tc>
        <w:tc>
          <w:tcPr>
            <w:tcW w:w="796" w:type="dxa"/>
            <w:noWrap/>
            <w:vAlign w:val="bottom"/>
            <w:hideMark/>
          </w:tcPr>
          <w:p w14:paraId="030FFB8A" w14:textId="77777777" w:rsidR="00D05040" w:rsidRPr="00D05040" w:rsidRDefault="00D05040" w:rsidP="00D05040">
            <w:r w:rsidRPr="00D05040">
              <w:t>W</w:t>
            </w:r>
          </w:p>
        </w:tc>
        <w:tc>
          <w:tcPr>
            <w:tcW w:w="1097" w:type="dxa"/>
            <w:noWrap/>
            <w:vAlign w:val="bottom"/>
            <w:hideMark/>
          </w:tcPr>
          <w:p w14:paraId="173195B5" w14:textId="77777777" w:rsidR="00D05040" w:rsidRPr="00D05040" w:rsidRDefault="00D05040" w:rsidP="00D05040">
            <w:r w:rsidRPr="00D05040">
              <w:t>00094</w:t>
            </w:r>
          </w:p>
        </w:tc>
        <w:tc>
          <w:tcPr>
            <w:tcW w:w="3330" w:type="dxa"/>
            <w:vAlign w:val="bottom"/>
            <w:hideMark/>
          </w:tcPr>
          <w:p w14:paraId="6448F98D" w14:textId="77777777" w:rsidR="00D05040" w:rsidRPr="00D05040" w:rsidRDefault="00D05040" w:rsidP="00D05040">
            <w:r w:rsidRPr="00D05040">
              <w:t>Specific Conductance, Field</w:t>
            </w:r>
          </w:p>
        </w:tc>
        <w:tc>
          <w:tcPr>
            <w:tcW w:w="1080" w:type="dxa"/>
            <w:noWrap/>
            <w:vAlign w:val="center"/>
            <w:hideMark/>
          </w:tcPr>
          <w:p w14:paraId="5E9A7AED" w14:textId="77777777" w:rsidR="00D05040" w:rsidRPr="00D05040" w:rsidRDefault="00D05040" w:rsidP="005E70F5">
            <w:pPr>
              <w:jc w:val="right"/>
            </w:pPr>
            <w:r w:rsidRPr="00D05040">
              <w:t>4591</w:t>
            </w:r>
          </w:p>
        </w:tc>
        <w:tc>
          <w:tcPr>
            <w:tcW w:w="928" w:type="dxa"/>
            <w:noWrap/>
            <w:vAlign w:val="center"/>
            <w:hideMark/>
          </w:tcPr>
          <w:p w14:paraId="676AB4BB" w14:textId="77777777" w:rsidR="00D05040" w:rsidRPr="00D05040" w:rsidRDefault="00D05040" w:rsidP="005E70F5">
            <w:pPr>
              <w:jc w:val="right"/>
            </w:pPr>
            <w:r w:rsidRPr="00D05040">
              <w:t>4591</w:t>
            </w:r>
          </w:p>
        </w:tc>
        <w:tc>
          <w:tcPr>
            <w:tcW w:w="1042" w:type="dxa"/>
            <w:noWrap/>
            <w:vAlign w:val="center"/>
            <w:hideMark/>
          </w:tcPr>
          <w:p w14:paraId="03A45396" w14:textId="77777777" w:rsidR="00D05040" w:rsidRPr="00D05040" w:rsidRDefault="00D05040" w:rsidP="005E70F5">
            <w:pPr>
              <w:jc w:val="right"/>
            </w:pPr>
            <w:r w:rsidRPr="00D05040">
              <w:t>100.0%</w:t>
            </w:r>
          </w:p>
        </w:tc>
        <w:tc>
          <w:tcPr>
            <w:tcW w:w="830" w:type="dxa"/>
            <w:shd w:val="clear" w:color="auto" w:fill="auto"/>
            <w:noWrap/>
            <w:vAlign w:val="center"/>
            <w:hideMark/>
          </w:tcPr>
          <w:p w14:paraId="52275950" w14:textId="77777777" w:rsidR="00D05040" w:rsidRPr="00D05040" w:rsidRDefault="00D05040" w:rsidP="005E70F5">
            <w:pPr>
              <w:jc w:val="right"/>
            </w:pPr>
            <w:r w:rsidRPr="00D05040">
              <w:t>0</w:t>
            </w:r>
          </w:p>
        </w:tc>
        <w:tc>
          <w:tcPr>
            <w:tcW w:w="941" w:type="dxa"/>
            <w:shd w:val="clear" w:color="auto" w:fill="auto"/>
            <w:noWrap/>
            <w:vAlign w:val="center"/>
            <w:hideMark/>
          </w:tcPr>
          <w:p w14:paraId="4A9A3844" w14:textId="77777777" w:rsidR="00D05040" w:rsidRPr="00D05040" w:rsidRDefault="00D05040" w:rsidP="005E70F5">
            <w:pPr>
              <w:jc w:val="right"/>
            </w:pPr>
            <w:r w:rsidRPr="00D05040">
              <w:t>0.0%</w:t>
            </w:r>
          </w:p>
        </w:tc>
      </w:tr>
      <w:tr w:rsidR="00D05040" w:rsidRPr="00D05040" w14:paraId="50B26D66" w14:textId="77777777" w:rsidTr="005E70F5">
        <w:trPr>
          <w:cantSplit/>
          <w:jc w:val="center"/>
        </w:trPr>
        <w:tc>
          <w:tcPr>
            <w:tcW w:w="892" w:type="dxa"/>
            <w:noWrap/>
            <w:vAlign w:val="bottom"/>
            <w:hideMark/>
          </w:tcPr>
          <w:p w14:paraId="1305D035" w14:textId="77777777" w:rsidR="00D05040" w:rsidRPr="00D05040" w:rsidRDefault="00D05040" w:rsidP="00D05040">
            <w:proofErr w:type="spellStart"/>
            <w:r w:rsidRPr="00D05040">
              <w:t>Phy</w:t>
            </w:r>
            <w:proofErr w:type="spellEnd"/>
          </w:p>
        </w:tc>
        <w:tc>
          <w:tcPr>
            <w:tcW w:w="796" w:type="dxa"/>
            <w:noWrap/>
            <w:vAlign w:val="bottom"/>
            <w:hideMark/>
          </w:tcPr>
          <w:p w14:paraId="61114091" w14:textId="77777777" w:rsidR="00D05040" w:rsidRPr="00D05040" w:rsidRDefault="00D05040" w:rsidP="00D05040">
            <w:r w:rsidRPr="00D05040">
              <w:t>W</w:t>
            </w:r>
          </w:p>
        </w:tc>
        <w:tc>
          <w:tcPr>
            <w:tcW w:w="1097" w:type="dxa"/>
            <w:noWrap/>
            <w:vAlign w:val="bottom"/>
            <w:hideMark/>
          </w:tcPr>
          <w:p w14:paraId="6DE6E72B" w14:textId="77777777" w:rsidR="00D05040" w:rsidRPr="00D05040" w:rsidRDefault="00D05040" w:rsidP="00D05040">
            <w:r w:rsidRPr="00D05040">
              <w:t>70300</w:t>
            </w:r>
          </w:p>
        </w:tc>
        <w:tc>
          <w:tcPr>
            <w:tcW w:w="3330" w:type="dxa"/>
            <w:vAlign w:val="bottom"/>
            <w:hideMark/>
          </w:tcPr>
          <w:p w14:paraId="4E3F5D6C" w14:textId="77777777" w:rsidR="00D05040" w:rsidRPr="00D05040" w:rsidRDefault="00D05040" w:rsidP="00D05040">
            <w:r w:rsidRPr="00D05040">
              <w:t>Total Dissolved Solids</w:t>
            </w:r>
          </w:p>
        </w:tc>
        <w:tc>
          <w:tcPr>
            <w:tcW w:w="1080" w:type="dxa"/>
            <w:noWrap/>
            <w:vAlign w:val="center"/>
            <w:hideMark/>
          </w:tcPr>
          <w:p w14:paraId="6FEFDB5D" w14:textId="77777777" w:rsidR="00D05040" w:rsidRPr="00D05040" w:rsidRDefault="00D05040" w:rsidP="005E70F5">
            <w:pPr>
              <w:jc w:val="right"/>
            </w:pPr>
            <w:r w:rsidRPr="00D05040">
              <w:t>2033</w:t>
            </w:r>
          </w:p>
        </w:tc>
        <w:tc>
          <w:tcPr>
            <w:tcW w:w="928" w:type="dxa"/>
            <w:noWrap/>
            <w:vAlign w:val="center"/>
            <w:hideMark/>
          </w:tcPr>
          <w:p w14:paraId="5FBF6489" w14:textId="77777777" w:rsidR="00D05040" w:rsidRPr="00D05040" w:rsidRDefault="00D05040" w:rsidP="005E70F5">
            <w:pPr>
              <w:jc w:val="right"/>
            </w:pPr>
            <w:r w:rsidRPr="00D05040">
              <w:t>2032</w:t>
            </w:r>
          </w:p>
        </w:tc>
        <w:tc>
          <w:tcPr>
            <w:tcW w:w="1042" w:type="dxa"/>
            <w:noWrap/>
            <w:vAlign w:val="center"/>
            <w:hideMark/>
          </w:tcPr>
          <w:p w14:paraId="4C80CF62" w14:textId="77777777" w:rsidR="00D05040" w:rsidRPr="00D05040" w:rsidRDefault="00D05040" w:rsidP="005E70F5">
            <w:pPr>
              <w:jc w:val="right"/>
            </w:pPr>
            <w:r w:rsidRPr="00D05040">
              <w:t>100.0%</w:t>
            </w:r>
          </w:p>
        </w:tc>
        <w:tc>
          <w:tcPr>
            <w:tcW w:w="830" w:type="dxa"/>
            <w:shd w:val="clear" w:color="auto" w:fill="auto"/>
            <w:noWrap/>
            <w:vAlign w:val="center"/>
            <w:hideMark/>
          </w:tcPr>
          <w:p w14:paraId="04A0C6DC" w14:textId="77777777" w:rsidR="00D05040" w:rsidRPr="00D05040" w:rsidRDefault="00D05040" w:rsidP="005E70F5">
            <w:pPr>
              <w:jc w:val="right"/>
            </w:pPr>
            <w:r w:rsidRPr="00D05040">
              <w:t>1</w:t>
            </w:r>
          </w:p>
        </w:tc>
        <w:tc>
          <w:tcPr>
            <w:tcW w:w="941" w:type="dxa"/>
            <w:shd w:val="clear" w:color="auto" w:fill="auto"/>
            <w:noWrap/>
            <w:vAlign w:val="center"/>
            <w:hideMark/>
          </w:tcPr>
          <w:p w14:paraId="26F99AC0" w14:textId="77777777" w:rsidR="00D05040" w:rsidRPr="00D05040" w:rsidRDefault="00D05040" w:rsidP="005E70F5">
            <w:pPr>
              <w:jc w:val="right"/>
            </w:pPr>
            <w:r w:rsidRPr="00D05040">
              <w:t>0.1%</w:t>
            </w:r>
          </w:p>
        </w:tc>
      </w:tr>
      <w:tr w:rsidR="00D05040" w:rsidRPr="00D05040" w14:paraId="697E200B" w14:textId="77777777" w:rsidTr="005E70F5">
        <w:trPr>
          <w:cantSplit/>
          <w:jc w:val="center"/>
        </w:trPr>
        <w:tc>
          <w:tcPr>
            <w:tcW w:w="892" w:type="dxa"/>
            <w:noWrap/>
            <w:vAlign w:val="bottom"/>
            <w:hideMark/>
          </w:tcPr>
          <w:p w14:paraId="681BBDFD" w14:textId="77777777" w:rsidR="00D05040" w:rsidRPr="00D05040" w:rsidRDefault="00D05040" w:rsidP="00D05040">
            <w:r w:rsidRPr="00D05040">
              <w:t>Sed</w:t>
            </w:r>
          </w:p>
        </w:tc>
        <w:tc>
          <w:tcPr>
            <w:tcW w:w="796" w:type="dxa"/>
            <w:noWrap/>
            <w:vAlign w:val="bottom"/>
            <w:hideMark/>
          </w:tcPr>
          <w:p w14:paraId="0B548E3F" w14:textId="77777777" w:rsidR="00D05040" w:rsidRPr="00D05040" w:rsidRDefault="00D05040" w:rsidP="00D05040">
            <w:r w:rsidRPr="00D05040">
              <w:t>S</w:t>
            </w:r>
          </w:p>
        </w:tc>
        <w:tc>
          <w:tcPr>
            <w:tcW w:w="1097" w:type="dxa"/>
            <w:noWrap/>
            <w:vAlign w:val="bottom"/>
            <w:hideMark/>
          </w:tcPr>
          <w:p w14:paraId="45E1B99D" w14:textId="77777777" w:rsidR="00D05040" w:rsidRPr="00D05040" w:rsidRDefault="00D05040" w:rsidP="00D05040">
            <w:r w:rsidRPr="00D05040">
              <w:t>82008</w:t>
            </w:r>
          </w:p>
        </w:tc>
        <w:tc>
          <w:tcPr>
            <w:tcW w:w="3330" w:type="dxa"/>
            <w:vAlign w:val="bottom"/>
            <w:hideMark/>
          </w:tcPr>
          <w:p w14:paraId="7F9A94BF" w14:textId="77777777" w:rsidR="00D05040" w:rsidRPr="00D05040" w:rsidRDefault="00D05040" w:rsidP="00D05040">
            <w:r w:rsidRPr="00D05040">
              <w:t>Sediment Particle Size Class, 0039-.0625, Silt</w:t>
            </w:r>
          </w:p>
        </w:tc>
        <w:tc>
          <w:tcPr>
            <w:tcW w:w="1080" w:type="dxa"/>
            <w:noWrap/>
            <w:vAlign w:val="center"/>
            <w:hideMark/>
          </w:tcPr>
          <w:p w14:paraId="684965FC" w14:textId="77777777" w:rsidR="00D05040" w:rsidRPr="00D05040" w:rsidRDefault="00D05040" w:rsidP="005E70F5">
            <w:pPr>
              <w:jc w:val="right"/>
            </w:pPr>
            <w:r w:rsidRPr="00D05040">
              <w:t>2111</w:t>
            </w:r>
          </w:p>
        </w:tc>
        <w:tc>
          <w:tcPr>
            <w:tcW w:w="928" w:type="dxa"/>
            <w:noWrap/>
            <w:vAlign w:val="center"/>
            <w:hideMark/>
          </w:tcPr>
          <w:p w14:paraId="62DA6576" w14:textId="77777777" w:rsidR="00D05040" w:rsidRPr="00D05040" w:rsidRDefault="00D05040" w:rsidP="005E70F5">
            <w:pPr>
              <w:jc w:val="right"/>
            </w:pPr>
            <w:r w:rsidRPr="00D05040">
              <w:t>2111</w:t>
            </w:r>
          </w:p>
        </w:tc>
        <w:tc>
          <w:tcPr>
            <w:tcW w:w="1042" w:type="dxa"/>
            <w:noWrap/>
            <w:vAlign w:val="center"/>
            <w:hideMark/>
          </w:tcPr>
          <w:p w14:paraId="6F7355CD" w14:textId="77777777" w:rsidR="00D05040" w:rsidRPr="00D05040" w:rsidRDefault="00D05040" w:rsidP="005E70F5">
            <w:pPr>
              <w:jc w:val="right"/>
            </w:pPr>
            <w:r w:rsidRPr="00D05040">
              <w:t>100.0%</w:t>
            </w:r>
          </w:p>
        </w:tc>
        <w:tc>
          <w:tcPr>
            <w:tcW w:w="830" w:type="dxa"/>
            <w:shd w:val="clear" w:color="auto" w:fill="auto"/>
            <w:noWrap/>
            <w:vAlign w:val="center"/>
            <w:hideMark/>
          </w:tcPr>
          <w:p w14:paraId="36AF95EE" w14:textId="77777777" w:rsidR="00D05040" w:rsidRPr="00D05040" w:rsidRDefault="00D05040" w:rsidP="005E70F5">
            <w:pPr>
              <w:jc w:val="right"/>
            </w:pPr>
            <w:r w:rsidRPr="00D05040">
              <w:t>0</w:t>
            </w:r>
          </w:p>
        </w:tc>
        <w:tc>
          <w:tcPr>
            <w:tcW w:w="941" w:type="dxa"/>
            <w:shd w:val="clear" w:color="auto" w:fill="auto"/>
            <w:noWrap/>
            <w:vAlign w:val="center"/>
            <w:hideMark/>
          </w:tcPr>
          <w:p w14:paraId="09179A10" w14:textId="77777777" w:rsidR="00D05040" w:rsidRPr="00D05040" w:rsidRDefault="00D05040" w:rsidP="005E70F5">
            <w:pPr>
              <w:jc w:val="right"/>
            </w:pPr>
            <w:r w:rsidRPr="00D05040">
              <w:t>0.0%</w:t>
            </w:r>
          </w:p>
        </w:tc>
      </w:tr>
      <w:tr w:rsidR="00D05040" w:rsidRPr="00D05040" w14:paraId="4A8C78E4" w14:textId="77777777" w:rsidTr="005E70F5">
        <w:trPr>
          <w:cantSplit/>
          <w:jc w:val="center"/>
        </w:trPr>
        <w:tc>
          <w:tcPr>
            <w:tcW w:w="892" w:type="dxa"/>
            <w:noWrap/>
            <w:vAlign w:val="bottom"/>
            <w:hideMark/>
          </w:tcPr>
          <w:p w14:paraId="26A023BC" w14:textId="77777777" w:rsidR="00D05040" w:rsidRPr="00D05040" w:rsidRDefault="00D05040" w:rsidP="00D05040">
            <w:r w:rsidRPr="00D05040">
              <w:t>Sed</w:t>
            </w:r>
          </w:p>
        </w:tc>
        <w:tc>
          <w:tcPr>
            <w:tcW w:w="796" w:type="dxa"/>
            <w:noWrap/>
            <w:vAlign w:val="bottom"/>
            <w:hideMark/>
          </w:tcPr>
          <w:p w14:paraId="68879FB0" w14:textId="77777777" w:rsidR="00D05040" w:rsidRPr="00D05040" w:rsidRDefault="00D05040" w:rsidP="00D05040">
            <w:r w:rsidRPr="00D05040">
              <w:t>S</w:t>
            </w:r>
          </w:p>
        </w:tc>
        <w:tc>
          <w:tcPr>
            <w:tcW w:w="1097" w:type="dxa"/>
            <w:noWrap/>
            <w:vAlign w:val="bottom"/>
            <w:hideMark/>
          </w:tcPr>
          <w:p w14:paraId="36060C36" w14:textId="77777777" w:rsidR="00D05040" w:rsidRPr="00D05040" w:rsidRDefault="00D05040" w:rsidP="00D05040">
            <w:r w:rsidRPr="00D05040">
              <w:t>82009</w:t>
            </w:r>
          </w:p>
        </w:tc>
        <w:tc>
          <w:tcPr>
            <w:tcW w:w="3330" w:type="dxa"/>
            <w:vAlign w:val="bottom"/>
            <w:hideMark/>
          </w:tcPr>
          <w:p w14:paraId="210F5553" w14:textId="77777777" w:rsidR="00D05040" w:rsidRPr="00D05040" w:rsidRDefault="00D05040" w:rsidP="00D05040">
            <w:r w:rsidRPr="00D05040">
              <w:t>Sediment Particle Size Class, &lt;.0039, Clay</w:t>
            </w:r>
          </w:p>
        </w:tc>
        <w:tc>
          <w:tcPr>
            <w:tcW w:w="1080" w:type="dxa"/>
            <w:noWrap/>
            <w:vAlign w:val="center"/>
            <w:hideMark/>
          </w:tcPr>
          <w:p w14:paraId="64492598" w14:textId="77777777" w:rsidR="00D05040" w:rsidRPr="00D05040" w:rsidRDefault="00D05040" w:rsidP="005E70F5">
            <w:pPr>
              <w:jc w:val="right"/>
            </w:pPr>
            <w:r w:rsidRPr="00D05040">
              <w:t>2111</w:t>
            </w:r>
          </w:p>
        </w:tc>
        <w:tc>
          <w:tcPr>
            <w:tcW w:w="928" w:type="dxa"/>
            <w:noWrap/>
            <w:vAlign w:val="center"/>
            <w:hideMark/>
          </w:tcPr>
          <w:p w14:paraId="65342D41" w14:textId="77777777" w:rsidR="00D05040" w:rsidRPr="00D05040" w:rsidRDefault="00D05040" w:rsidP="005E70F5">
            <w:pPr>
              <w:jc w:val="right"/>
            </w:pPr>
            <w:r w:rsidRPr="00D05040">
              <w:t>2111</w:t>
            </w:r>
          </w:p>
        </w:tc>
        <w:tc>
          <w:tcPr>
            <w:tcW w:w="1042" w:type="dxa"/>
            <w:noWrap/>
            <w:vAlign w:val="center"/>
            <w:hideMark/>
          </w:tcPr>
          <w:p w14:paraId="1DB90C2E" w14:textId="77777777" w:rsidR="00D05040" w:rsidRPr="00D05040" w:rsidRDefault="00D05040" w:rsidP="005E70F5">
            <w:pPr>
              <w:jc w:val="right"/>
            </w:pPr>
            <w:r w:rsidRPr="00D05040">
              <w:t>100.0%</w:t>
            </w:r>
          </w:p>
        </w:tc>
        <w:tc>
          <w:tcPr>
            <w:tcW w:w="830" w:type="dxa"/>
            <w:shd w:val="clear" w:color="auto" w:fill="auto"/>
            <w:noWrap/>
            <w:vAlign w:val="center"/>
            <w:hideMark/>
          </w:tcPr>
          <w:p w14:paraId="5F14F3F6" w14:textId="77777777" w:rsidR="00D05040" w:rsidRPr="00D05040" w:rsidRDefault="00D05040" w:rsidP="005E70F5">
            <w:pPr>
              <w:jc w:val="right"/>
            </w:pPr>
            <w:r w:rsidRPr="00D05040">
              <w:t>0</w:t>
            </w:r>
          </w:p>
        </w:tc>
        <w:tc>
          <w:tcPr>
            <w:tcW w:w="941" w:type="dxa"/>
            <w:shd w:val="clear" w:color="auto" w:fill="auto"/>
            <w:noWrap/>
            <w:vAlign w:val="center"/>
            <w:hideMark/>
          </w:tcPr>
          <w:p w14:paraId="41E0077F" w14:textId="77777777" w:rsidR="00D05040" w:rsidRPr="00D05040" w:rsidRDefault="00D05040" w:rsidP="005E70F5">
            <w:pPr>
              <w:jc w:val="right"/>
            </w:pPr>
            <w:r w:rsidRPr="00D05040">
              <w:t>0.0%</w:t>
            </w:r>
          </w:p>
        </w:tc>
      </w:tr>
      <w:tr w:rsidR="00D05040" w:rsidRPr="00D05040" w14:paraId="7F075317" w14:textId="77777777" w:rsidTr="005E70F5">
        <w:trPr>
          <w:cantSplit/>
          <w:jc w:val="center"/>
        </w:trPr>
        <w:tc>
          <w:tcPr>
            <w:tcW w:w="892" w:type="dxa"/>
            <w:noWrap/>
            <w:vAlign w:val="bottom"/>
            <w:hideMark/>
          </w:tcPr>
          <w:p w14:paraId="0A068FEF" w14:textId="77777777" w:rsidR="00D05040" w:rsidRPr="00D05040" w:rsidRDefault="00D05040" w:rsidP="00D05040">
            <w:r w:rsidRPr="00D05040">
              <w:t>Sed</w:t>
            </w:r>
          </w:p>
        </w:tc>
        <w:tc>
          <w:tcPr>
            <w:tcW w:w="796" w:type="dxa"/>
            <w:noWrap/>
            <w:vAlign w:val="bottom"/>
            <w:hideMark/>
          </w:tcPr>
          <w:p w14:paraId="38CC73C7" w14:textId="77777777" w:rsidR="00D05040" w:rsidRPr="00D05040" w:rsidRDefault="00D05040" w:rsidP="00D05040">
            <w:r w:rsidRPr="00D05040">
              <w:t>S</w:t>
            </w:r>
          </w:p>
        </w:tc>
        <w:tc>
          <w:tcPr>
            <w:tcW w:w="1097" w:type="dxa"/>
            <w:noWrap/>
            <w:vAlign w:val="bottom"/>
            <w:hideMark/>
          </w:tcPr>
          <w:p w14:paraId="16827CBA" w14:textId="77777777" w:rsidR="00D05040" w:rsidRPr="00D05040" w:rsidRDefault="00D05040" w:rsidP="00D05040">
            <w:r w:rsidRPr="00D05040">
              <w:t>89991</w:t>
            </w:r>
          </w:p>
        </w:tc>
        <w:tc>
          <w:tcPr>
            <w:tcW w:w="3330" w:type="dxa"/>
            <w:vAlign w:val="bottom"/>
            <w:hideMark/>
          </w:tcPr>
          <w:p w14:paraId="26F7A079" w14:textId="77777777" w:rsidR="00D05040" w:rsidRPr="00D05040" w:rsidRDefault="00D05040" w:rsidP="00D05040">
            <w:r w:rsidRPr="00D05040">
              <w:t xml:space="preserve">Sediment </w:t>
            </w:r>
            <w:proofErr w:type="spellStart"/>
            <w:r w:rsidRPr="00D05040">
              <w:t>Prctl.Size</w:t>
            </w:r>
            <w:proofErr w:type="spellEnd"/>
            <w:r w:rsidRPr="00D05040">
              <w:t xml:space="preserve"> Class, Sand .0625-2mm</w:t>
            </w:r>
          </w:p>
        </w:tc>
        <w:tc>
          <w:tcPr>
            <w:tcW w:w="1080" w:type="dxa"/>
            <w:noWrap/>
            <w:vAlign w:val="center"/>
            <w:hideMark/>
          </w:tcPr>
          <w:p w14:paraId="04D3FE94" w14:textId="77777777" w:rsidR="00D05040" w:rsidRPr="00D05040" w:rsidRDefault="00D05040" w:rsidP="005E70F5">
            <w:pPr>
              <w:jc w:val="right"/>
            </w:pPr>
            <w:r w:rsidRPr="00D05040">
              <w:t>2111</w:t>
            </w:r>
          </w:p>
        </w:tc>
        <w:tc>
          <w:tcPr>
            <w:tcW w:w="928" w:type="dxa"/>
            <w:noWrap/>
            <w:vAlign w:val="center"/>
            <w:hideMark/>
          </w:tcPr>
          <w:p w14:paraId="53DA2538" w14:textId="77777777" w:rsidR="00D05040" w:rsidRPr="00D05040" w:rsidRDefault="00D05040" w:rsidP="005E70F5">
            <w:pPr>
              <w:jc w:val="right"/>
            </w:pPr>
            <w:r w:rsidRPr="00D05040">
              <w:t>2111</w:t>
            </w:r>
          </w:p>
        </w:tc>
        <w:tc>
          <w:tcPr>
            <w:tcW w:w="1042" w:type="dxa"/>
            <w:noWrap/>
            <w:vAlign w:val="center"/>
            <w:hideMark/>
          </w:tcPr>
          <w:p w14:paraId="72D2AAAF" w14:textId="77777777" w:rsidR="00D05040" w:rsidRPr="00D05040" w:rsidRDefault="00D05040" w:rsidP="005E70F5">
            <w:pPr>
              <w:jc w:val="right"/>
            </w:pPr>
            <w:r w:rsidRPr="00D05040">
              <w:t>100.0%</w:t>
            </w:r>
          </w:p>
        </w:tc>
        <w:tc>
          <w:tcPr>
            <w:tcW w:w="830" w:type="dxa"/>
            <w:shd w:val="clear" w:color="auto" w:fill="auto"/>
            <w:noWrap/>
            <w:vAlign w:val="center"/>
            <w:hideMark/>
          </w:tcPr>
          <w:p w14:paraId="16EAF782" w14:textId="77777777" w:rsidR="00D05040" w:rsidRPr="00D05040" w:rsidRDefault="00D05040" w:rsidP="005E70F5">
            <w:pPr>
              <w:jc w:val="right"/>
            </w:pPr>
            <w:r w:rsidRPr="00D05040">
              <w:t>0</w:t>
            </w:r>
          </w:p>
        </w:tc>
        <w:tc>
          <w:tcPr>
            <w:tcW w:w="941" w:type="dxa"/>
            <w:shd w:val="clear" w:color="auto" w:fill="auto"/>
            <w:noWrap/>
            <w:vAlign w:val="center"/>
            <w:hideMark/>
          </w:tcPr>
          <w:p w14:paraId="4F25FA7C" w14:textId="77777777" w:rsidR="00D05040" w:rsidRPr="00D05040" w:rsidRDefault="00D05040" w:rsidP="005E70F5">
            <w:pPr>
              <w:jc w:val="right"/>
            </w:pPr>
            <w:r w:rsidRPr="00D05040">
              <w:t>0.0%</w:t>
            </w:r>
          </w:p>
        </w:tc>
      </w:tr>
      <w:tr w:rsidR="00D05040" w:rsidRPr="00D05040" w14:paraId="7316C33B" w14:textId="77777777" w:rsidTr="005E70F5">
        <w:trPr>
          <w:cantSplit/>
          <w:jc w:val="center"/>
        </w:trPr>
        <w:tc>
          <w:tcPr>
            <w:tcW w:w="892" w:type="dxa"/>
            <w:noWrap/>
            <w:vAlign w:val="bottom"/>
            <w:hideMark/>
          </w:tcPr>
          <w:p w14:paraId="570B96B6" w14:textId="77777777" w:rsidR="00D05040" w:rsidRPr="00D05040" w:rsidRDefault="00D05040" w:rsidP="00D05040">
            <w:r w:rsidRPr="00D05040">
              <w:t>Sem</w:t>
            </w:r>
          </w:p>
        </w:tc>
        <w:tc>
          <w:tcPr>
            <w:tcW w:w="796" w:type="dxa"/>
            <w:noWrap/>
            <w:vAlign w:val="bottom"/>
            <w:hideMark/>
          </w:tcPr>
          <w:p w14:paraId="72A1999C" w14:textId="77777777" w:rsidR="00D05040" w:rsidRPr="00D05040" w:rsidRDefault="00D05040" w:rsidP="00D05040">
            <w:r w:rsidRPr="00D05040">
              <w:t>P</w:t>
            </w:r>
          </w:p>
        </w:tc>
        <w:tc>
          <w:tcPr>
            <w:tcW w:w="1097" w:type="dxa"/>
            <w:noWrap/>
            <w:vAlign w:val="bottom"/>
            <w:hideMark/>
          </w:tcPr>
          <w:p w14:paraId="3C8ED92D" w14:textId="77777777" w:rsidR="00D05040" w:rsidRPr="00D05040" w:rsidRDefault="00D05040" w:rsidP="00D05040">
            <w:r w:rsidRPr="00D05040">
              <w:t>P5001</w:t>
            </w:r>
          </w:p>
        </w:tc>
        <w:tc>
          <w:tcPr>
            <w:tcW w:w="3330" w:type="dxa"/>
            <w:vAlign w:val="bottom"/>
            <w:hideMark/>
          </w:tcPr>
          <w:p w14:paraId="4F2E7594" w14:textId="77777777" w:rsidR="00D05040" w:rsidRPr="00D05040" w:rsidRDefault="00D05040" w:rsidP="00D05040">
            <w:r w:rsidRPr="00D05040">
              <w:t>Benzidine</w:t>
            </w:r>
          </w:p>
        </w:tc>
        <w:tc>
          <w:tcPr>
            <w:tcW w:w="1080" w:type="dxa"/>
            <w:noWrap/>
            <w:vAlign w:val="center"/>
            <w:hideMark/>
          </w:tcPr>
          <w:p w14:paraId="44618DA0" w14:textId="77777777" w:rsidR="00D05040" w:rsidRPr="00D05040" w:rsidRDefault="00D05040" w:rsidP="005E70F5">
            <w:pPr>
              <w:jc w:val="right"/>
            </w:pPr>
            <w:r w:rsidRPr="00D05040">
              <w:t>222</w:t>
            </w:r>
          </w:p>
        </w:tc>
        <w:tc>
          <w:tcPr>
            <w:tcW w:w="928" w:type="dxa"/>
            <w:noWrap/>
            <w:vAlign w:val="center"/>
            <w:hideMark/>
          </w:tcPr>
          <w:p w14:paraId="6D830B50" w14:textId="77777777" w:rsidR="00D05040" w:rsidRPr="00D05040" w:rsidRDefault="00D05040" w:rsidP="005E70F5">
            <w:pPr>
              <w:jc w:val="right"/>
            </w:pPr>
            <w:r w:rsidRPr="00D05040">
              <w:t>0</w:t>
            </w:r>
          </w:p>
        </w:tc>
        <w:tc>
          <w:tcPr>
            <w:tcW w:w="1042" w:type="dxa"/>
            <w:noWrap/>
            <w:vAlign w:val="center"/>
            <w:hideMark/>
          </w:tcPr>
          <w:p w14:paraId="5755F43F" w14:textId="77777777" w:rsidR="00D05040" w:rsidRPr="00D05040" w:rsidRDefault="00D05040" w:rsidP="005E70F5">
            <w:pPr>
              <w:jc w:val="right"/>
            </w:pPr>
            <w:r w:rsidRPr="00D05040">
              <w:t>0.0%</w:t>
            </w:r>
          </w:p>
        </w:tc>
        <w:tc>
          <w:tcPr>
            <w:tcW w:w="830" w:type="dxa"/>
            <w:shd w:val="clear" w:color="auto" w:fill="auto"/>
            <w:noWrap/>
            <w:vAlign w:val="center"/>
            <w:hideMark/>
          </w:tcPr>
          <w:p w14:paraId="1787FC37" w14:textId="77777777" w:rsidR="00D05040" w:rsidRPr="00D05040" w:rsidRDefault="00D05040" w:rsidP="005E70F5">
            <w:pPr>
              <w:jc w:val="right"/>
            </w:pPr>
            <w:r w:rsidRPr="00D05040">
              <w:t>222</w:t>
            </w:r>
          </w:p>
        </w:tc>
        <w:tc>
          <w:tcPr>
            <w:tcW w:w="941" w:type="dxa"/>
            <w:shd w:val="clear" w:color="auto" w:fill="auto"/>
            <w:noWrap/>
            <w:vAlign w:val="center"/>
            <w:hideMark/>
          </w:tcPr>
          <w:p w14:paraId="56E38FF6" w14:textId="77777777" w:rsidR="00D05040" w:rsidRPr="00D05040" w:rsidRDefault="00D05040" w:rsidP="005E70F5">
            <w:pPr>
              <w:jc w:val="right"/>
            </w:pPr>
            <w:r w:rsidRPr="00D05040">
              <w:t>100.0%</w:t>
            </w:r>
          </w:p>
        </w:tc>
      </w:tr>
      <w:tr w:rsidR="00D05040" w:rsidRPr="00D05040" w14:paraId="2BF589A1" w14:textId="77777777" w:rsidTr="005E70F5">
        <w:trPr>
          <w:cantSplit/>
          <w:jc w:val="center"/>
        </w:trPr>
        <w:tc>
          <w:tcPr>
            <w:tcW w:w="892" w:type="dxa"/>
            <w:noWrap/>
            <w:vAlign w:val="bottom"/>
            <w:hideMark/>
          </w:tcPr>
          <w:p w14:paraId="4B4C99BB" w14:textId="77777777" w:rsidR="00D05040" w:rsidRPr="00D05040" w:rsidRDefault="00D05040" w:rsidP="00D05040">
            <w:r w:rsidRPr="00D05040">
              <w:t>Sem</w:t>
            </w:r>
          </w:p>
        </w:tc>
        <w:tc>
          <w:tcPr>
            <w:tcW w:w="796" w:type="dxa"/>
            <w:noWrap/>
            <w:vAlign w:val="bottom"/>
            <w:hideMark/>
          </w:tcPr>
          <w:p w14:paraId="54B278F8" w14:textId="77777777" w:rsidR="00D05040" w:rsidRPr="00D05040" w:rsidRDefault="00D05040" w:rsidP="00D05040">
            <w:r w:rsidRPr="00D05040">
              <w:t>P</w:t>
            </w:r>
          </w:p>
        </w:tc>
        <w:tc>
          <w:tcPr>
            <w:tcW w:w="1097" w:type="dxa"/>
            <w:noWrap/>
            <w:vAlign w:val="bottom"/>
            <w:hideMark/>
          </w:tcPr>
          <w:p w14:paraId="5DD79A5C" w14:textId="77777777" w:rsidR="00D05040" w:rsidRPr="00D05040" w:rsidRDefault="00D05040" w:rsidP="00D05040">
            <w:r w:rsidRPr="00D05040">
              <w:t>P5002</w:t>
            </w:r>
          </w:p>
        </w:tc>
        <w:tc>
          <w:tcPr>
            <w:tcW w:w="3330" w:type="dxa"/>
            <w:vAlign w:val="bottom"/>
            <w:hideMark/>
          </w:tcPr>
          <w:p w14:paraId="33499437" w14:textId="77777777" w:rsidR="00D05040" w:rsidRPr="00D05040" w:rsidRDefault="00D05040" w:rsidP="00D05040">
            <w:r w:rsidRPr="00D05040">
              <w:t>BIS(2-Chloroethoxy)Methane</w:t>
            </w:r>
          </w:p>
        </w:tc>
        <w:tc>
          <w:tcPr>
            <w:tcW w:w="1080" w:type="dxa"/>
            <w:noWrap/>
            <w:vAlign w:val="center"/>
            <w:hideMark/>
          </w:tcPr>
          <w:p w14:paraId="28C7BED3" w14:textId="77777777" w:rsidR="00D05040" w:rsidRPr="00D05040" w:rsidRDefault="00D05040" w:rsidP="005E70F5">
            <w:pPr>
              <w:jc w:val="right"/>
            </w:pPr>
            <w:r w:rsidRPr="00D05040">
              <w:t>222</w:t>
            </w:r>
          </w:p>
        </w:tc>
        <w:tc>
          <w:tcPr>
            <w:tcW w:w="928" w:type="dxa"/>
            <w:noWrap/>
            <w:vAlign w:val="center"/>
            <w:hideMark/>
          </w:tcPr>
          <w:p w14:paraId="11F06B03" w14:textId="77777777" w:rsidR="00D05040" w:rsidRPr="00D05040" w:rsidRDefault="00D05040" w:rsidP="005E70F5">
            <w:pPr>
              <w:jc w:val="right"/>
            </w:pPr>
            <w:r w:rsidRPr="00D05040">
              <w:t>0</w:t>
            </w:r>
          </w:p>
        </w:tc>
        <w:tc>
          <w:tcPr>
            <w:tcW w:w="1042" w:type="dxa"/>
            <w:noWrap/>
            <w:vAlign w:val="center"/>
            <w:hideMark/>
          </w:tcPr>
          <w:p w14:paraId="4F461B12" w14:textId="77777777" w:rsidR="00D05040" w:rsidRPr="00D05040" w:rsidRDefault="00D05040" w:rsidP="005E70F5">
            <w:pPr>
              <w:jc w:val="right"/>
            </w:pPr>
            <w:r w:rsidRPr="00D05040">
              <w:t>0.0%</w:t>
            </w:r>
          </w:p>
        </w:tc>
        <w:tc>
          <w:tcPr>
            <w:tcW w:w="830" w:type="dxa"/>
            <w:shd w:val="clear" w:color="auto" w:fill="auto"/>
            <w:noWrap/>
            <w:vAlign w:val="center"/>
            <w:hideMark/>
          </w:tcPr>
          <w:p w14:paraId="4F89583B" w14:textId="77777777" w:rsidR="00D05040" w:rsidRPr="00D05040" w:rsidRDefault="00D05040" w:rsidP="005E70F5">
            <w:pPr>
              <w:jc w:val="right"/>
            </w:pPr>
            <w:r w:rsidRPr="00D05040">
              <w:t>222</w:t>
            </w:r>
          </w:p>
        </w:tc>
        <w:tc>
          <w:tcPr>
            <w:tcW w:w="941" w:type="dxa"/>
            <w:shd w:val="clear" w:color="auto" w:fill="auto"/>
            <w:noWrap/>
            <w:vAlign w:val="center"/>
            <w:hideMark/>
          </w:tcPr>
          <w:p w14:paraId="630AAF57" w14:textId="77777777" w:rsidR="00D05040" w:rsidRPr="00D05040" w:rsidRDefault="00D05040" w:rsidP="005E70F5">
            <w:pPr>
              <w:jc w:val="right"/>
            </w:pPr>
            <w:r w:rsidRPr="00D05040">
              <w:t>100.0%</w:t>
            </w:r>
          </w:p>
        </w:tc>
      </w:tr>
      <w:tr w:rsidR="00D05040" w:rsidRPr="00D05040" w14:paraId="68C8172A" w14:textId="77777777" w:rsidTr="005E70F5">
        <w:trPr>
          <w:cantSplit/>
          <w:jc w:val="center"/>
        </w:trPr>
        <w:tc>
          <w:tcPr>
            <w:tcW w:w="892" w:type="dxa"/>
            <w:noWrap/>
            <w:vAlign w:val="bottom"/>
            <w:hideMark/>
          </w:tcPr>
          <w:p w14:paraId="05ADA3FB" w14:textId="77777777" w:rsidR="00D05040" w:rsidRPr="00D05040" w:rsidRDefault="00D05040" w:rsidP="00D05040">
            <w:r w:rsidRPr="00D05040">
              <w:t>Sem</w:t>
            </w:r>
          </w:p>
        </w:tc>
        <w:tc>
          <w:tcPr>
            <w:tcW w:w="796" w:type="dxa"/>
            <w:noWrap/>
            <w:vAlign w:val="bottom"/>
            <w:hideMark/>
          </w:tcPr>
          <w:p w14:paraId="71789A64" w14:textId="77777777" w:rsidR="00D05040" w:rsidRPr="00D05040" w:rsidRDefault="00D05040" w:rsidP="00D05040">
            <w:r w:rsidRPr="00D05040">
              <w:t>P</w:t>
            </w:r>
          </w:p>
        </w:tc>
        <w:tc>
          <w:tcPr>
            <w:tcW w:w="1097" w:type="dxa"/>
            <w:noWrap/>
            <w:vAlign w:val="bottom"/>
            <w:hideMark/>
          </w:tcPr>
          <w:p w14:paraId="3AC7CFBC" w14:textId="77777777" w:rsidR="00D05040" w:rsidRPr="00D05040" w:rsidRDefault="00D05040" w:rsidP="00D05040">
            <w:r w:rsidRPr="00D05040">
              <w:t>P5003</w:t>
            </w:r>
          </w:p>
        </w:tc>
        <w:tc>
          <w:tcPr>
            <w:tcW w:w="3330" w:type="dxa"/>
            <w:vAlign w:val="bottom"/>
            <w:hideMark/>
          </w:tcPr>
          <w:p w14:paraId="1E793E3C" w14:textId="77777777" w:rsidR="00D05040" w:rsidRPr="00D05040" w:rsidRDefault="00D05040" w:rsidP="00D05040">
            <w:r w:rsidRPr="00D05040">
              <w:t>BIS(2-Chloroethyl)Ether</w:t>
            </w:r>
          </w:p>
        </w:tc>
        <w:tc>
          <w:tcPr>
            <w:tcW w:w="1080" w:type="dxa"/>
            <w:noWrap/>
            <w:vAlign w:val="center"/>
            <w:hideMark/>
          </w:tcPr>
          <w:p w14:paraId="2C553C98" w14:textId="77777777" w:rsidR="00D05040" w:rsidRPr="00D05040" w:rsidRDefault="00D05040" w:rsidP="005E70F5">
            <w:pPr>
              <w:jc w:val="right"/>
            </w:pPr>
            <w:r w:rsidRPr="00D05040">
              <w:t>222</w:t>
            </w:r>
          </w:p>
        </w:tc>
        <w:tc>
          <w:tcPr>
            <w:tcW w:w="928" w:type="dxa"/>
            <w:noWrap/>
            <w:vAlign w:val="center"/>
            <w:hideMark/>
          </w:tcPr>
          <w:p w14:paraId="5D0260EB" w14:textId="77777777" w:rsidR="00D05040" w:rsidRPr="00D05040" w:rsidRDefault="00D05040" w:rsidP="005E70F5">
            <w:pPr>
              <w:jc w:val="right"/>
            </w:pPr>
            <w:r w:rsidRPr="00D05040">
              <w:t>0</w:t>
            </w:r>
          </w:p>
        </w:tc>
        <w:tc>
          <w:tcPr>
            <w:tcW w:w="1042" w:type="dxa"/>
            <w:noWrap/>
            <w:vAlign w:val="center"/>
            <w:hideMark/>
          </w:tcPr>
          <w:p w14:paraId="3F4CFF12" w14:textId="77777777" w:rsidR="00D05040" w:rsidRPr="00D05040" w:rsidRDefault="00D05040" w:rsidP="005E70F5">
            <w:pPr>
              <w:jc w:val="right"/>
            </w:pPr>
            <w:r w:rsidRPr="00D05040">
              <w:t>0.0%</w:t>
            </w:r>
          </w:p>
        </w:tc>
        <w:tc>
          <w:tcPr>
            <w:tcW w:w="830" w:type="dxa"/>
            <w:shd w:val="clear" w:color="auto" w:fill="auto"/>
            <w:noWrap/>
            <w:vAlign w:val="center"/>
            <w:hideMark/>
          </w:tcPr>
          <w:p w14:paraId="07E23E5E" w14:textId="77777777" w:rsidR="00D05040" w:rsidRPr="00D05040" w:rsidRDefault="00D05040" w:rsidP="005E70F5">
            <w:pPr>
              <w:jc w:val="right"/>
            </w:pPr>
            <w:r w:rsidRPr="00D05040">
              <w:t>222</w:t>
            </w:r>
          </w:p>
        </w:tc>
        <w:tc>
          <w:tcPr>
            <w:tcW w:w="941" w:type="dxa"/>
            <w:shd w:val="clear" w:color="auto" w:fill="auto"/>
            <w:noWrap/>
            <w:vAlign w:val="center"/>
            <w:hideMark/>
          </w:tcPr>
          <w:p w14:paraId="0D7F540C" w14:textId="77777777" w:rsidR="00D05040" w:rsidRPr="00D05040" w:rsidRDefault="00D05040" w:rsidP="005E70F5">
            <w:pPr>
              <w:jc w:val="right"/>
            </w:pPr>
            <w:r w:rsidRPr="00D05040">
              <w:t>100.0%</w:t>
            </w:r>
          </w:p>
        </w:tc>
      </w:tr>
      <w:tr w:rsidR="00D05040" w:rsidRPr="00D05040" w14:paraId="6B4A33A7" w14:textId="77777777" w:rsidTr="005E70F5">
        <w:trPr>
          <w:cantSplit/>
          <w:jc w:val="center"/>
        </w:trPr>
        <w:tc>
          <w:tcPr>
            <w:tcW w:w="892" w:type="dxa"/>
            <w:noWrap/>
            <w:vAlign w:val="bottom"/>
            <w:hideMark/>
          </w:tcPr>
          <w:p w14:paraId="5F2D990C" w14:textId="77777777" w:rsidR="00D05040" w:rsidRPr="00D05040" w:rsidRDefault="00D05040" w:rsidP="00D05040">
            <w:r w:rsidRPr="00D05040">
              <w:t>Sem</w:t>
            </w:r>
          </w:p>
        </w:tc>
        <w:tc>
          <w:tcPr>
            <w:tcW w:w="796" w:type="dxa"/>
            <w:noWrap/>
            <w:vAlign w:val="bottom"/>
            <w:hideMark/>
          </w:tcPr>
          <w:p w14:paraId="735545B0" w14:textId="77777777" w:rsidR="00D05040" w:rsidRPr="00D05040" w:rsidRDefault="00D05040" w:rsidP="00D05040">
            <w:r w:rsidRPr="00D05040">
              <w:t>P</w:t>
            </w:r>
          </w:p>
        </w:tc>
        <w:tc>
          <w:tcPr>
            <w:tcW w:w="1097" w:type="dxa"/>
            <w:noWrap/>
            <w:vAlign w:val="bottom"/>
            <w:hideMark/>
          </w:tcPr>
          <w:p w14:paraId="295F5318" w14:textId="77777777" w:rsidR="00D05040" w:rsidRPr="00D05040" w:rsidRDefault="00D05040" w:rsidP="00D05040">
            <w:r w:rsidRPr="00D05040">
              <w:t>P5004</w:t>
            </w:r>
          </w:p>
        </w:tc>
        <w:tc>
          <w:tcPr>
            <w:tcW w:w="3330" w:type="dxa"/>
            <w:vAlign w:val="bottom"/>
            <w:hideMark/>
          </w:tcPr>
          <w:p w14:paraId="490397C2" w14:textId="77777777" w:rsidR="00D05040" w:rsidRPr="00D05040" w:rsidRDefault="00D05040" w:rsidP="00D05040">
            <w:r w:rsidRPr="00D05040">
              <w:t>BIS(2-Chloroisopropyl)Ether</w:t>
            </w:r>
          </w:p>
        </w:tc>
        <w:tc>
          <w:tcPr>
            <w:tcW w:w="1080" w:type="dxa"/>
            <w:noWrap/>
            <w:vAlign w:val="center"/>
            <w:hideMark/>
          </w:tcPr>
          <w:p w14:paraId="29E1D7BA" w14:textId="77777777" w:rsidR="00D05040" w:rsidRPr="00D05040" w:rsidRDefault="00D05040" w:rsidP="005E70F5">
            <w:pPr>
              <w:jc w:val="right"/>
            </w:pPr>
            <w:r w:rsidRPr="00D05040">
              <w:t>222</w:t>
            </w:r>
          </w:p>
        </w:tc>
        <w:tc>
          <w:tcPr>
            <w:tcW w:w="928" w:type="dxa"/>
            <w:noWrap/>
            <w:vAlign w:val="center"/>
            <w:hideMark/>
          </w:tcPr>
          <w:p w14:paraId="581DC3C6" w14:textId="77777777" w:rsidR="00D05040" w:rsidRPr="00D05040" w:rsidRDefault="00D05040" w:rsidP="005E70F5">
            <w:pPr>
              <w:jc w:val="right"/>
            </w:pPr>
            <w:r w:rsidRPr="00D05040">
              <w:t>0</w:t>
            </w:r>
          </w:p>
        </w:tc>
        <w:tc>
          <w:tcPr>
            <w:tcW w:w="1042" w:type="dxa"/>
            <w:noWrap/>
            <w:vAlign w:val="center"/>
            <w:hideMark/>
          </w:tcPr>
          <w:p w14:paraId="08EC6E88" w14:textId="77777777" w:rsidR="00D05040" w:rsidRPr="00D05040" w:rsidRDefault="00D05040" w:rsidP="005E70F5">
            <w:pPr>
              <w:jc w:val="right"/>
            </w:pPr>
            <w:r w:rsidRPr="00D05040">
              <w:t>0.0%</w:t>
            </w:r>
          </w:p>
        </w:tc>
        <w:tc>
          <w:tcPr>
            <w:tcW w:w="830" w:type="dxa"/>
            <w:shd w:val="clear" w:color="auto" w:fill="auto"/>
            <w:noWrap/>
            <w:vAlign w:val="center"/>
            <w:hideMark/>
          </w:tcPr>
          <w:p w14:paraId="71590496" w14:textId="77777777" w:rsidR="00D05040" w:rsidRPr="00D05040" w:rsidRDefault="00D05040" w:rsidP="005E70F5">
            <w:pPr>
              <w:jc w:val="right"/>
            </w:pPr>
            <w:r w:rsidRPr="00D05040">
              <w:t>222</w:t>
            </w:r>
          </w:p>
        </w:tc>
        <w:tc>
          <w:tcPr>
            <w:tcW w:w="941" w:type="dxa"/>
            <w:shd w:val="clear" w:color="auto" w:fill="auto"/>
            <w:noWrap/>
            <w:vAlign w:val="center"/>
            <w:hideMark/>
          </w:tcPr>
          <w:p w14:paraId="7F11DCA2" w14:textId="77777777" w:rsidR="00D05040" w:rsidRPr="00D05040" w:rsidRDefault="00D05040" w:rsidP="005E70F5">
            <w:pPr>
              <w:jc w:val="right"/>
            </w:pPr>
            <w:r w:rsidRPr="00D05040">
              <w:t>100.0%</w:t>
            </w:r>
          </w:p>
        </w:tc>
      </w:tr>
      <w:tr w:rsidR="00D05040" w:rsidRPr="00D05040" w14:paraId="14AEDFDA" w14:textId="77777777" w:rsidTr="005E70F5">
        <w:trPr>
          <w:cantSplit/>
          <w:jc w:val="center"/>
        </w:trPr>
        <w:tc>
          <w:tcPr>
            <w:tcW w:w="892" w:type="dxa"/>
            <w:noWrap/>
            <w:vAlign w:val="bottom"/>
            <w:hideMark/>
          </w:tcPr>
          <w:p w14:paraId="18AC70CD" w14:textId="77777777" w:rsidR="00D05040" w:rsidRPr="00D05040" w:rsidRDefault="00D05040" w:rsidP="00D05040">
            <w:r w:rsidRPr="00D05040">
              <w:t>Sem</w:t>
            </w:r>
          </w:p>
        </w:tc>
        <w:tc>
          <w:tcPr>
            <w:tcW w:w="796" w:type="dxa"/>
            <w:noWrap/>
            <w:vAlign w:val="bottom"/>
            <w:hideMark/>
          </w:tcPr>
          <w:p w14:paraId="2A7027F0" w14:textId="77777777" w:rsidR="00D05040" w:rsidRPr="00D05040" w:rsidRDefault="00D05040" w:rsidP="00D05040">
            <w:r w:rsidRPr="00D05040">
              <w:t>P</w:t>
            </w:r>
          </w:p>
        </w:tc>
        <w:tc>
          <w:tcPr>
            <w:tcW w:w="1097" w:type="dxa"/>
            <w:noWrap/>
            <w:vAlign w:val="bottom"/>
            <w:hideMark/>
          </w:tcPr>
          <w:p w14:paraId="2BB8F642" w14:textId="77777777" w:rsidR="00D05040" w:rsidRPr="00D05040" w:rsidRDefault="00D05040" w:rsidP="00D05040">
            <w:r w:rsidRPr="00D05040">
              <w:t>P5005</w:t>
            </w:r>
          </w:p>
        </w:tc>
        <w:tc>
          <w:tcPr>
            <w:tcW w:w="3330" w:type="dxa"/>
            <w:vAlign w:val="bottom"/>
            <w:hideMark/>
          </w:tcPr>
          <w:p w14:paraId="71CC142C" w14:textId="77777777" w:rsidR="00D05040" w:rsidRPr="00D05040" w:rsidRDefault="00D05040" w:rsidP="00D05040">
            <w:r w:rsidRPr="00D05040">
              <w:t>BIS(2-Ethylhexyl)Phthalate</w:t>
            </w:r>
          </w:p>
        </w:tc>
        <w:tc>
          <w:tcPr>
            <w:tcW w:w="1080" w:type="dxa"/>
            <w:noWrap/>
            <w:vAlign w:val="center"/>
            <w:hideMark/>
          </w:tcPr>
          <w:p w14:paraId="3D2EBFCA" w14:textId="77777777" w:rsidR="00D05040" w:rsidRPr="00D05040" w:rsidRDefault="00D05040" w:rsidP="005E70F5">
            <w:pPr>
              <w:jc w:val="right"/>
            </w:pPr>
            <w:r w:rsidRPr="00D05040">
              <w:t>1896</w:t>
            </w:r>
          </w:p>
        </w:tc>
        <w:tc>
          <w:tcPr>
            <w:tcW w:w="928" w:type="dxa"/>
            <w:noWrap/>
            <w:vAlign w:val="center"/>
            <w:hideMark/>
          </w:tcPr>
          <w:p w14:paraId="45808020" w14:textId="77777777" w:rsidR="00D05040" w:rsidRPr="00D05040" w:rsidRDefault="00D05040" w:rsidP="005E70F5">
            <w:pPr>
              <w:jc w:val="right"/>
            </w:pPr>
            <w:r w:rsidRPr="00D05040">
              <w:t>102</w:t>
            </w:r>
          </w:p>
        </w:tc>
        <w:tc>
          <w:tcPr>
            <w:tcW w:w="1042" w:type="dxa"/>
            <w:noWrap/>
            <w:vAlign w:val="center"/>
            <w:hideMark/>
          </w:tcPr>
          <w:p w14:paraId="6DC019FF" w14:textId="77777777" w:rsidR="00D05040" w:rsidRPr="00D05040" w:rsidRDefault="00D05040" w:rsidP="005E70F5">
            <w:pPr>
              <w:jc w:val="right"/>
            </w:pPr>
            <w:r w:rsidRPr="00D05040">
              <w:t>5.4%</w:t>
            </w:r>
          </w:p>
        </w:tc>
        <w:tc>
          <w:tcPr>
            <w:tcW w:w="830" w:type="dxa"/>
            <w:shd w:val="clear" w:color="auto" w:fill="auto"/>
            <w:noWrap/>
            <w:vAlign w:val="center"/>
            <w:hideMark/>
          </w:tcPr>
          <w:p w14:paraId="7DB24BB0" w14:textId="77777777" w:rsidR="00D05040" w:rsidRPr="00D05040" w:rsidRDefault="00D05040" w:rsidP="005E70F5">
            <w:pPr>
              <w:jc w:val="right"/>
            </w:pPr>
            <w:r w:rsidRPr="00D05040">
              <w:t>1794</w:t>
            </w:r>
          </w:p>
        </w:tc>
        <w:tc>
          <w:tcPr>
            <w:tcW w:w="941" w:type="dxa"/>
            <w:shd w:val="clear" w:color="auto" w:fill="auto"/>
            <w:noWrap/>
            <w:vAlign w:val="center"/>
            <w:hideMark/>
          </w:tcPr>
          <w:p w14:paraId="3C0E891D" w14:textId="77777777" w:rsidR="00D05040" w:rsidRPr="00D05040" w:rsidRDefault="00D05040" w:rsidP="005E70F5">
            <w:pPr>
              <w:jc w:val="right"/>
            </w:pPr>
            <w:r w:rsidRPr="00D05040">
              <w:t>94.6%</w:t>
            </w:r>
          </w:p>
        </w:tc>
      </w:tr>
      <w:tr w:rsidR="00D05040" w:rsidRPr="00D05040" w14:paraId="4F653597" w14:textId="77777777" w:rsidTr="005E70F5">
        <w:trPr>
          <w:cantSplit/>
          <w:jc w:val="center"/>
        </w:trPr>
        <w:tc>
          <w:tcPr>
            <w:tcW w:w="892" w:type="dxa"/>
            <w:noWrap/>
            <w:vAlign w:val="bottom"/>
            <w:hideMark/>
          </w:tcPr>
          <w:p w14:paraId="13CE5828" w14:textId="77777777" w:rsidR="00D05040" w:rsidRPr="00D05040" w:rsidRDefault="00D05040" w:rsidP="00D05040">
            <w:r w:rsidRPr="00D05040">
              <w:t>Sem</w:t>
            </w:r>
          </w:p>
        </w:tc>
        <w:tc>
          <w:tcPr>
            <w:tcW w:w="796" w:type="dxa"/>
            <w:noWrap/>
            <w:vAlign w:val="bottom"/>
            <w:hideMark/>
          </w:tcPr>
          <w:p w14:paraId="6E18C594" w14:textId="77777777" w:rsidR="00D05040" w:rsidRPr="00D05040" w:rsidRDefault="00D05040" w:rsidP="00D05040">
            <w:r w:rsidRPr="00D05040">
              <w:t>P</w:t>
            </w:r>
          </w:p>
        </w:tc>
        <w:tc>
          <w:tcPr>
            <w:tcW w:w="1097" w:type="dxa"/>
            <w:noWrap/>
            <w:vAlign w:val="bottom"/>
            <w:hideMark/>
          </w:tcPr>
          <w:p w14:paraId="4760B0CE" w14:textId="77777777" w:rsidR="00D05040" w:rsidRPr="00D05040" w:rsidRDefault="00D05040" w:rsidP="00D05040">
            <w:r w:rsidRPr="00D05040">
              <w:t>P5006</w:t>
            </w:r>
          </w:p>
        </w:tc>
        <w:tc>
          <w:tcPr>
            <w:tcW w:w="3330" w:type="dxa"/>
            <w:vAlign w:val="bottom"/>
            <w:hideMark/>
          </w:tcPr>
          <w:p w14:paraId="636BBA5B" w14:textId="77777777" w:rsidR="00D05040" w:rsidRPr="00D05040" w:rsidRDefault="00D05040" w:rsidP="00D05040">
            <w:r w:rsidRPr="00D05040">
              <w:t>4-Bromophenylphenyl Ether</w:t>
            </w:r>
          </w:p>
        </w:tc>
        <w:tc>
          <w:tcPr>
            <w:tcW w:w="1080" w:type="dxa"/>
            <w:noWrap/>
            <w:vAlign w:val="center"/>
            <w:hideMark/>
          </w:tcPr>
          <w:p w14:paraId="36D92800" w14:textId="77777777" w:rsidR="00D05040" w:rsidRPr="00D05040" w:rsidRDefault="00D05040" w:rsidP="005E70F5">
            <w:pPr>
              <w:jc w:val="right"/>
            </w:pPr>
            <w:r w:rsidRPr="00D05040">
              <w:t>221</w:t>
            </w:r>
          </w:p>
        </w:tc>
        <w:tc>
          <w:tcPr>
            <w:tcW w:w="928" w:type="dxa"/>
            <w:noWrap/>
            <w:vAlign w:val="center"/>
            <w:hideMark/>
          </w:tcPr>
          <w:p w14:paraId="43E053E7" w14:textId="77777777" w:rsidR="00D05040" w:rsidRPr="00D05040" w:rsidRDefault="00D05040" w:rsidP="005E70F5">
            <w:pPr>
              <w:jc w:val="right"/>
            </w:pPr>
            <w:r w:rsidRPr="00D05040">
              <w:t>0</w:t>
            </w:r>
          </w:p>
        </w:tc>
        <w:tc>
          <w:tcPr>
            <w:tcW w:w="1042" w:type="dxa"/>
            <w:noWrap/>
            <w:vAlign w:val="center"/>
            <w:hideMark/>
          </w:tcPr>
          <w:p w14:paraId="0FFF9ED6" w14:textId="77777777" w:rsidR="00D05040" w:rsidRPr="00D05040" w:rsidRDefault="00D05040" w:rsidP="005E70F5">
            <w:pPr>
              <w:jc w:val="right"/>
            </w:pPr>
            <w:r w:rsidRPr="00D05040">
              <w:t>0.0%</w:t>
            </w:r>
          </w:p>
        </w:tc>
        <w:tc>
          <w:tcPr>
            <w:tcW w:w="830" w:type="dxa"/>
            <w:shd w:val="clear" w:color="auto" w:fill="auto"/>
            <w:noWrap/>
            <w:vAlign w:val="center"/>
            <w:hideMark/>
          </w:tcPr>
          <w:p w14:paraId="5C7D2A05" w14:textId="77777777" w:rsidR="00D05040" w:rsidRPr="00D05040" w:rsidRDefault="00D05040" w:rsidP="005E70F5">
            <w:pPr>
              <w:jc w:val="right"/>
            </w:pPr>
            <w:r w:rsidRPr="00D05040">
              <w:t>221</w:t>
            </w:r>
          </w:p>
        </w:tc>
        <w:tc>
          <w:tcPr>
            <w:tcW w:w="941" w:type="dxa"/>
            <w:shd w:val="clear" w:color="auto" w:fill="auto"/>
            <w:noWrap/>
            <w:vAlign w:val="center"/>
            <w:hideMark/>
          </w:tcPr>
          <w:p w14:paraId="48C1D716" w14:textId="77777777" w:rsidR="00D05040" w:rsidRPr="00D05040" w:rsidRDefault="00D05040" w:rsidP="005E70F5">
            <w:pPr>
              <w:jc w:val="right"/>
            </w:pPr>
            <w:r w:rsidRPr="00D05040">
              <w:t>100.0%</w:t>
            </w:r>
          </w:p>
        </w:tc>
      </w:tr>
      <w:tr w:rsidR="00D05040" w:rsidRPr="00D05040" w14:paraId="30AC592A" w14:textId="77777777" w:rsidTr="005E70F5">
        <w:trPr>
          <w:cantSplit/>
          <w:jc w:val="center"/>
        </w:trPr>
        <w:tc>
          <w:tcPr>
            <w:tcW w:w="892" w:type="dxa"/>
            <w:noWrap/>
            <w:vAlign w:val="bottom"/>
            <w:hideMark/>
          </w:tcPr>
          <w:p w14:paraId="78C5D072" w14:textId="77777777" w:rsidR="00D05040" w:rsidRPr="00D05040" w:rsidRDefault="00D05040" w:rsidP="00D05040">
            <w:r w:rsidRPr="00D05040">
              <w:t>Sem</w:t>
            </w:r>
          </w:p>
        </w:tc>
        <w:tc>
          <w:tcPr>
            <w:tcW w:w="796" w:type="dxa"/>
            <w:noWrap/>
            <w:vAlign w:val="bottom"/>
            <w:hideMark/>
          </w:tcPr>
          <w:p w14:paraId="57DAA983" w14:textId="77777777" w:rsidR="00D05040" w:rsidRPr="00D05040" w:rsidRDefault="00D05040" w:rsidP="00D05040">
            <w:r w:rsidRPr="00D05040">
              <w:t>P</w:t>
            </w:r>
          </w:p>
        </w:tc>
        <w:tc>
          <w:tcPr>
            <w:tcW w:w="1097" w:type="dxa"/>
            <w:noWrap/>
            <w:vAlign w:val="bottom"/>
            <w:hideMark/>
          </w:tcPr>
          <w:p w14:paraId="7AA5E96B" w14:textId="77777777" w:rsidR="00D05040" w:rsidRPr="00D05040" w:rsidRDefault="00D05040" w:rsidP="00D05040">
            <w:r w:rsidRPr="00D05040">
              <w:t>P5007</w:t>
            </w:r>
          </w:p>
        </w:tc>
        <w:tc>
          <w:tcPr>
            <w:tcW w:w="3330" w:type="dxa"/>
            <w:vAlign w:val="bottom"/>
            <w:hideMark/>
          </w:tcPr>
          <w:p w14:paraId="49F89E1D" w14:textId="77777777" w:rsidR="00D05040" w:rsidRPr="00D05040" w:rsidRDefault="00D05040" w:rsidP="00D05040">
            <w:proofErr w:type="spellStart"/>
            <w:r w:rsidRPr="00D05040">
              <w:t>Butylbenzyl</w:t>
            </w:r>
            <w:proofErr w:type="spellEnd"/>
            <w:r w:rsidRPr="00D05040">
              <w:t xml:space="preserve"> Phthalate</w:t>
            </w:r>
          </w:p>
        </w:tc>
        <w:tc>
          <w:tcPr>
            <w:tcW w:w="1080" w:type="dxa"/>
            <w:noWrap/>
            <w:vAlign w:val="center"/>
            <w:hideMark/>
          </w:tcPr>
          <w:p w14:paraId="61D69C45" w14:textId="77777777" w:rsidR="00D05040" w:rsidRPr="00D05040" w:rsidRDefault="00D05040" w:rsidP="005E70F5">
            <w:pPr>
              <w:jc w:val="right"/>
            </w:pPr>
            <w:r w:rsidRPr="00D05040">
              <w:t>1925</w:t>
            </w:r>
          </w:p>
        </w:tc>
        <w:tc>
          <w:tcPr>
            <w:tcW w:w="928" w:type="dxa"/>
            <w:noWrap/>
            <w:vAlign w:val="center"/>
            <w:hideMark/>
          </w:tcPr>
          <w:p w14:paraId="0135E5D3" w14:textId="77777777" w:rsidR="00D05040" w:rsidRPr="00D05040" w:rsidRDefault="00D05040" w:rsidP="005E70F5">
            <w:pPr>
              <w:jc w:val="right"/>
            </w:pPr>
            <w:r w:rsidRPr="00D05040">
              <w:t>4</w:t>
            </w:r>
          </w:p>
        </w:tc>
        <w:tc>
          <w:tcPr>
            <w:tcW w:w="1042" w:type="dxa"/>
            <w:noWrap/>
            <w:vAlign w:val="center"/>
            <w:hideMark/>
          </w:tcPr>
          <w:p w14:paraId="0BBE9291" w14:textId="77777777" w:rsidR="00D05040" w:rsidRPr="00D05040" w:rsidRDefault="00D05040" w:rsidP="005E70F5">
            <w:pPr>
              <w:jc w:val="right"/>
            </w:pPr>
            <w:r w:rsidRPr="00D05040">
              <w:t>0.2%</w:t>
            </w:r>
          </w:p>
        </w:tc>
        <w:tc>
          <w:tcPr>
            <w:tcW w:w="830" w:type="dxa"/>
            <w:shd w:val="clear" w:color="auto" w:fill="auto"/>
            <w:noWrap/>
            <w:vAlign w:val="center"/>
            <w:hideMark/>
          </w:tcPr>
          <w:p w14:paraId="29098006" w14:textId="77777777" w:rsidR="00D05040" w:rsidRPr="00D05040" w:rsidRDefault="00D05040" w:rsidP="005E70F5">
            <w:pPr>
              <w:jc w:val="right"/>
            </w:pPr>
            <w:r w:rsidRPr="00D05040">
              <w:t>1921</w:t>
            </w:r>
          </w:p>
        </w:tc>
        <w:tc>
          <w:tcPr>
            <w:tcW w:w="941" w:type="dxa"/>
            <w:shd w:val="clear" w:color="auto" w:fill="auto"/>
            <w:noWrap/>
            <w:vAlign w:val="center"/>
            <w:hideMark/>
          </w:tcPr>
          <w:p w14:paraId="6C811FC2" w14:textId="77777777" w:rsidR="00D05040" w:rsidRPr="00D05040" w:rsidRDefault="00D05040" w:rsidP="005E70F5">
            <w:pPr>
              <w:jc w:val="right"/>
            </w:pPr>
            <w:r w:rsidRPr="00D05040">
              <w:t>99.8%</w:t>
            </w:r>
          </w:p>
        </w:tc>
      </w:tr>
      <w:tr w:rsidR="00D05040" w:rsidRPr="00D05040" w14:paraId="1AB82A3B" w14:textId="77777777" w:rsidTr="005E70F5">
        <w:trPr>
          <w:cantSplit/>
          <w:jc w:val="center"/>
        </w:trPr>
        <w:tc>
          <w:tcPr>
            <w:tcW w:w="892" w:type="dxa"/>
            <w:noWrap/>
            <w:vAlign w:val="bottom"/>
            <w:hideMark/>
          </w:tcPr>
          <w:p w14:paraId="5EE56FE8" w14:textId="77777777" w:rsidR="00D05040" w:rsidRPr="00D05040" w:rsidRDefault="00D05040" w:rsidP="00D05040">
            <w:r w:rsidRPr="00D05040">
              <w:t>Sem</w:t>
            </w:r>
          </w:p>
        </w:tc>
        <w:tc>
          <w:tcPr>
            <w:tcW w:w="796" w:type="dxa"/>
            <w:noWrap/>
            <w:vAlign w:val="bottom"/>
            <w:hideMark/>
          </w:tcPr>
          <w:p w14:paraId="2302F458" w14:textId="77777777" w:rsidR="00D05040" w:rsidRPr="00D05040" w:rsidRDefault="00D05040" w:rsidP="00D05040">
            <w:r w:rsidRPr="00D05040">
              <w:t>P</w:t>
            </w:r>
          </w:p>
        </w:tc>
        <w:tc>
          <w:tcPr>
            <w:tcW w:w="1097" w:type="dxa"/>
            <w:noWrap/>
            <w:vAlign w:val="bottom"/>
            <w:hideMark/>
          </w:tcPr>
          <w:p w14:paraId="43649E5F" w14:textId="77777777" w:rsidR="00D05040" w:rsidRPr="00D05040" w:rsidRDefault="00D05040" w:rsidP="00D05040">
            <w:r w:rsidRPr="00D05040">
              <w:t>P5008</w:t>
            </w:r>
          </w:p>
        </w:tc>
        <w:tc>
          <w:tcPr>
            <w:tcW w:w="3330" w:type="dxa"/>
            <w:vAlign w:val="bottom"/>
            <w:hideMark/>
          </w:tcPr>
          <w:p w14:paraId="061C8A84" w14:textId="77777777" w:rsidR="00D05040" w:rsidRPr="00D05040" w:rsidRDefault="00D05040" w:rsidP="00D05040">
            <w:r w:rsidRPr="00D05040">
              <w:t>3-Methyl-4-Chlorophenol</w:t>
            </w:r>
          </w:p>
        </w:tc>
        <w:tc>
          <w:tcPr>
            <w:tcW w:w="1080" w:type="dxa"/>
            <w:noWrap/>
            <w:vAlign w:val="center"/>
            <w:hideMark/>
          </w:tcPr>
          <w:p w14:paraId="0FFAA1EE" w14:textId="77777777" w:rsidR="00D05040" w:rsidRPr="00D05040" w:rsidRDefault="00D05040" w:rsidP="005E70F5">
            <w:pPr>
              <w:jc w:val="right"/>
            </w:pPr>
            <w:r w:rsidRPr="00D05040">
              <w:t>1925</w:t>
            </w:r>
          </w:p>
        </w:tc>
        <w:tc>
          <w:tcPr>
            <w:tcW w:w="928" w:type="dxa"/>
            <w:noWrap/>
            <w:vAlign w:val="center"/>
            <w:hideMark/>
          </w:tcPr>
          <w:p w14:paraId="1D22CEE0" w14:textId="77777777" w:rsidR="00D05040" w:rsidRPr="00D05040" w:rsidRDefault="00D05040" w:rsidP="005E70F5">
            <w:pPr>
              <w:jc w:val="right"/>
            </w:pPr>
            <w:r w:rsidRPr="00D05040">
              <w:t>0</w:t>
            </w:r>
          </w:p>
        </w:tc>
        <w:tc>
          <w:tcPr>
            <w:tcW w:w="1042" w:type="dxa"/>
            <w:noWrap/>
            <w:vAlign w:val="center"/>
            <w:hideMark/>
          </w:tcPr>
          <w:p w14:paraId="5B672FAE" w14:textId="77777777" w:rsidR="00D05040" w:rsidRPr="00D05040" w:rsidRDefault="00D05040" w:rsidP="005E70F5">
            <w:pPr>
              <w:jc w:val="right"/>
            </w:pPr>
            <w:r w:rsidRPr="00D05040">
              <w:t>0.0%</w:t>
            </w:r>
          </w:p>
        </w:tc>
        <w:tc>
          <w:tcPr>
            <w:tcW w:w="830" w:type="dxa"/>
            <w:shd w:val="clear" w:color="auto" w:fill="auto"/>
            <w:noWrap/>
            <w:vAlign w:val="center"/>
            <w:hideMark/>
          </w:tcPr>
          <w:p w14:paraId="209D0AEB" w14:textId="77777777" w:rsidR="00D05040" w:rsidRPr="00D05040" w:rsidRDefault="00D05040" w:rsidP="005E70F5">
            <w:pPr>
              <w:jc w:val="right"/>
            </w:pPr>
            <w:r w:rsidRPr="00D05040">
              <w:t>1925</w:t>
            </w:r>
          </w:p>
        </w:tc>
        <w:tc>
          <w:tcPr>
            <w:tcW w:w="941" w:type="dxa"/>
            <w:shd w:val="clear" w:color="auto" w:fill="auto"/>
            <w:noWrap/>
            <w:vAlign w:val="center"/>
            <w:hideMark/>
          </w:tcPr>
          <w:p w14:paraId="43B891A4" w14:textId="77777777" w:rsidR="00D05040" w:rsidRPr="00D05040" w:rsidRDefault="00D05040" w:rsidP="005E70F5">
            <w:pPr>
              <w:jc w:val="right"/>
            </w:pPr>
            <w:r w:rsidRPr="00D05040">
              <w:t>100.0%</w:t>
            </w:r>
          </w:p>
        </w:tc>
      </w:tr>
      <w:tr w:rsidR="00D05040" w:rsidRPr="00D05040" w14:paraId="0A28CE2D" w14:textId="77777777" w:rsidTr="005E70F5">
        <w:trPr>
          <w:cantSplit/>
          <w:jc w:val="center"/>
        </w:trPr>
        <w:tc>
          <w:tcPr>
            <w:tcW w:w="892" w:type="dxa"/>
            <w:noWrap/>
            <w:vAlign w:val="bottom"/>
            <w:hideMark/>
          </w:tcPr>
          <w:p w14:paraId="2638D142" w14:textId="77777777" w:rsidR="00D05040" w:rsidRPr="00D05040" w:rsidRDefault="00D05040" w:rsidP="00D05040">
            <w:r w:rsidRPr="00D05040">
              <w:t>Sem</w:t>
            </w:r>
          </w:p>
        </w:tc>
        <w:tc>
          <w:tcPr>
            <w:tcW w:w="796" w:type="dxa"/>
            <w:noWrap/>
            <w:vAlign w:val="bottom"/>
            <w:hideMark/>
          </w:tcPr>
          <w:p w14:paraId="6CC090D0" w14:textId="77777777" w:rsidR="00D05040" w:rsidRPr="00D05040" w:rsidRDefault="00D05040" w:rsidP="00D05040">
            <w:r w:rsidRPr="00D05040">
              <w:t>P</w:t>
            </w:r>
          </w:p>
        </w:tc>
        <w:tc>
          <w:tcPr>
            <w:tcW w:w="1097" w:type="dxa"/>
            <w:noWrap/>
            <w:vAlign w:val="bottom"/>
            <w:hideMark/>
          </w:tcPr>
          <w:p w14:paraId="3280727A" w14:textId="77777777" w:rsidR="00D05040" w:rsidRPr="00D05040" w:rsidRDefault="00D05040" w:rsidP="00D05040">
            <w:r w:rsidRPr="00D05040">
              <w:t>P5009</w:t>
            </w:r>
          </w:p>
        </w:tc>
        <w:tc>
          <w:tcPr>
            <w:tcW w:w="3330" w:type="dxa"/>
            <w:vAlign w:val="bottom"/>
            <w:hideMark/>
          </w:tcPr>
          <w:p w14:paraId="04B46FFE" w14:textId="77777777" w:rsidR="00D05040" w:rsidRPr="00D05040" w:rsidRDefault="00D05040" w:rsidP="00D05040">
            <w:r w:rsidRPr="00D05040">
              <w:t>2-Chloronaphthalene</w:t>
            </w:r>
          </w:p>
        </w:tc>
        <w:tc>
          <w:tcPr>
            <w:tcW w:w="1080" w:type="dxa"/>
            <w:noWrap/>
            <w:vAlign w:val="center"/>
            <w:hideMark/>
          </w:tcPr>
          <w:p w14:paraId="19390332" w14:textId="77777777" w:rsidR="00D05040" w:rsidRPr="00D05040" w:rsidRDefault="00D05040" w:rsidP="005E70F5">
            <w:pPr>
              <w:jc w:val="right"/>
            </w:pPr>
            <w:r w:rsidRPr="00D05040">
              <w:t>221</w:t>
            </w:r>
          </w:p>
        </w:tc>
        <w:tc>
          <w:tcPr>
            <w:tcW w:w="928" w:type="dxa"/>
            <w:noWrap/>
            <w:vAlign w:val="center"/>
            <w:hideMark/>
          </w:tcPr>
          <w:p w14:paraId="3B3C572D" w14:textId="77777777" w:rsidR="00D05040" w:rsidRPr="00D05040" w:rsidRDefault="00D05040" w:rsidP="005E70F5">
            <w:pPr>
              <w:jc w:val="right"/>
            </w:pPr>
            <w:r w:rsidRPr="00D05040">
              <w:t>0</w:t>
            </w:r>
          </w:p>
        </w:tc>
        <w:tc>
          <w:tcPr>
            <w:tcW w:w="1042" w:type="dxa"/>
            <w:noWrap/>
            <w:vAlign w:val="center"/>
            <w:hideMark/>
          </w:tcPr>
          <w:p w14:paraId="14E9342A" w14:textId="77777777" w:rsidR="00D05040" w:rsidRPr="00D05040" w:rsidRDefault="00D05040" w:rsidP="005E70F5">
            <w:pPr>
              <w:jc w:val="right"/>
            </w:pPr>
            <w:r w:rsidRPr="00D05040">
              <w:t>0.0%</w:t>
            </w:r>
          </w:p>
        </w:tc>
        <w:tc>
          <w:tcPr>
            <w:tcW w:w="830" w:type="dxa"/>
            <w:shd w:val="clear" w:color="auto" w:fill="auto"/>
            <w:noWrap/>
            <w:vAlign w:val="center"/>
            <w:hideMark/>
          </w:tcPr>
          <w:p w14:paraId="5182E86D" w14:textId="77777777" w:rsidR="00D05040" w:rsidRPr="00D05040" w:rsidRDefault="00D05040" w:rsidP="005E70F5">
            <w:pPr>
              <w:jc w:val="right"/>
            </w:pPr>
            <w:r w:rsidRPr="00D05040">
              <w:t>221</w:t>
            </w:r>
          </w:p>
        </w:tc>
        <w:tc>
          <w:tcPr>
            <w:tcW w:w="941" w:type="dxa"/>
            <w:shd w:val="clear" w:color="auto" w:fill="auto"/>
            <w:noWrap/>
            <w:vAlign w:val="center"/>
            <w:hideMark/>
          </w:tcPr>
          <w:p w14:paraId="261B8E24" w14:textId="77777777" w:rsidR="00D05040" w:rsidRPr="00D05040" w:rsidRDefault="00D05040" w:rsidP="005E70F5">
            <w:pPr>
              <w:jc w:val="right"/>
            </w:pPr>
            <w:r w:rsidRPr="00D05040">
              <w:t>100.0%</w:t>
            </w:r>
          </w:p>
        </w:tc>
      </w:tr>
      <w:tr w:rsidR="00D05040" w:rsidRPr="00D05040" w14:paraId="46881953" w14:textId="77777777" w:rsidTr="005E70F5">
        <w:trPr>
          <w:cantSplit/>
          <w:jc w:val="center"/>
        </w:trPr>
        <w:tc>
          <w:tcPr>
            <w:tcW w:w="892" w:type="dxa"/>
            <w:noWrap/>
            <w:vAlign w:val="bottom"/>
            <w:hideMark/>
          </w:tcPr>
          <w:p w14:paraId="5A7A58AE" w14:textId="77777777" w:rsidR="00D05040" w:rsidRPr="00D05040" w:rsidRDefault="00D05040" w:rsidP="00D05040">
            <w:r w:rsidRPr="00D05040">
              <w:t>Sem</w:t>
            </w:r>
          </w:p>
        </w:tc>
        <w:tc>
          <w:tcPr>
            <w:tcW w:w="796" w:type="dxa"/>
            <w:noWrap/>
            <w:vAlign w:val="bottom"/>
            <w:hideMark/>
          </w:tcPr>
          <w:p w14:paraId="22A8FE3A" w14:textId="77777777" w:rsidR="00D05040" w:rsidRPr="00D05040" w:rsidRDefault="00D05040" w:rsidP="00D05040">
            <w:r w:rsidRPr="00D05040">
              <w:t>P</w:t>
            </w:r>
          </w:p>
        </w:tc>
        <w:tc>
          <w:tcPr>
            <w:tcW w:w="1097" w:type="dxa"/>
            <w:noWrap/>
            <w:vAlign w:val="bottom"/>
            <w:hideMark/>
          </w:tcPr>
          <w:p w14:paraId="482DC9F1" w14:textId="77777777" w:rsidR="00D05040" w:rsidRPr="00D05040" w:rsidRDefault="00D05040" w:rsidP="00D05040">
            <w:r w:rsidRPr="00D05040">
              <w:t>P5010</w:t>
            </w:r>
          </w:p>
        </w:tc>
        <w:tc>
          <w:tcPr>
            <w:tcW w:w="3330" w:type="dxa"/>
            <w:vAlign w:val="bottom"/>
            <w:hideMark/>
          </w:tcPr>
          <w:p w14:paraId="1FA8F859" w14:textId="77777777" w:rsidR="00D05040" w:rsidRPr="00D05040" w:rsidRDefault="00D05040" w:rsidP="00D05040">
            <w:r w:rsidRPr="00D05040">
              <w:t>2-Chlorophenol</w:t>
            </w:r>
          </w:p>
        </w:tc>
        <w:tc>
          <w:tcPr>
            <w:tcW w:w="1080" w:type="dxa"/>
            <w:noWrap/>
            <w:vAlign w:val="center"/>
            <w:hideMark/>
          </w:tcPr>
          <w:p w14:paraId="304C20FC" w14:textId="77777777" w:rsidR="00D05040" w:rsidRPr="00D05040" w:rsidRDefault="00D05040" w:rsidP="005E70F5">
            <w:pPr>
              <w:jc w:val="right"/>
            </w:pPr>
            <w:r w:rsidRPr="00D05040">
              <w:t>1925</w:t>
            </w:r>
          </w:p>
        </w:tc>
        <w:tc>
          <w:tcPr>
            <w:tcW w:w="928" w:type="dxa"/>
            <w:noWrap/>
            <w:vAlign w:val="center"/>
            <w:hideMark/>
          </w:tcPr>
          <w:p w14:paraId="739A354A" w14:textId="77777777" w:rsidR="00D05040" w:rsidRPr="00D05040" w:rsidRDefault="00D05040" w:rsidP="005E70F5">
            <w:pPr>
              <w:jc w:val="right"/>
            </w:pPr>
            <w:r w:rsidRPr="00D05040">
              <w:t>1</w:t>
            </w:r>
          </w:p>
        </w:tc>
        <w:tc>
          <w:tcPr>
            <w:tcW w:w="1042" w:type="dxa"/>
            <w:noWrap/>
            <w:vAlign w:val="center"/>
            <w:hideMark/>
          </w:tcPr>
          <w:p w14:paraId="7DFB5E9A" w14:textId="77777777" w:rsidR="00D05040" w:rsidRPr="00D05040" w:rsidRDefault="00D05040" w:rsidP="005E70F5">
            <w:pPr>
              <w:jc w:val="right"/>
            </w:pPr>
            <w:r w:rsidRPr="00D05040">
              <w:t>0.1%</w:t>
            </w:r>
          </w:p>
        </w:tc>
        <w:tc>
          <w:tcPr>
            <w:tcW w:w="830" w:type="dxa"/>
            <w:shd w:val="clear" w:color="auto" w:fill="auto"/>
            <w:noWrap/>
            <w:vAlign w:val="center"/>
            <w:hideMark/>
          </w:tcPr>
          <w:p w14:paraId="2F692A90" w14:textId="77777777" w:rsidR="00D05040" w:rsidRPr="00D05040" w:rsidRDefault="00D05040" w:rsidP="005E70F5">
            <w:pPr>
              <w:jc w:val="right"/>
            </w:pPr>
            <w:r w:rsidRPr="00D05040">
              <w:t>1924</w:t>
            </w:r>
          </w:p>
        </w:tc>
        <w:tc>
          <w:tcPr>
            <w:tcW w:w="941" w:type="dxa"/>
            <w:shd w:val="clear" w:color="auto" w:fill="auto"/>
            <w:noWrap/>
            <w:vAlign w:val="center"/>
            <w:hideMark/>
          </w:tcPr>
          <w:p w14:paraId="7092B073" w14:textId="77777777" w:rsidR="00D05040" w:rsidRPr="00D05040" w:rsidRDefault="00D05040" w:rsidP="005E70F5">
            <w:pPr>
              <w:jc w:val="right"/>
            </w:pPr>
            <w:r w:rsidRPr="00D05040">
              <w:t>100.0%</w:t>
            </w:r>
          </w:p>
        </w:tc>
      </w:tr>
      <w:tr w:rsidR="00D05040" w:rsidRPr="00D05040" w14:paraId="41705FF2" w14:textId="77777777" w:rsidTr="005E70F5">
        <w:trPr>
          <w:cantSplit/>
          <w:jc w:val="center"/>
        </w:trPr>
        <w:tc>
          <w:tcPr>
            <w:tcW w:w="892" w:type="dxa"/>
            <w:noWrap/>
            <w:vAlign w:val="bottom"/>
            <w:hideMark/>
          </w:tcPr>
          <w:p w14:paraId="6E404E34" w14:textId="77777777" w:rsidR="00D05040" w:rsidRPr="00D05040" w:rsidRDefault="00D05040" w:rsidP="00D05040">
            <w:r w:rsidRPr="00D05040">
              <w:t>Sem</w:t>
            </w:r>
          </w:p>
        </w:tc>
        <w:tc>
          <w:tcPr>
            <w:tcW w:w="796" w:type="dxa"/>
            <w:noWrap/>
            <w:vAlign w:val="bottom"/>
            <w:hideMark/>
          </w:tcPr>
          <w:p w14:paraId="340524EA" w14:textId="77777777" w:rsidR="00D05040" w:rsidRPr="00D05040" w:rsidRDefault="00D05040" w:rsidP="00D05040">
            <w:r w:rsidRPr="00D05040">
              <w:t>P</w:t>
            </w:r>
          </w:p>
        </w:tc>
        <w:tc>
          <w:tcPr>
            <w:tcW w:w="1097" w:type="dxa"/>
            <w:noWrap/>
            <w:vAlign w:val="bottom"/>
            <w:hideMark/>
          </w:tcPr>
          <w:p w14:paraId="446600F2" w14:textId="77777777" w:rsidR="00D05040" w:rsidRPr="00D05040" w:rsidRDefault="00D05040" w:rsidP="00D05040">
            <w:r w:rsidRPr="00D05040">
              <w:t>P5011</w:t>
            </w:r>
          </w:p>
        </w:tc>
        <w:tc>
          <w:tcPr>
            <w:tcW w:w="3330" w:type="dxa"/>
            <w:vAlign w:val="bottom"/>
            <w:hideMark/>
          </w:tcPr>
          <w:p w14:paraId="183F18E3" w14:textId="77777777" w:rsidR="00D05040" w:rsidRPr="00D05040" w:rsidRDefault="00D05040" w:rsidP="00D05040">
            <w:r w:rsidRPr="00D05040">
              <w:t>4-Chlororphenylphenyl Ether</w:t>
            </w:r>
          </w:p>
        </w:tc>
        <w:tc>
          <w:tcPr>
            <w:tcW w:w="1080" w:type="dxa"/>
            <w:noWrap/>
            <w:vAlign w:val="center"/>
            <w:hideMark/>
          </w:tcPr>
          <w:p w14:paraId="47AA6F31" w14:textId="77777777" w:rsidR="00D05040" w:rsidRPr="00D05040" w:rsidRDefault="00D05040" w:rsidP="005E70F5">
            <w:pPr>
              <w:jc w:val="right"/>
            </w:pPr>
            <w:r w:rsidRPr="00D05040">
              <w:t>221</w:t>
            </w:r>
          </w:p>
        </w:tc>
        <w:tc>
          <w:tcPr>
            <w:tcW w:w="928" w:type="dxa"/>
            <w:noWrap/>
            <w:vAlign w:val="center"/>
            <w:hideMark/>
          </w:tcPr>
          <w:p w14:paraId="70788383" w14:textId="77777777" w:rsidR="00D05040" w:rsidRPr="00D05040" w:rsidRDefault="00D05040" w:rsidP="005E70F5">
            <w:pPr>
              <w:jc w:val="right"/>
            </w:pPr>
            <w:r w:rsidRPr="00D05040">
              <w:t>0</w:t>
            </w:r>
          </w:p>
        </w:tc>
        <w:tc>
          <w:tcPr>
            <w:tcW w:w="1042" w:type="dxa"/>
            <w:noWrap/>
            <w:vAlign w:val="center"/>
            <w:hideMark/>
          </w:tcPr>
          <w:p w14:paraId="5A5A3B30" w14:textId="77777777" w:rsidR="00D05040" w:rsidRPr="00D05040" w:rsidRDefault="00D05040" w:rsidP="005E70F5">
            <w:pPr>
              <w:jc w:val="right"/>
            </w:pPr>
            <w:r w:rsidRPr="00D05040">
              <w:t>0.0%</w:t>
            </w:r>
          </w:p>
        </w:tc>
        <w:tc>
          <w:tcPr>
            <w:tcW w:w="830" w:type="dxa"/>
            <w:shd w:val="clear" w:color="auto" w:fill="auto"/>
            <w:noWrap/>
            <w:vAlign w:val="center"/>
            <w:hideMark/>
          </w:tcPr>
          <w:p w14:paraId="529D915B" w14:textId="77777777" w:rsidR="00D05040" w:rsidRPr="00D05040" w:rsidRDefault="00D05040" w:rsidP="005E70F5">
            <w:pPr>
              <w:jc w:val="right"/>
            </w:pPr>
            <w:r w:rsidRPr="00D05040">
              <w:t>221</w:t>
            </w:r>
          </w:p>
        </w:tc>
        <w:tc>
          <w:tcPr>
            <w:tcW w:w="941" w:type="dxa"/>
            <w:shd w:val="clear" w:color="auto" w:fill="auto"/>
            <w:noWrap/>
            <w:vAlign w:val="center"/>
            <w:hideMark/>
          </w:tcPr>
          <w:p w14:paraId="01DE1FA3" w14:textId="77777777" w:rsidR="00D05040" w:rsidRPr="00D05040" w:rsidRDefault="00D05040" w:rsidP="005E70F5">
            <w:pPr>
              <w:jc w:val="right"/>
            </w:pPr>
            <w:r w:rsidRPr="00D05040">
              <w:t>100.0%</w:t>
            </w:r>
          </w:p>
        </w:tc>
      </w:tr>
      <w:tr w:rsidR="00D05040" w:rsidRPr="00D05040" w14:paraId="2836736B" w14:textId="77777777" w:rsidTr="005E70F5">
        <w:trPr>
          <w:cantSplit/>
          <w:jc w:val="center"/>
        </w:trPr>
        <w:tc>
          <w:tcPr>
            <w:tcW w:w="892" w:type="dxa"/>
            <w:noWrap/>
            <w:vAlign w:val="bottom"/>
            <w:hideMark/>
          </w:tcPr>
          <w:p w14:paraId="0F1D9572" w14:textId="77777777" w:rsidR="00D05040" w:rsidRPr="00D05040" w:rsidRDefault="00D05040" w:rsidP="00D05040">
            <w:r w:rsidRPr="00D05040">
              <w:t>Sem</w:t>
            </w:r>
          </w:p>
        </w:tc>
        <w:tc>
          <w:tcPr>
            <w:tcW w:w="796" w:type="dxa"/>
            <w:noWrap/>
            <w:vAlign w:val="bottom"/>
            <w:hideMark/>
          </w:tcPr>
          <w:p w14:paraId="7CFAE850" w14:textId="77777777" w:rsidR="00D05040" w:rsidRPr="00D05040" w:rsidRDefault="00D05040" w:rsidP="00D05040">
            <w:r w:rsidRPr="00D05040">
              <w:t>P</w:t>
            </w:r>
          </w:p>
        </w:tc>
        <w:tc>
          <w:tcPr>
            <w:tcW w:w="1097" w:type="dxa"/>
            <w:noWrap/>
            <w:vAlign w:val="bottom"/>
            <w:hideMark/>
          </w:tcPr>
          <w:p w14:paraId="40AF4437" w14:textId="77777777" w:rsidR="00D05040" w:rsidRPr="00D05040" w:rsidRDefault="00D05040" w:rsidP="00D05040">
            <w:r w:rsidRPr="00D05040">
              <w:t>P5012</w:t>
            </w:r>
          </w:p>
        </w:tc>
        <w:tc>
          <w:tcPr>
            <w:tcW w:w="3330" w:type="dxa"/>
            <w:vAlign w:val="bottom"/>
            <w:hideMark/>
          </w:tcPr>
          <w:p w14:paraId="1ED8D543" w14:textId="77777777" w:rsidR="00D05040" w:rsidRPr="00D05040" w:rsidRDefault="00D05040" w:rsidP="00D05040">
            <w:r w:rsidRPr="00D05040">
              <w:t>Di-N-</w:t>
            </w:r>
            <w:proofErr w:type="spellStart"/>
            <w:r w:rsidRPr="00D05040">
              <w:t>Butl</w:t>
            </w:r>
            <w:proofErr w:type="spellEnd"/>
            <w:r w:rsidRPr="00D05040">
              <w:t xml:space="preserve"> Phthalate</w:t>
            </w:r>
          </w:p>
        </w:tc>
        <w:tc>
          <w:tcPr>
            <w:tcW w:w="1080" w:type="dxa"/>
            <w:noWrap/>
            <w:vAlign w:val="center"/>
            <w:hideMark/>
          </w:tcPr>
          <w:p w14:paraId="7F7A38AA" w14:textId="77777777" w:rsidR="00D05040" w:rsidRPr="00D05040" w:rsidRDefault="00D05040" w:rsidP="005E70F5">
            <w:pPr>
              <w:jc w:val="right"/>
            </w:pPr>
            <w:r w:rsidRPr="00D05040">
              <w:t>1925</w:t>
            </w:r>
          </w:p>
        </w:tc>
        <w:tc>
          <w:tcPr>
            <w:tcW w:w="928" w:type="dxa"/>
            <w:noWrap/>
            <w:vAlign w:val="center"/>
            <w:hideMark/>
          </w:tcPr>
          <w:p w14:paraId="0EDCBCFC" w14:textId="77777777" w:rsidR="00D05040" w:rsidRPr="00D05040" w:rsidRDefault="00D05040" w:rsidP="005E70F5">
            <w:pPr>
              <w:jc w:val="right"/>
            </w:pPr>
            <w:r w:rsidRPr="00D05040">
              <w:t>32</w:t>
            </w:r>
          </w:p>
        </w:tc>
        <w:tc>
          <w:tcPr>
            <w:tcW w:w="1042" w:type="dxa"/>
            <w:noWrap/>
            <w:vAlign w:val="center"/>
            <w:hideMark/>
          </w:tcPr>
          <w:p w14:paraId="454AC053" w14:textId="77777777" w:rsidR="00D05040" w:rsidRPr="00D05040" w:rsidRDefault="00D05040" w:rsidP="005E70F5">
            <w:pPr>
              <w:jc w:val="right"/>
            </w:pPr>
            <w:r w:rsidRPr="00D05040">
              <w:t>1.7%</w:t>
            </w:r>
          </w:p>
        </w:tc>
        <w:tc>
          <w:tcPr>
            <w:tcW w:w="830" w:type="dxa"/>
            <w:shd w:val="clear" w:color="auto" w:fill="auto"/>
            <w:noWrap/>
            <w:vAlign w:val="center"/>
            <w:hideMark/>
          </w:tcPr>
          <w:p w14:paraId="5FC11381" w14:textId="77777777" w:rsidR="00D05040" w:rsidRPr="00D05040" w:rsidRDefault="00D05040" w:rsidP="005E70F5">
            <w:pPr>
              <w:jc w:val="right"/>
            </w:pPr>
            <w:r w:rsidRPr="00D05040">
              <w:t>1893</w:t>
            </w:r>
          </w:p>
        </w:tc>
        <w:tc>
          <w:tcPr>
            <w:tcW w:w="941" w:type="dxa"/>
            <w:shd w:val="clear" w:color="auto" w:fill="auto"/>
            <w:noWrap/>
            <w:vAlign w:val="center"/>
            <w:hideMark/>
          </w:tcPr>
          <w:p w14:paraId="0D163686" w14:textId="77777777" w:rsidR="00D05040" w:rsidRPr="00D05040" w:rsidRDefault="00D05040" w:rsidP="005E70F5">
            <w:pPr>
              <w:jc w:val="right"/>
            </w:pPr>
            <w:r w:rsidRPr="00D05040">
              <w:t>98.3%</w:t>
            </w:r>
          </w:p>
        </w:tc>
      </w:tr>
      <w:tr w:rsidR="00D05040" w:rsidRPr="00D05040" w14:paraId="582BB354" w14:textId="77777777" w:rsidTr="005E70F5">
        <w:trPr>
          <w:cantSplit/>
          <w:jc w:val="center"/>
        </w:trPr>
        <w:tc>
          <w:tcPr>
            <w:tcW w:w="892" w:type="dxa"/>
            <w:noWrap/>
            <w:vAlign w:val="bottom"/>
            <w:hideMark/>
          </w:tcPr>
          <w:p w14:paraId="4BF6A750" w14:textId="77777777" w:rsidR="00D05040" w:rsidRPr="00D05040" w:rsidRDefault="00D05040" w:rsidP="00D05040">
            <w:r w:rsidRPr="00D05040">
              <w:t>Sem</w:t>
            </w:r>
          </w:p>
        </w:tc>
        <w:tc>
          <w:tcPr>
            <w:tcW w:w="796" w:type="dxa"/>
            <w:noWrap/>
            <w:vAlign w:val="bottom"/>
            <w:hideMark/>
          </w:tcPr>
          <w:p w14:paraId="507D80ED" w14:textId="77777777" w:rsidR="00D05040" w:rsidRPr="00D05040" w:rsidRDefault="00D05040" w:rsidP="00D05040">
            <w:r w:rsidRPr="00D05040">
              <w:t>P</w:t>
            </w:r>
          </w:p>
        </w:tc>
        <w:tc>
          <w:tcPr>
            <w:tcW w:w="1097" w:type="dxa"/>
            <w:noWrap/>
            <w:vAlign w:val="bottom"/>
            <w:hideMark/>
          </w:tcPr>
          <w:p w14:paraId="79C7EE45" w14:textId="77777777" w:rsidR="00D05040" w:rsidRPr="00D05040" w:rsidRDefault="00D05040" w:rsidP="00D05040">
            <w:r w:rsidRPr="00D05040">
              <w:t>P5013</w:t>
            </w:r>
          </w:p>
        </w:tc>
        <w:tc>
          <w:tcPr>
            <w:tcW w:w="3330" w:type="dxa"/>
            <w:vAlign w:val="bottom"/>
            <w:hideMark/>
          </w:tcPr>
          <w:p w14:paraId="060CB5AC" w14:textId="77777777" w:rsidR="00D05040" w:rsidRPr="00D05040" w:rsidRDefault="00D05040" w:rsidP="00D05040">
            <w:r w:rsidRPr="00D05040">
              <w:t>1,2-Dichlorobenzene</w:t>
            </w:r>
          </w:p>
        </w:tc>
        <w:tc>
          <w:tcPr>
            <w:tcW w:w="1080" w:type="dxa"/>
            <w:noWrap/>
            <w:vAlign w:val="center"/>
            <w:hideMark/>
          </w:tcPr>
          <w:p w14:paraId="30A22A7A" w14:textId="77777777" w:rsidR="00D05040" w:rsidRPr="00D05040" w:rsidRDefault="00D05040" w:rsidP="005E70F5">
            <w:pPr>
              <w:jc w:val="right"/>
            </w:pPr>
            <w:r w:rsidRPr="00D05040">
              <w:t>1925</w:t>
            </w:r>
          </w:p>
        </w:tc>
        <w:tc>
          <w:tcPr>
            <w:tcW w:w="928" w:type="dxa"/>
            <w:noWrap/>
            <w:vAlign w:val="center"/>
            <w:hideMark/>
          </w:tcPr>
          <w:p w14:paraId="58445D7D" w14:textId="77777777" w:rsidR="00D05040" w:rsidRPr="00D05040" w:rsidRDefault="00D05040" w:rsidP="005E70F5">
            <w:pPr>
              <w:jc w:val="right"/>
            </w:pPr>
            <w:r w:rsidRPr="00D05040">
              <w:t>1</w:t>
            </w:r>
          </w:p>
        </w:tc>
        <w:tc>
          <w:tcPr>
            <w:tcW w:w="1042" w:type="dxa"/>
            <w:noWrap/>
            <w:vAlign w:val="center"/>
            <w:hideMark/>
          </w:tcPr>
          <w:p w14:paraId="51C37613" w14:textId="77777777" w:rsidR="00D05040" w:rsidRPr="00D05040" w:rsidRDefault="00D05040" w:rsidP="005E70F5">
            <w:pPr>
              <w:jc w:val="right"/>
            </w:pPr>
            <w:r w:rsidRPr="00D05040">
              <w:t>0.1%</w:t>
            </w:r>
          </w:p>
        </w:tc>
        <w:tc>
          <w:tcPr>
            <w:tcW w:w="830" w:type="dxa"/>
            <w:shd w:val="clear" w:color="auto" w:fill="auto"/>
            <w:noWrap/>
            <w:vAlign w:val="center"/>
            <w:hideMark/>
          </w:tcPr>
          <w:p w14:paraId="5295A5CC" w14:textId="77777777" w:rsidR="00D05040" w:rsidRPr="00D05040" w:rsidRDefault="00D05040" w:rsidP="005E70F5">
            <w:pPr>
              <w:jc w:val="right"/>
            </w:pPr>
            <w:r w:rsidRPr="00D05040">
              <w:t>1924</w:t>
            </w:r>
          </w:p>
        </w:tc>
        <w:tc>
          <w:tcPr>
            <w:tcW w:w="941" w:type="dxa"/>
            <w:shd w:val="clear" w:color="auto" w:fill="auto"/>
            <w:noWrap/>
            <w:vAlign w:val="center"/>
            <w:hideMark/>
          </w:tcPr>
          <w:p w14:paraId="5206565B" w14:textId="77777777" w:rsidR="00D05040" w:rsidRPr="00D05040" w:rsidRDefault="00D05040" w:rsidP="005E70F5">
            <w:pPr>
              <w:jc w:val="right"/>
            </w:pPr>
            <w:r w:rsidRPr="00D05040">
              <w:t>100.0%</w:t>
            </w:r>
          </w:p>
        </w:tc>
      </w:tr>
      <w:tr w:rsidR="00D05040" w:rsidRPr="00D05040" w14:paraId="7E364F32" w14:textId="77777777" w:rsidTr="005E70F5">
        <w:trPr>
          <w:cantSplit/>
          <w:jc w:val="center"/>
        </w:trPr>
        <w:tc>
          <w:tcPr>
            <w:tcW w:w="892" w:type="dxa"/>
            <w:noWrap/>
            <w:vAlign w:val="bottom"/>
            <w:hideMark/>
          </w:tcPr>
          <w:p w14:paraId="1F8B884A" w14:textId="77777777" w:rsidR="00D05040" w:rsidRPr="00D05040" w:rsidRDefault="00D05040" w:rsidP="00D05040">
            <w:r w:rsidRPr="00D05040">
              <w:t>Sem</w:t>
            </w:r>
          </w:p>
        </w:tc>
        <w:tc>
          <w:tcPr>
            <w:tcW w:w="796" w:type="dxa"/>
            <w:noWrap/>
            <w:vAlign w:val="bottom"/>
            <w:hideMark/>
          </w:tcPr>
          <w:p w14:paraId="46F85281" w14:textId="77777777" w:rsidR="00D05040" w:rsidRPr="00D05040" w:rsidRDefault="00D05040" w:rsidP="00D05040">
            <w:r w:rsidRPr="00D05040">
              <w:t>P</w:t>
            </w:r>
          </w:p>
        </w:tc>
        <w:tc>
          <w:tcPr>
            <w:tcW w:w="1097" w:type="dxa"/>
            <w:noWrap/>
            <w:vAlign w:val="bottom"/>
            <w:hideMark/>
          </w:tcPr>
          <w:p w14:paraId="3F81ED9D" w14:textId="77777777" w:rsidR="00D05040" w:rsidRPr="00D05040" w:rsidRDefault="00D05040" w:rsidP="00D05040">
            <w:r w:rsidRPr="00D05040">
              <w:t>P5014</w:t>
            </w:r>
          </w:p>
        </w:tc>
        <w:tc>
          <w:tcPr>
            <w:tcW w:w="3330" w:type="dxa"/>
            <w:vAlign w:val="bottom"/>
            <w:hideMark/>
          </w:tcPr>
          <w:p w14:paraId="76857633" w14:textId="77777777" w:rsidR="00D05040" w:rsidRPr="00D05040" w:rsidRDefault="00D05040" w:rsidP="00D05040">
            <w:r w:rsidRPr="00D05040">
              <w:t>1,3-Dichlorobenzene</w:t>
            </w:r>
          </w:p>
        </w:tc>
        <w:tc>
          <w:tcPr>
            <w:tcW w:w="1080" w:type="dxa"/>
            <w:noWrap/>
            <w:vAlign w:val="center"/>
            <w:hideMark/>
          </w:tcPr>
          <w:p w14:paraId="79147E61" w14:textId="77777777" w:rsidR="00D05040" w:rsidRPr="00D05040" w:rsidRDefault="00D05040" w:rsidP="005E70F5">
            <w:pPr>
              <w:jc w:val="right"/>
            </w:pPr>
            <w:r w:rsidRPr="00D05040">
              <w:t>1925</w:t>
            </w:r>
          </w:p>
        </w:tc>
        <w:tc>
          <w:tcPr>
            <w:tcW w:w="928" w:type="dxa"/>
            <w:noWrap/>
            <w:vAlign w:val="center"/>
            <w:hideMark/>
          </w:tcPr>
          <w:p w14:paraId="2241592F" w14:textId="77777777" w:rsidR="00D05040" w:rsidRPr="00D05040" w:rsidRDefault="00D05040" w:rsidP="005E70F5">
            <w:pPr>
              <w:jc w:val="right"/>
            </w:pPr>
            <w:r w:rsidRPr="00D05040">
              <w:t>1</w:t>
            </w:r>
          </w:p>
        </w:tc>
        <w:tc>
          <w:tcPr>
            <w:tcW w:w="1042" w:type="dxa"/>
            <w:noWrap/>
            <w:vAlign w:val="center"/>
            <w:hideMark/>
          </w:tcPr>
          <w:p w14:paraId="400722FC" w14:textId="77777777" w:rsidR="00D05040" w:rsidRPr="00D05040" w:rsidRDefault="00D05040" w:rsidP="005E70F5">
            <w:pPr>
              <w:jc w:val="right"/>
            </w:pPr>
            <w:r w:rsidRPr="00D05040">
              <w:t>0.1%</w:t>
            </w:r>
          </w:p>
        </w:tc>
        <w:tc>
          <w:tcPr>
            <w:tcW w:w="830" w:type="dxa"/>
            <w:shd w:val="clear" w:color="auto" w:fill="auto"/>
            <w:noWrap/>
            <w:vAlign w:val="center"/>
            <w:hideMark/>
          </w:tcPr>
          <w:p w14:paraId="6CD5FF40" w14:textId="77777777" w:rsidR="00D05040" w:rsidRPr="00D05040" w:rsidRDefault="00D05040" w:rsidP="005E70F5">
            <w:pPr>
              <w:jc w:val="right"/>
            </w:pPr>
            <w:r w:rsidRPr="00D05040">
              <w:t>1924</w:t>
            </w:r>
          </w:p>
        </w:tc>
        <w:tc>
          <w:tcPr>
            <w:tcW w:w="941" w:type="dxa"/>
            <w:shd w:val="clear" w:color="auto" w:fill="auto"/>
            <w:noWrap/>
            <w:vAlign w:val="center"/>
            <w:hideMark/>
          </w:tcPr>
          <w:p w14:paraId="68AE350E" w14:textId="77777777" w:rsidR="00D05040" w:rsidRPr="00D05040" w:rsidRDefault="00D05040" w:rsidP="005E70F5">
            <w:pPr>
              <w:jc w:val="right"/>
            </w:pPr>
            <w:r w:rsidRPr="00D05040">
              <w:t>100.0%</w:t>
            </w:r>
          </w:p>
        </w:tc>
      </w:tr>
      <w:tr w:rsidR="00D05040" w:rsidRPr="00D05040" w14:paraId="332FA1F8" w14:textId="77777777" w:rsidTr="005E70F5">
        <w:trPr>
          <w:cantSplit/>
          <w:jc w:val="center"/>
        </w:trPr>
        <w:tc>
          <w:tcPr>
            <w:tcW w:w="892" w:type="dxa"/>
            <w:noWrap/>
            <w:vAlign w:val="bottom"/>
            <w:hideMark/>
          </w:tcPr>
          <w:p w14:paraId="04892DB3" w14:textId="77777777" w:rsidR="00D05040" w:rsidRPr="00D05040" w:rsidRDefault="00D05040" w:rsidP="00D05040">
            <w:r w:rsidRPr="00D05040">
              <w:t>Sem</w:t>
            </w:r>
          </w:p>
        </w:tc>
        <w:tc>
          <w:tcPr>
            <w:tcW w:w="796" w:type="dxa"/>
            <w:noWrap/>
            <w:vAlign w:val="bottom"/>
            <w:hideMark/>
          </w:tcPr>
          <w:p w14:paraId="1DAADB4F" w14:textId="77777777" w:rsidR="00D05040" w:rsidRPr="00D05040" w:rsidRDefault="00D05040" w:rsidP="00D05040">
            <w:r w:rsidRPr="00D05040">
              <w:t>P</w:t>
            </w:r>
          </w:p>
        </w:tc>
        <w:tc>
          <w:tcPr>
            <w:tcW w:w="1097" w:type="dxa"/>
            <w:noWrap/>
            <w:vAlign w:val="bottom"/>
            <w:hideMark/>
          </w:tcPr>
          <w:p w14:paraId="3EAC30C7" w14:textId="77777777" w:rsidR="00D05040" w:rsidRPr="00D05040" w:rsidRDefault="00D05040" w:rsidP="00D05040">
            <w:r w:rsidRPr="00D05040">
              <w:t>P5015</w:t>
            </w:r>
          </w:p>
        </w:tc>
        <w:tc>
          <w:tcPr>
            <w:tcW w:w="3330" w:type="dxa"/>
            <w:vAlign w:val="bottom"/>
            <w:hideMark/>
          </w:tcPr>
          <w:p w14:paraId="6ED81C48" w14:textId="77777777" w:rsidR="00D05040" w:rsidRPr="00D05040" w:rsidRDefault="00D05040" w:rsidP="00D05040">
            <w:r w:rsidRPr="00D05040">
              <w:t>1,4-Dichlorobenzene</w:t>
            </w:r>
          </w:p>
        </w:tc>
        <w:tc>
          <w:tcPr>
            <w:tcW w:w="1080" w:type="dxa"/>
            <w:noWrap/>
            <w:vAlign w:val="center"/>
            <w:hideMark/>
          </w:tcPr>
          <w:p w14:paraId="73C1D5C3" w14:textId="77777777" w:rsidR="00D05040" w:rsidRPr="00D05040" w:rsidRDefault="00D05040" w:rsidP="005E70F5">
            <w:pPr>
              <w:jc w:val="right"/>
            </w:pPr>
            <w:r w:rsidRPr="00D05040">
              <w:t>1925</w:t>
            </w:r>
          </w:p>
        </w:tc>
        <w:tc>
          <w:tcPr>
            <w:tcW w:w="928" w:type="dxa"/>
            <w:noWrap/>
            <w:vAlign w:val="center"/>
            <w:hideMark/>
          </w:tcPr>
          <w:p w14:paraId="6E329159" w14:textId="77777777" w:rsidR="00D05040" w:rsidRPr="00D05040" w:rsidRDefault="00D05040" w:rsidP="005E70F5">
            <w:pPr>
              <w:jc w:val="right"/>
            </w:pPr>
            <w:r w:rsidRPr="00D05040">
              <w:t>1</w:t>
            </w:r>
          </w:p>
        </w:tc>
        <w:tc>
          <w:tcPr>
            <w:tcW w:w="1042" w:type="dxa"/>
            <w:noWrap/>
            <w:vAlign w:val="center"/>
            <w:hideMark/>
          </w:tcPr>
          <w:p w14:paraId="24FEF8BF" w14:textId="77777777" w:rsidR="00D05040" w:rsidRPr="00D05040" w:rsidRDefault="00D05040" w:rsidP="005E70F5">
            <w:pPr>
              <w:jc w:val="right"/>
            </w:pPr>
            <w:r w:rsidRPr="00D05040">
              <w:t>0.1%</w:t>
            </w:r>
          </w:p>
        </w:tc>
        <w:tc>
          <w:tcPr>
            <w:tcW w:w="830" w:type="dxa"/>
            <w:shd w:val="clear" w:color="auto" w:fill="auto"/>
            <w:noWrap/>
            <w:vAlign w:val="center"/>
            <w:hideMark/>
          </w:tcPr>
          <w:p w14:paraId="64998323" w14:textId="77777777" w:rsidR="00D05040" w:rsidRPr="00D05040" w:rsidRDefault="00D05040" w:rsidP="005E70F5">
            <w:pPr>
              <w:jc w:val="right"/>
            </w:pPr>
            <w:r w:rsidRPr="00D05040">
              <w:t>1924</w:t>
            </w:r>
          </w:p>
        </w:tc>
        <w:tc>
          <w:tcPr>
            <w:tcW w:w="941" w:type="dxa"/>
            <w:shd w:val="clear" w:color="auto" w:fill="auto"/>
            <w:noWrap/>
            <w:vAlign w:val="center"/>
            <w:hideMark/>
          </w:tcPr>
          <w:p w14:paraId="7048C80E" w14:textId="77777777" w:rsidR="00D05040" w:rsidRPr="00D05040" w:rsidRDefault="00D05040" w:rsidP="005E70F5">
            <w:pPr>
              <w:jc w:val="right"/>
            </w:pPr>
            <w:r w:rsidRPr="00D05040">
              <w:t>100.0%</w:t>
            </w:r>
          </w:p>
        </w:tc>
      </w:tr>
      <w:tr w:rsidR="00D05040" w:rsidRPr="00D05040" w14:paraId="0C73CDEA" w14:textId="77777777" w:rsidTr="005E70F5">
        <w:trPr>
          <w:cantSplit/>
          <w:jc w:val="center"/>
        </w:trPr>
        <w:tc>
          <w:tcPr>
            <w:tcW w:w="892" w:type="dxa"/>
            <w:noWrap/>
            <w:vAlign w:val="bottom"/>
            <w:hideMark/>
          </w:tcPr>
          <w:p w14:paraId="45657BB0" w14:textId="77777777" w:rsidR="00D05040" w:rsidRPr="00D05040" w:rsidRDefault="00D05040" w:rsidP="00D05040">
            <w:r w:rsidRPr="00D05040">
              <w:t>Sem</w:t>
            </w:r>
          </w:p>
        </w:tc>
        <w:tc>
          <w:tcPr>
            <w:tcW w:w="796" w:type="dxa"/>
            <w:noWrap/>
            <w:vAlign w:val="bottom"/>
            <w:hideMark/>
          </w:tcPr>
          <w:p w14:paraId="6146EB8C" w14:textId="77777777" w:rsidR="00D05040" w:rsidRPr="00D05040" w:rsidRDefault="00D05040" w:rsidP="00D05040">
            <w:r w:rsidRPr="00D05040">
              <w:t>P</w:t>
            </w:r>
          </w:p>
        </w:tc>
        <w:tc>
          <w:tcPr>
            <w:tcW w:w="1097" w:type="dxa"/>
            <w:noWrap/>
            <w:vAlign w:val="bottom"/>
            <w:hideMark/>
          </w:tcPr>
          <w:p w14:paraId="78C7472D" w14:textId="77777777" w:rsidR="00D05040" w:rsidRPr="00D05040" w:rsidRDefault="00D05040" w:rsidP="00D05040">
            <w:r w:rsidRPr="00D05040">
              <w:t>P5016</w:t>
            </w:r>
          </w:p>
        </w:tc>
        <w:tc>
          <w:tcPr>
            <w:tcW w:w="3330" w:type="dxa"/>
            <w:vAlign w:val="bottom"/>
            <w:hideMark/>
          </w:tcPr>
          <w:p w14:paraId="10028A14" w14:textId="77777777" w:rsidR="00D05040" w:rsidRPr="00D05040" w:rsidRDefault="00D05040" w:rsidP="00D05040">
            <w:r w:rsidRPr="00D05040">
              <w:t>3,3-Dichlorobenzidine</w:t>
            </w:r>
          </w:p>
        </w:tc>
        <w:tc>
          <w:tcPr>
            <w:tcW w:w="1080" w:type="dxa"/>
            <w:noWrap/>
            <w:vAlign w:val="center"/>
            <w:hideMark/>
          </w:tcPr>
          <w:p w14:paraId="4C77D723" w14:textId="77777777" w:rsidR="00D05040" w:rsidRPr="00D05040" w:rsidRDefault="00D05040" w:rsidP="005E70F5">
            <w:pPr>
              <w:jc w:val="right"/>
            </w:pPr>
            <w:r w:rsidRPr="00D05040">
              <w:t>221</w:t>
            </w:r>
          </w:p>
        </w:tc>
        <w:tc>
          <w:tcPr>
            <w:tcW w:w="928" w:type="dxa"/>
            <w:noWrap/>
            <w:vAlign w:val="center"/>
            <w:hideMark/>
          </w:tcPr>
          <w:p w14:paraId="2C854A8F" w14:textId="77777777" w:rsidR="00D05040" w:rsidRPr="00D05040" w:rsidRDefault="00D05040" w:rsidP="005E70F5">
            <w:pPr>
              <w:jc w:val="right"/>
            </w:pPr>
            <w:r w:rsidRPr="00D05040">
              <w:t>0</w:t>
            </w:r>
          </w:p>
        </w:tc>
        <w:tc>
          <w:tcPr>
            <w:tcW w:w="1042" w:type="dxa"/>
            <w:noWrap/>
            <w:vAlign w:val="center"/>
            <w:hideMark/>
          </w:tcPr>
          <w:p w14:paraId="108A188F" w14:textId="77777777" w:rsidR="00D05040" w:rsidRPr="00D05040" w:rsidRDefault="00D05040" w:rsidP="005E70F5">
            <w:pPr>
              <w:jc w:val="right"/>
            </w:pPr>
            <w:r w:rsidRPr="00D05040">
              <w:t>0.0%</w:t>
            </w:r>
          </w:p>
        </w:tc>
        <w:tc>
          <w:tcPr>
            <w:tcW w:w="830" w:type="dxa"/>
            <w:shd w:val="clear" w:color="auto" w:fill="auto"/>
            <w:noWrap/>
            <w:vAlign w:val="center"/>
            <w:hideMark/>
          </w:tcPr>
          <w:p w14:paraId="1CDCD9CD" w14:textId="77777777" w:rsidR="00D05040" w:rsidRPr="00D05040" w:rsidRDefault="00D05040" w:rsidP="005E70F5">
            <w:pPr>
              <w:jc w:val="right"/>
            </w:pPr>
            <w:r w:rsidRPr="00D05040">
              <w:t>221</w:t>
            </w:r>
          </w:p>
        </w:tc>
        <w:tc>
          <w:tcPr>
            <w:tcW w:w="941" w:type="dxa"/>
            <w:shd w:val="clear" w:color="auto" w:fill="auto"/>
            <w:noWrap/>
            <w:vAlign w:val="center"/>
            <w:hideMark/>
          </w:tcPr>
          <w:p w14:paraId="5F9C5B9F" w14:textId="77777777" w:rsidR="00D05040" w:rsidRPr="00D05040" w:rsidRDefault="00D05040" w:rsidP="005E70F5">
            <w:pPr>
              <w:jc w:val="right"/>
            </w:pPr>
            <w:r w:rsidRPr="00D05040">
              <w:t>100.0%</w:t>
            </w:r>
          </w:p>
        </w:tc>
      </w:tr>
      <w:tr w:rsidR="00D05040" w:rsidRPr="00D05040" w14:paraId="035820DB" w14:textId="77777777" w:rsidTr="005E70F5">
        <w:trPr>
          <w:cantSplit/>
          <w:jc w:val="center"/>
        </w:trPr>
        <w:tc>
          <w:tcPr>
            <w:tcW w:w="892" w:type="dxa"/>
            <w:noWrap/>
            <w:vAlign w:val="bottom"/>
            <w:hideMark/>
          </w:tcPr>
          <w:p w14:paraId="51AF33BE" w14:textId="77777777" w:rsidR="00D05040" w:rsidRPr="00D05040" w:rsidRDefault="00D05040" w:rsidP="00D05040">
            <w:r w:rsidRPr="00D05040">
              <w:t>Sem</w:t>
            </w:r>
          </w:p>
        </w:tc>
        <w:tc>
          <w:tcPr>
            <w:tcW w:w="796" w:type="dxa"/>
            <w:noWrap/>
            <w:vAlign w:val="bottom"/>
            <w:hideMark/>
          </w:tcPr>
          <w:p w14:paraId="4960E088" w14:textId="77777777" w:rsidR="00D05040" w:rsidRPr="00D05040" w:rsidRDefault="00D05040" w:rsidP="00D05040">
            <w:r w:rsidRPr="00D05040">
              <w:t>P</w:t>
            </w:r>
          </w:p>
        </w:tc>
        <w:tc>
          <w:tcPr>
            <w:tcW w:w="1097" w:type="dxa"/>
            <w:noWrap/>
            <w:vAlign w:val="bottom"/>
            <w:hideMark/>
          </w:tcPr>
          <w:p w14:paraId="24929973" w14:textId="77777777" w:rsidR="00D05040" w:rsidRPr="00D05040" w:rsidRDefault="00D05040" w:rsidP="00D05040">
            <w:r w:rsidRPr="00D05040">
              <w:t>P5017</w:t>
            </w:r>
          </w:p>
        </w:tc>
        <w:tc>
          <w:tcPr>
            <w:tcW w:w="3330" w:type="dxa"/>
            <w:vAlign w:val="bottom"/>
            <w:hideMark/>
          </w:tcPr>
          <w:p w14:paraId="271594AA" w14:textId="77777777" w:rsidR="00D05040" w:rsidRPr="00D05040" w:rsidRDefault="00D05040" w:rsidP="00D05040">
            <w:r w:rsidRPr="00D05040">
              <w:t>2,4-Dichlorophenol</w:t>
            </w:r>
          </w:p>
        </w:tc>
        <w:tc>
          <w:tcPr>
            <w:tcW w:w="1080" w:type="dxa"/>
            <w:noWrap/>
            <w:vAlign w:val="center"/>
            <w:hideMark/>
          </w:tcPr>
          <w:p w14:paraId="01F506F8" w14:textId="77777777" w:rsidR="00D05040" w:rsidRPr="00D05040" w:rsidRDefault="00D05040" w:rsidP="005E70F5">
            <w:pPr>
              <w:jc w:val="right"/>
            </w:pPr>
            <w:r w:rsidRPr="00D05040">
              <w:t>1925</w:t>
            </w:r>
          </w:p>
        </w:tc>
        <w:tc>
          <w:tcPr>
            <w:tcW w:w="928" w:type="dxa"/>
            <w:noWrap/>
            <w:vAlign w:val="center"/>
            <w:hideMark/>
          </w:tcPr>
          <w:p w14:paraId="3018F6F7" w14:textId="77777777" w:rsidR="00D05040" w:rsidRPr="00D05040" w:rsidRDefault="00D05040" w:rsidP="005E70F5">
            <w:pPr>
              <w:jc w:val="right"/>
            </w:pPr>
            <w:r w:rsidRPr="00D05040">
              <w:t>1</w:t>
            </w:r>
          </w:p>
        </w:tc>
        <w:tc>
          <w:tcPr>
            <w:tcW w:w="1042" w:type="dxa"/>
            <w:noWrap/>
            <w:vAlign w:val="center"/>
            <w:hideMark/>
          </w:tcPr>
          <w:p w14:paraId="48C73547" w14:textId="77777777" w:rsidR="00D05040" w:rsidRPr="00D05040" w:rsidRDefault="00D05040" w:rsidP="005E70F5">
            <w:pPr>
              <w:jc w:val="right"/>
            </w:pPr>
            <w:r w:rsidRPr="00D05040">
              <w:t>0.1%</w:t>
            </w:r>
          </w:p>
        </w:tc>
        <w:tc>
          <w:tcPr>
            <w:tcW w:w="830" w:type="dxa"/>
            <w:shd w:val="clear" w:color="auto" w:fill="auto"/>
            <w:noWrap/>
            <w:vAlign w:val="center"/>
            <w:hideMark/>
          </w:tcPr>
          <w:p w14:paraId="1D53C394" w14:textId="77777777" w:rsidR="00D05040" w:rsidRPr="00D05040" w:rsidRDefault="00D05040" w:rsidP="005E70F5">
            <w:pPr>
              <w:jc w:val="right"/>
            </w:pPr>
            <w:r w:rsidRPr="00D05040">
              <w:t>1924</w:t>
            </w:r>
          </w:p>
        </w:tc>
        <w:tc>
          <w:tcPr>
            <w:tcW w:w="941" w:type="dxa"/>
            <w:shd w:val="clear" w:color="auto" w:fill="auto"/>
            <w:noWrap/>
            <w:vAlign w:val="center"/>
            <w:hideMark/>
          </w:tcPr>
          <w:p w14:paraId="3182D5FD" w14:textId="77777777" w:rsidR="00D05040" w:rsidRPr="00D05040" w:rsidRDefault="00D05040" w:rsidP="005E70F5">
            <w:pPr>
              <w:jc w:val="right"/>
            </w:pPr>
            <w:r w:rsidRPr="00D05040">
              <w:t>100.0%</w:t>
            </w:r>
          </w:p>
        </w:tc>
      </w:tr>
      <w:tr w:rsidR="00D05040" w:rsidRPr="00D05040" w14:paraId="0F803802" w14:textId="77777777" w:rsidTr="005E70F5">
        <w:trPr>
          <w:cantSplit/>
          <w:jc w:val="center"/>
        </w:trPr>
        <w:tc>
          <w:tcPr>
            <w:tcW w:w="892" w:type="dxa"/>
            <w:noWrap/>
            <w:vAlign w:val="bottom"/>
            <w:hideMark/>
          </w:tcPr>
          <w:p w14:paraId="66F13225" w14:textId="77777777" w:rsidR="00D05040" w:rsidRPr="00D05040" w:rsidRDefault="00D05040" w:rsidP="00D05040">
            <w:r w:rsidRPr="00D05040">
              <w:t>Sem</w:t>
            </w:r>
          </w:p>
        </w:tc>
        <w:tc>
          <w:tcPr>
            <w:tcW w:w="796" w:type="dxa"/>
            <w:noWrap/>
            <w:vAlign w:val="bottom"/>
            <w:hideMark/>
          </w:tcPr>
          <w:p w14:paraId="4E1DA54F" w14:textId="77777777" w:rsidR="00D05040" w:rsidRPr="00D05040" w:rsidRDefault="00D05040" w:rsidP="00D05040">
            <w:r w:rsidRPr="00D05040">
              <w:t>P</w:t>
            </w:r>
          </w:p>
        </w:tc>
        <w:tc>
          <w:tcPr>
            <w:tcW w:w="1097" w:type="dxa"/>
            <w:noWrap/>
            <w:vAlign w:val="bottom"/>
            <w:hideMark/>
          </w:tcPr>
          <w:p w14:paraId="625BA8CE" w14:textId="77777777" w:rsidR="00D05040" w:rsidRPr="00D05040" w:rsidRDefault="00D05040" w:rsidP="00D05040">
            <w:r w:rsidRPr="00D05040">
              <w:t>P5018</w:t>
            </w:r>
          </w:p>
        </w:tc>
        <w:tc>
          <w:tcPr>
            <w:tcW w:w="3330" w:type="dxa"/>
            <w:vAlign w:val="bottom"/>
            <w:hideMark/>
          </w:tcPr>
          <w:p w14:paraId="7167D042" w14:textId="77777777" w:rsidR="00D05040" w:rsidRPr="00D05040" w:rsidRDefault="00D05040" w:rsidP="00D05040">
            <w:r w:rsidRPr="00D05040">
              <w:t>Diethyl Phthalate</w:t>
            </w:r>
          </w:p>
        </w:tc>
        <w:tc>
          <w:tcPr>
            <w:tcW w:w="1080" w:type="dxa"/>
            <w:noWrap/>
            <w:vAlign w:val="center"/>
            <w:hideMark/>
          </w:tcPr>
          <w:p w14:paraId="36AD639F" w14:textId="77777777" w:rsidR="00D05040" w:rsidRPr="00D05040" w:rsidRDefault="00D05040" w:rsidP="005E70F5">
            <w:pPr>
              <w:jc w:val="right"/>
            </w:pPr>
            <w:r w:rsidRPr="00D05040">
              <w:t>1925</w:t>
            </w:r>
          </w:p>
        </w:tc>
        <w:tc>
          <w:tcPr>
            <w:tcW w:w="928" w:type="dxa"/>
            <w:noWrap/>
            <w:vAlign w:val="center"/>
            <w:hideMark/>
          </w:tcPr>
          <w:p w14:paraId="34D3971D" w14:textId="77777777" w:rsidR="00D05040" w:rsidRPr="00D05040" w:rsidRDefault="00D05040" w:rsidP="005E70F5">
            <w:pPr>
              <w:jc w:val="right"/>
            </w:pPr>
            <w:r w:rsidRPr="00D05040">
              <w:t>4</w:t>
            </w:r>
          </w:p>
        </w:tc>
        <w:tc>
          <w:tcPr>
            <w:tcW w:w="1042" w:type="dxa"/>
            <w:noWrap/>
            <w:vAlign w:val="center"/>
            <w:hideMark/>
          </w:tcPr>
          <w:p w14:paraId="345910E6" w14:textId="77777777" w:rsidR="00D05040" w:rsidRPr="00D05040" w:rsidRDefault="00D05040" w:rsidP="005E70F5">
            <w:pPr>
              <w:jc w:val="right"/>
            </w:pPr>
            <w:r w:rsidRPr="00D05040">
              <w:t>0.2%</w:t>
            </w:r>
          </w:p>
        </w:tc>
        <w:tc>
          <w:tcPr>
            <w:tcW w:w="830" w:type="dxa"/>
            <w:shd w:val="clear" w:color="auto" w:fill="auto"/>
            <w:noWrap/>
            <w:vAlign w:val="center"/>
            <w:hideMark/>
          </w:tcPr>
          <w:p w14:paraId="57EA0778" w14:textId="77777777" w:rsidR="00D05040" w:rsidRPr="00D05040" w:rsidRDefault="00D05040" w:rsidP="005E70F5">
            <w:pPr>
              <w:jc w:val="right"/>
            </w:pPr>
            <w:r w:rsidRPr="00D05040">
              <w:t>1921</w:t>
            </w:r>
          </w:p>
        </w:tc>
        <w:tc>
          <w:tcPr>
            <w:tcW w:w="941" w:type="dxa"/>
            <w:shd w:val="clear" w:color="auto" w:fill="auto"/>
            <w:noWrap/>
            <w:vAlign w:val="center"/>
            <w:hideMark/>
          </w:tcPr>
          <w:p w14:paraId="482D5E1C" w14:textId="77777777" w:rsidR="00D05040" w:rsidRPr="00D05040" w:rsidRDefault="00D05040" w:rsidP="005E70F5">
            <w:pPr>
              <w:jc w:val="right"/>
            </w:pPr>
            <w:r w:rsidRPr="00D05040">
              <w:t>99.8%</w:t>
            </w:r>
          </w:p>
        </w:tc>
      </w:tr>
      <w:tr w:rsidR="00D05040" w:rsidRPr="00D05040" w14:paraId="0BC6264D" w14:textId="77777777" w:rsidTr="005E70F5">
        <w:trPr>
          <w:cantSplit/>
          <w:jc w:val="center"/>
        </w:trPr>
        <w:tc>
          <w:tcPr>
            <w:tcW w:w="892" w:type="dxa"/>
            <w:noWrap/>
            <w:vAlign w:val="bottom"/>
            <w:hideMark/>
          </w:tcPr>
          <w:p w14:paraId="44F1646A" w14:textId="77777777" w:rsidR="00D05040" w:rsidRPr="00D05040" w:rsidRDefault="00D05040" w:rsidP="00D05040">
            <w:r w:rsidRPr="00D05040">
              <w:t>Sem</w:t>
            </w:r>
          </w:p>
        </w:tc>
        <w:tc>
          <w:tcPr>
            <w:tcW w:w="796" w:type="dxa"/>
            <w:noWrap/>
            <w:vAlign w:val="bottom"/>
            <w:hideMark/>
          </w:tcPr>
          <w:p w14:paraId="7BA61F7B" w14:textId="77777777" w:rsidR="00D05040" w:rsidRPr="00D05040" w:rsidRDefault="00D05040" w:rsidP="00D05040">
            <w:r w:rsidRPr="00D05040">
              <w:t>P</w:t>
            </w:r>
          </w:p>
        </w:tc>
        <w:tc>
          <w:tcPr>
            <w:tcW w:w="1097" w:type="dxa"/>
            <w:noWrap/>
            <w:vAlign w:val="bottom"/>
            <w:hideMark/>
          </w:tcPr>
          <w:p w14:paraId="2F129DE2" w14:textId="77777777" w:rsidR="00D05040" w:rsidRPr="00D05040" w:rsidRDefault="00D05040" w:rsidP="00D05040">
            <w:r w:rsidRPr="00D05040">
              <w:t>P5019</w:t>
            </w:r>
          </w:p>
        </w:tc>
        <w:tc>
          <w:tcPr>
            <w:tcW w:w="3330" w:type="dxa"/>
            <w:vAlign w:val="bottom"/>
            <w:hideMark/>
          </w:tcPr>
          <w:p w14:paraId="783FA5AA" w14:textId="77777777" w:rsidR="00D05040" w:rsidRPr="00D05040" w:rsidRDefault="00D05040" w:rsidP="00D05040">
            <w:r w:rsidRPr="00D05040">
              <w:t>2,4-Dimethylphenol</w:t>
            </w:r>
          </w:p>
        </w:tc>
        <w:tc>
          <w:tcPr>
            <w:tcW w:w="1080" w:type="dxa"/>
            <w:noWrap/>
            <w:vAlign w:val="center"/>
            <w:hideMark/>
          </w:tcPr>
          <w:p w14:paraId="3CC35E4C" w14:textId="77777777" w:rsidR="00D05040" w:rsidRPr="00D05040" w:rsidRDefault="00D05040" w:rsidP="005E70F5">
            <w:pPr>
              <w:jc w:val="right"/>
            </w:pPr>
            <w:r w:rsidRPr="00D05040">
              <w:t>1927</w:t>
            </w:r>
          </w:p>
        </w:tc>
        <w:tc>
          <w:tcPr>
            <w:tcW w:w="928" w:type="dxa"/>
            <w:noWrap/>
            <w:vAlign w:val="center"/>
            <w:hideMark/>
          </w:tcPr>
          <w:p w14:paraId="2E05670C" w14:textId="77777777" w:rsidR="00D05040" w:rsidRPr="00D05040" w:rsidRDefault="00D05040" w:rsidP="005E70F5">
            <w:pPr>
              <w:jc w:val="right"/>
            </w:pPr>
            <w:r w:rsidRPr="00D05040">
              <w:t>1</w:t>
            </w:r>
          </w:p>
        </w:tc>
        <w:tc>
          <w:tcPr>
            <w:tcW w:w="1042" w:type="dxa"/>
            <w:noWrap/>
            <w:vAlign w:val="center"/>
            <w:hideMark/>
          </w:tcPr>
          <w:p w14:paraId="204EFE3E" w14:textId="77777777" w:rsidR="00D05040" w:rsidRPr="00D05040" w:rsidRDefault="00D05040" w:rsidP="005E70F5">
            <w:pPr>
              <w:jc w:val="right"/>
            </w:pPr>
            <w:r w:rsidRPr="00D05040">
              <w:t>0.1%</w:t>
            </w:r>
          </w:p>
        </w:tc>
        <w:tc>
          <w:tcPr>
            <w:tcW w:w="830" w:type="dxa"/>
            <w:shd w:val="clear" w:color="auto" w:fill="auto"/>
            <w:noWrap/>
            <w:vAlign w:val="center"/>
            <w:hideMark/>
          </w:tcPr>
          <w:p w14:paraId="117C63EC" w14:textId="77777777" w:rsidR="00D05040" w:rsidRPr="00D05040" w:rsidRDefault="00D05040" w:rsidP="005E70F5">
            <w:pPr>
              <w:jc w:val="right"/>
            </w:pPr>
            <w:r w:rsidRPr="00D05040">
              <w:t>1926</w:t>
            </w:r>
          </w:p>
        </w:tc>
        <w:tc>
          <w:tcPr>
            <w:tcW w:w="941" w:type="dxa"/>
            <w:shd w:val="clear" w:color="auto" w:fill="auto"/>
            <w:noWrap/>
            <w:vAlign w:val="center"/>
            <w:hideMark/>
          </w:tcPr>
          <w:p w14:paraId="6C120E94" w14:textId="77777777" w:rsidR="00D05040" w:rsidRPr="00D05040" w:rsidRDefault="00D05040" w:rsidP="005E70F5">
            <w:pPr>
              <w:jc w:val="right"/>
            </w:pPr>
            <w:r w:rsidRPr="00D05040">
              <w:t>100.0%</w:t>
            </w:r>
          </w:p>
        </w:tc>
      </w:tr>
      <w:tr w:rsidR="00D05040" w:rsidRPr="00D05040" w14:paraId="2825334B" w14:textId="77777777" w:rsidTr="005E70F5">
        <w:trPr>
          <w:cantSplit/>
          <w:jc w:val="center"/>
        </w:trPr>
        <w:tc>
          <w:tcPr>
            <w:tcW w:w="892" w:type="dxa"/>
            <w:noWrap/>
            <w:vAlign w:val="bottom"/>
            <w:hideMark/>
          </w:tcPr>
          <w:p w14:paraId="4BB8060E" w14:textId="77777777" w:rsidR="00D05040" w:rsidRPr="00D05040" w:rsidRDefault="00D05040" w:rsidP="00D05040">
            <w:r w:rsidRPr="00D05040">
              <w:t>Sem</w:t>
            </w:r>
          </w:p>
        </w:tc>
        <w:tc>
          <w:tcPr>
            <w:tcW w:w="796" w:type="dxa"/>
            <w:noWrap/>
            <w:vAlign w:val="bottom"/>
            <w:hideMark/>
          </w:tcPr>
          <w:p w14:paraId="6DCD15C2" w14:textId="77777777" w:rsidR="00D05040" w:rsidRPr="00D05040" w:rsidRDefault="00D05040" w:rsidP="00D05040">
            <w:r w:rsidRPr="00D05040">
              <w:t>P</w:t>
            </w:r>
          </w:p>
        </w:tc>
        <w:tc>
          <w:tcPr>
            <w:tcW w:w="1097" w:type="dxa"/>
            <w:noWrap/>
            <w:vAlign w:val="bottom"/>
            <w:hideMark/>
          </w:tcPr>
          <w:p w14:paraId="6FC8A909" w14:textId="77777777" w:rsidR="00D05040" w:rsidRPr="00D05040" w:rsidRDefault="00D05040" w:rsidP="00D05040">
            <w:r w:rsidRPr="00D05040">
              <w:t>P5020</w:t>
            </w:r>
          </w:p>
        </w:tc>
        <w:tc>
          <w:tcPr>
            <w:tcW w:w="3330" w:type="dxa"/>
            <w:vAlign w:val="bottom"/>
            <w:hideMark/>
          </w:tcPr>
          <w:p w14:paraId="0009BE54" w14:textId="77777777" w:rsidR="00D05040" w:rsidRPr="00D05040" w:rsidRDefault="00D05040" w:rsidP="00D05040">
            <w:r w:rsidRPr="00D05040">
              <w:t>Dimethyl Phthalate</w:t>
            </w:r>
          </w:p>
        </w:tc>
        <w:tc>
          <w:tcPr>
            <w:tcW w:w="1080" w:type="dxa"/>
            <w:noWrap/>
            <w:vAlign w:val="center"/>
            <w:hideMark/>
          </w:tcPr>
          <w:p w14:paraId="10D739F7" w14:textId="77777777" w:rsidR="00D05040" w:rsidRPr="00D05040" w:rsidRDefault="00D05040" w:rsidP="005E70F5">
            <w:pPr>
              <w:jc w:val="right"/>
            </w:pPr>
            <w:r w:rsidRPr="00D05040">
              <w:t>1925</w:t>
            </w:r>
          </w:p>
        </w:tc>
        <w:tc>
          <w:tcPr>
            <w:tcW w:w="928" w:type="dxa"/>
            <w:noWrap/>
            <w:vAlign w:val="center"/>
            <w:hideMark/>
          </w:tcPr>
          <w:p w14:paraId="2BD77AF8" w14:textId="77777777" w:rsidR="00D05040" w:rsidRPr="00D05040" w:rsidRDefault="00D05040" w:rsidP="005E70F5">
            <w:pPr>
              <w:jc w:val="right"/>
            </w:pPr>
            <w:r w:rsidRPr="00D05040">
              <w:t>1</w:t>
            </w:r>
          </w:p>
        </w:tc>
        <w:tc>
          <w:tcPr>
            <w:tcW w:w="1042" w:type="dxa"/>
            <w:noWrap/>
            <w:vAlign w:val="center"/>
            <w:hideMark/>
          </w:tcPr>
          <w:p w14:paraId="0495531C" w14:textId="77777777" w:rsidR="00D05040" w:rsidRPr="00D05040" w:rsidRDefault="00D05040" w:rsidP="005E70F5">
            <w:pPr>
              <w:jc w:val="right"/>
            </w:pPr>
            <w:r w:rsidRPr="00D05040">
              <w:t>0.1%</w:t>
            </w:r>
          </w:p>
        </w:tc>
        <w:tc>
          <w:tcPr>
            <w:tcW w:w="830" w:type="dxa"/>
            <w:shd w:val="clear" w:color="auto" w:fill="auto"/>
            <w:noWrap/>
            <w:vAlign w:val="center"/>
            <w:hideMark/>
          </w:tcPr>
          <w:p w14:paraId="6FA2005B" w14:textId="77777777" w:rsidR="00D05040" w:rsidRPr="00D05040" w:rsidRDefault="00D05040" w:rsidP="005E70F5">
            <w:pPr>
              <w:jc w:val="right"/>
            </w:pPr>
            <w:r w:rsidRPr="00D05040">
              <w:t>1924</w:t>
            </w:r>
          </w:p>
        </w:tc>
        <w:tc>
          <w:tcPr>
            <w:tcW w:w="941" w:type="dxa"/>
            <w:shd w:val="clear" w:color="auto" w:fill="auto"/>
            <w:noWrap/>
            <w:vAlign w:val="center"/>
            <w:hideMark/>
          </w:tcPr>
          <w:p w14:paraId="34F4A330" w14:textId="77777777" w:rsidR="00D05040" w:rsidRPr="00D05040" w:rsidRDefault="00D05040" w:rsidP="005E70F5">
            <w:pPr>
              <w:jc w:val="right"/>
            </w:pPr>
            <w:r w:rsidRPr="00D05040">
              <w:t>100.0%</w:t>
            </w:r>
          </w:p>
        </w:tc>
      </w:tr>
      <w:tr w:rsidR="00D05040" w:rsidRPr="00D05040" w14:paraId="2CDF6CBC" w14:textId="77777777" w:rsidTr="005E70F5">
        <w:trPr>
          <w:cantSplit/>
          <w:jc w:val="center"/>
        </w:trPr>
        <w:tc>
          <w:tcPr>
            <w:tcW w:w="892" w:type="dxa"/>
            <w:noWrap/>
            <w:vAlign w:val="bottom"/>
            <w:hideMark/>
          </w:tcPr>
          <w:p w14:paraId="362D8955" w14:textId="77777777" w:rsidR="00D05040" w:rsidRPr="00D05040" w:rsidRDefault="00D05040" w:rsidP="00D05040">
            <w:r w:rsidRPr="00D05040">
              <w:t>Sem</w:t>
            </w:r>
          </w:p>
        </w:tc>
        <w:tc>
          <w:tcPr>
            <w:tcW w:w="796" w:type="dxa"/>
            <w:noWrap/>
            <w:vAlign w:val="bottom"/>
            <w:hideMark/>
          </w:tcPr>
          <w:p w14:paraId="0BFA477E" w14:textId="77777777" w:rsidR="00D05040" w:rsidRPr="00D05040" w:rsidRDefault="00D05040" w:rsidP="00D05040">
            <w:r w:rsidRPr="00D05040">
              <w:t>P</w:t>
            </w:r>
          </w:p>
        </w:tc>
        <w:tc>
          <w:tcPr>
            <w:tcW w:w="1097" w:type="dxa"/>
            <w:noWrap/>
            <w:vAlign w:val="bottom"/>
            <w:hideMark/>
          </w:tcPr>
          <w:p w14:paraId="1B955670" w14:textId="77777777" w:rsidR="00D05040" w:rsidRPr="00D05040" w:rsidRDefault="00D05040" w:rsidP="00D05040">
            <w:r w:rsidRPr="00D05040">
              <w:t>P5021</w:t>
            </w:r>
          </w:p>
        </w:tc>
        <w:tc>
          <w:tcPr>
            <w:tcW w:w="3330" w:type="dxa"/>
            <w:vAlign w:val="bottom"/>
            <w:hideMark/>
          </w:tcPr>
          <w:p w14:paraId="4B21B9DD" w14:textId="77777777" w:rsidR="00D05040" w:rsidRPr="00D05040" w:rsidRDefault="00D05040" w:rsidP="00D05040">
            <w:r w:rsidRPr="00D05040">
              <w:t>4,6-Dinitro-2-Methylphenol</w:t>
            </w:r>
          </w:p>
        </w:tc>
        <w:tc>
          <w:tcPr>
            <w:tcW w:w="1080" w:type="dxa"/>
            <w:noWrap/>
            <w:vAlign w:val="center"/>
            <w:hideMark/>
          </w:tcPr>
          <w:p w14:paraId="67E42F72" w14:textId="77777777" w:rsidR="00D05040" w:rsidRPr="00D05040" w:rsidRDefault="00D05040" w:rsidP="005E70F5">
            <w:pPr>
              <w:jc w:val="right"/>
            </w:pPr>
            <w:r w:rsidRPr="00D05040">
              <w:t>1896</w:t>
            </w:r>
          </w:p>
        </w:tc>
        <w:tc>
          <w:tcPr>
            <w:tcW w:w="928" w:type="dxa"/>
            <w:noWrap/>
            <w:vAlign w:val="center"/>
            <w:hideMark/>
          </w:tcPr>
          <w:p w14:paraId="37FD124A" w14:textId="77777777" w:rsidR="00D05040" w:rsidRPr="00D05040" w:rsidRDefault="00D05040" w:rsidP="005E70F5">
            <w:pPr>
              <w:jc w:val="right"/>
            </w:pPr>
            <w:r w:rsidRPr="00D05040">
              <w:t>1</w:t>
            </w:r>
          </w:p>
        </w:tc>
        <w:tc>
          <w:tcPr>
            <w:tcW w:w="1042" w:type="dxa"/>
            <w:noWrap/>
            <w:vAlign w:val="center"/>
            <w:hideMark/>
          </w:tcPr>
          <w:p w14:paraId="02B36D9D" w14:textId="77777777" w:rsidR="00D05040" w:rsidRPr="00D05040" w:rsidRDefault="00D05040" w:rsidP="005E70F5">
            <w:pPr>
              <w:jc w:val="right"/>
            </w:pPr>
            <w:r w:rsidRPr="00D05040">
              <w:t>0.1%</w:t>
            </w:r>
          </w:p>
        </w:tc>
        <w:tc>
          <w:tcPr>
            <w:tcW w:w="830" w:type="dxa"/>
            <w:shd w:val="clear" w:color="auto" w:fill="auto"/>
            <w:noWrap/>
            <w:vAlign w:val="center"/>
            <w:hideMark/>
          </w:tcPr>
          <w:p w14:paraId="3880D383" w14:textId="77777777" w:rsidR="00D05040" w:rsidRPr="00D05040" w:rsidRDefault="00D05040" w:rsidP="005E70F5">
            <w:pPr>
              <w:jc w:val="right"/>
            </w:pPr>
            <w:r w:rsidRPr="00D05040">
              <w:t>1895</w:t>
            </w:r>
          </w:p>
        </w:tc>
        <w:tc>
          <w:tcPr>
            <w:tcW w:w="941" w:type="dxa"/>
            <w:shd w:val="clear" w:color="auto" w:fill="auto"/>
            <w:noWrap/>
            <w:vAlign w:val="center"/>
            <w:hideMark/>
          </w:tcPr>
          <w:p w14:paraId="413F1A44" w14:textId="77777777" w:rsidR="00D05040" w:rsidRPr="00D05040" w:rsidRDefault="00D05040" w:rsidP="005E70F5">
            <w:pPr>
              <w:jc w:val="right"/>
            </w:pPr>
            <w:r w:rsidRPr="00D05040">
              <w:t>100.0%</w:t>
            </w:r>
          </w:p>
        </w:tc>
      </w:tr>
      <w:tr w:rsidR="00D05040" w:rsidRPr="00D05040" w14:paraId="67BAF48D" w14:textId="77777777" w:rsidTr="005E70F5">
        <w:trPr>
          <w:cantSplit/>
          <w:jc w:val="center"/>
        </w:trPr>
        <w:tc>
          <w:tcPr>
            <w:tcW w:w="892" w:type="dxa"/>
            <w:noWrap/>
            <w:vAlign w:val="bottom"/>
            <w:hideMark/>
          </w:tcPr>
          <w:p w14:paraId="125B2D75" w14:textId="77777777" w:rsidR="00D05040" w:rsidRPr="00D05040" w:rsidRDefault="00D05040" w:rsidP="00D05040">
            <w:r w:rsidRPr="00D05040">
              <w:t>Sem</w:t>
            </w:r>
          </w:p>
        </w:tc>
        <w:tc>
          <w:tcPr>
            <w:tcW w:w="796" w:type="dxa"/>
            <w:noWrap/>
            <w:vAlign w:val="bottom"/>
            <w:hideMark/>
          </w:tcPr>
          <w:p w14:paraId="4EEBAE14" w14:textId="77777777" w:rsidR="00D05040" w:rsidRPr="00D05040" w:rsidRDefault="00D05040" w:rsidP="00D05040">
            <w:r w:rsidRPr="00D05040">
              <w:t>P</w:t>
            </w:r>
          </w:p>
        </w:tc>
        <w:tc>
          <w:tcPr>
            <w:tcW w:w="1097" w:type="dxa"/>
            <w:noWrap/>
            <w:vAlign w:val="bottom"/>
            <w:hideMark/>
          </w:tcPr>
          <w:p w14:paraId="42822788" w14:textId="77777777" w:rsidR="00D05040" w:rsidRPr="00D05040" w:rsidRDefault="00D05040" w:rsidP="00D05040">
            <w:r w:rsidRPr="00D05040">
              <w:t>P5022</w:t>
            </w:r>
          </w:p>
        </w:tc>
        <w:tc>
          <w:tcPr>
            <w:tcW w:w="3330" w:type="dxa"/>
            <w:vAlign w:val="bottom"/>
            <w:hideMark/>
          </w:tcPr>
          <w:p w14:paraId="16336653" w14:textId="77777777" w:rsidR="00D05040" w:rsidRPr="00D05040" w:rsidRDefault="00D05040" w:rsidP="00D05040">
            <w:r w:rsidRPr="00D05040">
              <w:t>2,4-Dinitrophenol</w:t>
            </w:r>
          </w:p>
        </w:tc>
        <w:tc>
          <w:tcPr>
            <w:tcW w:w="1080" w:type="dxa"/>
            <w:noWrap/>
            <w:vAlign w:val="center"/>
            <w:hideMark/>
          </w:tcPr>
          <w:p w14:paraId="4CE9306E" w14:textId="77777777" w:rsidR="00D05040" w:rsidRPr="00D05040" w:rsidRDefault="00D05040" w:rsidP="005E70F5">
            <w:pPr>
              <w:jc w:val="right"/>
            </w:pPr>
            <w:r w:rsidRPr="00D05040">
              <w:t>1927</w:t>
            </w:r>
          </w:p>
        </w:tc>
        <w:tc>
          <w:tcPr>
            <w:tcW w:w="928" w:type="dxa"/>
            <w:noWrap/>
            <w:vAlign w:val="center"/>
            <w:hideMark/>
          </w:tcPr>
          <w:p w14:paraId="28F3C13B" w14:textId="77777777" w:rsidR="00D05040" w:rsidRPr="00D05040" w:rsidRDefault="00D05040" w:rsidP="005E70F5">
            <w:pPr>
              <w:jc w:val="right"/>
            </w:pPr>
            <w:r w:rsidRPr="00D05040">
              <w:t>1</w:t>
            </w:r>
          </w:p>
        </w:tc>
        <w:tc>
          <w:tcPr>
            <w:tcW w:w="1042" w:type="dxa"/>
            <w:noWrap/>
            <w:vAlign w:val="center"/>
            <w:hideMark/>
          </w:tcPr>
          <w:p w14:paraId="2A48C309" w14:textId="77777777" w:rsidR="00D05040" w:rsidRPr="00D05040" w:rsidRDefault="00D05040" w:rsidP="005E70F5">
            <w:pPr>
              <w:jc w:val="right"/>
            </w:pPr>
            <w:r w:rsidRPr="00D05040">
              <w:t>0.1%</w:t>
            </w:r>
          </w:p>
        </w:tc>
        <w:tc>
          <w:tcPr>
            <w:tcW w:w="830" w:type="dxa"/>
            <w:shd w:val="clear" w:color="auto" w:fill="auto"/>
            <w:noWrap/>
            <w:vAlign w:val="center"/>
            <w:hideMark/>
          </w:tcPr>
          <w:p w14:paraId="446EF880" w14:textId="77777777" w:rsidR="00D05040" w:rsidRPr="00D05040" w:rsidRDefault="00D05040" w:rsidP="005E70F5">
            <w:pPr>
              <w:jc w:val="right"/>
            </w:pPr>
            <w:r w:rsidRPr="00D05040">
              <w:t>1926</w:t>
            </w:r>
          </w:p>
        </w:tc>
        <w:tc>
          <w:tcPr>
            <w:tcW w:w="941" w:type="dxa"/>
            <w:shd w:val="clear" w:color="auto" w:fill="auto"/>
            <w:noWrap/>
            <w:vAlign w:val="center"/>
            <w:hideMark/>
          </w:tcPr>
          <w:p w14:paraId="7040243C" w14:textId="77777777" w:rsidR="00D05040" w:rsidRPr="00D05040" w:rsidRDefault="00D05040" w:rsidP="005E70F5">
            <w:pPr>
              <w:jc w:val="right"/>
            </w:pPr>
            <w:r w:rsidRPr="00D05040">
              <w:t>100.0%</w:t>
            </w:r>
          </w:p>
        </w:tc>
      </w:tr>
      <w:tr w:rsidR="00D05040" w:rsidRPr="00D05040" w14:paraId="4AF042DB" w14:textId="77777777" w:rsidTr="005E70F5">
        <w:trPr>
          <w:cantSplit/>
          <w:jc w:val="center"/>
        </w:trPr>
        <w:tc>
          <w:tcPr>
            <w:tcW w:w="892" w:type="dxa"/>
            <w:noWrap/>
            <w:vAlign w:val="bottom"/>
            <w:hideMark/>
          </w:tcPr>
          <w:p w14:paraId="0A44AEA6" w14:textId="77777777" w:rsidR="00D05040" w:rsidRPr="00D05040" w:rsidRDefault="00D05040" w:rsidP="00D05040">
            <w:r w:rsidRPr="00D05040">
              <w:t>Sem</w:t>
            </w:r>
          </w:p>
        </w:tc>
        <w:tc>
          <w:tcPr>
            <w:tcW w:w="796" w:type="dxa"/>
            <w:noWrap/>
            <w:vAlign w:val="bottom"/>
            <w:hideMark/>
          </w:tcPr>
          <w:p w14:paraId="07ECDF97" w14:textId="77777777" w:rsidR="00D05040" w:rsidRPr="00D05040" w:rsidRDefault="00D05040" w:rsidP="00D05040">
            <w:r w:rsidRPr="00D05040">
              <w:t>P</w:t>
            </w:r>
          </w:p>
        </w:tc>
        <w:tc>
          <w:tcPr>
            <w:tcW w:w="1097" w:type="dxa"/>
            <w:noWrap/>
            <w:vAlign w:val="bottom"/>
            <w:hideMark/>
          </w:tcPr>
          <w:p w14:paraId="254A49B2" w14:textId="77777777" w:rsidR="00D05040" w:rsidRPr="00D05040" w:rsidRDefault="00D05040" w:rsidP="00D05040">
            <w:r w:rsidRPr="00D05040">
              <w:t>P5023</w:t>
            </w:r>
          </w:p>
        </w:tc>
        <w:tc>
          <w:tcPr>
            <w:tcW w:w="3330" w:type="dxa"/>
            <w:vAlign w:val="bottom"/>
            <w:hideMark/>
          </w:tcPr>
          <w:p w14:paraId="2DFA0117" w14:textId="77777777" w:rsidR="00D05040" w:rsidRPr="00D05040" w:rsidRDefault="00D05040" w:rsidP="00D05040">
            <w:r w:rsidRPr="00D05040">
              <w:t>2,4-Dinitrotoluene</w:t>
            </w:r>
          </w:p>
        </w:tc>
        <w:tc>
          <w:tcPr>
            <w:tcW w:w="1080" w:type="dxa"/>
            <w:noWrap/>
            <w:vAlign w:val="center"/>
            <w:hideMark/>
          </w:tcPr>
          <w:p w14:paraId="6B089782" w14:textId="77777777" w:rsidR="00D05040" w:rsidRPr="00D05040" w:rsidRDefault="00D05040" w:rsidP="005E70F5">
            <w:pPr>
              <w:jc w:val="right"/>
            </w:pPr>
            <w:r w:rsidRPr="00D05040">
              <w:t>1925</w:t>
            </w:r>
          </w:p>
        </w:tc>
        <w:tc>
          <w:tcPr>
            <w:tcW w:w="928" w:type="dxa"/>
            <w:noWrap/>
            <w:vAlign w:val="center"/>
            <w:hideMark/>
          </w:tcPr>
          <w:p w14:paraId="43A9535B" w14:textId="77777777" w:rsidR="00D05040" w:rsidRPr="00D05040" w:rsidRDefault="00D05040" w:rsidP="005E70F5">
            <w:pPr>
              <w:jc w:val="right"/>
            </w:pPr>
            <w:r w:rsidRPr="00D05040">
              <w:t>1</w:t>
            </w:r>
          </w:p>
        </w:tc>
        <w:tc>
          <w:tcPr>
            <w:tcW w:w="1042" w:type="dxa"/>
            <w:noWrap/>
            <w:vAlign w:val="center"/>
            <w:hideMark/>
          </w:tcPr>
          <w:p w14:paraId="51EFB116" w14:textId="77777777" w:rsidR="00D05040" w:rsidRPr="00D05040" w:rsidRDefault="00D05040" w:rsidP="005E70F5">
            <w:pPr>
              <w:jc w:val="right"/>
            </w:pPr>
            <w:r w:rsidRPr="00D05040">
              <w:t>0.1%</w:t>
            </w:r>
          </w:p>
        </w:tc>
        <w:tc>
          <w:tcPr>
            <w:tcW w:w="830" w:type="dxa"/>
            <w:shd w:val="clear" w:color="auto" w:fill="auto"/>
            <w:noWrap/>
            <w:vAlign w:val="center"/>
            <w:hideMark/>
          </w:tcPr>
          <w:p w14:paraId="73696976" w14:textId="77777777" w:rsidR="00D05040" w:rsidRPr="00D05040" w:rsidRDefault="00D05040" w:rsidP="005E70F5">
            <w:pPr>
              <w:jc w:val="right"/>
            </w:pPr>
            <w:r w:rsidRPr="00D05040">
              <w:t>1924</w:t>
            </w:r>
          </w:p>
        </w:tc>
        <w:tc>
          <w:tcPr>
            <w:tcW w:w="941" w:type="dxa"/>
            <w:shd w:val="clear" w:color="auto" w:fill="auto"/>
            <w:noWrap/>
            <w:vAlign w:val="center"/>
            <w:hideMark/>
          </w:tcPr>
          <w:p w14:paraId="2DFFD738" w14:textId="77777777" w:rsidR="00D05040" w:rsidRPr="00D05040" w:rsidRDefault="00D05040" w:rsidP="005E70F5">
            <w:pPr>
              <w:jc w:val="right"/>
            </w:pPr>
            <w:r w:rsidRPr="00D05040">
              <w:t>100.0%</w:t>
            </w:r>
          </w:p>
        </w:tc>
      </w:tr>
      <w:tr w:rsidR="00D05040" w:rsidRPr="00D05040" w14:paraId="0ECB3AAB" w14:textId="77777777" w:rsidTr="005E70F5">
        <w:trPr>
          <w:cantSplit/>
          <w:jc w:val="center"/>
        </w:trPr>
        <w:tc>
          <w:tcPr>
            <w:tcW w:w="892" w:type="dxa"/>
            <w:noWrap/>
            <w:vAlign w:val="bottom"/>
            <w:hideMark/>
          </w:tcPr>
          <w:p w14:paraId="7E419848" w14:textId="77777777" w:rsidR="00D05040" w:rsidRPr="00D05040" w:rsidRDefault="00D05040" w:rsidP="00D05040">
            <w:r w:rsidRPr="00D05040">
              <w:t>Sem</w:t>
            </w:r>
          </w:p>
        </w:tc>
        <w:tc>
          <w:tcPr>
            <w:tcW w:w="796" w:type="dxa"/>
            <w:noWrap/>
            <w:vAlign w:val="bottom"/>
            <w:hideMark/>
          </w:tcPr>
          <w:p w14:paraId="357C025C" w14:textId="77777777" w:rsidR="00D05040" w:rsidRPr="00D05040" w:rsidRDefault="00D05040" w:rsidP="00D05040">
            <w:r w:rsidRPr="00D05040">
              <w:t>P</w:t>
            </w:r>
          </w:p>
        </w:tc>
        <w:tc>
          <w:tcPr>
            <w:tcW w:w="1097" w:type="dxa"/>
            <w:noWrap/>
            <w:vAlign w:val="bottom"/>
            <w:hideMark/>
          </w:tcPr>
          <w:p w14:paraId="7173552A" w14:textId="77777777" w:rsidR="00D05040" w:rsidRPr="00D05040" w:rsidRDefault="00D05040" w:rsidP="00D05040">
            <w:r w:rsidRPr="00D05040">
              <w:t>P5024</w:t>
            </w:r>
          </w:p>
        </w:tc>
        <w:tc>
          <w:tcPr>
            <w:tcW w:w="3330" w:type="dxa"/>
            <w:vAlign w:val="bottom"/>
            <w:hideMark/>
          </w:tcPr>
          <w:p w14:paraId="709732FA" w14:textId="77777777" w:rsidR="00D05040" w:rsidRPr="00D05040" w:rsidRDefault="00D05040" w:rsidP="00D05040">
            <w:r w:rsidRPr="00D05040">
              <w:t>2,6-Dinitrotoluene</w:t>
            </w:r>
          </w:p>
        </w:tc>
        <w:tc>
          <w:tcPr>
            <w:tcW w:w="1080" w:type="dxa"/>
            <w:noWrap/>
            <w:vAlign w:val="center"/>
            <w:hideMark/>
          </w:tcPr>
          <w:p w14:paraId="738B916F" w14:textId="77777777" w:rsidR="00D05040" w:rsidRPr="00D05040" w:rsidRDefault="00D05040" w:rsidP="005E70F5">
            <w:pPr>
              <w:jc w:val="right"/>
            </w:pPr>
            <w:r w:rsidRPr="00D05040">
              <w:t>1925</w:t>
            </w:r>
          </w:p>
        </w:tc>
        <w:tc>
          <w:tcPr>
            <w:tcW w:w="928" w:type="dxa"/>
            <w:noWrap/>
            <w:vAlign w:val="center"/>
            <w:hideMark/>
          </w:tcPr>
          <w:p w14:paraId="4C574FD3" w14:textId="77777777" w:rsidR="00D05040" w:rsidRPr="00D05040" w:rsidRDefault="00D05040" w:rsidP="005E70F5">
            <w:pPr>
              <w:jc w:val="right"/>
            </w:pPr>
            <w:r w:rsidRPr="00D05040">
              <w:t>1</w:t>
            </w:r>
          </w:p>
        </w:tc>
        <w:tc>
          <w:tcPr>
            <w:tcW w:w="1042" w:type="dxa"/>
            <w:noWrap/>
            <w:vAlign w:val="center"/>
            <w:hideMark/>
          </w:tcPr>
          <w:p w14:paraId="4C9E3F46" w14:textId="77777777" w:rsidR="00D05040" w:rsidRPr="00D05040" w:rsidRDefault="00D05040" w:rsidP="005E70F5">
            <w:pPr>
              <w:jc w:val="right"/>
            </w:pPr>
            <w:r w:rsidRPr="00D05040">
              <w:t>0.1%</w:t>
            </w:r>
          </w:p>
        </w:tc>
        <w:tc>
          <w:tcPr>
            <w:tcW w:w="830" w:type="dxa"/>
            <w:shd w:val="clear" w:color="auto" w:fill="auto"/>
            <w:noWrap/>
            <w:vAlign w:val="center"/>
            <w:hideMark/>
          </w:tcPr>
          <w:p w14:paraId="6DEE304D" w14:textId="77777777" w:rsidR="00D05040" w:rsidRPr="00D05040" w:rsidRDefault="00D05040" w:rsidP="005E70F5">
            <w:pPr>
              <w:jc w:val="right"/>
            </w:pPr>
            <w:r w:rsidRPr="00D05040">
              <w:t>1924</w:t>
            </w:r>
          </w:p>
        </w:tc>
        <w:tc>
          <w:tcPr>
            <w:tcW w:w="941" w:type="dxa"/>
            <w:shd w:val="clear" w:color="auto" w:fill="auto"/>
            <w:noWrap/>
            <w:vAlign w:val="center"/>
            <w:hideMark/>
          </w:tcPr>
          <w:p w14:paraId="65BFEBF0" w14:textId="77777777" w:rsidR="00D05040" w:rsidRPr="00D05040" w:rsidRDefault="00D05040" w:rsidP="005E70F5">
            <w:pPr>
              <w:jc w:val="right"/>
            </w:pPr>
            <w:r w:rsidRPr="00D05040">
              <w:t>100.0%</w:t>
            </w:r>
          </w:p>
        </w:tc>
      </w:tr>
      <w:tr w:rsidR="00D05040" w:rsidRPr="00D05040" w14:paraId="13A61DDE" w14:textId="77777777" w:rsidTr="005E70F5">
        <w:trPr>
          <w:cantSplit/>
          <w:jc w:val="center"/>
        </w:trPr>
        <w:tc>
          <w:tcPr>
            <w:tcW w:w="892" w:type="dxa"/>
            <w:noWrap/>
            <w:vAlign w:val="bottom"/>
            <w:hideMark/>
          </w:tcPr>
          <w:p w14:paraId="25967BDA" w14:textId="77777777" w:rsidR="00D05040" w:rsidRPr="00D05040" w:rsidRDefault="00D05040" w:rsidP="00D05040">
            <w:r w:rsidRPr="00D05040">
              <w:t>Sem</w:t>
            </w:r>
          </w:p>
        </w:tc>
        <w:tc>
          <w:tcPr>
            <w:tcW w:w="796" w:type="dxa"/>
            <w:noWrap/>
            <w:vAlign w:val="bottom"/>
            <w:hideMark/>
          </w:tcPr>
          <w:p w14:paraId="191A29D9" w14:textId="77777777" w:rsidR="00D05040" w:rsidRPr="00D05040" w:rsidRDefault="00D05040" w:rsidP="00D05040">
            <w:r w:rsidRPr="00D05040">
              <w:t>P</w:t>
            </w:r>
          </w:p>
        </w:tc>
        <w:tc>
          <w:tcPr>
            <w:tcW w:w="1097" w:type="dxa"/>
            <w:noWrap/>
            <w:vAlign w:val="bottom"/>
            <w:hideMark/>
          </w:tcPr>
          <w:p w14:paraId="1BC42088" w14:textId="77777777" w:rsidR="00D05040" w:rsidRPr="00D05040" w:rsidRDefault="00D05040" w:rsidP="00D05040">
            <w:r w:rsidRPr="00D05040">
              <w:t>P5025</w:t>
            </w:r>
          </w:p>
        </w:tc>
        <w:tc>
          <w:tcPr>
            <w:tcW w:w="3330" w:type="dxa"/>
            <w:vAlign w:val="bottom"/>
            <w:hideMark/>
          </w:tcPr>
          <w:p w14:paraId="4E20CBCF" w14:textId="77777777" w:rsidR="00D05040" w:rsidRPr="00D05040" w:rsidRDefault="00D05040" w:rsidP="00D05040">
            <w:r w:rsidRPr="00D05040">
              <w:t>Di-N-Octyl Phthalate</w:t>
            </w:r>
          </w:p>
        </w:tc>
        <w:tc>
          <w:tcPr>
            <w:tcW w:w="1080" w:type="dxa"/>
            <w:noWrap/>
            <w:vAlign w:val="center"/>
            <w:hideMark/>
          </w:tcPr>
          <w:p w14:paraId="5B37AC33" w14:textId="77777777" w:rsidR="00D05040" w:rsidRPr="00D05040" w:rsidRDefault="00D05040" w:rsidP="005E70F5">
            <w:pPr>
              <w:jc w:val="right"/>
            </w:pPr>
            <w:r w:rsidRPr="00D05040">
              <w:t>221</w:t>
            </w:r>
          </w:p>
        </w:tc>
        <w:tc>
          <w:tcPr>
            <w:tcW w:w="928" w:type="dxa"/>
            <w:noWrap/>
            <w:vAlign w:val="center"/>
            <w:hideMark/>
          </w:tcPr>
          <w:p w14:paraId="01D5FEDE" w14:textId="77777777" w:rsidR="00D05040" w:rsidRPr="00D05040" w:rsidRDefault="00D05040" w:rsidP="005E70F5">
            <w:pPr>
              <w:jc w:val="right"/>
            </w:pPr>
            <w:r w:rsidRPr="00D05040">
              <w:t>0</w:t>
            </w:r>
          </w:p>
        </w:tc>
        <w:tc>
          <w:tcPr>
            <w:tcW w:w="1042" w:type="dxa"/>
            <w:noWrap/>
            <w:vAlign w:val="center"/>
            <w:hideMark/>
          </w:tcPr>
          <w:p w14:paraId="099F3210" w14:textId="77777777" w:rsidR="00D05040" w:rsidRPr="00D05040" w:rsidRDefault="00D05040" w:rsidP="005E70F5">
            <w:pPr>
              <w:jc w:val="right"/>
            </w:pPr>
            <w:r w:rsidRPr="00D05040">
              <w:t>0.0%</w:t>
            </w:r>
          </w:p>
        </w:tc>
        <w:tc>
          <w:tcPr>
            <w:tcW w:w="830" w:type="dxa"/>
            <w:shd w:val="clear" w:color="auto" w:fill="auto"/>
            <w:noWrap/>
            <w:vAlign w:val="center"/>
            <w:hideMark/>
          </w:tcPr>
          <w:p w14:paraId="3B50581F" w14:textId="77777777" w:rsidR="00D05040" w:rsidRPr="00D05040" w:rsidRDefault="00D05040" w:rsidP="005E70F5">
            <w:pPr>
              <w:jc w:val="right"/>
            </w:pPr>
            <w:r w:rsidRPr="00D05040">
              <w:t>221</w:t>
            </w:r>
          </w:p>
        </w:tc>
        <w:tc>
          <w:tcPr>
            <w:tcW w:w="941" w:type="dxa"/>
            <w:shd w:val="clear" w:color="auto" w:fill="auto"/>
            <w:noWrap/>
            <w:vAlign w:val="center"/>
            <w:hideMark/>
          </w:tcPr>
          <w:p w14:paraId="14517299" w14:textId="77777777" w:rsidR="00D05040" w:rsidRPr="00D05040" w:rsidRDefault="00D05040" w:rsidP="005E70F5">
            <w:pPr>
              <w:jc w:val="right"/>
            </w:pPr>
            <w:r w:rsidRPr="00D05040">
              <w:t>100.0%</w:t>
            </w:r>
          </w:p>
        </w:tc>
      </w:tr>
      <w:tr w:rsidR="00D05040" w:rsidRPr="00D05040" w14:paraId="5249DB6B" w14:textId="77777777" w:rsidTr="005E70F5">
        <w:trPr>
          <w:cantSplit/>
          <w:jc w:val="center"/>
        </w:trPr>
        <w:tc>
          <w:tcPr>
            <w:tcW w:w="892" w:type="dxa"/>
            <w:noWrap/>
            <w:vAlign w:val="bottom"/>
            <w:hideMark/>
          </w:tcPr>
          <w:p w14:paraId="66D48FA9" w14:textId="77777777" w:rsidR="00D05040" w:rsidRPr="00D05040" w:rsidRDefault="00D05040" w:rsidP="00D05040">
            <w:r w:rsidRPr="00D05040">
              <w:t>Sem</w:t>
            </w:r>
          </w:p>
        </w:tc>
        <w:tc>
          <w:tcPr>
            <w:tcW w:w="796" w:type="dxa"/>
            <w:noWrap/>
            <w:vAlign w:val="bottom"/>
            <w:hideMark/>
          </w:tcPr>
          <w:p w14:paraId="03982136" w14:textId="77777777" w:rsidR="00D05040" w:rsidRPr="00D05040" w:rsidRDefault="00D05040" w:rsidP="00D05040">
            <w:r w:rsidRPr="00D05040">
              <w:t>P</w:t>
            </w:r>
          </w:p>
        </w:tc>
        <w:tc>
          <w:tcPr>
            <w:tcW w:w="1097" w:type="dxa"/>
            <w:noWrap/>
            <w:vAlign w:val="bottom"/>
            <w:hideMark/>
          </w:tcPr>
          <w:p w14:paraId="7E3ECDC9" w14:textId="77777777" w:rsidR="00D05040" w:rsidRPr="00D05040" w:rsidRDefault="00D05040" w:rsidP="00D05040">
            <w:r w:rsidRPr="00D05040">
              <w:t>P5026</w:t>
            </w:r>
          </w:p>
        </w:tc>
        <w:tc>
          <w:tcPr>
            <w:tcW w:w="3330" w:type="dxa"/>
            <w:vAlign w:val="bottom"/>
            <w:hideMark/>
          </w:tcPr>
          <w:p w14:paraId="4A698890" w14:textId="77777777" w:rsidR="00D05040" w:rsidRPr="00D05040" w:rsidRDefault="00D05040" w:rsidP="00D05040">
            <w:r w:rsidRPr="00D05040">
              <w:t>1,2-Diphenylhydrazine</w:t>
            </w:r>
          </w:p>
        </w:tc>
        <w:tc>
          <w:tcPr>
            <w:tcW w:w="1080" w:type="dxa"/>
            <w:noWrap/>
            <w:vAlign w:val="center"/>
            <w:hideMark/>
          </w:tcPr>
          <w:p w14:paraId="4DA8CF8F" w14:textId="77777777" w:rsidR="00D05040" w:rsidRPr="00D05040" w:rsidRDefault="00D05040" w:rsidP="005E70F5">
            <w:pPr>
              <w:jc w:val="right"/>
            </w:pPr>
            <w:r w:rsidRPr="00D05040">
              <w:t>221</w:t>
            </w:r>
          </w:p>
        </w:tc>
        <w:tc>
          <w:tcPr>
            <w:tcW w:w="928" w:type="dxa"/>
            <w:noWrap/>
            <w:vAlign w:val="center"/>
            <w:hideMark/>
          </w:tcPr>
          <w:p w14:paraId="602F7338" w14:textId="77777777" w:rsidR="00D05040" w:rsidRPr="00D05040" w:rsidRDefault="00D05040" w:rsidP="005E70F5">
            <w:pPr>
              <w:jc w:val="right"/>
            </w:pPr>
            <w:r w:rsidRPr="00D05040">
              <w:t>0</w:t>
            </w:r>
          </w:p>
        </w:tc>
        <w:tc>
          <w:tcPr>
            <w:tcW w:w="1042" w:type="dxa"/>
            <w:noWrap/>
            <w:vAlign w:val="center"/>
            <w:hideMark/>
          </w:tcPr>
          <w:p w14:paraId="1764161F" w14:textId="77777777" w:rsidR="00D05040" w:rsidRPr="00D05040" w:rsidRDefault="00D05040" w:rsidP="005E70F5">
            <w:pPr>
              <w:jc w:val="right"/>
            </w:pPr>
            <w:r w:rsidRPr="00D05040">
              <w:t>0.0%</w:t>
            </w:r>
          </w:p>
        </w:tc>
        <w:tc>
          <w:tcPr>
            <w:tcW w:w="830" w:type="dxa"/>
            <w:shd w:val="clear" w:color="auto" w:fill="auto"/>
            <w:noWrap/>
            <w:vAlign w:val="center"/>
            <w:hideMark/>
          </w:tcPr>
          <w:p w14:paraId="75B15084" w14:textId="77777777" w:rsidR="00D05040" w:rsidRPr="00D05040" w:rsidRDefault="00D05040" w:rsidP="005E70F5">
            <w:pPr>
              <w:jc w:val="right"/>
            </w:pPr>
            <w:r w:rsidRPr="00D05040">
              <w:t>221</w:t>
            </w:r>
          </w:p>
        </w:tc>
        <w:tc>
          <w:tcPr>
            <w:tcW w:w="941" w:type="dxa"/>
            <w:shd w:val="clear" w:color="auto" w:fill="auto"/>
            <w:noWrap/>
            <w:vAlign w:val="center"/>
            <w:hideMark/>
          </w:tcPr>
          <w:p w14:paraId="2E6ACD11" w14:textId="77777777" w:rsidR="00D05040" w:rsidRPr="00D05040" w:rsidRDefault="00D05040" w:rsidP="005E70F5">
            <w:pPr>
              <w:jc w:val="right"/>
            </w:pPr>
            <w:r w:rsidRPr="00D05040">
              <w:t>100.0%</w:t>
            </w:r>
          </w:p>
        </w:tc>
      </w:tr>
      <w:tr w:rsidR="00D05040" w:rsidRPr="00D05040" w14:paraId="736F8C1A" w14:textId="77777777" w:rsidTr="005E70F5">
        <w:trPr>
          <w:cantSplit/>
          <w:jc w:val="center"/>
        </w:trPr>
        <w:tc>
          <w:tcPr>
            <w:tcW w:w="892" w:type="dxa"/>
            <w:noWrap/>
            <w:vAlign w:val="bottom"/>
            <w:hideMark/>
          </w:tcPr>
          <w:p w14:paraId="76737454" w14:textId="77777777" w:rsidR="00D05040" w:rsidRPr="00D05040" w:rsidRDefault="00D05040" w:rsidP="00D05040">
            <w:r w:rsidRPr="00D05040">
              <w:t>Sem</w:t>
            </w:r>
          </w:p>
        </w:tc>
        <w:tc>
          <w:tcPr>
            <w:tcW w:w="796" w:type="dxa"/>
            <w:noWrap/>
            <w:vAlign w:val="bottom"/>
            <w:hideMark/>
          </w:tcPr>
          <w:p w14:paraId="4642C043" w14:textId="77777777" w:rsidR="00D05040" w:rsidRPr="00D05040" w:rsidRDefault="00D05040" w:rsidP="00D05040">
            <w:r w:rsidRPr="00D05040">
              <w:t>P</w:t>
            </w:r>
          </w:p>
        </w:tc>
        <w:tc>
          <w:tcPr>
            <w:tcW w:w="1097" w:type="dxa"/>
            <w:noWrap/>
            <w:vAlign w:val="bottom"/>
            <w:hideMark/>
          </w:tcPr>
          <w:p w14:paraId="09D6AD06" w14:textId="77777777" w:rsidR="00D05040" w:rsidRPr="00D05040" w:rsidRDefault="00D05040" w:rsidP="00D05040">
            <w:r w:rsidRPr="00D05040">
              <w:t>P5027</w:t>
            </w:r>
          </w:p>
        </w:tc>
        <w:tc>
          <w:tcPr>
            <w:tcW w:w="3330" w:type="dxa"/>
            <w:vAlign w:val="bottom"/>
            <w:hideMark/>
          </w:tcPr>
          <w:p w14:paraId="0BB87B20" w14:textId="77777777" w:rsidR="00D05040" w:rsidRPr="00D05040" w:rsidRDefault="00D05040" w:rsidP="00D05040">
            <w:r w:rsidRPr="00D05040">
              <w:t>Hexachlorobenzene</w:t>
            </w:r>
          </w:p>
        </w:tc>
        <w:tc>
          <w:tcPr>
            <w:tcW w:w="1080" w:type="dxa"/>
            <w:noWrap/>
            <w:vAlign w:val="center"/>
            <w:hideMark/>
          </w:tcPr>
          <w:p w14:paraId="3F583A17" w14:textId="77777777" w:rsidR="00D05040" w:rsidRPr="00D05040" w:rsidRDefault="00D05040" w:rsidP="005E70F5">
            <w:pPr>
              <w:jc w:val="right"/>
            </w:pPr>
            <w:r w:rsidRPr="00D05040">
              <w:t>1925</w:t>
            </w:r>
          </w:p>
        </w:tc>
        <w:tc>
          <w:tcPr>
            <w:tcW w:w="928" w:type="dxa"/>
            <w:noWrap/>
            <w:vAlign w:val="center"/>
            <w:hideMark/>
          </w:tcPr>
          <w:p w14:paraId="36B9586D" w14:textId="77777777" w:rsidR="00D05040" w:rsidRPr="00D05040" w:rsidRDefault="00D05040" w:rsidP="005E70F5">
            <w:pPr>
              <w:jc w:val="right"/>
            </w:pPr>
            <w:r w:rsidRPr="00D05040">
              <w:t>1</w:t>
            </w:r>
          </w:p>
        </w:tc>
        <w:tc>
          <w:tcPr>
            <w:tcW w:w="1042" w:type="dxa"/>
            <w:noWrap/>
            <w:vAlign w:val="center"/>
            <w:hideMark/>
          </w:tcPr>
          <w:p w14:paraId="7F821FCA" w14:textId="77777777" w:rsidR="00D05040" w:rsidRPr="00D05040" w:rsidRDefault="00D05040" w:rsidP="005E70F5">
            <w:pPr>
              <w:jc w:val="right"/>
            </w:pPr>
            <w:r w:rsidRPr="00D05040">
              <w:t>0.1%</w:t>
            </w:r>
          </w:p>
        </w:tc>
        <w:tc>
          <w:tcPr>
            <w:tcW w:w="830" w:type="dxa"/>
            <w:shd w:val="clear" w:color="auto" w:fill="auto"/>
            <w:noWrap/>
            <w:vAlign w:val="center"/>
            <w:hideMark/>
          </w:tcPr>
          <w:p w14:paraId="3E0A928D" w14:textId="77777777" w:rsidR="00D05040" w:rsidRPr="00D05040" w:rsidRDefault="00D05040" w:rsidP="005E70F5">
            <w:pPr>
              <w:jc w:val="right"/>
            </w:pPr>
            <w:r w:rsidRPr="00D05040">
              <w:t>1924</w:t>
            </w:r>
          </w:p>
        </w:tc>
        <w:tc>
          <w:tcPr>
            <w:tcW w:w="941" w:type="dxa"/>
            <w:shd w:val="clear" w:color="auto" w:fill="auto"/>
            <w:noWrap/>
            <w:vAlign w:val="center"/>
            <w:hideMark/>
          </w:tcPr>
          <w:p w14:paraId="36A502F7" w14:textId="77777777" w:rsidR="00D05040" w:rsidRPr="00D05040" w:rsidRDefault="00D05040" w:rsidP="005E70F5">
            <w:pPr>
              <w:jc w:val="right"/>
            </w:pPr>
            <w:r w:rsidRPr="00D05040">
              <w:t>100.0%</w:t>
            </w:r>
          </w:p>
        </w:tc>
      </w:tr>
      <w:tr w:rsidR="00D05040" w:rsidRPr="00D05040" w14:paraId="29A4BFBB" w14:textId="77777777" w:rsidTr="005E70F5">
        <w:trPr>
          <w:cantSplit/>
          <w:jc w:val="center"/>
        </w:trPr>
        <w:tc>
          <w:tcPr>
            <w:tcW w:w="892" w:type="dxa"/>
            <w:noWrap/>
            <w:vAlign w:val="bottom"/>
            <w:hideMark/>
          </w:tcPr>
          <w:p w14:paraId="195EC180" w14:textId="77777777" w:rsidR="00D05040" w:rsidRPr="00D05040" w:rsidRDefault="00D05040" w:rsidP="00D05040">
            <w:r w:rsidRPr="00D05040">
              <w:t>Sem</w:t>
            </w:r>
          </w:p>
        </w:tc>
        <w:tc>
          <w:tcPr>
            <w:tcW w:w="796" w:type="dxa"/>
            <w:noWrap/>
            <w:vAlign w:val="bottom"/>
            <w:hideMark/>
          </w:tcPr>
          <w:p w14:paraId="63320F4F" w14:textId="77777777" w:rsidR="00D05040" w:rsidRPr="00D05040" w:rsidRDefault="00D05040" w:rsidP="00D05040">
            <w:r w:rsidRPr="00D05040">
              <w:t>P</w:t>
            </w:r>
          </w:p>
        </w:tc>
        <w:tc>
          <w:tcPr>
            <w:tcW w:w="1097" w:type="dxa"/>
            <w:noWrap/>
            <w:vAlign w:val="bottom"/>
            <w:hideMark/>
          </w:tcPr>
          <w:p w14:paraId="1282324D" w14:textId="77777777" w:rsidR="00D05040" w:rsidRPr="00D05040" w:rsidRDefault="00D05040" w:rsidP="00D05040">
            <w:r w:rsidRPr="00D05040">
              <w:t>P5028</w:t>
            </w:r>
          </w:p>
        </w:tc>
        <w:tc>
          <w:tcPr>
            <w:tcW w:w="3330" w:type="dxa"/>
            <w:vAlign w:val="bottom"/>
            <w:hideMark/>
          </w:tcPr>
          <w:p w14:paraId="27D07D54" w14:textId="77777777" w:rsidR="00D05040" w:rsidRPr="00D05040" w:rsidRDefault="00D05040" w:rsidP="00D05040">
            <w:r w:rsidRPr="00D05040">
              <w:t>Hexachlorobutadiene</w:t>
            </w:r>
          </w:p>
        </w:tc>
        <w:tc>
          <w:tcPr>
            <w:tcW w:w="1080" w:type="dxa"/>
            <w:noWrap/>
            <w:vAlign w:val="center"/>
            <w:hideMark/>
          </w:tcPr>
          <w:p w14:paraId="0464D2B1" w14:textId="77777777" w:rsidR="00D05040" w:rsidRPr="00D05040" w:rsidRDefault="00D05040" w:rsidP="005E70F5">
            <w:pPr>
              <w:jc w:val="right"/>
            </w:pPr>
            <w:r w:rsidRPr="00D05040">
              <w:t>1925</w:t>
            </w:r>
          </w:p>
        </w:tc>
        <w:tc>
          <w:tcPr>
            <w:tcW w:w="928" w:type="dxa"/>
            <w:noWrap/>
            <w:vAlign w:val="center"/>
            <w:hideMark/>
          </w:tcPr>
          <w:p w14:paraId="2AF3753E" w14:textId="77777777" w:rsidR="00D05040" w:rsidRPr="00D05040" w:rsidRDefault="00D05040" w:rsidP="005E70F5">
            <w:pPr>
              <w:jc w:val="right"/>
            </w:pPr>
            <w:r w:rsidRPr="00D05040">
              <w:t>1</w:t>
            </w:r>
          </w:p>
        </w:tc>
        <w:tc>
          <w:tcPr>
            <w:tcW w:w="1042" w:type="dxa"/>
            <w:noWrap/>
            <w:vAlign w:val="center"/>
            <w:hideMark/>
          </w:tcPr>
          <w:p w14:paraId="58E5940E" w14:textId="77777777" w:rsidR="00D05040" w:rsidRPr="00D05040" w:rsidRDefault="00D05040" w:rsidP="005E70F5">
            <w:pPr>
              <w:jc w:val="right"/>
            </w:pPr>
            <w:r w:rsidRPr="00D05040">
              <w:t>0.1%</w:t>
            </w:r>
          </w:p>
        </w:tc>
        <w:tc>
          <w:tcPr>
            <w:tcW w:w="830" w:type="dxa"/>
            <w:shd w:val="clear" w:color="auto" w:fill="auto"/>
            <w:noWrap/>
            <w:vAlign w:val="center"/>
            <w:hideMark/>
          </w:tcPr>
          <w:p w14:paraId="7A6DB054" w14:textId="77777777" w:rsidR="00D05040" w:rsidRPr="00D05040" w:rsidRDefault="00D05040" w:rsidP="005E70F5">
            <w:pPr>
              <w:jc w:val="right"/>
            </w:pPr>
            <w:r w:rsidRPr="00D05040">
              <w:t>1924</w:t>
            </w:r>
          </w:p>
        </w:tc>
        <w:tc>
          <w:tcPr>
            <w:tcW w:w="941" w:type="dxa"/>
            <w:shd w:val="clear" w:color="auto" w:fill="auto"/>
            <w:noWrap/>
            <w:vAlign w:val="center"/>
            <w:hideMark/>
          </w:tcPr>
          <w:p w14:paraId="5D127F26" w14:textId="77777777" w:rsidR="00D05040" w:rsidRPr="00D05040" w:rsidRDefault="00D05040" w:rsidP="005E70F5">
            <w:pPr>
              <w:jc w:val="right"/>
            </w:pPr>
            <w:r w:rsidRPr="00D05040">
              <w:t>100.0%</w:t>
            </w:r>
          </w:p>
        </w:tc>
      </w:tr>
      <w:tr w:rsidR="00D05040" w:rsidRPr="00D05040" w14:paraId="20A7B44D" w14:textId="77777777" w:rsidTr="005E70F5">
        <w:trPr>
          <w:cantSplit/>
          <w:jc w:val="center"/>
        </w:trPr>
        <w:tc>
          <w:tcPr>
            <w:tcW w:w="892" w:type="dxa"/>
            <w:noWrap/>
            <w:vAlign w:val="bottom"/>
            <w:hideMark/>
          </w:tcPr>
          <w:p w14:paraId="305C2421" w14:textId="77777777" w:rsidR="00D05040" w:rsidRPr="00D05040" w:rsidRDefault="00D05040" w:rsidP="00D05040">
            <w:r w:rsidRPr="00D05040">
              <w:t>Sem</w:t>
            </w:r>
          </w:p>
        </w:tc>
        <w:tc>
          <w:tcPr>
            <w:tcW w:w="796" w:type="dxa"/>
            <w:noWrap/>
            <w:vAlign w:val="bottom"/>
            <w:hideMark/>
          </w:tcPr>
          <w:p w14:paraId="59E2CC7F" w14:textId="77777777" w:rsidR="00D05040" w:rsidRPr="00D05040" w:rsidRDefault="00D05040" w:rsidP="00D05040">
            <w:r w:rsidRPr="00D05040">
              <w:t>P</w:t>
            </w:r>
          </w:p>
        </w:tc>
        <w:tc>
          <w:tcPr>
            <w:tcW w:w="1097" w:type="dxa"/>
            <w:noWrap/>
            <w:vAlign w:val="bottom"/>
            <w:hideMark/>
          </w:tcPr>
          <w:p w14:paraId="6CCBFB0D" w14:textId="77777777" w:rsidR="00D05040" w:rsidRPr="00D05040" w:rsidRDefault="00D05040" w:rsidP="00D05040">
            <w:r w:rsidRPr="00D05040">
              <w:t>P5029</w:t>
            </w:r>
          </w:p>
        </w:tc>
        <w:tc>
          <w:tcPr>
            <w:tcW w:w="3330" w:type="dxa"/>
            <w:vAlign w:val="bottom"/>
            <w:hideMark/>
          </w:tcPr>
          <w:p w14:paraId="686B1689" w14:textId="77777777" w:rsidR="00D05040" w:rsidRPr="00D05040" w:rsidRDefault="00D05040" w:rsidP="00D05040">
            <w:proofErr w:type="spellStart"/>
            <w:r w:rsidRPr="00D05040">
              <w:t>Hexachlorocyclopentadiene</w:t>
            </w:r>
            <w:proofErr w:type="spellEnd"/>
          </w:p>
        </w:tc>
        <w:tc>
          <w:tcPr>
            <w:tcW w:w="1080" w:type="dxa"/>
            <w:noWrap/>
            <w:vAlign w:val="center"/>
            <w:hideMark/>
          </w:tcPr>
          <w:p w14:paraId="6F4C6680" w14:textId="77777777" w:rsidR="00D05040" w:rsidRPr="00D05040" w:rsidRDefault="00D05040" w:rsidP="005E70F5">
            <w:pPr>
              <w:jc w:val="right"/>
            </w:pPr>
            <w:r w:rsidRPr="00D05040">
              <w:t>221</w:t>
            </w:r>
          </w:p>
        </w:tc>
        <w:tc>
          <w:tcPr>
            <w:tcW w:w="928" w:type="dxa"/>
            <w:noWrap/>
            <w:vAlign w:val="center"/>
            <w:hideMark/>
          </w:tcPr>
          <w:p w14:paraId="61052972" w14:textId="77777777" w:rsidR="00D05040" w:rsidRPr="00D05040" w:rsidRDefault="00D05040" w:rsidP="005E70F5">
            <w:pPr>
              <w:jc w:val="right"/>
            </w:pPr>
            <w:r w:rsidRPr="00D05040">
              <w:t>0</w:t>
            </w:r>
          </w:p>
        </w:tc>
        <w:tc>
          <w:tcPr>
            <w:tcW w:w="1042" w:type="dxa"/>
            <w:noWrap/>
            <w:vAlign w:val="center"/>
            <w:hideMark/>
          </w:tcPr>
          <w:p w14:paraId="1E13D874" w14:textId="77777777" w:rsidR="00D05040" w:rsidRPr="00D05040" w:rsidRDefault="00D05040" w:rsidP="005E70F5">
            <w:pPr>
              <w:jc w:val="right"/>
            </w:pPr>
            <w:r w:rsidRPr="00D05040">
              <w:t>0.0%</w:t>
            </w:r>
          </w:p>
        </w:tc>
        <w:tc>
          <w:tcPr>
            <w:tcW w:w="830" w:type="dxa"/>
            <w:shd w:val="clear" w:color="auto" w:fill="auto"/>
            <w:noWrap/>
            <w:vAlign w:val="center"/>
            <w:hideMark/>
          </w:tcPr>
          <w:p w14:paraId="7A638C0A" w14:textId="77777777" w:rsidR="00D05040" w:rsidRPr="00D05040" w:rsidRDefault="00D05040" w:rsidP="005E70F5">
            <w:pPr>
              <w:jc w:val="right"/>
            </w:pPr>
            <w:r w:rsidRPr="00D05040">
              <w:t>221</w:t>
            </w:r>
          </w:p>
        </w:tc>
        <w:tc>
          <w:tcPr>
            <w:tcW w:w="941" w:type="dxa"/>
            <w:shd w:val="clear" w:color="auto" w:fill="auto"/>
            <w:noWrap/>
            <w:vAlign w:val="center"/>
            <w:hideMark/>
          </w:tcPr>
          <w:p w14:paraId="58005AC9" w14:textId="77777777" w:rsidR="00D05040" w:rsidRPr="00D05040" w:rsidRDefault="00D05040" w:rsidP="005E70F5">
            <w:pPr>
              <w:jc w:val="right"/>
            </w:pPr>
            <w:r w:rsidRPr="00D05040">
              <w:t>100.0%</w:t>
            </w:r>
          </w:p>
        </w:tc>
      </w:tr>
      <w:tr w:rsidR="00D05040" w:rsidRPr="00D05040" w14:paraId="6A7D01D8" w14:textId="77777777" w:rsidTr="005E70F5">
        <w:trPr>
          <w:cantSplit/>
          <w:jc w:val="center"/>
        </w:trPr>
        <w:tc>
          <w:tcPr>
            <w:tcW w:w="892" w:type="dxa"/>
            <w:noWrap/>
            <w:vAlign w:val="bottom"/>
            <w:hideMark/>
          </w:tcPr>
          <w:p w14:paraId="5CBCBB4C" w14:textId="77777777" w:rsidR="00D05040" w:rsidRPr="00D05040" w:rsidRDefault="00D05040" w:rsidP="00D05040">
            <w:r w:rsidRPr="00D05040">
              <w:t>Sem</w:t>
            </w:r>
          </w:p>
        </w:tc>
        <w:tc>
          <w:tcPr>
            <w:tcW w:w="796" w:type="dxa"/>
            <w:noWrap/>
            <w:vAlign w:val="bottom"/>
            <w:hideMark/>
          </w:tcPr>
          <w:p w14:paraId="4F6A3DD5" w14:textId="77777777" w:rsidR="00D05040" w:rsidRPr="00D05040" w:rsidRDefault="00D05040" w:rsidP="00D05040">
            <w:r w:rsidRPr="00D05040">
              <w:t>P</w:t>
            </w:r>
          </w:p>
        </w:tc>
        <w:tc>
          <w:tcPr>
            <w:tcW w:w="1097" w:type="dxa"/>
            <w:noWrap/>
            <w:vAlign w:val="bottom"/>
            <w:hideMark/>
          </w:tcPr>
          <w:p w14:paraId="39D2EB72" w14:textId="77777777" w:rsidR="00D05040" w:rsidRPr="00D05040" w:rsidRDefault="00D05040" w:rsidP="00D05040">
            <w:r w:rsidRPr="00D05040">
              <w:t>P5030</w:t>
            </w:r>
          </w:p>
        </w:tc>
        <w:tc>
          <w:tcPr>
            <w:tcW w:w="3330" w:type="dxa"/>
            <w:vAlign w:val="bottom"/>
            <w:hideMark/>
          </w:tcPr>
          <w:p w14:paraId="6B9F50CC" w14:textId="77777777" w:rsidR="00D05040" w:rsidRPr="00D05040" w:rsidRDefault="00D05040" w:rsidP="00D05040">
            <w:r w:rsidRPr="00D05040">
              <w:t>Hexachloroethane</w:t>
            </w:r>
          </w:p>
        </w:tc>
        <w:tc>
          <w:tcPr>
            <w:tcW w:w="1080" w:type="dxa"/>
            <w:noWrap/>
            <w:vAlign w:val="center"/>
            <w:hideMark/>
          </w:tcPr>
          <w:p w14:paraId="59EBA0E3" w14:textId="77777777" w:rsidR="00D05040" w:rsidRPr="00D05040" w:rsidRDefault="00D05040" w:rsidP="005E70F5">
            <w:pPr>
              <w:jc w:val="right"/>
            </w:pPr>
            <w:r w:rsidRPr="00D05040">
              <w:t>1925</w:t>
            </w:r>
          </w:p>
        </w:tc>
        <w:tc>
          <w:tcPr>
            <w:tcW w:w="928" w:type="dxa"/>
            <w:noWrap/>
            <w:vAlign w:val="center"/>
            <w:hideMark/>
          </w:tcPr>
          <w:p w14:paraId="3F880B31" w14:textId="77777777" w:rsidR="00D05040" w:rsidRPr="00D05040" w:rsidRDefault="00D05040" w:rsidP="005E70F5">
            <w:pPr>
              <w:jc w:val="right"/>
            </w:pPr>
            <w:r w:rsidRPr="00D05040">
              <w:t>1</w:t>
            </w:r>
          </w:p>
        </w:tc>
        <w:tc>
          <w:tcPr>
            <w:tcW w:w="1042" w:type="dxa"/>
            <w:noWrap/>
            <w:vAlign w:val="center"/>
            <w:hideMark/>
          </w:tcPr>
          <w:p w14:paraId="612231C3" w14:textId="77777777" w:rsidR="00D05040" w:rsidRPr="00D05040" w:rsidRDefault="00D05040" w:rsidP="005E70F5">
            <w:pPr>
              <w:jc w:val="right"/>
            </w:pPr>
            <w:r w:rsidRPr="00D05040">
              <w:t>0.1%</w:t>
            </w:r>
          </w:p>
        </w:tc>
        <w:tc>
          <w:tcPr>
            <w:tcW w:w="830" w:type="dxa"/>
            <w:shd w:val="clear" w:color="auto" w:fill="auto"/>
            <w:noWrap/>
            <w:vAlign w:val="center"/>
            <w:hideMark/>
          </w:tcPr>
          <w:p w14:paraId="77DBF34F" w14:textId="77777777" w:rsidR="00D05040" w:rsidRPr="00D05040" w:rsidRDefault="00D05040" w:rsidP="005E70F5">
            <w:pPr>
              <w:jc w:val="right"/>
            </w:pPr>
            <w:r w:rsidRPr="00D05040">
              <w:t>1924</w:t>
            </w:r>
          </w:p>
        </w:tc>
        <w:tc>
          <w:tcPr>
            <w:tcW w:w="941" w:type="dxa"/>
            <w:shd w:val="clear" w:color="auto" w:fill="auto"/>
            <w:noWrap/>
            <w:vAlign w:val="center"/>
            <w:hideMark/>
          </w:tcPr>
          <w:p w14:paraId="4C120600" w14:textId="77777777" w:rsidR="00D05040" w:rsidRPr="00D05040" w:rsidRDefault="00D05040" w:rsidP="005E70F5">
            <w:pPr>
              <w:jc w:val="right"/>
            </w:pPr>
            <w:r w:rsidRPr="00D05040">
              <w:t>100.0%</w:t>
            </w:r>
          </w:p>
        </w:tc>
      </w:tr>
      <w:tr w:rsidR="00D05040" w:rsidRPr="00D05040" w14:paraId="50F8C687" w14:textId="77777777" w:rsidTr="005E70F5">
        <w:trPr>
          <w:cantSplit/>
          <w:jc w:val="center"/>
        </w:trPr>
        <w:tc>
          <w:tcPr>
            <w:tcW w:w="892" w:type="dxa"/>
            <w:noWrap/>
            <w:vAlign w:val="bottom"/>
            <w:hideMark/>
          </w:tcPr>
          <w:p w14:paraId="58BC9F1F" w14:textId="77777777" w:rsidR="00D05040" w:rsidRPr="00D05040" w:rsidRDefault="00D05040" w:rsidP="00D05040">
            <w:r w:rsidRPr="00D05040">
              <w:t>Sem</w:t>
            </w:r>
          </w:p>
        </w:tc>
        <w:tc>
          <w:tcPr>
            <w:tcW w:w="796" w:type="dxa"/>
            <w:noWrap/>
            <w:vAlign w:val="bottom"/>
            <w:hideMark/>
          </w:tcPr>
          <w:p w14:paraId="5731586E" w14:textId="77777777" w:rsidR="00D05040" w:rsidRPr="00D05040" w:rsidRDefault="00D05040" w:rsidP="00D05040">
            <w:r w:rsidRPr="00D05040">
              <w:t>P</w:t>
            </w:r>
          </w:p>
        </w:tc>
        <w:tc>
          <w:tcPr>
            <w:tcW w:w="1097" w:type="dxa"/>
            <w:noWrap/>
            <w:vAlign w:val="bottom"/>
            <w:hideMark/>
          </w:tcPr>
          <w:p w14:paraId="1B1A4A95" w14:textId="77777777" w:rsidR="00D05040" w:rsidRPr="00D05040" w:rsidRDefault="00D05040" w:rsidP="00D05040">
            <w:r w:rsidRPr="00D05040">
              <w:t>P5031</w:t>
            </w:r>
          </w:p>
        </w:tc>
        <w:tc>
          <w:tcPr>
            <w:tcW w:w="3330" w:type="dxa"/>
            <w:vAlign w:val="bottom"/>
            <w:hideMark/>
          </w:tcPr>
          <w:p w14:paraId="5AABE8B4" w14:textId="77777777" w:rsidR="00D05040" w:rsidRPr="00D05040" w:rsidRDefault="00D05040" w:rsidP="00D05040">
            <w:proofErr w:type="spellStart"/>
            <w:r w:rsidRPr="00D05040">
              <w:t>Isophorone</w:t>
            </w:r>
            <w:proofErr w:type="spellEnd"/>
          </w:p>
        </w:tc>
        <w:tc>
          <w:tcPr>
            <w:tcW w:w="1080" w:type="dxa"/>
            <w:noWrap/>
            <w:vAlign w:val="center"/>
            <w:hideMark/>
          </w:tcPr>
          <w:p w14:paraId="100B3289" w14:textId="77777777" w:rsidR="00D05040" w:rsidRPr="00D05040" w:rsidRDefault="00D05040" w:rsidP="005E70F5">
            <w:pPr>
              <w:jc w:val="right"/>
            </w:pPr>
            <w:r w:rsidRPr="00D05040">
              <w:t>221</w:t>
            </w:r>
          </w:p>
        </w:tc>
        <w:tc>
          <w:tcPr>
            <w:tcW w:w="928" w:type="dxa"/>
            <w:noWrap/>
            <w:vAlign w:val="center"/>
            <w:hideMark/>
          </w:tcPr>
          <w:p w14:paraId="189E6FE3" w14:textId="77777777" w:rsidR="00D05040" w:rsidRPr="00D05040" w:rsidRDefault="00D05040" w:rsidP="005E70F5">
            <w:pPr>
              <w:jc w:val="right"/>
            </w:pPr>
            <w:r w:rsidRPr="00D05040">
              <w:t>0</w:t>
            </w:r>
          </w:p>
        </w:tc>
        <w:tc>
          <w:tcPr>
            <w:tcW w:w="1042" w:type="dxa"/>
            <w:noWrap/>
            <w:vAlign w:val="center"/>
            <w:hideMark/>
          </w:tcPr>
          <w:p w14:paraId="11372133" w14:textId="77777777" w:rsidR="00D05040" w:rsidRPr="00D05040" w:rsidRDefault="00D05040" w:rsidP="005E70F5">
            <w:pPr>
              <w:jc w:val="right"/>
            </w:pPr>
            <w:r w:rsidRPr="00D05040">
              <w:t>0.0%</w:t>
            </w:r>
          </w:p>
        </w:tc>
        <w:tc>
          <w:tcPr>
            <w:tcW w:w="830" w:type="dxa"/>
            <w:shd w:val="clear" w:color="auto" w:fill="auto"/>
            <w:noWrap/>
            <w:vAlign w:val="center"/>
            <w:hideMark/>
          </w:tcPr>
          <w:p w14:paraId="0B014AD1" w14:textId="77777777" w:rsidR="00D05040" w:rsidRPr="00D05040" w:rsidRDefault="00D05040" w:rsidP="005E70F5">
            <w:pPr>
              <w:jc w:val="right"/>
            </w:pPr>
            <w:r w:rsidRPr="00D05040">
              <w:t>221</w:t>
            </w:r>
          </w:p>
        </w:tc>
        <w:tc>
          <w:tcPr>
            <w:tcW w:w="941" w:type="dxa"/>
            <w:shd w:val="clear" w:color="auto" w:fill="auto"/>
            <w:noWrap/>
            <w:vAlign w:val="center"/>
            <w:hideMark/>
          </w:tcPr>
          <w:p w14:paraId="4B9FEAA0" w14:textId="77777777" w:rsidR="00D05040" w:rsidRPr="00D05040" w:rsidRDefault="00D05040" w:rsidP="005E70F5">
            <w:pPr>
              <w:jc w:val="right"/>
            </w:pPr>
            <w:r w:rsidRPr="00D05040">
              <w:t>100.0%</w:t>
            </w:r>
          </w:p>
        </w:tc>
      </w:tr>
      <w:tr w:rsidR="00D05040" w:rsidRPr="00D05040" w14:paraId="21384F8C" w14:textId="77777777" w:rsidTr="005E70F5">
        <w:trPr>
          <w:cantSplit/>
          <w:jc w:val="center"/>
        </w:trPr>
        <w:tc>
          <w:tcPr>
            <w:tcW w:w="892" w:type="dxa"/>
            <w:noWrap/>
            <w:vAlign w:val="bottom"/>
            <w:hideMark/>
          </w:tcPr>
          <w:p w14:paraId="72E5110A" w14:textId="77777777" w:rsidR="00D05040" w:rsidRPr="00D05040" w:rsidRDefault="00D05040" w:rsidP="00D05040">
            <w:r w:rsidRPr="00D05040">
              <w:t>Sem</w:t>
            </w:r>
          </w:p>
        </w:tc>
        <w:tc>
          <w:tcPr>
            <w:tcW w:w="796" w:type="dxa"/>
            <w:noWrap/>
            <w:vAlign w:val="bottom"/>
            <w:hideMark/>
          </w:tcPr>
          <w:p w14:paraId="58CBB154" w14:textId="77777777" w:rsidR="00D05040" w:rsidRPr="00D05040" w:rsidRDefault="00D05040" w:rsidP="00D05040">
            <w:r w:rsidRPr="00D05040">
              <w:t>P</w:t>
            </w:r>
          </w:p>
        </w:tc>
        <w:tc>
          <w:tcPr>
            <w:tcW w:w="1097" w:type="dxa"/>
            <w:noWrap/>
            <w:vAlign w:val="bottom"/>
            <w:hideMark/>
          </w:tcPr>
          <w:p w14:paraId="195ED7BB" w14:textId="77777777" w:rsidR="00D05040" w:rsidRPr="00D05040" w:rsidRDefault="00D05040" w:rsidP="00D05040">
            <w:r w:rsidRPr="00D05040">
              <w:t>P5032</w:t>
            </w:r>
          </w:p>
        </w:tc>
        <w:tc>
          <w:tcPr>
            <w:tcW w:w="3330" w:type="dxa"/>
            <w:vAlign w:val="bottom"/>
            <w:hideMark/>
          </w:tcPr>
          <w:p w14:paraId="6686F035" w14:textId="77777777" w:rsidR="00D05040" w:rsidRPr="00D05040" w:rsidRDefault="00D05040" w:rsidP="00D05040">
            <w:r w:rsidRPr="00D05040">
              <w:t>Nitrobenzene</w:t>
            </w:r>
          </w:p>
        </w:tc>
        <w:tc>
          <w:tcPr>
            <w:tcW w:w="1080" w:type="dxa"/>
            <w:noWrap/>
            <w:vAlign w:val="center"/>
            <w:hideMark/>
          </w:tcPr>
          <w:p w14:paraId="61BA01D6" w14:textId="77777777" w:rsidR="00D05040" w:rsidRPr="00D05040" w:rsidRDefault="00D05040" w:rsidP="005E70F5">
            <w:pPr>
              <w:jc w:val="right"/>
            </w:pPr>
            <w:r w:rsidRPr="00D05040">
              <w:t>1925</w:t>
            </w:r>
          </w:p>
        </w:tc>
        <w:tc>
          <w:tcPr>
            <w:tcW w:w="928" w:type="dxa"/>
            <w:noWrap/>
            <w:vAlign w:val="center"/>
            <w:hideMark/>
          </w:tcPr>
          <w:p w14:paraId="37E54DC1" w14:textId="77777777" w:rsidR="00D05040" w:rsidRPr="00D05040" w:rsidRDefault="00D05040" w:rsidP="005E70F5">
            <w:pPr>
              <w:jc w:val="right"/>
            </w:pPr>
            <w:r w:rsidRPr="00D05040">
              <w:t>1</w:t>
            </w:r>
          </w:p>
        </w:tc>
        <w:tc>
          <w:tcPr>
            <w:tcW w:w="1042" w:type="dxa"/>
            <w:noWrap/>
            <w:vAlign w:val="center"/>
            <w:hideMark/>
          </w:tcPr>
          <w:p w14:paraId="72E4A4E0" w14:textId="77777777" w:rsidR="00D05040" w:rsidRPr="00D05040" w:rsidRDefault="00D05040" w:rsidP="005E70F5">
            <w:pPr>
              <w:jc w:val="right"/>
            </w:pPr>
            <w:r w:rsidRPr="00D05040">
              <w:t>0.1%</w:t>
            </w:r>
          </w:p>
        </w:tc>
        <w:tc>
          <w:tcPr>
            <w:tcW w:w="830" w:type="dxa"/>
            <w:shd w:val="clear" w:color="auto" w:fill="auto"/>
            <w:noWrap/>
            <w:vAlign w:val="center"/>
            <w:hideMark/>
          </w:tcPr>
          <w:p w14:paraId="48961551" w14:textId="77777777" w:rsidR="00D05040" w:rsidRPr="00D05040" w:rsidRDefault="00D05040" w:rsidP="005E70F5">
            <w:pPr>
              <w:jc w:val="right"/>
            </w:pPr>
            <w:r w:rsidRPr="00D05040">
              <w:t>1924</w:t>
            </w:r>
          </w:p>
        </w:tc>
        <w:tc>
          <w:tcPr>
            <w:tcW w:w="941" w:type="dxa"/>
            <w:shd w:val="clear" w:color="auto" w:fill="auto"/>
            <w:noWrap/>
            <w:vAlign w:val="center"/>
            <w:hideMark/>
          </w:tcPr>
          <w:p w14:paraId="40BCACA7" w14:textId="77777777" w:rsidR="00D05040" w:rsidRPr="00D05040" w:rsidRDefault="00D05040" w:rsidP="005E70F5">
            <w:pPr>
              <w:jc w:val="right"/>
            </w:pPr>
            <w:r w:rsidRPr="00D05040">
              <w:t>100.0%</w:t>
            </w:r>
          </w:p>
        </w:tc>
      </w:tr>
      <w:tr w:rsidR="00D05040" w:rsidRPr="00D05040" w14:paraId="63FAA3AA" w14:textId="77777777" w:rsidTr="005E70F5">
        <w:trPr>
          <w:cantSplit/>
          <w:jc w:val="center"/>
        </w:trPr>
        <w:tc>
          <w:tcPr>
            <w:tcW w:w="892" w:type="dxa"/>
            <w:noWrap/>
            <w:vAlign w:val="bottom"/>
            <w:hideMark/>
          </w:tcPr>
          <w:p w14:paraId="08506F47" w14:textId="77777777" w:rsidR="00D05040" w:rsidRPr="00D05040" w:rsidRDefault="00D05040" w:rsidP="00D05040">
            <w:r w:rsidRPr="00D05040">
              <w:lastRenderedPageBreak/>
              <w:t>Sem</w:t>
            </w:r>
          </w:p>
        </w:tc>
        <w:tc>
          <w:tcPr>
            <w:tcW w:w="796" w:type="dxa"/>
            <w:noWrap/>
            <w:vAlign w:val="bottom"/>
            <w:hideMark/>
          </w:tcPr>
          <w:p w14:paraId="10C999DD" w14:textId="77777777" w:rsidR="00D05040" w:rsidRPr="00D05040" w:rsidRDefault="00D05040" w:rsidP="00D05040">
            <w:r w:rsidRPr="00D05040">
              <w:t>P</w:t>
            </w:r>
          </w:p>
        </w:tc>
        <w:tc>
          <w:tcPr>
            <w:tcW w:w="1097" w:type="dxa"/>
            <w:noWrap/>
            <w:vAlign w:val="bottom"/>
            <w:hideMark/>
          </w:tcPr>
          <w:p w14:paraId="21206710" w14:textId="77777777" w:rsidR="00D05040" w:rsidRPr="00D05040" w:rsidRDefault="00D05040" w:rsidP="00D05040">
            <w:r w:rsidRPr="00D05040">
              <w:t>P5033</w:t>
            </w:r>
          </w:p>
        </w:tc>
        <w:tc>
          <w:tcPr>
            <w:tcW w:w="3330" w:type="dxa"/>
            <w:vAlign w:val="bottom"/>
            <w:hideMark/>
          </w:tcPr>
          <w:p w14:paraId="731E97FE" w14:textId="77777777" w:rsidR="00D05040" w:rsidRPr="00D05040" w:rsidRDefault="00D05040" w:rsidP="00D05040">
            <w:r w:rsidRPr="00D05040">
              <w:t>2-Nitrophenol</w:t>
            </w:r>
          </w:p>
        </w:tc>
        <w:tc>
          <w:tcPr>
            <w:tcW w:w="1080" w:type="dxa"/>
            <w:noWrap/>
            <w:vAlign w:val="center"/>
            <w:hideMark/>
          </w:tcPr>
          <w:p w14:paraId="77B9DA8A" w14:textId="77777777" w:rsidR="00D05040" w:rsidRPr="00D05040" w:rsidRDefault="00D05040" w:rsidP="005E70F5">
            <w:pPr>
              <w:jc w:val="right"/>
            </w:pPr>
            <w:r w:rsidRPr="00D05040">
              <w:t>1950</w:t>
            </w:r>
          </w:p>
        </w:tc>
        <w:tc>
          <w:tcPr>
            <w:tcW w:w="928" w:type="dxa"/>
            <w:noWrap/>
            <w:vAlign w:val="center"/>
            <w:hideMark/>
          </w:tcPr>
          <w:p w14:paraId="3001D64C" w14:textId="77777777" w:rsidR="00D05040" w:rsidRPr="00D05040" w:rsidRDefault="00D05040" w:rsidP="005E70F5">
            <w:pPr>
              <w:jc w:val="right"/>
            </w:pPr>
            <w:r w:rsidRPr="00D05040">
              <w:t>1</w:t>
            </w:r>
          </w:p>
        </w:tc>
        <w:tc>
          <w:tcPr>
            <w:tcW w:w="1042" w:type="dxa"/>
            <w:noWrap/>
            <w:vAlign w:val="center"/>
            <w:hideMark/>
          </w:tcPr>
          <w:p w14:paraId="5186E651" w14:textId="77777777" w:rsidR="00D05040" w:rsidRPr="00D05040" w:rsidRDefault="00D05040" w:rsidP="005E70F5">
            <w:pPr>
              <w:jc w:val="right"/>
            </w:pPr>
            <w:r w:rsidRPr="00D05040">
              <w:t>0.1%</w:t>
            </w:r>
          </w:p>
        </w:tc>
        <w:tc>
          <w:tcPr>
            <w:tcW w:w="830" w:type="dxa"/>
            <w:shd w:val="clear" w:color="auto" w:fill="auto"/>
            <w:noWrap/>
            <w:vAlign w:val="center"/>
            <w:hideMark/>
          </w:tcPr>
          <w:p w14:paraId="3F3EA0EB" w14:textId="77777777" w:rsidR="00D05040" w:rsidRPr="00D05040" w:rsidRDefault="00D05040" w:rsidP="005E70F5">
            <w:pPr>
              <w:jc w:val="right"/>
            </w:pPr>
            <w:r w:rsidRPr="00D05040">
              <w:t>1949</w:t>
            </w:r>
          </w:p>
        </w:tc>
        <w:tc>
          <w:tcPr>
            <w:tcW w:w="941" w:type="dxa"/>
            <w:shd w:val="clear" w:color="auto" w:fill="auto"/>
            <w:noWrap/>
            <w:vAlign w:val="center"/>
            <w:hideMark/>
          </w:tcPr>
          <w:p w14:paraId="60B03C00" w14:textId="77777777" w:rsidR="00D05040" w:rsidRPr="00D05040" w:rsidRDefault="00D05040" w:rsidP="005E70F5">
            <w:pPr>
              <w:jc w:val="right"/>
            </w:pPr>
            <w:r w:rsidRPr="00D05040">
              <w:t>100.0%</w:t>
            </w:r>
          </w:p>
        </w:tc>
      </w:tr>
      <w:tr w:rsidR="00D05040" w:rsidRPr="00D05040" w14:paraId="7A54D6C3" w14:textId="77777777" w:rsidTr="005E70F5">
        <w:trPr>
          <w:cantSplit/>
          <w:jc w:val="center"/>
        </w:trPr>
        <w:tc>
          <w:tcPr>
            <w:tcW w:w="892" w:type="dxa"/>
            <w:noWrap/>
            <w:vAlign w:val="bottom"/>
            <w:hideMark/>
          </w:tcPr>
          <w:p w14:paraId="21659E88" w14:textId="77777777" w:rsidR="00D05040" w:rsidRPr="00D05040" w:rsidRDefault="00D05040" w:rsidP="00D05040">
            <w:r w:rsidRPr="00D05040">
              <w:t>Sem</w:t>
            </w:r>
          </w:p>
        </w:tc>
        <w:tc>
          <w:tcPr>
            <w:tcW w:w="796" w:type="dxa"/>
            <w:noWrap/>
            <w:vAlign w:val="bottom"/>
            <w:hideMark/>
          </w:tcPr>
          <w:p w14:paraId="527F7EDA" w14:textId="77777777" w:rsidR="00D05040" w:rsidRPr="00D05040" w:rsidRDefault="00D05040" w:rsidP="00D05040">
            <w:r w:rsidRPr="00D05040">
              <w:t>P</w:t>
            </w:r>
          </w:p>
        </w:tc>
        <w:tc>
          <w:tcPr>
            <w:tcW w:w="1097" w:type="dxa"/>
            <w:noWrap/>
            <w:vAlign w:val="bottom"/>
            <w:hideMark/>
          </w:tcPr>
          <w:p w14:paraId="00325AEC" w14:textId="77777777" w:rsidR="00D05040" w:rsidRPr="00D05040" w:rsidRDefault="00D05040" w:rsidP="00D05040">
            <w:r w:rsidRPr="00D05040">
              <w:t>P5034</w:t>
            </w:r>
          </w:p>
        </w:tc>
        <w:tc>
          <w:tcPr>
            <w:tcW w:w="3330" w:type="dxa"/>
            <w:vAlign w:val="bottom"/>
            <w:hideMark/>
          </w:tcPr>
          <w:p w14:paraId="26D6CE87" w14:textId="77777777" w:rsidR="00D05040" w:rsidRPr="00D05040" w:rsidRDefault="00D05040" w:rsidP="00D05040">
            <w:r w:rsidRPr="00D05040">
              <w:t>4-Nitrophenol</w:t>
            </w:r>
          </w:p>
        </w:tc>
        <w:tc>
          <w:tcPr>
            <w:tcW w:w="1080" w:type="dxa"/>
            <w:noWrap/>
            <w:vAlign w:val="center"/>
            <w:hideMark/>
          </w:tcPr>
          <w:p w14:paraId="19BDCCC4" w14:textId="77777777" w:rsidR="00D05040" w:rsidRPr="00D05040" w:rsidRDefault="00D05040" w:rsidP="005E70F5">
            <w:pPr>
              <w:jc w:val="right"/>
            </w:pPr>
            <w:r w:rsidRPr="00D05040">
              <w:t>1925</w:t>
            </w:r>
          </w:p>
        </w:tc>
        <w:tc>
          <w:tcPr>
            <w:tcW w:w="928" w:type="dxa"/>
            <w:noWrap/>
            <w:vAlign w:val="center"/>
            <w:hideMark/>
          </w:tcPr>
          <w:p w14:paraId="21653427" w14:textId="77777777" w:rsidR="00D05040" w:rsidRPr="00D05040" w:rsidRDefault="00D05040" w:rsidP="005E70F5">
            <w:pPr>
              <w:jc w:val="right"/>
            </w:pPr>
            <w:r w:rsidRPr="00D05040">
              <w:t>1</w:t>
            </w:r>
          </w:p>
        </w:tc>
        <w:tc>
          <w:tcPr>
            <w:tcW w:w="1042" w:type="dxa"/>
            <w:noWrap/>
            <w:vAlign w:val="center"/>
            <w:hideMark/>
          </w:tcPr>
          <w:p w14:paraId="428E7171" w14:textId="77777777" w:rsidR="00D05040" w:rsidRPr="00D05040" w:rsidRDefault="00D05040" w:rsidP="005E70F5">
            <w:pPr>
              <w:jc w:val="right"/>
            </w:pPr>
            <w:r w:rsidRPr="00D05040">
              <w:t>0.1%</w:t>
            </w:r>
          </w:p>
        </w:tc>
        <w:tc>
          <w:tcPr>
            <w:tcW w:w="830" w:type="dxa"/>
            <w:shd w:val="clear" w:color="auto" w:fill="auto"/>
            <w:noWrap/>
            <w:vAlign w:val="center"/>
            <w:hideMark/>
          </w:tcPr>
          <w:p w14:paraId="6DA2DB82" w14:textId="77777777" w:rsidR="00D05040" w:rsidRPr="00D05040" w:rsidRDefault="00D05040" w:rsidP="005E70F5">
            <w:pPr>
              <w:jc w:val="right"/>
            </w:pPr>
            <w:r w:rsidRPr="00D05040">
              <w:t>1924</w:t>
            </w:r>
          </w:p>
        </w:tc>
        <w:tc>
          <w:tcPr>
            <w:tcW w:w="941" w:type="dxa"/>
            <w:shd w:val="clear" w:color="auto" w:fill="auto"/>
            <w:noWrap/>
            <w:vAlign w:val="center"/>
            <w:hideMark/>
          </w:tcPr>
          <w:p w14:paraId="1BCBF3CE" w14:textId="77777777" w:rsidR="00D05040" w:rsidRPr="00D05040" w:rsidRDefault="00D05040" w:rsidP="005E70F5">
            <w:pPr>
              <w:jc w:val="right"/>
            </w:pPr>
            <w:r w:rsidRPr="00D05040">
              <w:t>100.0%</w:t>
            </w:r>
          </w:p>
        </w:tc>
      </w:tr>
      <w:tr w:rsidR="00D05040" w:rsidRPr="00D05040" w14:paraId="5ECBDBCE" w14:textId="77777777" w:rsidTr="005E70F5">
        <w:trPr>
          <w:cantSplit/>
          <w:jc w:val="center"/>
        </w:trPr>
        <w:tc>
          <w:tcPr>
            <w:tcW w:w="892" w:type="dxa"/>
            <w:noWrap/>
            <w:vAlign w:val="bottom"/>
            <w:hideMark/>
          </w:tcPr>
          <w:p w14:paraId="23BFE822" w14:textId="77777777" w:rsidR="00D05040" w:rsidRPr="00D05040" w:rsidRDefault="00D05040" w:rsidP="00D05040">
            <w:r w:rsidRPr="00D05040">
              <w:t>Sem</w:t>
            </w:r>
          </w:p>
        </w:tc>
        <w:tc>
          <w:tcPr>
            <w:tcW w:w="796" w:type="dxa"/>
            <w:noWrap/>
            <w:vAlign w:val="bottom"/>
            <w:hideMark/>
          </w:tcPr>
          <w:p w14:paraId="14392C68" w14:textId="77777777" w:rsidR="00D05040" w:rsidRPr="00D05040" w:rsidRDefault="00D05040" w:rsidP="00D05040">
            <w:r w:rsidRPr="00D05040">
              <w:t>P</w:t>
            </w:r>
          </w:p>
        </w:tc>
        <w:tc>
          <w:tcPr>
            <w:tcW w:w="1097" w:type="dxa"/>
            <w:noWrap/>
            <w:vAlign w:val="bottom"/>
            <w:hideMark/>
          </w:tcPr>
          <w:p w14:paraId="70695344" w14:textId="77777777" w:rsidR="00D05040" w:rsidRPr="00D05040" w:rsidRDefault="00D05040" w:rsidP="00D05040">
            <w:r w:rsidRPr="00D05040">
              <w:t>P5035</w:t>
            </w:r>
          </w:p>
        </w:tc>
        <w:tc>
          <w:tcPr>
            <w:tcW w:w="3330" w:type="dxa"/>
            <w:vAlign w:val="bottom"/>
            <w:hideMark/>
          </w:tcPr>
          <w:p w14:paraId="13AC4E78" w14:textId="77777777" w:rsidR="00D05040" w:rsidRPr="00D05040" w:rsidRDefault="00D05040" w:rsidP="00D05040">
            <w:r w:rsidRPr="00D05040">
              <w:t>N-</w:t>
            </w:r>
            <w:proofErr w:type="spellStart"/>
            <w:r w:rsidRPr="00D05040">
              <w:t>Nitrosodimethylamine</w:t>
            </w:r>
            <w:proofErr w:type="spellEnd"/>
          </w:p>
        </w:tc>
        <w:tc>
          <w:tcPr>
            <w:tcW w:w="1080" w:type="dxa"/>
            <w:noWrap/>
            <w:vAlign w:val="center"/>
            <w:hideMark/>
          </w:tcPr>
          <w:p w14:paraId="544B0152" w14:textId="77777777" w:rsidR="00D05040" w:rsidRPr="00D05040" w:rsidRDefault="00D05040" w:rsidP="005E70F5">
            <w:pPr>
              <w:jc w:val="right"/>
            </w:pPr>
            <w:r w:rsidRPr="00D05040">
              <w:t>221</w:t>
            </w:r>
          </w:p>
        </w:tc>
        <w:tc>
          <w:tcPr>
            <w:tcW w:w="928" w:type="dxa"/>
            <w:noWrap/>
            <w:vAlign w:val="center"/>
            <w:hideMark/>
          </w:tcPr>
          <w:p w14:paraId="5C7E9BAD" w14:textId="77777777" w:rsidR="00D05040" w:rsidRPr="00D05040" w:rsidRDefault="00D05040" w:rsidP="005E70F5">
            <w:pPr>
              <w:jc w:val="right"/>
            </w:pPr>
            <w:r w:rsidRPr="00D05040">
              <w:t>0</w:t>
            </w:r>
          </w:p>
        </w:tc>
        <w:tc>
          <w:tcPr>
            <w:tcW w:w="1042" w:type="dxa"/>
            <w:noWrap/>
            <w:vAlign w:val="center"/>
            <w:hideMark/>
          </w:tcPr>
          <w:p w14:paraId="0027237A" w14:textId="77777777" w:rsidR="00D05040" w:rsidRPr="00D05040" w:rsidRDefault="00D05040" w:rsidP="005E70F5">
            <w:pPr>
              <w:jc w:val="right"/>
            </w:pPr>
            <w:r w:rsidRPr="00D05040">
              <w:t>0.0%</w:t>
            </w:r>
          </w:p>
        </w:tc>
        <w:tc>
          <w:tcPr>
            <w:tcW w:w="830" w:type="dxa"/>
            <w:shd w:val="clear" w:color="auto" w:fill="auto"/>
            <w:noWrap/>
            <w:vAlign w:val="center"/>
            <w:hideMark/>
          </w:tcPr>
          <w:p w14:paraId="7888BACF" w14:textId="77777777" w:rsidR="00D05040" w:rsidRPr="00D05040" w:rsidRDefault="00D05040" w:rsidP="005E70F5">
            <w:pPr>
              <w:jc w:val="right"/>
            </w:pPr>
            <w:r w:rsidRPr="00D05040">
              <w:t>221</w:t>
            </w:r>
          </w:p>
        </w:tc>
        <w:tc>
          <w:tcPr>
            <w:tcW w:w="941" w:type="dxa"/>
            <w:shd w:val="clear" w:color="auto" w:fill="auto"/>
            <w:noWrap/>
            <w:vAlign w:val="center"/>
            <w:hideMark/>
          </w:tcPr>
          <w:p w14:paraId="30739FF2" w14:textId="77777777" w:rsidR="00D05040" w:rsidRPr="00D05040" w:rsidRDefault="00D05040" w:rsidP="005E70F5">
            <w:pPr>
              <w:jc w:val="right"/>
            </w:pPr>
            <w:r w:rsidRPr="00D05040">
              <w:t>100.0%</w:t>
            </w:r>
          </w:p>
        </w:tc>
      </w:tr>
      <w:tr w:rsidR="00D05040" w:rsidRPr="00D05040" w14:paraId="1646CA8A" w14:textId="77777777" w:rsidTr="005E70F5">
        <w:trPr>
          <w:cantSplit/>
          <w:jc w:val="center"/>
        </w:trPr>
        <w:tc>
          <w:tcPr>
            <w:tcW w:w="892" w:type="dxa"/>
            <w:noWrap/>
            <w:vAlign w:val="bottom"/>
            <w:hideMark/>
          </w:tcPr>
          <w:p w14:paraId="4DBC6652" w14:textId="77777777" w:rsidR="00D05040" w:rsidRPr="00D05040" w:rsidRDefault="00D05040" w:rsidP="00D05040">
            <w:r w:rsidRPr="00D05040">
              <w:t>Sem</w:t>
            </w:r>
          </w:p>
        </w:tc>
        <w:tc>
          <w:tcPr>
            <w:tcW w:w="796" w:type="dxa"/>
            <w:noWrap/>
            <w:vAlign w:val="bottom"/>
            <w:hideMark/>
          </w:tcPr>
          <w:p w14:paraId="4FAE34A0" w14:textId="77777777" w:rsidR="00D05040" w:rsidRPr="00D05040" w:rsidRDefault="00D05040" w:rsidP="00D05040">
            <w:r w:rsidRPr="00D05040">
              <w:t>P</w:t>
            </w:r>
          </w:p>
        </w:tc>
        <w:tc>
          <w:tcPr>
            <w:tcW w:w="1097" w:type="dxa"/>
            <w:noWrap/>
            <w:vAlign w:val="bottom"/>
            <w:hideMark/>
          </w:tcPr>
          <w:p w14:paraId="6925B9FC" w14:textId="77777777" w:rsidR="00D05040" w:rsidRPr="00D05040" w:rsidRDefault="00D05040" w:rsidP="00D05040">
            <w:r w:rsidRPr="00D05040">
              <w:t>P5036</w:t>
            </w:r>
          </w:p>
        </w:tc>
        <w:tc>
          <w:tcPr>
            <w:tcW w:w="3330" w:type="dxa"/>
            <w:vAlign w:val="bottom"/>
            <w:hideMark/>
          </w:tcPr>
          <w:p w14:paraId="675CECE9" w14:textId="77777777" w:rsidR="00D05040" w:rsidRPr="00D05040" w:rsidRDefault="00D05040" w:rsidP="00D05040">
            <w:r w:rsidRPr="00D05040">
              <w:t>N-Nitrosodiphenylamine</w:t>
            </w:r>
          </w:p>
        </w:tc>
        <w:tc>
          <w:tcPr>
            <w:tcW w:w="1080" w:type="dxa"/>
            <w:noWrap/>
            <w:vAlign w:val="center"/>
            <w:hideMark/>
          </w:tcPr>
          <w:p w14:paraId="72F983DA" w14:textId="77777777" w:rsidR="00D05040" w:rsidRPr="00D05040" w:rsidRDefault="00D05040" w:rsidP="005E70F5">
            <w:pPr>
              <w:jc w:val="right"/>
            </w:pPr>
            <w:r w:rsidRPr="00D05040">
              <w:t>221</w:t>
            </w:r>
          </w:p>
        </w:tc>
        <w:tc>
          <w:tcPr>
            <w:tcW w:w="928" w:type="dxa"/>
            <w:noWrap/>
            <w:vAlign w:val="center"/>
            <w:hideMark/>
          </w:tcPr>
          <w:p w14:paraId="694440E6" w14:textId="77777777" w:rsidR="00D05040" w:rsidRPr="00D05040" w:rsidRDefault="00D05040" w:rsidP="005E70F5">
            <w:pPr>
              <w:jc w:val="right"/>
            </w:pPr>
            <w:r w:rsidRPr="00D05040">
              <w:t>0</w:t>
            </w:r>
          </w:p>
        </w:tc>
        <w:tc>
          <w:tcPr>
            <w:tcW w:w="1042" w:type="dxa"/>
            <w:noWrap/>
            <w:vAlign w:val="center"/>
            <w:hideMark/>
          </w:tcPr>
          <w:p w14:paraId="7A7A9762" w14:textId="77777777" w:rsidR="00D05040" w:rsidRPr="00D05040" w:rsidRDefault="00D05040" w:rsidP="005E70F5">
            <w:pPr>
              <w:jc w:val="right"/>
            </w:pPr>
            <w:r w:rsidRPr="00D05040">
              <w:t>0.0%</w:t>
            </w:r>
          </w:p>
        </w:tc>
        <w:tc>
          <w:tcPr>
            <w:tcW w:w="830" w:type="dxa"/>
            <w:shd w:val="clear" w:color="auto" w:fill="auto"/>
            <w:noWrap/>
            <w:vAlign w:val="center"/>
            <w:hideMark/>
          </w:tcPr>
          <w:p w14:paraId="4C0E9704" w14:textId="77777777" w:rsidR="00D05040" w:rsidRPr="00D05040" w:rsidRDefault="00D05040" w:rsidP="005E70F5">
            <w:pPr>
              <w:jc w:val="right"/>
            </w:pPr>
            <w:r w:rsidRPr="00D05040">
              <w:t>221</w:t>
            </w:r>
          </w:p>
        </w:tc>
        <w:tc>
          <w:tcPr>
            <w:tcW w:w="941" w:type="dxa"/>
            <w:shd w:val="clear" w:color="auto" w:fill="auto"/>
            <w:noWrap/>
            <w:vAlign w:val="center"/>
            <w:hideMark/>
          </w:tcPr>
          <w:p w14:paraId="66C45D93" w14:textId="77777777" w:rsidR="00D05040" w:rsidRPr="00D05040" w:rsidRDefault="00D05040" w:rsidP="005E70F5">
            <w:pPr>
              <w:jc w:val="right"/>
            </w:pPr>
            <w:r w:rsidRPr="00D05040">
              <w:t>100.0%</w:t>
            </w:r>
          </w:p>
        </w:tc>
      </w:tr>
      <w:tr w:rsidR="00D05040" w:rsidRPr="00D05040" w14:paraId="797AD1E9" w14:textId="77777777" w:rsidTr="005E70F5">
        <w:trPr>
          <w:cantSplit/>
          <w:jc w:val="center"/>
        </w:trPr>
        <w:tc>
          <w:tcPr>
            <w:tcW w:w="892" w:type="dxa"/>
            <w:noWrap/>
            <w:vAlign w:val="bottom"/>
            <w:hideMark/>
          </w:tcPr>
          <w:p w14:paraId="34D4C675" w14:textId="77777777" w:rsidR="00D05040" w:rsidRPr="00D05040" w:rsidRDefault="00D05040" w:rsidP="00D05040">
            <w:r w:rsidRPr="00D05040">
              <w:t>Sem</w:t>
            </w:r>
          </w:p>
        </w:tc>
        <w:tc>
          <w:tcPr>
            <w:tcW w:w="796" w:type="dxa"/>
            <w:noWrap/>
            <w:vAlign w:val="bottom"/>
            <w:hideMark/>
          </w:tcPr>
          <w:p w14:paraId="61CE446D" w14:textId="77777777" w:rsidR="00D05040" w:rsidRPr="00D05040" w:rsidRDefault="00D05040" w:rsidP="00D05040">
            <w:r w:rsidRPr="00D05040">
              <w:t>P</w:t>
            </w:r>
          </w:p>
        </w:tc>
        <w:tc>
          <w:tcPr>
            <w:tcW w:w="1097" w:type="dxa"/>
            <w:noWrap/>
            <w:vAlign w:val="bottom"/>
            <w:hideMark/>
          </w:tcPr>
          <w:p w14:paraId="41240634" w14:textId="77777777" w:rsidR="00D05040" w:rsidRPr="00D05040" w:rsidRDefault="00D05040" w:rsidP="00D05040">
            <w:r w:rsidRPr="00D05040">
              <w:t>P5037</w:t>
            </w:r>
          </w:p>
        </w:tc>
        <w:tc>
          <w:tcPr>
            <w:tcW w:w="3330" w:type="dxa"/>
            <w:vAlign w:val="bottom"/>
            <w:hideMark/>
          </w:tcPr>
          <w:p w14:paraId="1E0ED55B" w14:textId="77777777" w:rsidR="00D05040" w:rsidRPr="00D05040" w:rsidRDefault="00D05040" w:rsidP="00D05040">
            <w:r w:rsidRPr="00D05040">
              <w:t>N-Nitrosodi-N-Propylamine</w:t>
            </w:r>
          </w:p>
        </w:tc>
        <w:tc>
          <w:tcPr>
            <w:tcW w:w="1080" w:type="dxa"/>
            <w:noWrap/>
            <w:vAlign w:val="center"/>
            <w:hideMark/>
          </w:tcPr>
          <w:p w14:paraId="3A1BBD14" w14:textId="77777777" w:rsidR="00D05040" w:rsidRPr="00D05040" w:rsidRDefault="00D05040" w:rsidP="005E70F5">
            <w:pPr>
              <w:jc w:val="right"/>
            </w:pPr>
            <w:r w:rsidRPr="00D05040">
              <w:t>221</w:t>
            </w:r>
          </w:p>
        </w:tc>
        <w:tc>
          <w:tcPr>
            <w:tcW w:w="928" w:type="dxa"/>
            <w:noWrap/>
            <w:vAlign w:val="center"/>
            <w:hideMark/>
          </w:tcPr>
          <w:p w14:paraId="55318ADF" w14:textId="77777777" w:rsidR="00D05040" w:rsidRPr="00D05040" w:rsidRDefault="00D05040" w:rsidP="005E70F5">
            <w:pPr>
              <w:jc w:val="right"/>
            </w:pPr>
            <w:r w:rsidRPr="00D05040">
              <w:t>0</w:t>
            </w:r>
          </w:p>
        </w:tc>
        <w:tc>
          <w:tcPr>
            <w:tcW w:w="1042" w:type="dxa"/>
            <w:noWrap/>
            <w:vAlign w:val="center"/>
            <w:hideMark/>
          </w:tcPr>
          <w:p w14:paraId="68A96859" w14:textId="77777777" w:rsidR="00D05040" w:rsidRPr="00D05040" w:rsidRDefault="00D05040" w:rsidP="005E70F5">
            <w:pPr>
              <w:jc w:val="right"/>
            </w:pPr>
            <w:r w:rsidRPr="00D05040">
              <w:t>0.0%</w:t>
            </w:r>
          </w:p>
        </w:tc>
        <w:tc>
          <w:tcPr>
            <w:tcW w:w="830" w:type="dxa"/>
            <w:shd w:val="clear" w:color="auto" w:fill="auto"/>
            <w:noWrap/>
            <w:vAlign w:val="center"/>
            <w:hideMark/>
          </w:tcPr>
          <w:p w14:paraId="46150848" w14:textId="77777777" w:rsidR="00D05040" w:rsidRPr="00D05040" w:rsidRDefault="00D05040" w:rsidP="005E70F5">
            <w:pPr>
              <w:jc w:val="right"/>
            </w:pPr>
            <w:r w:rsidRPr="00D05040">
              <w:t>221</w:t>
            </w:r>
          </w:p>
        </w:tc>
        <w:tc>
          <w:tcPr>
            <w:tcW w:w="941" w:type="dxa"/>
            <w:shd w:val="clear" w:color="auto" w:fill="auto"/>
            <w:noWrap/>
            <w:vAlign w:val="center"/>
            <w:hideMark/>
          </w:tcPr>
          <w:p w14:paraId="2FEB85DA" w14:textId="77777777" w:rsidR="00D05040" w:rsidRPr="00D05040" w:rsidRDefault="00D05040" w:rsidP="005E70F5">
            <w:pPr>
              <w:jc w:val="right"/>
            </w:pPr>
            <w:r w:rsidRPr="00D05040">
              <w:t>100.0%</w:t>
            </w:r>
          </w:p>
        </w:tc>
      </w:tr>
      <w:tr w:rsidR="00D05040" w:rsidRPr="00D05040" w14:paraId="44EC12EA" w14:textId="77777777" w:rsidTr="005E70F5">
        <w:trPr>
          <w:cantSplit/>
          <w:jc w:val="center"/>
        </w:trPr>
        <w:tc>
          <w:tcPr>
            <w:tcW w:w="892" w:type="dxa"/>
            <w:noWrap/>
            <w:vAlign w:val="bottom"/>
            <w:hideMark/>
          </w:tcPr>
          <w:p w14:paraId="77D3D00D" w14:textId="77777777" w:rsidR="00D05040" w:rsidRPr="00D05040" w:rsidRDefault="00D05040" w:rsidP="00D05040">
            <w:r w:rsidRPr="00D05040">
              <w:t>Sem</w:t>
            </w:r>
          </w:p>
        </w:tc>
        <w:tc>
          <w:tcPr>
            <w:tcW w:w="796" w:type="dxa"/>
            <w:noWrap/>
            <w:vAlign w:val="bottom"/>
            <w:hideMark/>
          </w:tcPr>
          <w:p w14:paraId="13E17F08" w14:textId="77777777" w:rsidR="00D05040" w:rsidRPr="00D05040" w:rsidRDefault="00D05040" w:rsidP="00D05040">
            <w:r w:rsidRPr="00D05040">
              <w:t>P</w:t>
            </w:r>
          </w:p>
        </w:tc>
        <w:tc>
          <w:tcPr>
            <w:tcW w:w="1097" w:type="dxa"/>
            <w:noWrap/>
            <w:vAlign w:val="bottom"/>
            <w:hideMark/>
          </w:tcPr>
          <w:p w14:paraId="4CD31692" w14:textId="77777777" w:rsidR="00D05040" w:rsidRPr="00D05040" w:rsidRDefault="00D05040" w:rsidP="00D05040">
            <w:r w:rsidRPr="00D05040">
              <w:t>P5039</w:t>
            </w:r>
          </w:p>
        </w:tc>
        <w:tc>
          <w:tcPr>
            <w:tcW w:w="3330" w:type="dxa"/>
            <w:vAlign w:val="bottom"/>
            <w:hideMark/>
          </w:tcPr>
          <w:p w14:paraId="5915AF83" w14:textId="77777777" w:rsidR="00D05040" w:rsidRPr="00D05040" w:rsidRDefault="00D05040" w:rsidP="00D05040">
            <w:r w:rsidRPr="00D05040">
              <w:t>Phenol</w:t>
            </w:r>
          </w:p>
        </w:tc>
        <w:tc>
          <w:tcPr>
            <w:tcW w:w="1080" w:type="dxa"/>
            <w:noWrap/>
            <w:vAlign w:val="center"/>
            <w:hideMark/>
          </w:tcPr>
          <w:p w14:paraId="2FFB1194" w14:textId="77777777" w:rsidR="00D05040" w:rsidRPr="00D05040" w:rsidRDefault="00D05040" w:rsidP="005E70F5">
            <w:pPr>
              <w:jc w:val="right"/>
            </w:pPr>
            <w:r w:rsidRPr="00D05040">
              <w:t>1924</w:t>
            </w:r>
          </w:p>
        </w:tc>
        <w:tc>
          <w:tcPr>
            <w:tcW w:w="928" w:type="dxa"/>
            <w:noWrap/>
            <w:vAlign w:val="center"/>
            <w:hideMark/>
          </w:tcPr>
          <w:p w14:paraId="4DDE1E33" w14:textId="77777777" w:rsidR="00D05040" w:rsidRPr="00D05040" w:rsidRDefault="00D05040" w:rsidP="005E70F5">
            <w:pPr>
              <w:jc w:val="right"/>
            </w:pPr>
            <w:r w:rsidRPr="00D05040">
              <w:t>3</w:t>
            </w:r>
          </w:p>
        </w:tc>
        <w:tc>
          <w:tcPr>
            <w:tcW w:w="1042" w:type="dxa"/>
            <w:noWrap/>
            <w:vAlign w:val="center"/>
            <w:hideMark/>
          </w:tcPr>
          <w:p w14:paraId="5D3976A6" w14:textId="77777777" w:rsidR="00D05040" w:rsidRPr="00D05040" w:rsidRDefault="00D05040" w:rsidP="005E70F5">
            <w:pPr>
              <w:jc w:val="right"/>
            </w:pPr>
            <w:r w:rsidRPr="00D05040">
              <w:t>0.2%</w:t>
            </w:r>
          </w:p>
        </w:tc>
        <w:tc>
          <w:tcPr>
            <w:tcW w:w="830" w:type="dxa"/>
            <w:shd w:val="clear" w:color="auto" w:fill="auto"/>
            <w:noWrap/>
            <w:vAlign w:val="center"/>
            <w:hideMark/>
          </w:tcPr>
          <w:p w14:paraId="00899C45" w14:textId="77777777" w:rsidR="00D05040" w:rsidRPr="00D05040" w:rsidRDefault="00D05040" w:rsidP="005E70F5">
            <w:pPr>
              <w:jc w:val="right"/>
            </w:pPr>
            <w:r w:rsidRPr="00D05040">
              <w:t>1921</w:t>
            </w:r>
          </w:p>
        </w:tc>
        <w:tc>
          <w:tcPr>
            <w:tcW w:w="941" w:type="dxa"/>
            <w:shd w:val="clear" w:color="auto" w:fill="auto"/>
            <w:noWrap/>
            <w:vAlign w:val="center"/>
            <w:hideMark/>
          </w:tcPr>
          <w:p w14:paraId="3A3CAE00" w14:textId="77777777" w:rsidR="00D05040" w:rsidRPr="00D05040" w:rsidRDefault="00D05040" w:rsidP="005E70F5">
            <w:pPr>
              <w:jc w:val="right"/>
            </w:pPr>
            <w:r w:rsidRPr="00D05040">
              <w:t>99.8%</w:t>
            </w:r>
          </w:p>
        </w:tc>
      </w:tr>
      <w:tr w:rsidR="00D05040" w:rsidRPr="00D05040" w14:paraId="0609A537" w14:textId="77777777" w:rsidTr="005E70F5">
        <w:trPr>
          <w:cantSplit/>
          <w:jc w:val="center"/>
        </w:trPr>
        <w:tc>
          <w:tcPr>
            <w:tcW w:w="892" w:type="dxa"/>
            <w:noWrap/>
            <w:vAlign w:val="bottom"/>
            <w:hideMark/>
          </w:tcPr>
          <w:p w14:paraId="2F9E62F1" w14:textId="77777777" w:rsidR="00D05040" w:rsidRPr="00D05040" w:rsidRDefault="00D05040" w:rsidP="00D05040">
            <w:r w:rsidRPr="00D05040">
              <w:t>Sem</w:t>
            </w:r>
          </w:p>
        </w:tc>
        <w:tc>
          <w:tcPr>
            <w:tcW w:w="796" w:type="dxa"/>
            <w:noWrap/>
            <w:vAlign w:val="bottom"/>
            <w:hideMark/>
          </w:tcPr>
          <w:p w14:paraId="6A467969" w14:textId="77777777" w:rsidR="00D05040" w:rsidRPr="00D05040" w:rsidRDefault="00D05040" w:rsidP="00D05040">
            <w:r w:rsidRPr="00D05040">
              <w:t>P</w:t>
            </w:r>
          </w:p>
        </w:tc>
        <w:tc>
          <w:tcPr>
            <w:tcW w:w="1097" w:type="dxa"/>
            <w:noWrap/>
            <w:vAlign w:val="bottom"/>
            <w:hideMark/>
          </w:tcPr>
          <w:p w14:paraId="2CACA463" w14:textId="77777777" w:rsidR="00D05040" w:rsidRPr="00D05040" w:rsidRDefault="00D05040" w:rsidP="00D05040">
            <w:r w:rsidRPr="00D05040">
              <w:t>P5040</w:t>
            </w:r>
          </w:p>
        </w:tc>
        <w:tc>
          <w:tcPr>
            <w:tcW w:w="3330" w:type="dxa"/>
            <w:vAlign w:val="bottom"/>
            <w:hideMark/>
          </w:tcPr>
          <w:p w14:paraId="762B2B60" w14:textId="77777777" w:rsidR="00D05040" w:rsidRPr="00D05040" w:rsidRDefault="00D05040" w:rsidP="00D05040">
            <w:r w:rsidRPr="00D05040">
              <w:t>1,2,4-Trichlorobenzene</w:t>
            </w:r>
          </w:p>
        </w:tc>
        <w:tc>
          <w:tcPr>
            <w:tcW w:w="1080" w:type="dxa"/>
            <w:noWrap/>
            <w:vAlign w:val="center"/>
            <w:hideMark/>
          </w:tcPr>
          <w:p w14:paraId="712BF1AA" w14:textId="77777777" w:rsidR="00D05040" w:rsidRPr="00D05040" w:rsidRDefault="00D05040" w:rsidP="005E70F5">
            <w:pPr>
              <w:jc w:val="right"/>
            </w:pPr>
            <w:r w:rsidRPr="00D05040">
              <w:t>1925</w:t>
            </w:r>
          </w:p>
        </w:tc>
        <w:tc>
          <w:tcPr>
            <w:tcW w:w="928" w:type="dxa"/>
            <w:noWrap/>
            <w:vAlign w:val="center"/>
            <w:hideMark/>
          </w:tcPr>
          <w:p w14:paraId="3DE30743" w14:textId="77777777" w:rsidR="00D05040" w:rsidRPr="00D05040" w:rsidRDefault="00D05040" w:rsidP="005E70F5">
            <w:pPr>
              <w:jc w:val="right"/>
            </w:pPr>
            <w:r w:rsidRPr="00D05040">
              <w:t>1</w:t>
            </w:r>
          </w:p>
        </w:tc>
        <w:tc>
          <w:tcPr>
            <w:tcW w:w="1042" w:type="dxa"/>
            <w:noWrap/>
            <w:vAlign w:val="center"/>
            <w:hideMark/>
          </w:tcPr>
          <w:p w14:paraId="499A5C99" w14:textId="77777777" w:rsidR="00D05040" w:rsidRPr="00D05040" w:rsidRDefault="00D05040" w:rsidP="005E70F5">
            <w:pPr>
              <w:jc w:val="right"/>
            </w:pPr>
            <w:r w:rsidRPr="00D05040">
              <w:t>0.1%</w:t>
            </w:r>
          </w:p>
        </w:tc>
        <w:tc>
          <w:tcPr>
            <w:tcW w:w="830" w:type="dxa"/>
            <w:shd w:val="clear" w:color="auto" w:fill="auto"/>
            <w:noWrap/>
            <w:vAlign w:val="center"/>
            <w:hideMark/>
          </w:tcPr>
          <w:p w14:paraId="41DF2975" w14:textId="77777777" w:rsidR="00D05040" w:rsidRPr="00D05040" w:rsidRDefault="00D05040" w:rsidP="005E70F5">
            <w:pPr>
              <w:jc w:val="right"/>
            </w:pPr>
            <w:r w:rsidRPr="00D05040">
              <w:t>1924</w:t>
            </w:r>
          </w:p>
        </w:tc>
        <w:tc>
          <w:tcPr>
            <w:tcW w:w="941" w:type="dxa"/>
            <w:shd w:val="clear" w:color="auto" w:fill="auto"/>
            <w:noWrap/>
            <w:vAlign w:val="center"/>
            <w:hideMark/>
          </w:tcPr>
          <w:p w14:paraId="2946391C" w14:textId="77777777" w:rsidR="00D05040" w:rsidRPr="00D05040" w:rsidRDefault="00D05040" w:rsidP="005E70F5">
            <w:pPr>
              <w:jc w:val="right"/>
            </w:pPr>
            <w:r w:rsidRPr="00D05040">
              <w:t>100.0%</w:t>
            </w:r>
          </w:p>
        </w:tc>
      </w:tr>
      <w:tr w:rsidR="00D05040" w:rsidRPr="00D05040" w14:paraId="767DBAAD" w14:textId="77777777" w:rsidTr="005E70F5">
        <w:trPr>
          <w:cantSplit/>
          <w:jc w:val="center"/>
        </w:trPr>
        <w:tc>
          <w:tcPr>
            <w:tcW w:w="892" w:type="dxa"/>
            <w:noWrap/>
            <w:vAlign w:val="bottom"/>
            <w:hideMark/>
          </w:tcPr>
          <w:p w14:paraId="3B13F1BE" w14:textId="77777777" w:rsidR="00D05040" w:rsidRPr="00D05040" w:rsidRDefault="00D05040" w:rsidP="00D05040">
            <w:r w:rsidRPr="00D05040">
              <w:t>Sem</w:t>
            </w:r>
          </w:p>
        </w:tc>
        <w:tc>
          <w:tcPr>
            <w:tcW w:w="796" w:type="dxa"/>
            <w:noWrap/>
            <w:vAlign w:val="bottom"/>
            <w:hideMark/>
          </w:tcPr>
          <w:p w14:paraId="072DD9CC" w14:textId="77777777" w:rsidR="00D05040" w:rsidRPr="00D05040" w:rsidRDefault="00D05040" w:rsidP="00D05040">
            <w:r w:rsidRPr="00D05040">
              <w:t>P</w:t>
            </w:r>
          </w:p>
        </w:tc>
        <w:tc>
          <w:tcPr>
            <w:tcW w:w="1097" w:type="dxa"/>
            <w:noWrap/>
            <w:vAlign w:val="bottom"/>
            <w:hideMark/>
          </w:tcPr>
          <w:p w14:paraId="05091D70" w14:textId="77777777" w:rsidR="00D05040" w:rsidRPr="00D05040" w:rsidRDefault="00D05040" w:rsidP="00D05040">
            <w:r w:rsidRPr="00D05040">
              <w:t>P5041</w:t>
            </w:r>
          </w:p>
        </w:tc>
        <w:tc>
          <w:tcPr>
            <w:tcW w:w="3330" w:type="dxa"/>
            <w:vAlign w:val="bottom"/>
            <w:hideMark/>
          </w:tcPr>
          <w:p w14:paraId="49BAF940" w14:textId="77777777" w:rsidR="00D05040" w:rsidRPr="00D05040" w:rsidRDefault="00D05040" w:rsidP="00D05040">
            <w:r w:rsidRPr="00D05040">
              <w:t>2,4,6-Trichlorophenol</w:t>
            </w:r>
          </w:p>
        </w:tc>
        <w:tc>
          <w:tcPr>
            <w:tcW w:w="1080" w:type="dxa"/>
            <w:noWrap/>
            <w:vAlign w:val="center"/>
            <w:hideMark/>
          </w:tcPr>
          <w:p w14:paraId="24F8E27F" w14:textId="77777777" w:rsidR="00D05040" w:rsidRPr="00D05040" w:rsidRDefault="00D05040" w:rsidP="005E70F5">
            <w:pPr>
              <w:jc w:val="right"/>
            </w:pPr>
            <w:r w:rsidRPr="00D05040">
              <w:t>221</w:t>
            </w:r>
          </w:p>
        </w:tc>
        <w:tc>
          <w:tcPr>
            <w:tcW w:w="928" w:type="dxa"/>
            <w:noWrap/>
            <w:vAlign w:val="center"/>
            <w:hideMark/>
          </w:tcPr>
          <w:p w14:paraId="7B15D83B" w14:textId="77777777" w:rsidR="00D05040" w:rsidRPr="00D05040" w:rsidRDefault="00D05040" w:rsidP="005E70F5">
            <w:pPr>
              <w:jc w:val="right"/>
            </w:pPr>
            <w:r w:rsidRPr="00D05040">
              <w:t>0</w:t>
            </w:r>
          </w:p>
        </w:tc>
        <w:tc>
          <w:tcPr>
            <w:tcW w:w="1042" w:type="dxa"/>
            <w:noWrap/>
            <w:vAlign w:val="center"/>
            <w:hideMark/>
          </w:tcPr>
          <w:p w14:paraId="1015552F" w14:textId="77777777" w:rsidR="00D05040" w:rsidRPr="00D05040" w:rsidRDefault="00D05040" w:rsidP="005E70F5">
            <w:pPr>
              <w:jc w:val="right"/>
            </w:pPr>
            <w:r w:rsidRPr="00D05040">
              <w:t>0.0%</w:t>
            </w:r>
          </w:p>
        </w:tc>
        <w:tc>
          <w:tcPr>
            <w:tcW w:w="830" w:type="dxa"/>
            <w:shd w:val="clear" w:color="auto" w:fill="auto"/>
            <w:noWrap/>
            <w:vAlign w:val="center"/>
            <w:hideMark/>
          </w:tcPr>
          <w:p w14:paraId="1D71A865" w14:textId="77777777" w:rsidR="00D05040" w:rsidRPr="00D05040" w:rsidRDefault="00D05040" w:rsidP="005E70F5">
            <w:pPr>
              <w:jc w:val="right"/>
            </w:pPr>
            <w:r w:rsidRPr="00D05040">
              <w:t>221</w:t>
            </w:r>
          </w:p>
        </w:tc>
        <w:tc>
          <w:tcPr>
            <w:tcW w:w="941" w:type="dxa"/>
            <w:shd w:val="clear" w:color="auto" w:fill="auto"/>
            <w:noWrap/>
            <w:vAlign w:val="center"/>
            <w:hideMark/>
          </w:tcPr>
          <w:p w14:paraId="2C55E6A3" w14:textId="77777777" w:rsidR="00D05040" w:rsidRPr="00D05040" w:rsidRDefault="00D05040" w:rsidP="005E70F5">
            <w:pPr>
              <w:jc w:val="right"/>
            </w:pPr>
            <w:r w:rsidRPr="00D05040">
              <w:t>100.0%</w:t>
            </w:r>
          </w:p>
        </w:tc>
      </w:tr>
      <w:tr w:rsidR="00D05040" w:rsidRPr="00D05040" w14:paraId="33EB6103" w14:textId="77777777" w:rsidTr="005E70F5">
        <w:trPr>
          <w:cantSplit/>
          <w:jc w:val="center"/>
        </w:trPr>
        <w:tc>
          <w:tcPr>
            <w:tcW w:w="892" w:type="dxa"/>
            <w:noWrap/>
            <w:vAlign w:val="bottom"/>
            <w:hideMark/>
          </w:tcPr>
          <w:p w14:paraId="506F7948" w14:textId="77777777" w:rsidR="00D05040" w:rsidRPr="00D05040" w:rsidRDefault="00D05040" w:rsidP="00D05040">
            <w:r w:rsidRPr="00D05040">
              <w:t>Sem</w:t>
            </w:r>
          </w:p>
        </w:tc>
        <w:tc>
          <w:tcPr>
            <w:tcW w:w="796" w:type="dxa"/>
            <w:noWrap/>
            <w:vAlign w:val="bottom"/>
            <w:hideMark/>
          </w:tcPr>
          <w:p w14:paraId="5F8C9180" w14:textId="77777777" w:rsidR="00D05040" w:rsidRPr="00D05040" w:rsidRDefault="00D05040" w:rsidP="00D05040">
            <w:r w:rsidRPr="00D05040">
              <w:t>S</w:t>
            </w:r>
          </w:p>
        </w:tc>
        <w:tc>
          <w:tcPr>
            <w:tcW w:w="1097" w:type="dxa"/>
            <w:noWrap/>
            <w:vAlign w:val="bottom"/>
            <w:hideMark/>
          </w:tcPr>
          <w:p w14:paraId="2EB6CD3E" w14:textId="77777777" w:rsidR="00D05040" w:rsidRPr="00D05040" w:rsidRDefault="00D05040" w:rsidP="00D05040">
            <w:r w:rsidRPr="00D05040">
              <w:t>34276</w:t>
            </w:r>
          </w:p>
        </w:tc>
        <w:tc>
          <w:tcPr>
            <w:tcW w:w="3330" w:type="dxa"/>
            <w:vAlign w:val="bottom"/>
            <w:hideMark/>
          </w:tcPr>
          <w:p w14:paraId="35EC9306" w14:textId="77777777" w:rsidR="00D05040" w:rsidRPr="00D05040" w:rsidRDefault="00D05040" w:rsidP="00D05040">
            <w:r w:rsidRPr="00D05040">
              <w:t>Bis(2-Chloroethyl)Ether</w:t>
            </w:r>
          </w:p>
        </w:tc>
        <w:tc>
          <w:tcPr>
            <w:tcW w:w="1080" w:type="dxa"/>
            <w:noWrap/>
            <w:vAlign w:val="center"/>
            <w:hideMark/>
          </w:tcPr>
          <w:p w14:paraId="4FD11C4E" w14:textId="77777777" w:rsidR="00D05040" w:rsidRPr="00D05040" w:rsidRDefault="00D05040" w:rsidP="005E70F5">
            <w:pPr>
              <w:jc w:val="right"/>
            </w:pPr>
            <w:r w:rsidRPr="00D05040">
              <w:t>240</w:t>
            </w:r>
          </w:p>
        </w:tc>
        <w:tc>
          <w:tcPr>
            <w:tcW w:w="928" w:type="dxa"/>
            <w:noWrap/>
            <w:vAlign w:val="center"/>
            <w:hideMark/>
          </w:tcPr>
          <w:p w14:paraId="2437AEFC" w14:textId="77777777" w:rsidR="00D05040" w:rsidRPr="00D05040" w:rsidRDefault="00D05040" w:rsidP="005E70F5">
            <w:pPr>
              <w:jc w:val="right"/>
            </w:pPr>
            <w:r w:rsidRPr="00D05040">
              <w:t>0</w:t>
            </w:r>
          </w:p>
        </w:tc>
        <w:tc>
          <w:tcPr>
            <w:tcW w:w="1042" w:type="dxa"/>
            <w:noWrap/>
            <w:vAlign w:val="center"/>
            <w:hideMark/>
          </w:tcPr>
          <w:p w14:paraId="0740BA70" w14:textId="77777777" w:rsidR="00D05040" w:rsidRPr="00D05040" w:rsidRDefault="00D05040" w:rsidP="005E70F5">
            <w:pPr>
              <w:jc w:val="right"/>
            </w:pPr>
            <w:r w:rsidRPr="00D05040">
              <w:t>0.0%</w:t>
            </w:r>
          </w:p>
        </w:tc>
        <w:tc>
          <w:tcPr>
            <w:tcW w:w="830" w:type="dxa"/>
            <w:shd w:val="clear" w:color="auto" w:fill="auto"/>
            <w:noWrap/>
            <w:vAlign w:val="center"/>
            <w:hideMark/>
          </w:tcPr>
          <w:p w14:paraId="593D19B3" w14:textId="77777777" w:rsidR="00D05040" w:rsidRPr="00D05040" w:rsidRDefault="00D05040" w:rsidP="005E70F5">
            <w:pPr>
              <w:jc w:val="right"/>
            </w:pPr>
            <w:r w:rsidRPr="00D05040">
              <w:t>240</w:t>
            </w:r>
          </w:p>
        </w:tc>
        <w:tc>
          <w:tcPr>
            <w:tcW w:w="941" w:type="dxa"/>
            <w:shd w:val="clear" w:color="auto" w:fill="auto"/>
            <w:noWrap/>
            <w:vAlign w:val="center"/>
            <w:hideMark/>
          </w:tcPr>
          <w:p w14:paraId="180FDF04" w14:textId="77777777" w:rsidR="00D05040" w:rsidRPr="00D05040" w:rsidRDefault="00D05040" w:rsidP="005E70F5">
            <w:pPr>
              <w:jc w:val="right"/>
            </w:pPr>
            <w:r w:rsidRPr="00D05040">
              <w:t>100.0%</w:t>
            </w:r>
          </w:p>
        </w:tc>
      </w:tr>
      <w:tr w:rsidR="00D05040" w:rsidRPr="00D05040" w14:paraId="095D9323" w14:textId="77777777" w:rsidTr="005E70F5">
        <w:trPr>
          <w:cantSplit/>
          <w:jc w:val="center"/>
        </w:trPr>
        <w:tc>
          <w:tcPr>
            <w:tcW w:w="892" w:type="dxa"/>
            <w:noWrap/>
            <w:vAlign w:val="bottom"/>
            <w:hideMark/>
          </w:tcPr>
          <w:p w14:paraId="67F591A5" w14:textId="77777777" w:rsidR="00D05040" w:rsidRPr="00D05040" w:rsidRDefault="00D05040" w:rsidP="00D05040">
            <w:r w:rsidRPr="00D05040">
              <w:t>Sem</w:t>
            </w:r>
          </w:p>
        </w:tc>
        <w:tc>
          <w:tcPr>
            <w:tcW w:w="796" w:type="dxa"/>
            <w:noWrap/>
            <w:vAlign w:val="bottom"/>
            <w:hideMark/>
          </w:tcPr>
          <w:p w14:paraId="52E153D0" w14:textId="77777777" w:rsidR="00D05040" w:rsidRPr="00D05040" w:rsidRDefault="00D05040" w:rsidP="00D05040">
            <w:r w:rsidRPr="00D05040">
              <w:t>S</w:t>
            </w:r>
          </w:p>
        </w:tc>
        <w:tc>
          <w:tcPr>
            <w:tcW w:w="1097" w:type="dxa"/>
            <w:noWrap/>
            <w:vAlign w:val="bottom"/>
            <w:hideMark/>
          </w:tcPr>
          <w:p w14:paraId="2959297B" w14:textId="77777777" w:rsidR="00D05040" w:rsidRPr="00D05040" w:rsidRDefault="00D05040" w:rsidP="00D05040">
            <w:r w:rsidRPr="00D05040">
              <w:t>34281</w:t>
            </w:r>
          </w:p>
        </w:tc>
        <w:tc>
          <w:tcPr>
            <w:tcW w:w="3330" w:type="dxa"/>
            <w:vAlign w:val="bottom"/>
            <w:hideMark/>
          </w:tcPr>
          <w:p w14:paraId="5C992222" w14:textId="77777777" w:rsidR="00D05040" w:rsidRPr="00D05040" w:rsidRDefault="00D05040" w:rsidP="00D05040">
            <w:r w:rsidRPr="00D05040">
              <w:t>Bis(2-Chloroethoxy)Methane</w:t>
            </w:r>
          </w:p>
        </w:tc>
        <w:tc>
          <w:tcPr>
            <w:tcW w:w="1080" w:type="dxa"/>
            <w:noWrap/>
            <w:vAlign w:val="center"/>
            <w:hideMark/>
          </w:tcPr>
          <w:p w14:paraId="79BF5302" w14:textId="77777777" w:rsidR="00D05040" w:rsidRPr="00D05040" w:rsidRDefault="00D05040" w:rsidP="005E70F5">
            <w:pPr>
              <w:jc w:val="right"/>
            </w:pPr>
            <w:r w:rsidRPr="00D05040">
              <w:t>240</w:t>
            </w:r>
          </w:p>
        </w:tc>
        <w:tc>
          <w:tcPr>
            <w:tcW w:w="928" w:type="dxa"/>
            <w:noWrap/>
            <w:vAlign w:val="center"/>
            <w:hideMark/>
          </w:tcPr>
          <w:p w14:paraId="3BE059B4" w14:textId="77777777" w:rsidR="00D05040" w:rsidRPr="00D05040" w:rsidRDefault="00D05040" w:rsidP="005E70F5">
            <w:pPr>
              <w:jc w:val="right"/>
            </w:pPr>
            <w:r w:rsidRPr="00D05040">
              <w:t>0</w:t>
            </w:r>
          </w:p>
        </w:tc>
        <w:tc>
          <w:tcPr>
            <w:tcW w:w="1042" w:type="dxa"/>
            <w:noWrap/>
            <w:vAlign w:val="center"/>
            <w:hideMark/>
          </w:tcPr>
          <w:p w14:paraId="28DE3079" w14:textId="77777777" w:rsidR="00D05040" w:rsidRPr="00D05040" w:rsidRDefault="00D05040" w:rsidP="005E70F5">
            <w:pPr>
              <w:jc w:val="right"/>
            </w:pPr>
            <w:r w:rsidRPr="00D05040">
              <w:t>0.0%</w:t>
            </w:r>
          </w:p>
        </w:tc>
        <w:tc>
          <w:tcPr>
            <w:tcW w:w="830" w:type="dxa"/>
            <w:shd w:val="clear" w:color="auto" w:fill="auto"/>
            <w:noWrap/>
            <w:vAlign w:val="center"/>
            <w:hideMark/>
          </w:tcPr>
          <w:p w14:paraId="6EF662E1" w14:textId="77777777" w:rsidR="00D05040" w:rsidRPr="00D05040" w:rsidRDefault="00D05040" w:rsidP="005E70F5">
            <w:pPr>
              <w:jc w:val="right"/>
            </w:pPr>
            <w:r w:rsidRPr="00D05040">
              <w:t>240</w:t>
            </w:r>
          </w:p>
        </w:tc>
        <w:tc>
          <w:tcPr>
            <w:tcW w:w="941" w:type="dxa"/>
            <w:shd w:val="clear" w:color="auto" w:fill="auto"/>
            <w:noWrap/>
            <w:vAlign w:val="center"/>
            <w:hideMark/>
          </w:tcPr>
          <w:p w14:paraId="7D3C322B" w14:textId="77777777" w:rsidR="00D05040" w:rsidRPr="00D05040" w:rsidRDefault="00D05040" w:rsidP="005E70F5">
            <w:pPr>
              <w:jc w:val="right"/>
            </w:pPr>
            <w:r w:rsidRPr="00D05040">
              <w:t>100.0%</w:t>
            </w:r>
          </w:p>
        </w:tc>
      </w:tr>
      <w:tr w:rsidR="00D05040" w:rsidRPr="00D05040" w14:paraId="5069958C" w14:textId="77777777" w:rsidTr="005E70F5">
        <w:trPr>
          <w:cantSplit/>
          <w:jc w:val="center"/>
        </w:trPr>
        <w:tc>
          <w:tcPr>
            <w:tcW w:w="892" w:type="dxa"/>
            <w:noWrap/>
            <w:vAlign w:val="bottom"/>
            <w:hideMark/>
          </w:tcPr>
          <w:p w14:paraId="65E24E66" w14:textId="77777777" w:rsidR="00D05040" w:rsidRPr="00D05040" w:rsidRDefault="00D05040" w:rsidP="00D05040">
            <w:r w:rsidRPr="00D05040">
              <w:t>Sem</w:t>
            </w:r>
          </w:p>
        </w:tc>
        <w:tc>
          <w:tcPr>
            <w:tcW w:w="796" w:type="dxa"/>
            <w:noWrap/>
            <w:vAlign w:val="bottom"/>
            <w:hideMark/>
          </w:tcPr>
          <w:p w14:paraId="35E69119" w14:textId="77777777" w:rsidR="00D05040" w:rsidRPr="00D05040" w:rsidRDefault="00D05040" w:rsidP="00D05040">
            <w:r w:rsidRPr="00D05040">
              <w:t>S</w:t>
            </w:r>
          </w:p>
        </w:tc>
        <w:tc>
          <w:tcPr>
            <w:tcW w:w="1097" w:type="dxa"/>
            <w:noWrap/>
            <w:vAlign w:val="bottom"/>
            <w:hideMark/>
          </w:tcPr>
          <w:p w14:paraId="69593117" w14:textId="77777777" w:rsidR="00D05040" w:rsidRPr="00D05040" w:rsidRDefault="00D05040" w:rsidP="00D05040">
            <w:r w:rsidRPr="00D05040">
              <w:t>34286</w:t>
            </w:r>
          </w:p>
        </w:tc>
        <w:tc>
          <w:tcPr>
            <w:tcW w:w="3330" w:type="dxa"/>
            <w:vAlign w:val="bottom"/>
            <w:hideMark/>
          </w:tcPr>
          <w:p w14:paraId="1DBD245C" w14:textId="77777777" w:rsidR="00D05040" w:rsidRPr="00D05040" w:rsidRDefault="00D05040" w:rsidP="00D05040">
            <w:r w:rsidRPr="00D05040">
              <w:t>Bis(2-Chloroisopropyl)Ether</w:t>
            </w:r>
          </w:p>
        </w:tc>
        <w:tc>
          <w:tcPr>
            <w:tcW w:w="1080" w:type="dxa"/>
            <w:noWrap/>
            <w:vAlign w:val="center"/>
            <w:hideMark/>
          </w:tcPr>
          <w:p w14:paraId="7C28B190" w14:textId="77777777" w:rsidR="00D05040" w:rsidRPr="00D05040" w:rsidRDefault="00D05040" w:rsidP="005E70F5">
            <w:pPr>
              <w:jc w:val="right"/>
            </w:pPr>
            <w:r w:rsidRPr="00D05040">
              <w:t>240</w:t>
            </w:r>
          </w:p>
        </w:tc>
        <w:tc>
          <w:tcPr>
            <w:tcW w:w="928" w:type="dxa"/>
            <w:noWrap/>
            <w:vAlign w:val="center"/>
            <w:hideMark/>
          </w:tcPr>
          <w:p w14:paraId="4030E0D7" w14:textId="77777777" w:rsidR="00D05040" w:rsidRPr="00D05040" w:rsidRDefault="00D05040" w:rsidP="005E70F5">
            <w:pPr>
              <w:jc w:val="right"/>
            </w:pPr>
            <w:r w:rsidRPr="00D05040">
              <w:t>0</w:t>
            </w:r>
          </w:p>
        </w:tc>
        <w:tc>
          <w:tcPr>
            <w:tcW w:w="1042" w:type="dxa"/>
            <w:noWrap/>
            <w:vAlign w:val="center"/>
            <w:hideMark/>
          </w:tcPr>
          <w:p w14:paraId="2E2E77F1" w14:textId="77777777" w:rsidR="00D05040" w:rsidRPr="00D05040" w:rsidRDefault="00D05040" w:rsidP="005E70F5">
            <w:pPr>
              <w:jc w:val="right"/>
            </w:pPr>
            <w:r w:rsidRPr="00D05040">
              <w:t>0.0%</w:t>
            </w:r>
          </w:p>
        </w:tc>
        <w:tc>
          <w:tcPr>
            <w:tcW w:w="830" w:type="dxa"/>
            <w:shd w:val="clear" w:color="auto" w:fill="auto"/>
            <w:noWrap/>
            <w:vAlign w:val="center"/>
            <w:hideMark/>
          </w:tcPr>
          <w:p w14:paraId="47BC183D" w14:textId="77777777" w:rsidR="00D05040" w:rsidRPr="00D05040" w:rsidRDefault="00D05040" w:rsidP="005E70F5">
            <w:pPr>
              <w:jc w:val="right"/>
            </w:pPr>
            <w:r w:rsidRPr="00D05040">
              <w:t>240</w:t>
            </w:r>
          </w:p>
        </w:tc>
        <w:tc>
          <w:tcPr>
            <w:tcW w:w="941" w:type="dxa"/>
            <w:shd w:val="clear" w:color="auto" w:fill="auto"/>
            <w:noWrap/>
            <w:vAlign w:val="center"/>
            <w:hideMark/>
          </w:tcPr>
          <w:p w14:paraId="15FAC523" w14:textId="77777777" w:rsidR="00D05040" w:rsidRPr="00D05040" w:rsidRDefault="00D05040" w:rsidP="005E70F5">
            <w:pPr>
              <w:jc w:val="right"/>
            </w:pPr>
            <w:r w:rsidRPr="00D05040">
              <w:t>100.0%</w:t>
            </w:r>
          </w:p>
        </w:tc>
      </w:tr>
      <w:tr w:rsidR="00D05040" w:rsidRPr="00D05040" w14:paraId="1699AB2D" w14:textId="77777777" w:rsidTr="005E70F5">
        <w:trPr>
          <w:cantSplit/>
          <w:jc w:val="center"/>
        </w:trPr>
        <w:tc>
          <w:tcPr>
            <w:tcW w:w="892" w:type="dxa"/>
            <w:noWrap/>
            <w:vAlign w:val="bottom"/>
            <w:hideMark/>
          </w:tcPr>
          <w:p w14:paraId="7D9B00C9" w14:textId="77777777" w:rsidR="00D05040" w:rsidRPr="00D05040" w:rsidRDefault="00D05040" w:rsidP="00D05040">
            <w:r w:rsidRPr="00D05040">
              <w:t>Sem</w:t>
            </w:r>
          </w:p>
        </w:tc>
        <w:tc>
          <w:tcPr>
            <w:tcW w:w="796" w:type="dxa"/>
            <w:noWrap/>
            <w:vAlign w:val="bottom"/>
            <w:hideMark/>
          </w:tcPr>
          <w:p w14:paraId="3E7A128F" w14:textId="77777777" w:rsidR="00D05040" w:rsidRPr="00D05040" w:rsidRDefault="00D05040" w:rsidP="00D05040">
            <w:r w:rsidRPr="00D05040">
              <w:t>S</w:t>
            </w:r>
          </w:p>
        </w:tc>
        <w:tc>
          <w:tcPr>
            <w:tcW w:w="1097" w:type="dxa"/>
            <w:noWrap/>
            <w:vAlign w:val="bottom"/>
            <w:hideMark/>
          </w:tcPr>
          <w:p w14:paraId="6C26D562" w14:textId="77777777" w:rsidR="00D05040" w:rsidRPr="00D05040" w:rsidRDefault="00D05040" w:rsidP="00D05040">
            <w:r w:rsidRPr="00D05040">
              <w:t>34295</w:t>
            </w:r>
          </w:p>
        </w:tc>
        <w:tc>
          <w:tcPr>
            <w:tcW w:w="3330" w:type="dxa"/>
            <w:vAlign w:val="bottom"/>
            <w:hideMark/>
          </w:tcPr>
          <w:p w14:paraId="28D4FDD9" w14:textId="77777777" w:rsidR="00D05040" w:rsidRPr="00D05040" w:rsidRDefault="00D05040" w:rsidP="00D05040">
            <w:r w:rsidRPr="00D05040">
              <w:t>N-Butyl Benzyl Phthalate</w:t>
            </w:r>
          </w:p>
        </w:tc>
        <w:tc>
          <w:tcPr>
            <w:tcW w:w="1080" w:type="dxa"/>
            <w:noWrap/>
            <w:vAlign w:val="center"/>
            <w:hideMark/>
          </w:tcPr>
          <w:p w14:paraId="0E1B4161" w14:textId="77777777" w:rsidR="00D05040" w:rsidRPr="00D05040" w:rsidRDefault="00D05040" w:rsidP="005E70F5">
            <w:pPr>
              <w:jc w:val="right"/>
            </w:pPr>
            <w:r w:rsidRPr="00D05040">
              <w:t>2307</w:t>
            </w:r>
          </w:p>
        </w:tc>
        <w:tc>
          <w:tcPr>
            <w:tcW w:w="928" w:type="dxa"/>
            <w:noWrap/>
            <w:vAlign w:val="center"/>
            <w:hideMark/>
          </w:tcPr>
          <w:p w14:paraId="46A7EE05" w14:textId="77777777" w:rsidR="00D05040" w:rsidRPr="00D05040" w:rsidRDefault="00D05040" w:rsidP="005E70F5">
            <w:pPr>
              <w:jc w:val="right"/>
            </w:pPr>
            <w:r w:rsidRPr="00D05040">
              <w:t>2</w:t>
            </w:r>
          </w:p>
        </w:tc>
        <w:tc>
          <w:tcPr>
            <w:tcW w:w="1042" w:type="dxa"/>
            <w:noWrap/>
            <w:vAlign w:val="center"/>
            <w:hideMark/>
          </w:tcPr>
          <w:p w14:paraId="3363101B" w14:textId="77777777" w:rsidR="00D05040" w:rsidRPr="00D05040" w:rsidRDefault="00D05040" w:rsidP="005E70F5">
            <w:pPr>
              <w:jc w:val="right"/>
            </w:pPr>
            <w:r w:rsidRPr="00D05040">
              <w:t>0.1%</w:t>
            </w:r>
          </w:p>
        </w:tc>
        <w:tc>
          <w:tcPr>
            <w:tcW w:w="830" w:type="dxa"/>
            <w:shd w:val="clear" w:color="auto" w:fill="auto"/>
            <w:noWrap/>
            <w:vAlign w:val="center"/>
            <w:hideMark/>
          </w:tcPr>
          <w:p w14:paraId="7A6DB0ED" w14:textId="77777777" w:rsidR="00D05040" w:rsidRPr="00D05040" w:rsidRDefault="00D05040" w:rsidP="005E70F5">
            <w:pPr>
              <w:jc w:val="right"/>
            </w:pPr>
            <w:r w:rsidRPr="00D05040">
              <w:t>2305</w:t>
            </w:r>
          </w:p>
        </w:tc>
        <w:tc>
          <w:tcPr>
            <w:tcW w:w="941" w:type="dxa"/>
            <w:shd w:val="clear" w:color="auto" w:fill="auto"/>
            <w:noWrap/>
            <w:vAlign w:val="center"/>
            <w:hideMark/>
          </w:tcPr>
          <w:p w14:paraId="5D295B1F" w14:textId="77777777" w:rsidR="00D05040" w:rsidRPr="00D05040" w:rsidRDefault="00D05040" w:rsidP="005E70F5">
            <w:pPr>
              <w:jc w:val="right"/>
            </w:pPr>
            <w:r w:rsidRPr="00D05040">
              <w:t>99.9%</w:t>
            </w:r>
          </w:p>
        </w:tc>
      </w:tr>
      <w:tr w:rsidR="00D05040" w:rsidRPr="00D05040" w14:paraId="46107816" w14:textId="77777777" w:rsidTr="005E70F5">
        <w:trPr>
          <w:cantSplit/>
          <w:jc w:val="center"/>
        </w:trPr>
        <w:tc>
          <w:tcPr>
            <w:tcW w:w="892" w:type="dxa"/>
            <w:noWrap/>
            <w:vAlign w:val="bottom"/>
            <w:hideMark/>
          </w:tcPr>
          <w:p w14:paraId="20489AF1" w14:textId="77777777" w:rsidR="00D05040" w:rsidRPr="00D05040" w:rsidRDefault="00D05040" w:rsidP="00D05040">
            <w:r w:rsidRPr="00D05040">
              <w:t>Sem</w:t>
            </w:r>
          </w:p>
        </w:tc>
        <w:tc>
          <w:tcPr>
            <w:tcW w:w="796" w:type="dxa"/>
            <w:noWrap/>
            <w:vAlign w:val="bottom"/>
            <w:hideMark/>
          </w:tcPr>
          <w:p w14:paraId="1C6CCEDE" w14:textId="77777777" w:rsidR="00D05040" w:rsidRPr="00D05040" w:rsidRDefault="00D05040" w:rsidP="00D05040">
            <w:r w:rsidRPr="00D05040">
              <w:t>S</w:t>
            </w:r>
          </w:p>
        </w:tc>
        <w:tc>
          <w:tcPr>
            <w:tcW w:w="1097" w:type="dxa"/>
            <w:noWrap/>
            <w:vAlign w:val="bottom"/>
            <w:hideMark/>
          </w:tcPr>
          <w:p w14:paraId="1548E0C9" w14:textId="77777777" w:rsidR="00D05040" w:rsidRPr="00D05040" w:rsidRDefault="00D05040" w:rsidP="00D05040">
            <w:r w:rsidRPr="00D05040">
              <w:t>34339</w:t>
            </w:r>
          </w:p>
        </w:tc>
        <w:tc>
          <w:tcPr>
            <w:tcW w:w="3330" w:type="dxa"/>
            <w:vAlign w:val="bottom"/>
            <w:hideMark/>
          </w:tcPr>
          <w:p w14:paraId="27E43319" w14:textId="77777777" w:rsidR="00D05040" w:rsidRPr="00D05040" w:rsidRDefault="00D05040" w:rsidP="00D05040">
            <w:r w:rsidRPr="00D05040">
              <w:t>Diethyl Phthalate</w:t>
            </w:r>
          </w:p>
        </w:tc>
        <w:tc>
          <w:tcPr>
            <w:tcW w:w="1080" w:type="dxa"/>
            <w:noWrap/>
            <w:vAlign w:val="center"/>
            <w:hideMark/>
          </w:tcPr>
          <w:p w14:paraId="788902C5" w14:textId="77777777" w:rsidR="00D05040" w:rsidRPr="00D05040" w:rsidRDefault="00D05040" w:rsidP="005E70F5">
            <w:pPr>
              <w:jc w:val="right"/>
            </w:pPr>
            <w:r w:rsidRPr="00D05040">
              <w:t>2308</w:t>
            </w:r>
          </w:p>
        </w:tc>
        <w:tc>
          <w:tcPr>
            <w:tcW w:w="928" w:type="dxa"/>
            <w:noWrap/>
            <w:vAlign w:val="center"/>
            <w:hideMark/>
          </w:tcPr>
          <w:p w14:paraId="3B3C44B7" w14:textId="77777777" w:rsidR="00D05040" w:rsidRPr="00D05040" w:rsidRDefault="00D05040" w:rsidP="005E70F5">
            <w:pPr>
              <w:jc w:val="right"/>
            </w:pPr>
            <w:r w:rsidRPr="00D05040">
              <w:t>0</w:t>
            </w:r>
          </w:p>
        </w:tc>
        <w:tc>
          <w:tcPr>
            <w:tcW w:w="1042" w:type="dxa"/>
            <w:noWrap/>
            <w:vAlign w:val="center"/>
            <w:hideMark/>
          </w:tcPr>
          <w:p w14:paraId="1224F1C8" w14:textId="77777777" w:rsidR="00D05040" w:rsidRPr="00D05040" w:rsidRDefault="00D05040" w:rsidP="005E70F5">
            <w:pPr>
              <w:jc w:val="right"/>
            </w:pPr>
            <w:r w:rsidRPr="00D05040">
              <w:t>0.0%</w:t>
            </w:r>
          </w:p>
        </w:tc>
        <w:tc>
          <w:tcPr>
            <w:tcW w:w="830" w:type="dxa"/>
            <w:shd w:val="clear" w:color="auto" w:fill="auto"/>
            <w:noWrap/>
            <w:vAlign w:val="center"/>
            <w:hideMark/>
          </w:tcPr>
          <w:p w14:paraId="2E5C3C35" w14:textId="77777777" w:rsidR="00D05040" w:rsidRPr="00D05040" w:rsidRDefault="00D05040" w:rsidP="005E70F5">
            <w:pPr>
              <w:jc w:val="right"/>
            </w:pPr>
            <w:r w:rsidRPr="00D05040">
              <w:t>2308</w:t>
            </w:r>
          </w:p>
        </w:tc>
        <w:tc>
          <w:tcPr>
            <w:tcW w:w="941" w:type="dxa"/>
            <w:shd w:val="clear" w:color="auto" w:fill="auto"/>
            <w:noWrap/>
            <w:vAlign w:val="center"/>
            <w:hideMark/>
          </w:tcPr>
          <w:p w14:paraId="237E79B9" w14:textId="77777777" w:rsidR="00D05040" w:rsidRPr="00D05040" w:rsidRDefault="00D05040" w:rsidP="005E70F5">
            <w:pPr>
              <w:jc w:val="right"/>
            </w:pPr>
            <w:r w:rsidRPr="00D05040">
              <w:t>100.0%</w:t>
            </w:r>
          </w:p>
        </w:tc>
      </w:tr>
      <w:tr w:rsidR="00D05040" w:rsidRPr="00D05040" w14:paraId="0C09DA1C" w14:textId="77777777" w:rsidTr="005E70F5">
        <w:trPr>
          <w:cantSplit/>
          <w:jc w:val="center"/>
        </w:trPr>
        <w:tc>
          <w:tcPr>
            <w:tcW w:w="892" w:type="dxa"/>
            <w:noWrap/>
            <w:vAlign w:val="bottom"/>
            <w:hideMark/>
          </w:tcPr>
          <w:p w14:paraId="00DBC195" w14:textId="77777777" w:rsidR="00D05040" w:rsidRPr="00D05040" w:rsidRDefault="00D05040" w:rsidP="00D05040">
            <w:r w:rsidRPr="00D05040">
              <w:t>Sem</w:t>
            </w:r>
          </w:p>
        </w:tc>
        <w:tc>
          <w:tcPr>
            <w:tcW w:w="796" w:type="dxa"/>
            <w:noWrap/>
            <w:vAlign w:val="bottom"/>
            <w:hideMark/>
          </w:tcPr>
          <w:p w14:paraId="099E1F97" w14:textId="77777777" w:rsidR="00D05040" w:rsidRPr="00D05040" w:rsidRDefault="00D05040" w:rsidP="00D05040">
            <w:r w:rsidRPr="00D05040">
              <w:t>S</w:t>
            </w:r>
          </w:p>
        </w:tc>
        <w:tc>
          <w:tcPr>
            <w:tcW w:w="1097" w:type="dxa"/>
            <w:noWrap/>
            <w:vAlign w:val="bottom"/>
            <w:hideMark/>
          </w:tcPr>
          <w:p w14:paraId="122E88A6" w14:textId="77777777" w:rsidR="00D05040" w:rsidRPr="00D05040" w:rsidRDefault="00D05040" w:rsidP="00D05040">
            <w:r w:rsidRPr="00D05040">
              <w:t>34344</w:t>
            </w:r>
          </w:p>
        </w:tc>
        <w:tc>
          <w:tcPr>
            <w:tcW w:w="3330" w:type="dxa"/>
            <w:vAlign w:val="bottom"/>
            <w:hideMark/>
          </w:tcPr>
          <w:p w14:paraId="1E3D0E67" w14:textId="77777777" w:rsidR="00D05040" w:rsidRPr="00D05040" w:rsidRDefault="00D05040" w:rsidP="00D05040">
            <w:r w:rsidRPr="00D05040">
              <w:t>Dimethyl Phthalate</w:t>
            </w:r>
          </w:p>
        </w:tc>
        <w:tc>
          <w:tcPr>
            <w:tcW w:w="1080" w:type="dxa"/>
            <w:noWrap/>
            <w:vAlign w:val="center"/>
            <w:hideMark/>
          </w:tcPr>
          <w:p w14:paraId="275E4931" w14:textId="77777777" w:rsidR="00D05040" w:rsidRPr="00D05040" w:rsidRDefault="00D05040" w:rsidP="005E70F5">
            <w:pPr>
              <w:jc w:val="right"/>
            </w:pPr>
            <w:r w:rsidRPr="00D05040">
              <w:t>2308</w:t>
            </w:r>
          </w:p>
        </w:tc>
        <w:tc>
          <w:tcPr>
            <w:tcW w:w="928" w:type="dxa"/>
            <w:noWrap/>
            <w:vAlign w:val="center"/>
            <w:hideMark/>
          </w:tcPr>
          <w:p w14:paraId="672AAEBC" w14:textId="77777777" w:rsidR="00D05040" w:rsidRPr="00D05040" w:rsidRDefault="00D05040" w:rsidP="005E70F5">
            <w:pPr>
              <w:jc w:val="right"/>
            </w:pPr>
            <w:r w:rsidRPr="00D05040">
              <w:t>17</w:t>
            </w:r>
          </w:p>
        </w:tc>
        <w:tc>
          <w:tcPr>
            <w:tcW w:w="1042" w:type="dxa"/>
            <w:noWrap/>
            <w:vAlign w:val="center"/>
            <w:hideMark/>
          </w:tcPr>
          <w:p w14:paraId="6B7E40E4" w14:textId="77777777" w:rsidR="00D05040" w:rsidRPr="00D05040" w:rsidRDefault="00D05040" w:rsidP="005E70F5">
            <w:pPr>
              <w:jc w:val="right"/>
            </w:pPr>
            <w:r w:rsidRPr="00D05040">
              <w:t>0.7%</w:t>
            </w:r>
          </w:p>
        </w:tc>
        <w:tc>
          <w:tcPr>
            <w:tcW w:w="830" w:type="dxa"/>
            <w:shd w:val="clear" w:color="auto" w:fill="auto"/>
            <w:noWrap/>
            <w:vAlign w:val="center"/>
            <w:hideMark/>
          </w:tcPr>
          <w:p w14:paraId="658C6436" w14:textId="77777777" w:rsidR="00D05040" w:rsidRPr="00D05040" w:rsidRDefault="00D05040" w:rsidP="005E70F5">
            <w:pPr>
              <w:jc w:val="right"/>
            </w:pPr>
            <w:r w:rsidRPr="00D05040">
              <w:t>2291</w:t>
            </w:r>
          </w:p>
        </w:tc>
        <w:tc>
          <w:tcPr>
            <w:tcW w:w="941" w:type="dxa"/>
            <w:shd w:val="clear" w:color="auto" w:fill="auto"/>
            <w:noWrap/>
            <w:vAlign w:val="center"/>
            <w:hideMark/>
          </w:tcPr>
          <w:p w14:paraId="55ED4F59" w14:textId="77777777" w:rsidR="00D05040" w:rsidRPr="00D05040" w:rsidRDefault="00D05040" w:rsidP="005E70F5">
            <w:pPr>
              <w:jc w:val="right"/>
            </w:pPr>
            <w:r w:rsidRPr="00D05040">
              <w:t>99.3%</w:t>
            </w:r>
          </w:p>
        </w:tc>
      </w:tr>
      <w:tr w:rsidR="00D05040" w:rsidRPr="00D05040" w14:paraId="7E2F2A23" w14:textId="77777777" w:rsidTr="005E70F5">
        <w:trPr>
          <w:cantSplit/>
          <w:jc w:val="center"/>
        </w:trPr>
        <w:tc>
          <w:tcPr>
            <w:tcW w:w="892" w:type="dxa"/>
            <w:noWrap/>
            <w:vAlign w:val="bottom"/>
            <w:hideMark/>
          </w:tcPr>
          <w:p w14:paraId="7101104D" w14:textId="77777777" w:rsidR="00D05040" w:rsidRPr="00D05040" w:rsidRDefault="00D05040" w:rsidP="00D05040">
            <w:r w:rsidRPr="00D05040">
              <w:t>Sem</w:t>
            </w:r>
          </w:p>
        </w:tc>
        <w:tc>
          <w:tcPr>
            <w:tcW w:w="796" w:type="dxa"/>
            <w:noWrap/>
            <w:vAlign w:val="bottom"/>
            <w:hideMark/>
          </w:tcPr>
          <w:p w14:paraId="50DB59A6" w14:textId="77777777" w:rsidR="00D05040" w:rsidRPr="00D05040" w:rsidRDefault="00D05040" w:rsidP="00D05040">
            <w:r w:rsidRPr="00D05040">
              <w:t>S</w:t>
            </w:r>
          </w:p>
        </w:tc>
        <w:tc>
          <w:tcPr>
            <w:tcW w:w="1097" w:type="dxa"/>
            <w:noWrap/>
            <w:vAlign w:val="bottom"/>
            <w:hideMark/>
          </w:tcPr>
          <w:p w14:paraId="0A0B22EE" w14:textId="77777777" w:rsidR="00D05040" w:rsidRPr="00D05040" w:rsidRDefault="00D05040" w:rsidP="00D05040">
            <w:r w:rsidRPr="00D05040">
              <w:t>34349</w:t>
            </w:r>
          </w:p>
        </w:tc>
        <w:tc>
          <w:tcPr>
            <w:tcW w:w="3330" w:type="dxa"/>
            <w:vAlign w:val="bottom"/>
            <w:hideMark/>
          </w:tcPr>
          <w:p w14:paraId="6847ADF8" w14:textId="77777777" w:rsidR="00D05040" w:rsidRPr="00D05040" w:rsidRDefault="00D05040" w:rsidP="00D05040">
            <w:r w:rsidRPr="00D05040">
              <w:t>1,2-Diphenylhydrazine</w:t>
            </w:r>
          </w:p>
        </w:tc>
        <w:tc>
          <w:tcPr>
            <w:tcW w:w="1080" w:type="dxa"/>
            <w:noWrap/>
            <w:vAlign w:val="center"/>
            <w:hideMark/>
          </w:tcPr>
          <w:p w14:paraId="20E9F510" w14:textId="77777777" w:rsidR="00D05040" w:rsidRPr="00D05040" w:rsidRDefault="00D05040" w:rsidP="005E70F5">
            <w:pPr>
              <w:jc w:val="right"/>
            </w:pPr>
            <w:r w:rsidRPr="00D05040">
              <w:t>241</w:t>
            </w:r>
          </w:p>
        </w:tc>
        <w:tc>
          <w:tcPr>
            <w:tcW w:w="928" w:type="dxa"/>
            <w:noWrap/>
            <w:vAlign w:val="center"/>
            <w:hideMark/>
          </w:tcPr>
          <w:p w14:paraId="4A6B24DA" w14:textId="77777777" w:rsidR="00D05040" w:rsidRPr="00D05040" w:rsidRDefault="00D05040" w:rsidP="005E70F5">
            <w:pPr>
              <w:jc w:val="right"/>
            </w:pPr>
            <w:r w:rsidRPr="00D05040">
              <w:t>0</w:t>
            </w:r>
          </w:p>
        </w:tc>
        <w:tc>
          <w:tcPr>
            <w:tcW w:w="1042" w:type="dxa"/>
            <w:noWrap/>
            <w:vAlign w:val="center"/>
            <w:hideMark/>
          </w:tcPr>
          <w:p w14:paraId="0B71A853" w14:textId="77777777" w:rsidR="00D05040" w:rsidRPr="00D05040" w:rsidRDefault="00D05040" w:rsidP="005E70F5">
            <w:pPr>
              <w:jc w:val="right"/>
            </w:pPr>
            <w:r w:rsidRPr="00D05040">
              <w:t>0.0%</w:t>
            </w:r>
          </w:p>
        </w:tc>
        <w:tc>
          <w:tcPr>
            <w:tcW w:w="830" w:type="dxa"/>
            <w:shd w:val="clear" w:color="auto" w:fill="auto"/>
            <w:noWrap/>
            <w:vAlign w:val="center"/>
            <w:hideMark/>
          </w:tcPr>
          <w:p w14:paraId="22532590" w14:textId="77777777" w:rsidR="00D05040" w:rsidRPr="00D05040" w:rsidRDefault="00D05040" w:rsidP="005E70F5">
            <w:pPr>
              <w:jc w:val="right"/>
            </w:pPr>
            <w:r w:rsidRPr="00D05040">
              <w:t>241</w:t>
            </w:r>
          </w:p>
        </w:tc>
        <w:tc>
          <w:tcPr>
            <w:tcW w:w="941" w:type="dxa"/>
            <w:shd w:val="clear" w:color="auto" w:fill="auto"/>
            <w:noWrap/>
            <w:vAlign w:val="center"/>
            <w:hideMark/>
          </w:tcPr>
          <w:p w14:paraId="6AD4BBA2" w14:textId="77777777" w:rsidR="00D05040" w:rsidRPr="00D05040" w:rsidRDefault="00D05040" w:rsidP="005E70F5">
            <w:pPr>
              <w:jc w:val="right"/>
            </w:pPr>
            <w:r w:rsidRPr="00D05040">
              <w:t>100.0%</w:t>
            </w:r>
          </w:p>
        </w:tc>
      </w:tr>
      <w:tr w:rsidR="00D05040" w:rsidRPr="00D05040" w14:paraId="13280B54" w14:textId="77777777" w:rsidTr="005E70F5">
        <w:trPr>
          <w:cantSplit/>
          <w:jc w:val="center"/>
        </w:trPr>
        <w:tc>
          <w:tcPr>
            <w:tcW w:w="892" w:type="dxa"/>
            <w:noWrap/>
            <w:vAlign w:val="bottom"/>
            <w:hideMark/>
          </w:tcPr>
          <w:p w14:paraId="72707D51" w14:textId="77777777" w:rsidR="00D05040" w:rsidRPr="00D05040" w:rsidRDefault="00D05040" w:rsidP="00D05040">
            <w:r w:rsidRPr="00D05040">
              <w:t>Sem</w:t>
            </w:r>
          </w:p>
        </w:tc>
        <w:tc>
          <w:tcPr>
            <w:tcW w:w="796" w:type="dxa"/>
            <w:noWrap/>
            <w:vAlign w:val="bottom"/>
            <w:hideMark/>
          </w:tcPr>
          <w:p w14:paraId="60848F53" w14:textId="77777777" w:rsidR="00D05040" w:rsidRPr="00D05040" w:rsidRDefault="00D05040" w:rsidP="00D05040">
            <w:r w:rsidRPr="00D05040">
              <w:t>S</w:t>
            </w:r>
          </w:p>
        </w:tc>
        <w:tc>
          <w:tcPr>
            <w:tcW w:w="1097" w:type="dxa"/>
            <w:noWrap/>
            <w:vAlign w:val="bottom"/>
            <w:hideMark/>
          </w:tcPr>
          <w:p w14:paraId="587B4994" w14:textId="77777777" w:rsidR="00D05040" w:rsidRPr="00D05040" w:rsidRDefault="00D05040" w:rsidP="00D05040">
            <w:r w:rsidRPr="00D05040">
              <w:t>34389</w:t>
            </w:r>
          </w:p>
        </w:tc>
        <w:tc>
          <w:tcPr>
            <w:tcW w:w="3330" w:type="dxa"/>
            <w:vAlign w:val="bottom"/>
            <w:hideMark/>
          </w:tcPr>
          <w:p w14:paraId="0CC29839" w14:textId="77777777" w:rsidR="00D05040" w:rsidRPr="00D05040" w:rsidRDefault="00D05040" w:rsidP="00D05040">
            <w:proofErr w:type="spellStart"/>
            <w:r w:rsidRPr="00D05040">
              <w:t>Hexachlorocyclopentadiene</w:t>
            </w:r>
            <w:proofErr w:type="spellEnd"/>
          </w:p>
        </w:tc>
        <w:tc>
          <w:tcPr>
            <w:tcW w:w="1080" w:type="dxa"/>
            <w:noWrap/>
            <w:vAlign w:val="center"/>
            <w:hideMark/>
          </w:tcPr>
          <w:p w14:paraId="205673F0" w14:textId="77777777" w:rsidR="00D05040" w:rsidRPr="00D05040" w:rsidRDefault="00D05040" w:rsidP="005E70F5">
            <w:pPr>
              <w:jc w:val="right"/>
            </w:pPr>
            <w:r w:rsidRPr="00D05040">
              <w:t>241</w:t>
            </w:r>
          </w:p>
        </w:tc>
        <w:tc>
          <w:tcPr>
            <w:tcW w:w="928" w:type="dxa"/>
            <w:noWrap/>
            <w:vAlign w:val="center"/>
            <w:hideMark/>
          </w:tcPr>
          <w:p w14:paraId="2FAA7EA1" w14:textId="77777777" w:rsidR="00D05040" w:rsidRPr="00D05040" w:rsidRDefault="00D05040" w:rsidP="005E70F5">
            <w:pPr>
              <w:jc w:val="right"/>
            </w:pPr>
            <w:r w:rsidRPr="00D05040">
              <w:t>0</w:t>
            </w:r>
          </w:p>
        </w:tc>
        <w:tc>
          <w:tcPr>
            <w:tcW w:w="1042" w:type="dxa"/>
            <w:noWrap/>
            <w:vAlign w:val="center"/>
            <w:hideMark/>
          </w:tcPr>
          <w:p w14:paraId="3AC8A20F" w14:textId="77777777" w:rsidR="00D05040" w:rsidRPr="00D05040" w:rsidRDefault="00D05040" w:rsidP="005E70F5">
            <w:pPr>
              <w:jc w:val="right"/>
            </w:pPr>
            <w:r w:rsidRPr="00D05040">
              <w:t>0.0%</w:t>
            </w:r>
          </w:p>
        </w:tc>
        <w:tc>
          <w:tcPr>
            <w:tcW w:w="830" w:type="dxa"/>
            <w:shd w:val="clear" w:color="auto" w:fill="auto"/>
            <w:noWrap/>
            <w:vAlign w:val="center"/>
            <w:hideMark/>
          </w:tcPr>
          <w:p w14:paraId="3DFDDC70" w14:textId="77777777" w:rsidR="00D05040" w:rsidRPr="00D05040" w:rsidRDefault="00D05040" w:rsidP="005E70F5">
            <w:pPr>
              <w:jc w:val="right"/>
            </w:pPr>
            <w:r w:rsidRPr="00D05040">
              <w:t>241</w:t>
            </w:r>
          </w:p>
        </w:tc>
        <w:tc>
          <w:tcPr>
            <w:tcW w:w="941" w:type="dxa"/>
            <w:shd w:val="clear" w:color="auto" w:fill="auto"/>
            <w:noWrap/>
            <w:vAlign w:val="center"/>
            <w:hideMark/>
          </w:tcPr>
          <w:p w14:paraId="4EFE7700" w14:textId="77777777" w:rsidR="00D05040" w:rsidRPr="00D05040" w:rsidRDefault="00D05040" w:rsidP="005E70F5">
            <w:pPr>
              <w:jc w:val="right"/>
            </w:pPr>
            <w:r w:rsidRPr="00D05040">
              <w:t>100.0%</w:t>
            </w:r>
          </w:p>
        </w:tc>
      </w:tr>
      <w:tr w:rsidR="00D05040" w:rsidRPr="00D05040" w14:paraId="33358EE3" w14:textId="77777777" w:rsidTr="005E70F5">
        <w:trPr>
          <w:cantSplit/>
          <w:jc w:val="center"/>
        </w:trPr>
        <w:tc>
          <w:tcPr>
            <w:tcW w:w="892" w:type="dxa"/>
            <w:noWrap/>
            <w:vAlign w:val="bottom"/>
            <w:hideMark/>
          </w:tcPr>
          <w:p w14:paraId="02473E35" w14:textId="77777777" w:rsidR="00D05040" w:rsidRPr="00D05040" w:rsidRDefault="00D05040" w:rsidP="00D05040">
            <w:r w:rsidRPr="00D05040">
              <w:t>Sem</w:t>
            </w:r>
          </w:p>
        </w:tc>
        <w:tc>
          <w:tcPr>
            <w:tcW w:w="796" w:type="dxa"/>
            <w:noWrap/>
            <w:vAlign w:val="bottom"/>
            <w:hideMark/>
          </w:tcPr>
          <w:p w14:paraId="022A1C93" w14:textId="77777777" w:rsidR="00D05040" w:rsidRPr="00D05040" w:rsidRDefault="00D05040" w:rsidP="00D05040">
            <w:r w:rsidRPr="00D05040">
              <w:t>S</w:t>
            </w:r>
          </w:p>
        </w:tc>
        <w:tc>
          <w:tcPr>
            <w:tcW w:w="1097" w:type="dxa"/>
            <w:noWrap/>
            <w:vAlign w:val="bottom"/>
            <w:hideMark/>
          </w:tcPr>
          <w:p w14:paraId="2496D20D" w14:textId="77777777" w:rsidR="00D05040" w:rsidRPr="00D05040" w:rsidRDefault="00D05040" w:rsidP="00D05040">
            <w:r w:rsidRPr="00D05040">
              <w:t>34399</w:t>
            </w:r>
          </w:p>
        </w:tc>
        <w:tc>
          <w:tcPr>
            <w:tcW w:w="3330" w:type="dxa"/>
            <w:vAlign w:val="bottom"/>
            <w:hideMark/>
          </w:tcPr>
          <w:p w14:paraId="4905125C" w14:textId="77777777" w:rsidR="00D05040" w:rsidRPr="00D05040" w:rsidRDefault="00D05040" w:rsidP="00D05040">
            <w:r w:rsidRPr="00D05040">
              <w:t>Hexachloroethane</w:t>
            </w:r>
          </w:p>
        </w:tc>
        <w:tc>
          <w:tcPr>
            <w:tcW w:w="1080" w:type="dxa"/>
            <w:noWrap/>
            <w:vAlign w:val="center"/>
            <w:hideMark/>
          </w:tcPr>
          <w:p w14:paraId="629E3D38" w14:textId="77777777" w:rsidR="00D05040" w:rsidRPr="00D05040" w:rsidRDefault="00D05040" w:rsidP="005E70F5">
            <w:pPr>
              <w:jc w:val="right"/>
            </w:pPr>
            <w:r w:rsidRPr="00D05040">
              <w:t>2309</w:t>
            </w:r>
          </w:p>
        </w:tc>
        <w:tc>
          <w:tcPr>
            <w:tcW w:w="928" w:type="dxa"/>
            <w:noWrap/>
            <w:vAlign w:val="center"/>
            <w:hideMark/>
          </w:tcPr>
          <w:p w14:paraId="6B9F7977" w14:textId="77777777" w:rsidR="00D05040" w:rsidRPr="00D05040" w:rsidRDefault="00D05040" w:rsidP="005E70F5">
            <w:pPr>
              <w:jc w:val="right"/>
            </w:pPr>
            <w:r w:rsidRPr="00D05040">
              <w:t>0</w:t>
            </w:r>
          </w:p>
        </w:tc>
        <w:tc>
          <w:tcPr>
            <w:tcW w:w="1042" w:type="dxa"/>
            <w:noWrap/>
            <w:vAlign w:val="center"/>
            <w:hideMark/>
          </w:tcPr>
          <w:p w14:paraId="6003A830" w14:textId="77777777" w:rsidR="00D05040" w:rsidRPr="00D05040" w:rsidRDefault="00D05040" w:rsidP="005E70F5">
            <w:pPr>
              <w:jc w:val="right"/>
            </w:pPr>
            <w:r w:rsidRPr="00D05040">
              <w:t>0.0%</w:t>
            </w:r>
          </w:p>
        </w:tc>
        <w:tc>
          <w:tcPr>
            <w:tcW w:w="830" w:type="dxa"/>
            <w:shd w:val="clear" w:color="auto" w:fill="auto"/>
            <w:noWrap/>
            <w:vAlign w:val="center"/>
            <w:hideMark/>
          </w:tcPr>
          <w:p w14:paraId="07583140" w14:textId="77777777" w:rsidR="00D05040" w:rsidRPr="00D05040" w:rsidRDefault="00D05040" w:rsidP="005E70F5">
            <w:pPr>
              <w:jc w:val="right"/>
            </w:pPr>
            <w:r w:rsidRPr="00D05040">
              <w:t>2309</w:t>
            </w:r>
          </w:p>
        </w:tc>
        <w:tc>
          <w:tcPr>
            <w:tcW w:w="941" w:type="dxa"/>
            <w:shd w:val="clear" w:color="auto" w:fill="auto"/>
            <w:noWrap/>
            <w:vAlign w:val="center"/>
            <w:hideMark/>
          </w:tcPr>
          <w:p w14:paraId="5D6628BC" w14:textId="77777777" w:rsidR="00D05040" w:rsidRPr="00D05040" w:rsidRDefault="00D05040" w:rsidP="005E70F5">
            <w:pPr>
              <w:jc w:val="right"/>
            </w:pPr>
            <w:r w:rsidRPr="00D05040">
              <w:t>100.0%</w:t>
            </w:r>
          </w:p>
        </w:tc>
      </w:tr>
      <w:tr w:rsidR="00D05040" w:rsidRPr="00D05040" w14:paraId="289B9A88" w14:textId="77777777" w:rsidTr="005E70F5">
        <w:trPr>
          <w:cantSplit/>
          <w:jc w:val="center"/>
        </w:trPr>
        <w:tc>
          <w:tcPr>
            <w:tcW w:w="892" w:type="dxa"/>
            <w:noWrap/>
            <w:vAlign w:val="bottom"/>
            <w:hideMark/>
          </w:tcPr>
          <w:p w14:paraId="28B76518" w14:textId="77777777" w:rsidR="00D05040" w:rsidRPr="00D05040" w:rsidRDefault="00D05040" w:rsidP="00D05040">
            <w:r w:rsidRPr="00D05040">
              <w:t>Sem</w:t>
            </w:r>
          </w:p>
        </w:tc>
        <w:tc>
          <w:tcPr>
            <w:tcW w:w="796" w:type="dxa"/>
            <w:noWrap/>
            <w:vAlign w:val="bottom"/>
            <w:hideMark/>
          </w:tcPr>
          <w:p w14:paraId="1EAE2043" w14:textId="77777777" w:rsidR="00D05040" w:rsidRPr="00D05040" w:rsidRDefault="00D05040" w:rsidP="00D05040">
            <w:r w:rsidRPr="00D05040">
              <w:t>S</w:t>
            </w:r>
          </w:p>
        </w:tc>
        <w:tc>
          <w:tcPr>
            <w:tcW w:w="1097" w:type="dxa"/>
            <w:noWrap/>
            <w:vAlign w:val="bottom"/>
            <w:hideMark/>
          </w:tcPr>
          <w:p w14:paraId="19187C50" w14:textId="77777777" w:rsidR="00D05040" w:rsidRPr="00D05040" w:rsidRDefault="00D05040" w:rsidP="00D05040">
            <w:r w:rsidRPr="00D05040">
              <w:t>34431</w:t>
            </w:r>
          </w:p>
        </w:tc>
        <w:tc>
          <w:tcPr>
            <w:tcW w:w="3330" w:type="dxa"/>
            <w:vAlign w:val="bottom"/>
            <w:hideMark/>
          </w:tcPr>
          <w:p w14:paraId="5B65D7F6" w14:textId="77777777" w:rsidR="00D05040" w:rsidRPr="00D05040" w:rsidRDefault="00D05040" w:rsidP="00D05040">
            <w:r w:rsidRPr="00D05040">
              <w:t>N-Nitrosodi-N-Propylamine</w:t>
            </w:r>
          </w:p>
        </w:tc>
        <w:tc>
          <w:tcPr>
            <w:tcW w:w="1080" w:type="dxa"/>
            <w:noWrap/>
            <w:vAlign w:val="center"/>
            <w:hideMark/>
          </w:tcPr>
          <w:p w14:paraId="6D1ADC78" w14:textId="77777777" w:rsidR="00D05040" w:rsidRPr="00D05040" w:rsidRDefault="00D05040" w:rsidP="005E70F5">
            <w:pPr>
              <w:jc w:val="right"/>
            </w:pPr>
            <w:r w:rsidRPr="00D05040">
              <w:t>241</w:t>
            </w:r>
          </w:p>
        </w:tc>
        <w:tc>
          <w:tcPr>
            <w:tcW w:w="928" w:type="dxa"/>
            <w:noWrap/>
            <w:vAlign w:val="center"/>
            <w:hideMark/>
          </w:tcPr>
          <w:p w14:paraId="3A88DB35" w14:textId="77777777" w:rsidR="00D05040" w:rsidRPr="00D05040" w:rsidRDefault="00D05040" w:rsidP="005E70F5">
            <w:pPr>
              <w:jc w:val="right"/>
            </w:pPr>
            <w:r w:rsidRPr="00D05040">
              <w:t>0</w:t>
            </w:r>
          </w:p>
        </w:tc>
        <w:tc>
          <w:tcPr>
            <w:tcW w:w="1042" w:type="dxa"/>
            <w:noWrap/>
            <w:vAlign w:val="center"/>
            <w:hideMark/>
          </w:tcPr>
          <w:p w14:paraId="2F4E6496" w14:textId="77777777" w:rsidR="00D05040" w:rsidRPr="00D05040" w:rsidRDefault="00D05040" w:rsidP="005E70F5">
            <w:pPr>
              <w:jc w:val="right"/>
            </w:pPr>
            <w:r w:rsidRPr="00D05040">
              <w:t>0.0%</w:t>
            </w:r>
          </w:p>
        </w:tc>
        <w:tc>
          <w:tcPr>
            <w:tcW w:w="830" w:type="dxa"/>
            <w:shd w:val="clear" w:color="auto" w:fill="auto"/>
            <w:noWrap/>
            <w:vAlign w:val="center"/>
            <w:hideMark/>
          </w:tcPr>
          <w:p w14:paraId="6D758A48" w14:textId="77777777" w:rsidR="00D05040" w:rsidRPr="00D05040" w:rsidRDefault="00D05040" w:rsidP="005E70F5">
            <w:pPr>
              <w:jc w:val="right"/>
            </w:pPr>
            <w:r w:rsidRPr="00D05040">
              <w:t>241</w:t>
            </w:r>
          </w:p>
        </w:tc>
        <w:tc>
          <w:tcPr>
            <w:tcW w:w="941" w:type="dxa"/>
            <w:shd w:val="clear" w:color="auto" w:fill="auto"/>
            <w:noWrap/>
            <w:vAlign w:val="center"/>
            <w:hideMark/>
          </w:tcPr>
          <w:p w14:paraId="5146EA69" w14:textId="77777777" w:rsidR="00D05040" w:rsidRPr="00D05040" w:rsidRDefault="00D05040" w:rsidP="005E70F5">
            <w:pPr>
              <w:jc w:val="right"/>
            </w:pPr>
            <w:r w:rsidRPr="00D05040">
              <w:t>100.0%</w:t>
            </w:r>
          </w:p>
        </w:tc>
      </w:tr>
      <w:tr w:rsidR="00D05040" w:rsidRPr="00D05040" w14:paraId="173A5455" w14:textId="77777777" w:rsidTr="005E70F5">
        <w:trPr>
          <w:cantSplit/>
          <w:jc w:val="center"/>
        </w:trPr>
        <w:tc>
          <w:tcPr>
            <w:tcW w:w="892" w:type="dxa"/>
            <w:noWrap/>
            <w:vAlign w:val="bottom"/>
            <w:hideMark/>
          </w:tcPr>
          <w:p w14:paraId="74842BD2" w14:textId="77777777" w:rsidR="00D05040" w:rsidRPr="00D05040" w:rsidRDefault="00D05040" w:rsidP="00D05040">
            <w:r w:rsidRPr="00D05040">
              <w:t>Sem</w:t>
            </w:r>
          </w:p>
        </w:tc>
        <w:tc>
          <w:tcPr>
            <w:tcW w:w="796" w:type="dxa"/>
            <w:noWrap/>
            <w:vAlign w:val="bottom"/>
            <w:hideMark/>
          </w:tcPr>
          <w:p w14:paraId="0D91FE05" w14:textId="77777777" w:rsidR="00D05040" w:rsidRPr="00D05040" w:rsidRDefault="00D05040" w:rsidP="00D05040">
            <w:r w:rsidRPr="00D05040">
              <w:t>S</w:t>
            </w:r>
          </w:p>
        </w:tc>
        <w:tc>
          <w:tcPr>
            <w:tcW w:w="1097" w:type="dxa"/>
            <w:noWrap/>
            <w:vAlign w:val="bottom"/>
            <w:hideMark/>
          </w:tcPr>
          <w:p w14:paraId="34CABA7E" w14:textId="77777777" w:rsidR="00D05040" w:rsidRPr="00D05040" w:rsidRDefault="00D05040" w:rsidP="00D05040">
            <w:r w:rsidRPr="00D05040">
              <w:t>34436</w:t>
            </w:r>
          </w:p>
        </w:tc>
        <w:tc>
          <w:tcPr>
            <w:tcW w:w="3330" w:type="dxa"/>
            <w:vAlign w:val="bottom"/>
            <w:hideMark/>
          </w:tcPr>
          <w:p w14:paraId="606141D9" w14:textId="77777777" w:rsidR="00D05040" w:rsidRPr="00D05040" w:rsidRDefault="00D05040" w:rsidP="00D05040">
            <w:r w:rsidRPr="00D05040">
              <w:t>N-Nitrosodiphenylamine</w:t>
            </w:r>
          </w:p>
        </w:tc>
        <w:tc>
          <w:tcPr>
            <w:tcW w:w="1080" w:type="dxa"/>
            <w:noWrap/>
            <w:vAlign w:val="center"/>
            <w:hideMark/>
          </w:tcPr>
          <w:p w14:paraId="0E280604" w14:textId="77777777" w:rsidR="00D05040" w:rsidRPr="00D05040" w:rsidRDefault="00D05040" w:rsidP="005E70F5">
            <w:pPr>
              <w:jc w:val="right"/>
            </w:pPr>
            <w:r w:rsidRPr="00D05040">
              <w:t>241</w:t>
            </w:r>
          </w:p>
        </w:tc>
        <w:tc>
          <w:tcPr>
            <w:tcW w:w="928" w:type="dxa"/>
            <w:noWrap/>
            <w:vAlign w:val="center"/>
            <w:hideMark/>
          </w:tcPr>
          <w:p w14:paraId="307B754F" w14:textId="77777777" w:rsidR="00D05040" w:rsidRPr="00D05040" w:rsidRDefault="00D05040" w:rsidP="005E70F5">
            <w:pPr>
              <w:jc w:val="right"/>
            </w:pPr>
            <w:r w:rsidRPr="00D05040">
              <w:t>0</w:t>
            </w:r>
          </w:p>
        </w:tc>
        <w:tc>
          <w:tcPr>
            <w:tcW w:w="1042" w:type="dxa"/>
            <w:noWrap/>
            <w:vAlign w:val="center"/>
            <w:hideMark/>
          </w:tcPr>
          <w:p w14:paraId="0B5037D6" w14:textId="77777777" w:rsidR="00D05040" w:rsidRPr="00D05040" w:rsidRDefault="00D05040" w:rsidP="005E70F5">
            <w:pPr>
              <w:jc w:val="right"/>
            </w:pPr>
            <w:r w:rsidRPr="00D05040">
              <w:t>0.0%</w:t>
            </w:r>
          </w:p>
        </w:tc>
        <w:tc>
          <w:tcPr>
            <w:tcW w:w="830" w:type="dxa"/>
            <w:shd w:val="clear" w:color="auto" w:fill="auto"/>
            <w:noWrap/>
            <w:vAlign w:val="center"/>
            <w:hideMark/>
          </w:tcPr>
          <w:p w14:paraId="1F7AC1F2" w14:textId="77777777" w:rsidR="00D05040" w:rsidRPr="00D05040" w:rsidRDefault="00D05040" w:rsidP="005E70F5">
            <w:pPr>
              <w:jc w:val="right"/>
            </w:pPr>
            <w:r w:rsidRPr="00D05040">
              <w:t>241</w:t>
            </w:r>
          </w:p>
        </w:tc>
        <w:tc>
          <w:tcPr>
            <w:tcW w:w="941" w:type="dxa"/>
            <w:shd w:val="clear" w:color="auto" w:fill="auto"/>
            <w:noWrap/>
            <w:vAlign w:val="center"/>
            <w:hideMark/>
          </w:tcPr>
          <w:p w14:paraId="436F130B" w14:textId="77777777" w:rsidR="00D05040" w:rsidRPr="00D05040" w:rsidRDefault="00D05040" w:rsidP="005E70F5">
            <w:pPr>
              <w:jc w:val="right"/>
            </w:pPr>
            <w:r w:rsidRPr="00D05040">
              <w:t>100.0%</w:t>
            </w:r>
          </w:p>
        </w:tc>
      </w:tr>
      <w:tr w:rsidR="00D05040" w:rsidRPr="00D05040" w14:paraId="09B9BA2C" w14:textId="77777777" w:rsidTr="005E70F5">
        <w:trPr>
          <w:cantSplit/>
          <w:jc w:val="center"/>
        </w:trPr>
        <w:tc>
          <w:tcPr>
            <w:tcW w:w="892" w:type="dxa"/>
            <w:noWrap/>
            <w:vAlign w:val="bottom"/>
            <w:hideMark/>
          </w:tcPr>
          <w:p w14:paraId="33C1F15C" w14:textId="77777777" w:rsidR="00D05040" w:rsidRPr="00D05040" w:rsidRDefault="00D05040" w:rsidP="00D05040">
            <w:r w:rsidRPr="00D05040">
              <w:t>Sem</w:t>
            </w:r>
          </w:p>
        </w:tc>
        <w:tc>
          <w:tcPr>
            <w:tcW w:w="796" w:type="dxa"/>
            <w:noWrap/>
            <w:vAlign w:val="bottom"/>
            <w:hideMark/>
          </w:tcPr>
          <w:p w14:paraId="32551DE8" w14:textId="77777777" w:rsidR="00D05040" w:rsidRPr="00D05040" w:rsidRDefault="00D05040" w:rsidP="00D05040">
            <w:r w:rsidRPr="00D05040">
              <w:t>S</w:t>
            </w:r>
          </w:p>
        </w:tc>
        <w:tc>
          <w:tcPr>
            <w:tcW w:w="1097" w:type="dxa"/>
            <w:noWrap/>
            <w:vAlign w:val="bottom"/>
            <w:hideMark/>
          </w:tcPr>
          <w:p w14:paraId="06690BB3" w14:textId="77777777" w:rsidR="00D05040" w:rsidRPr="00D05040" w:rsidRDefault="00D05040" w:rsidP="00D05040">
            <w:r w:rsidRPr="00D05040">
              <w:t>34441</w:t>
            </w:r>
          </w:p>
        </w:tc>
        <w:tc>
          <w:tcPr>
            <w:tcW w:w="3330" w:type="dxa"/>
            <w:vAlign w:val="bottom"/>
            <w:hideMark/>
          </w:tcPr>
          <w:p w14:paraId="06F29145" w14:textId="77777777" w:rsidR="00D05040" w:rsidRPr="00D05040" w:rsidRDefault="00D05040" w:rsidP="00D05040">
            <w:r w:rsidRPr="00D05040">
              <w:t>N-</w:t>
            </w:r>
            <w:proofErr w:type="spellStart"/>
            <w:r w:rsidRPr="00D05040">
              <w:t>Nitrosodimethylamine</w:t>
            </w:r>
            <w:proofErr w:type="spellEnd"/>
          </w:p>
        </w:tc>
        <w:tc>
          <w:tcPr>
            <w:tcW w:w="1080" w:type="dxa"/>
            <w:noWrap/>
            <w:vAlign w:val="center"/>
            <w:hideMark/>
          </w:tcPr>
          <w:p w14:paraId="22BBC33C" w14:textId="77777777" w:rsidR="00D05040" w:rsidRPr="00D05040" w:rsidRDefault="00D05040" w:rsidP="005E70F5">
            <w:pPr>
              <w:jc w:val="right"/>
            </w:pPr>
            <w:r w:rsidRPr="00D05040">
              <w:t>241</w:t>
            </w:r>
          </w:p>
        </w:tc>
        <w:tc>
          <w:tcPr>
            <w:tcW w:w="928" w:type="dxa"/>
            <w:noWrap/>
            <w:vAlign w:val="center"/>
            <w:hideMark/>
          </w:tcPr>
          <w:p w14:paraId="183D8CFF" w14:textId="77777777" w:rsidR="00D05040" w:rsidRPr="00D05040" w:rsidRDefault="00D05040" w:rsidP="005E70F5">
            <w:pPr>
              <w:jc w:val="right"/>
            </w:pPr>
            <w:r w:rsidRPr="00D05040">
              <w:t>0</w:t>
            </w:r>
          </w:p>
        </w:tc>
        <w:tc>
          <w:tcPr>
            <w:tcW w:w="1042" w:type="dxa"/>
            <w:noWrap/>
            <w:vAlign w:val="center"/>
            <w:hideMark/>
          </w:tcPr>
          <w:p w14:paraId="0C56CEF5" w14:textId="77777777" w:rsidR="00D05040" w:rsidRPr="00D05040" w:rsidRDefault="00D05040" w:rsidP="005E70F5">
            <w:pPr>
              <w:jc w:val="right"/>
            </w:pPr>
            <w:r w:rsidRPr="00D05040">
              <w:t>0.0%</w:t>
            </w:r>
          </w:p>
        </w:tc>
        <w:tc>
          <w:tcPr>
            <w:tcW w:w="830" w:type="dxa"/>
            <w:shd w:val="clear" w:color="auto" w:fill="auto"/>
            <w:noWrap/>
            <w:vAlign w:val="center"/>
            <w:hideMark/>
          </w:tcPr>
          <w:p w14:paraId="794E48F2" w14:textId="77777777" w:rsidR="00D05040" w:rsidRPr="00D05040" w:rsidRDefault="00D05040" w:rsidP="005E70F5">
            <w:pPr>
              <w:jc w:val="right"/>
            </w:pPr>
            <w:r w:rsidRPr="00D05040">
              <w:t>241</w:t>
            </w:r>
          </w:p>
        </w:tc>
        <w:tc>
          <w:tcPr>
            <w:tcW w:w="941" w:type="dxa"/>
            <w:shd w:val="clear" w:color="auto" w:fill="auto"/>
            <w:noWrap/>
            <w:vAlign w:val="center"/>
            <w:hideMark/>
          </w:tcPr>
          <w:p w14:paraId="4B5151BE" w14:textId="77777777" w:rsidR="00D05040" w:rsidRPr="00D05040" w:rsidRDefault="00D05040" w:rsidP="005E70F5">
            <w:pPr>
              <w:jc w:val="right"/>
            </w:pPr>
            <w:r w:rsidRPr="00D05040">
              <w:t>100.0%</w:t>
            </w:r>
          </w:p>
        </w:tc>
      </w:tr>
      <w:tr w:rsidR="00D05040" w:rsidRPr="00D05040" w14:paraId="7B2D1CC1" w14:textId="77777777" w:rsidTr="005E70F5">
        <w:trPr>
          <w:cantSplit/>
          <w:jc w:val="center"/>
        </w:trPr>
        <w:tc>
          <w:tcPr>
            <w:tcW w:w="892" w:type="dxa"/>
            <w:noWrap/>
            <w:vAlign w:val="bottom"/>
            <w:hideMark/>
          </w:tcPr>
          <w:p w14:paraId="3527DCC9" w14:textId="77777777" w:rsidR="00D05040" w:rsidRPr="00D05040" w:rsidRDefault="00D05040" w:rsidP="00D05040">
            <w:r w:rsidRPr="00D05040">
              <w:t>Sem</w:t>
            </w:r>
          </w:p>
        </w:tc>
        <w:tc>
          <w:tcPr>
            <w:tcW w:w="796" w:type="dxa"/>
            <w:noWrap/>
            <w:vAlign w:val="bottom"/>
            <w:hideMark/>
          </w:tcPr>
          <w:p w14:paraId="554DEAB4" w14:textId="77777777" w:rsidR="00D05040" w:rsidRPr="00D05040" w:rsidRDefault="00D05040" w:rsidP="00D05040">
            <w:r w:rsidRPr="00D05040">
              <w:t>S</w:t>
            </w:r>
          </w:p>
        </w:tc>
        <w:tc>
          <w:tcPr>
            <w:tcW w:w="1097" w:type="dxa"/>
            <w:noWrap/>
            <w:vAlign w:val="bottom"/>
            <w:hideMark/>
          </w:tcPr>
          <w:p w14:paraId="2931D382" w14:textId="77777777" w:rsidR="00D05040" w:rsidRPr="00D05040" w:rsidRDefault="00D05040" w:rsidP="00D05040">
            <w:r w:rsidRPr="00D05040">
              <w:t>34450</w:t>
            </w:r>
          </w:p>
        </w:tc>
        <w:tc>
          <w:tcPr>
            <w:tcW w:w="3330" w:type="dxa"/>
            <w:vAlign w:val="bottom"/>
            <w:hideMark/>
          </w:tcPr>
          <w:p w14:paraId="778BED14" w14:textId="77777777" w:rsidR="00D05040" w:rsidRPr="00D05040" w:rsidRDefault="00D05040" w:rsidP="00D05040">
            <w:r w:rsidRPr="00D05040">
              <w:t>Nitrobenzene</w:t>
            </w:r>
          </w:p>
        </w:tc>
        <w:tc>
          <w:tcPr>
            <w:tcW w:w="1080" w:type="dxa"/>
            <w:noWrap/>
            <w:vAlign w:val="center"/>
            <w:hideMark/>
          </w:tcPr>
          <w:p w14:paraId="4E1303B6" w14:textId="77777777" w:rsidR="00D05040" w:rsidRPr="00D05040" w:rsidRDefault="00D05040" w:rsidP="005E70F5">
            <w:pPr>
              <w:jc w:val="right"/>
            </w:pPr>
            <w:r w:rsidRPr="00D05040">
              <w:t>2199</w:t>
            </w:r>
          </w:p>
        </w:tc>
        <w:tc>
          <w:tcPr>
            <w:tcW w:w="928" w:type="dxa"/>
            <w:noWrap/>
            <w:vAlign w:val="center"/>
            <w:hideMark/>
          </w:tcPr>
          <w:p w14:paraId="4A82493D" w14:textId="77777777" w:rsidR="00D05040" w:rsidRPr="00D05040" w:rsidRDefault="00D05040" w:rsidP="005E70F5">
            <w:pPr>
              <w:jc w:val="right"/>
            </w:pPr>
            <w:r w:rsidRPr="00D05040">
              <w:t>80</w:t>
            </w:r>
          </w:p>
        </w:tc>
        <w:tc>
          <w:tcPr>
            <w:tcW w:w="1042" w:type="dxa"/>
            <w:noWrap/>
            <w:vAlign w:val="center"/>
            <w:hideMark/>
          </w:tcPr>
          <w:p w14:paraId="03408720" w14:textId="77777777" w:rsidR="00D05040" w:rsidRPr="00D05040" w:rsidRDefault="00D05040" w:rsidP="005E70F5">
            <w:pPr>
              <w:jc w:val="right"/>
            </w:pPr>
            <w:r w:rsidRPr="00D05040">
              <w:t>3.6%</w:t>
            </w:r>
          </w:p>
        </w:tc>
        <w:tc>
          <w:tcPr>
            <w:tcW w:w="830" w:type="dxa"/>
            <w:shd w:val="clear" w:color="auto" w:fill="auto"/>
            <w:noWrap/>
            <w:vAlign w:val="center"/>
            <w:hideMark/>
          </w:tcPr>
          <w:p w14:paraId="5D8C818F" w14:textId="77777777" w:rsidR="00D05040" w:rsidRPr="00D05040" w:rsidRDefault="00D05040" w:rsidP="005E70F5">
            <w:pPr>
              <w:jc w:val="right"/>
            </w:pPr>
            <w:r w:rsidRPr="00D05040">
              <w:t>2119</w:t>
            </w:r>
          </w:p>
        </w:tc>
        <w:tc>
          <w:tcPr>
            <w:tcW w:w="941" w:type="dxa"/>
            <w:shd w:val="clear" w:color="auto" w:fill="auto"/>
            <w:noWrap/>
            <w:vAlign w:val="center"/>
            <w:hideMark/>
          </w:tcPr>
          <w:p w14:paraId="725327DC" w14:textId="77777777" w:rsidR="00D05040" w:rsidRPr="00D05040" w:rsidRDefault="00D05040" w:rsidP="005E70F5">
            <w:pPr>
              <w:jc w:val="right"/>
            </w:pPr>
            <w:r w:rsidRPr="00D05040">
              <w:t>96.4%</w:t>
            </w:r>
          </w:p>
        </w:tc>
      </w:tr>
      <w:tr w:rsidR="00D05040" w:rsidRPr="00D05040" w14:paraId="51860430" w14:textId="77777777" w:rsidTr="005E70F5">
        <w:trPr>
          <w:cantSplit/>
          <w:jc w:val="center"/>
        </w:trPr>
        <w:tc>
          <w:tcPr>
            <w:tcW w:w="892" w:type="dxa"/>
            <w:noWrap/>
            <w:vAlign w:val="bottom"/>
            <w:hideMark/>
          </w:tcPr>
          <w:p w14:paraId="0CB4FF71" w14:textId="77777777" w:rsidR="00D05040" w:rsidRPr="00D05040" w:rsidRDefault="00D05040" w:rsidP="00D05040">
            <w:r w:rsidRPr="00D05040">
              <w:t>Sem</w:t>
            </w:r>
          </w:p>
        </w:tc>
        <w:tc>
          <w:tcPr>
            <w:tcW w:w="796" w:type="dxa"/>
            <w:noWrap/>
            <w:vAlign w:val="bottom"/>
            <w:hideMark/>
          </w:tcPr>
          <w:p w14:paraId="16B8581D" w14:textId="77777777" w:rsidR="00D05040" w:rsidRPr="00D05040" w:rsidRDefault="00D05040" w:rsidP="00D05040">
            <w:r w:rsidRPr="00D05040">
              <w:t>S</w:t>
            </w:r>
          </w:p>
        </w:tc>
        <w:tc>
          <w:tcPr>
            <w:tcW w:w="1097" w:type="dxa"/>
            <w:noWrap/>
            <w:vAlign w:val="bottom"/>
            <w:hideMark/>
          </w:tcPr>
          <w:p w14:paraId="3918FDA5" w14:textId="77777777" w:rsidR="00D05040" w:rsidRPr="00D05040" w:rsidRDefault="00D05040" w:rsidP="00D05040">
            <w:r w:rsidRPr="00D05040">
              <w:t>34455</w:t>
            </w:r>
          </w:p>
        </w:tc>
        <w:tc>
          <w:tcPr>
            <w:tcW w:w="3330" w:type="dxa"/>
            <w:vAlign w:val="bottom"/>
            <w:hideMark/>
          </w:tcPr>
          <w:p w14:paraId="0EC763C2" w14:textId="77777777" w:rsidR="00D05040" w:rsidRPr="00D05040" w:rsidRDefault="00D05040" w:rsidP="00D05040">
            <w:proofErr w:type="spellStart"/>
            <w:r w:rsidRPr="00D05040">
              <w:t>Parachlorometa</w:t>
            </w:r>
            <w:proofErr w:type="spellEnd"/>
            <w:r w:rsidRPr="00D05040">
              <w:t xml:space="preserve"> Cresol</w:t>
            </w:r>
          </w:p>
        </w:tc>
        <w:tc>
          <w:tcPr>
            <w:tcW w:w="1080" w:type="dxa"/>
            <w:noWrap/>
            <w:vAlign w:val="center"/>
            <w:hideMark/>
          </w:tcPr>
          <w:p w14:paraId="124AC187" w14:textId="77777777" w:rsidR="00D05040" w:rsidRPr="00D05040" w:rsidRDefault="00D05040" w:rsidP="005E70F5">
            <w:pPr>
              <w:jc w:val="right"/>
            </w:pPr>
            <w:r w:rsidRPr="00D05040">
              <w:t>2308</w:t>
            </w:r>
          </w:p>
        </w:tc>
        <w:tc>
          <w:tcPr>
            <w:tcW w:w="928" w:type="dxa"/>
            <w:noWrap/>
            <w:vAlign w:val="center"/>
            <w:hideMark/>
          </w:tcPr>
          <w:p w14:paraId="58EF066C" w14:textId="77777777" w:rsidR="00D05040" w:rsidRPr="00D05040" w:rsidRDefault="00D05040" w:rsidP="005E70F5">
            <w:pPr>
              <w:jc w:val="right"/>
            </w:pPr>
            <w:r w:rsidRPr="00D05040">
              <w:t>1</w:t>
            </w:r>
          </w:p>
        </w:tc>
        <w:tc>
          <w:tcPr>
            <w:tcW w:w="1042" w:type="dxa"/>
            <w:noWrap/>
            <w:vAlign w:val="center"/>
            <w:hideMark/>
          </w:tcPr>
          <w:p w14:paraId="64D647C8" w14:textId="77777777" w:rsidR="00D05040" w:rsidRPr="00D05040" w:rsidRDefault="00D05040" w:rsidP="005E70F5">
            <w:pPr>
              <w:jc w:val="right"/>
            </w:pPr>
            <w:r w:rsidRPr="00D05040">
              <w:t>0.0%</w:t>
            </w:r>
          </w:p>
        </w:tc>
        <w:tc>
          <w:tcPr>
            <w:tcW w:w="830" w:type="dxa"/>
            <w:shd w:val="clear" w:color="auto" w:fill="auto"/>
            <w:noWrap/>
            <w:vAlign w:val="center"/>
            <w:hideMark/>
          </w:tcPr>
          <w:p w14:paraId="0B8CA8BD" w14:textId="77777777" w:rsidR="00D05040" w:rsidRPr="00D05040" w:rsidRDefault="00D05040" w:rsidP="005E70F5">
            <w:pPr>
              <w:jc w:val="right"/>
            </w:pPr>
            <w:r w:rsidRPr="00D05040">
              <w:t>2307</w:t>
            </w:r>
          </w:p>
        </w:tc>
        <w:tc>
          <w:tcPr>
            <w:tcW w:w="941" w:type="dxa"/>
            <w:shd w:val="clear" w:color="auto" w:fill="auto"/>
            <w:noWrap/>
            <w:vAlign w:val="center"/>
            <w:hideMark/>
          </w:tcPr>
          <w:p w14:paraId="2E320F69" w14:textId="77777777" w:rsidR="00D05040" w:rsidRPr="00D05040" w:rsidRDefault="00D05040" w:rsidP="005E70F5">
            <w:pPr>
              <w:jc w:val="right"/>
            </w:pPr>
            <w:r w:rsidRPr="00D05040">
              <w:t>100.0%</w:t>
            </w:r>
          </w:p>
        </w:tc>
      </w:tr>
      <w:tr w:rsidR="00D05040" w:rsidRPr="00D05040" w14:paraId="33F0CDAD" w14:textId="77777777" w:rsidTr="005E70F5">
        <w:trPr>
          <w:cantSplit/>
          <w:jc w:val="center"/>
        </w:trPr>
        <w:tc>
          <w:tcPr>
            <w:tcW w:w="892" w:type="dxa"/>
            <w:noWrap/>
            <w:vAlign w:val="bottom"/>
            <w:hideMark/>
          </w:tcPr>
          <w:p w14:paraId="1D5B857F" w14:textId="77777777" w:rsidR="00D05040" w:rsidRPr="00D05040" w:rsidRDefault="00D05040" w:rsidP="00D05040">
            <w:r w:rsidRPr="00D05040">
              <w:t>Sem</w:t>
            </w:r>
          </w:p>
        </w:tc>
        <w:tc>
          <w:tcPr>
            <w:tcW w:w="796" w:type="dxa"/>
            <w:noWrap/>
            <w:vAlign w:val="bottom"/>
            <w:hideMark/>
          </w:tcPr>
          <w:p w14:paraId="5B1D2DBB" w14:textId="77777777" w:rsidR="00D05040" w:rsidRPr="00D05040" w:rsidRDefault="00D05040" w:rsidP="00D05040">
            <w:r w:rsidRPr="00D05040">
              <w:t>S</w:t>
            </w:r>
          </w:p>
        </w:tc>
        <w:tc>
          <w:tcPr>
            <w:tcW w:w="1097" w:type="dxa"/>
            <w:noWrap/>
            <w:vAlign w:val="bottom"/>
            <w:hideMark/>
          </w:tcPr>
          <w:p w14:paraId="09703B8C" w14:textId="77777777" w:rsidR="00D05040" w:rsidRPr="00D05040" w:rsidRDefault="00D05040" w:rsidP="00D05040">
            <w:r w:rsidRPr="00D05040">
              <w:t>34539</w:t>
            </w:r>
          </w:p>
        </w:tc>
        <w:tc>
          <w:tcPr>
            <w:tcW w:w="3330" w:type="dxa"/>
            <w:vAlign w:val="bottom"/>
            <w:hideMark/>
          </w:tcPr>
          <w:p w14:paraId="31A930D1" w14:textId="77777777" w:rsidR="00D05040" w:rsidRPr="00D05040" w:rsidRDefault="00D05040" w:rsidP="00D05040">
            <w:r w:rsidRPr="00D05040">
              <w:t>1,2-Dichlorobenzene</w:t>
            </w:r>
          </w:p>
        </w:tc>
        <w:tc>
          <w:tcPr>
            <w:tcW w:w="1080" w:type="dxa"/>
            <w:noWrap/>
            <w:vAlign w:val="center"/>
            <w:hideMark/>
          </w:tcPr>
          <w:p w14:paraId="42C29C4A" w14:textId="77777777" w:rsidR="00D05040" w:rsidRPr="00D05040" w:rsidRDefault="00D05040" w:rsidP="005E70F5">
            <w:pPr>
              <w:jc w:val="right"/>
            </w:pPr>
            <w:r w:rsidRPr="00D05040">
              <w:t>2309</w:t>
            </w:r>
          </w:p>
        </w:tc>
        <w:tc>
          <w:tcPr>
            <w:tcW w:w="928" w:type="dxa"/>
            <w:noWrap/>
            <w:vAlign w:val="center"/>
            <w:hideMark/>
          </w:tcPr>
          <w:p w14:paraId="3EF29EF8" w14:textId="77777777" w:rsidR="00D05040" w:rsidRPr="00D05040" w:rsidRDefault="00D05040" w:rsidP="005E70F5">
            <w:pPr>
              <w:jc w:val="right"/>
            </w:pPr>
            <w:r w:rsidRPr="00D05040">
              <w:t>0</w:t>
            </w:r>
          </w:p>
        </w:tc>
        <w:tc>
          <w:tcPr>
            <w:tcW w:w="1042" w:type="dxa"/>
            <w:noWrap/>
            <w:vAlign w:val="center"/>
            <w:hideMark/>
          </w:tcPr>
          <w:p w14:paraId="7CC972FF" w14:textId="77777777" w:rsidR="00D05040" w:rsidRPr="00D05040" w:rsidRDefault="00D05040" w:rsidP="005E70F5">
            <w:pPr>
              <w:jc w:val="right"/>
            </w:pPr>
            <w:r w:rsidRPr="00D05040">
              <w:t>0.0%</w:t>
            </w:r>
          </w:p>
        </w:tc>
        <w:tc>
          <w:tcPr>
            <w:tcW w:w="830" w:type="dxa"/>
            <w:shd w:val="clear" w:color="auto" w:fill="auto"/>
            <w:noWrap/>
            <w:vAlign w:val="center"/>
            <w:hideMark/>
          </w:tcPr>
          <w:p w14:paraId="574D97D9" w14:textId="77777777" w:rsidR="00D05040" w:rsidRPr="00D05040" w:rsidRDefault="00D05040" w:rsidP="005E70F5">
            <w:pPr>
              <w:jc w:val="right"/>
            </w:pPr>
            <w:r w:rsidRPr="00D05040">
              <w:t>2309</w:t>
            </w:r>
          </w:p>
        </w:tc>
        <w:tc>
          <w:tcPr>
            <w:tcW w:w="941" w:type="dxa"/>
            <w:shd w:val="clear" w:color="auto" w:fill="auto"/>
            <w:noWrap/>
            <w:vAlign w:val="center"/>
            <w:hideMark/>
          </w:tcPr>
          <w:p w14:paraId="56C7395F" w14:textId="77777777" w:rsidR="00D05040" w:rsidRPr="00D05040" w:rsidRDefault="00D05040" w:rsidP="005E70F5">
            <w:pPr>
              <w:jc w:val="right"/>
            </w:pPr>
            <w:r w:rsidRPr="00D05040">
              <w:t>100.0%</w:t>
            </w:r>
          </w:p>
        </w:tc>
      </w:tr>
      <w:tr w:rsidR="00D05040" w:rsidRPr="00D05040" w14:paraId="0E14E7F2" w14:textId="77777777" w:rsidTr="005E70F5">
        <w:trPr>
          <w:cantSplit/>
          <w:jc w:val="center"/>
        </w:trPr>
        <w:tc>
          <w:tcPr>
            <w:tcW w:w="892" w:type="dxa"/>
            <w:noWrap/>
            <w:vAlign w:val="bottom"/>
            <w:hideMark/>
          </w:tcPr>
          <w:p w14:paraId="380F295C" w14:textId="77777777" w:rsidR="00D05040" w:rsidRPr="00D05040" w:rsidRDefault="00D05040" w:rsidP="00D05040">
            <w:r w:rsidRPr="00D05040">
              <w:t>Sem</w:t>
            </w:r>
          </w:p>
        </w:tc>
        <w:tc>
          <w:tcPr>
            <w:tcW w:w="796" w:type="dxa"/>
            <w:noWrap/>
            <w:vAlign w:val="bottom"/>
            <w:hideMark/>
          </w:tcPr>
          <w:p w14:paraId="38B27B26" w14:textId="77777777" w:rsidR="00D05040" w:rsidRPr="00D05040" w:rsidRDefault="00D05040" w:rsidP="00D05040">
            <w:r w:rsidRPr="00D05040">
              <w:t>S</w:t>
            </w:r>
          </w:p>
        </w:tc>
        <w:tc>
          <w:tcPr>
            <w:tcW w:w="1097" w:type="dxa"/>
            <w:noWrap/>
            <w:vAlign w:val="bottom"/>
            <w:hideMark/>
          </w:tcPr>
          <w:p w14:paraId="322B3AA5" w14:textId="77777777" w:rsidR="00D05040" w:rsidRPr="00D05040" w:rsidRDefault="00D05040" w:rsidP="00D05040">
            <w:r w:rsidRPr="00D05040">
              <w:t>34554</w:t>
            </w:r>
          </w:p>
        </w:tc>
        <w:tc>
          <w:tcPr>
            <w:tcW w:w="3330" w:type="dxa"/>
            <w:vAlign w:val="bottom"/>
            <w:hideMark/>
          </w:tcPr>
          <w:p w14:paraId="3F759D9D" w14:textId="77777777" w:rsidR="00D05040" w:rsidRPr="00D05040" w:rsidRDefault="00D05040" w:rsidP="00D05040">
            <w:r w:rsidRPr="00D05040">
              <w:t>1,2,4-Trichlorobenzene</w:t>
            </w:r>
          </w:p>
        </w:tc>
        <w:tc>
          <w:tcPr>
            <w:tcW w:w="1080" w:type="dxa"/>
            <w:noWrap/>
            <w:vAlign w:val="center"/>
            <w:hideMark/>
          </w:tcPr>
          <w:p w14:paraId="1E2C696D" w14:textId="77777777" w:rsidR="00D05040" w:rsidRPr="00D05040" w:rsidRDefault="00D05040" w:rsidP="005E70F5">
            <w:pPr>
              <w:jc w:val="right"/>
            </w:pPr>
            <w:r w:rsidRPr="00D05040">
              <w:t>2310</w:t>
            </w:r>
          </w:p>
        </w:tc>
        <w:tc>
          <w:tcPr>
            <w:tcW w:w="928" w:type="dxa"/>
            <w:noWrap/>
            <w:vAlign w:val="center"/>
            <w:hideMark/>
          </w:tcPr>
          <w:p w14:paraId="28D548D3" w14:textId="77777777" w:rsidR="00D05040" w:rsidRPr="00D05040" w:rsidRDefault="00D05040" w:rsidP="005E70F5">
            <w:pPr>
              <w:jc w:val="right"/>
            </w:pPr>
            <w:r w:rsidRPr="00D05040">
              <w:t>0</w:t>
            </w:r>
          </w:p>
        </w:tc>
        <w:tc>
          <w:tcPr>
            <w:tcW w:w="1042" w:type="dxa"/>
            <w:noWrap/>
            <w:vAlign w:val="center"/>
            <w:hideMark/>
          </w:tcPr>
          <w:p w14:paraId="19579268" w14:textId="77777777" w:rsidR="00D05040" w:rsidRPr="00D05040" w:rsidRDefault="00D05040" w:rsidP="005E70F5">
            <w:pPr>
              <w:jc w:val="right"/>
            </w:pPr>
            <w:r w:rsidRPr="00D05040">
              <w:t>0.0%</w:t>
            </w:r>
          </w:p>
        </w:tc>
        <w:tc>
          <w:tcPr>
            <w:tcW w:w="830" w:type="dxa"/>
            <w:shd w:val="clear" w:color="auto" w:fill="auto"/>
            <w:noWrap/>
            <w:vAlign w:val="center"/>
            <w:hideMark/>
          </w:tcPr>
          <w:p w14:paraId="4F986BC2" w14:textId="77777777" w:rsidR="00D05040" w:rsidRPr="00D05040" w:rsidRDefault="00D05040" w:rsidP="005E70F5">
            <w:pPr>
              <w:jc w:val="right"/>
            </w:pPr>
            <w:r w:rsidRPr="00D05040">
              <w:t>2310</w:t>
            </w:r>
          </w:p>
        </w:tc>
        <w:tc>
          <w:tcPr>
            <w:tcW w:w="941" w:type="dxa"/>
            <w:shd w:val="clear" w:color="auto" w:fill="auto"/>
            <w:noWrap/>
            <w:vAlign w:val="center"/>
            <w:hideMark/>
          </w:tcPr>
          <w:p w14:paraId="256AD25C" w14:textId="77777777" w:rsidR="00D05040" w:rsidRPr="00D05040" w:rsidRDefault="00D05040" w:rsidP="005E70F5">
            <w:pPr>
              <w:jc w:val="right"/>
            </w:pPr>
            <w:r w:rsidRPr="00D05040">
              <w:t>100.0%</w:t>
            </w:r>
          </w:p>
        </w:tc>
      </w:tr>
      <w:tr w:rsidR="00D05040" w:rsidRPr="00D05040" w14:paraId="6C923C49" w14:textId="77777777" w:rsidTr="005E70F5">
        <w:trPr>
          <w:cantSplit/>
          <w:jc w:val="center"/>
        </w:trPr>
        <w:tc>
          <w:tcPr>
            <w:tcW w:w="892" w:type="dxa"/>
            <w:noWrap/>
            <w:vAlign w:val="bottom"/>
            <w:hideMark/>
          </w:tcPr>
          <w:p w14:paraId="5312DE31" w14:textId="77777777" w:rsidR="00D05040" w:rsidRPr="00D05040" w:rsidRDefault="00D05040" w:rsidP="00D05040">
            <w:r w:rsidRPr="00D05040">
              <w:t>Sem</w:t>
            </w:r>
          </w:p>
        </w:tc>
        <w:tc>
          <w:tcPr>
            <w:tcW w:w="796" w:type="dxa"/>
            <w:noWrap/>
            <w:vAlign w:val="bottom"/>
            <w:hideMark/>
          </w:tcPr>
          <w:p w14:paraId="15E2EF3F" w14:textId="77777777" w:rsidR="00D05040" w:rsidRPr="00D05040" w:rsidRDefault="00D05040" w:rsidP="00D05040">
            <w:r w:rsidRPr="00D05040">
              <w:t>S</w:t>
            </w:r>
          </w:p>
        </w:tc>
        <w:tc>
          <w:tcPr>
            <w:tcW w:w="1097" w:type="dxa"/>
            <w:noWrap/>
            <w:vAlign w:val="bottom"/>
            <w:hideMark/>
          </w:tcPr>
          <w:p w14:paraId="3E00F783" w14:textId="77777777" w:rsidR="00D05040" w:rsidRPr="00D05040" w:rsidRDefault="00D05040" w:rsidP="00D05040">
            <w:r w:rsidRPr="00D05040">
              <w:t>34569</w:t>
            </w:r>
          </w:p>
        </w:tc>
        <w:tc>
          <w:tcPr>
            <w:tcW w:w="3330" w:type="dxa"/>
            <w:vAlign w:val="bottom"/>
            <w:hideMark/>
          </w:tcPr>
          <w:p w14:paraId="46243C33" w14:textId="77777777" w:rsidR="00D05040" w:rsidRPr="00D05040" w:rsidRDefault="00D05040" w:rsidP="00D05040">
            <w:r w:rsidRPr="00D05040">
              <w:t>1,3-Dichlorobenzene</w:t>
            </w:r>
          </w:p>
        </w:tc>
        <w:tc>
          <w:tcPr>
            <w:tcW w:w="1080" w:type="dxa"/>
            <w:noWrap/>
            <w:vAlign w:val="center"/>
            <w:hideMark/>
          </w:tcPr>
          <w:p w14:paraId="772641AC" w14:textId="77777777" w:rsidR="00D05040" w:rsidRPr="00D05040" w:rsidRDefault="00D05040" w:rsidP="005E70F5">
            <w:pPr>
              <w:jc w:val="right"/>
            </w:pPr>
            <w:r w:rsidRPr="00D05040">
              <w:t>2309</w:t>
            </w:r>
          </w:p>
        </w:tc>
        <w:tc>
          <w:tcPr>
            <w:tcW w:w="928" w:type="dxa"/>
            <w:noWrap/>
            <w:vAlign w:val="center"/>
            <w:hideMark/>
          </w:tcPr>
          <w:p w14:paraId="11B258D3" w14:textId="77777777" w:rsidR="00D05040" w:rsidRPr="00D05040" w:rsidRDefault="00D05040" w:rsidP="005E70F5">
            <w:pPr>
              <w:jc w:val="right"/>
            </w:pPr>
            <w:r w:rsidRPr="00D05040">
              <w:t>0</w:t>
            </w:r>
          </w:p>
        </w:tc>
        <w:tc>
          <w:tcPr>
            <w:tcW w:w="1042" w:type="dxa"/>
            <w:noWrap/>
            <w:vAlign w:val="center"/>
            <w:hideMark/>
          </w:tcPr>
          <w:p w14:paraId="02065B84" w14:textId="77777777" w:rsidR="00D05040" w:rsidRPr="00D05040" w:rsidRDefault="00D05040" w:rsidP="005E70F5">
            <w:pPr>
              <w:jc w:val="right"/>
            </w:pPr>
            <w:r w:rsidRPr="00D05040">
              <w:t>0.0%</w:t>
            </w:r>
          </w:p>
        </w:tc>
        <w:tc>
          <w:tcPr>
            <w:tcW w:w="830" w:type="dxa"/>
            <w:shd w:val="clear" w:color="auto" w:fill="auto"/>
            <w:noWrap/>
            <w:vAlign w:val="center"/>
            <w:hideMark/>
          </w:tcPr>
          <w:p w14:paraId="48F187A8" w14:textId="77777777" w:rsidR="00D05040" w:rsidRPr="00D05040" w:rsidRDefault="00D05040" w:rsidP="005E70F5">
            <w:pPr>
              <w:jc w:val="right"/>
            </w:pPr>
            <w:r w:rsidRPr="00D05040">
              <w:t>2309</w:t>
            </w:r>
          </w:p>
        </w:tc>
        <w:tc>
          <w:tcPr>
            <w:tcW w:w="941" w:type="dxa"/>
            <w:shd w:val="clear" w:color="auto" w:fill="auto"/>
            <w:noWrap/>
            <w:vAlign w:val="center"/>
            <w:hideMark/>
          </w:tcPr>
          <w:p w14:paraId="74EE146B" w14:textId="77777777" w:rsidR="00D05040" w:rsidRPr="00D05040" w:rsidRDefault="00D05040" w:rsidP="005E70F5">
            <w:pPr>
              <w:jc w:val="right"/>
            </w:pPr>
            <w:r w:rsidRPr="00D05040">
              <w:t>100.0%</w:t>
            </w:r>
          </w:p>
        </w:tc>
      </w:tr>
      <w:tr w:rsidR="00D05040" w:rsidRPr="00D05040" w14:paraId="018A41D7" w14:textId="77777777" w:rsidTr="005E70F5">
        <w:trPr>
          <w:cantSplit/>
          <w:jc w:val="center"/>
        </w:trPr>
        <w:tc>
          <w:tcPr>
            <w:tcW w:w="892" w:type="dxa"/>
            <w:noWrap/>
            <w:vAlign w:val="bottom"/>
            <w:hideMark/>
          </w:tcPr>
          <w:p w14:paraId="411FC09E" w14:textId="77777777" w:rsidR="00D05040" w:rsidRPr="00D05040" w:rsidRDefault="00D05040" w:rsidP="00D05040">
            <w:r w:rsidRPr="00D05040">
              <w:t>Sem</w:t>
            </w:r>
          </w:p>
        </w:tc>
        <w:tc>
          <w:tcPr>
            <w:tcW w:w="796" w:type="dxa"/>
            <w:noWrap/>
            <w:vAlign w:val="bottom"/>
            <w:hideMark/>
          </w:tcPr>
          <w:p w14:paraId="7A2D503A" w14:textId="77777777" w:rsidR="00D05040" w:rsidRPr="00D05040" w:rsidRDefault="00D05040" w:rsidP="00D05040">
            <w:r w:rsidRPr="00D05040">
              <w:t>S</w:t>
            </w:r>
          </w:p>
        </w:tc>
        <w:tc>
          <w:tcPr>
            <w:tcW w:w="1097" w:type="dxa"/>
            <w:noWrap/>
            <w:vAlign w:val="bottom"/>
            <w:hideMark/>
          </w:tcPr>
          <w:p w14:paraId="376BB150" w14:textId="77777777" w:rsidR="00D05040" w:rsidRPr="00D05040" w:rsidRDefault="00D05040" w:rsidP="00D05040">
            <w:r w:rsidRPr="00D05040">
              <w:t>34574</w:t>
            </w:r>
          </w:p>
        </w:tc>
        <w:tc>
          <w:tcPr>
            <w:tcW w:w="3330" w:type="dxa"/>
            <w:vAlign w:val="bottom"/>
            <w:hideMark/>
          </w:tcPr>
          <w:p w14:paraId="397E27CC" w14:textId="77777777" w:rsidR="00D05040" w:rsidRPr="00D05040" w:rsidRDefault="00D05040" w:rsidP="00D05040">
            <w:r w:rsidRPr="00D05040">
              <w:t>1,4-Dichlorobenzene</w:t>
            </w:r>
          </w:p>
        </w:tc>
        <w:tc>
          <w:tcPr>
            <w:tcW w:w="1080" w:type="dxa"/>
            <w:noWrap/>
            <w:vAlign w:val="center"/>
            <w:hideMark/>
          </w:tcPr>
          <w:p w14:paraId="37C99FDE" w14:textId="77777777" w:rsidR="00D05040" w:rsidRPr="00D05040" w:rsidRDefault="00D05040" w:rsidP="005E70F5">
            <w:pPr>
              <w:jc w:val="right"/>
            </w:pPr>
            <w:r w:rsidRPr="00D05040">
              <w:t>2284</w:t>
            </w:r>
          </w:p>
        </w:tc>
        <w:tc>
          <w:tcPr>
            <w:tcW w:w="928" w:type="dxa"/>
            <w:noWrap/>
            <w:vAlign w:val="center"/>
            <w:hideMark/>
          </w:tcPr>
          <w:p w14:paraId="4D06CA8F" w14:textId="77777777" w:rsidR="00D05040" w:rsidRPr="00D05040" w:rsidRDefault="00D05040" w:rsidP="005E70F5">
            <w:pPr>
              <w:jc w:val="right"/>
            </w:pPr>
            <w:r w:rsidRPr="00D05040">
              <w:t>0</w:t>
            </w:r>
          </w:p>
        </w:tc>
        <w:tc>
          <w:tcPr>
            <w:tcW w:w="1042" w:type="dxa"/>
            <w:noWrap/>
            <w:vAlign w:val="center"/>
            <w:hideMark/>
          </w:tcPr>
          <w:p w14:paraId="1895B1A9" w14:textId="77777777" w:rsidR="00D05040" w:rsidRPr="00D05040" w:rsidRDefault="00D05040" w:rsidP="005E70F5">
            <w:pPr>
              <w:jc w:val="right"/>
            </w:pPr>
            <w:r w:rsidRPr="00D05040">
              <w:t>0.0%</w:t>
            </w:r>
          </w:p>
        </w:tc>
        <w:tc>
          <w:tcPr>
            <w:tcW w:w="830" w:type="dxa"/>
            <w:shd w:val="clear" w:color="auto" w:fill="auto"/>
            <w:noWrap/>
            <w:vAlign w:val="center"/>
            <w:hideMark/>
          </w:tcPr>
          <w:p w14:paraId="41CD4E7A" w14:textId="77777777" w:rsidR="00D05040" w:rsidRPr="00D05040" w:rsidRDefault="00D05040" w:rsidP="005E70F5">
            <w:pPr>
              <w:jc w:val="right"/>
            </w:pPr>
            <w:r w:rsidRPr="00D05040">
              <w:t>2284</w:t>
            </w:r>
          </w:p>
        </w:tc>
        <w:tc>
          <w:tcPr>
            <w:tcW w:w="941" w:type="dxa"/>
            <w:shd w:val="clear" w:color="auto" w:fill="auto"/>
            <w:noWrap/>
            <w:vAlign w:val="center"/>
            <w:hideMark/>
          </w:tcPr>
          <w:p w14:paraId="7C486CFE" w14:textId="77777777" w:rsidR="00D05040" w:rsidRPr="00D05040" w:rsidRDefault="00D05040" w:rsidP="005E70F5">
            <w:pPr>
              <w:jc w:val="right"/>
            </w:pPr>
            <w:r w:rsidRPr="00D05040">
              <w:t>100.0%</w:t>
            </w:r>
          </w:p>
        </w:tc>
      </w:tr>
      <w:tr w:rsidR="00D05040" w:rsidRPr="00D05040" w14:paraId="434A3468" w14:textId="77777777" w:rsidTr="005E70F5">
        <w:trPr>
          <w:cantSplit/>
          <w:jc w:val="center"/>
        </w:trPr>
        <w:tc>
          <w:tcPr>
            <w:tcW w:w="892" w:type="dxa"/>
            <w:noWrap/>
            <w:vAlign w:val="bottom"/>
            <w:hideMark/>
          </w:tcPr>
          <w:p w14:paraId="300C886F" w14:textId="77777777" w:rsidR="00D05040" w:rsidRPr="00D05040" w:rsidRDefault="00D05040" w:rsidP="00D05040">
            <w:r w:rsidRPr="00D05040">
              <w:t>Sem</w:t>
            </w:r>
          </w:p>
        </w:tc>
        <w:tc>
          <w:tcPr>
            <w:tcW w:w="796" w:type="dxa"/>
            <w:noWrap/>
            <w:vAlign w:val="bottom"/>
            <w:hideMark/>
          </w:tcPr>
          <w:p w14:paraId="6BDACE0F" w14:textId="77777777" w:rsidR="00D05040" w:rsidRPr="00D05040" w:rsidRDefault="00D05040" w:rsidP="00D05040">
            <w:r w:rsidRPr="00D05040">
              <w:t>S</w:t>
            </w:r>
          </w:p>
        </w:tc>
        <w:tc>
          <w:tcPr>
            <w:tcW w:w="1097" w:type="dxa"/>
            <w:noWrap/>
            <w:vAlign w:val="bottom"/>
            <w:hideMark/>
          </w:tcPr>
          <w:p w14:paraId="44200295" w14:textId="77777777" w:rsidR="00D05040" w:rsidRPr="00D05040" w:rsidRDefault="00D05040" w:rsidP="00D05040">
            <w:r w:rsidRPr="00D05040">
              <w:t>34584</w:t>
            </w:r>
          </w:p>
        </w:tc>
        <w:tc>
          <w:tcPr>
            <w:tcW w:w="3330" w:type="dxa"/>
            <w:vAlign w:val="bottom"/>
            <w:hideMark/>
          </w:tcPr>
          <w:p w14:paraId="1B0FEA5E" w14:textId="77777777" w:rsidR="00D05040" w:rsidRPr="00D05040" w:rsidRDefault="00D05040" w:rsidP="00D05040">
            <w:r w:rsidRPr="00D05040">
              <w:t>2-Chloronaphthalene</w:t>
            </w:r>
          </w:p>
        </w:tc>
        <w:tc>
          <w:tcPr>
            <w:tcW w:w="1080" w:type="dxa"/>
            <w:noWrap/>
            <w:vAlign w:val="center"/>
            <w:hideMark/>
          </w:tcPr>
          <w:p w14:paraId="4C9EE2A0" w14:textId="77777777" w:rsidR="00D05040" w:rsidRPr="00D05040" w:rsidRDefault="00D05040" w:rsidP="005E70F5">
            <w:pPr>
              <w:jc w:val="right"/>
            </w:pPr>
            <w:r w:rsidRPr="00D05040">
              <w:t>241</w:t>
            </w:r>
          </w:p>
        </w:tc>
        <w:tc>
          <w:tcPr>
            <w:tcW w:w="928" w:type="dxa"/>
            <w:noWrap/>
            <w:vAlign w:val="center"/>
            <w:hideMark/>
          </w:tcPr>
          <w:p w14:paraId="06690319" w14:textId="77777777" w:rsidR="00D05040" w:rsidRPr="00D05040" w:rsidRDefault="00D05040" w:rsidP="005E70F5">
            <w:pPr>
              <w:jc w:val="right"/>
            </w:pPr>
            <w:r w:rsidRPr="00D05040">
              <w:t>0</w:t>
            </w:r>
          </w:p>
        </w:tc>
        <w:tc>
          <w:tcPr>
            <w:tcW w:w="1042" w:type="dxa"/>
            <w:noWrap/>
            <w:vAlign w:val="center"/>
            <w:hideMark/>
          </w:tcPr>
          <w:p w14:paraId="05A889F0" w14:textId="77777777" w:rsidR="00D05040" w:rsidRPr="00D05040" w:rsidRDefault="00D05040" w:rsidP="005E70F5">
            <w:pPr>
              <w:jc w:val="right"/>
            </w:pPr>
            <w:r w:rsidRPr="00D05040">
              <w:t>0.0%</w:t>
            </w:r>
          </w:p>
        </w:tc>
        <w:tc>
          <w:tcPr>
            <w:tcW w:w="830" w:type="dxa"/>
            <w:shd w:val="clear" w:color="auto" w:fill="auto"/>
            <w:noWrap/>
            <w:vAlign w:val="center"/>
            <w:hideMark/>
          </w:tcPr>
          <w:p w14:paraId="2DC063FA" w14:textId="77777777" w:rsidR="00D05040" w:rsidRPr="00D05040" w:rsidRDefault="00D05040" w:rsidP="005E70F5">
            <w:pPr>
              <w:jc w:val="right"/>
            </w:pPr>
            <w:r w:rsidRPr="00D05040">
              <w:t>241</w:t>
            </w:r>
          </w:p>
        </w:tc>
        <w:tc>
          <w:tcPr>
            <w:tcW w:w="941" w:type="dxa"/>
            <w:shd w:val="clear" w:color="auto" w:fill="auto"/>
            <w:noWrap/>
            <w:vAlign w:val="center"/>
            <w:hideMark/>
          </w:tcPr>
          <w:p w14:paraId="48C8329B" w14:textId="77777777" w:rsidR="00D05040" w:rsidRPr="00D05040" w:rsidRDefault="00D05040" w:rsidP="005E70F5">
            <w:pPr>
              <w:jc w:val="right"/>
            </w:pPr>
            <w:r w:rsidRPr="00D05040">
              <w:t>100.0%</w:t>
            </w:r>
          </w:p>
        </w:tc>
      </w:tr>
      <w:tr w:rsidR="00D05040" w:rsidRPr="00D05040" w14:paraId="6698C1E6" w14:textId="77777777" w:rsidTr="005E70F5">
        <w:trPr>
          <w:cantSplit/>
          <w:jc w:val="center"/>
        </w:trPr>
        <w:tc>
          <w:tcPr>
            <w:tcW w:w="892" w:type="dxa"/>
            <w:noWrap/>
            <w:vAlign w:val="bottom"/>
            <w:hideMark/>
          </w:tcPr>
          <w:p w14:paraId="10C95A4B" w14:textId="77777777" w:rsidR="00D05040" w:rsidRPr="00D05040" w:rsidRDefault="00D05040" w:rsidP="00D05040">
            <w:r w:rsidRPr="00D05040">
              <w:t>Sem</w:t>
            </w:r>
          </w:p>
        </w:tc>
        <w:tc>
          <w:tcPr>
            <w:tcW w:w="796" w:type="dxa"/>
            <w:noWrap/>
            <w:vAlign w:val="bottom"/>
            <w:hideMark/>
          </w:tcPr>
          <w:p w14:paraId="1799A0ED" w14:textId="77777777" w:rsidR="00D05040" w:rsidRPr="00D05040" w:rsidRDefault="00D05040" w:rsidP="00D05040">
            <w:r w:rsidRPr="00D05040">
              <w:t>S</w:t>
            </w:r>
          </w:p>
        </w:tc>
        <w:tc>
          <w:tcPr>
            <w:tcW w:w="1097" w:type="dxa"/>
            <w:noWrap/>
            <w:vAlign w:val="bottom"/>
            <w:hideMark/>
          </w:tcPr>
          <w:p w14:paraId="7BBF67FB" w14:textId="77777777" w:rsidR="00D05040" w:rsidRPr="00D05040" w:rsidRDefault="00D05040" w:rsidP="00D05040">
            <w:r w:rsidRPr="00D05040">
              <w:t>34589</w:t>
            </w:r>
          </w:p>
        </w:tc>
        <w:tc>
          <w:tcPr>
            <w:tcW w:w="3330" w:type="dxa"/>
            <w:vAlign w:val="bottom"/>
            <w:hideMark/>
          </w:tcPr>
          <w:p w14:paraId="7904F7C0" w14:textId="77777777" w:rsidR="00D05040" w:rsidRPr="00D05040" w:rsidRDefault="00D05040" w:rsidP="00D05040">
            <w:r w:rsidRPr="00D05040">
              <w:t>2-Chlorophenol</w:t>
            </w:r>
          </w:p>
        </w:tc>
        <w:tc>
          <w:tcPr>
            <w:tcW w:w="1080" w:type="dxa"/>
            <w:noWrap/>
            <w:vAlign w:val="center"/>
            <w:hideMark/>
          </w:tcPr>
          <w:p w14:paraId="4EA16C6C" w14:textId="77777777" w:rsidR="00D05040" w:rsidRPr="00D05040" w:rsidRDefault="00D05040" w:rsidP="005E70F5">
            <w:pPr>
              <w:jc w:val="right"/>
            </w:pPr>
            <w:r w:rsidRPr="00D05040">
              <w:t>2309</w:t>
            </w:r>
          </w:p>
        </w:tc>
        <w:tc>
          <w:tcPr>
            <w:tcW w:w="928" w:type="dxa"/>
            <w:noWrap/>
            <w:vAlign w:val="center"/>
            <w:hideMark/>
          </w:tcPr>
          <w:p w14:paraId="21C945D3" w14:textId="77777777" w:rsidR="00D05040" w:rsidRPr="00D05040" w:rsidRDefault="00D05040" w:rsidP="005E70F5">
            <w:pPr>
              <w:jc w:val="right"/>
            </w:pPr>
            <w:r w:rsidRPr="00D05040">
              <w:t>0</w:t>
            </w:r>
          </w:p>
        </w:tc>
        <w:tc>
          <w:tcPr>
            <w:tcW w:w="1042" w:type="dxa"/>
            <w:noWrap/>
            <w:vAlign w:val="center"/>
            <w:hideMark/>
          </w:tcPr>
          <w:p w14:paraId="41887A48" w14:textId="77777777" w:rsidR="00D05040" w:rsidRPr="00D05040" w:rsidRDefault="00D05040" w:rsidP="005E70F5">
            <w:pPr>
              <w:jc w:val="right"/>
            </w:pPr>
            <w:r w:rsidRPr="00D05040">
              <w:t>0.0%</w:t>
            </w:r>
          </w:p>
        </w:tc>
        <w:tc>
          <w:tcPr>
            <w:tcW w:w="830" w:type="dxa"/>
            <w:shd w:val="clear" w:color="auto" w:fill="auto"/>
            <w:noWrap/>
            <w:vAlign w:val="center"/>
            <w:hideMark/>
          </w:tcPr>
          <w:p w14:paraId="2BC7F2B3" w14:textId="77777777" w:rsidR="00D05040" w:rsidRPr="00D05040" w:rsidRDefault="00D05040" w:rsidP="005E70F5">
            <w:pPr>
              <w:jc w:val="right"/>
            </w:pPr>
            <w:r w:rsidRPr="00D05040">
              <w:t>2309</w:t>
            </w:r>
          </w:p>
        </w:tc>
        <w:tc>
          <w:tcPr>
            <w:tcW w:w="941" w:type="dxa"/>
            <w:shd w:val="clear" w:color="auto" w:fill="auto"/>
            <w:noWrap/>
            <w:vAlign w:val="center"/>
            <w:hideMark/>
          </w:tcPr>
          <w:p w14:paraId="30B68F00" w14:textId="77777777" w:rsidR="00D05040" w:rsidRPr="00D05040" w:rsidRDefault="00D05040" w:rsidP="005E70F5">
            <w:pPr>
              <w:jc w:val="right"/>
            </w:pPr>
            <w:r w:rsidRPr="00D05040">
              <w:t>100.0%</w:t>
            </w:r>
          </w:p>
        </w:tc>
      </w:tr>
      <w:tr w:rsidR="00D05040" w:rsidRPr="00D05040" w14:paraId="712180FE" w14:textId="77777777" w:rsidTr="005E70F5">
        <w:trPr>
          <w:cantSplit/>
          <w:jc w:val="center"/>
        </w:trPr>
        <w:tc>
          <w:tcPr>
            <w:tcW w:w="892" w:type="dxa"/>
            <w:noWrap/>
            <w:vAlign w:val="bottom"/>
            <w:hideMark/>
          </w:tcPr>
          <w:p w14:paraId="0D5378AA" w14:textId="77777777" w:rsidR="00D05040" w:rsidRPr="00D05040" w:rsidRDefault="00D05040" w:rsidP="00D05040">
            <w:r w:rsidRPr="00D05040">
              <w:t>Sem</w:t>
            </w:r>
          </w:p>
        </w:tc>
        <w:tc>
          <w:tcPr>
            <w:tcW w:w="796" w:type="dxa"/>
            <w:noWrap/>
            <w:vAlign w:val="bottom"/>
            <w:hideMark/>
          </w:tcPr>
          <w:p w14:paraId="5648B8A5" w14:textId="77777777" w:rsidR="00D05040" w:rsidRPr="00D05040" w:rsidRDefault="00D05040" w:rsidP="00D05040">
            <w:r w:rsidRPr="00D05040">
              <w:t>S</w:t>
            </w:r>
          </w:p>
        </w:tc>
        <w:tc>
          <w:tcPr>
            <w:tcW w:w="1097" w:type="dxa"/>
            <w:noWrap/>
            <w:vAlign w:val="bottom"/>
            <w:hideMark/>
          </w:tcPr>
          <w:p w14:paraId="3EE07632" w14:textId="77777777" w:rsidR="00D05040" w:rsidRPr="00D05040" w:rsidRDefault="00D05040" w:rsidP="00D05040">
            <w:r w:rsidRPr="00D05040">
              <w:t>34594</w:t>
            </w:r>
          </w:p>
        </w:tc>
        <w:tc>
          <w:tcPr>
            <w:tcW w:w="3330" w:type="dxa"/>
            <w:vAlign w:val="bottom"/>
            <w:hideMark/>
          </w:tcPr>
          <w:p w14:paraId="4423375A" w14:textId="77777777" w:rsidR="00D05040" w:rsidRPr="00D05040" w:rsidRDefault="00D05040" w:rsidP="00D05040">
            <w:r w:rsidRPr="00D05040">
              <w:t>2-Nitrophenol</w:t>
            </w:r>
          </w:p>
        </w:tc>
        <w:tc>
          <w:tcPr>
            <w:tcW w:w="1080" w:type="dxa"/>
            <w:noWrap/>
            <w:vAlign w:val="center"/>
            <w:hideMark/>
          </w:tcPr>
          <w:p w14:paraId="160F53B6" w14:textId="77777777" w:rsidR="00D05040" w:rsidRPr="00D05040" w:rsidRDefault="00D05040" w:rsidP="005E70F5">
            <w:pPr>
              <w:jc w:val="right"/>
            </w:pPr>
            <w:r w:rsidRPr="00D05040">
              <w:t>2284</w:t>
            </w:r>
          </w:p>
        </w:tc>
        <w:tc>
          <w:tcPr>
            <w:tcW w:w="928" w:type="dxa"/>
            <w:noWrap/>
            <w:vAlign w:val="center"/>
            <w:hideMark/>
          </w:tcPr>
          <w:p w14:paraId="650B22B0" w14:textId="77777777" w:rsidR="00D05040" w:rsidRPr="00D05040" w:rsidRDefault="00D05040" w:rsidP="005E70F5">
            <w:pPr>
              <w:jc w:val="right"/>
            </w:pPr>
            <w:r w:rsidRPr="00D05040">
              <w:t>0</w:t>
            </w:r>
          </w:p>
        </w:tc>
        <w:tc>
          <w:tcPr>
            <w:tcW w:w="1042" w:type="dxa"/>
            <w:noWrap/>
            <w:vAlign w:val="center"/>
            <w:hideMark/>
          </w:tcPr>
          <w:p w14:paraId="773EB544" w14:textId="77777777" w:rsidR="00D05040" w:rsidRPr="00D05040" w:rsidRDefault="00D05040" w:rsidP="005E70F5">
            <w:pPr>
              <w:jc w:val="right"/>
            </w:pPr>
            <w:r w:rsidRPr="00D05040">
              <w:t>0.0%</w:t>
            </w:r>
          </w:p>
        </w:tc>
        <w:tc>
          <w:tcPr>
            <w:tcW w:w="830" w:type="dxa"/>
            <w:shd w:val="clear" w:color="auto" w:fill="auto"/>
            <w:noWrap/>
            <w:vAlign w:val="center"/>
            <w:hideMark/>
          </w:tcPr>
          <w:p w14:paraId="3BBCF128" w14:textId="77777777" w:rsidR="00D05040" w:rsidRPr="00D05040" w:rsidRDefault="00D05040" w:rsidP="005E70F5">
            <w:pPr>
              <w:jc w:val="right"/>
            </w:pPr>
            <w:r w:rsidRPr="00D05040">
              <w:t>2284</w:t>
            </w:r>
          </w:p>
        </w:tc>
        <w:tc>
          <w:tcPr>
            <w:tcW w:w="941" w:type="dxa"/>
            <w:shd w:val="clear" w:color="auto" w:fill="auto"/>
            <w:noWrap/>
            <w:vAlign w:val="center"/>
            <w:hideMark/>
          </w:tcPr>
          <w:p w14:paraId="5A7C6452" w14:textId="77777777" w:rsidR="00D05040" w:rsidRPr="00D05040" w:rsidRDefault="00D05040" w:rsidP="005E70F5">
            <w:pPr>
              <w:jc w:val="right"/>
            </w:pPr>
            <w:r w:rsidRPr="00D05040">
              <w:t>100.0%</w:t>
            </w:r>
          </w:p>
        </w:tc>
      </w:tr>
      <w:tr w:rsidR="00D05040" w:rsidRPr="00D05040" w14:paraId="31FC8496" w14:textId="77777777" w:rsidTr="005E70F5">
        <w:trPr>
          <w:cantSplit/>
          <w:jc w:val="center"/>
        </w:trPr>
        <w:tc>
          <w:tcPr>
            <w:tcW w:w="892" w:type="dxa"/>
            <w:noWrap/>
            <w:vAlign w:val="bottom"/>
            <w:hideMark/>
          </w:tcPr>
          <w:p w14:paraId="2D5E7CFF" w14:textId="77777777" w:rsidR="00D05040" w:rsidRPr="00D05040" w:rsidRDefault="00D05040" w:rsidP="00D05040">
            <w:r w:rsidRPr="00D05040">
              <w:t>Sem</w:t>
            </w:r>
          </w:p>
        </w:tc>
        <w:tc>
          <w:tcPr>
            <w:tcW w:w="796" w:type="dxa"/>
            <w:noWrap/>
            <w:vAlign w:val="bottom"/>
            <w:hideMark/>
          </w:tcPr>
          <w:p w14:paraId="1CEE0BB2" w14:textId="77777777" w:rsidR="00D05040" w:rsidRPr="00D05040" w:rsidRDefault="00D05040" w:rsidP="00D05040">
            <w:r w:rsidRPr="00D05040">
              <w:t>S</w:t>
            </w:r>
          </w:p>
        </w:tc>
        <w:tc>
          <w:tcPr>
            <w:tcW w:w="1097" w:type="dxa"/>
            <w:noWrap/>
            <w:vAlign w:val="bottom"/>
            <w:hideMark/>
          </w:tcPr>
          <w:p w14:paraId="734362F5" w14:textId="77777777" w:rsidR="00D05040" w:rsidRPr="00D05040" w:rsidRDefault="00D05040" w:rsidP="00D05040">
            <w:r w:rsidRPr="00D05040">
              <w:t>34599</w:t>
            </w:r>
          </w:p>
        </w:tc>
        <w:tc>
          <w:tcPr>
            <w:tcW w:w="3330" w:type="dxa"/>
            <w:vAlign w:val="bottom"/>
            <w:hideMark/>
          </w:tcPr>
          <w:p w14:paraId="7B385327" w14:textId="77777777" w:rsidR="00D05040" w:rsidRPr="00D05040" w:rsidRDefault="00D05040" w:rsidP="00D05040">
            <w:r w:rsidRPr="00D05040">
              <w:t>Di-N-Octyl Phthalate</w:t>
            </w:r>
          </w:p>
        </w:tc>
        <w:tc>
          <w:tcPr>
            <w:tcW w:w="1080" w:type="dxa"/>
            <w:noWrap/>
            <w:vAlign w:val="center"/>
            <w:hideMark/>
          </w:tcPr>
          <w:p w14:paraId="3ADAECA4" w14:textId="77777777" w:rsidR="00D05040" w:rsidRPr="00D05040" w:rsidRDefault="00D05040" w:rsidP="005E70F5">
            <w:pPr>
              <w:jc w:val="right"/>
            </w:pPr>
            <w:r w:rsidRPr="00D05040">
              <w:t>240</w:t>
            </w:r>
          </w:p>
        </w:tc>
        <w:tc>
          <w:tcPr>
            <w:tcW w:w="928" w:type="dxa"/>
            <w:noWrap/>
            <w:vAlign w:val="center"/>
            <w:hideMark/>
          </w:tcPr>
          <w:p w14:paraId="7BB51196" w14:textId="77777777" w:rsidR="00D05040" w:rsidRPr="00D05040" w:rsidRDefault="00D05040" w:rsidP="005E70F5">
            <w:pPr>
              <w:jc w:val="right"/>
            </w:pPr>
            <w:r w:rsidRPr="00D05040">
              <w:t>0</w:t>
            </w:r>
          </w:p>
        </w:tc>
        <w:tc>
          <w:tcPr>
            <w:tcW w:w="1042" w:type="dxa"/>
            <w:noWrap/>
            <w:vAlign w:val="center"/>
            <w:hideMark/>
          </w:tcPr>
          <w:p w14:paraId="6C70A8AB" w14:textId="77777777" w:rsidR="00D05040" w:rsidRPr="00D05040" w:rsidRDefault="00D05040" w:rsidP="005E70F5">
            <w:pPr>
              <w:jc w:val="right"/>
            </w:pPr>
            <w:r w:rsidRPr="00D05040">
              <w:t>0.0%</w:t>
            </w:r>
          </w:p>
        </w:tc>
        <w:tc>
          <w:tcPr>
            <w:tcW w:w="830" w:type="dxa"/>
            <w:shd w:val="clear" w:color="auto" w:fill="auto"/>
            <w:noWrap/>
            <w:vAlign w:val="center"/>
            <w:hideMark/>
          </w:tcPr>
          <w:p w14:paraId="390387A8" w14:textId="77777777" w:rsidR="00D05040" w:rsidRPr="00D05040" w:rsidRDefault="00D05040" w:rsidP="005E70F5">
            <w:pPr>
              <w:jc w:val="right"/>
            </w:pPr>
            <w:r w:rsidRPr="00D05040">
              <w:t>240</w:t>
            </w:r>
          </w:p>
        </w:tc>
        <w:tc>
          <w:tcPr>
            <w:tcW w:w="941" w:type="dxa"/>
            <w:shd w:val="clear" w:color="auto" w:fill="auto"/>
            <w:noWrap/>
            <w:vAlign w:val="center"/>
            <w:hideMark/>
          </w:tcPr>
          <w:p w14:paraId="57780249" w14:textId="77777777" w:rsidR="00D05040" w:rsidRPr="00D05040" w:rsidRDefault="00D05040" w:rsidP="005E70F5">
            <w:pPr>
              <w:jc w:val="right"/>
            </w:pPr>
            <w:r w:rsidRPr="00D05040">
              <w:t>100.0%</w:t>
            </w:r>
          </w:p>
        </w:tc>
      </w:tr>
      <w:tr w:rsidR="00D05040" w:rsidRPr="00D05040" w14:paraId="65B3CAF5" w14:textId="77777777" w:rsidTr="005E70F5">
        <w:trPr>
          <w:cantSplit/>
          <w:jc w:val="center"/>
        </w:trPr>
        <w:tc>
          <w:tcPr>
            <w:tcW w:w="892" w:type="dxa"/>
            <w:noWrap/>
            <w:vAlign w:val="bottom"/>
            <w:hideMark/>
          </w:tcPr>
          <w:p w14:paraId="3F772EB5" w14:textId="77777777" w:rsidR="00D05040" w:rsidRPr="00D05040" w:rsidRDefault="00D05040" w:rsidP="00D05040">
            <w:r w:rsidRPr="00D05040">
              <w:t>Sem</w:t>
            </w:r>
          </w:p>
        </w:tc>
        <w:tc>
          <w:tcPr>
            <w:tcW w:w="796" w:type="dxa"/>
            <w:noWrap/>
            <w:vAlign w:val="bottom"/>
            <w:hideMark/>
          </w:tcPr>
          <w:p w14:paraId="5A47A2C7" w14:textId="77777777" w:rsidR="00D05040" w:rsidRPr="00D05040" w:rsidRDefault="00D05040" w:rsidP="00D05040">
            <w:r w:rsidRPr="00D05040">
              <w:t>S</w:t>
            </w:r>
          </w:p>
        </w:tc>
        <w:tc>
          <w:tcPr>
            <w:tcW w:w="1097" w:type="dxa"/>
            <w:noWrap/>
            <w:vAlign w:val="bottom"/>
            <w:hideMark/>
          </w:tcPr>
          <w:p w14:paraId="093CA202" w14:textId="77777777" w:rsidR="00D05040" w:rsidRPr="00D05040" w:rsidRDefault="00D05040" w:rsidP="00D05040">
            <w:r w:rsidRPr="00D05040">
              <w:t>34604</w:t>
            </w:r>
          </w:p>
        </w:tc>
        <w:tc>
          <w:tcPr>
            <w:tcW w:w="3330" w:type="dxa"/>
            <w:vAlign w:val="bottom"/>
            <w:hideMark/>
          </w:tcPr>
          <w:p w14:paraId="761FE7E9" w14:textId="77777777" w:rsidR="00D05040" w:rsidRPr="00D05040" w:rsidRDefault="00D05040" w:rsidP="00D05040">
            <w:r w:rsidRPr="00D05040">
              <w:t>2,4-Dichlorophenol</w:t>
            </w:r>
          </w:p>
        </w:tc>
        <w:tc>
          <w:tcPr>
            <w:tcW w:w="1080" w:type="dxa"/>
            <w:noWrap/>
            <w:vAlign w:val="center"/>
            <w:hideMark/>
          </w:tcPr>
          <w:p w14:paraId="4110D6E5" w14:textId="77777777" w:rsidR="00D05040" w:rsidRPr="00D05040" w:rsidRDefault="00D05040" w:rsidP="005E70F5">
            <w:pPr>
              <w:jc w:val="right"/>
            </w:pPr>
            <w:r w:rsidRPr="00D05040">
              <w:t>2309</w:t>
            </w:r>
          </w:p>
        </w:tc>
        <w:tc>
          <w:tcPr>
            <w:tcW w:w="928" w:type="dxa"/>
            <w:noWrap/>
            <w:vAlign w:val="center"/>
            <w:hideMark/>
          </w:tcPr>
          <w:p w14:paraId="3E10F5C5" w14:textId="77777777" w:rsidR="00D05040" w:rsidRPr="00D05040" w:rsidRDefault="00D05040" w:rsidP="005E70F5">
            <w:pPr>
              <w:jc w:val="right"/>
            </w:pPr>
            <w:r w:rsidRPr="00D05040">
              <w:t>0</w:t>
            </w:r>
          </w:p>
        </w:tc>
        <w:tc>
          <w:tcPr>
            <w:tcW w:w="1042" w:type="dxa"/>
            <w:noWrap/>
            <w:vAlign w:val="center"/>
            <w:hideMark/>
          </w:tcPr>
          <w:p w14:paraId="2BB15398" w14:textId="77777777" w:rsidR="00D05040" w:rsidRPr="00D05040" w:rsidRDefault="00D05040" w:rsidP="005E70F5">
            <w:pPr>
              <w:jc w:val="right"/>
            </w:pPr>
            <w:r w:rsidRPr="00D05040">
              <w:t>0.0%</w:t>
            </w:r>
          </w:p>
        </w:tc>
        <w:tc>
          <w:tcPr>
            <w:tcW w:w="830" w:type="dxa"/>
            <w:shd w:val="clear" w:color="auto" w:fill="auto"/>
            <w:noWrap/>
            <w:vAlign w:val="center"/>
            <w:hideMark/>
          </w:tcPr>
          <w:p w14:paraId="4CE0BD91" w14:textId="77777777" w:rsidR="00D05040" w:rsidRPr="00D05040" w:rsidRDefault="00D05040" w:rsidP="005E70F5">
            <w:pPr>
              <w:jc w:val="right"/>
            </w:pPr>
            <w:r w:rsidRPr="00D05040">
              <w:t>2309</w:t>
            </w:r>
          </w:p>
        </w:tc>
        <w:tc>
          <w:tcPr>
            <w:tcW w:w="941" w:type="dxa"/>
            <w:shd w:val="clear" w:color="auto" w:fill="auto"/>
            <w:noWrap/>
            <w:vAlign w:val="center"/>
            <w:hideMark/>
          </w:tcPr>
          <w:p w14:paraId="64D54B3A" w14:textId="77777777" w:rsidR="00D05040" w:rsidRPr="00D05040" w:rsidRDefault="00D05040" w:rsidP="005E70F5">
            <w:pPr>
              <w:jc w:val="right"/>
            </w:pPr>
            <w:r w:rsidRPr="00D05040">
              <w:t>100.0%</w:t>
            </w:r>
          </w:p>
        </w:tc>
      </w:tr>
      <w:tr w:rsidR="00D05040" w:rsidRPr="00D05040" w14:paraId="2EBCF846" w14:textId="77777777" w:rsidTr="005E70F5">
        <w:trPr>
          <w:cantSplit/>
          <w:jc w:val="center"/>
        </w:trPr>
        <w:tc>
          <w:tcPr>
            <w:tcW w:w="892" w:type="dxa"/>
            <w:noWrap/>
            <w:vAlign w:val="bottom"/>
            <w:hideMark/>
          </w:tcPr>
          <w:p w14:paraId="3D7DFF82" w14:textId="77777777" w:rsidR="00D05040" w:rsidRPr="00D05040" w:rsidRDefault="00D05040" w:rsidP="00D05040">
            <w:r w:rsidRPr="00D05040">
              <w:t>Sem</w:t>
            </w:r>
          </w:p>
        </w:tc>
        <w:tc>
          <w:tcPr>
            <w:tcW w:w="796" w:type="dxa"/>
            <w:noWrap/>
            <w:vAlign w:val="bottom"/>
            <w:hideMark/>
          </w:tcPr>
          <w:p w14:paraId="25BFE449" w14:textId="77777777" w:rsidR="00D05040" w:rsidRPr="00D05040" w:rsidRDefault="00D05040" w:rsidP="00D05040">
            <w:r w:rsidRPr="00D05040">
              <w:t>S</w:t>
            </w:r>
          </w:p>
        </w:tc>
        <w:tc>
          <w:tcPr>
            <w:tcW w:w="1097" w:type="dxa"/>
            <w:noWrap/>
            <w:vAlign w:val="bottom"/>
            <w:hideMark/>
          </w:tcPr>
          <w:p w14:paraId="4DA597FD" w14:textId="77777777" w:rsidR="00D05040" w:rsidRPr="00D05040" w:rsidRDefault="00D05040" w:rsidP="00D05040">
            <w:r w:rsidRPr="00D05040">
              <w:t>34609</w:t>
            </w:r>
          </w:p>
        </w:tc>
        <w:tc>
          <w:tcPr>
            <w:tcW w:w="3330" w:type="dxa"/>
            <w:vAlign w:val="bottom"/>
            <w:hideMark/>
          </w:tcPr>
          <w:p w14:paraId="64C4AC16" w14:textId="77777777" w:rsidR="00D05040" w:rsidRPr="00D05040" w:rsidRDefault="00D05040" w:rsidP="00D05040">
            <w:r w:rsidRPr="00D05040">
              <w:t>2,4-Dimethylphenol</w:t>
            </w:r>
          </w:p>
        </w:tc>
        <w:tc>
          <w:tcPr>
            <w:tcW w:w="1080" w:type="dxa"/>
            <w:noWrap/>
            <w:vAlign w:val="center"/>
            <w:hideMark/>
          </w:tcPr>
          <w:p w14:paraId="680AA666" w14:textId="77777777" w:rsidR="00D05040" w:rsidRPr="00D05040" w:rsidRDefault="00D05040" w:rsidP="005E70F5">
            <w:pPr>
              <w:jc w:val="right"/>
            </w:pPr>
            <w:r w:rsidRPr="00D05040">
              <w:t>2309</w:t>
            </w:r>
          </w:p>
        </w:tc>
        <w:tc>
          <w:tcPr>
            <w:tcW w:w="928" w:type="dxa"/>
            <w:noWrap/>
            <w:vAlign w:val="center"/>
            <w:hideMark/>
          </w:tcPr>
          <w:p w14:paraId="7B9E9229" w14:textId="77777777" w:rsidR="00D05040" w:rsidRPr="00D05040" w:rsidRDefault="00D05040" w:rsidP="005E70F5">
            <w:pPr>
              <w:jc w:val="right"/>
            </w:pPr>
            <w:r w:rsidRPr="00D05040">
              <w:t>0</w:t>
            </w:r>
          </w:p>
        </w:tc>
        <w:tc>
          <w:tcPr>
            <w:tcW w:w="1042" w:type="dxa"/>
            <w:noWrap/>
            <w:vAlign w:val="center"/>
            <w:hideMark/>
          </w:tcPr>
          <w:p w14:paraId="0D5A1972" w14:textId="77777777" w:rsidR="00D05040" w:rsidRPr="00D05040" w:rsidRDefault="00D05040" w:rsidP="005E70F5">
            <w:pPr>
              <w:jc w:val="right"/>
            </w:pPr>
            <w:r w:rsidRPr="00D05040">
              <w:t>0.0%</w:t>
            </w:r>
          </w:p>
        </w:tc>
        <w:tc>
          <w:tcPr>
            <w:tcW w:w="830" w:type="dxa"/>
            <w:shd w:val="clear" w:color="auto" w:fill="auto"/>
            <w:noWrap/>
            <w:vAlign w:val="center"/>
            <w:hideMark/>
          </w:tcPr>
          <w:p w14:paraId="548EE947" w14:textId="77777777" w:rsidR="00D05040" w:rsidRPr="00D05040" w:rsidRDefault="00D05040" w:rsidP="005E70F5">
            <w:pPr>
              <w:jc w:val="right"/>
            </w:pPr>
            <w:r w:rsidRPr="00D05040">
              <w:t>2309</w:t>
            </w:r>
          </w:p>
        </w:tc>
        <w:tc>
          <w:tcPr>
            <w:tcW w:w="941" w:type="dxa"/>
            <w:shd w:val="clear" w:color="auto" w:fill="auto"/>
            <w:noWrap/>
            <w:vAlign w:val="center"/>
            <w:hideMark/>
          </w:tcPr>
          <w:p w14:paraId="099831D9" w14:textId="77777777" w:rsidR="00D05040" w:rsidRPr="00D05040" w:rsidRDefault="00D05040" w:rsidP="005E70F5">
            <w:pPr>
              <w:jc w:val="right"/>
            </w:pPr>
            <w:r w:rsidRPr="00D05040">
              <w:t>100.0%</w:t>
            </w:r>
          </w:p>
        </w:tc>
      </w:tr>
      <w:tr w:rsidR="00D05040" w:rsidRPr="00D05040" w14:paraId="6F35F62B" w14:textId="77777777" w:rsidTr="005E70F5">
        <w:trPr>
          <w:cantSplit/>
          <w:jc w:val="center"/>
        </w:trPr>
        <w:tc>
          <w:tcPr>
            <w:tcW w:w="892" w:type="dxa"/>
            <w:noWrap/>
            <w:vAlign w:val="bottom"/>
            <w:hideMark/>
          </w:tcPr>
          <w:p w14:paraId="228D4FE0" w14:textId="77777777" w:rsidR="00D05040" w:rsidRPr="00D05040" w:rsidRDefault="00D05040" w:rsidP="00D05040">
            <w:r w:rsidRPr="00D05040">
              <w:t>Sem</w:t>
            </w:r>
          </w:p>
        </w:tc>
        <w:tc>
          <w:tcPr>
            <w:tcW w:w="796" w:type="dxa"/>
            <w:noWrap/>
            <w:vAlign w:val="bottom"/>
            <w:hideMark/>
          </w:tcPr>
          <w:p w14:paraId="223E11EE" w14:textId="77777777" w:rsidR="00D05040" w:rsidRPr="00D05040" w:rsidRDefault="00D05040" w:rsidP="00D05040">
            <w:r w:rsidRPr="00D05040">
              <w:t>S</w:t>
            </w:r>
          </w:p>
        </w:tc>
        <w:tc>
          <w:tcPr>
            <w:tcW w:w="1097" w:type="dxa"/>
            <w:noWrap/>
            <w:vAlign w:val="bottom"/>
            <w:hideMark/>
          </w:tcPr>
          <w:p w14:paraId="42428ADD" w14:textId="77777777" w:rsidR="00D05040" w:rsidRPr="00D05040" w:rsidRDefault="00D05040" w:rsidP="00D05040">
            <w:r w:rsidRPr="00D05040">
              <w:t>34614</w:t>
            </w:r>
          </w:p>
        </w:tc>
        <w:tc>
          <w:tcPr>
            <w:tcW w:w="3330" w:type="dxa"/>
            <w:vAlign w:val="bottom"/>
            <w:hideMark/>
          </w:tcPr>
          <w:p w14:paraId="0DD60AFE" w14:textId="77777777" w:rsidR="00D05040" w:rsidRPr="00D05040" w:rsidRDefault="00D05040" w:rsidP="00D05040">
            <w:r w:rsidRPr="00D05040">
              <w:t>2,4-Dinitrotoluene</w:t>
            </w:r>
          </w:p>
        </w:tc>
        <w:tc>
          <w:tcPr>
            <w:tcW w:w="1080" w:type="dxa"/>
            <w:noWrap/>
            <w:vAlign w:val="center"/>
            <w:hideMark/>
          </w:tcPr>
          <w:p w14:paraId="6770696B" w14:textId="77777777" w:rsidR="00D05040" w:rsidRPr="00D05040" w:rsidRDefault="00D05040" w:rsidP="005E70F5">
            <w:pPr>
              <w:jc w:val="right"/>
            </w:pPr>
            <w:r w:rsidRPr="00D05040">
              <w:t>2311</w:t>
            </w:r>
          </w:p>
        </w:tc>
        <w:tc>
          <w:tcPr>
            <w:tcW w:w="928" w:type="dxa"/>
            <w:noWrap/>
            <w:vAlign w:val="center"/>
            <w:hideMark/>
          </w:tcPr>
          <w:p w14:paraId="5E892215" w14:textId="77777777" w:rsidR="00D05040" w:rsidRPr="00D05040" w:rsidRDefault="00D05040" w:rsidP="005E70F5">
            <w:pPr>
              <w:jc w:val="right"/>
            </w:pPr>
            <w:r w:rsidRPr="00D05040">
              <w:t>0</w:t>
            </w:r>
          </w:p>
        </w:tc>
        <w:tc>
          <w:tcPr>
            <w:tcW w:w="1042" w:type="dxa"/>
            <w:noWrap/>
            <w:vAlign w:val="center"/>
            <w:hideMark/>
          </w:tcPr>
          <w:p w14:paraId="4DED7544" w14:textId="77777777" w:rsidR="00D05040" w:rsidRPr="00D05040" w:rsidRDefault="00D05040" w:rsidP="005E70F5">
            <w:pPr>
              <w:jc w:val="right"/>
            </w:pPr>
            <w:r w:rsidRPr="00D05040">
              <w:t>0.0%</w:t>
            </w:r>
          </w:p>
        </w:tc>
        <w:tc>
          <w:tcPr>
            <w:tcW w:w="830" w:type="dxa"/>
            <w:shd w:val="clear" w:color="auto" w:fill="auto"/>
            <w:noWrap/>
            <w:vAlign w:val="center"/>
            <w:hideMark/>
          </w:tcPr>
          <w:p w14:paraId="29B8924A" w14:textId="77777777" w:rsidR="00D05040" w:rsidRPr="00D05040" w:rsidRDefault="00D05040" w:rsidP="005E70F5">
            <w:pPr>
              <w:jc w:val="right"/>
            </w:pPr>
            <w:r w:rsidRPr="00D05040">
              <w:t>2311</w:t>
            </w:r>
          </w:p>
        </w:tc>
        <w:tc>
          <w:tcPr>
            <w:tcW w:w="941" w:type="dxa"/>
            <w:shd w:val="clear" w:color="auto" w:fill="auto"/>
            <w:noWrap/>
            <w:vAlign w:val="center"/>
            <w:hideMark/>
          </w:tcPr>
          <w:p w14:paraId="28D0D988" w14:textId="77777777" w:rsidR="00D05040" w:rsidRPr="00D05040" w:rsidRDefault="00D05040" w:rsidP="005E70F5">
            <w:pPr>
              <w:jc w:val="right"/>
            </w:pPr>
            <w:r w:rsidRPr="00D05040">
              <w:t>100.0%</w:t>
            </w:r>
          </w:p>
        </w:tc>
      </w:tr>
      <w:tr w:rsidR="00D05040" w:rsidRPr="00D05040" w14:paraId="60908F22" w14:textId="77777777" w:rsidTr="005E70F5">
        <w:trPr>
          <w:cantSplit/>
          <w:jc w:val="center"/>
        </w:trPr>
        <w:tc>
          <w:tcPr>
            <w:tcW w:w="892" w:type="dxa"/>
            <w:noWrap/>
            <w:vAlign w:val="bottom"/>
            <w:hideMark/>
          </w:tcPr>
          <w:p w14:paraId="0431BF91" w14:textId="77777777" w:rsidR="00D05040" w:rsidRPr="00D05040" w:rsidRDefault="00D05040" w:rsidP="00D05040">
            <w:r w:rsidRPr="00D05040">
              <w:t>Sem</w:t>
            </w:r>
          </w:p>
        </w:tc>
        <w:tc>
          <w:tcPr>
            <w:tcW w:w="796" w:type="dxa"/>
            <w:noWrap/>
            <w:vAlign w:val="bottom"/>
            <w:hideMark/>
          </w:tcPr>
          <w:p w14:paraId="038EDF8B" w14:textId="77777777" w:rsidR="00D05040" w:rsidRPr="00D05040" w:rsidRDefault="00D05040" w:rsidP="00D05040">
            <w:r w:rsidRPr="00D05040">
              <w:t>S</w:t>
            </w:r>
          </w:p>
        </w:tc>
        <w:tc>
          <w:tcPr>
            <w:tcW w:w="1097" w:type="dxa"/>
            <w:noWrap/>
            <w:vAlign w:val="bottom"/>
            <w:hideMark/>
          </w:tcPr>
          <w:p w14:paraId="1B227E03" w14:textId="77777777" w:rsidR="00D05040" w:rsidRPr="00D05040" w:rsidRDefault="00D05040" w:rsidP="00D05040">
            <w:r w:rsidRPr="00D05040">
              <w:t>34619</w:t>
            </w:r>
          </w:p>
        </w:tc>
        <w:tc>
          <w:tcPr>
            <w:tcW w:w="3330" w:type="dxa"/>
            <w:vAlign w:val="bottom"/>
            <w:hideMark/>
          </w:tcPr>
          <w:p w14:paraId="1548FA81" w14:textId="77777777" w:rsidR="00D05040" w:rsidRPr="00D05040" w:rsidRDefault="00D05040" w:rsidP="00D05040">
            <w:r w:rsidRPr="00D05040">
              <w:t>2,4-Dinitrophenol</w:t>
            </w:r>
          </w:p>
        </w:tc>
        <w:tc>
          <w:tcPr>
            <w:tcW w:w="1080" w:type="dxa"/>
            <w:noWrap/>
            <w:vAlign w:val="center"/>
            <w:hideMark/>
          </w:tcPr>
          <w:p w14:paraId="2BBEF04B" w14:textId="77777777" w:rsidR="00D05040" w:rsidRPr="00D05040" w:rsidRDefault="00D05040" w:rsidP="005E70F5">
            <w:pPr>
              <w:jc w:val="right"/>
            </w:pPr>
            <w:r w:rsidRPr="00D05040">
              <w:t>2309</w:t>
            </w:r>
          </w:p>
        </w:tc>
        <w:tc>
          <w:tcPr>
            <w:tcW w:w="928" w:type="dxa"/>
            <w:noWrap/>
            <w:vAlign w:val="center"/>
            <w:hideMark/>
          </w:tcPr>
          <w:p w14:paraId="57154762" w14:textId="77777777" w:rsidR="00D05040" w:rsidRPr="00D05040" w:rsidRDefault="00D05040" w:rsidP="005E70F5">
            <w:pPr>
              <w:jc w:val="right"/>
            </w:pPr>
            <w:r w:rsidRPr="00D05040">
              <w:t>0</w:t>
            </w:r>
          </w:p>
        </w:tc>
        <w:tc>
          <w:tcPr>
            <w:tcW w:w="1042" w:type="dxa"/>
            <w:noWrap/>
            <w:vAlign w:val="center"/>
            <w:hideMark/>
          </w:tcPr>
          <w:p w14:paraId="66606825" w14:textId="77777777" w:rsidR="00D05040" w:rsidRPr="00D05040" w:rsidRDefault="00D05040" w:rsidP="005E70F5">
            <w:pPr>
              <w:jc w:val="right"/>
            </w:pPr>
            <w:r w:rsidRPr="00D05040">
              <w:t>0.0%</w:t>
            </w:r>
          </w:p>
        </w:tc>
        <w:tc>
          <w:tcPr>
            <w:tcW w:w="830" w:type="dxa"/>
            <w:shd w:val="clear" w:color="auto" w:fill="auto"/>
            <w:noWrap/>
            <w:vAlign w:val="center"/>
            <w:hideMark/>
          </w:tcPr>
          <w:p w14:paraId="1B8842B6" w14:textId="77777777" w:rsidR="00D05040" w:rsidRPr="00D05040" w:rsidRDefault="00D05040" w:rsidP="005E70F5">
            <w:pPr>
              <w:jc w:val="right"/>
            </w:pPr>
            <w:r w:rsidRPr="00D05040">
              <w:t>2309</w:t>
            </w:r>
          </w:p>
        </w:tc>
        <w:tc>
          <w:tcPr>
            <w:tcW w:w="941" w:type="dxa"/>
            <w:shd w:val="clear" w:color="auto" w:fill="auto"/>
            <w:noWrap/>
            <w:vAlign w:val="center"/>
            <w:hideMark/>
          </w:tcPr>
          <w:p w14:paraId="55740FD7" w14:textId="77777777" w:rsidR="00D05040" w:rsidRPr="00D05040" w:rsidRDefault="00D05040" w:rsidP="005E70F5">
            <w:pPr>
              <w:jc w:val="right"/>
            </w:pPr>
            <w:r w:rsidRPr="00D05040">
              <w:t>100.0%</w:t>
            </w:r>
          </w:p>
        </w:tc>
      </w:tr>
      <w:tr w:rsidR="00D05040" w:rsidRPr="00D05040" w14:paraId="6715B0CC" w14:textId="77777777" w:rsidTr="005E70F5">
        <w:trPr>
          <w:cantSplit/>
          <w:jc w:val="center"/>
        </w:trPr>
        <w:tc>
          <w:tcPr>
            <w:tcW w:w="892" w:type="dxa"/>
            <w:noWrap/>
            <w:vAlign w:val="bottom"/>
            <w:hideMark/>
          </w:tcPr>
          <w:p w14:paraId="24CFF800" w14:textId="77777777" w:rsidR="00D05040" w:rsidRPr="00D05040" w:rsidRDefault="00D05040" w:rsidP="00D05040">
            <w:r w:rsidRPr="00D05040">
              <w:t>Sem</w:t>
            </w:r>
          </w:p>
        </w:tc>
        <w:tc>
          <w:tcPr>
            <w:tcW w:w="796" w:type="dxa"/>
            <w:noWrap/>
            <w:vAlign w:val="bottom"/>
            <w:hideMark/>
          </w:tcPr>
          <w:p w14:paraId="5969DA03" w14:textId="77777777" w:rsidR="00D05040" w:rsidRPr="00D05040" w:rsidRDefault="00D05040" w:rsidP="00D05040">
            <w:r w:rsidRPr="00D05040">
              <w:t>S</w:t>
            </w:r>
          </w:p>
        </w:tc>
        <w:tc>
          <w:tcPr>
            <w:tcW w:w="1097" w:type="dxa"/>
            <w:noWrap/>
            <w:vAlign w:val="bottom"/>
            <w:hideMark/>
          </w:tcPr>
          <w:p w14:paraId="4CDD7FE7" w14:textId="77777777" w:rsidR="00D05040" w:rsidRPr="00D05040" w:rsidRDefault="00D05040" w:rsidP="00D05040">
            <w:r w:rsidRPr="00D05040">
              <w:t>34624</w:t>
            </w:r>
          </w:p>
        </w:tc>
        <w:tc>
          <w:tcPr>
            <w:tcW w:w="3330" w:type="dxa"/>
            <w:vAlign w:val="bottom"/>
            <w:hideMark/>
          </w:tcPr>
          <w:p w14:paraId="6880A073" w14:textId="77777777" w:rsidR="00D05040" w:rsidRPr="00D05040" w:rsidRDefault="00D05040" w:rsidP="00D05040">
            <w:r w:rsidRPr="00D05040">
              <w:t>2,4,6-Trichlorophenol</w:t>
            </w:r>
          </w:p>
        </w:tc>
        <w:tc>
          <w:tcPr>
            <w:tcW w:w="1080" w:type="dxa"/>
            <w:noWrap/>
            <w:vAlign w:val="center"/>
            <w:hideMark/>
          </w:tcPr>
          <w:p w14:paraId="29984C52" w14:textId="77777777" w:rsidR="00D05040" w:rsidRPr="00D05040" w:rsidRDefault="00D05040" w:rsidP="005E70F5">
            <w:pPr>
              <w:jc w:val="right"/>
            </w:pPr>
            <w:r w:rsidRPr="00D05040">
              <w:t>241</w:t>
            </w:r>
          </w:p>
        </w:tc>
        <w:tc>
          <w:tcPr>
            <w:tcW w:w="928" w:type="dxa"/>
            <w:noWrap/>
            <w:vAlign w:val="center"/>
            <w:hideMark/>
          </w:tcPr>
          <w:p w14:paraId="52B4B8E2" w14:textId="77777777" w:rsidR="00D05040" w:rsidRPr="00D05040" w:rsidRDefault="00D05040" w:rsidP="005E70F5">
            <w:pPr>
              <w:jc w:val="right"/>
            </w:pPr>
            <w:r w:rsidRPr="00D05040">
              <w:t>0</w:t>
            </w:r>
          </w:p>
        </w:tc>
        <w:tc>
          <w:tcPr>
            <w:tcW w:w="1042" w:type="dxa"/>
            <w:noWrap/>
            <w:vAlign w:val="center"/>
            <w:hideMark/>
          </w:tcPr>
          <w:p w14:paraId="7A25A0CC" w14:textId="77777777" w:rsidR="00D05040" w:rsidRPr="00D05040" w:rsidRDefault="00D05040" w:rsidP="005E70F5">
            <w:pPr>
              <w:jc w:val="right"/>
            </w:pPr>
            <w:r w:rsidRPr="00D05040">
              <w:t>0.0%</w:t>
            </w:r>
          </w:p>
        </w:tc>
        <w:tc>
          <w:tcPr>
            <w:tcW w:w="830" w:type="dxa"/>
            <w:shd w:val="clear" w:color="auto" w:fill="auto"/>
            <w:noWrap/>
            <w:vAlign w:val="center"/>
            <w:hideMark/>
          </w:tcPr>
          <w:p w14:paraId="1096A521" w14:textId="77777777" w:rsidR="00D05040" w:rsidRPr="00D05040" w:rsidRDefault="00D05040" w:rsidP="005E70F5">
            <w:pPr>
              <w:jc w:val="right"/>
            </w:pPr>
            <w:r w:rsidRPr="00D05040">
              <w:t>241</w:t>
            </w:r>
          </w:p>
        </w:tc>
        <w:tc>
          <w:tcPr>
            <w:tcW w:w="941" w:type="dxa"/>
            <w:shd w:val="clear" w:color="auto" w:fill="auto"/>
            <w:noWrap/>
            <w:vAlign w:val="center"/>
            <w:hideMark/>
          </w:tcPr>
          <w:p w14:paraId="7E498F91" w14:textId="77777777" w:rsidR="00D05040" w:rsidRPr="00D05040" w:rsidRDefault="00D05040" w:rsidP="005E70F5">
            <w:pPr>
              <w:jc w:val="right"/>
            </w:pPr>
            <w:r w:rsidRPr="00D05040">
              <w:t>100.0%</w:t>
            </w:r>
          </w:p>
        </w:tc>
      </w:tr>
      <w:tr w:rsidR="00D05040" w:rsidRPr="00D05040" w14:paraId="00989D99" w14:textId="77777777" w:rsidTr="005E70F5">
        <w:trPr>
          <w:cantSplit/>
          <w:jc w:val="center"/>
        </w:trPr>
        <w:tc>
          <w:tcPr>
            <w:tcW w:w="892" w:type="dxa"/>
            <w:noWrap/>
            <w:vAlign w:val="bottom"/>
            <w:hideMark/>
          </w:tcPr>
          <w:p w14:paraId="462C7D84" w14:textId="77777777" w:rsidR="00D05040" w:rsidRPr="00D05040" w:rsidRDefault="00D05040" w:rsidP="00D05040">
            <w:r w:rsidRPr="00D05040">
              <w:t>Sem</w:t>
            </w:r>
          </w:p>
        </w:tc>
        <w:tc>
          <w:tcPr>
            <w:tcW w:w="796" w:type="dxa"/>
            <w:noWrap/>
            <w:vAlign w:val="bottom"/>
            <w:hideMark/>
          </w:tcPr>
          <w:p w14:paraId="33D81103" w14:textId="77777777" w:rsidR="00D05040" w:rsidRPr="00D05040" w:rsidRDefault="00D05040" w:rsidP="00D05040">
            <w:r w:rsidRPr="00D05040">
              <w:t>S</w:t>
            </w:r>
          </w:p>
        </w:tc>
        <w:tc>
          <w:tcPr>
            <w:tcW w:w="1097" w:type="dxa"/>
            <w:noWrap/>
            <w:vAlign w:val="bottom"/>
            <w:hideMark/>
          </w:tcPr>
          <w:p w14:paraId="031174B0" w14:textId="77777777" w:rsidR="00D05040" w:rsidRPr="00D05040" w:rsidRDefault="00D05040" w:rsidP="00D05040">
            <w:r w:rsidRPr="00D05040">
              <w:t>34629</w:t>
            </w:r>
          </w:p>
        </w:tc>
        <w:tc>
          <w:tcPr>
            <w:tcW w:w="3330" w:type="dxa"/>
            <w:vAlign w:val="bottom"/>
            <w:hideMark/>
          </w:tcPr>
          <w:p w14:paraId="4FB63A2F" w14:textId="77777777" w:rsidR="00D05040" w:rsidRPr="00D05040" w:rsidRDefault="00D05040" w:rsidP="00D05040">
            <w:r w:rsidRPr="00D05040">
              <w:t>2,6-Dinitrotoluene</w:t>
            </w:r>
          </w:p>
        </w:tc>
        <w:tc>
          <w:tcPr>
            <w:tcW w:w="1080" w:type="dxa"/>
            <w:noWrap/>
            <w:vAlign w:val="center"/>
            <w:hideMark/>
          </w:tcPr>
          <w:p w14:paraId="1CE30A66" w14:textId="77777777" w:rsidR="00D05040" w:rsidRPr="00D05040" w:rsidRDefault="00D05040" w:rsidP="005E70F5">
            <w:pPr>
              <w:jc w:val="right"/>
            </w:pPr>
            <w:r w:rsidRPr="00D05040">
              <w:t>2309</w:t>
            </w:r>
          </w:p>
        </w:tc>
        <w:tc>
          <w:tcPr>
            <w:tcW w:w="928" w:type="dxa"/>
            <w:noWrap/>
            <w:vAlign w:val="center"/>
            <w:hideMark/>
          </w:tcPr>
          <w:p w14:paraId="4D12B60F" w14:textId="77777777" w:rsidR="00D05040" w:rsidRPr="00D05040" w:rsidRDefault="00D05040" w:rsidP="005E70F5">
            <w:pPr>
              <w:jc w:val="right"/>
            </w:pPr>
            <w:r w:rsidRPr="00D05040">
              <w:t>0</w:t>
            </w:r>
          </w:p>
        </w:tc>
        <w:tc>
          <w:tcPr>
            <w:tcW w:w="1042" w:type="dxa"/>
            <w:noWrap/>
            <w:vAlign w:val="center"/>
            <w:hideMark/>
          </w:tcPr>
          <w:p w14:paraId="61DF3078" w14:textId="77777777" w:rsidR="00D05040" w:rsidRPr="00D05040" w:rsidRDefault="00D05040" w:rsidP="005E70F5">
            <w:pPr>
              <w:jc w:val="right"/>
            </w:pPr>
            <w:r w:rsidRPr="00D05040">
              <w:t>0.0%</w:t>
            </w:r>
          </w:p>
        </w:tc>
        <w:tc>
          <w:tcPr>
            <w:tcW w:w="830" w:type="dxa"/>
            <w:shd w:val="clear" w:color="auto" w:fill="auto"/>
            <w:noWrap/>
            <w:vAlign w:val="center"/>
            <w:hideMark/>
          </w:tcPr>
          <w:p w14:paraId="4A534F53" w14:textId="77777777" w:rsidR="00D05040" w:rsidRPr="00D05040" w:rsidRDefault="00D05040" w:rsidP="005E70F5">
            <w:pPr>
              <w:jc w:val="right"/>
            </w:pPr>
            <w:r w:rsidRPr="00D05040">
              <w:t>2309</w:t>
            </w:r>
          </w:p>
        </w:tc>
        <w:tc>
          <w:tcPr>
            <w:tcW w:w="941" w:type="dxa"/>
            <w:shd w:val="clear" w:color="auto" w:fill="auto"/>
            <w:noWrap/>
            <w:vAlign w:val="center"/>
            <w:hideMark/>
          </w:tcPr>
          <w:p w14:paraId="7916F3EC" w14:textId="77777777" w:rsidR="00D05040" w:rsidRPr="00D05040" w:rsidRDefault="00D05040" w:rsidP="005E70F5">
            <w:pPr>
              <w:jc w:val="right"/>
            </w:pPr>
            <w:r w:rsidRPr="00D05040">
              <w:t>100.0%</w:t>
            </w:r>
          </w:p>
        </w:tc>
      </w:tr>
      <w:tr w:rsidR="00D05040" w:rsidRPr="00D05040" w14:paraId="47F0814E" w14:textId="77777777" w:rsidTr="005E70F5">
        <w:trPr>
          <w:cantSplit/>
          <w:jc w:val="center"/>
        </w:trPr>
        <w:tc>
          <w:tcPr>
            <w:tcW w:w="892" w:type="dxa"/>
            <w:noWrap/>
            <w:vAlign w:val="bottom"/>
            <w:hideMark/>
          </w:tcPr>
          <w:p w14:paraId="79E2A99B" w14:textId="77777777" w:rsidR="00D05040" w:rsidRPr="00D05040" w:rsidRDefault="00D05040" w:rsidP="00D05040">
            <w:r w:rsidRPr="00D05040">
              <w:t>Sem</w:t>
            </w:r>
          </w:p>
        </w:tc>
        <w:tc>
          <w:tcPr>
            <w:tcW w:w="796" w:type="dxa"/>
            <w:noWrap/>
            <w:vAlign w:val="bottom"/>
            <w:hideMark/>
          </w:tcPr>
          <w:p w14:paraId="079193E7" w14:textId="77777777" w:rsidR="00D05040" w:rsidRPr="00D05040" w:rsidRDefault="00D05040" w:rsidP="00D05040">
            <w:r w:rsidRPr="00D05040">
              <w:t>S</w:t>
            </w:r>
          </w:p>
        </w:tc>
        <w:tc>
          <w:tcPr>
            <w:tcW w:w="1097" w:type="dxa"/>
            <w:noWrap/>
            <w:vAlign w:val="bottom"/>
            <w:hideMark/>
          </w:tcPr>
          <w:p w14:paraId="76E3B5D8" w14:textId="77777777" w:rsidR="00D05040" w:rsidRPr="00D05040" w:rsidRDefault="00D05040" w:rsidP="00D05040">
            <w:r w:rsidRPr="00D05040">
              <w:t>34634</w:t>
            </w:r>
          </w:p>
        </w:tc>
        <w:tc>
          <w:tcPr>
            <w:tcW w:w="3330" w:type="dxa"/>
            <w:vAlign w:val="bottom"/>
            <w:hideMark/>
          </w:tcPr>
          <w:p w14:paraId="18C410C3" w14:textId="77777777" w:rsidR="00D05040" w:rsidRPr="00D05040" w:rsidRDefault="00D05040" w:rsidP="00D05040">
            <w:r w:rsidRPr="00D05040">
              <w:t>3,3'-Dichlorobenzidine</w:t>
            </w:r>
          </w:p>
        </w:tc>
        <w:tc>
          <w:tcPr>
            <w:tcW w:w="1080" w:type="dxa"/>
            <w:noWrap/>
            <w:vAlign w:val="center"/>
            <w:hideMark/>
          </w:tcPr>
          <w:p w14:paraId="34C3D4E5" w14:textId="77777777" w:rsidR="00D05040" w:rsidRPr="00D05040" w:rsidRDefault="00D05040" w:rsidP="005E70F5">
            <w:pPr>
              <w:jc w:val="right"/>
            </w:pPr>
            <w:r w:rsidRPr="00D05040">
              <w:t>241</w:t>
            </w:r>
          </w:p>
        </w:tc>
        <w:tc>
          <w:tcPr>
            <w:tcW w:w="928" w:type="dxa"/>
            <w:noWrap/>
            <w:vAlign w:val="center"/>
            <w:hideMark/>
          </w:tcPr>
          <w:p w14:paraId="57CB16AD" w14:textId="77777777" w:rsidR="00D05040" w:rsidRPr="00D05040" w:rsidRDefault="00D05040" w:rsidP="005E70F5">
            <w:pPr>
              <w:jc w:val="right"/>
            </w:pPr>
            <w:r w:rsidRPr="00D05040">
              <w:t>1</w:t>
            </w:r>
          </w:p>
        </w:tc>
        <w:tc>
          <w:tcPr>
            <w:tcW w:w="1042" w:type="dxa"/>
            <w:noWrap/>
            <w:vAlign w:val="center"/>
            <w:hideMark/>
          </w:tcPr>
          <w:p w14:paraId="2531E19C" w14:textId="77777777" w:rsidR="00D05040" w:rsidRPr="00D05040" w:rsidRDefault="00D05040" w:rsidP="005E70F5">
            <w:pPr>
              <w:jc w:val="right"/>
            </w:pPr>
            <w:r w:rsidRPr="00D05040">
              <w:t>0.4%</w:t>
            </w:r>
          </w:p>
        </w:tc>
        <w:tc>
          <w:tcPr>
            <w:tcW w:w="830" w:type="dxa"/>
            <w:shd w:val="clear" w:color="auto" w:fill="auto"/>
            <w:noWrap/>
            <w:vAlign w:val="center"/>
            <w:hideMark/>
          </w:tcPr>
          <w:p w14:paraId="05A8F3B2" w14:textId="77777777" w:rsidR="00D05040" w:rsidRPr="00D05040" w:rsidRDefault="00D05040" w:rsidP="005E70F5">
            <w:pPr>
              <w:jc w:val="right"/>
            </w:pPr>
            <w:r w:rsidRPr="00D05040">
              <w:t>240</w:t>
            </w:r>
          </w:p>
        </w:tc>
        <w:tc>
          <w:tcPr>
            <w:tcW w:w="941" w:type="dxa"/>
            <w:shd w:val="clear" w:color="auto" w:fill="auto"/>
            <w:noWrap/>
            <w:vAlign w:val="center"/>
            <w:hideMark/>
          </w:tcPr>
          <w:p w14:paraId="3D9994DC" w14:textId="77777777" w:rsidR="00D05040" w:rsidRPr="00D05040" w:rsidRDefault="00D05040" w:rsidP="005E70F5">
            <w:pPr>
              <w:jc w:val="right"/>
            </w:pPr>
            <w:r w:rsidRPr="00D05040">
              <w:t>99.6%</w:t>
            </w:r>
          </w:p>
        </w:tc>
      </w:tr>
      <w:tr w:rsidR="00D05040" w:rsidRPr="00D05040" w14:paraId="461FBD82" w14:textId="77777777" w:rsidTr="005E70F5">
        <w:trPr>
          <w:cantSplit/>
          <w:jc w:val="center"/>
        </w:trPr>
        <w:tc>
          <w:tcPr>
            <w:tcW w:w="892" w:type="dxa"/>
            <w:noWrap/>
            <w:vAlign w:val="bottom"/>
            <w:hideMark/>
          </w:tcPr>
          <w:p w14:paraId="709D6ED1" w14:textId="77777777" w:rsidR="00D05040" w:rsidRPr="00D05040" w:rsidRDefault="00D05040" w:rsidP="00D05040">
            <w:r w:rsidRPr="00D05040">
              <w:t>Sem</w:t>
            </w:r>
          </w:p>
        </w:tc>
        <w:tc>
          <w:tcPr>
            <w:tcW w:w="796" w:type="dxa"/>
            <w:noWrap/>
            <w:vAlign w:val="bottom"/>
            <w:hideMark/>
          </w:tcPr>
          <w:p w14:paraId="62B12DD4" w14:textId="77777777" w:rsidR="00D05040" w:rsidRPr="00D05040" w:rsidRDefault="00D05040" w:rsidP="00D05040">
            <w:r w:rsidRPr="00D05040">
              <w:t>S</w:t>
            </w:r>
          </w:p>
        </w:tc>
        <w:tc>
          <w:tcPr>
            <w:tcW w:w="1097" w:type="dxa"/>
            <w:noWrap/>
            <w:vAlign w:val="bottom"/>
            <w:hideMark/>
          </w:tcPr>
          <w:p w14:paraId="4237F90E" w14:textId="77777777" w:rsidR="00D05040" w:rsidRPr="00D05040" w:rsidRDefault="00D05040" w:rsidP="00D05040">
            <w:r w:rsidRPr="00D05040">
              <w:t>34639</w:t>
            </w:r>
          </w:p>
        </w:tc>
        <w:tc>
          <w:tcPr>
            <w:tcW w:w="3330" w:type="dxa"/>
            <w:vAlign w:val="bottom"/>
            <w:hideMark/>
          </w:tcPr>
          <w:p w14:paraId="785A5C28" w14:textId="77777777" w:rsidR="00D05040" w:rsidRPr="00D05040" w:rsidRDefault="00D05040" w:rsidP="00D05040">
            <w:r w:rsidRPr="00D05040">
              <w:t>4-Bromophenyl Phenyl Ether</w:t>
            </w:r>
          </w:p>
        </w:tc>
        <w:tc>
          <w:tcPr>
            <w:tcW w:w="1080" w:type="dxa"/>
            <w:noWrap/>
            <w:vAlign w:val="center"/>
            <w:hideMark/>
          </w:tcPr>
          <w:p w14:paraId="3D8E7513" w14:textId="77777777" w:rsidR="00D05040" w:rsidRPr="00D05040" w:rsidRDefault="00D05040" w:rsidP="005E70F5">
            <w:pPr>
              <w:jc w:val="right"/>
            </w:pPr>
            <w:r w:rsidRPr="00D05040">
              <w:t>241</w:t>
            </w:r>
          </w:p>
        </w:tc>
        <w:tc>
          <w:tcPr>
            <w:tcW w:w="928" w:type="dxa"/>
            <w:noWrap/>
            <w:vAlign w:val="center"/>
            <w:hideMark/>
          </w:tcPr>
          <w:p w14:paraId="1D2E2E33" w14:textId="77777777" w:rsidR="00D05040" w:rsidRPr="00D05040" w:rsidRDefault="00D05040" w:rsidP="005E70F5">
            <w:pPr>
              <w:jc w:val="right"/>
            </w:pPr>
            <w:r w:rsidRPr="00D05040">
              <w:t>0</w:t>
            </w:r>
          </w:p>
        </w:tc>
        <w:tc>
          <w:tcPr>
            <w:tcW w:w="1042" w:type="dxa"/>
            <w:noWrap/>
            <w:vAlign w:val="center"/>
            <w:hideMark/>
          </w:tcPr>
          <w:p w14:paraId="0FAF1B45" w14:textId="77777777" w:rsidR="00D05040" w:rsidRPr="00D05040" w:rsidRDefault="00D05040" w:rsidP="005E70F5">
            <w:pPr>
              <w:jc w:val="right"/>
            </w:pPr>
            <w:r w:rsidRPr="00D05040">
              <w:t>0.0%</w:t>
            </w:r>
          </w:p>
        </w:tc>
        <w:tc>
          <w:tcPr>
            <w:tcW w:w="830" w:type="dxa"/>
            <w:shd w:val="clear" w:color="auto" w:fill="auto"/>
            <w:noWrap/>
            <w:vAlign w:val="center"/>
            <w:hideMark/>
          </w:tcPr>
          <w:p w14:paraId="4BB5D725" w14:textId="77777777" w:rsidR="00D05040" w:rsidRPr="00D05040" w:rsidRDefault="00D05040" w:rsidP="005E70F5">
            <w:pPr>
              <w:jc w:val="right"/>
            </w:pPr>
            <w:r w:rsidRPr="00D05040">
              <w:t>241</w:t>
            </w:r>
          </w:p>
        </w:tc>
        <w:tc>
          <w:tcPr>
            <w:tcW w:w="941" w:type="dxa"/>
            <w:shd w:val="clear" w:color="auto" w:fill="auto"/>
            <w:noWrap/>
            <w:vAlign w:val="center"/>
            <w:hideMark/>
          </w:tcPr>
          <w:p w14:paraId="1A0B7F4F" w14:textId="77777777" w:rsidR="00D05040" w:rsidRPr="00D05040" w:rsidRDefault="00D05040" w:rsidP="005E70F5">
            <w:pPr>
              <w:jc w:val="right"/>
            </w:pPr>
            <w:r w:rsidRPr="00D05040">
              <w:t>100.0%</w:t>
            </w:r>
          </w:p>
        </w:tc>
      </w:tr>
      <w:tr w:rsidR="00D05040" w:rsidRPr="00D05040" w14:paraId="1074D4A3" w14:textId="77777777" w:rsidTr="005E70F5">
        <w:trPr>
          <w:cantSplit/>
          <w:jc w:val="center"/>
        </w:trPr>
        <w:tc>
          <w:tcPr>
            <w:tcW w:w="892" w:type="dxa"/>
            <w:noWrap/>
            <w:vAlign w:val="bottom"/>
            <w:hideMark/>
          </w:tcPr>
          <w:p w14:paraId="4AB60CD3" w14:textId="77777777" w:rsidR="00D05040" w:rsidRPr="00D05040" w:rsidRDefault="00D05040" w:rsidP="00D05040">
            <w:r w:rsidRPr="00D05040">
              <w:t>Sem</w:t>
            </w:r>
          </w:p>
        </w:tc>
        <w:tc>
          <w:tcPr>
            <w:tcW w:w="796" w:type="dxa"/>
            <w:noWrap/>
            <w:vAlign w:val="bottom"/>
            <w:hideMark/>
          </w:tcPr>
          <w:p w14:paraId="4516EA5F" w14:textId="77777777" w:rsidR="00D05040" w:rsidRPr="00D05040" w:rsidRDefault="00D05040" w:rsidP="00D05040">
            <w:r w:rsidRPr="00D05040">
              <w:t>S</w:t>
            </w:r>
          </w:p>
        </w:tc>
        <w:tc>
          <w:tcPr>
            <w:tcW w:w="1097" w:type="dxa"/>
            <w:noWrap/>
            <w:vAlign w:val="bottom"/>
            <w:hideMark/>
          </w:tcPr>
          <w:p w14:paraId="1B2A11AF" w14:textId="77777777" w:rsidR="00D05040" w:rsidRPr="00D05040" w:rsidRDefault="00D05040" w:rsidP="00D05040">
            <w:r w:rsidRPr="00D05040">
              <w:t>34644</w:t>
            </w:r>
          </w:p>
        </w:tc>
        <w:tc>
          <w:tcPr>
            <w:tcW w:w="3330" w:type="dxa"/>
            <w:vAlign w:val="bottom"/>
            <w:hideMark/>
          </w:tcPr>
          <w:p w14:paraId="37F531E1" w14:textId="77777777" w:rsidR="00D05040" w:rsidRPr="00D05040" w:rsidRDefault="00D05040" w:rsidP="00D05040">
            <w:r w:rsidRPr="00D05040">
              <w:t>4-Chlorophenyl Phenyl Ether</w:t>
            </w:r>
          </w:p>
        </w:tc>
        <w:tc>
          <w:tcPr>
            <w:tcW w:w="1080" w:type="dxa"/>
            <w:noWrap/>
            <w:vAlign w:val="center"/>
            <w:hideMark/>
          </w:tcPr>
          <w:p w14:paraId="54874D45" w14:textId="77777777" w:rsidR="00D05040" w:rsidRPr="00D05040" w:rsidRDefault="00D05040" w:rsidP="005E70F5">
            <w:pPr>
              <w:jc w:val="right"/>
            </w:pPr>
            <w:r w:rsidRPr="00D05040">
              <w:t>241</w:t>
            </w:r>
          </w:p>
        </w:tc>
        <w:tc>
          <w:tcPr>
            <w:tcW w:w="928" w:type="dxa"/>
            <w:noWrap/>
            <w:vAlign w:val="center"/>
            <w:hideMark/>
          </w:tcPr>
          <w:p w14:paraId="65AC234F" w14:textId="77777777" w:rsidR="00D05040" w:rsidRPr="00D05040" w:rsidRDefault="00D05040" w:rsidP="005E70F5">
            <w:pPr>
              <w:jc w:val="right"/>
            </w:pPr>
            <w:r w:rsidRPr="00D05040">
              <w:t>0</w:t>
            </w:r>
          </w:p>
        </w:tc>
        <w:tc>
          <w:tcPr>
            <w:tcW w:w="1042" w:type="dxa"/>
            <w:noWrap/>
            <w:vAlign w:val="center"/>
            <w:hideMark/>
          </w:tcPr>
          <w:p w14:paraId="17D38656" w14:textId="77777777" w:rsidR="00D05040" w:rsidRPr="00D05040" w:rsidRDefault="00D05040" w:rsidP="005E70F5">
            <w:pPr>
              <w:jc w:val="right"/>
            </w:pPr>
            <w:r w:rsidRPr="00D05040">
              <w:t>0.0%</w:t>
            </w:r>
          </w:p>
        </w:tc>
        <w:tc>
          <w:tcPr>
            <w:tcW w:w="830" w:type="dxa"/>
            <w:shd w:val="clear" w:color="auto" w:fill="auto"/>
            <w:noWrap/>
            <w:vAlign w:val="center"/>
            <w:hideMark/>
          </w:tcPr>
          <w:p w14:paraId="28D555A7" w14:textId="77777777" w:rsidR="00D05040" w:rsidRPr="00D05040" w:rsidRDefault="00D05040" w:rsidP="005E70F5">
            <w:pPr>
              <w:jc w:val="right"/>
            </w:pPr>
            <w:r w:rsidRPr="00D05040">
              <w:t>241</w:t>
            </w:r>
          </w:p>
        </w:tc>
        <w:tc>
          <w:tcPr>
            <w:tcW w:w="941" w:type="dxa"/>
            <w:shd w:val="clear" w:color="auto" w:fill="auto"/>
            <w:noWrap/>
            <w:vAlign w:val="center"/>
            <w:hideMark/>
          </w:tcPr>
          <w:p w14:paraId="1B43BB4A" w14:textId="77777777" w:rsidR="00D05040" w:rsidRPr="00D05040" w:rsidRDefault="00D05040" w:rsidP="005E70F5">
            <w:pPr>
              <w:jc w:val="right"/>
            </w:pPr>
            <w:r w:rsidRPr="00D05040">
              <w:t>100.0%</w:t>
            </w:r>
          </w:p>
        </w:tc>
      </w:tr>
      <w:tr w:rsidR="00D05040" w:rsidRPr="00D05040" w14:paraId="49C8B819" w14:textId="77777777" w:rsidTr="005E70F5">
        <w:trPr>
          <w:cantSplit/>
          <w:jc w:val="center"/>
        </w:trPr>
        <w:tc>
          <w:tcPr>
            <w:tcW w:w="892" w:type="dxa"/>
            <w:noWrap/>
            <w:vAlign w:val="bottom"/>
            <w:hideMark/>
          </w:tcPr>
          <w:p w14:paraId="6D0E2104" w14:textId="77777777" w:rsidR="00D05040" w:rsidRPr="00D05040" w:rsidRDefault="00D05040" w:rsidP="00D05040">
            <w:r w:rsidRPr="00D05040">
              <w:t>Sem</w:t>
            </w:r>
          </w:p>
        </w:tc>
        <w:tc>
          <w:tcPr>
            <w:tcW w:w="796" w:type="dxa"/>
            <w:noWrap/>
            <w:vAlign w:val="bottom"/>
            <w:hideMark/>
          </w:tcPr>
          <w:p w14:paraId="5215924F" w14:textId="77777777" w:rsidR="00D05040" w:rsidRPr="00D05040" w:rsidRDefault="00D05040" w:rsidP="00D05040">
            <w:r w:rsidRPr="00D05040">
              <w:t>S</w:t>
            </w:r>
          </w:p>
        </w:tc>
        <w:tc>
          <w:tcPr>
            <w:tcW w:w="1097" w:type="dxa"/>
            <w:noWrap/>
            <w:vAlign w:val="bottom"/>
            <w:hideMark/>
          </w:tcPr>
          <w:p w14:paraId="209AC448" w14:textId="77777777" w:rsidR="00D05040" w:rsidRPr="00D05040" w:rsidRDefault="00D05040" w:rsidP="00D05040">
            <w:r w:rsidRPr="00D05040">
              <w:t>34649</w:t>
            </w:r>
          </w:p>
        </w:tc>
        <w:tc>
          <w:tcPr>
            <w:tcW w:w="3330" w:type="dxa"/>
            <w:vAlign w:val="bottom"/>
            <w:hideMark/>
          </w:tcPr>
          <w:p w14:paraId="6C68C0FD" w14:textId="77777777" w:rsidR="00D05040" w:rsidRPr="00D05040" w:rsidRDefault="00D05040" w:rsidP="00D05040">
            <w:r w:rsidRPr="00D05040">
              <w:t>4-Nitrophenol</w:t>
            </w:r>
          </w:p>
        </w:tc>
        <w:tc>
          <w:tcPr>
            <w:tcW w:w="1080" w:type="dxa"/>
            <w:noWrap/>
            <w:vAlign w:val="center"/>
            <w:hideMark/>
          </w:tcPr>
          <w:p w14:paraId="09C0AB04" w14:textId="77777777" w:rsidR="00D05040" w:rsidRPr="00D05040" w:rsidRDefault="00D05040" w:rsidP="005E70F5">
            <w:pPr>
              <w:jc w:val="right"/>
            </w:pPr>
            <w:r w:rsidRPr="00D05040">
              <w:t>2309</w:t>
            </w:r>
          </w:p>
        </w:tc>
        <w:tc>
          <w:tcPr>
            <w:tcW w:w="928" w:type="dxa"/>
            <w:noWrap/>
            <w:vAlign w:val="center"/>
            <w:hideMark/>
          </w:tcPr>
          <w:p w14:paraId="3F6D6ABB" w14:textId="77777777" w:rsidR="00D05040" w:rsidRPr="00D05040" w:rsidRDefault="00D05040" w:rsidP="005E70F5">
            <w:pPr>
              <w:jc w:val="right"/>
            </w:pPr>
            <w:r w:rsidRPr="00D05040">
              <w:t>0</w:t>
            </w:r>
          </w:p>
        </w:tc>
        <w:tc>
          <w:tcPr>
            <w:tcW w:w="1042" w:type="dxa"/>
            <w:noWrap/>
            <w:vAlign w:val="center"/>
            <w:hideMark/>
          </w:tcPr>
          <w:p w14:paraId="63A45D33" w14:textId="77777777" w:rsidR="00D05040" w:rsidRPr="00D05040" w:rsidRDefault="00D05040" w:rsidP="005E70F5">
            <w:pPr>
              <w:jc w:val="right"/>
            </w:pPr>
            <w:r w:rsidRPr="00D05040">
              <w:t>0.0%</w:t>
            </w:r>
          </w:p>
        </w:tc>
        <w:tc>
          <w:tcPr>
            <w:tcW w:w="830" w:type="dxa"/>
            <w:shd w:val="clear" w:color="auto" w:fill="auto"/>
            <w:noWrap/>
            <w:vAlign w:val="center"/>
            <w:hideMark/>
          </w:tcPr>
          <w:p w14:paraId="3398627E" w14:textId="77777777" w:rsidR="00D05040" w:rsidRPr="00D05040" w:rsidRDefault="00D05040" w:rsidP="005E70F5">
            <w:pPr>
              <w:jc w:val="right"/>
            </w:pPr>
            <w:r w:rsidRPr="00D05040">
              <w:t>2309</w:t>
            </w:r>
          </w:p>
        </w:tc>
        <w:tc>
          <w:tcPr>
            <w:tcW w:w="941" w:type="dxa"/>
            <w:shd w:val="clear" w:color="auto" w:fill="auto"/>
            <w:noWrap/>
            <w:vAlign w:val="center"/>
            <w:hideMark/>
          </w:tcPr>
          <w:p w14:paraId="78074400" w14:textId="77777777" w:rsidR="00D05040" w:rsidRPr="00D05040" w:rsidRDefault="00D05040" w:rsidP="005E70F5">
            <w:pPr>
              <w:jc w:val="right"/>
            </w:pPr>
            <w:r w:rsidRPr="00D05040">
              <w:t>100.0%</w:t>
            </w:r>
          </w:p>
        </w:tc>
      </w:tr>
      <w:tr w:rsidR="00D05040" w:rsidRPr="00D05040" w14:paraId="721F5845" w14:textId="77777777" w:rsidTr="005E70F5">
        <w:trPr>
          <w:cantSplit/>
          <w:jc w:val="center"/>
        </w:trPr>
        <w:tc>
          <w:tcPr>
            <w:tcW w:w="892" w:type="dxa"/>
            <w:noWrap/>
            <w:vAlign w:val="bottom"/>
            <w:hideMark/>
          </w:tcPr>
          <w:p w14:paraId="344B79EA" w14:textId="77777777" w:rsidR="00D05040" w:rsidRPr="00D05040" w:rsidRDefault="00D05040" w:rsidP="00D05040">
            <w:r w:rsidRPr="00D05040">
              <w:t>Sem</w:t>
            </w:r>
          </w:p>
        </w:tc>
        <w:tc>
          <w:tcPr>
            <w:tcW w:w="796" w:type="dxa"/>
            <w:noWrap/>
            <w:vAlign w:val="bottom"/>
            <w:hideMark/>
          </w:tcPr>
          <w:p w14:paraId="4E90CFE3" w14:textId="77777777" w:rsidR="00D05040" w:rsidRPr="00D05040" w:rsidRDefault="00D05040" w:rsidP="00D05040">
            <w:r w:rsidRPr="00D05040">
              <w:t>S</w:t>
            </w:r>
          </w:p>
        </w:tc>
        <w:tc>
          <w:tcPr>
            <w:tcW w:w="1097" w:type="dxa"/>
            <w:noWrap/>
            <w:vAlign w:val="bottom"/>
            <w:hideMark/>
          </w:tcPr>
          <w:p w14:paraId="2484150D" w14:textId="77777777" w:rsidR="00D05040" w:rsidRPr="00D05040" w:rsidRDefault="00D05040" w:rsidP="00D05040">
            <w:r w:rsidRPr="00D05040">
              <w:t>34695</w:t>
            </w:r>
          </w:p>
        </w:tc>
        <w:tc>
          <w:tcPr>
            <w:tcW w:w="3330" w:type="dxa"/>
            <w:vAlign w:val="bottom"/>
            <w:hideMark/>
          </w:tcPr>
          <w:p w14:paraId="7A28688A" w14:textId="77777777" w:rsidR="00D05040" w:rsidRPr="00D05040" w:rsidRDefault="00D05040" w:rsidP="00D05040">
            <w:r w:rsidRPr="00D05040">
              <w:t>Phenol</w:t>
            </w:r>
          </w:p>
        </w:tc>
        <w:tc>
          <w:tcPr>
            <w:tcW w:w="1080" w:type="dxa"/>
            <w:noWrap/>
            <w:vAlign w:val="center"/>
            <w:hideMark/>
          </w:tcPr>
          <w:p w14:paraId="7B3F67A5" w14:textId="77777777" w:rsidR="00D05040" w:rsidRPr="00D05040" w:rsidRDefault="00D05040" w:rsidP="005E70F5">
            <w:pPr>
              <w:jc w:val="right"/>
            </w:pPr>
            <w:r w:rsidRPr="00D05040">
              <w:t>2305</w:t>
            </w:r>
          </w:p>
        </w:tc>
        <w:tc>
          <w:tcPr>
            <w:tcW w:w="928" w:type="dxa"/>
            <w:noWrap/>
            <w:vAlign w:val="center"/>
            <w:hideMark/>
          </w:tcPr>
          <w:p w14:paraId="4A782C56" w14:textId="77777777" w:rsidR="00D05040" w:rsidRPr="00D05040" w:rsidRDefault="00D05040" w:rsidP="005E70F5">
            <w:pPr>
              <w:jc w:val="right"/>
            </w:pPr>
            <w:r w:rsidRPr="00D05040">
              <w:t>0</w:t>
            </w:r>
          </w:p>
        </w:tc>
        <w:tc>
          <w:tcPr>
            <w:tcW w:w="1042" w:type="dxa"/>
            <w:noWrap/>
            <w:vAlign w:val="center"/>
            <w:hideMark/>
          </w:tcPr>
          <w:p w14:paraId="7F49C1C5" w14:textId="77777777" w:rsidR="00D05040" w:rsidRPr="00D05040" w:rsidRDefault="00D05040" w:rsidP="005E70F5">
            <w:pPr>
              <w:jc w:val="right"/>
            </w:pPr>
            <w:r w:rsidRPr="00D05040">
              <w:t>0.0%</w:t>
            </w:r>
          </w:p>
        </w:tc>
        <w:tc>
          <w:tcPr>
            <w:tcW w:w="830" w:type="dxa"/>
            <w:shd w:val="clear" w:color="auto" w:fill="auto"/>
            <w:noWrap/>
            <w:vAlign w:val="center"/>
            <w:hideMark/>
          </w:tcPr>
          <w:p w14:paraId="4B9B9D4C" w14:textId="77777777" w:rsidR="00D05040" w:rsidRPr="00D05040" w:rsidRDefault="00D05040" w:rsidP="005E70F5">
            <w:pPr>
              <w:jc w:val="right"/>
            </w:pPr>
            <w:r w:rsidRPr="00D05040">
              <w:t>2305</w:t>
            </w:r>
          </w:p>
        </w:tc>
        <w:tc>
          <w:tcPr>
            <w:tcW w:w="941" w:type="dxa"/>
            <w:shd w:val="clear" w:color="auto" w:fill="auto"/>
            <w:noWrap/>
            <w:vAlign w:val="center"/>
            <w:hideMark/>
          </w:tcPr>
          <w:p w14:paraId="2BEE5AD5" w14:textId="77777777" w:rsidR="00D05040" w:rsidRPr="00D05040" w:rsidRDefault="00D05040" w:rsidP="005E70F5">
            <w:pPr>
              <w:jc w:val="right"/>
            </w:pPr>
            <w:r w:rsidRPr="00D05040">
              <w:t>100.0%</w:t>
            </w:r>
          </w:p>
        </w:tc>
      </w:tr>
      <w:tr w:rsidR="00D05040" w:rsidRPr="00D05040" w14:paraId="42BD55CE" w14:textId="77777777" w:rsidTr="005E70F5">
        <w:trPr>
          <w:cantSplit/>
          <w:jc w:val="center"/>
        </w:trPr>
        <w:tc>
          <w:tcPr>
            <w:tcW w:w="892" w:type="dxa"/>
            <w:noWrap/>
            <w:vAlign w:val="bottom"/>
            <w:hideMark/>
          </w:tcPr>
          <w:p w14:paraId="378A466E" w14:textId="77777777" w:rsidR="00D05040" w:rsidRPr="00D05040" w:rsidRDefault="00D05040" w:rsidP="00D05040">
            <w:r w:rsidRPr="00D05040">
              <w:t>Sem</w:t>
            </w:r>
          </w:p>
        </w:tc>
        <w:tc>
          <w:tcPr>
            <w:tcW w:w="796" w:type="dxa"/>
            <w:noWrap/>
            <w:vAlign w:val="bottom"/>
            <w:hideMark/>
          </w:tcPr>
          <w:p w14:paraId="4EBCAB13" w14:textId="77777777" w:rsidR="00D05040" w:rsidRPr="00D05040" w:rsidRDefault="00D05040" w:rsidP="00D05040">
            <w:r w:rsidRPr="00D05040">
              <w:t>S</w:t>
            </w:r>
          </w:p>
        </w:tc>
        <w:tc>
          <w:tcPr>
            <w:tcW w:w="1097" w:type="dxa"/>
            <w:noWrap/>
            <w:vAlign w:val="bottom"/>
            <w:hideMark/>
          </w:tcPr>
          <w:p w14:paraId="36FBCBD3" w14:textId="77777777" w:rsidR="00D05040" w:rsidRPr="00D05040" w:rsidRDefault="00D05040" w:rsidP="00D05040">
            <w:r w:rsidRPr="00D05040">
              <w:t>39102</w:t>
            </w:r>
          </w:p>
        </w:tc>
        <w:tc>
          <w:tcPr>
            <w:tcW w:w="3330" w:type="dxa"/>
            <w:vAlign w:val="bottom"/>
            <w:hideMark/>
          </w:tcPr>
          <w:p w14:paraId="74C721E9" w14:textId="77777777" w:rsidR="00D05040" w:rsidRPr="00D05040" w:rsidRDefault="00D05040" w:rsidP="00D05040">
            <w:r w:rsidRPr="00D05040">
              <w:t>BIS(2-Ethylhexyl) Phthalate</w:t>
            </w:r>
          </w:p>
        </w:tc>
        <w:tc>
          <w:tcPr>
            <w:tcW w:w="1080" w:type="dxa"/>
            <w:noWrap/>
            <w:vAlign w:val="center"/>
            <w:hideMark/>
          </w:tcPr>
          <w:p w14:paraId="166CD3B2" w14:textId="77777777" w:rsidR="00D05040" w:rsidRPr="00D05040" w:rsidRDefault="00D05040" w:rsidP="005E70F5">
            <w:pPr>
              <w:jc w:val="right"/>
            </w:pPr>
            <w:r w:rsidRPr="00D05040">
              <w:t>2307</w:t>
            </w:r>
          </w:p>
        </w:tc>
        <w:tc>
          <w:tcPr>
            <w:tcW w:w="928" w:type="dxa"/>
            <w:noWrap/>
            <w:vAlign w:val="center"/>
            <w:hideMark/>
          </w:tcPr>
          <w:p w14:paraId="68020471" w14:textId="77777777" w:rsidR="00D05040" w:rsidRPr="00D05040" w:rsidRDefault="00D05040" w:rsidP="005E70F5">
            <w:pPr>
              <w:jc w:val="right"/>
            </w:pPr>
            <w:r w:rsidRPr="00D05040">
              <w:t>17</w:t>
            </w:r>
          </w:p>
        </w:tc>
        <w:tc>
          <w:tcPr>
            <w:tcW w:w="1042" w:type="dxa"/>
            <w:noWrap/>
            <w:vAlign w:val="center"/>
            <w:hideMark/>
          </w:tcPr>
          <w:p w14:paraId="30714668" w14:textId="77777777" w:rsidR="00D05040" w:rsidRPr="00D05040" w:rsidRDefault="00D05040" w:rsidP="005E70F5">
            <w:pPr>
              <w:jc w:val="right"/>
            </w:pPr>
            <w:r w:rsidRPr="00D05040">
              <w:t>0.7%</w:t>
            </w:r>
          </w:p>
        </w:tc>
        <w:tc>
          <w:tcPr>
            <w:tcW w:w="830" w:type="dxa"/>
            <w:shd w:val="clear" w:color="auto" w:fill="auto"/>
            <w:noWrap/>
            <w:vAlign w:val="center"/>
            <w:hideMark/>
          </w:tcPr>
          <w:p w14:paraId="04A6D814" w14:textId="77777777" w:rsidR="00D05040" w:rsidRPr="00D05040" w:rsidRDefault="00D05040" w:rsidP="005E70F5">
            <w:pPr>
              <w:jc w:val="right"/>
            </w:pPr>
            <w:r w:rsidRPr="00D05040">
              <w:t>2290</w:t>
            </w:r>
          </w:p>
        </w:tc>
        <w:tc>
          <w:tcPr>
            <w:tcW w:w="941" w:type="dxa"/>
            <w:shd w:val="clear" w:color="auto" w:fill="auto"/>
            <w:noWrap/>
            <w:vAlign w:val="center"/>
            <w:hideMark/>
          </w:tcPr>
          <w:p w14:paraId="0FBC3802" w14:textId="77777777" w:rsidR="00D05040" w:rsidRPr="00D05040" w:rsidRDefault="00D05040" w:rsidP="005E70F5">
            <w:pPr>
              <w:jc w:val="right"/>
            </w:pPr>
            <w:r w:rsidRPr="00D05040">
              <w:t>99.3%</w:t>
            </w:r>
          </w:p>
        </w:tc>
      </w:tr>
      <w:tr w:rsidR="00D05040" w:rsidRPr="00D05040" w14:paraId="49B80C0B" w14:textId="77777777" w:rsidTr="005E70F5">
        <w:trPr>
          <w:cantSplit/>
          <w:jc w:val="center"/>
        </w:trPr>
        <w:tc>
          <w:tcPr>
            <w:tcW w:w="892" w:type="dxa"/>
            <w:noWrap/>
            <w:vAlign w:val="bottom"/>
            <w:hideMark/>
          </w:tcPr>
          <w:p w14:paraId="749198B3" w14:textId="77777777" w:rsidR="00D05040" w:rsidRPr="00D05040" w:rsidRDefault="00D05040" w:rsidP="00D05040">
            <w:r w:rsidRPr="00D05040">
              <w:t>Sem</w:t>
            </w:r>
          </w:p>
        </w:tc>
        <w:tc>
          <w:tcPr>
            <w:tcW w:w="796" w:type="dxa"/>
            <w:noWrap/>
            <w:vAlign w:val="bottom"/>
            <w:hideMark/>
          </w:tcPr>
          <w:p w14:paraId="109BF534" w14:textId="77777777" w:rsidR="00D05040" w:rsidRPr="00D05040" w:rsidRDefault="00D05040" w:rsidP="00D05040">
            <w:r w:rsidRPr="00D05040">
              <w:t>S</w:t>
            </w:r>
          </w:p>
        </w:tc>
        <w:tc>
          <w:tcPr>
            <w:tcW w:w="1097" w:type="dxa"/>
            <w:noWrap/>
            <w:vAlign w:val="bottom"/>
            <w:hideMark/>
          </w:tcPr>
          <w:p w14:paraId="4A1A8E34" w14:textId="77777777" w:rsidR="00D05040" w:rsidRPr="00D05040" w:rsidRDefault="00D05040" w:rsidP="00D05040">
            <w:r w:rsidRPr="00D05040">
              <w:t>39112</w:t>
            </w:r>
          </w:p>
        </w:tc>
        <w:tc>
          <w:tcPr>
            <w:tcW w:w="3330" w:type="dxa"/>
            <w:vAlign w:val="bottom"/>
            <w:hideMark/>
          </w:tcPr>
          <w:p w14:paraId="77CE3136" w14:textId="77777777" w:rsidR="00D05040" w:rsidRPr="00D05040" w:rsidRDefault="00D05040" w:rsidP="00D05040">
            <w:r w:rsidRPr="00D05040">
              <w:t>Di-N-Butyl Phthalate</w:t>
            </w:r>
          </w:p>
        </w:tc>
        <w:tc>
          <w:tcPr>
            <w:tcW w:w="1080" w:type="dxa"/>
            <w:noWrap/>
            <w:vAlign w:val="center"/>
            <w:hideMark/>
          </w:tcPr>
          <w:p w14:paraId="3C42DA08" w14:textId="77777777" w:rsidR="00D05040" w:rsidRPr="00D05040" w:rsidRDefault="00D05040" w:rsidP="005E70F5">
            <w:pPr>
              <w:jc w:val="right"/>
            </w:pPr>
            <w:r w:rsidRPr="00D05040">
              <w:t>2310</w:t>
            </w:r>
          </w:p>
        </w:tc>
        <w:tc>
          <w:tcPr>
            <w:tcW w:w="928" w:type="dxa"/>
            <w:noWrap/>
            <w:vAlign w:val="center"/>
            <w:hideMark/>
          </w:tcPr>
          <w:p w14:paraId="6BB330A8" w14:textId="77777777" w:rsidR="00D05040" w:rsidRPr="00D05040" w:rsidRDefault="00D05040" w:rsidP="005E70F5">
            <w:pPr>
              <w:jc w:val="right"/>
            </w:pPr>
            <w:r w:rsidRPr="00D05040">
              <w:t>16</w:t>
            </w:r>
          </w:p>
        </w:tc>
        <w:tc>
          <w:tcPr>
            <w:tcW w:w="1042" w:type="dxa"/>
            <w:noWrap/>
            <w:vAlign w:val="center"/>
            <w:hideMark/>
          </w:tcPr>
          <w:p w14:paraId="545E8F5F" w14:textId="77777777" w:rsidR="00D05040" w:rsidRPr="00D05040" w:rsidRDefault="00D05040" w:rsidP="005E70F5">
            <w:pPr>
              <w:jc w:val="right"/>
            </w:pPr>
            <w:r w:rsidRPr="00D05040">
              <w:t>0.7%</w:t>
            </w:r>
          </w:p>
        </w:tc>
        <w:tc>
          <w:tcPr>
            <w:tcW w:w="830" w:type="dxa"/>
            <w:shd w:val="clear" w:color="auto" w:fill="auto"/>
            <w:noWrap/>
            <w:vAlign w:val="center"/>
            <w:hideMark/>
          </w:tcPr>
          <w:p w14:paraId="4AAF108B" w14:textId="77777777" w:rsidR="00D05040" w:rsidRPr="00D05040" w:rsidRDefault="00D05040" w:rsidP="005E70F5">
            <w:pPr>
              <w:jc w:val="right"/>
            </w:pPr>
            <w:r w:rsidRPr="00D05040">
              <w:t>2294</w:t>
            </w:r>
          </w:p>
        </w:tc>
        <w:tc>
          <w:tcPr>
            <w:tcW w:w="941" w:type="dxa"/>
            <w:shd w:val="clear" w:color="auto" w:fill="auto"/>
            <w:noWrap/>
            <w:vAlign w:val="center"/>
            <w:hideMark/>
          </w:tcPr>
          <w:p w14:paraId="391A86F4" w14:textId="77777777" w:rsidR="00D05040" w:rsidRPr="00D05040" w:rsidRDefault="00D05040" w:rsidP="005E70F5">
            <w:pPr>
              <w:jc w:val="right"/>
            </w:pPr>
            <w:r w:rsidRPr="00D05040">
              <w:t>99.3%</w:t>
            </w:r>
          </w:p>
        </w:tc>
      </w:tr>
      <w:tr w:rsidR="00D05040" w:rsidRPr="00D05040" w14:paraId="63213F23" w14:textId="77777777" w:rsidTr="005E70F5">
        <w:trPr>
          <w:cantSplit/>
          <w:jc w:val="center"/>
        </w:trPr>
        <w:tc>
          <w:tcPr>
            <w:tcW w:w="892" w:type="dxa"/>
            <w:noWrap/>
            <w:vAlign w:val="bottom"/>
            <w:hideMark/>
          </w:tcPr>
          <w:p w14:paraId="34B2CDD3" w14:textId="77777777" w:rsidR="00D05040" w:rsidRPr="00D05040" w:rsidRDefault="00D05040" w:rsidP="00D05040">
            <w:r w:rsidRPr="00D05040">
              <w:t>Sem</w:t>
            </w:r>
          </w:p>
        </w:tc>
        <w:tc>
          <w:tcPr>
            <w:tcW w:w="796" w:type="dxa"/>
            <w:noWrap/>
            <w:vAlign w:val="bottom"/>
            <w:hideMark/>
          </w:tcPr>
          <w:p w14:paraId="4A8EEA99" w14:textId="77777777" w:rsidR="00D05040" w:rsidRPr="00D05040" w:rsidRDefault="00D05040" w:rsidP="00D05040">
            <w:r w:rsidRPr="00D05040">
              <w:t>S</w:t>
            </w:r>
          </w:p>
        </w:tc>
        <w:tc>
          <w:tcPr>
            <w:tcW w:w="1097" w:type="dxa"/>
            <w:noWrap/>
            <w:vAlign w:val="bottom"/>
            <w:hideMark/>
          </w:tcPr>
          <w:p w14:paraId="67CACC57" w14:textId="77777777" w:rsidR="00D05040" w:rsidRPr="00D05040" w:rsidRDefault="00D05040" w:rsidP="00D05040">
            <w:r w:rsidRPr="00D05040">
              <w:t>39121</w:t>
            </w:r>
          </w:p>
        </w:tc>
        <w:tc>
          <w:tcPr>
            <w:tcW w:w="3330" w:type="dxa"/>
            <w:vAlign w:val="bottom"/>
            <w:hideMark/>
          </w:tcPr>
          <w:p w14:paraId="6A0E20DC" w14:textId="77777777" w:rsidR="00D05040" w:rsidRPr="00D05040" w:rsidRDefault="00D05040" w:rsidP="00D05040">
            <w:r w:rsidRPr="00D05040">
              <w:t>Benzidine</w:t>
            </w:r>
          </w:p>
        </w:tc>
        <w:tc>
          <w:tcPr>
            <w:tcW w:w="1080" w:type="dxa"/>
            <w:noWrap/>
            <w:vAlign w:val="center"/>
            <w:hideMark/>
          </w:tcPr>
          <w:p w14:paraId="3B0F9068" w14:textId="77777777" w:rsidR="00D05040" w:rsidRPr="00D05040" w:rsidRDefault="00D05040" w:rsidP="005E70F5">
            <w:pPr>
              <w:jc w:val="right"/>
            </w:pPr>
            <w:r w:rsidRPr="00D05040">
              <w:t>241</w:t>
            </w:r>
          </w:p>
        </w:tc>
        <w:tc>
          <w:tcPr>
            <w:tcW w:w="928" w:type="dxa"/>
            <w:noWrap/>
            <w:vAlign w:val="center"/>
            <w:hideMark/>
          </w:tcPr>
          <w:p w14:paraId="5F23C29E" w14:textId="77777777" w:rsidR="00D05040" w:rsidRPr="00D05040" w:rsidRDefault="00D05040" w:rsidP="005E70F5">
            <w:pPr>
              <w:jc w:val="right"/>
            </w:pPr>
            <w:r w:rsidRPr="00D05040">
              <w:t>0</w:t>
            </w:r>
          </w:p>
        </w:tc>
        <w:tc>
          <w:tcPr>
            <w:tcW w:w="1042" w:type="dxa"/>
            <w:noWrap/>
            <w:vAlign w:val="center"/>
            <w:hideMark/>
          </w:tcPr>
          <w:p w14:paraId="79EE0342" w14:textId="77777777" w:rsidR="00D05040" w:rsidRPr="00D05040" w:rsidRDefault="00D05040" w:rsidP="005E70F5">
            <w:pPr>
              <w:jc w:val="right"/>
            </w:pPr>
            <w:r w:rsidRPr="00D05040">
              <w:t>0.0%</w:t>
            </w:r>
          </w:p>
        </w:tc>
        <w:tc>
          <w:tcPr>
            <w:tcW w:w="830" w:type="dxa"/>
            <w:shd w:val="clear" w:color="auto" w:fill="auto"/>
            <w:noWrap/>
            <w:vAlign w:val="center"/>
            <w:hideMark/>
          </w:tcPr>
          <w:p w14:paraId="3AFFEF57" w14:textId="77777777" w:rsidR="00D05040" w:rsidRPr="00D05040" w:rsidRDefault="00D05040" w:rsidP="005E70F5">
            <w:pPr>
              <w:jc w:val="right"/>
            </w:pPr>
            <w:r w:rsidRPr="00D05040">
              <w:t>241</w:t>
            </w:r>
          </w:p>
        </w:tc>
        <w:tc>
          <w:tcPr>
            <w:tcW w:w="941" w:type="dxa"/>
            <w:shd w:val="clear" w:color="auto" w:fill="auto"/>
            <w:noWrap/>
            <w:vAlign w:val="center"/>
            <w:hideMark/>
          </w:tcPr>
          <w:p w14:paraId="078DB9E5" w14:textId="77777777" w:rsidR="00D05040" w:rsidRPr="00D05040" w:rsidRDefault="00D05040" w:rsidP="005E70F5">
            <w:pPr>
              <w:jc w:val="right"/>
            </w:pPr>
            <w:r w:rsidRPr="00D05040">
              <w:t>100.0%</w:t>
            </w:r>
          </w:p>
        </w:tc>
      </w:tr>
      <w:tr w:rsidR="00D05040" w:rsidRPr="00D05040" w14:paraId="09CFE0DA" w14:textId="77777777" w:rsidTr="005E70F5">
        <w:trPr>
          <w:cantSplit/>
          <w:jc w:val="center"/>
        </w:trPr>
        <w:tc>
          <w:tcPr>
            <w:tcW w:w="892" w:type="dxa"/>
            <w:noWrap/>
            <w:vAlign w:val="bottom"/>
            <w:hideMark/>
          </w:tcPr>
          <w:p w14:paraId="0D7FFD5B" w14:textId="77777777" w:rsidR="00D05040" w:rsidRPr="00D05040" w:rsidRDefault="00D05040" w:rsidP="00D05040">
            <w:r w:rsidRPr="00D05040">
              <w:t>Sem</w:t>
            </w:r>
          </w:p>
        </w:tc>
        <w:tc>
          <w:tcPr>
            <w:tcW w:w="796" w:type="dxa"/>
            <w:noWrap/>
            <w:vAlign w:val="bottom"/>
            <w:hideMark/>
          </w:tcPr>
          <w:p w14:paraId="02274528" w14:textId="77777777" w:rsidR="00D05040" w:rsidRPr="00D05040" w:rsidRDefault="00D05040" w:rsidP="00D05040">
            <w:r w:rsidRPr="00D05040">
              <w:t>S</w:t>
            </w:r>
          </w:p>
        </w:tc>
        <w:tc>
          <w:tcPr>
            <w:tcW w:w="1097" w:type="dxa"/>
            <w:noWrap/>
            <w:vAlign w:val="bottom"/>
            <w:hideMark/>
          </w:tcPr>
          <w:p w14:paraId="3794D2BE" w14:textId="77777777" w:rsidR="00D05040" w:rsidRPr="00D05040" w:rsidRDefault="00D05040" w:rsidP="00D05040">
            <w:r w:rsidRPr="00D05040">
              <w:t>39701</w:t>
            </w:r>
          </w:p>
        </w:tc>
        <w:tc>
          <w:tcPr>
            <w:tcW w:w="3330" w:type="dxa"/>
            <w:vAlign w:val="bottom"/>
            <w:hideMark/>
          </w:tcPr>
          <w:p w14:paraId="63659A3E" w14:textId="77777777" w:rsidR="00D05040" w:rsidRPr="00D05040" w:rsidRDefault="00D05040" w:rsidP="00D05040">
            <w:r w:rsidRPr="00D05040">
              <w:t>Hexachlorobenzene</w:t>
            </w:r>
          </w:p>
        </w:tc>
        <w:tc>
          <w:tcPr>
            <w:tcW w:w="1080" w:type="dxa"/>
            <w:noWrap/>
            <w:vAlign w:val="center"/>
            <w:hideMark/>
          </w:tcPr>
          <w:p w14:paraId="4BDB177C" w14:textId="77777777" w:rsidR="00D05040" w:rsidRPr="00D05040" w:rsidRDefault="00D05040" w:rsidP="005E70F5">
            <w:pPr>
              <w:jc w:val="right"/>
            </w:pPr>
            <w:r w:rsidRPr="00D05040">
              <w:t>2309</w:t>
            </w:r>
          </w:p>
        </w:tc>
        <w:tc>
          <w:tcPr>
            <w:tcW w:w="928" w:type="dxa"/>
            <w:noWrap/>
            <w:vAlign w:val="center"/>
            <w:hideMark/>
          </w:tcPr>
          <w:p w14:paraId="2F20DD85" w14:textId="77777777" w:rsidR="00D05040" w:rsidRPr="00D05040" w:rsidRDefault="00D05040" w:rsidP="005E70F5">
            <w:pPr>
              <w:jc w:val="right"/>
            </w:pPr>
            <w:r w:rsidRPr="00D05040">
              <w:t>0</w:t>
            </w:r>
          </w:p>
        </w:tc>
        <w:tc>
          <w:tcPr>
            <w:tcW w:w="1042" w:type="dxa"/>
            <w:noWrap/>
            <w:vAlign w:val="center"/>
            <w:hideMark/>
          </w:tcPr>
          <w:p w14:paraId="1ADEF942" w14:textId="77777777" w:rsidR="00D05040" w:rsidRPr="00D05040" w:rsidRDefault="00D05040" w:rsidP="005E70F5">
            <w:pPr>
              <w:jc w:val="right"/>
            </w:pPr>
            <w:r w:rsidRPr="00D05040">
              <w:t>0.0%</w:t>
            </w:r>
          </w:p>
        </w:tc>
        <w:tc>
          <w:tcPr>
            <w:tcW w:w="830" w:type="dxa"/>
            <w:shd w:val="clear" w:color="auto" w:fill="auto"/>
            <w:noWrap/>
            <w:vAlign w:val="center"/>
            <w:hideMark/>
          </w:tcPr>
          <w:p w14:paraId="770D0674" w14:textId="77777777" w:rsidR="00D05040" w:rsidRPr="00D05040" w:rsidRDefault="00D05040" w:rsidP="005E70F5">
            <w:pPr>
              <w:jc w:val="right"/>
            </w:pPr>
            <w:r w:rsidRPr="00D05040">
              <w:t>2309</w:t>
            </w:r>
          </w:p>
        </w:tc>
        <w:tc>
          <w:tcPr>
            <w:tcW w:w="941" w:type="dxa"/>
            <w:shd w:val="clear" w:color="auto" w:fill="auto"/>
            <w:noWrap/>
            <w:vAlign w:val="center"/>
            <w:hideMark/>
          </w:tcPr>
          <w:p w14:paraId="49BD9A29" w14:textId="77777777" w:rsidR="00D05040" w:rsidRPr="00D05040" w:rsidRDefault="00D05040" w:rsidP="005E70F5">
            <w:pPr>
              <w:jc w:val="right"/>
            </w:pPr>
            <w:r w:rsidRPr="00D05040">
              <w:t>100.0%</w:t>
            </w:r>
          </w:p>
        </w:tc>
      </w:tr>
      <w:tr w:rsidR="00D05040" w:rsidRPr="00D05040" w14:paraId="69F0098C" w14:textId="77777777" w:rsidTr="005E70F5">
        <w:trPr>
          <w:cantSplit/>
          <w:jc w:val="center"/>
        </w:trPr>
        <w:tc>
          <w:tcPr>
            <w:tcW w:w="892" w:type="dxa"/>
            <w:noWrap/>
            <w:vAlign w:val="bottom"/>
            <w:hideMark/>
          </w:tcPr>
          <w:p w14:paraId="06F1C964" w14:textId="77777777" w:rsidR="00D05040" w:rsidRPr="00D05040" w:rsidRDefault="00D05040" w:rsidP="00D05040">
            <w:r w:rsidRPr="00D05040">
              <w:t>Sem</w:t>
            </w:r>
          </w:p>
        </w:tc>
        <w:tc>
          <w:tcPr>
            <w:tcW w:w="796" w:type="dxa"/>
            <w:noWrap/>
            <w:vAlign w:val="bottom"/>
            <w:hideMark/>
          </w:tcPr>
          <w:p w14:paraId="04C7ABAB" w14:textId="77777777" w:rsidR="00D05040" w:rsidRPr="00D05040" w:rsidRDefault="00D05040" w:rsidP="00D05040">
            <w:r w:rsidRPr="00D05040">
              <w:t>S</w:t>
            </w:r>
          </w:p>
        </w:tc>
        <w:tc>
          <w:tcPr>
            <w:tcW w:w="1097" w:type="dxa"/>
            <w:noWrap/>
            <w:vAlign w:val="bottom"/>
            <w:hideMark/>
          </w:tcPr>
          <w:p w14:paraId="7B116448" w14:textId="77777777" w:rsidR="00D05040" w:rsidRPr="00D05040" w:rsidRDefault="00D05040" w:rsidP="00D05040">
            <w:r w:rsidRPr="00D05040">
              <w:t>39705</w:t>
            </w:r>
          </w:p>
        </w:tc>
        <w:tc>
          <w:tcPr>
            <w:tcW w:w="3330" w:type="dxa"/>
            <w:vAlign w:val="bottom"/>
            <w:hideMark/>
          </w:tcPr>
          <w:p w14:paraId="654121F4" w14:textId="77777777" w:rsidR="00D05040" w:rsidRPr="00D05040" w:rsidRDefault="00D05040" w:rsidP="00D05040">
            <w:r w:rsidRPr="00D05040">
              <w:t>Hexachlorobutadiene</w:t>
            </w:r>
          </w:p>
        </w:tc>
        <w:tc>
          <w:tcPr>
            <w:tcW w:w="1080" w:type="dxa"/>
            <w:noWrap/>
            <w:vAlign w:val="center"/>
            <w:hideMark/>
          </w:tcPr>
          <w:p w14:paraId="0EC07AF7" w14:textId="77777777" w:rsidR="00D05040" w:rsidRPr="00D05040" w:rsidRDefault="00D05040" w:rsidP="005E70F5">
            <w:pPr>
              <w:jc w:val="right"/>
            </w:pPr>
            <w:r w:rsidRPr="00D05040">
              <w:t>2309</w:t>
            </w:r>
          </w:p>
        </w:tc>
        <w:tc>
          <w:tcPr>
            <w:tcW w:w="928" w:type="dxa"/>
            <w:noWrap/>
            <w:vAlign w:val="center"/>
            <w:hideMark/>
          </w:tcPr>
          <w:p w14:paraId="093A09BC" w14:textId="77777777" w:rsidR="00D05040" w:rsidRPr="00D05040" w:rsidRDefault="00D05040" w:rsidP="005E70F5">
            <w:pPr>
              <w:jc w:val="right"/>
            </w:pPr>
            <w:r w:rsidRPr="00D05040">
              <w:t>0</w:t>
            </w:r>
          </w:p>
        </w:tc>
        <w:tc>
          <w:tcPr>
            <w:tcW w:w="1042" w:type="dxa"/>
            <w:noWrap/>
            <w:vAlign w:val="center"/>
            <w:hideMark/>
          </w:tcPr>
          <w:p w14:paraId="12942706" w14:textId="77777777" w:rsidR="00D05040" w:rsidRPr="00D05040" w:rsidRDefault="00D05040" w:rsidP="005E70F5">
            <w:pPr>
              <w:jc w:val="right"/>
            </w:pPr>
            <w:r w:rsidRPr="00D05040">
              <w:t>0.0%</w:t>
            </w:r>
          </w:p>
        </w:tc>
        <w:tc>
          <w:tcPr>
            <w:tcW w:w="830" w:type="dxa"/>
            <w:shd w:val="clear" w:color="auto" w:fill="auto"/>
            <w:noWrap/>
            <w:vAlign w:val="center"/>
            <w:hideMark/>
          </w:tcPr>
          <w:p w14:paraId="58A9CDB8" w14:textId="77777777" w:rsidR="00D05040" w:rsidRPr="00D05040" w:rsidRDefault="00D05040" w:rsidP="005E70F5">
            <w:pPr>
              <w:jc w:val="right"/>
            </w:pPr>
            <w:r w:rsidRPr="00D05040">
              <w:t>2309</w:t>
            </w:r>
          </w:p>
        </w:tc>
        <w:tc>
          <w:tcPr>
            <w:tcW w:w="941" w:type="dxa"/>
            <w:shd w:val="clear" w:color="auto" w:fill="auto"/>
            <w:noWrap/>
            <w:vAlign w:val="center"/>
            <w:hideMark/>
          </w:tcPr>
          <w:p w14:paraId="0546030F" w14:textId="77777777" w:rsidR="00D05040" w:rsidRPr="00D05040" w:rsidRDefault="00D05040" w:rsidP="005E70F5">
            <w:pPr>
              <w:jc w:val="right"/>
            </w:pPr>
            <w:r w:rsidRPr="00D05040">
              <w:t>100.0%</w:t>
            </w:r>
          </w:p>
        </w:tc>
      </w:tr>
      <w:tr w:rsidR="00D05040" w:rsidRPr="00D05040" w14:paraId="3BDB6E62" w14:textId="77777777" w:rsidTr="005E70F5">
        <w:trPr>
          <w:cantSplit/>
          <w:jc w:val="center"/>
        </w:trPr>
        <w:tc>
          <w:tcPr>
            <w:tcW w:w="892" w:type="dxa"/>
            <w:noWrap/>
            <w:vAlign w:val="bottom"/>
            <w:hideMark/>
          </w:tcPr>
          <w:p w14:paraId="38AB3B6B" w14:textId="77777777" w:rsidR="00D05040" w:rsidRPr="00D05040" w:rsidRDefault="00D05040" w:rsidP="00D05040">
            <w:r w:rsidRPr="00D05040">
              <w:t>Sem</w:t>
            </w:r>
          </w:p>
        </w:tc>
        <w:tc>
          <w:tcPr>
            <w:tcW w:w="796" w:type="dxa"/>
            <w:noWrap/>
            <w:vAlign w:val="bottom"/>
            <w:hideMark/>
          </w:tcPr>
          <w:p w14:paraId="1C133F81" w14:textId="77777777" w:rsidR="00D05040" w:rsidRPr="00D05040" w:rsidRDefault="00D05040" w:rsidP="00D05040">
            <w:r w:rsidRPr="00D05040">
              <w:t>T</w:t>
            </w:r>
          </w:p>
        </w:tc>
        <w:tc>
          <w:tcPr>
            <w:tcW w:w="1097" w:type="dxa"/>
            <w:noWrap/>
            <w:vAlign w:val="bottom"/>
            <w:hideMark/>
          </w:tcPr>
          <w:p w14:paraId="29780438" w14:textId="77777777" w:rsidR="00D05040" w:rsidRPr="00D05040" w:rsidRDefault="00D05040" w:rsidP="00D05040">
            <w:r w:rsidRPr="00D05040">
              <w:t>34241</w:t>
            </w:r>
          </w:p>
        </w:tc>
        <w:tc>
          <w:tcPr>
            <w:tcW w:w="3330" w:type="dxa"/>
            <w:vAlign w:val="bottom"/>
            <w:hideMark/>
          </w:tcPr>
          <w:p w14:paraId="7C468F56" w14:textId="77777777" w:rsidR="00D05040" w:rsidRPr="00D05040" w:rsidRDefault="00D05040" w:rsidP="00D05040">
            <w:r w:rsidRPr="00D05040">
              <w:t>Benzidine, tissue</w:t>
            </w:r>
          </w:p>
        </w:tc>
        <w:tc>
          <w:tcPr>
            <w:tcW w:w="1080" w:type="dxa"/>
            <w:noWrap/>
            <w:vAlign w:val="center"/>
            <w:hideMark/>
          </w:tcPr>
          <w:p w14:paraId="39F5E2E2" w14:textId="77777777" w:rsidR="00D05040" w:rsidRPr="00D05040" w:rsidRDefault="00D05040" w:rsidP="005E70F5">
            <w:pPr>
              <w:jc w:val="right"/>
            </w:pPr>
            <w:r w:rsidRPr="00D05040">
              <w:t>25</w:t>
            </w:r>
          </w:p>
        </w:tc>
        <w:tc>
          <w:tcPr>
            <w:tcW w:w="928" w:type="dxa"/>
            <w:noWrap/>
            <w:vAlign w:val="center"/>
            <w:hideMark/>
          </w:tcPr>
          <w:p w14:paraId="290DCFB2" w14:textId="77777777" w:rsidR="00D05040" w:rsidRPr="00D05040" w:rsidRDefault="00D05040" w:rsidP="005E70F5">
            <w:pPr>
              <w:jc w:val="right"/>
            </w:pPr>
            <w:r w:rsidRPr="00D05040">
              <w:t>0</w:t>
            </w:r>
          </w:p>
        </w:tc>
        <w:tc>
          <w:tcPr>
            <w:tcW w:w="1042" w:type="dxa"/>
            <w:noWrap/>
            <w:vAlign w:val="center"/>
            <w:hideMark/>
          </w:tcPr>
          <w:p w14:paraId="11E5A01B" w14:textId="77777777" w:rsidR="00D05040" w:rsidRPr="00D05040" w:rsidRDefault="00D05040" w:rsidP="005E70F5">
            <w:pPr>
              <w:jc w:val="right"/>
            </w:pPr>
            <w:r w:rsidRPr="00D05040">
              <w:t>0.0%</w:t>
            </w:r>
          </w:p>
        </w:tc>
        <w:tc>
          <w:tcPr>
            <w:tcW w:w="830" w:type="dxa"/>
            <w:shd w:val="clear" w:color="auto" w:fill="auto"/>
            <w:noWrap/>
            <w:vAlign w:val="center"/>
            <w:hideMark/>
          </w:tcPr>
          <w:p w14:paraId="313BE761" w14:textId="77777777" w:rsidR="00D05040" w:rsidRPr="00D05040" w:rsidRDefault="00D05040" w:rsidP="005E70F5">
            <w:pPr>
              <w:jc w:val="right"/>
            </w:pPr>
            <w:r w:rsidRPr="00D05040">
              <w:t>25</w:t>
            </w:r>
          </w:p>
        </w:tc>
        <w:tc>
          <w:tcPr>
            <w:tcW w:w="941" w:type="dxa"/>
            <w:shd w:val="clear" w:color="auto" w:fill="auto"/>
            <w:noWrap/>
            <w:vAlign w:val="center"/>
            <w:hideMark/>
          </w:tcPr>
          <w:p w14:paraId="62283739" w14:textId="77777777" w:rsidR="00D05040" w:rsidRPr="00D05040" w:rsidRDefault="00D05040" w:rsidP="005E70F5">
            <w:pPr>
              <w:jc w:val="right"/>
            </w:pPr>
            <w:r w:rsidRPr="00D05040">
              <w:t>100.0%</w:t>
            </w:r>
          </w:p>
        </w:tc>
      </w:tr>
      <w:tr w:rsidR="00D05040" w:rsidRPr="00D05040" w14:paraId="1135E37A" w14:textId="77777777" w:rsidTr="005E70F5">
        <w:trPr>
          <w:cantSplit/>
          <w:jc w:val="center"/>
        </w:trPr>
        <w:tc>
          <w:tcPr>
            <w:tcW w:w="892" w:type="dxa"/>
            <w:noWrap/>
            <w:vAlign w:val="bottom"/>
            <w:hideMark/>
          </w:tcPr>
          <w:p w14:paraId="6C2675EC" w14:textId="77777777" w:rsidR="00D05040" w:rsidRPr="00D05040" w:rsidRDefault="00D05040" w:rsidP="00D05040">
            <w:r w:rsidRPr="00D05040">
              <w:lastRenderedPageBreak/>
              <w:t>Sem</w:t>
            </w:r>
          </w:p>
        </w:tc>
        <w:tc>
          <w:tcPr>
            <w:tcW w:w="796" w:type="dxa"/>
            <w:noWrap/>
            <w:vAlign w:val="bottom"/>
            <w:hideMark/>
          </w:tcPr>
          <w:p w14:paraId="1A86D426" w14:textId="77777777" w:rsidR="00D05040" w:rsidRPr="00D05040" w:rsidRDefault="00D05040" w:rsidP="00D05040">
            <w:r w:rsidRPr="00D05040">
              <w:t>T</w:t>
            </w:r>
          </w:p>
        </w:tc>
        <w:tc>
          <w:tcPr>
            <w:tcW w:w="1097" w:type="dxa"/>
            <w:noWrap/>
            <w:vAlign w:val="bottom"/>
            <w:hideMark/>
          </w:tcPr>
          <w:p w14:paraId="4185818F" w14:textId="77777777" w:rsidR="00D05040" w:rsidRPr="00D05040" w:rsidRDefault="00D05040" w:rsidP="00D05040">
            <w:r w:rsidRPr="00D05040">
              <w:t>34277</w:t>
            </w:r>
          </w:p>
        </w:tc>
        <w:tc>
          <w:tcPr>
            <w:tcW w:w="3330" w:type="dxa"/>
            <w:vAlign w:val="bottom"/>
            <w:hideMark/>
          </w:tcPr>
          <w:p w14:paraId="39C816ED" w14:textId="77777777" w:rsidR="00D05040" w:rsidRPr="00D05040" w:rsidRDefault="00D05040" w:rsidP="00D05040">
            <w:r w:rsidRPr="00D05040">
              <w:t>Bis(2-Chloroethyl)Ether, tissue</w:t>
            </w:r>
          </w:p>
        </w:tc>
        <w:tc>
          <w:tcPr>
            <w:tcW w:w="1080" w:type="dxa"/>
            <w:noWrap/>
            <w:vAlign w:val="center"/>
            <w:hideMark/>
          </w:tcPr>
          <w:p w14:paraId="4C2462FB" w14:textId="77777777" w:rsidR="00D05040" w:rsidRPr="00D05040" w:rsidRDefault="00D05040" w:rsidP="005E70F5">
            <w:pPr>
              <w:jc w:val="right"/>
            </w:pPr>
            <w:r w:rsidRPr="00D05040">
              <w:t>25</w:t>
            </w:r>
          </w:p>
        </w:tc>
        <w:tc>
          <w:tcPr>
            <w:tcW w:w="928" w:type="dxa"/>
            <w:noWrap/>
            <w:vAlign w:val="center"/>
            <w:hideMark/>
          </w:tcPr>
          <w:p w14:paraId="2AF60BB4" w14:textId="77777777" w:rsidR="00D05040" w:rsidRPr="00D05040" w:rsidRDefault="00D05040" w:rsidP="005E70F5">
            <w:pPr>
              <w:jc w:val="right"/>
            </w:pPr>
            <w:r w:rsidRPr="00D05040">
              <w:t>0</w:t>
            </w:r>
          </w:p>
        </w:tc>
        <w:tc>
          <w:tcPr>
            <w:tcW w:w="1042" w:type="dxa"/>
            <w:noWrap/>
            <w:vAlign w:val="center"/>
            <w:hideMark/>
          </w:tcPr>
          <w:p w14:paraId="3C2BCE09" w14:textId="77777777" w:rsidR="00D05040" w:rsidRPr="00D05040" w:rsidRDefault="00D05040" w:rsidP="005E70F5">
            <w:pPr>
              <w:jc w:val="right"/>
            </w:pPr>
            <w:r w:rsidRPr="00D05040">
              <w:t>0.0%</w:t>
            </w:r>
          </w:p>
        </w:tc>
        <w:tc>
          <w:tcPr>
            <w:tcW w:w="830" w:type="dxa"/>
            <w:shd w:val="clear" w:color="auto" w:fill="auto"/>
            <w:noWrap/>
            <w:vAlign w:val="center"/>
            <w:hideMark/>
          </w:tcPr>
          <w:p w14:paraId="778BFA58" w14:textId="77777777" w:rsidR="00D05040" w:rsidRPr="00D05040" w:rsidRDefault="00D05040" w:rsidP="005E70F5">
            <w:pPr>
              <w:jc w:val="right"/>
            </w:pPr>
            <w:r w:rsidRPr="00D05040">
              <w:t>25</w:t>
            </w:r>
          </w:p>
        </w:tc>
        <w:tc>
          <w:tcPr>
            <w:tcW w:w="941" w:type="dxa"/>
            <w:shd w:val="clear" w:color="auto" w:fill="auto"/>
            <w:noWrap/>
            <w:vAlign w:val="center"/>
            <w:hideMark/>
          </w:tcPr>
          <w:p w14:paraId="50100252" w14:textId="77777777" w:rsidR="00D05040" w:rsidRPr="00D05040" w:rsidRDefault="00D05040" w:rsidP="005E70F5">
            <w:pPr>
              <w:jc w:val="right"/>
            </w:pPr>
            <w:r w:rsidRPr="00D05040">
              <w:t>100.0%</w:t>
            </w:r>
          </w:p>
        </w:tc>
      </w:tr>
      <w:tr w:rsidR="00D05040" w:rsidRPr="00D05040" w14:paraId="7FAB8DD3" w14:textId="77777777" w:rsidTr="005E70F5">
        <w:trPr>
          <w:cantSplit/>
          <w:jc w:val="center"/>
        </w:trPr>
        <w:tc>
          <w:tcPr>
            <w:tcW w:w="892" w:type="dxa"/>
            <w:noWrap/>
            <w:vAlign w:val="bottom"/>
            <w:hideMark/>
          </w:tcPr>
          <w:p w14:paraId="5B647112" w14:textId="77777777" w:rsidR="00D05040" w:rsidRPr="00D05040" w:rsidRDefault="00D05040" w:rsidP="00D05040">
            <w:r w:rsidRPr="00D05040">
              <w:t>Sem</w:t>
            </w:r>
          </w:p>
        </w:tc>
        <w:tc>
          <w:tcPr>
            <w:tcW w:w="796" w:type="dxa"/>
            <w:noWrap/>
            <w:vAlign w:val="bottom"/>
            <w:hideMark/>
          </w:tcPr>
          <w:p w14:paraId="3752B0C2" w14:textId="77777777" w:rsidR="00D05040" w:rsidRPr="00D05040" w:rsidRDefault="00D05040" w:rsidP="00D05040">
            <w:r w:rsidRPr="00D05040">
              <w:t>T</w:t>
            </w:r>
          </w:p>
        </w:tc>
        <w:tc>
          <w:tcPr>
            <w:tcW w:w="1097" w:type="dxa"/>
            <w:noWrap/>
            <w:vAlign w:val="bottom"/>
            <w:hideMark/>
          </w:tcPr>
          <w:p w14:paraId="7A53C78F" w14:textId="77777777" w:rsidR="00D05040" w:rsidRPr="00D05040" w:rsidRDefault="00D05040" w:rsidP="00D05040">
            <w:r w:rsidRPr="00D05040">
              <w:t>34282</w:t>
            </w:r>
          </w:p>
        </w:tc>
        <w:tc>
          <w:tcPr>
            <w:tcW w:w="3330" w:type="dxa"/>
            <w:vAlign w:val="bottom"/>
            <w:hideMark/>
          </w:tcPr>
          <w:p w14:paraId="7B1BA4EB" w14:textId="77777777" w:rsidR="00D05040" w:rsidRPr="00D05040" w:rsidRDefault="00D05040" w:rsidP="00D05040">
            <w:r w:rsidRPr="00D05040">
              <w:t>Bis(2-Chloroethoxy)Methane, tissue</w:t>
            </w:r>
          </w:p>
        </w:tc>
        <w:tc>
          <w:tcPr>
            <w:tcW w:w="1080" w:type="dxa"/>
            <w:noWrap/>
            <w:vAlign w:val="center"/>
            <w:hideMark/>
          </w:tcPr>
          <w:p w14:paraId="6E92C1D5" w14:textId="77777777" w:rsidR="00D05040" w:rsidRPr="00D05040" w:rsidRDefault="00D05040" w:rsidP="005E70F5">
            <w:pPr>
              <w:jc w:val="right"/>
            </w:pPr>
            <w:r w:rsidRPr="00D05040">
              <w:t>25</w:t>
            </w:r>
          </w:p>
        </w:tc>
        <w:tc>
          <w:tcPr>
            <w:tcW w:w="928" w:type="dxa"/>
            <w:noWrap/>
            <w:vAlign w:val="center"/>
            <w:hideMark/>
          </w:tcPr>
          <w:p w14:paraId="0F22E8F7" w14:textId="77777777" w:rsidR="00D05040" w:rsidRPr="00D05040" w:rsidRDefault="00D05040" w:rsidP="005E70F5">
            <w:pPr>
              <w:jc w:val="right"/>
            </w:pPr>
            <w:r w:rsidRPr="00D05040">
              <w:t>0</w:t>
            </w:r>
          </w:p>
        </w:tc>
        <w:tc>
          <w:tcPr>
            <w:tcW w:w="1042" w:type="dxa"/>
            <w:noWrap/>
            <w:vAlign w:val="center"/>
            <w:hideMark/>
          </w:tcPr>
          <w:p w14:paraId="49500473" w14:textId="77777777" w:rsidR="00D05040" w:rsidRPr="00D05040" w:rsidRDefault="00D05040" w:rsidP="005E70F5">
            <w:pPr>
              <w:jc w:val="right"/>
            </w:pPr>
            <w:r w:rsidRPr="00D05040">
              <w:t>0.0%</w:t>
            </w:r>
          </w:p>
        </w:tc>
        <w:tc>
          <w:tcPr>
            <w:tcW w:w="830" w:type="dxa"/>
            <w:shd w:val="clear" w:color="auto" w:fill="auto"/>
            <w:noWrap/>
            <w:vAlign w:val="center"/>
            <w:hideMark/>
          </w:tcPr>
          <w:p w14:paraId="1DC79CE0" w14:textId="77777777" w:rsidR="00D05040" w:rsidRPr="00D05040" w:rsidRDefault="00D05040" w:rsidP="005E70F5">
            <w:pPr>
              <w:jc w:val="right"/>
            </w:pPr>
            <w:r w:rsidRPr="00D05040">
              <w:t>25</w:t>
            </w:r>
          </w:p>
        </w:tc>
        <w:tc>
          <w:tcPr>
            <w:tcW w:w="941" w:type="dxa"/>
            <w:shd w:val="clear" w:color="auto" w:fill="auto"/>
            <w:noWrap/>
            <w:vAlign w:val="center"/>
            <w:hideMark/>
          </w:tcPr>
          <w:p w14:paraId="0DDA02D6" w14:textId="77777777" w:rsidR="00D05040" w:rsidRPr="00D05040" w:rsidRDefault="00D05040" w:rsidP="005E70F5">
            <w:pPr>
              <w:jc w:val="right"/>
            </w:pPr>
            <w:r w:rsidRPr="00D05040">
              <w:t>100.0%</w:t>
            </w:r>
          </w:p>
        </w:tc>
      </w:tr>
      <w:tr w:rsidR="00D05040" w:rsidRPr="00D05040" w14:paraId="42CC699D" w14:textId="77777777" w:rsidTr="005E70F5">
        <w:trPr>
          <w:cantSplit/>
          <w:jc w:val="center"/>
        </w:trPr>
        <w:tc>
          <w:tcPr>
            <w:tcW w:w="892" w:type="dxa"/>
            <w:noWrap/>
            <w:vAlign w:val="bottom"/>
            <w:hideMark/>
          </w:tcPr>
          <w:p w14:paraId="736CDFCB" w14:textId="77777777" w:rsidR="00D05040" w:rsidRPr="00D05040" w:rsidRDefault="00D05040" w:rsidP="00D05040">
            <w:r w:rsidRPr="00D05040">
              <w:t>Sem</w:t>
            </w:r>
          </w:p>
        </w:tc>
        <w:tc>
          <w:tcPr>
            <w:tcW w:w="796" w:type="dxa"/>
            <w:noWrap/>
            <w:vAlign w:val="bottom"/>
            <w:hideMark/>
          </w:tcPr>
          <w:p w14:paraId="32D27099" w14:textId="77777777" w:rsidR="00D05040" w:rsidRPr="00D05040" w:rsidRDefault="00D05040" w:rsidP="00D05040">
            <w:r w:rsidRPr="00D05040">
              <w:t>T</w:t>
            </w:r>
          </w:p>
        </w:tc>
        <w:tc>
          <w:tcPr>
            <w:tcW w:w="1097" w:type="dxa"/>
            <w:noWrap/>
            <w:vAlign w:val="bottom"/>
            <w:hideMark/>
          </w:tcPr>
          <w:p w14:paraId="4E366F2E" w14:textId="77777777" w:rsidR="00D05040" w:rsidRPr="00D05040" w:rsidRDefault="00D05040" w:rsidP="00D05040">
            <w:r w:rsidRPr="00D05040">
              <w:t>34287</w:t>
            </w:r>
          </w:p>
        </w:tc>
        <w:tc>
          <w:tcPr>
            <w:tcW w:w="3330" w:type="dxa"/>
            <w:vAlign w:val="bottom"/>
            <w:hideMark/>
          </w:tcPr>
          <w:p w14:paraId="19540A22" w14:textId="77777777" w:rsidR="00D05040" w:rsidRPr="00D05040" w:rsidRDefault="00D05040" w:rsidP="00D05040">
            <w:r w:rsidRPr="00D05040">
              <w:t>Bis(2-Chloroisopropyl)Ether, tissue</w:t>
            </w:r>
          </w:p>
        </w:tc>
        <w:tc>
          <w:tcPr>
            <w:tcW w:w="1080" w:type="dxa"/>
            <w:noWrap/>
            <w:vAlign w:val="center"/>
            <w:hideMark/>
          </w:tcPr>
          <w:p w14:paraId="48158CB3" w14:textId="77777777" w:rsidR="00D05040" w:rsidRPr="00D05040" w:rsidRDefault="00D05040" w:rsidP="005E70F5">
            <w:pPr>
              <w:jc w:val="right"/>
            </w:pPr>
            <w:r w:rsidRPr="00D05040">
              <w:t>42</w:t>
            </w:r>
          </w:p>
        </w:tc>
        <w:tc>
          <w:tcPr>
            <w:tcW w:w="928" w:type="dxa"/>
            <w:noWrap/>
            <w:vAlign w:val="center"/>
            <w:hideMark/>
          </w:tcPr>
          <w:p w14:paraId="7DC37A67" w14:textId="77777777" w:rsidR="00D05040" w:rsidRPr="00D05040" w:rsidRDefault="00D05040" w:rsidP="005E70F5">
            <w:pPr>
              <w:jc w:val="right"/>
            </w:pPr>
            <w:r w:rsidRPr="00D05040">
              <w:t>0</w:t>
            </w:r>
          </w:p>
        </w:tc>
        <w:tc>
          <w:tcPr>
            <w:tcW w:w="1042" w:type="dxa"/>
            <w:noWrap/>
            <w:vAlign w:val="center"/>
            <w:hideMark/>
          </w:tcPr>
          <w:p w14:paraId="4F3BB748" w14:textId="77777777" w:rsidR="00D05040" w:rsidRPr="00D05040" w:rsidRDefault="00D05040" w:rsidP="005E70F5">
            <w:pPr>
              <w:jc w:val="right"/>
            </w:pPr>
            <w:r w:rsidRPr="00D05040">
              <w:t>0.0%</w:t>
            </w:r>
          </w:p>
        </w:tc>
        <w:tc>
          <w:tcPr>
            <w:tcW w:w="830" w:type="dxa"/>
            <w:shd w:val="clear" w:color="auto" w:fill="auto"/>
            <w:noWrap/>
            <w:vAlign w:val="center"/>
            <w:hideMark/>
          </w:tcPr>
          <w:p w14:paraId="40F3145B" w14:textId="77777777" w:rsidR="00D05040" w:rsidRPr="00D05040" w:rsidRDefault="00D05040" w:rsidP="005E70F5">
            <w:pPr>
              <w:jc w:val="right"/>
            </w:pPr>
            <w:r w:rsidRPr="00D05040">
              <w:t>42</w:t>
            </w:r>
          </w:p>
        </w:tc>
        <w:tc>
          <w:tcPr>
            <w:tcW w:w="941" w:type="dxa"/>
            <w:shd w:val="clear" w:color="auto" w:fill="auto"/>
            <w:noWrap/>
            <w:vAlign w:val="center"/>
            <w:hideMark/>
          </w:tcPr>
          <w:p w14:paraId="4860C0AC" w14:textId="77777777" w:rsidR="00D05040" w:rsidRPr="00D05040" w:rsidRDefault="00D05040" w:rsidP="005E70F5">
            <w:pPr>
              <w:jc w:val="right"/>
            </w:pPr>
            <w:r w:rsidRPr="00D05040">
              <w:t>100.0%</w:t>
            </w:r>
          </w:p>
        </w:tc>
      </w:tr>
      <w:tr w:rsidR="00D05040" w:rsidRPr="00D05040" w14:paraId="450CB2A4" w14:textId="77777777" w:rsidTr="005E70F5">
        <w:trPr>
          <w:cantSplit/>
          <w:jc w:val="center"/>
        </w:trPr>
        <w:tc>
          <w:tcPr>
            <w:tcW w:w="892" w:type="dxa"/>
            <w:noWrap/>
            <w:vAlign w:val="bottom"/>
            <w:hideMark/>
          </w:tcPr>
          <w:p w14:paraId="36FC91CA" w14:textId="77777777" w:rsidR="00D05040" w:rsidRPr="00D05040" w:rsidRDefault="00D05040" w:rsidP="00D05040">
            <w:r w:rsidRPr="00D05040">
              <w:t>Sem</w:t>
            </w:r>
          </w:p>
        </w:tc>
        <w:tc>
          <w:tcPr>
            <w:tcW w:w="796" w:type="dxa"/>
            <w:noWrap/>
            <w:vAlign w:val="bottom"/>
            <w:hideMark/>
          </w:tcPr>
          <w:p w14:paraId="1271BF7D" w14:textId="77777777" w:rsidR="00D05040" w:rsidRPr="00D05040" w:rsidRDefault="00D05040" w:rsidP="00D05040">
            <w:r w:rsidRPr="00D05040">
              <w:t>T</w:t>
            </w:r>
          </w:p>
        </w:tc>
        <w:tc>
          <w:tcPr>
            <w:tcW w:w="1097" w:type="dxa"/>
            <w:noWrap/>
            <w:vAlign w:val="bottom"/>
            <w:hideMark/>
          </w:tcPr>
          <w:p w14:paraId="30CBCE5E" w14:textId="77777777" w:rsidR="00D05040" w:rsidRPr="00D05040" w:rsidRDefault="00D05040" w:rsidP="00D05040">
            <w:r w:rsidRPr="00D05040">
              <w:t>34296</w:t>
            </w:r>
          </w:p>
        </w:tc>
        <w:tc>
          <w:tcPr>
            <w:tcW w:w="3330" w:type="dxa"/>
            <w:vAlign w:val="bottom"/>
            <w:hideMark/>
          </w:tcPr>
          <w:p w14:paraId="15B8A938" w14:textId="77777777" w:rsidR="00D05040" w:rsidRPr="00D05040" w:rsidRDefault="00D05040" w:rsidP="00D05040">
            <w:r w:rsidRPr="00D05040">
              <w:t>N-Butyl Benzyl Phthalate, tissue</w:t>
            </w:r>
          </w:p>
        </w:tc>
        <w:tc>
          <w:tcPr>
            <w:tcW w:w="1080" w:type="dxa"/>
            <w:noWrap/>
            <w:vAlign w:val="center"/>
            <w:hideMark/>
          </w:tcPr>
          <w:p w14:paraId="68407E3E" w14:textId="77777777" w:rsidR="00D05040" w:rsidRPr="00D05040" w:rsidRDefault="00D05040" w:rsidP="005E70F5">
            <w:pPr>
              <w:jc w:val="right"/>
            </w:pPr>
            <w:r w:rsidRPr="00D05040">
              <w:t>343</w:t>
            </w:r>
          </w:p>
        </w:tc>
        <w:tc>
          <w:tcPr>
            <w:tcW w:w="928" w:type="dxa"/>
            <w:noWrap/>
            <w:vAlign w:val="center"/>
            <w:hideMark/>
          </w:tcPr>
          <w:p w14:paraId="0D37F382" w14:textId="77777777" w:rsidR="00D05040" w:rsidRPr="00D05040" w:rsidRDefault="00D05040" w:rsidP="005E70F5">
            <w:pPr>
              <w:jc w:val="right"/>
            </w:pPr>
            <w:r w:rsidRPr="00D05040">
              <w:t>0</w:t>
            </w:r>
          </w:p>
        </w:tc>
        <w:tc>
          <w:tcPr>
            <w:tcW w:w="1042" w:type="dxa"/>
            <w:noWrap/>
            <w:vAlign w:val="center"/>
            <w:hideMark/>
          </w:tcPr>
          <w:p w14:paraId="368573AE" w14:textId="77777777" w:rsidR="00D05040" w:rsidRPr="00D05040" w:rsidRDefault="00D05040" w:rsidP="005E70F5">
            <w:pPr>
              <w:jc w:val="right"/>
            </w:pPr>
            <w:r w:rsidRPr="00D05040">
              <w:t>0.0%</w:t>
            </w:r>
          </w:p>
        </w:tc>
        <w:tc>
          <w:tcPr>
            <w:tcW w:w="830" w:type="dxa"/>
            <w:shd w:val="clear" w:color="auto" w:fill="auto"/>
            <w:noWrap/>
            <w:vAlign w:val="center"/>
            <w:hideMark/>
          </w:tcPr>
          <w:p w14:paraId="38B3AF8E" w14:textId="77777777" w:rsidR="00D05040" w:rsidRPr="00D05040" w:rsidRDefault="00D05040" w:rsidP="005E70F5">
            <w:pPr>
              <w:jc w:val="right"/>
            </w:pPr>
            <w:r w:rsidRPr="00D05040">
              <w:t>343</w:t>
            </w:r>
          </w:p>
        </w:tc>
        <w:tc>
          <w:tcPr>
            <w:tcW w:w="941" w:type="dxa"/>
            <w:shd w:val="clear" w:color="auto" w:fill="auto"/>
            <w:noWrap/>
            <w:vAlign w:val="center"/>
            <w:hideMark/>
          </w:tcPr>
          <w:p w14:paraId="6062B027" w14:textId="77777777" w:rsidR="00D05040" w:rsidRPr="00D05040" w:rsidRDefault="00D05040" w:rsidP="005E70F5">
            <w:pPr>
              <w:jc w:val="right"/>
            </w:pPr>
            <w:r w:rsidRPr="00D05040">
              <w:t>100.0%</w:t>
            </w:r>
          </w:p>
        </w:tc>
      </w:tr>
      <w:tr w:rsidR="00D05040" w:rsidRPr="00D05040" w14:paraId="43C6A388" w14:textId="77777777" w:rsidTr="005E70F5">
        <w:trPr>
          <w:cantSplit/>
          <w:jc w:val="center"/>
        </w:trPr>
        <w:tc>
          <w:tcPr>
            <w:tcW w:w="892" w:type="dxa"/>
            <w:noWrap/>
            <w:vAlign w:val="bottom"/>
            <w:hideMark/>
          </w:tcPr>
          <w:p w14:paraId="132E1BB1" w14:textId="77777777" w:rsidR="00D05040" w:rsidRPr="00D05040" w:rsidRDefault="00D05040" w:rsidP="00D05040">
            <w:r w:rsidRPr="00D05040">
              <w:t>Sem</w:t>
            </w:r>
          </w:p>
        </w:tc>
        <w:tc>
          <w:tcPr>
            <w:tcW w:w="796" w:type="dxa"/>
            <w:noWrap/>
            <w:vAlign w:val="bottom"/>
            <w:hideMark/>
          </w:tcPr>
          <w:p w14:paraId="6AE90E2B" w14:textId="77777777" w:rsidR="00D05040" w:rsidRPr="00D05040" w:rsidRDefault="00D05040" w:rsidP="00D05040">
            <w:r w:rsidRPr="00D05040">
              <w:t>T</w:t>
            </w:r>
          </w:p>
        </w:tc>
        <w:tc>
          <w:tcPr>
            <w:tcW w:w="1097" w:type="dxa"/>
            <w:noWrap/>
            <w:vAlign w:val="bottom"/>
            <w:hideMark/>
          </w:tcPr>
          <w:p w14:paraId="09D182A8" w14:textId="77777777" w:rsidR="00D05040" w:rsidRPr="00D05040" w:rsidRDefault="00D05040" w:rsidP="00D05040">
            <w:r w:rsidRPr="00D05040">
              <w:t>34340</w:t>
            </w:r>
          </w:p>
        </w:tc>
        <w:tc>
          <w:tcPr>
            <w:tcW w:w="3330" w:type="dxa"/>
            <w:vAlign w:val="bottom"/>
            <w:hideMark/>
          </w:tcPr>
          <w:p w14:paraId="458E2466" w14:textId="77777777" w:rsidR="00D05040" w:rsidRPr="00D05040" w:rsidRDefault="00D05040" w:rsidP="00D05040">
            <w:r w:rsidRPr="00D05040">
              <w:t>Diethyl Phthalate, tissue</w:t>
            </w:r>
          </w:p>
        </w:tc>
        <w:tc>
          <w:tcPr>
            <w:tcW w:w="1080" w:type="dxa"/>
            <w:noWrap/>
            <w:vAlign w:val="center"/>
            <w:hideMark/>
          </w:tcPr>
          <w:p w14:paraId="79172DD3" w14:textId="77777777" w:rsidR="00D05040" w:rsidRPr="00D05040" w:rsidRDefault="00D05040" w:rsidP="005E70F5">
            <w:pPr>
              <w:jc w:val="right"/>
            </w:pPr>
            <w:r w:rsidRPr="00D05040">
              <w:t>344</w:t>
            </w:r>
          </w:p>
        </w:tc>
        <w:tc>
          <w:tcPr>
            <w:tcW w:w="928" w:type="dxa"/>
            <w:noWrap/>
            <w:vAlign w:val="center"/>
            <w:hideMark/>
          </w:tcPr>
          <w:p w14:paraId="0945F084" w14:textId="77777777" w:rsidR="00D05040" w:rsidRPr="00D05040" w:rsidRDefault="00D05040" w:rsidP="005E70F5">
            <w:pPr>
              <w:jc w:val="right"/>
            </w:pPr>
            <w:r w:rsidRPr="00D05040">
              <w:t>0</w:t>
            </w:r>
          </w:p>
        </w:tc>
        <w:tc>
          <w:tcPr>
            <w:tcW w:w="1042" w:type="dxa"/>
            <w:noWrap/>
            <w:vAlign w:val="center"/>
            <w:hideMark/>
          </w:tcPr>
          <w:p w14:paraId="5B28AAFA" w14:textId="77777777" w:rsidR="00D05040" w:rsidRPr="00D05040" w:rsidRDefault="00D05040" w:rsidP="005E70F5">
            <w:pPr>
              <w:jc w:val="right"/>
            </w:pPr>
            <w:r w:rsidRPr="00D05040">
              <w:t>0.0%</w:t>
            </w:r>
          </w:p>
        </w:tc>
        <w:tc>
          <w:tcPr>
            <w:tcW w:w="830" w:type="dxa"/>
            <w:shd w:val="clear" w:color="auto" w:fill="auto"/>
            <w:noWrap/>
            <w:vAlign w:val="center"/>
            <w:hideMark/>
          </w:tcPr>
          <w:p w14:paraId="42342D69" w14:textId="77777777" w:rsidR="00D05040" w:rsidRPr="00D05040" w:rsidRDefault="00D05040" w:rsidP="005E70F5">
            <w:pPr>
              <w:jc w:val="right"/>
            </w:pPr>
            <w:r w:rsidRPr="00D05040">
              <w:t>344</w:t>
            </w:r>
          </w:p>
        </w:tc>
        <w:tc>
          <w:tcPr>
            <w:tcW w:w="941" w:type="dxa"/>
            <w:shd w:val="clear" w:color="auto" w:fill="auto"/>
            <w:noWrap/>
            <w:vAlign w:val="center"/>
            <w:hideMark/>
          </w:tcPr>
          <w:p w14:paraId="66BEE0E5" w14:textId="77777777" w:rsidR="00D05040" w:rsidRPr="00D05040" w:rsidRDefault="00D05040" w:rsidP="005E70F5">
            <w:pPr>
              <w:jc w:val="right"/>
            </w:pPr>
            <w:r w:rsidRPr="00D05040">
              <w:t>100.0%</w:t>
            </w:r>
          </w:p>
        </w:tc>
      </w:tr>
      <w:tr w:rsidR="00D05040" w:rsidRPr="00D05040" w14:paraId="7F61B18C" w14:textId="77777777" w:rsidTr="005E70F5">
        <w:trPr>
          <w:cantSplit/>
          <w:jc w:val="center"/>
        </w:trPr>
        <w:tc>
          <w:tcPr>
            <w:tcW w:w="892" w:type="dxa"/>
            <w:noWrap/>
            <w:vAlign w:val="bottom"/>
            <w:hideMark/>
          </w:tcPr>
          <w:p w14:paraId="367C794A" w14:textId="77777777" w:rsidR="00D05040" w:rsidRPr="00D05040" w:rsidRDefault="00D05040" w:rsidP="00D05040">
            <w:r w:rsidRPr="00D05040">
              <w:t>Sem</w:t>
            </w:r>
          </w:p>
        </w:tc>
        <w:tc>
          <w:tcPr>
            <w:tcW w:w="796" w:type="dxa"/>
            <w:noWrap/>
            <w:vAlign w:val="bottom"/>
            <w:hideMark/>
          </w:tcPr>
          <w:p w14:paraId="6045E066" w14:textId="77777777" w:rsidR="00D05040" w:rsidRPr="00D05040" w:rsidRDefault="00D05040" w:rsidP="00D05040">
            <w:r w:rsidRPr="00D05040">
              <w:t>T</w:t>
            </w:r>
          </w:p>
        </w:tc>
        <w:tc>
          <w:tcPr>
            <w:tcW w:w="1097" w:type="dxa"/>
            <w:noWrap/>
            <w:vAlign w:val="bottom"/>
            <w:hideMark/>
          </w:tcPr>
          <w:p w14:paraId="73BEA50F" w14:textId="77777777" w:rsidR="00D05040" w:rsidRPr="00D05040" w:rsidRDefault="00D05040" w:rsidP="00D05040">
            <w:r w:rsidRPr="00D05040">
              <w:t>34345</w:t>
            </w:r>
          </w:p>
        </w:tc>
        <w:tc>
          <w:tcPr>
            <w:tcW w:w="3330" w:type="dxa"/>
            <w:vAlign w:val="bottom"/>
            <w:hideMark/>
          </w:tcPr>
          <w:p w14:paraId="73CF21E3" w14:textId="77777777" w:rsidR="00D05040" w:rsidRPr="00D05040" w:rsidRDefault="00D05040" w:rsidP="00D05040">
            <w:r w:rsidRPr="00D05040">
              <w:t>Dimethyl Phthalate, tissue</w:t>
            </w:r>
          </w:p>
        </w:tc>
        <w:tc>
          <w:tcPr>
            <w:tcW w:w="1080" w:type="dxa"/>
            <w:noWrap/>
            <w:vAlign w:val="center"/>
            <w:hideMark/>
          </w:tcPr>
          <w:p w14:paraId="6C5401F7" w14:textId="77777777" w:rsidR="00D05040" w:rsidRPr="00D05040" w:rsidRDefault="00D05040" w:rsidP="005E70F5">
            <w:pPr>
              <w:jc w:val="right"/>
            </w:pPr>
            <w:r w:rsidRPr="00D05040">
              <w:t>344</w:t>
            </w:r>
          </w:p>
        </w:tc>
        <w:tc>
          <w:tcPr>
            <w:tcW w:w="928" w:type="dxa"/>
            <w:noWrap/>
            <w:vAlign w:val="center"/>
            <w:hideMark/>
          </w:tcPr>
          <w:p w14:paraId="6DDC4E59" w14:textId="77777777" w:rsidR="00D05040" w:rsidRPr="00D05040" w:rsidRDefault="00D05040" w:rsidP="005E70F5">
            <w:pPr>
              <w:jc w:val="right"/>
            </w:pPr>
            <w:r w:rsidRPr="00D05040">
              <w:t>8</w:t>
            </w:r>
          </w:p>
        </w:tc>
        <w:tc>
          <w:tcPr>
            <w:tcW w:w="1042" w:type="dxa"/>
            <w:noWrap/>
            <w:vAlign w:val="center"/>
            <w:hideMark/>
          </w:tcPr>
          <w:p w14:paraId="37B6A2A5" w14:textId="77777777" w:rsidR="00D05040" w:rsidRPr="00D05040" w:rsidRDefault="00D05040" w:rsidP="005E70F5">
            <w:pPr>
              <w:jc w:val="right"/>
            </w:pPr>
            <w:r w:rsidRPr="00D05040">
              <w:t>2.3%</w:t>
            </w:r>
          </w:p>
        </w:tc>
        <w:tc>
          <w:tcPr>
            <w:tcW w:w="830" w:type="dxa"/>
            <w:shd w:val="clear" w:color="auto" w:fill="auto"/>
            <w:noWrap/>
            <w:vAlign w:val="center"/>
            <w:hideMark/>
          </w:tcPr>
          <w:p w14:paraId="748A6696" w14:textId="77777777" w:rsidR="00D05040" w:rsidRPr="00D05040" w:rsidRDefault="00D05040" w:rsidP="005E70F5">
            <w:pPr>
              <w:jc w:val="right"/>
            </w:pPr>
            <w:r w:rsidRPr="00D05040">
              <w:t>336</w:t>
            </w:r>
          </w:p>
        </w:tc>
        <w:tc>
          <w:tcPr>
            <w:tcW w:w="941" w:type="dxa"/>
            <w:shd w:val="clear" w:color="auto" w:fill="auto"/>
            <w:noWrap/>
            <w:vAlign w:val="center"/>
            <w:hideMark/>
          </w:tcPr>
          <w:p w14:paraId="7C8E6FBD" w14:textId="77777777" w:rsidR="00D05040" w:rsidRPr="00D05040" w:rsidRDefault="00D05040" w:rsidP="005E70F5">
            <w:pPr>
              <w:jc w:val="right"/>
            </w:pPr>
            <w:r w:rsidRPr="00D05040">
              <w:t>97.7%</w:t>
            </w:r>
          </w:p>
        </w:tc>
      </w:tr>
      <w:tr w:rsidR="00D05040" w:rsidRPr="00D05040" w14:paraId="12832409" w14:textId="77777777" w:rsidTr="005E70F5">
        <w:trPr>
          <w:cantSplit/>
          <w:jc w:val="center"/>
        </w:trPr>
        <w:tc>
          <w:tcPr>
            <w:tcW w:w="892" w:type="dxa"/>
            <w:noWrap/>
            <w:vAlign w:val="bottom"/>
            <w:hideMark/>
          </w:tcPr>
          <w:p w14:paraId="61E54CDB" w14:textId="77777777" w:rsidR="00D05040" w:rsidRPr="00D05040" w:rsidRDefault="00D05040" w:rsidP="00D05040">
            <w:r w:rsidRPr="00D05040">
              <w:t>Sem</w:t>
            </w:r>
          </w:p>
        </w:tc>
        <w:tc>
          <w:tcPr>
            <w:tcW w:w="796" w:type="dxa"/>
            <w:noWrap/>
            <w:vAlign w:val="bottom"/>
            <w:hideMark/>
          </w:tcPr>
          <w:p w14:paraId="34C25749" w14:textId="77777777" w:rsidR="00D05040" w:rsidRPr="00D05040" w:rsidRDefault="00D05040" w:rsidP="00D05040">
            <w:r w:rsidRPr="00D05040">
              <w:t>T</w:t>
            </w:r>
          </w:p>
        </w:tc>
        <w:tc>
          <w:tcPr>
            <w:tcW w:w="1097" w:type="dxa"/>
            <w:noWrap/>
            <w:vAlign w:val="bottom"/>
            <w:hideMark/>
          </w:tcPr>
          <w:p w14:paraId="1E9B4A50" w14:textId="77777777" w:rsidR="00D05040" w:rsidRPr="00D05040" w:rsidRDefault="00D05040" w:rsidP="00D05040">
            <w:r w:rsidRPr="00D05040">
              <w:t>34350</w:t>
            </w:r>
          </w:p>
        </w:tc>
        <w:tc>
          <w:tcPr>
            <w:tcW w:w="3330" w:type="dxa"/>
            <w:vAlign w:val="bottom"/>
            <w:hideMark/>
          </w:tcPr>
          <w:p w14:paraId="467E9AC8" w14:textId="77777777" w:rsidR="00D05040" w:rsidRPr="00D05040" w:rsidRDefault="00D05040" w:rsidP="00D05040">
            <w:r w:rsidRPr="00D05040">
              <w:t>1,2-Diphenylhydrazine, tissue</w:t>
            </w:r>
          </w:p>
        </w:tc>
        <w:tc>
          <w:tcPr>
            <w:tcW w:w="1080" w:type="dxa"/>
            <w:noWrap/>
            <w:vAlign w:val="center"/>
            <w:hideMark/>
          </w:tcPr>
          <w:p w14:paraId="0204BB95" w14:textId="77777777" w:rsidR="00D05040" w:rsidRPr="00D05040" w:rsidRDefault="00D05040" w:rsidP="005E70F5">
            <w:pPr>
              <w:jc w:val="right"/>
            </w:pPr>
            <w:r w:rsidRPr="00D05040">
              <w:t>25</w:t>
            </w:r>
          </w:p>
        </w:tc>
        <w:tc>
          <w:tcPr>
            <w:tcW w:w="928" w:type="dxa"/>
            <w:noWrap/>
            <w:vAlign w:val="center"/>
            <w:hideMark/>
          </w:tcPr>
          <w:p w14:paraId="0A9CFD34" w14:textId="77777777" w:rsidR="00D05040" w:rsidRPr="00D05040" w:rsidRDefault="00D05040" w:rsidP="005E70F5">
            <w:pPr>
              <w:jc w:val="right"/>
            </w:pPr>
            <w:r w:rsidRPr="00D05040">
              <w:t>0</w:t>
            </w:r>
          </w:p>
        </w:tc>
        <w:tc>
          <w:tcPr>
            <w:tcW w:w="1042" w:type="dxa"/>
            <w:noWrap/>
            <w:vAlign w:val="center"/>
            <w:hideMark/>
          </w:tcPr>
          <w:p w14:paraId="43AA5E9A" w14:textId="77777777" w:rsidR="00D05040" w:rsidRPr="00D05040" w:rsidRDefault="00D05040" w:rsidP="005E70F5">
            <w:pPr>
              <w:jc w:val="right"/>
            </w:pPr>
            <w:r w:rsidRPr="00D05040">
              <w:t>0.0%</w:t>
            </w:r>
          </w:p>
        </w:tc>
        <w:tc>
          <w:tcPr>
            <w:tcW w:w="830" w:type="dxa"/>
            <w:shd w:val="clear" w:color="auto" w:fill="auto"/>
            <w:noWrap/>
            <w:vAlign w:val="center"/>
            <w:hideMark/>
          </w:tcPr>
          <w:p w14:paraId="79FC18F1" w14:textId="77777777" w:rsidR="00D05040" w:rsidRPr="00D05040" w:rsidRDefault="00D05040" w:rsidP="005E70F5">
            <w:pPr>
              <w:jc w:val="right"/>
            </w:pPr>
            <w:r w:rsidRPr="00D05040">
              <w:t>25</w:t>
            </w:r>
          </w:p>
        </w:tc>
        <w:tc>
          <w:tcPr>
            <w:tcW w:w="941" w:type="dxa"/>
            <w:shd w:val="clear" w:color="auto" w:fill="auto"/>
            <w:noWrap/>
            <w:vAlign w:val="center"/>
            <w:hideMark/>
          </w:tcPr>
          <w:p w14:paraId="5755D2C1" w14:textId="77777777" w:rsidR="00D05040" w:rsidRPr="00D05040" w:rsidRDefault="00D05040" w:rsidP="005E70F5">
            <w:pPr>
              <w:jc w:val="right"/>
            </w:pPr>
            <w:r w:rsidRPr="00D05040">
              <w:t>100.0%</w:t>
            </w:r>
          </w:p>
        </w:tc>
      </w:tr>
      <w:tr w:rsidR="00D05040" w:rsidRPr="00D05040" w14:paraId="4B2D7F6E" w14:textId="77777777" w:rsidTr="005E70F5">
        <w:trPr>
          <w:cantSplit/>
          <w:jc w:val="center"/>
        </w:trPr>
        <w:tc>
          <w:tcPr>
            <w:tcW w:w="892" w:type="dxa"/>
            <w:noWrap/>
            <w:vAlign w:val="bottom"/>
            <w:hideMark/>
          </w:tcPr>
          <w:p w14:paraId="4C0A32A7" w14:textId="77777777" w:rsidR="00D05040" w:rsidRPr="00D05040" w:rsidRDefault="00D05040" w:rsidP="00D05040">
            <w:r w:rsidRPr="00D05040">
              <w:t>Sem</w:t>
            </w:r>
          </w:p>
        </w:tc>
        <w:tc>
          <w:tcPr>
            <w:tcW w:w="796" w:type="dxa"/>
            <w:noWrap/>
            <w:vAlign w:val="bottom"/>
            <w:hideMark/>
          </w:tcPr>
          <w:p w14:paraId="3E461226" w14:textId="77777777" w:rsidR="00D05040" w:rsidRPr="00D05040" w:rsidRDefault="00D05040" w:rsidP="00D05040">
            <w:r w:rsidRPr="00D05040">
              <w:t>T</w:t>
            </w:r>
          </w:p>
        </w:tc>
        <w:tc>
          <w:tcPr>
            <w:tcW w:w="1097" w:type="dxa"/>
            <w:noWrap/>
            <w:vAlign w:val="bottom"/>
            <w:hideMark/>
          </w:tcPr>
          <w:p w14:paraId="213321B6" w14:textId="77777777" w:rsidR="00D05040" w:rsidRPr="00D05040" w:rsidRDefault="00D05040" w:rsidP="00D05040">
            <w:r w:rsidRPr="00D05040">
              <w:t>34390</w:t>
            </w:r>
          </w:p>
        </w:tc>
        <w:tc>
          <w:tcPr>
            <w:tcW w:w="3330" w:type="dxa"/>
            <w:vAlign w:val="bottom"/>
            <w:hideMark/>
          </w:tcPr>
          <w:p w14:paraId="41A0F7CB" w14:textId="77777777" w:rsidR="00D05040" w:rsidRPr="00D05040" w:rsidRDefault="00D05040" w:rsidP="00D05040">
            <w:proofErr w:type="spellStart"/>
            <w:r w:rsidRPr="00D05040">
              <w:t>Hexachlorocyclopentadiene</w:t>
            </w:r>
            <w:proofErr w:type="spellEnd"/>
            <w:r w:rsidRPr="00D05040">
              <w:t>, tissue</w:t>
            </w:r>
          </w:p>
        </w:tc>
        <w:tc>
          <w:tcPr>
            <w:tcW w:w="1080" w:type="dxa"/>
            <w:noWrap/>
            <w:vAlign w:val="center"/>
            <w:hideMark/>
          </w:tcPr>
          <w:p w14:paraId="574EF4D2" w14:textId="77777777" w:rsidR="00D05040" w:rsidRPr="00D05040" w:rsidRDefault="00D05040" w:rsidP="005E70F5">
            <w:pPr>
              <w:jc w:val="right"/>
            </w:pPr>
            <w:r w:rsidRPr="00D05040">
              <w:t>25</w:t>
            </w:r>
          </w:p>
        </w:tc>
        <w:tc>
          <w:tcPr>
            <w:tcW w:w="928" w:type="dxa"/>
            <w:noWrap/>
            <w:vAlign w:val="center"/>
            <w:hideMark/>
          </w:tcPr>
          <w:p w14:paraId="0B130079" w14:textId="77777777" w:rsidR="00D05040" w:rsidRPr="00D05040" w:rsidRDefault="00D05040" w:rsidP="005E70F5">
            <w:pPr>
              <w:jc w:val="right"/>
            </w:pPr>
            <w:r w:rsidRPr="00D05040">
              <w:t>0</w:t>
            </w:r>
          </w:p>
        </w:tc>
        <w:tc>
          <w:tcPr>
            <w:tcW w:w="1042" w:type="dxa"/>
            <w:noWrap/>
            <w:vAlign w:val="center"/>
            <w:hideMark/>
          </w:tcPr>
          <w:p w14:paraId="7305CFCF" w14:textId="77777777" w:rsidR="00D05040" w:rsidRPr="00D05040" w:rsidRDefault="00D05040" w:rsidP="005E70F5">
            <w:pPr>
              <w:jc w:val="right"/>
            </w:pPr>
            <w:r w:rsidRPr="00D05040">
              <w:t>0.0%</w:t>
            </w:r>
          </w:p>
        </w:tc>
        <w:tc>
          <w:tcPr>
            <w:tcW w:w="830" w:type="dxa"/>
            <w:shd w:val="clear" w:color="auto" w:fill="auto"/>
            <w:noWrap/>
            <w:vAlign w:val="center"/>
            <w:hideMark/>
          </w:tcPr>
          <w:p w14:paraId="41023EB2" w14:textId="77777777" w:rsidR="00D05040" w:rsidRPr="00D05040" w:rsidRDefault="00D05040" w:rsidP="005E70F5">
            <w:pPr>
              <w:jc w:val="right"/>
            </w:pPr>
            <w:r w:rsidRPr="00D05040">
              <w:t>25</w:t>
            </w:r>
          </w:p>
        </w:tc>
        <w:tc>
          <w:tcPr>
            <w:tcW w:w="941" w:type="dxa"/>
            <w:shd w:val="clear" w:color="auto" w:fill="auto"/>
            <w:noWrap/>
            <w:vAlign w:val="center"/>
            <w:hideMark/>
          </w:tcPr>
          <w:p w14:paraId="0E2C0E4E" w14:textId="77777777" w:rsidR="00D05040" w:rsidRPr="00D05040" w:rsidRDefault="00D05040" w:rsidP="005E70F5">
            <w:pPr>
              <w:jc w:val="right"/>
            </w:pPr>
            <w:r w:rsidRPr="00D05040">
              <w:t>100.0%</w:t>
            </w:r>
          </w:p>
        </w:tc>
      </w:tr>
      <w:tr w:rsidR="00D05040" w:rsidRPr="00D05040" w14:paraId="6D424A6C" w14:textId="77777777" w:rsidTr="005E70F5">
        <w:trPr>
          <w:cantSplit/>
          <w:jc w:val="center"/>
        </w:trPr>
        <w:tc>
          <w:tcPr>
            <w:tcW w:w="892" w:type="dxa"/>
            <w:noWrap/>
            <w:vAlign w:val="bottom"/>
            <w:hideMark/>
          </w:tcPr>
          <w:p w14:paraId="2B7E8889" w14:textId="77777777" w:rsidR="00D05040" w:rsidRPr="00D05040" w:rsidRDefault="00D05040" w:rsidP="00D05040">
            <w:r w:rsidRPr="00D05040">
              <w:t>Sem</w:t>
            </w:r>
          </w:p>
        </w:tc>
        <w:tc>
          <w:tcPr>
            <w:tcW w:w="796" w:type="dxa"/>
            <w:noWrap/>
            <w:vAlign w:val="bottom"/>
            <w:hideMark/>
          </w:tcPr>
          <w:p w14:paraId="3048C6FD" w14:textId="77777777" w:rsidR="00D05040" w:rsidRPr="00D05040" w:rsidRDefault="00D05040" w:rsidP="00D05040">
            <w:r w:rsidRPr="00D05040">
              <w:t>T</w:t>
            </w:r>
          </w:p>
        </w:tc>
        <w:tc>
          <w:tcPr>
            <w:tcW w:w="1097" w:type="dxa"/>
            <w:noWrap/>
            <w:vAlign w:val="bottom"/>
            <w:hideMark/>
          </w:tcPr>
          <w:p w14:paraId="73069BDE" w14:textId="77777777" w:rsidR="00D05040" w:rsidRPr="00D05040" w:rsidRDefault="00D05040" w:rsidP="00D05040">
            <w:r w:rsidRPr="00D05040">
              <w:t>34395</w:t>
            </w:r>
          </w:p>
        </w:tc>
        <w:tc>
          <w:tcPr>
            <w:tcW w:w="3330" w:type="dxa"/>
            <w:vAlign w:val="bottom"/>
            <w:hideMark/>
          </w:tcPr>
          <w:p w14:paraId="5F968A2F" w14:textId="77777777" w:rsidR="00D05040" w:rsidRPr="00D05040" w:rsidRDefault="00D05040" w:rsidP="00D05040">
            <w:r w:rsidRPr="00D05040">
              <w:t>Hexachlorobutadiene, tissue</w:t>
            </w:r>
          </w:p>
        </w:tc>
        <w:tc>
          <w:tcPr>
            <w:tcW w:w="1080" w:type="dxa"/>
            <w:noWrap/>
            <w:vAlign w:val="center"/>
            <w:hideMark/>
          </w:tcPr>
          <w:p w14:paraId="2D4014B4" w14:textId="77777777" w:rsidR="00D05040" w:rsidRPr="00D05040" w:rsidRDefault="00D05040" w:rsidP="005E70F5">
            <w:pPr>
              <w:jc w:val="right"/>
            </w:pPr>
            <w:r w:rsidRPr="00D05040">
              <w:t>348</w:t>
            </w:r>
          </w:p>
        </w:tc>
        <w:tc>
          <w:tcPr>
            <w:tcW w:w="928" w:type="dxa"/>
            <w:noWrap/>
            <w:vAlign w:val="center"/>
            <w:hideMark/>
          </w:tcPr>
          <w:p w14:paraId="0E66F8E3" w14:textId="77777777" w:rsidR="00D05040" w:rsidRPr="00D05040" w:rsidRDefault="00D05040" w:rsidP="005E70F5">
            <w:pPr>
              <w:jc w:val="right"/>
            </w:pPr>
            <w:r w:rsidRPr="00D05040">
              <w:t>0</w:t>
            </w:r>
          </w:p>
        </w:tc>
        <w:tc>
          <w:tcPr>
            <w:tcW w:w="1042" w:type="dxa"/>
            <w:noWrap/>
            <w:vAlign w:val="center"/>
            <w:hideMark/>
          </w:tcPr>
          <w:p w14:paraId="1F66D87C" w14:textId="77777777" w:rsidR="00D05040" w:rsidRPr="00D05040" w:rsidRDefault="00D05040" w:rsidP="005E70F5">
            <w:pPr>
              <w:jc w:val="right"/>
            </w:pPr>
            <w:r w:rsidRPr="00D05040">
              <w:t>0.0%</w:t>
            </w:r>
          </w:p>
        </w:tc>
        <w:tc>
          <w:tcPr>
            <w:tcW w:w="830" w:type="dxa"/>
            <w:shd w:val="clear" w:color="auto" w:fill="auto"/>
            <w:noWrap/>
            <w:vAlign w:val="center"/>
            <w:hideMark/>
          </w:tcPr>
          <w:p w14:paraId="478BD37B" w14:textId="77777777" w:rsidR="00D05040" w:rsidRPr="00D05040" w:rsidRDefault="00D05040" w:rsidP="005E70F5">
            <w:pPr>
              <w:jc w:val="right"/>
            </w:pPr>
            <w:r w:rsidRPr="00D05040">
              <w:t>348</w:t>
            </w:r>
          </w:p>
        </w:tc>
        <w:tc>
          <w:tcPr>
            <w:tcW w:w="941" w:type="dxa"/>
            <w:shd w:val="clear" w:color="auto" w:fill="auto"/>
            <w:noWrap/>
            <w:vAlign w:val="center"/>
            <w:hideMark/>
          </w:tcPr>
          <w:p w14:paraId="5A3CE5A1" w14:textId="77777777" w:rsidR="00D05040" w:rsidRPr="00D05040" w:rsidRDefault="00D05040" w:rsidP="005E70F5">
            <w:pPr>
              <w:jc w:val="right"/>
            </w:pPr>
            <w:r w:rsidRPr="00D05040">
              <w:t>100.0%</w:t>
            </w:r>
          </w:p>
        </w:tc>
      </w:tr>
      <w:tr w:rsidR="00D05040" w:rsidRPr="00D05040" w14:paraId="6661FBA2" w14:textId="77777777" w:rsidTr="005E70F5">
        <w:trPr>
          <w:cantSplit/>
          <w:jc w:val="center"/>
        </w:trPr>
        <w:tc>
          <w:tcPr>
            <w:tcW w:w="892" w:type="dxa"/>
            <w:noWrap/>
            <w:vAlign w:val="bottom"/>
            <w:hideMark/>
          </w:tcPr>
          <w:p w14:paraId="232DF185" w14:textId="77777777" w:rsidR="00D05040" w:rsidRPr="00D05040" w:rsidRDefault="00D05040" w:rsidP="00D05040">
            <w:r w:rsidRPr="00D05040">
              <w:t>Sem</w:t>
            </w:r>
          </w:p>
        </w:tc>
        <w:tc>
          <w:tcPr>
            <w:tcW w:w="796" w:type="dxa"/>
            <w:noWrap/>
            <w:vAlign w:val="bottom"/>
            <w:hideMark/>
          </w:tcPr>
          <w:p w14:paraId="34973E87" w14:textId="77777777" w:rsidR="00D05040" w:rsidRPr="00D05040" w:rsidRDefault="00D05040" w:rsidP="00D05040">
            <w:r w:rsidRPr="00D05040">
              <w:t>T</w:t>
            </w:r>
          </w:p>
        </w:tc>
        <w:tc>
          <w:tcPr>
            <w:tcW w:w="1097" w:type="dxa"/>
            <w:noWrap/>
            <w:vAlign w:val="bottom"/>
            <w:hideMark/>
          </w:tcPr>
          <w:p w14:paraId="29469843" w14:textId="77777777" w:rsidR="00D05040" w:rsidRPr="00D05040" w:rsidRDefault="00D05040" w:rsidP="00D05040">
            <w:r w:rsidRPr="00D05040">
              <w:t>34400</w:t>
            </w:r>
          </w:p>
        </w:tc>
        <w:tc>
          <w:tcPr>
            <w:tcW w:w="3330" w:type="dxa"/>
            <w:vAlign w:val="bottom"/>
            <w:hideMark/>
          </w:tcPr>
          <w:p w14:paraId="144C064E" w14:textId="77777777" w:rsidR="00D05040" w:rsidRPr="00D05040" w:rsidRDefault="00D05040" w:rsidP="00D05040">
            <w:r w:rsidRPr="00D05040">
              <w:t>Hexachloroethane, tissue</w:t>
            </w:r>
          </w:p>
        </w:tc>
        <w:tc>
          <w:tcPr>
            <w:tcW w:w="1080" w:type="dxa"/>
            <w:noWrap/>
            <w:vAlign w:val="center"/>
            <w:hideMark/>
          </w:tcPr>
          <w:p w14:paraId="439A8825" w14:textId="77777777" w:rsidR="00D05040" w:rsidRPr="00D05040" w:rsidRDefault="00D05040" w:rsidP="005E70F5">
            <w:pPr>
              <w:jc w:val="right"/>
            </w:pPr>
            <w:r w:rsidRPr="00D05040">
              <w:t>348</w:t>
            </w:r>
          </w:p>
        </w:tc>
        <w:tc>
          <w:tcPr>
            <w:tcW w:w="928" w:type="dxa"/>
            <w:noWrap/>
            <w:vAlign w:val="center"/>
            <w:hideMark/>
          </w:tcPr>
          <w:p w14:paraId="1A65DAEC" w14:textId="77777777" w:rsidR="00D05040" w:rsidRPr="00D05040" w:rsidRDefault="00D05040" w:rsidP="005E70F5">
            <w:pPr>
              <w:jc w:val="right"/>
            </w:pPr>
            <w:r w:rsidRPr="00D05040">
              <w:t>0</w:t>
            </w:r>
          </w:p>
        </w:tc>
        <w:tc>
          <w:tcPr>
            <w:tcW w:w="1042" w:type="dxa"/>
            <w:noWrap/>
            <w:vAlign w:val="center"/>
            <w:hideMark/>
          </w:tcPr>
          <w:p w14:paraId="508C3D4A" w14:textId="77777777" w:rsidR="00D05040" w:rsidRPr="00D05040" w:rsidRDefault="00D05040" w:rsidP="005E70F5">
            <w:pPr>
              <w:jc w:val="right"/>
            </w:pPr>
            <w:r w:rsidRPr="00D05040">
              <w:t>0.0%</w:t>
            </w:r>
          </w:p>
        </w:tc>
        <w:tc>
          <w:tcPr>
            <w:tcW w:w="830" w:type="dxa"/>
            <w:shd w:val="clear" w:color="auto" w:fill="auto"/>
            <w:noWrap/>
            <w:vAlign w:val="center"/>
            <w:hideMark/>
          </w:tcPr>
          <w:p w14:paraId="2F182A82" w14:textId="77777777" w:rsidR="00D05040" w:rsidRPr="00D05040" w:rsidRDefault="00D05040" w:rsidP="005E70F5">
            <w:pPr>
              <w:jc w:val="right"/>
            </w:pPr>
            <w:r w:rsidRPr="00D05040">
              <w:t>348</w:t>
            </w:r>
          </w:p>
        </w:tc>
        <w:tc>
          <w:tcPr>
            <w:tcW w:w="941" w:type="dxa"/>
            <w:shd w:val="clear" w:color="auto" w:fill="auto"/>
            <w:noWrap/>
            <w:vAlign w:val="center"/>
            <w:hideMark/>
          </w:tcPr>
          <w:p w14:paraId="4D2382E9" w14:textId="77777777" w:rsidR="00D05040" w:rsidRPr="00D05040" w:rsidRDefault="00D05040" w:rsidP="005E70F5">
            <w:pPr>
              <w:jc w:val="right"/>
            </w:pPr>
            <w:r w:rsidRPr="00D05040">
              <w:t>100.0%</w:t>
            </w:r>
          </w:p>
        </w:tc>
      </w:tr>
      <w:tr w:rsidR="00D05040" w:rsidRPr="00D05040" w14:paraId="09F4ECC2" w14:textId="77777777" w:rsidTr="005E70F5">
        <w:trPr>
          <w:cantSplit/>
          <w:jc w:val="center"/>
        </w:trPr>
        <w:tc>
          <w:tcPr>
            <w:tcW w:w="892" w:type="dxa"/>
            <w:noWrap/>
            <w:vAlign w:val="bottom"/>
            <w:hideMark/>
          </w:tcPr>
          <w:p w14:paraId="57FF71A2" w14:textId="77777777" w:rsidR="00D05040" w:rsidRPr="00D05040" w:rsidRDefault="00D05040" w:rsidP="00D05040">
            <w:r w:rsidRPr="00D05040">
              <w:t>Sem</w:t>
            </w:r>
          </w:p>
        </w:tc>
        <w:tc>
          <w:tcPr>
            <w:tcW w:w="796" w:type="dxa"/>
            <w:noWrap/>
            <w:vAlign w:val="bottom"/>
            <w:hideMark/>
          </w:tcPr>
          <w:p w14:paraId="7DB73062" w14:textId="77777777" w:rsidR="00D05040" w:rsidRPr="00D05040" w:rsidRDefault="00D05040" w:rsidP="00D05040">
            <w:r w:rsidRPr="00D05040">
              <w:t>T</w:t>
            </w:r>
          </w:p>
        </w:tc>
        <w:tc>
          <w:tcPr>
            <w:tcW w:w="1097" w:type="dxa"/>
            <w:noWrap/>
            <w:vAlign w:val="bottom"/>
            <w:hideMark/>
          </w:tcPr>
          <w:p w14:paraId="77C82C50" w14:textId="77777777" w:rsidR="00D05040" w:rsidRPr="00D05040" w:rsidRDefault="00D05040" w:rsidP="00D05040">
            <w:r w:rsidRPr="00D05040">
              <w:t>34432</w:t>
            </w:r>
          </w:p>
        </w:tc>
        <w:tc>
          <w:tcPr>
            <w:tcW w:w="3330" w:type="dxa"/>
            <w:vAlign w:val="bottom"/>
            <w:hideMark/>
          </w:tcPr>
          <w:p w14:paraId="5558FE0F" w14:textId="77777777" w:rsidR="00D05040" w:rsidRPr="00D05040" w:rsidRDefault="00D05040" w:rsidP="00D05040">
            <w:r w:rsidRPr="00D05040">
              <w:t>N-Nitrosodi-N-Propylamine, tissue</w:t>
            </w:r>
          </w:p>
        </w:tc>
        <w:tc>
          <w:tcPr>
            <w:tcW w:w="1080" w:type="dxa"/>
            <w:noWrap/>
            <w:vAlign w:val="center"/>
            <w:hideMark/>
          </w:tcPr>
          <w:p w14:paraId="52176F2C" w14:textId="77777777" w:rsidR="00D05040" w:rsidRPr="00D05040" w:rsidRDefault="00D05040" w:rsidP="005E70F5">
            <w:pPr>
              <w:jc w:val="right"/>
            </w:pPr>
            <w:r w:rsidRPr="00D05040">
              <w:t>25</w:t>
            </w:r>
          </w:p>
        </w:tc>
        <w:tc>
          <w:tcPr>
            <w:tcW w:w="928" w:type="dxa"/>
            <w:noWrap/>
            <w:vAlign w:val="center"/>
            <w:hideMark/>
          </w:tcPr>
          <w:p w14:paraId="6810D023" w14:textId="77777777" w:rsidR="00D05040" w:rsidRPr="00D05040" w:rsidRDefault="00D05040" w:rsidP="005E70F5">
            <w:pPr>
              <w:jc w:val="right"/>
            </w:pPr>
            <w:r w:rsidRPr="00D05040">
              <w:t>0</w:t>
            </w:r>
          </w:p>
        </w:tc>
        <w:tc>
          <w:tcPr>
            <w:tcW w:w="1042" w:type="dxa"/>
            <w:noWrap/>
            <w:vAlign w:val="center"/>
            <w:hideMark/>
          </w:tcPr>
          <w:p w14:paraId="680DB0CB" w14:textId="77777777" w:rsidR="00D05040" w:rsidRPr="00D05040" w:rsidRDefault="00D05040" w:rsidP="005E70F5">
            <w:pPr>
              <w:jc w:val="right"/>
            </w:pPr>
            <w:r w:rsidRPr="00D05040">
              <w:t>0.0%</w:t>
            </w:r>
          </w:p>
        </w:tc>
        <w:tc>
          <w:tcPr>
            <w:tcW w:w="830" w:type="dxa"/>
            <w:shd w:val="clear" w:color="auto" w:fill="auto"/>
            <w:noWrap/>
            <w:vAlign w:val="center"/>
            <w:hideMark/>
          </w:tcPr>
          <w:p w14:paraId="70445308" w14:textId="77777777" w:rsidR="00D05040" w:rsidRPr="00D05040" w:rsidRDefault="00D05040" w:rsidP="005E70F5">
            <w:pPr>
              <w:jc w:val="right"/>
            </w:pPr>
            <w:r w:rsidRPr="00D05040">
              <w:t>25</w:t>
            </w:r>
          </w:p>
        </w:tc>
        <w:tc>
          <w:tcPr>
            <w:tcW w:w="941" w:type="dxa"/>
            <w:shd w:val="clear" w:color="auto" w:fill="auto"/>
            <w:noWrap/>
            <w:vAlign w:val="center"/>
            <w:hideMark/>
          </w:tcPr>
          <w:p w14:paraId="08323A58" w14:textId="77777777" w:rsidR="00D05040" w:rsidRPr="00D05040" w:rsidRDefault="00D05040" w:rsidP="005E70F5">
            <w:pPr>
              <w:jc w:val="right"/>
            </w:pPr>
            <w:r w:rsidRPr="00D05040">
              <w:t>100.0%</w:t>
            </w:r>
          </w:p>
        </w:tc>
      </w:tr>
      <w:tr w:rsidR="00D05040" w:rsidRPr="00D05040" w14:paraId="70CF2828" w14:textId="77777777" w:rsidTr="005E70F5">
        <w:trPr>
          <w:cantSplit/>
          <w:jc w:val="center"/>
        </w:trPr>
        <w:tc>
          <w:tcPr>
            <w:tcW w:w="892" w:type="dxa"/>
            <w:noWrap/>
            <w:vAlign w:val="bottom"/>
            <w:hideMark/>
          </w:tcPr>
          <w:p w14:paraId="142B7717" w14:textId="77777777" w:rsidR="00D05040" w:rsidRPr="00D05040" w:rsidRDefault="00D05040" w:rsidP="00D05040">
            <w:r w:rsidRPr="00D05040">
              <w:t>Sem</w:t>
            </w:r>
          </w:p>
        </w:tc>
        <w:tc>
          <w:tcPr>
            <w:tcW w:w="796" w:type="dxa"/>
            <w:noWrap/>
            <w:vAlign w:val="bottom"/>
            <w:hideMark/>
          </w:tcPr>
          <w:p w14:paraId="62847210" w14:textId="77777777" w:rsidR="00D05040" w:rsidRPr="00D05040" w:rsidRDefault="00D05040" w:rsidP="00D05040">
            <w:r w:rsidRPr="00D05040">
              <w:t>T</w:t>
            </w:r>
          </w:p>
        </w:tc>
        <w:tc>
          <w:tcPr>
            <w:tcW w:w="1097" w:type="dxa"/>
            <w:noWrap/>
            <w:vAlign w:val="bottom"/>
            <w:hideMark/>
          </w:tcPr>
          <w:p w14:paraId="0E18BF4F" w14:textId="77777777" w:rsidR="00D05040" w:rsidRPr="00D05040" w:rsidRDefault="00D05040" w:rsidP="00D05040">
            <w:r w:rsidRPr="00D05040">
              <w:t>34437</w:t>
            </w:r>
          </w:p>
        </w:tc>
        <w:tc>
          <w:tcPr>
            <w:tcW w:w="3330" w:type="dxa"/>
            <w:vAlign w:val="bottom"/>
            <w:hideMark/>
          </w:tcPr>
          <w:p w14:paraId="666FF7F6" w14:textId="77777777" w:rsidR="00D05040" w:rsidRPr="00D05040" w:rsidRDefault="00D05040" w:rsidP="00D05040">
            <w:r w:rsidRPr="00D05040">
              <w:t>N-Nitrosodiphenylamine, tissue</w:t>
            </w:r>
          </w:p>
        </w:tc>
        <w:tc>
          <w:tcPr>
            <w:tcW w:w="1080" w:type="dxa"/>
            <w:noWrap/>
            <w:vAlign w:val="center"/>
            <w:hideMark/>
          </w:tcPr>
          <w:p w14:paraId="70889665" w14:textId="77777777" w:rsidR="00D05040" w:rsidRPr="00D05040" w:rsidRDefault="00D05040" w:rsidP="005E70F5">
            <w:pPr>
              <w:jc w:val="right"/>
            </w:pPr>
            <w:r w:rsidRPr="00D05040">
              <w:t>25</w:t>
            </w:r>
          </w:p>
        </w:tc>
        <w:tc>
          <w:tcPr>
            <w:tcW w:w="928" w:type="dxa"/>
            <w:noWrap/>
            <w:vAlign w:val="center"/>
            <w:hideMark/>
          </w:tcPr>
          <w:p w14:paraId="42FE8E76" w14:textId="77777777" w:rsidR="00D05040" w:rsidRPr="00D05040" w:rsidRDefault="00D05040" w:rsidP="005E70F5">
            <w:pPr>
              <w:jc w:val="right"/>
            </w:pPr>
            <w:r w:rsidRPr="00D05040">
              <w:t>0</w:t>
            </w:r>
          </w:p>
        </w:tc>
        <w:tc>
          <w:tcPr>
            <w:tcW w:w="1042" w:type="dxa"/>
            <w:noWrap/>
            <w:vAlign w:val="center"/>
            <w:hideMark/>
          </w:tcPr>
          <w:p w14:paraId="3AAC22C1" w14:textId="77777777" w:rsidR="00D05040" w:rsidRPr="00D05040" w:rsidRDefault="00D05040" w:rsidP="005E70F5">
            <w:pPr>
              <w:jc w:val="right"/>
            </w:pPr>
            <w:r w:rsidRPr="00D05040">
              <w:t>0.0%</w:t>
            </w:r>
          </w:p>
        </w:tc>
        <w:tc>
          <w:tcPr>
            <w:tcW w:w="830" w:type="dxa"/>
            <w:shd w:val="clear" w:color="auto" w:fill="auto"/>
            <w:noWrap/>
            <w:vAlign w:val="center"/>
            <w:hideMark/>
          </w:tcPr>
          <w:p w14:paraId="78BE1070" w14:textId="77777777" w:rsidR="00D05040" w:rsidRPr="00D05040" w:rsidRDefault="00D05040" w:rsidP="005E70F5">
            <w:pPr>
              <w:jc w:val="right"/>
            </w:pPr>
            <w:r w:rsidRPr="00D05040">
              <w:t>25</w:t>
            </w:r>
          </w:p>
        </w:tc>
        <w:tc>
          <w:tcPr>
            <w:tcW w:w="941" w:type="dxa"/>
            <w:shd w:val="clear" w:color="auto" w:fill="auto"/>
            <w:noWrap/>
            <w:vAlign w:val="center"/>
            <w:hideMark/>
          </w:tcPr>
          <w:p w14:paraId="2E89A016" w14:textId="77777777" w:rsidR="00D05040" w:rsidRPr="00D05040" w:rsidRDefault="00D05040" w:rsidP="005E70F5">
            <w:pPr>
              <w:jc w:val="right"/>
            </w:pPr>
            <w:r w:rsidRPr="00D05040">
              <w:t>100.0%</w:t>
            </w:r>
          </w:p>
        </w:tc>
      </w:tr>
      <w:tr w:rsidR="00D05040" w:rsidRPr="00D05040" w14:paraId="27B43B5D" w14:textId="77777777" w:rsidTr="005E70F5">
        <w:trPr>
          <w:cantSplit/>
          <w:jc w:val="center"/>
        </w:trPr>
        <w:tc>
          <w:tcPr>
            <w:tcW w:w="892" w:type="dxa"/>
            <w:noWrap/>
            <w:vAlign w:val="bottom"/>
            <w:hideMark/>
          </w:tcPr>
          <w:p w14:paraId="56448143" w14:textId="77777777" w:rsidR="00D05040" w:rsidRPr="00D05040" w:rsidRDefault="00D05040" w:rsidP="00D05040">
            <w:r w:rsidRPr="00D05040">
              <w:t>Sem</w:t>
            </w:r>
          </w:p>
        </w:tc>
        <w:tc>
          <w:tcPr>
            <w:tcW w:w="796" w:type="dxa"/>
            <w:noWrap/>
            <w:vAlign w:val="bottom"/>
            <w:hideMark/>
          </w:tcPr>
          <w:p w14:paraId="1D1FD590" w14:textId="77777777" w:rsidR="00D05040" w:rsidRPr="00D05040" w:rsidRDefault="00D05040" w:rsidP="00D05040">
            <w:r w:rsidRPr="00D05040">
              <w:t>T</w:t>
            </w:r>
          </w:p>
        </w:tc>
        <w:tc>
          <w:tcPr>
            <w:tcW w:w="1097" w:type="dxa"/>
            <w:noWrap/>
            <w:vAlign w:val="bottom"/>
            <w:hideMark/>
          </w:tcPr>
          <w:p w14:paraId="6950B034" w14:textId="77777777" w:rsidR="00D05040" w:rsidRPr="00D05040" w:rsidRDefault="00D05040" w:rsidP="00D05040">
            <w:r w:rsidRPr="00D05040">
              <w:t>34442</w:t>
            </w:r>
          </w:p>
        </w:tc>
        <w:tc>
          <w:tcPr>
            <w:tcW w:w="3330" w:type="dxa"/>
            <w:vAlign w:val="bottom"/>
            <w:hideMark/>
          </w:tcPr>
          <w:p w14:paraId="5784B240" w14:textId="77777777" w:rsidR="00D05040" w:rsidRPr="00D05040" w:rsidRDefault="00D05040" w:rsidP="00D05040">
            <w:r w:rsidRPr="00D05040">
              <w:t>N-</w:t>
            </w:r>
            <w:proofErr w:type="spellStart"/>
            <w:r w:rsidRPr="00D05040">
              <w:t>Nitrosodimethylamine</w:t>
            </w:r>
            <w:proofErr w:type="spellEnd"/>
            <w:r w:rsidRPr="00D05040">
              <w:t>, tissue</w:t>
            </w:r>
          </w:p>
        </w:tc>
        <w:tc>
          <w:tcPr>
            <w:tcW w:w="1080" w:type="dxa"/>
            <w:noWrap/>
            <w:vAlign w:val="center"/>
            <w:hideMark/>
          </w:tcPr>
          <w:p w14:paraId="18B728A7" w14:textId="77777777" w:rsidR="00D05040" w:rsidRPr="00D05040" w:rsidRDefault="00D05040" w:rsidP="005E70F5">
            <w:pPr>
              <w:jc w:val="right"/>
            </w:pPr>
            <w:r w:rsidRPr="00D05040">
              <w:t>25</w:t>
            </w:r>
          </w:p>
        </w:tc>
        <w:tc>
          <w:tcPr>
            <w:tcW w:w="928" w:type="dxa"/>
            <w:noWrap/>
            <w:vAlign w:val="center"/>
            <w:hideMark/>
          </w:tcPr>
          <w:p w14:paraId="459F5B9F" w14:textId="77777777" w:rsidR="00D05040" w:rsidRPr="00D05040" w:rsidRDefault="00D05040" w:rsidP="005E70F5">
            <w:pPr>
              <w:jc w:val="right"/>
            </w:pPr>
            <w:r w:rsidRPr="00D05040">
              <w:t>0</w:t>
            </w:r>
          </w:p>
        </w:tc>
        <w:tc>
          <w:tcPr>
            <w:tcW w:w="1042" w:type="dxa"/>
            <w:noWrap/>
            <w:vAlign w:val="center"/>
            <w:hideMark/>
          </w:tcPr>
          <w:p w14:paraId="0D8AAB25" w14:textId="77777777" w:rsidR="00D05040" w:rsidRPr="00D05040" w:rsidRDefault="00D05040" w:rsidP="005E70F5">
            <w:pPr>
              <w:jc w:val="right"/>
            </w:pPr>
            <w:r w:rsidRPr="00D05040">
              <w:t>0.0%</w:t>
            </w:r>
          </w:p>
        </w:tc>
        <w:tc>
          <w:tcPr>
            <w:tcW w:w="830" w:type="dxa"/>
            <w:shd w:val="clear" w:color="auto" w:fill="auto"/>
            <w:noWrap/>
            <w:vAlign w:val="center"/>
            <w:hideMark/>
          </w:tcPr>
          <w:p w14:paraId="1BD46FC1" w14:textId="77777777" w:rsidR="00D05040" w:rsidRPr="00D05040" w:rsidRDefault="00D05040" w:rsidP="005E70F5">
            <w:pPr>
              <w:jc w:val="right"/>
            </w:pPr>
            <w:r w:rsidRPr="00D05040">
              <w:t>25</w:t>
            </w:r>
          </w:p>
        </w:tc>
        <w:tc>
          <w:tcPr>
            <w:tcW w:w="941" w:type="dxa"/>
            <w:shd w:val="clear" w:color="auto" w:fill="auto"/>
            <w:noWrap/>
            <w:vAlign w:val="center"/>
            <w:hideMark/>
          </w:tcPr>
          <w:p w14:paraId="3FCFF344" w14:textId="77777777" w:rsidR="00D05040" w:rsidRPr="00D05040" w:rsidRDefault="00D05040" w:rsidP="005E70F5">
            <w:pPr>
              <w:jc w:val="right"/>
            </w:pPr>
            <w:r w:rsidRPr="00D05040">
              <w:t>100.0%</w:t>
            </w:r>
          </w:p>
        </w:tc>
      </w:tr>
      <w:tr w:rsidR="00D05040" w:rsidRPr="00D05040" w14:paraId="506D52A3" w14:textId="77777777" w:rsidTr="005E70F5">
        <w:trPr>
          <w:cantSplit/>
          <w:jc w:val="center"/>
        </w:trPr>
        <w:tc>
          <w:tcPr>
            <w:tcW w:w="892" w:type="dxa"/>
            <w:noWrap/>
            <w:vAlign w:val="bottom"/>
            <w:hideMark/>
          </w:tcPr>
          <w:p w14:paraId="48563973" w14:textId="77777777" w:rsidR="00D05040" w:rsidRPr="00D05040" w:rsidRDefault="00D05040" w:rsidP="00D05040">
            <w:r w:rsidRPr="00D05040">
              <w:t>Sem</w:t>
            </w:r>
          </w:p>
        </w:tc>
        <w:tc>
          <w:tcPr>
            <w:tcW w:w="796" w:type="dxa"/>
            <w:noWrap/>
            <w:vAlign w:val="bottom"/>
            <w:hideMark/>
          </w:tcPr>
          <w:p w14:paraId="2EE6C260" w14:textId="77777777" w:rsidR="00D05040" w:rsidRPr="00D05040" w:rsidRDefault="00D05040" w:rsidP="00D05040">
            <w:r w:rsidRPr="00D05040">
              <w:t>T</w:t>
            </w:r>
          </w:p>
        </w:tc>
        <w:tc>
          <w:tcPr>
            <w:tcW w:w="1097" w:type="dxa"/>
            <w:noWrap/>
            <w:vAlign w:val="bottom"/>
            <w:hideMark/>
          </w:tcPr>
          <w:p w14:paraId="65BBAF4B" w14:textId="77777777" w:rsidR="00D05040" w:rsidRPr="00D05040" w:rsidRDefault="00D05040" w:rsidP="00D05040">
            <w:r w:rsidRPr="00D05040">
              <w:t>34451</w:t>
            </w:r>
          </w:p>
        </w:tc>
        <w:tc>
          <w:tcPr>
            <w:tcW w:w="3330" w:type="dxa"/>
            <w:vAlign w:val="bottom"/>
            <w:hideMark/>
          </w:tcPr>
          <w:p w14:paraId="6C40C8F4" w14:textId="77777777" w:rsidR="00D05040" w:rsidRPr="00D05040" w:rsidRDefault="00D05040" w:rsidP="00D05040">
            <w:r w:rsidRPr="00D05040">
              <w:t>Nitrobenzene, tissue</w:t>
            </w:r>
          </w:p>
        </w:tc>
        <w:tc>
          <w:tcPr>
            <w:tcW w:w="1080" w:type="dxa"/>
            <w:noWrap/>
            <w:vAlign w:val="center"/>
            <w:hideMark/>
          </w:tcPr>
          <w:p w14:paraId="0C6A2A63" w14:textId="77777777" w:rsidR="00D05040" w:rsidRPr="00D05040" w:rsidRDefault="00D05040" w:rsidP="005E70F5">
            <w:pPr>
              <w:jc w:val="right"/>
            </w:pPr>
            <w:r w:rsidRPr="00D05040">
              <w:t>348</w:t>
            </w:r>
          </w:p>
        </w:tc>
        <w:tc>
          <w:tcPr>
            <w:tcW w:w="928" w:type="dxa"/>
            <w:noWrap/>
            <w:vAlign w:val="center"/>
            <w:hideMark/>
          </w:tcPr>
          <w:p w14:paraId="5FE8C140" w14:textId="77777777" w:rsidR="00D05040" w:rsidRPr="00D05040" w:rsidRDefault="00D05040" w:rsidP="005E70F5">
            <w:pPr>
              <w:jc w:val="right"/>
            </w:pPr>
            <w:r w:rsidRPr="00D05040">
              <w:t>0</w:t>
            </w:r>
          </w:p>
        </w:tc>
        <w:tc>
          <w:tcPr>
            <w:tcW w:w="1042" w:type="dxa"/>
            <w:noWrap/>
            <w:vAlign w:val="center"/>
            <w:hideMark/>
          </w:tcPr>
          <w:p w14:paraId="7F4A914F" w14:textId="77777777" w:rsidR="00D05040" w:rsidRPr="00D05040" w:rsidRDefault="00D05040" w:rsidP="005E70F5">
            <w:pPr>
              <w:jc w:val="right"/>
            </w:pPr>
            <w:r w:rsidRPr="00D05040">
              <w:t>0.0%</w:t>
            </w:r>
          </w:p>
        </w:tc>
        <w:tc>
          <w:tcPr>
            <w:tcW w:w="830" w:type="dxa"/>
            <w:shd w:val="clear" w:color="auto" w:fill="auto"/>
            <w:noWrap/>
            <w:vAlign w:val="center"/>
            <w:hideMark/>
          </w:tcPr>
          <w:p w14:paraId="6AB57477" w14:textId="77777777" w:rsidR="00D05040" w:rsidRPr="00D05040" w:rsidRDefault="00D05040" w:rsidP="005E70F5">
            <w:pPr>
              <w:jc w:val="right"/>
            </w:pPr>
            <w:r w:rsidRPr="00D05040">
              <w:t>348</w:t>
            </w:r>
          </w:p>
        </w:tc>
        <w:tc>
          <w:tcPr>
            <w:tcW w:w="941" w:type="dxa"/>
            <w:shd w:val="clear" w:color="auto" w:fill="auto"/>
            <w:noWrap/>
            <w:vAlign w:val="center"/>
            <w:hideMark/>
          </w:tcPr>
          <w:p w14:paraId="4E41E14E" w14:textId="77777777" w:rsidR="00D05040" w:rsidRPr="00D05040" w:rsidRDefault="00D05040" w:rsidP="005E70F5">
            <w:pPr>
              <w:jc w:val="right"/>
            </w:pPr>
            <w:r w:rsidRPr="00D05040">
              <w:t>100.0%</w:t>
            </w:r>
          </w:p>
        </w:tc>
      </w:tr>
      <w:tr w:rsidR="00D05040" w:rsidRPr="00D05040" w14:paraId="760E3C99" w14:textId="77777777" w:rsidTr="005E70F5">
        <w:trPr>
          <w:cantSplit/>
          <w:jc w:val="center"/>
        </w:trPr>
        <w:tc>
          <w:tcPr>
            <w:tcW w:w="892" w:type="dxa"/>
            <w:noWrap/>
            <w:vAlign w:val="bottom"/>
            <w:hideMark/>
          </w:tcPr>
          <w:p w14:paraId="0D08273C" w14:textId="77777777" w:rsidR="00D05040" w:rsidRPr="00D05040" w:rsidRDefault="00D05040" w:rsidP="00D05040">
            <w:r w:rsidRPr="00D05040">
              <w:t>Sem</w:t>
            </w:r>
          </w:p>
        </w:tc>
        <w:tc>
          <w:tcPr>
            <w:tcW w:w="796" w:type="dxa"/>
            <w:noWrap/>
            <w:vAlign w:val="bottom"/>
            <w:hideMark/>
          </w:tcPr>
          <w:p w14:paraId="0CD5F17B" w14:textId="77777777" w:rsidR="00D05040" w:rsidRPr="00D05040" w:rsidRDefault="00D05040" w:rsidP="00D05040">
            <w:r w:rsidRPr="00D05040">
              <w:t>T</w:t>
            </w:r>
          </w:p>
        </w:tc>
        <w:tc>
          <w:tcPr>
            <w:tcW w:w="1097" w:type="dxa"/>
            <w:noWrap/>
            <w:vAlign w:val="bottom"/>
            <w:hideMark/>
          </w:tcPr>
          <w:p w14:paraId="069DB682" w14:textId="77777777" w:rsidR="00D05040" w:rsidRPr="00D05040" w:rsidRDefault="00D05040" w:rsidP="00D05040">
            <w:r w:rsidRPr="00D05040">
              <w:t>34456</w:t>
            </w:r>
          </w:p>
        </w:tc>
        <w:tc>
          <w:tcPr>
            <w:tcW w:w="3330" w:type="dxa"/>
            <w:vAlign w:val="bottom"/>
            <w:hideMark/>
          </w:tcPr>
          <w:p w14:paraId="6B6F3CE4" w14:textId="77777777" w:rsidR="00D05040" w:rsidRPr="00D05040" w:rsidRDefault="00D05040" w:rsidP="00D05040">
            <w:proofErr w:type="spellStart"/>
            <w:r w:rsidRPr="00D05040">
              <w:t>Parachlorometa</w:t>
            </w:r>
            <w:proofErr w:type="spellEnd"/>
            <w:r w:rsidRPr="00D05040">
              <w:t xml:space="preserve"> Cresol, tissue</w:t>
            </w:r>
          </w:p>
        </w:tc>
        <w:tc>
          <w:tcPr>
            <w:tcW w:w="1080" w:type="dxa"/>
            <w:noWrap/>
            <w:vAlign w:val="center"/>
            <w:hideMark/>
          </w:tcPr>
          <w:p w14:paraId="257FE25A" w14:textId="77777777" w:rsidR="00D05040" w:rsidRPr="00D05040" w:rsidRDefault="00D05040" w:rsidP="005E70F5">
            <w:pPr>
              <w:jc w:val="right"/>
            </w:pPr>
            <w:r w:rsidRPr="00D05040">
              <w:t>343</w:t>
            </w:r>
          </w:p>
        </w:tc>
        <w:tc>
          <w:tcPr>
            <w:tcW w:w="928" w:type="dxa"/>
            <w:noWrap/>
            <w:vAlign w:val="center"/>
            <w:hideMark/>
          </w:tcPr>
          <w:p w14:paraId="361B6359" w14:textId="77777777" w:rsidR="00D05040" w:rsidRPr="00D05040" w:rsidRDefault="00D05040" w:rsidP="005E70F5">
            <w:pPr>
              <w:jc w:val="right"/>
            </w:pPr>
            <w:r w:rsidRPr="00D05040">
              <w:t>2</w:t>
            </w:r>
          </w:p>
        </w:tc>
        <w:tc>
          <w:tcPr>
            <w:tcW w:w="1042" w:type="dxa"/>
            <w:noWrap/>
            <w:vAlign w:val="center"/>
            <w:hideMark/>
          </w:tcPr>
          <w:p w14:paraId="53BF2034" w14:textId="77777777" w:rsidR="00D05040" w:rsidRPr="00D05040" w:rsidRDefault="00D05040" w:rsidP="005E70F5">
            <w:pPr>
              <w:jc w:val="right"/>
            </w:pPr>
            <w:r w:rsidRPr="00D05040">
              <w:t>0.6%</w:t>
            </w:r>
          </w:p>
        </w:tc>
        <w:tc>
          <w:tcPr>
            <w:tcW w:w="830" w:type="dxa"/>
            <w:shd w:val="clear" w:color="auto" w:fill="auto"/>
            <w:noWrap/>
            <w:vAlign w:val="center"/>
            <w:hideMark/>
          </w:tcPr>
          <w:p w14:paraId="664340AE" w14:textId="77777777" w:rsidR="00D05040" w:rsidRPr="00D05040" w:rsidRDefault="00D05040" w:rsidP="005E70F5">
            <w:pPr>
              <w:jc w:val="right"/>
            </w:pPr>
            <w:r w:rsidRPr="00D05040">
              <w:t>341</w:t>
            </w:r>
          </w:p>
        </w:tc>
        <w:tc>
          <w:tcPr>
            <w:tcW w:w="941" w:type="dxa"/>
            <w:shd w:val="clear" w:color="auto" w:fill="auto"/>
            <w:noWrap/>
            <w:vAlign w:val="center"/>
            <w:hideMark/>
          </w:tcPr>
          <w:p w14:paraId="3D155297" w14:textId="77777777" w:rsidR="00D05040" w:rsidRPr="00D05040" w:rsidRDefault="00D05040" w:rsidP="005E70F5">
            <w:pPr>
              <w:jc w:val="right"/>
            </w:pPr>
            <w:r w:rsidRPr="00D05040">
              <w:t>99.4%</w:t>
            </w:r>
          </w:p>
        </w:tc>
      </w:tr>
      <w:tr w:rsidR="00D05040" w:rsidRPr="00D05040" w14:paraId="58CE5FF0" w14:textId="77777777" w:rsidTr="005E70F5">
        <w:trPr>
          <w:cantSplit/>
          <w:jc w:val="center"/>
        </w:trPr>
        <w:tc>
          <w:tcPr>
            <w:tcW w:w="892" w:type="dxa"/>
            <w:noWrap/>
            <w:vAlign w:val="bottom"/>
            <w:hideMark/>
          </w:tcPr>
          <w:p w14:paraId="1B37C04E" w14:textId="77777777" w:rsidR="00D05040" w:rsidRPr="00D05040" w:rsidRDefault="00D05040" w:rsidP="00D05040">
            <w:r w:rsidRPr="00D05040">
              <w:t>Sem</w:t>
            </w:r>
          </w:p>
        </w:tc>
        <w:tc>
          <w:tcPr>
            <w:tcW w:w="796" w:type="dxa"/>
            <w:noWrap/>
            <w:vAlign w:val="bottom"/>
            <w:hideMark/>
          </w:tcPr>
          <w:p w14:paraId="44D93A97" w14:textId="77777777" w:rsidR="00D05040" w:rsidRPr="00D05040" w:rsidRDefault="00D05040" w:rsidP="00D05040">
            <w:r w:rsidRPr="00D05040">
              <w:t>T</w:t>
            </w:r>
          </w:p>
        </w:tc>
        <w:tc>
          <w:tcPr>
            <w:tcW w:w="1097" w:type="dxa"/>
            <w:noWrap/>
            <w:vAlign w:val="bottom"/>
            <w:hideMark/>
          </w:tcPr>
          <w:p w14:paraId="5CA98CEB" w14:textId="77777777" w:rsidR="00D05040" w:rsidRPr="00D05040" w:rsidRDefault="00D05040" w:rsidP="00D05040">
            <w:r w:rsidRPr="00D05040">
              <w:t>34468</w:t>
            </w:r>
          </w:p>
        </w:tc>
        <w:tc>
          <w:tcPr>
            <w:tcW w:w="3330" w:type="dxa"/>
            <w:vAlign w:val="bottom"/>
            <w:hideMark/>
          </w:tcPr>
          <w:p w14:paraId="6F8FF9F2" w14:textId="77777777" w:rsidR="00D05040" w:rsidRPr="00D05040" w:rsidRDefault="00D05040" w:rsidP="00D05040">
            <w:r w:rsidRPr="00D05040">
              <w:t>Phenol, tissue</w:t>
            </w:r>
          </w:p>
        </w:tc>
        <w:tc>
          <w:tcPr>
            <w:tcW w:w="1080" w:type="dxa"/>
            <w:noWrap/>
            <w:vAlign w:val="center"/>
            <w:hideMark/>
          </w:tcPr>
          <w:p w14:paraId="0174AC4F" w14:textId="77777777" w:rsidR="00D05040" w:rsidRPr="00D05040" w:rsidRDefault="00D05040" w:rsidP="005E70F5">
            <w:pPr>
              <w:jc w:val="right"/>
            </w:pPr>
            <w:r w:rsidRPr="00D05040">
              <w:t>348</w:t>
            </w:r>
          </w:p>
        </w:tc>
        <w:tc>
          <w:tcPr>
            <w:tcW w:w="928" w:type="dxa"/>
            <w:noWrap/>
            <w:vAlign w:val="center"/>
            <w:hideMark/>
          </w:tcPr>
          <w:p w14:paraId="7402FBAF" w14:textId="77777777" w:rsidR="00D05040" w:rsidRPr="00D05040" w:rsidRDefault="00D05040" w:rsidP="005E70F5">
            <w:pPr>
              <w:jc w:val="right"/>
            </w:pPr>
            <w:r w:rsidRPr="00D05040">
              <w:t>18</w:t>
            </w:r>
          </w:p>
        </w:tc>
        <w:tc>
          <w:tcPr>
            <w:tcW w:w="1042" w:type="dxa"/>
            <w:noWrap/>
            <w:vAlign w:val="center"/>
            <w:hideMark/>
          </w:tcPr>
          <w:p w14:paraId="317E5021" w14:textId="77777777" w:rsidR="00D05040" w:rsidRPr="00D05040" w:rsidRDefault="00D05040" w:rsidP="005E70F5">
            <w:pPr>
              <w:jc w:val="right"/>
            </w:pPr>
            <w:r w:rsidRPr="00D05040">
              <w:t>5.2%</w:t>
            </w:r>
          </w:p>
        </w:tc>
        <w:tc>
          <w:tcPr>
            <w:tcW w:w="830" w:type="dxa"/>
            <w:shd w:val="clear" w:color="auto" w:fill="auto"/>
            <w:noWrap/>
            <w:vAlign w:val="center"/>
            <w:hideMark/>
          </w:tcPr>
          <w:p w14:paraId="55D4C20D" w14:textId="77777777" w:rsidR="00D05040" w:rsidRPr="00D05040" w:rsidRDefault="00D05040" w:rsidP="005E70F5">
            <w:pPr>
              <w:jc w:val="right"/>
            </w:pPr>
            <w:r w:rsidRPr="00D05040">
              <w:t>330</w:t>
            </w:r>
          </w:p>
        </w:tc>
        <w:tc>
          <w:tcPr>
            <w:tcW w:w="941" w:type="dxa"/>
            <w:shd w:val="clear" w:color="auto" w:fill="auto"/>
            <w:noWrap/>
            <w:vAlign w:val="center"/>
            <w:hideMark/>
          </w:tcPr>
          <w:p w14:paraId="5E25522D" w14:textId="77777777" w:rsidR="00D05040" w:rsidRPr="00D05040" w:rsidRDefault="00D05040" w:rsidP="005E70F5">
            <w:pPr>
              <w:jc w:val="right"/>
            </w:pPr>
            <w:r w:rsidRPr="00D05040">
              <w:t>94.8%</w:t>
            </w:r>
          </w:p>
        </w:tc>
      </w:tr>
      <w:tr w:rsidR="00D05040" w:rsidRPr="00D05040" w14:paraId="0488D000" w14:textId="77777777" w:rsidTr="005E70F5">
        <w:trPr>
          <w:cantSplit/>
          <w:jc w:val="center"/>
        </w:trPr>
        <w:tc>
          <w:tcPr>
            <w:tcW w:w="892" w:type="dxa"/>
            <w:noWrap/>
            <w:vAlign w:val="bottom"/>
            <w:hideMark/>
          </w:tcPr>
          <w:p w14:paraId="004360FE" w14:textId="77777777" w:rsidR="00D05040" w:rsidRPr="00D05040" w:rsidRDefault="00D05040" w:rsidP="00D05040">
            <w:r w:rsidRPr="00D05040">
              <w:t>Sem</w:t>
            </w:r>
          </w:p>
        </w:tc>
        <w:tc>
          <w:tcPr>
            <w:tcW w:w="796" w:type="dxa"/>
            <w:noWrap/>
            <w:vAlign w:val="bottom"/>
            <w:hideMark/>
          </w:tcPr>
          <w:p w14:paraId="33ECABD8" w14:textId="77777777" w:rsidR="00D05040" w:rsidRPr="00D05040" w:rsidRDefault="00D05040" w:rsidP="00D05040">
            <w:r w:rsidRPr="00D05040">
              <w:t>T</w:t>
            </w:r>
          </w:p>
        </w:tc>
        <w:tc>
          <w:tcPr>
            <w:tcW w:w="1097" w:type="dxa"/>
            <w:noWrap/>
            <w:vAlign w:val="bottom"/>
            <w:hideMark/>
          </w:tcPr>
          <w:p w14:paraId="19894075" w14:textId="77777777" w:rsidR="00D05040" w:rsidRPr="00D05040" w:rsidRDefault="00D05040" w:rsidP="00D05040">
            <w:r w:rsidRPr="00D05040">
              <w:t>34540</w:t>
            </w:r>
          </w:p>
        </w:tc>
        <w:tc>
          <w:tcPr>
            <w:tcW w:w="3330" w:type="dxa"/>
            <w:vAlign w:val="bottom"/>
            <w:hideMark/>
          </w:tcPr>
          <w:p w14:paraId="417A9934" w14:textId="77777777" w:rsidR="00D05040" w:rsidRPr="00D05040" w:rsidRDefault="00D05040" w:rsidP="00D05040">
            <w:r w:rsidRPr="00D05040">
              <w:t>1,2-Dichlorobenzene, tissue</w:t>
            </w:r>
          </w:p>
        </w:tc>
        <w:tc>
          <w:tcPr>
            <w:tcW w:w="1080" w:type="dxa"/>
            <w:noWrap/>
            <w:vAlign w:val="center"/>
            <w:hideMark/>
          </w:tcPr>
          <w:p w14:paraId="17542B6C" w14:textId="77777777" w:rsidR="00D05040" w:rsidRPr="00D05040" w:rsidRDefault="00D05040" w:rsidP="005E70F5">
            <w:pPr>
              <w:jc w:val="right"/>
            </w:pPr>
            <w:r w:rsidRPr="00D05040">
              <w:t>343</w:t>
            </w:r>
          </w:p>
        </w:tc>
        <w:tc>
          <w:tcPr>
            <w:tcW w:w="928" w:type="dxa"/>
            <w:noWrap/>
            <w:vAlign w:val="center"/>
            <w:hideMark/>
          </w:tcPr>
          <w:p w14:paraId="1312854F" w14:textId="77777777" w:rsidR="00D05040" w:rsidRPr="00D05040" w:rsidRDefault="00D05040" w:rsidP="005E70F5">
            <w:pPr>
              <w:jc w:val="right"/>
            </w:pPr>
            <w:r w:rsidRPr="00D05040">
              <w:t>0</w:t>
            </w:r>
          </w:p>
        </w:tc>
        <w:tc>
          <w:tcPr>
            <w:tcW w:w="1042" w:type="dxa"/>
            <w:noWrap/>
            <w:vAlign w:val="center"/>
            <w:hideMark/>
          </w:tcPr>
          <w:p w14:paraId="4890EE95" w14:textId="77777777" w:rsidR="00D05040" w:rsidRPr="00D05040" w:rsidRDefault="00D05040" w:rsidP="005E70F5">
            <w:pPr>
              <w:jc w:val="right"/>
            </w:pPr>
            <w:r w:rsidRPr="00D05040">
              <w:t>0.0%</w:t>
            </w:r>
          </w:p>
        </w:tc>
        <w:tc>
          <w:tcPr>
            <w:tcW w:w="830" w:type="dxa"/>
            <w:shd w:val="clear" w:color="auto" w:fill="auto"/>
            <w:noWrap/>
            <w:vAlign w:val="center"/>
            <w:hideMark/>
          </w:tcPr>
          <w:p w14:paraId="7B1D9D85" w14:textId="77777777" w:rsidR="00D05040" w:rsidRPr="00D05040" w:rsidRDefault="00D05040" w:rsidP="005E70F5">
            <w:pPr>
              <w:jc w:val="right"/>
            </w:pPr>
            <w:r w:rsidRPr="00D05040">
              <w:t>343</w:t>
            </w:r>
          </w:p>
        </w:tc>
        <w:tc>
          <w:tcPr>
            <w:tcW w:w="941" w:type="dxa"/>
            <w:shd w:val="clear" w:color="auto" w:fill="auto"/>
            <w:noWrap/>
            <w:vAlign w:val="center"/>
            <w:hideMark/>
          </w:tcPr>
          <w:p w14:paraId="3A30FDE3" w14:textId="77777777" w:rsidR="00D05040" w:rsidRPr="00D05040" w:rsidRDefault="00D05040" w:rsidP="005E70F5">
            <w:pPr>
              <w:jc w:val="right"/>
            </w:pPr>
            <w:r w:rsidRPr="00D05040">
              <w:t>100.0%</w:t>
            </w:r>
          </w:p>
        </w:tc>
      </w:tr>
      <w:tr w:rsidR="00D05040" w:rsidRPr="00D05040" w14:paraId="698068B0" w14:textId="77777777" w:rsidTr="005E70F5">
        <w:trPr>
          <w:cantSplit/>
          <w:jc w:val="center"/>
        </w:trPr>
        <w:tc>
          <w:tcPr>
            <w:tcW w:w="892" w:type="dxa"/>
            <w:noWrap/>
            <w:vAlign w:val="bottom"/>
            <w:hideMark/>
          </w:tcPr>
          <w:p w14:paraId="0FA03E02" w14:textId="77777777" w:rsidR="00D05040" w:rsidRPr="00D05040" w:rsidRDefault="00D05040" w:rsidP="00D05040">
            <w:r w:rsidRPr="00D05040">
              <w:t>Sem</w:t>
            </w:r>
          </w:p>
        </w:tc>
        <w:tc>
          <w:tcPr>
            <w:tcW w:w="796" w:type="dxa"/>
            <w:noWrap/>
            <w:vAlign w:val="bottom"/>
            <w:hideMark/>
          </w:tcPr>
          <w:p w14:paraId="11779A70" w14:textId="77777777" w:rsidR="00D05040" w:rsidRPr="00D05040" w:rsidRDefault="00D05040" w:rsidP="00D05040">
            <w:r w:rsidRPr="00D05040">
              <w:t>T</w:t>
            </w:r>
          </w:p>
        </w:tc>
        <w:tc>
          <w:tcPr>
            <w:tcW w:w="1097" w:type="dxa"/>
            <w:noWrap/>
            <w:vAlign w:val="bottom"/>
            <w:hideMark/>
          </w:tcPr>
          <w:p w14:paraId="346C67A5" w14:textId="77777777" w:rsidR="00D05040" w:rsidRPr="00D05040" w:rsidRDefault="00D05040" w:rsidP="00D05040">
            <w:r w:rsidRPr="00D05040">
              <w:t>34555</w:t>
            </w:r>
          </w:p>
        </w:tc>
        <w:tc>
          <w:tcPr>
            <w:tcW w:w="3330" w:type="dxa"/>
            <w:vAlign w:val="bottom"/>
            <w:hideMark/>
          </w:tcPr>
          <w:p w14:paraId="3DD0FE2E" w14:textId="77777777" w:rsidR="00D05040" w:rsidRPr="00D05040" w:rsidRDefault="00D05040" w:rsidP="00D05040">
            <w:r w:rsidRPr="00D05040">
              <w:t>1,2,4-Trichlorobenzene, tissue</w:t>
            </w:r>
          </w:p>
        </w:tc>
        <w:tc>
          <w:tcPr>
            <w:tcW w:w="1080" w:type="dxa"/>
            <w:noWrap/>
            <w:vAlign w:val="center"/>
            <w:hideMark/>
          </w:tcPr>
          <w:p w14:paraId="15B4115E" w14:textId="77777777" w:rsidR="00D05040" w:rsidRPr="00D05040" w:rsidRDefault="00D05040" w:rsidP="005E70F5">
            <w:pPr>
              <w:jc w:val="right"/>
            </w:pPr>
            <w:r w:rsidRPr="00D05040">
              <w:t>348</w:t>
            </w:r>
          </w:p>
        </w:tc>
        <w:tc>
          <w:tcPr>
            <w:tcW w:w="928" w:type="dxa"/>
            <w:noWrap/>
            <w:vAlign w:val="center"/>
            <w:hideMark/>
          </w:tcPr>
          <w:p w14:paraId="380AF0C8" w14:textId="77777777" w:rsidR="00D05040" w:rsidRPr="00D05040" w:rsidRDefault="00D05040" w:rsidP="005E70F5">
            <w:pPr>
              <w:jc w:val="right"/>
            </w:pPr>
            <w:r w:rsidRPr="00D05040">
              <w:t>0</w:t>
            </w:r>
          </w:p>
        </w:tc>
        <w:tc>
          <w:tcPr>
            <w:tcW w:w="1042" w:type="dxa"/>
            <w:noWrap/>
            <w:vAlign w:val="center"/>
            <w:hideMark/>
          </w:tcPr>
          <w:p w14:paraId="16C3F3E3" w14:textId="77777777" w:rsidR="00D05040" w:rsidRPr="00D05040" w:rsidRDefault="00D05040" w:rsidP="005E70F5">
            <w:pPr>
              <w:jc w:val="right"/>
            </w:pPr>
            <w:r w:rsidRPr="00D05040">
              <w:t>0.0%</w:t>
            </w:r>
          </w:p>
        </w:tc>
        <w:tc>
          <w:tcPr>
            <w:tcW w:w="830" w:type="dxa"/>
            <w:shd w:val="clear" w:color="auto" w:fill="auto"/>
            <w:noWrap/>
            <w:vAlign w:val="center"/>
            <w:hideMark/>
          </w:tcPr>
          <w:p w14:paraId="76700D06" w14:textId="77777777" w:rsidR="00D05040" w:rsidRPr="00D05040" w:rsidRDefault="00D05040" w:rsidP="005E70F5">
            <w:pPr>
              <w:jc w:val="right"/>
            </w:pPr>
            <w:r w:rsidRPr="00D05040">
              <w:t>348</w:t>
            </w:r>
          </w:p>
        </w:tc>
        <w:tc>
          <w:tcPr>
            <w:tcW w:w="941" w:type="dxa"/>
            <w:shd w:val="clear" w:color="auto" w:fill="auto"/>
            <w:noWrap/>
            <w:vAlign w:val="center"/>
            <w:hideMark/>
          </w:tcPr>
          <w:p w14:paraId="43B09CE9" w14:textId="77777777" w:rsidR="00D05040" w:rsidRPr="00D05040" w:rsidRDefault="00D05040" w:rsidP="005E70F5">
            <w:pPr>
              <w:jc w:val="right"/>
            </w:pPr>
            <w:r w:rsidRPr="00D05040">
              <w:t>100.0%</w:t>
            </w:r>
          </w:p>
        </w:tc>
      </w:tr>
      <w:tr w:rsidR="00D05040" w:rsidRPr="00D05040" w14:paraId="58EAA5FB" w14:textId="77777777" w:rsidTr="005E70F5">
        <w:trPr>
          <w:cantSplit/>
          <w:jc w:val="center"/>
        </w:trPr>
        <w:tc>
          <w:tcPr>
            <w:tcW w:w="892" w:type="dxa"/>
            <w:noWrap/>
            <w:vAlign w:val="bottom"/>
            <w:hideMark/>
          </w:tcPr>
          <w:p w14:paraId="7E3D242A" w14:textId="77777777" w:rsidR="00D05040" w:rsidRPr="00D05040" w:rsidRDefault="00D05040" w:rsidP="00D05040">
            <w:r w:rsidRPr="00D05040">
              <w:t>Sem</w:t>
            </w:r>
          </w:p>
        </w:tc>
        <w:tc>
          <w:tcPr>
            <w:tcW w:w="796" w:type="dxa"/>
            <w:noWrap/>
            <w:vAlign w:val="bottom"/>
            <w:hideMark/>
          </w:tcPr>
          <w:p w14:paraId="0AA1659C" w14:textId="77777777" w:rsidR="00D05040" w:rsidRPr="00D05040" w:rsidRDefault="00D05040" w:rsidP="00D05040">
            <w:r w:rsidRPr="00D05040">
              <w:t>T</w:t>
            </w:r>
          </w:p>
        </w:tc>
        <w:tc>
          <w:tcPr>
            <w:tcW w:w="1097" w:type="dxa"/>
            <w:noWrap/>
            <w:vAlign w:val="bottom"/>
            <w:hideMark/>
          </w:tcPr>
          <w:p w14:paraId="6CC3B902" w14:textId="77777777" w:rsidR="00D05040" w:rsidRPr="00D05040" w:rsidRDefault="00D05040" w:rsidP="00D05040">
            <w:r w:rsidRPr="00D05040">
              <w:t>34570</w:t>
            </w:r>
          </w:p>
        </w:tc>
        <w:tc>
          <w:tcPr>
            <w:tcW w:w="3330" w:type="dxa"/>
            <w:vAlign w:val="bottom"/>
            <w:hideMark/>
          </w:tcPr>
          <w:p w14:paraId="2B9D696E" w14:textId="77777777" w:rsidR="00D05040" w:rsidRPr="00D05040" w:rsidRDefault="00D05040" w:rsidP="00D05040">
            <w:r w:rsidRPr="00D05040">
              <w:t>1,3-Dichlorobenzene, tissue</w:t>
            </w:r>
          </w:p>
        </w:tc>
        <w:tc>
          <w:tcPr>
            <w:tcW w:w="1080" w:type="dxa"/>
            <w:noWrap/>
            <w:vAlign w:val="center"/>
            <w:hideMark/>
          </w:tcPr>
          <w:p w14:paraId="50E2636C" w14:textId="77777777" w:rsidR="00D05040" w:rsidRPr="00D05040" w:rsidRDefault="00D05040" w:rsidP="005E70F5">
            <w:pPr>
              <w:jc w:val="right"/>
            </w:pPr>
            <w:r w:rsidRPr="00D05040">
              <w:t>344</w:t>
            </w:r>
          </w:p>
        </w:tc>
        <w:tc>
          <w:tcPr>
            <w:tcW w:w="928" w:type="dxa"/>
            <w:noWrap/>
            <w:vAlign w:val="center"/>
            <w:hideMark/>
          </w:tcPr>
          <w:p w14:paraId="180D047F" w14:textId="77777777" w:rsidR="00D05040" w:rsidRPr="00D05040" w:rsidRDefault="00D05040" w:rsidP="005E70F5">
            <w:pPr>
              <w:jc w:val="right"/>
            </w:pPr>
            <w:r w:rsidRPr="00D05040">
              <w:t>0</w:t>
            </w:r>
          </w:p>
        </w:tc>
        <w:tc>
          <w:tcPr>
            <w:tcW w:w="1042" w:type="dxa"/>
            <w:noWrap/>
            <w:vAlign w:val="center"/>
            <w:hideMark/>
          </w:tcPr>
          <w:p w14:paraId="467242F2" w14:textId="77777777" w:rsidR="00D05040" w:rsidRPr="00D05040" w:rsidRDefault="00D05040" w:rsidP="005E70F5">
            <w:pPr>
              <w:jc w:val="right"/>
            </w:pPr>
            <w:r w:rsidRPr="00D05040">
              <w:t>0.0%</w:t>
            </w:r>
          </w:p>
        </w:tc>
        <w:tc>
          <w:tcPr>
            <w:tcW w:w="830" w:type="dxa"/>
            <w:shd w:val="clear" w:color="auto" w:fill="auto"/>
            <w:noWrap/>
            <w:vAlign w:val="center"/>
            <w:hideMark/>
          </w:tcPr>
          <w:p w14:paraId="287F0A58" w14:textId="77777777" w:rsidR="00D05040" w:rsidRPr="00D05040" w:rsidRDefault="00D05040" w:rsidP="005E70F5">
            <w:pPr>
              <w:jc w:val="right"/>
            </w:pPr>
            <w:r w:rsidRPr="00D05040">
              <w:t>344</w:t>
            </w:r>
          </w:p>
        </w:tc>
        <w:tc>
          <w:tcPr>
            <w:tcW w:w="941" w:type="dxa"/>
            <w:shd w:val="clear" w:color="auto" w:fill="auto"/>
            <w:noWrap/>
            <w:vAlign w:val="center"/>
            <w:hideMark/>
          </w:tcPr>
          <w:p w14:paraId="2CBC8FF0" w14:textId="77777777" w:rsidR="00D05040" w:rsidRPr="00D05040" w:rsidRDefault="00D05040" w:rsidP="005E70F5">
            <w:pPr>
              <w:jc w:val="right"/>
            </w:pPr>
            <w:r w:rsidRPr="00D05040">
              <w:t>100.0%</w:t>
            </w:r>
          </w:p>
        </w:tc>
      </w:tr>
      <w:tr w:rsidR="00D05040" w:rsidRPr="00D05040" w14:paraId="315AC29D" w14:textId="77777777" w:rsidTr="005E70F5">
        <w:trPr>
          <w:cantSplit/>
          <w:jc w:val="center"/>
        </w:trPr>
        <w:tc>
          <w:tcPr>
            <w:tcW w:w="892" w:type="dxa"/>
            <w:noWrap/>
            <w:vAlign w:val="bottom"/>
            <w:hideMark/>
          </w:tcPr>
          <w:p w14:paraId="3CEE6613" w14:textId="77777777" w:rsidR="00D05040" w:rsidRPr="00D05040" w:rsidRDefault="00D05040" w:rsidP="00D05040">
            <w:r w:rsidRPr="00D05040">
              <w:t>Sem</w:t>
            </w:r>
          </w:p>
        </w:tc>
        <w:tc>
          <w:tcPr>
            <w:tcW w:w="796" w:type="dxa"/>
            <w:noWrap/>
            <w:vAlign w:val="bottom"/>
            <w:hideMark/>
          </w:tcPr>
          <w:p w14:paraId="20CEC337" w14:textId="77777777" w:rsidR="00D05040" w:rsidRPr="00D05040" w:rsidRDefault="00D05040" w:rsidP="00D05040">
            <w:r w:rsidRPr="00D05040">
              <w:t>T</w:t>
            </w:r>
          </w:p>
        </w:tc>
        <w:tc>
          <w:tcPr>
            <w:tcW w:w="1097" w:type="dxa"/>
            <w:noWrap/>
            <w:vAlign w:val="bottom"/>
            <w:hideMark/>
          </w:tcPr>
          <w:p w14:paraId="3723E66E" w14:textId="77777777" w:rsidR="00D05040" w:rsidRPr="00D05040" w:rsidRDefault="00D05040" w:rsidP="00D05040">
            <w:r w:rsidRPr="00D05040">
              <w:t>34575</w:t>
            </w:r>
          </w:p>
        </w:tc>
        <w:tc>
          <w:tcPr>
            <w:tcW w:w="3330" w:type="dxa"/>
            <w:vAlign w:val="bottom"/>
            <w:hideMark/>
          </w:tcPr>
          <w:p w14:paraId="774BCE71" w14:textId="77777777" w:rsidR="00D05040" w:rsidRPr="00D05040" w:rsidRDefault="00D05040" w:rsidP="00D05040">
            <w:r w:rsidRPr="00D05040">
              <w:t>1,4-Dichlorobenzene, tissue</w:t>
            </w:r>
          </w:p>
        </w:tc>
        <w:tc>
          <w:tcPr>
            <w:tcW w:w="1080" w:type="dxa"/>
            <w:noWrap/>
            <w:vAlign w:val="center"/>
            <w:hideMark/>
          </w:tcPr>
          <w:p w14:paraId="323BC601" w14:textId="77777777" w:rsidR="00D05040" w:rsidRPr="00D05040" w:rsidRDefault="00D05040" w:rsidP="005E70F5">
            <w:pPr>
              <w:jc w:val="right"/>
            </w:pPr>
            <w:r w:rsidRPr="00D05040">
              <w:t>344</w:t>
            </w:r>
          </w:p>
        </w:tc>
        <w:tc>
          <w:tcPr>
            <w:tcW w:w="928" w:type="dxa"/>
            <w:noWrap/>
            <w:vAlign w:val="center"/>
            <w:hideMark/>
          </w:tcPr>
          <w:p w14:paraId="3A27DF11" w14:textId="77777777" w:rsidR="00D05040" w:rsidRPr="00D05040" w:rsidRDefault="00D05040" w:rsidP="005E70F5">
            <w:pPr>
              <w:jc w:val="right"/>
            </w:pPr>
            <w:r w:rsidRPr="00D05040">
              <w:t>0</w:t>
            </w:r>
          </w:p>
        </w:tc>
        <w:tc>
          <w:tcPr>
            <w:tcW w:w="1042" w:type="dxa"/>
            <w:noWrap/>
            <w:vAlign w:val="center"/>
            <w:hideMark/>
          </w:tcPr>
          <w:p w14:paraId="26A56CB0" w14:textId="77777777" w:rsidR="00D05040" w:rsidRPr="00D05040" w:rsidRDefault="00D05040" w:rsidP="005E70F5">
            <w:pPr>
              <w:jc w:val="right"/>
            </w:pPr>
            <w:r w:rsidRPr="00D05040">
              <w:t>0.0%</w:t>
            </w:r>
          </w:p>
        </w:tc>
        <w:tc>
          <w:tcPr>
            <w:tcW w:w="830" w:type="dxa"/>
            <w:shd w:val="clear" w:color="auto" w:fill="auto"/>
            <w:noWrap/>
            <w:vAlign w:val="center"/>
            <w:hideMark/>
          </w:tcPr>
          <w:p w14:paraId="334769CA" w14:textId="77777777" w:rsidR="00D05040" w:rsidRPr="00D05040" w:rsidRDefault="00D05040" w:rsidP="005E70F5">
            <w:pPr>
              <w:jc w:val="right"/>
            </w:pPr>
            <w:r w:rsidRPr="00D05040">
              <w:t>344</w:t>
            </w:r>
          </w:p>
        </w:tc>
        <w:tc>
          <w:tcPr>
            <w:tcW w:w="941" w:type="dxa"/>
            <w:shd w:val="clear" w:color="auto" w:fill="auto"/>
            <w:noWrap/>
            <w:vAlign w:val="center"/>
            <w:hideMark/>
          </w:tcPr>
          <w:p w14:paraId="55B239A8" w14:textId="77777777" w:rsidR="00D05040" w:rsidRPr="00D05040" w:rsidRDefault="00D05040" w:rsidP="005E70F5">
            <w:pPr>
              <w:jc w:val="right"/>
            </w:pPr>
            <w:r w:rsidRPr="00D05040">
              <w:t>100.0%</w:t>
            </w:r>
          </w:p>
        </w:tc>
      </w:tr>
      <w:tr w:rsidR="00D05040" w:rsidRPr="00D05040" w14:paraId="191F60AE" w14:textId="77777777" w:rsidTr="005E70F5">
        <w:trPr>
          <w:cantSplit/>
          <w:jc w:val="center"/>
        </w:trPr>
        <w:tc>
          <w:tcPr>
            <w:tcW w:w="892" w:type="dxa"/>
            <w:noWrap/>
            <w:vAlign w:val="bottom"/>
            <w:hideMark/>
          </w:tcPr>
          <w:p w14:paraId="01E8E00C" w14:textId="77777777" w:rsidR="00D05040" w:rsidRPr="00D05040" w:rsidRDefault="00D05040" w:rsidP="00D05040">
            <w:r w:rsidRPr="00D05040">
              <w:t>Sem</w:t>
            </w:r>
          </w:p>
        </w:tc>
        <w:tc>
          <w:tcPr>
            <w:tcW w:w="796" w:type="dxa"/>
            <w:noWrap/>
            <w:vAlign w:val="bottom"/>
            <w:hideMark/>
          </w:tcPr>
          <w:p w14:paraId="5DE7EC1F" w14:textId="77777777" w:rsidR="00D05040" w:rsidRPr="00D05040" w:rsidRDefault="00D05040" w:rsidP="00D05040">
            <w:r w:rsidRPr="00D05040">
              <w:t>T</w:t>
            </w:r>
          </w:p>
        </w:tc>
        <w:tc>
          <w:tcPr>
            <w:tcW w:w="1097" w:type="dxa"/>
            <w:noWrap/>
            <w:vAlign w:val="bottom"/>
            <w:hideMark/>
          </w:tcPr>
          <w:p w14:paraId="255A5135" w14:textId="77777777" w:rsidR="00D05040" w:rsidRPr="00D05040" w:rsidRDefault="00D05040" w:rsidP="00D05040">
            <w:r w:rsidRPr="00D05040">
              <w:t>34585</w:t>
            </w:r>
          </w:p>
        </w:tc>
        <w:tc>
          <w:tcPr>
            <w:tcW w:w="3330" w:type="dxa"/>
            <w:vAlign w:val="bottom"/>
            <w:hideMark/>
          </w:tcPr>
          <w:p w14:paraId="14EA36F9" w14:textId="77777777" w:rsidR="00D05040" w:rsidRPr="00D05040" w:rsidRDefault="00D05040" w:rsidP="00D05040">
            <w:r w:rsidRPr="00D05040">
              <w:t>2-Chloronaphthalene, tissue</w:t>
            </w:r>
          </w:p>
        </w:tc>
        <w:tc>
          <w:tcPr>
            <w:tcW w:w="1080" w:type="dxa"/>
            <w:noWrap/>
            <w:vAlign w:val="center"/>
            <w:hideMark/>
          </w:tcPr>
          <w:p w14:paraId="784BA454" w14:textId="77777777" w:rsidR="00D05040" w:rsidRPr="00D05040" w:rsidRDefault="00D05040" w:rsidP="005E70F5">
            <w:pPr>
              <w:jc w:val="right"/>
            </w:pPr>
            <w:r w:rsidRPr="00D05040">
              <w:t>25</w:t>
            </w:r>
          </w:p>
        </w:tc>
        <w:tc>
          <w:tcPr>
            <w:tcW w:w="928" w:type="dxa"/>
            <w:noWrap/>
            <w:vAlign w:val="center"/>
            <w:hideMark/>
          </w:tcPr>
          <w:p w14:paraId="08EC1B5D" w14:textId="77777777" w:rsidR="00D05040" w:rsidRPr="00D05040" w:rsidRDefault="00D05040" w:rsidP="005E70F5">
            <w:pPr>
              <w:jc w:val="right"/>
            </w:pPr>
            <w:r w:rsidRPr="00D05040">
              <w:t>0</w:t>
            </w:r>
          </w:p>
        </w:tc>
        <w:tc>
          <w:tcPr>
            <w:tcW w:w="1042" w:type="dxa"/>
            <w:noWrap/>
            <w:vAlign w:val="center"/>
            <w:hideMark/>
          </w:tcPr>
          <w:p w14:paraId="64E2612D" w14:textId="77777777" w:rsidR="00D05040" w:rsidRPr="00D05040" w:rsidRDefault="00D05040" w:rsidP="005E70F5">
            <w:pPr>
              <w:jc w:val="right"/>
            </w:pPr>
            <w:r w:rsidRPr="00D05040">
              <w:t>0.0%</w:t>
            </w:r>
          </w:p>
        </w:tc>
        <w:tc>
          <w:tcPr>
            <w:tcW w:w="830" w:type="dxa"/>
            <w:shd w:val="clear" w:color="auto" w:fill="auto"/>
            <w:noWrap/>
            <w:vAlign w:val="center"/>
            <w:hideMark/>
          </w:tcPr>
          <w:p w14:paraId="5BB6E37F" w14:textId="77777777" w:rsidR="00D05040" w:rsidRPr="00D05040" w:rsidRDefault="00D05040" w:rsidP="005E70F5">
            <w:pPr>
              <w:jc w:val="right"/>
            </w:pPr>
            <w:r w:rsidRPr="00D05040">
              <w:t>25</w:t>
            </w:r>
          </w:p>
        </w:tc>
        <w:tc>
          <w:tcPr>
            <w:tcW w:w="941" w:type="dxa"/>
            <w:shd w:val="clear" w:color="auto" w:fill="auto"/>
            <w:noWrap/>
            <w:vAlign w:val="center"/>
            <w:hideMark/>
          </w:tcPr>
          <w:p w14:paraId="12426B69" w14:textId="77777777" w:rsidR="00D05040" w:rsidRPr="00D05040" w:rsidRDefault="00D05040" w:rsidP="005E70F5">
            <w:pPr>
              <w:jc w:val="right"/>
            </w:pPr>
            <w:r w:rsidRPr="00D05040">
              <w:t>100.0%</w:t>
            </w:r>
          </w:p>
        </w:tc>
      </w:tr>
      <w:tr w:rsidR="00D05040" w:rsidRPr="00D05040" w14:paraId="0F20C26E" w14:textId="77777777" w:rsidTr="005E70F5">
        <w:trPr>
          <w:cantSplit/>
          <w:jc w:val="center"/>
        </w:trPr>
        <w:tc>
          <w:tcPr>
            <w:tcW w:w="892" w:type="dxa"/>
            <w:noWrap/>
            <w:vAlign w:val="bottom"/>
            <w:hideMark/>
          </w:tcPr>
          <w:p w14:paraId="63CCBC44" w14:textId="77777777" w:rsidR="00D05040" w:rsidRPr="00D05040" w:rsidRDefault="00D05040" w:rsidP="00D05040">
            <w:r w:rsidRPr="00D05040">
              <w:t>Sem</w:t>
            </w:r>
          </w:p>
        </w:tc>
        <w:tc>
          <w:tcPr>
            <w:tcW w:w="796" w:type="dxa"/>
            <w:noWrap/>
            <w:vAlign w:val="bottom"/>
            <w:hideMark/>
          </w:tcPr>
          <w:p w14:paraId="405F5A5D" w14:textId="77777777" w:rsidR="00D05040" w:rsidRPr="00D05040" w:rsidRDefault="00D05040" w:rsidP="00D05040">
            <w:r w:rsidRPr="00D05040">
              <w:t>T</w:t>
            </w:r>
          </w:p>
        </w:tc>
        <w:tc>
          <w:tcPr>
            <w:tcW w:w="1097" w:type="dxa"/>
            <w:noWrap/>
            <w:vAlign w:val="bottom"/>
            <w:hideMark/>
          </w:tcPr>
          <w:p w14:paraId="251A7D93" w14:textId="77777777" w:rsidR="00D05040" w:rsidRPr="00D05040" w:rsidRDefault="00D05040" w:rsidP="00D05040">
            <w:r w:rsidRPr="00D05040">
              <w:t>34590</w:t>
            </w:r>
          </w:p>
        </w:tc>
        <w:tc>
          <w:tcPr>
            <w:tcW w:w="3330" w:type="dxa"/>
            <w:vAlign w:val="bottom"/>
            <w:hideMark/>
          </w:tcPr>
          <w:p w14:paraId="04503770" w14:textId="77777777" w:rsidR="00D05040" w:rsidRPr="00D05040" w:rsidRDefault="00D05040" w:rsidP="00D05040">
            <w:r w:rsidRPr="00D05040">
              <w:t>2-Chlorophenol, tissue</w:t>
            </w:r>
          </w:p>
        </w:tc>
        <w:tc>
          <w:tcPr>
            <w:tcW w:w="1080" w:type="dxa"/>
            <w:noWrap/>
            <w:vAlign w:val="center"/>
            <w:hideMark/>
          </w:tcPr>
          <w:p w14:paraId="146B7EA9" w14:textId="77777777" w:rsidR="00D05040" w:rsidRPr="00D05040" w:rsidRDefault="00D05040" w:rsidP="005E70F5">
            <w:pPr>
              <w:jc w:val="right"/>
            </w:pPr>
            <w:r w:rsidRPr="00D05040">
              <w:t>343</w:t>
            </w:r>
          </w:p>
        </w:tc>
        <w:tc>
          <w:tcPr>
            <w:tcW w:w="928" w:type="dxa"/>
            <w:noWrap/>
            <w:vAlign w:val="center"/>
            <w:hideMark/>
          </w:tcPr>
          <w:p w14:paraId="7AE6CAFE" w14:textId="77777777" w:rsidR="00D05040" w:rsidRPr="00D05040" w:rsidRDefault="00D05040" w:rsidP="005E70F5">
            <w:pPr>
              <w:jc w:val="right"/>
            </w:pPr>
            <w:r w:rsidRPr="00D05040">
              <w:t>0</w:t>
            </w:r>
          </w:p>
        </w:tc>
        <w:tc>
          <w:tcPr>
            <w:tcW w:w="1042" w:type="dxa"/>
            <w:noWrap/>
            <w:vAlign w:val="center"/>
            <w:hideMark/>
          </w:tcPr>
          <w:p w14:paraId="03067BEC" w14:textId="77777777" w:rsidR="00D05040" w:rsidRPr="00D05040" w:rsidRDefault="00D05040" w:rsidP="005E70F5">
            <w:pPr>
              <w:jc w:val="right"/>
            </w:pPr>
            <w:r w:rsidRPr="00D05040">
              <w:t>0.0%</w:t>
            </w:r>
          </w:p>
        </w:tc>
        <w:tc>
          <w:tcPr>
            <w:tcW w:w="830" w:type="dxa"/>
            <w:shd w:val="clear" w:color="auto" w:fill="auto"/>
            <w:noWrap/>
            <w:vAlign w:val="center"/>
            <w:hideMark/>
          </w:tcPr>
          <w:p w14:paraId="2ACCB3C6" w14:textId="77777777" w:rsidR="00D05040" w:rsidRPr="00D05040" w:rsidRDefault="00D05040" w:rsidP="005E70F5">
            <w:pPr>
              <w:jc w:val="right"/>
            </w:pPr>
            <w:r w:rsidRPr="00D05040">
              <w:t>343</w:t>
            </w:r>
          </w:p>
        </w:tc>
        <w:tc>
          <w:tcPr>
            <w:tcW w:w="941" w:type="dxa"/>
            <w:shd w:val="clear" w:color="auto" w:fill="auto"/>
            <w:noWrap/>
            <w:vAlign w:val="center"/>
            <w:hideMark/>
          </w:tcPr>
          <w:p w14:paraId="0A197EC3" w14:textId="77777777" w:rsidR="00D05040" w:rsidRPr="00D05040" w:rsidRDefault="00D05040" w:rsidP="005E70F5">
            <w:pPr>
              <w:jc w:val="right"/>
            </w:pPr>
            <w:r w:rsidRPr="00D05040">
              <w:t>100.0%</w:t>
            </w:r>
          </w:p>
        </w:tc>
      </w:tr>
      <w:tr w:rsidR="00D05040" w:rsidRPr="00D05040" w14:paraId="4D871161" w14:textId="77777777" w:rsidTr="005E70F5">
        <w:trPr>
          <w:cantSplit/>
          <w:jc w:val="center"/>
        </w:trPr>
        <w:tc>
          <w:tcPr>
            <w:tcW w:w="892" w:type="dxa"/>
            <w:noWrap/>
            <w:vAlign w:val="bottom"/>
            <w:hideMark/>
          </w:tcPr>
          <w:p w14:paraId="76CFA34A" w14:textId="77777777" w:rsidR="00D05040" w:rsidRPr="00D05040" w:rsidRDefault="00D05040" w:rsidP="00D05040">
            <w:r w:rsidRPr="00D05040">
              <w:t>Sem</w:t>
            </w:r>
          </w:p>
        </w:tc>
        <w:tc>
          <w:tcPr>
            <w:tcW w:w="796" w:type="dxa"/>
            <w:noWrap/>
            <w:vAlign w:val="bottom"/>
            <w:hideMark/>
          </w:tcPr>
          <w:p w14:paraId="16B849F8" w14:textId="77777777" w:rsidR="00D05040" w:rsidRPr="00D05040" w:rsidRDefault="00D05040" w:rsidP="00D05040">
            <w:r w:rsidRPr="00D05040">
              <w:t>T</w:t>
            </w:r>
          </w:p>
        </w:tc>
        <w:tc>
          <w:tcPr>
            <w:tcW w:w="1097" w:type="dxa"/>
            <w:noWrap/>
            <w:vAlign w:val="bottom"/>
            <w:hideMark/>
          </w:tcPr>
          <w:p w14:paraId="36FA5AC7" w14:textId="77777777" w:rsidR="00D05040" w:rsidRPr="00D05040" w:rsidRDefault="00D05040" w:rsidP="00D05040">
            <w:r w:rsidRPr="00D05040">
              <w:t>34595</w:t>
            </w:r>
          </w:p>
        </w:tc>
        <w:tc>
          <w:tcPr>
            <w:tcW w:w="3330" w:type="dxa"/>
            <w:vAlign w:val="bottom"/>
            <w:hideMark/>
          </w:tcPr>
          <w:p w14:paraId="3D795A29" w14:textId="77777777" w:rsidR="00D05040" w:rsidRPr="00D05040" w:rsidRDefault="00D05040" w:rsidP="00D05040">
            <w:r w:rsidRPr="00D05040">
              <w:t>2-Nitrophenol, tissue</w:t>
            </w:r>
          </w:p>
        </w:tc>
        <w:tc>
          <w:tcPr>
            <w:tcW w:w="1080" w:type="dxa"/>
            <w:noWrap/>
            <w:vAlign w:val="center"/>
            <w:hideMark/>
          </w:tcPr>
          <w:p w14:paraId="7384B6E0" w14:textId="77777777" w:rsidR="00D05040" w:rsidRPr="00D05040" w:rsidRDefault="00D05040" w:rsidP="005E70F5">
            <w:pPr>
              <w:jc w:val="right"/>
            </w:pPr>
            <w:r w:rsidRPr="00D05040">
              <w:t>354</w:t>
            </w:r>
          </w:p>
        </w:tc>
        <w:tc>
          <w:tcPr>
            <w:tcW w:w="928" w:type="dxa"/>
            <w:noWrap/>
            <w:vAlign w:val="center"/>
            <w:hideMark/>
          </w:tcPr>
          <w:p w14:paraId="4568A35D" w14:textId="77777777" w:rsidR="00D05040" w:rsidRPr="00D05040" w:rsidRDefault="00D05040" w:rsidP="005E70F5">
            <w:pPr>
              <w:jc w:val="right"/>
            </w:pPr>
            <w:r w:rsidRPr="00D05040">
              <w:t>0</w:t>
            </w:r>
          </w:p>
        </w:tc>
        <w:tc>
          <w:tcPr>
            <w:tcW w:w="1042" w:type="dxa"/>
            <w:noWrap/>
            <w:vAlign w:val="center"/>
            <w:hideMark/>
          </w:tcPr>
          <w:p w14:paraId="5A500784" w14:textId="77777777" w:rsidR="00D05040" w:rsidRPr="00D05040" w:rsidRDefault="00D05040" w:rsidP="005E70F5">
            <w:pPr>
              <w:jc w:val="right"/>
            </w:pPr>
            <w:r w:rsidRPr="00D05040">
              <w:t>0.0%</w:t>
            </w:r>
          </w:p>
        </w:tc>
        <w:tc>
          <w:tcPr>
            <w:tcW w:w="830" w:type="dxa"/>
            <w:shd w:val="clear" w:color="auto" w:fill="auto"/>
            <w:noWrap/>
            <w:vAlign w:val="center"/>
            <w:hideMark/>
          </w:tcPr>
          <w:p w14:paraId="4B3D3FE6" w14:textId="77777777" w:rsidR="00D05040" w:rsidRPr="00D05040" w:rsidRDefault="00D05040" w:rsidP="005E70F5">
            <w:pPr>
              <w:jc w:val="right"/>
            </w:pPr>
            <w:r w:rsidRPr="00D05040">
              <w:t>354</w:t>
            </w:r>
          </w:p>
        </w:tc>
        <w:tc>
          <w:tcPr>
            <w:tcW w:w="941" w:type="dxa"/>
            <w:shd w:val="clear" w:color="auto" w:fill="auto"/>
            <w:noWrap/>
            <w:vAlign w:val="center"/>
            <w:hideMark/>
          </w:tcPr>
          <w:p w14:paraId="07C93872" w14:textId="77777777" w:rsidR="00D05040" w:rsidRPr="00D05040" w:rsidRDefault="00D05040" w:rsidP="005E70F5">
            <w:pPr>
              <w:jc w:val="right"/>
            </w:pPr>
            <w:r w:rsidRPr="00D05040">
              <w:t>100.0%</w:t>
            </w:r>
          </w:p>
        </w:tc>
      </w:tr>
      <w:tr w:rsidR="00D05040" w:rsidRPr="00D05040" w14:paraId="3E233C15" w14:textId="77777777" w:rsidTr="005E70F5">
        <w:trPr>
          <w:cantSplit/>
          <w:jc w:val="center"/>
        </w:trPr>
        <w:tc>
          <w:tcPr>
            <w:tcW w:w="892" w:type="dxa"/>
            <w:noWrap/>
            <w:vAlign w:val="bottom"/>
            <w:hideMark/>
          </w:tcPr>
          <w:p w14:paraId="51B29745" w14:textId="77777777" w:rsidR="00D05040" w:rsidRPr="00D05040" w:rsidRDefault="00D05040" w:rsidP="00D05040">
            <w:r w:rsidRPr="00D05040">
              <w:t>Sem</w:t>
            </w:r>
          </w:p>
        </w:tc>
        <w:tc>
          <w:tcPr>
            <w:tcW w:w="796" w:type="dxa"/>
            <w:noWrap/>
            <w:vAlign w:val="bottom"/>
            <w:hideMark/>
          </w:tcPr>
          <w:p w14:paraId="4B621486" w14:textId="77777777" w:rsidR="00D05040" w:rsidRPr="00D05040" w:rsidRDefault="00D05040" w:rsidP="00D05040">
            <w:r w:rsidRPr="00D05040">
              <w:t>T</w:t>
            </w:r>
          </w:p>
        </w:tc>
        <w:tc>
          <w:tcPr>
            <w:tcW w:w="1097" w:type="dxa"/>
            <w:noWrap/>
            <w:vAlign w:val="bottom"/>
            <w:hideMark/>
          </w:tcPr>
          <w:p w14:paraId="0CBA2616" w14:textId="77777777" w:rsidR="00D05040" w:rsidRPr="00D05040" w:rsidRDefault="00D05040" w:rsidP="00D05040">
            <w:r w:rsidRPr="00D05040">
              <w:t>34600</w:t>
            </w:r>
          </w:p>
        </w:tc>
        <w:tc>
          <w:tcPr>
            <w:tcW w:w="3330" w:type="dxa"/>
            <w:vAlign w:val="bottom"/>
            <w:hideMark/>
          </w:tcPr>
          <w:p w14:paraId="5C53BF74" w14:textId="77777777" w:rsidR="00D05040" w:rsidRPr="00D05040" w:rsidRDefault="00D05040" w:rsidP="00D05040">
            <w:r w:rsidRPr="00D05040">
              <w:t>Di-N-Octyl Phthalate, tissue</w:t>
            </w:r>
          </w:p>
        </w:tc>
        <w:tc>
          <w:tcPr>
            <w:tcW w:w="1080" w:type="dxa"/>
            <w:noWrap/>
            <w:vAlign w:val="center"/>
            <w:hideMark/>
          </w:tcPr>
          <w:p w14:paraId="13E4BE74" w14:textId="77777777" w:rsidR="00D05040" w:rsidRPr="00D05040" w:rsidRDefault="00D05040" w:rsidP="005E70F5">
            <w:pPr>
              <w:jc w:val="right"/>
            </w:pPr>
            <w:r w:rsidRPr="00D05040">
              <w:t>25</w:t>
            </w:r>
          </w:p>
        </w:tc>
        <w:tc>
          <w:tcPr>
            <w:tcW w:w="928" w:type="dxa"/>
            <w:noWrap/>
            <w:vAlign w:val="center"/>
            <w:hideMark/>
          </w:tcPr>
          <w:p w14:paraId="496B1E8A" w14:textId="77777777" w:rsidR="00D05040" w:rsidRPr="00D05040" w:rsidRDefault="00D05040" w:rsidP="005E70F5">
            <w:pPr>
              <w:jc w:val="right"/>
            </w:pPr>
            <w:r w:rsidRPr="00D05040">
              <w:t>0</w:t>
            </w:r>
          </w:p>
        </w:tc>
        <w:tc>
          <w:tcPr>
            <w:tcW w:w="1042" w:type="dxa"/>
            <w:noWrap/>
            <w:vAlign w:val="center"/>
            <w:hideMark/>
          </w:tcPr>
          <w:p w14:paraId="2D7F6907" w14:textId="77777777" w:rsidR="00D05040" w:rsidRPr="00D05040" w:rsidRDefault="00D05040" w:rsidP="005E70F5">
            <w:pPr>
              <w:jc w:val="right"/>
            </w:pPr>
            <w:r w:rsidRPr="00D05040">
              <w:t>0.0%</w:t>
            </w:r>
          </w:p>
        </w:tc>
        <w:tc>
          <w:tcPr>
            <w:tcW w:w="830" w:type="dxa"/>
            <w:shd w:val="clear" w:color="auto" w:fill="auto"/>
            <w:noWrap/>
            <w:vAlign w:val="center"/>
            <w:hideMark/>
          </w:tcPr>
          <w:p w14:paraId="0BED03AB" w14:textId="77777777" w:rsidR="00D05040" w:rsidRPr="00D05040" w:rsidRDefault="00D05040" w:rsidP="005E70F5">
            <w:pPr>
              <w:jc w:val="right"/>
            </w:pPr>
            <w:r w:rsidRPr="00D05040">
              <w:t>25</w:t>
            </w:r>
          </w:p>
        </w:tc>
        <w:tc>
          <w:tcPr>
            <w:tcW w:w="941" w:type="dxa"/>
            <w:shd w:val="clear" w:color="auto" w:fill="auto"/>
            <w:noWrap/>
            <w:vAlign w:val="center"/>
            <w:hideMark/>
          </w:tcPr>
          <w:p w14:paraId="1EB26D99" w14:textId="77777777" w:rsidR="00D05040" w:rsidRPr="00D05040" w:rsidRDefault="00D05040" w:rsidP="005E70F5">
            <w:pPr>
              <w:jc w:val="right"/>
            </w:pPr>
            <w:r w:rsidRPr="00D05040">
              <w:t>100.0%</w:t>
            </w:r>
          </w:p>
        </w:tc>
      </w:tr>
      <w:tr w:rsidR="00D05040" w:rsidRPr="00D05040" w14:paraId="117EEC1F" w14:textId="77777777" w:rsidTr="005E70F5">
        <w:trPr>
          <w:cantSplit/>
          <w:jc w:val="center"/>
        </w:trPr>
        <w:tc>
          <w:tcPr>
            <w:tcW w:w="892" w:type="dxa"/>
            <w:noWrap/>
            <w:vAlign w:val="bottom"/>
            <w:hideMark/>
          </w:tcPr>
          <w:p w14:paraId="68C4BFA1" w14:textId="77777777" w:rsidR="00D05040" w:rsidRPr="00D05040" w:rsidRDefault="00D05040" w:rsidP="00D05040">
            <w:r w:rsidRPr="00D05040">
              <w:t>Sem</w:t>
            </w:r>
          </w:p>
        </w:tc>
        <w:tc>
          <w:tcPr>
            <w:tcW w:w="796" w:type="dxa"/>
            <w:noWrap/>
            <w:vAlign w:val="bottom"/>
            <w:hideMark/>
          </w:tcPr>
          <w:p w14:paraId="5EF860B3" w14:textId="77777777" w:rsidR="00D05040" w:rsidRPr="00D05040" w:rsidRDefault="00D05040" w:rsidP="00D05040">
            <w:r w:rsidRPr="00D05040">
              <w:t>T</w:t>
            </w:r>
          </w:p>
        </w:tc>
        <w:tc>
          <w:tcPr>
            <w:tcW w:w="1097" w:type="dxa"/>
            <w:noWrap/>
            <w:vAlign w:val="bottom"/>
            <w:hideMark/>
          </w:tcPr>
          <w:p w14:paraId="79A28B5D" w14:textId="77777777" w:rsidR="00D05040" w:rsidRPr="00D05040" w:rsidRDefault="00D05040" w:rsidP="00D05040">
            <w:r w:rsidRPr="00D05040">
              <w:t>34605</w:t>
            </w:r>
          </w:p>
        </w:tc>
        <w:tc>
          <w:tcPr>
            <w:tcW w:w="3330" w:type="dxa"/>
            <w:vAlign w:val="bottom"/>
            <w:hideMark/>
          </w:tcPr>
          <w:p w14:paraId="6BC974E8" w14:textId="77777777" w:rsidR="00D05040" w:rsidRPr="00D05040" w:rsidRDefault="00D05040" w:rsidP="00D05040">
            <w:r w:rsidRPr="00D05040">
              <w:t>2,4-Dichlorophenol, tissue</w:t>
            </w:r>
          </w:p>
        </w:tc>
        <w:tc>
          <w:tcPr>
            <w:tcW w:w="1080" w:type="dxa"/>
            <w:noWrap/>
            <w:vAlign w:val="center"/>
            <w:hideMark/>
          </w:tcPr>
          <w:p w14:paraId="2A96C784" w14:textId="77777777" w:rsidR="00D05040" w:rsidRPr="00D05040" w:rsidRDefault="00D05040" w:rsidP="005E70F5">
            <w:pPr>
              <w:jc w:val="right"/>
            </w:pPr>
            <w:r w:rsidRPr="00D05040">
              <w:t>344</w:t>
            </w:r>
          </w:p>
        </w:tc>
        <w:tc>
          <w:tcPr>
            <w:tcW w:w="928" w:type="dxa"/>
            <w:noWrap/>
            <w:vAlign w:val="center"/>
            <w:hideMark/>
          </w:tcPr>
          <w:p w14:paraId="7570E7B2" w14:textId="77777777" w:rsidR="00D05040" w:rsidRPr="00D05040" w:rsidRDefault="00D05040" w:rsidP="005E70F5">
            <w:pPr>
              <w:jc w:val="right"/>
            </w:pPr>
            <w:r w:rsidRPr="00D05040">
              <w:t>0</w:t>
            </w:r>
          </w:p>
        </w:tc>
        <w:tc>
          <w:tcPr>
            <w:tcW w:w="1042" w:type="dxa"/>
            <w:noWrap/>
            <w:vAlign w:val="center"/>
            <w:hideMark/>
          </w:tcPr>
          <w:p w14:paraId="07758237" w14:textId="77777777" w:rsidR="00D05040" w:rsidRPr="00D05040" w:rsidRDefault="00D05040" w:rsidP="005E70F5">
            <w:pPr>
              <w:jc w:val="right"/>
            </w:pPr>
            <w:r w:rsidRPr="00D05040">
              <w:t>0.0%</w:t>
            </w:r>
          </w:p>
        </w:tc>
        <w:tc>
          <w:tcPr>
            <w:tcW w:w="830" w:type="dxa"/>
            <w:shd w:val="clear" w:color="auto" w:fill="auto"/>
            <w:noWrap/>
            <w:vAlign w:val="center"/>
            <w:hideMark/>
          </w:tcPr>
          <w:p w14:paraId="421136D8" w14:textId="77777777" w:rsidR="00D05040" w:rsidRPr="00D05040" w:rsidRDefault="00D05040" w:rsidP="005E70F5">
            <w:pPr>
              <w:jc w:val="right"/>
            </w:pPr>
            <w:r w:rsidRPr="00D05040">
              <w:t>344</w:t>
            </w:r>
          </w:p>
        </w:tc>
        <w:tc>
          <w:tcPr>
            <w:tcW w:w="941" w:type="dxa"/>
            <w:shd w:val="clear" w:color="auto" w:fill="auto"/>
            <w:noWrap/>
            <w:vAlign w:val="center"/>
            <w:hideMark/>
          </w:tcPr>
          <w:p w14:paraId="2971E585" w14:textId="77777777" w:rsidR="00D05040" w:rsidRPr="00D05040" w:rsidRDefault="00D05040" w:rsidP="005E70F5">
            <w:pPr>
              <w:jc w:val="right"/>
            </w:pPr>
            <w:r w:rsidRPr="00D05040">
              <w:t>100.0%</w:t>
            </w:r>
          </w:p>
        </w:tc>
      </w:tr>
      <w:tr w:rsidR="00D05040" w:rsidRPr="00D05040" w14:paraId="7314D51E" w14:textId="77777777" w:rsidTr="005E70F5">
        <w:trPr>
          <w:cantSplit/>
          <w:jc w:val="center"/>
        </w:trPr>
        <w:tc>
          <w:tcPr>
            <w:tcW w:w="892" w:type="dxa"/>
            <w:noWrap/>
            <w:vAlign w:val="bottom"/>
            <w:hideMark/>
          </w:tcPr>
          <w:p w14:paraId="4D351BB5" w14:textId="77777777" w:rsidR="00D05040" w:rsidRPr="00D05040" w:rsidRDefault="00D05040" w:rsidP="00D05040">
            <w:r w:rsidRPr="00D05040">
              <w:t>Sem</w:t>
            </w:r>
          </w:p>
        </w:tc>
        <w:tc>
          <w:tcPr>
            <w:tcW w:w="796" w:type="dxa"/>
            <w:noWrap/>
            <w:vAlign w:val="bottom"/>
            <w:hideMark/>
          </w:tcPr>
          <w:p w14:paraId="0974BC4F" w14:textId="77777777" w:rsidR="00D05040" w:rsidRPr="00D05040" w:rsidRDefault="00D05040" w:rsidP="00D05040">
            <w:r w:rsidRPr="00D05040">
              <w:t>T</w:t>
            </w:r>
          </w:p>
        </w:tc>
        <w:tc>
          <w:tcPr>
            <w:tcW w:w="1097" w:type="dxa"/>
            <w:noWrap/>
            <w:vAlign w:val="bottom"/>
            <w:hideMark/>
          </w:tcPr>
          <w:p w14:paraId="5E68D619" w14:textId="77777777" w:rsidR="00D05040" w:rsidRPr="00D05040" w:rsidRDefault="00D05040" w:rsidP="00D05040">
            <w:r w:rsidRPr="00D05040">
              <w:t>34610</w:t>
            </w:r>
          </w:p>
        </w:tc>
        <w:tc>
          <w:tcPr>
            <w:tcW w:w="3330" w:type="dxa"/>
            <w:vAlign w:val="bottom"/>
            <w:hideMark/>
          </w:tcPr>
          <w:p w14:paraId="76EA6E25" w14:textId="77777777" w:rsidR="00D05040" w:rsidRPr="00D05040" w:rsidRDefault="00D05040" w:rsidP="00D05040">
            <w:r w:rsidRPr="00D05040">
              <w:t>2,4-Dimethylphenol, tissue</w:t>
            </w:r>
          </w:p>
        </w:tc>
        <w:tc>
          <w:tcPr>
            <w:tcW w:w="1080" w:type="dxa"/>
            <w:noWrap/>
            <w:vAlign w:val="center"/>
            <w:hideMark/>
          </w:tcPr>
          <w:p w14:paraId="1A908551" w14:textId="77777777" w:rsidR="00D05040" w:rsidRPr="00D05040" w:rsidRDefault="00D05040" w:rsidP="005E70F5">
            <w:pPr>
              <w:jc w:val="right"/>
            </w:pPr>
            <w:r w:rsidRPr="00D05040">
              <w:t>344</w:t>
            </w:r>
          </w:p>
        </w:tc>
        <w:tc>
          <w:tcPr>
            <w:tcW w:w="928" w:type="dxa"/>
            <w:noWrap/>
            <w:vAlign w:val="center"/>
            <w:hideMark/>
          </w:tcPr>
          <w:p w14:paraId="35574247" w14:textId="77777777" w:rsidR="00D05040" w:rsidRPr="00D05040" w:rsidRDefault="00D05040" w:rsidP="005E70F5">
            <w:pPr>
              <w:jc w:val="right"/>
            </w:pPr>
            <w:r w:rsidRPr="00D05040">
              <w:t>0</w:t>
            </w:r>
          </w:p>
        </w:tc>
        <w:tc>
          <w:tcPr>
            <w:tcW w:w="1042" w:type="dxa"/>
            <w:noWrap/>
            <w:vAlign w:val="center"/>
            <w:hideMark/>
          </w:tcPr>
          <w:p w14:paraId="6F966D11" w14:textId="77777777" w:rsidR="00D05040" w:rsidRPr="00D05040" w:rsidRDefault="00D05040" w:rsidP="005E70F5">
            <w:pPr>
              <w:jc w:val="right"/>
            </w:pPr>
            <w:r w:rsidRPr="00D05040">
              <w:t>0.0%</w:t>
            </w:r>
          </w:p>
        </w:tc>
        <w:tc>
          <w:tcPr>
            <w:tcW w:w="830" w:type="dxa"/>
            <w:shd w:val="clear" w:color="auto" w:fill="auto"/>
            <w:noWrap/>
            <w:vAlign w:val="center"/>
            <w:hideMark/>
          </w:tcPr>
          <w:p w14:paraId="78E305C1" w14:textId="77777777" w:rsidR="00D05040" w:rsidRPr="00D05040" w:rsidRDefault="00D05040" w:rsidP="005E70F5">
            <w:pPr>
              <w:jc w:val="right"/>
            </w:pPr>
            <w:r w:rsidRPr="00D05040">
              <w:t>344</w:t>
            </w:r>
          </w:p>
        </w:tc>
        <w:tc>
          <w:tcPr>
            <w:tcW w:w="941" w:type="dxa"/>
            <w:shd w:val="clear" w:color="auto" w:fill="auto"/>
            <w:noWrap/>
            <w:vAlign w:val="center"/>
            <w:hideMark/>
          </w:tcPr>
          <w:p w14:paraId="3860C290" w14:textId="77777777" w:rsidR="00D05040" w:rsidRPr="00D05040" w:rsidRDefault="00D05040" w:rsidP="005E70F5">
            <w:pPr>
              <w:jc w:val="right"/>
            </w:pPr>
            <w:r w:rsidRPr="00D05040">
              <w:t>100.0%</w:t>
            </w:r>
          </w:p>
        </w:tc>
      </w:tr>
      <w:tr w:rsidR="00D05040" w:rsidRPr="00D05040" w14:paraId="2CED9170" w14:textId="77777777" w:rsidTr="005E70F5">
        <w:trPr>
          <w:cantSplit/>
          <w:jc w:val="center"/>
        </w:trPr>
        <w:tc>
          <w:tcPr>
            <w:tcW w:w="892" w:type="dxa"/>
            <w:noWrap/>
            <w:vAlign w:val="bottom"/>
            <w:hideMark/>
          </w:tcPr>
          <w:p w14:paraId="0140D2B1" w14:textId="77777777" w:rsidR="00D05040" w:rsidRPr="00D05040" w:rsidRDefault="00D05040" w:rsidP="00D05040">
            <w:r w:rsidRPr="00D05040">
              <w:t>Sem</w:t>
            </w:r>
          </w:p>
        </w:tc>
        <w:tc>
          <w:tcPr>
            <w:tcW w:w="796" w:type="dxa"/>
            <w:noWrap/>
            <w:vAlign w:val="bottom"/>
            <w:hideMark/>
          </w:tcPr>
          <w:p w14:paraId="2EDF8E45" w14:textId="77777777" w:rsidR="00D05040" w:rsidRPr="00D05040" w:rsidRDefault="00D05040" w:rsidP="00D05040">
            <w:r w:rsidRPr="00D05040">
              <w:t>T</w:t>
            </w:r>
          </w:p>
        </w:tc>
        <w:tc>
          <w:tcPr>
            <w:tcW w:w="1097" w:type="dxa"/>
            <w:noWrap/>
            <w:vAlign w:val="bottom"/>
            <w:hideMark/>
          </w:tcPr>
          <w:p w14:paraId="5161A8DC" w14:textId="77777777" w:rsidR="00D05040" w:rsidRPr="00D05040" w:rsidRDefault="00D05040" w:rsidP="00D05040">
            <w:r w:rsidRPr="00D05040">
              <w:t>34615</w:t>
            </w:r>
          </w:p>
        </w:tc>
        <w:tc>
          <w:tcPr>
            <w:tcW w:w="3330" w:type="dxa"/>
            <w:vAlign w:val="bottom"/>
            <w:hideMark/>
          </w:tcPr>
          <w:p w14:paraId="2A97E351" w14:textId="77777777" w:rsidR="00D05040" w:rsidRPr="00D05040" w:rsidRDefault="00D05040" w:rsidP="00D05040">
            <w:r w:rsidRPr="00D05040">
              <w:t>2,4-Dinitrotoluene, tissue</w:t>
            </w:r>
          </w:p>
        </w:tc>
        <w:tc>
          <w:tcPr>
            <w:tcW w:w="1080" w:type="dxa"/>
            <w:noWrap/>
            <w:vAlign w:val="center"/>
            <w:hideMark/>
          </w:tcPr>
          <w:p w14:paraId="1FF85F10" w14:textId="77777777" w:rsidR="00D05040" w:rsidRPr="00D05040" w:rsidRDefault="00D05040" w:rsidP="005E70F5">
            <w:pPr>
              <w:jc w:val="right"/>
            </w:pPr>
            <w:r w:rsidRPr="00D05040">
              <w:t>348</w:t>
            </w:r>
          </w:p>
        </w:tc>
        <w:tc>
          <w:tcPr>
            <w:tcW w:w="928" w:type="dxa"/>
            <w:noWrap/>
            <w:vAlign w:val="center"/>
            <w:hideMark/>
          </w:tcPr>
          <w:p w14:paraId="1663AAFA" w14:textId="77777777" w:rsidR="00D05040" w:rsidRPr="00D05040" w:rsidRDefault="00D05040" w:rsidP="005E70F5">
            <w:pPr>
              <w:jc w:val="right"/>
            </w:pPr>
            <w:r w:rsidRPr="00D05040">
              <w:t>0</w:t>
            </w:r>
          </w:p>
        </w:tc>
        <w:tc>
          <w:tcPr>
            <w:tcW w:w="1042" w:type="dxa"/>
            <w:noWrap/>
            <w:vAlign w:val="center"/>
            <w:hideMark/>
          </w:tcPr>
          <w:p w14:paraId="08A2FB36" w14:textId="77777777" w:rsidR="00D05040" w:rsidRPr="00D05040" w:rsidRDefault="00D05040" w:rsidP="005E70F5">
            <w:pPr>
              <w:jc w:val="right"/>
            </w:pPr>
            <w:r w:rsidRPr="00D05040">
              <w:t>0.0%</w:t>
            </w:r>
          </w:p>
        </w:tc>
        <w:tc>
          <w:tcPr>
            <w:tcW w:w="830" w:type="dxa"/>
            <w:shd w:val="clear" w:color="auto" w:fill="auto"/>
            <w:noWrap/>
            <w:vAlign w:val="center"/>
            <w:hideMark/>
          </w:tcPr>
          <w:p w14:paraId="6F8BF78B" w14:textId="77777777" w:rsidR="00D05040" w:rsidRPr="00D05040" w:rsidRDefault="00D05040" w:rsidP="005E70F5">
            <w:pPr>
              <w:jc w:val="right"/>
            </w:pPr>
            <w:r w:rsidRPr="00D05040">
              <w:t>348</w:t>
            </w:r>
          </w:p>
        </w:tc>
        <w:tc>
          <w:tcPr>
            <w:tcW w:w="941" w:type="dxa"/>
            <w:shd w:val="clear" w:color="auto" w:fill="auto"/>
            <w:noWrap/>
            <w:vAlign w:val="center"/>
            <w:hideMark/>
          </w:tcPr>
          <w:p w14:paraId="67A480C9" w14:textId="77777777" w:rsidR="00D05040" w:rsidRPr="00D05040" w:rsidRDefault="00D05040" w:rsidP="005E70F5">
            <w:pPr>
              <w:jc w:val="right"/>
            </w:pPr>
            <w:r w:rsidRPr="00D05040">
              <w:t>100.0%</w:t>
            </w:r>
          </w:p>
        </w:tc>
      </w:tr>
      <w:tr w:rsidR="00D05040" w:rsidRPr="00D05040" w14:paraId="774B9D56" w14:textId="77777777" w:rsidTr="005E70F5">
        <w:trPr>
          <w:cantSplit/>
          <w:jc w:val="center"/>
        </w:trPr>
        <w:tc>
          <w:tcPr>
            <w:tcW w:w="892" w:type="dxa"/>
            <w:noWrap/>
            <w:vAlign w:val="bottom"/>
            <w:hideMark/>
          </w:tcPr>
          <w:p w14:paraId="30F1372D" w14:textId="77777777" w:rsidR="00D05040" w:rsidRPr="00D05040" w:rsidRDefault="00D05040" w:rsidP="00D05040">
            <w:r w:rsidRPr="00D05040">
              <w:t>Sem</w:t>
            </w:r>
          </w:p>
        </w:tc>
        <w:tc>
          <w:tcPr>
            <w:tcW w:w="796" w:type="dxa"/>
            <w:noWrap/>
            <w:vAlign w:val="bottom"/>
            <w:hideMark/>
          </w:tcPr>
          <w:p w14:paraId="30DE89BF" w14:textId="77777777" w:rsidR="00D05040" w:rsidRPr="00D05040" w:rsidRDefault="00D05040" w:rsidP="00D05040">
            <w:r w:rsidRPr="00D05040">
              <w:t>T</w:t>
            </w:r>
          </w:p>
        </w:tc>
        <w:tc>
          <w:tcPr>
            <w:tcW w:w="1097" w:type="dxa"/>
            <w:noWrap/>
            <w:vAlign w:val="bottom"/>
            <w:hideMark/>
          </w:tcPr>
          <w:p w14:paraId="64573A67" w14:textId="77777777" w:rsidR="00D05040" w:rsidRPr="00D05040" w:rsidRDefault="00D05040" w:rsidP="00D05040">
            <w:r w:rsidRPr="00D05040">
              <w:t>34620</w:t>
            </w:r>
          </w:p>
        </w:tc>
        <w:tc>
          <w:tcPr>
            <w:tcW w:w="3330" w:type="dxa"/>
            <w:vAlign w:val="bottom"/>
            <w:hideMark/>
          </w:tcPr>
          <w:p w14:paraId="01686F58" w14:textId="77777777" w:rsidR="00D05040" w:rsidRPr="00D05040" w:rsidRDefault="00D05040" w:rsidP="00D05040">
            <w:r w:rsidRPr="00D05040">
              <w:t>2,4-Dinitrophenol, tissue</w:t>
            </w:r>
          </w:p>
        </w:tc>
        <w:tc>
          <w:tcPr>
            <w:tcW w:w="1080" w:type="dxa"/>
            <w:noWrap/>
            <w:vAlign w:val="center"/>
            <w:hideMark/>
          </w:tcPr>
          <w:p w14:paraId="1E8421FE" w14:textId="77777777" w:rsidR="00D05040" w:rsidRPr="00D05040" w:rsidRDefault="00D05040" w:rsidP="005E70F5">
            <w:pPr>
              <w:jc w:val="right"/>
            </w:pPr>
            <w:r w:rsidRPr="00D05040">
              <w:t>349</w:t>
            </w:r>
          </w:p>
        </w:tc>
        <w:tc>
          <w:tcPr>
            <w:tcW w:w="928" w:type="dxa"/>
            <w:noWrap/>
            <w:vAlign w:val="center"/>
            <w:hideMark/>
          </w:tcPr>
          <w:p w14:paraId="4E18C864" w14:textId="77777777" w:rsidR="00D05040" w:rsidRPr="00D05040" w:rsidRDefault="00D05040" w:rsidP="005E70F5">
            <w:pPr>
              <w:jc w:val="right"/>
            </w:pPr>
            <w:r w:rsidRPr="00D05040">
              <w:t>0</w:t>
            </w:r>
          </w:p>
        </w:tc>
        <w:tc>
          <w:tcPr>
            <w:tcW w:w="1042" w:type="dxa"/>
            <w:noWrap/>
            <w:vAlign w:val="center"/>
            <w:hideMark/>
          </w:tcPr>
          <w:p w14:paraId="27CC95BC" w14:textId="77777777" w:rsidR="00D05040" w:rsidRPr="00D05040" w:rsidRDefault="00D05040" w:rsidP="005E70F5">
            <w:pPr>
              <w:jc w:val="right"/>
            </w:pPr>
            <w:r w:rsidRPr="00D05040">
              <w:t>0.0%</w:t>
            </w:r>
          </w:p>
        </w:tc>
        <w:tc>
          <w:tcPr>
            <w:tcW w:w="830" w:type="dxa"/>
            <w:shd w:val="clear" w:color="auto" w:fill="auto"/>
            <w:noWrap/>
            <w:vAlign w:val="center"/>
            <w:hideMark/>
          </w:tcPr>
          <w:p w14:paraId="6E991094" w14:textId="77777777" w:rsidR="00D05040" w:rsidRPr="00D05040" w:rsidRDefault="00D05040" w:rsidP="005E70F5">
            <w:pPr>
              <w:jc w:val="right"/>
            </w:pPr>
            <w:r w:rsidRPr="00D05040">
              <w:t>349</w:t>
            </w:r>
          </w:p>
        </w:tc>
        <w:tc>
          <w:tcPr>
            <w:tcW w:w="941" w:type="dxa"/>
            <w:shd w:val="clear" w:color="auto" w:fill="auto"/>
            <w:noWrap/>
            <w:vAlign w:val="center"/>
            <w:hideMark/>
          </w:tcPr>
          <w:p w14:paraId="011E0251" w14:textId="77777777" w:rsidR="00D05040" w:rsidRPr="00D05040" w:rsidRDefault="00D05040" w:rsidP="005E70F5">
            <w:pPr>
              <w:jc w:val="right"/>
            </w:pPr>
            <w:r w:rsidRPr="00D05040">
              <w:t>100.0%</w:t>
            </w:r>
          </w:p>
        </w:tc>
      </w:tr>
      <w:tr w:rsidR="00D05040" w:rsidRPr="00D05040" w14:paraId="4282F278" w14:textId="77777777" w:rsidTr="005E70F5">
        <w:trPr>
          <w:cantSplit/>
          <w:jc w:val="center"/>
        </w:trPr>
        <w:tc>
          <w:tcPr>
            <w:tcW w:w="892" w:type="dxa"/>
            <w:noWrap/>
            <w:vAlign w:val="bottom"/>
            <w:hideMark/>
          </w:tcPr>
          <w:p w14:paraId="2ADFEA20" w14:textId="77777777" w:rsidR="00D05040" w:rsidRPr="00D05040" w:rsidRDefault="00D05040" w:rsidP="00D05040">
            <w:r w:rsidRPr="00D05040">
              <w:t>Sem</w:t>
            </w:r>
          </w:p>
        </w:tc>
        <w:tc>
          <w:tcPr>
            <w:tcW w:w="796" w:type="dxa"/>
            <w:noWrap/>
            <w:vAlign w:val="bottom"/>
            <w:hideMark/>
          </w:tcPr>
          <w:p w14:paraId="6B2592A2" w14:textId="77777777" w:rsidR="00D05040" w:rsidRPr="00D05040" w:rsidRDefault="00D05040" w:rsidP="00D05040">
            <w:r w:rsidRPr="00D05040">
              <w:t>T</w:t>
            </w:r>
          </w:p>
        </w:tc>
        <w:tc>
          <w:tcPr>
            <w:tcW w:w="1097" w:type="dxa"/>
            <w:noWrap/>
            <w:vAlign w:val="bottom"/>
            <w:hideMark/>
          </w:tcPr>
          <w:p w14:paraId="1B7735DC" w14:textId="77777777" w:rsidR="00D05040" w:rsidRPr="00D05040" w:rsidRDefault="00D05040" w:rsidP="00D05040">
            <w:r w:rsidRPr="00D05040">
              <w:t>34625</w:t>
            </w:r>
          </w:p>
        </w:tc>
        <w:tc>
          <w:tcPr>
            <w:tcW w:w="3330" w:type="dxa"/>
            <w:vAlign w:val="bottom"/>
            <w:hideMark/>
          </w:tcPr>
          <w:p w14:paraId="4759E6B4" w14:textId="77777777" w:rsidR="00D05040" w:rsidRPr="00D05040" w:rsidRDefault="00D05040" w:rsidP="00D05040">
            <w:r w:rsidRPr="00D05040">
              <w:t>2,4,6-Trichlorophenol, tissue</w:t>
            </w:r>
          </w:p>
        </w:tc>
        <w:tc>
          <w:tcPr>
            <w:tcW w:w="1080" w:type="dxa"/>
            <w:noWrap/>
            <w:vAlign w:val="center"/>
            <w:hideMark/>
          </w:tcPr>
          <w:p w14:paraId="5EF4608E" w14:textId="77777777" w:rsidR="00D05040" w:rsidRPr="00D05040" w:rsidRDefault="00D05040" w:rsidP="005E70F5">
            <w:pPr>
              <w:jc w:val="right"/>
            </w:pPr>
            <w:r w:rsidRPr="00D05040">
              <w:t>25</w:t>
            </w:r>
          </w:p>
        </w:tc>
        <w:tc>
          <w:tcPr>
            <w:tcW w:w="928" w:type="dxa"/>
            <w:noWrap/>
            <w:vAlign w:val="center"/>
            <w:hideMark/>
          </w:tcPr>
          <w:p w14:paraId="60290745" w14:textId="77777777" w:rsidR="00D05040" w:rsidRPr="00D05040" w:rsidRDefault="00D05040" w:rsidP="005E70F5">
            <w:pPr>
              <w:jc w:val="right"/>
            </w:pPr>
            <w:r w:rsidRPr="00D05040">
              <w:t>0</w:t>
            </w:r>
          </w:p>
        </w:tc>
        <w:tc>
          <w:tcPr>
            <w:tcW w:w="1042" w:type="dxa"/>
            <w:noWrap/>
            <w:vAlign w:val="center"/>
            <w:hideMark/>
          </w:tcPr>
          <w:p w14:paraId="2108BA2F" w14:textId="77777777" w:rsidR="00D05040" w:rsidRPr="00D05040" w:rsidRDefault="00D05040" w:rsidP="005E70F5">
            <w:pPr>
              <w:jc w:val="right"/>
            </w:pPr>
            <w:r w:rsidRPr="00D05040">
              <w:t>0.0%</w:t>
            </w:r>
          </w:p>
        </w:tc>
        <w:tc>
          <w:tcPr>
            <w:tcW w:w="830" w:type="dxa"/>
            <w:shd w:val="clear" w:color="auto" w:fill="auto"/>
            <w:noWrap/>
            <w:vAlign w:val="center"/>
            <w:hideMark/>
          </w:tcPr>
          <w:p w14:paraId="66DB67ED" w14:textId="77777777" w:rsidR="00D05040" w:rsidRPr="00D05040" w:rsidRDefault="00D05040" w:rsidP="005E70F5">
            <w:pPr>
              <w:jc w:val="right"/>
            </w:pPr>
            <w:r w:rsidRPr="00D05040">
              <w:t>25</w:t>
            </w:r>
          </w:p>
        </w:tc>
        <w:tc>
          <w:tcPr>
            <w:tcW w:w="941" w:type="dxa"/>
            <w:shd w:val="clear" w:color="auto" w:fill="auto"/>
            <w:noWrap/>
            <w:vAlign w:val="center"/>
            <w:hideMark/>
          </w:tcPr>
          <w:p w14:paraId="0A2EDA8C" w14:textId="77777777" w:rsidR="00D05040" w:rsidRPr="00D05040" w:rsidRDefault="00D05040" w:rsidP="005E70F5">
            <w:pPr>
              <w:jc w:val="right"/>
            </w:pPr>
            <w:r w:rsidRPr="00D05040">
              <w:t>100.0%</w:t>
            </w:r>
          </w:p>
        </w:tc>
      </w:tr>
      <w:tr w:rsidR="00D05040" w:rsidRPr="00D05040" w14:paraId="596CD6CF" w14:textId="77777777" w:rsidTr="005E70F5">
        <w:trPr>
          <w:cantSplit/>
          <w:jc w:val="center"/>
        </w:trPr>
        <w:tc>
          <w:tcPr>
            <w:tcW w:w="892" w:type="dxa"/>
            <w:noWrap/>
            <w:vAlign w:val="bottom"/>
            <w:hideMark/>
          </w:tcPr>
          <w:p w14:paraId="349CB59E" w14:textId="77777777" w:rsidR="00D05040" w:rsidRPr="00D05040" w:rsidRDefault="00D05040" w:rsidP="00D05040">
            <w:r w:rsidRPr="00D05040">
              <w:t>Sem</w:t>
            </w:r>
          </w:p>
        </w:tc>
        <w:tc>
          <w:tcPr>
            <w:tcW w:w="796" w:type="dxa"/>
            <w:noWrap/>
            <w:vAlign w:val="bottom"/>
            <w:hideMark/>
          </w:tcPr>
          <w:p w14:paraId="7AF047EF" w14:textId="77777777" w:rsidR="00D05040" w:rsidRPr="00D05040" w:rsidRDefault="00D05040" w:rsidP="00D05040">
            <w:r w:rsidRPr="00D05040">
              <w:t>T</w:t>
            </w:r>
          </w:p>
        </w:tc>
        <w:tc>
          <w:tcPr>
            <w:tcW w:w="1097" w:type="dxa"/>
            <w:noWrap/>
            <w:vAlign w:val="bottom"/>
            <w:hideMark/>
          </w:tcPr>
          <w:p w14:paraId="6F049E59" w14:textId="77777777" w:rsidR="00D05040" w:rsidRPr="00D05040" w:rsidRDefault="00D05040" w:rsidP="00D05040">
            <w:r w:rsidRPr="00D05040">
              <w:t>34630</w:t>
            </w:r>
          </w:p>
        </w:tc>
        <w:tc>
          <w:tcPr>
            <w:tcW w:w="3330" w:type="dxa"/>
            <w:vAlign w:val="bottom"/>
            <w:hideMark/>
          </w:tcPr>
          <w:p w14:paraId="1F3BA65C" w14:textId="77777777" w:rsidR="00D05040" w:rsidRPr="00D05040" w:rsidRDefault="00D05040" w:rsidP="00D05040">
            <w:r w:rsidRPr="00D05040">
              <w:t>2,6-Dinitrotoluene, tissue</w:t>
            </w:r>
          </w:p>
        </w:tc>
        <w:tc>
          <w:tcPr>
            <w:tcW w:w="1080" w:type="dxa"/>
            <w:noWrap/>
            <w:vAlign w:val="center"/>
            <w:hideMark/>
          </w:tcPr>
          <w:p w14:paraId="4E69CBCC" w14:textId="77777777" w:rsidR="00D05040" w:rsidRPr="00D05040" w:rsidRDefault="00D05040" w:rsidP="005E70F5">
            <w:pPr>
              <w:jc w:val="right"/>
            </w:pPr>
            <w:r w:rsidRPr="00D05040">
              <w:t>348</w:t>
            </w:r>
          </w:p>
        </w:tc>
        <w:tc>
          <w:tcPr>
            <w:tcW w:w="928" w:type="dxa"/>
            <w:noWrap/>
            <w:vAlign w:val="center"/>
            <w:hideMark/>
          </w:tcPr>
          <w:p w14:paraId="4BBC29AD" w14:textId="77777777" w:rsidR="00D05040" w:rsidRPr="00D05040" w:rsidRDefault="00D05040" w:rsidP="005E70F5">
            <w:pPr>
              <w:jc w:val="right"/>
            </w:pPr>
            <w:r w:rsidRPr="00D05040">
              <w:t>0</w:t>
            </w:r>
          </w:p>
        </w:tc>
        <w:tc>
          <w:tcPr>
            <w:tcW w:w="1042" w:type="dxa"/>
            <w:noWrap/>
            <w:vAlign w:val="center"/>
            <w:hideMark/>
          </w:tcPr>
          <w:p w14:paraId="0C97A027" w14:textId="77777777" w:rsidR="00D05040" w:rsidRPr="00D05040" w:rsidRDefault="00D05040" w:rsidP="005E70F5">
            <w:pPr>
              <w:jc w:val="right"/>
            </w:pPr>
            <w:r w:rsidRPr="00D05040">
              <w:t>0.0%</w:t>
            </w:r>
          </w:p>
        </w:tc>
        <w:tc>
          <w:tcPr>
            <w:tcW w:w="830" w:type="dxa"/>
            <w:shd w:val="clear" w:color="auto" w:fill="auto"/>
            <w:noWrap/>
            <w:vAlign w:val="center"/>
            <w:hideMark/>
          </w:tcPr>
          <w:p w14:paraId="2FE7A487" w14:textId="77777777" w:rsidR="00D05040" w:rsidRPr="00D05040" w:rsidRDefault="00D05040" w:rsidP="005E70F5">
            <w:pPr>
              <w:jc w:val="right"/>
            </w:pPr>
            <w:r w:rsidRPr="00D05040">
              <w:t>348</w:t>
            </w:r>
          </w:p>
        </w:tc>
        <w:tc>
          <w:tcPr>
            <w:tcW w:w="941" w:type="dxa"/>
            <w:shd w:val="clear" w:color="auto" w:fill="auto"/>
            <w:noWrap/>
            <w:vAlign w:val="center"/>
            <w:hideMark/>
          </w:tcPr>
          <w:p w14:paraId="649F96E6" w14:textId="77777777" w:rsidR="00D05040" w:rsidRPr="00D05040" w:rsidRDefault="00D05040" w:rsidP="005E70F5">
            <w:pPr>
              <w:jc w:val="right"/>
            </w:pPr>
            <w:r w:rsidRPr="00D05040">
              <w:t>100.0%</w:t>
            </w:r>
          </w:p>
        </w:tc>
      </w:tr>
      <w:tr w:rsidR="00D05040" w:rsidRPr="00D05040" w14:paraId="52F4A5DF" w14:textId="77777777" w:rsidTr="005E70F5">
        <w:trPr>
          <w:cantSplit/>
          <w:jc w:val="center"/>
        </w:trPr>
        <w:tc>
          <w:tcPr>
            <w:tcW w:w="892" w:type="dxa"/>
            <w:noWrap/>
            <w:vAlign w:val="bottom"/>
            <w:hideMark/>
          </w:tcPr>
          <w:p w14:paraId="3F79BA8F" w14:textId="77777777" w:rsidR="00D05040" w:rsidRPr="00D05040" w:rsidRDefault="00D05040" w:rsidP="00D05040">
            <w:r w:rsidRPr="00D05040">
              <w:t>Sem</w:t>
            </w:r>
          </w:p>
        </w:tc>
        <w:tc>
          <w:tcPr>
            <w:tcW w:w="796" w:type="dxa"/>
            <w:noWrap/>
            <w:vAlign w:val="bottom"/>
            <w:hideMark/>
          </w:tcPr>
          <w:p w14:paraId="3BF6E75A" w14:textId="77777777" w:rsidR="00D05040" w:rsidRPr="00D05040" w:rsidRDefault="00D05040" w:rsidP="00D05040">
            <w:r w:rsidRPr="00D05040">
              <w:t>T</w:t>
            </w:r>
          </w:p>
        </w:tc>
        <w:tc>
          <w:tcPr>
            <w:tcW w:w="1097" w:type="dxa"/>
            <w:noWrap/>
            <w:vAlign w:val="bottom"/>
            <w:hideMark/>
          </w:tcPr>
          <w:p w14:paraId="0A1634A6" w14:textId="77777777" w:rsidR="00D05040" w:rsidRPr="00D05040" w:rsidRDefault="00D05040" w:rsidP="00D05040">
            <w:r w:rsidRPr="00D05040">
              <w:t>34635</w:t>
            </w:r>
          </w:p>
        </w:tc>
        <w:tc>
          <w:tcPr>
            <w:tcW w:w="3330" w:type="dxa"/>
            <w:vAlign w:val="bottom"/>
            <w:hideMark/>
          </w:tcPr>
          <w:p w14:paraId="10EE8CB0" w14:textId="77777777" w:rsidR="00D05040" w:rsidRPr="00D05040" w:rsidRDefault="00D05040" w:rsidP="00D05040">
            <w:r w:rsidRPr="00D05040">
              <w:t xml:space="preserve">3,3 </w:t>
            </w:r>
            <w:proofErr w:type="spellStart"/>
            <w:r w:rsidRPr="00D05040">
              <w:t>Dichlorobenzidine</w:t>
            </w:r>
            <w:proofErr w:type="spellEnd"/>
            <w:r w:rsidRPr="00D05040">
              <w:t>, tissue</w:t>
            </w:r>
          </w:p>
        </w:tc>
        <w:tc>
          <w:tcPr>
            <w:tcW w:w="1080" w:type="dxa"/>
            <w:noWrap/>
            <w:vAlign w:val="center"/>
            <w:hideMark/>
          </w:tcPr>
          <w:p w14:paraId="2A98013F" w14:textId="77777777" w:rsidR="00D05040" w:rsidRPr="00D05040" w:rsidRDefault="00D05040" w:rsidP="005E70F5">
            <w:pPr>
              <w:jc w:val="right"/>
            </w:pPr>
            <w:r w:rsidRPr="00D05040">
              <w:t>25</w:t>
            </w:r>
          </w:p>
        </w:tc>
        <w:tc>
          <w:tcPr>
            <w:tcW w:w="928" w:type="dxa"/>
            <w:noWrap/>
            <w:vAlign w:val="center"/>
            <w:hideMark/>
          </w:tcPr>
          <w:p w14:paraId="2474A867" w14:textId="77777777" w:rsidR="00D05040" w:rsidRPr="00D05040" w:rsidRDefault="00D05040" w:rsidP="005E70F5">
            <w:pPr>
              <w:jc w:val="right"/>
            </w:pPr>
            <w:r w:rsidRPr="00D05040">
              <w:t>0</w:t>
            </w:r>
          </w:p>
        </w:tc>
        <w:tc>
          <w:tcPr>
            <w:tcW w:w="1042" w:type="dxa"/>
            <w:noWrap/>
            <w:vAlign w:val="center"/>
            <w:hideMark/>
          </w:tcPr>
          <w:p w14:paraId="2A6D3B14" w14:textId="77777777" w:rsidR="00D05040" w:rsidRPr="00D05040" w:rsidRDefault="00D05040" w:rsidP="005E70F5">
            <w:pPr>
              <w:jc w:val="right"/>
            </w:pPr>
            <w:r w:rsidRPr="00D05040">
              <w:t>0.0%</w:t>
            </w:r>
          </w:p>
        </w:tc>
        <w:tc>
          <w:tcPr>
            <w:tcW w:w="830" w:type="dxa"/>
            <w:shd w:val="clear" w:color="auto" w:fill="auto"/>
            <w:noWrap/>
            <w:vAlign w:val="center"/>
            <w:hideMark/>
          </w:tcPr>
          <w:p w14:paraId="3B8048EE" w14:textId="77777777" w:rsidR="00D05040" w:rsidRPr="00D05040" w:rsidRDefault="00D05040" w:rsidP="005E70F5">
            <w:pPr>
              <w:jc w:val="right"/>
            </w:pPr>
            <w:r w:rsidRPr="00D05040">
              <w:t>25</w:t>
            </w:r>
          </w:p>
        </w:tc>
        <w:tc>
          <w:tcPr>
            <w:tcW w:w="941" w:type="dxa"/>
            <w:shd w:val="clear" w:color="auto" w:fill="auto"/>
            <w:noWrap/>
            <w:vAlign w:val="center"/>
            <w:hideMark/>
          </w:tcPr>
          <w:p w14:paraId="437AA40F" w14:textId="77777777" w:rsidR="00D05040" w:rsidRPr="00D05040" w:rsidRDefault="00D05040" w:rsidP="005E70F5">
            <w:pPr>
              <w:jc w:val="right"/>
            </w:pPr>
            <w:r w:rsidRPr="00D05040">
              <w:t>100.0%</w:t>
            </w:r>
          </w:p>
        </w:tc>
      </w:tr>
      <w:tr w:rsidR="00D05040" w:rsidRPr="00D05040" w14:paraId="3CC3C20B" w14:textId="77777777" w:rsidTr="005E70F5">
        <w:trPr>
          <w:cantSplit/>
          <w:jc w:val="center"/>
        </w:trPr>
        <w:tc>
          <w:tcPr>
            <w:tcW w:w="892" w:type="dxa"/>
            <w:noWrap/>
            <w:vAlign w:val="bottom"/>
            <w:hideMark/>
          </w:tcPr>
          <w:p w14:paraId="0E8C2E5C" w14:textId="77777777" w:rsidR="00D05040" w:rsidRPr="00D05040" w:rsidRDefault="00D05040" w:rsidP="00D05040">
            <w:r w:rsidRPr="00D05040">
              <w:t>Sem</w:t>
            </w:r>
          </w:p>
        </w:tc>
        <w:tc>
          <w:tcPr>
            <w:tcW w:w="796" w:type="dxa"/>
            <w:noWrap/>
            <w:vAlign w:val="bottom"/>
            <w:hideMark/>
          </w:tcPr>
          <w:p w14:paraId="32DB4ACD" w14:textId="77777777" w:rsidR="00D05040" w:rsidRPr="00D05040" w:rsidRDefault="00D05040" w:rsidP="00D05040">
            <w:r w:rsidRPr="00D05040">
              <w:t>T</w:t>
            </w:r>
          </w:p>
        </w:tc>
        <w:tc>
          <w:tcPr>
            <w:tcW w:w="1097" w:type="dxa"/>
            <w:noWrap/>
            <w:vAlign w:val="bottom"/>
            <w:hideMark/>
          </w:tcPr>
          <w:p w14:paraId="21D169F9" w14:textId="77777777" w:rsidR="00D05040" w:rsidRPr="00D05040" w:rsidRDefault="00D05040" w:rsidP="00D05040">
            <w:r w:rsidRPr="00D05040">
              <w:t>34640</w:t>
            </w:r>
          </w:p>
        </w:tc>
        <w:tc>
          <w:tcPr>
            <w:tcW w:w="3330" w:type="dxa"/>
            <w:vAlign w:val="bottom"/>
            <w:hideMark/>
          </w:tcPr>
          <w:p w14:paraId="79DB4494" w14:textId="77777777" w:rsidR="00D05040" w:rsidRPr="00D05040" w:rsidRDefault="00D05040" w:rsidP="00D05040">
            <w:r w:rsidRPr="00D05040">
              <w:t>4-Bromophenyl Phenyl Ether, tissue</w:t>
            </w:r>
          </w:p>
        </w:tc>
        <w:tc>
          <w:tcPr>
            <w:tcW w:w="1080" w:type="dxa"/>
            <w:noWrap/>
            <w:vAlign w:val="center"/>
            <w:hideMark/>
          </w:tcPr>
          <w:p w14:paraId="6BE2DAC6" w14:textId="77777777" w:rsidR="00D05040" w:rsidRPr="00D05040" w:rsidRDefault="00D05040" w:rsidP="005E70F5">
            <w:pPr>
              <w:jc w:val="right"/>
            </w:pPr>
            <w:r w:rsidRPr="00D05040">
              <w:t>25</w:t>
            </w:r>
          </w:p>
        </w:tc>
        <w:tc>
          <w:tcPr>
            <w:tcW w:w="928" w:type="dxa"/>
            <w:noWrap/>
            <w:vAlign w:val="center"/>
            <w:hideMark/>
          </w:tcPr>
          <w:p w14:paraId="78EFC541" w14:textId="77777777" w:rsidR="00D05040" w:rsidRPr="00D05040" w:rsidRDefault="00D05040" w:rsidP="005E70F5">
            <w:pPr>
              <w:jc w:val="right"/>
            </w:pPr>
            <w:r w:rsidRPr="00D05040">
              <w:t>0</w:t>
            </w:r>
          </w:p>
        </w:tc>
        <w:tc>
          <w:tcPr>
            <w:tcW w:w="1042" w:type="dxa"/>
            <w:noWrap/>
            <w:vAlign w:val="center"/>
            <w:hideMark/>
          </w:tcPr>
          <w:p w14:paraId="216F3B09" w14:textId="77777777" w:rsidR="00D05040" w:rsidRPr="00D05040" w:rsidRDefault="00D05040" w:rsidP="005E70F5">
            <w:pPr>
              <w:jc w:val="right"/>
            </w:pPr>
            <w:r w:rsidRPr="00D05040">
              <w:t>0.0%</w:t>
            </w:r>
          </w:p>
        </w:tc>
        <w:tc>
          <w:tcPr>
            <w:tcW w:w="830" w:type="dxa"/>
            <w:shd w:val="clear" w:color="auto" w:fill="auto"/>
            <w:noWrap/>
            <w:vAlign w:val="center"/>
            <w:hideMark/>
          </w:tcPr>
          <w:p w14:paraId="43389BD1" w14:textId="77777777" w:rsidR="00D05040" w:rsidRPr="00D05040" w:rsidRDefault="00D05040" w:rsidP="005E70F5">
            <w:pPr>
              <w:jc w:val="right"/>
            </w:pPr>
            <w:r w:rsidRPr="00D05040">
              <w:t>25</w:t>
            </w:r>
          </w:p>
        </w:tc>
        <w:tc>
          <w:tcPr>
            <w:tcW w:w="941" w:type="dxa"/>
            <w:shd w:val="clear" w:color="auto" w:fill="auto"/>
            <w:noWrap/>
            <w:vAlign w:val="center"/>
            <w:hideMark/>
          </w:tcPr>
          <w:p w14:paraId="6DBE68B4" w14:textId="77777777" w:rsidR="00D05040" w:rsidRPr="00D05040" w:rsidRDefault="00D05040" w:rsidP="005E70F5">
            <w:pPr>
              <w:jc w:val="right"/>
            </w:pPr>
            <w:r w:rsidRPr="00D05040">
              <w:t>100.0%</w:t>
            </w:r>
          </w:p>
        </w:tc>
      </w:tr>
      <w:tr w:rsidR="00D05040" w:rsidRPr="00D05040" w14:paraId="4300DCB1" w14:textId="77777777" w:rsidTr="005E70F5">
        <w:trPr>
          <w:cantSplit/>
          <w:jc w:val="center"/>
        </w:trPr>
        <w:tc>
          <w:tcPr>
            <w:tcW w:w="892" w:type="dxa"/>
            <w:noWrap/>
            <w:vAlign w:val="bottom"/>
            <w:hideMark/>
          </w:tcPr>
          <w:p w14:paraId="3CF7F531" w14:textId="77777777" w:rsidR="00D05040" w:rsidRPr="00D05040" w:rsidRDefault="00D05040" w:rsidP="00D05040">
            <w:r w:rsidRPr="00D05040">
              <w:t>Sem</w:t>
            </w:r>
          </w:p>
        </w:tc>
        <w:tc>
          <w:tcPr>
            <w:tcW w:w="796" w:type="dxa"/>
            <w:noWrap/>
            <w:vAlign w:val="bottom"/>
            <w:hideMark/>
          </w:tcPr>
          <w:p w14:paraId="0F86206F" w14:textId="77777777" w:rsidR="00D05040" w:rsidRPr="00D05040" w:rsidRDefault="00D05040" w:rsidP="00D05040">
            <w:r w:rsidRPr="00D05040">
              <w:t>T</w:t>
            </w:r>
          </w:p>
        </w:tc>
        <w:tc>
          <w:tcPr>
            <w:tcW w:w="1097" w:type="dxa"/>
            <w:noWrap/>
            <w:vAlign w:val="bottom"/>
            <w:hideMark/>
          </w:tcPr>
          <w:p w14:paraId="27970EAE" w14:textId="77777777" w:rsidR="00D05040" w:rsidRPr="00D05040" w:rsidRDefault="00D05040" w:rsidP="00D05040">
            <w:r w:rsidRPr="00D05040">
              <w:t>34645</w:t>
            </w:r>
          </w:p>
        </w:tc>
        <w:tc>
          <w:tcPr>
            <w:tcW w:w="3330" w:type="dxa"/>
            <w:vAlign w:val="bottom"/>
            <w:hideMark/>
          </w:tcPr>
          <w:p w14:paraId="691AE035" w14:textId="77777777" w:rsidR="00D05040" w:rsidRPr="00D05040" w:rsidRDefault="00D05040" w:rsidP="00D05040">
            <w:r w:rsidRPr="00D05040">
              <w:t>4-Chlorophenyl Phenyl Ether, tissue</w:t>
            </w:r>
          </w:p>
        </w:tc>
        <w:tc>
          <w:tcPr>
            <w:tcW w:w="1080" w:type="dxa"/>
            <w:noWrap/>
            <w:vAlign w:val="center"/>
            <w:hideMark/>
          </w:tcPr>
          <w:p w14:paraId="47183788" w14:textId="77777777" w:rsidR="00D05040" w:rsidRPr="00D05040" w:rsidRDefault="00D05040" w:rsidP="005E70F5">
            <w:pPr>
              <w:jc w:val="right"/>
            </w:pPr>
            <w:r w:rsidRPr="00D05040">
              <w:t>25</w:t>
            </w:r>
          </w:p>
        </w:tc>
        <w:tc>
          <w:tcPr>
            <w:tcW w:w="928" w:type="dxa"/>
            <w:noWrap/>
            <w:vAlign w:val="center"/>
            <w:hideMark/>
          </w:tcPr>
          <w:p w14:paraId="071733ED" w14:textId="77777777" w:rsidR="00D05040" w:rsidRPr="00D05040" w:rsidRDefault="00D05040" w:rsidP="005E70F5">
            <w:pPr>
              <w:jc w:val="right"/>
            </w:pPr>
            <w:r w:rsidRPr="00D05040">
              <w:t>0</w:t>
            </w:r>
          </w:p>
        </w:tc>
        <w:tc>
          <w:tcPr>
            <w:tcW w:w="1042" w:type="dxa"/>
            <w:noWrap/>
            <w:vAlign w:val="center"/>
            <w:hideMark/>
          </w:tcPr>
          <w:p w14:paraId="202FC492" w14:textId="77777777" w:rsidR="00D05040" w:rsidRPr="00D05040" w:rsidRDefault="00D05040" w:rsidP="005E70F5">
            <w:pPr>
              <w:jc w:val="right"/>
            </w:pPr>
            <w:r w:rsidRPr="00D05040">
              <w:t>0.0%</w:t>
            </w:r>
          </w:p>
        </w:tc>
        <w:tc>
          <w:tcPr>
            <w:tcW w:w="830" w:type="dxa"/>
            <w:shd w:val="clear" w:color="auto" w:fill="auto"/>
            <w:noWrap/>
            <w:vAlign w:val="center"/>
            <w:hideMark/>
          </w:tcPr>
          <w:p w14:paraId="6394D4BA" w14:textId="77777777" w:rsidR="00D05040" w:rsidRPr="00D05040" w:rsidRDefault="00D05040" w:rsidP="005E70F5">
            <w:pPr>
              <w:jc w:val="right"/>
            </w:pPr>
            <w:r w:rsidRPr="00D05040">
              <w:t>25</w:t>
            </w:r>
          </w:p>
        </w:tc>
        <w:tc>
          <w:tcPr>
            <w:tcW w:w="941" w:type="dxa"/>
            <w:shd w:val="clear" w:color="auto" w:fill="auto"/>
            <w:noWrap/>
            <w:vAlign w:val="center"/>
            <w:hideMark/>
          </w:tcPr>
          <w:p w14:paraId="5FB1CC8B" w14:textId="77777777" w:rsidR="00D05040" w:rsidRPr="00D05040" w:rsidRDefault="00D05040" w:rsidP="005E70F5">
            <w:pPr>
              <w:jc w:val="right"/>
            </w:pPr>
            <w:r w:rsidRPr="00D05040">
              <w:t>100.0%</w:t>
            </w:r>
          </w:p>
        </w:tc>
      </w:tr>
      <w:tr w:rsidR="00D05040" w:rsidRPr="00D05040" w14:paraId="2DBE46DE" w14:textId="77777777" w:rsidTr="005E70F5">
        <w:trPr>
          <w:cantSplit/>
          <w:jc w:val="center"/>
        </w:trPr>
        <w:tc>
          <w:tcPr>
            <w:tcW w:w="892" w:type="dxa"/>
            <w:noWrap/>
            <w:vAlign w:val="bottom"/>
            <w:hideMark/>
          </w:tcPr>
          <w:p w14:paraId="131F573B" w14:textId="77777777" w:rsidR="00D05040" w:rsidRPr="00D05040" w:rsidRDefault="00D05040" w:rsidP="00D05040">
            <w:r w:rsidRPr="00D05040">
              <w:t>Sem</w:t>
            </w:r>
          </w:p>
        </w:tc>
        <w:tc>
          <w:tcPr>
            <w:tcW w:w="796" w:type="dxa"/>
            <w:noWrap/>
            <w:vAlign w:val="bottom"/>
            <w:hideMark/>
          </w:tcPr>
          <w:p w14:paraId="34623F9C" w14:textId="77777777" w:rsidR="00D05040" w:rsidRPr="00D05040" w:rsidRDefault="00D05040" w:rsidP="00D05040">
            <w:r w:rsidRPr="00D05040">
              <w:t>T</w:t>
            </w:r>
          </w:p>
        </w:tc>
        <w:tc>
          <w:tcPr>
            <w:tcW w:w="1097" w:type="dxa"/>
            <w:noWrap/>
            <w:vAlign w:val="bottom"/>
            <w:hideMark/>
          </w:tcPr>
          <w:p w14:paraId="382F20F5" w14:textId="77777777" w:rsidR="00D05040" w:rsidRPr="00D05040" w:rsidRDefault="00D05040" w:rsidP="00D05040">
            <w:r w:rsidRPr="00D05040">
              <w:t>34650</w:t>
            </w:r>
          </w:p>
        </w:tc>
        <w:tc>
          <w:tcPr>
            <w:tcW w:w="3330" w:type="dxa"/>
            <w:vAlign w:val="bottom"/>
            <w:hideMark/>
          </w:tcPr>
          <w:p w14:paraId="03103651" w14:textId="77777777" w:rsidR="00D05040" w:rsidRPr="00D05040" w:rsidRDefault="00D05040" w:rsidP="00D05040">
            <w:r w:rsidRPr="00D05040">
              <w:t>4-Nitrophenol, tissue</w:t>
            </w:r>
          </w:p>
        </w:tc>
        <w:tc>
          <w:tcPr>
            <w:tcW w:w="1080" w:type="dxa"/>
            <w:noWrap/>
            <w:vAlign w:val="center"/>
            <w:hideMark/>
          </w:tcPr>
          <w:p w14:paraId="200076B4" w14:textId="77777777" w:rsidR="00D05040" w:rsidRPr="00D05040" w:rsidRDefault="00D05040" w:rsidP="005E70F5">
            <w:pPr>
              <w:jc w:val="right"/>
            </w:pPr>
            <w:r w:rsidRPr="00D05040">
              <w:t>354</w:t>
            </w:r>
          </w:p>
        </w:tc>
        <w:tc>
          <w:tcPr>
            <w:tcW w:w="928" w:type="dxa"/>
            <w:noWrap/>
            <w:vAlign w:val="center"/>
            <w:hideMark/>
          </w:tcPr>
          <w:p w14:paraId="4CD6907D" w14:textId="77777777" w:rsidR="00D05040" w:rsidRPr="00D05040" w:rsidRDefault="00D05040" w:rsidP="005E70F5">
            <w:pPr>
              <w:jc w:val="right"/>
            </w:pPr>
            <w:r w:rsidRPr="00D05040">
              <w:t>0</w:t>
            </w:r>
          </w:p>
        </w:tc>
        <w:tc>
          <w:tcPr>
            <w:tcW w:w="1042" w:type="dxa"/>
            <w:noWrap/>
            <w:vAlign w:val="center"/>
            <w:hideMark/>
          </w:tcPr>
          <w:p w14:paraId="5E71E59F" w14:textId="77777777" w:rsidR="00D05040" w:rsidRPr="00D05040" w:rsidRDefault="00D05040" w:rsidP="005E70F5">
            <w:pPr>
              <w:jc w:val="right"/>
            </w:pPr>
            <w:r w:rsidRPr="00D05040">
              <w:t>0.0%</w:t>
            </w:r>
          </w:p>
        </w:tc>
        <w:tc>
          <w:tcPr>
            <w:tcW w:w="830" w:type="dxa"/>
            <w:shd w:val="clear" w:color="auto" w:fill="auto"/>
            <w:noWrap/>
            <w:vAlign w:val="center"/>
            <w:hideMark/>
          </w:tcPr>
          <w:p w14:paraId="5282F946" w14:textId="77777777" w:rsidR="00D05040" w:rsidRPr="00D05040" w:rsidRDefault="00D05040" w:rsidP="005E70F5">
            <w:pPr>
              <w:jc w:val="right"/>
            </w:pPr>
            <w:r w:rsidRPr="00D05040">
              <w:t>354</w:t>
            </w:r>
          </w:p>
        </w:tc>
        <w:tc>
          <w:tcPr>
            <w:tcW w:w="941" w:type="dxa"/>
            <w:shd w:val="clear" w:color="auto" w:fill="auto"/>
            <w:noWrap/>
            <w:vAlign w:val="center"/>
            <w:hideMark/>
          </w:tcPr>
          <w:p w14:paraId="05A1DD95" w14:textId="77777777" w:rsidR="00D05040" w:rsidRPr="00D05040" w:rsidRDefault="00D05040" w:rsidP="005E70F5">
            <w:pPr>
              <w:jc w:val="right"/>
            </w:pPr>
            <w:r w:rsidRPr="00D05040">
              <w:t>100.0%</w:t>
            </w:r>
          </w:p>
        </w:tc>
      </w:tr>
      <w:tr w:rsidR="00D05040" w:rsidRPr="00D05040" w14:paraId="15B4F899" w14:textId="77777777" w:rsidTr="005E70F5">
        <w:trPr>
          <w:cantSplit/>
          <w:jc w:val="center"/>
        </w:trPr>
        <w:tc>
          <w:tcPr>
            <w:tcW w:w="892" w:type="dxa"/>
            <w:noWrap/>
            <w:vAlign w:val="bottom"/>
            <w:hideMark/>
          </w:tcPr>
          <w:p w14:paraId="77B16CCA" w14:textId="77777777" w:rsidR="00D05040" w:rsidRPr="00D05040" w:rsidRDefault="00D05040" w:rsidP="00D05040">
            <w:r w:rsidRPr="00D05040">
              <w:t>Sem</w:t>
            </w:r>
          </w:p>
        </w:tc>
        <w:tc>
          <w:tcPr>
            <w:tcW w:w="796" w:type="dxa"/>
            <w:noWrap/>
            <w:vAlign w:val="bottom"/>
            <w:hideMark/>
          </w:tcPr>
          <w:p w14:paraId="6CA77FC9" w14:textId="77777777" w:rsidR="00D05040" w:rsidRPr="00D05040" w:rsidRDefault="00D05040" w:rsidP="00D05040">
            <w:r w:rsidRPr="00D05040">
              <w:t>T</w:t>
            </w:r>
          </w:p>
        </w:tc>
        <w:tc>
          <w:tcPr>
            <w:tcW w:w="1097" w:type="dxa"/>
            <w:noWrap/>
            <w:vAlign w:val="bottom"/>
            <w:hideMark/>
          </w:tcPr>
          <w:p w14:paraId="70DE2C57" w14:textId="77777777" w:rsidR="00D05040" w:rsidRPr="00D05040" w:rsidRDefault="00D05040" w:rsidP="00D05040">
            <w:r w:rsidRPr="00D05040">
              <w:t>34683</w:t>
            </w:r>
          </w:p>
        </w:tc>
        <w:tc>
          <w:tcPr>
            <w:tcW w:w="3330" w:type="dxa"/>
            <w:vAlign w:val="bottom"/>
            <w:hideMark/>
          </w:tcPr>
          <w:p w14:paraId="1657FC38" w14:textId="77777777" w:rsidR="00D05040" w:rsidRPr="00D05040" w:rsidRDefault="00D05040" w:rsidP="00D05040">
            <w:r w:rsidRPr="00D05040">
              <w:t>Di-N-Butyl Phthalate, tissue</w:t>
            </w:r>
          </w:p>
        </w:tc>
        <w:tc>
          <w:tcPr>
            <w:tcW w:w="1080" w:type="dxa"/>
            <w:noWrap/>
            <w:vAlign w:val="center"/>
            <w:hideMark/>
          </w:tcPr>
          <w:p w14:paraId="4873B880" w14:textId="77777777" w:rsidR="00D05040" w:rsidRPr="00D05040" w:rsidRDefault="00D05040" w:rsidP="005E70F5">
            <w:pPr>
              <w:jc w:val="right"/>
            </w:pPr>
            <w:r w:rsidRPr="00D05040">
              <w:t>343</w:t>
            </w:r>
          </w:p>
        </w:tc>
        <w:tc>
          <w:tcPr>
            <w:tcW w:w="928" w:type="dxa"/>
            <w:noWrap/>
            <w:vAlign w:val="center"/>
            <w:hideMark/>
          </w:tcPr>
          <w:p w14:paraId="1A79DD45" w14:textId="77777777" w:rsidR="00D05040" w:rsidRPr="00D05040" w:rsidRDefault="00D05040" w:rsidP="005E70F5">
            <w:pPr>
              <w:jc w:val="right"/>
            </w:pPr>
            <w:r w:rsidRPr="00D05040">
              <w:t>1</w:t>
            </w:r>
          </w:p>
        </w:tc>
        <w:tc>
          <w:tcPr>
            <w:tcW w:w="1042" w:type="dxa"/>
            <w:noWrap/>
            <w:vAlign w:val="center"/>
            <w:hideMark/>
          </w:tcPr>
          <w:p w14:paraId="502A6094" w14:textId="77777777" w:rsidR="00D05040" w:rsidRPr="00D05040" w:rsidRDefault="00D05040" w:rsidP="005E70F5">
            <w:pPr>
              <w:jc w:val="right"/>
            </w:pPr>
            <w:r w:rsidRPr="00D05040">
              <w:t>0.3%</w:t>
            </w:r>
          </w:p>
        </w:tc>
        <w:tc>
          <w:tcPr>
            <w:tcW w:w="830" w:type="dxa"/>
            <w:shd w:val="clear" w:color="auto" w:fill="auto"/>
            <w:noWrap/>
            <w:vAlign w:val="center"/>
            <w:hideMark/>
          </w:tcPr>
          <w:p w14:paraId="04C7F6AB" w14:textId="77777777" w:rsidR="00D05040" w:rsidRPr="00D05040" w:rsidRDefault="00D05040" w:rsidP="005E70F5">
            <w:pPr>
              <w:jc w:val="right"/>
            </w:pPr>
            <w:r w:rsidRPr="00D05040">
              <w:t>342</w:t>
            </w:r>
          </w:p>
        </w:tc>
        <w:tc>
          <w:tcPr>
            <w:tcW w:w="941" w:type="dxa"/>
            <w:shd w:val="clear" w:color="auto" w:fill="auto"/>
            <w:noWrap/>
            <w:vAlign w:val="center"/>
            <w:hideMark/>
          </w:tcPr>
          <w:p w14:paraId="064EBCFD" w14:textId="77777777" w:rsidR="00D05040" w:rsidRPr="00D05040" w:rsidRDefault="00D05040" w:rsidP="005E70F5">
            <w:pPr>
              <w:jc w:val="right"/>
            </w:pPr>
            <w:r w:rsidRPr="00D05040">
              <w:t>99.7%</w:t>
            </w:r>
          </w:p>
        </w:tc>
      </w:tr>
      <w:tr w:rsidR="00D05040" w:rsidRPr="00D05040" w14:paraId="57870BEF" w14:textId="77777777" w:rsidTr="005E70F5">
        <w:trPr>
          <w:cantSplit/>
          <w:jc w:val="center"/>
        </w:trPr>
        <w:tc>
          <w:tcPr>
            <w:tcW w:w="892" w:type="dxa"/>
            <w:noWrap/>
            <w:vAlign w:val="bottom"/>
            <w:hideMark/>
          </w:tcPr>
          <w:p w14:paraId="5AB1D262" w14:textId="77777777" w:rsidR="00D05040" w:rsidRPr="00D05040" w:rsidRDefault="00D05040" w:rsidP="00D05040">
            <w:r w:rsidRPr="00D05040">
              <w:t>Sem</w:t>
            </w:r>
          </w:p>
        </w:tc>
        <w:tc>
          <w:tcPr>
            <w:tcW w:w="796" w:type="dxa"/>
            <w:noWrap/>
            <w:vAlign w:val="bottom"/>
            <w:hideMark/>
          </w:tcPr>
          <w:p w14:paraId="72E0DA68" w14:textId="77777777" w:rsidR="00D05040" w:rsidRPr="00D05040" w:rsidRDefault="00D05040" w:rsidP="00D05040">
            <w:r w:rsidRPr="00D05040">
              <w:t>T</w:t>
            </w:r>
          </w:p>
        </w:tc>
        <w:tc>
          <w:tcPr>
            <w:tcW w:w="1097" w:type="dxa"/>
            <w:noWrap/>
            <w:vAlign w:val="bottom"/>
            <w:hideMark/>
          </w:tcPr>
          <w:p w14:paraId="3727BBB2" w14:textId="77777777" w:rsidR="00D05040" w:rsidRPr="00D05040" w:rsidRDefault="00D05040" w:rsidP="00D05040">
            <w:r w:rsidRPr="00D05040">
              <w:t>34688</w:t>
            </w:r>
          </w:p>
        </w:tc>
        <w:tc>
          <w:tcPr>
            <w:tcW w:w="3330" w:type="dxa"/>
            <w:vAlign w:val="bottom"/>
            <w:hideMark/>
          </w:tcPr>
          <w:p w14:paraId="0A587582" w14:textId="77777777" w:rsidR="00D05040" w:rsidRPr="00D05040" w:rsidRDefault="00D05040" w:rsidP="00D05040">
            <w:r w:rsidRPr="00D05040">
              <w:t>Hexachlorobenzene, tissue</w:t>
            </w:r>
          </w:p>
        </w:tc>
        <w:tc>
          <w:tcPr>
            <w:tcW w:w="1080" w:type="dxa"/>
            <w:noWrap/>
            <w:vAlign w:val="center"/>
            <w:hideMark/>
          </w:tcPr>
          <w:p w14:paraId="7EA0A788" w14:textId="77777777" w:rsidR="00D05040" w:rsidRPr="00D05040" w:rsidRDefault="00D05040" w:rsidP="005E70F5">
            <w:pPr>
              <w:jc w:val="right"/>
            </w:pPr>
            <w:r w:rsidRPr="00D05040">
              <w:t>348</w:t>
            </w:r>
          </w:p>
        </w:tc>
        <w:tc>
          <w:tcPr>
            <w:tcW w:w="928" w:type="dxa"/>
            <w:noWrap/>
            <w:vAlign w:val="center"/>
            <w:hideMark/>
          </w:tcPr>
          <w:p w14:paraId="74480C28" w14:textId="77777777" w:rsidR="00D05040" w:rsidRPr="00D05040" w:rsidRDefault="00D05040" w:rsidP="005E70F5">
            <w:pPr>
              <w:jc w:val="right"/>
            </w:pPr>
            <w:r w:rsidRPr="00D05040">
              <w:t>0</w:t>
            </w:r>
          </w:p>
        </w:tc>
        <w:tc>
          <w:tcPr>
            <w:tcW w:w="1042" w:type="dxa"/>
            <w:noWrap/>
            <w:vAlign w:val="center"/>
            <w:hideMark/>
          </w:tcPr>
          <w:p w14:paraId="0B074F33" w14:textId="77777777" w:rsidR="00D05040" w:rsidRPr="00D05040" w:rsidRDefault="00D05040" w:rsidP="005E70F5">
            <w:pPr>
              <w:jc w:val="right"/>
            </w:pPr>
            <w:r w:rsidRPr="00D05040">
              <w:t>0.0%</w:t>
            </w:r>
          </w:p>
        </w:tc>
        <w:tc>
          <w:tcPr>
            <w:tcW w:w="830" w:type="dxa"/>
            <w:shd w:val="clear" w:color="auto" w:fill="auto"/>
            <w:noWrap/>
            <w:vAlign w:val="center"/>
            <w:hideMark/>
          </w:tcPr>
          <w:p w14:paraId="327603F6" w14:textId="77777777" w:rsidR="00D05040" w:rsidRPr="00D05040" w:rsidRDefault="00D05040" w:rsidP="005E70F5">
            <w:pPr>
              <w:jc w:val="right"/>
            </w:pPr>
            <w:r w:rsidRPr="00D05040">
              <w:t>348</w:t>
            </w:r>
          </w:p>
        </w:tc>
        <w:tc>
          <w:tcPr>
            <w:tcW w:w="941" w:type="dxa"/>
            <w:shd w:val="clear" w:color="auto" w:fill="auto"/>
            <w:noWrap/>
            <w:vAlign w:val="center"/>
            <w:hideMark/>
          </w:tcPr>
          <w:p w14:paraId="7482C330" w14:textId="77777777" w:rsidR="00D05040" w:rsidRPr="00D05040" w:rsidRDefault="00D05040" w:rsidP="005E70F5">
            <w:pPr>
              <w:jc w:val="right"/>
            </w:pPr>
            <w:r w:rsidRPr="00D05040">
              <w:t>100.0%</w:t>
            </w:r>
          </w:p>
        </w:tc>
      </w:tr>
      <w:tr w:rsidR="00D05040" w:rsidRPr="00D05040" w14:paraId="4467F4B2" w14:textId="77777777" w:rsidTr="005E70F5">
        <w:trPr>
          <w:cantSplit/>
          <w:jc w:val="center"/>
        </w:trPr>
        <w:tc>
          <w:tcPr>
            <w:tcW w:w="892" w:type="dxa"/>
            <w:noWrap/>
            <w:vAlign w:val="bottom"/>
            <w:hideMark/>
          </w:tcPr>
          <w:p w14:paraId="72E1C7A2" w14:textId="77777777" w:rsidR="00D05040" w:rsidRPr="00D05040" w:rsidRDefault="00D05040" w:rsidP="00D05040">
            <w:r w:rsidRPr="00D05040">
              <w:t>Sem</w:t>
            </w:r>
          </w:p>
        </w:tc>
        <w:tc>
          <w:tcPr>
            <w:tcW w:w="796" w:type="dxa"/>
            <w:noWrap/>
            <w:vAlign w:val="bottom"/>
            <w:hideMark/>
          </w:tcPr>
          <w:p w14:paraId="5AB47CB3" w14:textId="77777777" w:rsidR="00D05040" w:rsidRPr="00D05040" w:rsidRDefault="00D05040" w:rsidP="00D05040">
            <w:r w:rsidRPr="00D05040">
              <w:t>T</w:t>
            </w:r>
          </w:p>
        </w:tc>
        <w:tc>
          <w:tcPr>
            <w:tcW w:w="1097" w:type="dxa"/>
            <w:noWrap/>
            <w:vAlign w:val="bottom"/>
            <w:hideMark/>
          </w:tcPr>
          <w:p w14:paraId="5920B9C4" w14:textId="77777777" w:rsidR="00D05040" w:rsidRPr="00D05040" w:rsidRDefault="00D05040" w:rsidP="00D05040">
            <w:r w:rsidRPr="00D05040">
              <w:t>39099</w:t>
            </w:r>
          </w:p>
        </w:tc>
        <w:tc>
          <w:tcPr>
            <w:tcW w:w="3330" w:type="dxa"/>
            <w:vAlign w:val="bottom"/>
            <w:hideMark/>
          </w:tcPr>
          <w:p w14:paraId="57836CC4" w14:textId="77777777" w:rsidR="00D05040" w:rsidRPr="00D05040" w:rsidRDefault="00D05040" w:rsidP="00D05040">
            <w:r w:rsidRPr="00D05040">
              <w:t>Bis(2-Ethylhexyl)phthalate, tissue</w:t>
            </w:r>
          </w:p>
        </w:tc>
        <w:tc>
          <w:tcPr>
            <w:tcW w:w="1080" w:type="dxa"/>
            <w:noWrap/>
            <w:vAlign w:val="center"/>
            <w:hideMark/>
          </w:tcPr>
          <w:p w14:paraId="67F08FDD" w14:textId="77777777" w:rsidR="00D05040" w:rsidRPr="00D05040" w:rsidRDefault="00D05040" w:rsidP="005E70F5">
            <w:pPr>
              <w:jc w:val="right"/>
            </w:pPr>
            <w:r w:rsidRPr="00D05040">
              <w:t>343</w:t>
            </w:r>
          </w:p>
        </w:tc>
        <w:tc>
          <w:tcPr>
            <w:tcW w:w="928" w:type="dxa"/>
            <w:noWrap/>
            <w:vAlign w:val="center"/>
            <w:hideMark/>
          </w:tcPr>
          <w:p w14:paraId="12CC0A5F" w14:textId="77777777" w:rsidR="00D05040" w:rsidRPr="00D05040" w:rsidRDefault="00D05040" w:rsidP="005E70F5">
            <w:pPr>
              <w:jc w:val="right"/>
            </w:pPr>
            <w:r w:rsidRPr="00D05040">
              <w:t>0</w:t>
            </w:r>
          </w:p>
        </w:tc>
        <w:tc>
          <w:tcPr>
            <w:tcW w:w="1042" w:type="dxa"/>
            <w:noWrap/>
            <w:vAlign w:val="center"/>
            <w:hideMark/>
          </w:tcPr>
          <w:p w14:paraId="38B6A65E" w14:textId="77777777" w:rsidR="00D05040" w:rsidRPr="00D05040" w:rsidRDefault="00D05040" w:rsidP="005E70F5">
            <w:pPr>
              <w:jc w:val="right"/>
            </w:pPr>
            <w:r w:rsidRPr="00D05040">
              <w:t>0.0%</w:t>
            </w:r>
          </w:p>
        </w:tc>
        <w:tc>
          <w:tcPr>
            <w:tcW w:w="830" w:type="dxa"/>
            <w:shd w:val="clear" w:color="auto" w:fill="auto"/>
            <w:noWrap/>
            <w:vAlign w:val="center"/>
            <w:hideMark/>
          </w:tcPr>
          <w:p w14:paraId="52194568" w14:textId="77777777" w:rsidR="00D05040" w:rsidRPr="00D05040" w:rsidRDefault="00D05040" w:rsidP="005E70F5">
            <w:pPr>
              <w:jc w:val="right"/>
            </w:pPr>
            <w:r w:rsidRPr="00D05040">
              <w:t>343</w:t>
            </w:r>
          </w:p>
        </w:tc>
        <w:tc>
          <w:tcPr>
            <w:tcW w:w="941" w:type="dxa"/>
            <w:shd w:val="clear" w:color="auto" w:fill="auto"/>
            <w:noWrap/>
            <w:vAlign w:val="center"/>
            <w:hideMark/>
          </w:tcPr>
          <w:p w14:paraId="2E8877C8" w14:textId="77777777" w:rsidR="00D05040" w:rsidRPr="00D05040" w:rsidRDefault="00D05040" w:rsidP="005E70F5">
            <w:pPr>
              <w:jc w:val="right"/>
            </w:pPr>
            <w:r w:rsidRPr="00D05040">
              <w:t>100.0%</w:t>
            </w:r>
          </w:p>
        </w:tc>
      </w:tr>
      <w:tr w:rsidR="00D05040" w:rsidRPr="00D05040" w14:paraId="3B6AB5C9" w14:textId="77777777" w:rsidTr="005E70F5">
        <w:trPr>
          <w:cantSplit/>
          <w:jc w:val="center"/>
        </w:trPr>
        <w:tc>
          <w:tcPr>
            <w:tcW w:w="892" w:type="dxa"/>
            <w:noWrap/>
            <w:vAlign w:val="bottom"/>
            <w:hideMark/>
          </w:tcPr>
          <w:p w14:paraId="63231D9D" w14:textId="77777777" w:rsidR="00D05040" w:rsidRPr="00D05040" w:rsidRDefault="00D05040" w:rsidP="00D05040">
            <w:r w:rsidRPr="00D05040">
              <w:t>Sem</w:t>
            </w:r>
          </w:p>
        </w:tc>
        <w:tc>
          <w:tcPr>
            <w:tcW w:w="796" w:type="dxa"/>
            <w:noWrap/>
            <w:vAlign w:val="bottom"/>
            <w:hideMark/>
          </w:tcPr>
          <w:p w14:paraId="5533FEC7" w14:textId="77777777" w:rsidR="00D05040" w:rsidRPr="00D05040" w:rsidRDefault="00D05040" w:rsidP="00D05040">
            <w:r w:rsidRPr="00D05040">
              <w:t>W</w:t>
            </w:r>
          </w:p>
        </w:tc>
        <w:tc>
          <w:tcPr>
            <w:tcW w:w="1097" w:type="dxa"/>
            <w:noWrap/>
            <w:vAlign w:val="bottom"/>
            <w:hideMark/>
          </w:tcPr>
          <w:p w14:paraId="46C203F7" w14:textId="77777777" w:rsidR="00D05040" w:rsidRPr="00D05040" w:rsidRDefault="00D05040" w:rsidP="00D05040">
            <w:r w:rsidRPr="00D05040">
              <w:t>34273</w:t>
            </w:r>
          </w:p>
        </w:tc>
        <w:tc>
          <w:tcPr>
            <w:tcW w:w="3330" w:type="dxa"/>
            <w:vAlign w:val="bottom"/>
            <w:hideMark/>
          </w:tcPr>
          <w:p w14:paraId="1C1EF53F" w14:textId="77777777" w:rsidR="00D05040" w:rsidRPr="00D05040" w:rsidRDefault="00D05040" w:rsidP="00D05040">
            <w:r w:rsidRPr="00D05040">
              <w:t>Bis(2-Chloroethyl)ether</w:t>
            </w:r>
          </w:p>
        </w:tc>
        <w:tc>
          <w:tcPr>
            <w:tcW w:w="1080" w:type="dxa"/>
            <w:noWrap/>
            <w:vAlign w:val="center"/>
            <w:hideMark/>
          </w:tcPr>
          <w:p w14:paraId="6AB3358B" w14:textId="77777777" w:rsidR="00D05040" w:rsidRPr="00D05040" w:rsidRDefault="00D05040" w:rsidP="005E70F5">
            <w:pPr>
              <w:jc w:val="right"/>
            </w:pPr>
            <w:r w:rsidRPr="00D05040">
              <w:t>237</w:t>
            </w:r>
          </w:p>
        </w:tc>
        <w:tc>
          <w:tcPr>
            <w:tcW w:w="928" w:type="dxa"/>
            <w:noWrap/>
            <w:vAlign w:val="center"/>
            <w:hideMark/>
          </w:tcPr>
          <w:p w14:paraId="781A1685" w14:textId="77777777" w:rsidR="00D05040" w:rsidRPr="00D05040" w:rsidRDefault="00D05040" w:rsidP="005E70F5">
            <w:pPr>
              <w:jc w:val="right"/>
            </w:pPr>
            <w:r w:rsidRPr="00D05040">
              <w:t>0</w:t>
            </w:r>
          </w:p>
        </w:tc>
        <w:tc>
          <w:tcPr>
            <w:tcW w:w="1042" w:type="dxa"/>
            <w:noWrap/>
            <w:vAlign w:val="center"/>
            <w:hideMark/>
          </w:tcPr>
          <w:p w14:paraId="1BDEE447" w14:textId="77777777" w:rsidR="00D05040" w:rsidRPr="00D05040" w:rsidRDefault="00D05040" w:rsidP="005E70F5">
            <w:pPr>
              <w:jc w:val="right"/>
            </w:pPr>
            <w:r w:rsidRPr="00D05040">
              <w:t>0.0%</w:t>
            </w:r>
          </w:p>
        </w:tc>
        <w:tc>
          <w:tcPr>
            <w:tcW w:w="830" w:type="dxa"/>
            <w:shd w:val="clear" w:color="auto" w:fill="auto"/>
            <w:noWrap/>
            <w:vAlign w:val="center"/>
            <w:hideMark/>
          </w:tcPr>
          <w:p w14:paraId="50E84A4A" w14:textId="77777777" w:rsidR="00D05040" w:rsidRPr="00D05040" w:rsidRDefault="00D05040" w:rsidP="005E70F5">
            <w:pPr>
              <w:jc w:val="right"/>
            </w:pPr>
            <w:r w:rsidRPr="00D05040">
              <w:t>237</w:t>
            </w:r>
          </w:p>
        </w:tc>
        <w:tc>
          <w:tcPr>
            <w:tcW w:w="941" w:type="dxa"/>
            <w:shd w:val="clear" w:color="auto" w:fill="auto"/>
            <w:noWrap/>
            <w:vAlign w:val="center"/>
            <w:hideMark/>
          </w:tcPr>
          <w:p w14:paraId="7A76D232" w14:textId="77777777" w:rsidR="00D05040" w:rsidRPr="00D05040" w:rsidRDefault="00D05040" w:rsidP="005E70F5">
            <w:pPr>
              <w:jc w:val="right"/>
            </w:pPr>
            <w:r w:rsidRPr="00D05040">
              <w:t>100.0%</w:t>
            </w:r>
          </w:p>
        </w:tc>
      </w:tr>
      <w:tr w:rsidR="00D05040" w:rsidRPr="00D05040" w14:paraId="6B8E4657" w14:textId="77777777" w:rsidTr="005E70F5">
        <w:trPr>
          <w:cantSplit/>
          <w:jc w:val="center"/>
        </w:trPr>
        <w:tc>
          <w:tcPr>
            <w:tcW w:w="892" w:type="dxa"/>
            <w:noWrap/>
            <w:vAlign w:val="bottom"/>
            <w:hideMark/>
          </w:tcPr>
          <w:p w14:paraId="07CCAFF9" w14:textId="77777777" w:rsidR="00D05040" w:rsidRPr="00D05040" w:rsidRDefault="00D05040" w:rsidP="00D05040">
            <w:r w:rsidRPr="00D05040">
              <w:t>Sem</w:t>
            </w:r>
          </w:p>
        </w:tc>
        <w:tc>
          <w:tcPr>
            <w:tcW w:w="796" w:type="dxa"/>
            <w:noWrap/>
            <w:vAlign w:val="bottom"/>
            <w:hideMark/>
          </w:tcPr>
          <w:p w14:paraId="52878FAA" w14:textId="77777777" w:rsidR="00D05040" w:rsidRPr="00D05040" w:rsidRDefault="00D05040" w:rsidP="00D05040">
            <w:r w:rsidRPr="00D05040">
              <w:t>W</w:t>
            </w:r>
          </w:p>
        </w:tc>
        <w:tc>
          <w:tcPr>
            <w:tcW w:w="1097" w:type="dxa"/>
            <w:noWrap/>
            <w:vAlign w:val="bottom"/>
            <w:hideMark/>
          </w:tcPr>
          <w:p w14:paraId="359F4D0B" w14:textId="77777777" w:rsidR="00D05040" w:rsidRPr="00D05040" w:rsidRDefault="00D05040" w:rsidP="00D05040">
            <w:r w:rsidRPr="00D05040">
              <w:t>34278</w:t>
            </w:r>
          </w:p>
        </w:tc>
        <w:tc>
          <w:tcPr>
            <w:tcW w:w="3330" w:type="dxa"/>
            <w:vAlign w:val="bottom"/>
            <w:hideMark/>
          </w:tcPr>
          <w:p w14:paraId="3B5B6222" w14:textId="77777777" w:rsidR="00D05040" w:rsidRPr="00D05040" w:rsidRDefault="00D05040" w:rsidP="00D05040">
            <w:r w:rsidRPr="00D05040">
              <w:t>Bis(2-Chloroethoxy)methane</w:t>
            </w:r>
          </w:p>
        </w:tc>
        <w:tc>
          <w:tcPr>
            <w:tcW w:w="1080" w:type="dxa"/>
            <w:noWrap/>
            <w:vAlign w:val="center"/>
            <w:hideMark/>
          </w:tcPr>
          <w:p w14:paraId="3BD0829A" w14:textId="77777777" w:rsidR="00D05040" w:rsidRPr="00D05040" w:rsidRDefault="00D05040" w:rsidP="005E70F5">
            <w:pPr>
              <w:jc w:val="right"/>
            </w:pPr>
            <w:r w:rsidRPr="00D05040">
              <w:t>233</w:t>
            </w:r>
          </w:p>
        </w:tc>
        <w:tc>
          <w:tcPr>
            <w:tcW w:w="928" w:type="dxa"/>
            <w:noWrap/>
            <w:vAlign w:val="center"/>
            <w:hideMark/>
          </w:tcPr>
          <w:p w14:paraId="492F1607" w14:textId="77777777" w:rsidR="00D05040" w:rsidRPr="00D05040" w:rsidRDefault="00D05040" w:rsidP="005E70F5">
            <w:pPr>
              <w:jc w:val="right"/>
            </w:pPr>
            <w:r w:rsidRPr="00D05040">
              <w:t>0</w:t>
            </w:r>
          </w:p>
        </w:tc>
        <w:tc>
          <w:tcPr>
            <w:tcW w:w="1042" w:type="dxa"/>
            <w:noWrap/>
            <w:vAlign w:val="center"/>
            <w:hideMark/>
          </w:tcPr>
          <w:p w14:paraId="2E6CDA58" w14:textId="77777777" w:rsidR="00D05040" w:rsidRPr="00D05040" w:rsidRDefault="00D05040" w:rsidP="005E70F5">
            <w:pPr>
              <w:jc w:val="right"/>
            </w:pPr>
            <w:r w:rsidRPr="00D05040">
              <w:t>0.0%</w:t>
            </w:r>
          </w:p>
        </w:tc>
        <w:tc>
          <w:tcPr>
            <w:tcW w:w="830" w:type="dxa"/>
            <w:shd w:val="clear" w:color="auto" w:fill="auto"/>
            <w:noWrap/>
            <w:vAlign w:val="center"/>
            <w:hideMark/>
          </w:tcPr>
          <w:p w14:paraId="2101269B" w14:textId="77777777" w:rsidR="00D05040" w:rsidRPr="00D05040" w:rsidRDefault="00D05040" w:rsidP="005E70F5">
            <w:pPr>
              <w:jc w:val="right"/>
            </w:pPr>
            <w:r w:rsidRPr="00D05040">
              <w:t>233</w:t>
            </w:r>
          </w:p>
        </w:tc>
        <w:tc>
          <w:tcPr>
            <w:tcW w:w="941" w:type="dxa"/>
            <w:shd w:val="clear" w:color="auto" w:fill="auto"/>
            <w:noWrap/>
            <w:vAlign w:val="center"/>
            <w:hideMark/>
          </w:tcPr>
          <w:p w14:paraId="4432CA78" w14:textId="77777777" w:rsidR="00D05040" w:rsidRPr="00D05040" w:rsidRDefault="00D05040" w:rsidP="005E70F5">
            <w:pPr>
              <w:jc w:val="right"/>
            </w:pPr>
            <w:r w:rsidRPr="00D05040">
              <w:t>100.0%</w:t>
            </w:r>
          </w:p>
        </w:tc>
      </w:tr>
      <w:tr w:rsidR="00D05040" w:rsidRPr="00D05040" w14:paraId="031E978C" w14:textId="77777777" w:rsidTr="005E70F5">
        <w:trPr>
          <w:cantSplit/>
          <w:jc w:val="center"/>
        </w:trPr>
        <w:tc>
          <w:tcPr>
            <w:tcW w:w="892" w:type="dxa"/>
            <w:noWrap/>
            <w:vAlign w:val="bottom"/>
            <w:hideMark/>
          </w:tcPr>
          <w:p w14:paraId="4C2D7543" w14:textId="77777777" w:rsidR="00D05040" w:rsidRPr="00D05040" w:rsidRDefault="00D05040" w:rsidP="00D05040">
            <w:r w:rsidRPr="00D05040">
              <w:t>Sem</w:t>
            </w:r>
          </w:p>
        </w:tc>
        <w:tc>
          <w:tcPr>
            <w:tcW w:w="796" w:type="dxa"/>
            <w:noWrap/>
            <w:vAlign w:val="bottom"/>
            <w:hideMark/>
          </w:tcPr>
          <w:p w14:paraId="06F85659" w14:textId="77777777" w:rsidR="00D05040" w:rsidRPr="00D05040" w:rsidRDefault="00D05040" w:rsidP="00D05040">
            <w:r w:rsidRPr="00D05040">
              <w:t>W</w:t>
            </w:r>
          </w:p>
        </w:tc>
        <w:tc>
          <w:tcPr>
            <w:tcW w:w="1097" w:type="dxa"/>
            <w:noWrap/>
            <w:vAlign w:val="bottom"/>
            <w:hideMark/>
          </w:tcPr>
          <w:p w14:paraId="001540FE" w14:textId="77777777" w:rsidR="00D05040" w:rsidRPr="00D05040" w:rsidRDefault="00D05040" w:rsidP="00D05040">
            <w:r w:rsidRPr="00D05040">
              <w:t>34283</w:t>
            </w:r>
          </w:p>
        </w:tc>
        <w:tc>
          <w:tcPr>
            <w:tcW w:w="3330" w:type="dxa"/>
            <w:vAlign w:val="bottom"/>
            <w:hideMark/>
          </w:tcPr>
          <w:p w14:paraId="4A6B0DA4" w14:textId="77777777" w:rsidR="00D05040" w:rsidRPr="00D05040" w:rsidRDefault="00D05040" w:rsidP="00D05040">
            <w:r w:rsidRPr="00D05040">
              <w:t>Bis(2-Chloroisopropyl)ether</w:t>
            </w:r>
          </w:p>
        </w:tc>
        <w:tc>
          <w:tcPr>
            <w:tcW w:w="1080" w:type="dxa"/>
            <w:noWrap/>
            <w:vAlign w:val="center"/>
            <w:hideMark/>
          </w:tcPr>
          <w:p w14:paraId="07F71D5B" w14:textId="77777777" w:rsidR="00D05040" w:rsidRPr="00D05040" w:rsidRDefault="00D05040" w:rsidP="005E70F5">
            <w:pPr>
              <w:jc w:val="right"/>
            </w:pPr>
            <w:r w:rsidRPr="00D05040">
              <w:t>237</w:t>
            </w:r>
          </w:p>
        </w:tc>
        <w:tc>
          <w:tcPr>
            <w:tcW w:w="928" w:type="dxa"/>
            <w:noWrap/>
            <w:vAlign w:val="center"/>
            <w:hideMark/>
          </w:tcPr>
          <w:p w14:paraId="2E2DE5D4" w14:textId="77777777" w:rsidR="00D05040" w:rsidRPr="00D05040" w:rsidRDefault="00D05040" w:rsidP="005E70F5">
            <w:pPr>
              <w:jc w:val="right"/>
            </w:pPr>
            <w:r w:rsidRPr="00D05040">
              <w:t>0</w:t>
            </w:r>
          </w:p>
        </w:tc>
        <w:tc>
          <w:tcPr>
            <w:tcW w:w="1042" w:type="dxa"/>
            <w:noWrap/>
            <w:vAlign w:val="center"/>
            <w:hideMark/>
          </w:tcPr>
          <w:p w14:paraId="31D6D194" w14:textId="77777777" w:rsidR="00D05040" w:rsidRPr="00D05040" w:rsidRDefault="00D05040" w:rsidP="005E70F5">
            <w:pPr>
              <w:jc w:val="right"/>
            </w:pPr>
            <w:r w:rsidRPr="00D05040">
              <w:t>0.0%</w:t>
            </w:r>
          </w:p>
        </w:tc>
        <w:tc>
          <w:tcPr>
            <w:tcW w:w="830" w:type="dxa"/>
            <w:shd w:val="clear" w:color="auto" w:fill="auto"/>
            <w:noWrap/>
            <w:vAlign w:val="center"/>
            <w:hideMark/>
          </w:tcPr>
          <w:p w14:paraId="1932F342" w14:textId="77777777" w:rsidR="00D05040" w:rsidRPr="00D05040" w:rsidRDefault="00D05040" w:rsidP="005E70F5">
            <w:pPr>
              <w:jc w:val="right"/>
            </w:pPr>
            <w:r w:rsidRPr="00D05040">
              <w:t>237</w:t>
            </w:r>
          </w:p>
        </w:tc>
        <w:tc>
          <w:tcPr>
            <w:tcW w:w="941" w:type="dxa"/>
            <w:shd w:val="clear" w:color="auto" w:fill="auto"/>
            <w:noWrap/>
            <w:vAlign w:val="center"/>
            <w:hideMark/>
          </w:tcPr>
          <w:p w14:paraId="52AAF24F" w14:textId="77777777" w:rsidR="00D05040" w:rsidRPr="00D05040" w:rsidRDefault="00D05040" w:rsidP="005E70F5">
            <w:pPr>
              <w:jc w:val="right"/>
            </w:pPr>
            <w:r w:rsidRPr="00D05040">
              <w:t>100.0%</w:t>
            </w:r>
          </w:p>
        </w:tc>
      </w:tr>
      <w:tr w:rsidR="00D05040" w:rsidRPr="00D05040" w14:paraId="0338F9F5" w14:textId="77777777" w:rsidTr="005E70F5">
        <w:trPr>
          <w:cantSplit/>
          <w:jc w:val="center"/>
        </w:trPr>
        <w:tc>
          <w:tcPr>
            <w:tcW w:w="892" w:type="dxa"/>
            <w:noWrap/>
            <w:vAlign w:val="bottom"/>
            <w:hideMark/>
          </w:tcPr>
          <w:p w14:paraId="47A876FA" w14:textId="77777777" w:rsidR="00D05040" w:rsidRPr="00D05040" w:rsidRDefault="00D05040" w:rsidP="00D05040">
            <w:r w:rsidRPr="00D05040">
              <w:lastRenderedPageBreak/>
              <w:t>Sem</w:t>
            </w:r>
          </w:p>
        </w:tc>
        <w:tc>
          <w:tcPr>
            <w:tcW w:w="796" w:type="dxa"/>
            <w:noWrap/>
            <w:vAlign w:val="bottom"/>
            <w:hideMark/>
          </w:tcPr>
          <w:p w14:paraId="24E9399A" w14:textId="77777777" w:rsidR="00D05040" w:rsidRPr="00D05040" w:rsidRDefault="00D05040" w:rsidP="00D05040">
            <w:r w:rsidRPr="00D05040">
              <w:t>W</w:t>
            </w:r>
          </w:p>
        </w:tc>
        <w:tc>
          <w:tcPr>
            <w:tcW w:w="1097" w:type="dxa"/>
            <w:noWrap/>
            <w:vAlign w:val="bottom"/>
            <w:hideMark/>
          </w:tcPr>
          <w:p w14:paraId="22539F31" w14:textId="77777777" w:rsidR="00D05040" w:rsidRPr="00D05040" w:rsidRDefault="00D05040" w:rsidP="00D05040">
            <w:r w:rsidRPr="00D05040">
              <w:t>34292</w:t>
            </w:r>
          </w:p>
        </w:tc>
        <w:tc>
          <w:tcPr>
            <w:tcW w:w="3330" w:type="dxa"/>
            <w:vAlign w:val="bottom"/>
            <w:hideMark/>
          </w:tcPr>
          <w:p w14:paraId="7D0ED0E5" w14:textId="77777777" w:rsidR="00D05040" w:rsidRPr="00D05040" w:rsidRDefault="00D05040" w:rsidP="00D05040">
            <w:proofErr w:type="spellStart"/>
            <w:r w:rsidRPr="00D05040">
              <w:t>Butylbenzyl</w:t>
            </w:r>
            <w:proofErr w:type="spellEnd"/>
            <w:r w:rsidRPr="00D05040">
              <w:t xml:space="preserve"> Phthalate</w:t>
            </w:r>
          </w:p>
        </w:tc>
        <w:tc>
          <w:tcPr>
            <w:tcW w:w="1080" w:type="dxa"/>
            <w:noWrap/>
            <w:vAlign w:val="center"/>
            <w:hideMark/>
          </w:tcPr>
          <w:p w14:paraId="3C70E6F0" w14:textId="77777777" w:rsidR="00D05040" w:rsidRPr="00D05040" w:rsidRDefault="00D05040" w:rsidP="005E70F5">
            <w:pPr>
              <w:jc w:val="right"/>
            </w:pPr>
            <w:r w:rsidRPr="00D05040">
              <w:t>1958</w:t>
            </w:r>
          </w:p>
        </w:tc>
        <w:tc>
          <w:tcPr>
            <w:tcW w:w="928" w:type="dxa"/>
            <w:noWrap/>
            <w:vAlign w:val="center"/>
            <w:hideMark/>
          </w:tcPr>
          <w:p w14:paraId="525867DE" w14:textId="77777777" w:rsidR="00D05040" w:rsidRPr="00D05040" w:rsidRDefault="00D05040" w:rsidP="005E70F5">
            <w:pPr>
              <w:jc w:val="right"/>
            </w:pPr>
            <w:r w:rsidRPr="00D05040">
              <w:t>4</w:t>
            </w:r>
          </w:p>
        </w:tc>
        <w:tc>
          <w:tcPr>
            <w:tcW w:w="1042" w:type="dxa"/>
            <w:noWrap/>
            <w:vAlign w:val="center"/>
            <w:hideMark/>
          </w:tcPr>
          <w:p w14:paraId="249591F5" w14:textId="77777777" w:rsidR="00D05040" w:rsidRPr="00D05040" w:rsidRDefault="00D05040" w:rsidP="005E70F5">
            <w:pPr>
              <w:jc w:val="right"/>
            </w:pPr>
            <w:r w:rsidRPr="00D05040">
              <w:t>0.2%</w:t>
            </w:r>
          </w:p>
        </w:tc>
        <w:tc>
          <w:tcPr>
            <w:tcW w:w="830" w:type="dxa"/>
            <w:shd w:val="clear" w:color="auto" w:fill="auto"/>
            <w:noWrap/>
            <w:vAlign w:val="center"/>
            <w:hideMark/>
          </w:tcPr>
          <w:p w14:paraId="190D2379" w14:textId="77777777" w:rsidR="00D05040" w:rsidRPr="00D05040" w:rsidRDefault="00D05040" w:rsidP="005E70F5">
            <w:pPr>
              <w:jc w:val="right"/>
            </w:pPr>
            <w:r w:rsidRPr="00D05040">
              <w:t>1954</w:t>
            </w:r>
          </w:p>
        </w:tc>
        <w:tc>
          <w:tcPr>
            <w:tcW w:w="941" w:type="dxa"/>
            <w:shd w:val="clear" w:color="auto" w:fill="auto"/>
            <w:noWrap/>
            <w:vAlign w:val="center"/>
            <w:hideMark/>
          </w:tcPr>
          <w:p w14:paraId="281686AA" w14:textId="77777777" w:rsidR="00D05040" w:rsidRPr="00D05040" w:rsidRDefault="00D05040" w:rsidP="005E70F5">
            <w:pPr>
              <w:jc w:val="right"/>
            </w:pPr>
            <w:r w:rsidRPr="00D05040">
              <w:t>99.8%</w:t>
            </w:r>
          </w:p>
        </w:tc>
      </w:tr>
      <w:tr w:rsidR="00D05040" w:rsidRPr="00D05040" w14:paraId="70FE803F" w14:textId="77777777" w:rsidTr="005E70F5">
        <w:trPr>
          <w:cantSplit/>
          <w:jc w:val="center"/>
        </w:trPr>
        <w:tc>
          <w:tcPr>
            <w:tcW w:w="892" w:type="dxa"/>
            <w:noWrap/>
            <w:vAlign w:val="bottom"/>
            <w:hideMark/>
          </w:tcPr>
          <w:p w14:paraId="3BD9E972" w14:textId="77777777" w:rsidR="00D05040" w:rsidRPr="00D05040" w:rsidRDefault="00D05040" w:rsidP="00D05040">
            <w:r w:rsidRPr="00D05040">
              <w:t>Sem</w:t>
            </w:r>
          </w:p>
        </w:tc>
        <w:tc>
          <w:tcPr>
            <w:tcW w:w="796" w:type="dxa"/>
            <w:noWrap/>
            <w:vAlign w:val="bottom"/>
            <w:hideMark/>
          </w:tcPr>
          <w:p w14:paraId="31DD9229" w14:textId="77777777" w:rsidR="00D05040" w:rsidRPr="00D05040" w:rsidRDefault="00D05040" w:rsidP="00D05040">
            <w:r w:rsidRPr="00D05040">
              <w:t>W</w:t>
            </w:r>
          </w:p>
        </w:tc>
        <w:tc>
          <w:tcPr>
            <w:tcW w:w="1097" w:type="dxa"/>
            <w:noWrap/>
            <w:vAlign w:val="bottom"/>
            <w:hideMark/>
          </w:tcPr>
          <w:p w14:paraId="1C3CEDE9" w14:textId="77777777" w:rsidR="00D05040" w:rsidRPr="00D05040" w:rsidRDefault="00D05040" w:rsidP="00D05040">
            <w:r w:rsidRPr="00D05040">
              <w:t>34336</w:t>
            </w:r>
          </w:p>
        </w:tc>
        <w:tc>
          <w:tcPr>
            <w:tcW w:w="3330" w:type="dxa"/>
            <w:vAlign w:val="bottom"/>
            <w:hideMark/>
          </w:tcPr>
          <w:p w14:paraId="687FD444" w14:textId="77777777" w:rsidR="00D05040" w:rsidRPr="00D05040" w:rsidRDefault="00D05040" w:rsidP="00D05040">
            <w:r w:rsidRPr="00D05040">
              <w:t>Diethyl Phthalate</w:t>
            </w:r>
          </w:p>
        </w:tc>
        <w:tc>
          <w:tcPr>
            <w:tcW w:w="1080" w:type="dxa"/>
            <w:noWrap/>
            <w:vAlign w:val="center"/>
            <w:hideMark/>
          </w:tcPr>
          <w:p w14:paraId="0AFF1FA1" w14:textId="77777777" w:rsidR="00D05040" w:rsidRPr="00D05040" w:rsidRDefault="00D05040" w:rsidP="005E70F5">
            <w:pPr>
              <w:jc w:val="right"/>
            </w:pPr>
            <w:r w:rsidRPr="00D05040">
              <w:t>1957</w:t>
            </w:r>
          </w:p>
        </w:tc>
        <w:tc>
          <w:tcPr>
            <w:tcW w:w="928" w:type="dxa"/>
            <w:noWrap/>
            <w:vAlign w:val="center"/>
            <w:hideMark/>
          </w:tcPr>
          <w:p w14:paraId="786D1EAE" w14:textId="77777777" w:rsidR="00D05040" w:rsidRPr="00D05040" w:rsidRDefault="00D05040" w:rsidP="005E70F5">
            <w:pPr>
              <w:jc w:val="right"/>
            </w:pPr>
            <w:r w:rsidRPr="00D05040">
              <w:t>0</w:t>
            </w:r>
          </w:p>
        </w:tc>
        <w:tc>
          <w:tcPr>
            <w:tcW w:w="1042" w:type="dxa"/>
            <w:noWrap/>
            <w:vAlign w:val="center"/>
            <w:hideMark/>
          </w:tcPr>
          <w:p w14:paraId="0D3EE616" w14:textId="77777777" w:rsidR="00D05040" w:rsidRPr="00D05040" w:rsidRDefault="00D05040" w:rsidP="005E70F5">
            <w:pPr>
              <w:jc w:val="right"/>
            </w:pPr>
            <w:r w:rsidRPr="00D05040">
              <w:t>0.0%</w:t>
            </w:r>
          </w:p>
        </w:tc>
        <w:tc>
          <w:tcPr>
            <w:tcW w:w="830" w:type="dxa"/>
            <w:shd w:val="clear" w:color="auto" w:fill="auto"/>
            <w:noWrap/>
            <w:vAlign w:val="center"/>
            <w:hideMark/>
          </w:tcPr>
          <w:p w14:paraId="410D8A9F" w14:textId="77777777" w:rsidR="00D05040" w:rsidRPr="00D05040" w:rsidRDefault="00D05040" w:rsidP="005E70F5">
            <w:pPr>
              <w:jc w:val="right"/>
            </w:pPr>
            <w:r w:rsidRPr="00D05040">
              <w:t>1957</w:t>
            </w:r>
          </w:p>
        </w:tc>
        <w:tc>
          <w:tcPr>
            <w:tcW w:w="941" w:type="dxa"/>
            <w:shd w:val="clear" w:color="auto" w:fill="auto"/>
            <w:noWrap/>
            <w:vAlign w:val="center"/>
            <w:hideMark/>
          </w:tcPr>
          <w:p w14:paraId="3F8BCB2E" w14:textId="77777777" w:rsidR="00D05040" w:rsidRPr="00D05040" w:rsidRDefault="00D05040" w:rsidP="005E70F5">
            <w:pPr>
              <w:jc w:val="right"/>
            </w:pPr>
            <w:r w:rsidRPr="00D05040">
              <w:t>100.0%</w:t>
            </w:r>
          </w:p>
        </w:tc>
      </w:tr>
      <w:tr w:rsidR="00D05040" w:rsidRPr="00D05040" w14:paraId="1AFE8D1D" w14:textId="77777777" w:rsidTr="005E70F5">
        <w:trPr>
          <w:cantSplit/>
          <w:jc w:val="center"/>
        </w:trPr>
        <w:tc>
          <w:tcPr>
            <w:tcW w:w="892" w:type="dxa"/>
            <w:noWrap/>
            <w:vAlign w:val="bottom"/>
            <w:hideMark/>
          </w:tcPr>
          <w:p w14:paraId="6E8AD73C" w14:textId="77777777" w:rsidR="00D05040" w:rsidRPr="00D05040" w:rsidRDefault="00D05040" w:rsidP="00D05040">
            <w:r w:rsidRPr="00D05040">
              <w:t>Sem</w:t>
            </w:r>
          </w:p>
        </w:tc>
        <w:tc>
          <w:tcPr>
            <w:tcW w:w="796" w:type="dxa"/>
            <w:noWrap/>
            <w:vAlign w:val="bottom"/>
            <w:hideMark/>
          </w:tcPr>
          <w:p w14:paraId="5F701DCB" w14:textId="77777777" w:rsidR="00D05040" w:rsidRPr="00D05040" w:rsidRDefault="00D05040" w:rsidP="00D05040">
            <w:r w:rsidRPr="00D05040">
              <w:t>W</w:t>
            </w:r>
          </w:p>
        </w:tc>
        <w:tc>
          <w:tcPr>
            <w:tcW w:w="1097" w:type="dxa"/>
            <w:noWrap/>
            <w:vAlign w:val="bottom"/>
            <w:hideMark/>
          </w:tcPr>
          <w:p w14:paraId="6B33DE78" w14:textId="77777777" w:rsidR="00D05040" w:rsidRPr="00D05040" w:rsidRDefault="00D05040" w:rsidP="00D05040">
            <w:r w:rsidRPr="00D05040">
              <w:t>34341</w:t>
            </w:r>
          </w:p>
        </w:tc>
        <w:tc>
          <w:tcPr>
            <w:tcW w:w="3330" w:type="dxa"/>
            <w:vAlign w:val="bottom"/>
            <w:hideMark/>
          </w:tcPr>
          <w:p w14:paraId="3FEA86BF" w14:textId="77777777" w:rsidR="00D05040" w:rsidRPr="00D05040" w:rsidRDefault="00D05040" w:rsidP="00D05040">
            <w:r w:rsidRPr="00D05040">
              <w:t>Dimethyl Phthalate, total</w:t>
            </w:r>
          </w:p>
        </w:tc>
        <w:tc>
          <w:tcPr>
            <w:tcW w:w="1080" w:type="dxa"/>
            <w:noWrap/>
            <w:vAlign w:val="center"/>
            <w:hideMark/>
          </w:tcPr>
          <w:p w14:paraId="23402F9F" w14:textId="77777777" w:rsidR="00D05040" w:rsidRPr="00D05040" w:rsidRDefault="00D05040" w:rsidP="005E70F5">
            <w:pPr>
              <w:jc w:val="right"/>
            </w:pPr>
            <w:r w:rsidRPr="00D05040">
              <w:t>1957</w:t>
            </w:r>
          </w:p>
        </w:tc>
        <w:tc>
          <w:tcPr>
            <w:tcW w:w="928" w:type="dxa"/>
            <w:noWrap/>
            <w:vAlign w:val="center"/>
            <w:hideMark/>
          </w:tcPr>
          <w:p w14:paraId="706F9F41" w14:textId="77777777" w:rsidR="00D05040" w:rsidRPr="00D05040" w:rsidRDefault="00D05040" w:rsidP="005E70F5">
            <w:pPr>
              <w:jc w:val="right"/>
            </w:pPr>
            <w:r w:rsidRPr="00D05040">
              <w:t>0</w:t>
            </w:r>
          </w:p>
        </w:tc>
        <w:tc>
          <w:tcPr>
            <w:tcW w:w="1042" w:type="dxa"/>
            <w:noWrap/>
            <w:vAlign w:val="center"/>
            <w:hideMark/>
          </w:tcPr>
          <w:p w14:paraId="053D7F2C" w14:textId="77777777" w:rsidR="00D05040" w:rsidRPr="00D05040" w:rsidRDefault="00D05040" w:rsidP="005E70F5">
            <w:pPr>
              <w:jc w:val="right"/>
            </w:pPr>
            <w:r w:rsidRPr="00D05040">
              <w:t>0.0%</w:t>
            </w:r>
          </w:p>
        </w:tc>
        <w:tc>
          <w:tcPr>
            <w:tcW w:w="830" w:type="dxa"/>
            <w:shd w:val="clear" w:color="auto" w:fill="auto"/>
            <w:noWrap/>
            <w:vAlign w:val="center"/>
            <w:hideMark/>
          </w:tcPr>
          <w:p w14:paraId="23446685" w14:textId="77777777" w:rsidR="00D05040" w:rsidRPr="00D05040" w:rsidRDefault="00D05040" w:rsidP="005E70F5">
            <w:pPr>
              <w:jc w:val="right"/>
            </w:pPr>
            <w:r w:rsidRPr="00D05040">
              <w:t>1957</w:t>
            </w:r>
          </w:p>
        </w:tc>
        <w:tc>
          <w:tcPr>
            <w:tcW w:w="941" w:type="dxa"/>
            <w:shd w:val="clear" w:color="auto" w:fill="auto"/>
            <w:noWrap/>
            <w:vAlign w:val="center"/>
            <w:hideMark/>
          </w:tcPr>
          <w:p w14:paraId="121DC440" w14:textId="77777777" w:rsidR="00D05040" w:rsidRPr="00D05040" w:rsidRDefault="00D05040" w:rsidP="005E70F5">
            <w:pPr>
              <w:jc w:val="right"/>
            </w:pPr>
            <w:r w:rsidRPr="00D05040">
              <w:t>100.0%</w:t>
            </w:r>
          </w:p>
        </w:tc>
      </w:tr>
      <w:tr w:rsidR="00D05040" w:rsidRPr="00D05040" w14:paraId="1C429475" w14:textId="77777777" w:rsidTr="005E70F5">
        <w:trPr>
          <w:cantSplit/>
          <w:jc w:val="center"/>
        </w:trPr>
        <w:tc>
          <w:tcPr>
            <w:tcW w:w="892" w:type="dxa"/>
            <w:noWrap/>
            <w:vAlign w:val="bottom"/>
            <w:hideMark/>
          </w:tcPr>
          <w:p w14:paraId="32785E6A" w14:textId="77777777" w:rsidR="00D05040" w:rsidRPr="00D05040" w:rsidRDefault="00D05040" w:rsidP="00D05040">
            <w:r w:rsidRPr="00D05040">
              <w:t>Sem</w:t>
            </w:r>
          </w:p>
        </w:tc>
        <w:tc>
          <w:tcPr>
            <w:tcW w:w="796" w:type="dxa"/>
            <w:noWrap/>
            <w:vAlign w:val="bottom"/>
            <w:hideMark/>
          </w:tcPr>
          <w:p w14:paraId="4ECAC9EB" w14:textId="77777777" w:rsidR="00D05040" w:rsidRPr="00D05040" w:rsidRDefault="00D05040" w:rsidP="00D05040">
            <w:r w:rsidRPr="00D05040">
              <w:t>W</w:t>
            </w:r>
          </w:p>
        </w:tc>
        <w:tc>
          <w:tcPr>
            <w:tcW w:w="1097" w:type="dxa"/>
            <w:noWrap/>
            <w:vAlign w:val="bottom"/>
            <w:hideMark/>
          </w:tcPr>
          <w:p w14:paraId="54B12C2A" w14:textId="77777777" w:rsidR="00D05040" w:rsidRPr="00D05040" w:rsidRDefault="00D05040" w:rsidP="00D05040">
            <w:r w:rsidRPr="00D05040">
              <w:t>34346</w:t>
            </w:r>
          </w:p>
        </w:tc>
        <w:tc>
          <w:tcPr>
            <w:tcW w:w="3330" w:type="dxa"/>
            <w:vAlign w:val="bottom"/>
            <w:hideMark/>
          </w:tcPr>
          <w:p w14:paraId="2BF82166" w14:textId="77777777" w:rsidR="00D05040" w:rsidRPr="00D05040" w:rsidRDefault="00D05040" w:rsidP="00D05040">
            <w:r w:rsidRPr="00D05040">
              <w:t>1,2-Diphenylhydrazine, total</w:t>
            </w:r>
          </w:p>
        </w:tc>
        <w:tc>
          <w:tcPr>
            <w:tcW w:w="1080" w:type="dxa"/>
            <w:noWrap/>
            <w:vAlign w:val="center"/>
            <w:hideMark/>
          </w:tcPr>
          <w:p w14:paraId="69260D3C" w14:textId="77777777" w:rsidR="00D05040" w:rsidRPr="00D05040" w:rsidRDefault="00D05040" w:rsidP="005E70F5">
            <w:pPr>
              <w:jc w:val="right"/>
            </w:pPr>
            <w:r w:rsidRPr="00D05040">
              <w:t>238</w:t>
            </w:r>
          </w:p>
        </w:tc>
        <w:tc>
          <w:tcPr>
            <w:tcW w:w="928" w:type="dxa"/>
            <w:noWrap/>
            <w:vAlign w:val="center"/>
            <w:hideMark/>
          </w:tcPr>
          <w:p w14:paraId="73D6A610" w14:textId="77777777" w:rsidR="00D05040" w:rsidRPr="00D05040" w:rsidRDefault="00D05040" w:rsidP="005E70F5">
            <w:pPr>
              <w:jc w:val="right"/>
            </w:pPr>
            <w:r w:rsidRPr="00D05040">
              <w:t>0</w:t>
            </w:r>
          </w:p>
        </w:tc>
        <w:tc>
          <w:tcPr>
            <w:tcW w:w="1042" w:type="dxa"/>
            <w:noWrap/>
            <w:vAlign w:val="center"/>
            <w:hideMark/>
          </w:tcPr>
          <w:p w14:paraId="0CADA9E7" w14:textId="77777777" w:rsidR="00D05040" w:rsidRPr="00D05040" w:rsidRDefault="00D05040" w:rsidP="005E70F5">
            <w:pPr>
              <w:jc w:val="right"/>
            </w:pPr>
            <w:r w:rsidRPr="00D05040">
              <w:t>0.0%</w:t>
            </w:r>
          </w:p>
        </w:tc>
        <w:tc>
          <w:tcPr>
            <w:tcW w:w="830" w:type="dxa"/>
            <w:shd w:val="clear" w:color="auto" w:fill="auto"/>
            <w:noWrap/>
            <w:vAlign w:val="center"/>
            <w:hideMark/>
          </w:tcPr>
          <w:p w14:paraId="7D5BC095" w14:textId="77777777" w:rsidR="00D05040" w:rsidRPr="00D05040" w:rsidRDefault="00D05040" w:rsidP="005E70F5">
            <w:pPr>
              <w:jc w:val="right"/>
            </w:pPr>
            <w:r w:rsidRPr="00D05040">
              <w:t>238</w:t>
            </w:r>
          </w:p>
        </w:tc>
        <w:tc>
          <w:tcPr>
            <w:tcW w:w="941" w:type="dxa"/>
            <w:shd w:val="clear" w:color="auto" w:fill="auto"/>
            <w:noWrap/>
            <w:vAlign w:val="center"/>
            <w:hideMark/>
          </w:tcPr>
          <w:p w14:paraId="43F800C6" w14:textId="77777777" w:rsidR="00D05040" w:rsidRPr="00D05040" w:rsidRDefault="00D05040" w:rsidP="005E70F5">
            <w:pPr>
              <w:jc w:val="right"/>
            </w:pPr>
            <w:r w:rsidRPr="00D05040">
              <w:t>100.0%</w:t>
            </w:r>
          </w:p>
        </w:tc>
      </w:tr>
      <w:tr w:rsidR="00D05040" w:rsidRPr="00D05040" w14:paraId="5C2E4CD7" w14:textId="77777777" w:rsidTr="005E70F5">
        <w:trPr>
          <w:cantSplit/>
          <w:jc w:val="center"/>
        </w:trPr>
        <w:tc>
          <w:tcPr>
            <w:tcW w:w="892" w:type="dxa"/>
            <w:noWrap/>
            <w:vAlign w:val="bottom"/>
            <w:hideMark/>
          </w:tcPr>
          <w:p w14:paraId="41460EE4" w14:textId="77777777" w:rsidR="00D05040" w:rsidRPr="00D05040" w:rsidRDefault="00D05040" w:rsidP="00D05040">
            <w:r w:rsidRPr="00D05040">
              <w:t>Sem</w:t>
            </w:r>
          </w:p>
        </w:tc>
        <w:tc>
          <w:tcPr>
            <w:tcW w:w="796" w:type="dxa"/>
            <w:noWrap/>
            <w:vAlign w:val="bottom"/>
            <w:hideMark/>
          </w:tcPr>
          <w:p w14:paraId="37B6181F" w14:textId="77777777" w:rsidR="00D05040" w:rsidRPr="00D05040" w:rsidRDefault="00D05040" w:rsidP="00D05040">
            <w:r w:rsidRPr="00D05040">
              <w:t>W</w:t>
            </w:r>
          </w:p>
        </w:tc>
        <w:tc>
          <w:tcPr>
            <w:tcW w:w="1097" w:type="dxa"/>
            <w:noWrap/>
            <w:vAlign w:val="bottom"/>
            <w:hideMark/>
          </w:tcPr>
          <w:p w14:paraId="5FC82830" w14:textId="77777777" w:rsidR="00D05040" w:rsidRPr="00D05040" w:rsidRDefault="00D05040" w:rsidP="00D05040">
            <w:r w:rsidRPr="00D05040">
              <w:t>34386</w:t>
            </w:r>
          </w:p>
        </w:tc>
        <w:tc>
          <w:tcPr>
            <w:tcW w:w="3330" w:type="dxa"/>
            <w:vAlign w:val="bottom"/>
            <w:hideMark/>
          </w:tcPr>
          <w:p w14:paraId="1CBAABDB" w14:textId="77777777" w:rsidR="00D05040" w:rsidRPr="00D05040" w:rsidRDefault="00D05040" w:rsidP="00D05040">
            <w:proofErr w:type="spellStart"/>
            <w:r w:rsidRPr="00D05040">
              <w:t>Hexachlorocyclopentadiene</w:t>
            </w:r>
            <w:proofErr w:type="spellEnd"/>
          </w:p>
        </w:tc>
        <w:tc>
          <w:tcPr>
            <w:tcW w:w="1080" w:type="dxa"/>
            <w:noWrap/>
            <w:vAlign w:val="center"/>
            <w:hideMark/>
          </w:tcPr>
          <w:p w14:paraId="405FB20C" w14:textId="77777777" w:rsidR="00D05040" w:rsidRPr="00D05040" w:rsidRDefault="00D05040" w:rsidP="005E70F5">
            <w:pPr>
              <w:jc w:val="right"/>
            </w:pPr>
            <w:r w:rsidRPr="00D05040">
              <w:t>238</w:t>
            </w:r>
          </w:p>
        </w:tc>
        <w:tc>
          <w:tcPr>
            <w:tcW w:w="928" w:type="dxa"/>
            <w:noWrap/>
            <w:vAlign w:val="center"/>
            <w:hideMark/>
          </w:tcPr>
          <w:p w14:paraId="323E46C2" w14:textId="77777777" w:rsidR="00D05040" w:rsidRPr="00D05040" w:rsidRDefault="00D05040" w:rsidP="005E70F5">
            <w:pPr>
              <w:jc w:val="right"/>
            </w:pPr>
            <w:r w:rsidRPr="00D05040">
              <w:t>0</w:t>
            </w:r>
          </w:p>
        </w:tc>
        <w:tc>
          <w:tcPr>
            <w:tcW w:w="1042" w:type="dxa"/>
            <w:noWrap/>
            <w:vAlign w:val="center"/>
            <w:hideMark/>
          </w:tcPr>
          <w:p w14:paraId="1A2D567F" w14:textId="77777777" w:rsidR="00D05040" w:rsidRPr="00D05040" w:rsidRDefault="00D05040" w:rsidP="005E70F5">
            <w:pPr>
              <w:jc w:val="right"/>
            </w:pPr>
            <w:r w:rsidRPr="00D05040">
              <w:t>0.0%</w:t>
            </w:r>
          </w:p>
        </w:tc>
        <w:tc>
          <w:tcPr>
            <w:tcW w:w="830" w:type="dxa"/>
            <w:shd w:val="clear" w:color="auto" w:fill="auto"/>
            <w:noWrap/>
            <w:vAlign w:val="center"/>
            <w:hideMark/>
          </w:tcPr>
          <w:p w14:paraId="585C0DB1" w14:textId="77777777" w:rsidR="00D05040" w:rsidRPr="00D05040" w:rsidRDefault="00D05040" w:rsidP="005E70F5">
            <w:pPr>
              <w:jc w:val="right"/>
            </w:pPr>
            <w:r w:rsidRPr="00D05040">
              <w:t>238</w:t>
            </w:r>
          </w:p>
        </w:tc>
        <w:tc>
          <w:tcPr>
            <w:tcW w:w="941" w:type="dxa"/>
            <w:shd w:val="clear" w:color="auto" w:fill="auto"/>
            <w:noWrap/>
            <w:vAlign w:val="center"/>
            <w:hideMark/>
          </w:tcPr>
          <w:p w14:paraId="5E862B0C" w14:textId="77777777" w:rsidR="00D05040" w:rsidRPr="00D05040" w:rsidRDefault="00D05040" w:rsidP="005E70F5">
            <w:pPr>
              <w:jc w:val="right"/>
            </w:pPr>
            <w:r w:rsidRPr="00D05040">
              <w:t>100.0%</w:t>
            </w:r>
          </w:p>
        </w:tc>
      </w:tr>
      <w:tr w:rsidR="00D05040" w:rsidRPr="00D05040" w14:paraId="0A7B49AA" w14:textId="77777777" w:rsidTr="005E70F5">
        <w:trPr>
          <w:cantSplit/>
          <w:jc w:val="center"/>
        </w:trPr>
        <w:tc>
          <w:tcPr>
            <w:tcW w:w="892" w:type="dxa"/>
            <w:noWrap/>
            <w:vAlign w:val="bottom"/>
            <w:hideMark/>
          </w:tcPr>
          <w:p w14:paraId="7746BA01" w14:textId="77777777" w:rsidR="00D05040" w:rsidRPr="00D05040" w:rsidRDefault="00D05040" w:rsidP="00D05040">
            <w:r w:rsidRPr="00D05040">
              <w:t>Sem</w:t>
            </w:r>
          </w:p>
        </w:tc>
        <w:tc>
          <w:tcPr>
            <w:tcW w:w="796" w:type="dxa"/>
            <w:noWrap/>
            <w:vAlign w:val="bottom"/>
            <w:hideMark/>
          </w:tcPr>
          <w:p w14:paraId="6F5AB9C3" w14:textId="77777777" w:rsidR="00D05040" w:rsidRPr="00D05040" w:rsidRDefault="00D05040" w:rsidP="00D05040">
            <w:r w:rsidRPr="00D05040">
              <w:t>W</w:t>
            </w:r>
          </w:p>
        </w:tc>
        <w:tc>
          <w:tcPr>
            <w:tcW w:w="1097" w:type="dxa"/>
            <w:noWrap/>
            <w:vAlign w:val="bottom"/>
            <w:hideMark/>
          </w:tcPr>
          <w:p w14:paraId="0695625B" w14:textId="77777777" w:rsidR="00D05040" w:rsidRPr="00D05040" w:rsidRDefault="00D05040" w:rsidP="00D05040">
            <w:r w:rsidRPr="00D05040">
              <w:t>34391</w:t>
            </w:r>
          </w:p>
        </w:tc>
        <w:tc>
          <w:tcPr>
            <w:tcW w:w="3330" w:type="dxa"/>
            <w:vAlign w:val="bottom"/>
            <w:hideMark/>
          </w:tcPr>
          <w:p w14:paraId="2BEB01EB" w14:textId="77777777" w:rsidR="00D05040" w:rsidRPr="00D05040" w:rsidRDefault="00D05040" w:rsidP="00D05040">
            <w:r w:rsidRPr="00D05040">
              <w:t>Hexachlorobutadiene</w:t>
            </w:r>
          </w:p>
        </w:tc>
        <w:tc>
          <w:tcPr>
            <w:tcW w:w="1080" w:type="dxa"/>
            <w:noWrap/>
            <w:vAlign w:val="center"/>
            <w:hideMark/>
          </w:tcPr>
          <w:p w14:paraId="71B56B6F" w14:textId="77777777" w:rsidR="00D05040" w:rsidRPr="00D05040" w:rsidRDefault="00D05040" w:rsidP="005E70F5">
            <w:pPr>
              <w:jc w:val="right"/>
            </w:pPr>
            <w:r w:rsidRPr="00D05040">
              <w:t>1958</w:t>
            </w:r>
          </w:p>
        </w:tc>
        <w:tc>
          <w:tcPr>
            <w:tcW w:w="928" w:type="dxa"/>
            <w:noWrap/>
            <w:vAlign w:val="center"/>
            <w:hideMark/>
          </w:tcPr>
          <w:p w14:paraId="57E78413" w14:textId="77777777" w:rsidR="00D05040" w:rsidRPr="00D05040" w:rsidRDefault="00D05040" w:rsidP="005E70F5">
            <w:pPr>
              <w:jc w:val="right"/>
            </w:pPr>
            <w:r w:rsidRPr="00D05040">
              <w:t>0</w:t>
            </w:r>
          </w:p>
        </w:tc>
        <w:tc>
          <w:tcPr>
            <w:tcW w:w="1042" w:type="dxa"/>
            <w:noWrap/>
            <w:vAlign w:val="center"/>
            <w:hideMark/>
          </w:tcPr>
          <w:p w14:paraId="67C2A564" w14:textId="77777777" w:rsidR="00D05040" w:rsidRPr="00D05040" w:rsidRDefault="00D05040" w:rsidP="005E70F5">
            <w:pPr>
              <w:jc w:val="right"/>
            </w:pPr>
            <w:r w:rsidRPr="00D05040">
              <w:t>0.0%</w:t>
            </w:r>
          </w:p>
        </w:tc>
        <w:tc>
          <w:tcPr>
            <w:tcW w:w="830" w:type="dxa"/>
            <w:shd w:val="clear" w:color="auto" w:fill="auto"/>
            <w:noWrap/>
            <w:vAlign w:val="center"/>
            <w:hideMark/>
          </w:tcPr>
          <w:p w14:paraId="314FDB06" w14:textId="77777777" w:rsidR="00D05040" w:rsidRPr="00D05040" w:rsidRDefault="00D05040" w:rsidP="005E70F5">
            <w:pPr>
              <w:jc w:val="right"/>
            </w:pPr>
            <w:r w:rsidRPr="00D05040">
              <w:t>1958</w:t>
            </w:r>
          </w:p>
        </w:tc>
        <w:tc>
          <w:tcPr>
            <w:tcW w:w="941" w:type="dxa"/>
            <w:shd w:val="clear" w:color="auto" w:fill="auto"/>
            <w:noWrap/>
            <w:vAlign w:val="center"/>
            <w:hideMark/>
          </w:tcPr>
          <w:p w14:paraId="5F924C05" w14:textId="77777777" w:rsidR="00D05040" w:rsidRPr="00D05040" w:rsidRDefault="00D05040" w:rsidP="005E70F5">
            <w:pPr>
              <w:jc w:val="right"/>
            </w:pPr>
            <w:r w:rsidRPr="00D05040">
              <w:t>100.0%</w:t>
            </w:r>
          </w:p>
        </w:tc>
      </w:tr>
      <w:tr w:rsidR="00D05040" w:rsidRPr="00D05040" w14:paraId="7A0970C0" w14:textId="77777777" w:rsidTr="005E70F5">
        <w:trPr>
          <w:cantSplit/>
          <w:jc w:val="center"/>
        </w:trPr>
        <w:tc>
          <w:tcPr>
            <w:tcW w:w="892" w:type="dxa"/>
            <w:noWrap/>
            <w:vAlign w:val="bottom"/>
            <w:hideMark/>
          </w:tcPr>
          <w:p w14:paraId="36C5BD2D" w14:textId="77777777" w:rsidR="00D05040" w:rsidRPr="00D05040" w:rsidRDefault="00D05040" w:rsidP="00D05040">
            <w:r w:rsidRPr="00D05040">
              <w:t>Sem</w:t>
            </w:r>
          </w:p>
        </w:tc>
        <w:tc>
          <w:tcPr>
            <w:tcW w:w="796" w:type="dxa"/>
            <w:noWrap/>
            <w:vAlign w:val="bottom"/>
            <w:hideMark/>
          </w:tcPr>
          <w:p w14:paraId="5AF72696" w14:textId="77777777" w:rsidR="00D05040" w:rsidRPr="00D05040" w:rsidRDefault="00D05040" w:rsidP="00D05040">
            <w:r w:rsidRPr="00D05040">
              <w:t>W</w:t>
            </w:r>
          </w:p>
        </w:tc>
        <w:tc>
          <w:tcPr>
            <w:tcW w:w="1097" w:type="dxa"/>
            <w:noWrap/>
            <w:vAlign w:val="bottom"/>
            <w:hideMark/>
          </w:tcPr>
          <w:p w14:paraId="56902E05" w14:textId="77777777" w:rsidR="00D05040" w:rsidRPr="00D05040" w:rsidRDefault="00D05040" w:rsidP="00D05040">
            <w:r w:rsidRPr="00D05040">
              <w:t>34396</w:t>
            </w:r>
          </w:p>
        </w:tc>
        <w:tc>
          <w:tcPr>
            <w:tcW w:w="3330" w:type="dxa"/>
            <w:vAlign w:val="bottom"/>
            <w:hideMark/>
          </w:tcPr>
          <w:p w14:paraId="7442545F" w14:textId="77777777" w:rsidR="00D05040" w:rsidRPr="00D05040" w:rsidRDefault="00D05040" w:rsidP="00D05040">
            <w:r w:rsidRPr="00D05040">
              <w:t>Hexachloroethane</w:t>
            </w:r>
          </w:p>
        </w:tc>
        <w:tc>
          <w:tcPr>
            <w:tcW w:w="1080" w:type="dxa"/>
            <w:noWrap/>
            <w:vAlign w:val="center"/>
            <w:hideMark/>
          </w:tcPr>
          <w:p w14:paraId="2FABC98F" w14:textId="77777777" w:rsidR="00D05040" w:rsidRPr="00D05040" w:rsidRDefault="00D05040" w:rsidP="005E70F5">
            <w:pPr>
              <w:jc w:val="right"/>
            </w:pPr>
            <w:r w:rsidRPr="00D05040">
              <w:t>1958</w:t>
            </w:r>
          </w:p>
        </w:tc>
        <w:tc>
          <w:tcPr>
            <w:tcW w:w="928" w:type="dxa"/>
            <w:noWrap/>
            <w:vAlign w:val="center"/>
            <w:hideMark/>
          </w:tcPr>
          <w:p w14:paraId="6C602EF7" w14:textId="77777777" w:rsidR="00D05040" w:rsidRPr="00D05040" w:rsidRDefault="00D05040" w:rsidP="005E70F5">
            <w:pPr>
              <w:jc w:val="right"/>
            </w:pPr>
            <w:r w:rsidRPr="00D05040">
              <w:t>0</w:t>
            </w:r>
          </w:p>
        </w:tc>
        <w:tc>
          <w:tcPr>
            <w:tcW w:w="1042" w:type="dxa"/>
            <w:noWrap/>
            <w:vAlign w:val="center"/>
            <w:hideMark/>
          </w:tcPr>
          <w:p w14:paraId="40F6A687" w14:textId="77777777" w:rsidR="00D05040" w:rsidRPr="00D05040" w:rsidRDefault="00D05040" w:rsidP="005E70F5">
            <w:pPr>
              <w:jc w:val="right"/>
            </w:pPr>
            <w:r w:rsidRPr="00D05040">
              <w:t>0.0%</w:t>
            </w:r>
          </w:p>
        </w:tc>
        <w:tc>
          <w:tcPr>
            <w:tcW w:w="830" w:type="dxa"/>
            <w:shd w:val="clear" w:color="auto" w:fill="auto"/>
            <w:noWrap/>
            <w:vAlign w:val="center"/>
            <w:hideMark/>
          </w:tcPr>
          <w:p w14:paraId="515F58FE" w14:textId="77777777" w:rsidR="00D05040" w:rsidRPr="00D05040" w:rsidRDefault="00D05040" w:rsidP="005E70F5">
            <w:pPr>
              <w:jc w:val="right"/>
            </w:pPr>
            <w:r w:rsidRPr="00D05040">
              <w:t>1958</w:t>
            </w:r>
          </w:p>
        </w:tc>
        <w:tc>
          <w:tcPr>
            <w:tcW w:w="941" w:type="dxa"/>
            <w:shd w:val="clear" w:color="auto" w:fill="auto"/>
            <w:noWrap/>
            <w:vAlign w:val="center"/>
            <w:hideMark/>
          </w:tcPr>
          <w:p w14:paraId="51E5DAD8" w14:textId="77777777" w:rsidR="00D05040" w:rsidRPr="00D05040" w:rsidRDefault="00D05040" w:rsidP="005E70F5">
            <w:pPr>
              <w:jc w:val="right"/>
            </w:pPr>
            <w:r w:rsidRPr="00D05040">
              <w:t>100.0%</w:t>
            </w:r>
          </w:p>
        </w:tc>
      </w:tr>
      <w:tr w:rsidR="00D05040" w:rsidRPr="00D05040" w14:paraId="0A6E8F7D" w14:textId="77777777" w:rsidTr="005E70F5">
        <w:trPr>
          <w:cantSplit/>
          <w:jc w:val="center"/>
        </w:trPr>
        <w:tc>
          <w:tcPr>
            <w:tcW w:w="892" w:type="dxa"/>
            <w:noWrap/>
            <w:vAlign w:val="bottom"/>
            <w:hideMark/>
          </w:tcPr>
          <w:p w14:paraId="57375F3F" w14:textId="77777777" w:rsidR="00D05040" w:rsidRPr="00D05040" w:rsidRDefault="00D05040" w:rsidP="00D05040">
            <w:r w:rsidRPr="00D05040">
              <w:t>Sem</w:t>
            </w:r>
          </w:p>
        </w:tc>
        <w:tc>
          <w:tcPr>
            <w:tcW w:w="796" w:type="dxa"/>
            <w:noWrap/>
            <w:vAlign w:val="bottom"/>
            <w:hideMark/>
          </w:tcPr>
          <w:p w14:paraId="024DEA81" w14:textId="77777777" w:rsidR="00D05040" w:rsidRPr="00D05040" w:rsidRDefault="00D05040" w:rsidP="00D05040">
            <w:r w:rsidRPr="00D05040">
              <w:t>W</w:t>
            </w:r>
          </w:p>
        </w:tc>
        <w:tc>
          <w:tcPr>
            <w:tcW w:w="1097" w:type="dxa"/>
            <w:noWrap/>
            <w:vAlign w:val="bottom"/>
            <w:hideMark/>
          </w:tcPr>
          <w:p w14:paraId="0229F896" w14:textId="77777777" w:rsidR="00D05040" w:rsidRPr="00D05040" w:rsidRDefault="00D05040" w:rsidP="00D05040">
            <w:r w:rsidRPr="00D05040">
              <w:t>34408</w:t>
            </w:r>
          </w:p>
        </w:tc>
        <w:tc>
          <w:tcPr>
            <w:tcW w:w="3330" w:type="dxa"/>
            <w:vAlign w:val="bottom"/>
            <w:hideMark/>
          </w:tcPr>
          <w:p w14:paraId="1F323BEF" w14:textId="77777777" w:rsidR="00D05040" w:rsidRPr="00D05040" w:rsidRDefault="00D05040" w:rsidP="00D05040">
            <w:proofErr w:type="spellStart"/>
            <w:r w:rsidRPr="00D05040">
              <w:t>Isophorone</w:t>
            </w:r>
            <w:proofErr w:type="spellEnd"/>
          </w:p>
        </w:tc>
        <w:tc>
          <w:tcPr>
            <w:tcW w:w="1080" w:type="dxa"/>
            <w:noWrap/>
            <w:vAlign w:val="center"/>
            <w:hideMark/>
          </w:tcPr>
          <w:p w14:paraId="6531F517" w14:textId="77777777" w:rsidR="00D05040" w:rsidRPr="00D05040" w:rsidRDefault="00D05040" w:rsidP="005E70F5">
            <w:pPr>
              <w:jc w:val="right"/>
            </w:pPr>
            <w:r w:rsidRPr="00D05040">
              <w:t>238</w:t>
            </w:r>
          </w:p>
        </w:tc>
        <w:tc>
          <w:tcPr>
            <w:tcW w:w="928" w:type="dxa"/>
            <w:noWrap/>
            <w:vAlign w:val="center"/>
            <w:hideMark/>
          </w:tcPr>
          <w:p w14:paraId="48947189" w14:textId="77777777" w:rsidR="00D05040" w:rsidRPr="00D05040" w:rsidRDefault="00D05040" w:rsidP="005E70F5">
            <w:pPr>
              <w:jc w:val="right"/>
            </w:pPr>
            <w:r w:rsidRPr="00D05040">
              <w:t>0</w:t>
            </w:r>
          </w:p>
        </w:tc>
        <w:tc>
          <w:tcPr>
            <w:tcW w:w="1042" w:type="dxa"/>
            <w:noWrap/>
            <w:vAlign w:val="center"/>
            <w:hideMark/>
          </w:tcPr>
          <w:p w14:paraId="01D46A1E" w14:textId="77777777" w:rsidR="00D05040" w:rsidRPr="00D05040" w:rsidRDefault="00D05040" w:rsidP="005E70F5">
            <w:pPr>
              <w:jc w:val="right"/>
            </w:pPr>
            <w:r w:rsidRPr="00D05040">
              <w:t>0.0%</w:t>
            </w:r>
          </w:p>
        </w:tc>
        <w:tc>
          <w:tcPr>
            <w:tcW w:w="830" w:type="dxa"/>
            <w:shd w:val="clear" w:color="auto" w:fill="auto"/>
            <w:noWrap/>
            <w:vAlign w:val="center"/>
            <w:hideMark/>
          </w:tcPr>
          <w:p w14:paraId="4CF7B01A" w14:textId="77777777" w:rsidR="00D05040" w:rsidRPr="00D05040" w:rsidRDefault="00D05040" w:rsidP="005E70F5">
            <w:pPr>
              <w:jc w:val="right"/>
            </w:pPr>
            <w:r w:rsidRPr="00D05040">
              <w:t>238</w:t>
            </w:r>
          </w:p>
        </w:tc>
        <w:tc>
          <w:tcPr>
            <w:tcW w:w="941" w:type="dxa"/>
            <w:shd w:val="clear" w:color="auto" w:fill="auto"/>
            <w:noWrap/>
            <w:vAlign w:val="center"/>
            <w:hideMark/>
          </w:tcPr>
          <w:p w14:paraId="552BBFEB" w14:textId="77777777" w:rsidR="00D05040" w:rsidRPr="00D05040" w:rsidRDefault="00D05040" w:rsidP="005E70F5">
            <w:pPr>
              <w:jc w:val="right"/>
            </w:pPr>
            <w:r w:rsidRPr="00D05040">
              <w:t>100.0%</w:t>
            </w:r>
          </w:p>
        </w:tc>
      </w:tr>
      <w:tr w:rsidR="00D05040" w:rsidRPr="00D05040" w14:paraId="5352C538" w14:textId="77777777" w:rsidTr="005E70F5">
        <w:trPr>
          <w:cantSplit/>
          <w:jc w:val="center"/>
        </w:trPr>
        <w:tc>
          <w:tcPr>
            <w:tcW w:w="892" w:type="dxa"/>
            <w:noWrap/>
            <w:vAlign w:val="bottom"/>
            <w:hideMark/>
          </w:tcPr>
          <w:p w14:paraId="4E835E37" w14:textId="77777777" w:rsidR="00D05040" w:rsidRPr="00D05040" w:rsidRDefault="00D05040" w:rsidP="00D05040">
            <w:r w:rsidRPr="00D05040">
              <w:t>Sem</w:t>
            </w:r>
          </w:p>
        </w:tc>
        <w:tc>
          <w:tcPr>
            <w:tcW w:w="796" w:type="dxa"/>
            <w:noWrap/>
            <w:vAlign w:val="bottom"/>
            <w:hideMark/>
          </w:tcPr>
          <w:p w14:paraId="20C2397A" w14:textId="77777777" w:rsidR="00D05040" w:rsidRPr="00D05040" w:rsidRDefault="00D05040" w:rsidP="00D05040">
            <w:r w:rsidRPr="00D05040">
              <w:t>W</w:t>
            </w:r>
          </w:p>
        </w:tc>
        <w:tc>
          <w:tcPr>
            <w:tcW w:w="1097" w:type="dxa"/>
            <w:noWrap/>
            <w:vAlign w:val="bottom"/>
            <w:hideMark/>
          </w:tcPr>
          <w:p w14:paraId="5623BA76" w14:textId="77777777" w:rsidR="00D05040" w:rsidRPr="00D05040" w:rsidRDefault="00D05040" w:rsidP="00D05040">
            <w:r w:rsidRPr="00D05040">
              <w:t>34428</w:t>
            </w:r>
          </w:p>
        </w:tc>
        <w:tc>
          <w:tcPr>
            <w:tcW w:w="3330" w:type="dxa"/>
            <w:vAlign w:val="bottom"/>
            <w:hideMark/>
          </w:tcPr>
          <w:p w14:paraId="33B52319" w14:textId="77777777" w:rsidR="00D05040" w:rsidRPr="00D05040" w:rsidRDefault="00D05040" w:rsidP="00D05040">
            <w:r w:rsidRPr="00D05040">
              <w:t>N-Nitroso-Di-N-Propylamine, total</w:t>
            </w:r>
          </w:p>
        </w:tc>
        <w:tc>
          <w:tcPr>
            <w:tcW w:w="1080" w:type="dxa"/>
            <w:noWrap/>
            <w:vAlign w:val="center"/>
            <w:hideMark/>
          </w:tcPr>
          <w:p w14:paraId="471054F1" w14:textId="77777777" w:rsidR="00D05040" w:rsidRPr="00D05040" w:rsidRDefault="00D05040" w:rsidP="005E70F5">
            <w:pPr>
              <w:jc w:val="right"/>
            </w:pPr>
            <w:r w:rsidRPr="00D05040">
              <w:t>238</w:t>
            </w:r>
          </w:p>
        </w:tc>
        <w:tc>
          <w:tcPr>
            <w:tcW w:w="928" w:type="dxa"/>
            <w:noWrap/>
            <w:vAlign w:val="center"/>
            <w:hideMark/>
          </w:tcPr>
          <w:p w14:paraId="589779BD" w14:textId="77777777" w:rsidR="00D05040" w:rsidRPr="00D05040" w:rsidRDefault="00D05040" w:rsidP="005E70F5">
            <w:pPr>
              <w:jc w:val="right"/>
            </w:pPr>
            <w:r w:rsidRPr="00D05040">
              <w:t>0</w:t>
            </w:r>
          </w:p>
        </w:tc>
        <w:tc>
          <w:tcPr>
            <w:tcW w:w="1042" w:type="dxa"/>
            <w:noWrap/>
            <w:vAlign w:val="center"/>
            <w:hideMark/>
          </w:tcPr>
          <w:p w14:paraId="46263FD8" w14:textId="77777777" w:rsidR="00D05040" w:rsidRPr="00D05040" w:rsidRDefault="00D05040" w:rsidP="005E70F5">
            <w:pPr>
              <w:jc w:val="right"/>
            </w:pPr>
            <w:r w:rsidRPr="00D05040">
              <w:t>0.0%</w:t>
            </w:r>
          </w:p>
        </w:tc>
        <w:tc>
          <w:tcPr>
            <w:tcW w:w="830" w:type="dxa"/>
            <w:shd w:val="clear" w:color="auto" w:fill="auto"/>
            <w:noWrap/>
            <w:vAlign w:val="center"/>
            <w:hideMark/>
          </w:tcPr>
          <w:p w14:paraId="446C28CB" w14:textId="77777777" w:rsidR="00D05040" w:rsidRPr="00D05040" w:rsidRDefault="00D05040" w:rsidP="005E70F5">
            <w:pPr>
              <w:jc w:val="right"/>
            </w:pPr>
            <w:r w:rsidRPr="00D05040">
              <w:t>238</w:t>
            </w:r>
          </w:p>
        </w:tc>
        <w:tc>
          <w:tcPr>
            <w:tcW w:w="941" w:type="dxa"/>
            <w:shd w:val="clear" w:color="auto" w:fill="auto"/>
            <w:noWrap/>
            <w:vAlign w:val="center"/>
            <w:hideMark/>
          </w:tcPr>
          <w:p w14:paraId="0465E019" w14:textId="77777777" w:rsidR="00D05040" w:rsidRPr="00D05040" w:rsidRDefault="00D05040" w:rsidP="005E70F5">
            <w:pPr>
              <w:jc w:val="right"/>
            </w:pPr>
            <w:r w:rsidRPr="00D05040">
              <w:t>100.0%</w:t>
            </w:r>
          </w:p>
        </w:tc>
      </w:tr>
      <w:tr w:rsidR="00D05040" w:rsidRPr="00D05040" w14:paraId="23AD8166" w14:textId="77777777" w:rsidTr="005E70F5">
        <w:trPr>
          <w:cantSplit/>
          <w:jc w:val="center"/>
        </w:trPr>
        <w:tc>
          <w:tcPr>
            <w:tcW w:w="892" w:type="dxa"/>
            <w:noWrap/>
            <w:vAlign w:val="bottom"/>
            <w:hideMark/>
          </w:tcPr>
          <w:p w14:paraId="2964E0A5" w14:textId="77777777" w:rsidR="00D05040" w:rsidRPr="00D05040" w:rsidRDefault="00D05040" w:rsidP="00D05040">
            <w:r w:rsidRPr="00D05040">
              <w:t>Sem</w:t>
            </w:r>
          </w:p>
        </w:tc>
        <w:tc>
          <w:tcPr>
            <w:tcW w:w="796" w:type="dxa"/>
            <w:noWrap/>
            <w:vAlign w:val="bottom"/>
            <w:hideMark/>
          </w:tcPr>
          <w:p w14:paraId="1E0AD19E" w14:textId="77777777" w:rsidR="00D05040" w:rsidRPr="00D05040" w:rsidRDefault="00D05040" w:rsidP="00D05040">
            <w:r w:rsidRPr="00D05040">
              <w:t>W</w:t>
            </w:r>
          </w:p>
        </w:tc>
        <w:tc>
          <w:tcPr>
            <w:tcW w:w="1097" w:type="dxa"/>
            <w:noWrap/>
            <w:vAlign w:val="bottom"/>
            <w:hideMark/>
          </w:tcPr>
          <w:p w14:paraId="20184C4E" w14:textId="77777777" w:rsidR="00D05040" w:rsidRPr="00D05040" w:rsidRDefault="00D05040" w:rsidP="00D05040">
            <w:r w:rsidRPr="00D05040">
              <w:t>34433</w:t>
            </w:r>
          </w:p>
        </w:tc>
        <w:tc>
          <w:tcPr>
            <w:tcW w:w="3330" w:type="dxa"/>
            <w:vAlign w:val="bottom"/>
            <w:hideMark/>
          </w:tcPr>
          <w:p w14:paraId="5F33FEC3" w14:textId="77777777" w:rsidR="00D05040" w:rsidRPr="00D05040" w:rsidRDefault="00D05040" w:rsidP="00D05040">
            <w:r w:rsidRPr="00D05040">
              <w:t>N-Nitrosodiphenylamine, total</w:t>
            </w:r>
          </w:p>
        </w:tc>
        <w:tc>
          <w:tcPr>
            <w:tcW w:w="1080" w:type="dxa"/>
            <w:noWrap/>
            <w:vAlign w:val="center"/>
            <w:hideMark/>
          </w:tcPr>
          <w:p w14:paraId="68C1620B" w14:textId="77777777" w:rsidR="00D05040" w:rsidRPr="00D05040" w:rsidRDefault="00D05040" w:rsidP="005E70F5">
            <w:pPr>
              <w:jc w:val="right"/>
            </w:pPr>
            <w:r w:rsidRPr="00D05040">
              <w:t>238</w:t>
            </w:r>
          </w:p>
        </w:tc>
        <w:tc>
          <w:tcPr>
            <w:tcW w:w="928" w:type="dxa"/>
            <w:noWrap/>
            <w:vAlign w:val="center"/>
            <w:hideMark/>
          </w:tcPr>
          <w:p w14:paraId="5DDB2CB7" w14:textId="77777777" w:rsidR="00D05040" w:rsidRPr="00D05040" w:rsidRDefault="00D05040" w:rsidP="005E70F5">
            <w:pPr>
              <w:jc w:val="right"/>
            </w:pPr>
            <w:r w:rsidRPr="00D05040">
              <w:t>0</w:t>
            </w:r>
          </w:p>
        </w:tc>
        <w:tc>
          <w:tcPr>
            <w:tcW w:w="1042" w:type="dxa"/>
            <w:noWrap/>
            <w:vAlign w:val="center"/>
            <w:hideMark/>
          </w:tcPr>
          <w:p w14:paraId="3C4F57D3" w14:textId="77777777" w:rsidR="00D05040" w:rsidRPr="00D05040" w:rsidRDefault="00D05040" w:rsidP="005E70F5">
            <w:pPr>
              <w:jc w:val="right"/>
            </w:pPr>
            <w:r w:rsidRPr="00D05040">
              <w:t>0.0%</w:t>
            </w:r>
          </w:p>
        </w:tc>
        <w:tc>
          <w:tcPr>
            <w:tcW w:w="830" w:type="dxa"/>
            <w:shd w:val="clear" w:color="auto" w:fill="auto"/>
            <w:noWrap/>
            <w:vAlign w:val="center"/>
            <w:hideMark/>
          </w:tcPr>
          <w:p w14:paraId="4AE91058" w14:textId="77777777" w:rsidR="00D05040" w:rsidRPr="00D05040" w:rsidRDefault="00D05040" w:rsidP="005E70F5">
            <w:pPr>
              <w:jc w:val="right"/>
            </w:pPr>
            <w:r w:rsidRPr="00D05040">
              <w:t>238</w:t>
            </w:r>
          </w:p>
        </w:tc>
        <w:tc>
          <w:tcPr>
            <w:tcW w:w="941" w:type="dxa"/>
            <w:shd w:val="clear" w:color="auto" w:fill="auto"/>
            <w:noWrap/>
            <w:vAlign w:val="center"/>
            <w:hideMark/>
          </w:tcPr>
          <w:p w14:paraId="6A24DFE0" w14:textId="77777777" w:rsidR="00D05040" w:rsidRPr="00D05040" w:rsidRDefault="00D05040" w:rsidP="005E70F5">
            <w:pPr>
              <w:jc w:val="right"/>
            </w:pPr>
            <w:r w:rsidRPr="00D05040">
              <w:t>100.0%</w:t>
            </w:r>
          </w:p>
        </w:tc>
      </w:tr>
      <w:tr w:rsidR="00D05040" w:rsidRPr="00D05040" w14:paraId="1364B5F8" w14:textId="77777777" w:rsidTr="005E70F5">
        <w:trPr>
          <w:cantSplit/>
          <w:jc w:val="center"/>
        </w:trPr>
        <w:tc>
          <w:tcPr>
            <w:tcW w:w="892" w:type="dxa"/>
            <w:noWrap/>
            <w:vAlign w:val="bottom"/>
            <w:hideMark/>
          </w:tcPr>
          <w:p w14:paraId="5249E48B" w14:textId="77777777" w:rsidR="00D05040" w:rsidRPr="00D05040" w:rsidRDefault="00D05040" w:rsidP="00D05040">
            <w:r w:rsidRPr="00D05040">
              <w:t>Sem</w:t>
            </w:r>
          </w:p>
        </w:tc>
        <w:tc>
          <w:tcPr>
            <w:tcW w:w="796" w:type="dxa"/>
            <w:noWrap/>
            <w:vAlign w:val="bottom"/>
            <w:hideMark/>
          </w:tcPr>
          <w:p w14:paraId="77D19510" w14:textId="77777777" w:rsidR="00D05040" w:rsidRPr="00D05040" w:rsidRDefault="00D05040" w:rsidP="00D05040">
            <w:r w:rsidRPr="00D05040">
              <w:t>W</w:t>
            </w:r>
          </w:p>
        </w:tc>
        <w:tc>
          <w:tcPr>
            <w:tcW w:w="1097" w:type="dxa"/>
            <w:noWrap/>
            <w:vAlign w:val="bottom"/>
            <w:hideMark/>
          </w:tcPr>
          <w:p w14:paraId="3E508E95" w14:textId="77777777" w:rsidR="00D05040" w:rsidRPr="00D05040" w:rsidRDefault="00D05040" w:rsidP="00D05040">
            <w:r w:rsidRPr="00D05040">
              <w:t>34438</w:t>
            </w:r>
          </w:p>
        </w:tc>
        <w:tc>
          <w:tcPr>
            <w:tcW w:w="3330" w:type="dxa"/>
            <w:vAlign w:val="bottom"/>
            <w:hideMark/>
          </w:tcPr>
          <w:p w14:paraId="337AC910" w14:textId="77777777" w:rsidR="00D05040" w:rsidRPr="00D05040" w:rsidRDefault="00D05040" w:rsidP="00D05040">
            <w:r w:rsidRPr="00D05040">
              <w:t>N-</w:t>
            </w:r>
            <w:proofErr w:type="spellStart"/>
            <w:r w:rsidRPr="00D05040">
              <w:t>Nitrosodimethylamine</w:t>
            </w:r>
            <w:proofErr w:type="spellEnd"/>
          </w:p>
        </w:tc>
        <w:tc>
          <w:tcPr>
            <w:tcW w:w="1080" w:type="dxa"/>
            <w:noWrap/>
            <w:vAlign w:val="center"/>
            <w:hideMark/>
          </w:tcPr>
          <w:p w14:paraId="088049FA" w14:textId="77777777" w:rsidR="00D05040" w:rsidRPr="00D05040" w:rsidRDefault="00D05040" w:rsidP="005E70F5">
            <w:pPr>
              <w:jc w:val="right"/>
            </w:pPr>
            <w:r w:rsidRPr="00D05040">
              <w:t>238</w:t>
            </w:r>
          </w:p>
        </w:tc>
        <w:tc>
          <w:tcPr>
            <w:tcW w:w="928" w:type="dxa"/>
            <w:noWrap/>
            <w:vAlign w:val="center"/>
            <w:hideMark/>
          </w:tcPr>
          <w:p w14:paraId="3CA2A328" w14:textId="77777777" w:rsidR="00D05040" w:rsidRPr="00D05040" w:rsidRDefault="00D05040" w:rsidP="005E70F5">
            <w:pPr>
              <w:jc w:val="right"/>
            </w:pPr>
            <w:r w:rsidRPr="00D05040">
              <w:t>0</w:t>
            </w:r>
          </w:p>
        </w:tc>
        <w:tc>
          <w:tcPr>
            <w:tcW w:w="1042" w:type="dxa"/>
            <w:noWrap/>
            <w:vAlign w:val="center"/>
            <w:hideMark/>
          </w:tcPr>
          <w:p w14:paraId="465A1D3B" w14:textId="77777777" w:rsidR="00D05040" w:rsidRPr="00D05040" w:rsidRDefault="00D05040" w:rsidP="005E70F5">
            <w:pPr>
              <w:jc w:val="right"/>
            </w:pPr>
            <w:r w:rsidRPr="00D05040">
              <w:t>0.0%</w:t>
            </w:r>
          </w:p>
        </w:tc>
        <w:tc>
          <w:tcPr>
            <w:tcW w:w="830" w:type="dxa"/>
            <w:shd w:val="clear" w:color="auto" w:fill="auto"/>
            <w:noWrap/>
            <w:vAlign w:val="center"/>
            <w:hideMark/>
          </w:tcPr>
          <w:p w14:paraId="0A204943" w14:textId="77777777" w:rsidR="00D05040" w:rsidRPr="00D05040" w:rsidRDefault="00D05040" w:rsidP="005E70F5">
            <w:pPr>
              <w:jc w:val="right"/>
            </w:pPr>
            <w:r w:rsidRPr="00D05040">
              <w:t>238</w:t>
            </w:r>
          </w:p>
        </w:tc>
        <w:tc>
          <w:tcPr>
            <w:tcW w:w="941" w:type="dxa"/>
            <w:shd w:val="clear" w:color="auto" w:fill="auto"/>
            <w:noWrap/>
            <w:vAlign w:val="center"/>
            <w:hideMark/>
          </w:tcPr>
          <w:p w14:paraId="13A7473D" w14:textId="77777777" w:rsidR="00D05040" w:rsidRPr="00D05040" w:rsidRDefault="00D05040" w:rsidP="005E70F5">
            <w:pPr>
              <w:jc w:val="right"/>
            </w:pPr>
            <w:r w:rsidRPr="00D05040">
              <w:t>100.0%</w:t>
            </w:r>
          </w:p>
        </w:tc>
      </w:tr>
      <w:tr w:rsidR="00D05040" w:rsidRPr="00D05040" w14:paraId="6ED26C46" w14:textId="77777777" w:rsidTr="005E70F5">
        <w:trPr>
          <w:cantSplit/>
          <w:jc w:val="center"/>
        </w:trPr>
        <w:tc>
          <w:tcPr>
            <w:tcW w:w="892" w:type="dxa"/>
            <w:noWrap/>
            <w:vAlign w:val="bottom"/>
            <w:hideMark/>
          </w:tcPr>
          <w:p w14:paraId="19A5B786" w14:textId="77777777" w:rsidR="00D05040" w:rsidRPr="00D05040" w:rsidRDefault="00D05040" w:rsidP="00D05040">
            <w:r w:rsidRPr="00D05040">
              <w:t>Sem</w:t>
            </w:r>
          </w:p>
        </w:tc>
        <w:tc>
          <w:tcPr>
            <w:tcW w:w="796" w:type="dxa"/>
            <w:noWrap/>
            <w:vAlign w:val="bottom"/>
            <w:hideMark/>
          </w:tcPr>
          <w:p w14:paraId="057E4DA6" w14:textId="77777777" w:rsidR="00D05040" w:rsidRPr="00D05040" w:rsidRDefault="00D05040" w:rsidP="00D05040">
            <w:r w:rsidRPr="00D05040">
              <w:t>W</w:t>
            </w:r>
          </w:p>
        </w:tc>
        <w:tc>
          <w:tcPr>
            <w:tcW w:w="1097" w:type="dxa"/>
            <w:noWrap/>
            <w:vAlign w:val="bottom"/>
            <w:hideMark/>
          </w:tcPr>
          <w:p w14:paraId="59759519" w14:textId="77777777" w:rsidR="00D05040" w:rsidRPr="00D05040" w:rsidRDefault="00D05040" w:rsidP="00D05040">
            <w:r w:rsidRPr="00D05040">
              <w:t>34447</w:t>
            </w:r>
          </w:p>
        </w:tc>
        <w:tc>
          <w:tcPr>
            <w:tcW w:w="3330" w:type="dxa"/>
            <w:vAlign w:val="bottom"/>
            <w:hideMark/>
          </w:tcPr>
          <w:p w14:paraId="0EE5B7FA" w14:textId="77777777" w:rsidR="00D05040" w:rsidRPr="00D05040" w:rsidRDefault="00D05040" w:rsidP="00D05040">
            <w:r w:rsidRPr="00D05040">
              <w:t>Nitrobenzene, total</w:t>
            </w:r>
          </w:p>
        </w:tc>
        <w:tc>
          <w:tcPr>
            <w:tcW w:w="1080" w:type="dxa"/>
            <w:noWrap/>
            <w:vAlign w:val="center"/>
            <w:hideMark/>
          </w:tcPr>
          <w:p w14:paraId="1DCFA7C5" w14:textId="77777777" w:rsidR="00D05040" w:rsidRPr="00D05040" w:rsidRDefault="00D05040" w:rsidP="005E70F5">
            <w:pPr>
              <w:jc w:val="right"/>
            </w:pPr>
            <w:r w:rsidRPr="00D05040">
              <w:t>1958</w:t>
            </w:r>
          </w:p>
        </w:tc>
        <w:tc>
          <w:tcPr>
            <w:tcW w:w="928" w:type="dxa"/>
            <w:noWrap/>
            <w:vAlign w:val="center"/>
            <w:hideMark/>
          </w:tcPr>
          <w:p w14:paraId="42640203" w14:textId="77777777" w:rsidR="00D05040" w:rsidRPr="00D05040" w:rsidRDefault="00D05040" w:rsidP="005E70F5">
            <w:pPr>
              <w:jc w:val="right"/>
            </w:pPr>
            <w:r w:rsidRPr="00D05040">
              <w:t>0</w:t>
            </w:r>
          </w:p>
        </w:tc>
        <w:tc>
          <w:tcPr>
            <w:tcW w:w="1042" w:type="dxa"/>
            <w:noWrap/>
            <w:vAlign w:val="center"/>
            <w:hideMark/>
          </w:tcPr>
          <w:p w14:paraId="11AE17F1" w14:textId="77777777" w:rsidR="00D05040" w:rsidRPr="00D05040" w:rsidRDefault="00D05040" w:rsidP="005E70F5">
            <w:pPr>
              <w:jc w:val="right"/>
            </w:pPr>
            <w:r w:rsidRPr="00D05040">
              <w:t>0.0%</w:t>
            </w:r>
          </w:p>
        </w:tc>
        <w:tc>
          <w:tcPr>
            <w:tcW w:w="830" w:type="dxa"/>
            <w:shd w:val="clear" w:color="auto" w:fill="auto"/>
            <w:noWrap/>
            <w:vAlign w:val="center"/>
            <w:hideMark/>
          </w:tcPr>
          <w:p w14:paraId="5ED92CC6" w14:textId="77777777" w:rsidR="00D05040" w:rsidRPr="00D05040" w:rsidRDefault="00D05040" w:rsidP="005E70F5">
            <w:pPr>
              <w:jc w:val="right"/>
            </w:pPr>
            <w:r w:rsidRPr="00D05040">
              <w:t>1958</w:t>
            </w:r>
          </w:p>
        </w:tc>
        <w:tc>
          <w:tcPr>
            <w:tcW w:w="941" w:type="dxa"/>
            <w:shd w:val="clear" w:color="auto" w:fill="auto"/>
            <w:noWrap/>
            <w:vAlign w:val="center"/>
            <w:hideMark/>
          </w:tcPr>
          <w:p w14:paraId="4C9798EC" w14:textId="77777777" w:rsidR="00D05040" w:rsidRPr="00D05040" w:rsidRDefault="00D05040" w:rsidP="005E70F5">
            <w:pPr>
              <w:jc w:val="right"/>
            </w:pPr>
            <w:r w:rsidRPr="00D05040">
              <w:t>100.0%</w:t>
            </w:r>
          </w:p>
        </w:tc>
      </w:tr>
      <w:tr w:rsidR="00D05040" w:rsidRPr="00D05040" w14:paraId="3BD4AE98" w14:textId="77777777" w:rsidTr="005E70F5">
        <w:trPr>
          <w:cantSplit/>
          <w:jc w:val="center"/>
        </w:trPr>
        <w:tc>
          <w:tcPr>
            <w:tcW w:w="892" w:type="dxa"/>
            <w:noWrap/>
            <w:vAlign w:val="bottom"/>
            <w:hideMark/>
          </w:tcPr>
          <w:p w14:paraId="1990B1C4" w14:textId="77777777" w:rsidR="00D05040" w:rsidRPr="00D05040" w:rsidRDefault="00D05040" w:rsidP="00D05040">
            <w:r w:rsidRPr="00D05040">
              <w:t>Sem</w:t>
            </w:r>
          </w:p>
        </w:tc>
        <w:tc>
          <w:tcPr>
            <w:tcW w:w="796" w:type="dxa"/>
            <w:noWrap/>
            <w:vAlign w:val="bottom"/>
            <w:hideMark/>
          </w:tcPr>
          <w:p w14:paraId="5F007B40" w14:textId="77777777" w:rsidR="00D05040" w:rsidRPr="00D05040" w:rsidRDefault="00D05040" w:rsidP="00D05040">
            <w:r w:rsidRPr="00D05040">
              <w:t>W</w:t>
            </w:r>
          </w:p>
        </w:tc>
        <w:tc>
          <w:tcPr>
            <w:tcW w:w="1097" w:type="dxa"/>
            <w:noWrap/>
            <w:vAlign w:val="bottom"/>
            <w:hideMark/>
          </w:tcPr>
          <w:p w14:paraId="3085384B" w14:textId="77777777" w:rsidR="00D05040" w:rsidRPr="00D05040" w:rsidRDefault="00D05040" w:rsidP="00D05040">
            <w:r w:rsidRPr="00D05040">
              <w:t>34452</w:t>
            </w:r>
          </w:p>
        </w:tc>
        <w:tc>
          <w:tcPr>
            <w:tcW w:w="3330" w:type="dxa"/>
            <w:vAlign w:val="bottom"/>
            <w:hideMark/>
          </w:tcPr>
          <w:p w14:paraId="01CD5A42" w14:textId="77777777" w:rsidR="00D05040" w:rsidRPr="00D05040" w:rsidRDefault="00D05040" w:rsidP="00D05040">
            <w:r w:rsidRPr="00D05040">
              <w:t>4-Chloro-3-cresol (3-methyl-4-chlorophenol)</w:t>
            </w:r>
          </w:p>
        </w:tc>
        <w:tc>
          <w:tcPr>
            <w:tcW w:w="1080" w:type="dxa"/>
            <w:noWrap/>
            <w:vAlign w:val="center"/>
            <w:hideMark/>
          </w:tcPr>
          <w:p w14:paraId="3E0C549E" w14:textId="77777777" w:rsidR="00D05040" w:rsidRPr="00D05040" w:rsidRDefault="00D05040" w:rsidP="005E70F5">
            <w:pPr>
              <w:jc w:val="right"/>
            </w:pPr>
            <w:r w:rsidRPr="00D05040">
              <w:t>1957</w:t>
            </w:r>
          </w:p>
        </w:tc>
        <w:tc>
          <w:tcPr>
            <w:tcW w:w="928" w:type="dxa"/>
            <w:noWrap/>
            <w:vAlign w:val="center"/>
            <w:hideMark/>
          </w:tcPr>
          <w:p w14:paraId="7A17058B" w14:textId="77777777" w:rsidR="00D05040" w:rsidRPr="00D05040" w:rsidRDefault="00D05040" w:rsidP="005E70F5">
            <w:pPr>
              <w:jc w:val="right"/>
            </w:pPr>
            <w:r w:rsidRPr="00D05040">
              <w:t>0</w:t>
            </w:r>
          </w:p>
        </w:tc>
        <w:tc>
          <w:tcPr>
            <w:tcW w:w="1042" w:type="dxa"/>
            <w:noWrap/>
            <w:vAlign w:val="center"/>
            <w:hideMark/>
          </w:tcPr>
          <w:p w14:paraId="603C95AA" w14:textId="77777777" w:rsidR="00D05040" w:rsidRPr="00D05040" w:rsidRDefault="00D05040" w:rsidP="005E70F5">
            <w:pPr>
              <w:jc w:val="right"/>
            </w:pPr>
            <w:r w:rsidRPr="00D05040">
              <w:t>0.0%</w:t>
            </w:r>
          </w:p>
        </w:tc>
        <w:tc>
          <w:tcPr>
            <w:tcW w:w="830" w:type="dxa"/>
            <w:shd w:val="clear" w:color="auto" w:fill="auto"/>
            <w:noWrap/>
            <w:vAlign w:val="center"/>
            <w:hideMark/>
          </w:tcPr>
          <w:p w14:paraId="0F467174" w14:textId="77777777" w:rsidR="00D05040" w:rsidRPr="00D05040" w:rsidRDefault="00D05040" w:rsidP="005E70F5">
            <w:pPr>
              <w:jc w:val="right"/>
            </w:pPr>
            <w:r w:rsidRPr="00D05040">
              <w:t>1957</w:t>
            </w:r>
          </w:p>
        </w:tc>
        <w:tc>
          <w:tcPr>
            <w:tcW w:w="941" w:type="dxa"/>
            <w:shd w:val="clear" w:color="auto" w:fill="auto"/>
            <w:noWrap/>
            <w:vAlign w:val="center"/>
            <w:hideMark/>
          </w:tcPr>
          <w:p w14:paraId="1C7B28B0" w14:textId="77777777" w:rsidR="00D05040" w:rsidRPr="00D05040" w:rsidRDefault="00D05040" w:rsidP="005E70F5">
            <w:pPr>
              <w:jc w:val="right"/>
            </w:pPr>
            <w:r w:rsidRPr="00D05040">
              <w:t>100.0%</w:t>
            </w:r>
          </w:p>
        </w:tc>
      </w:tr>
      <w:tr w:rsidR="00D05040" w:rsidRPr="00D05040" w14:paraId="3F0BEBCB" w14:textId="77777777" w:rsidTr="005E70F5">
        <w:trPr>
          <w:cantSplit/>
          <w:jc w:val="center"/>
        </w:trPr>
        <w:tc>
          <w:tcPr>
            <w:tcW w:w="892" w:type="dxa"/>
            <w:noWrap/>
            <w:vAlign w:val="bottom"/>
            <w:hideMark/>
          </w:tcPr>
          <w:p w14:paraId="693AE212" w14:textId="77777777" w:rsidR="00D05040" w:rsidRPr="00D05040" w:rsidRDefault="00D05040" w:rsidP="00D05040">
            <w:r w:rsidRPr="00D05040">
              <w:t>Sem</w:t>
            </w:r>
          </w:p>
        </w:tc>
        <w:tc>
          <w:tcPr>
            <w:tcW w:w="796" w:type="dxa"/>
            <w:noWrap/>
            <w:vAlign w:val="bottom"/>
            <w:hideMark/>
          </w:tcPr>
          <w:p w14:paraId="12FFB91D" w14:textId="77777777" w:rsidR="00D05040" w:rsidRPr="00D05040" w:rsidRDefault="00D05040" w:rsidP="00D05040">
            <w:r w:rsidRPr="00D05040">
              <w:t>W</w:t>
            </w:r>
          </w:p>
        </w:tc>
        <w:tc>
          <w:tcPr>
            <w:tcW w:w="1097" w:type="dxa"/>
            <w:noWrap/>
            <w:vAlign w:val="bottom"/>
            <w:hideMark/>
          </w:tcPr>
          <w:p w14:paraId="776D4893" w14:textId="77777777" w:rsidR="00D05040" w:rsidRPr="00D05040" w:rsidRDefault="00D05040" w:rsidP="00D05040">
            <w:r w:rsidRPr="00D05040">
              <w:t>34536</w:t>
            </w:r>
          </w:p>
        </w:tc>
        <w:tc>
          <w:tcPr>
            <w:tcW w:w="3330" w:type="dxa"/>
            <w:vAlign w:val="bottom"/>
            <w:hideMark/>
          </w:tcPr>
          <w:p w14:paraId="368634B3" w14:textId="77777777" w:rsidR="00D05040" w:rsidRPr="00D05040" w:rsidRDefault="00D05040" w:rsidP="00D05040">
            <w:r w:rsidRPr="00D05040">
              <w:t>1,2-Dichlorobenzene, total</w:t>
            </w:r>
          </w:p>
        </w:tc>
        <w:tc>
          <w:tcPr>
            <w:tcW w:w="1080" w:type="dxa"/>
            <w:noWrap/>
            <w:vAlign w:val="center"/>
            <w:hideMark/>
          </w:tcPr>
          <w:p w14:paraId="55A09643" w14:textId="77777777" w:rsidR="00D05040" w:rsidRPr="00D05040" w:rsidRDefault="00D05040" w:rsidP="005E70F5">
            <w:pPr>
              <w:jc w:val="right"/>
            </w:pPr>
            <w:r w:rsidRPr="00D05040">
              <w:t>1957</w:t>
            </w:r>
          </w:p>
        </w:tc>
        <w:tc>
          <w:tcPr>
            <w:tcW w:w="928" w:type="dxa"/>
            <w:noWrap/>
            <w:vAlign w:val="center"/>
            <w:hideMark/>
          </w:tcPr>
          <w:p w14:paraId="0CB15D03" w14:textId="77777777" w:rsidR="00D05040" w:rsidRPr="00D05040" w:rsidRDefault="00D05040" w:rsidP="005E70F5">
            <w:pPr>
              <w:jc w:val="right"/>
            </w:pPr>
            <w:r w:rsidRPr="00D05040">
              <w:t>0</w:t>
            </w:r>
          </w:p>
        </w:tc>
        <w:tc>
          <w:tcPr>
            <w:tcW w:w="1042" w:type="dxa"/>
            <w:noWrap/>
            <w:vAlign w:val="center"/>
            <w:hideMark/>
          </w:tcPr>
          <w:p w14:paraId="0B49F94F" w14:textId="77777777" w:rsidR="00D05040" w:rsidRPr="00D05040" w:rsidRDefault="00D05040" w:rsidP="005E70F5">
            <w:pPr>
              <w:jc w:val="right"/>
            </w:pPr>
            <w:r w:rsidRPr="00D05040">
              <w:t>0.0%</w:t>
            </w:r>
          </w:p>
        </w:tc>
        <w:tc>
          <w:tcPr>
            <w:tcW w:w="830" w:type="dxa"/>
            <w:shd w:val="clear" w:color="auto" w:fill="auto"/>
            <w:noWrap/>
            <w:vAlign w:val="center"/>
            <w:hideMark/>
          </w:tcPr>
          <w:p w14:paraId="2FEE0E89" w14:textId="77777777" w:rsidR="00D05040" w:rsidRPr="00D05040" w:rsidRDefault="00D05040" w:rsidP="005E70F5">
            <w:pPr>
              <w:jc w:val="right"/>
            </w:pPr>
            <w:r w:rsidRPr="00D05040">
              <w:t>1957</w:t>
            </w:r>
          </w:p>
        </w:tc>
        <w:tc>
          <w:tcPr>
            <w:tcW w:w="941" w:type="dxa"/>
            <w:shd w:val="clear" w:color="auto" w:fill="auto"/>
            <w:noWrap/>
            <w:vAlign w:val="center"/>
            <w:hideMark/>
          </w:tcPr>
          <w:p w14:paraId="5AB07882" w14:textId="77777777" w:rsidR="00D05040" w:rsidRPr="00D05040" w:rsidRDefault="00D05040" w:rsidP="005E70F5">
            <w:pPr>
              <w:jc w:val="right"/>
            </w:pPr>
            <w:r w:rsidRPr="00D05040">
              <w:t>100.0%</w:t>
            </w:r>
          </w:p>
        </w:tc>
      </w:tr>
      <w:tr w:rsidR="00D05040" w:rsidRPr="00D05040" w14:paraId="59438072" w14:textId="77777777" w:rsidTr="005E70F5">
        <w:trPr>
          <w:cantSplit/>
          <w:jc w:val="center"/>
        </w:trPr>
        <w:tc>
          <w:tcPr>
            <w:tcW w:w="892" w:type="dxa"/>
            <w:noWrap/>
            <w:vAlign w:val="bottom"/>
            <w:hideMark/>
          </w:tcPr>
          <w:p w14:paraId="4761990C" w14:textId="77777777" w:rsidR="00D05040" w:rsidRPr="00D05040" w:rsidRDefault="00D05040" w:rsidP="00D05040">
            <w:r w:rsidRPr="00D05040">
              <w:t>Sem</w:t>
            </w:r>
          </w:p>
        </w:tc>
        <w:tc>
          <w:tcPr>
            <w:tcW w:w="796" w:type="dxa"/>
            <w:noWrap/>
            <w:vAlign w:val="bottom"/>
            <w:hideMark/>
          </w:tcPr>
          <w:p w14:paraId="06393416" w14:textId="77777777" w:rsidR="00D05040" w:rsidRPr="00D05040" w:rsidRDefault="00D05040" w:rsidP="00D05040">
            <w:r w:rsidRPr="00D05040">
              <w:t>W</w:t>
            </w:r>
          </w:p>
        </w:tc>
        <w:tc>
          <w:tcPr>
            <w:tcW w:w="1097" w:type="dxa"/>
            <w:noWrap/>
            <w:vAlign w:val="bottom"/>
            <w:hideMark/>
          </w:tcPr>
          <w:p w14:paraId="5B8FD17C" w14:textId="77777777" w:rsidR="00D05040" w:rsidRPr="00D05040" w:rsidRDefault="00D05040" w:rsidP="00D05040">
            <w:r w:rsidRPr="00D05040">
              <w:t>34551</w:t>
            </w:r>
          </w:p>
        </w:tc>
        <w:tc>
          <w:tcPr>
            <w:tcW w:w="3330" w:type="dxa"/>
            <w:vAlign w:val="bottom"/>
            <w:hideMark/>
          </w:tcPr>
          <w:p w14:paraId="3764634E" w14:textId="77777777" w:rsidR="00D05040" w:rsidRPr="00D05040" w:rsidRDefault="00D05040" w:rsidP="00D05040">
            <w:r w:rsidRPr="00D05040">
              <w:t>1,2,4-Trichlorobenzene</w:t>
            </w:r>
          </w:p>
        </w:tc>
        <w:tc>
          <w:tcPr>
            <w:tcW w:w="1080" w:type="dxa"/>
            <w:noWrap/>
            <w:vAlign w:val="center"/>
            <w:hideMark/>
          </w:tcPr>
          <w:p w14:paraId="21427856" w14:textId="77777777" w:rsidR="00D05040" w:rsidRPr="00D05040" w:rsidRDefault="00D05040" w:rsidP="005E70F5">
            <w:pPr>
              <w:jc w:val="right"/>
            </w:pPr>
            <w:r w:rsidRPr="00D05040">
              <w:t>1959</w:t>
            </w:r>
          </w:p>
        </w:tc>
        <w:tc>
          <w:tcPr>
            <w:tcW w:w="928" w:type="dxa"/>
            <w:noWrap/>
            <w:vAlign w:val="center"/>
            <w:hideMark/>
          </w:tcPr>
          <w:p w14:paraId="0E0F3C49" w14:textId="77777777" w:rsidR="00D05040" w:rsidRPr="00D05040" w:rsidRDefault="00D05040" w:rsidP="005E70F5">
            <w:pPr>
              <w:jc w:val="right"/>
            </w:pPr>
            <w:r w:rsidRPr="00D05040">
              <w:t>0</w:t>
            </w:r>
          </w:p>
        </w:tc>
        <w:tc>
          <w:tcPr>
            <w:tcW w:w="1042" w:type="dxa"/>
            <w:noWrap/>
            <w:vAlign w:val="center"/>
            <w:hideMark/>
          </w:tcPr>
          <w:p w14:paraId="7988631B" w14:textId="77777777" w:rsidR="00D05040" w:rsidRPr="00D05040" w:rsidRDefault="00D05040" w:rsidP="005E70F5">
            <w:pPr>
              <w:jc w:val="right"/>
            </w:pPr>
            <w:r w:rsidRPr="00D05040">
              <w:t>0.0%</w:t>
            </w:r>
          </w:p>
        </w:tc>
        <w:tc>
          <w:tcPr>
            <w:tcW w:w="830" w:type="dxa"/>
            <w:shd w:val="clear" w:color="auto" w:fill="auto"/>
            <w:noWrap/>
            <w:vAlign w:val="center"/>
            <w:hideMark/>
          </w:tcPr>
          <w:p w14:paraId="004EF18F" w14:textId="77777777" w:rsidR="00D05040" w:rsidRPr="00D05040" w:rsidRDefault="00D05040" w:rsidP="005E70F5">
            <w:pPr>
              <w:jc w:val="right"/>
            </w:pPr>
            <w:r w:rsidRPr="00D05040">
              <w:t>1959</w:t>
            </w:r>
          </w:p>
        </w:tc>
        <w:tc>
          <w:tcPr>
            <w:tcW w:w="941" w:type="dxa"/>
            <w:shd w:val="clear" w:color="auto" w:fill="auto"/>
            <w:noWrap/>
            <w:vAlign w:val="center"/>
            <w:hideMark/>
          </w:tcPr>
          <w:p w14:paraId="6F959A0B" w14:textId="77777777" w:rsidR="00D05040" w:rsidRPr="00D05040" w:rsidRDefault="00D05040" w:rsidP="005E70F5">
            <w:pPr>
              <w:jc w:val="right"/>
            </w:pPr>
            <w:r w:rsidRPr="00D05040">
              <w:t>100.0%</w:t>
            </w:r>
          </w:p>
        </w:tc>
      </w:tr>
      <w:tr w:rsidR="00D05040" w:rsidRPr="00D05040" w14:paraId="50614516" w14:textId="77777777" w:rsidTr="005E70F5">
        <w:trPr>
          <w:cantSplit/>
          <w:jc w:val="center"/>
        </w:trPr>
        <w:tc>
          <w:tcPr>
            <w:tcW w:w="892" w:type="dxa"/>
            <w:noWrap/>
            <w:vAlign w:val="bottom"/>
            <w:hideMark/>
          </w:tcPr>
          <w:p w14:paraId="0DA38596" w14:textId="77777777" w:rsidR="00D05040" w:rsidRPr="00D05040" w:rsidRDefault="00D05040" w:rsidP="00D05040">
            <w:r w:rsidRPr="00D05040">
              <w:t>Sem</w:t>
            </w:r>
          </w:p>
        </w:tc>
        <w:tc>
          <w:tcPr>
            <w:tcW w:w="796" w:type="dxa"/>
            <w:noWrap/>
            <w:vAlign w:val="bottom"/>
            <w:hideMark/>
          </w:tcPr>
          <w:p w14:paraId="55487BBF" w14:textId="77777777" w:rsidR="00D05040" w:rsidRPr="00D05040" w:rsidRDefault="00D05040" w:rsidP="00D05040">
            <w:r w:rsidRPr="00D05040">
              <w:t>W</w:t>
            </w:r>
          </w:p>
        </w:tc>
        <w:tc>
          <w:tcPr>
            <w:tcW w:w="1097" w:type="dxa"/>
            <w:noWrap/>
            <w:vAlign w:val="bottom"/>
            <w:hideMark/>
          </w:tcPr>
          <w:p w14:paraId="58C02753" w14:textId="77777777" w:rsidR="00D05040" w:rsidRPr="00D05040" w:rsidRDefault="00D05040" w:rsidP="00D05040">
            <w:r w:rsidRPr="00D05040">
              <w:t>34566</w:t>
            </w:r>
          </w:p>
        </w:tc>
        <w:tc>
          <w:tcPr>
            <w:tcW w:w="3330" w:type="dxa"/>
            <w:vAlign w:val="bottom"/>
            <w:hideMark/>
          </w:tcPr>
          <w:p w14:paraId="5EB18C4B" w14:textId="77777777" w:rsidR="00D05040" w:rsidRPr="00D05040" w:rsidRDefault="00D05040" w:rsidP="00D05040">
            <w:r w:rsidRPr="00D05040">
              <w:t>1,3-Dichlorobenzene, total</w:t>
            </w:r>
          </w:p>
        </w:tc>
        <w:tc>
          <w:tcPr>
            <w:tcW w:w="1080" w:type="dxa"/>
            <w:noWrap/>
            <w:vAlign w:val="center"/>
            <w:hideMark/>
          </w:tcPr>
          <w:p w14:paraId="5C5FFDB9" w14:textId="77777777" w:rsidR="00D05040" w:rsidRPr="00D05040" w:rsidRDefault="00D05040" w:rsidP="005E70F5">
            <w:pPr>
              <w:jc w:val="right"/>
            </w:pPr>
            <w:r w:rsidRPr="00D05040">
              <w:t>1957</w:t>
            </w:r>
          </w:p>
        </w:tc>
        <w:tc>
          <w:tcPr>
            <w:tcW w:w="928" w:type="dxa"/>
            <w:noWrap/>
            <w:vAlign w:val="center"/>
            <w:hideMark/>
          </w:tcPr>
          <w:p w14:paraId="6995924C" w14:textId="77777777" w:rsidR="00D05040" w:rsidRPr="00D05040" w:rsidRDefault="00D05040" w:rsidP="005E70F5">
            <w:pPr>
              <w:jc w:val="right"/>
            </w:pPr>
            <w:r w:rsidRPr="00D05040">
              <w:t>0</w:t>
            </w:r>
          </w:p>
        </w:tc>
        <w:tc>
          <w:tcPr>
            <w:tcW w:w="1042" w:type="dxa"/>
            <w:noWrap/>
            <w:vAlign w:val="center"/>
            <w:hideMark/>
          </w:tcPr>
          <w:p w14:paraId="2A1A63A0" w14:textId="77777777" w:rsidR="00D05040" w:rsidRPr="00D05040" w:rsidRDefault="00D05040" w:rsidP="005E70F5">
            <w:pPr>
              <w:jc w:val="right"/>
            </w:pPr>
            <w:r w:rsidRPr="00D05040">
              <w:t>0.0%</w:t>
            </w:r>
          </w:p>
        </w:tc>
        <w:tc>
          <w:tcPr>
            <w:tcW w:w="830" w:type="dxa"/>
            <w:shd w:val="clear" w:color="auto" w:fill="auto"/>
            <w:noWrap/>
            <w:vAlign w:val="center"/>
            <w:hideMark/>
          </w:tcPr>
          <w:p w14:paraId="516CA7D2" w14:textId="77777777" w:rsidR="00D05040" w:rsidRPr="00D05040" w:rsidRDefault="00D05040" w:rsidP="005E70F5">
            <w:pPr>
              <w:jc w:val="right"/>
            </w:pPr>
            <w:r w:rsidRPr="00D05040">
              <w:t>1957</w:t>
            </w:r>
          </w:p>
        </w:tc>
        <w:tc>
          <w:tcPr>
            <w:tcW w:w="941" w:type="dxa"/>
            <w:shd w:val="clear" w:color="auto" w:fill="auto"/>
            <w:noWrap/>
            <w:vAlign w:val="center"/>
            <w:hideMark/>
          </w:tcPr>
          <w:p w14:paraId="506F140E" w14:textId="77777777" w:rsidR="00D05040" w:rsidRPr="00D05040" w:rsidRDefault="00D05040" w:rsidP="005E70F5">
            <w:pPr>
              <w:jc w:val="right"/>
            </w:pPr>
            <w:r w:rsidRPr="00D05040">
              <w:t>100.0%</w:t>
            </w:r>
          </w:p>
        </w:tc>
      </w:tr>
      <w:tr w:rsidR="00D05040" w:rsidRPr="00D05040" w14:paraId="14467F35" w14:textId="77777777" w:rsidTr="005E70F5">
        <w:trPr>
          <w:cantSplit/>
          <w:jc w:val="center"/>
        </w:trPr>
        <w:tc>
          <w:tcPr>
            <w:tcW w:w="892" w:type="dxa"/>
            <w:noWrap/>
            <w:vAlign w:val="bottom"/>
            <w:hideMark/>
          </w:tcPr>
          <w:p w14:paraId="3EA43B54" w14:textId="77777777" w:rsidR="00D05040" w:rsidRPr="00D05040" w:rsidRDefault="00D05040" w:rsidP="00D05040">
            <w:r w:rsidRPr="00D05040">
              <w:t>Sem</w:t>
            </w:r>
          </w:p>
        </w:tc>
        <w:tc>
          <w:tcPr>
            <w:tcW w:w="796" w:type="dxa"/>
            <w:noWrap/>
            <w:vAlign w:val="bottom"/>
            <w:hideMark/>
          </w:tcPr>
          <w:p w14:paraId="3D84D34B" w14:textId="77777777" w:rsidR="00D05040" w:rsidRPr="00D05040" w:rsidRDefault="00D05040" w:rsidP="00D05040">
            <w:r w:rsidRPr="00D05040">
              <w:t>W</w:t>
            </w:r>
          </w:p>
        </w:tc>
        <w:tc>
          <w:tcPr>
            <w:tcW w:w="1097" w:type="dxa"/>
            <w:noWrap/>
            <w:vAlign w:val="bottom"/>
            <w:hideMark/>
          </w:tcPr>
          <w:p w14:paraId="2BAAAC8E" w14:textId="77777777" w:rsidR="00D05040" w:rsidRPr="00D05040" w:rsidRDefault="00D05040" w:rsidP="00D05040">
            <w:r w:rsidRPr="00D05040">
              <w:t>34571</w:t>
            </w:r>
          </w:p>
        </w:tc>
        <w:tc>
          <w:tcPr>
            <w:tcW w:w="3330" w:type="dxa"/>
            <w:vAlign w:val="bottom"/>
            <w:hideMark/>
          </w:tcPr>
          <w:p w14:paraId="4DAA81ED" w14:textId="77777777" w:rsidR="00D05040" w:rsidRPr="00D05040" w:rsidRDefault="00D05040" w:rsidP="00D05040">
            <w:r w:rsidRPr="00D05040">
              <w:t>1,4-Dichlorobenzene, total</w:t>
            </w:r>
          </w:p>
        </w:tc>
        <w:tc>
          <w:tcPr>
            <w:tcW w:w="1080" w:type="dxa"/>
            <w:noWrap/>
            <w:vAlign w:val="center"/>
            <w:hideMark/>
          </w:tcPr>
          <w:p w14:paraId="21473FBC" w14:textId="77777777" w:rsidR="00D05040" w:rsidRPr="00D05040" w:rsidRDefault="00D05040" w:rsidP="005E70F5">
            <w:pPr>
              <w:jc w:val="right"/>
            </w:pPr>
            <w:r w:rsidRPr="00D05040">
              <w:t>1923</w:t>
            </w:r>
          </w:p>
        </w:tc>
        <w:tc>
          <w:tcPr>
            <w:tcW w:w="928" w:type="dxa"/>
            <w:noWrap/>
            <w:vAlign w:val="center"/>
            <w:hideMark/>
          </w:tcPr>
          <w:p w14:paraId="4564D295" w14:textId="77777777" w:rsidR="00D05040" w:rsidRPr="00D05040" w:rsidRDefault="00D05040" w:rsidP="005E70F5">
            <w:pPr>
              <w:jc w:val="right"/>
            </w:pPr>
            <w:r w:rsidRPr="00D05040">
              <w:t>0</w:t>
            </w:r>
          </w:p>
        </w:tc>
        <w:tc>
          <w:tcPr>
            <w:tcW w:w="1042" w:type="dxa"/>
            <w:noWrap/>
            <w:vAlign w:val="center"/>
            <w:hideMark/>
          </w:tcPr>
          <w:p w14:paraId="47EF7C50" w14:textId="77777777" w:rsidR="00D05040" w:rsidRPr="00D05040" w:rsidRDefault="00D05040" w:rsidP="005E70F5">
            <w:pPr>
              <w:jc w:val="right"/>
            </w:pPr>
            <w:r w:rsidRPr="00D05040">
              <w:t>0.0%</w:t>
            </w:r>
          </w:p>
        </w:tc>
        <w:tc>
          <w:tcPr>
            <w:tcW w:w="830" w:type="dxa"/>
            <w:shd w:val="clear" w:color="auto" w:fill="auto"/>
            <w:noWrap/>
            <w:vAlign w:val="center"/>
            <w:hideMark/>
          </w:tcPr>
          <w:p w14:paraId="4980EF44" w14:textId="77777777" w:rsidR="00D05040" w:rsidRPr="00D05040" w:rsidRDefault="00D05040" w:rsidP="005E70F5">
            <w:pPr>
              <w:jc w:val="right"/>
            </w:pPr>
            <w:r w:rsidRPr="00D05040">
              <w:t>1923</w:t>
            </w:r>
          </w:p>
        </w:tc>
        <w:tc>
          <w:tcPr>
            <w:tcW w:w="941" w:type="dxa"/>
            <w:shd w:val="clear" w:color="auto" w:fill="auto"/>
            <w:noWrap/>
            <w:vAlign w:val="center"/>
            <w:hideMark/>
          </w:tcPr>
          <w:p w14:paraId="7267D440" w14:textId="77777777" w:rsidR="00D05040" w:rsidRPr="00D05040" w:rsidRDefault="00D05040" w:rsidP="005E70F5">
            <w:pPr>
              <w:jc w:val="right"/>
            </w:pPr>
            <w:r w:rsidRPr="00D05040">
              <w:t>100.0%</w:t>
            </w:r>
          </w:p>
        </w:tc>
      </w:tr>
      <w:tr w:rsidR="00D05040" w:rsidRPr="00D05040" w14:paraId="200D8EB6" w14:textId="77777777" w:rsidTr="005E70F5">
        <w:trPr>
          <w:cantSplit/>
          <w:jc w:val="center"/>
        </w:trPr>
        <w:tc>
          <w:tcPr>
            <w:tcW w:w="892" w:type="dxa"/>
            <w:noWrap/>
            <w:vAlign w:val="bottom"/>
            <w:hideMark/>
          </w:tcPr>
          <w:p w14:paraId="6F8AD3B7" w14:textId="77777777" w:rsidR="00D05040" w:rsidRPr="00D05040" w:rsidRDefault="00D05040" w:rsidP="00D05040">
            <w:r w:rsidRPr="00D05040">
              <w:t>Sem</w:t>
            </w:r>
          </w:p>
        </w:tc>
        <w:tc>
          <w:tcPr>
            <w:tcW w:w="796" w:type="dxa"/>
            <w:noWrap/>
            <w:vAlign w:val="bottom"/>
            <w:hideMark/>
          </w:tcPr>
          <w:p w14:paraId="3BE90DEA" w14:textId="77777777" w:rsidR="00D05040" w:rsidRPr="00D05040" w:rsidRDefault="00D05040" w:rsidP="00D05040">
            <w:r w:rsidRPr="00D05040">
              <w:t>W</w:t>
            </w:r>
          </w:p>
        </w:tc>
        <w:tc>
          <w:tcPr>
            <w:tcW w:w="1097" w:type="dxa"/>
            <w:noWrap/>
            <w:vAlign w:val="bottom"/>
            <w:hideMark/>
          </w:tcPr>
          <w:p w14:paraId="76C79C5A" w14:textId="77777777" w:rsidR="00D05040" w:rsidRPr="00D05040" w:rsidRDefault="00D05040" w:rsidP="00D05040">
            <w:r w:rsidRPr="00D05040">
              <w:t>34581</w:t>
            </w:r>
          </w:p>
        </w:tc>
        <w:tc>
          <w:tcPr>
            <w:tcW w:w="3330" w:type="dxa"/>
            <w:vAlign w:val="bottom"/>
            <w:hideMark/>
          </w:tcPr>
          <w:p w14:paraId="62C61A6F" w14:textId="77777777" w:rsidR="00D05040" w:rsidRPr="00D05040" w:rsidRDefault="00D05040" w:rsidP="00D05040">
            <w:r w:rsidRPr="00D05040">
              <w:t>2-Chloronaphthalene, total</w:t>
            </w:r>
          </w:p>
        </w:tc>
        <w:tc>
          <w:tcPr>
            <w:tcW w:w="1080" w:type="dxa"/>
            <w:noWrap/>
            <w:vAlign w:val="center"/>
            <w:hideMark/>
          </w:tcPr>
          <w:p w14:paraId="64F10A56" w14:textId="77777777" w:rsidR="00D05040" w:rsidRPr="00D05040" w:rsidRDefault="00D05040" w:rsidP="005E70F5">
            <w:pPr>
              <w:jc w:val="right"/>
            </w:pPr>
            <w:r w:rsidRPr="00D05040">
              <w:t>238</w:t>
            </w:r>
          </w:p>
        </w:tc>
        <w:tc>
          <w:tcPr>
            <w:tcW w:w="928" w:type="dxa"/>
            <w:noWrap/>
            <w:vAlign w:val="center"/>
            <w:hideMark/>
          </w:tcPr>
          <w:p w14:paraId="0E26624E" w14:textId="77777777" w:rsidR="00D05040" w:rsidRPr="00D05040" w:rsidRDefault="00D05040" w:rsidP="005E70F5">
            <w:pPr>
              <w:jc w:val="right"/>
            </w:pPr>
            <w:r w:rsidRPr="00D05040">
              <w:t>0</w:t>
            </w:r>
          </w:p>
        </w:tc>
        <w:tc>
          <w:tcPr>
            <w:tcW w:w="1042" w:type="dxa"/>
            <w:noWrap/>
            <w:vAlign w:val="center"/>
            <w:hideMark/>
          </w:tcPr>
          <w:p w14:paraId="719614BD" w14:textId="77777777" w:rsidR="00D05040" w:rsidRPr="00D05040" w:rsidRDefault="00D05040" w:rsidP="005E70F5">
            <w:pPr>
              <w:jc w:val="right"/>
            </w:pPr>
            <w:r w:rsidRPr="00D05040">
              <w:t>0.0%</w:t>
            </w:r>
          </w:p>
        </w:tc>
        <w:tc>
          <w:tcPr>
            <w:tcW w:w="830" w:type="dxa"/>
            <w:shd w:val="clear" w:color="auto" w:fill="auto"/>
            <w:noWrap/>
            <w:vAlign w:val="center"/>
            <w:hideMark/>
          </w:tcPr>
          <w:p w14:paraId="25A67EAA" w14:textId="77777777" w:rsidR="00D05040" w:rsidRPr="00D05040" w:rsidRDefault="00D05040" w:rsidP="005E70F5">
            <w:pPr>
              <w:jc w:val="right"/>
            </w:pPr>
            <w:r w:rsidRPr="00D05040">
              <w:t>238</w:t>
            </w:r>
          </w:p>
        </w:tc>
        <w:tc>
          <w:tcPr>
            <w:tcW w:w="941" w:type="dxa"/>
            <w:shd w:val="clear" w:color="auto" w:fill="auto"/>
            <w:noWrap/>
            <w:vAlign w:val="center"/>
            <w:hideMark/>
          </w:tcPr>
          <w:p w14:paraId="7F55F7BA" w14:textId="77777777" w:rsidR="00D05040" w:rsidRPr="00D05040" w:rsidRDefault="00D05040" w:rsidP="005E70F5">
            <w:pPr>
              <w:jc w:val="right"/>
            </w:pPr>
            <w:r w:rsidRPr="00D05040">
              <w:t>100.0%</w:t>
            </w:r>
          </w:p>
        </w:tc>
      </w:tr>
      <w:tr w:rsidR="00D05040" w:rsidRPr="00D05040" w14:paraId="02BF2E62" w14:textId="77777777" w:rsidTr="005E70F5">
        <w:trPr>
          <w:cantSplit/>
          <w:jc w:val="center"/>
        </w:trPr>
        <w:tc>
          <w:tcPr>
            <w:tcW w:w="892" w:type="dxa"/>
            <w:noWrap/>
            <w:vAlign w:val="bottom"/>
            <w:hideMark/>
          </w:tcPr>
          <w:p w14:paraId="4328A493" w14:textId="77777777" w:rsidR="00D05040" w:rsidRPr="00D05040" w:rsidRDefault="00D05040" w:rsidP="00D05040">
            <w:r w:rsidRPr="00D05040">
              <w:t>Sem</w:t>
            </w:r>
          </w:p>
        </w:tc>
        <w:tc>
          <w:tcPr>
            <w:tcW w:w="796" w:type="dxa"/>
            <w:noWrap/>
            <w:vAlign w:val="bottom"/>
            <w:hideMark/>
          </w:tcPr>
          <w:p w14:paraId="093E67AF" w14:textId="77777777" w:rsidR="00D05040" w:rsidRPr="00D05040" w:rsidRDefault="00D05040" w:rsidP="00D05040">
            <w:r w:rsidRPr="00D05040">
              <w:t>W</w:t>
            </w:r>
          </w:p>
        </w:tc>
        <w:tc>
          <w:tcPr>
            <w:tcW w:w="1097" w:type="dxa"/>
            <w:noWrap/>
            <w:vAlign w:val="bottom"/>
            <w:hideMark/>
          </w:tcPr>
          <w:p w14:paraId="3A1C549B" w14:textId="77777777" w:rsidR="00D05040" w:rsidRPr="00D05040" w:rsidRDefault="00D05040" w:rsidP="00D05040">
            <w:r w:rsidRPr="00D05040">
              <w:t>34586</w:t>
            </w:r>
          </w:p>
        </w:tc>
        <w:tc>
          <w:tcPr>
            <w:tcW w:w="3330" w:type="dxa"/>
            <w:vAlign w:val="bottom"/>
            <w:hideMark/>
          </w:tcPr>
          <w:p w14:paraId="6BE68257" w14:textId="77777777" w:rsidR="00D05040" w:rsidRPr="00D05040" w:rsidRDefault="00D05040" w:rsidP="00D05040">
            <w:r w:rsidRPr="00D05040">
              <w:t>2-Chlorophenol</w:t>
            </w:r>
          </w:p>
        </w:tc>
        <w:tc>
          <w:tcPr>
            <w:tcW w:w="1080" w:type="dxa"/>
            <w:noWrap/>
            <w:vAlign w:val="center"/>
            <w:hideMark/>
          </w:tcPr>
          <w:p w14:paraId="0523411D" w14:textId="77777777" w:rsidR="00D05040" w:rsidRPr="00D05040" w:rsidRDefault="00D05040" w:rsidP="005E70F5">
            <w:pPr>
              <w:jc w:val="right"/>
            </w:pPr>
            <w:r w:rsidRPr="00D05040">
              <w:t>1958</w:t>
            </w:r>
          </w:p>
        </w:tc>
        <w:tc>
          <w:tcPr>
            <w:tcW w:w="928" w:type="dxa"/>
            <w:noWrap/>
            <w:vAlign w:val="center"/>
            <w:hideMark/>
          </w:tcPr>
          <w:p w14:paraId="3485B29A" w14:textId="77777777" w:rsidR="00D05040" w:rsidRPr="00D05040" w:rsidRDefault="00D05040" w:rsidP="005E70F5">
            <w:pPr>
              <w:jc w:val="right"/>
            </w:pPr>
            <w:r w:rsidRPr="00D05040">
              <w:t>0</w:t>
            </w:r>
          </w:p>
        </w:tc>
        <w:tc>
          <w:tcPr>
            <w:tcW w:w="1042" w:type="dxa"/>
            <w:noWrap/>
            <w:vAlign w:val="center"/>
            <w:hideMark/>
          </w:tcPr>
          <w:p w14:paraId="08219936" w14:textId="77777777" w:rsidR="00D05040" w:rsidRPr="00D05040" w:rsidRDefault="00D05040" w:rsidP="005E70F5">
            <w:pPr>
              <w:jc w:val="right"/>
            </w:pPr>
            <w:r w:rsidRPr="00D05040">
              <w:t>0.0%</w:t>
            </w:r>
          </w:p>
        </w:tc>
        <w:tc>
          <w:tcPr>
            <w:tcW w:w="830" w:type="dxa"/>
            <w:shd w:val="clear" w:color="auto" w:fill="auto"/>
            <w:noWrap/>
            <w:vAlign w:val="center"/>
            <w:hideMark/>
          </w:tcPr>
          <w:p w14:paraId="0BFF693D" w14:textId="77777777" w:rsidR="00D05040" w:rsidRPr="00D05040" w:rsidRDefault="00D05040" w:rsidP="005E70F5">
            <w:pPr>
              <w:jc w:val="right"/>
            </w:pPr>
            <w:r w:rsidRPr="00D05040">
              <w:t>1958</w:t>
            </w:r>
          </w:p>
        </w:tc>
        <w:tc>
          <w:tcPr>
            <w:tcW w:w="941" w:type="dxa"/>
            <w:shd w:val="clear" w:color="auto" w:fill="auto"/>
            <w:noWrap/>
            <w:vAlign w:val="center"/>
            <w:hideMark/>
          </w:tcPr>
          <w:p w14:paraId="6074FA9C" w14:textId="77777777" w:rsidR="00D05040" w:rsidRPr="00D05040" w:rsidRDefault="00D05040" w:rsidP="005E70F5">
            <w:pPr>
              <w:jc w:val="right"/>
            </w:pPr>
            <w:r w:rsidRPr="00D05040">
              <w:t>100.0%</w:t>
            </w:r>
          </w:p>
        </w:tc>
      </w:tr>
      <w:tr w:rsidR="00D05040" w:rsidRPr="00D05040" w14:paraId="33E9D1A0" w14:textId="77777777" w:rsidTr="005E70F5">
        <w:trPr>
          <w:cantSplit/>
          <w:jc w:val="center"/>
        </w:trPr>
        <w:tc>
          <w:tcPr>
            <w:tcW w:w="892" w:type="dxa"/>
            <w:noWrap/>
            <w:vAlign w:val="bottom"/>
            <w:hideMark/>
          </w:tcPr>
          <w:p w14:paraId="7B6314CE" w14:textId="77777777" w:rsidR="00D05040" w:rsidRPr="00D05040" w:rsidRDefault="00D05040" w:rsidP="00D05040">
            <w:r w:rsidRPr="00D05040">
              <w:t>Sem</w:t>
            </w:r>
          </w:p>
        </w:tc>
        <w:tc>
          <w:tcPr>
            <w:tcW w:w="796" w:type="dxa"/>
            <w:noWrap/>
            <w:vAlign w:val="bottom"/>
            <w:hideMark/>
          </w:tcPr>
          <w:p w14:paraId="23220D50" w14:textId="77777777" w:rsidR="00D05040" w:rsidRPr="00D05040" w:rsidRDefault="00D05040" w:rsidP="00D05040">
            <w:r w:rsidRPr="00D05040">
              <w:t>W</w:t>
            </w:r>
          </w:p>
        </w:tc>
        <w:tc>
          <w:tcPr>
            <w:tcW w:w="1097" w:type="dxa"/>
            <w:noWrap/>
            <w:vAlign w:val="bottom"/>
            <w:hideMark/>
          </w:tcPr>
          <w:p w14:paraId="6C6584CF" w14:textId="77777777" w:rsidR="00D05040" w:rsidRPr="00D05040" w:rsidRDefault="00D05040" w:rsidP="00D05040">
            <w:r w:rsidRPr="00D05040">
              <w:t>34591</w:t>
            </w:r>
          </w:p>
        </w:tc>
        <w:tc>
          <w:tcPr>
            <w:tcW w:w="3330" w:type="dxa"/>
            <w:vAlign w:val="bottom"/>
            <w:hideMark/>
          </w:tcPr>
          <w:p w14:paraId="0DA4F5BC" w14:textId="77777777" w:rsidR="00D05040" w:rsidRPr="00D05040" w:rsidRDefault="00D05040" w:rsidP="00D05040">
            <w:r w:rsidRPr="00D05040">
              <w:t>2-Nitrophenol, total</w:t>
            </w:r>
          </w:p>
        </w:tc>
        <w:tc>
          <w:tcPr>
            <w:tcW w:w="1080" w:type="dxa"/>
            <w:noWrap/>
            <w:vAlign w:val="center"/>
            <w:hideMark/>
          </w:tcPr>
          <w:p w14:paraId="0C73DC95" w14:textId="77777777" w:rsidR="00D05040" w:rsidRPr="00D05040" w:rsidRDefault="00D05040" w:rsidP="005E70F5">
            <w:pPr>
              <w:jc w:val="right"/>
            </w:pPr>
            <w:r w:rsidRPr="00D05040">
              <w:t>1957</w:t>
            </w:r>
          </w:p>
        </w:tc>
        <w:tc>
          <w:tcPr>
            <w:tcW w:w="928" w:type="dxa"/>
            <w:noWrap/>
            <w:vAlign w:val="center"/>
            <w:hideMark/>
          </w:tcPr>
          <w:p w14:paraId="53E1E4D8" w14:textId="77777777" w:rsidR="00D05040" w:rsidRPr="00D05040" w:rsidRDefault="00D05040" w:rsidP="005E70F5">
            <w:pPr>
              <w:jc w:val="right"/>
            </w:pPr>
            <w:r w:rsidRPr="00D05040">
              <w:t>0</w:t>
            </w:r>
          </w:p>
        </w:tc>
        <w:tc>
          <w:tcPr>
            <w:tcW w:w="1042" w:type="dxa"/>
            <w:noWrap/>
            <w:vAlign w:val="center"/>
            <w:hideMark/>
          </w:tcPr>
          <w:p w14:paraId="1C150C76" w14:textId="77777777" w:rsidR="00D05040" w:rsidRPr="00D05040" w:rsidRDefault="00D05040" w:rsidP="005E70F5">
            <w:pPr>
              <w:jc w:val="right"/>
            </w:pPr>
            <w:r w:rsidRPr="00D05040">
              <w:t>0.0%</w:t>
            </w:r>
          </w:p>
        </w:tc>
        <w:tc>
          <w:tcPr>
            <w:tcW w:w="830" w:type="dxa"/>
            <w:shd w:val="clear" w:color="auto" w:fill="auto"/>
            <w:noWrap/>
            <w:vAlign w:val="center"/>
            <w:hideMark/>
          </w:tcPr>
          <w:p w14:paraId="6E8BC41C" w14:textId="77777777" w:rsidR="00D05040" w:rsidRPr="00D05040" w:rsidRDefault="00D05040" w:rsidP="005E70F5">
            <w:pPr>
              <w:jc w:val="right"/>
            </w:pPr>
            <w:r w:rsidRPr="00D05040">
              <w:t>1957</w:t>
            </w:r>
          </w:p>
        </w:tc>
        <w:tc>
          <w:tcPr>
            <w:tcW w:w="941" w:type="dxa"/>
            <w:shd w:val="clear" w:color="auto" w:fill="auto"/>
            <w:noWrap/>
            <w:vAlign w:val="center"/>
            <w:hideMark/>
          </w:tcPr>
          <w:p w14:paraId="02EF5DB0" w14:textId="77777777" w:rsidR="00D05040" w:rsidRPr="00D05040" w:rsidRDefault="00D05040" w:rsidP="005E70F5">
            <w:pPr>
              <w:jc w:val="right"/>
            </w:pPr>
            <w:r w:rsidRPr="00D05040">
              <w:t>100.0%</w:t>
            </w:r>
          </w:p>
        </w:tc>
      </w:tr>
      <w:tr w:rsidR="00D05040" w:rsidRPr="00D05040" w14:paraId="61833D40" w14:textId="77777777" w:rsidTr="005E70F5">
        <w:trPr>
          <w:cantSplit/>
          <w:jc w:val="center"/>
        </w:trPr>
        <w:tc>
          <w:tcPr>
            <w:tcW w:w="892" w:type="dxa"/>
            <w:noWrap/>
            <w:vAlign w:val="bottom"/>
            <w:hideMark/>
          </w:tcPr>
          <w:p w14:paraId="2C1BB2CE" w14:textId="77777777" w:rsidR="00D05040" w:rsidRPr="00D05040" w:rsidRDefault="00D05040" w:rsidP="00D05040">
            <w:r w:rsidRPr="00D05040">
              <w:t>Sem</w:t>
            </w:r>
          </w:p>
        </w:tc>
        <w:tc>
          <w:tcPr>
            <w:tcW w:w="796" w:type="dxa"/>
            <w:noWrap/>
            <w:vAlign w:val="bottom"/>
            <w:hideMark/>
          </w:tcPr>
          <w:p w14:paraId="3DA764D9" w14:textId="77777777" w:rsidR="00D05040" w:rsidRPr="00D05040" w:rsidRDefault="00D05040" w:rsidP="00D05040">
            <w:r w:rsidRPr="00D05040">
              <w:t>W</w:t>
            </w:r>
          </w:p>
        </w:tc>
        <w:tc>
          <w:tcPr>
            <w:tcW w:w="1097" w:type="dxa"/>
            <w:noWrap/>
            <w:vAlign w:val="bottom"/>
            <w:hideMark/>
          </w:tcPr>
          <w:p w14:paraId="59D4B4C5" w14:textId="77777777" w:rsidR="00D05040" w:rsidRPr="00D05040" w:rsidRDefault="00D05040" w:rsidP="00D05040">
            <w:r w:rsidRPr="00D05040">
              <w:t>34596</w:t>
            </w:r>
          </w:p>
        </w:tc>
        <w:tc>
          <w:tcPr>
            <w:tcW w:w="3330" w:type="dxa"/>
            <w:vAlign w:val="bottom"/>
            <w:hideMark/>
          </w:tcPr>
          <w:p w14:paraId="5027BE89" w14:textId="77777777" w:rsidR="00D05040" w:rsidRPr="00D05040" w:rsidRDefault="00D05040" w:rsidP="00D05040">
            <w:r w:rsidRPr="00D05040">
              <w:t>Di-N-octyl Phthalate</w:t>
            </w:r>
          </w:p>
        </w:tc>
        <w:tc>
          <w:tcPr>
            <w:tcW w:w="1080" w:type="dxa"/>
            <w:noWrap/>
            <w:vAlign w:val="center"/>
            <w:hideMark/>
          </w:tcPr>
          <w:p w14:paraId="1FC566DD" w14:textId="77777777" w:rsidR="00D05040" w:rsidRPr="00D05040" w:rsidRDefault="00D05040" w:rsidP="005E70F5">
            <w:pPr>
              <w:jc w:val="right"/>
            </w:pPr>
            <w:r w:rsidRPr="00D05040">
              <w:t>237</w:t>
            </w:r>
          </w:p>
        </w:tc>
        <w:tc>
          <w:tcPr>
            <w:tcW w:w="928" w:type="dxa"/>
            <w:noWrap/>
            <w:vAlign w:val="center"/>
            <w:hideMark/>
          </w:tcPr>
          <w:p w14:paraId="7307DEA2" w14:textId="77777777" w:rsidR="00D05040" w:rsidRPr="00D05040" w:rsidRDefault="00D05040" w:rsidP="005E70F5">
            <w:pPr>
              <w:jc w:val="right"/>
            </w:pPr>
            <w:r w:rsidRPr="00D05040">
              <w:t>0</w:t>
            </w:r>
          </w:p>
        </w:tc>
        <w:tc>
          <w:tcPr>
            <w:tcW w:w="1042" w:type="dxa"/>
            <w:noWrap/>
            <w:vAlign w:val="center"/>
            <w:hideMark/>
          </w:tcPr>
          <w:p w14:paraId="0FF4EF74" w14:textId="77777777" w:rsidR="00D05040" w:rsidRPr="00D05040" w:rsidRDefault="00D05040" w:rsidP="005E70F5">
            <w:pPr>
              <w:jc w:val="right"/>
            </w:pPr>
            <w:r w:rsidRPr="00D05040">
              <w:t>0.0%</w:t>
            </w:r>
          </w:p>
        </w:tc>
        <w:tc>
          <w:tcPr>
            <w:tcW w:w="830" w:type="dxa"/>
            <w:shd w:val="clear" w:color="auto" w:fill="auto"/>
            <w:noWrap/>
            <w:vAlign w:val="center"/>
            <w:hideMark/>
          </w:tcPr>
          <w:p w14:paraId="4292FFB2" w14:textId="77777777" w:rsidR="00D05040" w:rsidRPr="00D05040" w:rsidRDefault="00D05040" w:rsidP="005E70F5">
            <w:pPr>
              <w:jc w:val="right"/>
            </w:pPr>
            <w:r w:rsidRPr="00D05040">
              <w:t>237</w:t>
            </w:r>
          </w:p>
        </w:tc>
        <w:tc>
          <w:tcPr>
            <w:tcW w:w="941" w:type="dxa"/>
            <w:shd w:val="clear" w:color="auto" w:fill="auto"/>
            <w:noWrap/>
            <w:vAlign w:val="center"/>
            <w:hideMark/>
          </w:tcPr>
          <w:p w14:paraId="1C681F3E" w14:textId="77777777" w:rsidR="00D05040" w:rsidRPr="00D05040" w:rsidRDefault="00D05040" w:rsidP="005E70F5">
            <w:pPr>
              <w:jc w:val="right"/>
            </w:pPr>
            <w:r w:rsidRPr="00D05040">
              <w:t>100.0%</w:t>
            </w:r>
          </w:p>
        </w:tc>
      </w:tr>
      <w:tr w:rsidR="00D05040" w:rsidRPr="00D05040" w14:paraId="7C0700F2" w14:textId="77777777" w:rsidTr="005E70F5">
        <w:trPr>
          <w:cantSplit/>
          <w:jc w:val="center"/>
        </w:trPr>
        <w:tc>
          <w:tcPr>
            <w:tcW w:w="892" w:type="dxa"/>
            <w:noWrap/>
            <w:vAlign w:val="bottom"/>
            <w:hideMark/>
          </w:tcPr>
          <w:p w14:paraId="02D1B524" w14:textId="77777777" w:rsidR="00D05040" w:rsidRPr="00D05040" w:rsidRDefault="00D05040" w:rsidP="00D05040">
            <w:r w:rsidRPr="00D05040">
              <w:t>Sem</w:t>
            </w:r>
          </w:p>
        </w:tc>
        <w:tc>
          <w:tcPr>
            <w:tcW w:w="796" w:type="dxa"/>
            <w:noWrap/>
            <w:vAlign w:val="bottom"/>
            <w:hideMark/>
          </w:tcPr>
          <w:p w14:paraId="421EE757" w14:textId="77777777" w:rsidR="00D05040" w:rsidRPr="00D05040" w:rsidRDefault="00D05040" w:rsidP="00D05040">
            <w:r w:rsidRPr="00D05040">
              <w:t>W</w:t>
            </w:r>
          </w:p>
        </w:tc>
        <w:tc>
          <w:tcPr>
            <w:tcW w:w="1097" w:type="dxa"/>
            <w:noWrap/>
            <w:vAlign w:val="bottom"/>
            <w:hideMark/>
          </w:tcPr>
          <w:p w14:paraId="369DD677" w14:textId="77777777" w:rsidR="00D05040" w:rsidRPr="00D05040" w:rsidRDefault="00D05040" w:rsidP="00D05040">
            <w:r w:rsidRPr="00D05040">
              <w:t>34601</w:t>
            </w:r>
          </w:p>
        </w:tc>
        <w:tc>
          <w:tcPr>
            <w:tcW w:w="3330" w:type="dxa"/>
            <w:vAlign w:val="bottom"/>
            <w:hideMark/>
          </w:tcPr>
          <w:p w14:paraId="60396640" w14:textId="77777777" w:rsidR="00D05040" w:rsidRPr="00D05040" w:rsidRDefault="00D05040" w:rsidP="00D05040">
            <w:r w:rsidRPr="00D05040">
              <w:t>2,4-Dichlorophenol, total</w:t>
            </w:r>
          </w:p>
        </w:tc>
        <w:tc>
          <w:tcPr>
            <w:tcW w:w="1080" w:type="dxa"/>
            <w:noWrap/>
            <w:vAlign w:val="center"/>
            <w:hideMark/>
          </w:tcPr>
          <w:p w14:paraId="151488FC" w14:textId="77777777" w:rsidR="00D05040" w:rsidRPr="00D05040" w:rsidRDefault="00D05040" w:rsidP="005E70F5">
            <w:pPr>
              <w:jc w:val="right"/>
            </w:pPr>
            <w:r w:rsidRPr="00D05040">
              <w:t>1958</w:t>
            </w:r>
          </w:p>
        </w:tc>
        <w:tc>
          <w:tcPr>
            <w:tcW w:w="928" w:type="dxa"/>
            <w:noWrap/>
            <w:vAlign w:val="center"/>
            <w:hideMark/>
          </w:tcPr>
          <w:p w14:paraId="4FD7D5F5" w14:textId="77777777" w:rsidR="00D05040" w:rsidRPr="00D05040" w:rsidRDefault="00D05040" w:rsidP="005E70F5">
            <w:pPr>
              <w:jc w:val="right"/>
            </w:pPr>
            <w:r w:rsidRPr="00D05040">
              <w:t>0</w:t>
            </w:r>
          </w:p>
        </w:tc>
        <w:tc>
          <w:tcPr>
            <w:tcW w:w="1042" w:type="dxa"/>
            <w:noWrap/>
            <w:vAlign w:val="center"/>
            <w:hideMark/>
          </w:tcPr>
          <w:p w14:paraId="2637EA80" w14:textId="77777777" w:rsidR="00D05040" w:rsidRPr="00D05040" w:rsidRDefault="00D05040" w:rsidP="005E70F5">
            <w:pPr>
              <w:jc w:val="right"/>
            </w:pPr>
            <w:r w:rsidRPr="00D05040">
              <w:t>0.0%</w:t>
            </w:r>
          </w:p>
        </w:tc>
        <w:tc>
          <w:tcPr>
            <w:tcW w:w="830" w:type="dxa"/>
            <w:shd w:val="clear" w:color="auto" w:fill="auto"/>
            <w:noWrap/>
            <w:vAlign w:val="center"/>
            <w:hideMark/>
          </w:tcPr>
          <w:p w14:paraId="4A2C09D0" w14:textId="77777777" w:rsidR="00D05040" w:rsidRPr="00D05040" w:rsidRDefault="00D05040" w:rsidP="005E70F5">
            <w:pPr>
              <w:jc w:val="right"/>
            </w:pPr>
            <w:r w:rsidRPr="00D05040">
              <w:t>1958</w:t>
            </w:r>
          </w:p>
        </w:tc>
        <w:tc>
          <w:tcPr>
            <w:tcW w:w="941" w:type="dxa"/>
            <w:shd w:val="clear" w:color="auto" w:fill="auto"/>
            <w:noWrap/>
            <w:vAlign w:val="center"/>
            <w:hideMark/>
          </w:tcPr>
          <w:p w14:paraId="16815E2F" w14:textId="77777777" w:rsidR="00D05040" w:rsidRPr="00D05040" w:rsidRDefault="00D05040" w:rsidP="005E70F5">
            <w:pPr>
              <w:jc w:val="right"/>
            </w:pPr>
            <w:r w:rsidRPr="00D05040">
              <w:t>100.0%</w:t>
            </w:r>
          </w:p>
        </w:tc>
      </w:tr>
      <w:tr w:rsidR="00D05040" w:rsidRPr="00D05040" w14:paraId="60088851" w14:textId="77777777" w:rsidTr="005E70F5">
        <w:trPr>
          <w:cantSplit/>
          <w:jc w:val="center"/>
        </w:trPr>
        <w:tc>
          <w:tcPr>
            <w:tcW w:w="892" w:type="dxa"/>
            <w:noWrap/>
            <w:vAlign w:val="bottom"/>
            <w:hideMark/>
          </w:tcPr>
          <w:p w14:paraId="33BC35E2" w14:textId="77777777" w:rsidR="00D05040" w:rsidRPr="00D05040" w:rsidRDefault="00D05040" w:rsidP="00D05040">
            <w:r w:rsidRPr="00D05040">
              <w:t>Sem</w:t>
            </w:r>
          </w:p>
        </w:tc>
        <w:tc>
          <w:tcPr>
            <w:tcW w:w="796" w:type="dxa"/>
            <w:noWrap/>
            <w:vAlign w:val="bottom"/>
            <w:hideMark/>
          </w:tcPr>
          <w:p w14:paraId="566BDD37" w14:textId="77777777" w:rsidR="00D05040" w:rsidRPr="00D05040" w:rsidRDefault="00D05040" w:rsidP="00D05040">
            <w:r w:rsidRPr="00D05040">
              <w:t>W</w:t>
            </w:r>
          </w:p>
        </w:tc>
        <w:tc>
          <w:tcPr>
            <w:tcW w:w="1097" w:type="dxa"/>
            <w:noWrap/>
            <w:vAlign w:val="bottom"/>
            <w:hideMark/>
          </w:tcPr>
          <w:p w14:paraId="03127714" w14:textId="77777777" w:rsidR="00D05040" w:rsidRPr="00D05040" w:rsidRDefault="00D05040" w:rsidP="00D05040">
            <w:r w:rsidRPr="00D05040">
              <w:t>34606</w:t>
            </w:r>
          </w:p>
        </w:tc>
        <w:tc>
          <w:tcPr>
            <w:tcW w:w="3330" w:type="dxa"/>
            <w:vAlign w:val="bottom"/>
            <w:hideMark/>
          </w:tcPr>
          <w:p w14:paraId="766EE38C" w14:textId="77777777" w:rsidR="00D05040" w:rsidRPr="00D05040" w:rsidRDefault="00D05040" w:rsidP="00D05040">
            <w:r w:rsidRPr="00D05040">
              <w:t>2,4-Dimethylphenol, total</w:t>
            </w:r>
          </w:p>
        </w:tc>
        <w:tc>
          <w:tcPr>
            <w:tcW w:w="1080" w:type="dxa"/>
            <w:noWrap/>
            <w:vAlign w:val="center"/>
            <w:hideMark/>
          </w:tcPr>
          <w:p w14:paraId="171C754A" w14:textId="77777777" w:rsidR="00D05040" w:rsidRPr="00D05040" w:rsidRDefault="00D05040" w:rsidP="005E70F5">
            <w:pPr>
              <w:jc w:val="right"/>
            </w:pPr>
            <w:r w:rsidRPr="00D05040">
              <w:t>1957</w:t>
            </w:r>
          </w:p>
        </w:tc>
        <w:tc>
          <w:tcPr>
            <w:tcW w:w="928" w:type="dxa"/>
            <w:noWrap/>
            <w:vAlign w:val="center"/>
            <w:hideMark/>
          </w:tcPr>
          <w:p w14:paraId="39CC5300" w14:textId="77777777" w:rsidR="00D05040" w:rsidRPr="00D05040" w:rsidRDefault="00D05040" w:rsidP="005E70F5">
            <w:pPr>
              <w:jc w:val="right"/>
            </w:pPr>
            <w:r w:rsidRPr="00D05040">
              <w:t>0</w:t>
            </w:r>
          </w:p>
        </w:tc>
        <w:tc>
          <w:tcPr>
            <w:tcW w:w="1042" w:type="dxa"/>
            <w:noWrap/>
            <w:vAlign w:val="center"/>
            <w:hideMark/>
          </w:tcPr>
          <w:p w14:paraId="6E990CE6" w14:textId="77777777" w:rsidR="00D05040" w:rsidRPr="00D05040" w:rsidRDefault="00D05040" w:rsidP="005E70F5">
            <w:pPr>
              <w:jc w:val="right"/>
            </w:pPr>
            <w:r w:rsidRPr="00D05040">
              <w:t>0.0%</w:t>
            </w:r>
          </w:p>
        </w:tc>
        <w:tc>
          <w:tcPr>
            <w:tcW w:w="830" w:type="dxa"/>
            <w:shd w:val="clear" w:color="auto" w:fill="auto"/>
            <w:noWrap/>
            <w:vAlign w:val="center"/>
            <w:hideMark/>
          </w:tcPr>
          <w:p w14:paraId="0090D4F6" w14:textId="77777777" w:rsidR="00D05040" w:rsidRPr="00D05040" w:rsidRDefault="00D05040" w:rsidP="005E70F5">
            <w:pPr>
              <w:jc w:val="right"/>
            </w:pPr>
            <w:r w:rsidRPr="00D05040">
              <w:t>1957</w:t>
            </w:r>
          </w:p>
        </w:tc>
        <w:tc>
          <w:tcPr>
            <w:tcW w:w="941" w:type="dxa"/>
            <w:shd w:val="clear" w:color="auto" w:fill="auto"/>
            <w:noWrap/>
            <w:vAlign w:val="center"/>
            <w:hideMark/>
          </w:tcPr>
          <w:p w14:paraId="4F468927" w14:textId="77777777" w:rsidR="00D05040" w:rsidRPr="00D05040" w:rsidRDefault="00D05040" w:rsidP="005E70F5">
            <w:pPr>
              <w:jc w:val="right"/>
            </w:pPr>
            <w:r w:rsidRPr="00D05040">
              <w:t>100.0%</w:t>
            </w:r>
          </w:p>
        </w:tc>
      </w:tr>
      <w:tr w:rsidR="00D05040" w:rsidRPr="00D05040" w14:paraId="3B3A146C" w14:textId="77777777" w:rsidTr="005E70F5">
        <w:trPr>
          <w:cantSplit/>
          <w:jc w:val="center"/>
        </w:trPr>
        <w:tc>
          <w:tcPr>
            <w:tcW w:w="892" w:type="dxa"/>
            <w:noWrap/>
            <w:vAlign w:val="bottom"/>
            <w:hideMark/>
          </w:tcPr>
          <w:p w14:paraId="426266FD" w14:textId="77777777" w:rsidR="00D05040" w:rsidRPr="00D05040" w:rsidRDefault="00D05040" w:rsidP="00D05040">
            <w:r w:rsidRPr="00D05040">
              <w:t>Sem</w:t>
            </w:r>
          </w:p>
        </w:tc>
        <w:tc>
          <w:tcPr>
            <w:tcW w:w="796" w:type="dxa"/>
            <w:noWrap/>
            <w:vAlign w:val="bottom"/>
            <w:hideMark/>
          </w:tcPr>
          <w:p w14:paraId="5415D066" w14:textId="77777777" w:rsidR="00D05040" w:rsidRPr="00D05040" w:rsidRDefault="00D05040" w:rsidP="00D05040">
            <w:r w:rsidRPr="00D05040">
              <w:t>W</w:t>
            </w:r>
          </w:p>
        </w:tc>
        <w:tc>
          <w:tcPr>
            <w:tcW w:w="1097" w:type="dxa"/>
            <w:noWrap/>
            <w:vAlign w:val="bottom"/>
            <w:hideMark/>
          </w:tcPr>
          <w:p w14:paraId="63E8C6BF" w14:textId="77777777" w:rsidR="00D05040" w:rsidRPr="00D05040" w:rsidRDefault="00D05040" w:rsidP="00D05040">
            <w:r w:rsidRPr="00D05040">
              <w:t>34611</w:t>
            </w:r>
          </w:p>
        </w:tc>
        <w:tc>
          <w:tcPr>
            <w:tcW w:w="3330" w:type="dxa"/>
            <w:vAlign w:val="bottom"/>
            <w:hideMark/>
          </w:tcPr>
          <w:p w14:paraId="741D8A97" w14:textId="77777777" w:rsidR="00D05040" w:rsidRPr="00D05040" w:rsidRDefault="00D05040" w:rsidP="00D05040">
            <w:r w:rsidRPr="00D05040">
              <w:t>2,4-Dinitrotoluene, total</w:t>
            </w:r>
          </w:p>
        </w:tc>
        <w:tc>
          <w:tcPr>
            <w:tcW w:w="1080" w:type="dxa"/>
            <w:noWrap/>
            <w:vAlign w:val="center"/>
            <w:hideMark/>
          </w:tcPr>
          <w:p w14:paraId="2C5AB0B4" w14:textId="77777777" w:rsidR="00D05040" w:rsidRPr="00D05040" w:rsidRDefault="00D05040" w:rsidP="005E70F5">
            <w:pPr>
              <w:jc w:val="right"/>
            </w:pPr>
            <w:r w:rsidRPr="00D05040">
              <w:t>1958</w:t>
            </w:r>
          </w:p>
        </w:tc>
        <w:tc>
          <w:tcPr>
            <w:tcW w:w="928" w:type="dxa"/>
            <w:noWrap/>
            <w:vAlign w:val="center"/>
            <w:hideMark/>
          </w:tcPr>
          <w:p w14:paraId="2E39A7F5" w14:textId="77777777" w:rsidR="00D05040" w:rsidRPr="00D05040" w:rsidRDefault="00D05040" w:rsidP="005E70F5">
            <w:pPr>
              <w:jc w:val="right"/>
            </w:pPr>
            <w:r w:rsidRPr="00D05040">
              <w:t>0</w:t>
            </w:r>
          </w:p>
        </w:tc>
        <w:tc>
          <w:tcPr>
            <w:tcW w:w="1042" w:type="dxa"/>
            <w:noWrap/>
            <w:vAlign w:val="center"/>
            <w:hideMark/>
          </w:tcPr>
          <w:p w14:paraId="74ED2F2D" w14:textId="77777777" w:rsidR="00D05040" w:rsidRPr="00D05040" w:rsidRDefault="00D05040" w:rsidP="005E70F5">
            <w:pPr>
              <w:jc w:val="right"/>
            </w:pPr>
            <w:r w:rsidRPr="00D05040">
              <w:t>0.0%</w:t>
            </w:r>
          </w:p>
        </w:tc>
        <w:tc>
          <w:tcPr>
            <w:tcW w:w="830" w:type="dxa"/>
            <w:shd w:val="clear" w:color="auto" w:fill="auto"/>
            <w:noWrap/>
            <w:vAlign w:val="center"/>
            <w:hideMark/>
          </w:tcPr>
          <w:p w14:paraId="4A37D4FF" w14:textId="77777777" w:rsidR="00D05040" w:rsidRPr="00D05040" w:rsidRDefault="00D05040" w:rsidP="005E70F5">
            <w:pPr>
              <w:jc w:val="right"/>
            </w:pPr>
            <w:r w:rsidRPr="00D05040">
              <w:t>1958</w:t>
            </w:r>
          </w:p>
        </w:tc>
        <w:tc>
          <w:tcPr>
            <w:tcW w:w="941" w:type="dxa"/>
            <w:shd w:val="clear" w:color="auto" w:fill="auto"/>
            <w:noWrap/>
            <w:vAlign w:val="center"/>
            <w:hideMark/>
          </w:tcPr>
          <w:p w14:paraId="5AF31A05" w14:textId="77777777" w:rsidR="00D05040" w:rsidRPr="00D05040" w:rsidRDefault="00D05040" w:rsidP="005E70F5">
            <w:pPr>
              <w:jc w:val="right"/>
            </w:pPr>
            <w:r w:rsidRPr="00D05040">
              <w:t>100.0%</w:t>
            </w:r>
          </w:p>
        </w:tc>
      </w:tr>
      <w:tr w:rsidR="00D05040" w:rsidRPr="00D05040" w14:paraId="3552D8DE" w14:textId="77777777" w:rsidTr="005E70F5">
        <w:trPr>
          <w:cantSplit/>
          <w:jc w:val="center"/>
        </w:trPr>
        <w:tc>
          <w:tcPr>
            <w:tcW w:w="892" w:type="dxa"/>
            <w:noWrap/>
            <w:vAlign w:val="bottom"/>
            <w:hideMark/>
          </w:tcPr>
          <w:p w14:paraId="3E2E4E93" w14:textId="77777777" w:rsidR="00D05040" w:rsidRPr="00D05040" w:rsidRDefault="00D05040" w:rsidP="00D05040">
            <w:r w:rsidRPr="00D05040">
              <w:t>Sem</w:t>
            </w:r>
          </w:p>
        </w:tc>
        <w:tc>
          <w:tcPr>
            <w:tcW w:w="796" w:type="dxa"/>
            <w:noWrap/>
            <w:vAlign w:val="bottom"/>
            <w:hideMark/>
          </w:tcPr>
          <w:p w14:paraId="118920FE" w14:textId="77777777" w:rsidR="00D05040" w:rsidRPr="00D05040" w:rsidRDefault="00D05040" w:rsidP="00D05040">
            <w:r w:rsidRPr="00D05040">
              <w:t>W</w:t>
            </w:r>
          </w:p>
        </w:tc>
        <w:tc>
          <w:tcPr>
            <w:tcW w:w="1097" w:type="dxa"/>
            <w:noWrap/>
            <w:vAlign w:val="bottom"/>
            <w:hideMark/>
          </w:tcPr>
          <w:p w14:paraId="54C35D9B" w14:textId="77777777" w:rsidR="00D05040" w:rsidRPr="00D05040" w:rsidRDefault="00D05040" w:rsidP="00D05040">
            <w:r w:rsidRPr="00D05040">
              <w:t>34616</w:t>
            </w:r>
          </w:p>
        </w:tc>
        <w:tc>
          <w:tcPr>
            <w:tcW w:w="3330" w:type="dxa"/>
            <w:vAlign w:val="bottom"/>
            <w:hideMark/>
          </w:tcPr>
          <w:p w14:paraId="65EAD906" w14:textId="77777777" w:rsidR="00D05040" w:rsidRPr="00D05040" w:rsidRDefault="00D05040" w:rsidP="00D05040">
            <w:r w:rsidRPr="00D05040">
              <w:t>2,4-Dinitrophenol, total</w:t>
            </w:r>
          </w:p>
        </w:tc>
        <w:tc>
          <w:tcPr>
            <w:tcW w:w="1080" w:type="dxa"/>
            <w:noWrap/>
            <w:vAlign w:val="center"/>
            <w:hideMark/>
          </w:tcPr>
          <w:p w14:paraId="7D94B396" w14:textId="77777777" w:rsidR="00D05040" w:rsidRPr="00D05040" w:rsidRDefault="00D05040" w:rsidP="005E70F5">
            <w:pPr>
              <w:jc w:val="right"/>
            </w:pPr>
            <w:r w:rsidRPr="00D05040">
              <w:t>1957</w:t>
            </w:r>
          </w:p>
        </w:tc>
        <w:tc>
          <w:tcPr>
            <w:tcW w:w="928" w:type="dxa"/>
            <w:noWrap/>
            <w:vAlign w:val="center"/>
            <w:hideMark/>
          </w:tcPr>
          <w:p w14:paraId="4CBA7DB9" w14:textId="77777777" w:rsidR="00D05040" w:rsidRPr="00D05040" w:rsidRDefault="00D05040" w:rsidP="005E70F5">
            <w:pPr>
              <w:jc w:val="right"/>
            </w:pPr>
            <w:r w:rsidRPr="00D05040">
              <w:t>0</w:t>
            </w:r>
          </w:p>
        </w:tc>
        <w:tc>
          <w:tcPr>
            <w:tcW w:w="1042" w:type="dxa"/>
            <w:noWrap/>
            <w:vAlign w:val="center"/>
            <w:hideMark/>
          </w:tcPr>
          <w:p w14:paraId="29760257" w14:textId="77777777" w:rsidR="00D05040" w:rsidRPr="00D05040" w:rsidRDefault="00D05040" w:rsidP="005E70F5">
            <w:pPr>
              <w:jc w:val="right"/>
            </w:pPr>
            <w:r w:rsidRPr="00D05040">
              <w:t>0.0%</w:t>
            </w:r>
          </w:p>
        </w:tc>
        <w:tc>
          <w:tcPr>
            <w:tcW w:w="830" w:type="dxa"/>
            <w:shd w:val="clear" w:color="auto" w:fill="auto"/>
            <w:noWrap/>
            <w:vAlign w:val="center"/>
            <w:hideMark/>
          </w:tcPr>
          <w:p w14:paraId="2F449F2B" w14:textId="77777777" w:rsidR="00D05040" w:rsidRPr="00D05040" w:rsidRDefault="00D05040" w:rsidP="005E70F5">
            <w:pPr>
              <w:jc w:val="right"/>
            </w:pPr>
            <w:r w:rsidRPr="00D05040">
              <w:t>1957</w:t>
            </w:r>
          </w:p>
        </w:tc>
        <w:tc>
          <w:tcPr>
            <w:tcW w:w="941" w:type="dxa"/>
            <w:shd w:val="clear" w:color="auto" w:fill="auto"/>
            <w:noWrap/>
            <w:vAlign w:val="center"/>
            <w:hideMark/>
          </w:tcPr>
          <w:p w14:paraId="769B0D1C" w14:textId="77777777" w:rsidR="00D05040" w:rsidRPr="00D05040" w:rsidRDefault="00D05040" w:rsidP="005E70F5">
            <w:pPr>
              <w:jc w:val="right"/>
            </w:pPr>
            <w:r w:rsidRPr="00D05040">
              <w:t>100.0%</w:t>
            </w:r>
          </w:p>
        </w:tc>
      </w:tr>
      <w:tr w:rsidR="00D05040" w:rsidRPr="00D05040" w14:paraId="1A8F93E2" w14:textId="77777777" w:rsidTr="005E70F5">
        <w:trPr>
          <w:cantSplit/>
          <w:jc w:val="center"/>
        </w:trPr>
        <w:tc>
          <w:tcPr>
            <w:tcW w:w="892" w:type="dxa"/>
            <w:noWrap/>
            <w:vAlign w:val="bottom"/>
            <w:hideMark/>
          </w:tcPr>
          <w:p w14:paraId="4656937E" w14:textId="77777777" w:rsidR="00D05040" w:rsidRPr="00D05040" w:rsidRDefault="00D05040" w:rsidP="00D05040">
            <w:r w:rsidRPr="00D05040">
              <w:t>Sem</w:t>
            </w:r>
          </w:p>
        </w:tc>
        <w:tc>
          <w:tcPr>
            <w:tcW w:w="796" w:type="dxa"/>
            <w:noWrap/>
            <w:vAlign w:val="bottom"/>
            <w:hideMark/>
          </w:tcPr>
          <w:p w14:paraId="02651042" w14:textId="77777777" w:rsidR="00D05040" w:rsidRPr="00D05040" w:rsidRDefault="00D05040" w:rsidP="00D05040">
            <w:r w:rsidRPr="00D05040">
              <w:t>W</w:t>
            </w:r>
          </w:p>
        </w:tc>
        <w:tc>
          <w:tcPr>
            <w:tcW w:w="1097" w:type="dxa"/>
            <w:noWrap/>
            <w:vAlign w:val="bottom"/>
            <w:hideMark/>
          </w:tcPr>
          <w:p w14:paraId="7A2D7263" w14:textId="77777777" w:rsidR="00D05040" w:rsidRPr="00D05040" w:rsidRDefault="00D05040" w:rsidP="00D05040">
            <w:r w:rsidRPr="00D05040">
              <w:t>34621</w:t>
            </w:r>
          </w:p>
        </w:tc>
        <w:tc>
          <w:tcPr>
            <w:tcW w:w="3330" w:type="dxa"/>
            <w:vAlign w:val="bottom"/>
            <w:hideMark/>
          </w:tcPr>
          <w:p w14:paraId="3C8A4BEF" w14:textId="77777777" w:rsidR="00D05040" w:rsidRPr="00D05040" w:rsidRDefault="00D05040" w:rsidP="00D05040">
            <w:r w:rsidRPr="00D05040">
              <w:t>2,4,6-Trichlorophenol, total</w:t>
            </w:r>
          </w:p>
        </w:tc>
        <w:tc>
          <w:tcPr>
            <w:tcW w:w="1080" w:type="dxa"/>
            <w:noWrap/>
            <w:vAlign w:val="center"/>
            <w:hideMark/>
          </w:tcPr>
          <w:p w14:paraId="208FE612" w14:textId="77777777" w:rsidR="00D05040" w:rsidRPr="00D05040" w:rsidRDefault="00D05040" w:rsidP="005E70F5">
            <w:pPr>
              <w:jc w:val="right"/>
            </w:pPr>
            <w:r w:rsidRPr="00D05040">
              <w:t>238</w:t>
            </w:r>
          </w:p>
        </w:tc>
        <w:tc>
          <w:tcPr>
            <w:tcW w:w="928" w:type="dxa"/>
            <w:noWrap/>
            <w:vAlign w:val="center"/>
            <w:hideMark/>
          </w:tcPr>
          <w:p w14:paraId="4B79F6A3" w14:textId="77777777" w:rsidR="00D05040" w:rsidRPr="00D05040" w:rsidRDefault="00D05040" w:rsidP="005E70F5">
            <w:pPr>
              <w:jc w:val="right"/>
            </w:pPr>
            <w:r w:rsidRPr="00D05040">
              <w:t>0</w:t>
            </w:r>
          </w:p>
        </w:tc>
        <w:tc>
          <w:tcPr>
            <w:tcW w:w="1042" w:type="dxa"/>
            <w:noWrap/>
            <w:vAlign w:val="center"/>
            <w:hideMark/>
          </w:tcPr>
          <w:p w14:paraId="20F7AA9A" w14:textId="77777777" w:rsidR="00D05040" w:rsidRPr="00D05040" w:rsidRDefault="00D05040" w:rsidP="005E70F5">
            <w:pPr>
              <w:jc w:val="right"/>
            </w:pPr>
            <w:r w:rsidRPr="00D05040">
              <w:t>0.0%</w:t>
            </w:r>
          </w:p>
        </w:tc>
        <w:tc>
          <w:tcPr>
            <w:tcW w:w="830" w:type="dxa"/>
            <w:shd w:val="clear" w:color="auto" w:fill="auto"/>
            <w:noWrap/>
            <w:vAlign w:val="center"/>
            <w:hideMark/>
          </w:tcPr>
          <w:p w14:paraId="58589230" w14:textId="77777777" w:rsidR="00D05040" w:rsidRPr="00D05040" w:rsidRDefault="00D05040" w:rsidP="005E70F5">
            <w:pPr>
              <w:jc w:val="right"/>
            </w:pPr>
            <w:r w:rsidRPr="00D05040">
              <w:t>238</w:t>
            </w:r>
          </w:p>
        </w:tc>
        <w:tc>
          <w:tcPr>
            <w:tcW w:w="941" w:type="dxa"/>
            <w:shd w:val="clear" w:color="auto" w:fill="auto"/>
            <w:noWrap/>
            <w:vAlign w:val="center"/>
            <w:hideMark/>
          </w:tcPr>
          <w:p w14:paraId="58ED16C6" w14:textId="77777777" w:rsidR="00D05040" w:rsidRPr="00D05040" w:rsidRDefault="00D05040" w:rsidP="005E70F5">
            <w:pPr>
              <w:jc w:val="right"/>
            </w:pPr>
            <w:r w:rsidRPr="00D05040">
              <w:t>100.0%</w:t>
            </w:r>
          </w:p>
        </w:tc>
      </w:tr>
      <w:tr w:rsidR="00D05040" w:rsidRPr="00D05040" w14:paraId="000284DB" w14:textId="77777777" w:rsidTr="005E70F5">
        <w:trPr>
          <w:cantSplit/>
          <w:jc w:val="center"/>
        </w:trPr>
        <w:tc>
          <w:tcPr>
            <w:tcW w:w="892" w:type="dxa"/>
            <w:noWrap/>
            <w:vAlign w:val="bottom"/>
            <w:hideMark/>
          </w:tcPr>
          <w:p w14:paraId="1128F270" w14:textId="77777777" w:rsidR="00D05040" w:rsidRPr="00D05040" w:rsidRDefault="00D05040" w:rsidP="00D05040">
            <w:r w:rsidRPr="00D05040">
              <w:t>Sem</w:t>
            </w:r>
          </w:p>
        </w:tc>
        <w:tc>
          <w:tcPr>
            <w:tcW w:w="796" w:type="dxa"/>
            <w:noWrap/>
            <w:vAlign w:val="bottom"/>
            <w:hideMark/>
          </w:tcPr>
          <w:p w14:paraId="6AE9620A" w14:textId="77777777" w:rsidR="00D05040" w:rsidRPr="00D05040" w:rsidRDefault="00D05040" w:rsidP="00D05040">
            <w:r w:rsidRPr="00D05040">
              <w:t>W</w:t>
            </w:r>
          </w:p>
        </w:tc>
        <w:tc>
          <w:tcPr>
            <w:tcW w:w="1097" w:type="dxa"/>
            <w:noWrap/>
            <w:vAlign w:val="bottom"/>
            <w:hideMark/>
          </w:tcPr>
          <w:p w14:paraId="1663120C" w14:textId="77777777" w:rsidR="00D05040" w:rsidRPr="00D05040" w:rsidRDefault="00D05040" w:rsidP="00D05040">
            <w:r w:rsidRPr="00D05040">
              <w:t>34626</w:t>
            </w:r>
          </w:p>
        </w:tc>
        <w:tc>
          <w:tcPr>
            <w:tcW w:w="3330" w:type="dxa"/>
            <w:vAlign w:val="bottom"/>
            <w:hideMark/>
          </w:tcPr>
          <w:p w14:paraId="71B805F0" w14:textId="77777777" w:rsidR="00D05040" w:rsidRPr="00D05040" w:rsidRDefault="00D05040" w:rsidP="00D05040">
            <w:r w:rsidRPr="00D05040">
              <w:t>2,6-Dinitrotoluene, total</w:t>
            </w:r>
          </w:p>
        </w:tc>
        <w:tc>
          <w:tcPr>
            <w:tcW w:w="1080" w:type="dxa"/>
            <w:noWrap/>
            <w:vAlign w:val="center"/>
            <w:hideMark/>
          </w:tcPr>
          <w:p w14:paraId="3BC8AF24" w14:textId="77777777" w:rsidR="00D05040" w:rsidRPr="00D05040" w:rsidRDefault="00D05040" w:rsidP="005E70F5">
            <w:pPr>
              <w:jc w:val="right"/>
            </w:pPr>
            <w:r w:rsidRPr="00D05040">
              <w:t>1958</w:t>
            </w:r>
          </w:p>
        </w:tc>
        <w:tc>
          <w:tcPr>
            <w:tcW w:w="928" w:type="dxa"/>
            <w:noWrap/>
            <w:vAlign w:val="center"/>
            <w:hideMark/>
          </w:tcPr>
          <w:p w14:paraId="1CF3C1BC" w14:textId="77777777" w:rsidR="00D05040" w:rsidRPr="00D05040" w:rsidRDefault="00D05040" w:rsidP="005E70F5">
            <w:pPr>
              <w:jc w:val="right"/>
            </w:pPr>
            <w:r w:rsidRPr="00D05040">
              <w:t>0</w:t>
            </w:r>
          </w:p>
        </w:tc>
        <w:tc>
          <w:tcPr>
            <w:tcW w:w="1042" w:type="dxa"/>
            <w:noWrap/>
            <w:vAlign w:val="center"/>
            <w:hideMark/>
          </w:tcPr>
          <w:p w14:paraId="4E5C11FA" w14:textId="77777777" w:rsidR="00D05040" w:rsidRPr="00D05040" w:rsidRDefault="00D05040" w:rsidP="005E70F5">
            <w:pPr>
              <w:jc w:val="right"/>
            </w:pPr>
            <w:r w:rsidRPr="00D05040">
              <w:t>0.0%</w:t>
            </w:r>
          </w:p>
        </w:tc>
        <w:tc>
          <w:tcPr>
            <w:tcW w:w="830" w:type="dxa"/>
            <w:shd w:val="clear" w:color="auto" w:fill="auto"/>
            <w:noWrap/>
            <w:vAlign w:val="center"/>
            <w:hideMark/>
          </w:tcPr>
          <w:p w14:paraId="3D2A8501" w14:textId="77777777" w:rsidR="00D05040" w:rsidRPr="00D05040" w:rsidRDefault="00D05040" w:rsidP="005E70F5">
            <w:pPr>
              <w:jc w:val="right"/>
            </w:pPr>
            <w:r w:rsidRPr="00D05040">
              <w:t>1958</w:t>
            </w:r>
          </w:p>
        </w:tc>
        <w:tc>
          <w:tcPr>
            <w:tcW w:w="941" w:type="dxa"/>
            <w:shd w:val="clear" w:color="auto" w:fill="auto"/>
            <w:noWrap/>
            <w:vAlign w:val="center"/>
            <w:hideMark/>
          </w:tcPr>
          <w:p w14:paraId="233D4165" w14:textId="77777777" w:rsidR="00D05040" w:rsidRPr="00D05040" w:rsidRDefault="00D05040" w:rsidP="005E70F5">
            <w:pPr>
              <w:jc w:val="right"/>
            </w:pPr>
            <w:r w:rsidRPr="00D05040">
              <w:t>100.0%</w:t>
            </w:r>
          </w:p>
        </w:tc>
      </w:tr>
      <w:tr w:rsidR="00D05040" w:rsidRPr="00D05040" w14:paraId="31285CB3" w14:textId="77777777" w:rsidTr="005E70F5">
        <w:trPr>
          <w:cantSplit/>
          <w:jc w:val="center"/>
        </w:trPr>
        <w:tc>
          <w:tcPr>
            <w:tcW w:w="892" w:type="dxa"/>
            <w:noWrap/>
            <w:vAlign w:val="bottom"/>
            <w:hideMark/>
          </w:tcPr>
          <w:p w14:paraId="7BAF6BC5" w14:textId="77777777" w:rsidR="00D05040" w:rsidRPr="00D05040" w:rsidRDefault="00D05040" w:rsidP="00D05040">
            <w:r w:rsidRPr="00D05040">
              <w:t>Sem</w:t>
            </w:r>
          </w:p>
        </w:tc>
        <w:tc>
          <w:tcPr>
            <w:tcW w:w="796" w:type="dxa"/>
            <w:noWrap/>
            <w:vAlign w:val="bottom"/>
            <w:hideMark/>
          </w:tcPr>
          <w:p w14:paraId="13C656D6" w14:textId="77777777" w:rsidR="00D05040" w:rsidRPr="00D05040" w:rsidRDefault="00D05040" w:rsidP="00D05040">
            <w:r w:rsidRPr="00D05040">
              <w:t>W</w:t>
            </w:r>
          </w:p>
        </w:tc>
        <w:tc>
          <w:tcPr>
            <w:tcW w:w="1097" w:type="dxa"/>
            <w:noWrap/>
            <w:vAlign w:val="bottom"/>
            <w:hideMark/>
          </w:tcPr>
          <w:p w14:paraId="3AFE1128" w14:textId="77777777" w:rsidR="00D05040" w:rsidRPr="00D05040" w:rsidRDefault="00D05040" w:rsidP="00D05040">
            <w:r w:rsidRPr="00D05040">
              <w:t>34631</w:t>
            </w:r>
          </w:p>
        </w:tc>
        <w:tc>
          <w:tcPr>
            <w:tcW w:w="3330" w:type="dxa"/>
            <w:vAlign w:val="bottom"/>
            <w:hideMark/>
          </w:tcPr>
          <w:p w14:paraId="3FE4F4F6" w14:textId="77777777" w:rsidR="00D05040" w:rsidRPr="00D05040" w:rsidRDefault="00D05040" w:rsidP="00D05040">
            <w:r w:rsidRPr="00D05040">
              <w:t>3,3'-Dichlorobenzidine, total</w:t>
            </w:r>
          </w:p>
        </w:tc>
        <w:tc>
          <w:tcPr>
            <w:tcW w:w="1080" w:type="dxa"/>
            <w:noWrap/>
            <w:vAlign w:val="center"/>
            <w:hideMark/>
          </w:tcPr>
          <w:p w14:paraId="4D965B81" w14:textId="77777777" w:rsidR="00D05040" w:rsidRPr="00D05040" w:rsidRDefault="00D05040" w:rsidP="005E70F5">
            <w:pPr>
              <w:jc w:val="right"/>
            </w:pPr>
            <w:r w:rsidRPr="00D05040">
              <w:t>246</w:t>
            </w:r>
          </w:p>
        </w:tc>
        <w:tc>
          <w:tcPr>
            <w:tcW w:w="928" w:type="dxa"/>
            <w:noWrap/>
            <w:vAlign w:val="center"/>
            <w:hideMark/>
          </w:tcPr>
          <w:p w14:paraId="1C415169" w14:textId="77777777" w:rsidR="00D05040" w:rsidRPr="00D05040" w:rsidRDefault="00D05040" w:rsidP="005E70F5">
            <w:pPr>
              <w:jc w:val="right"/>
            </w:pPr>
            <w:r w:rsidRPr="00D05040">
              <w:t>0</w:t>
            </w:r>
          </w:p>
        </w:tc>
        <w:tc>
          <w:tcPr>
            <w:tcW w:w="1042" w:type="dxa"/>
            <w:noWrap/>
            <w:vAlign w:val="center"/>
            <w:hideMark/>
          </w:tcPr>
          <w:p w14:paraId="10DCF20E" w14:textId="77777777" w:rsidR="00D05040" w:rsidRPr="00D05040" w:rsidRDefault="00D05040" w:rsidP="005E70F5">
            <w:pPr>
              <w:jc w:val="right"/>
            </w:pPr>
            <w:r w:rsidRPr="00D05040">
              <w:t>0.0%</w:t>
            </w:r>
          </w:p>
        </w:tc>
        <w:tc>
          <w:tcPr>
            <w:tcW w:w="830" w:type="dxa"/>
            <w:shd w:val="clear" w:color="auto" w:fill="auto"/>
            <w:noWrap/>
            <w:vAlign w:val="center"/>
            <w:hideMark/>
          </w:tcPr>
          <w:p w14:paraId="073EAC73" w14:textId="77777777" w:rsidR="00D05040" w:rsidRPr="00D05040" w:rsidRDefault="00D05040" w:rsidP="005E70F5">
            <w:pPr>
              <w:jc w:val="right"/>
            </w:pPr>
            <w:r w:rsidRPr="00D05040">
              <w:t>246</w:t>
            </w:r>
          </w:p>
        </w:tc>
        <w:tc>
          <w:tcPr>
            <w:tcW w:w="941" w:type="dxa"/>
            <w:shd w:val="clear" w:color="auto" w:fill="auto"/>
            <w:noWrap/>
            <w:vAlign w:val="center"/>
            <w:hideMark/>
          </w:tcPr>
          <w:p w14:paraId="0A6A7572" w14:textId="77777777" w:rsidR="00D05040" w:rsidRPr="00D05040" w:rsidRDefault="00D05040" w:rsidP="005E70F5">
            <w:pPr>
              <w:jc w:val="right"/>
            </w:pPr>
            <w:r w:rsidRPr="00D05040">
              <w:t>100.0%</w:t>
            </w:r>
          </w:p>
        </w:tc>
      </w:tr>
      <w:tr w:rsidR="00D05040" w:rsidRPr="00D05040" w14:paraId="7D4BB3C8" w14:textId="77777777" w:rsidTr="005E70F5">
        <w:trPr>
          <w:cantSplit/>
          <w:jc w:val="center"/>
        </w:trPr>
        <w:tc>
          <w:tcPr>
            <w:tcW w:w="892" w:type="dxa"/>
            <w:noWrap/>
            <w:vAlign w:val="bottom"/>
            <w:hideMark/>
          </w:tcPr>
          <w:p w14:paraId="74790109" w14:textId="77777777" w:rsidR="00D05040" w:rsidRPr="00D05040" w:rsidRDefault="00D05040" w:rsidP="00D05040">
            <w:r w:rsidRPr="00D05040">
              <w:t>Sem</w:t>
            </w:r>
          </w:p>
        </w:tc>
        <w:tc>
          <w:tcPr>
            <w:tcW w:w="796" w:type="dxa"/>
            <w:noWrap/>
            <w:vAlign w:val="bottom"/>
            <w:hideMark/>
          </w:tcPr>
          <w:p w14:paraId="6129B772" w14:textId="77777777" w:rsidR="00D05040" w:rsidRPr="00D05040" w:rsidRDefault="00D05040" w:rsidP="00D05040">
            <w:r w:rsidRPr="00D05040">
              <w:t>W</w:t>
            </w:r>
          </w:p>
        </w:tc>
        <w:tc>
          <w:tcPr>
            <w:tcW w:w="1097" w:type="dxa"/>
            <w:noWrap/>
            <w:vAlign w:val="bottom"/>
            <w:hideMark/>
          </w:tcPr>
          <w:p w14:paraId="186F6FF3" w14:textId="77777777" w:rsidR="00D05040" w:rsidRPr="00D05040" w:rsidRDefault="00D05040" w:rsidP="00D05040">
            <w:r w:rsidRPr="00D05040">
              <w:t>34636</w:t>
            </w:r>
          </w:p>
        </w:tc>
        <w:tc>
          <w:tcPr>
            <w:tcW w:w="3330" w:type="dxa"/>
            <w:vAlign w:val="bottom"/>
            <w:hideMark/>
          </w:tcPr>
          <w:p w14:paraId="06268776" w14:textId="77777777" w:rsidR="00D05040" w:rsidRPr="00D05040" w:rsidRDefault="00D05040" w:rsidP="00D05040">
            <w:r w:rsidRPr="00D05040">
              <w:t>4-Bromophenyl Phenyl Ether, total</w:t>
            </w:r>
          </w:p>
        </w:tc>
        <w:tc>
          <w:tcPr>
            <w:tcW w:w="1080" w:type="dxa"/>
            <w:noWrap/>
            <w:vAlign w:val="center"/>
            <w:hideMark/>
          </w:tcPr>
          <w:p w14:paraId="0F27669A" w14:textId="77777777" w:rsidR="00D05040" w:rsidRPr="00D05040" w:rsidRDefault="00D05040" w:rsidP="005E70F5">
            <w:pPr>
              <w:jc w:val="right"/>
            </w:pPr>
            <w:r w:rsidRPr="00D05040">
              <w:t>236</w:t>
            </w:r>
          </w:p>
        </w:tc>
        <w:tc>
          <w:tcPr>
            <w:tcW w:w="928" w:type="dxa"/>
            <w:noWrap/>
            <w:vAlign w:val="center"/>
            <w:hideMark/>
          </w:tcPr>
          <w:p w14:paraId="7597E647" w14:textId="77777777" w:rsidR="00D05040" w:rsidRPr="00D05040" w:rsidRDefault="00D05040" w:rsidP="005E70F5">
            <w:pPr>
              <w:jc w:val="right"/>
            </w:pPr>
            <w:r w:rsidRPr="00D05040">
              <w:t>0</w:t>
            </w:r>
          </w:p>
        </w:tc>
        <w:tc>
          <w:tcPr>
            <w:tcW w:w="1042" w:type="dxa"/>
            <w:noWrap/>
            <w:vAlign w:val="center"/>
            <w:hideMark/>
          </w:tcPr>
          <w:p w14:paraId="5F6A24CE" w14:textId="77777777" w:rsidR="00D05040" w:rsidRPr="00D05040" w:rsidRDefault="00D05040" w:rsidP="005E70F5">
            <w:pPr>
              <w:jc w:val="right"/>
            </w:pPr>
            <w:r w:rsidRPr="00D05040">
              <w:t>0.0%</w:t>
            </w:r>
          </w:p>
        </w:tc>
        <w:tc>
          <w:tcPr>
            <w:tcW w:w="830" w:type="dxa"/>
            <w:shd w:val="clear" w:color="auto" w:fill="auto"/>
            <w:noWrap/>
            <w:vAlign w:val="center"/>
            <w:hideMark/>
          </w:tcPr>
          <w:p w14:paraId="0612EC26" w14:textId="77777777" w:rsidR="00D05040" w:rsidRPr="00D05040" w:rsidRDefault="00D05040" w:rsidP="005E70F5">
            <w:pPr>
              <w:jc w:val="right"/>
            </w:pPr>
            <w:r w:rsidRPr="00D05040">
              <w:t>236</w:t>
            </w:r>
          </w:p>
        </w:tc>
        <w:tc>
          <w:tcPr>
            <w:tcW w:w="941" w:type="dxa"/>
            <w:shd w:val="clear" w:color="auto" w:fill="auto"/>
            <w:noWrap/>
            <w:vAlign w:val="center"/>
            <w:hideMark/>
          </w:tcPr>
          <w:p w14:paraId="1EFA2434" w14:textId="77777777" w:rsidR="00D05040" w:rsidRPr="00D05040" w:rsidRDefault="00D05040" w:rsidP="005E70F5">
            <w:pPr>
              <w:jc w:val="right"/>
            </w:pPr>
            <w:r w:rsidRPr="00D05040">
              <w:t>100.0%</w:t>
            </w:r>
          </w:p>
        </w:tc>
      </w:tr>
      <w:tr w:rsidR="00D05040" w:rsidRPr="00D05040" w14:paraId="61D97E00" w14:textId="77777777" w:rsidTr="005E70F5">
        <w:trPr>
          <w:cantSplit/>
          <w:jc w:val="center"/>
        </w:trPr>
        <w:tc>
          <w:tcPr>
            <w:tcW w:w="892" w:type="dxa"/>
            <w:noWrap/>
            <w:vAlign w:val="bottom"/>
            <w:hideMark/>
          </w:tcPr>
          <w:p w14:paraId="5C3CF824" w14:textId="77777777" w:rsidR="00D05040" w:rsidRPr="00D05040" w:rsidRDefault="00D05040" w:rsidP="00D05040">
            <w:r w:rsidRPr="00D05040">
              <w:t>Sem</w:t>
            </w:r>
          </w:p>
        </w:tc>
        <w:tc>
          <w:tcPr>
            <w:tcW w:w="796" w:type="dxa"/>
            <w:noWrap/>
            <w:vAlign w:val="bottom"/>
            <w:hideMark/>
          </w:tcPr>
          <w:p w14:paraId="2A0859EA" w14:textId="77777777" w:rsidR="00D05040" w:rsidRPr="00D05040" w:rsidRDefault="00D05040" w:rsidP="00D05040">
            <w:r w:rsidRPr="00D05040">
              <w:t>W</w:t>
            </w:r>
          </w:p>
        </w:tc>
        <w:tc>
          <w:tcPr>
            <w:tcW w:w="1097" w:type="dxa"/>
            <w:noWrap/>
            <w:vAlign w:val="bottom"/>
            <w:hideMark/>
          </w:tcPr>
          <w:p w14:paraId="1D6E41DF" w14:textId="77777777" w:rsidR="00D05040" w:rsidRPr="00D05040" w:rsidRDefault="00D05040" w:rsidP="00D05040">
            <w:r w:rsidRPr="00D05040">
              <w:t>34641</w:t>
            </w:r>
          </w:p>
        </w:tc>
        <w:tc>
          <w:tcPr>
            <w:tcW w:w="3330" w:type="dxa"/>
            <w:vAlign w:val="bottom"/>
            <w:hideMark/>
          </w:tcPr>
          <w:p w14:paraId="29E1D604" w14:textId="77777777" w:rsidR="00D05040" w:rsidRPr="00D05040" w:rsidRDefault="00D05040" w:rsidP="00D05040">
            <w:r w:rsidRPr="00D05040">
              <w:t>4-Chlorophenyl Phenyl Ether, total</w:t>
            </w:r>
          </w:p>
        </w:tc>
        <w:tc>
          <w:tcPr>
            <w:tcW w:w="1080" w:type="dxa"/>
            <w:noWrap/>
            <w:vAlign w:val="center"/>
            <w:hideMark/>
          </w:tcPr>
          <w:p w14:paraId="57DC0E4D" w14:textId="77777777" w:rsidR="00D05040" w:rsidRPr="00D05040" w:rsidRDefault="00D05040" w:rsidP="005E70F5">
            <w:pPr>
              <w:jc w:val="right"/>
            </w:pPr>
            <w:r w:rsidRPr="00D05040">
              <w:t>238</w:t>
            </w:r>
          </w:p>
        </w:tc>
        <w:tc>
          <w:tcPr>
            <w:tcW w:w="928" w:type="dxa"/>
            <w:noWrap/>
            <w:vAlign w:val="center"/>
            <w:hideMark/>
          </w:tcPr>
          <w:p w14:paraId="301D7850" w14:textId="77777777" w:rsidR="00D05040" w:rsidRPr="00D05040" w:rsidRDefault="00D05040" w:rsidP="005E70F5">
            <w:pPr>
              <w:jc w:val="right"/>
            </w:pPr>
            <w:r w:rsidRPr="00D05040">
              <w:t>0</w:t>
            </w:r>
          </w:p>
        </w:tc>
        <w:tc>
          <w:tcPr>
            <w:tcW w:w="1042" w:type="dxa"/>
            <w:noWrap/>
            <w:vAlign w:val="center"/>
            <w:hideMark/>
          </w:tcPr>
          <w:p w14:paraId="759D74D1" w14:textId="77777777" w:rsidR="00D05040" w:rsidRPr="00D05040" w:rsidRDefault="00D05040" w:rsidP="005E70F5">
            <w:pPr>
              <w:jc w:val="right"/>
            </w:pPr>
            <w:r w:rsidRPr="00D05040">
              <w:t>0.0%</w:t>
            </w:r>
          </w:p>
        </w:tc>
        <w:tc>
          <w:tcPr>
            <w:tcW w:w="830" w:type="dxa"/>
            <w:shd w:val="clear" w:color="auto" w:fill="auto"/>
            <w:noWrap/>
            <w:vAlign w:val="center"/>
            <w:hideMark/>
          </w:tcPr>
          <w:p w14:paraId="34977B60" w14:textId="77777777" w:rsidR="00D05040" w:rsidRPr="00D05040" w:rsidRDefault="00D05040" w:rsidP="005E70F5">
            <w:pPr>
              <w:jc w:val="right"/>
            </w:pPr>
            <w:r w:rsidRPr="00D05040">
              <w:t>238</w:t>
            </w:r>
          </w:p>
        </w:tc>
        <w:tc>
          <w:tcPr>
            <w:tcW w:w="941" w:type="dxa"/>
            <w:shd w:val="clear" w:color="auto" w:fill="auto"/>
            <w:noWrap/>
            <w:vAlign w:val="center"/>
            <w:hideMark/>
          </w:tcPr>
          <w:p w14:paraId="3264D8AF" w14:textId="77777777" w:rsidR="00D05040" w:rsidRPr="00D05040" w:rsidRDefault="00D05040" w:rsidP="005E70F5">
            <w:pPr>
              <w:jc w:val="right"/>
            </w:pPr>
            <w:r w:rsidRPr="00D05040">
              <w:t>100.0%</w:t>
            </w:r>
          </w:p>
        </w:tc>
      </w:tr>
      <w:tr w:rsidR="00D05040" w:rsidRPr="00D05040" w14:paraId="3EFC0C6E" w14:textId="77777777" w:rsidTr="005E70F5">
        <w:trPr>
          <w:cantSplit/>
          <w:jc w:val="center"/>
        </w:trPr>
        <w:tc>
          <w:tcPr>
            <w:tcW w:w="892" w:type="dxa"/>
            <w:noWrap/>
            <w:vAlign w:val="bottom"/>
            <w:hideMark/>
          </w:tcPr>
          <w:p w14:paraId="6FC3AA54" w14:textId="77777777" w:rsidR="00D05040" w:rsidRPr="00D05040" w:rsidRDefault="00D05040" w:rsidP="00D05040">
            <w:r w:rsidRPr="00D05040">
              <w:t>Sem</w:t>
            </w:r>
          </w:p>
        </w:tc>
        <w:tc>
          <w:tcPr>
            <w:tcW w:w="796" w:type="dxa"/>
            <w:noWrap/>
            <w:vAlign w:val="bottom"/>
            <w:hideMark/>
          </w:tcPr>
          <w:p w14:paraId="406A3AAC" w14:textId="77777777" w:rsidR="00D05040" w:rsidRPr="00D05040" w:rsidRDefault="00D05040" w:rsidP="00D05040">
            <w:r w:rsidRPr="00D05040">
              <w:t>W</w:t>
            </w:r>
          </w:p>
        </w:tc>
        <w:tc>
          <w:tcPr>
            <w:tcW w:w="1097" w:type="dxa"/>
            <w:noWrap/>
            <w:vAlign w:val="bottom"/>
            <w:hideMark/>
          </w:tcPr>
          <w:p w14:paraId="4659B086" w14:textId="77777777" w:rsidR="00D05040" w:rsidRPr="00D05040" w:rsidRDefault="00D05040" w:rsidP="00D05040">
            <w:r w:rsidRPr="00D05040">
              <w:t>34646</w:t>
            </w:r>
          </w:p>
        </w:tc>
        <w:tc>
          <w:tcPr>
            <w:tcW w:w="3330" w:type="dxa"/>
            <w:vAlign w:val="bottom"/>
            <w:hideMark/>
          </w:tcPr>
          <w:p w14:paraId="79D5EEED" w14:textId="77777777" w:rsidR="00D05040" w:rsidRPr="00D05040" w:rsidRDefault="00D05040" w:rsidP="00D05040">
            <w:r w:rsidRPr="00D05040">
              <w:t>4-Nitrophenol, total</w:t>
            </w:r>
          </w:p>
        </w:tc>
        <w:tc>
          <w:tcPr>
            <w:tcW w:w="1080" w:type="dxa"/>
            <w:noWrap/>
            <w:vAlign w:val="center"/>
            <w:hideMark/>
          </w:tcPr>
          <w:p w14:paraId="1F3BE9AB" w14:textId="77777777" w:rsidR="00D05040" w:rsidRPr="00D05040" w:rsidRDefault="00D05040" w:rsidP="005E70F5">
            <w:pPr>
              <w:jc w:val="right"/>
            </w:pPr>
            <w:r w:rsidRPr="00D05040">
              <w:t>1957</w:t>
            </w:r>
          </w:p>
        </w:tc>
        <w:tc>
          <w:tcPr>
            <w:tcW w:w="928" w:type="dxa"/>
            <w:noWrap/>
            <w:vAlign w:val="center"/>
            <w:hideMark/>
          </w:tcPr>
          <w:p w14:paraId="58800A6E" w14:textId="77777777" w:rsidR="00D05040" w:rsidRPr="00D05040" w:rsidRDefault="00D05040" w:rsidP="005E70F5">
            <w:pPr>
              <w:jc w:val="right"/>
            </w:pPr>
            <w:r w:rsidRPr="00D05040">
              <w:t>0</w:t>
            </w:r>
          </w:p>
        </w:tc>
        <w:tc>
          <w:tcPr>
            <w:tcW w:w="1042" w:type="dxa"/>
            <w:noWrap/>
            <w:vAlign w:val="center"/>
            <w:hideMark/>
          </w:tcPr>
          <w:p w14:paraId="431CF879" w14:textId="77777777" w:rsidR="00D05040" w:rsidRPr="00D05040" w:rsidRDefault="00D05040" w:rsidP="005E70F5">
            <w:pPr>
              <w:jc w:val="right"/>
            </w:pPr>
            <w:r w:rsidRPr="00D05040">
              <w:t>0.0%</w:t>
            </w:r>
          </w:p>
        </w:tc>
        <w:tc>
          <w:tcPr>
            <w:tcW w:w="830" w:type="dxa"/>
            <w:shd w:val="clear" w:color="auto" w:fill="auto"/>
            <w:noWrap/>
            <w:vAlign w:val="center"/>
            <w:hideMark/>
          </w:tcPr>
          <w:p w14:paraId="497523FB" w14:textId="77777777" w:rsidR="00D05040" w:rsidRPr="00D05040" w:rsidRDefault="00D05040" w:rsidP="005E70F5">
            <w:pPr>
              <w:jc w:val="right"/>
            </w:pPr>
            <w:r w:rsidRPr="00D05040">
              <w:t>1957</w:t>
            </w:r>
          </w:p>
        </w:tc>
        <w:tc>
          <w:tcPr>
            <w:tcW w:w="941" w:type="dxa"/>
            <w:shd w:val="clear" w:color="auto" w:fill="auto"/>
            <w:noWrap/>
            <w:vAlign w:val="center"/>
            <w:hideMark/>
          </w:tcPr>
          <w:p w14:paraId="2DF22ED9" w14:textId="77777777" w:rsidR="00D05040" w:rsidRPr="00D05040" w:rsidRDefault="00D05040" w:rsidP="005E70F5">
            <w:pPr>
              <w:jc w:val="right"/>
            </w:pPr>
            <w:r w:rsidRPr="00D05040">
              <w:t>100.0%</w:t>
            </w:r>
          </w:p>
        </w:tc>
      </w:tr>
      <w:tr w:rsidR="00D05040" w:rsidRPr="00D05040" w14:paraId="5BB9AA94" w14:textId="77777777" w:rsidTr="005E70F5">
        <w:trPr>
          <w:cantSplit/>
          <w:jc w:val="center"/>
        </w:trPr>
        <w:tc>
          <w:tcPr>
            <w:tcW w:w="892" w:type="dxa"/>
            <w:noWrap/>
            <w:vAlign w:val="bottom"/>
            <w:hideMark/>
          </w:tcPr>
          <w:p w14:paraId="6675AA61" w14:textId="77777777" w:rsidR="00D05040" w:rsidRPr="00D05040" w:rsidRDefault="00D05040" w:rsidP="00D05040">
            <w:r w:rsidRPr="00D05040">
              <w:t>Sem</w:t>
            </w:r>
          </w:p>
        </w:tc>
        <w:tc>
          <w:tcPr>
            <w:tcW w:w="796" w:type="dxa"/>
            <w:noWrap/>
            <w:vAlign w:val="bottom"/>
            <w:hideMark/>
          </w:tcPr>
          <w:p w14:paraId="4B1643F3" w14:textId="77777777" w:rsidR="00D05040" w:rsidRPr="00D05040" w:rsidRDefault="00D05040" w:rsidP="00D05040">
            <w:r w:rsidRPr="00D05040">
              <w:t>W</w:t>
            </w:r>
          </w:p>
        </w:tc>
        <w:tc>
          <w:tcPr>
            <w:tcW w:w="1097" w:type="dxa"/>
            <w:noWrap/>
            <w:vAlign w:val="bottom"/>
            <w:hideMark/>
          </w:tcPr>
          <w:p w14:paraId="30398CA8" w14:textId="77777777" w:rsidR="00D05040" w:rsidRPr="00D05040" w:rsidRDefault="00D05040" w:rsidP="00D05040">
            <w:r w:rsidRPr="00D05040">
              <w:t>34694</w:t>
            </w:r>
          </w:p>
        </w:tc>
        <w:tc>
          <w:tcPr>
            <w:tcW w:w="3330" w:type="dxa"/>
            <w:vAlign w:val="bottom"/>
            <w:hideMark/>
          </w:tcPr>
          <w:p w14:paraId="2AD5D888" w14:textId="77777777" w:rsidR="00D05040" w:rsidRPr="00D05040" w:rsidRDefault="00D05040" w:rsidP="00D05040">
            <w:r w:rsidRPr="00D05040">
              <w:t>Phenol</w:t>
            </w:r>
          </w:p>
        </w:tc>
        <w:tc>
          <w:tcPr>
            <w:tcW w:w="1080" w:type="dxa"/>
            <w:noWrap/>
            <w:vAlign w:val="center"/>
            <w:hideMark/>
          </w:tcPr>
          <w:p w14:paraId="68E0A887" w14:textId="77777777" w:rsidR="00D05040" w:rsidRPr="00D05040" w:rsidRDefault="00D05040" w:rsidP="005E70F5">
            <w:pPr>
              <w:jc w:val="right"/>
            </w:pPr>
            <w:r w:rsidRPr="00D05040">
              <w:t>1964</w:t>
            </w:r>
          </w:p>
        </w:tc>
        <w:tc>
          <w:tcPr>
            <w:tcW w:w="928" w:type="dxa"/>
            <w:noWrap/>
            <w:vAlign w:val="center"/>
            <w:hideMark/>
          </w:tcPr>
          <w:p w14:paraId="0DAE3C0E" w14:textId="77777777" w:rsidR="00D05040" w:rsidRPr="00D05040" w:rsidRDefault="00D05040" w:rsidP="005E70F5">
            <w:pPr>
              <w:jc w:val="right"/>
            </w:pPr>
            <w:r w:rsidRPr="00D05040">
              <w:t>0</w:t>
            </w:r>
          </w:p>
        </w:tc>
        <w:tc>
          <w:tcPr>
            <w:tcW w:w="1042" w:type="dxa"/>
            <w:noWrap/>
            <w:vAlign w:val="center"/>
            <w:hideMark/>
          </w:tcPr>
          <w:p w14:paraId="7042A5F9" w14:textId="77777777" w:rsidR="00D05040" w:rsidRPr="00D05040" w:rsidRDefault="00D05040" w:rsidP="005E70F5">
            <w:pPr>
              <w:jc w:val="right"/>
            </w:pPr>
            <w:r w:rsidRPr="00D05040">
              <w:t>0.0%</w:t>
            </w:r>
          </w:p>
        </w:tc>
        <w:tc>
          <w:tcPr>
            <w:tcW w:w="830" w:type="dxa"/>
            <w:shd w:val="clear" w:color="auto" w:fill="auto"/>
            <w:noWrap/>
            <w:vAlign w:val="center"/>
            <w:hideMark/>
          </w:tcPr>
          <w:p w14:paraId="47E626D6" w14:textId="77777777" w:rsidR="00D05040" w:rsidRPr="00D05040" w:rsidRDefault="00D05040" w:rsidP="005E70F5">
            <w:pPr>
              <w:jc w:val="right"/>
            </w:pPr>
            <w:r w:rsidRPr="00D05040">
              <w:t>1964</w:t>
            </w:r>
          </w:p>
        </w:tc>
        <w:tc>
          <w:tcPr>
            <w:tcW w:w="941" w:type="dxa"/>
            <w:shd w:val="clear" w:color="auto" w:fill="auto"/>
            <w:noWrap/>
            <w:vAlign w:val="center"/>
            <w:hideMark/>
          </w:tcPr>
          <w:p w14:paraId="636CB070" w14:textId="77777777" w:rsidR="00D05040" w:rsidRPr="00D05040" w:rsidRDefault="00D05040" w:rsidP="005E70F5">
            <w:pPr>
              <w:jc w:val="right"/>
            </w:pPr>
            <w:r w:rsidRPr="00D05040">
              <w:t>100.0%</w:t>
            </w:r>
          </w:p>
        </w:tc>
      </w:tr>
      <w:tr w:rsidR="00D05040" w:rsidRPr="00D05040" w14:paraId="4EC6E7EA" w14:textId="77777777" w:rsidTr="005E70F5">
        <w:trPr>
          <w:cantSplit/>
          <w:jc w:val="center"/>
        </w:trPr>
        <w:tc>
          <w:tcPr>
            <w:tcW w:w="892" w:type="dxa"/>
            <w:noWrap/>
            <w:vAlign w:val="bottom"/>
            <w:hideMark/>
          </w:tcPr>
          <w:p w14:paraId="7CD1CD33" w14:textId="77777777" w:rsidR="00D05040" w:rsidRPr="00D05040" w:rsidRDefault="00D05040" w:rsidP="00D05040">
            <w:r w:rsidRPr="00D05040">
              <w:t>Sem</w:t>
            </w:r>
          </w:p>
        </w:tc>
        <w:tc>
          <w:tcPr>
            <w:tcW w:w="796" w:type="dxa"/>
            <w:noWrap/>
            <w:vAlign w:val="bottom"/>
            <w:hideMark/>
          </w:tcPr>
          <w:p w14:paraId="17BA0AC7" w14:textId="77777777" w:rsidR="00D05040" w:rsidRPr="00D05040" w:rsidRDefault="00D05040" w:rsidP="00D05040">
            <w:r w:rsidRPr="00D05040">
              <w:t>W</w:t>
            </w:r>
          </w:p>
        </w:tc>
        <w:tc>
          <w:tcPr>
            <w:tcW w:w="1097" w:type="dxa"/>
            <w:noWrap/>
            <w:vAlign w:val="bottom"/>
            <w:hideMark/>
          </w:tcPr>
          <w:p w14:paraId="573C2179" w14:textId="77777777" w:rsidR="00D05040" w:rsidRPr="00D05040" w:rsidRDefault="00D05040" w:rsidP="00D05040">
            <w:r w:rsidRPr="00D05040">
              <w:t>39100</w:t>
            </w:r>
          </w:p>
        </w:tc>
        <w:tc>
          <w:tcPr>
            <w:tcW w:w="3330" w:type="dxa"/>
            <w:vAlign w:val="bottom"/>
            <w:hideMark/>
          </w:tcPr>
          <w:p w14:paraId="38DD0D1A" w14:textId="77777777" w:rsidR="00D05040" w:rsidRPr="00D05040" w:rsidRDefault="00D05040" w:rsidP="00D05040">
            <w:r w:rsidRPr="00D05040">
              <w:t>BIS(2-Ethylhexyl) Phthalate</w:t>
            </w:r>
          </w:p>
        </w:tc>
        <w:tc>
          <w:tcPr>
            <w:tcW w:w="1080" w:type="dxa"/>
            <w:noWrap/>
            <w:vAlign w:val="center"/>
            <w:hideMark/>
          </w:tcPr>
          <w:p w14:paraId="134C78BD" w14:textId="77777777" w:rsidR="00D05040" w:rsidRPr="00D05040" w:rsidRDefault="00D05040" w:rsidP="005E70F5">
            <w:pPr>
              <w:jc w:val="right"/>
            </w:pPr>
            <w:r w:rsidRPr="00D05040">
              <w:t>1956</w:t>
            </w:r>
          </w:p>
        </w:tc>
        <w:tc>
          <w:tcPr>
            <w:tcW w:w="928" w:type="dxa"/>
            <w:noWrap/>
            <w:vAlign w:val="center"/>
            <w:hideMark/>
          </w:tcPr>
          <w:p w14:paraId="77C0996A" w14:textId="77777777" w:rsidR="00D05040" w:rsidRPr="00D05040" w:rsidRDefault="00D05040" w:rsidP="005E70F5">
            <w:pPr>
              <w:jc w:val="right"/>
            </w:pPr>
            <w:r w:rsidRPr="00D05040">
              <w:t>8</w:t>
            </w:r>
          </w:p>
        </w:tc>
        <w:tc>
          <w:tcPr>
            <w:tcW w:w="1042" w:type="dxa"/>
            <w:noWrap/>
            <w:vAlign w:val="center"/>
            <w:hideMark/>
          </w:tcPr>
          <w:p w14:paraId="32CA5E89" w14:textId="77777777" w:rsidR="00D05040" w:rsidRPr="00D05040" w:rsidRDefault="00D05040" w:rsidP="005E70F5">
            <w:pPr>
              <w:jc w:val="right"/>
            </w:pPr>
            <w:r w:rsidRPr="00D05040">
              <w:t>0.4%</w:t>
            </w:r>
          </w:p>
        </w:tc>
        <w:tc>
          <w:tcPr>
            <w:tcW w:w="830" w:type="dxa"/>
            <w:shd w:val="clear" w:color="auto" w:fill="auto"/>
            <w:noWrap/>
            <w:vAlign w:val="center"/>
            <w:hideMark/>
          </w:tcPr>
          <w:p w14:paraId="18997E52" w14:textId="77777777" w:rsidR="00D05040" w:rsidRPr="00D05040" w:rsidRDefault="00D05040" w:rsidP="005E70F5">
            <w:pPr>
              <w:jc w:val="right"/>
            </w:pPr>
            <w:r w:rsidRPr="00D05040">
              <w:t>1948</w:t>
            </w:r>
          </w:p>
        </w:tc>
        <w:tc>
          <w:tcPr>
            <w:tcW w:w="941" w:type="dxa"/>
            <w:shd w:val="clear" w:color="auto" w:fill="auto"/>
            <w:noWrap/>
            <w:vAlign w:val="center"/>
            <w:hideMark/>
          </w:tcPr>
          <w:p w14:paraId="538FCD61" w14:textId="77777777" w:rsidR="00D05040" w:rsidRPr="00D05040" w:rsidRDefault="00D05040" w:rsidP="005E70F5">
            <w:pPr>
              <w:jc w:val="right"/>
            </w:pPr>
            <w:r w:rsidRPr="00D05040">
              <w:t>99.6%</w:t>
            </w:r>
          </w:p>
        </w:tc>
      </w:tr>
      <w:tr w:rsidR="00D05040" w:rsidRPr="00D05040" w14:paraId="18AB7A03" w14:textId="77777777" w:rsidTr="005E70F5">
        <w:trPr>
          <w:cantSplit/>
          <w:jc w:val="center"/>
        </w:trPr>
        <w:tc>
          <w:tcPr>
            <w:tcW w:w="892" w:type="dxa"/>
            <w:noWrap/>
            <w:vAlign w:val="bottom"/>
            <w:hideMark/>
          </w:tcPr>
          <w:p w14:paraId="3FBBE881" w14:textId="77777777" w:rsidR="00D05040" w:rsidRPr="00D05040" w:rsidRDefault="00D05040" w:rsidP="00D05040">
            <w:r w:rsidRPr="00D05040">
              <w:t>Sem</w:t>
            </w:r>
          </w:p>
        </w:tc>
        <w:tc>
          <w:tcPr>
            <w:tcW w:w="796" w:type="dxa"/>
            <w:noWrap/>
            <w:vAlign w:val="bottom"/>
            <w:hideMark/>
          </w:tcPr>
          <w:p w14:paraId="26D3774E" w14:textId="77777777" w:rsidR="00D05040" w:rsidRPr="00D05040" w:rsidRDefault="00D05040" w:rsidP="00D05040">
            <w:r w:rsidRPr="00D05040">
              <w:t>W</w:t>
            </w:r>
          </w:p>
        </w:tc>
        <w:tc>
          <w:tcPr>
            <w:tcW w:w="1097" w:type="dxa"/>
            <w:noWrap/>
            <w:vAlign w:val="bottom"/>
            <w:hideMark/>
          </w:tcPr>
          <w:p w14:paraId="1994A808" w14:textId="77777777" w:rsidR="00D05040" w:rsidRPr="00D05040" w:rsidRDefault="00D05040" w:rsidP="00D05040">
            <w:r w:rsidRPr="00D05040">
              <w:t>39110</w:t>
            </w:r>
          </w:p>
        </w:tc>
        <w:tc>
          <w:tcPr>
            <w:tcW w:w="3330" w:type="dxa"/>
            <w:vAlign w:val="bottom"/>
            <w:hideMark/>
          </w:tcPr>
          <w:p w14:paraId="76FEF353" w14:textId="77777777" w:rsidR="00D05040" w:rsidRPr="00D05040" w:rsidRDefault="00D05040" w:rsidP="00D05040">
            <w:r w:rsidRPr="00D05040">
              <w:t>Di-N-Butyl Phthalate</w:t>
            </w:r>
          </w:p>
        </w:tc>
        <w:tc>
          <w:tcPr>
            <w:tcW w:w="1080" w:type="dxa"/>
            <w:noWrap/>
            <w:vAlign w:val="center"/>
            <w:hideMark/>
          </w:tcPr>
          <w:p w14:paraId="2DC9AEBD" w14:textId="77777777" w:rsidR="00D05040" w:rsidRPr="00D05040" w:rsidRDefault="00D05040" w:rsidP="005E70F5">
            <w:pPr>
              <w:jc w:val="right"/>
            </w:pPr>
            <w:r w:rsidRPr="00D05040">
              <w:t>1954</w:t>
            </w:r>
          </w:p>
        </w:tc>
        <w:tc>
          <w:tcPr>
            <w:tcW w:w="928" w:type="dxa"/>
            <w:noWrap/>
            <w:vAlign w:val="center"/>
            <w:hideMark/>
          </w:tcPr>
          <w:p w14:paraId="2D415E9B" w14:textId="77777777" w:rsidR="00D05040" w:rsidRPr="00D05040" w:rsidRDefault="00D05040" w:rsidP="005E70F5">
            <w:pPr>
              <w:jc w:val="right"/>
            </w:pPr>
            <w:r w:rsidRPr="00D05040">
              <w:t>14</w:t>
            </w:r>
          </w:p>
        </w:tc>
        <w:tc>
          <w:tcPr>
            <w:tcW w:w="1042" w:type="dxa"/>
            <w:noWrap/>
            <w:vAlign w:val="center"/>
            <w:hideMark/>
          </w:tcPr>
          <w:p w14:paraId="3FD720E6" w14:textId="77777777" w:rsidR="00D05040" w:rsidRPr="00D05040" w:rsidRDefault="00D05040" w:rsidP="005E70F5">
            <w:pPr>
              <w:jc w:val="right"/>
            </w:pPr>
            <w:r w:rsidRPr="00D05040">
              <w:t>0.7%</w:t>
            </w:r>
          </w:p>
        </w:tc>
        <w:tc>
          <w:tcPr>
            <w:tcW w:w="830" w:type="dxa"/>
            <w:shd w:val="clear" w:color="auto" w:fill="auto"/>
            <w:noWrap/>
            <w:vAlign w:val="center"/>
            <w:hideMark/>
          </w:tcPr>
          <w:p w14:paraId="3B15E10F" w14:textId="77777777" w:rsidR="00D05040" w:rsidRPr="00D05040" w:rsidRDefault="00D05040" w:rsidP="005E70F5">
            <w:pPr>
              <w:jc w:val="right"/>
            </w:pPr>
            <w:r w:rsidRPr="00D05040">
              <w:t>1940</w:t>
            </w:r>
          </w:p>
        </w:tc>
        <w:tc>
          <w:tcPr>
            <w:tcW w:w="941" w:type="dxa"/>
            <w:shd w:val="clear" w:color="auto" w:fill="auto"/>
            <w:noWrap/>
            <w:vAlign w:val="center"/>
            <w:hideMark/>
          </w:tcPr>
          <w:p w14:paraId="5167DD8E" w14:textId="77777777" w:rsidR="00D05040" w:rsidRPr="00D05040" w:rsidRDefault="00D05040" w:rsidP="005E70F5">
            <w:pPr>
              <w:jc w:val="right"/>
            </w:pPr>
            <w:r w:rsidRPr="00D05040">
              <w:t>99.3%</w:t>
            </w:r>
          </w:p>
        </w:tc>
      </w:tr>
      <w:tr w:rsidR="00D05040" w:rsidRPr="00D05040" w14:paraId="2D296231" w14:textId="77777777" w:rsidTr="005E70F5">
        <w:trPr>
          <w:cantSplit/>
          <w:jc w:val="center"/>
        </w:trPr>
        <w:tc>
          <w:tcPr>
            <w:tcW w:w="892" w:type="dxa"/>
            <w:noWrap/>
            <w:vAlign w:val="bottom"/>
            <w:hideMark/>
          </w:tcPr>
          <w:p w14:paraId="05748E60" w14:textId="77777777" w:rsidR="00D05040" w:rsidRPr="00D05040" w:rsidRDefault="00D05040" w:rsidP="00D05040">
            <w:r w:rsidRPr="00D05040">
              <w:t>Sem</w:t>
            </w:r>
          </w:p>
        </w:tc>
        <w:tc>
          <w:tcPr>
            <w:tcW w:w="796" w:type="dxa"/>
            <w:noWrap/>
            <w:vAlign w:val="bottom"/>
            <w:hideMark/>
          </w:tcPr>
          <w:p w14:paraId="63869EB6" w14:textId="77777777" w:rsidR="00D05040" w:rsidRPr="00D05040" w:rsidRDefault="00D05040" w:rsidP="00D05040">
            <w:r w:rsidRPr="00D05040">
              <w:t>W</w:t>
            </w:r>
          </w:p>
        </w:tc>
        <w:tc>
          <w:tcPr>
            <w:tcW w:w="1097" w:type="dxa"/>
            <w:noWrap/>
            <w:vAlign w:val="bottom"/>
            <w:hideMark/>
          </w:tcPr>
          <w:p w14:paraId="3E83A1E8" w14:textId="77777777" w:rsidR="00D05040" w:rsidRPr="00D05040" w:rsidRDefault="00D05040" w:rsidP="00D05040">
            <w:r w:rsidRPr="00D05040">
              <w:t>39120</w:t>
            </w:r>
          </w:p>
        </w:tc>
        <w:tc>
          <w:tcPr>
            <w:tcW w:w="3330" w:type="dxa"/>
            <w:vAlign w:val="bottom"/>
            <w:hideMark/>
          </w:tcPr>
          <w:p w14:paraId="5AE70970" w14:textId="77777777" w:rsidR="00D05040" w:rsidRPr="00D05040" w:rsidRDefault="00D05040" w:rsidP="00D05040">
            <w:r w:rsidRPr="00D05040">
              <w:t>Benzidine</w:t>
            </w:r>
          </w:p>
        </w:tc>
        <w:tc>
          <w:tcPr>
            <w:tcW w:w="1080" w:type="dxa"/>
            <w:noWrap/>
            <w:vAlign w:val="center"/>
            <w:hideMark/>
          </w:tcPr>
          <w:p w14:paraId="6C61E474" w14:textId="77777777" w:rsidR="00D05040" w:rsidRPr="00D05040" w:rsidRDefault="00D05040" w:rsidP="005E70F5">
            <w:pPr>
              <w:jc w:val="right"/>
            </w:pPr>
            <w:r w:rsidRPr="00D05040">
              <w:t>238</w:t>
            </w:r>
          </w:p>
        </w:tc>
        <w:tc>
          <w:tcPr>
            <w:tcW w:w="928" w:type="dxa"/>
            <w:noWrap/>
            <w:vAlign w:val="center"/>
            <w:hideMark/>
          </w:tcPr>
          <w:p w14:paraId="02861D05" w14:textId="77777777" w:rsidR="00D05040" w:rsidRPr="00D05040" w:rsidRDefault="00D05040" w:rsidP="005E70F5">
            <w:pPr>
              <w:jc w:val="right"/>
            </w:pPr>
            <w:r w:rsidRPr="00D05040">
              <w:t>0</w:t>
            </w:r>
          </w:p>
        </w:tc>
        <w:tc>
          <w:tcPr>
            <w:tcW w:w="1042" w:type="dxa"/>
            <w:noWrap/>
            <w:vAlign w:val="center"/>
            <w:hideMark/>
          </w:tcPr>
          <w:p w14:paraId="6E140B6D" w14:textId="77777777" w:rsidR="00D05040" w:rsidRPr="00D05040" w:rsidRDefault="00D05040" w:rsidP="005E70F5">
            <w:pPr>
              <w:jc w:val="right"/>
            </w:pPr>
            <w:r w:rsidRPr="00D05040">
              <w:t>0.0%</w:t>
            </w:r>
          </w:p>
        </w:tc>
        <w:tc>
          <w:tcPr>
            <w:tcW w:w="830" w:type="dxa"/>
            <w:shd w:val="clear" w:color="auto" w:fill="auto"/>
            <w:noWrap/>
            <w:vAlign w:val="center"/>
            <w:hideMark/>
          </w:tcPr>
          <w:p w14:paraId="120740CD" w14:textId="77777777" w:rsidR="00D05040" w:rsidRPr="00D05040" w:rsidRDefault="00D05040" w:rsidP="005E70F5">
            <w:pPr>
              <w:jc w:val="right"/>
            </w:pPr>
            <w:r w:rsidRPr="00D05040">
              <w:t>238</w:t>
            </w:r>
          </w:p>
        </w:tc>
        <w:tc>
          <w:tcPr>
            <w:tcW w:w="941" w:type="dxa"/>
            <w:shd w:val="clear" w:color="auto" w:fill="auto"/>
            <w:noWrap/>
            <w:vAlign w:val="center"/>
            <w:hideMark/>
          </w:tcPr>
          <w:p w14:paraId="3B4DA7C1" w14:textId="77777777" w:rsidR="00D05040" w:rsidRPr="00D05040" w:rsidRDefault="00D05040" w:rsidP="005E70F5">
            <w:pPr>
              <w:jc w:val="right"/>
            </w:pPr>
            <w:r w:rsidRPr="00D05040">
              <w:t>100.0%</w:t>
            </w:r>
          </w:p>
        </w:tc>
      </w:tr>
      <w:tr w:rsidR="00D05040" w:rsidRPr="00D05040" w14:paraId="0B36BCB5" w14:textId="77777777" w:rsidTr="005E70F5">
        <w:trPr>
          <w:cantSplit/>
          <w:jc w:val="center"/>
        </w:trPr>
        <w:tc>
          <w:tcPr>
            <w:tcW w:w="892" w:type="dxa"/>
            <w:noWrap/>
            <w:vAlign w:val="bottom"/>
            <w:hideMark/>
          </w:tcPr>
          <w:p w14:paraId="27A8CBCB" w14:textId="77777777" w:rsidR="00D05040" w:rsidRPr="00D05040" w:rsidRDefault="00D05040" w:rsidP="00D05040">
            <w:r w:rsidRPr="00D05040">
              <w:t>Sem</w:t>
            </w:r>
          </w:p>
        </w:tc>
        <w:tc>
          <w:tcPr>
            <w:tcW w:w="796" w:type="dxa"/>
            <w:noWrap/>
            <w:vAlign w:val="bottom"/>
            <w:hideMark/>
          </w:tcPr>
          <w:p w14:paraId="119EE3FF" w14:textId="77777777" w:rsidR="00D05040" w:rsidRPr="00D05040" w:rsidRDefault="00D05040" w:rsidP="00D05040">
            <w:r w:rsidRPr="00D05040">
              <w:t>W</w:t>
            </w:r>
          </w:p>
        </w:tc>
        <w:tc>
          <w:tcPr>
            <w:tcW w:w="1097" w:type="dxa"/>
            <w:noWrap/>
            <w:vAlign w:val="bottom"/>
            <w:hideMark/>
          </w:tcPr>
          <w:p w14:paraId="179D586C" w14:textId="77777777" w:rsidR="00D05040" w:rsidRPr="00D05040" w:rsidRDefault="00D05040" w:rsidP="00D05040">
            <w:r w:rsidRPr="00D05040">
              <w:t>39700</w:t>
            </w:r>
          </w:p>
        </w:tc>
        <w:tc>
          <w:tcPr>
            <w:tcW w:w="3330" w:type="dxa"/>
            <w:vAlign w:val="bottom"/>
            <w:hideMark/>
          </w:tcPr>
          <w:p w14:paraId="0A55F636" w14:textId="77777777" w:rsidR="00D05040" w:rsidRPr="00D05040" w:rsidRDefault="00D05040" w:rsidP="00D05040">
            <w:r w:rsidRPr="00D05040">
              <w:t>Hexachlorobenzene</w:t>
            </w:r>
          </w:p>
        </w:tc>
        <w:tc>
          <w:tcPr>
            <w:tcW w:w="1080" w:type="dxa"/>
            <w:noWrap/>
            <w:vAlign w:val="center"/>
            <w:hideMark/>
          </w:tcPr>
          <w:p w14:paraId="1ED33A54" w14:textId="77777777" w:rsidR="00D05040" w:rsidRPr="00D05040" w:rsidRDefault="00D05040" w:rsidP="005E70F5">
            <w:pPr>
              <w:jc w:val="right"/>
            </w:pPr>
            <w:r w:rsidRPr="00D05040">
              <w:t>1958</w:t>
            </w:r>
          </w:p>
        </w:tc>
        <w:tc>
          <w:tcPr>
            <w:tcW w:w="928" w:type="dxa"/>
            <w:noWrap/>
            <w:vAlign w:val="center"/>
            <w:hideMark/>
          </w:tcPr>
          <w:p w14:paraId="287171A6" w14:textId="77777777" w:rsidR="00D05040" w:rsidRPr="00D05040" w:rsidRDefault="00D05040" w:rsidP="005E70F5">
            <w:pPr>
              <w:jc w:val="right"/>
            </w:pPr>
            <w:r w:rsidRPr="00D05040">
              <w:t>0</w:t>
            </w:r>
          </w:p>
        </w:tc>
        <w:tc>
          <w:tcPr>
            <w:tcW w:w="1042" w:type="dxa"/>
            <w:noWrap/>
            <w:vAlign w:val="center"/>
            <w:hideMark/>
          </w:tcPr>
          <w:p w14:paraId="2321AB92" w14:textId="77777777" w:rsidR="00D05040" w:rsidRPr="00D05040" w:rsidRDefault="00D05040" w:rsidP="005E70F5">
            <w:pPr>
              <w:jc w:val="right"/>
            </w:pPr>
            <w:r w:rsidRPr="00D05040">
              <w:t>0.0%</w:t>
            </w:r>
          </w:p>
        </w:tc>
        <w:tc>
          <w:tcPr>
            <w:tcW w:w="830" w:type="dxa"/>
            <w:shd w:val="clear" w:color="auto" w:fill="auto"/>
            <w:noWrap/>
            <w:vAlign w:val="center"/>
            <w:hideMark/>
          </w:tcPr>
          <w:p w14:paraId="5DBFD7B4" w14:textId="77777777" w:rsidR="00D05040" w:rsidRPr="00D05040" w:rsidRDefault="00D05040" w:rsidP="005E70F5">
            <w:pPr>
              <w:jc w:val="right"/>
            </w:pPr>
            <w:r w:rsidRPr="00D05040">
              <w:t>1958</w:t>
            </w:r>
          </w:p>
        </w:tc>
        <w:tc>
          <w:tcPr>
            <w:tcW w:w="941" w:type="dxa"/>
            <w:shd w:val="clear" w:color="auto" w:fill="auto"/>
            <w:noWrap/>
            <w:vAlign w:val="center"/>
            <w:hideMark/>
          </w:tcPr>
          <w:p w14:paraId="23C3022A" w14:textId="77777777" w:rsidR="00D05040" w:rsidRPr="00D05040" w:rsidRDefault="00D05040" w:rsidP="005E70F5">
            <w:pPr>
              <w:jc w:val="right"/>
            </w:pPr>
            <w:r w:rsidRPr="00D05040">
              <w:t>100.0%</w:t>
            </w:r>
          </w:p>
        </w:tc>
      </w:tr>
      <w:tr w:rsidR="00D05040" w:rsidRPr="00D05040" w14:paraId="06F75B2A" w14:textId="77777777" w:rsidTr="005E70F5">
        <w:trPr>
          <w:cantSplit/>
          <w:jc w:val="center"/>
        </w:trPr>
        <w:tc>
          <w:tcPr>
            <w:tcW w:w="892" w:type="dxa"/>
            <w:noWrap/>
            <w:vAlign w:val="bottom"/>
            <w:hideMark/>
          </w:tcPr>
          <w:p w14:paraId="4DF22F1D" w14:textId="77777777" w:rsidR="00D05040" w:rsidRPr="00D05040" w:rsidRDefault="00D05040" w:rsidP="00D05040">
            <w:r w:rsidRPr="00D05040">
              <w:t>Vol</w:t>
            </w:r>
          </w:p>
        </w:tc>
        <w:tc>
          <w:tcPr>
            <w:tcW w:w="796" w:type="dxa"/>
            <w:noWrap/>
            <w:vAlign w:val="bottom"/>
            <w:hideMark/>
          </w:tcPr>
          <w:p w14:paraId="5F0650B0" w14:textId="77777777" w:rsidR="00D05040" w:rsidRPr="00D05040" w:rsidRDefault="00D05040" w:rsidP="00D05040">
            <w:r w:rsidRPr="00D05040">
              <w:t>P</w:t>
            </w:r>
          </w:p>
        </w:tc>
        <w:tc>
          <w:tcPr>
            <w:tcW w:w="1097" w:type="dxa"/>
            <w:noWrap/>
            <w:vAlign w:val="bottom"/>
            <w:hideMark/>
          </w:tcPr>
          <w:p w14:paraId="10525206" w14:textId="77777777" w:rsidR="00D05040" w:rsidRPr="00D05040" w:rsidRDefault="00D05040" w:rsidP="00D05040">
            <w:r w:rsidRPr="00D05040">
              <w:t>P4001</w:t>
            </w:r>
          </w:p>
        </w:tc>
        <w:tc>
          <w:tcPr>
            <w:tcW w:w="3330" w:type="dxa"/>
            <w:vAlign w:val="bottom"/>
            <w:hideMark/>
          </w:tcPr>
          <w:p w14:paraId="41215ABD" w14:textId="77777777" w:rsidR="00D05040" w:rsidRPr="00D05040" w:rsidRDefault="00D05040" w:rsidP="00D05040">
            <w:r w:rsidRPr="00D05040">
              <w:t>Acrolein</w:t>
            </w:r>
          </w:p>
        </w:tc>
        <w:tc>
          <w:tcPr>
            <w:tcW w:w="1080" w:type="dxa"/>
            <w:noWrap/>
            <w:vAlign w:val="center"/>
            <w:hideMark/>
          </w:tcPr>
          <w:p w14:paraId="37A2E518" w14:textId="77777777" w:rsidR="00D05040" w:rsidRPr="00D05040" w:rsidRDefault="00D05040" w:rsidP="005E70F5">
            <w:pPr>
              <w:jc w:val="right"/>
            </w:pPr>
            <w:r w:rsidRPr="00D05040">
              <w:t>223</w:t>
            </w:r>
          </w:p>
        </w:tc>
        <w:tc>
          <w:tcPr>
            <w:tcW w:w="928" w:type="dxa"/>
            <w:noWrap/>
            <w:vAlign w:val="center"/>
            <w:hideMark/>
          </w:tcPr>
          <w:p w14:paraId="7F3B9ACA" w14:textId="77777777" w:rsidR="00D05040" w:rsidRPr="00D05040" w:rsidRDefault="00D05040" w:rsidP="005E70F5">
            <w:pPr>
              <w:jc w:val="right"/>
            </w:pPr>
            <w:r w:rsidRPr="00D05040">
              <w:t>0</w:t>
            </w:r>
          </w:p>
        </w:tc>
        <w:tc>
          <w:tcPr>
            <w:tcW w:w="1042" w:type="dxa"/>
            <w:noWrap/>
            <w:vAlign w:val="center"/>
            <w:hideMark/>
          </w:tcPr>
          <w:p w14:paraId="2CAE25C1" w14:textId="77777777" w:rsidR="00D05040" w:rsidRPr="00D05040" w:rsidRDefault="00D05040" w:rsidP="005E70F5">
            <w:pPr>
              <w:jc w:val="right"/>
            </w:pPr>
            <w:r w:rsidRPr="00D05040">
              <w:t>0.0%</w:t>
            </w:r>
          </w:p>
        </w:tc>
        <w:tc>
          <w:tcPr>
            <w:tcW w:w="830" w:type="dxa"/>
            <w:shd w:val="clear" w:color="auto" w:fill="auto"/>
            <w:noWrap/>
            <w:vAlign w:val="center"/>
            <w:hideMark/>
          </w:tcPr>
          <w:p w14:paraId="2FEB2605" w14:textId="77777777" w:rsidR="00D05040" w:rsidRPr="00D05040" w:rsidRDefault="00D05040" w:rsidP="005E70F5">
            <w:pPr>
              <w:jc w:val="right"/>
            </w:pPr>
            <w:r w:rsidRPr="00D05040">
              <w:t>223</w:t>
            </w:r>
          </w:p>
        </w:tc>
        <w:tc>
          <w:tcPr>
            <w:tcW w:w="941" w:type="dxa"/>
            <w:shd w:val="clear" w:color="auto" w:fill="auto"/>
            <w:noWrap/>
            <w:vAlign w:val="center"/>
            <w:hideMark/>
          </w:tcPr>
          <w:p w14:paraId="6B1E5D8A" w14:textId="77777777" w:rsidR="00D05040" w:rsidRPr="00D05040" w:rsidRDefault="00D05040" w:rsidP="005E70F5">
            <w:pPr>
              <w:jc w:val="right"/>
            </w:pPr>
            <w:r w:rsidRPr="00D05040">
              <w:t>100.0%</w:t>
            </w:r>
          </w:p>
        </w:tc>
      </w:tr>
      <w:tr w:rsidR="00D05040" w:rsidRPr="00D05040" w14:paraId="72343B09" w14:textId="77777777" w:rsidTr="005E70F5">
        <w:trPr>
          <w:cantSplit/>
          <w:jc w:val="center"/>
        </w:trPr>
        <w:tc>
          <w:tcPr>
            <w:tcW w:w="892" w:type="dxa"/>
            <w:noWrap/>
            <w:vAlign w:val="bottom"/>
            <w:hideMark/>
          </w:tcPr>
          <w:p w14:paraId="5A71209D" w14:textId="77777777" w:rsidR="00D05040" w:rsidRPr="00D05040" w:rsidRDefault="00D05040" w:rsidP="00D05040">
            <w:r w:rsidRPr="00D05040">
              <w:t>Vol</w:t>
            </w:r>
          </w:p>
        </w:tc>
        <w:tc>
          <w:tcPr>
            <w:tcW w:w="796" w:type="dxa"/>
            <w:noWrap/>
            <w:vAlign w:val="bottom"/>
            <w:hideMark/>
          </w:tcPr>
          <w:p w14:paraId="40FD1661" w14:textId="77777777" w:rsidR="00D05040" w:rsidRPr="00D05040" w:rsidRDefault="00D05040" w:rsidP="00D05040">
            <w:r w:rsidRPr="00D05040">
              <w:t>P</w:t>
            </w:r>
          </w:p>
        </w:tc>
        <w:tc>
          <w:tcPr>
            <w:tcW w:w="1097" w:type="dxa"/>
            <w:noWrap/>
            <w:vAlign w:val="bottom"/>
            <w:hideMark/>
          </w:tcPr>
          <w:p w14:paraId="48505DEE" w14:textId="77777777" w:rsidR="00D05040" w:rsidRPr="00D05040" w:rsidRDefault="00D05040" w:rsidP="00D05040">
            <w:r w:rsidRPr="00D05040">
              <w:t>P4002</w:t>
            </w:r>
          </w:p>
        </w:tc>
        <w:tc>
          <w:tcPr>
            <w:tcW w:w="3330" w:type="dxa"/>
            <w:vAlign w:val="bottom"/>
            <w:hideMark/>
          </w:tcPr>
          <w:p w14:paraId="4E30535E" w14:textId="77777777" w:rsidR="00D05040" w:rsidRPr="00D05040" w:rsidRDefault="00D05040" w:rsidP="00D05040">
            <w:r w:rsidRPr="00D05040">
              <w:t>Acrylonitrile</w:t>
            </w:r>
          </w:p>
        </w:tc>
        <w:tc>
          <w:tcPr>
            <w:tcW w:w="1080" w:type="dxa"/>
            <w:noWrap/>
            <w:vAlign w:val="center"/>
            <w:hideMark/>
          </w:tcPr>
          <w:p w14:paraId="2EFB2A2C" w14:textId="77777777" w:rsidR="00D05040" w:rsidRPr="00D05040" w:rsidRDefault="00D05040" w:rsidP="005E70F5">
            <w:pPr>
              <w:jc w:val="right"/>
            </w:pPr>
            <w:r w:rsidRPr="00D05040">
              <w:t>1930</w:t>
            </w:r>
          </w:p>
        </w:tc>
        <w:tc>
          <w:tcPr>
            <w:tcW w:w="928" w:type="dxa"/>
            <w:noWrap/>
            <w:vAlign w:val="center"/>
            <w:hideMark/>
          </w:tcPr>
          <w:p w14:paraId="748D9879" w14:textId="77777777" w:rsidR="00D05040" w:rsidRPr="00D05040" w:rsidRDefault="00D05040" w:rsidP="005E70F5">
            <w:pPr>
              <w:jc w:val="right"/>
            </w:pPr>
            <w:r w:rsidRPr="00D05040">
              <w:t>0</w:t>
            </w:r>
          </w:p>
        </w:tc>
        <w:tc>
          <w:tcPr>
            <w:tcW w:w="1042" w:type="dxa"/>
            <w:noWrap/>
            <w:vAlign w:val="center"/>
            <w:hideMark/>
          </w:tcPr>
          <w:p w14:paraId="771F4686" w14:textId="77777777" w:rsidR="00D05040" w:rsidRPr="00D05040" w:rsidRDefault="00D05040" w:rsidP="005E70F5">
            <w:pPr>
              <w:jc w:val="right"/>
            </w:pPr>
            <w:r w:rsidRPr="00D05040">
              <w:t>0.0%</w:t>
            </w:r>
          </w:p>
        </w:tc>
        <w:tc>
          <w:tcPr>
            <w:tcW w:w="830" w:type="dxa"/>
            <w:shd w:val="clear" w:color="auto" w:fill="auto"/>
            <w:noWrap/>
            <w:vAlign w:val="center"/>
            <w:hideMark/>
          </w:tcPr>
          <w:p w14:paraId="05E18A87" w14:textId="77777777" w:rsidR="00D05040" w:rsidRPr="00D05040" w:rsidRDefault="00D05040" w:rsidP="005E70F5">
            <w:pPr>
              <w:jc w:val="right"/>
            </w:pPr>
            <w:r w:rsidRPr="00D05040">
              <w:t>1930</w:t>
            </w:r>
          </w:p>
        </w:tc>
        <w:tc>
          <w:tcPr>
            <w:tcW w:w="941" w:type="dxa"/>
            <w:shd w:val="clear" w:color="auto" w:fill="auto"/>
            <w:noWrap/>
            <w:vAlign w:val="center"/>
            <w:hideMark/>
          </w:tcPr>
          <w:p w14:paraId="388C1CA8" w14:textId="77777777" w:rsidR="00D05040" w:rsidRPr="00D05040" w:rsidRDefault="00D05040" w:rsidP="005E70F5">
            <w:pPr>
              <w:jc w:val="right"/>
            </w:pPr>
            <w:r w:rsidRPr="00D05040">
              <w:t>100.0%</w:t>
            </w:r>
          </w:p>
        </w:tc>
      </w:tr>
      <w:tr w:rsidR="00D05040" w:rsidRPr="00D05040" w14:paraId="2A43F0F9" w14:textId="77777777" w:rsidTr="005E70F5">
        <w:trPr>
          <w:cantSplit/>
          <w:jc w:val="center"/>
        </w:trPr>
        <w:tc>
          <w:tcPr>
            <w:tcW w:w="892" w:type="dxa"/>
            <w:noWrap/>
            <w:vAlign w:val="bottom"/>
            <w:hideMark/>
          </w:tcPr>
          <w:p w14:paraId="58C9B896" w14:textId="77777777" w:rsidR="00D05040" w:rsidRPr="00D05040" w:rsidRDefault="00D05040" w:rsidP="00D05040">
            <w:r w:rsidRPr="00D05040">
              <w:t>Vol</w:t>
            </w:r>
          </w:p>
        </w:tc>
        <w:tc>
          <w:tcPr>
            <w:tcW w:w="796" w:type="dxa"/>
            <w:noWrap/>
            <w:vAlign w:val="bottom"/>
            <w:hideMark/>
          </w:tcPr>
          <w:p w14:paraId="4DBB371F" w14:textId="77777777" w:rsidR="00D05040" w:rsidRPr="00D05040" w:rsidRDefault="00D05040" w:rsidP="00D05040">
            <w:r w:rsidRPr="00D05040">
              <w:t>P</w:t>
            </w:r>
          </w:p>
        </w:tc>
        <w:tc>
          <w:tcPr>
            <w:tcW w:w="1097" w:type="dxa"/>
            <w:noWrap/>
            <w:vAlign w:val="bottom"/>
            <w:hideMark/>
          </w:tcPr>
          <w:p w14:paraId="223E77EE" w14:textId="77777777" w:rsidR="00D05040" w:rsidRPr="00D05040" w:rsidRDefault="00D05040" w:rsidP="00D05040">
            <w:r w:rsidRPr="00D05040">
              <w:t>P4003</w:t>
            </w:r>
          </w:p>
        </w:tc>
        <w:tc>
          <w:tcPr>
            <w:tcW w:w="3330" w:type="dxa"/>
            <w:vAlign w:val="bottom"/>
            <w:hideMark/>
          </w:tcPr>
          <w:p w14:paraId="518BACDE" w14:textId="77777777" w:rsidR="00D05040" w:rsidRPr="00D05040" w:rsidRDefault="00D05040" w:rsidP="00D05040">
            <w:r w:rsidRPr="00D05040">
              <w:t>Benzene</w:t>
            </w:r>
          </w:p>
        </w:tc>
        <w:tc>
          <w:tcPr>
            <w:tcW w:w="1080" w:type="dxa"/>
            <w:noWrap/>
            <w:vAlign w:val="center"/>
            <w:hideMark/>
          </w:tcPr>
          <w:p w14:paraId="76739E75" w14:textId="77777777" w:rsidR="00D05040" w:rsidRPr="00D05040" w:rsidRDefault="00D05040" w:rsidP="005E70F5">
            <w:pPr>
              <w:jc w:val="right"/>
            </w:pPr>
            <w:r w:rsidRPr="00D05040">
              <w:t>1931</w:t>
            </w:r>
          </w:p>
        </w:tc>
        <w:tc>
          <w:tcPr>
            <w:tcW w:w="928" w:type="dxa"/>
            <w:noWrap/>
            <w:vAlign w:val="center"/>
            <w:hideMark/>
          </w:tcPr>
          <w:p w14:paraId="4C92D83A" w14:textId="77777777" w:rsidR="00D05040" w:rsidRPr="00D05040" w:rsidRDefault="00D05040" w:rsidP="005E70F5">
            <w:pPr>
              <w:jc w:val="right"/>
            </w:pPr>
            <w:r w:rsidRPr="00D05040">
              <w:t>0</w:t>
            </w:r>
          </w:p>
        </w:tc>
        <w:tc>
          <w:tcPr>
            <w:tcW w:w="1042" w:type="dxa"/>
            <w:noWrap/>
            <w:vAlign w:val="center"/>
            <w:hideMark/>
          </w:tcPr>
          <w:p w14:paraId="387E0E4D" w14:textId="77777777" w:rsidR="00D05040" w:rsidRPr="00D05040" w:rsidRDefault="00D05040" w:rsidP="005E70F5">
            <w:pPr>
              <w:jc w:val="right"/>
            </w:pPr>
            <w:r w:rsidRPr="00D05040">
              <w:t>0.0%</w:t>
            </w:r>
          </w:p>
        </w:tc>
        <w:tc>
          <w:tcPr>
            <w:tcW w:w="830" w:type="dxa"/>
            <w:shd w:val="clear" w:color="auto" w:fill="auto"/>
            <w:noWrap/>
            <w:vAlign w:val="center"/>
            <w:hideMark/>
          </w:tcPr>
          <w:p w14:paraId="56F762A8" w14:textId="77777777" w:rsidR="00D05040" w:rsidRPr="00D05040" w:rsidRDefault="00D05040" w:rsidP="005E70F5">
            <w:pPr>
              <w:jc w:val="right"/>
            </w:pPr>
            <w:r w:rsidRPr="00D05040">
              <w:t>1931</w:t>
            </w:r>
          </w:p>
        </w:tc>
        <w:tc>
          <w:tcPr>
            <w:tcW w:w="941" w:type="dxa"/>
            <w:shd w:val="clear" w:color="auto" w:fill="auto"/>
            <w:noWrap/>
            <w:vAlign w:val="center"/>
            <w:hideMark/>
          </w:tcPr>
          <w:p w14:paraId="6B90BA32" w14:textId="77777777" w:rsidR="00D05040" w:rsidRPr="00D05040" w:rsidRDefault="00D05040" w:rsidP="005E70F5">
            <w:pPr>
              <w:jc w:val="right"/>
            </w:pPr>
            <w:r w:rsidRPr="00D05040">
              <w:t>100.0%</w:t>
            </w:r>
          </w:p>
        </w:tc>
      </w:tr>
      <w:tr w:rsidR="00D05040" w:rsidRPr="00D05040" w14:paraId="15752E3A" w14:textId="77777777" w:rsidTr="005E70F5">
        <w:trPr>
          <w:cantSplit/>
          <w:jc w:val="center"/>
        </w:trPr>
        <w:tc>
          <w:tcPr>
            <w:tcW w:w="892" w:type="dxa"/>
            <w:noWrap/>
            <w:vAlign w:val="bottom"/>
            <w:hideMark/>
          </w:tcPr>
          <w:p w14:paraId="0B804E03" w14:textId="77777777" w:rsidR="00D05040" w:rsidRPr="00D05040" w:rsidRDefault="00D05040" w:rsidP="00D05040">
            <w:r w:rsidRPr="00D05040">
              <w:t>Vol</w:t>
            </w:r>
          </w:p>
        </w:tc>
        <w:tc>
          <w:tcPr>
            <w:tcW w:w="796" w:type="dxa"/>
            <w:noWrap/>
            <w:vAlign w:val="bottom"/>
            <w:hideMark/>
          </w:tcPr>
          <w:p w14:paraId="543D7C7D" w14:textId="77777777" w:rsidR="00D05040" w:rsidRPr="00D05040" w:rsidRDefault="00D05040" w:rsidP="00D05040">
            <w:r w:rsidRPr="00D05040">
              <w:t>P</w:t>
            </w:r>
          </w:p>
        </w:tc>
        <w:tc>
          <w:tcPr>
            <w:tcW w:w="1097" w:type="dxa"/>
            <w:noWrap/>
            <w:vAlign w:val="bottom"/>
            <w:hideMark/>
          </w:tcPr>
          <w:p w14:paraId="55DDB87A" w14:textId="77777777" w:rsidR="00D05040" w:rsidRPr="00D05040" w:rsidRDefault="00D05040" w:rsidP="00D05040">
            <w:r w:rsidRPr="00D05040">
              <w:t>P4004</w:t>
            </w:r>
          </w:p>
        </w:tc>
        <w:tc>
          <w:tcPr>
            <w:tcW w:w="3330" w:type="dxa"/>
            <w:vAlign w:val="bottom"/>
            <w:hideMark/>
          </w:tcPr>
          <w:p w14:paraId="35FAFDD5" w14:textId="77777777" w:rsidR="00D05040" w:rsidRPr="00D05040" w:rsidRDefault="00D05040" w:rsidP="00D05040">
            <w:r w:rsidRPr="00D05040">
              <w:t>Bromodichloromethane</w:t>
            </w:r>
          </w:p>
        </w:tc>
        <w:tc>
          <w:tcPr>
            <w:tcW w:w="1080" w:type="dxa"/>
            <w:noWrap/>
            <w:vAlign w:val="center"/>
            <w:hideMark/>
          </w:tcPr>
          <w:p w14:paraId="78E8A23A" w14:textId="77777777" w:rsidR="00D05040" w:rsidRPr="00D05040" w:rsidRDefault="00D05040" w:rsidP="005E70F5">
            <w:pPr>
              <w:jc w:val="right"/>
            </w:pPr>
            <w:r w:rsidRPr="00D05040">
              <w:t>223</w:t>
            </w:r>
          </w:p>
        </w:tc>
        <w:tc>
          <w:tcPr>
            <w:tcW w:w="928" w:type="dxa"/>
            <w:noWrap/>
            <w:vAlign w:val="center"/>
            <w:hideMark/>
          </w:tcPr>
          <w:p w14:paraId="0FA480B6" w14:textId="77777777" w:rsidR="00D05040" w:rsidRPr="00D05040" w:rsidRDefault="00D05040" w:rsidP="005E70F5">
            <w:pPr>
              <w:jc w:val="right"/>
            </w:pPr>
            <w:r w:rsidRPr="00D05040">
              <w:t>0</w:t>
            </w:r>
          </w:p>
        </w:tc>
        <w:tc>
          <w:tcPr>
            <w:tcW w:w="1042" w:type="dxa"/>
            <w:noWrap/>
            <w:vAlign w:val="center"/>
            <w:hideMark/>
          </w:tcPr>
          <w:p w14:paraId="34EA807D" w14:textId="77777777" w:rsidR="00D05040" w:rsidRPr="00D05040" w:rsidRDefault="00D05040" w:rsidP="005E70F5">
            <w:pPr>
              <w:jc w:val="right"/>
            </w:pPr>
            <w:r w:rsidRPr="00D05040">
              <w:t>0.0%</w:t>
            </w:r>
          </w:p>
        </w:tc>
        <w:tc>
          <w:tcPr>
            <w:tcW w:w="830" w:type="dxa"/>
            <w:shd w:val="clear" w:color="auto" w:fill="auto"/>
            <w:noWrap/>
            <w:vAlign w:val="center"/>
            <w:hideMark/>
          </w:tcPr>
          <w:p w14:paraId="235001FF" w14:textId="77777777" w:rsidR="00D05040" w:rsidRPr="00D05040" w:rsidRDefault="00D05040" w:rsidP="005E70F5">
            <w:pPr>
              <w:jc w:val="right"/>
            </w:pPr>
            <w:r w:rsidRPr="00D05040">
              <w:t>223</w:t>
            </w:r>
          </w:p>
        </w:tc>
        <w:tc>
          <w:tcPr>
            <w:tcW w:w="941" w:type="dxa"/>
            <w:shd w:val="clear" w:color="auto" w:fill="auto"/>
            <w:noWrap/>
            <w:vAlign w:val="center"/>
            <w:hideMark/>
          </w:tcPr>
          <w:p w14:paraId="4F694B28" w14:textId="77777777" w:rsidR="00D05040" w:rsidRPr="00D05040" w:rsidRDefault="00D05040" w:rsidP="005E70F5">
            <w:pPr>
              <w:jc w:val="right"/>
            </w:pPr>
            <w:r w:rsidRPr="00D05040">
              <w:t>100.0%</w:t>
            </w:r>
          </w:p>
        </w:tc>
      </w:tr>
      <w:tr w:rsidR="00D05040" w:rsidRPr="00D05040" w14:paraId="5306B914" w14:textId="77777777" w:rsidTr="005E70F5">
        <w:trPr>
          <w:cantSplit/>
          <w:jc w:val="center"/>
        </w:trPr>
        <w:tc>
          <w:tcPr>
            <w:tcW w:w="892" w:type="dxa"/>
            <w:noWrap/>
            <w:vAlign w:val="bottom"/>
            <w:hideMark/>
          </w:tcPr>
          <w:p w14:paraId="4B7B21BD" w14:textId="77777777" w:rsidR="00D05040" w:rsidRPr="00D05040" w:rsidRDefault="00D05040" w:rsidP="00D05040">
            <w:r w:rsidRPr="00D05040">
              <w:t>Vol</w:t>
            </w:r>
          </w:p>
        </w:tc>
        <w:tc>
          <w:tcPr>
            <w:tcW w:w="796" w:type="dxa"/>
            <w:noWrap/>
            <w:vAlign w:val="bottom"/>
            <w:hideMark/>
          </w:tcPr>
          <w:p w14:paraId="4DCA321E" w14:textId="77777777" w:rsidR="00D05040" w:rsidRPr="00D05040" w:rsidRDefault="00D05040" w:rsidP="00D05040">
            <w:r w:rsidRPr="00D05040">
              <w:t>P</w:t>
            </w:r>
          </w:p>
        </w:tc>
        <w:tc>
          <w:tcPr>
            <w:tcW w:w="1097" w:type="dxa"/>
            <w:noWrap/>
            <w:vAlign w:val="bottom"/>
            <w:hideMark/>
          </w:tcPr>
          <w:p w14:paraId="60F1764C" w14:textId="77777777" w:rsidR="00D05040" w:rsidRPr="00D05040" w:rsidRDefault="00D05040" w:rsidP="00D05040">
            <w:r w:rsidRPr="00D05040">
              <w:t>P4005</w:t>
            </w:r>
          </w:p>
        </w:tc>
        <w:tc>
          <w:tcPr>
            <w:tcW w:w="3330" w:type="dxa"/>
            <w:vAlign w:val="bottom"/>
            <w:hideMark/>
          </w:tcPr>
          <w:p w14:paraId="2A5433CD" w14:textId="77777777" w:rsidR="00D05040" w:rsidRPr="00D05040" w:rsidRDefault="00D05040" w:rsidP="00D05040">
            <w:r w:rsidRPr="00D05040">
              <w:t>Bromoform</w:t>
            </w:r>
          </w:p>
        </w:tc>
        <w:tc>
          <w:tcPr>
            <w:tcW w:w="1080" w:type="dxa"/>
            <w:noWrap/>
            <w:vAlign w:val="center"/>
            <w:hideMark/>
          </w:tcPr>
          <w:p w14:paraId="7B54126A" w14:textId="77777777" w:rsidR="00D05040" w:rsidRPr="00D05040" w:rsidRDefault="00D05040" w:rsidP="005E70F5">
            <w:pPr>
              <w:jc w:val="right"/>
            </w:pPr>
            <w:r w:rsidRPr="00D05040">
              <w:t>223</w:t>
            </w:r>
          </w:p>
        </w:tc>
        <w:tc>
          <w:tcPr>
            <w:tcW w:w="928" w:type="dxa"/>
            <w:noWrap/>
            <w:vAlign w:val="center"/>
            <w:hideMark/>
          </w:tcPr>
          <w:p w14:paraId="63536FA1" w14:textId="77777777" w:rsidR="00D05040" w:rsidRPr="00D05040" w:rsidRDefault="00D05040" w:rsidP="005E70F5">
            <w:pPr>
              <w:jc w:val="right"/>
            </w:pPr>
            <w:r w:rsidRPr="00D05040">
              <w:t>0</w:t>
            </w:r>
          </w:p>
        </w:tc>
        <w:tc>
          <w:tcPr>
            <w:tcW w:w="1042" w:type="dxa"/>
            <w:noWrap/>
            <w:vAlign w:val="center"/>
            <w:hideMark/>
          </w:tcPr>
          <w:p w14:paraId="12EE6EE6" w14:textId="77777777" w:rsidR="00D05040" w:rsidRPr="00D05040" w:rsidRDefault="00D05040" w:rsidP="005E70F5">
            <w:pPr>
              <w:jc w:val="right"/>
            </w:pPr>
            <w:r w:rsidRPr="00D05040">
              <w:t>0.0%</w:t>
            </w:r>
          </w:p>
        </w:tc>
        <w:tc>
          <w:tcPr>
            <w:tcW w:w="830" w:type="dxa"/>
            <w:shd w:val="clear" w:color="auto" w:fill="auto"/>
            <w:noWrap/>
            <w:vAlign w:val="center"/>
            <w:hideMark/>
          </w:tcPr>
          <w:p w14:paraId="6021273F" w14:textId="77777777" w:rsidR="00D05040" w:rsidRPr="00D05040" w:rsidRDefault="00D05040" w:rsidP="005E70F5">
            <w:pPr>
              <w:jc w:val="right"/>
            </w:pPr>
            <w:r w:rsidRPr="00D05040">
              <w:t>223</w:t>
            </w:r>
          </w:p>
        </w:tc>
        <w:tc>
          <w:tcPr>
            <w:tcW w:w="941" w:type="dxa"/>
            <w:shd w:val="clear" w:color="auto" w:fill="auto"/>
            <w:noWrap/>
            <w:vAlign w:val="center"/>
            <w:hideMark/>
          </w:tcPr>
          <w:p w14:paraId="72EB96D7" w14:textId="77777777" w:rsidR="00D05040" w:rsidRPr="00D05040" w:rsidRDefault="00D05040" w:rsidP="005E70F5">
            <w:pPr>
              <w:jc w:val="right"/>
            </w:pPr>
            <w:r w:rsidRPr="00D05040">
              <w:t>100.0%</w:t>
            </w:r>
          </w:p>
        </w:tc>
      </w:tr>
      <w:tr w:rsidR="00D05040" w:rsidRPr="00D05040" w14:paraId="26D9AB9F" w14:textId="77777777" w:rsidTr="005E70F5">
        <w:trPr>
          <w:cantSplit/>
          <w:jc w:val="center"/>
        </w:trPr>
        <w:tc>
          <w:tcPr>
            <w:tcW w:w="892" w:type="dxa"/>
            <w:noWrap/>
            <w:vAlign w:val="bottom"/>
            <w:hideMark/>
          </w:tcPr>
          <w:p w14:paraId="43F72196" w14:textId="77777777" w:rsidR="00D05040" w:rsidRPr="00D05040" w:rsidRDefault="00D05040" w:rsidP="00D05040">
            <w:r w:rsidRPr="00D05040">
              <w:t>Vol</w:t>
            </w:r>
          </w:p>
        </w:tc>
        <w:tc>
          <w:tcPr>
            <w:tcW w:w="796" w:type="dxa"/>
            <w:noWrap/>
            <w:vAlign w:val="bottom"/>
            <w:hideMark/>
          </w:tcPr>
          <w:p w14:paraId="7AD051DA" w14:textId="77777777" w:rsidR="00D05040" w:rsidRPr="00D05040" w:rsidRDefault="00D05040" w:rsidP="00D05040">
            <w:r w:rsidRPr="00D05040">
              <w:t>P</w:t>
            </w:r>
          </w:p>
        </w:tc>
        <w:tc>
          <w:tcPr>
            <w:tcW w:w="1097" w:type="dxa"/>
            <w:noWrap/>
            <w:vAlign w:val="bottom"/>
            <w:hideMark/>
          </w:tcPr>
          <w:p w14:paraId="24E11AA6" w14:textId="77777777" w:rsidR="00D05040" w:rsidRPr="00D05040" w:rsidRDefault="00D05040" w:rsidP="00D05040">
            <w:r w:rsidRPr="00D05040">
              <w:t>P4006</w:t>
            </w:r>
          </w:p>
        </w:tc>
        <w:tc>
          <w:tcPr>
            <w:tcW w:w="3330" w:type="dxa"/>
            <w:vAlign w:val="bottom"/>
            <w:hideMark/>
          </w:tcPr>
          <w:p w14:paraId="6AC80EEB" w14:textId="77777777" w:rsidR="00D05040" w:rsidRPr="00D05040" w:rsidRDefault="00D05040" w:rsidP="00D05040">
            <w:r w:rsidRPr="00D05040">
              <w:t>Bromomethane</w:t>
            </w:r>
          </w:p>
        </w:tc>
        <w:tc>
          <w:tcPr>
            <w:tcW w:w="1080" w:type="dxa"/>
            <w:noWrap/>
            <w:vAlign w:val="center"/>
            <w:hideMark/>
          </w:tcPr>
          <w:p w14:paraId="17F14B8E" w14:textId="77777777" w:rsidR="00D05040" w:rsidRPr="00D05040" w:rsidRDefault="00D05040" w:rsidP="005E70F5">
            <w:pPr>
              <w:jc w:val="right"/>
            </w:pPr>
            <w:r w:rsidRPr="00D05040">
              <w:t>223</w:t>
            </w:r>
          </w:p>
        </w:tc>
        <w:tc>
          <w:tcPr>
            <w:tcW w:w="928" w:type="dxa"/>
            <w:noWrap/>
            <w:vAlign w:val="center"/>
            <w:hideMark/>
          </w:tcPr>
          <w:p w14:paraId="1EEC3591" w14:textId="77777777" w:rsidR="00D05040" w:rsidRPr="00D05040" w:rsidRDefault="00D05040" w:rsidP="005E70F5">
            <w:pPr>
              <w:jc w:val="right"/>
            </w:pPr>
            <w:r w:rsidRPr="00D05040">
              <w:t>0</w:t>
            </w:r>
          </w:p>
        </w:tc>
        <w:tc>
          <w:tcPr>
            <w:tcW w:w="1042" w:type="dxa"/>
            <w:noWrap/>
            <w:vAlign w:val="center"/>
            <w:hideMark/>
          </w:tcPr>
          <w:p w14:paraId="66CFD13E" w14:textId="77777777" w:rsidR="00D05040" w:rsidRPr="00D05040" w:rsidRDefault="00D05040" w:rsidP="005E70F5">
            <w:pPr>
              <w:jc w:val="right"/>
            </w:pPr>
            <w:r w:rsidRPr="00D05040">
              <w:t>0.0%</w:t>
            </w:r>
          </w:p>
        </w:tc>
        <w:tc>
          <w:tcPr>
            <w:tcW w:w="830" w:type="dxa"/>
            <w:shd w:val="clear" w:color="auto" w:fill="auto"/>
            <w:noWrap/>
            <w:vAlign w:val="center"/>
            <w:hideMark/>
          </w:tcPr>
          <w:p w14:paraId="4D9B21FF" w14:textId="77777777" w:rsidR="00D05040" w:rsidRPr="00D05040" w:rsidRDefault="00D05040" w:rsidP="005E70F5">
            <w:pPr>
              <w:jc w:val="right"/>
            </w:pPr>
            <w:r w:rsidRPr="00D05040">
              <w:t>223</w:t>
            </w:r>
          </w:p>
        </w:tc>
        <w:tc>
          <w:tcPr>
            <w:tcW w:w="941" w:type="dxa"/>
            <w:shd w:val="clear" w:color="auto" w:fill="auto"/>
            <w:noWrap/>
            <w:vAlign w:val="center"/>
            <w:hideMark/>
          </w:tcPr>
          <w:p w14:paraId="537411BF" w14:textId="77777777" w:rsidR="00D05040" w:rsidRPr="00D05040" w:rsidRDefault="00D05040" w:rsidP="005E70F5">
            <w:pPr>
              <w:jc w:val="right"/>
            </w:pPr>
            <w:r w:rsidRPr="00D05040">
              <w:t>100.0%</w:t>
            </w:r>
          </w:p>
        </w:tc>
      </w:tr>
      <w:tr w:rsidR="00D05040" w:rsidRPr="00D05040" w14:paraId="15BA763D" w14:textId="77777777" w:rsidTr="005E70F5">
        <w:trPr>
          <w:cantSplit/>
          <w:jc w:val="center"/>
        </w:trPr>
        <w:tc>
          <w:tcPr>
            <w:tcW w:w="892" w:type="dxa"/>
            <w:noWrap/>
            <w:vAlign w:val="bottom"/>
            <w:hideMark/>
          </w:tcPr>
          <w:p w14:paraId="0799C76F" w14:textId="77777777" w:rsidR="00D05040" w:rsidRPr="00D05040" w:rsidRDefault="00D05040" w:rsidP="00D05040">
            <w:r w:rsidRPr="00D05040">
              <w:t>Vol</w:t>
            </w:r>
          </w:p>
        </w:tc>
        <w:tc>
          <w:tcPr>
            <w:tcW w:w="796" w:type="dxa"/>
            <w:noWrap/>
            <w:vAlign w:val="bottom"/>
            <w:hideMark/>
          </w:tcPr>
          <w:p w14:paraId="3184AA8B" w14:textId="77777777" w:rsidR="00D05040" w:rsidRPr="00D05040" w:rsidRDefault="00D05040" w:rsidP="00D05040">
            <w:r w:rsidRPr="00D05040">
              <w:t>P</w:t>
            </w:r>
          </w:p>
        </w:tc>
        <w:tc>
          <w:tcPr>
            <w:tcW w:w="1097" w:type="dxa"/>
            <w:noWrap/>
            <w:vAlign w:val="bottom"/>
            <w:hideMark/>
          </w:tcPr>
          <w:p w14:paraId="498F5955" w14:textId="77777777" w:rsidR="00D05040" w:rsidRPr="00D05040" w:rsidRDefault="00D05040" w:rsidP="00D05040">
            <w:r w:rsidRPr="00D05040">
              <w:t>P4007</w:t>
            </w:r>
          </w:p>
        </w:tc>
        <w:tc>
          <w:tcPr>
            <w:tcW w:w="3330" w:type="dxa"/>
            <w:vAlign w:val="bottom"/>
            <w:hideMark/>
          </w:tcPr>
          <w:p w14:paraId="1B62EC9F" w14:textId="77777777" w:rsidR="00D05040" w:rsidRPr="00D05040" w:rsidRDefault="00D05040" w:rsidP="00D05040">
            <w:r w:rsidRPr="00D05040">
              <w:t>Carbon Tetrachloride</w:t>
            </w:r>
          </w:p>
        </w:tc>
        <w:tc>
          <w:tcPr>
            <w:tcW w:w="1080" w:type="dxa"/>
            <w:noWrap/>
            <w:vAlign w:val="center"/>
            <w:hideMark/>
          </w:tcPr>
          <w:p w14:paraId="3D1C41F7" w14:textId="77777777" w:rsidR="00D05040" w:rsidRPr="00D05040" w:rsidRDefault="00D05040" w:rsidP="005E70F5">
            <w:pPr>
              <w:jc w:val="right"/>
            </w:pPr>
            <w:r w:rsidRPr="00D05040">
              <w:t>1923</w:t>
            </w:r>
          </w:p>
        </w:tc>
        <w:tc>
          <w:tcPr>
            <w:tcW w:w="928" w:type="dxa"/>
            <w:noWrap/>
            <w:vAlign w:val="center"/>
            <w:hideMark/>
          </w:tcPr>
          <w:p w14:paraId="001B6F09" w14:textId="77777777" w:rsidR="00D05040" w:rsidRPr="00D05040" w:rsidRDefault="00D05040" w:rsidP="005E70F5">
            <w:pPr>
              <w:jc w:val="right"/>
            </w:pPr>
            <w:r w:rsidRPr="00D05040">
              <w:t>0</w:t>
            </w:r>
          </w:p>
        </w:tc>
        <w:tc>
          <w:tcPr>
            <w:tcW w:w="1042" w:type="dxa"/>
            <w:noWrap/>
            <w:vAlign w:val="center"/>
            <w:hideMark/>
          </w:tcPr>
          <w:p w14:paraId="377F58A1" w14:textId="77777777" w:rsidR="00D05040" w:rsidRPr="00D05040" w:rsidRDefault="00D05040" w:rsidP="005E70F5">
            <w:pPr>
              <w:jc w:val="right"/>
            </w:pPr>
            <w:r w:rsidRPr="00D05040">
              <w:t>0.0%</w:t>
            </w:r>
          </w:p>
        </w:tc>
        <w:tc>
          <w:tcPr>
            <w:tcW w:w="830" w:type="dxa"/>
            <w:shd w:val="clear" w:color="auto" w:fill="auto"/>
            <w:noWrap/>
            <w:vAlign w:val="center"/>
            <w:hideMark/>
          </w:tcPr>
          <w:p w14:paraId="2B77E059" w14:textId="77777777" w:rsidR="00D05040" w:rsidRPr="00D05040" w:rsidRDefault="00D05040" w:rsidP="005E70F5">
            <w:pPr>
              <w:jc w:val="right"/>
            </w:pPr>
            <w:r w:rsidRPr="00D05040">
              <w:t>1923</w:t>
            </w:r>
          </w:p>
        </w:tc>
        <w:tc>
          <w:tcPr>
            <w:tcW w:w="941" w:type="dxa"/>
            <w:shd w:val="clear" w:color="auto" w:fill="auto"/>
            <w:noWrap/>
            <w:vAlign w:val="center"/>
            <w:hideMark/>
          </w:tcPr>
          <w:p w14:paraId="30E67F9D" w14:textId="77777777" w:rsidR="00D05040" w:rsidRPr="00D05040" w:rsidRDefault="00D05040" w:rsidP="005E70F5">
            <w:pPr>
              <w:jc w:val="right"/>
            </w:pPr>
            <w:r w:rsidRPr="00D05040">
              <w:t>100.0%</w:t>
            </w:r>
          </w:p>
        </w:tc>
      </w:tr>
      <w:tr w:rsidR="00D05040" w:rsidRPr="00D05040" w14:paraId="59458B1B" w14:textId="77777777" w:rsidTr="005E70F5">
        <w:trPr>
          <w:cantSplit/>
          <w:jc w:val="center"/>
        </w:trPr>
        <w:tc>
          <w:tcPr>
            <w:tcW w:w="892" w:type="dxa"/>
            <w:noWrap/>
            <w:vAlign w:val="bottom"/>
            <w:hideMark/>
          </w:tcPr>
          <w:p w14:paraId="2D56D196" w14:textId="77777777" w:rsidR="00D05040" w:rsidRPr="00D05040" w:rsidRDefault="00D05040" w:rsidP="00D05040">
            <w:r w:rsidRPr="00D05040">
              <w:lastRenderedPageBreak/>
              <w:t>Vol</w:t>
            </w:r>
          </w:p>
        </w:tc>
        <w:tc>
          <w:tcPr>
            <w:tcW w:w="796" w:type="dxa"/>
            <w:noWrap/>
            <w:vAlign w:val="bottom"/>
            <w:hideMark/>
          </w:tcPr>
          <w:p w14:paraId="76B32FA5" w14:textId="77777777" w:rsidR="00D05040" w:rsidRPr="00D05040" w:rsidRDefault="00D05040" w:rsidP="00D05040">
            <w:r w:rsidRPr="00D05040">
              <w:t>P</w:t>
            </w:r>
          </w:p>
        </w:tc>
        <w:tc>
          <w:tcPr>
            <w:tcW w:w="1097" w:type="dxa"/>
            <w:noWrap/>
            <w:vAlign w:val="bottom"/>
            <w:hideMark/>
          </w:tcPr>
          <w:p w14:paraId="5337CA12" w14:textId="77777777" w:rsidR="00D05040" w:rsidRPr="00D05040" w:rsidRDefault="00D05040" w:rsidP="00D05040">
            <w:r w:rsidRPr="00D05040">
              <w:t>P4008</w:t>
            </w:r>
          </w:p>
        </w:tc>
        <w:tc>
          <w:tcPr>
            <w:tcW w:w="3330" w:type="dxa"/>
            <w:vAlign w:val="bottom"/>
            <w:hideMark/>
          </w:tcPr>
          <w:p w14:paraId="1E4FFB91" w14:textId="77777777" w:rsidR="00D05040" w:rsidRPr="00D05040" w:rsidRDefault="00D05040" w:rsidP="00D05040">
            <w:r w:rsidRPr="00D05040">
              <w:t>Chlorobenzene</w:t>
            </w:r>
          </w:p>
        </w:tc>
        <w:tc>
          <w:tcPr>
            <w:tcW w:w="1080" w:type="dxa"/>
            <w:noWrap/>
            <w:vAlign w:val="center"/>
            <w:hideMark/>
          </w:tcPr>
          <w:p w14:paraId="7D72BA25" w14:textId="77777777" w:rsidR="00D05040" w:rsidRPr="00D05040" w:rsidRDefault="00D05040" w:rsidP="005E70F5">
            <w:pPr>
              <w:jc w:val="right"/>
            </w:pPr>
            <w:r w:rsidRPr="00D05040">
              <w:t>1931</w:t>
            </w:r>
          </w:p>
        </w:tc>
        <w:tc>
          <w:tcPr>
            <w:tcW w:w="928" w:type="dxa"/>
            <w:noWrap/>
            <w:vAlign w:val="center"/>
            <w:hideMark/>
          </w:tcPr>
          <w:p w14:paraId="355C20CB" w14:textId="77777777" w:rsidR="00D05040" w:rsidRPr="00D05040" w:rsidRDefault="00D05040" w:rsidP="005E70F5">
            <w:pPr>
              <w:jc w:val="right"/>
            </w:pPr>
            <w:r w:rsidRPr="00D05040">
              <w:t>2</w:t>
            </w:r>
          </w:p>
        </w:tc>
        <w:tc>
          <w:tcPr>
            <w:tcW w:w="1042" w:type="dxa"/>
            <w:noWrap/>
            <w:vAlign w:val="center"/>
            <w:hideMark/>
          </w:tcPr>
          <w:p w14:paraId="2A62CF42" w14:textId="77777777" w:rsidR="00D05040" w:rsidRPr="00D05040" w:rsidRDefault="00D05040" w:rsidP="005E70F5">
            <w:pPr>
              <w:jc w:val="right"/>
            </w:pPr>
            <w:r w:rsidRPr="00D05040">
              <w:t>0.1%</w:t>
            </w:r>
          </w:p>
        </w:tc>
        <w:tc>
          <w:tcPr>
            <w:tcW w:w="830" w:type="dxa"/>
            <w:shd w:val="clear" w:color="auto" w:fill="auto"/>
            <w:noWrap/>
            <w:vAlign w:val="center"/>
            <w:hideMark/>
          </w:tcPr>
          <w:p w14:paraId="2BB5E3B4" w14:textId="77777777" w:rsidR="00D05040" w:rsidRPr="00D05040" w:rsidRDefault="00D05040" w:rsidP="005E70F5">
            <w:pPr>
              <w:jc w:val="right"/>
            </w:pPr>
            <w:r w:rsidRPr="00D05040">
              <w:t>1929</w:t>
            </w:r>
          </w:p>
        </w:tc>
        <w:tc>
          <w:tcPr>
            <w:tcW w:w="941" w:type="dxa"/>
            <w:shd w:val="clear" w:color="auto" w:fill="auto"/>
            <w:noWrap/>
            <w:vAlign w:val="center"/>
            <w:hideMark/>
          </w:tcPr>
          <w:p w14:paraId="7BED4A3A" w14:textId="77777777" w:rsidR="00D05040" w:rsidRPr="00D05040" w:rsidRDefault="00D05040" w:rsidP="005E70F5">
            <w:pPr>
              <w:jc w:val="right"/>
            </w:pPr>
            <w:r w:rsidRPr="00D05040">
              <w:t>99.9%</w:t>
            </w:r>
          </w:p>
        </w:tc>
      </w:tr>
      <w:tr w:rsidR="00D05040" w:rsidRPr="00D05040" w14:paraId="1762D7D5" w14:textId="77777777" w:rsidTr="005E70F5">
        <w:trPr>
          <w:cantSplit/>
          <w:jc w:val="center"/>
        </w:trPr>
        <w:tc>
          <w:tcPr>
            <w:tcW w:w="892" w:type="dxa"/>
            <w:noWrap/>
            <w:vAlign w:val="bottom"/>
            <w:hideMark/>
          </w:tcPr>
          <w:p w14:paraId="5BF66459" w14:textId="77777777" w:rsidR="00D05040" w:rsidRPr="00D05040" w:rsidRDefault="00D05040" w:rsidP="00D05040">
            <w:r w:rsidRPr="00D05040">
              <w:t>Vol</w:t>
            </w:r>
          </w:p>
        </w:tc>
        <w:tc>
          <w:tcPr>
            <w:tcW w:w="796" w:type="dxa"/>
            <w:noWrap/>
            <w:vAlign w:val="bottom"/>
            <w:hideMark/>
          </w:tcPr>
          <w:p w14:paraId="1674867F" w14:textId="77777777" w:rsidR="00D05040" w:rsidRPr="00D05040" w:rsidRDefault="00D05040" w:rsidP="00D05040">
            <w:r w:rsidRPr="00D05040">
              <w:t>P</w:t>
            </w:r>
          </w:p>
        </w:tc>
        <w:tc>
          <w:tcPr>
            <w:tcW w:w="1097" w:type="dxa"/>
            <w:noWrap/>
            <w:vAlign w:val="bottom"/>
            <w:hideMark/>
          </w:tcPr>
          <w:p w14:paraId="0F5879A7" w14:textId="77777777" w:rsidR="00D05040" w:rsidRPr="00D05040" w:rsidRDefault="00D05040" w:rsidP="00D05040">
            <w:r w:rsidRPr="00D05040">
              <w:t>P4009</w:t>
            </w:r>
          </w:p>
        </w:tc>
        <w:tc>
          <w:tcPr>
            <w:tcW w:w="3330" w:type="dxa"/>
            <w:vAlign w:val="bottom"/>
            <w:hideMark/>
          </w:tcPr>
          <w:p w14:paraId="503FA208" w14:textId="77777777" w:rsidR="00D05040" w:rsidRPr="00D05040" w:rsidRDefault="00D05040" w:rsidP="00D05040">
            <w:r w:rsidRPr="00D05040">
              <w:t>Chloroethane</w:t>
            </w:r>
          </w:p>
        </w:tc>
        <w:tc>
          <w:tcPr>
            <w:tcW w:w="1080" w:type="dxa"/>
            <w:noWrap/>
            <w:vAlign w:val="center"/>
            <w:hideMark/>
          </w:tcPr>
          <w:p w14:paraId="3437E6BF" w14:textId="77777777" w:rsidR="00D05040" w:rsidRPr="00D05040" w:rsidRDefault="00D05040" w:rsidP="005E70F5">
            <w:pPr>
              <w:jc w:val="right"/>
            </w:pPr>
            <w:r w:rsidRPr="00D05040">
              <w:t>1931</w:t>
            </w:r>
          </w:p>
        </w:tc>
        <w:tc>
          <w:tcPr>
            <w:tcW w:w="928" w:type="dxa"/>
            <w:noWrap/>
            <w:vAlign w:val="center"/>
            <w:hideMark/>
          </w:tcPr>
          <w:p w14:paraId="5F9BFF0F" w14:textId="77777777" w:rsidR="00D05040" w:rsidRPr="00D05040" w:rsidRDefault="00D05040" w:rsidP="005E70F5">
            <w:pPr>
              <w:jc w:val="right"/>
            </w:pPr>
            <w:r w:rsidRPr="00D05040">
              <w:t>0</w:t>
            </w:r>
          </w:p>
        </w:tc>
        <w:tc>
          <w:tcPr>
            <w:tcW w:w="1042" w:type="dxa"/>
            <w:noWrap/>
            <w:vAlign w:val="center"/>
            <w:hideMark/>
          </w:tcPr>
          <w:p w14:paraId="7E94BBD6" w14:textId="77777777" w:rsidR="00D05040" w:rsidRPr="00D05040" w:rsidRDefault="00D05040" w:rsidP="005E70F5">
            <w:pPr>
              <w:jc w:val="right"/>
            </w:pPr>
            <w:r w:rsidRPr="00D05040">
              <w:t>0.0%</w:t>
            </w:r>
          </w:p>
        </w:tc>
        <w:tc>
          <w:tcPr>
            <w:tcW w:w="830" w:type="dxa"/>
            <w:shd w:val="clear" w:color="auto" w:fill="auto"/>
            <w:noWrap/>
            <w:vAlign w:val="center"/>
            <w:hideMark/>
          </w:tcPr>
          <w:p w14:paraId="2AF6F555" w14:textId="77777777" w:rsidR="00D05040" w:rsidRPr="00D05040" w:rsidRDefault="00D05040" w:rsidP="005E70F5">
            <w:pPr>
              <w:jc w:val="right"/>
            </w:pPr>
            <w:r w:rsidRPr="00D05040">
              <w:t>1931</w:t>
            </w:r>
          </w:p>
        </w:tc>
        <w:tc>
          <w:tcPr>
            <w:tcW w:w="941" w:type="dxa"/>
            <w:shd w:val="clear" w:color="auto" w:fill="auto"/>
            <w:noWrap/>
            <w:vAlign w:val="center"/>
            <w:hideMark/>
          </w:tcPr>
          <w:p w14:paraId="5F2E89A1" w14:textId="77777777" w:rsidR="00D05040" w:rsidRPr="00D05040" w:rsidRDefault="00D05040" w:rsidP="005E70F5">
            <w:pPr>
              <w:jc w:val="right"/>
            </w:pPr>
            <w:r w:rsidRPr="00D05040">
              <w:t>100.0%</w:t>
            </w:r>
          </w:p>
        </w:tc>
      </w:tr>
      <w:tr w:rsidR="00D05040" w:rsidRPr="00D05040" w14:paraId="6837314C" w14:textId="77777777" w:rsidTr="005E70F5">
        <w:trPr>
          <w:cantSplit/>
          <w:jc w:val="center"/>
        </w:trPr>
        <w:tc>
          <w:tcPr>
            <w:tcW w:w="892" w:type="dxa"/>
            <w:noWrap/>
            <w:vAlign w:val="bottom"/>
            <w:hideMark/>
          </w:tcPr>
          <w:p w14:paraId="45FEC0E6" w14:textId="77777777" w:rsidR="00D05040" w:rsidRPr="00D05040" w:rsidRDefault="00D05040" w:rsidP="00D05040">
            <w:r w:rsidRPr="00D05040">
              <w:t>Vol</w:t>
            </w:r>
          </w:p>
        </w:tc>
        <w:tc>
          <w:tcPr>
            <w:tcW w:w="796" w:type="dxa"/>
            <w:noWrap/>
            <w:vAlign w:val="bottom"/>
            <w:hideMark/>
          </w:tcPr>
          <w:p w14:paraId="593B0C13" w14:textId="77777777" w:rsidR="00D05040" w:rsidRPr="00D05040" w:rsidRDefault="00D05040" w:rsidP="00D05040">
            <w:r w:rsidRPr="00D05040">
              <w:t>P</w:t>
            </w:r>
          </w:p>
        </w:tc>
        <w:tc>
          <w:tcPr>
            <w:tcW w:w="1097" w:type="dxa"/>
            <w:noWrap/>
            <w:vAlign w:val="bottom"/>
            <w:hideMark/>
          </w:tcPr>
          <w:p w14:paraId="494B0A8C" w14:textId="77777777" w:rsidR="00D05040" w:rsidRPr="00D05040" w:rsidRDefault="00D05040" w:rsidP="00D05040">
            <w:r w:rsidRPr="00D05040">
              <w:t>P4010</w:t>
            </w:r>
          </w:p>
        </w:tc>
        <w:tc>
          <w:tcPr>
            <w:tcW w:w="3330" w:type="dxa"/>
            <w:vAlign w:val="bottom"/>
            <w:hideMark/>
          </w:tcPr>
          <w:p w14:paraId="5EE067F0" w14:textId="77777777" w:rsidR="00D05040" w:rsidRPr="00D05040" w:rsidRDefault="00D05040" w:rsidP="00D05040">
            <w:r w:rsidRPr="00D05040">
              <w:t>2-Chloroethyl Vinyl Ether</w:t>
            </w:r>
          </w:p>
        </w:tc>
        <w:tc>
          <w:tcPr>
            <w:tcW w:w="1080" w:type="dxa"/>
            <w:noWrap/>
            <w:vAlign w:val="center"/>
            <w:hideMark/>
          </w:tcPr>
          <w:p w14:paraId="62003C2D" w14:textId="77777777" w:rsidR="00D05040" w:rsidRPr="00D05040" w:rsidRDefault="00D05040" w:rsidP="005E70F5">
            <w:pPr>
              <w:jc w:val="right"/>
            </w:pPr>
            <w:r w:rsidRPr="00D05040">
              <w:t>223</w:t>
            </w:r>
          </w:p>
        </w:tc>
        <w:tc>
          <w:tcPr>
            <w:tcW w:w="928" w:type="dxa"/>
            <w:noWrap/>
            <w:vAlign w:val="center"/>
            <w:hideMark/>
          </w:tcPr>
          <w:p w14:paraId="3E1169F5" w14:textId="77777777" w:rsidR="00D05040" w:rsidRPr="00D05040" w:rsidRDefault="00D05040" w:rsidP="005E70F5">
            <w:pPr>
              <w:jc w:val="right"/>
            </w:pPr>
            <w:r w:rsidRPr="00D05040">
              <w:t>0</w:t>
            </w:r>
          </w:p>
        </w:tc>
        <w:tc>
          <w:tcPr>
            <w:tcW w:w="1042" w:type="dxa"/>
            <w:noWrap/>
            <w:vAlign w:val="center"/>
            <w:hideMark/>
          </w:tcPr>
          <w:p w14:paraId="3D1AAD27" w14:textId="77777777" w:rsidR="00D05040" w:rsidRPr="00D05040" w:rsidRDefault="00D05040" w:rsidP="005E70F5">
            <w:pPr>
              <w:jc w:val="right"/>
            </w:pPr>
            <w:r w:rsidRPr="00D05040">
              <w:t>0.0%</w:t>
            </w:r>
          </w:p>
        </w:tc>
        <w:tc>
          <w:tcPr>
            <w:tcW w:w="830" w:type="dxa"/>
            <w:shd w:val="clear" w:color="auto" w:fill="auto"/>
            <w:noWrap/>
            <w:vAlign w:val="center"/>
            <w:hideMark/>
          </w:tcPr>
          <w:p w14:paraId="43718024" w14:textId="77777777" w:rsidR="00D05040" w:rsidRPr="00D05040" w:rsidRDefault="00D05040" w:rsidP="005E70F5">
            <w:pPr>
              <w:jc w:val="right"/>
            </w:pPr>
            <w:r w:rsidRPr="00D05040">
              <w:t>223</w:t>
            </w:r>
          </w:p>
        </w:tc>
        <w:tc>
          <w:tcPr>
            <w:tcW w:w="941" w:type="dxa"/>
            <w:shd w:val="clear" w:color="auto" w:fill="auto"/>
            <w:noWrap/>
            <w:vAlign w:val="center"/>
            <w:hideMark/>
          </w:tcPr>
          <w:p w14:paraId="744DD026" w14:textId="77777777" w:rsidR="00D05040" w:rsidRPr="00D05040" w:rsidRDefault="00D05040" w:rsidP="005E70F5">
            <w:pPr>
              <w:jc w:val="right"/>
            </w:pPr>
            <w:r w:rsidRPr="00D05040">
              <w:t>100.0%</w:t>
            </w:r>
          </w:p>
        </w:tc>
      </w:tr>
      <w:tr w:rsidR="00D05040" w:rsidRPr="00D05040" w14:paraId="76B1252D" w14:textId="77777777" w:rsidTr="005E70F5">
        <w:trPr>
          <w:cantSplit/>
          <w:jc w:val="center"/>
        </w:trPr>
        <w:tc>
          <w:tcPr>
            <w:tcW w:w="892" w:type="dxa"/>
            <w:noWrap/>
            <w:vAlign w:val="bottom"/>
            <w:hideMark/>
          </w:tcPr>
          <w:p w14:paraId="286B153D" w14:textId="77777777" w:rsidR="00D05040" w:rsidRPr="00D05040" w:rsidRDefault="00D05040" w:rsidP="00D05040">
            <w:r w:rsidRPr="00D05040">
              <w:t>Vol</w:t>
            </w:r>
          </w:p>
        </w:tc>
        <w:tc>
          <w:tcPr>
            <w:tcW w:w="796" w:type="dxa"/>
            <w:noWrap/>
            <w:vAlign w:val="bottom"/>
            <w:hideMark/>
          </w:tcPr>
          <w:p w14:paraId="2F1A9CD4" w14:textId="77777777" w:rsidR="00D05040" w:rsidRPr="00D05040" w:rsidRDefault="00D05040" w:rsidP="00D05040">
            <w:r w:rsidRPr="00D05040">
              <w:t>P</w:t>
            </w:r>
          </w:p>
        </w:tc>
        <w:tc>
          <w:tcPr>
            <w:tcW w:w="1097" w:type="dxa"/>
            <w:noWrap/>
            <w:vAlign w:val="bottom"/>
            <w:hideMark/>
          </w:tcPr>
          <w:p w14:paraId="2AFF386D" w14:textId="77777777" w:rsidR="00D05040" w:rsidRPr="00D05040" w:rsidRDefault="00D05040" w:rsidP="00D05040">
            <w:r w:rsidRPr="00D05040">
              <w:t>P4011</w:t>
            </w:r>
          </w:p>
        </w:tc>
        <w:tc>
          <w:tcPr>
            <w:tcW w:w="3330" w:type="dxa"/>
            <w:vAlign w:val="bottom"/>
            <w:hideMark/>
          </w:tcPr>
          <w:p w14:paraId="1C24650C" w14:textId="77777777" w:rsidR="00D05040" w:rsidRPr="00D05040" w:rsidRDefault="00D05040" w:rsidP="00D05040">
            <w:r w:rsidRPr="00D05040">
              <w:t>Chloroform</w:t>
            </w:r>
          </w:p>
        </w:tc>
        <w:tc>
          <w:tcPr>
            <w:tcW w:w="1080" w:type="dxa"/>
            <w:noWrap/>
            <w:vAlign w:val="center"/>
            <w:hideMark/>
          </w:tcPr>
          <w:p w14:paraId="3B4540B8" w14:textId="77777777" w:rsidR="00D05040" w:rsidRPr="00D05040" w:rsidRDefault="00D05040" w:rsidP="005E70F5">
            <w:pPr>
              <w:jc w:val="right"/>
            </w:pPr>
            <w:r w:rsidRPr="00D05040">
              <w:t>1931</w:t>
            </w:r>
          </w:p>
        </w:tc>
        <w:tc>
          <w:tcPr>
            <w:tcW w:w="928" w:type="dxa"/>
            <w:noWrap/>
            <w:vAlign w:val="center"/>
            <w:hideMark/>
          </w:tcPr>
          <w:p w14:paraId="6AD0B7FF" w14:textId="77777777" w:rsidR="00D05040" w:rsidRPr="00D05040" w:rsidRDefault="00D05040" w:rsidP="005E70F5">
            <w:pPr>
              <w:jc w:val="right"/>
            </w:pPr>
            <w:r w:rsidRPr="00D05040">
              <w:t>0</w:t>
            </w:r>
          </w:p>
        </w:tc>
        <w:tc>
          <w:tcPr>
            <w:tcW w:w="1042" w:type="dxa"/>
            <w:noWrap/>
            <w:vAlign w:val="center"/>
            <w:hideMark/>
          </w:tcPr>
          <w:p w14:paraId="642F93B7" w14:textId="77777777" w:rsidR="00D05040" w:rsidRPr="00D05040" w:rsidRDefault="00D05040" w:rsidP="005E70F5">
            <w:pPr>
              <w:jc w:val="right"/>
            </w:pPr>
            <w:r w:rsidRPr="00D05040">
              <w:t>0.0%</w:t>
            </w:r>
          </w:p>
        </w:tc>
        <w:tc>
          <w:tcPr>
            <w:tcW w:w="830" w:type="dxa"/>
            <w:shd w:val="clear" w:color="auto" w:fill="auto"/>
            <w:noWrap/>
            <w:vAlign w:val="center"/>
            <w:hideMark/>
          </w:tcPr>
          <w:p w14:paraId="1042CAD8" w14:textId="77777777" w:rsidR="00D05040" w:rsidRPr="00D05040" w:rsidRDefault="00D05040" w:rsidP="005E70F5">
            <w:pPr>
              <w:jc w:val="right"/>
            </w:pPr>
            <w:r w:rsidRPr="00D05040">
              <w:t>1931</w:t>
            </w:r>
          </w:p>
        </w:tc>
        <w:tc>
          <w:tcPr>
            <w:tcW w:w="941" w:type="dxa"/>
            <w:shd w:val="clear" w:color="auto" w:fill="auto"/>
            <w:noWrap/>
            <w:vAlign w:val="center"/>
            <w:hideMark/>
          </w:tcPr>
          <w:p w14:paraId="6D6C8181" w14:textId="77777777" w:rsidR="00D05040" w:rsidRPr="00D05040" w:rsidRDefault="00D05040" w:rsidP="005E70F5">
            <w:pPr>
              <w:jc w:val="right"/>
            </w:pPr>
            <w:r w:rsidRPr="00D05040">
              <w:t>100.0%</w:t>
            </w:r>
          </w:p>
        </w:tc>
      </w:tr>
      <w:tr w:rsidR="00D05040" w:rsidRPr="00D05040" w14:paraId="7AD15C55" w14:textId="77777777" w:rsidTr="005E70F5">
        <w:trPr>
          <w:cantSplit/>
          <w:jc w:val="center"/>
        </w:trPr>
        <w:tc>
          <w:tcPr>
            <w:tcW w:w="892" w:type="dxa"/>
            <w:noWrap/>
            <w:vAlign w:val="bottom"/>
            <w:hideMark/>
          </w:tcPr>
          <w:p w14:paraId="04EC1E2C" w14:textId="77777777" w:rsidR="00D05040" w:rsidRPr="00D05040" w:rsidRDefault="00D05040" w:rsidP="00D05040">
            <w:r w:rsidRPr="00D05040">
              <w:t>Vol</w:t>
            </w:r>
          </w:p>
        </w:tc>
        <w:tc>
          <w:tcPr>
            <w:tcW w:w="796" w:type="dxa"/>
            <w:noWrap/>
            <w:vAlign w:val="bottom"/>
            <w:hideMark/>
          </w:tcPr>
          <w:p w14:paraId="714E23F8" w14:textId="77777777" w:rsidR="00D05040" w:rsidRPr="00D05040" w:rsidRDefault="00D05040" w:rsidP="00D05040">
            <w:r w:rsidRPr="00D05040">
              <w:t>P</w:t>
            </w:r>
          </w:p>
        </w:tc>
        <w:tc>
          <w:tcPr>
            <w:tcW w:w="1097" w:type="dxa"/>
            <w:noWrap/>
            <w:vAlign w:val="bottom"/>
            <w:hideMark/>
          </w:tcPr>
          <w:p w14:paraId="5DC6E4D1" w14:textId="77777777" w:rsidR="00D05040" w:rsidRPr="00D05040" w:rsidRDefault="00D05040" w:rsidP="00D05040">
            <w:r w:rsidRPr="00D05040">
              <w:t>P4012</w:t>
            </w:r>
          </w:p>
        </w:tc>
        <w:tc>
          <w:tcPr>
            <w:tcW w:w="3330" w:type="dxa"/>
            <w:vAlign w:val="bottom"/>
            <w:hideMark/>
          </w:tcPr>
          <w:p w14:paraId="32450C5B" w14:textId="77777777" w:rsidR="00D05040" w:rsidRPr="00D05040" w:rsidRDefault="00D05040" w:rsidP="00D05040">
            <w:r w:rsidRPr="00D05040">
              <w:t>Chloromethane</w:t>
            </w:r>
          </w:p>
        </w:tc>
        <w:tc>
          <w:tcPr>
            <w:tcW w:w="1080" w:type="dxa"/>
            <w:noWrap/>
            <w:vAlign w:val="center"/>
            <w:hideMark/>
          </w:tcPr>
          <w:p w14:paraId="1DF7BE27" w14:textId="77777777" w:rsidR="00D05040" w:rsidRPr="00D05040" w:rsidRDefault="00D05040" w:rsidP="005E70F5">
            <w:pPr>
              <w:jc w:val="right"/>
            </w:pPr>
            <w:r w:rsidRPr="00D05040">
              <w:t>1931</w:t>
            </w:r>
          </w:p>
        </w:tc>
        <w:tc>
          <w:tcPr>
            <w:tcW w:w="928" w:type="dxa"/>
            <w:noWrap/>
            <w:vAlign w:val="center"/>
            <w:hideMark/>
          </w:tcPr>
          <w:p w14:paraId="44468F65" w14:textId="77777777" w:rsidR="00D05040" w:rsidRPr="00D05040" w:rsidRDefault="00D05040" w:rsidP="005E70F5">
            <w:pPr>
              <w:jc w:val="right"/>
            </w:pPr>
            <w:r w:rsidRPr="00D05040">
              <w:t>0</w:t>
            </w:r>
          </w:p>
        </w:tc>
        <w:tc>
          <w:tcPr>
            <w:tcW w:w="1042" w:type="dxa"/>
            <w:noWrap/>
            <w:vAlign w:val="center"/>
            <w:hideMark/>
          </w:tcPr>
          <w:p w14:paraId="61F7FC7E" w14:textId="77777777" w:rsidR="00D05040" w:rsidRPr="00D05040" w:rsidRDefault="00D05040" w:rsidP="005E70F5">
            <w:pPr>
              <w:jc w:val="right"/>
            </w:pPr>
            <w:r w:rsidRPr="00D05040">
              <w:t>0.0%</w:t>
            </w:r>
          </w:p>
        </w:tc>
        <w:tc>
          <w:tcPr>
            <w:tcW w:w="830" w:type="dxa"/>
            <w:shd w:val="clear" w:color="auto" w:fill="auto"/>
            <w:noWrap/>
            <w:vAlign w:val="center"/>
            <w:hideMark/>
          </w:tcPr>
          <w:p w14:paraId="019E4FB5" w14:textId="77777777" w:rsidR="00D05040" w:rsidRPr="00D05040" w:rsidRDefault="00D05040" w:rsidP="005E70F5">
            <w:pPr>
              <w:jc w:val="right"/>
            </w:pPr>
            <w:r w:rsidRPr="00D05040">
              <w:t>1931</w:t>
            </w:r>
          </w:p>
        </w:tc>
        <w:tc>
          <w:tcPr>
            <w:tcW w:w="941" w:type="dxa"/>
            <w:shd w:val="clear" w:color="auto" w:fill="auto"/>
            <w:noWrap/>
            <w:vAlign w:val="center"/>
            <w:hideMark/>
          </w:tcPr>
          <w:p w14:paraId="316495BE" w14:textId="77777777" w:rsidR="00D05040" w:rsidRPr="00D05040" w:rsidRDefault="00D05040" w:rsidP="005E70F5">
            <w:pPr>
              <w:jc w:val="right"/>
            </w:pPr>
            <w:r w:rsidRPr="00D05040">
              <w:t>100.0%</w:t>
            </w:r>
          </w:p>
        </w:tc>
      </w:tr>
      <w:tr w:rsidR="00D05040" w:rsidRPr="00D05040" w14:paraId="0B3CF96E" w14:textId="77777777" w:rsidTr="005E70F5">
        <w:trPr>
          <w:cantSplit/>
          <w:jc w:val="center"/>
        </w:trPr>
        <w:tc>
          <w:tcPr>
            <w:tcW w:w="892" w:type="dxa"/>
            <w:noWrap/>
            <w:vAlign w:val="bottom"/>
            <w:hideMark/>
          </w:tcPr>
          <w:p w14:paraId="4CD02B11" w14:textId="77777777" w:rsidR="00D05040" w:rsidRPr="00D05040" w:rsidRDefault="00D05040" w:rsidP="00D05040">
            <w:r w:rsidRPr="00D05040">
              <w:t>Vol</w:t>
            </w:r>
          </w:p>
        </w:tc>
        <w:tc>
          <w:tcPr>
            <w:tcW w:w="796" w:type="dxa"/>
            <w:noWrap/>
            <w:vAlign w:val="bottom"/>
            <w:hideMark/>
          </w:tcPr>
          <w:p w14:paraId="691108E9" w14:textId="77777777" w:rsidR="00D05040" w:rsidRPr="00D05040" w:rsidRDefault="00D05040" w:rsidP="00D05040">
            <w:r w:rsidRPr="00D05040">
              <w:t>P</w:t>
            </w:r>
          </w:p>
        </w:tc>
        <w:tc>
          <w:tcPr>
            <w:tcW w:w="1097" w:type="dxa"/>
            <w:noWrap/>
            <w:vAlign w:val="bottom"/>
            <w:hideMark/>
          </w:tcPr>
          <w:p w14:paraId="4D8FB566" w14:textId="77777777" w:rsidR="00D05040" w:rsidRPr="00D05040" w:rsidRDefault="00D05040" w:rsidP="00D05040">
            <w:r w:rsidRPr="00D05040">
              <w:t>P4013</w:t>
            </w:r>
          </w:p>
        </w:tc>
        <w:tc>
          <w:tcPr>
            <w:tcW w:w="3330" w:type="dxa"/>
            <w:vAlign w:val="bottom"/>
            <w:hideMark/>
          </w:tcPr>
          <w:p w14:paraId="1D2EF355" w14:textId="77777777" w:rsidR="00D05040" w:rsidRPr="00D05040" w:rsidRDefault="00D05040" w:rsidP="00D05040">
            <w:r w:rsidRPr="00D05040">
              <w:t>Dibromochloromethane</w:t>
            </w:r>
          </w:p>
        </w:tc>
        <w:tc>
          <w:tcPr>
            <w:tcW w:w="1080" w:type="dxa"/>
            <w:noWrap/>
            <w:vAlign w:val="center"/>
            <w:hideMark/>
          </w:tcPr>
          <w:p w14:paraId="2D39BF39" w14:textId="77777777" w:rsidR="00D05040" w:rsidRPr="00D05040" w:rsidRDefault="00D05040" w:rsidP="005E70F5">
            <w:pPr>
              <w:jc w:val="right"/>
            </w:pPr>
            <w:r w:rsidRPr="00D05040">
              <w:t>223</w:t>
            </w:r>
          </w:p>
        </w:tc>
        <w:tc>
          <w:tcPr>
            <w:tcW w:w="928" w:type="dxa"/>
            <w:noWrap/>
            <w:vAlign w:val="center"/>
            <w:hideMark/>
          </w:tcPr>
          <w:p w14:paraId="1B69C227" w14:textId="77777777" w:rsidR="00D05040" w:rsidRPr="00D05040" w:rsidRDefault="00D05040" w:rsidP="005E70F5">
            <w:pPr>
              <w:jc w:val="right"/>
            </w:pPr>
            <w:r w:rsidRPr="00D05040">
              <w:t>0</w:t>
            </w:r>
          </w:p>
        </w:tc>
        <w:tc>
          <w:tcPr>
            <w:tcW w:w="1042" w:type="dxa"/>
            <w:noWrap/>
            <w:vAlign w:val="center"/>
            <w:hideMark/>
          </w:tcPr>
          <w:p w14:paraId="434A20D8" w14:textId="77777777" w:rsidR="00D05040" w:rsidRPr="00D05040" w:rsidRDefault="00D05040" w:rsidP="005E70F5">
            <w:pPr>
              <w:jc w:val="right"/>
            </w:pPr>
            <w:r w:rsidRPr="00D05040">
              <w:t>0.0%</w:t>
            </w:r>
          </w:p>
        </w:tc>
        <w:tc>
          <w:tcPr>
            <w:tcW w:w="830" w:type="dxa"/>
            <w:shd w:val="clear" w:color="auto" w:fill="auto"/>
            <w:noWrap/>
            <w:vAlign w:val="center"/>
            <w:hideMark/>
          </w:tcPr>
          <w:p w14:paraId="0DDACDAC" w14:textId="77777777" w:rsidR="00D05040" w:rsidRPr="00D05040" w:rsidRDefault="00D05040" w:rsidP="005E70F5">
            <w:pPr>
              <w:jc w:val="right"/>
            </w:pPr>
            <w:r w:rsidRPr="00D05040">
              <w:t>223</w:t>
            </w:r>
          </w:p>
        </w:tc>
        <w:tc>
          <w:tcPr>
            <w:tcW w:w="941" w:type="dxa"/>
            <w:shd w:val="clear" w:color="auto" w:fill="auto"/>
            <w:noWrap/>
            <w:vAlign w:val="center"/>
            <w:hideMark/>
          </w:tcPr>
          <w:p w14:paraId="1E10F2BD" w14:textId="77777777" w:rsidR="00D05040" w:rsidRPr="00D05040" w:rsidRDefault="00D05040" w:rsidP="005E70F5">
            <w:pPr>
              <w:jc w:val="right"/>
            </w:pPr>
            <w:r w:rsidRPr="00D05040">
              <w:t>100.0%</w:t>
            </w:r>
          </w:p>
        </w:tc>
      </w:tr>
      <w:tr w:rsidR="00D05040" w:rsidRPr="00D05040" w14:paraId="673A1F1A" w14:textId="77777777" w:rsidTr="005E70F5">
        <w:trPr>
          <w:cantSplit/>
          <w:jc w:val="center"/>
        </w:trPr>
        <w:tc>
          <w:tcPr>
            <w:tcW w:w="892" w:type="dxa"/>
            <w:noWrap/>
            <w:vAlign w:val="bottom"/>
            <w:hideMark/>
          </w:tcPr>
          <w:p w14:paraId="3D39B05A" w14:textId="77777777" w:rsidR="00D05040" w:rsidRPr="00D05040" w:rsidRDefault="00D05040" w:rsidP="00D05040">
            <w:r w:rsidRPr="00D05040">
              <w:t>Vol</w:t>
            </w:r>
          </w:p>
        </w:tc>
        <w:tc>
          <w:tcPr>
            <w:tcW w:w="796" w:type="dxa"/>
            <w:noWrap/>
            <w:vAlign w:val="bottom"/>
            <w:hideMark/>
          </w:tcPr>
          <w:p w14:paraId="692F39CB" w14:textId="77777777" w:rsidR="00D05040" w:rsidRPr="00D05040" w:rsidRDefault="00D05040" w:rsidP="00D05040">
            <w:r w:rsidRPr="00D05040">
              <w:t>P</w:t>
            </w:r>
          </w:p>
        </w:tc>
        <w:tc>
          <w:tcPr>
            <w:tcW w:w="1097" w:type="dxa"/>
            <w:noWrap/>
            <w:vAlign w:val="bottom"/>
            <w:hideMark/>
          </w:tcPr>
          <w:p w14:paraId="53C91D6D" w14:textId="77777777" w:rsidR="00D05040" w:rsidRPr="00D05040" w:rsidRDefault="00D05040" w:rsidP="00D05040">
            <w:r w:rsidRPr="00D05040">
              <w:t>P4014</w:t>
            </w:r>
          </w:p>
        </w:tc>
        <w:tc>
          <w:tcPr>
            <w:tcW w:w="3330" w:type="dxa"/>
            <w:vAlign w:val="bottom"/>
            <w:hideMark/>
          </w:tcPr>
          <w:p w14:paraId="657AC207" w14:textId="77777777" w:rsidR="00D05040" w:rsidRPr="00D05040" w:rsidRDefault="00D05040" w:rsidP="00D05040">
            <w:r w:rsidRPr="00D05040">
              <w:t>1,1-Dichloroethane</w:t>
            </w:r>
          </w:p>
        </w:tc>
        <w:tc>
          <w:tcPr>
            <w:tcW w:w="1080" w:type="dxa"/>
            <w:noWrap/>
            <w:vAlign w:val="center"/>
            <w:hideMark/>
          </w:tcPr>
          <w:p w14:paraId="317261CF" w14:textId="77777777" w:rsidR="00D05040" w:rsidRPr="00D05040" w:rsidRDefault="00D05040" w:rsidP="005E70F5">
            <w:pPr>
              <w:jc w:val="right"/>
            </w:pPr>
            <w:r w:rsidRPr="00D05040">
              <w:t>1901</w:t>
            </w:r>
          </w:p>
        </w:tc>
        <w:tc>
          <w:tcPr>
            <w:tcW w:w="928" w:type="dxa"/>
            <w:noWrap/>
            <w:vAlign w:val="center"/>
            <w:hideMark/>
          </w:tcPr>
          <w:p w14:paraId="0C1EFED2" w14:textId="77777777" w:rsidR="00D05040" w:rsidRPr="00D05040" w:rsidRDefault="00D05040" w:rsidP="005E70F5">
            <w:pPr>
              <w:jc w:val="right"/>
            </w:pPr>
            <w:r w:rsidRPr="00D05040">
              <w:t>0</w:t>
            </w:r>
          </w:p>
        </w:tc>
        <w:tc>
          <w:tcPr>
            <w:tcW w:w="1042" w:type="dxa"/>
            <w:noWrap/>
            <w:vAlign w:val="center"/>
            <w:hideMark/>
          </w:tcPr>
          <w:p w14:paraId="1C226FBF" w14:textId="77777777" w:rsidR="00D05040" w:rsidRPr="00D05040" w:rsidRDefault="00D05040" w:rsidP="005E70F5">
            <w:pPr>
              <w:jc w:val="right"/>
            </w:pPr>
            <w:r w:rsidRPr="00D05040">
              <w:t>0.0%</w:t>
            </w:r>
          </w:p>
        </w:tc>
        <w:tc>
          <w:tcPr>
            <w:tcW w:w="830" w:type="dxa"/>
            <w:shd w:val="clear" w:color="auto" w:fill="auto"/>
            <w:noWrap/>
            <w:vAlign w:val="center"/>
            <w:hideMark/>
          </w:tcPr>
          <w:p w14:paraId="7025A15D" w14:textId="77777777" w:rsidR="00D05040" w:rsidRPr="00D05040" w:rsidRDefault="00D05040" w:rsidP="005E70F5">
            <w:pPr>
              <w:jc w:val="right"/>
            </w:pPr>
            <w:r w:rsidRPr="00D05040">
              <w:t>1901</w:t>
            </w:r>
          </w:p>
        </w:tc>
        <w:tc>
          <w:tcPr>
            <w:tcW w:w="941" w:type="dxa"/>
            <w:shd w:val="clear" w:color="auto" w:fill="auto"/>
            <w:noWrap/>
            <w:vAlign w:val="center"/>
            <w:hideMark/>
          </w:tcPr>
          <w:p w14:paraId="6EAC68B7" w14:textId="77777777" w:rsidR="00D05040" w:rsidRPr="00D05040" w:rsidRDefault="00D05040" w:rsidP="005E70F5">
            <w:pPr>
              <w:jc w:val="right"/>
            </w:pPr>
            <w:r w:rsidRPr="00D05040">
              <w:t>100.0%</w:t>
            </w:r>
          </w:p>
        </w:tc>
      </w:tr>
      <w:tr w:rsidR="00D05040" w:rsidRPr="00D05040" w14:paraId="651D4EB9" w14:textId="77777777" w:rsidTr="005E70F5">
        <w:trPr>
          <w:cantSplit/>
          <w:jc w:val="center"/>
        </w:trPr>
        <w:tc>
          <w:tcPr>
            <w:tcW w:w="892" w:type="dxa"/>
            <w:noWrap/>
            <w:vAlign w:val="bottom"/>
            <w:hideMark/>
          </w:tcPr>
          <w:p w14:paraId="3BC81491" w14:textId="77777777" w:rsidR="00D05040" w:rsidRPr="00D05040" w:rsidRDefault="00D05040" w:rsidP="00D05040">
            <w:r w:rsidRPr="00D05040">
              <w:t>Vol</w:t>
            </w:r>
          </w:p>
        </w:tc>
        <w:tc>
          <w:tcPr>
            <w:tcW w:w="796" w:type="dxa"/>
            <w:noWrap/>
            <w:vAlign w:val="bottom"/>
            <w:hideMark/>
          </w:tcPr>
          <w:p w14:paraId="05C9DCA4" w14:textId="77777777" w:rsidR="00D05040" w:rsidRPr="00D05040" w:rsidRDefault="00D05040" w:rsidP="00D05040">
            <w:r w:rsidRPr="00D05040">
              <w:t>P</w:t>
            </w:r>
          </w:p>
        </w:tc>
        <w:tc>
          <w:tcPr>
            <w:tcW w:w="1097" w:type="dxa"/>
            <w:noWrap/>
            <w:vAlign w:val="bottom"/>
            <w:hideMark/>
          </w:tcPr>
          <w:p w14:paraId="2C222A83" w14:textId="77777777" w:rsidR="00D05040" w:rsidRPr="00D05040" w:rsidRDefault="00D05040" w:rsidP="00D05040">
            <w:r w:rsidRPr="00D05040">
              <w:t>P4015</w:t>
            </w:r>
          </w:p>
        </w:tc>
        <w:tc>
          <w:tcPr>
            <w:tcW w:w="3330" w:type="dxa"/>
            <w:vAlign w:val="bottom"/>
            <w:hideMark/>
          </w:tcPr>
          <w:p w14:paraId="35C5C080" w14:textId="77777777" w:rsidR="00D05040" w:rsidRPr="00D05040" w:rsidRDefault="00D05040" w:rsidP="00D05040">
            <w:r w:rsidRPr="00D05040">
              <w:t>1,2-Dichloroethane</w:t>
            </w:r>
          </w:p>
        </w:tc>
        <w:tc>
          <w:tcPr>
            <w:tcW w:w="1080" w:type="dxa"/>
            <w:noWrap/>
            <w:vAlign w:val="center"/>
            <w:hideMark/>
          </w:tcPr>
          <w:p w14:paraId="7E76D154" w14:textId="77777777" w:rsidR="00D05040" w:rsidRPr="00D05040" w:rsidRDefault="00D05040" w:rsidP="005E70F5">
            <w:pPr>
              <w:jc w:val="right"/>
            </w:pPr>
            <w:r w:rsidRPr="00D05040">
              <w:t>1931</w:t>
            </w:r>
          </w:p>
        </w:tc>
        <w:tc>
          <w:tcPr>
            <w:tcW w:w="928" w:type="dxa"/>
            <w:noWrap/>
            <w:vAlign w:val="center"/>
            <w:hideMark/>
          </w:tcPr>
          <w:p w14:paraId="2F4973C2" w14:textId="77777777" w:rsidR="00D05040" w:rsidRPr="00D05040" w:rsidRDefault="00D05040" w:rsidP="005E70F5">
            <w:pPr>
              <w:jc w:val="right"/>
            </w:pPr>
            <w:r w:rsidRPr="00D05040">
              <w:t>2</w:t>
            </w:r>
          </w:p>
        </w:tc>
        <w:tc>
          <w:tcPr>
            <w:tcW w:w="1042" w:type="dxa"/>
            <w:noWrap/>
            <w:vAlign w:val="center"/>
            <w:hideMark/>
          </w:tcPr>
          <w:p w14:paraId="2FEAB737" w14:textId="77777777" w:rsidR="00D05040" w:rsidRPr="00D05040" w:rsidRDefault="00D05040" w:rsidP="005E70F5">
            <w:pPr>
              <w:jc w:val="right"/>
            </w:pPr>
            <w:r w:rsidRPr="00D05040">
              <w:t>0.1%</w:t>
            </w:r>
          </w:p>
        </w:tc>
        <w:tc>
          <w:tcPr>
            <w:tcW w:w="830" w:type="dxa"/>
            <w:shd w:val="clear" w:color="auto" w:fill="auto"/>
            <w:noWrap/>
            <w:vAlign w:val="center"/>
            <w:hideMark/>
          </w:tcPr>
          <w:p w14:paraId="5A83755F" w14:textId="77777777" w:rsidR="00D05040" w:rsidRPr="00D05040" w:rsidRDefault="00D05040" w:rsidP="005E70F5">
            <w:pPr>
              <w:jc w:val="right"/>
            </w:pPr>
            <w:r w:rsidRPr="00D05040">
              <w:t>1929</w:t>
            </w:r>
          </w:p>
        </w:tc>
        <w:tc>
          <w:tcPr>
            <w:tcW w:w="941" w:type="dxa"/>
            <w:shd w:val="clear" w:color="auto" w:fill="auto"/>
            <w:noWrap/>
            <w:vAlign w:val="center"/>
            <w:hideMark/>
          </w:tcPr>
          <w:p w14:paraId="003AA6CA" w14:textId="77777777" w:rsidR="00D05040" w:rsidRPr="00D05040" w:rsidRDefault="00D05040" w:rsidP="005E70F5">
            <w:pPr>
              <w:jc w:val="right"/>
            </w:pPr>
            <w:r w:rsidRPr="00D05040">
              <w:t>99.9%</w:t>
            </w:r>
          </w:p>
        </w:tc>
      </w:tr>
      <w:tr w:rsidR="00D05040" w:rsidRPr="00D05040" w14:paraId="504409E6" w14:textId="77777777" w:rsidTr="005E70F5">
        <w:trPr>
          <w:cantSplit/>
          <w:jc w:val="center"/>
        </w:trPr>
        <w:tc>
          <w:tcPr>
            <w:tcW w:w="892" w:type="dxa"/>
            <w:noWrap/>
            <w:vAlign w:val="bottom"/>
            <w:hideMark/>
          </w:tcPr>
          <w:p w14:paraId="30620A04" w14:textId="77777777" w:rsidR="00D05040" w:rsidRPr="00D05040" w:rsidRDefault="00D05040" w:rsidP="00D05040">
            <w:r w:rsidRPr="00D05040">
              <w:t>Vol</w:t>
            </w:r>
          </w:p>
        </w:tc>
        <w:tc>
          <w:tcPr>
            <w:tcW w:w="796" w:type="dxa"/>
            <w:noWrap/>
            <w:vAlign w:val="bottom"/>
            <w:hideMark/>
          </w:tcPr>
          <w:p w14:paraId="3C271884" w14:textId="77777777" w:rsidR="00D05040" w:rsidRPr="00D05040" w:rsidRDefault="00D05040" w:rsidP="00D05040">
            <w:r w:rsidRPr="00D05040">
              <w:t>P</w:t>
            </w:r>
          </w:p>
        </w:tc>
        <w:tc>
          <w:tcPr>
            <w:tcW w:w="1097" w:type="dxa"/>
            <w:noWrap/>
            <w:vAlign w:val="bottom"/>
            <w:hideMark/>
          </w:tcPr>
          <w:p w14:paraId="42E44A5B" w14:textId="77777777" w:rsidR="00D05040" w:rsidRPr="00D05040" w:rsidRDefault="00D05040" w:rsidP="00D05040">
            <w:r w:rsidRPr="00D05040">
              <w:t>P4016</w:t>
            </w:r>
          </w:p>
        </w:tc>
        <w:tc>
          <w:tcPr>
            <w:tcW w:w="3330" w:type="dxa"/>
            <w:vAlign w:val="bottom"/>
            <w:hideMark/>
          </w:tcPr>
          <w:p w14:paraId="4B056D0F" w14:textId="77777777" w:rsidR="00D05040" w:rsidRPr="00D05040" w:rsidRDefault="00D05040" w:rsidP="00D05040">
            <w:r w:rsidRPr="00D05040">
              <w:t>1,1-Dichloroethane</w:t>
            </w:r>
          </w:p>
        </w:tc>
        <w:tc>
          <w:tcPr>
            <w:tcW w:w="1080" w:type="dxa"/>
            <w:noWrap/>
            <w:vAlign w:val="center"/>
            <w:hideMark/>
          </w:tcPr>
          <w:p w14:paraId="2A35B6C9" w14:textId="77777777" w:rsidR="00D05040" w:rsidRPr="00D05040" w:rsidRDefault="00D05040" w:rsidP="005E70F5">
            <w:pPr>
              <w:jc w:val="right"/>
            </w:pPr>
            <w:r w:rsidRPr="00D05040">
              <w:t>1930</w:t>
            </w:r>
          </w:p>
        </w:tc>
        <w:tc>
          <w:tcPr>
            <w:tcW w:w="928" w:type="dxa"/>
            <w:noWrap/>
            <w:vAlign w:val="center"/>
            <w:hideMark/>
          </w:tcPr>
          <w:p w14:paraId="69B20ACB" w14:textId="77777777" w:rsidR="00D05040" w:rsidRPr="00D05040" w:rsidRDefault="00D05040" w:rsidP="005E70F5">
            <w:pPr>
              <w:jc w:val="right"/>
            </w:pPr>
            <w:r w:rsidRPr="00D05040">
              <w:t>0</w:t>
            </w:r>
          </w:p>
        </w:tc>
        <w:tc>
          <w:tcPr>
            <w:tcW w:w="1042" w:type="dxa"/>
            <w:noWrap/>
            <w:vAlign w:val="center"/>
            <w:hideMark/>
          </w:tcPr>
          <w:p w14:paraId="6E54FC6A" w14:textId="77777777" w:rsidR="00D05040" w:rsidRPr="00D05040" w:rsidRDefault="00D05040" w:rsidP="005E70F5">
            <w:pPr>
              <w:jc w:val="right"/>
            </w:pPr>
            <w:r w:rsidRPr="00D05040">
              <w:t>0.0%</w:t>
            </w:r>
          </w:p>
        </w:tc>
        <w:tc>
          <w:tcPr>
            <w:tcW w:w="830" w:type="dxa"/>
            <w:shd w:val="clear" w:color="auto" w:fill="auto"/>
            <w:noWrap/>
            <w:vAlign w:val="center"/>
            <w:hideMark/>
          </w:tcPr>
          <w:p w14:paraId="4D645336" w14:textId="77777777" w:rsidR="00D05040" w:rsidRPr="00D05040" w:rsidRDefault="00D05040" w:rsidP="005E70F5">
            <w:pPr>
              <w:jc w:val="right"/>
            </w:pPr>
            <w:r w:rsidRPr="00D05040">
              <w:t>1930</w:t>
            </w:r>
          </w:p>
        </w:tc>
        <w:tc>
          <w:tcPr>
            <w:tcW w:w="941" w:type="dxa"/>
            <w:shd w:val="clear" w:color="auto" w:fill="auto"/>
            <w:noWrap/>
            <w:vAlign w:val="center"/>
            <w:hideMark/>
          </w:tcPr>
          <w:p w14:paraId="1CD91D41" w14:textId="77777777" w:rsidR="00D05040" w:rsidRPr="00D05040" w:rsidRDefault="00D05040" w:rsidP="005E70F5">
            <w:pPr>
              <w:jc w:val="right"/>
            </w:pPr>
            <w:r w:rsidRPr="00D05040">
              <w:t>100.0%</w:t>
            </w:r>
          </w:p>
        </w:tc>
      </w:tr>
      <w:tr w:rsidR="00D05040" w:rsidRPr="00D05040" w14:paraId="5701C9DE" w14:textId="77777777" w:rsidTr="005E70F5">
        <w:trPr>
          <w:cantSplit/>
          <w:jc w:val="center"/>
        </w:trPr>
        <w:tc>
          <w:tcPr>
            <w:tcW w:w="892" w:type="dxa"/>
            <w:noWrap/>
            <w:vAlign w:val="bottom"/>
            <w:hideMark/>
          </w:tcPr>
          <w:p w14:paraId="5D3C9ABD" w14:textId="77777777" w:rsidR="00D05040" w:rsidRPr="00D05040" w:rsidRDefault="00D05040" w:rsidP="00D05040">
            <w:r w:rsidRPr="00D05040">
              <w:t>Vol</w:t>
            </w:r>
          </w:p>
        </w:tc>
        <w:tc>
          <w:tcPr>
            <w:tcW w:w="796" w:type="dxa"/>
            <w:noWrap/>
            <w:vAlign w:val="bottom"/>
            <w:hideMark/>
          </w:tcPr>
          <w:p w14:paraId="79092ADC" w14:textId="77777777" w:rsidR="00D05040" w:rsidRPr="00D05040" w:rsidRDefault="00D05040" w:rsidP="00D05040">
            <w:r w:rsidRPr="00D05040">
              <w:t>P</w:t>
            </w:r>
          </w:p>
        </w:tc>
        <w:tc>
          <w:tcPr>
            <w:tcW w:w="1097" w:type="dxa"/>
            <w:noWrap/>
            <w:vAlign w:val="bottom"/>
            <w:hideMark/>
          </w:tcPr>
          <w:p w14:paraId="6FBE30D5" w14:textId="77777777" w:rsidR="00D05040" w:rsidRPr="00D05040" w:rsidRDefault="00D05040" w:rsidP="00D05040">
            <w:r w:rsidRPr="00D05040">
              <w:t>P4017</w:t>
            </w:r>
          </w:p>
        </w:tc>
        <w:tc>
          <w:tcPr>
            <w:tcW w:w="3330" w:type="dxa"/>
            <w:vAlign w:val="bottom"/>
            <w:hideMark/>
          </w:tcPr>
          <w:p w14:paraId="6E643F68" w14:textId="77777777" w:rsidR="00D05040" w:rsidRPr="00D05040" w:rsidRDefault="00D05040" w:rsidP="00D05040">
            <w:r w:rsidRPr="00D05040">
              <w:t>Trans-1,2-Dichloroethene</w:t>
            </w:r>
          </w:p>
        </w:tc>
        <w:tc>
          <w:tcPr>
            <w:tcW w:w="1080" w:type="dxa"/>
            <w:noWrap/>
            <w:vAlign w:val="center"/>
            <w:hideMark/>
          </w:tcPr>
          <w:p w14:paraId="16E16581" w14:textId="77777777" w:rsidR="00D05040" w:rsidRPr="00D05040" w:rsidRDefault="00D05040" w:rsidP="005E70F5">
            <w:pPr>
              <w:jc w:val="right"/>
            </w:pPr>
            <w:r w:rsidRPr="00D05040">
              <w:t>1853</w:t>
            </w:r>
          </w:p>
        </w:tc>
        <w:tc>
          <w:tcPr>
            <w:tcW w:w="928" w:type="dxa"/>
            <w:noWrap/>
            <w:vAlign w:val="center"/>
            <w:hideMark/>
          </w:tcPr>
          <w:p w14:paraId="5FFFCEEB" w14:textId="77777777" w:rsidR="00D05040" w:rsidRPr="00D05040" w:rsidRDefault="00D05040" w:rsidP="005E70F5">
            <w:pPr>
              <w:jc w:val="right"/>
            </w:pPr>
            <w:r w:rsidRPr="00D05040">
              <w:t>0</w:t>
            </w:r>
          </w:p>
        </w:tc>
        <w:tc>
          <w:tcPr>
            <w:tcW w:w="1042" w:type="dxa"/>
            <w:noWrap/>
            <w:vAlign w:val="center"/>
            <w:hideMark/>
          </w:tcPr>
          <w:p w14:paraId="73B1EB07" w14:textId="77777777" w:rsidR="00D05040" w:rsidRPr="00D05040" w:rsidRDefault="00D05040" w:rsidP="005E70F5">
            <w:pPr>
              <w:jc w:val="right"/>
            </w:pPr>
            <w:r w:rsidRPr="00D05040">
              <w:t>0.0%</w:t>
            </w:r>
          </w:p>
        </w:tc>
        <w:tc>
          <w:tcPr>
            <w:tcW w:w="830" w:type="dxa"/>
            <w:shd w:val="clear" w:color="auto" w:fill="auto"/>
            <w:noWrap/>
            <w:vAlign w:val="center"/>
            <w:hideMark/>
          </w:tcPr>
          <w:p w14:paraId="0B926DB2" w14:textId="77777777" w:rsidR="00D05040" w:rsidRPr="00D05040" w:rsidRDefault="00D05040" w:rsidP="005E70F5">
            <w:pPr>
              <w:jc w:val="right"/>
            </w:pPr>
            <w:r w:rsidRPr="00D05040">
              <w:t>1853</w:t>
            </w:r>
          </w:p>
        </w:tc>
        <w:tc>
          <w:tcPr>
            <w:tcW w:w="941" w:type="dxa"/>
            <w:shd w:val="clear" w:color="auto" w:fill="auto"/>
            <w:noWrap/>
            <w:vAlign w:val="center"/>
            <w:hideMark/>
          </w:tcPr>
          <w:p w14:paraId="0B870CC6" w14:textId="77777777" w:rsidR="00D05040" w:rsidRPr="00D05040" w:rsidRDefault="00D05040" w:rsidP="005E70F5">
            <w:pPr>
              <w:jc w:val="right"/>
            </w:pPr>
            <w:r w:rsidRPr="00D05040">
              <w:t>100.0%</w:t>
            </w:r>
          </w:p>
        </w:tc>
      </w:tr>
      <w:tr w:rsidR="00D05040" w:rsidRPr="00D05040" w14:paraId="6DE714AD" w14:textId="77777777" w:rsidTr="005E70F5">
        <w:trPr>
          <w:cantSplit/>
          <w:jc w:val="center"/>
        </w:trPr>
        <w:tc>
          <w:tcPr>
            <w:tcW w:w="892" w:type="dxa"/>
            <w:noWrap/>
            <w:vAlign w:val="bottom"/>
            <w:hideMark/>
          </w:tcPr>
          <w:p w14:paraId="7AAA1D7D" w14:textId="77777777" w:rsidR="00D05040" w:rsidRPr="00D05040" w:rsidRDefault="00D05040" w:rsidP="00D05040">
            <w:r w:rsidRPr="00D05040">
              <w:t>Vol</w:t>
            </w:r>
          </w:p>
        </w:tc>
        <w:tc>
          <w:tcPr>
            <w:tcW w:w="796" w:type="dxa"/>
            <w:noWrap/>
            <w:vAlign w:val="bottom"/>
            <w:hideMark/>
          </w:tcPr>
          <w:p w14:paraId="6B3A4E6D" w14:textId="77777777" w:rsidR="00D05040" w:rsidRPr="00D05040" w:rsidRDefault="00D05040" w:rsidP="00D05040">
            <w:r w:rsidRPr="00D05040">
              <w:t>P</w:t>
            </w:r>
          </w:p>
        </w:tc>
        <w:tc>
          <w:tcPr>
            <w:tcW w:w="1097" w:type="dxa"/>
            <w:noWrap/>
            <w:vAlign w:val="bottom"/>
            <w:hideMark/>
          </w:tcPr>
          <w:p w14:paraId="36DF9BEB" w14:textId="77777777" w:rsidR="00D05040" w:rsidRPr="00D05040" w:rsidRDefault="00D05040" w:rsidP="00D05040">
            <w:r w:rsidRPr="00D05040">
              <w:t>P4018</w:t>
            </w:r>
          </w:p>
        </w:tc>
        <w:tc>
          <w:tcPr>
            <w:tcW w:w="3330" w:type="dxa"/>
            <w:vAlign w:val="bottom"/>
            <w:hideMark/>
          </w:tcPr>
          <w:p w14:paraId="3B6D44A3" w14:textId="77777777" w:rsidR="00D05040" w:rsidRPr="00D05040" w:rsidRDefault="00D05040" w:rsidP="00D05040">
            <w:r w:rsidRPr="00D05040">
              <w:t>1,2-Dichloropropane</w:t>
            </w:r>
          </w:p>
        </w:tc>
        <w:tc>
          <w:tcPr>
            <w:tcW w:w="1080" w:type="dxa"/>
            <w:noWrap/>
            <w:vAlign w:val="center"/>
            <w:hideMark/>
          </w:tcPr>
          <w:p w14:paraId="69EEF8E1" w14:textId="77777777" w:rsidR="00D05040" w:rsidRPr="00D05040" w:rsidRDefault="00D05040" w:rsidP="005E70F5">
            <w:pPr>
              <w:jc w:val="right"/>
            </w:pPr>
            <w:r w:rsidRPr="00D05040">
              <w:t>1862</w:t>
            </w:r>
          </w:p>
        </w:tc>
        <w:tc>
          <w:tcPr>
            <w:tcW w:w="928" w:type="dxa"/>
            <w:noWrap/>
            <w:vAlign w:val="center"/>
            <w:hideMark/>
          </w:tcPr>
          <w:p w14:paraId="0FCEBD83" w14:textId="77777777" w:rsidR="00D05040" w:rsidRPr="00D05040" w:rsidRDefault="00D05040" w:rsidP="005E70F5">
            <w:pPr>
              <w:jc w:val="right"/>
            </w:pPr>
            <w:r w:rsidRPr="00D05040">
              <w:t>0</w:t>
            </w:r>
          </w:p>
        </w:tc>
        <w:tc>
          <w:tcPr>
            <w:tcW w:w="1042" w:type="dxa"/>
            <w:noWrap/>
            <w:vAlign w:val="center"/>
            <w:hideMark/>
          </w:tcPr>
          <w:p w14:paraId="0949020A" w14:textId="77777777" w:rsidR="00D05040" w:rsidRPr="00D05040" w:rsidRDefault="00D05040" w:rsidP="005E70F5">
            <w:pPr>
              <w:jc w:val="right"/>
            </w:pPr>
            <w:r w:rsidRPr="00D05040">
              <w:t>0.0%</w:t>
            </w:r>
          </w:p>
        </w:tc>
        <w:tc>
          <w:tcPr>
            <w:tcW w:w="830" w:type="dxa"/>
            <w:shd w:val="clear" w:color="auto" w:fill="auto"/>
            <w:noWrap/>
            <w:vAlign w:val="center"/>
            <w:hideMark/>
          </w:tcPr>
          <w:p w14:paraId="50DFFCFE" w14:textId="77777777" w:rsidR="00D05040" w:rsidRPr="00D05040" w:rsidRDefault="00D05040" w:rsidP="005E70F5">
            <w:pPr>
              <w:jc w:val="right"/>
            </w:pPr>
            <w:r w:rsidRPr="00D05040">
              <w:t>1862</w:t>
            </w:r>
          </w:p>
        </w:tc>
        <w:tc>
          <w:tcPr>
            <w:tcW w:w="941" w:type="dxa"/>
            <w:shd w:val="clear" w:color="auto" w:fill="auto"/>
            <w:noWrap/>
            <w:vAlign w:val="center"/>
            <w:hideMark/>
          </w:tcPr>
          <w:p w14:paraId="3BF9816D" w14:textId="77777777" w:rsidR="00D05040" w:rsidRPr="00D05040" w:rsidRDefault="00D05040" w:rsidP="005E70F5">
            <w:pPr>
              <w:jc w:val="right"/>
            </w:pPr>
            <w:r w:rsidRPr="00D05040">
              <w:t>100.0%</w:t>
            </w:r>
          </w:p>
        </w:tc>
      </w:tr>
      <w:tr w:rsidR="00D05040" w:rsidRPr="00D05040" w14:paraId="0BC5F374" w14:textId="77777777" w:rsidTr="005E70F5">
        <w:trPr>
          <w:cantSplit/>
          <w:jc w:val="center"/>
        </w:trPr>
        <w:tc>
          <w:tcPr>
            <w:tcW w:w="892" w:type="dxa"/>
            <w:noWrap/>
            <w:vAlign w:val="bottom"/>
            <w:hideMark/>
          </w:tcPr>
          <w:p w14:paraId="55112822" w14:textId="77777777" w:rsidR="00D05040" w:rsidRPr="00D05040" w:rsidRDefault="00D05040" w:rsidP="00D05040">
            <w:r w:rsidRPr="00D05040">
              <w:t>Vol</w:t>
            </w:r>
          </w:p>
        </w:tc>
        <w:tc>
          <w:tcPr>
            <w:tcW w:w="796" w:type="dxa"/>
            <w:noWrap/>
            <w:vAlign w:val="bottom"/>
            <w:hideMark/>
          </w:tcPr>
          <w:p w14:paraId="0E3D80CA" w14:textId="77777777" w:rsidR="00D05040" w:rsidRPr="00D05040" w:rsidRDefault="00D05040" w:rsidP="00D05040">
            <w:r w:rsidRPr="00D05040">
              <w:t>P</w:t>
            </w:r>
          </w:p>
        </w:tc>
        <w:tc>
          <w:tcPr>
            <w:tcW w:w="1097" w:type="dxa"/>
            <w:noWrap/>
            <w:vAlign w:val="bottom"/>
            <w:hideMark/>
          </w:tcPr>
          <w:p w14:paraId="68827017" w14:textId="77777777" w:rsidR="00D05040" w:rsidRPr="00D05040" w:rsidRDefault="00D05040" w:rsidP="00D05040">
            <w:r w:rsidRPr="00D05040">
              <w:t>P4019</w:t>
            </w:r>
          </w:p>
        </w:tc>
        <w:tc>
          <w:tcPr>
            <w:tcW w:w="3330" w:type="dxa"/>
            <w:vAlign w:val="bottom"/>
            <w:hideMark/>
          </w:tcPr>
          <w:p w14:paraId="6F1310B9" w14:textId="77777777" w:rsidR="00D05040" w:rsidRPr="00D05040" w:rsidRDefault="00D05040" w:rsidP="00D05040">
            <w:r w:rsidRPr="00D05040">
              <w:t>CIS-1,3-Dichloropropene</w:t>
            </w:r>
          </w:p>
        </w:tc>
        <w:tc>
          <w:tcPr>
            <w:tcW w:w="1080" w:type="dxa"/>
            <w:noWrap/>
            <w:vAlign w:val="center"/>
            <w:hideMark/>
          </w:tcPr>
          <w:p w14:paraId="49757866" w14:textId="77777777" w:rsidR="00D05040" w:rsidRPr="00D05040" w:rsidRDefault="00D05040" w:rsidP="005E70F5">
            <w:pPr>
              <w:jc w:val="right"/>
            </w:pPr>
            <w:r w:rsidRPr="00D05040">
              <w:t>1931</w:t>
            </w:r>
          </w:p>
        </w:tc>
        <w:tc>
          <w:tcPr>
            <w:tcW w:w="928" w:type="dxa"/>
            <w:noWrap/>
            <w:vAlign w:val="center"/>
            <w:hideMark/>
          </w:tcPr>
          <w:p w14:paraId="3A98D02D" w14:textId="77777777" w:rsidR="00D05040" w:rsidRPr="00D05040" w:rsidRDefault="00D05040" w:rsidP="005E70F5">
            <w:pPr>
              <w:jc w:val="right"/>
            </w:pPr>
            <w:r w:rsidRPr="00D05040">
              <w:t>0</w:t>
            </w:r>
          </w:p>
        </w:tc>
        <w:tc>
          <w:tcPr>
            <w:tcW w:w="1042" w:type="dxa"/>
            <w:noWrap/>
            <w:vAlign w:val="center"/>
            <w:hideMark/>
          </w:tcPr>
          <w:p w14:paraId="13771023" w14:textId="77777777" w:rsidR="00D05040" w:rsidRPr="00D05040" w:rsidRDefault="00D05040" w:rsidP="005E70F5">
            <w:pPr>
              <w:jc w:val="right"/>
            </w:pPr>
            <w:r w:rsidRPr="00D05040">
              <w:t>0.0%</w:t>
            </w:r>
          </w:p>
        </w:tc>
        <w:tc>
          <w:tcPr>
            <w:tcW w:w="830" w:type="dxa"/>
            <w:shd w:val="clear" w:color="auto" w:fill="auto"/>
            <w:noWrap/>
            <w:vAlign w:val="center"/>
            <w:hideMark/>
          </w:tcPr>
          <w:p w14:paraId="59B2D49F" w14:textId="77777777" w:rsidR="00D05040" w:rsidRPr="00D05040" w:rsidRDefault="00D05040" w:rsidP="005E70F5">
            <w:pPr>
              <w:jc w:val="right"/>
            </w:pPr>
            <w:r w:rsidRPr="00D05040">
              <w:t>1931</w:t>
            </w:r>
          </w:p>
        </w:tc>
        <w:tc>
          <w:tcPr>
            <w:tcW w:w="941" w:type="dxa"/>
            <w:shd w:val="clear" w:color="auto" w:fill="auto"/>
            <w:noWrap/>
            <w:vAlign w:val="center"/>
            <w:hideMark/>
          </w:tcPr>
          <w:p w14:paraId="3C93C3A9" w14:textId="77777777" w:rsidR="00D05040" w:rsidRPr="00D05040" w:rsidRDefault="00D05040" w:rsidP="005E70F5">
            <w:pPr>
              <w:jc w:val="right"/>
            </w:pPr>
            <w:r w:rsidRPr="00D05040">
              <w:t>100.0%</w:t>
            </w:r>
          </w:p>
        </w:tc>
      </w:tr>
      <w:tr w:rsidR="00D05040" w:rsidRPr="00D05040" w14:paraId="44DE6A46" w14:textId="77777777" w:rsidTr="005E70F5">
        <w:trPr>
          <w:cantSplit/>
          <w:jc w:val="center"/>
        </w:trPr>
        <w:tc>
          <w:tcPr>
            <w:tcW w:w="892" w:type="dxa"/>
            <w:noWrap/>
            <w:vAlign w:val="bottom"/>
            <w:hideMark/>
          </w:tcPr>
          <w:p w14:paraId="44196070" w14:textId="77777777" w:rsidR="00D05040" w:rsidRPr="00D05040" w:rsidRDefault="00D05040" w:rsidP="00D05040">
            <w:r w:rsidRPr="00D05040">
              <w:t>Vol</w:t>
            </w:r>
          </w:p>
        </w:tc>
        <w:tc>
          <w:tcPr>
            <w:tcW w:w="796" w:type="dxa"/>
            <w:noWrap/>
            <w:vAlign w:val="bottom"/>
            <w:hideMark/>
          </w:tcPr>
          <w:p w14:paraId="1C95847A" w14:textId="77777777" w:rsidR="00D05040" w:rsidRPr="00D05040" w:rsidRDefault="00D05040" w:rsidP="00D05040">
            <w:r w:rsidRPr="00D05040">
              <w:t>P</w:t>
            </w:r>
          </w:p>
        </w:tc>
        <w:tc>
          <w:tcPr>
            <w:tcW w:w="1097" w:type="dxa"/>
            <w:noWrap/>
            <w:vAlign w:val="bottom"/>
            <w:hideMark/>
          </w:tcPr>
          <w:p w14:paraId="2F08035B" w14:textId="77777777" w:rsidR="00D05040" w:rsidRPr="00D05040" w:rsidRDefault="00D05040" w:rsidP="00D05040">
            <w:r w:rsidRPr="00D05040">
              <w:t>P4020</w:t>
            </w:r>
          </w:p>
        </w:tc>
        <w:tc>
          <w:tcPr>
            <w:tcW w:w="3330" w:type="dxa"/>
            <w:vAlign w:val="bottom"/>
            <w:hideMark/>
          </w:tcPr>
          <w:p w14:paraId="61757507" w14:textId="77777777" w:rsidR="00D05040" w:rsidRPr="00D05040" w:rsidRDefault="00D05040" w:rsidP="00D05040">
            <w:r w:rsidRPr="00D05040">
              <w:t>Trans-1,3-Dichloropropene</w:t>
            </w:r>
          </w:p>
        </w:tc>
        <w:tc>
          <w:tcPr>
            <w:tcW w:w="1080" w:type="dxa"/>
            <w:noWrap/>
            <w:vAlign w:val="center"/>
            <w:hideMark/>
          </w:tcPr>
          <w:p w14:paraId="72176582" w14:textId="77777777" w:rsidR="00D05040" w:rsidRPr="00D05040" w:rsidRDefault="00D05040" w:rsidP="005E70F5">
            <w:pPr>
              <w:jc w:val="right"/>
            </w:pPr>
            <w:r w:rsidRPr="00D05040">
              <w:t>1922</w:t>
            </w:r>
          </w:p>
        </w:tc>
        <w:tc>
          <w:tcPr>
            <w:tcW w:w="928" w:type="dxa"/>
            <w:noWrap/>
            <w:vAlign w:val="center"/>
            <w:hideMark/>
          </w:tcPr>
          <w:p w14:paraId="069E0F83" w14:textId="77777777" w:rsidR="00D05040" w:rsidRPr="00D05040" w:rsidRDefault="00D05040" w:rsidP="005E70F5">
            <w:pPr>
              <w:jc w:val="right"/>
            </w:pPr>
            <w:r w:rsidRPr="00D05040">
              <w:t>0</w:t>
            </w:r>
          </w:p>
        </w:tc>
        <w:tc>
          <w:tcPr>
            <w:tcW w:w="1042" w:type="dxa"/>
            <w:noWrap/>
            <w:vAlign w:val="center"/>
            <w:hideMark/>
          </w:tcPr>
          <w:p w14:paraId="78C5BBA0" w14:textId="77777777" w:rsidR="00D05040" w:rsidRPr="00D05040" w:rsidRDefault="00D05040" w:rsidP="005E70F5">
            <w:pPr>
              <w:jc w:val="right"/>
            </w:pPr>
            <w:r w:rsidRPr="00D05040">
              <w:t>0.0%</w:t>
            </w:r>
          </w:p>
        </w:tc>
        <w:tc>
          <w:tcPr>
            <w:tcW w:w="830" w:type="dxa"/>
            <w:shd w:val="clear" w:color="auto" w:fill="auto"/>
            <w:noWrap/>
            <w:vAlign w:val="center"/>
            <w:hideMark/>
          </w:tcPr>
          <w:p w14:paraId="54BBDB51" w14:textId="77777777" w:rsidR="00D05040" w:rsidRPr="00D05040" w:rsidRDefault="00D05040" w:rsidP="005E70F5">
            <w:pPr>
              <w:jc w:val="right"/>
            </w:pPr>
            <w:r w:rsidRPr="00D05040">
              <w:t>1922</w:t>
            </w:r>
          </w:p>
        </w:tc>
        <w:tc>
          <w:tcPr>
            <w:tcW w:w="941" w:type="dxa"/>
            <w:shd w:val="clear" w:color="auto" w:fill="auto"/>
            <w:noWrap/>
            <w:vAlign w:val="center"/>
            <w:hideMark/>
          </w:tcPr>
          <w:p w14:paraId="45D9855F" w14:textId="77777777" w:rsidR="00D05040" w:rsidRPr="00D05040" w:rsidRDefault="00D05040" w:rsidP="005E70F5">
            <w:pPr>
              <w:jc w:val="right"/>
            </w:pPr>
            <w:r w:rsidRPr="00D05040">
              <w:t>100.0%</w:t>
            </w:r>
          </w:p>
        </w:tc>
      </w:tr>
      <w:tr w:rsidR="00D05040" w:rsidRPr="00D05040" w14:paraId="6438AC10" w14:textId="77777777" w:rsidTr="005E70F5">
        <w:trPr>
          <w:cantSplit/>
          <w:jc w:val="center"/>
        </w:trPr>
        <w:tc>
          <w:tcPr>
            <w:tcW w:w="892" w:type="dxa"/>
            <w:noWrap/>
            <w:vAlign w:val="bottom"/>
            <w:hideMark/>
          </w:tcPr>
          <w:p w14:paraId="239FD453" w14:textId="77777777" w:rsidR="00D05040" w:rsidRPr="00D05040" w:rsidRDefault="00D05040" w:rsidP="00D05040">
            <w:r w:rsidRPr="00D05040">
              <w:t>Vol</w:t>
            </w:r>
          </w:p>
        </w:tc>
        <w:tc>
          <w:tcPr>
            <w:tcW w:w="796" w:type="dxa"/>
            <w:noWrap/>
            <w:vAlign w:val="bottom"/>
            <w:hideMark/>
          </w:tcPr>
          <w:p w14:paraId="45A14646" w14:textId="77777777" w:rsidR="00D05040" w:rsidRPr="00D05040" w:rsidRDefault="00D05040" w:rsidP="00D05040">
            <w:r w:rsidRPr="00D05040">
              <w:t>P</w:t>
            </w:r>
          </w:p>
        </w:tc>
        <w:tc>
          <w:tcPr>
            <w:tcW w:w="1097" w:type="dxa"/>
            <w:noWrap/>
            <w:vAlign w:val="bottom"/>
            <w:hideMark/>
          </w:tcPr>
          <w:p w14:paraId="5711C844" w14:textId="77777777" w:rsidR="00D05040" w:rsidRPr="00D05040" w:rsidRDefault="00D05040" w:rsidP="00D05040">
            <w:r w:rsidRPr="00D05040">
              <w:t>P4021</w:t>
            </w:r>
          </w:p>
        </w:tc>
        <w:tc>
          <w:tcPr>
            <w:tcW w:w="3330" w:type="dxa"/>
            <w:vAlign w:val="bottom"/>
            <w:hideMark/>
          </w:tcPr>
          <w:p w14:paraId="603CB490" w14:textId="77777777" w:rsidR="00D05040" w:rsidRPr="00D05040" w:rsidRDefault="00D05040" w:rsidP="00D05040">
            <w:r w:rsidRPr="00D05040">
              <w:t>Ethylbenzene</w:t>
            </w:r>
          </w:p>
        </w:tc>
        <w:tc>
          <w:tcPr>
            <w:tcW w:w="1080" w:type="dxa"/>
            <w:noWrap/>
            <w:vAlign w:val="center"/>
            <w:hideMark/>
          </w:tcPr>
          <w:p w14:paraId="13E7ECAE" w14:textId="77777777" w:rsidR="00D05040" w:rsidRPr="00D05040" w:rsidRDefault="00D05040" w:rsidP="005E70F5">
            <w:pPr>
              <w:jc w:val="right"/>
            </w:pPr>
            <w:r w:rsidRPr="00D05040">
              <w:t>1931</w:t>
            </w:r>
          </w:p>
        </w:tc>
        <w:tc>
          <w:tcPr>
            <w:tcW w:w="928" w:type="dxa"/>
            <w:noWrap/>
            <w:vAlign w:val="center"/>
            <w:hideMark/>
          </w:tcPr>
          <w:p w14:paraId="436F860F" w14:textId="77777777" w:rsidR="00D05040" w:rsidRPr="00D05040" w:rsidRDefault="00D05040" w:rsidP="005E70F5">
            <w:pPr>
              <w:jc w:val="right"/>
            </w:pPr>
            <w:r w:rsidRPr="00D05040">
              <w:t>0</w:t>
            </w:r>
          </w:p>
        </w:tc>
        <w:tc>
          <w:tcPr>
            <w:tcW w:w="1042" w:type="dxa"/>
            <w:noWrap/>
            <w:vAlign w:val="center"/>
            <w:hideMark/>
          </w:tcPr>
          <w:p w14:paraId="2876C5CB" w14:textId="77777777" w:rsidR="00D05040" w:rsidRPr="00D05040" w:rsidRDefault="00D05040" w:rsidP="005E70F5">
            <w:pPr>
              <w:jc w:val="right"/>
            </w:pPr>
            <w:r w:rsidRPr="00D05040">
              <w:t>0.0%</w:t>
            </w:r>
          </w:p>
        </w:tc>
        <w:tc>
          <w:tcPr>
            <w:tcW w:w="830" w:type="dxa"/>
            <w:shd w:val="clear" w:color="auto" w:fill="auto"/>
            <w:noWrap/>
            <w:vAlign w:val="center"/>
            <w:hideMark/>
          </w:tcPr>
          <w:p w14:paraId="6F8EB623" w14:textId="77777777" w:rsidR="00D05040" w:rsidRPr="00D05040" w:rsidRDefault="00D05040" w:rsidP="005E70F5">
            <w:pPr>
              <w:jc w:val="right"/>
            </w:pPr>
            <w:r w:rsidRPr="00D05040">
              <w:t>1931</w:t>
            </w:r>
          </w:p>
        </w:tc>
        <w:tc>
          <w:tcPr>
            <w:tcW w:w="941" w:type="dxa"/>
            <w:shd w:val="clear" w:color="auto" w:fill="auto"/>
            <w:noWrap/>
            <w:vAlign w:val="center"/>
            <w:hideMark/>
          </w:tcPr>
          <w:p w14:paraId="50EE6229" w14:textId="77777777" w:rsidR="00D05040" w:rsidRPr="00D05040" w:rsidRDefault="00D05040" w:rsidP="005E70F5">
            <w:pPr>
              <w:jc w:val="right"/>
            </w:pPr>
            <w:r w:rsidRPr="00D05040">
              <w:t>100.0%</w:t>
            </w:r>
          </w:p>
        </w:tc>
      </w:tr>
      <w:tr w:rsidR="00D05040" w:rsidRPr="00D05040" w14:paraId="17E49BD3" w14:textId="77777777" w:rsidTr="005E70F5">
        <w:trPr>
          <w:cantSplit/>
          <w:jc w:val="center"/>
        </w:trPr>
        <w:tc>
          <w:tcPr>
            <w:tcW w:w="892" w:type="dxa"/>
            <w:noWrap/>
            <w:vAlign w:val="bottom"/>
            <w:hideMark/>
          </w:tcPr>
          <w:p w14:paraId="6D2DD49A" w14:textId="77777777" w:rsidR="00D05040" w:rsidRPr="00D05040" w:rsidRDefault="00D05040" w:rsidP="00D05040">
            <w:r w:rsidRPr="00D05040">
              <w:t>Vol</w:t>
            </w:r>
          </w:p>
        </w:tc>
        <w:tc>
          <w:tcPr>
            <w:tcW w:w="796" w:type="dxa"/>
            <w:noWrap/>
            <w:vAlign w:val="bottom"/>
            <w:hideMark/>
          </w:tcPr>
          <w:p w14:paraId="1241FC47" w14:textId="77777777" w:rsidR="00D05040" w:rsidRPr="00D05040" w:rsidRDefault="00D05040" w:rsidP="00D05040">
            <w:r w:rsidRPr="00D05040">
              <w:t>P</w:t>
            </w:r>
          </w:p>
        </w:tc>
        <w:tc>
          <w:tcPr>
            <w:tcW w:w="1097" w:type="dxa"/>
            <w:noWrap/>
            <w:vAlign w:val="bottom"/>
            <w:hideMark/>
          </w:tcPr>
          <w:p w14:paraId="0877EBAA" w14:textId="77777777" w:rsidR="00D05040" w:rsidRPr="00D05040" w:rsidRDefault="00D05040" w:rsidP="00D05040">
            <w:r w:rsidRPr="00D05040">
              <w:t>P4022</w:t>
            </w:r>
          </w:p>
        </w:tc>
        <w:tc>
          <w:tcPr>
            <w:tcW w:w="3330" w:type="dxa"/>
            <w:vAlign w:val="bottom"/>
            <w:hideMark/>
          </w:tcPr>
          <w:p w14:paraId="7B989140" w14:textId="77777777" w:rsidR="00D05040" w:rsidRPr="00D05040" w:rsidRDefault="00D05040" w:rsidP="00D05040">
            <w:r w:rsidRPr="00D05040">
              <w:t>Methylene Chloride</w:t>
            </w:r>
          </w:p>
        </w:tc>
        <w:tc>
          <w:tcPr>
            <w:tcW w:w="1080" w:type="dxa"/>
            <w:noWrap/>
            <w:vAlign w:val="center"/>
            <w:hideMark/>
          </w:tcPr>
          <w:p w14:paraId="270942CE" w14:textId="77777777" w:rsidR="00D05040" w:rsidRPr="00D05040" w:rsidRDefault="00D05040" w:rsidP="005E70F5">
            <w:pPr>
              <w:jc w:val="right"/>
            </w:pPr>
            <w:r w:rsidRPr="00D05040">
              <w:t>1932</w:t>
            </w:r>
          </w:p>
        </w:tc>
        <w:tc>
          <w:tcPr>
            <w:tcW w:w="928" w:type="dxa"/>
            <w:noWrap/>
            <w:vAlign w:val="center"/>
            <w:hideMark/>
          </w:tcPr>
          <w:p w14:paraId="2954AABC" w14:textId="77777777" w:rsidR="00D05040" w:rsidRPr="00D05040" w:rsidRDefault="00D05040" w:rsidP="005E70F5">
            <w:pPr>
              <w:jc w:val="right"/>
            </w:pPr>
            <w:r w:rsidRPr="00D05040">
              <w:t>4</w:t>
            </w:r>
          </w:p>
        </w:tc>
        <w:tc>
          <w:tcPr>
            <w:tcW w:w="1042" w:type="dxa"/>
            <w:noWrap/>
            <w:vAlign w:val="center"/>
            <w:hideMark/>
          </w:tcPr>
          <w:p w14:paraId="3026B63B" w14:textId="77777777" w:rsidR="00D05040" w:rsidRPr="00D05040" w:rsidRDefault="00D05040" w:rsidP="005E70F5">
            <w:pPr>
              <w:jc w:val="right"/>
            </w:pPr>
            <w:r w:rsidRPr="00D05040">
              <w:t>0.2%</w:t>
            </w:r>
          </w:p>
        </w:tc>
        <w:tc>
          <w:tcPr>
            <w:tcW w:w="830" w:type="dxa"/>
            <w:shd w:val="clear" w:color="auto" w:fill="auto"/>
            <w:noWrap/>
            <w:vAlign w:val="center"/>
            <w:hideMark/>
          </w:tcPr>
          <w:p w14:paraId="5829B74B" w14:textId="77777777" w:rsidR="00D05040" w:rsidRPr="00D05040" w:rsidRDefault="00D05040" w:rsidP="005E70F5">
            <w:pPr>
              <w:jc w:val="right"/>
            </w:pPr>
            <w:r w:rsidRPr="00D05040">
              <w:t>1928</w:t>
            </w:r>
          </w:p>
        </w:tc>
        <w:tc>
          <w:tcPr>
            <w:tcW w:w="941" w:type="dxa"/>
            <w:shd w:val="clear" w:color="auto" w:fill="auto"/>
            <w:noWrap/>
            <w:vAlign w:val="center"/>
            <w:hideMark/>
          </w:tcPr>
          <w:p w14:paraId="5369AB7C" w14:textId="77777777" w:rsidR="00D05040" w:rsidRPr="00D05040" w:rsidRDefault="00D05040" w:rsidP="005E70F5">
            <w:pPr>
              <w:jc w:val="right"/>
            </w:pPr>
            <w:r w:rsidRPr="00D05040">
              <w:t>99.8%</w:t>
            </w:r>
          </w:p>
        </w:tc>
      </w:tr>
      <w:tr w:rsidR="00D05040" w:rsidRPr="00D05040" w14:paraId="59979D84" w14:textId="77777777" w:rsidTr="005E70F5">
        <w:trPr>
          <w:cantSplit/>
          <w:jc w:val="center"/>
        </w:trPr>
        <w:tc>
          <w:tcPr>
            <w:tcW w:w="892" w:type="dxa"/>
            <w:noWrap/>
            <w:vAlign w:val="bottom"/>
            <w:hideMark/>
          </w:tcPr>
          <w:p w14:paraId="383AB715" w14:textId="77777777" w:rsidR="00D05040" w:rsidRPr="00D05040" w:rsidRDefault="00D05040" w:rsidP="00D05040">
            <w:r w:rsidRPr="00D05040">
              <w:t>Vol</w:t>
            </w:r>
          </w:p>
        </w:tc>
        <w:tc>
          <w:tcPr>
            <w:tcW w:w="796" w:type="dxa"/>
            <w:noWrap/>
            <w:vAlign w:val="bottom"/>
            <w:hideMark/>
          </w:tcPr>
          <w:p w14:paraId="3F8E7AC5" w14:textId="77777777" w:rsidR="00D05040" w:rsidRPr="00D05040" w:rsidRDefault="00D05040" w:rsidP="00D05040">
            <w:r w:rsidRPr="00D05040">
              <w:t>P</w:t>
            </w:r>
          </w:p>
        </w:tc>
        <w:tc>
          <w:tcPr>
            <w:tcW w:w="1097" w:type="dxa"/>
            <w:noWrap/>
            <w:vAlign w:val="bottom"/>
            <w:hideMark/>
          </w:tcPr>
          <w:p w14:paraId="58089EBF" w14:textId="77777777" w:rsidR="00D05040" w:rsidRPr="00D05040" w:rsidRDefault="00D05040" w:rsidP="00D05040">
            <w:r w:rsidRPr="00D05040">
              <w:t>P4023</w:t>
            </w:r>
          </w:p>
        </w:tc>
        <w:tc>
          <w:tcPr>
            <w:tcW w:w="3330" w:type="dxa"/>
            <w:vAlign w:val="bottom"/>
            <w:hideMark/>
          </w:tcPr>
          <w:p w14:paraId="5DBEF4A7" w14:textId="77777777" w:rsidR="00D05040" w:rsidRPr="00D05040" w:rsidRDefault="00D05040" w:rsidP="00D05040">
            <w:r w:rsidRPr="00D05040">
              <w:t>1,1,2,2-Tetrachloroethane</w:t>
            </w:r>
          </w:p>
        </w:tc>
        <w:tc>
          <w:tcPr>
            <w:tcW w:w="1080" w:type="dxa"/>
            <w:noWrap/>
            <w:vAlign w:val="center"/>
            <w:hideMark/>
          </w:tcPr>
          <w:p w14:paraId="01BCA0C2" w14:textId="77777777" w:rsidR="00D05040" w:rsidRPr="00D05040" w:rsidRDefault="00D05040" w:rsidP="005E70F5">
            <w:pPr>
              <w:jc w:val="right"/>
            </w:pPr>
            <w:r w:rsidRPr="00D05040">
              <w:t>223</w:t>
            </w:r>
          </w:p>
        </w:tc>
        <w:tc>
          <w:tcPr>
            <w:tcW w:w="928" w:type="dxa"/>
            <w:noWrap/>
            <w:vAlign w:val="center"/>
            <w:hideMark/>
          </w:tcPr>
          <w:p w14:paraId="3C6FF025" w14:textId="77777777" w:rsidR="00D05040" w:rsidRPr="00D05040" w:rsidRDefault="00D05040" w:rsidP="005E70F5">
            <w:pPr>
              <w:jc w:val="right"/>
            </w:pPr>
            <w:r w:rsidRPr="00D05040">
              <w:t>0</w:t>
            </w:r>
          </w:p>
        </w:tc>
        <w:tc>
          <w:tcPr>
            <w:tcW w:w="1042" w:type="dxa"/>
            <w:noWrap/>
            <w:vAlign w:val="center"/>
            <w:hideMark/>
          </w:tcPr>
          <w:p w14:paraId="2D5C81BA" w14:textId="77777777" w:rsidR="00D05040" w:rsidRPr="00D05040" w:rsidRDefault="00D05040" w:rsidP="005E70F5">
            <w:pPr>
              <w:jc w:val="right"/>
            </w:pPr>
            <w:r w:rsidRPr="00D05040">
              <w:t>0.0%</w:t>
            </w:r>
          </w:p>
        </w:tc>
        <w:tc>
          <w:tcPr>
            <w:tcW w:w="830" w:type="dxa"/>
            <w:shd w:val="clear" w:color="auto" w:fill="auto"/>
            <w:noWrap/>
            <w:vAlign w:val="center"/>
            <w:hideMark/>
          </w:tcPr>
          <w:p w14:paraId="50E99596" w14:textId="77777777" w:rsidR="00D05040" w:rsidRPr="00D05040" w:rsidRDefault="00D05040" w:rsidP="005E70F5">
            <w:pPr>
              <w:jc w:val="right"/>
            </w:pPr>
            <w:r w:rsidRPr="00D05040">
              <w:t>223</w:t>
            </w:r>
          </w:p>
        </w:tc>
        <w:tc>
          <w:tcPr>
            <w:tcW w:w="941" w:type="dxa"/>
            <w:shd w:val="clear" w:color="auto" w:fill="auto"/>
            <w:noWrap/>
            <w:vAlign w:val="center"/>
            <w:hideMark/>
          </w:tcPr>
          <w:p w14:paraId="2C1C6D3E" w14:textId="77777777" w:rsidR="00D05040" w:rsidRPr="00D05040" w:rsidRDefault="00D05040" w:rsidP="005E70F5">
            <w:pPr>
              <w:jc w:val="right"/>
            </w:pPr>
            <w:r w:rsidRPr="00D05040">
              <w:t>100.0%</w:t>
            </w:r>
          </w:p>
        </w:tc>
      </w:tr>
      <w:tr w:rsidR="00D05040" w:rsidRPr="00D05040" w14:paraId="7A9E392F" w14:textId="77777777" w:rsidTr="005E70F5">
        <w:trPr>
          <w:cantSplit/>
          <w:jc w:val="center"/>
        </w:trPr>
        <w:tc>
          <w:tcPr>
            <w:tcW w:w="892" w:type="dxa"/>
            <w:noWrap/>
            <w:vAlign w:val="bottom"/>
            <w:hideMark/>
          </w:tcPr>
          <w:p w14:paraId="2882C16C" w14:textId="77777777" w:rsidR="00D05040" w:rsidRPr="00D05040" w:rsidRDefault="00D05040" w:rsidP="00D05040">
            <w:r w:rsidRPr="00D05040">
              <w:t>Vol</w:t>
            </w:r>
          </w:p>
        </w:tc>
        <w:tc>
          <w:tcPr>
            <w:tcW w:w="796" w:type="dxa"/>
            <w:noWrap/>
            <w:vAlign w:val="bottom"/>
            <w:hideMark/>
          </w:tcPr>
          <w:p w14:paraId="3B43185D" w14:textId="77777777" w:rsidR="00D05040" w:rsidRPr="00D05040" w:rsidRDefault="00D05040" w:rsidP="00D05040">
            <w:r w:rsidRPr="00D05040">
              <w:t>P</w:t>
            </w:r>
          </w:p>
        </w:tc>
        <w:tc>
          <w:tcPr>
            <w:tcW w:w="1097" w:type="dxa"/>
            <w:noWrap/>
            <w:vAlign w:val="bottom"/>
            <w:hideMark/>
          </w:tcPr>
          <w:p w14:paraId="180A703E" w14:textId="77777777" w:rsidR="00D05040" w:rsidRPr="00D05040" w:rsidRDefault="00D05040" w:rsidP="00D05040">
            <w:r w:rsidRPr="00D05040">
              <w:t>P4024</w:t>
            </w:r>
          </w:p>
        </w:tc>
        <w:tc>
          <w:tcPr>
            <w:tcW w:w="3330" w:type="dxa"/>
            <w:vAlign w:val="bottom"/>
            <w:hideMark/>
          </w:tcPr>
          <w:p w14:paraId="6380C6CC" w14:textId="77777777" w:rsidR="00D05040" w:rsidRPr="00D05040" w:rsidRDefault="00D05040" w:rsidP="00D05040">
            <w:r w:rsidRPr="00D05040">
              <w:t>Tetrachloroethene</w:t>
            </w:r>
          </w:p>
        </w:tc>
        <w:tc>
          <w:tcPr>
            <w:tcW w:w="1080" w:type="dxa"/>
            <w:noWrap/>
            <w:vAlign w:val="center"/>
            <w:hideMark/>
          </w:tcPr>
          <w:p w14:paraId="5E577CDD" w14:textId="77777777" w:rsidR="00D05040" w:rsidRPr="00D05040" w:rsidRDefault="00D05040" w:rsidP="005E70F5">
            <w:pPr>
              <w:jc w:val="right"/>
            </w:pPr>
            <w:r w:rsidRPr="00D05040">
              <w:t>1931</w:t>
            </w:r>
          </w:p>
        </w:tc>
        <w:tc>
          <w:tcPr>
            <w:tcW w:w="928" w:type="dxa"/>
            <w:noWrap/>
            <w:vAlign w:val="center"/>
            <w:hideMark/>
          </w:tcPr>
          <w:p w14:paraId="5D5E14AF" w14:textId="77777777" w:rsidR="00D05040" w:rsidRPr="00D05040" w:rsidRDefault="00D05040" w:rsidP="005E70F5">
            <w:pPr>
              <w:jc w:val="right"/>
            </w:pPr>
            <w:r w:rsidRPr="00D05040">
              <w:t>0</w:t>
            </w:r>
          </w:p>
        </w:tc>
        <w:tc>
          <w:tcPr>
            <w:tcW w:w="1042" w:type="dxa"/>
            <w:noWrap/>
            <w:vAlign w:val="center"/>
            <w:hideMark/>
          </w:tcPr>
          <w:p w14:paraId="7D4C54B6" w14:textId="77777777" w:rsidR="00D05040" w:rsidRPr="00D05040" w:rsidRDefault="00D05040" w:rsidP="005E70F5">
            <w:pPr>
              <w:jc w:val="right"/>
            </w:pPr>
            <w:r w:rsidRPr="00D05040">
              <w:t>0.0%</w:t>
            </w:r>
          </w:p>
        </w:tc>
        <w:tc>
          <w:tcPr>
            <w:tcW w:w="830" w:type="dxa"/>
            <w:shd w:val="clear" w:color="auto" w:fill="auto"/>
            <w:noWrap/>
            <w:vAlign w:val="center"/>
            <w:hideMark/>
          </w:tcPr>
          <w:p w14:paraId="745AD3D5" w14:textId="77777777" w:rsidR="00D05040" w:rsidRPr="00D05040" w:rsidRDefault="00D05040" w:rsidP="005E70F5">
            <w:pPr>
              <w:jc w:val="right"/>
            </w:pPr>
            <w:r w:rsidRPr="00D05040">
              <w:t>1931</w:t>
            </w:r>
          </w:p>
        </w:tc>
        <w:tc>
          <w:tcPr>
            <w:tcW w:w="941" w:type="dxa"/>
            <w:shd w:val="clear" w:color="auto" w:fill="auto"/>
            <w:noWrap/>
            <w:vAlign w:val="center"/>
            <w:hideMark/>
          </w:tcPr>
          <w:p w14:paraId="5B7D8D2F" w14:textId="77777777" w:rsidR="00D05040" w:rsidRPr="00D05040" w:rsidRDefault="00D05040" w:rsidP="005E70F5">
            <w:pPr>
              <w:jc w:val="right"/>
            </w:pPr>
            <w:r w:rsidRPr="00D05040">
              <w:t>100.0%</w:t>
            </w:r>
          </w:p>
        </w:tc>
      </w:tr>
      <w:tr w:rsidR="00D05040" w:rsidRPr="00D05040" w14:paraId="3491E784" w14:textId="77777777" w:rsidTr="005E70F5">
        <w:trPr>
          <w:cantSplit/>
          <w:jc w:val="center"/>
        </w:trPr>
        <w:tc>
          <w:tcPr>
            <w:tcW w:w="892" w:type="dxa"/>
            <w:noWrap/>
            <w:vAlign w:val="bottom"/>
            <w:hideMark/>
          </w:tcPr>
          <w:p w14:paraId="2304BC9B" w14:textId="77777777" w:rsidR="00D05040" w:rsidRPr="00D05040" w:rsidRDefault="00D05040" w:rsidP="00D05040">
            <w:r w:rsidRPr="00D05040">
              <w:t>Vol</w:t>
            </w:r>
          </w:p>
        </w:tc>
        <w:tc>
          <w:tcPr>
            <w:tcW w:w="796" w:type="dxa"/>
            <w:noWrap/>
            <w:vAlign w:val="bottom"/>
            <w:hideMark/>
          </w:tcPr>
          <w:p w14:paraId="07C45BF5" w14:textId="77777777" w:rsidR="00D05040" w:rsidRPr="00D05040" w:rsidRDefault="00D05040" w:rsidP="00D05040">
            <w:r w:rsidRPr="00D05040">
              <w:t>P</w:t>
            </w:r>
          </w:p>
        </w:tc>
        <w:tc>
          <w:tcPr>
            <w:tcW w:w="1097" w:type="dxa"/>
            <w:noWrap/>
            <w:vAlign w:val="bottom"/>
            <w:hideMark/>
          </w:tcPr>
          <w:p w14:paraId="13086AB9" w14:textId="77777777" w:rsidR="00D05040" w:rsidRPr="00D05040" w:rsidRDefault="00D05040" w:rsidP="00D05040">
            <w:r w:rsidRPr="00D05040">
              <w:t>P4025</w:t>
            </w:r>
          </w:p>
        </w:tc>
        <w:tc>
          <w:tcPr>
            <w:tcW w:w="3330" w:type="dxa"/>
            <w:vAlign w:val="bottom"/>
            <w:hideMark/>
          </w:tcPr>
          <w:p w14:paraId="44F2EED5" w14:textId="77777777" w:rsidR="00D05040" w:rsidRPr="00D05040" w:rsidRDefault="00D05040" w:rsidP="00D05040">
            <w:r w:rsidRPr="00D05040">
              <w:t>Toluene</w:t>
            </w:r>
          </w:p>
        </w:tc>
        <w:tc>
          <w:tcPr>
            <w:tcW w:w="1080" w:type="dxa"/>
            <w:noWrap/>
            <w:vAlign w:val="center"/>
            <w:hideMark/>
          </w:tcPr>
          <w:p w14:paraId="36C140FD" w14:textId="77777777" w:rsidR="00D05040" w:rsidRPr="00D05040" w:rsidRDefault="00D05040" w:rsidP="005E70F5">
            <w:pPr>
              <w:jc w:val="right"/>
            </w:pPr>
            <w:r w:rsidRPr="00D05040">
              <w:t>1931</w:t>
            </w:r>
          </w:p>
        </w:tc>
        <w:tc>
          <w:tcPr>
            <w:tcW w:w="928" w:type="dxa"/>
            <w:noWrap/>
            <w:vAlign w:val="center"/>
            <w:hideMark/>
          </w:tcPr>
          <w:p w14:paraId="2EE6FB0F" w14:textId="77777777" w:rsidR="00D05040" w:rsidRPr="00D05040" w:rsidRDefault="00D05040" w:rsidP="005E70F5">
            <w:pPr>
              <w:jc w:val="right"/>
            </w:pPr>
            <w:r w:rsidRPr="00D05040">
              <w:t>0</w:t>
            </w:r>
          </w:p>
        </w:tc>
        <w:tc>
          <w:tcPr>
            <w:tcW w:w="1042" w:type="dxa"/>
            <w:noWrap/>
            <w:vAlign w:val="center"/>
            <w:hideMark/>
          </w:tcPr>
          <w:p w14:paraId="6E3A3D6C" w14:textId="77777777" w:rsidR="00D05040" w:rsidRPr="00D05040" w:rsidRDefault="00D05040" w:rsidP="005E70F5">
            <w:pPr>
              <w:jc w:val="right"/>
            </w:pPr>
            <w:r w:rsidRPr="00D05040">
              <w:t>0.0%</w:t>
            </w:r>
          </w:p>
        </w:tc>
        <w:tc>
          <w:tcPr>
            <w:tcW w:w="830" w:type="dxa"/>
            <w:shd w:val="clear" w:color="auto" w:fill="auto"/>
            <w:noWrap/>
            <w:vAlign w:val="center"/>
            <w:hideMark/>
          </w:tcPr>
          <w:p w14:paraId="4B53434E" w14:textId="77777777" w:rsidR="00D05040" w:rsidRPr="00D05040" w:rsidRDefault="00D05040" w:rsidP="005E70F5">
            <w:pPr>
              <w:jc w:val="right"/>
            </w:pPr>
            <w:r w:rsidRPr="00D05040">
              <w:t>1931</w:t>
            </w:r>
          </w:p>
        </w:tc>
        <w:tc>
          <w:tcPr>
            <w:tcW w:w="941" w:type="dxa"/>
            <w:shd w:val="clear" w:color="auto" w:fill="auto"/>
            <w:noWrap/>
            <w:vAlign w:val="center"/>
            <w:hideMark/>
          </w:tcPr>
          <w:p w14:paraId="5449F6E7" w14:textId="77777777" w:rsidR="00D05040" w:rsidRPr="00D05040" w:rsidRDefault="00D05040" w:rsidP="005E70F5">
            <w:pPr>
              <w:jc w:val="right"/>
            </w:pPr>
            <w:r w:rsidRPr="00D05040">
              <w:t>100.0%</w:t>
            </w:r>
          </w:p>
        </w:tc>
      </w:tr>
      <w:tr w:rsidR="00D05040" w:rsidRPr="00D05040" w14:paraId="3E1483DD" w14:textId="77777777" w:rsidTr="005E70F5">
        <w:trPr>
          <w:cantSplit/>
          <w:jc w:val="center"/>
        </w:trPr>
        <w:tc>
          <w:tcPr>
            <w:tcW w:w="892" w:type="dxa"/>
            <w:noWrap/>
            <w:vAlign w:val="bottom"/>
            <w:hideMark/>
          </w:tcPr>
          <w:p w14:paraId="5C6B867F" w14:textId="77777777" w:rsidR="00D05040" w:rsidRPr="00D05040" w:rsidRDefault="00D05040" w:rsidP="00D05040">
            <w:r w:rsidRPr="00D05040">
              <w:t>Vol</w:t>
            </w:r>
          </w:p>
        </w:tc>
        <w:tc>
          <w:tcPr>
            <w:tcW w:w="796" w:type="dxa"/>
            <w:noWrap/>
            <w:vAlign w:val="bottom"/>
            <w:hideMark/>
          </w:tcPr>
          <w:p w14:paraId="2413A449" w14:textId="77777777" w:rsidR="00D05040" w:rsidRPr="00D05040" w:rsidRDefault="00D05040" w:rsidP="00D05040">
            <w:r w:rsidRPr="00D05040">
              <w:t>P</w:t>
            </w:r>
          </w:p>
        </w:tc>
        <w:tc>
          <w:tcPr>
            <w:tcW w:w="1097" w:type="dxa"/>
            <w:noWrap/>
            <w:vAlign w:val="bottom"/>
            <w:hideMark/>
          </w:tcPr>
          <w:p w14:paraId="20923872" w14:textId="77777777" w:rsidR="00D05040" w:rsidRPr="00D05040" w:rsidRDefault="00D05040" w:rsidP="00D05040">
            <w:r w:rsidRPr="00D05040">
              <w:t>P4026</w:t>
            </w:r>
          </w:p>
        </w:tc>
        <w:tc>
          <w:tcPr>
            <w:tcW w:w="3330" w:type="dxa"/>
            <w:vAlign w:val="bottom"/>
            <w:hideMark/>
          </w:tcPr>
          <w:p w14:paraId="248C4289" w14:textId="77777777" w:rsidR="00D05040" w:rsidRPr="00D05040" w:rsidRDefault="00D05040" w:rsidP="00D05040">
            <w:r w:rsidRPr="00D05040">
              <w:t>1,1,1-Trichloroethane</w:t>
            </w:r>
          </w:p>
        </w:tc>
        <w:tc>
          <w:tcPr>
            <w:tcW w:w="1080" w:type="dxa"/>
            <w:noWrap/>
            <w:vAlign w:val="center"/>
            <w:hideMark/>
          </w:tcPr>
          <w:p w14:paraId="33E1426F" w14:textId="77777777" w:rsidR="00D05040" w:rsidRPr="00D05040" w:rsidRDefault="00D05040" w:rsidP="005E70F5">
            <w:pPr>
              <w:jc w:val="right"/>
            </w:pPr>
            <w:r w:rsidRPr="00D05040">
              <w:t>1931</w:t>
            </w:r>
          </w:p>
        </w:tc>
        <w:tc>
          <w:tcPr>
            <w:tcW w:w="928" w:type="dxa"/>
            <w:noWrap/>
            <w:vAlign w:val="center"/>
            <w:hideMark/>
          </w:tcPr>
          <w:p w14:paraId="63BE6CCC" w14:textId="77777777" w:rsidR="00D05040" w:rsidRPr="00D05040" w:rsidRDefault="00D05040" w:rsidP="005E70F5">
            <w:pPr>
              <w:jc w:val="right"/>
            </w:pPr>
            <w:r w:rsidRPr="00D05040">
              <w:t>0</w:t>
            </w:r>
          </w:p>
        </w:tc>
        <w:tc>
          <w:tcPr>
            <w:tcW w:w="1042" w:type="dxa"/>
            <w:noWrap/>
            <w:vAlign w:val="center"/>
            <w:hideMark/>
          </w:tcPr>
          <w:p w14:paraId="1B60AB19" w14:textId="77777777" w:rsidR="00D05040" w:rsidRPr="00D05040" w:rsidRDefault="00D05040" w:rsidP="005E70F5">
            <w:pPr>
              <w:jc w:val="right"/>
            </w:pPr>
            <w:r w:rsidRPr="00D05040">
              <w:t>0.0%</w:t>
            </w:r>
          </w:p>
        </w:tc>
        <w:tc>
          <w:tcPr>
            <w:tcW w:w="830" w:type="dxa"/>
            <w:shd w:val="clear" w:color="auto" w:fill="auto"/>
            <w:noWrap/>
            <w:vAlign w:val="center"/>
            <w:hideMark/>
          </w:tcPr>
          <w:p w14:paraId="6690A184" w14:textId="77777777" w:rsidR="00D05040" w:rsidRPr="00D05040" w:rsidRDefault="00D05040" w:rsidP="005E70F5">
            <w:pPr>
              <w:jc w:val="right"/>
            </w:pPr>
            <w:r w:rsidRPr="00D05040">
              <w:t>1931</w:t>
            </w:r>
          </w:p>
        </w:tc>
        <w:tc>
          <w:tcPr>
            <w:tcW w:w="941" w:type="dxa"/>
            <w:shd w:val="clear" w:color="auto" w:fill="auto"/>
            <w:noWrap/>
            <w:vAlign w:val="center"/>
            <w:hideMark/>
          </w:tcPr>
          <w:p w14:paraId="55913113" w14:textId="77777777" w:rsidR="00D05040" w:rsidRPr="00D05040" w:rsidRDefault="00D05040" w:rsidP="005E70F5">
            <w:pPr>
              <w:jc w:val="right"/>
            </w:pPr>
            <w:r w:rsidRPr="00D05040">
              <w:t>100.0%</w:t>
            </w:r>
          </w:p>
        </w:tc>
      </w:tr>
      <w:tr w:rsidR="00D05040" w:rsidRPr="00D05040" w14:paraId="5348B775" w14:textId="77777777" w:rsidTr="005E70F5">
        <w:trPr>
          <w:cantSplit/>
          <w:jc w:val="center"/>
        </w:trPr>
        <w:tc>
          <w:tcPr>
            <w:tcW w:w="892" w:type="dxa"/>
            <w:noWrap/>
            <w:vAlign w:val="bottom"/>
            <w:hideMark/>
          </w:tcPr>
          <w:p w14:paraId="34138695" w14:textId="77777777" w:rsidR="00D05040" w:rsidRPr="00D05040" w:rsidRDefault="00D05040" w:rsidP="00D05040">
            <w:r w:rsidRPr="00D05040">
              <w:t>Vol</w:t>
            </w:r>
          </w:p>
        </w:tc>
        <w:tc>
          <w:tcPr>
            <w:tcW w:w="796" w:type="dxa"/>
            <w:noWrap/>
            <w:vAlign w:val="bottom"/>
            <w:hideMark/>
          </w:tcPr>
          <w:p w14:paraId="6C1EDF0A" w14:textId="77777777" w:rsidR="00D05040" w:rsidRPr="00D05040" w:rsidRDefault="00D05040" w:rsidP="00D05040">
            <w:r w:rsidRPr="00D05040">
              <w:t>P</w:t>
            </w:r>
          </w:p>
        </w:tc>
        <w:tc>
          <w:tcPr>
            <w:tcW w:w="1097" w:type="dxa"/>
            <w:noWrap/>
            <w:vAlign w:val="bottom"/>
            <w:hideMark/>
          </w:tcPr>
          <w:p w14:paraId="775F6576" w14:textId="77777777" w:rsidR="00D05040" w:rsidRPr="00D05040" w:rsidRDefault="00D05040" w:rsidP="00D05040">
            <w:r w:rsidRPr="00D05040">
              <w:t>P4027</w:t>
            </w:r>
          </w:p>
        </w:tc>
        <w:tc>
          <w:tcPr>
            <w:tcW w:w="3330" w:type="dxa"/>
            <w:vAlign w:val="bottom"/>
            <w:hideMark/>
          </w:tcPr>
          <w:p w14:paraId="21C45030" w14:textId="77777777" w:rsidR="00D05040" w:rsidRPr="00D05040" w:rsidRDefault="00D05040" w:rsidP="00D05040">
            <w:r w:rsidRPr="00D05040">
              <w:t>1,1,2-Trichloroethane</w:t>
            </w:r>
          </w:p>
        </w:tc>
        <w:tc>
          <w:tcPr>
            <w:tcW w:w="1080" w:type="dxa"/>
            <w:noWrap/>
            <w:vAlign w:val="center"/>
            <w:hideMark/>
          </w:tcPr>
          <w:p w14:paraId="0344FFB5" w14:textId="77777777" w:rsidR="00D05040" w:rsidRPr="00D05040" w:rsidRDefault="00D05040" w:rsidP="005E70F5">
            <w:pPr>
              <w:jc w:val="right"/>
            </w:pPr>
            <w:r w:rsidRPr="00D05040">
              <w:t>1931</w:t>
            </w:r>
          </w:p>
        </w:tc>
        <w:tc>
          <w:tcPr>
            <w:tcW w:w="928" w:type="dxa"/>
            <w:noWrap/>
            <w:vAlign w:val="center"/>
            <w:hideMark/>
          </w:tcPr>
          <w:p w14:paraId="0912740F" w14:textId="77777777" w:rsidR="00D05040" w:rsidRPr="00D05040" w:rsidRDefault="00D05040" w:rsidP="005E70F5">
            <w:pPr>
              <w:jc w:val="right"/>
            </w:pPr>
            <w:r w:rsidRPr="00D05040">
              <w:t>0</w:t>
            </w:r>
          </w:p>
        </w:tc>
        <w:tc>
          <w:tcPr>
            <w:tcW w:w="1042" w:type="dxa"/>
            <w:noWrap/>
            <w:vAlign w:val="center"/>
            <w:hideMark/>
          </w:tcPr>
          <w:p w14:paraId="23FB2ADC" w14:textId="77777777" w:rsidR="00D05040" w:rsidRPr="00D05040" w:rsidRDefault="00D05040" w:rsidP="005E70F5">
            <w:pPr>
              <w:jc w:val="right"/>
            </w:pPr>
            <w:r w:rsidRPr="00D05040">
              <w:t>0.0%</w:t>
            </w:r>
          </w:p>
        </w:tc>
        <w:tc>
          <w:tcPr>
            <w:tcW w:w="830" w:type="dxa"/>
            <w:shd w:val="clear" w:color="auto" w:fill="auto"/>
            <w:noWrap/>
            <w:vAlign w:val="center"/>
            <w:hideMark/>
          </w:tcPr>
          <w:p w14:paraId="75A8085C" w14:textId="77777777" w:rsidR="00D05040" w:rsidRPr="00D05040" w:rsidRDefault="00D05040" w:rsidP="005E70F5">
            <w:pPr>
              <w:jc w:val="right"/>
            </w:pPr>
            <w:r w:rsidRPr="00D05040">
              <w:t>1931</w:t>
            </w:r>
          </w:p>
        </w:tc>
        <w:tc>
          <w:tcPr>
            <w:tcW w:w="941" w:type="dxa"/>
            <w:shd w:val="clear" w:color="auto" w:fill="auto"/>
            <w:noWrap/>
            <w:vAlign w:val="center"/>
            <w:hideMark/>
          </w:tcPr>
          <w:p w14:paraId="4A55A932" w14:textId="77777777" w:rsidR="00D05040" w:rsidRPr="00D05040" w:rsidRDefault="00D05040" w:rsidP="005E70F5">
            <w:pPr>
              <w:jc w:val="right"/>
            </w:pPr>
            <w:r w:rsidRPr="00D05040">
              <w:t>100.0%</w:t>
            </w:r>
          </w:p>
        </w:tc>
      </w:tr>
      <w:tr w:rsidR="00D05040" w:rsidRPr="00D05040" w14:paraId="2BA108CB" w14:textId="77777777" w:rsidTr="005E70F5">
        <w:trPr>
          <w:cantSplit/>
          <w:jc w:val="center"/>
        </w:trPr>
        <w:tc>
          <w:tcPr>
            <w:tcW w:w="892" w:type="dxa"/>
            <w:noWrap/>
            <w:vAlign w:val="bottom"/>
            <w:hideMark/>
          </w:tcPr>
          <w:p w14:paraId="27B2EA9B" w14:textId="77777777" w:rsidR="00D05040" w:rsidRPr="00D05040" w:rsidRDefault="00D05040" w:rsidP="00D05040">
            <w:r w:rsidRPr="00D05040">
              <w:t>Vol</w:t>
            </w:r>
          </w:p>
        </w:tc>
        <w:tc>
          <w:tcPr>
            <w:tcW w:w="796" w:type="dxa"/>
            <w:noWrap/>
            <w:vAlign w:val="bottom"/>
            <w:hideMark/>
          </w:tcPr>
          <w:p w14:paraId="15DF13C1" w14:textId="77777777" w:rsidR="00D05040" w:rsidRPr="00D05040" w:rsidRDefault="00D05040" w:rsidP="00D05040">
            <w:r w:rsidRPr="00D05040">
              <w:t>P</w:t>
            </w:r>
          </w:p>
        </w:tc>
        <w:tc>
          <w:tcPr>
            <w:tcW w:w="1097" w:type="dxa"/>
            <w:noWrap/>
            <w:vAlign w:val="bottom"/>
            <w:hideMark/>
          </w:tcPr>
          <w:p w14:paraId="2A05859E" w14:textId="77777777" w:rsidR="00D05040" w:rsidRPr="00D05040" w:rsidRDefault="00D05040" w:rsidP="00D05040">
            <w:r w:rsidRPr="00D05040">
              <w:t>P4028</w:t>
            </w:r>
          </w:p>
        </w:tc>
        <w:tc>
          <w:tcPr>
            <w:tcW w:w="3330" w:type="dxa"/>
            <w:vAlign w:val="bottom"/>
            <w:hideMark/>
          </w:tcPr>
          <w:p w14:paraId="30E3C236" w14:textId="77777777" w:rsidR="00D05040" w:rsidRPr="00D05040" w:rsidRDefault="00D05040" w:rsidP="00D05040">
            <w:r w:rsidRPr="00D05040">
              <w:t>Trichloroethene</w:t>
            </w:r>
          </w:p>
        </w:tc>
        <w:tc>
          <w:tcPr>
            <w:tcW w:w="1080" w:type="dxa"/>
            <w:noWrap/>
            <w:vAlign w:val="center"/>
            <w:hideMark/>
          </w:tcPr>
          <w:p w14:paraId="2C9E53DB" w14:textId="77777777" w:rsidR="00D05040" w:rsidRPr="00D05040" w:rsidRDefault="00D05040" w:rsidP="005E70F5">
            <w:pPr>
              <w:jc w:val="right"/>
            </w:pPr>
            <w:r w:rsidRPr="00D05040">
              <w:t>1901</w:t>
            </w:r>
          </w:p>
        </w:tc>
        <w:tc>
          <w:tcPr>
            <w:tcW w:w="928" w:type="dxa"/>
            <w:noWrap/>
            <w:vAlign w:val="center"/>
            <w:hideMark/>
          </w:tcPr>
          <w:p w14:paraId="5103C1EA" w14:textId="77777777" w:rsidR="00D05040" w:rsidRPr="00D05040" w:rsidRDefault="00D05040" w:rsidP="005E70F5">
            <w:pPr>
              <w:jc w:val="right"/>
            </w:pPr>
            <w:r w:rsidRPr="00D05040">
              <w:t>0</w:t>
            </w:r>
          </w:p>
        </w:tc>
        <w:tc>
          <w:tcPr>
            <w:tcW w:w="1042" w:type="dxa"/>
            <w:noWrap/>
            <w:vAlign w:val="center"/>
            <w:hideMark/>
          </w:tcPr>
          <w:p w14:paraId="1833012E" w14:textId="77777777" w:rsidR="00D05040" w:rsidRPr="00D05040" w:rsidRDefault="00D05040" w:rsidP="005E70F5">
            <w:pPr>
              <w:jc w:val="right"/>
            </w:pPr>
            <w:r w:rsidRPr="00D05040">
              <w:t>0.0%</w:t>
            </w:r>
          </w:p>
        </w:tc>
        <w:tc>
          <w:tcPr>
            <w:tcW w:w="830" w:type="dxa"/>
            <w:shd w:val="clear" w:color="auto" w:fill="auto"/>
            <w:noWrap/>
            <w:vAlign w:val="center"/>
            <w:hideMark/>
          </w:tcPr>
          <w:p w14:paraId="77C10D03" w14:textId="77777777" w:rsidR="00D05040" w:rsidRPr="00D05040" w:rsidRDefault="00D05040" w:rsidP="005E70F5">
            <w:pPr>
              <w:jc w:val="right"/>
            </w:pPr>
            <w:r w:rsidRPr="00D05040">
              <w:t>1901</w:t>
            </w:r>
          </w:p>
        </w:tc>
        <w:tc>
          <w:tcPr>
            <w:tcW w:w="941" w:type="dxa"/>
            <w:shd w:val="clear" w:color="auto" w:fill="auto"/>
            <w:noWrap/>
            <w:vAlign w:val="center"/>
            <w:hideMark/>
          </w:tcPr>
          <w:p w14:paraId="441D1AFC" w14:textId="77777777" w:rsidR="00D05040" w:rsidRPr="00D05040" w:rsidRDefault="00D05040" w:rsidP="005E70F5">
            <w:pPr>
              <w:jc w:val="right"/>
            </w:pPr>
            <w:r w:rsidRPr="00D05040">
              <w:t>100.0%</w:t>
            </w:r>
          </w:p>
        </w:tc>
      </w:tr>
      <w:tr w:rsidR="00D05040" w:rsidRPr="00D05040" w14:paraId="3C664F87" w14:textId="77777777" w:rsidTr="005E70F5">
        <w:trPr>
          <w:cantSplit/>
          <w:jc w:val="center"/>
        </w:trPr>
        <w:tc>
          <w:tcPr>
            <w:tcW w:w="892" w:type="dxa"/>
            <w:noWrap/>
            <w:vAlign w:val="bottom"/>
            <w:hideMark/>
          </w:tcPr>
          <w:p w14:paraId="5BDB2604" w14:textId="77777777" w:rsidR="00D05040" w:rsidRPr="00D05040" w:rsidRDefault="00D05040" w:rsidP="00D05040">
            <w:r w:rsidRPr="00D05040">
              <w:t>Vol</w:t>
            </w:r>
          </w:p>
        </w:tc>
        <w:tc>
          <w:tcPr>
            <w:tcW w:w="796" w:type="dxa"/>
            <w:noWrap/>
            <w:vAlign w:val="bottom"/>
            <w:hideMark/>
          </w:tcPr>
          <w:p w14:paraId="014E523B" w14:textId="77777777" w:rsidR="00D05040" w:rsidRPr="00D05040" w:rsidRDefault="00D05040" w:rsidP="00D05040">
            <w:r w:rsidRPr="00D05040">
              <w:t>P</w:t>
            </w:r>
          </w:p>
        </w:tc>
        <w:tc>
          <w:tcPr>
            <w:tcW w:w="1097" w:type="dxa"/>
            <w:noWrap/>
            <w:vAlign w:val="bottom"/>
            <w:hideMark/>
          </w:tcPr>
          <w:p w14:paraId="34B54EB1" w14:textId="77777777" w:rsidR="00D05040" w:rsidRPr="00D05040" w:rsidRDefault="00D05040" w:rsidP="00D05040">
            <w:r w:rsidRPr="00D05040">
              <w:t>P4029</w:t>
            </w:r>
          </w:p>
        </w:tc>
        <w:tc>
          <w:tcPr>
            <w:tcW w:w="3330" w:type="dxa"/>
            <w:vAlign w:val="bottom"/>
            <w:hideMark/>
          </w:tcPr>
          <w:p w14:paraId="2A98AB0E" w14:textId="77777777" w:rsidR="00D05040" w:rsidRPr="00D05040" w:rsidRDefault="00D05040" w:rsidP="00D05040">
            <w:r w:rsidRPr="00D05040">
              <w:t>Vinyl Chloride</w:t>
            </w:r>
          </w:p>
        </w:tc>
        <w:tc>
          <w:tcPr>
            <w:tcW w:w="1080" w:type="dxa"/>
            <w:noWrap/>
            <w:vAlign w:val="center"/>
            <w:hideMark/>
          </w:tcPr>
          <w:p w14:paraId="3DE6F364" w14:textId="77777777" w:rsidR="00D05040" w:rsidRPr="00D05040" w:rsidRDefault="00D05040" w:rsidP="005E70F5">
            <w:pPr>
              <w:jc w:val="right"/>
            </w:pPr>
            <w:r w:rsidRPr="00D05040">
              <w:t>1900</w:t>
            </w:r>
          </w:p>
        </w:tc>
        <w:tc>
          <w:tcPr>
            <w:tcW w:w="928" w:type="dxa"/>
            <w:noWrap/>
            <w:vAlign w:val="center"/>
            <w:hideMark/>
          </w:tcPr>
          <w:p w14:paraId="60142778" w14:textId="77777777" w:rsidR="00D05040" w:rsidRPr="00D05040" w:rsidRDefault="00D05040" w:rsidP="005E70F5">
            <w:pPr>
              <w:jc w:val="right"/>
            </w:pPr>
            <w:r w:rsidRPr="00D05040">
              <w:t>1</w:t>
            </w:r>
          </w:p>
        </w:tc>
        <w:tc>
          <w:tcPr>
            <w:tcW w:w="1042" w:type="dxa"/>
            <w:noWrap/>
            <w:vAlign w:val="center"/>
            <w:hideMark/>
          </w:tcPr>
          <w:p w14:paraId="003B0A8D" w14:textId="77777777" w:rsidR="00D05040" w:rsidRPr="00D05040" w:rsidRDefault="00D05040" w:rsidP="005E70F5">
            <w:pPr>
              <w:jc w:val="right"/>
            </w:pPr>
            <w:r w:rsidRPr="00D05040">
              <w:t>0.1%</w:t>
            </w:r>
          </w:p>
        </w:tc>
        <w:tc>
          <w:tcPr>
            <w:tcW w:w="830" w:type="dxa"/>
            <w:shd w:val="clear" w:color="auto" w:fill="auto"/>
            <w:noWrap/>
            <w:vAlign w:val="center"/>
            <w:hideMark/>
          </w:tcPr>
          <w:p w14:paraId="74108289" w14:textId="77777777" w:rsidR="00D05040" w:rsidRPr="00D05040" w:rsidRDefault="00D05040" w:rsidP="005E70F5">
            <w:pPr>
              <w:jc w:val="right"/>
            </w:pPr>
            <w:r w:rsidRPr="00D05040">
              <w:t>1899</w:t>
            </w:r>
          </w:p>
        </w:tc>
        <w:tc>
          <w:tcPr>
            <w:tcW w:w="941" w:type="dxa"/>
            <w:shd w:val="clear" w:color="auto" w:fill="auto"/>
            <w:noWrap/>
            <w:vAlign w:val="center"/>
            <w:hideMark/>
          </w:tcPr>
          <w:p w14:paraId="386CAE45" w14:textId="77777777" w:rsidR="00D05040" w:rsidRPr="00D05040" w:rsidRDefault="00D05040" w:rsidP="005E70F5">
            <w:pPr>
              <w:jc w:val="right"/>
            </w:pPr>
            <w:r w:rsidRPr="00D05040">
              <w:t>100.0%</w:t>
            </w:r>
          </w:p>
        </w:tc>
      </w:tr>
      <w:tr w:rsidR="00D05040" w:rsidRPr="00D05040" w14:paraId="017D3E3B" w14:textId="77777777" w:rsidTr="005E70F5">
        <w:trPr>
          <w:cantSplit/>
          <w:jc w:val="center"/>
        </w:trPr>
        <w:tc>
          <w:tcPr>
            <w:tcW w:w="892" w:type="dxa"/>
            <w:noWrap/>
            <w:vAlign w:val="bottom"/>
            <w:hideMark/>
          </w:tcPr>
          <w:p w14:paraId="3C05CC4E" w14:textId="77777777" w:rsidR="00D05040" w:rsidRPr="00D05040" w:rsidRDefault="00D05040" w:rsidP="00D05040">
            <w:r w:rsidRPr="00D05040">
              <w:t>Vol</w:t>
            </w:r>
          </w:p>
        </w:tc>
        <w:tc>
          <w:tcPr>
            <w:tcW w:w="796" w:type="dxa"/>
            <w:noWrap/>
            <w:vAlign w:val="bottom"/>
            <w:hideMark/>
          </w:tcPr>
          <w:p w14:paraId="457B9325" w14:textId="77777777" w:rsidR="00D05040" w:rsidRPr="00D05040" w:rsidRDefault="00D05040" w:rsidP="00D05040">
            <w:r w:rsidRPr="00D05040">
              <w:t>S</w:t>
            </w:r>
          </w:p>
        </w:tc>
        <w:tc>
          <w:tcPr>
            <w:tcW w:w="1097" w:type="dxa"/>
            <w:noWrap/>
            <w:vAlign w:val="bottom"/>
            <w:hideMark/>
          </w:tcPr>
          <w:p w14:paraId="30C8BEDF" w14:textId="77777777" w:rsidR="00D05040" w:rsidRPr="00D05040" w:rsidRDefault="00D05040" w:rsidP="00D05040">
            <w:r w:rsidRPr="00D05040">
              <w:t>34218</w:t>
            </w:r>
          </w:p>
        </w:tc>
        <w:tc>
          <w:tcPr>
            <w:tcW w:w="3330" w:type="dxa"/>
            <w:vAlign w:val="bottom"/>
            <w:hideMark/>
          </w:tcPr>
          <w:p w14:paraId="204F2EFB" w14:textId="77777777" w:rsidR="00D05040" w:rsidRPr="00D05040" w:rsidRDefault="00D05040" w:rsidP="00D05040">
            <w:r w:rsidRPr="00D05040">
              <w:t>Acrylonitrile</w:t>
            </w:r>
          </w:p>
        </w:tc>
        <w:tc>
          <w:tcPr>
            <w:tcW w:w="1080" w:type="dxa"/>
            <w:noWrap/>
            <w:vAlign w:val="center"/>
            <w:hideMark/>
          </w:tcPr>
          <w:p w14:paraId="18CA0EFB" w14:textId="77777777" w:rsidR="00D05040" w:rsidRPr="00D05040" w:rsidRDefault="00D05040" w:rsidP="005E70F5">
            <w:pPr>
              <w:jc w:val="right"/>
            </w:pPr>
            <w:r w:rsidRPr="00D05040">
              <w:t>2322</w:t>
            </w:r>
          </w:p>
        </w:tc>
        <w:tc>
          <w:tcPr>
            <w:tcW w:w="928" w:type="dxa"/>
            <w:noWrap/>
            <w:vAlign w:val="center"/>
            <w:hideMark/>
          </w:tcPr>
          <w:p w14:paraId="1AAD64B7" w14:textId="77777777" w:rsidR="00D05040" w:rsidRPr="00D05040" w:rsidRDefault="00D05040" w:rsidP="005E70F5">
            <w:pPr>
              <w:jc w:val="right"/>
            </w:pPr>
            <w:r w:rsidRPr="00D05040">
              <w:t>0</w:t>
            </w:r>
          </w:p>
        </w:tc>
        <w:tc>
          <w:tcPr>
            <w:tcW w:w="1042" w:type="dxa"/>
            <w:noWrap/>
            <w:vAlign w:val="center"/>
            <w:hideMark/>
          </w:tcPr>
          <w:p w14:paraId="08FD766F" w14:textId="77777777" w:rsidR="00D05040" w:rsidRPr="00D05040" w:rsidRDefault="00D05040" w:rsidP="005E70F5">
            <w:pPr>
              <w:jc w:val="right"/>
            </w:pPr>
            <w:r w:rsidRPr="00D05040">
              <w:t>0.0%</w:t>
            </w:r>
          </w:p>
        </w:tc>
        <w:tc>
          <w:tcPr>
            <w:tcW w:w="830" w:type="dxa"/>
            <w:shd w:val="clear" w:color="auto" w:fill="auto"/>
            <w:noWrap/>
            <w:vAlign w:val="center"/>
            <w:hideMark/>
          </w:tcPr>
          <w:p w14:paraId="7EB52B68" w14:textId="77777777" w:rsidR="00D05040" w:rsidRPr="00D05040" w:rsidRDefault="00D05040" w:rsidP="005E70F5">
            <w:pPr>
              <w:jc w:val="right"/>
            </w:pPr>
            <w:r w:rsidRPr="00D05040">
              <w:t>2322</w:t>
            </w:r>
          </w:p>
        </w:tc>
        <w:tc>
          <w:tcPr>
            <w:tcW w:w="941" w:type="dxa"/>
            <w:shd w:val="clear" w:color="auto" w:fill="auto"/>
            <w:noWrap/>
            <w:vAlign w:val="center"/>
            <w:hideMark/>
          </w:tcPr>
          <w:p w14:paraId="074F1FA2" w14:textId="77777777" w:rsidR="00D05040" w:rsidRPr="00D05040" w:rsidRDefault="00D05040" w:rsidP="005E70F5">
            <w:pPr>
              <w:jc w:val="right"/>
            </w:pPr>
            <w:r w:rsidRPr="00D05040">
              <w:t>100.0%</w:t>
            </w:r>
          </w:p>
        </w:tc>
      </w:tr>
      <w:tr w:rsidR="00D05040" w:rsidRPr="00D05040" w14:paraId="02DEB3AD" w14:textId="77777777" w:rsidTr="005E70F5">
        <w:trPr>
          <w:cantSplit/>
          <w:jc w:val="center"/>
        </w:trPr>
        <w:tc>
          <w:tcPr>
            <w:tcW w:w="892" w:type="dxa"/>
            <w:noWrap/>
            <w:vAlign w:val="bottom"/>
            <w:hideMark/>
          </w:tcPr>
          <w:p w14:paraId="3CC90FA3" w14:textId="77777777" w:rsidR="00D05040" w:rsidRPr="00D05040" w:rsidRDefault="00D05040" w:rsidP="00D05040">
            <w:r w:rsidRPr="00D05040">
              <w:t>Vol</w:t>
            </w:r>
          </w:p>
        </w:tc>
        <w:tc>
          <w:tcPr>
            <w:tcW w:w="796" w:type="dxa"/>
            <w:noWrap/>
            <w:vAlign w:val="bottom"/>
            <w:hideMark/>
          </w:tcPr>
          <w:p w14:paraId="0869AE85" w14:textId="77777777" w:rsidR="00D05040" w:rsidRPr="00D05040" w:rsidRDefault="00D05040" w:rsidP="00D05040">
            <w:r w:rsidRPr="00D05040">
              <w:t>S</w:t>
            </w:r>
          </w:p>
        </w:tc>
        <w:tc>
          <w:tcPr>
            <w:tcW w:w="1097" w:type="dxa"/>
            <w:noWrap/>
            <w:vAlign w:val="bottom"/>
            <w:hideMark/>
          </w:tcPr>
          <w:p w14:paraId="5958DC23" w14:textId="77777777" w:rsidR="00D05040" w:rsidRPr="00D05040" w:rsidRDefault="00D05040" w:rsidP="00D05040">
            <w:r w:rsidRPr="00D05040">
              <w:t>34237</w:t>
            </w:r>
          </w:p>
        </w:tc>
        <w:tc>
          <w:tcPr>
            <w:tcW w:w="3330" w:type="dxa"/>
            <w:vAlign w:val="bottom"/>
            <w:hideMark/>
          </w:tcPr>
          <w:p w14:paraId="410210EB" w14:textId="77777777" w:rsidR="00D05040" w:rsidRPr="00D05040" w:rsidRDefault="00D05040" w:rsidP="00D05040">
            <w:r w:rsidRPr="00D05040">
              <w:t>Benzene</w:t>
            </w:r>
          </w:p>
        </w:tc>
        <w:tc>
          <w:tcPr>
            <w:tcW w:w="1080" w:type="dxa"/>
            <w:noWrap/>
            <w:vAlign w:val="center"/>
            <w:hideMark/>
          </w:tcPr>
          <w:p w14:paraId="074FD7EC" w14:textId="77777777" w:rsidR="00D05040" w:rsidRPr="00D05040" w:rsidRDefault="00D05040" w:rsidP="005E70F5">
            <w:pPr>
              <w:jc w:val="right"/>
            </w:pPr>
            <w:r w:rsidRPr="00D05040">
              <w:t>2322</w:t>
            </w:r>
          </w:p>
        </w:tc>
        <w:tc>
          <w:tcPr>
            <w:tcW w:w="928" w:type="dxa"/>
            <w:noWrap/>
            <w:vAlign w:val="center"/>
            <w:hideMark/>
          </w:tcPr>
          <w:p w14:paraId="1D1B3654" w14:textId="77777777" w:rsidR="00D05040" w:rsidRPr="00D05040" w:rsidRDefault="00D05040" w:rsidP="005E70F5">
            <w:pPr>
              <w:jc w:val="right"/>
            </w:pPr>
            <w:r w:rsidRPr="00D05040">
              <w:t>0</w:t>
            </w:r>
          </w:p>
        </w:tc>
        <w:tc>
          <w:tcPr>
            <w:tcW w:w="1042" w:type="dxa"/>
            <w:noWrap/>
            <w:vAlign w:val="center"/>
            <w:hideMark/>
          </w:tcPr>
          <w:p w14:paraId="37FFF3D5" w14:textId="77777777" w:rsidR="00D05040" w:rsidRPr="00D05040" w:rsidRDefault="00D05040" w:rsidP="005E70F5">
            <w:pPr>
              <w:jc w:val="right"/>
            </w:pPr>
            <w:r w:rsidRPr="00D05040">
              <w:t>0.0%</w:t>
            </w:r>
          </w:p>
        </w:tc>
        <w:tc>
          <w:tcPr>
            <w:tcW w:w="830" w:type="dxa"/>
            <w:shd w:val="clear" w:color="auto" w:fill="auto"/>
            <w:noWrap/>
            <w:vAlign w:val="center"/>
            <w:hideMark/>
          </w:tcPr>
          <w:p w14:paraId="7139F882" w14:textId="77777777" w:rsidR="00D05040" w:rsidRPr="00D05040" w:rsidRDefault="00D05040" w:rsidP="005E70F5">
            <w:pPr>
              <w:jc w:val="right"/>
            </w:pPr>
            <w:r w:rsidRPr="00D05040">
              <w:t>2322</w:t>
            </w:r>
          </w:p>
        </w:tc>
        <w:tc>
          <w:tcPr>
            <w:tcW w:w="941" w:type="dxa"/>
            <w:shd w:val="clear" w:color="auto" w:fill="auto"/>
            <w:noWrap/>
            <w:vAlign w:val="center"/>
            <w:hideMark/>
          </w:tcPr>
          <w:p w14:paraId="57FF9407" w14:textId="77777777" w:rsidR="00D05040" w:rsidRPr="00D05040" w:rsidRDefault="00D05040" w:rsidP="005E70F5">
            <w:pPr>
              <w:jc w:val="right"/>
            </w:pPr>
            <w:r w:rsidRPr="00D05040">
              <w:t>100.0%</w:t>
            </w:r>
          </w:p>
        </w:tc>
      </w:tr>
      <w:tr w:rsidR="00D05040" w:rsidRPr="00D05040" w14:paraId="45393D45" w14:textId="77777777" w:rsidTr="005E70F5">
        <w:trPr>
          <w:cantSplit/>
          <w:jc w:val="center"/>
        </w:trPr>
        <w:tc>
          <w:tcPr>
            <w:tcW w:w="892" w:type="dxa"/>
            <w:noWrap/>
            <w:vAlign w:val="bottom"/>
            <w:hideMark/>
          </w:tcPr>
          <w:p w14:paraId="349FB33D" w14:textId="77777777" w:rsidR="00D05040" w:rsidRPr="00D05040" w:rsidRDefault="00D05040" w:rsidP="00D05040">
            <w:r w:rsidRPr="00D05040">
              <w:t>Vol</w:t>
            </w:r>
          </w:p>
        </w:tc>
        <w:tc>
          <w:tcPr>
            <w:tcW w:w="796" w:type="dxa"/>
            <w:noWrap/>
            <w:vAlign w:val="bottom"/>
            <w:hideMark/>
          </w:tcPr>
          <w:p w14:paraId="6DABF843" w14:textId="77777777" w:rsidR="00D05040" w:rsidRPr="00D05040" w:rsidRDefault="00D05040" w:rsidP="00D05040">
            <w:r w:rsidRPr="00D05040">
              <w:t>S</w:t>
            </w:r>
          </w:p>
        </w:tc>
        <w:tc>
          <w:tcPr>
            <w:tcW w:w="1097" w:type="dxa"/>
            <w:noWrap/>
            <w:vAlign w:val="bottom"/>
            <w:hideMark/>
          </w:tcPr>
          <w:p w14:paraId="79600FA8" w14:textId="77777777" w:rsidR="00D05040" w:rsidRPr="00D05040" w:rsidRDefault="00D05040" w:rsidP="00D05040">
            <w:r w:rsidRPr="00D05040">
              <w:t>34290</w:t>
            </w:r>
          </w:p>
        </w:tc>
        <w:tc>
          <w:tcPr>
            <w:tcW w:w="3330" w:type="dxa"/>
            <w:vAlign w:val="bottom"/>
            <w:hideMark/>
          </w:tcPr>
          <w:p w14:paraId="7545A0D4" w14:textId="77777777" w:rsidR="00D05040" w:rsidRPr="00D05040" w:rsidRDefault="00D05040" w:rsidP="00D05040">
            <w:r w:rsidRPr="00D05040">
              <w:t>Bromoform</w:t>
            </w:r>
          </w:p>
        </w:tc>
        <w:tc>
          <w:tcPr>
            <w:tcW w:w="1080" w:type="dxa"/>
            <w:noWrap/>
            <w:vAlign w:val="center"/>
            <w:hideMark/>
          </w:tcPr>
          <w:p w14:paraId="0B37EE83" w14:textId="77777777" w:rsidR="00D05040" w:rsidRPr="00D05040" w:rsidRDefault="00D05040" w:rsidP="005E70F5">
            <w:pPr>
              <w:jc w:val="right"/>
            </w:pPr>
            <w:r w:rsidRPr="00D05040">
              <w:t>255</w:t>
            </w:r>
          </w:p>
        </w:tc>
        <w:tc>
          <w:tcPr>
            <w:tcW w:w="928" w:type="dxa"/>
            <w:noWrap/>
            <w:vAlign w:val="center"/>
            <w:hideMark/>
          </w:tcPr>
          <w:p w14:paraId="7BC5D70D" w14:textId="77777777" w:rsidR="00D05040" w:rsidRPr="00D05040" w:rsidRDefault="00D05040" w:rsidP="005E70F5">
            <w:pPr>
              <w:jc w:val="right"/>
            </w:pPr>
            <w:r w:rsidRPr="00D05040">
              <w:t>0</w:t>
            </w:r>
          </w:p>
        </w:tc>
        <w:tc>
          <w:tcPr>
            <w:tcW w:w="1042" w:type="dxa"/>
            <w:noWrap/>
            <w:vAlign w:val="center"/>
            <w:hideMark/>
          </w:tcPr>
          <w:p w14:paraId="6FD80827" w14:textId="77777777" w:rsidR="00D05040" w:rsidRPr="00D05040" w:rsidRDefault="00D05040" w:rsidP="005E70F5">
            <w:pPr>
              <w:jc w:val="right"/>
            </w:pPr>
            <w:r w:rsidRPr="00D05040">
              <w:t>0.0%</w:t>
            </w:r>
          </w:p>
        </w:tc>
        <w:tc>
          <w:tcPr>
            <w:tcW w:w="830" w:type="dxa"/>
            <w:shd w:val="clear" w:color="auto" w:fill="auto"/>
            <w:noWrap/>
            <w:vAlign w:val="center"/>
            <w:hideMark/>
          </w:tcPr>
          <w:p w14:paraId="4DBDB8E0" w14:textId="77777777" w:rsidR="00D05040" w:rsidRPr="00D05040" w:rsidRDefault="00D05040" w:rsidP="005E70F5">
            <w:pPr>
              <w:jc w:val="right"/>
            </w:pPr>
            <w:r w:rsidRPr="00D05040">
              <w:t>255</w:t>
            </w:r>
          </w:p>
        </w:tc>
        <w:tc>
          <w:tcPr>
            <w:tcW w:w="941" w:type="dxa"/>
            <w:shd w:val="clear" w:color="auto" w:fill="auto"/>
            <w:noWrap/>
            <w:vAlign w:val="center"/>
            <w:hideMark/>
          </w:tcPr>
          <w:p w14:paraId="026A5B32" w14:textId="77777777" w:rsidR="00D05040" w:rsidRPr="00D05040" w:rsidRDefault="00D05040" w:rsidP="005E70F5">
            <w:pPr>
              <w:jc w:val="right"/>
            </w:pPr>
            <w:r w:rsidRPr="00D05040">
              <w:t>100.0%</w:t>
            </w:r>
          </w:p>
        </w:tc>
      </w:tr>
      <w:tr w:rsidR="00D05040" w:rsidRPr="00D05040" w14:paraId="4F596572" w14:textId="77777777" w:rsidTr="005E70F5">
        <w:trPr>
          <w:cantSplit/>
          <w:jc w:val="center"/>
        </w:trPr>
        <w:tc>
          <w:tcPr>
            <w:tcW w:w="892" w:type="dxa"/>
            <w:noWrap/>
            <w:vAlign w:val="bottom"/>
            <w:hideMark/>
          </w:tcPr>
          <w:p w14:paraId="3FF04B13" w14:textId="77777777" w:rsidR="00D05040" w:rsidRPr="00D05040" w:rsidRDefault="00D05040" w:rsidP="00D05040">
            <w:r w:rsidRPr="00D05040">
              <w:t>Vol</w:t>
            </w:r>
          </w:p>
        </w:tc>
        <w:tc>
          <w:tcPr>
            <w:tcW w:w="796" w:type="dxa"/>
            <w:noWrap/>
            <w:vAlign w:val="bottom"/>
            <w:hideMark/>
          </w:tcPr>
          <w:p w14:paraId="007CDB91" w14:textId="77777777" w:rsidR="00D05040" w:rsidRPr="00D05040" w:rsidRDefault="00D05040" w:rsidP="00D05040">
            <w:r w:rsidRPr="00D05040">
              <w:t>S</w:t>
            </w:r>
          </w:p>
        </w:tc>
        <w:tc>
          <w:tcPr>
            <w:tcW w:w="1097" w:type="dxa"/>
            <w:noWrap/>
            <w:vAlign w:val="bottom"/>
            <w:hideMark/>
          </w:tcPr>
          <w:p w14:paraId="50FFFDFA" w14:textId="77777777" w:rsidR="00D05040" w:rsidRPr="00D05040" w:rsidRDefault="00D05040" w:rsidP="00D05040">
            <w:r w:rsidRPr="00D05040">
              <w:t>34299</w:t>
            </w:r>
          </w:p>
        </w:tc>
        <w:tc>
          <w:tcPr>
            <w:tcW w:w="3330" w:type="dxa"/>
            <w:vAlign w:val="bottom"/>
            <w:hideMark/>
          </w:tcPr>
          <w:p w14:paraId="07BF316C" w14:textId="77777777" w:rsidR="00D05040" w:rsidRPr="00D05040" w:rsidRDefault="00D05040" w:rsidP="00D05040">
            <w:r w:rsidRPr="00D05040">
              <w:t>Carbon Tetrachloride</w:t>
            </w:r>
          </w:p>
        </w:tc>
        <w:tc>
          <w:tcPr>
            <w:tcW w:w="1080" w:type="dxa"/>
            <w:noWrap/>
            <w:vAlign w:val="center"/>
            <w:hideMark/>
          </w:tcPr>
          <w:p w14:paraId="4CD7B3C1" w14:textId="77777777" w:rsidR="00D05040" w:rsidRPr="00D05040" w:rsidRDefault="00D05040" w:rsidP="005E70F5">
            <w:pPr>
              <w:jc w:val="right"/>
            </w:pPr>
            <w:r w:rsidRPr="00D05040">
              <w:t>2319</w:t>
            </w:r>
          </w:p>
        </w:tc>
        <w:tc>
          <w:tcPr>
            <w:tcW w:w="928" w:type="dxa"/>
            <w:noWrap/>
            <w:vAlign w:val="center"/>
            <w:hideMark/>
          </w:tcPr>
          <w:p w14:paraId="0A17E3CF" w14:textId="77777777" w:rsidR="00D05040" w:rsidRPr="00D05040" w:rsidRDefault="00D05040" w:rsidP="005E70F5">
            <w:pPr>
              <w:jc w:val="right"/>
            </w:pPr>
            <w:r w:rsidRPr="00D05040">
              <w:t>0</w:t>
            </w:r>
          </w:p>
        </w:tc>
        <w:tc>
          <w:tcPr>
            <w:tcW w:w="1042" w:type="dxa"/>
            <w:noWrap/>
            <w:vAlign w:val="center"/>
            <w:hideMark/>
          </w:tcPr>
          <w:p w14:paraId="518B36DE" w14:textId="77777777" w:rsidR="00D05040" w:rsidRPr="00D05040" w:rsidRDefault="00D05040" w:rsidP="005E70F5">
            <w:pPr>
              <w:jc w:val="right"/>
            </w:pPr>
            <w:r w:rsidRPr="00D05040">
              <w:t>0.0%</w:t>
            </w:r>
          </w:p>
        </w:tc>
        <w:tc>
          <w:tcPr>
            <w:tcW w:w="830" w:type="dxa"/>
            <w:shd w:val="clear" w:color="auto" w:fill="auto"/>
            <w:noWrap/>
            <w:vAlign w:val="center"/>
            <w:hideMark/>
          </w:tcPr>
          <w:p w14:paraId="64C4C51A" w14:textId="77777777" w:rsidR="00D05040" w:rsidRPr="00D05040" w:rsidRDefault="00D05040" w:rsidP="005E70F5">
            <w:pPr>
              <w:jc w:val="right"/>
            </w:pPr>
            <w:r w:rsidRPr="00D05040">
              <w:t>2319</w:t>
            </w:r>
          </w:p>
        </w:tc>
        <w:tc>
          <w:tcPr>
            <w:tcW w:w="941" w:type="dxa"/>
            <w:shd w:val="clear" w:color="auto" w:fill="auto"/>
            <w:noWrap/>
            <w:vAlign w:val="center"/>
            <w:hideMark/>
          </w:tcPr>
          <w:p w14:paraId="6BCA6A35" w14:textId="77777777" w:rsidR="00D05040" w:rsidRPr="00D05040" w:rsidRDefault="00D05040" w:rsidP="005E70F5">
            <w:pPr>
              <w:jc w:val="right"/>
            </w:pPr>
            <w:r w:rsidRPr="00D05040">
              <w:t>100.0%</w:t>
            </w:r>
          </w:p>
        </w:tc>
      </w:tr>
      <w:tr w:rsidR="00D05040" w:rsidRPr="00D05040" w14:paraId="51C3F6F5" w14:textId="77777777" w:rsidTr="005E70F5">
        <w:trPr>
          <w:cantSplit/>
          <w:jc w:val="center"/>
        </w:trPr>
        <w:tc>
          <w:tcPr>
            <w:tcW w:w="892" w:type="dxa"/>
            <w:noWrap/>
            <w:vAlign w:val="bottom"/>
            <w:hideMark/>
          </w:tcPr>
          <w:p w14:paraId="3395995C" w14:textId="77777777" w:rsidR="00D05040" w:rsidRPr="00D05040" w:rsidRDefault="00D05040" w:rsidP="00D05040">
            <w:r w:rsidRPr="00D05040">
              <w:t>Vol</w:t>
            </w:r>
          </w:p>
        </w:tc>
        <w:tc>
          <w:tcPr>
            <w:tcW w:w="796" w:type="dxa"/>
            <w:noWrap/>
            <w:vAlign w:val="bottom"/>
            <w:hideMark/>
          </w:tcPr>
          <w:p w14:paraId="0D293B30" w14:textId="77777777" w:rsidR="00D05040" w:rsidRPr="00D05040" w:rsidRDefault="00D05040" w:rsidP="00D05040">
            <w:r w:rsidRPr="00D05040">
              <w:t>S</w:t>
            </w:r>
          </w:p>
        </w:tc>
        <w:tc>
          <w:tcPr>
            <w:tcW w:w="1097" w:type="dxa"/>
            <w:noWrap/>
            <w:vAlign w:val="bottom"/>
            <w:hideMark/>
          </w:tcPr>
          <w:p w14:paraId="01D04EF9" w14:textId="77777777" w:rsidR="00D05040" w:rsidRPr="00D05040" w:rsidRDefault="00D05040" w:rsidP="00D05040">
            <w:r w:rsidRPr="00D05040">
              <w:t>34304</w:t>
            </w:r>
          </w:p>
        </w:tc>
        <w:tc>
          <w:tcPr>
            <w:tcW w:w="3330" w:type="dxa"/>
            <w:vAlign w:val="bottom"/>
            <w:hideMark/>
          </w:tcPr>
          <w:p w14:paraId="2F725237" w14:textId="77777777" w:rsidR="00D05040" w:rsidRPr="00D05040" w:rsidRDefault="00D05040" w:rsidP="00D05040">
            <w:r w:rsidRPr="00D05040">
              <w:t>Chlorobenzene</w:t>
            </w:r>
          </w:p>
        </w:tc>
        <w:tc>
          <w:tcPr>
            <w:tcW w:w="1080" w:type="dxa"/>
            <w:noWrap/>
            <w:vAlign w:val="center"/>
            <w:hideMark/>
          </w:tcPr>
          <w:p w14:paraId="4FC8E4D1" w14:textId="77777777" w:rsidR="00D05040" w:rsidRPr="00D05040" w:rsidRDefault="00D05040" w:rsidP="005E70F5">
            <w:pPr>
              <w:jc w:val="right"/>
            </w:pPr>
            <w:r w:rsidRPr="00D05040">
              <w:t>2322</w:t>
            </w:r>
          </w:p>
        </w:tc>
        <w:tc>
          <w:tcPr>
            <w:tcW w:w="928" w:type="dxa"/>
            <w:noWrap/>
            <w:vAlign w:val="center"/>
            <w:hideMark/>
          </w:tcPr>
          <w:p w14:paraId="68FF18CA" w14:textId="77777777" w:rsidR="00D05040" w:rsidRPr="00D05040" w:rsidRDefault="00D05040" w:rsidP="005E70F5">
            <w:pPr>
              <w:jc w:val="right"/>
            </w:pPr>
            <w:r w:rsidRPr="00D05040">
              <w:t>0</w:t>
            </w:r>
          </w:p>
        </w:tc>
        <w:tc>
          <w:tcPr>
            <w:tcW w:w="1042" w:type="dxa"/>
            <w:noWrap/>
            <w:vAlign w:val="center"/>
            <w:hideMark/>
          </w:tcPr>
          <w:p w14:paraId="1D66E8AF" w14:textId="77777777" w:rsidR="00D05040" w:rsidRPr="00D05040" w:rsidRDefault="00D05040" w:rsidP="005E70F5">
            <w:pPr>
              <w:jc w:val="right"/>
            </w:pPr>
            <w:r w:rsidRPr="00D05040">
              <w:t>0.0%</w:t>
            </w:r>
          </w:p>
        </w:tc>
        <w:tc>
          <w:tcPr>
            <w:tcW w:w="830" w:type="dxa"/>
            <w:shd w:val="clear" w:color="auto" w:fill="auto"/>
            <w:noWrap/>
            <w:vAlign w:val="center"/>
            <w:hideMark/>
          </w:tcPr>
          <w:p w14:paraId="0FF93940" w14:textId="77777777" w:rsidR="00D05040" w:rsidRPr="00D05040" w:rsidRDefault="00D05040" w:rsidP="005E70F5">
            <w:pPr>
              <w:jc w:val="right"/>
            </w:pPr>
            <w:r w:rsidRPr="00D05040">
              <w:t>2322</w:t>
            </w:r>
          </w:p>
        </w:tc>
        <w:tc>
          <w:tcPr>
            <w:tcW w:w="941" w:type="dxa"/>
            <w:shd w:val="clear" w:color="auto" w:fill="auto"/>
            <w:noWrap/>
            <w:vAlign w:val="center"/>
            <w:hideMark/>
          </w:tcPr>
          <w:p w14:paraId="6715FE26" w14:textId="77777777" w:rsidR="00D05040" w:rsidRPr="00D05040" w:rsidRDefault="00D05040" w:rsidP="005E70F5">
            <w:pPr>
              <w:jc w:val="right"/>
            </w:pPr>
            <w:r w:rsidRPr="00D05040">
              <w:t>100.0%</w:t>
            </w:r>
          </w:p>
        </w:tc>
      </w:tr>
      <w:tr w:rsidR="00D05040" w:rsidRPr="00D05040" w14:paraId="74CF0B91" w14:textId="77777777" w:rsidTr="005E70F5">
        <w:trPr>
          <w:cantSplit/>
          <w:jc w:val="center"/>
        </w:trPr>
        <w:tc>
          <w:tcPr>
            <w:tcW w:w="892" w:type="dxa"/>
            <w:noWrap/>
            <w:vAlign w:val="bottom"/>
            <w:hideMark/>
          </w:tcPr>
          <w:p w14:paraId="65E5F835" w14:textId="77777777" w:rsidR="00D05040" w:rsidRPr="00D05040" w:rsidRDefault="00D05040" w:rsidP="00D05040">
            <w:r w:rsidRPr="00D05040">
              <w:t>Vol</w:t>
            </w:r>
          </w:p>
        </w:tc>
        <w:tc>
          <w:tcPr>
            <w:tcW w:w="796" w:type="dxa"/>
            <w:noWrap/>
            <w:vAlign w:val="bottom"/>
            <w:hideMark/>
          </w:tcPr>
          <w:p w14:paraId="426FF5FA" w14:textId="77777777" w:rsidR="00D05040" w:rsidRPr="00D05040" w:rsidRDefault="00D05040" w:rsidP="00D05040">
            <w:r w:rsidRPr="00D05040">
              <w:t>S</w:t>
            </w:r>
          </w:p>
        </w:tc>
        <w:tc>
          <w:tcPr>
            <w:tcW w:w="1097" w:type="dxa"/>
            <w:noWrap/>
            <w:vAlign w:val="bottom"/>
            <w:hideMark/>
          </w:tcPr>
          <w:p w14:paraId="5C3C40CD" w14:textId="77777777" w:rsidR="00D05040" w:rsidRPr="00D05040" w:rsidRDefault="00D05040" w:rsidP="00D05040">
            <w:r w:rsidRPr="00D05040">
              <w:t>34309</w:t>
            </w:r>
          </w:p>
        </w:tc>
        <w:tc>
          <w:tcPr>
            <w:tcW w:w="3330" w:type="dxa"/>
            <w:vAlign w:val="bottom"/>
            <w:hideMark/>
          </w:tcPr>
          <w:p w14:paraId="0E8ECF2B" w14:textId="77777777" w:rsidR="00D05040" w:rsidRPr="00D05040" w:rsidRDefault="00D05040" w:rsidP="00D05040">
            <w:r w:rsidRPr="00D05040">
              <w:t>Dibromochloromethane</w:t>
            </w:r>
          </w:p>
        </w:tc>
        <w:tc>
          <w:tcPr>
            <w:tcW w:w="1080" w:type="dxa"/>
            <w:noWrap/>
            <w:vAlign w:val="center"/>
            <w:hideMark/>
          </w:tcPr>
          <w:p w14:paraId="17AE5E2B" w14:textId="77777777" w:rsidR="00D05040" w:rsidRPr="00D05040" w:rsidRDefault="00D05040" w:rsidP="005E70F5">
            <w:pPr>
              <w:jc w:val="right"/>
            </w:pPr>
            <w:r w:rsidRPr="00D05040">
              <w:t>255</w:t>
            </w:r>
          </w:p>
        </w:tc>
        <w:tc>
          <w:tcPr>
            <w:tcW w:w="928" w:type="dxa"/>
            <w:noWrap/>
            <w:vAlign w:val="center"/>
            <w:hideMark/>
          </w:tcPr>
          <w:p w14:paraId="175F5E48" w14:textId="77777777" w:rsidR="00D05040" w:rsidRPr="00D05040" w:rsidRDefault="00D05040" w:rsidP="005E70F5">
            <w:pPr>
              <w:jc w:val="right"/>
            </w:pPr>
            <w:r w:rsidRPr="00D05040">
              <w:t>0</w:t>
            </w:r>
          </w:p>
        </w:tc>
        <w:tc>
          <w:tcPr>
            <w:tcW w:w="1042" w:type="dxa"/>
            <w:noWrap/>
            <w:vAlign w:val="center"/>
            <w:hideMark/>
          </w:tcPr>
          <w:p w14:paraId="40B0AEA6" w14:textId="77777777" w:rsidR="00D05040" w:rsidRPr="00D05040" w:rsidRDefault="00D05040" w:rsidP="005E70F5">
            <w:pPr>
              <w:jc w:val="right"/>
            </w:pPr>
            <w:r w:rsidRPr="00D05040">
              <w:t>0.0%</w:t>
            </w:r>
          </w:p>
        </w:tc>
        <w:tc>
          <w:tcPr>
            <w:tcW w:w="830" w:type="dxa"/>
            <w:shd w:val="clear" w:color="auto" w:fill="auto"/>
            <w:noWrap/>
            <w:vAlign w:val="center"/>
            <w:hideMark/>
          </w:tcPr>
          <w:p w14:paraId="5528DC83" w14:textId="77777777" w:rsidR="00D05040" w:rsidRPr="00D05040" w:rsidRDefault="00D05040" w:rsidP="005E70F5">
            <w:pPr>
              <w:jc w:val="right"/>
            </w:pPr>
            <w:r w:rsidRPr="00D05040">
              <w:t>255</w:t>
            </w:r>
          </w:p>
        </w:tc>
        <w:tc>
          <w:tcPr>
            <w:tcW w:w="941" w:type="dxa"/>
            <w:shd w:val="clear" w:color="auto" w:fill="auto"/>
            <w:noWrap/>
            <w:vAlign w:val="center"/>
            <w:hideMark/>
          </w:tcPr>
          <w:p w14:paraId="1BA06F00" w14:textId="77777777" w:rsidR="00D05040" w:rsidRPr="00D05040" w:rsidRDefault="00D05040" w:rsidP="005E70F5">
            <w:pPr>
              <w:jc w:val="right"/>
            </w:pPr>
            <w:r w:rsidRPr="00D05040">
              <w:t>100.0%</w:t>
            </w:r>
          </w:p>
        </w:tc>
      </w:tr>
      <w:tr w:rsidR="00D05040" w:rsidRPr="00D05040" w14:paraId="718030E3" w14:textId="77777777" w:rsidTr="005E70F5">
        <w:trPr>
          <w:cantSplit/>
          <w:jc w:val="center"/>
        </w:trPr>
        <w:tc>
          <w:tcPr>
            <w:tcW w:w="892" w:type="dxa"/>
            <w:noWrap/>
            <w:vAlign w:val="bottom"/>
            <w:hideMark/>
          </w:tcPr>
          <w:p w14:paraId="45FBBF33" w14:textId="77777777" w:rsidR="00D05040" w:rsidRPr="00D05040" w:rsidRDefault="00D05040" w:rsidP="00D05040">
            <w:r w:rsidRPr="00D05040">
              <w:t>Vol</w:t>
            </w:r>
          </w:p>
        </w:tc>
        <w:tc>
          <w:tcPr>
            <w:tcW w:w="796" w:type="dxa"/>
            <w:noWrap/>
            <w:vAlign w:val="bottom"/>
            <w:hideMark/>
          </w:tcPr>
          <w:p w14:paraId="65E2D560" w14:textId="77777777" w:rsidR="00D05040" w:rsidRPr="00D05040" w:rsidRDefault="00D05040" w:rsidP="00D05040">
            <w:r w:rsidRPr="00D05040">
              <w:t>S</w:t>
            </w:r>
          </w:p>
        </w:tc>
        <w:tc>
          <w:tcPr>
            <w:tcW w:w="1097" w:type="dxa"/>
            <w:noWrap/>
            <w:vAlign w:val="bottom"/>
            <w:hideMark/>
          </w:tcPr>
          <w:p w14:paraId="4A20B983" w14:textId="77777777" w:rsidR="00D05040" w:rsidRPr="00D05040" w:rsidRDefault="00D05040" w:rsidP="00D05040">
            <w:r w:rsidRPr="00D05040">
              <w:t>34314</w:t>
            </w:r>
          </w:p>
        </w:tc>
        <w:tc>
          <w:tcPr>
            <w:tcW w:w="3330" w:type="dxa"/>
            <w:vAlign w:val="bottom"/>
            <w:hideMark/>
          </w:tcPr>
          <w:p w14:paraId="6479B72C" w14:textId="77777777" w:rsidR="00D05040" w:rsidRPr="00D05040" w:rsidRDefault="00D05040" w:rsidP="00D05040">
            <w:r w:rsidRPr="00D05040">
              <w:t>Chloroethane</w:t>
            </w:r>
          </w:p>
        </w:tc>
        <w:tc>
          <w:tcPr>
            <w:tcW w:w="1080" w:type="dxa"/>
            <w:noWrap/>
            <w:vAlign w:val="center"/>
            <w:hideMark/>
          </w:tcPr>
          <w:p w14:paraId="2C74F1FF" w14:textId="77777777" w:rsidR="00D05040" w:rsidRPr="00D05040" w:rsidRDefault="00D05040" w:rsidP="005E70F5">
            <w:pPr>
              <w:jc w:val="right"/>
            </w:pPr>
            <w:r w:rsidRPr="00D05040">
              <w:t>2322</w:t>
            </w:r>
          </w:p>
        </w:tc>
        <w:tc>
          <w:tcPr>
            <w:tcW w:w="928" w:type="dxa"/>
            <w:noWrap/>
            <w:vAlign w:val="center"/>
            <w:hideMark/>
          </w:tcPr>
          <w:p w14:paraId="1D748367" w14:textId="77777777" w:rsidR="00D05040" w:rsidRPr="00D05040" w:rsidRDefault="00D05040" w:rsidP="005E70F5">
            <w:pPr>
              <w:jc w:val="right"/>
            </w:pPr>
            <w:r w:rsidRPr="00D05040">
              <w:t>0</w:t>
            </w:r>
          </w:p>
        </w:tc>
        <w:tc>
          <w:tcPr>
            <w:tcW w:w="1042" w:type="dxa"/>
            <w:noWrap/>
            <w:vAlign w:val="center"/>
            <w:hideMark/>
          </w:tcPr>
          <w:p w14:paraId="19E1D000" w14:textId="77777777" w:rsidR="00D05040" w:rsidRPr="00D05040" w:rsidRDefault="00D05040" w:rsidP="005E70F5">
            <w:pPr>
              <w:jc w:val="right"/>
            </w:pPr>
            <w:r w:rsidRPr="00D05040">
              <w:t>0.0%</w:t>
            </w:r>
          </w:p>
        </w:tc>
        <w:tc>
          <w:tcPr>
            <w:tcW w:w="830" w:type="dxa"/>
            <w:shd w:val="clear" w:color="auto" w:fill="auto"/>
            <w:noWrap/>
            <w:vAlign w:val="center"/>
            <w:hideMark/>
          </w:tcPr>
          <w:p w14:paraId="06F551B7" w14:textId="77777777" w:rsidR="00D05040" w:rsidRPr="00D05040" w:rsidRDefault="00D05040" w:rsidP="005E70F5">
            <w:pPr>
              <w:jc w:val="right"/>
            </w:pPr>
            <w:r w:rsidRPr="00D05040">
              <w:t>2322</w:t>
            </w:r>
          </w:p>
        </w:tc>
        <w:tc>
          <w:tcPr>
            <w:tcW w:w="941" w:type="dxa"/>
            <w:shd w:val="clear" w:color="auto" w:fill="auto"/>
            <w:noWrap/>
            <w:vAlign w:val="center"/>
            <w:hideMark/>
          </w:tcPr>
          <w:p w14:paraId="0C4C986C" w14:textId="77777777" w:rsidR="00D05040" w:rsidRPr="00D05040" w:rsidRDefault="00D05040" w:rsidP="005E70F5">
            <w:pPr>
              <w:jc w:val="right"/>
            </w:pPr>
            <w:r w:rsidRPr="00D05040">
              <w:t>100.0%</w:t>
            </w:r>
          </w:p>
        </w:tc>
      </w:tr>
      <w:tr w:rsidR="00D05040" w:rsidRPr="00D05040" w14:paraId="461DB98C" w14:textId="77777777" w:rsidTr="005E70F5">
        <w:trPr>
          <w:cantSplit/>
          <w:jc w:val="center"/>
        </w:trPr>
        <w:tc>
          <w:tcPr>
            <w:tcW w:w="892" w:type="dxa"/>
            <w:noWrap/>
            <w:vAlign w:val="bottom"/>
            <w:hideMark/>
          </w:tcPr>
          <w:p w14:paraId="5DE06382" w14:textId="77777777" w:rsidR="00D05040" w:rsidRPr="00D05040" w:rsidRDefault="00D05040" w:rsidP="00D05040">
            <w:r w:rsidRPr="00D05040">
              <w:t>Vol</w:t>
            </w:r>
          </w:p>
        </w:tc>
        <w:tc>
          <w:tcPr>
            <w:tcW w:w="796" w:type="dxa"/>
            <w:noWrap/>
            <w:vAlign w:val="bottom"/>
            <w:hideMark/>
          </w:tcPr>
          <w:p w14:paraId="04565390" w14:textId="77777777" w:rsidR="00D05040" w:rsidRPr="00D05040" w:rsidRDefault="00D05040" w:rsidP="00D05040">
            <w:r w:rsidRPr="00D05040">
              <w:t>S</w:t>
            </w:r>
          </w:p>
        </w:tc>
        <w:tc>
          <w:tcPr>
            <w:tcW w:w="1097" w:type="dxa"/>
            <w:noWrap/>
            <w:vAlign w:val="bottom"/>
            <w:hideMark/>
          </w:tcPr>
          <w:p w14:paraId="7ED06CE9" w14:textId="77777777" w:rsidR="00D05040" w:rsidRPr="00D05040" w:rsidRDefault="00D05040" w:rsidP="00D05040">
            <w:r w:rsidRPr="00D05040">
              <w:t>34318</w:t>
            </w:r>
          </w:p>
        </w:tc>
        <w:tc>
          <w:tcPr>
            <w:tcW w:w="3330" w:type="dxa"/>
            <w:vAlign w:val="bottom"/>
            <w:hideMark/>
          </w:tcPr>
          <w:p w14:paraId="1CEF304A" w14:textId="77777777" w:rsidR="00D05040" w:rsidRPr="00D05040" w:rsidRDefault="00D05040" w:rsidP="00D05040">
            <w:r w:rsidRPr="00D05040">
              <w:t>Chloroform</w:t>
            </w:r>
          </w:p>
        </w:tc>
        <w:tc>
          <w:tcPr>
            <w:tcW w:w="1080" w:type="dxa"/>
            <w:noWrap/>
            <w:vAlign w:val="center"/>
            <w:hideMark/>
          </w:tcPr>
          <w:p w14:paraId="1F1C5449" w14:textId="77777777" w:rsidR="00D05040" w:rsidRPr="00D05040" w:rsidRDefault="00D05040" w:rsidP="005E70F5">
            <w:pPr>
              <w:jc w:val="right"/>
            </w:pPr>
            <w:r w:rsidRPr="00D05040">
              <w:t>2322</w:t>
            </w:r>
          </w:p>
        </w:tc>
        <w:tc>
          <w:tcPr>
            <w:tcW w:w="928" w:type="dxa"/>
            <w:noWrap/>
            <w:vAlign w:val="center"/>
            <w:hideMark/>
          </w:tcPr>
          <w:p w14:paraId="1CDA4059" w14:textId="77777777" w:rsidR="00D05040" w:rsidRPr="00D05040" w:rsidRDefault="00D05040" w:rsidP="005E70F5">
            <w:pPr>
              <w:jc w:val="right"/>
            </w:pPr>
            <w:r w:rsidRPr="00D05040">
              <w:t>0</w:t>
            </w:r>
          </w:p>
        </w:tc>
        <w:tc>
          <w:tcPr>
            <w:tcW w:w="1042" w:type="dxa"/>
            <w:noWrap/>
            <w:vAlign w:val="center"/>
            <w:hideMark/>
          </w:tcPr>
          <w:p w14:paraId="7BE36946" w14:textId="77777777" w:rsidR="00D05040" w:rsidRPr="00D05040" w:rsidRDefault="00D05040" w:rsidP="005E70F5">
            <w:pPr>
              <w:jc w:val="right"/>
            </w:pPr>
            <w:r w:rsidRPr="00D05040">
              <w:t>0.0%</w:t>
            </w:r>
          </w:p>
        </w:tc>
        <w:tc>
          <w:tcPr>
            <w:tcW w:w="830" w:type="dxa"/>
            <w:shd w:val="clear" w:color="auto" w:fill="auto"/>
            <w:noWrap/>
            <w:vAlign w:val="center"/>
            <w:hideMark/>
          </w:tcPr>
          <w:p w14:paraId="5E4AA58D" w14:textId="77777777" w:rsidR="00D05040" w:rsidRPr="00D05040" w:rsidRDefault="00D05040" w:rsidP="005E70F5">
            <w:pPr>
              <w:jc w:val="right"/>
            </w:pPr>
            <w:r w:rsidRPr="00D05040">
              <w:t>2322</w:t>
            </w:r>
          </w:p>
        </w:tc>
        <w:tc>
          <w:tcPr>
            <w:tcW w:w="941" w:type="dxa"/>
            <w:shd w:val="clear" w:color="auto" w:fill="auto"/>
            <w:noWrap/>
            <w:vAlign w:val="center"/>
            <w:hideMark/>
          </w:tcPr>
          <w:p w14:paraId="70BE0DA0" w14:textId="77777777" w:rsidR="00D05040" w:rsidRPr="00D05040" w:rsidRDefault="00D05040" w:rsidP="005E70F5">
            <w:pPr>
              <w:jc w:val="right"/>
            </w:pPr>
            <w:r w:rsidRPr="00D05040">
              <w:t>100.0%</w:t>
            </w:r>
          </w:p>
        </w:tc>
      </w:tr>
      <w:tr w:rsidR="00D05040" w:rsidRPr="00D05040" w14:paraId="5CA9C3CA" w14:textId="77777777" w:rsidTr="005E70F5">
        <w:trPr>
          <w:cantSplit/>
          <w:jc w:val="center"/>
        </w:trPr>
        <w:tc>
          <w:tcPr>
            <w:tcW w:w="892" w:type="dxa"/>
            <w:noWrap/>
            <w:vAlign w:val="bottom"/>
            <w:hideMark/>
          </w:tcPr>
          <w:p w14:paraId="7D64049A" w14:textId="77777777" w:rsidR="00D05040" w:rsidRPr="00D05040" w:rsidRDefault="00D05040" w:rsidP="00D05040">
            <w:r w:rsidRPr="00D05040">
              <w:t>Vol</w:t>
            </w:r>
          </w:p>
        </w:tc>
        <w:tc>
          <w:tcPr>
            <w:tcW w:w="796" w:type="dxa"/>
            <w:noWrap/>
            <w:vAlign w:val="bottom"/>
            <w:hideMark/>
          </w:tcPr>
          <w:p w14:paraId="0111727F" w14:textId="77777777" w:rsidR="00D05040" w:rsidRPr="00D05040" w:rsidRDefault="00D05040" w:rsidP="00D05040">
            <w:r w:rsidRPr="00D05040">
              <w:t>S</w:t>
            </w:r>
          </w:p>
        </w:tc>
        <w:tc>
          <w:tcPr>
            <w:tcW w:w="1097" w:type="dxa"/>
            <w:noWrap/>
            <w:vAlign w:val="bottom"/>
            <w:hideMark/>
          </w:tcPr>
          <w:p w14:paraId="15623101" w14:textId="77777777" w:rsidR="00D05040" w:rsidRPr="00D05040" w:rsidRDefault="00D05040" w:rsidP="00D05040">
            <w:r w:rsidRPr="00D05040">
              <w:t>34330</w:t>
            </w:r>
          </w:p>
        </w:tc>
        <w:tc>
          <w:tcPr>
            <w:tcW w:w="3330" w:type="dxa"/>
            <w:vAlign w:val="bottom"/>
            <w:hideMark/>
          </w:tcPr>
          <w:p w14:paraId="72FEB60C" w14:textId="77777777" w:rsidR="00D05040" w:rsidRPr="00D05040" w:rsidRDefault="00D05040" w:rsidP="00D05040">
            <w:r w:rsidRPr="00D05040">
              <w:t>Bromodichloromethane</w:t>
            </w:r>
          </w:p>
        </w:tc>
        <w:tc>
          <w:tcPr>
            <w:tcW w:w="1080" w:type="dxa"/>
            <w:noWrap/>
            <w:vAlign w:val="center"/>
            <w:hideMark/>
          </w:tcPr>
          <w:p w14:paraId="309AE907" w14:textId="77777777" w:rsidR="00D05040" w:rsidRPr="00D05040" w:rsidRDefault="00D05040" w:rsidP="005E70F5">
            <w:pPr>
              <w:jc w:val="right"/>
            </w:pPr>
            <w:r w:rsidRPr="00D05040">
              <w:t>255</w:t>
            </w:r>
          </w:p>
        </w:tc>
        <w:tc>
          <w:tcPr>
            <w:tcW w:w="928" w:type="dxa"/>
            <w:noWrap/>
            <w:vAlign w:val="center"/>
            <w:hideMark/>
          </w:tcPr>
          <w:p w14:paraId="41EA7AC0" w14:textId="77777777" w:rsidR="00D05040" w:rsidRPr="00D05040" w:rsidRDefault="00D05040" w:rsidP="005E70F5">
            <w:pPr>
              <w:jc w:val="right"/>
            </w:pPr>
            <w:r w:rsidRPr="00D05040">
              <w:t>0</w:t>
            </w:r>
          </w:p>
        </w:tc>
        <w:tc>
          <w:tcPr>
            <w:tcW w:w="1042" w:type="dxa"/>
            <w:noWrap/>
            <w:vAlign w:val="center"/>
            <w:hideMark/>
          </w:tcPr>
          <w:p w14:paraId="5B73DCFB" w14:textId="77777777" w:rsidR="00D05040" w:rsidRPr="00D05040" w:rsidRDefault="00D05040" w:rsidP="005E70F5">
            <w:pPr>
              <w:jc w:val="right"/>
            </w:pPr>
            <w:r w:rsidRPr="00D05040">
              <w:t>0.0%</w:t>
            </w:r>
          </w:p>
        </w:tc>
        <w:tc>
          <w:tcPr>
            <w:tcW w:w="830" w:type="dxa"/>
            <w:shd w:val="clear" w:color="auto" w:fill="auto"/>
            <w:noWrap/>
            <w:vAlign w:val="center"/>
            <w:hideMark/>
          </w:tcPr>
          <w:p w14:paraId="06F18319" w14:textId="77777777" w:rsidR="00D05040" w:rsidRPr="00D05040" w:rsidRDefault="00D05040" w:rsidP="005E70F5">
            <w:pPr>
              <w:jc w:val="right"/>
            </w:pPr>
            <w:r w:rsidRPr="00D05040">
              <w:t>255</w:t>
            </w:r>
          </w:p>
        </w:tc>
        <w:tc>
          <w:tcPr>
            <w:tcW w:w="941" w:type="dxa"/>
            <w:shd w:val="clear" w:color="auto" w:fill="auto"/>
            <w:noWrap/>
            <w:vAlign w:val="center"/>
            <w:hideMark/>
          </w:tcPr>
          <w:p w14:paraId="7A3EF77F" w14:textId="77777777" w:rsidR="00D05040" w:rsidRPr="00D05040" w:rsidRDefault="00D05040" w:rsidP="005E70F5">
            <w:pPr>
              <w:jc w:val="right"/>
            </w:pPr>
            <w:r w:rsidRPr="00D05040">
              <w:t>100.0%</w:t>
            </w:r>
          </w:p>
        </w:tc>
      </w:tr>
      <w:tr w:rsidR="00D05040" w:rsidRPr="00D05040" w14:paraId="46BE4FED" w14:textId="77777777" w:rsidTr="005E70F5">
        <w:trPr>
          <w:cantSplit/>
          <w:jc w:val="center"/>
        </w:trPr>
        <w:tc>
          <w:tcPr>
            <w:tcW w:w="892" w:type="dxa"/>
            <w:noWrap/>
            <w:vAlign w:val="bottom"/>
            <w:hideMark/>
          </w:tcPr>
          <w:p w14:paraId="77C8F193" w14:textId="77777777" w:rsidR="00D05040" w:rsidRPr="00D05040" w:rsidRDefault="00D05040" w:rsidP="00D05040">
            <w:r w:rsidRPr="00D05040">
              <w:t>Vol</w:t>
            </w:r>
          </w:p>
        </w:tc>
        <w:tc>
          <w:tcPr>
            <w:tcW w:w="796" w:type="dxa"/>
            <w:noWrap/>
            <w:vAlign w:val="bottom"/>
            <w:hideMark/>
          </w:tcPr>
          <w:p w14:paraId="72E88265" w14:textId="77777777" w:rsidR="00D05040" w:rsidRPr="00D05040" w:rsidRDefault="00D05040" w:rsidP="00D05040">
            <w:r w:rsidRPr="00D05040">
              <w:t>S</w:t>
            </w:r>
          </w:p>
        </w:tc>
        <w:tc>
          <w:tcPr>
            <w:tcW w:w="1097" w:type="dxa"/>
            <w:noWrap/>
            <w:vAlign w:val="bottom"/>
            <w:hideMark/>
          </w:tcPr>
          <w:p w14:paraId="5CDF4F68" w14:textId="77777777" w:rsidR="00D05040" w:rsidRPr="00D05040" w:rsidRDefault="00D05040" w:rsidP="00D05040">
            <w:r w:rsidRPr="00D05040">
              <w:t>34374</w:t>
            </w:r>
          </w:p>
        </w:tc>
        <w:tc>
          <w:tcPr>
            <w:tcW w:w="3330" w:type="dxa"/>
            <w:vAlign w:val="bottom"/>
            <w:hideMark/>
          </w:tcPr>
          <w:p w14:paraId="7DF62637" w14:textId="77777777" w:rsidR="00D05040" w:rsidRPr="00D05040" w:rsidRDefault="00D05040" w:rsidP="00D05040">
            <w:r w:rsidRPr="00D05040">
              <w:t>Ethylbenzene</w:t>
            </w:r>
          </w:p>
        </w:tc>
        <w:tc>
          <w:tcPr>
            <w:tcW w:w="1080" w:type="dxa"/>
            <w:noWrap/>
            <w:vAlign w:val="center"/>
            <w:hideMark/>
          </w:tcPr>
          <w:p w14:paraId="6724F939" w14:textId="77777777" w:rsidR="00D05040" w:rsidRPr="00D05040" w:rsidRDefault="00D05040" w:rsidP="005E70F5">
            <w:pPr>
              <w:jc w:val="right"/>
            </w:pPr>
            <w:r w:rsidRPr="00D05040">
              <w:t>2322</w:t>
            </w:r>
          </w:p>
        </w:tc>
        <w:tc>
          <w:tcPr>
            <w:tcW w:w="928" w:type="dxa"/>
            <w:noWrap/>
            <w:vAlign w:val="center"/>
            <w:hideMark/>
          </w:tcPr>
          <w:p w14:paraId="1079F99E" w14:textId="77777777" w:rsidR="00D05040" w:rsidRPr="00D05040" w:rsidRDefault="00D05040" w:rsidP="005E70F5">
            <w:pPr>
              <w:jc w:val="right"/>
            </w:pPr>
            <w:r w:rsidRPr="00D05040">
              <w:t>0</w:t>
            </w:r>
          </w:p>
        </w:tc>
        <w:tc>
          <w:tcPr>
            <w:tcW w:w="1042" w:type="dxa"/>
            <w:noWrap/>
            <w:vAlign w:val="center"/>
            <w:hideMark/>
          </w:tcPr>
          <w:p w14:paraId="3269EA2E" w14:textId="77777777" w:rsidR="00D05040" w:rsidRPr="00D05040" w:rsidRDefault="00D05040" w:rsidP="005E70F5">
            <w:pPr>
              <w:jc w:val="right"/>
            </w:pPr>
            <w:r w:rsidRPr="00D05040">
              <w:t>0.0%</w:t>
            </w:r>
          </w:p>
        </w:tc>
        <w:tc>
          <w:tcPr>
            <w:tcW w:w="830" w:type="dxa"/>
            <w:shd w:val="clear" w:color="auto" w:fill="auto"/>
            <w:noWrap/>
            <w:vAlign w:val="center"/>
            <w:hideMark/>
          </w:tcPr>
          <w:p w14:paraId="2449C100" w14:textId="77777777" w:rsidR="00D05040" w:rsidRPr="00D05040" w:rsidRDefault="00D05040" w:rsidP="005E70F5">
            <w:pPr>
              <w:jc w:val="right"/>
            </w:pPr>
            <w:r w:rsidRPr="00D05040">
              <w:t>2322</w:t>
            </w:r>
          </w:p>
        </w:tc>
        <w:tc>
          <w:tcPr>
            <w:tcW w:w="941" w:type="dxa"/>
            <w:shd w:val="clear" w:color="auto" w:fill="auto"/>
            <w:noWrap/>
            <w:vAlign w:val="center"/>
            <w:hideMark/>
          </w:tcPr>
          <w:p w14:paraId="3C7DF21E" w14:textId="77777777" w:rsidR="00D05040" w:rsidRPr="00D05040" w:rsidRDefault="00D05040" w:rsidP="005E70F5">
            <w:pPr>
              <w:jc w:val="right"/>
            </w:pPr>
            <w:r w:rsidRPr="00D05040">
              <w:t>100.0%</w:t>
            </w:r>
          </w:p>
        </w:tc>
      </w:tr>
      <w:tr w:rsidR="00D05040" w:rsidRPr="00D05040" w14:paraId="77925CB6" w14:textId="77777777" w:rsidTr="005E70F5">
        <w:trPr>
          <w:cantSplit/>
          <w:jc w:val="center"/>
        </w:trPr>
        <w:tc>
          <w:tcPr>
            <w:tcW w:w="892" w:type="dxa"/>
            <w:noWrap/>
            <w:vAlign w:val="bottom"/>
            <w:hideMark/>
          </w:tcPr>
          <w:p w14:paraId="0E0D0793" w14:textId="77777777" w:rsidR="00D05040" w:rsidRPr="00D05040" w:rsidRDefault="00D05040" w:rsidP="00D05040">
            <w:r w:rsidRPr="00D05040">
              <w:t>Vol</w:t>
            </w:r>
          </w:p>
        </w:tc>
        <w:tc>
          <w:tcPr>
            <w:tcW w:w="796" w:type="dxa"/>
            <w:noWrap/>
            <w:vAlign w:val="bottom"/>
            <w:hideMark/>
          </w:tcPr>
          <w:p w14:paraId="24E84907" w14:textId="77777777" w:rsidR="00D05040" w:rsidRPr="00D05040" w:rsidRDefault="00D05040" w:rsidP="00D05040">
            <w:r w:rsidRPr="00D05040">
              <w:t>S</w:t>
            </w:r>
          </w:p>
        </w:tc>
        <w:tc>
          <w:tcPr>
            <w:tcW w:w="1097" w:type="dxa"/>
            <w:noWrap/>
            <w:vAlign w:val="bottom"/>
            <w:hideMark/>
          </w:tcPr>
          <w:p w14:paraId="7E4654FA" w14:textId="77777777" w:rsidR="00D05040" w:rsidRPr="00D05040" w:rsidRDefault="00D05040" w:rsidP="00D05040">
            <w:r w:rsidRPr="00D05040">
              <w:t>34426</w:t>
            </w:r>
          </w:p>
        </w:tc>
        <w:tc>
          <w:tcPr>
            <w:tcW w:w="3330" w:type="dxa"/>
            <w:vAlign w:val="bottom"/>
            <w:hideMark/>
          </w:tcPr>
          <w:p w14:paraId="6B36E6F1" w14:textId="77777777" w:rsidR="00D05040" w:rsidRPr="00D05040" w:rsidRDefault="00D05040" w:rsidP="00D05040">
            <w:r w:rsidRPr="00D05040">
              <w:t>Methylene Chloride</w:t>
            </w:r>
          </w:p>
        </w:tc>
        <w:tc>
          <w:tcPr>
            <w:tcW w:w="1080" w:type="dxa"/>
            <w:noWrap/>
            <w:vAlign w:val="center"/>
            <w:hideMark/>
          </w:tcPr>
          <w:p w14:paraId="34468996" w14:textId="77777777" w:rsidR="00D05040" w:rsidRPr="00D05040" w:rsidRDefault="00D05040" w:rsidP="005E70F5">
            <w:pPr>
              <w:jc w:val="right"/>
            </w:pPr>
            <w:r w:rsidRPr="00D05040">
              <w:t>2322</w:t>
            </w:r>
          </w:p>
        </w:tc>
        <w:tc>
          <w:tcPr>
            <w:tcW w:w="928" w:type="dxa"/>
            <w:noWrap/>
            <w:vAlign w:val="center"/>
            <w:hideMark/>
          </w:tcPr>
          <w:p w14:paraId="111917D6" w14:textId="77777777" w:rsidR="00D05040" w:rsidRPr="00D05040" w:rsidRDefault="00D05040" w:rsidP="005E70F5">
            <w:pPr>
              <w:jc w:val="right"/>
            </w:pPr>
            <w:r w:rsidRPr="00D05040">
              <w:t>0</w:t>
            </w:r>
          </w:p>
        </w:tc>
        <w:tc>
          <w:tcPr>
            <w:tcW w:w="1042" w:type="dxa"/>
            <w:noWrap/>
            <w:vAlign w:val="center"/>
            <w:hideMark/>
          </w:tcPr>
          <w:p w14:paraId="0AB42624" w14:textId="77777777" w:rsidR="00D05040" w:rsidRPr="00D05040" w:rsidRDefault="00D05040" w:rsidP="005E70F5">
            <w:pPr>
              <w:jc w:val="right"/>
            </w:pPr>
            <w:r w:rsidRPr="00D05040">
              <w:t>0.0%</w:t>
            </w:r>
          </w:p>
        </w:tc>
        <w:tc>
          <w:tcPr>
            <w:tcW w:w="830" w:type="dxa"/>
            <w:shd w:val="clear" w:color="auto" w:fill="auto"/>
            <w:noWrap/>
            <w:vAlign w:val="center"/>
            <w:hideMark/>
          </w:tcPr>
          <w:p w14:paraId="3C27EBCD" w14:textId="77777777" w:rsidR="00D05040" w:rsidRPr="00D05040" w:rsidRDefault="00D05040" w:rsidP="005E70F5">
            <w:pPr>
              <w:jc w:val="right"/>
            </w:pPr>
            <w:r w:rsidRPr="00D05040">
              <w:t>2322</w:t>
            </w:r>
          </w:p>
        </w:tc>
        <w:tc>
          <w:tcPr>
            <w:tcW w:w="941" w:type="dxa"/>
            <w:shd w:val="clear" w:color="auto" w:fill="auto"/>
            <w:noWrap/>
            <w:vAlign w:val="center"/>
            <w:hideMark/>
          </w:tcPr>
          <w:p w14:paraId="628DDE34" w14:textId="77777777" w:rsidR="00D05040" w:rsidRPr="00D05040" w:rsidRDefault="00D05040" w:rsidP="005E70F5">
            <w:pPr>
              <w:jc w:val="right"/>
            </w:pPr>
            <w:r w:rsidRPr="00D05040">
              <w:t>100.0%</w:t>
            </w:r>
          </w:p>
        </w:tc>
      </w:tr>
      <w:tr w:rsidR="00D05040" w:rsidRPr="00D05040" w14:paraId="1E05838A" w14:textId="77777777" w:rsidTr="005E70F5">
        <w:trPr>
          <w:cantSplit/>
          <w:jc w:val="center"/>
        </w:trPr>
        <w:tc>
          <w:tcPr>
            <w:tcW w:w="892" w:type="dxa"/>
            <w:noWrap/>
            <w:vAlign w:val="bottom"/>
            <w:hideMark/>
          </w:tcPr>
          <w:p w14:paraId="44FB9A91" w14:textId="77777777" w:rsidR="00D05040" w:rsidRPr="00D05040" w:rsidRDefault="00D05040" w:rsidP="00D05040">
            <w:r w:rsidRPr="00D05040">
              <w:t>Vol</w:t>
            </w:r>
          </w:p>
        </w:tc>
        <w:tc>
          <w:tcPr>
            <w:tcW w:w="796" w:type="dxa"/>
            <w:noWrap/>
            <w:vAlign w:val="bottom"/>
            <w:hideMark/>
          </w:tcPr>
          <w:p w14:paraId="03658E9C" w14:textId="77777777" w:rsidR="00D05040" w:rsidRPr="00D05040" w:rsidRDefault="00D05040" w:rsidP="00D05040">
            <w:r w:rsidRPr="00D05040">
              <w:t>S</w:t>
            </w:r>
          </w:p>
        </w:tc>
        <w:tc>
          <w:tcPr>
            <w:tcW w:w="1097" w:type="dxa"/>
            <w:noWrap/>
            <w:vAlign w:val="bottom"/>
            <w:hideMark/>
          </w:tcPr>
          <w:p w14:paraId="6A1CB9A8" w14:textId="77777777" w:rsidR="00D05040" w:rsidRPr="00D05040" w:rsidRDefault="00D05040" w:rsidP="00D05040">
            <w:r w:rsidRPr="00D05040">
              <w:t>34478</w:t>
            </w:r>
          </w:p>
        </w:tc>
        <w:tc>
          <w:tcPr>
            <w:tcW w:w="3330" w:type="dxa"/>
            <w:vAlign w:val="bottom"/>
            <w:hideMark/>
          </w:tcPr>
          <w:p w14:paraId="6B0B4AB4" w14:textId="77777777" w:rsidR="00D05040" w:rsidRPr="00D05040" w:rsidRDefault="00D05040" w:rsidP="00D05040">
            <w:r w:rsidRPr="00D05040">
              <w:t>Tetrachloroethylene</w:t>
            </w:r>
          </w:p>
        </w:tc>
        <w:tc>
          <w:tcPr>
            <w:tcW w:w="1080" w:type="dxa"/>
            <w:noWrap/>
            <w:vAlign w:val="center"/>
            <w:hideMark/>
          </w:tcPr>
          <w:p w14:paraId="2B3DD214" w14:textId="77777777" w:rsidR="00D05040" w:rsidRPr="00D05040" w:rsidRDefault="00D05040" w:rsidP="005E70F5">
            <w:pPr>
              <w:jc w:val="right"/>
            </w:pPr>
            <w:r w:rsidRPr="00D05040">
              <w:t>2322</w:t>
            </w:r>
          </w:p>
        </w:tc>
        <w:tc>
          <w:tcPr>
            <w:tcW w:w="928" w:type="dxa"/>
            <w:noWrap/>
            <w:vAlign w:val="center"/>
            <w:hideMark/>
          </w:tcPr>
          <w:p w14:paraId="7DB11850" w14:textId="77777777" w:rsidR="00D05040" w:rsidRPr="00D05040" w:rsidRDefault="00D05040" w:rsidP="005E70F5">
            <w:pPr>
              <w:jc w:val="right"/>
            </w:pPr>
            <w:r w:rsidRPr="00D05040">
              <w:t>0</w:t>
            </w:r>
          </w:p>
        </w:tc>
        <w:tc>
          <w:tcPr>
            <w:tcW w:w="1042" w:type="dxa"/>
            <w:noWrap/>
            <w:vAlign w:val="center"/>
            <w:hideMark/>
          </w:tcPr>
          <w:p w14:paraId="0DFEA71B" w14:textId="77777777" w:rsidR="00D05040" w:rsidRPr="00D05040" w:rsidRDefault="00D05040" w:rsidP="005E70F5">
            <w:pPr>
              <w:jc w:val="right"/>
            </w:pPr>
            <w:r w:rsidRPr="00D05040">
              <w:t>0.0%</w:t>
            </w:r>
          </w:p>
        </w:tc>
        <w:tc>
          <w:tcPr>
            <w:tcW w:w="830" w:type="dxa"/>
            <w:shd w:val="clear" w:color="auto" w:fill="auto"/>
            <w:noWrap/>
            <w:vAlign w:val="center"/>
            <w:hideMark/>
          </w:tcPr>
          <w:p w14:paraId="7D5D7BF7" w14:textId="77777777" w:rsidR="00D05040" w:rsidRPr="00D05040" w:rsidRDefault="00D05040" w:rsidP="005E70F5">
            <w:pPr>
              <w:jc w:val="right"/>
            </w:pPr>
            <w:r w:rsidRPr="00D05040">
              <w:t>2322</w:t>
            </w:r>
          </w:p>
        </w:tc>
        <w:tc>
          <w:tcPr>
            <w:tcW w:w="941" w:type="dxa"/>
            <w:shd w:val="clear" w:color="auto" w:fill="auto"/>
            <w:noWrap/>
            <w:vAlign w:val="center"/>
            <w:hideMark/>
          </w:tcPr>
          <w:p w14:paraId="0669A5AD" w14:textId="77777777" w:rsidR="00D05040" w:rsidRPr="00D05040" w:rsidRDefault="00D05040" w:rsidP="005E70F5">
            <w:pPr>
              <w:jc w:val="right"/>
            </w:pPr>
            <w:r w:rsidRPr="00D05040">
              <w:t>100.0%</w:t>
            </w:r>
          </w:p>
        </w:tc>
      </w:tr>
      <w:tr w:rsidR="00D05040" w:rsidRPr="00D05040" w14:paraId="673DB5BF" w14:textId="77777777" w:rsidTr="005E70F5">
        <w:trPr>
          <w:cantSplit/>
          <w:jc w:val="center"/>
        </w:trPr>
        <w:tc>
          <w:tcPr>
            <w:tcW w:w="892" w:type="dxa"/>
            <w:noWrap/>
            <w:vAlign w:val="bottom"/>
            <w:hideMark/>
          </w:tcPr>
          <w:p w14:paraId="5494069F" w14:textId="77777777" w:rsidR="00D05040" w:rsidRPr="00D05040" w:rsidRDefault="00D05040" w:rsidP="00D05040">
            <w:r w:rsidRPr="00D05040">
              <w:t>Vol</w:t>
            </w:r>
          </w:p>
        </w:tc>
        <w:tc>
          <w:tcPr>
            <w:tcW w:w="796" w:type="dxa"/>
            <w:noWrap/>
            <w:vAlign w:val="bottom"/>
            <w:hideMark/>
          </w:tcPr>
          <w:p w14:paraId="4DCED229" w14:textId="77777777" w:rsidR="00D05040" w:rsidRPr="00D05040" w:rsidRDefault="00D05040" w:rsidP="00D05040">
            <w:r w:rsidRPr="00D05040">
              <w:t>S</w:t>
            </w:r>
          </w:p>
        </w:tc>
        <w:tc>
          <w:tcPr>
            <w:tcW w:w="1097" w:type="dxa"/>
            <w:noWrap/>
            <w:vAlign w:val="bottom"/>
            <w:hideMark/>
          </w:tcPr>
          <w:p w14:paraId="126144EA" w14:textId="77777777" w:rsidR="00D05040" w:rsidRPr="00D05040" w:rsidRDefault="00D05040" w:rsidP="00D05040">
            <w:r w:rsidRPr="00D05040">
              <w:t>34483</w:t>
            </w:r>
          </w:p>
        </w:tc>
        <w:tc>
          <w:tcPr>
            <w:tcW w:w="3330" w:type="dxa"/>
            <w:vAlign w:val="bottom"/>
            <w:hideMark/>
          </w:tcPr>
          <w:p w14:paraId="389D8C91" w14:textId="77777777" w:rsidR="00D05040" w:rsidRPr="00D05040" w:rsidRDefault="00D05040" w:rsidP="00D05040">
            <w:r w:rsidRPr="00D05040">
              <w:t>Toluene</w:t>
            </w:r>
          </w:p>
        </w:tc>
        <w:tc>
          <w:tcPr>
            <w:tcW w:w="1080" w:type="dxa"/>
            <w:noWrap/>
            <w:vAlign w:val="center"/>
            <w:hideMark/>
          </w:tcPr>
          <w:p w14:paraId="0F265C10" w14:textId="77777777" w:rsidR="00D05040" w:rsidRPr="00D05040" w:rsidRDefault="00D05040" w:rsidP="005E70F5">
            <w:pPr>
              <w:jc w:val="right"/>
            </w:pPr>
            <w:r w:rsidRPr="00D05040">
              <w:t>2325</w:t>
            </w:r>
          </w:p>
        </w:tc>
        <w:tc>
          <w:tcPr>
            <w:tcW w:w="928" w:type="dxa"/>
            <w:noWrap/>
            <w:vAlign w:val="center"/>
            <w:hideMark/>
          </w:tcPr>
          <w:p w14:paraId="4DA68CEE" w14:textId="77777777" w:rsidR="00D05040" w:rsidRPr="00D05040" w:rsidRDefault="00D05040" w:rsidP="005E70F5">
            <w:pPr>
              <w:jc w:val="right"/>
            </w:pPr>
            <w:r w:rsidRPr="00D05040">
              <w:t>5</w:t>
            </w:r>
          </w:p>
        </w:tc>
        <w:tc>
          <w:tcPr>
            <w:tcW w:w="1042" w:type="dxa"/>
            <w:noWrap/>
            <w:vAlign w:val="center"/>
            <w:hideMark/>
          </w:tcPr>
          <w:p w14:paraId="09796C5E" w14:textId="77777777" w:rsidR="00D05040" w:rsidRPr="00D05040" w:rsidRDefault="00D05040" w:rsidP="005E70F5">
            <w:pPr>
              <w:jc w:val="right"/>
            </w:pPr>
            <w:r w:rsidRPr="00D05040">
              <w:t>0.2%</w:t>
            </w:r>
          </w:p>
        </w:tc>
        <w:tc>
          <w:tcPr>
            <w:tcW w:w="830" w:type="dxa"/>
            <w:shd w:val="clear" w:color="auto" w:fill="auto"/>
            <w:noWrap/>
            <w:vAlign w:val="center"/>
            <w:hideMark/>
          </w:tcPr>
          <w:p w14:paraId="123F06D3" w14:textId="77777777" w:rsidR="00D05040" w:rsidRPr="00D05040" w:rsidRDefault="00D05040" w:rsidP="005E70F5">
            <w:pPr>
              <w:jc w:val="right"/>
            </w:pPr>
            <w:r w:rsidRPr="00D05040">
              <w:t>2320</w:t>
            </w:r>
          </w:p>
        </w:tc>
        <w:tc>
          <w:tcPr>
            <w:tcW w:w="941" w:type="dxa"/>
            <w:shd w:val="clear" w:color="auto" w:fill="auto"/>
            <w:noWrap/>
            <w:vAlign w:val="center"/>
            <w:hideMark/>
          </w:tcPr>
          <w:p w14:paraId="16F59ABB" w14:textId="77777777" w:rsidR="00D05040" w:rsidRPr="00D05040" w:rsidRDefault="00D05040" w:rsidP="005E70F5">
            <w:pPr>
              <w:jc w:val="right"/>
            </w:pPr>
            <w:r w:rsidRPr="00D05040">
              <w:t>99.8%</w:t>
            </w:r>
          </w:p>
        </w:tc>
      </w:tr>
      <w:tr w:rsidR="00D05040" w:rsidRPr="00D05040" w14:paraId="1D6A8F55" w14:textId="77777777" w:rsidTr="005E70F5">
        <w:trPr>
          <w:cantSplit/>
          <w:jc w:val="center"/>
        </w:trPr>
        <w:tc>
          <w:tcPr>
            <w:tcW w:w="892" w:type="dxa"/>
            <w:noWrap/>
            <w:vAlign w:val="bottom"/>
            <w:hideMark/>
          </w:tcPr>
          <w:p w14:paraId="45725AF8" w14:textId="77777777" w:rsidR="00D05040" w:rsidRPr="00D05040" w:rsidRDefault="00D05040" w:rsidP="00D05040">
            <w:r w:rsidRPr="00D05040">
              <w:t>Vol</w:t>
            </w:r>
          </w:p>
        </w:tc>
        <w:tc>
          <w:tcPr>
            <w:tcW w:w="796" w:type="dxa"/>
            <w:noWrap/>
            <w:vAlign w:val="bottom"/>
            <w:hideMark/>
          </w:tcPr>
          <w:p w14:paraId="4F18BC3A" w14:textId="77777777" w:rsidR="00D05040" w:rsidRPr="00D05040" w:rsidRDefault="00D05040" w:rsidP="00D05040">
            <w:r w:rsidRPr="00D05040">
              <w:t>S</w:t>
            </w:r>
          </w:p>
        </w:tc>
        <w:tc>
          <w:tcPr>
            <w:tcW w:w="1097" w:type="dxa"/>
            <w:noWrap/>
            <w:vAlign w:val="bottom"/>
            <w:hideMark/>
          </w:tcPr>
          <w:p w14:paraId="02F9D8A3" w14:textId="77777777" w:rsidR="00D05040" w:rsidRPr="00D05040" w:rsidRDefault="00D05040" w:rsidP="00D05040">
            <w:r w:rsidRPr="00D05040">
              <w:t>34487</w:t>
            </w:r>
          </w:p>
        </w:tc>
        <w:tc>
          <w:tcPr>
            <w:tcW w:w="3330" w:type="dxa"/>
            <w:vAlign w:val="bottom"/>
            <w:hideMark/>
          </w:tcPr>
          <w:p w14:paraId="45F89758" w14:textId="77777777" w:rsidR="00D05040" w:rsidRPr="00D05040" w:rsidRDefault="00D05040" w:rsidP="00D05040">
            <w:r w:rsidRPr="00D05040">
              <w:t>Trichloroethylene</w:t>
            </w:r>
          </w:p>
        </w:tc>
        <w:tc>
          <w:tcPr>
            <w:tcW w:w="1080" w:type="dxa"/>
            <w:noWrap/>
            <w:vAlign w:val="center"/>
            <w:hideMark/>
          </w:tcPr>
          <w:p w14:paraId="6CD2D24D" w14:textId="77777777" w:rsidR="00D05040" w:rsidRPr="00D05040" w:rsidRDefault="00D05040" w:rsidP="005E70F5">
            <w:pPr>
              <w:jc w:val="right"/>
            </w:pPr>
            <w:r w:rsidRPr="00D05040">
              <w:t>2322</w:t>
            </w:r>
          </w:p>
        </w:tc>
        <w:tc>
          <w:tcPr>
            <w:tcW w:w="928" w:type="dxa"/>
            <w:noWrap/>
            <w:vAlign w:val="center"/>
            <w:hideMark/>
          </w:tcPr>
          <w:p w14:paraId="6EDAC1D1" w14:textId="77777777" w:rsidR="00D05040" w:rsidRPr="00D05040" w:rsidRDefault="00D05040" w:rsidP="005E70F5">
            <w:pPr>
              <w:jc w:val="right"/>
            </w:pPr>
            <w:r w:rsidRPr="00D05040">
              <w:t>0</w:t>
            </w:r>
          </w:p>
        </w:tc>
        <w:tc>
          <w:tcPr>
            <w:tcW w:w="1042" w:type="dxa"/>
            <w:noWrap/>
            <w:vAlign w:val="center"/>
            <w:hideMark/>
          </w:tcPr>
          <w:p w14:paraId="594A53DA" w14:textId="77777777" w:rsidR="00D05040" w:rsidRPr="00D05040" w:rsidRDefault="00D05040" w:rsidP="005E70F5">
            <w:pPr>
              <w:jc w:val="right"/>
            </w:pPr>
            <w:r w:rsidRPr="00D05040">
              <w:t>0.0%</w:t>
            </w:r>
          </w:p>
        </w:tc>
        <w:tc>
          <w:tcPr>
            <w:tcW w:w="830" w:type="dxa"/>
            <w:shd w:val="clear" w:color="auto" w:fill="auto"/>
            <w:noWrap/>
            <w:vAlign w:val="center"/>
            <w:hideMark/>
          </w:tcPr>
          <w:p w14:paraId="137FC5D0" w14:textId="77777777" w:rsidR="00D05040" w:rsidRPr="00D05040" w:rsidRDefault="00D05040" w:rsidP="005E70F5">
            <w:pPr>
              <w:jc w:val="right"/>
            </w:pPr>
            <w:r w:rsidRPr="00D05040">
              <w:t>2322</w:t>
            </w:r>
          </w:p>
        </w:tc>
        <w:tc>
          <w:tcPr>
            <w:tcW w:w="941" w:type="dxa"/>
            <w:shd w:val="clear" w:color="auto" w:fill="auto"/>
            <w:noWrap/>
            <w:vAlign w:val="center"/>
            <w:hideMark/>
          </w:tcPr>
          <w:p w14:paraId="27D47A74" w14:textId="77777777" w:rsidR="00D05040" w:rsidRPr="00D05040" w:rsidRDefault="00D05040" w:rsidP="005E70F5">
            <w:pPr>
              <w:jc w:val="right"/>
            </w:pPr>
            <w:r w:rsidRPr="00D05040">
              <w:t>100.0%</w:t>
            </w:r>
          </w:p>
        </w:tc>
      </w:tr>
      <w:tr w:rsidR="00D05040" w:rsidRPr="00D05040" w14:paraId="0DC109E6" w14:textId="77777777" w:rsidTr="005E70F5">
        <w:trPr>
          <w:cantSplit/>
          <w:jc w:val="center"/>
        </w:trPr>
        <w:tc>
          <w:tcPr>
            <w:tcW w:w="892" w:type="dxa"/>
            <w:noWrap/>
            <w:vAlign w:val="bottom"/>
            <w:hideMark/>
          </w:tcPr>
          <w:p w14:paraId="1C096588" w14:textId="77777777" w:rsidR="00D05040" w:rsidRPr="00D05040" w:rsidRDefault="00D05040" w:rsidP="00D05040">
            <w:r w:rsidRPr="00D05040">
              <w:t>Vol</w:t>
            </w:r>
          </w:p>
        </w:tc>
        <w:tc>
          <w:tcPr>
            <w:tcW w:w="796" w:type="dxa"/>
            <w:noWrap/>
            <w:vAlign w:val="bottom"/>
            <w:hideMark/>
          </w:tcPr>
          <w:p w14:paraId="2F88C7FB" w14:textId="77777777" w:rsidR="00D05040" w:rsidRPr="00D05040" w:rsidRDefault="00D05040" w:rsidP="00D05040">
            <w:r w:rsidRPr="00D05040">
              <w:t>S</w:t>
            </w:r>
          </w:p>
        </w:tc>
        <w:tc>
          <w:tcPr>
            <w:tcW w:w="1097" w:type="dxa"/>
            <w:noWrap/>
            <w:vAlign w:val="bottom"/>
            <w:hideMark/>
          </w:tcPr>
          <w:p w14:paraId="2D6CBD27" w14:textId="77777777" w:rsidR="00D05040" w:rsidRPr="00D05040" w:rsidRDefault="00D05040" w:rsidP="00D05040">
            <w:r w:rsidRPr="00D05040">
              <w:t>34495</w:t>
            </w:r>
          </w:p>
        </w:tc>
        <w:tc>
          <w:tcPr>
            <w:tcW w:w="3330" w:type="dxa"/>
            <w:vAlign w:val="bottom"/>
            <w:hideMark/>
          </w:tcPr>
          <w:p w14:paraId="3FA15A42" w14:textId="77777777" w:rsidR="00D05040" w:rsidRPr="00D05040" w:rsidRDefault="00D05040" w:rsidP="00D05040">
            <w:r w:rsidRPr="00D05040">
              <w:t>Vinyl Chloride</w:t>
            </w:r>
          </w:p>
        </w:tc>
        <w:tc>
          <w:tcPr>
            <w:tcW w:w="1080" w:type="dxa"/>
            <w:noWrap/>
            <w:vAlign w:val="center"/>
            <w:hideMark/>
          </w:tcPr>
          <w:p w14:paraId="2C106EB1" w14:textId="77777777" w:rsidR="00D05040" w:rsidRPr="00D05040" w:rsidRDefault="00D05040" w:rsidP="005E70F5">
            <w:pPr>
              <w:jc w:val="right"/>
            </w:pPr>
            <w:r w:rsidRPr="00D05040">
              <w:t>2351</w:t>
            </w:r>
          </w:p>
        </w:tc>
        <w:tc>
          <w:tcPr>
            <w:tcW w:w="928" w:type="dxa"/>
            <w:noWrap/>
            <w:vAlign w:val="center"/>
            <w:hideMark/>
          </w:tcPr>
          <w:p w14:paraId="0D73588A" w14:textId="77777777" w:rsidR="00D05040" w:rsidRPr="00D05040" w:rsidRDefault="00D05040" w:rsidP="005E70F5">
            <w:pPr>
              <w:jc w:val="right"/>
            </w:pPr>
            <w:r w:rsidRPr="00D05040">
              <w:t>0</w:t>
            </w:r>
          </w:p>
        </w:tc>
        <w:tc>
          <w:tcPr>
            <w:tcW w:w="1042" w:type="dxa"/>
            <w:noWrap/>
            <w:vAlign w:val="center"/>
            <w:hideMark/>
          </w:tcPr>
          <w:p w14:paraId="1D18709D" w14:textId="77777777" w:rsidR="00D05040" w:rsidRPr="00D05040" w:rsidRDefault="00D05040" w:rsidP="005E70F5">
            <w:pPr>
              <w:jc w:val="right"/>
            </w:pPr>
            <w:r w:rsidRPr="00D05040">
              <w:t>0.0%</w:t>
            </w:r>
          </w:p>
        </w:tc>
        <w:tc>
          <w:tcPr>
            <w:tcW w:w="830" w:type="dxa"/>
            <w:shd w:val="clear" w:color="auto" w:fill="auto"/>
            <w:noWrap/>
            <w:vAlign w:val="center"/>
            <w:hideMark/>
          </w:tcPr>
          <w:p w14:paraId="4DA4FFA4" w14:textId="77777777" w:rsidR="00D05040" w:rsidRPr="00D05040" w:rsidRDefault="00D05040" w:rsidP="005E70F5">
            <w:pPr>
              <w:jc w:val="right"/>
            </w:pPr>
            <w:r w:rsidRPr="00D05040">
              <w:t>2351</w:t>
            </w:r>
          </w:p>
        </w:tc>
        <w:tc>
          <w:tcPr>
            <w:tcW w:w="941" w:type="dxa"/>
            <w:shd w:val="clear" w:color="auto" w:fill="auto"/>
            <w:noWrap/>
            <w:vAlign w:val="center"/>
            <w:hideMark/>
          </w:tcPr>
          <w:p w14:paraId="4DF010CB" w14:textId="77777777" w:rsidR="00D05040" w:rsidRPr="00D05040" w:rsidRDefault="00D05040" w:rsidP="005E70F5">
            <w:pPr>
              <w:jc w:val="right"/>
            </w:pPr>
            <w:r w:rsidRPr="00D05040">
              <w:t>100.0%</w:t>
            </w:r>
          </w:p>
        </w:tc>
      </w:tr>
      <w:tr w:rsidR="00D05040" w:rsidRPr="00D05040" w14:paraId="70184A66" w14:textId="77777777" w:rsidTr="005E70F5">
        <w:trPr>
          <w:cantSplit/>
          <w:jc w:val="center"/>
        </w:trPr>
        <w:tc>
          <w:tcPr>
            <w:tcW w:w="892" w:type="dxa"/>
            <w:noWrap/>
            <w:vAlign w:val="bottom"/>
            <w:hideMark/>
          </w:tcPr>
          <w:p w14:paraId="41A58157" w14:textId="77777777" w:rsidR="00D05040" w:rsidRPr="00D05040" w:rsidRDefault="00D05040" w:rsidP="00D05040">
            <w:r w:rsidRPr="00D05040">
              <w:t>Vol</w:t>
            </w:r>
          </w:p>
        </w:tc>
        <w:tc>
          <w:tcPr>
            <w:tcW w:w="796" w:type="dxa"/>
            <w:noWrap/>
            <w:vAlign w:val="bottom"/>
            <w:hideMark/>
          </w:tcPr>
          <w:p w14:paraId="055FB6B5" w14:textId="77777777" w:rsidR="00D05040" w:rsidRPr="00D05040" w:rsidRDefault="00D05040" w:rsidP="00D05040">
            <w:r w:rsidRPr="00D05040">
              <w:t>S</w:t>
            </w:r>
          </w:p>
        </w:tc>
        <w:tc>
          <w:tcPr>
            <w:tcW w:w="1097" w:type="dxa"/>
            <w:noWrap/>
            <w:vAlign w:val="bottom"/>
            <w:hideMark/>
          </w:tcPr>
          <w:p w14:paraId="43F0F7E6" w14:textId="77777777" w:rsidR="00D05040" w:rsidRPr="00D05040" w:rsidRDefault="00D05040" w:rsidP="00D05040">
            <w:r w:rsidRPr="00D05040">
              <w:t>34499</w:t>
            </w:r>
          </w:p>
        </w:tc>
        <w:tc>
          <w:tcPr>
            <w:tcW w:w="3330" w:type="dxa"/>
            <w:vAlign w:val="bottom"/>
            <w:hideMark/>
          </w:tcPr>
          <w:p w14:paraId="0E630A99" w14:textId="77777777" w:rsidR="00D05040" w:rsidRPr="00D05040" w:rsidRDefault="00D05040" w:rsidP="00D05040">
            <w:r w:rsidRPr="00D05040">
              <w:t>1,1-Dichloroethane</w:t>
            </w:r>
          </w:p>
        </w:tc>
        <w:tc>
          <w:tcPr>
            <w:tcW w:w="1080" w:type="dxa"/>
            <w:noWrap/>
            <w:vAlign w:val="center"/>
            <w:hideMark/>
          </w:tcPr>
          <w:p w14:paraId="089A5379" w14:textId="77777777" w:rsidR="00D05040" w:rsidRPr="00D05040" w:rsidRDefault="00D05040" w:rsidP="005E70F5">
            <w:pPr>
              <w:jc w:val="right"/>
            </w:pPr>
            <w:r w:rsidRPr="00D05040">
              <w:t>2322</w:t>
            </w:r>
          </w:p>
        </w:tc>
        <w:tc>
          <w:tcPr>
            <w:tcW w:w="928" w:type="dxa"/>
            <w:noWrap/>
            <w:vAlign w:val="center"/>
            <w:hideMark/>
          </w:tcPr>
          <w:p w14:paraId="2380EBCD" w14:textId="77777777" w:rsidR="00D05040" w:rsidRPr="00D05040" w:rsidRDefault="00D05040" w:rsidP="005E70F5">
            <w:pPr>
              <w:jc w:val="right"/>
            </w:pPr>
            <w:r w:rsidRPr="00D05040">
              <w:t>0</w:t>
            </w:r>
          </w:p>
        </w:tc>
        <w:tc>
          <w:tcPr>
            <w:tcW w:w="1042" w:type="dxa"/>
            <w:noWrap/>
            <w:vAlign w:val="center"/>
            <w:hideMark/>
          </w:tcPr>
          <w:p w14:paraId="23E2DCB5" w14:textId="77777777" w:rsidR="00D05040" w:rsidRPr="00D05040" w:rsidRDefault="00D05040" w:rsidP="005E70F5">
            <w:pPr>
              <w:jc w:val="right"/>
            </w:pPr>
            <w:r w:rsidRPr="00D05040">
              <w:t>0.0%</w:t>
            </w:r>
          </w:p>
        </w:tc>
        <w:tc>
          <w:tcPr>
            <w:tcW w:w="830" w:type="dxa"/>
            <w:shd w:val="clear" w:color="auto" w:fill="auto"/>
            <w:noWrap/>
            <w:vAlign w:val="center"/>
            <w:hideMark/>
          </w:tcPr>
          <w:p w14:paraId="5139DF4C" w14:textId="77777777" w:rsidR="00D05040" w:rsidRPr="00D05040" w:rsidRDefault="00D05040" w:rsidP="005E70F5">
            <w:pPr>
              <w:jc w:val="right"/>
            </w:pPr>
            <w:r w:rsidRPr="00D05040">
              <w:t>2322</w:t>
            </w:r>
          </w:p>
        </w:tc>
        <w:tc>
          <w:tcPr>
            <w:tcW w:w="941" w:type="dxa"/>
            <w:shd w:val="clear" w:color="auto" w:fill="auto"/>
            <w:noWrap/>
            <w:vAlign w:val="center"/>
            <w:hideMark/>
          </w:tcPr>
          <w:p w14:paraId="343854C1" w14:textId="77777777" w:rsidR="00D05040" w:rsidRPr="00D05040" w:rsidRDefault="00D05040" w:rsidP="005E70F5">
            <w:pPr>
              <w:jc w:val="right"/>
            </w:pPr>
            <w:r w:rsidRPr="00D05040">
              <w:t>100.0%</w:t>
            </w:r>
          </w:p>
        </w:tc>
      </w:tr>
      <w:tr w:rsidR="00D05040" w:rsidRPr="00D05040" w14:paraId="00BC84B1" w14:textId="77777777" w:rsidTr="005E70F5">
        <w:trPr>
          <w:cantSplit/>
          <w:jc w:val="center"/>
        </w:trPr>
        <w:tc>
          <w:tcPr>
            <w:tcW w:w="892" w:type="dxa"/>
            <w:noWrap/>
            <w:vAlign w:val="bottom"/>
            <w:hideMark/>
          </w:tcPr>
          <w:p w14:paraId="6EEB2689" w14:textId="77777777" w:rsidR="00D05040" w:rsidRPr="00D05040" w:rsidRDefault="00D05040" w:rsidP="00D05040">
            <w:r w:rsidRPr="00D05040">
              <w:t>Vol</w:t>
            </w:r>
          </w:p>
        </w:tc>
        <w:tc>
          <w:tcPr>
            <w:tcW w:w="796" w:type="dxa"/>
            <w:noWrap/>
            <w:vAlign w:val="bottom"/>
            <w:hideMark/>
          </w:tcPr>
          <w:p w14:paraId="4E323CCC" w14:textId="77777777" w:rsidR="00D05040" w:rsidRPr="00D05040" w:rsidRDefault="00D05040" w:rsidP="00D05040">
            <w:r w:rsidRPr="00D05040">
              <w:t>S</w:t>
            </w:r>
          </w:p>
        </w:tc>
        <w:tc>
          <w:tcPr>
            <w:tcW w:w="1097" w:type="dxa"/>
            <w:noWrap/>
            <w:vAlign w:val="bottom"/>
            <w:hideMark/>
          </w:tcPr>
          <w:p w14:paraId="78532EA7" w14:textId="77777777" w:rsidR="00D05040" w:rsidRPr="00D05040" w:rsidRDefault="00D05040" w:rsidP="00D05040">
            <w:r w:rsidRPr="00D05040">
              <w:t>34504</w:t>
            </w:r>
          </w:p>
        </w:tc>
        <w:tc>
          <w:tcPr>
            <w:tcW w:w="3330" w:type="dxa"/>
            <w:vAlign w:val="bottom"/>
            <w:hideMark/>
          </w:tcPr>
          <w:p w14:paraId="2A31C6FD" w14:textId="77777777" w:rsidR="00D05040" w:rsidRPr="00D05040" w:rsidRDefault="00D05040" w:rsidP="00D05040">
            <w:r w:rsidRPr="00D05040">
              <w:t>1,1-Dichloroethylene</w:t>
            </w:r>
          </w:p>
        </w:tc>
        <w:tc>
          <w:tcPr>
            <w:tcW w:w="1080" w:type="dxa"/>
            <w:noWrap/>
            <w:vAlign w:val="center"/>
            <w:hideMark/>
          </w:tcPr>
          <w:p w14:paraId="52AB9760" w14:textId="77777777" w:rsidR="00D05040" w:rsidRPr="00D05040" w:rsidRDefault="00D05040" w:rsidP="005E70F5">
            <w:pPr>
              <w:jc w:val="right"/>
            </w:pPr>
            <w:r w:rsidRPr="00D05040">
              <w:t>2322</w:t>
            </w:r>
          </w:p>
        </w:tc>
        <w:tc>
          <w:tcPr>
            <w:tcW w:w="928" w:type="dxa"/>
            <w:noWrap/>
            <w:vAlign w:val="center"/>
            <w:hideMark/>
          </w:tcPr>
          <w:p w14:paraId="1BDB11F2" w14:textId="77777777" w:rsidR="00D05040" w:rsidRPr="00D05040" w:rsidRDefault="00D05040" w:rsidP="005E70F5">
            <w:pPr>
              <w:jc w:val="right"/>
            </w:pPr>
            <w:r w:rsidRPr="00D05040">
              <w:t>0</w:t>
            </w:r>
          </w:p>
        </w:tc>
        <w:tc>
          <w:tcPr>
            <w:tcW w:w="1042" w:type="dxa"/>
            <w:noWrap/>
            <w:vAlign w:val="center"/>
            <w:hideMark/>
          </w:tcPr>
          <w:p w14:paraId="3E4C431C" w14:textId="77777777" w:rsidR="00D05040" w:rsidRPr="00D05040" w:rsidRDefault="00D05040" w:rsidP="005E70F5">
            <w:pPr>
              <w:jc w:val="right"/>
            </w:pPr>
            <w:r w:rsidRPr="00D05040">
              <w:t>0.0%</w:t>
            </w:r>
          </w:p>
        </w:tc>
        <w:tc>
          <w:tcPr>
            <w:tcW w:w="830" w:type="dxa"/>
            <w:shd w:val="clear" w:color="auto" w:fill="auto"/>
            <w:noWrap/>
            <w:vAlign w:val="center"/>
            <w:hideMark/>
          </w:tcPr>
          <w:p w14:paraId="0EB76CFB" w14:textId="77777777" w:rsidR="00D05040" w:rsidRPr="00D05040" w:rsidRDefault="00D05040" w:rsidP="005E70F5">
            <w:pPr>
              <w:jc w:val="right"/>
            </w:pPr>
            <w:r w:rsidRPr="00D05040">
              <w:t>2322</w:t>
            </w:r>
          </w:p>
        </w:tc>
        <w:tc>
          <w:tcPr>
            <w:tcW w:w="941" w:type="dxa"/>
            <w:shd w:val="clear" w:color="auto" w:fill="auto"/>
            <w:noWrap/>
            <w:vAlign w:val="center"/>
            <w:hideMark/>
          </w:tcPr>
          <w:p w14:paraId="2DDC8A90" w14:textId="77777777" w:rsidR="00D05040" w:rsidRPr="00D05040" w:rsidRDefault="00D05040" w:rsidP="005E70F5">
            <w:pPr>
              <w:jc w:val="right"/>
            </w:pPr>
            <w:r w:rsidRPr="00D05040">
              <w:t>100.0%</w:t>
            </w:r>
          </w:p>
        </w:tc>
      </w:tr>
      <w:tr w:rsidR="00D05040" w:rsidRPr="00D05040" w14:paraId="0DA59722" w14:textId="77777777" w:rsidTr="005E70F5">
        <w:trPr>
          <w:cantSplit/>
          <w:jc w:val="center"/>
        </w:trPr>
        <w:tc>
          <w:tcPr>
            <w:tcW w:w="892" w:type="dxa"/>
            <w:noWrap/>
            <w:vAlign w:val="bottom"/>
            <w:hideMark/>
          </w:tcPr>
          <w:p w14:paraId="5B3B2DA0" w14:textId="77777777" w:rsidR="00D05040" w:rsidRPr="00D05040" w:rsidRDefault="00D05040" w:rsidP="00D05040">
            <w:r w:rsidRPr="00D05040">
              <w:t>Vol</w:t>
            </w:r>
          </w:p>
        </w:tc>
        <w:tc>
          <w:tcPr>
            <w:tcW w:w="796" w:type="dxa"/>
            <w:noWrap/>
            <w:vAlign w:val="bottom"/>
            <w:hideMark/>
          </w:tcPr>
          <w:p w14:paraId="08523D3A" w14:textId="77777777" w:rsidR="00D05040" w:rsidRPr="00D05040" w:rsidRDefault="00D05040" w:rsidP="00D05040">
            <w:r w:rsidRPr="00D05040">
              <w:t>S</w:t>
            </w:r>
          </w:p>
        </w:tc>
        <w:tc>
          <w:tcPr>
            <w:tcW w:w="1097" w:type="dxa"/>
            <w:noWrap/>
            <w:vAlign w:val="bottom"/>
            <w:hideMark/>
          </w:tcPr>
          <w:p w14:paraId="5603A0CD" w14:textId="77777777" w:rsidR="00D05040" w:rsidRPr="00D05040" w:rsidRDefault="00D05040" w:rsidP="00D05040">
            <w:r w:rsidRPr="00D05040">
              <w:t>34509</w:t>
            </w:r>
          </w:p>
        </w:tc>
        <w:tc>
          <w:tcPr>
            <w:tcW w:w="3330" w:type="dxa"/>
            <w:vAlign w:val="bottom"/>
            <w:hideMark/>
          </w:tcPr>
          <w:p w14:paraId="643CC44B" w14:textId="77777777" w:rsidR="00D05040" w:rsidRPr="00D05040" w:rsidRDefault="00D05040" w:rsidP="00D05040">
            <w:r w:rsidRPr="00D05040">
              <w:t>1,1,1-Trichloroethane</w:t>
            </w:r>
          </w:p>
        </w:tc>
        <w:tc>
          <w:tcPr>
            <w:tcW w:w="1080" w:type="dxa"/>
            <w:noWrap/>
            <w:vAlign w:val="center"/>
            <w:hideMark/>
          </w:tcPr>
          <w:p w14:paraId="0A4359B3" w14:textId="77777777" w:rsidR="00D05040" w:rsidRPr="00D05040" w:rsidRDefault="00D05040" w:rsidP="005E70F5">
            <w:pPr>
              <w:jc w:val="right"/>
            </w:pPr>
            <w:r w:rsidRPr="00D05040">
              <w:t>2323</w:t>
            </w:r>
          </w:p>
        </w:tc>
        <w:tc>
          <w:tcPr>
            <w:tcW w:w="928" w:type="dxa"/>
            <w:noWrap/>
            <w:vAlign w:val="center"/>
            <w:hideMark/>
          </w:tcPr>
          <w:p w14:paraId="54D4E372" w14:textId="77777777" w:rsidR="00D05040" w:rsidRPr="00D05040" w:rsidRDefault="00D05040" w:rsidP="005E70F5">
            <w:pPr>
              <w:jc w:val="right"/>
            </w:pPr>
            <w:r w:rsidRPr="00D05040">
              <w:t>1</w:t>
            </w:r>
          </w:p>
        </w:tc>
        <w:tc>
          <w:tcPr>
            <w:tcW w:w="1042" w:type="dxa"/>
            <w:noWrap/>
            <w:vAlign w:val="center"/>
            <w:hideMark/>
          </w:tcPr>
          <w:p w14:paraId="062667D5" w14:textId="77777777" w:rsidR="00D05040" w:rsidRPr="00D05040" w:rsidRDefault="00D05040" w:rsidP="005E70F5">
            <w:pPr>
              <w:jc w:val="right"/>
            </w:pPr>
            <w:r w:rsidRPr="00D05040">
              <w:t>0.0%</w:t>
            </w:r>
          </w:p>
        </w:tc>
        <w:tc>
          <w:tcPr>
            <w:tcW w:w="830" w:type="dxa"/>
            <w:shd w:val="clear" w:color="auto" w:fill="auto"/>
            <w:noWrap/>
            <w:vAlign w:val="center"/>
            <w:hideMark/>
          </w:tcPr>
          <w:p w14:paraId="0A69FA93" w14:textId="77777777" w:rsidR="00D05040" w:rsidRPr="00D05040" w:rsidRDefault="00D05040" w:rsidP="005E70F5">
            <w:pPr>
              <w:jc w:val="right"/>
            </w:pPr>
            <w:r w:rsidRPr="00D05040">
              <w:t>2322</w:t>
            </w:r>
          </w:p>
        </w:tc>
        <w:tc>
          <w:tcPr>
            <w:tcW w:w="941" w:type="dxa"/>
            <w:shd w:val="clear" w:color="auto" w:fill="auto"/>
            <w:noWrap/>
            <w:vAlign w:val="center"/>
            <w:hideMark/>
          </w:tcPr>
          <w:p w14:paraId="1EBE829E" w14:textId="77777777" w:rsidR="00D05040" w:rsidRPr="00D05040" w:rsidRDefault="00D05040" w:rsidP="005E70F5">
            <w:pPr>
              <w:jc w:val="right"/>
            </w:pPr>
            <w:r w:rsidRPr="00D05040">
              <w:t>100.0%</w:t>
            </w:r>
          </w:p>
        </w:tc>
      </w:tr>
      <w:tr w:rsidR="00D05040" w:rsidRPr="00D05040" w14:paraId="4B37BB5A" w14:textId="77777777" w:rsidTr="005E70F5">
        <w:trPr>
          <w:cantSplit/>
          <w:jc w:val="center"/>
        </w:trPr>
        <w:tc>
          <w:tcPr>
            <w:tcW w:w="892" w:type="dxa"/>
            <w:noWrap/>
            <w:vAlign w:val="bottom"/>
            <w:hideMark/>
          </w:tcPr>
          <w:p w14:paraId="24A39B84" w14:textId="77777777" w:rsidR="00D05040" w:rsidRPr="00D05040" w:rsidRDefault="00D05040" w:rsidP="00D05040">
            <w:r w:rsidRPr="00D05040">
              <w:t>Vol</w:t>
            </w:r>
          </w:p>
        </w:tc>
        <w:tc>
          <w:tcPr>
            <w:tcW w:w="796" w:type="dxa"/>
            <w:noWrap/>
            <w:vAlign w:val="bottom"/>
            <w:hideMark/>
          </w:tcPr>
          <w:p w14:paraId="3391D837" w14:textId="77777777" w:rsidR="00D05040" w:rsidRPr="00D05040" w:rsidRDefault="00D05040" w:rsidP="00D05040">
            <w:r w:rsidRPr="00D05040">
              <w:t>S</w:t>
            </w:r>
          </w:p>
        </w:tc>
        <w:tc>
          <w:tcPr>
            <w:tcW w:w="1097" w:type="dxa"/>
            <w:noWrap/>
            <w:vAlign w:val="bottom"/>
            <w:hideMark/>
          </w:tcPr>
          <w:p w14:paraId="7D2097D5" w14:textId="77777777" w:rsidR="00D05040" w:rsidRPr="00D05040" w:rsidRDefault="00D05040" w:rsidP="00D05040">
            <w:r w:rsidRPr="00D05040">
              <w:t>34514</w:t>
            </w:r>
          </w:p>
        </w:tc>
        <w:tc>
          <w:tcPr>
            <w:tcW w:w="3330" w:type="dxa"/>
            <w:vAlign w:val="bottom"/>
            <w:hideMark/>
          </w:tcPr>
          <w:p w14:paraId="666DCF1F" w14:textId="77777777" w:rsidR="00D05040" w:rsidRPr="00D05040" w:rsidRDefault="00D05040" w:rsidP="00D05040">
            <w:r w:rsidRPr="00D05040">
              <w:t>1,1,2-Trichloroethane</w:t>
            </w:r>
          </w:p>
        </w:tc>
        <w:tc>
          <w:tcPr>
            <w:tcW w:w="1080" w:type="dxa"/>
            <w:noWrap/>
            <w:vAlign w:val="center"/>
            <w:hideMark/>
          </w:tcPr>
          <w:p w14:paraId="1DAFC523" w14:textId="77777777" w:rsidR="00D05040" w:rsidRPr="00D05040" w:rsidRDefault="00D05040" w:rsidP="005E70F5">
            <w:pPr>
              <w:jc w:val="right"/>
            </w:pPr>
            <w:r w:rsidRPr="00D05040">
              <w:t>2322</w:t>
            </w:r>
          </w:p>
        </w:tc>
        <w:tc>
          <w:tcPr>
            <w:tcW w:w="928" w:type="dxa"/>
            <w:noWrap/>
            <w:vAlign w:val="center"/>
            <w:hideMark/>
          </w:tcPr>
          <w:p w14:paraId="7B2A8044" w14:textId="77777777" w:rsidR="00D05040" w:rsidRPr="00D05040" w:rsidRDefault="00D05040" w:rsidP="005E70F5">
            <w:pPr>
              <w:jc w:val="right"/>
            </w:pPr>
            <w:r w:rsidRPr="00D05040">
              <w:t>0</w:t>
            </w:r>
          </w:p>
        </w:tc>
        <w:tc>
          <w:tcPr>
            <w:tcW w:w="1042" w:type="dxa"/>
            <w:noWrap/>
            <w:vAlign w:val="center"/>
            <w:hideMark/>
          </w:tcPr>
          <w:p w14:paraId="2887A585" w14:textId="77777777" w:rsidR="00D05040" w:rsidRPr="00D05040" w:rsidRDefault="00D05040" w:rsidP="005E70F5">
            <w:pPr>
              <w:jc w:val="right"/>
            </w:pPr>
            <w:r w:rsidRPr="00D05040">
              <w:t>0.0%</w:t>
            </w:r>
          </w:p>
        </w:tc>
        <w:tc>
          <w:tcPr>
            <w:tcW w:w="830" w:type="dxa"/>
            <w:shd w:val="clear" w:color="auto" w:fill="auto"/>
            <w:noWrap/>
            <w:vAlign w:val="center"/>
            <w:hideMark/>
          </w:tcPr>
          <w:p w14:paraId="76E599AF" w14:textId="77777777" w:rsidR="00D05040" w:rsidRPr="00D05040" w:rsidRDefault="00D05040" w:rsidP="005E70F5">
            <w:pPr>
              <w:jc w:val="right"/>
            </w:pPr>
            <w:r w:rsidRPr="00D05040">
              <w:t>2322</w:t>
            </w:r>
          </w:p>
        </w:tc>
        <w:tc>
          <w:tcPr>
            <w:tcW w:w="941" w:type="dxa"/>
            <w:shd w:val="clear" w:color="auto" w:fill="auto"/>
            <w:noWrap/>
            <w:vAlign w:val="center"/>
            <w:hideMark/>
          </w:tcPr>
          <w:p w14:paraId="6145BB85" w14:textId="77777777" w:rsidR="00D05040" w:rsidRPr="00D05040" w:rsidRDefault="00D05040" w:rsidP="005E70F5">
            <w:pPr>
              <w:jc w:val="right"/>
            </w:pPr>
            <w:r w:rsidRPr="00D05040">
              <w:t>100.0%</w:t>
            </w:r>
          </w:p>
        </w:tc>
      </w:tr>
      <w:tr w:rsidR="00D05040" w:rsidRPr="00D05040" w14:paraId="0453DA97" w14:textId="77777777" w:rsidTr="005E70F5">
        <w:trPr>
          <w:cantSplit/>
          <w:jc w:val="center"/>
        </w:trPr>
        <w:tc>
          <w:tcPr>
            <w:tcW w:w="892" w:type="dxa"/>
            <w:noWrap/>
            <w:vAlign w:val="bottom"/>
            <w:hideMark/>
          </w:tcPr>
          <w:p w14:paraId="341B43F6" w14:textId="77777777" w:rsidR="00D05040" w:rsidRPr="00D05040" w:rsidRDefault="00D05040" w:rsidP="00D05040">
            <w:r w:rsidRPr="00D05040">
              <w:t>Vol</w:t>
            </w:r>
          </w:p>
        </w:tc>
        <w:tc>
          <w:tcPr>
            <w:tcW w:w="796" w:type="dxa"/>
            <w:noWrap/>
            <w:vAlign w:val="bottom"/>
            <w:hideMark/>
          </w:tcPr>
          <w:p w14:paraId="150B0D29" w14:textId="77777777" w:rsidR="00D05040" w:rsidRPr="00D05040" w:rsidRDefault="00D05040" w:rsidP="00D05040">
            <w:r w:rsidRPr="00D05040">
              <w:t>S</w:t>
            </w:r>
          </w:p>
        </w:tc>
        <w:tc>
          <w:tcPr>
            <w:tcW w:w="1097" w:type="dxa"/>
            <w:noWrap/>
            <w:vAlign w:val="bottom"/>
            <w:hideMark/>
          </w:tcPr>
          <w:p w14:paraId="64049ABC" w14:textId="77777777" w:rsidR="00D05040" w:rsidRPr="00D05040" w:rsidRDefault="00D05040" w:rsidP="00D05040">
            <w:r w:rsidRPr="00D05040">
              <w:t>34519</w:t>
            </w:r>
          </w:p>
        </w:tc>
        <w:tc>
          <w:tcPr>
            <w:tcW w:w="3330" w:type="dxa"/>
            <w:vAlign w:val="bottom"/>
            <w:hideMark/>
          </w:tcPr>
          <w:p w14:paraId="1FB10B05" w14:textId="77777777" w:rsidR="00D05040" w:rsidRPr="00D05040" w:rsidRDefault="00D05040" w:rsidP="00D05040">
            <w:r w:rsidRPr="00D05040">
              <w:t>1,1,2,2-Tetrachloroethane</w:t>
            </w:r>
          </w:p>
        </w:tc>
        <w:tc>
          <w:tcPr>
            <w:tcW w:w="1080" w:type="dxa"/>
            <w:noWrap/>
            <w:vAlign w:val="center"/>
            <w:hideMark/>
          </w:tcPr>
          <w:p w14:paraId="660087CB" w14:textId="77777777" w:rsidR="00D05040" w:rsidRPr="00D05040" w:rsidRDefault="00D05040" w:rsidP="005E70F5">
            <w:pPr>
              <w:jc w:val="right"/>
            </w:pPr>
            <w:r w:rsidRPr="00D05040">
              <w:t>265</w:t>
            </w:r>
          </w:p>
        </w:tc>
        <w:tc>
          <w:tcPr>
            <w:tcW w:w="928" w:type="dxa"/>
            <w:noWrap/>
            <w:vAlign w:val="center"/>
            <w:hideMark/>
          </w:tcPr>
          <w:p w14:paraId="3D6673CD" w14:textId="77777777" w:rsidR="00D05040" w:rsidRPr="00D05040" w:rsidRDefault="00D05040" w:rsidP="005E70F5">
            <w:pPr>
              <w:jc w:val="right"/>
            </w:pPr>
            <w:r w:rsidRPr="00D05040">
              <w:t>0</w:t>
            </w:r>
          </w:p>
        </w:tc>
        <w:tc>
          <w:tcPr>
            <w:tcW w:w="1042" w:type="dxa"/>
            <w:noWrap/>
            <w:vAlign w:val="center"/>
            <w:hideMark/>
          </w:tcPr>
          <w:p w14:paraId="1E755F62" w14:textId="77777777" w:rsidR="00D05040" w:rsidRPr="00D05040" w:rsidRDefault="00D05040" w:rsidP="005E70F5">
            <w:pPr>
              <w:jc w:val="right"/>
            </w:pPr>
            <w:r w:rsidRPr="00D05040">
              <w:t>0.0%</w:t>
            </w:r>
          </w:p>
        </w:tc>
        <w:tc>
          <w:tcPr>
            <w:tcW w:w="830" w:type="dxa"/>
            <w:shd w:val="clear" w:color="auto" w:fill="auto"/>
            <w:noWrap/>
            <w:vAlign w:val="center"/>
            <w:hideMark/>
          </w:tcPr>
          <w:p w14:paraId="17D8F943" w14:textId="77777777" w:rsidR="00D05040" w:rsidRPr="00D05040" w:rsidRDefault="00D05040" w:rsidP="005E70F5">
            <w:pPr>
              <w:jc w:val="right"/>
            </w:pPr>
            <w:r w:rsidRPr="00D05040">
              <w:t>265</w:t>
            </w:r>
          </w:p>
        </w:tc>
        <w:tc>
          <w:tcPr>
            <w:tcW w:w="941" w:type="dxa"/>
            <w:shd w:val="clear" w:color="auto" w:fill="auto"/>
            <w:noWrap/>
            <w:vAlign w:val="center"/>
            <w:hideMark/>
          </w:tcPr>
          <w:p w14:paraId="79DF3DD4" w14:textId="77777777" w:rsidR="00D05040" w:rsidRPr="00D05040" w:rsidRDefault="00D05040" w:rsidP="005E70F5">
            <w:pPr>
              <w:jc w:val="right"/>
            </w:pPr>
            <w:r w:rsidRPr="00D05040">
              <w:t>100.0%</w:t>
            </w:r>
          </w:p>
        </w:tc>
      </w:tr>
      <w:tr w:rsidR="00D05040" w:rsidRPr="00D05040" w14:paraId="3B0446B6" w14:textId="77777777" w:rsidTr="005E70F5">
        <w:trPr>
          <w:cantSplit/>
          <w:jc w:val="center"/>
        </w:trPr>
        <w:tc>
          <w:tcPr>
            <w:tcW w:w="892" w:type="dxa"/>
            <w:noWrap/>
            <w:vAlign w:val="bottom"/>
            <w:hideMark/>
          </w:tcPr>
          <w:p w14:paraId="1FF58DFA" w14:textId="77777777" w:rsidR="00D05040" w:rsidRPr="00D05040" w:rsidRDefault="00D05040" w:rsidP="00D05040">
            <w:r w:rsidRPr="00D05040">
              <w:t>Vol</w:t>
            </w:r>
          </w:p>
        </w:tc>
        <w:tc>
          <w:tcPr>
            <w:tcW w:w="796" w:type="dxa"/>
            <w:noWrap/>
            <w:vAlign w:val="bottom"/>
            <w:hideMark/>
          </w:tcPr>
          <w:p w14:paraId="2A546F5C" w14:textId="77777777" w:rsidR="00D05040" w:rsidRPr="00D05040" w:rsidRDefault="00D05040" w:rsidP="00D05040">
            <w:r w:rsidRPr="00D05040">
              <w:t>S</w:t>
            </w:r>
          </w:p>
        </w:tc>
        <w:tc>
          <w:tcPr>
            <w:tcW w:w="1097" w:type="dxa"/>
            <w:noWrap/>
            <w:vAlign w:val="bottom"/>
            <w:hideMark/>
          </w:tcPr>
          <w:p w14:paraId="0440F777" w14:textId="77777777" w:rsidR="00D05040" w:rsidRPr="00D05040" w:rsidRDefault="00D05040" w:rsidP="00D05040">
            <w:r w:rsidRPr="00D05040">
              <w:t>34534</w:t>
            </w:r>
          </w:p>
        </w:tc>
        <w:tc>
          <w:tcPr>
            <w:tcW w:w="3330" w:type="dxa"/>
            <w:vAlign w:val="bottom"/>
            <w:hideMark/>
          </w:tcPr>
          <w:p w14:paraId="4B6237F1" w14:textId="77777777" w:rsidR="00D05040" w:rsidRPr="00D05040" w:rsidRDefault="00D05040" w:rsidP="00D05040">
            <w:r w:rsidRPr="00D05040">
              <w:t>1,2-Dichloroethane</w:t>
            </w:r>
          </w:p>
        </w:tc>
        <w:tc>
          <w:tcPr>
            <w:tcW w:w="1080" w:type="dxa"/>
            <w:noWrap/>
            <w:vAlign w:val="center"/>
            <w:hideMark/>
          </w:tcPr>
          <w:p w14:paraId="1208FCBC" w14:textId="77777777" w:rsidR="00D05040" w:rsidRPr="00D05040" w:rsidRDefault="00D05040" w:rsidP="005E70F5">
            <w:pPr>
              <w:jc w:val="right"/>
            </w:pPr>
            <w:r w:rsidRPr="00D05040">
              <w:t>2322</w:t>
            </w:r>
          </w:p>
        </w:tc>
        <w:tc>
          <w:tcPr>
            <w:tcW w:w="928" w:type="dxa"/>
            <w:noWrap/>
            <w:vAlign w:val="center"/>
            <w:hideMark/>
          </w:tcPr>
          <w:p w14:paraId="7DD46626" w14:textId="77777777" w:rsidR="00D05040" w:rsidRPr="00D05040" w:rsidRDefault="00D05040" w:rsidP="005E70F5">
            <w:pPr>
              <w:jc w:val="right"/>
            </w:pPr>
            <w:r w:rsidRPr="00D05040">
              <w:t>0</w:t>
            </w:r>
          </w:p>
        </w:tc>
        <w:tc>
          <w:tcPr>
            <w:tcW w:w="1042" w:type="dxa"/>
            <w:noWrap/>
            <w:vAlign w:val="center"/>
            <w:hideMark/>
          </w:tcPr>
          <w:p w14:paraId="585FC64D" w14:textId="77777777" w:rsidR="00D05040" w:rsidRPr="00D05040" w:rsidRDefault="00D05040" w:rsidP="005E70F5">
            <w:pPr>
              <w:jc w:val="right"/>
            </w:pPr>
            <w:r w:rsidRPr="00D05040">
              <w:t>0.0%</w:t>
            </w:r>
          </w:p>
        </w:tc>
        <w:tc>
          <w:tcPr>
            <w:tcW w:w="830" w:type="dxa"/>
            <w:shd w:val="clear" w:color="auto" w:fill="auto"/>
            <w:noWrap/>
            <w:vAlign w:val="center"/>
            <w:hideMark/>
          </w:tcPr>
          <w:p w14:paraId="6D47539C" w14:textId="77777777" w:rsidR="00D05040" w:rsidRPr="00D05040" w:rsidRDefault="00D05040" w:rsidP="005E70F5">
            <w:pPr>
              <w:jc w:val="right"/>
            </w:pPr>
            <w:r w:rsidRPr="00D05040">
              <w:t>2322</w:t>
            </w:r>
          </w:p>
        </w:tc>
        <w:tc>
          <w:tcPr>
            <w:tcW w:w="941" w:type="dxa"/>
            <w:shd w:val="clear" w:color="auto" w:fill="auto"/>
            <w:noWrap/>
            <w:vAlign w:val="center"/>
            <w:hideMark/>
          </w:tcPr>
          <w:p w14:paraId="645F6721" w14:textId="77777777" w:rsidR="00D05040" w:rsidRPr="00D05040" w:rsidRDefault="00D05040" w:rsidP="005E70F5">
            <w:pPr>
              <w:jc w:val="right"/>
            </w:pPr>
            <w:r w:rsidRPr="00D05040">
              <w:t>100.0%</w:t>
            </w:r>
          </w:p>
        </w:tc>
      </w:tr>
      <w:tr w:rsidR="00D05040" w:rsidRPr="00D05040" w14:paraId="21CEB919" w14:textId="77777777" w:rsidTr="005E70F5">
        <w:trPr>
          <w:cantSplit/>
          <w:jc w:val="center"/>
        </w:trPr>
        <w:tc>
          <w:tcPr>
            <w:tcW w:w="892" w:type="dxa"/>
            <w:noWrap/>
            <w:vAlign w:val="bottom"/>
            <w:hideMark/>
          </w:tcPr>
          <w:p w14:paraId="2E199946" w14:textId="77777777" w:rsidR="00D05040" w:rsidRPr="00D05040" w:rsidRDefault="00D05040" w:rsidP="00D05040">
            <w:r w:rsidRPr="00D05040">
              <w:t>Vol</w:t>
            </w:r>
          </w:p>
        </w:tc>
        <w:tc>
          <w:tcPr>
            <w:tcW w:w="796" w:type="dxa"/>
            <w:noWrap/>
            <w:vAlign w:val="bottom"/>
            <w:hideMark/>
          </w:tcPr>
          <w:p w14:paraId="2719CE26" w14:textId="77777777" w:rsidR="00D05040" w:rsidRPr="00D05040" w:rsidRDefault="00D05040" w:rsidP="00D05040">
            <w:r w:rsidRPr="00D05040">
              <w:t>S</w:t>
            </w:r>
          </w:p>
        </w:tc>
        <w:tc>
          <w:tcPr>
            <w:tcW w:w="1097" w:type="dxa"/>
            <w:noWrap/>
            <w:vAlign w:val="bottom"/>
            <w:hideMark/>
          </w:tcPr>
          <w:p w14:paraId="240658BB" w14:textId="77777777" w:rsidR="00D05040" w:rsidRPr="00D05040" w:rsidRDefault="00D05040" w:rsidP="00D05040">
            <w:r w:rsidRPr="00D05040">
              <w:t>34544</w:t>
            </w:r>
          </w:p>
        </w:tc>
        <w:tc>
          <w:tcPr>
            <w:tcW w:w="3330" w:type="dxa"/>
            <w:vAlign w:val="bottom"/>
            <w:hideMark/>
          </w:tcPr>
          <w:p w14:paraId="2286B801" w14:textId="77777777" w:rsidR="00D05040" w:rsidRPr="00D05040" w:rsidRDefault="00D05040" w:rsidP="00D05040">
            <w:r w:rsidRPr="00D05040">
              <w:t>1,2-Dichloropropane</w:t>
            </w:r>
          </w:p>
        </w:tc>
        <w:tc>
          <w:tcPr>
            <w:tcW w:w="1080" w:type="dxa"/>
            <w:noWrap/>
            <w:vAlign w:val="center"/>
            <w:hideMark/>
          </w:tcPr>
          <w:p w14:paraId="254DCF70" w14:textId="77777777" w:rsidR="00D05040" w:rsidRPr="00D05040" w:rsidRDefault="00D05040" w:rsidP="005E70F5">
            <w:pPr>
              <w:jc w:val="right"/>
            </w:pPr>
            <w:r w:rsidRPr="00D05040">
              <w:t>2214</w:t>
            </w:r>
          </w:p>
        </w:tc>
        <w:tc>
          <w:tcPr>
            <w:tcW w:w="928" w:type="dxa"/>
            <w:noWrap/>
            <w:vAlign w:val="center"/>
            <w:hideMark/>
          </w:tcPr>
          <w:p w14:paraId="351BC3B2" w14:textId="77777777" w:rsidR="00D05040" w:rsidRPr="00D05040" w:rsidRDefault="00D05040" w:rsidP="005E70F5">
            <w:pPr>
              <w:jc w:val="right"/>
            </w:pPr>
            <w:r w:rsidRPr="00D05040">
              <w:t>0</w:t>
            </w:r>
          </w:p>
        </w:tc>
        <w:tc>
          <w:tcPr>
            <w:tcW w:w="1042" w:type="dxa"/>
            <w:noWrap/>
            <w:vAlign w:val="center"/>
            <w:hideMark/>
          </w:tcPr>
          <w:p w14:paraId="052F4C80" w14:textId="77777777" w:rsidR="00D05040" w:rsidRPr="00D05040" w:rsidRDefault="00D05040" w:rsidP="005E70F5">
            <w:pPr>
              <w:jc w:val="right"/>
            </w:pPr>
            <w:r w:rsidRPr="00D05040">
              <w:t>0.0%</w:t>
            </w:r>
          </w:p>
        </w:tc>
        <w:tc>
          <w:tcPr>
            <w:tcW w:w="830" w:type="dxa"/>
            <w:shd w:val="clear" w:color="auto" w:fill="auto"/>
            <w:noWrap/>
            <w:vAlign w:val="center"/>
            <w:hideMark/>
          </w:tcPr>
          <w:p w14:paraId="02966CE5" w14:textId="77777777" w:rsidR="00D05040" w:rsidRPr="00D05040" w:rsidRDefault="00D05040" w:rsidP="005E70F5">
            <w:pPr>
              <w:jc w:val="right"/>
            </w:pPr>
            <w:r w:rsidRPr="00D05040">
              <w:t>2214</w:t>
            </w:r>
          </w:p>
        </w:tc>
        <w:tc>
          <w:tcPr>
            <w:tcW w:w="941" w:type="dxa"/>
            <w:shd w:val="clear" w:color="auto" w:fill="auto"/>
            <w:noWrap/>
            <w:vAlign w:val="center"/>
            <w:hideMark/>
          </w:tcPr>
          <w:p w14:paraId="5FDC4EFA" w14:textId="77777777" w:rsidR="00D05040" w:rsidRPr="00D05040" w:rsidRDefault="00D05040" w:rsidP="005E70F5">
            <w:pPr>
              <w:jc w:val="right"/>
            </w:pPr>
            <w:r w:rsidRPr="00D05040">
              <w:t>100.0%</w:t>
            </w:r>
          </w:p>
        </w:tc>
      </w:tr>
      <w:tr w:rsidR="00D05040" w:rsidRPr="00D05040" w14:paraId="51DDCE9D" w14:textId="77777777" w:rsidTr="005E70F5">
        <w:trPr>
          <w:cantSplit/>
          <w:jc w:val="center"/>
        </w:trPr>
        <w:tc>
          <w:tcPr>
            <w:tcW w:w="892" w:type="dxa"/>
            <w:noWrap/>
            <w:vAlign w:val="bottom"/>
            <w:hideMark/>
          </w:tcPr>
          <w:p w14:paraId="129FAA42" w14:textId="77777777" w:rsidR="00D05040" w:rsidRPr="00D05040" w:rsidRDefault="00D05040" w:rsidP="00D05040">
            <w:r w:rsidRPr="00D05040">
              <w:t>Vol</w:t>
            </w:r>
          </w:p>
        </w:tc>
        <w:tc>
          <w:tcPr>
            <w:tcW w:w="796" w:type="dxa"/>
            <w:noWrap/>
            <w:vAlign w:val="bottom"/>
            <w:hideMark/>
          </w:tcPr>
          <w:p w14:paraId="125365F8" w14:textId="77777777" w:rsidR="00D05040" w:rsidRPr="00D05040" w:rsidRDefault="00D05040" w:rsidP="00D05040">
            <w:r w:rsidRPr="00D05040">
              <w:t>S</w:t>
            </w:r>
          </w:p>
        </w:tc>
        <w:tc>
          <w:tcPr>
            <w:tcW w:w="1097" w:type="dxa"/>
            <w:noWrap/>
            <w:vAlign w:val="bottom"/>
            <w:hideMark/>
          </w:tcPr>
          <w:p w14:paraId="247B9338" w14:textId="77777777" w:rsidR="00D05040" w:rsidRPr="00D05040" w:rsidRDefault="00D05040" w:rsidP="00D05040">
            <w:r w:rsidRPr="00D05040">
              <w:t>34549</w:t>
            </w:r>
          </w:p>
        </w:tc>
        <w:tc>
          <w:tcPr>
            <w:tcW w:w="3330" w:type="dxa"/>
            <w:vAlign w:val="bottom"/>
            <w:hideMark/>
          </w:tcPr>
          <w:p w14:paraId="33CB80B2" w14:textId="77777777" w:rsidR="00D05040" w:rsidRPr="00D05040" w:rsidRDefault="00D05040" w:rsidP="00D05040">
            <w:r w:rsidRPr="00D05040">
              <w:t>Trans-1,2-Dichloroethene</w:t>
            </w:r>
          </w:p>
        </w:tc>
        <w:tc>
          <w:tcPr>
            <w:tcW w:w="1080" w:type="dxa"/>
            <w:noWrap/>
            <w:vAlign w:val="center"/>
            <w:hideMark/>
          </w:tcPr>
          <w:p w14:paraId="2114ECBB" w14:textId="77777777" w:rsidR="00D05040" w:rsidRPr="00D05040" w:rsidRDefault="00D05040" w:rsidP="005E70F5">
            <w:pPr>
              <w:jc w:val="right"/>
            </w:pPr>
            <w:r w:rsidRPr="00D05040">
              <w:t>2214</w:t>
            </w:r>
          </w:p>
        </w:tc>
        <w:tc>
          <w:tcPr>
            <w:tcW w:w="928" w:type="dxa"/>
            <w:noWrap/>
            <w:vAlign w:val="center"/>
            <w:hideMark/>
          </w:tcPr>
          <w:p w14:paraId="3ACA8106" w14:textId="77777777" w:rsidR="00D05040" w:rsidRPr="00D05040" w:rsidRDefault="00D05040" w:rsidP="005E70F5">
            <w:pPr>
              <w:jc w:val="right"/>
            </w:pPr>
            <w:r w:rsidRPr="00D05040">
              <w:t>0</w:t>
            </w:r>
          </w:p>
        </w:tc>
        <w:tc>
          <w:tcPr>
            <w:tcW w:w="1042" w:type="dxa"/>
            <w:noWrap/>
            <w:vAlign w:val="center"/>
            <w:hideMark/>
          </w:tcPr>
          <w:p w14:paraId="05C49AC6" w14:textId="77777777" w:rsidR="00D05040" w:rsidRPr="00D05040" w:rsidRDefault="00D05040" w:rsidP="005E70F5">
            <w:pPr>
              <w:jc w:val="right"/>
            </w:pPr>
            <w:r w:rsidRPr="00D05040">
              <w:t>0.0%</w:t>
            </w:r>
          </w:p>
        </w:tc>
        <w:tc>
          <w:tcPr>
            <w:tcW w:w="830" w:type="dxa"/>
            <w:shd w:val="clear" w:color="auto" w:fill="auto"/>
            <w:noWrap/>
            <w:vAlign w:val="center"/>
            <w:hideMark/>
          </w:tcPr>
          <w:p w14:paraId="62725E5E" w14:textId="77777777" w:rsidR="00D05040" w:rsidRPr="00D05040" w:rsidRDefault="00D05040" w:rsidP="005E70F5">
            <w:pPr>
              <w:jc w:val="right"/>
            </w:pPr>
            <w:r w:rsidRPr="00D05040">
              <w:t>2214</w:t>
            </w:r>
          </w:p>
        </w:tc>
        <w:tc>
          <w:tcPr>
            <w:tcW w:w="941" w:type="dxa"/>
            <w:shd w:val="clear" w:color="auto" w:fill="auto"/>
            <w:noWrap/>
            <w:vAlign w:val="center"/>
            <w:hideMark/>
          </w:tcPr>
          <w:p w14:paraId="589B1E14" w14:textId="77777777" w:rsidR="00D05040" w:rsidRPr="00D05040" w:rsidRDefault="00D05040" w:rsidP="005E70F5">
            <w:pPr>
              <w:jc w:val="right"/>
            </w:pPr>
            <w:r w:rsidRPr="00D05040">
              <w:t>100.0%</w:t>
            </w:r>
          </w:p>
        </w:tc>
      </w:tr>
      <w:tr w:rsidR="00D05040" w:rsidRPr="00D05040" w14:paraId="590E746E" w14:textId="77777777" w:rsidTr="005E70F5">
        <w:trPr>
          <w:cantSplit/>
          <w:jc w:val="center"/>
        </w:trPr>
        <w:tc>
          <w:tcPr>
            <w:tcW w:w="892" w:type="dxa"/>
            <w:noWrap/>
            <w:vAlign w:val="bottom"/>
            <w:hideMark/>
          </w:tcPr>
          <w:p w14:paraId="454C45B6" w14:textId="77777777" w:rsidR="00D05040" w:rsidRPr="00D05040" w:rsidRDefault="00D05040" w:rsidP="00D05040">
            <w:r w:rsidRPr="00D05040">
              <w:t>Vol</w:t>
            </w:r>
          </w:p>
        </w:tc>
        <w:tc>
          <w:tcPr>
            <w:tcW w:w="796" w:type="dxa"/>
            <w:noWrap/>
            <w:vAlign w:val="bottom"/>
            <w:hideMark/>
          </w:tcPr>
          <w:p w14:paraId="1A1B2771" w14:textId="77777777" w:rsidR="00D05040" w:rsidRPr="00D05040" w:rsidRDefault="00D05040" w:rsidP="00D05040">
            <w:r w:rsidRPr="00D05040">
              <w:t>S</w:t>
            </w:r>
          </w:p>
        </w:tc>
        <w:tc>
          <w:tcPr>
            <w:tcW w:w="1097" w:type="dxa"/>
            <w:noWrap/>
            <w:vAlign w:val="bottom"/>
            <w:hideMark/>
          </w:tcPr>
          <w:p w14:paraId="1EC4E91A" w14:textId="77777777" w:rsidR="00D05040" w:rsidRPr="00D05040" w:rsidRDefault="00D05040" w:rsidP="00D05040">
            <w:r w:rsidRPr="00D05040">
              <w:t>34564</w:t>
            </w:r>
          </w:p>
        </w:tc>
        <w:tc>
          <w:tcPr>
            <w:tcW w:w="3330" w:type="dxa"/>
            <w:vAlign w:val="bottom"/>
            <w:hideMark/>
          </w:tcPr>
          <w:p w14:paraId="032F5620" w14:textId="77777777" w:rsidR="00D05040" w:rsidRPr="00D05040" w:rsidRDefault="00D05040" w:rsidP="00D05040">
            <w:r w:rsidRPr="00D05040">
              <w:t>1,3-Dichloropropene</w:t>
            </w:r>
          </w:p>
        </w:tc>
        <w:tc>
          <w:tcPr>
            <w:tcW w:w="1080" w:type="dxa"/>
            <w:noWrap/>
            <w:vAlign w:val="center"/>
            <w:hideMark/>
          </w:tcPr>
          <w:p w14:paraId="4A07CEA2" w14:textId="77777777" w:rsidR="00D05040" w:rsidRPr="00D05040" w:rsidRDefault="00D05040" w:rsidP="005E70F5">
            <w:pPr>
              <w:jc w:val="right"/>
            </w:pPr>
            <w:r w:rsidRPr="00D05040">
              <w:t>1</w:t>
            </w:r>
          </w:p>
        </w:tc>
        <w:tc>
          <w:tcPr>
            <w:tcW w:w="928" w:type="dxa"/>
            <w:noWrap/>
            <w:vAlign w:val="center"/>
            <w:hideMark/>
          </w:tcPr>
          <w:p w14:paraId="288F01DC" w14:textId="77777777" w:rsidR="00D05040" w:rsidRPr="00D05040" w:rsidRDefault="00D05040" w:rsidP="005E70F5">
            <w:pPr>
              <w:jc w:val="right"/>
            </w:pPr>
            <w:r w:rsidRPr="00D05040">
              <w:t>0</w:t>
            </w:r>
          </w:p>
        </w:tc>
        <w:tc>
          <w:tcPr>
            <w:tcW w:w="1042" w:type="dxa"/>
            <w:noWrap/>
            <w:vAlign w:val="center"/>
            <w:hideMark/>
          </w:tcPr>
          <w:p w14:paraId="114719B6" w14:textId="77777777" w:rsidR="00D05040" w:rsidRPr="00D05040" w:rsidRDefault="00D05040" w:rsidP="005E70F5">
            <w:pPr>
              <w:jc w:val="right"/>
            </w:pPr>
            <w:r w:rsidRPr="00D05040">
              <w:t>0.0%</w:t>
            </w:r>
          </w:p>
        </w:tc>
        <w:tc>
          <w:tcPr>
            <w:tcW w:w="830" w:type="dxa"/>
            <w:shd w:val="clear" w:color="auto" w:fill="auto"/>
            <w:noWrap/>
            <w:vAlign w:val="center"/>
            <w:hideMark/>
          </w:tcPr>
          <w:p w14:paraId="6FB204DA" w14:textId="77777777" w:rsidR="00D05040" w:rsidRPr="00D05040" w:rsidRDefault="00D05040" w:rsidP="005E70F5">
            <w:pPr>
              <w:jc w:val="right"/>
            </w:pPr>
            <w:r w:rsidRPr="00D05040">
              <w:t>1</w:t>
            </w:r>
          </w:p>
        </w:tc>
        <w:tc>
          <w:tcPr>
            <w:tcW w:w="941" w:type="dxa"/>
            <w:shd w:val="clear" w:color="auto" w:fill="auto"/>
            <w:noWrap/>
            <w:vAlign w:val="center"/>
            <w:hideMark/>
          </w:tcPr>
          <w:p w14:paraId="1B70FFB5" w14:textId="77777777" w:rsidR="00D05040" w:rsidRPr="00D05040" w:rsidRDefault="00D05040" w:rsidP="005E70F5">
            <w:pPr>
              <w:jc w:val="right"/>
            </w:pPr>
            <w:r w:rsidRPr="00D05040">
              <w:t>100.0%</w:t>
            </w:r>
          </w:p>
        </w:tc>
      </w:tr>
      <w:tr w:rsidR="00D05040" w:rsidRPr="00D05040" w14:paraId="619170E7" w14:textId="77777777" w:rsidTr="005E70F5">
        <w:trPr>
          <w:cantSplit/>
          <w:jc w:val="center"/>
        </w:trPr>
        <w:tc>
          <w:tcPr>
            <w:tcW w:w="892" w:type="dxa"/>
            <w:noWrap/>
            <w:vAlign w:val="bottom"/>
            <w:hideMark/>
          </w:tcPr>
          <w:p w14:paraId="1A958A36" w14:textId="77777777" w:rsidR="00D05040" w:rsidRPr="00D05040" w:rsidRDefault="00D05040" w:rsidP="00D05040">
            <w:r w:rsidRPr="00D05040">
              <w:t>Vol</w:t>
            </w:r>
          </w:p>
        </w:tc>
        <w:tc>
          <w:tcPr>
            <w:tcW w:w="796" w:type="dxa"/>
            <w:noWrap/>
            <w:vAlign w:val="bottom"/>
            <w:hideMark/>
          </w:tcPr>
          <w:p w14:paraId="75E402D2" w14:textId="77777777" w:rsidR="00D05040" w:rsidRPr="00D05040" w:rsidRDefault="00D05040" w:rsidP="00D05040">
            <w:r w:rsidRPr="00D05040">
              <w:t>S</w:t>
            </w:r>
          </w:p>
        </w:tc>
        <w:tc>
          <w:tcPr>
            <w:tcW w:w="1097" w:type="dxa"/>
            <w:noWrap/>
            <w:vAlign w:val="bottom"/>
            <w:hideMark/>
          </w:tcPr>
          <w:p w14:paraId="474D1DE3" w14:textId="77777777" w:rsidR="00D05040" w:rsidRPr="00D05040" w:rsidRDefault="00D05040" w:rsidP="00D05040">
            <w:r w:rsidRPr="00D05040">
              <w:t>34579</w:t>
            </w:r>
          </w:p>
        </w:tc>
        <w:tc>
          <w:tcPr>
            <w:tcW w:w="3330" w:type="dxa"/>
            <w:vAlign w:val="bottom"/>
            <w:hideMark/>
          </w:tcPr>
          <w:p w14:paraId="74806102" w14:textId="77777777" w:rsidR="00D05040" w:rsidRPr="00D05040" w:rsidRDefault="00D05040" w:rsidP="00D05040">
            <w:r w:rsidRPr="00D05040">
              <w:t>2-Chloroethyl Vinyl Ether</w:t>
            </w:r>
          </w:p>
        </w:tc>
        <w:tc>
          <w:tcPr>
            <w:tcW w:w="1080" w:type="dxa"/>
            <w:noWrap/>
            <w:vAlign w:val="center"/>
            <w:hideMark/>
          </w:tcPr>
          <w:p w14:paraId="7C1677DE" w14:textId="77777777" w:rsidR="00D05040" w:rsidRPr="00D05040" w:rsidRDefault="00D05040" w:rsidP="005E70F5">
            <w:pPr>
              <w:jc w:val="right"/>
            </w:pPr>
            <w:r w:rsidRPr="00D05040">
              <w:t>255</w:t>
            </w:r>
          </w:p>
        </w:tc>
        <w:tc>
          <w:tcPr>
            <w:tcW w:w="928" w:type="dxa"/>
            <w:noWrap/>
            <w:vAlign w:val="center"/>
            <w:hideMark/>
          </w:tcPr>
          <w:p w14:paraId="05018074" w14:textId="77777777" w:rsidR="00D05040" w:rsidRPr="00D05040" w:rsidRDefault="00D05040" w:rsidP="005E70F5">
            <w:pPr>
              <w:jc w:val="right"/>
            </w:pPr>
            <w:r w:rsidRPr="00D05040">
              <w:t>0</w:t>
            </w:r>
          </w:p>
        </w:tc>
        <w:tc>
          <w:tcPr>
            <w:tcW w:w="1042" w:type="dxa"/>
            <w:noWrap/>
            <w:vAlign w:val="center"/>
            <w:hideMark/>
          </w:tcPr>
          <w:p w14:paraId="25A99EE9" w14:textId="77777777" w:rsidR="00D05040" w:rsidRPr="00D05040" w:rsidRDefault="00D05040" w:rsidP="005E70F5">
            <w:pPr>
              <w:jc w:val="right"/>
            </w:pPr>
            <w:r w:rsidRPr="00D05040">
              <w:t>0.0%</w:t>
            </w:r>
          </w:p>
        </w:tc>
        <w:tc>
          <w:tcPr>
            <w:tcW w:w="830" w:type="dxa"/>
            <w:shd w:val="clear" w:color="auto" w:fill="auto"/>
            <w:noWrap/>
            <w:vAlign w:val="center"/>
            <w:hideMark/>
          </w:tcPr>
          <w:p w14:paraId="77421008" w14:textId="77777777" w:rsidR="00D05040" w:rsidRPr="00D05040" w:rsidRDefault="00D05040" w:rsidP="005E70F5">
            <w:pPr>
              <w:jc w:val="right"/>
            </w:pPr>
            <w:r w:rsidRPr="00D05040">
              <w:t>255</w:t>
            </w:r>
          </w:p>
        </w:tc>
        <w:tc>
          <w:tcPr>
            <w:tcW w:w="941" w:type="dxa"/>
            <w:shd w:val="clear" w:color="auto" w:fill="auto"/>
            <w:noWrap/>
            <w:vAlign w:val="center"/>
            <w:hideMark/>
          </w:tcPr>
          <w:p w14:paraId="3C6DF65F" w14:textId="77777777" w:rsidR="00D05040" w:rsidRPr="00D05040" w:rsidRDefault="00D05040" w:rsidP="005E70F5">
            <w:pPr>
              <w:jc w:val="right"/>
            </w:pPr>
            <w:r w:rsidRPr="00D05040">
              <w:t>100.0%</w:t>
            </w:r>
          </w:p>
        </w:tc>
      </w:tr>
      <w:tr w:rsidR="00D05040" w:rsidRPr="00D05040" w14:paraId="44862DB6" w14:textId="77777777" w:rsidTr="005E70F5">
        <w:trPr>
          <w:cantSplit/>
          <w:jc w:val="center"/>
        </w:trPr>
        <w:tc>
          <w:tcPr>
            <w:tcW w:w="892" w:type="dxa"/>
            <w:noWrap/>
            <w:vAlign w:val="bottom"/>
            <w:hideMark/>
          </w:tcPr>
          <w:p w14:paraId="23A53851" w14:textId="77777777" w:rsidR="00D05040" w:rsidRPr="00D05040" w:rsidRDefault="00D05040" w:rsidP="00D05040">
            <w:r w:rsidRPr="00D05040">
              <w:lastRenderedPageBreak/>
              <w:t>Vol</w:t>
            </w:r>
          </w:p>
        </w:tc>
        <w:tc>
          <w:tcPr>
            <w:tcW w:w="796" w:type="dxa"/>
            <w:noWrap/>
            <w:vAlign w:val="bottom"/>
            <w:hideMark/>
          </w:tcPr>
          <w:p w14:paraId="146E5292" w14:textId="77777777" w:rsidR="00D05040" w:rsidRPr="00D05040" w:rsidRDefault="00D05040" w:rsidP="00D05040">
            <w:r w:rsidRPr="00D05040">
              <w:t>S</w:t>
            </w:r>
          </w:p>
        </w:tc>
        <w:tc>
          <w:tcPr>
            <w:tcW w:w="1097" w:type="dxa"/>
            <w:noWrap/>
            <w:vAlign w:val="bottom"/>
            <w:hideMark/>
          </w:tcPr>
          <w:p w14:paraId="67626807" w14:textId="77777777" w:rsidR="00D05040" w:rsidRPr="00D05040" w:rsidRDefault="00D05040" w:rsidP="00D05040">
            <w:r w:rsidRPr="00D05040">
              <w:t>34697</w:t>
            </w:r>
          </w:p>
        </w:tc>
        <w:tc>
          <w:tcPr>
            <w:tcW w:w="3330" w:type="dxa"/>
            <w:vAlign w:val="bottom"/>
            <w:hideMark/>
          </w:tcPr>
          <w:p w14:paraId="453DCF33" w14:textId="77777777" w:rsidR="00D05040" w:rsidRPr="00D05040" w:rsidRDefault="00D05040" w:rsidP="00D05040">
            <w:r w:rsidRPr="00D05040">
              <w:t>Trans-1,3-Dichloropropene</w:t>
            </w:r>
          </w:p>
        </w:tc>
        <w:tc>
          <w:tcPr>
            <w:tcW w:w="1080" w:type="dxa"/>
            <w:noWrap/>
            <w:vAlign w:val="center"/>
            <w:hideMark/>
          </w:tcPr>
          <w:p w14:paraId="6F42BEA0" w14:textId="77777777" w:rsidR="00D05040" w:rsidRPr="00D05040" w:rsidRDefault="00D05040" w:rsidP="005E70F5">
            <w:pPr>
              <w:jc w:val="right"/>
            </w:pPr>
            <w:r w:rsidRPr="00D05040">
              <w:t>2322</w:t>
            </w:r>
          </w:p>
        </w:tc>
        <w:tc>
          <w:tcPr>
            <w:tcW w:w="928" w:type="dxa"/>
            <w:noWrap/>
            <w:vAlign w:val="center"/>
            <w:hideMark/>
          </w:tcPr>
          <w:p w14:paraId="6E97FDED" w14:textId="77777777" w:rsidR="00D05040" w:rsidRPr="00D05040" w:rsidRDefault="00D05040" w:rsidP="005E70F5">
            <w:pPr>
              <w:jc w:val="right"/>
            </w:pPr>
            <w:r w:rsidRPr="00D05040">
              <w:t>0</w:t>
            </w:r>
          </w:p>
        </w:tc>
        <w:tc>
          <w:tcPr>
            <w:tcW w:w="1042" w:type="dxa"/>
            <w:noWrap/>
            <w:vAlign w:val="center"/>
            <w:hideMark/>
          </w:tcPr>
          <w:p w14:paraId="57F56C66" w14:textId="77777777" w:rsidR="00D05040" w:rsidRPr="00D05040" w:rsidRDefault="00D05040" w:rsidP="005E70F5">
            <w:pPr>
              <w:jc w:val="right"/>
            </w:pPr>
            <w:r w:rsidRPr="00D05040">
              <w:t>0.0%</w:t>
            </w:r>
          </w:p>
        </w:tc>
        <w:tc>
          <w:tcPr>
            <w:tcW w:w="830" w:type="dxa"/>
            <w:shd w:val="clear" w:color="auto" w:fill="auto"/>
            <w:noWrap/>
            <w:vAlign w:val="center"/>
            <w:hideMark/>
          </w:tcPr>
          <w:p w14:paraId="7D4C7645" w14:textId="77777777" w:rsidR="00D05040" w:rsidRPr="00D05040" w:rsidRDefault="00D05040" w:rsidP="005E70F5">
            <w:pPr>
              <w:jc w:val="right"/>
            </w:pPr>
            <w:r w:rsidRPr="00D05040">
              <w:t>2322</w:t>
            </w:r>
          </w:p>
        </w:tc>
        <w:tc>
          <w:tcPr>
            <w:tcW w:w="941" w:type="dxa"/>
            <w:shd w:val="clear" w:color="auto" w:fill="auto"/>
            <w:noWrap/>
            <w:vAlign w:val="center"/>
            <w:hideMark/>
          </w:tcPr>
          <w:p w14:paraId="79622083" w14:textId="77777777" w:rsidR="00D05040" w:rsidRPr="00D05040" w:rsidRDefault="00D05040" w:rsidP="005E70F5">
            <w:pPr>
              <w:jc w:val="right"/>
            </w:pPr>
            <w:r w:rsidRPr="00D05040">
              <w:t>100.0%</w:t>
            </w:r>
          </w:p>
        </w:tc>
      </w:tr>
      <w:tr w:rsidR="00D05040" w:rsidRPr="00D05040" w14:paraId="2FCA96EE" w14:textId="77777777" w:rsidTr="005E70F5">
        <w:trPr>
          <w:cantSplit/>
          <w:jc w:val="center"/>
        </w:trPr>
        <w:tc>
          <w:tcPr>
            <w:tcW w:w="892" w:type="dxa"/>
            <w:noWrap/>
            <w:vAlign w:val="bottom"/>
            <w:hideMark/>
          </w:tcPr>
          <w:p w14:paraId="6A947D26" w14:textId="77777777" w:rsidR="00D05040" w:rsidRPr="00D05040" w:rsidRDefault="00D05040" w:rsidP="00D05040">
            <w:r w:rsidRPr="00D05040">
              <w:t>Vol</w:t>
            </w:r>
          </w:p>
        </w:tc>
        <w:tc>
          <w:tcPr>
            <w:tcW w:w="796" w:type="dxa"/>
            <w:noWrap/>
            <w:vAlign w:val="bottom"/>
            <w:hideMark/>
          </w:tcPr>
          <w:p w14:paraId="5D92196F" w14:textId="77777777" w:rsidR="00D05040" w:rsidRPr="00D05040" w:rsidRDefault="00D05040" w:rsidP="00D05040">
            <w:r w:rsidRPr="00D05040">
              <w:t>S</w:t>
            </w:r>
          </w:p>
        </w:tc>
        <w:tc>
          <w:tcPr>
            <w:tcW w:w="1097" w:type="dxa"/>
            <w:noWrap/>
            <w:vAlign w:val="bottom"/>
            <w:hideMark/>
          </w:tcPr>
          <w:p w14:paraId="48E6901D" w14:textId="77777777" w:rsidR="00D05040" w:rsidRPr="00D05040" w:rsidRDefault="00D05040" w:rsidP="00D05040">
            <w:r w:rsidRPr="00D05040">
              <w:t>34702</w:t>
            </w:r>
          </w:p>
        </w:tc>
        <w:tc>
          <w:tcPr>
            <w:tcW w:w="3330" w:type="dxa"/>
            <w:vAlign w:val="bottom"/>
            <w:hideMark/>
          </w:tcPr>
          <w:p w14:paraId="50338BBD" w14:textId="77777777" w:rsidR="00D05040" w:rsidRPr="00D05040" w:rsidRDefault="00D05040" w:rsidP="00D05040">
            <w:r w:rsidRPr="00D05040">
              <w:t>CIS-1,3-Dichloropropene</w:t>
            </w:r>
          </w:p>
        </w:tc>
        <w:tc>
          <w:tcPr>
            <w:tcW w:w="1080" w:type="dxa"/>
            <w:noWrap/>
            <w:vAlign w:val="center"/>
            <w:hideMark/>
          </w:tcPr>
          <w:p w14:paraId="6484BE61" w14:textId="77777777" w:rsidR="00D05040" w:rsidRPr="00D05040" w:rsidRDefault="00D05040" w:rsidP="005E70F5">
            <w:pPr>
              <w:jc w:val="right"/>
            </w:pPr>
            <w:r w:rsidRPr="00D05040">
              <w:t>2322</w:t>
            </w:r>
          </w:p>
        </w:tc>
        <w:tc>
          <w:tcPr>
            <w:tcW w:w="928" w:type="dxa"/>
            <w:noWrap/>
            <w:vAlign w:val="center"/>
            <w:hideMark/>
          </w:tcPr>
          <w:p w14:paraId="53887E95" w14:textId="77777777" w:rsidR="00D05040" w:rsidRPr="00D05040" w:rsidRDefault="00D05040" w:rsidP="005E70F5">
            <w:pPr>
              <w:jc w:val="right"/>
            </w:pPr>
            <w:r w:rsidRPr="00D05040">
              <w:t>0</w:t>
            </w:r>
          </w:p>
        </w:tc>
        <w:tc>
          <w:tcPr>
            <w:tcW w:w="1042" w:type="dxa"/>
            <w:noWrap/>
            <w:vAlign w:val="center"/>
            <w:hideMark/>
          </w:tcPr>
          <w:p w14:paraId="366CF0D2" w14:textId="77777777" w:rsidR="00D05040" w:rsidRPr="00D05040" w:rsidRDefault="00D05040" w:rsidP="005E70F5">
            <w:pPr>
              <w:jc w:val="right"/>
            </w:pPr>
            <w:r w:rsidRPr="00D05040">
              <w:t>0.0%</w:t>
            </w:r>
          </w:p>
        </w:tc>
        <w:tc>
          <w:tcPr>
            <w:tcW w:w="830" w:type="dxa"/>
            <w:shd w:val="clear" w:color="auto" w:fill="auto"/>
            <w:noWrap/>
            <w:vAlign w:val="center"/>
            <w:hideMark/>
          </w:tcPr>
          <w:p w14:paraId="0C5F8833" w14:textId="77777777" w:rsidR="00D05040" w:rsidRPr="00D05040" w:rsidRDefault="00D05040" w:rsidP="005E70F5">
            <w:pPr>
              <w:jc w:val="right"/>
            </w:pPr>
            <w:r w:rsidRPr="00D05040">
              <w:t>2322</w:t>
            </w:r>
          </w:p>
        </w:tc>
        <w:tc>
          <w:tcPr>
            <w:tcW w:w="941" w:type="dxa"/>
            <w:shd w:val="clear" w:color="auto" w:fill="auto"/>
            <w:noWrap/>
            <w:vAlign w:val="center"/>
            <w:hideMark/>
          </w:tcPr>
          <w:p w14:paraId="47F8D32F" w14:textId="77777777" w:rsidR="00D05040" w:rsidRPr="00D05040" w:rsidRDefault="00D05040" w:rsidP="005E70F5">
            <w:pPr>
              <w:jc w:val="right"/>
            </w:pPr>
            <w:r w:rsidRPr="00D05040">
              <w:t>100.0%</w:t>
            </w:r>
          </w:p>
        </w:tc>
      </w:tr>
      <w:tr w:rsidR="00D05040" w:rsidRPr="00D05040" w14:paraId="14F1E7B8" w14:textId="77777777" w:rsidTr="005E70F5">
        <w:trPr>
          <w:cantSplit/>
          <w:jc w:val="center"/>
        </w:trPr>
        <w:tc>
          <w:tcPr>
            <w:tcW w:w="892" w:type="dxa"/>
            <w:noWrap/>
            <w:vAlign w:val="bottom"/>
            <w:hideMark/>
          </w:tcPr>
          <w:p w14:paraId="0A0CEEAC" w14:textId="77777777" w:rsidR="00D05040" w:rsidRPr="00D05040" w:rsidRDefault="00D05040" w:rsidP="00D05040">
            <w:r w:rsidRPr="00D05040">
              <w:t>Vol</w:t>
            </w:r>
          </w:p>
        </w:tc>
        <w:tc>
          <w:tcPr>
            <w:tcW w:w="796" w:type="dxa"/>
            <w:noWrap/>
            <w:vAlign w:val="bottom"/>
            <w:hideMark/>
          </w:tcPr>
          <w:p w14:paraId="2D2CF788" w14:textId="77777777" w:rsidR="00D05040" w:rsidRPr="00D05040" w:rsidRDefault="00D05040" w:rsidP="00D05040">
            <w:r w:rsidRPr="00D05040">
              <w:t>S</w:t>
            </w:r>
          </w:p>
        </w:tc>
        <w:tc>
          <w:tcPr>
            <w:tcW w:w="1097" w:type="dxa"/>
            <w:noWrap/>
            <w:vAlign w:val="bottom"/>
            <w:hideMark/>
          </w:tcPr>
          <w:p w14:paraId="3120D4FA" w14:textId="77777777" w:rsidR="00D05040" w:rsidRPr="00D05040" w:rsidRDefault="00D05040" w:rsidP="00D05040">
            <w:r w:rsidRPr="00D05040">
              <w:t>88802</w:t>
            </w:r>
          </w:p>
        </w:tc>
        <w:tc>
          <w:tcPr>
            <w:tcW w:w="3330" w:type="dxa"/>
            <w:vAlign w:val="bottom"/>
            <w:hideMark/>
          </w:tcPr>
          <w:p w14:paraId="539759FA" w14:textId="77777777" w:rsidR="00D05040" w:rsidRPr="00D05040" w:rsidRDefault="00D05040" w:rsidP="00D05040">
            <w:r w:rsidRPr="00D05040">
              <w:t>Bromomethane</w:t>
            </w:r>
          </w:p>
        </w:tc>
        <w:tc>
          <w:tcPr>
            <w:tcW w:w="1080" w:type="dxa"/>
            <w:noWrap/>
            <w:vAlign w:val="center"/>
            <w:hideMark/>
          </w:tcPr>
          <w:p w14:paraId="7063BFE2" w14:textId="77777777" w:rsidR="00D05040" w:rsidRPr="00D05040" w:rsidRDefault="00D05040" w:rsidP="005E70F5">
            <w:pPr>
              <w:jc w:val="right"/>
            </w:pPr>
            <w:r w:rsidRPr="00D05040">
              <w:t>255</w:t>
            </w:r>
          </w:p>
        </w:tc>
        <w:tc>
          <w:tcPr>
            <w:tcW w:w="928" w:type="dxa"/>
            <w:noWrap/>
            <w:vAlign w:val="center"/>
            <w:hideMark/>
          </w:tcPr>
          <w:p w14:paraId="3DC528CE" w14:textId="77777777" w:rsidR="00D05040" w:rsidRPr="00D05040" w:rsidRDefault="00D05040" w:rsidP="005E70F5">
            <w:pPr>
              <w:jc w:val="right"/>
            </w:pPr>
            <w:r w:rsidRPr="00D05040">
              <w:t>0</w:t>
            </w:r>
          </w:p>
        </w:tc>
        <w:tc>
          <w:tcPr>
            <w:tcW w:w="1042" w:type="dxa"/>
            <w:noWrap/>
            <w:vAlign w:val="center"/>
            <w:hideMark/>
          </w:tcPr>
          <w:p w14:paraId="4FBB294C" w14:textId="77777777" w:rsidR="00D05040" w:rsidRPr="00D05040" w:rsidRDefault="00D05040" w:rsidP="005E70F5">
            <w:pPr>
              <w:jc w:val="right"/>
            </w:pPr>
            <w:r w:rsidRPr="00D05040">
              <w:t>0.0%</w:t>
            </w:r>
          </w:p>
        </w:tc>
        <w:tc>
          <w:tcPr>
            <w:tcW w:w="830" w:type="dxa"/>
            <w:shd w:val="clear" w:color="auto" w:fill="auto"/>
            <w:noWrap/>
            <w:vAlign w:val="center"/>
            <w:hideMark/>
          </w:tcPr>
          <w:p w14:paraId="5A2C26DE" w14:textId="77777777" w:rsidR="00D05040" w:rsidRPr="00D05040" w:rsidRDefault="00D05040" w:rsidP="005E70F5">
            <w:pPr>
              <w:jc w:val="right"/>
            </w:pPr>
            <w:r w:rsidRPr="00D05040">
              <w:t>255</w:t>
            </w:r>
          </w:p>
        </w:tc>
        <w:tc>
          <w:tcPr>
            <w:tcW w:w="941" w:type="dxa"/>
            <w:shd w:val="clear" w:color="auto" w:fill="auto"/>
            <w:noWrap/>
            <w:vAlign w:val="center"/>
            <w:hideMark/>
          </w:tcPr>
          <w:p w14:paraId="6ADBFFD1" w14:textId="77777777" w:rsidR="00D05040" w:rsidRPr="00D05040" w:rsidRDefault="00D05040" w:rsidP="005E70F5">
            <w:pPr>
              <w:jc w:val="right"/>
            </w:pPr>
            <w:r w:rsidRPr="00D05040">
              <w:t>100.0%</w:t>
            </w:r>
          </w:p>
        </w:tc>
      </w:tr>
      <w:tr w:rsidR="00D05040" w:rsidRPr="00D05040" w14:paraId="593FEC59" w14:textId="77777777" w:rsidTr="005E70F5">
        <w:trPr>
          <w:cantSplit/>
          <w:jc w:val="center"/>
        </w:trPr>
        <w:tc>
          <w:tcPr>
            <w:tcW w:w="892" w:type="dxa"/>
            <w:noWrap/>
            <w:vAlign w:val="bottom"/>
            <w:hideMark/>
          </w:tcPr>
          <w:p w14:paraId="1F533BD0" w14:textId="77777777" w:rsidR="00D05040" w:rsidRPr="00D05040" w:rsidRDefault="00D05040" w:rsidP="00D05040">
            <w:r w:rsidRPr="00D05040">
              <w:t>Vol</w:t>
            </w:r>
          </w:p>
        </w:tc>
        <w:tc>
          <w:tcPr>
            <w:tcW w:w="796" w:type="dxa"/>
            <w:noWrap/>
            <w:vAlign w:val="bottom"/>
            <w:hideMark/>
          </w:tcPr>
          <w:p w14:paraId="572A565B" w14:textId="77777777" w:rsidR="00D05040" w:rsidRPr="00D05040" w:rsidRDefault="00D05040" w:rsidP="00D05040">
            <w:r w:rsidRPr="00D05040">
              <w:t>S</w:t>
            </w:r>
          </w:p>
        </w:tc>
        <w:tc>
          <w:tcPr>
            <w:tcW w:w="1097" w:type="dxa"/>
            <w:noWrap/>
            <w:vAlign w:val="bottom"/>
            <w:hideMark/>
          </w:tcPr>
          <w:p w14:paraId="0E3FB8F4" w14:textId="77777777" w:rsidR="00D05040" w:rsidRPr="00D05040" w:rsidRDefault="00D05040" w:rsidP="00D05040">
            <w:r w:rsidRPr="00D05040">
              <w:t>88835</w:t>
            </w:r>
          </w:p>
        </w:tc>
        <w:tc>
          <w:tcPr>
            <w:tcW w:w="3330" w:type="dxa"/>
            <w:vAlign w:val="bottom"/>
            <w:hideMark/>
          </w:tcPr>
          <w:p w14:paraId="3DA71E97" w14:textId="77777777" w:rsidR="00D05040" w:rsidRPr="00D05040" w:rsidRDefault="00D05040" w:rsidP="00D05040">
            <w:r w:rsidRPr="00D05040">
              <w:t>Chloromethane</w:t>
            </w:r>
          </w:p>
        </w:tc>
        <w:tc>
          <w:tcPr>
            <w:tcW w:w="1080" w:type="dxa"/>
            <w:noWrap/>
            <w:vAlign w:val="center"/>
            <w:hideMark/>
          </w:tcPr>
          <w:p w14:paraId="4F4D584D" w14:textId="77777777" w:rsidR="00D05040" w:rsidRPr="00D05040" w:rsidRDefault="00D05040" w:rsidP="005E70F5">
            <w:pPr>
              <w:jc w:val="right"/>
            </w:pPr>
            <w:r w:rsidRPr="00D05040">
              <w:t>2322</w:t>
            </w:r>
          </w:p>
        </w:tc>
        <w:tc>
          <w:tcPr>
            <w:tcW w:w="928" w:type="dxa"/>
            <w:noWrap/>
            <w:vAlign w:val="center"/>
            <w:hideMark/>
          </w:tcPr>
          <w:p w14:paraId="65416CD2" w14:textId="77777777" w:rsidR="00D05040" w:rsidRPr="00D05040" w:rsidRDefault="00D05040" w:rsidP="005E70F5">
            <w:pPr>
              <w:jc w:val="right"/>
            </w:pPr>
            <w:r w:rsidRPr="00D05040">
              <w:t>0</w:t>
            </w:r>
          </w:p>
        </w:tc>
        <w:tc>
          <w:tcPr>
            <w:tcW w:w="1042" w:type="dxa"/>
            <w:noWrap/>
            <w:vAlign w:val="center"/>
            <w:hideMark/>
          </w:tcPr>
          <w:p w14:paraId="19F88EE1" w14:textId="77777777" w:rsidR="00D05040" w:rsidRPr="00D05040" w:rsidRDefault="00D05040" w:rsidP="005E70F5">
            <w:pPr>
              <w:jc w:val="right"/>
            </w:pPr>
            <w:r w:rsidRPr="00D05040">
              <w:t>0.0%</w:t>
            </w:r>
          </w:p>
        </w:tc>
        <w:tc>
          <w:tcPr>
            <w:tcW w:w="830" w:type="dxa"/>
            <w:shd w:val="clear" w:color="auto" w:fill="auto"/>
            <w:noWrap/>
            <w:vAlign w:val="center"/>
            <w:hideMark/>
          </w:tcPr>
          <w:p w14:paraId="6F8E185D" w14:textId="77777777" w:rsidR="00D05040" w:rsidRPr="00D05040" w:rsidRDefault="00D05040" w:rsidP="005E70F5">
            <w:pPr>
              <w:jc w:val="right"/>
            </w:pPr>
            <w:r w:rsidRPr="00D05040">
              <w:t>2322</w:t>
            </w:r>
          </w:p>
        </w:tc>
        <w:tc>
          <w:tcPr>
            <w:tcW w:w="941" w:type="dxa"/>
            <w:shd w:val="clear" w:color="auto" w:fill="auto"/>
            <w:noWrap/>
            <w:vAlign w:val="center"/>
            <w:hideMark/>
          </w:tcPr>
          <w:p w14:paraId="3949A4B1" w14:textId="77777777" w:rsidR="00D05040" w:rsidRPr="00D05040" w:rsidRDefault="00D05040" w:rsidP="005E70F5">
            <w:pPr>
              <w:jc w:val="right"/>
            </w:pPr>
            <w:r w:rsidRPr="00D05040">
              <w:t>100.0%</w:t>
            </w:r>
          </w:p>
        </w:tc>
      </w:tr>
      <w:tr w:rsidR="00D05040" w:rsidRPr="00D05040" w14:paraId="7E621FB3" w14:textId="77777777" w:rsidTr="005E70F5">
        <w:trPr>
          <w:cantSplit/>
          <w:jc w:val="center"/>
        </w:trPr>
        <w:tc>
          <w:tcPr>
            <w:tcW w:w="892" w:type="dxa"/>
            <w:noWrap/>
            <w:vAlign w:val="bottom"/>
            <w:hideMark/>
          </w:tcPr>
          <w:p w14:paraId="045AE834" w14:textId="77777777" w:rsidR="00D05040" w:rsidRPr="00D05040" w:rsidRDefault="00D05040" w:rsidP="00D05040">
            <w:r w:rsidRPr="00D05040">
              <w:t>Vol</w:t>
            </w:r>
          </w:p>
        </w:tc>
        <w:tc>
          <w:tcPr>
            <w:tcW w:w="796" w:type="dxa"/>
            <w:noWrap/>
            <w:vAlign w:val="bottom"/>
            <w:hideMark/>
          </w:tcPr>
          <w:p w14:paraId="2E8ACC83" w14:textId="77777777" w:rsidR="00D05040" w:rsidRPr="00D05040" w:rsidRDefault="00D05040" w:rsidP="00D05040">
            <w:r w:rsidRPr="00D05040">
              <w:t>T</w:t>
            </w:r>
          </w:p>
        </w:tc>
        <w:tc>
          <w:tcPr>
            <w:tcW w:w="1097" w:type="dxa"/>
            <w:noWrap/>
            <w:vAlign w:val="bottom"/>
            <w:hideMark/>
          </w:tcPr>
          <w:p w14:paraId="1DD48B38" w14:textId="77777777" w:rsidR="00D05040" w:rsidRPr="00D05040" w:rsidRDefault="00D05040" w:rsidP="00D05040">
            <w:r w:rsidRPr="00D05040">
              <w:t>34219</w:t>
            </w:r>
          </w:p>
        </w:tc>
        <w:tc>
          <w:tcPr>
            <w:tcW w:w="3330" w:type="dxa"/>
            <w:vAlign w:val="bottom"/>
            <w:hideMark/>
          </w:tcPr>
          <w:p w14:paraId="7DED9DB6" w14:textId="77777777" w:rsidR="00D05040" w:rsidRPr="00D05040" w:rsidRDefault="00D05040" w:rsidP="00D05040">
            <w:r w:rsidRPr="00D05040">
              <w:t>Acrylonitrile, tissue</w:t>
            </w:r>
          </w:p>
        </w:tc>
        <w:tc>
          <w:tcPr>
            <w:tcW w:w="1080" w:type="dxa"/>
            <w:noWrap/>
            <w:vAlign w:val="center"/>
            <w:hideMark/>
          </w:tcPr>
          <w:p w14:paraId="1FC83C11" w14:textId="77777777" w:rsidR="00D05040" w:rsidRPr="00D05040" w:rsidRDefault="00D05040" w:rsidP="005E70F5">
            <w:pPr>
              <w:jc w:val="right"/>
            </w:pPr>
            <w:r w:rsidRPr="00D05040">
              <w:t>354</w:t>
            </w:r>
          </w:p>
        </w:tc>
        <w:tc>
          <w:tcPr>
            <w:tcW w:w="928" w:type="dxa"/>
            <w:noWrap/>
            <w:vAlign w:val="center"/>
            <w:hideMark/>
          </w:tcPr>
          <w:p w14:paraId="5FB50FD9" w14:textId="77777777" w:rsidR="00D05040" w:rsidRPr="00D05040" w:rsidRDefault="00D05040" w:rsidP="005E70F5">
            <w:pPr>
              <w:jc w:val="right"/>
            </w:pPr>
            <w:r w:rsidRPr="00D05040">
              <w:t>0</w:t>
            </w:r>
          </w:p>
        </w:tc>
        <w:tc>
          <w:tcPr>
            <w:tcW w:w="1042" w:type="dxa"/>
            <w:noWrap/>
            <w:vAlign w:val="center"/>
            <w:hideMark/>
          </w:tcPr>
          <w:p w14:paraId="402DD019" w14:textId="77777777" w:rsidR="00D05040" w:rsidRPr="00D05040" w:rsidRDefault="00D05040" w:rsidP="005E70F5">
            <w:pPr>
              <w:jc w:val="right"/>
            </w:pPr>
            <w:r w:rsidRPr="00D05040">
              <w:t>0.0%</w:t>
            </w:r>
          </w:p>
        </w:tc>
        <w:tc>
          <w:tcPr>
            <w:tcW w:w="830" w:type="dxa"/>
            <w:shd w:val="clear" w:color="auto" w:fill="auto"/>
            <w:noWrap/>
            <w:vAlign w:val="center"/>
            <w:hideMark/>
          </w:tcPr>
          <w:p w14:paraId="389527DF" w14:textId="77777777" w:rsidR="00D05040" w:rsidRPr="00D05040" w:rsidRDefault="00D05040" w:rsidP="005E70F5">
            <w:pPr>
              <w:jc w:val="right"/>
            </w:pPr>
            <w:r w:rsidRPr="00D05040">
              <w:t>354</w:t>
            </w:r>
          </w:p>
        </w:tc>
        <w:tc>
          <w:tcPr>
            <w:tcW w:w="941" w:type="dxa"/>
            <w:shd w:val="clear" w:color="auto" w:fill="auto"/>
            <w:noWrap/>
            <w:vAlign w:val="center"/>
            <w:hideMark/>
          </w:tcPr>
          <w:p w14:paraId="4D277937" w14:textId="77777777" w:rsidR="00D05040" w:rsidRPr="00D05040" w:rsidRDefault="00D05040" w:rsidP="005E70F5">
            <w:pPr>
              <w:jc w:val="right"/>
            </w:pPr>
            <w:r w:rsidRPr="00D05040">
              <w:t>100.0%</w:t>
            </w:r>
          </w:p>
        </w:tc>
      </w:tr>
      <w:tr w:rsidR="00D05040" w:rsidRPr="00D05040" w14:paraId="46FE2C0F" w14:textId="77777777" w:rsidTr="005E70F5">
        <w:trPr>
          <w:cantSplit/>
          <w:jc w:val="center"/>
        </w:trPr>
        <w:tc>
          <w:tcPr>
            <w:tcW w:w="892" w:type="dxa"/>
            <w:noWrap/>
            <w:vAlign w:val="bottom"/>
            <w:hideMark/>
          </w:tcPr>
          <w:p w14:paraId="15670560" w14:textId="77777777" w:rsidR="00D05040" w:rsidRPr="00D05040" w:rsidRDefault="00D05040" w:rsidP="00D05040">
            <w:r w:rsidRPr="00D05040">
              <w:t>Vol</w:t>
            </w:r>
          </w:p>
        </w:tc>
        <w:tc>
          <w:tcPr>
            <w:tcW w:w="796" w:type="dxa"/>
            <w:noWrap/>
            <w:vAlign w:val="bottom"/>
            <w:hideMark/>
          </w:tcPr>
          <w:p w14:paraId="2C45E45B" w14:textId="77777777" w:rsidR="00D05040" w:rsidRPr="00D05040" w:rsidRDefault="00D05040" w:rsidP="00D05040">
            <w:r w:rsidRPr="00D05040">
              <w:t>T</w:t>
            </w:r>
          </w:p>
        </w:tc>
        <w:tc>
          <w:tcPr>
            <w:tcW w:w="1097" w:type="dxa"/>
            <w:noWrap/>
            <w:vAlign w:val="bottom"/>
            <w:hideMark/>
          </w:tcPr>
          <w:p w14:paraId="10563E8B" w14:textId="77777777" w:rsidR="00D05040" w:rsidRPr="00D05040" w:rsidRDefault="00D05040" w:rsidP="00D05040">
            <w:r w:rsidRPr="00D05040">
              <w:t>34238</w:t>
            </w:r>
          </w:p>
        </w:tc>
        <w:tc>
          <w:tcPr>
            <w:tcW w:w="3330" w:type="dxa"/>
            <w:vAlign w:val="bottom"/>
            <w:hideMark/>
          </w:tcPr>
          <w:p w14:paraId="57AA18E9" w14:textId="77777777" w:rsidR="00D05040" w:rsidRPr="00D05040" w:rsidRDefault="00D05040" w:rsidP="00D05040">
            <w:r w:rsidRPr="00D05040">
              <w:t>Benzene, tissue</w:t>
            </w:r>
          </w:p>
        </w:tc>
        <w:tc>
          <w:tcPr>
            <w:tcW w:w="1080" w:type="dxa"/>
            <w:noWrap/>
            <w:vAlign w:val="center"/>
            <w:hideMark/>
          </w:tcPr>
          <w:p w14:paraId="338A8840" w14:textId="77777777" w:rsidR="00D05040" w:rsidRPr="00D05040" w:rsidRDefault="00D05040" w:rsidP="005E70F5">
            <w:pPr>
              <w:jc w:val="right"/>
            </w:pPr>
            <w:r w:rsidRPr="00D05040">
              <w:t>354</w:t>
            </w:r>
          </w:p>
        </w:tc>
        <w:tc>
          <w:tcPr>
            <w:tcW w:w="928" w:type="dxa"/>
            <w:noWrap/>
            <w:vAlign w:val="center"/>
            <w:hideMark/>
          </w:tcPr>
          <w:p w14:paraId="6499BE6A" w14:textId="77777777" w:rsidR="00D05040" w:rsidRPr="00D05040" w:rsidRDefault="00D05040" w:rsidP="005E70F5">
            <w:pPr>
              <w:jc w:val="right"/>
            </w:pPr>
            <w:r w:rsidRPr="00D05040">
              <w:t>0</w:t>
            </w:r>
          </w:p>
        </w:tc>
        <w:tc>
          <w:tcPr>
            <w:tcW w:w="1042" w:type="dxa"/>
            <w:noWrap/>
            <w:vAlign w:val="center"/>
            <w:hideMark/>
          </w:tcPr>
          <w:p w14:paraId="792AC710" w14:textId="77777777" w:rsidR="00D05040" w:rsidRPr="00D05040" w:rsidRDefault="00D05040" w:rsidP="005E70F5">
            <w:pPr>
              <w:jc w:val="right"/>
            </w:pPr>
            <w:r w:rsidRPr="00D05040">
              <w:t>0.0%</w:t>
            </w:r>
          </w:p>
        </w:tc>
        <w:tc>
          <w:tcPr>
            <w:tcW w:w="830" w:type="dxa"/>
            <w:shd w:val="clear" w:color="auto" w:fill="auto"/>
            <w:noWrap/>
            <w:vAlign w:val="center"/>
            <w:hideMark/>
          </w:tcPr>
          <w:p w14:paraId="7923B9DA" w14:textId="77777777" w:rsidR="00D05040" w:rsidRPr="00D05040" w:rsidRDefault="00D05040" w:rsidP="005E70F5">
            <w:pPr>
              <w:jc w:val="right"/>
            </w:pPr>
            <w:r w:rsidRPr="00D05040">
              <w:t>354</w:t>
            </w:r>
          </w:p>
        </w:tc>
        <w:tc>
          <w:tcPr>
            <w:tcW w:w="941" w:type="dxa"/>
            <w:shd w:val="clear" w:color="auto" w:fill="auto"/>
            <w:noWrap/>
            <w:vAlign w:val="center"/>
            <w:hideMark/>
          </w:tcPr>
          <w:p w14:paraId="6A9DE8F0" w14:textId="77777777" w:rsidR="00D05040" w:rsidRPr="00D05040" w:rsidRDefault="00D05040" w:rsidP="005E70F5">
            <w:pPr>
              <w:jc w:val="right"/>
            </w:pPr>
            <w:r w:rsidRPr="00D05040">
              <w:t>100.0%</w:t>
            </w:r>
          </w:p>
        </w:tc>
      </w:tr>
      <w:tr w:rsidR="00D05040" w:rsidRPr="00D05040" w14:paraId="371DC62D" w14:textId="77777777" w:rsidTr="005E70F5">
        <w:trPr>
          <w:cantSplit/>
          <w:jc w:val="center"/>
        </w:trPr>
        <w:tc>
          <w:tcPr>
            <w:tcW w:w="892" w:type="dxa"/>
            <w:noWrap/>
            <w:vAlign w:val="bottom"/>
            <w:hideMark/>
          </w:tcPr>
          <w:p w14:paraId="1FED125E" w14:textId="77777777" w:rsidR="00D05040" w:rsidRPr="00D05040" w:rsidRDefault="00D05040" w:rsidP="00D05040">
            <w:r w:rsidRPr="00D05040">
              <w:t>Vol</w:t>
            </w:r>
          </w:p>
        </w:tc>
        <w:tc>
          <w:tcPr>
            <w:tcW w:w="796" w:type="dxa"/>
            <w:noWrap/>
            <w:vAlign w:val="bottom"/>
            <w:hideMark/>
          </w:tcPr>
          <w:p w14:paraId="64E66E99" w14:textId="77777777" w:rsidR="00D05040" w:rsidRPr="00D05040" w:rsidRDefault="00D05040" w:rsidP="00D05040">
            <w:r w:rsidRPr="00D05040">
              <w:t>T</w:t>
            </w:r>
          </w:p>
        </w:tc>
        <w:tc>
          <w:tcPr>
            <w:tcW w:w="1097" w:type="dxa"/>
            <w:noWrap/>
            <w:vAlign w:val="bottom"/>
            <w:hideMark/>
          </w:tcPr>
          <w:p w14:paraId="772DC43D" w14:textId="77777777" w:rsidR="00D05040" w:rsidRPr="00D05040" w:rsidRDefault="00D05040" w:rsidP="00D05040">
            <w:r w:rsidRPr="00D05040">
              <w:t>34291</w:t>
            </w:r>
          </w:p>
        </w:tc>
        <w:tc>
          <w:tcPr>
            <w:tcW w:w="3330" w:type="dxa"/>
            <w:vAlign w:val="bottom"/>
            <w:hideMark/>
          </w:tcPr>
          <w:p w14:paraId="31CE3E24" w14:textId="77777777" w:rsidR="00D05040" w:rsidRPr="00D05040" w:rsidRDefault="00D05040" w:rsidP="00D05040">
            <w:r w:rsidRPr="00D05040">
              <w:t>Bromoform, tissue</w:t>
            </w:r>
          </w:p>
        </w:tc>
        <w:tc>
          <w:tcPr>
            <w:tcW w:w="1080" w:type="dxa"/>
            <w:noWrap/>
            <w:vAlign w:val="center"/>
            <w:hideMark/>
          </w:tcPr>
          <w:p w14:paraId="5032A6CC" w14:textId="77777777" w:rsidR="00D05040" w:rsidRPr="00D05040" w:rsidRDefault="00D05040" w:rsidP="005E70F5">
            <w:pPr>
              <w:jc w:val="right"/>
            </w:pPr>
            <w:r w:rsidRPr="00D05040">
              <w:t>25</w:t>
            </w:r>
          </w:p>
        </w:tc>
        <w:tc>
          <w:tcPr>
            <w:tcW w:w="928" w:type="dxa"/>
            <w:noWrap/>
            <w:vAlign w:val="center"/>
            <w:hideMark/>
          </w:tcPr>
          <w:p w14:paraId="4235B108" w14:textId="77777777" w:rsidR="00D05040" w:rsidRPr="00D05040" w:rsidRDefault="00D05040" w:rsidP="005E70F5">
            <w:pPr>
              <w:jc w:val="right"/>
            </w:pPr>
            <w:r w:rsidRPr="00D05040">
              <w:t>0</w:t>
            </w:r>
          </w:p>
        </w:tc>
        <w:tc>
          <w:tcPr>
            <w:tcW w:w="1042" w:type="dxa"/>
            <w:noWrap/>
            <w:vAlign w:val="center"/>
            <w:hideMark/>
          </w:tcPr>
          <w:p w14:paraId="20D56057" w14:textId="77777777" w:rsidR="00D05040" w:rsidRPr="00D05040" w:rsidRDefault="00D05040" w:rsidP="005E70F5">
            <w:pPr>
              <w:jc w:val="right"/>
            </w:pPr>
            <w:r w:rsidRPr="00D05040">
              <w:t>0.0%</w:t>
            </w:r>
          </w:p>
        </w:tc>
        <w:tc>
          <w:tcPr>
            <w:tcW w:w="830" w:type="dxa"/>
            <w:shd w:val="clear" w:color="auto" w:fill="auto"/>
            <w:noWrap/>
            <w:vAlign w:val="center"/>
            <w:hideMark/>
          </w:tcPr>
          <w:p w14:paraId="34DDBAAE" w14:textId="77777777" w:rsidR="00D05040" w:rsidRPr="00D05040" w:rsidRDefault="00D05040" w:rsidP="005E70F5">
            <w:pPr>
              <w:jc w:val="right"/>
            </w:pPr>
            <w:r w:rsidRPr="00D05040">
              <w:t>25</w:t>
            </w:r>
          </w:p>
        </w:tc>
        <w:tc>
          <w:tcPr>
            <w:tcW w:w="941" w:type="dxa"/>
            <w:shd w:val="clear" w:color="auto" w:fill="auto"/>
            <w:noWrap/>
            <w:vAlign w:val="center"/>
            <w:hideMark/>
          </w:tcPr>
          <w:p w14:paraId="394F6D38" w14:textId="77777777" w:rsidR="00D05040" w:rsidRPr="00D05040" w:rsidRDefault="00D05040" w:rsidP="005E70F5">
            <w:pPr>
              <w:jc w:val="right"/>
            </w:pPr>
            <w:r w:rsidRPr="00D05040">
              <w:t>100.0%</w:t>
            </w:r>
          </w:p>
        </w:tc>
      </w:tr>
      <w:tr w:rsidR="00D05040" w:rsidRPr="00D05040" w14:paraId="65823DB8" w14:textId="77777777" w:rsidTr="005E70F5">
        <w:trPr>
          <w:cantSplit/>
          <w:jc w:val="center"/>
        </w:trPr>
        <w:tc>
          <w:tcPr>
            <w:tcW w:w="892" w:type="dxa"/>
            <w:noWrap/>
            <w:vAlign w:val="bottom"/>
            <w:hideMark/>
          </w:tcPr>
          <w:p w14:paraId="0C48751B" w14:textId="77777777" w:rsidR="00D05040" w:rsidRPr="00D05040" w:rsidRDefault="00D05040" w:rsidP="00D05040">
            <w:r w:rsidRPr="00D05040">
              <w:t>Vol</w:t>
            </w:r>
          </w:p>
        </w:tc>
        <w:tc>
          <w:tcPr>
            <w:tcW w:w="796" w:type="dxa"/>
            <w:noWrap/>
            <w:vAlign w:val="bottom"/>
            <w:hideMark/>
          </w:tcPr>
          <w:p w14:paraId="52C14E98" w14:textId="77777777" w:rsidR="00D05040" w:rsidRPr="00D05040" w:rsidRDefault="00D05040" w:rsidP="00D05040">
            <w:r w:rsidRPr="00D05040">
              <w:t>T</w:t>
            </w:r>
          </w:p>
        </w:tc>
        <w:tc>
          <w:tcPr>
            <w:tcW w:w="1097" w:type="dxa"/>
            <w:noWrap/>
            <w:vAlign w:val="bottom"/>
            <w:hideMark/>
          </w:tcPr>
          <w:p w14:paraId="5CF1097D" w14:textId="77777777" w:rsidR="00D05040" w:rsidRPr="00D05040" w:rsidRDefault="00D05040" w:rsidP="00D05040">
            <w:r w:rsidRPr="00D05040">
              <w:t>34300</w:t>
            </w:r>
          </w:p>
        </w:tc>
        <w:tc>
          <w:tcPr>
            <w:tcW w:w="3330" w:type="dxa"/>
            <w:vAlign w:val="bottom"/>
            <w:hideMark/>
          </w:tcPr>
          <w:p w14:paraId="2605EC4F" w14:textId="77777777" w:rsidR="00D05040" w:rsidRPr="00D05040" w:rsidRDefault="00D05040" w:rsidP="00D05040">
            <w:r w:rsidRPr="00D05040">
              <w:t>Carbon Tetrachloride, tissue</w:t>
            </w:r>
          </w:p>
        </w:tc>
        <w:tc>
          <w:tcPr>
            <w:tcW w:w="1080" w:type="dxa"/>
            <w:noWrap/>
            <w:vAlign w:val="center"/>
            <w:hideMark/>
          </w:tcPr>
          <w:p w14:paraId="4C475BC1" w14:textId="77777777" w:rsidR="00D05040" w:rsidRPr="00D05040" w:rsidRDefault="00D05040" w:rsidP="005E70F5">
            <w:pPr>
              <w:jc w:val="right"/>
            </w:pPr>
            <w:r w:rsidRPr="00D05040">
              <w:t>353</w:t>
            </w:r>
          </w:p>
        </w:tc>
        <w:tc>
          <w:tcPr>
            <w:tcW w:w="928" w:type="dxa"/>
            <w:noWrap/>
            <w:vAlign w:val="center"/>
            <w:hideMark/>
          </w:tcPr>
          <w:p w14:paraId="6897D8C6" w14:textId="77777777" w:rsidR="00D05040" w:rsidRPr="00D05040" w:rsidRDefault="00D05040" w:rsidP="005E70F5">
            <w:pPr>
              <w:jc w:val="right"/>
            </w:pPr>
            <w:r w:rsidRPr="00D05040">
              <w:t>0</w:t>
            </w:r>
          </w:p>
        </w:tc>
        <w:tc>
          <w:tcPr>
            <w:tcW w:w="1042" w:type="dxa"/>
            <w:noWrap/>
            <w:vAlign w:val="center"/>
            <w:hideMark/>
          </w:tcPr>
          <w:p w14:paraId="2463FFB8" w14:textId="77777777" w:rsidR="00D05040" w:rsidRPr="00D05040" w:rsidRDefault="00D05040" w:rsidP="005E70F5">
            <w:pPr>
              <w:jc w:val="right"/>
            </w:pPr>
            <w:r w:rsidRPr="00D05040">
              <w:t>0.0%</w:t>
            </w:r>
          </w:p>
        </w:tc>
        <w:tc>
          <w:tcPr>
            <w:tcW w:w="830" w:type="dxa"/>
            <w:shd w:val="clear" w:color="auto" w:fill="auto"/>
            <w:noWrap/>
            <w:vAlign w:val="center"/>
            <w:hideMark/>
          </w:tcPr>
          <w:p w14:paraId="2B55FCE1" w14:textId="77777777" w:rsidR="00D05040" w:rsidRPr="00D05040" w:rsidRDefault="00D05040" w:rsidP="005E70F5">
            <w:pPr>
              <w:jc w:val="right"/>
            </w:pPr>
            <w:r w:rsidRPr="00D05040">
              <w:t>353</w:t>
            </w:r>
          </w:p>
        </w:tc>
        <w:tc>
          <w:tcPr>
            <w:tcW w:w="941" w:type="dxa"/>
            <w:shd w:val="clear" w:color="auto" w:fill="auto"/>
            <w:noWrap/>
            <w:vAlign w:val="center"/>
            <w:hideMark/>
          </w:tcPr>
          <w:p w14:paraId="1CD2FEB6" w14:textId="77777777" w:rsidR="00D05040" w:rsidRPr="00D05040" w:rsidRDefault="00D05040" w:rsidP="005E70F5">
            <w:pPr>
              <w:jc w:val="right"/>
            </w:pPr>
            <w:r w:rsidRPr="00D05040">
              <w:t>100.0%</w:t>
            </w:r>
          </w:p>
        </w:tc>
      </w:tr>
      <w:tr w:rsidR="00D05040" w:rsidRPr="00D05040" w14:paraId="37A8F707" w14:textId="77777777" w:rsidTr="005E70F5">
        <w:trPr>
          <w:cantSplit/>
          <w:jc w:val="center"/>
        </w:trPr>
        <w:tc>
          <w:tcPr>
            <w:tcW w:w="892" w:type="dxa"/>
            <w:noWrap/>
            <w:vAlign w:val="bottom"/>
            <w:hideMark/>
          </w:tcPr>
          <w:p w14:paraId="50869F20" w14:textId="77777777" w:rsidR="00D05040" w:rsidRPr="00D05040" w:rsidRDefault="00D05040" w:rsidP="00D05040">
            <w:r w:rsidRPr="00D05040">
              <w:t>Vol</w:t>
            </w:r>
          </w:p>
        </w:tc>
        <w:tc>
          <w:tcPr>
            <w:tcW w:w="796" w:type="dxa"/>
            <w:noWrap/>
            <w:vAlign w:val="bottom"/>
            <w:hideMark/>
          </w:tcPr>
          <w:p w14:paraId="57935BF3" w14:textId="77777777" w:rsidR="00D05040" w:rsidRPr="00D05040" w:rsidRDefault="00D05040" w:rsidP="00D05040">
            <w:r w:rsidRPr="00D05040">
              <w:t>T</w:t>
            </w:r>
          </w:p>
        </w:tc>
        <w:tc>
          <w:tcPr>
            <w:tcW w:w="1097" w:type="dxa"/>
            <w:noWrap/>
            <w:vAlign w:val="bottom"/>
            <w:hideMark/>
          </w:tcPr>
          <w:p w14:paraId="4B3B6480" w14:textId="77777777" w:rsidR="00D05040" w:rsidRPr="00D05040" w:rsidRDefault="00D05040" w:rsidP="00D05040">
            <w:r w:rsidRPr="00D05040">
              <w:t>34305</w:t>
            </w:r>
          </w:p>
        </w:tc>
        <w:tc>
          <w:tcPr>
            <w:tcW w:w="3330" w:type="dxa"/>
            <w:vAlign w:val="bottom"/>
            <w:hideMark/>
          </w:tcPr>
          <w:p w14:paraId="408B5991" w14:textId="77777777" w:rsidR="00D05040" w:rsidRPr="00D05040" w:rsidRDefault="00D05040" w:rsidP="00D05040">
            <w:r w:rsidRPr="00D05040">
              <w:t>Chlorobenzene, tissue</w:t>
            </w:r>
          </w:p>
        </w:tc>
        <w:tc>
          <w:tcPr>
            <w:tcW w:w="1080" w:type="dxa"/>
            <w:noWrap/>
            <w:vAlign w:val="center"/>
            <w:hideMark/>
          </w:tcPr>
          <w:p w14:paraId="3CF7EC10" w14:textId="77777777" w:rsidR="00D05040" w:rsidRPr="00D05040" w:rsidRDefault="00D05040" w:rsidP="005E70F5">
            <w:pPr>
              <w:jc w:val="right"/>
            </w:pPr>
            <w:r w:rsidRPr="00D05040">
              <w:t>354</w:t>
            </w:r>
          </w:p>
        </w:tc>
        <w:tc>
          <w:tcPr>
            <w:tcW w:w="928" w:type="dxa"/>
            <w:noWrap/>
            <w:vAlign w:val="center"/>
            <w:hideMark/>
          </w:tcPr>
          <w:p w14:paraId="0E27FA3B" w14:textId="77777777" w:rsidR="00D05040" w:rsidRPr="00D05040" w:rsidRDefault="00D05040" w:rsidP="005E70F5">
            <w:pPr>
              <w:jc w:val="right"/>
            </w:pPr>
            <w:r w:rsidRPr="00D05040">
              <w:t>0</w:t>
            </w:r>
          </w:p>
        </w:tc>
        <w:tc>
          <w:tcPr>
            <w:tcW w:w="1042" w:type="dxa"/>
            <w:noWrap/>
            <w:vAlign w:val="center"/>
            <w:hideMark/>
          </w:tcPr>
          <w:p w14:paraId="2EB769CC" w14:textId="77777777" w:rsidR="00D05040" w:rsidRPr="00D05040" w:rsidRDefault="00D05040" w:rsidP="005E70F5">
            <w:pPr>
              <w:jc w:val="right"/>
            </w:pPr>
            <w:r w:rsidRPr="00D05040">
              <w:t>0.0%</w:t>
            </w:r>
          </w:p>
        </w:tc>
        <w:tc>
          <w:tcPr>
            <w:tcW w:w="830" w:type="dxa"/>
            <w:shd w:val="clear" w:color="auto" w:fill="auto"/>
            <w:noWrap/>
            <w:vAlign w:val="center"/>
            <w:hideMark/>
          </w:tcPr>
          <w:p w14:paraId="4D629212" w14:textId="77777777" w:rsidR="00D05040" w:rsidRPr="00D05040" w:rsidRDefault="00D05040" w:rsidP="005E70F5">
            <w:pPr>
              <w:jc w:val="right"/>
            </w:pPr>
            <w:r w:rsidRPr="00D05040">
              <w:t>354</w:t>
            </w:r>
          </w:p>
        </w:tc>
        <w:tc>
          <w:tcPr>
            <w:tcW w:w="941" w:type="dxa"/>
            <w:shd w:val="clear" w:color="auto" w:fill="auto"/>
            <w:noWrap/>
            <w:vAlign w:val="center"/>
            <w:hideMark/>
          </w:tcPr>
          <w:p w14:paraId="598AAA02" w14:textId="77777777" w:rsidR="00D05040" w:rsidRPr="00D05040" w:rsidRDefault="00D05040" w:rsidP="005E70F5">
            <w:pPr>
              <w:jc w:val="right"/>
            </w:pPr>
            <w:r w:rsidRPr="00D05040">
              <w:t>100.0%</w:t>
            </w:r>
          </w:p>
        </w:tc>
      </w:tr>
      <w:tr w:rsidR="00D05040" w:rsidRPr="00D05040" w14:paraId="5A8DBB29" w14:textId="77777777" w:rsidTr="005E70F5">
        <w:trPr>
          <w:cantSplit/>
          <w:jc w:val="center"/>
        </w:trPr>
        <w:tc>
          <w:tcPr>
            <w:tcW w:w="892" w:type="dxa"/>
            <w:noWrap/>
            <w:vAlign w:val="bottom"/>
            <w:hideMark/>
          </w:tcPr>
          <w:p w14:paraId="68199B63" w14:textId="77777777" w:rsidR="00D05040" w:rsidRPr="00D05040" w:rsidRDefault="00D05040" w:rsidP="00D05040">
            <w:r w:rsidRPr="00D05040">
              <w:t>Vol</w:t>
            </w:r>
          </w:p>
        </w:tc>
        <w:tc>
          <w:tcPr>
            <w:tcW w:w="796" w:type="dxa"/>
            <w:noWrap/>
            <w:vAlign w:val="bottom"/>
            <w:hideMark/>
          </w:tcPr>
          <w:p w14:paraId="396B089F" w14:textId="77777777" w:rsidR="00D05040" w:rsidRPr="00D05040" w:rsidRDefault="00D05040" w:rsidP="00D05040">
            <w:r w:rsidRPr="00D05040">
              <w:t>T</w:t>
            </w:r>
          </w:p>
        </w:tc>
        <w:tc>
          <w:tcPr>
            <w:tcW w:w="1097" w:type="dxa"/>
            <w:noWrap/>
            <w:vAlign w:val="bottom"/>
            <w:hideMark/>
          </w:tcPr>
          <w:p w14:paraId="5A368591" w14:textId="77777777" w:rsidR="00D05040" w:rsidRPr="00D05040" w:rsidRDefault="00D05040" w:rsidP="00D05040">
            <w:r w:rsidRPr="00D05040">
              <w:t>34310</w:t>
            </w:r>
          </w:p>
        </w:tc>
        <w:tc>
          <w:tcPr>
            <w:tcW w:w="3330" w:type="dxa"/>
            <w:vAlign w:val="bottom"/>
            <w:hideMark/>
          </w:tcPr>
          <w:p w14:paraId="78AEE24A" w14:textId="77777777" w:rsidR="00D05040" w:rsidRPr="00D05040" w:rsidRDefault="00D05040" w:rsidP="00D05040">
            <w:r w:rsidRPr="00D05040">
              <w:t>Dibromochloromethane, tissue</w:t>
            </w:r>
          </w:p>
        </w:tc>
        <w:tc>
          <w:tcPr>
            <w:tcW w:w="1080" w:type="dxa"/>
            <w:noWrap/>
            <w:vAlign w:val="center"/>
            <w:hideMark/>
          </w:tcPr>
          <w:p w14:paraId="682C302F" w14:textId="77777777" w:rsidR="00D05040" w:rsidRPr="00D05040" w:rsidRDefault="00D05040" w:rsidP="005E70F5">
            <w:pPr>
              <w:jc w:val="right"/>
            </w:pPr>
            <w:r w:rsidRPr="00D05040">
              <w:t>25</w:t>
            </w:r>
          </w:p>
        </w:tc>
        <w:tc>
          <w:tcPr>
            <w:tcW w:w="928" w:type="dxa"/>
            <w:noWrap/>
            <w:vAlign w:val="center"/>
            <w:hideMark/>
          </w:tcPr>
          <w:p w14:paraId="02416C4C" w14:textId="77777777" w:rsidR="00D05040" w:rsidRPr="00D05040" w:rsidRDefault="00D05040" w:rsidP="005E70F5">
            <w:pPr>
              <w:jc w:val="right"/>
            </w:pPr>
            <w:r w:rsidRPr="00D05040">
              <w:t>0</w:t>
            </w:r>
          </w:p>
        </w:tc>
        <w:tc>
          <w:tcPr>
            <w:tcW w:w="1042" w:type="dxa"/>
            <w:noWrap/>
            <w:vAlign w:val="center"/>
            <w:hideMark/>
          </w:tcPr>
          <w:p w14:paraId="22E43E55" w14:textId="77777777" w:rsidR="00D05040" w:rsidRPr="00D05040" w:rsidRDefault="00D05040" w:rsidP="005E70F5">
            <w:pPr>
              <w:jc w:val="right"/>
            </w:pPr>
            <w:r w:rsidRPr="00D05040">
              <w:t>0.0%</w:t>
            </w:r>
          </w:p>
        </w:tc>
        <w:tc>
          <w:tcPr>
            <w:tcW w:w="830" w:type="dxa"/>
            <w:shd w:val="clear" w:color="auto" w:fill="auto"/>
            <w:noWrap/>
            <w:vAlign w:val="center"/>
            <w:hideMark/>
          </w:tcPr>
          <w:p w14:paraId="2938087E" w14:textId="77777777" w:rsidR="00D05040" w:rsidRPr="00D05040" w:rsidRDefault="00D05040" w:rsidP="005E70F5">
            <w:pPr>
              <w:jc w:val="right"/>
            </w:pPr>
            <w:r w:rsidRPr="00D05040">
              <w:t>25</w:t>
            </w:r>
          </w:p>
        </w:tc>
        <w:tc>
          <w:tcPr>
            <w:tcW w:w="941" w:type="dxa"/>
            <w:shd w:val="clear" w:color="auto" w:fill="auto"/>
            <w:noWrap/>
            <w:vAlign w:val="center"/>
            <w:hideMark/>
          </w:tcPr>
          <w:p w14:paraId="65AA8A6F" w14:textId="77777777" w:rsidR="00D05040" w:rsidRPr="00D05040" w:rsidRDefault="00D05040" w:rsidP="005E70F5">
            <w:pPr>
              <w:jc w:val="right"/>
            </w:pPr>
            <w:r w:rsidRPr="00D05040">
              <w:t>100.0%</w:t>
            </w:r>
          </w:p>
        </w:tc>
      </w:tr>
      <w:tr w:rsidR="00D05040" w:rsidRPr="00D05040" w14:paraId="1F6A9571" w14:textId="77777777" w:rsidTr="005E70F5">
        <w:trPr>
          <w:cantSplit/>
          <w:jc w:val="center"/>
        </w:trPr>
        <w:tc>
          <w:tcPr>
            <w:tcW w:w="892" w:type="dxa"/>
            <w:noWrap/>
            <w:vAlign w:val="bottom"/>
            <w:hideMark/>
          </w:tcPr>
          <w:p w14:paraId="0A51F0E2" w14:textId="77777777" w:rsidR="00D05040" w:rsidRPr="00D05040" w:rsidRDefault="00D05040" w:rsidP="00D05040">
            <w:r w:rsidRPr="00D05040">
              <w:t>Vol</w:t>
            </w:r>
          </w:p>
        </w:tc>
        <w:tc>
          <w:tcPr>
            <w:tcW w:w="796" w:type="dxa"/>
            <w:noWrap/>
            <w:vAlign w:val="bottom"/>
            <w:hideMark/>
          </w:tcPr>
          <w:p w14:paraId="0492D18A" w14:textId="77777777" w:rsidR="00D05040" w:rsidRPr="00D05040" w:rsidRDefault="00D05040" w:rsidP="00D05040">
            <w:r w:rsidRPr="00D05040">
              <w:t>T</w:t>
            </w:r>
          </w:p>
        </w:tc>
        <w:tc>
          <w:tcPr>
            <w:tcW w:w="1097" w:type="dxa"/>
            <w:noWrap/>
            <w:vAlign w:val="bottom"/>
            <w:hideMark/>
          </w:tcPr>
          <w:p w14:paraId="0F7D60E5" w14:textId="77777777" w:rsidR="00D05040" w:rsidRPr="00D05040" w:rsidRDefault="00D05040" w:rsidP="00D05040">
            <w:r w:rsidRPr="00D05040">
              <w:t>34315</w:t>
            </w:r>
          </w:p>
        </w:tc>
        <w:tc>
          <w:tcPr>
            <w:tcW w:w="3330" w:type="dxa"/>
            <w:vAlign w:val="bottom"/>
            <w:hideMark/>
          </w:tcPr>
          <w:p w14:paraId="57FAE8C9" w14:textId="77777777" w:rsidR="00D05040" w:rsidRPr="00D05040" w:rsidRDefault="00D05040" w:rsidP="00D05040">
            <w:proofErr w:type="spellStart"/>
            <w:r w:rsidRPr="00D05040">
              <w:t>Chlorethane</w:t>
            </w:r>
            <w:proofErr w:type="spellEnd"/>
            <w:r w:rsidRPr="00D05040">
              <w:t>, tissue</w:t>
            </w:r>
          </w:p>
        </w:tc>
        <w:tc>
          <w:tcPr>
            <w:tcW w:w="1080" w:type="dxa"/>
            <w:noWrap/>
            <w:vAlign w:val="center"/>
            <w:hideMark/>
          </w:tcPr>
          <w:p w14:paraId="4FC15EAE" w14:textId="77777777" w:rsidR="00D05040" w:rsidRPr="00D05040" w:rsidRDefault="00D05040" w:rsidP="005E70F5">
            <w:pPr>
              <w:jc w:val="right"/>
            </w:pPr>
            <w:r w:rsidRPr="00D05040">
              <w:t>344</w:t>
            </w:r>
          </w:p>
        </w:tc>
        <w:tc>
          <w:tcPr>
            <w:tcW w:w="928" w:type="dxa"/>
            <w:noWrap/>
            <w:vAlign w:val="center"/>
            <w:hideMark/>
          </w:tcPr>
          <w:p w14:paraId="485A161F" w14:textId="77777777" w:rsidR="00D05040" w:rsidRPr="00D05040" w:rsidRDefault="00D05040" w:rsidP="005E70F5">
            <w:pPr>
              <w:jc w:val="right"/>
            </w:pPr>
            <w:r w:rsidRPr="00D05040">
              <w:t>0</w:t>
            </w:r>
          </w:p>
        </w:tc>
        <w:tc>
          <w:tcPr>
            <w:tcW w:w="1042" w:type="dxa"/>
            <w:noWrap/>
            <w:vAlign w:val="center"/>
            <w:hideMark/>
          </w:tcPr>
          <w:p w14:paraId="430F8618" w14:textId="77777777" w:rsidR="00D05040" w:rsidRPr="00D05040" w:rsidRDefault="00D05040" w:rsidP="005E70F5">
            <w:pPr>
              <w:jc w:val="right"/>
            </w:pPr>
            <w:r w:rsidRPr="00D05040">
              <w:t>0.0%</w:t>
            </w:r>
          </w:p>
        </w:tc>
        <w:tc>
          <w:tcPr>
            <w:tcW w:w="830" w:type="dxa"/>
            <w:shd w:val="clear" w:color="auto" w:fill="auto"/>
            <w:noWrap/>
            <w:vAlign w:val="center"/>
            <w:hideMark/>
          </w:tcPr>
          <w:p w14:paraId="45981099" w14:textId="77777777" w:rsidR="00D05040" w:rsidRPr="00D05040" w:rsidRDefault="00D05040" w:rsidP="005E70F5">
            <w:pPr>
              <w:jc w:val="right"/>
            </w:pPr>
            <w:r w:rsidRPr="00D05040">
              <w:t>344</w:t>
            </w:r>
          </w:p>
        </w:tc>
        <w:tc>
          <w:tcPr>
            <w:tcW w:w="941" w:type="dxa"/>
            <w:shd w:val="clear" w:color="auto" w:fill="auto"/>
            <w:noWrap/>
            <w:vAlign w:val="center"/>
            <w:hideMark/>
          </w:tcPr>
          <w:p w14:paraId="75C19B2A" w14:textId="77777777" w:rsidR="00D05040" w:rsidRPr="00D05040" w:rsidRDefault="00D05040" w:rsidP="005E70F5">
            <w:pPr>
              <w:jc w:val="right"/>
            </w:pPr>
            <w:r w:rsidRPr="00D05040">
              <w:t>100.0%</w:t>
            </w:r>
          </w:p>
        </w:tc>
      </w:tr>
      <w:tr w:rsidR="00D05040" w:rsidRPr="00D05040" w14:paraId="2BE0C5B7" w14:textId="77777777" w:rsidTr="005E70F5">
        <w:trPr>
          <w:cantSplit/>
          <w:jc w:val="center"/>
        </w:trPr>
        <w:tc>
          <w:tcPr>
            <w:tcW w:w="892" w:type="dxa"/>
            <w:noWrap/>
            <w:vAlign w:val="bottom"/>
            <w:hideMark/>
          </w:tcPr>
          <w:p w14:paraId="56F3DB34" w14:textId="77777777" w:rsidR="00D05040" w:rsidRPr="00D05040" w:rsidRDefault="00D05040" w:rsidP="00D05040">
            <w:r w:rsidRPr="00D05040">
              <w:t>Vol</w:t>
            </w:r>
          </w:p>
        </w:tc>
        <w:tc>
          <w:tcPr>
            <w:tcW w:w="796" w:type="dxa"/>
            <w:noWrap/>
            <w:vAlign w:val="bottom"/>
            <w:hideMark/>
          </w:tcPr>
          <w:p w14:paraId="642D3AD9" w14:textId="77777777" w:rsidR="00D05040" w:rsidRPr="00D05040" w:rsidRDefault="00D05040" w:rsidP="00D05040">
            <w:r w:rsidRPr="00D05040">
              <w:t>T</w:t>
            </w:r>
          </w:p>
        </w:tc>
        <w:tc>
          <w:tcPr>
            <w:tcW w:w="1097" w:type="dxa"/>
            <w:noWrap/>
            <w:vAlign w:val="bottom"/>
            <w:hideMark/>
          </w:tcPr>
          <w:p w14:paraId="36377252" w14:textId="77777777" w:rsidR="00D05040" w:rsidRPr="00D05040" w:rsidRDefault="00D05040" w:rsidP="00D05040">
            <w:r w:rsidRPr="00D05040">
              <w:t>34319</w:t>
            </w:r>
          </w:p>
        </w:tc>
        <w:tc>
          <w:tcPr>
            <w:tcW w:w="3330" w:type="dxa"/>
            <w:vAlign w:val="bottom"/>
            <w:hideMark/>
          </w:tcPr>
          <w:p w14:paraId="08298551" w14:textId="77777777" w:rsidR="00D05040" w:rsidRPr="00D05040" w:rsidRDefault="00D05040" w:rsidP="00D05040">
            <w:r w:rsidRPr="00D05040">
              <w:t>Chloroform, tissue</w:t>
            </w:r>
          </w:p>
        </w:tc>
        <w:tc>
          <w:tcPr>
            <w:tcW w:w="1080" w:type="dxa"/>
            <w:noWrap/>
            <w:vAlign w:val="center"/>
            <w:hideMark/>
          </w:tcPr>
          <w:p w14:paraId="3BEC1984" w14:textId="77777777" w:rsidR="00D05040" w:rsidRPr="00D05040" w:rsidRDefault="00D05040" w:rsidP="005E70F5">
            <w:pPr>
              <w:jc w:val="right"/>
            </w:pPr>
            <w:r w:rsidRPr="00D05040">
              <w:t>354</w:t>
            </w:r>
          </w:p>
        </w:tc>
        <w:tc>
          <w:tcPr>
            <w:tcW w:w="928" w:type="dxa"/>
            <w:noWrap/>
            <w:vAlign w:val="center"/>
            <w:hideMark/>
          </w:tcPr>
          <w:p w14:paraId="6B9BB36B" w14:textId="77777777" w:rsidR="00D05040" w:rsidRPr="00D05040" w:rsidRDefault="00D05040" w:rsidP="005E70F5">
            <w:pPr>
              <w:jc w:val="right"/>
            </w:pPr>
            <w:r w:rsidRPr="00D05040">
              <w:t>4</w:t>
            </w:r>
          </w:p>
        </w:tc>
        <w:tc>
          <w:tcPr>
            <w:tcW w:w="1042" w:type="dxa"/>
            <w:noWrap/>
            <w:vAlign w:val="center"/>
            <w:hideMark/>
          </w:tcPr>
          <w:p w14:paraId="4F3F013D" w14:textId="77777777" w:rsidR="00D05040" w:rsidRPr="00D05040" w:rsidRDefault="00D05040" w:rsidP="005E70F5">
            <w:pPr>
              <w:jc w:val="right"/>
            </w:pPr>
            <w:r w:rsidRPr="00D05040">
              <w:t>1.1%</w:t>
            </w:r>
          </w:p>
        </w:tc>
        <w:tc>
          <w:tcPr>
            <w:tcW w:w="830" w:type="dxa"/>
            <w:shd w:val="clear" w:color="auto" w:fill="auto"/>
            <w:noWrap/>
            <w:vAlign w:val="center"/>
            <w:hideMark/>
          </w:tcPr>
          <w:p w14:paraId="3F1F5442" w14:textId="77777777" w:rsidR="00D05040" w:rsidRPr="00D05040" w:rsidRDefault="00D05040" w:rsidP="005E70F5">
            <w:pPr>
              <w:jc w:val="right"/>
            </w:pPr>
            <w:r w:rsidRPr="00D05040">
              <w:t>350</w:t>
            </w:r>
          </w:p>
        </w:tc>
        <w:tc>
          <w:tcPr>
            <w:tcW w:w="941" w:type="dxa"/>
            <w:shd w:val="clear" w:color="auto" w:fill="auto"/>
            <w:noWrap/>
            <w:vAlign w:val="center"/>
            <w:hideMark/>
          </w:tcPr>
          <w:p w14:paraId="2FF02C50" w14:textId="77777777" w:rsidR="00D05040" w:rsidRPr="00D05040" w:rsidRDefault="00D05040" w:rsidP="005E70F5">
            <w:pPr>
              <w:jc w:val="right"/>
            </w:pPr>
            <w:r w:rsidRPr="00D05040">
              <w:t>98.9%</w:t>
            </w:r>
          </w:p>
        </w:tc>
      </w:tr>
      <w:tr w:rsidR="00D05040" w:rsidRPr="00D05040" w14:paraId="2AE5DF81" w14:textId="77777777" w:rsidTr="005E70F5">
        <w:trPr>
          <w:cantSplit/>
          <w:jc w:val="center"/>
        </w:trPr>
        <w:tc>
          <w:tcPr>
            <w:tcW w:w="892" w:type="dxa"/>
            <w:noWrap/>
            <w:vAlign w:val="bottom"/>
            <w:hideMark/>
          </w:tcPr>
          <w:p w14:paraId="690DD059" w14:textId="77777777" w:rsidR="00D05040" w:rsidRPr="00D05040" w:rsidRDefault="00D05040" w:rsidP="00D05040">
            <w:r w:rsidRPr="00D05040">
              <w:t>Vol</w:t>
            </w:r>
          </w:p>
        </w:tc>
        <w:tc>
          <w:tcPr>
            <w:tcW w:w="796" w:type="dxa"/>
            <w:noWrap/>
            <w:vAlign w:val="bottom"/>
            <w:hideMark/>
          </w:tcPr>
          <w:p w14:paraId="51FEE27D" w14:textId="77777777" w:rsidR="00D05040" w:rsidRPr="00D05040" w:rsidRDefault="00D05040" w:rsidP="00D05040">
            <w:r w:rsidRPr="00D05040">
              <w:t>T</w:t>
            </w:r>
          </w:p>
        </w:tc>
        <w:tc>
          <w:tcPr>
            <w:tcW w:w="1097" w:type="dxa"/>
            <w:noWrap/>
            <w:vAlign w:val="bottom"/>
            <w:hideMark/>
          </w:tcPr>
          <w:p w14:paraId="3A43AE6D" w14:textId="77777777" w:rsidR="00D05040" w:rsidRPr="00D05040" w:rsidRDefault="00D05040" w:rsidP="00D05040">
            <w:r w:rsidRPr="00D05040">
              <w:t>34331</w:t>
            </w:r>
          </w:p>
        </w:tc>
        <w:tc>
          <w:tcPr>
            <w:tcW w:w="3330" w:type="dxa"/>
            <w:vAlign w:val="bottom"/>
            <w:hideMark/>
          </w:tcPr>
          <w:p w14:paraId="51875D58" w14:textId="77777777" w:rsidR="00D05040" w:rsidRPr="00D05040" w:rsidRDefault="00D05040" w:rsidP="00D05040">
            <w:r w:rsidRPr="00D05040">
              <w:t>Bromodichloromethane, tissue</w:t>
            </w:r>
          </w:p>
        </w:tc>
        <w:tc>
          <w:tcPr>
            <w:tcW w:w="1080" w:type="dxa"/>
            <w:noWrap/>
            <w:vAlign w:val="center"/>
            <w:hideMark/>
          </w:tcPr>
          <w:p w14:paraId="5114D953" w14:textId="77777777" w:rsidR="00D05040" w:rsidRPr="00D05040" w:rsidRDefault="00D05040" w:rsidP="005E70F5">
            <w:pPr>
              <w:jc w:val="right"/>
            </w:pPr>
            <w:r w:rsidRPr="00D05040">
              <w:t>25</w:t>
            </w:r>
          </w:p>
        </w:tc>
        <w:tc>
          <w:tcPr>
            <w:tcW w:w="928" w:type="dxa"/>
            <w:noWrap/>
            <w:vAlign w:val="center"/>
            <w:hideMark/>
          </w:tcPr>
          <w:p w14:paraId="27E2359F" w14:textId="77777777" w:rsidR="00D05040" w:rsidRPr="00D05040" w:rsidRDefault="00D05040" w:rsidP="005E70F5">
            <w:pPr>
              <w:jc w:val="right"/>
            </w:pPr>
            <w:r w:rsidRPr="00D05040">
              <w:t>0</w:t>
            </w:r>
          </w:p>
        </w:tc>
        <w:tc>
          <w:tcPr>
            <w:tcW w:w="1042" w:type="dxa"/>
            <w:noWrap/>
            <w:vAlign w:val="center"/>
            <w:hideMark/>
          </w:tcPr>
          <w:p w14:paraId="2C2FE0E4" w14:textId="77777777" w:rsidR="00D05040" w:rsidRPr="00D05040" w:rsidRDefault="00D05040" w:rsidP="005E70F5">
            <w:pPr>
              <w:jc w:val="right"/>
            </w:pPr>
            <w:r w:rsidRPr="00D05040">
              <w:t>0.0%</w:t>
            </w:r>
          </w:p>
        </w:tc>
        <w:tc>
          <w:tcPr>
            <w:tcW w:w="830" w:type="dxa"/>
            <w:shd w:val="clear" w:color="auto" w:fill="auto"/>
            <w:noWrap/>
            <w:vAlign w:val="center"/>
            <w:hideMark/>
          </w:tcPr>
          <w:p w14:paraId="43D35349" w14:textId="77777777" w:rsidR="00D05040" w:rsidRPr="00D05040" w:rsidRDefault="00D05040" w:rsidP="005E70F5">
            <w:pPr>
              <w:jc w:val="right"/>
            </w:pPr>
            <w:r w:rsidRPr="00D05040">
              <w:t>25</w:t>
            </w:r>
          </w:p>
        </w:tc>
        <w:tc>
          <w:tcPr>
            <w:tcW w:w="941" w:type="dxa"/>
            <w:shd w:val="clear" w:color="auto" w:fill="auto"/>
            <w:noWrap/>
            <w:vAlign w:val="center"/>
            <w:hideMark/>
          </w:tcPr>
          <w:p w14:paraId="1D2EE3CD" w14:textId="77777777" w:rsidR="00D05040" w:rsidRPr="00D05040" w:rsidRDefault="00D05040" w:rsidP="005E70F5">
            <w:pPr>
              <w:jc w:val="right"/>
            </w:pPr>
            <w:r w:rsidRPr="00D05040">
              <w:t>100.0%</w:t>
            </w:r>
          </w:p>
        </w:tc>
      </w:tr>
      <w:tr w:rsidR="00D05040" w:rsidRPr="00D05040" w14:paraId="0B918B89" w14:textId="77777777" w:rsidTr="005E70F5">
        <w:trPr>
          <w:cantSplit/>
          <w:jc w:val="center"/>
        </w:trPr>
        <w:tc>
          <w:tcPr>
            <w:tcW w:w="892" w:type="dxa"/>
            <w:noWrap/>
            <w:vAlign w:val="bottom"/>
            <w:hideMark/>
          </w:tcPr>
          <w:p w14:paraId="4FBC1BE6" w14:textId="77777777" w:rsidR="00D05040" w:rsidRPr="00D05040" w:rsidRDefault="00D05040" w:rsidP="00D05040">
            <w:r w:rsidRPr="00D05040">
              <w:t>Vol</w:t>
            </w:r>
          </w:p>
        </w:tc>
        <w:tc>
          <w:tcPr>
            <w:tcW w:w="796" w:type="dxa"/>
            <w:noWrap/>
            <w:vAlign w:val="bottom"/>
            <w:hideMark/>
          </w:tcPr>
          <w:p w14:paraId="7E871DB1" w14:textId="77777777" w:rsidR="00D05040" w:rsidRPr="00D05040" w:rsidRDefault="00D05040" w:rsidP="00D05040">
            <w:r w:rsidRPr="00D05040">
              <w:t>T</w:t>
            </w:r>
          </w:p>
        </w:tc>
        <w:tc>
          <w:tcPr>
            <w:tcW w:w="1097" w:type="dxa"/>
            <w:noWrap/>
            <w:vAlign w:val="bottom"/>
            <w:hideMark/>
          </w:tcPr>
          <w:p w14:paraId="208B1905" w14:textId="77777777" w:rsidR="00D05040" w:rsidRPr="00D05040" w:rsidRDefault="00D05040" w:rsidP="00D05040">
            <w:r w:rsidRPr="00D05040">
              <w:t>34375</w:t>
            </w:r>
          </w:p>
        </w:tc>
        <w:tc>
          <w:tcPr>
            <w:tcW w:w="3330" w:type="dxa"/>
            <w:vAlign w:val="bottom"/>
            <w:hideMark/>
          </w:tcPr>
          <w:p w14:paraId="134BA943" w14:textId="77777777" w:rsidR="00D05040" w:rsidRPr="00D05040" w:rsidRDefault="00D05040" w:rsidP="00D05040">
            <w:r w:rsidRPr="00D05040">
              <w:t>Ethylbenzene, tissue</w:t>
            </w:r>
          </w:p>
        </w:tc>
        <w:tc>
          <w:tcPr>
            <w:tcW w:w="1080" w:type="dxa"/>
            <w:noWrap/>
            <w:vAlign w:val="center"/>
            <w:hideMark/>
          </w:tcPr>
          <w:p w14:paraId="58A93E03" w14:textId="77777777" w:rsidR="00D05040" w:rsidRPr="00D05040" w:rsidRDefault="00D05040" w:rsidP="005E70F5">
            <w:pPr>
              <w:jc w:val="right"/>
            </w:pPr>
            <w:r w:rsidRPr="00D05040">
              <w:t>344</w:t>
            </w:r>
          </w:p>
        </w:tc>
        <w:tc>
          <w:tcPr>
            <w:tcW w:w="928" w:type="dxa"/>
            <w:noWrap/>
            <w:vAlign w:val="center"/>
            <w:hideMark/>
          </w:tcPr>
          <w:p w14:paraId="6FBCEEA6" w14:textId="77777777" w:rsidR="00D05040" w:rsidRPr="00D05040" w:rsidRDefault="00D05040" w:rsidP="005E70F5">
            <w:pPr>
              <w:jc w:val="right"/>
            </w:pPr>
            <w:r w:rsidRPr="00D05040">
              <w:t>0</w:t>
            </w:r>
          </w:p>
        </w:tc>
        <w:tc>
          <w:tcPr>
            <w:tcW w:w="1042" w:type="dxa"/>
            <w:noWrap/>
            <w:vAlign w:val="center"/>
            <w:hideMark/>
          </w:tcPr>
          <w:p w14:paraId="3E1C5648" w14:textId="77777777" w:rsidR="00D05040" w:rsidRPr="00D05040" w:rsidRDefault="00D05040" w:rsidP="005E70F5">
            <w:pPr>
              <w:jc w:val="right"/>
            </w:pPr>
            <w:r w:rsidRPr="00D05040">
              <w:t>0.0%</w:t>
            </w:r>
          </w:p>
        </w:tc>
        <w:tc>
          <w:tcPr>
            <w:tcW w:w="830" w:type="dxa"/>
            <w:shd w:val="clear" w:color="auto" w:fill="auto"/>
            <w:noWrap/>
            <w:vAlign w:val="center"/>
            <w:hideMark/>
          </w:tcPr>
          <w:p w14:paraId="6026EB49" w14:textId="77777777" w:rsidR="00D05040" w:rsidRPr="00D05040" w:rsidRDefault="00D05040" w:rsidP="005E70F5">
            <w:pPr>
              <w:jc w:val="right"/>
            </w:pPr>
            <w:r w:rsidRPr="00D05040">
              <w:t>344</w:t>
            </w:r>
          </w:p>
        </w:tc>
        <w:tc>
          <w:tcPr>
            <w:tcW w:w="941" w:type="dxa"/>
            <w:shd w:val="clear" w:color="auto" w:fill="auto"/>
            <w:noWrap/>
            <w:vAlign w:val="center"/>
            <w:hideMark/>
          </w:tcPr>
          <w:p w14:paraId="501D3546" w14:textId="77777777" w:rsidR="00D05040" w:rsidRPr="00D05040" w:rsidRDefault="00D05040" w:rsidP="005E70F5">
            <w:pPr>
              <w:jc w:val="right"/>
            </w:pPr>
            <w:r w:rsidRPr="00D05040">
              <w:t>100.0%</w:t>
            </w:r>
          </w:p>
        </w:tc>
      </w:tr>
      <w:tr w:rsidR="00D05040" w:rsidRPr="00D05040" w14:paraId="7455DD2F" w14:textId="77777777" w:rsidTr="005E70F5">
        <w:trPr>
          <w:cantSplit/>
          <w:jc w:val="center"/>
        </w:trPr>
        <w:tc>
          <w:tcPr>
            <w:tcW w:w="892" w:type="dxa"/>
            <w:noWrap/>
            <w:vAlign w:val="bottom"/>
            <w:hideMark/>
          </w:tcPr>
          <w:p w14:paraId="69A2B6B9" w14:textId="77777777" w:rsidR="00D05040" w:rsidRPr="00D05040" w:rsidRDefault="00D05040" w:rsidP="00D05040">
            <w:r w:rsidRPr="00D05040">
              <w:t>Vol</w:t>
            </w:r>
          </w:p>
        </w:tc>
        <w:tc>
          <w:tcPr>
            <w:tcW w:w="796" w:type="dxa"/>
            <w:noWrap/>
            <w:vAlign w:val="bottom"/>
            <w:hideMark/>
          </w:tcPr>
          <w:p w14:paraId="2248BAA4" w14:textId="77777777" w:rsidR="00D05040" w:rsidRPr="00D05040" w:rsidRDefault="00D05040" w:rsidP="00D05040">
            <w:r w:rsidRPr="00D05040">
              <w:t>T</w:t>
            </w:r>
          </w:p>
        </w:tc>
        <w:tc>
          <w:tcPr>
            <w:tcW w:w="1097" w:type="dxa"/>
            <w:noWrap/>
            <w:vAlign w:val="bottom"/>
            <w:hideMark/>
          </w:tcPr>
          <w:p w14:paraId="5B2CDA7A" w14:textId="77777777" w:rsidR="00D05040" w:rsidRPr="00D05040" w:rsidRDefault="00D05040" w:rsidP="00D05040">
            <w:r w:rsidRPr="00D05040">
              <w:t>34427</w:t>
            </w:r>
          </w:p>
        </w:tc>
        <w:tc>
          <w:tcPr>
            <w:tcW w:w="3330" w:type="dxa"/>
            <w:vAlign w:val="bottom"/>
            <w:hideMark/>
          </w:tcPr>
          <w:p w14:paraId="62C65D4C" w14:textId="77777777" w:rsidR="00D05040" w:rsidRPr="00D05040" w:rsidRDefault="00D05040" w:rsidP="00D05040">
            <w:r w:rsidRPr="00D05040">
              <w:t>Methylene Chloride, tissue</w:t>
            </w:r>
          </w:p>
        </w:tc>
        <w:tc>
          <w:tcPr>
            <w:tcW w:w="1080" w:type="dxa"/>
            <w:noWrap/>
            <w:vAlign w:val="center"/>
            <w:hideMark/>
          </w:tcPr>
          <w:p w14:paraId="6EF62AC9" w14:textId="77777777" w:rsidR="00D05040" w:rsidRPr="00D05040" w:rsidRDefault="00D05040" w:rsidP="005E70F5">
            <w:pPr>
              <w:jc w:val="right"/>
            </w:pPr>
            <w:r w:rsidRPr="00D05040">
              <w:t>344</w:t>
            </w:r>
          </w:p>
        </w:tc>
        <w:tc>
          <w:tcPr>
            <w:tcW w:w="928" w:type="dxa"/>
            <w:noWrap/>
            <w:vAlign w:val="center"/>
            <w:hideMark/>
          </w:tcPr>
          <w:p w14:paraId="74D45CB9" w14:textId="77777777" w:rsidR="00D05040" w:rsidRPr="00D05040" w:rsidRDefault="00D05040" w:rsidP="005E70F5">
            <w:pPr>
              <w:jc w:val="right"/>
            </w:pPr>
            <w:r w:rsidRPr="00D05040">
              <w:t>13</w:t>
            </w:r>
          </w:p>
        </w:tc>
        <w:tc>
          <w:tcPr>
            <w:tcW w:w="1042" w:type="dxa"/>
            <w:noWrap/>
            <w:vAlign w:val="center"/>
            <w:hideMark/>
          </w:tcPr>
          <w:p w14:paraId="11F62137" w14:textId="77777777" w:rsidR="00D05040" w:rsidRPr="00D05040" w:rsidRDefault="00D05040" w:rsidP="005E70F5">
            <w:pPr>
              <w:jc w:val="right"/>
            </w:pPr>
            <w:r w:rsidRPr="00D05040">
              <w:t>3.8%</w:t>
            </w:r>
          </w:p>
        </w:tc>
        <w:tc>
          <w:tcPr>
            <w:tcW w:w="830" w:type="dxa"/>
            <w:shd w:val="clear" w:color="auto" w:fill="auto"/>
            <w:noWrap/>
            <w:vAlign w:val="center"/>
            <w:hideMark/>
          </w:tcPr>
          <w:p w14:paraId="2A650623" w14:textId="77777777" w:rsidR="00D05040" w:rsidRPr="00D05040" w:rsidRDefault="00D05040" w:rsidP="005E70F5">
            <w:pPr>
              <w:jc w:val="right"/>
            </w:pPr>
            <w:r w:rsidRPr="00D05040">
              <w:t>331</w:t>
            </w:r>
          </w:p>
        </w:tc>
        <w:tc>
          <w:tcPr>
            <w:tcW w:w="941" w:type="dxa"/>
            <w:shd w:val="clear" w:color="auto" w:fill="auto"/>
            <w:noWrap/>
            <w:vAlign w:val="center"/>
            <w:hideMark/>
          </w:tcPr>
          <w:p w14:paraId="00A92750" w14:textId="77777777" w:rsidR="00D05040" w:rsidRPr="00D05040" w:rsidRDefault="00D05040" w:rsidP="005E70F5">
            <w:pPr>
              <w:jc w:val="right"/>
            </w:pPr>
            <w:r w:rsidRPr="00D05040">
              <w:t>96.2%</w:t>
            </w:r>
          </w:p>
        </w:tc>
      </w:tr>
      <w:tr w:rsidR="00D05040" w:rsidRPr="00D05040" w14:paraId="197A3771" w14:textId="77777777" w:rsidTr="005E70F5">
        <w:trPr>
          <w:cantSplit/>
          <w:jc w:val="center"/>
        </w:trPr>
        <w:tc>
          <w:tcPr>
            <w:tcW w:w="892" w:type="dxa"/>
            <w:noWrap/>
            <w:vAlign w:val="bottom"/>
            <w:hideMark/>
          </w:tcPr>
          <w:p w14:paraId="1D134BF7" w14:textId="77777777" w:rsidR="00D05040" w:rsidRPr="00D05040" w:rsidRDefault="00D05040" w:rsidP="00D05040">
            <w:r w:rsidRPr="00D05040">
              <w:t>Vol</w:t>
            </w:r>
          </w:p>
        </w:tc>
        <w:tc>
          <w:tcPr>
            <w:tcW w:w="796" w:type="dxa"/>
            <w:noWrap/>
            <w:vAlign w:val="bottom"/>
            <w:hideMark/>
          </w:tcPr>
          <w:p w14:paraId="0855F35D" w14:textId="77777777" w:rsidR="00D05040" w:rsidRPr="00D05040" w:rsidRDefault="00D05040" w:rsidP="00D05040">
            <w:r w:rsidRPr="00D05040">
              <w:t>T</w:t>
            </w:r>
          </w:p>
        </w:tc>
        <w:tc>
          <w:tcPr>
            <w:tcW w:w="1097" w:type="dxa"/>
            <w:noWrap/>
            <w:vAlign w:val="bottom"/>
            <w:hideMark/>
          </w:tcPr>
          <w:p w14:paraId="6465E5D7" w14:textId="77777777" w:rsidR="00D05040" w:rsidRPr="00D05040" w:rsidRDefault="00D05040" w:rsidP="00D05040">
            <w:r w:rsidRPr="00D05040">
              <w:t>34479</w:t>
            </w:r>
          </w:p>
        </w:tc>
        <w:tc>
          <w:tcPr>
            <w:tcW w:w="3330" w:type="dxa"/>
            <w:vAlign w:val="bottom"/>
            <w:hideMark/>
          </w:tcPr>
          <w:p w14:paraId="342F45A5" w14:textId="77777777" w:rsidR="00D05040" w:rsidRPr="00D05040" w:rsidRDefault="00D05040" w:rsidP="00D05040">
            <w:r w:rsidRPr="00D05040">
              <w:t>Tetrachloroethylene, tissue</w:t>
            </w:r>
          </w:p>
        </w:tc>
        <w:tc>
          <w:tcPr>
            <w:tcW w:w="1080" w:type="dxa"/>
            <w:noWrap/>
            <w:vAlign w:val="center"/>
            <w:hideMark/>
          </w:tcPr>
          <w:p w14:paraId="148F8AEF" w14:textId="77777777" w:rsidR="00D05040" w:rsidRPr="00D05040" w:rsidRDefault="00D05040" w:rsidP="005E70F5">
            <w:pPr>
              <w:jc w:val="right"/>
            </w:pPr>
            <w:r w:rsidRPr="00D05040">
              <w:t>334</w:t>
            </w:r>
          </w:p>
        </w:tc>
        <w:tc>
          <w:tcPr>
            <w:tcW w:w="928" w:type="dxa"/>
            <w:noWrap/>
            <w:vAlign w:val="center"/>
            <w:hideMark/>
          </w:tcPr>
          <w:p w14:paraId="61D1AAF2" w14:textId="77777777" w:rsidR="00D05040" w:rsidRPr="00D05040" w:rsidRDefault="00D05040" w:rsidP="005E70F5">
            <w:pPr>
              <w:jc w:val="right"/>
            </w:pPr>
            <w:r w:rsidRPr="00D05040">
              <w:t>0</w:t>
            </w:r>
          </w:p>
        </w:tc>
        <w:tc>
          <w:tcPr>
            <w:tcW w:w="1042" w:type="dxa"/>
            <w:noWrap/>
            <w:vAlign w:val="center"/>
            <w:hideMark/>
          </w:tcPr>
          <w:p w14:paraId="4397E1A0" w14:textId="77777777" w:rsidR="00D05040" w:rsidRPr="00D05040" w:rsidRDefault="00D05040" w:rsidP="005E70F5">
            <w:pPr>
              <w:jc w:val="right"/>
            </w:pPr>
            <w:r w:rsidRPr="00D05040">
              <w:t>0.0%</w:t>
            </w:r>
          </w:p>
        </w:tc>
        <w:tc>
          <w:tcPr>
            <w:tcW w:w="830" w:type="dxa"/>
            <w:shd w:val="clear" w:color="auto" w:fill="auto"/>
            <w:noWrap/>
            <w:vAlign w:val="center"/>
            <w:hideMark/>
          </w:tcPr>
          <w:p w14:paraId="34B79D8E" w14:textId="77777777" w:rsidR="00D05040" w:rsidRPr="00D05040" w:rsidRDefault="00D05040" w:rsidP="005E70F5">
            <w:pPr>
              <w:jc w:val="right"/>
            </w:pPr>
            <w:r w:rsidRPr="00D05040">
              <w:t>334</w:t>
            </w:r>
          </w:p>
        </w:tc>
        <w:tc>
          <w:tcPr>
            <w:tcW w:w="941" w:type="dxa"/>
            <w:shd w:val="clear" w:color="auto" w:fill="auto"/>
            <w:noWrap/>
            <w:vAlign w:val="center"/>
            <w:hideMark/>
          </w:tcPr>
          <w:p w14:paraId="03240FAE" w14:textId="77777777" w:rsidR="00D05040" w:rsidRPr="00D05040" w:rsidRDefault="00D05040" w:rsidP="005E70F5">
            <w:pPr>
              <w:jc w:val="right"/>
            </w:pPr>
            <w:r w:rsidRPr="00D05040">
              <w:t>100.0%</w:t>
            </w:r>
          </w:p>
        </w:tc>
      </w:tr>
      <w:tr w:rsidR="00D05040" w:rsidRPr="00D05040" w14:paraId="2D284008" w14:textId="77777777" w:rsidTr="005E70F5">
        <w:trPr>
          <w:cantSplit/>
          <w:jc w:val="center"/>
        </w:trPr>
        <w:tc>
          <w:tcPr>
            <w:tcW w:w="892" w:type="dxa"/>
            <w:noWrap/>
            <w:vAlign w:val="bottom"/>
            <w:hideMark/>
          </w:tcPr>
          <w:p w14:paraId="00ADAA7F" w14:textId="77777777" w:rsidR="00D05040" w:rsidRPr="00D05040" w:rsidRDefault="00D05040" w:rsidP="00D05040">
            <w:r w:rsidRPr="00D05040">
              <w:t>Vol</w:t>
            </w:r>
          </w:p>
        </w:tc>
        <w:tc>
          <w:tcPr>
            <w:tcW w:w="796" w:type="dxa"/>
            <w:noWrap/>
            <w:vAlign w:val="bottom"/>
            <w:hideMark/>
          </w:tcPr>
          <w:p w14:paraId="21727659" w14:textId="77777777" w:rsidR="00D05040" w:rsidRPr="00D05040" w:rsidRDefault="00D05040" w:rsidP="00D05040">
            <w:r w:rsidRPr="00D05040">
              <w:t>T</w:t>
            </w:r>
          </w:p>
        </w:tc>
        <w:tc>
          <w:tcPr>
            <w:tcW w:w="1097" w:type="dxa"/>
            <w:noWrap/>
            <w:vAlign w:val="bottom"/>
            <w:hideMark/>
          </w:tcPr>
          <w:p w14:paraId="3F32EE41" w14:textId="77777777" w:rsidR="00D05040" w:rsidRPr="00D05040" w:rsidRDefault="00D05040" w:rsidP="00D05040">
            <w:r w:rsidRPr="00D05040">
              <w:t>34484</w:t>
            </w:r>
          </w:p>
        </w:tc>
        <w:tc>
          <w:tcPr>
            <w:tcW w:w="3330" w:type="dxa"/>
            <w:vAlign w:val="bottom"/>
            <w:hideMark/>
          </w:tcPr>
          <w:p w14:paraId="1FEB0241" w14:textId="77777777" w:rsidR="00D05040" w:rsidRPr="00D05040" w:rsidRDefault="00D05040" w:rsidP="00D05040">
            <w:r w:rsidRPr="00D05040">
              <w:t>Toluene, tissue</w:t>
            </w:r>
          </w:p>
        </w:tc>
        <w:tc>
          <w:tcPr>
            <w:tcW w:w="1080" w:type="dxa"/>
            <w:noWrap/>
            <w:vAlign w:val="center"/>
            <w:hideMark/>
          </w:tcPr>
          <w:p w14:paraId="15C2301D" w14:textId="77777777" w:rsidR="00D05040" w:rsidRPr="00D05040" w:rsidRDefault="00D05040" w:rsidP="005E70F5">
            <w:pPr>
              <w:jc w:val="right"/>
            </w:pPr>
            <w:r w:rsidRPr="00D05040">
              <w:t>344</w:t>
            </w:r>
          </w:p>
        </w:tc>
        <w:tc>
          <w:tcPr>
            <w:tcW w:w="928" w:type="dxa"/>
            <w:noWrap/>
            <w:vAlign w:val="center"/>
            <w:hideMark/>
          </w:tcPr>
          <w:p w14:paraId="55BC7A5D" w14:textId="77777777" w:rsidR="00D05040" w:rsidRPr="00D05040" w:rsidRDefault="00D05040" w:rsidP="005E70F5">
            <w:pPr>
              <w:jc w:val="right"/>
            </w:pPr>
            <w:r w:rsidRPr="00D05040">
              <w:t>1</w:t>
            </w:r>
          </w:p>
        </w:tc>
        <w:tc>
          <w:tcPr>
            <w:tcW w:w="1042" w:type="dxa"/>
            <w:noWrap/>
            <w:vAlign w:val="center"/>
            <w:hideMark/>
          </w:tcPr>
          <w:p w14:paraId="3AAF139C" w14:textId="77777777" w:rsidR="00D05040" w:rsidRPr="00D05040" w:rsidRDefault="00D05040" w:rsidP="005E70F5">
            <w:pPr>
              <w:jc w:val="right"/>
            </w:pPr>
            <w:r w:rsidRPr="00D05040">
              <w:t>0.3%</w:t>
            </w:r>
          </w:p>
        </w:tc>
        <w:tc>
          <w:tcPr>
            <w:tcW w:w="830" w:type="dxa"/>
            <w:shd w:val="clear" w:color="auto" w:fill="auto"/>
            <w:noWrap/>
            <w:vAlign w:val="center"/>
            <w:hideMark/>
          </w:tcPr>
          <w:p w14:paraId="699008A2" w14:textId="77777777" w:rsidR="00D05040" w:rsidRPr="00D05040" w:rsidRDefault="00D05040" w:rsidP="005E70F5">
            <w:pPr>
              <w:jc w:val="right"/>
            </w:pPr>
            <w:r w:rsidRPr="00D05040">
              <w:t>343</w:t>
            </w:r>
          </w:p>
        </w:tc>
        <w:tc>
          <w:tcPr>
            <w:tcW w:w="941" w:type="dxa"/>
            <w:shd w:val="clear" w:color="auto" w:fill="auto"/>
            <w:noWrap/>
            <w:vAlign w:val="center"/>
            <w:hideMark/>
          </w:tcPr>
          <w:p w14:paraId="55A81B32" w14:textId="77777777" w:rsidR="00D05040" w:rsidRPr="00D05040" w:rsidRDefault="00D05040" w:rsidP="005E70F5">
            <w:pPr>
              <w:jc w:val="right"/>
            </w:pPr>
            <w:r w:rsidRPr="00D05040">
              <w:t>99.7%</w:t>
            </w:r>
          </w:p>
        </w:tc>
      </w:tr>
      <w:tr w:rsidR="00D05040" w:rsidRPr="00D05040" w14:paraId="49DBCA86" w14:textId="77777777" w:rsidTr="005E70F5">
        <w:trPr>
          <w:cantSplit/>
          <w:jc w:val="center"/>
        </w:trPr>
        <w:tc>
          <w:tcPr>
            <w:tcW w:w="892" w:type="dxa"/>
            <w:noWrap/>
            <w:vAlign w:val="bottom"/>
            <w:hideMark/>
          </w:tcPr>
          <w:p w14:paraId="7C2D37D6" w14:textId="77777777" w:rsidR="00D05040" w:rsidRPr="00D05040" w:rsidRDefault="00D05040" w:rsidP="00D05040">
            <w:r w:rsidRPr="00D05040">
              <w:t>Vol</w:t>
            </w:r>
          </w:p>
        </w:tc>
        <w:tc>
          <w:tcPr>
            <w:tcW w:w="796" w:type="dxa"/>
            <w:noWrap/>
            <w:vAlign w:val="bottom"/>
            <w:hideMark/>
          </w:tcPr>
          <w:p w14:paraId="6DC41123" w14:textId="77777777" w:rsidR="00D05040" w:rsidRPr="00D05040" w:rsidRDefault="00D05040" w:rsidP="00D05040">
            <w:r w:rsidRPr="00D05040">
              <w:t>T</w:t>
            </w:r>
          </w:p>
        </w:tc>
        <w:tc>
          <w:tcPr>
            <w:tcW w:w="1097" w:type="dxa"/>
            <w:noWrap/>
            <w:vAlign w:val="bottom"/>
            <w:hideMark/>
          </w:tcPr>
          <w:p w14:paraId="15D26A6C" w14:textId="77777777" w:rsidR="00D05040" w:rsidRPr="00D05040" w:rsidRDefault="00D05040" w:rsidP="00D05040">
            <w:r w:rsidRPr="00D05040">
              <w:t>34500</w:t>
            </w:r>
          </w:p>
        </w:tc>
        <w:tc>
          <w:tcPr>
            <w:tcW w:w="3330" w:type="dxa"/>
            <w:vAlign w:val="bottom"/>
            <w:hideMark/>
          </w:tcPr>
          <w:p w14:paraId="44496AB4" w14:textId="77777777" w:rsidR="00D05040" w:rsidRPr="00D05040" w:rsidRDefault="00D05040" w:rsidP="00D05040">
            <w:r w:rsidRPr="00D05040">
              <w:t>1,1-Dichloroethane, tissue</w:t>
            </w:r>
          </w:p>
        </w:tc>
        <w:tc>
          <w:tcPr>
            <w:tcW w:w="1080" w:type="dxa"/>
            <w:noWrap/>
            <w:vAlign w:val="center"/>
            <w:hideMark/>
          </w:tcPr>
          <w:p w14:paraId="4F8F6171" w14:textId="77777777" w:rsidR="00D05040" w:rsidRPr="00D05040" w:rsidRDefault="00D05040" w:rsidP="005E70F5">
            <w:pPr>
              <w:jc w:val="right"/>
            </w:pPr>
            <w:r w:rsidRPr="00D05040">
              <w:t>344</w:t>
            </w:r>
          </w:p>
        </w:tc>
        <w:tc>
          <w:tcPr>
            <w:tcW w:w="928" w:type="dxa"/>
            <w:noWrap/>
            <w:vAlign w:val="center"/>
            <w:hideMark/>
          </w:tcPr>
          <w:p w14:paraId="4A9A1506" w14:textId="77777777" w:rsidR="00D05040" w:rsidRPr="00D05040" w:rsidRDefault="00D05040" w:rsidP="005E70F5">
            <w:pPr>
              <w:jc w:val="right"/>
            </w:pPr>
            <w:r w:rsidRPr="00D05040">
              <w:t>0</w:t>
            </w:r>
          </w:p>
        </w:tc>
        <w:tc>
          <w:tcPr>
            <w:tcW w:w="1042" w:type="dxa"/>
            <w:noWrap/>
            <w:vAlign w:val="center"/>
            <w:hideMark/>
          </w:tcPr>
          <w:p w14:paraId="14257361" w14:textId="77777777" w:rsidR="00D05040" w:rsidRPr="00D05040" w:rsidRDefault="00D05040" w:rsidP="005E70F5">
            <w:pPr>
              <w:jc w:val="right"/>
            </w:pPr>
            <w:r w:rsidRPr="00D05040">
              <w:t>0.0%</w:t>
            </w:r>
          </w:p>
        </w:tc>
        <w:tc>
          <w:tcPr>
            <w:tcW w:w="830" w:type="dxa"/>
            <w:shd w:val="clear" w:color="auto" w:fill="auto"/>
            <w:noWrap/>
            <w:vAlign w:val="center"/>
            <w:hideMark/>
          </w:tcPr>
          <w:p w14:paraId="7BC80ECD" w14:textId="77777777" w:rsidR="00D05040" w:rsidRPr="00D05040" w:rsidRDefault="00D05040" w:rsidP="005E70F5">
            <w:pPr>
              <w:jc w:val="right"/>
            </w:pPr>
            <w:r w:rsidRPr="00D05040">
              <w:t>344</w:t>
            </w:r>
          </w:p>
        </w:tc>
        <w:tc>
          <w:tcPr>
            <w:tcW w:w="941" w:type="dxa"/>
            <w:shd w:val="clear" w:color="auto" w:fill="auto"/>
            <w:noWrap/>
            <w:vAlign w:val="center"/>
            <w:hideMark/>
          </w:tcPr>
          <w:p w14:paraId="44ECC203" w14:textId="77777777" w:rsidR="00D05040" w:rsidRPr="00D05040" w:rsidRDefault="00D05040" w:rsidP="005E70F5">
            <w:pPr>
              <w:jc w:val="right"/>
            </w:pPr>
            <w:r w:rsidRPr="00D05040">
              <w:t>100.0%</w:t>
            </w:r>
          </w:p>
        </w:tc>
      </w:tr>
      <w:tr w:rsidR="00D05040" w:rsidRPr="00D05040" w14:paraId="5E8C7CBF" w14:textId="77777777" w:rsidTr="005E70F5">
        <w:trPr>
          <w:cantSplit/>
          <w:jc w:val="center"/>
        </w:trPr>
        <w:tc>
          <w:tcPr>
            <w:tcW w:w="892" w:type="dxa"/>
            <w:noWrap/>
            <w:vAlign w:val="bottom"/>
            <w:hideMark/>
          </w:tcPr>
          <w:p w14:paraId="0FF563EE" w14:textId="77777777" w:rsidR="00D05040" w:rsidRPr="00D05040" w:rsidRDefault="00D05040" w:rsidP="00D05040">
            <w:r w:rsidRPr="00D05040">
              <w:t>Vol</w:t>
            </w:r>
          </w:p>
        </w:tc>
        <w:tc>
          <w:tcPr>
            <w:tcW w:w="796" w:type="dxa"/>
            <w:noWrap/>
            <w:vAlign w:val="bottom"/>
            <w:hideMark/>
          </w:tcPr>
          <w:p w14:paraId="54074E7E" w14:textId="77777777" w:rsidR="00D05040" w:rsidRPr="00D05040" w:rsidRDefault="00D05040" w:rsidP="00D05040">
            <w:r w:rsidRPr="00D05040">
              <w:t>T</w:t>
            </w:r>
          </w:p>
        </w:tc>
        <w:tc>
          <w:tcPr>
            <w:tcW w:w="1097" w:type="dxa"/>
            <w:noWrap/>
            <w:vAlign w:val="bottom"/>
            <w:hideMark/>
          </w:tcPr>
          <w:p w14:paraId="375B17FB" w14:textId="77777777" w:rsidR="00D05040" w:rsidRPr="00D05040" w:rsidRDefault="00D05040" w:rsidP="00D05040">
            <w:r w:rsidRPr="00D05040">
              <w:t>34505</w:t>
            </w:r>
          </w:p>
        </w:tc>
        <w:tc>
          <w:tcPr>
            <w:tcW w:w="3330" w:type="dxa"/>
            <w:vAlign w:val="bottom"/>
            <w:hideMark/>
          </w:tcPr>
          <w:p w14:paraId="3CB3DAB7" w14:textId="77777777" w:rsidR="00D05040" w:rsidRPr="00D05040" w:rsidRDefault="00D05040" w:rsidP="00D05040">
            <w:r w:rsidRPr="00D05040">
              <w:t>1,1-Dichloroethylene, tissue</w:t>
            </w:r>
          </w:p>
        </w:tc>
        <w:tc>
          <w:tcPr>
            <w:tcW w:w="1080" w:type="dxa"/>
            <w:noWrap/>
            <w:vAlign w:val="center"/>
            <w:hideMark/>
          </w:tcPr>
          <w:p w14:paraId="5ADA72D9" w14:textId="77777777" w:rsidR="00D05040" w:rsidRPr="00D05040" w:rsidRDefault="00D05040" w:rsidP="005E70F5">
            <w:pPr>
              <w:jc w:val="right"/>
            </w:pPr>
            <w:r w:rsidRPr="00D05040">
              <w:t>354</w:t>
            </w:r>
          </w:p>
        </w:tc>
        <w:tc>
          <w:tcPr>
            <w:tcW w:w="928" w:type="dxa"/>
            <w:noWrap/>
            <w:vAlign w:val="center"/>
            <w:hideMark/>
          </w:tcPr>
          <w:p w14:paraId="0974DCE8" w14:textId="77777777" w:rsidR="00D05040" w:rsidRPr="00D05040" w:rsidRDefault="00D05040" w:rsidP="005E70F5">
            <w:pPr>
              <w:jc w:val="right"/>
            </w:pPr>
            <w:r w:rsidRPr="00D05040">
              <w:t>0</w:t>
            </w:r>
          </w:p>
        </w:tc>
        <w:tc>
          <w:tcPr>
            <w:tcW w:w="1042" w:type="dxa"/>
            <w:noWrap/>
            <w:vAlign w:val="center"/>
            <w:hideMark/>
          </w:tcPr>
          <w:p w14:paraId="634B5D3D" w14:textId="77777777" w:rsidR="00D05040" w:rsidRPr="00D05040" w:rsidRDefault="00D05040" w:rsidP="005E70F5">
            <w:pPr>
              <w:jc w:val="right"/>
            </w:pPr>
            <w:r w:rsidRPr="00D05040">
              <w:t>0.0%</w:t>
            </w:r>
          </w:p>
        </w:tc>
        <w:tc>
          <w:tcPr>
            <w:tcW w:w="830" w:type="dxa"/>
            <w:shd w:val="clear" w:color="auto" w:fill="auto"/>
            <w:noWrap/>
            <w:vAlign w:val="center"/>
            <w:hideMark/>
          </w:tcPr>
          <w:p w14:paraId="5D44C666" w14:textId="77777777" w:rsidR="00D05040" w:rsidRPr="00D05040" w:rsidRDefault="00D05040" w:rsidP="005E70F5">
            <w:pPr>
              <w:jc w:val="right"/>
            </w:pPr>
            <w:r w:rsidRPr="00D05040">
              <w:t>354</w:t>
            </w:r>
          </w:p>
        </w:tc>
        <w:tc>
          <w:tcPr>
            <w:tcW w:w="941" w:type="dxa"/>
            <w:shd w:val="clear" w:color="auto" w:fill="auto"/>
            <w:noWrap/>
            <w:vAlign w:val="center"/>
            <w:hideMark/>
          </w:tcPr>
          <w:p w14:paraId="327C1DB5" w14:textId="77777777" w:rsidR="00D05040" w:rsidRPr="00D05040" w:rsidRDefault="00D05040" w:rsidP="005E70F5">
            <w:pPr>
              <w:jc w:val="right"/>
            </w:pPr>
            <w:r w:rsidRPr="00D05040">
              <w:t>100.0%</w:t>
            </w:r>
          </w:p>
        </w:tc>
      </w:tr>
      <w:tr w:rsidR="00D05040" w:rsidRPr="00D05040" w14:paraId="44D604B4" w14:textId="77777777" w:rsidTr="005E70F5">
        <w:trPr>
          <w:cantSplit/>
          <w:jc w:val="center"/>
        </w:trPr>
        <w:tc>
          <w:tcPr>
            <w:tcW w:w="892" w:type="dxa"/>
            <w:noWrap/>
            <w:vAlign w:val="bottom"/>
            <w:hideMark/>
          </w:tcPr>
          <w:p w14:paraId="4E9A9CFA" w14:textId="77777777" w:rsidR="00D05040" w:rsidRPr="00D05040" w:rsidRDefault="00D05040" w:rsidP="00D05040">
            <w:r w:rsidRPr="00D05040">
              <w:t>Vol</w:t>
            </w:r>
          </w:p>
        </w:tc>
        <w:tc>
          <w:tcPr>
            <w:tcW w:w="796" w:type="dxa"/>
            <w:noWrap/>
            <w:vAlign w:val="bottom"/>
            <w:hideMark/>
          </w:tcPr>
          <w:p w14:paraId="1C850AC0" w14:textId="77777777" w:rsidR="00D05040" w:rsidRPr="00D05040" w:rsidRDefault="00D05040" w:rsidP="00D05040">
            <w:r w:rsidRPr="00D05040">
              <w:t>T</w:t>
            </w:r>
          </w:p>
        </w:tc>
        <w:tc>
          <w:tcPr>
            <w:tcW w:w="1097" w:type="dxa"/>
            <w:noWrap/>
            <w:vAlign w:val="bottom"/>
            <w:hideMark/>
          </w:tcPr>
          <w:p w14:paraId="36FA18C1" w14:textId="77777777" w:rsidR="00D05040" w:rsidRPr="00D05040" w:rsidRDefault="00D05040" w:rsidP="00D05040">
            <w:r w:rsidRPr="00D05040">
              <w:t>34510</w:t>
            </w:r>
          </w:p>
        </w:tc>
        <w:tc>
          <w:tcPr>
            <w:tcW w:w="3330" w:type="dxa"/>
            <w:vAlign w:val="bottom"/>
            <w:hideMark/>
          </w:tcPr>
          <w:p w14:paraId="33947603" w14:textId="77777777" w:rsidR="00D05040" w:rsidRPr="00D05040" w:rsidRDefault="00D05040" w:rsidP="00D05040">
            <w:r w:rsidRPr="00D05040">
              <w:t>1,1,1-Trichloroethane, tissue</w:t>
            </w:r>
          </w:p>
        </w:tc>
        <w:tc>
          <w:tcPr>
            <w:tcW w:w="1080" w:type="dxa"/>
            <w:noWrap/>
            <w:vAlign w:val="center"/>
            <w:hideMark/>
          </w:tcPr>
          <w:p w14:paraId="61801905" w14:textId="77777777" w:rsidR="00D05040" w:rsidRPr="00D05040" w:rsidRDefault="00D05040" w:rsidP="005E70F5">
            <w:pPr>
              <w:jc w:val="right"/>
            </w:pPr>
            <w:r w:rsidRPr="00D05040">
              <w:t>344</w:t>
            </w:r>
          </w:p>
        </w:tc>
        <w:tc>
          <w:tcPr>
            <w:tcW w:w="928" w:type="dxa"/>
            <w:noWrap/>
            <w:vAlign w:val="center"/>
            <w:hideMark/>
          </w:tcPr>
          <w:p w14:paraId="0A4CBD0C" w14:textId="77777777" w:rsidR="00D05040" w:rsidRPr="00D05040" w:rsidRDefault="00D05040" w:rsidP="005E70F5">
            <w:pPr>
              <w:jc w:val="right"/>
            </w:pPr>
            <w:r w:rsidRPr="00D05040">
              <w:t>0</w:t>
            </w:r>
          </w:p>
        </w:tc>
        <w:tc>
          <w:tcPr>
            <w:tcW w:w="1042" w:type="dxa"/>
            <w:noWrap/>
            <w:vAlign w:val="center"/>
            <w:hideMark/>
          </w:tcPr>
          <w:p w14:paraId="3CFD1BDF" w14:textId="77777777" w:rsidR="00D05040" w:rsidRPr="00D05040" w:rsidRDefault="00D05040" w:rsidP="005E70F5">
            <w:pPr>
              <w:jc w:val="right"/>
            </w:pPr>
            <w:r w:rsidRPr="00D05040">
              <w:t>0.0%</w:t>
            </w:r>
          </w:p>
        </w:tc>
        <w:tc>
          <w:tcPr>
            <w:tcW w:w="830" w:type="dxa"/>
            <w:shd w:val="clear" w:color="auto" w:fill="auto"/>
            <w:noWrap/>
            <w:vAlign w:val="center"/>
            <w:hideMark/>
          </w:tcPr>
          <w:p w14:paraId="552321C9" w14:textId="77777777" w:rsidR="00D05040" w:rsidRPr="00D05040" w:rsidRDefault="00D05040" w:rsidP="005E70F5">
            <w:pPr>
              <w:jc w:val="right"/>
            </w:pPr>
            <w:r w:rsidRPr="00D05040">
              <w:t>344</w:t>
            </w:r>
          </w:p>
        </w:tc>
        <w:tc>
          <w:tcPr>
            <w:tcW w:w="941" w:type="dxa"/>
            <w:shd w:val="clear" w:color="auto" w:fill="auto"/>
            <w:noWrap/>
            <w:vAlign w:val="center"/>
            <w:hideMark/>
          </w:tcPr>
          <w:p w14:paraId="3FD40BD0" w14:textId="77777777" w:rsidR="00D05040" w:rsidRPr="00D05040" w:rsidRDefault="00D05040" w:rsidP="005E70F5">
            <w:pPr>
              <w:jc w:val="right"/>
            </w:pPr>
            <w:r w:rsidRPr="00D05040">
              <w:t>100.0%</w:t>
            </w:r>
          </w:p>
        </w:tc>
      </w:tr>
      <w:tr w:rsidR="00D05040" w:rsidRPr="00D05040" w14:paraId="26CFF0D9" w14:textId="77777777" w:rsidTr="005E70F5">
        <w:trPr>
          <w:cantSplit/>
          <w:jc w:val="center"/>
        </w:trPr>
        <w:tc>
          <w:tcPr>
            <w:tcW w:w="892" w:type="dxa"/>
            <w:noWrap/>
            <w:vAlign w:val="bottom"/>
            <w:hideMark/>
          </w:tcPr>
          <w:p w14:paraId="617F3492" w14:textId="77777777" w:rsidR="00D05040" w:rsidRPr="00D05040" w:rsidRDefault="00D05040" w:rsidP="00D05040">
            <w:r w:rsidRPr="00D05040">
              <w:t>Vol</w:t>
            </w:r>
          </w:p>
        </w:tc>
        <w:tc>
          <w:tcPr>
            <w:tcW w:w="796" w:type="dxa"/>
            <w:noWrap/>
            <w:vAlign w:val="bottom"/>
            <w:hideMark/>
          </w:tcPr>
          <w:p w14:paraId="6810B44E" w14:textId="77777777" w:rsidR="00D05040" w:rsidRPr="00D05040" w:rsidRDefault="00D05040" w:rsidP="00D05040">
            <w:r w:rsidRPr="00D05040">
              <w:t>T</w:t>
            </w:r>
          </w:p>
        </w:tc>
        <w:tc>
          <w:tcPr>
            <w:tcW w:w="1097" w:type="dxa"/>
            <w:noWrap/>
            <w:vAlign w:val="bottom"/>
            <w:hideMark/>
          </w:tcPr>
          <w:p w14:paraId="63E20A6C" w14:textId="77777777" w:rsidR="00D05040" w:rsidRPr="00D05040" w:rsidRDefault="00D05040" w:rsidP="00D05040">
            <w:r w:rsidRPr="00D05040">
              <w:t>34515</w:t>
            </w:r>
          </w:p>
        </w:tc>
        <w:tc>
          <w:tcPr>
            <w:tcW w:w="3330" w:type="dxa"/>
            <w:vAlign w:val="bottom"/>
            <w:hideMark/>
          </w:tcPr>
          <w:p w14:paraId="71B6B543" w14:textId="77777777" w:rsidR="00D05040" w:rsidRPr="00D05040" w:rsidRDefault="00D05040" w:rsidP="00D05040">
            <w:r w:rsidRPr="00D05040">
              <w:t>1,1,2-Trichloroethane, tissue</w:t>
            </w:r>
          </w:p>
        </w:tc>
        <w:tc>
          <w:tcPr>
            <w:tcW w:w="1080" w:type="dxa"/>
            <w:noWrap/>
            <w:vAlign w:val="center"/>
            <w:hideMark/>
          </w:tcPr>
          <w:p w14:paraId="0954B7FD" w14:textId="77777777" w:rsidR="00D05040" w:rsidRPr="00D05040" w:rsidRDefault="00D05040" w:rsidP="005E70F5">
            <w:pPr>
              <w:jc w:val="right"/>
            </w:pPr>
            <w:r w:rsidRPr="00D05040">
              <w:t>344</w:t>
            </w:r>
          </w:p>
        </w:tc>
        <w:tc>
          <w:tcPr>
            <w:tcW w:w="928" w:type="dxa"/>
            <w:noWrap/>
            <w:vAlign w:val="center"/>
            <w:hideMark/>
          </w:tcPr>
          <w:p w14:paraId="12232713" w14:textId="77777777" w:rsidR="00D05040" w:rsidRPr="00D05040" w:rsidRDefault="00D05040" w:rsidP="005E70F5">
            <w:pPr>
              <w:jc w:val="right"/>
            </w:pPr>
            <w:r w:rsidRPr="00D05040">
              <w:t>0</w:t>
            </w:r>
          </w:p>
        </w:tc>
        <w:tc>
          <w:tcPr>
            <w:tcW w:w="1042" w:type="dxa"/>
            <w:noWrap/>
            <w:vAlign w:val="center"/>
            <w:hideMark/>
          </w:tcPr>
          <w:p w14:paraId="699EC649" w14:textId="77777777" w:rsidR="00D05040" w:rsidRPr="00D05040" w:rsidRDefault="00D05040" w:rsidP="005E70F5">
            <w:pPr>
              <w:jc w:val="right"/>
            </w:pPr>
            <w:r w:rsidRPr="00D05040">
              <w:t>0.0%</w:t>
            </w:r>
          </w:p>
        </w:tc>
        <w:tc>
          <w:tcPr>
            <w:tcW w:w="830" w:type="dxa"/>
            <w:shd w:val="clear" w:color="auto" w:fill="auto"/>
            <w:noWrap/>
            <w:vAlign w:val="center"/>
            <w:hideMark/>
          </w:tcPr>
          <w:p w14:paraId="0B29DC2E" w14:textId="77777777" w:rsidR="00D05040" w:rsidRPr="00D05040" w:rsidRDefault="00D05040" w:rsidP="005E70F5">
            <w:pPr>
              <w:jc w:val="right"/>
            </w:pPr>
            <w:r w:rsidRPr="00D05040">
              <w:t>344</w:t>
            </w:r>
          </w:p>
        </w:tc>
        <w:tc>
          <w:tcPr>
            <w:tcW w:w="941" w:type="dxa"/>
            <w:shd w:val="clear" w:color="auto" w:fill="auto"/>
            <w:noWrap/>
            <w:vAlign w:val="center"/>
            <w:hideMark/>
          </w:tcPr>
          <w:p w14:paraId="5FF07546" w14:textId="77777777" w:rsidR="00D05040" w:rsidRPr="00D05040" w:rsidRDefault="00D05040" w:rsidP="005E70F5">
            <w:pPr>
              <w:jc w:val="right"/>
            </w:pPr>
            <w:r w:rsidRPr="00D05040">
              <w:t>100.0%</w:t>
            </w:r>
          </w:p>
        </w:tc>
      </w:tr>
      <w:tr w:rsidR="00D05040" w:rsidRPr="00D05040" w14:paraId="07EE884E" w14:textId="77777777" w:rsidTr="005E70F5">
        <w:trPr>
          <w:cantSplit/>
          <w:jc w:val="center"/>
        </w:trPr>
        <w:tc>
          <w:tcPr>
            <w:tcW w:w="892" w:type="dxa"/>
            <w:noWrap/>
            <w:vAlign w:val="bottom"/>
            <w:hideMark/>
          </w:tcPr>
          <w:p w14:paraId="12577653" w14:textId="77777777" w:rsidR="00D05040" w:rsidRPr="00D05040" w:rsidRDefault="00D05040" w:rsidP="00D05040">
            <w:r w:rsidRPr="00D05040">
              <w:t>Vol</w:t>
            </w:r>
          </w:p>
        </w:tc>
        <w:tc>
          <w:tcPr>
            <w:tcW w:w="796" w:type="dxa"/>
            <w:noWrap/>
            <w:vAlign w:val="bottom"/>
            <w:hideMark/>
          </w:tcPr>
          <w:p w14:paraId="4062F830" w14:textId="77777777" w:rsidR="00D05040" w:rsidRPr="00D05040" w:rsidRDefault="00D05040" w:rsidP="00D05040">
            <w:r w:rsidRPr="00D05040">
              <w:t>T</w:t>
            </w:r>
          </w:p>
        </w:tc>
        <w:tc>
          <w:tcPr>
            <w:tcW w:w="1097" w:type="dxa"/>
            <w:noWrap/>
            <w:vAlign w:val="bottom"/>
            <w:hideMark/>
          </w:tcPr>
          <w:p w14:paraId="2FD81F75" w14:textId="77777777" w:rsidR="00D05040" w:rsidRPr="00D05040" w:rsidRDefault="00D05040" w:rsidP="00D05040">
            <w:r w:rsidRPr="00D05040">
              <w:t>34520</w:t>
            </w:r>
          </w:p>
        </w:tc>
        <w:tc>
          <w:tcPr>
            <w:tcW w:w="3330" w:type="dxa"/>
            <w:vAlign w:val="bottom"/>
            <w:hideMark/>
          </w:tcPr>
          <w:p w14:paraId="113B9310" w14:textId="77777777" w:rsidR="00D05040" w:rsidRPr="00D05040" w:rsidRDefault="00D05040" w:rsidP="00D05040">
            <w:r w:rsidRPr="00D05040">
              <w:t>1,1,2,2-Tetrachloroethane, tissue</w:t>
            </w:r>
          </w:p>
        </w:tc>
        <w:tc>
          <w:tcPr>
            <w:tcW w:w="1080" w:type="dxa"/>
            <w:noWrap/>
            <w:vAlign w:val="center"/>
            <w:hideMark/>
          </w:tcPr>
          <w:p w14:paraId="35859232" w14:textId="77777777" w:rsidR="00D05040" w:rsidRPr="00D05040" w:rsidRDefault="00D05040" w:rsidP="005E70F5">
            <w:pPr>
              <w:jc w:val="right"/>
            </w:pPr>
            <w:r w:rsidRPr="00D05040">
              <w:t>25</w:t>
            </w:r>
          </w:p>
        </w:tc>
        <w:tc>
          <w:tcPr>
            <w:tcW w:w="928" w:type="dxa"/>
            <w:noWrap/>
            <w:vAlign w:val="center"/>
            <w:hideMark/>
          </w:tcPr>
          <w:p w14:paraId="604669A5" w14:textId="77777777" w:rsidR="00D05040" w:rsidRPr="00D05040" w:rsidRDefault="00D05040" w:rsidP="005E70F5">
            <w:pPr>
              <w:jc w:val="right"/>
            </w:pPr>
            <w:r w:rsidRPr="00D05040">
              <w:t>0</w:t>
            </w:r>
          </w:p>
        </w:tc>
        <w:tc>
          <w:tcPr>
            <w:tcW w:w="1042" w:type="dxa"/>
            <w:noWrap/>
            <w:vAlign w:val="center"/>
            <w:hideMark/>
          </w:tcPr>
          <w:p w14:paraId="084FC4D9" w14:textId="77777777" w:rsidR="00D05040" w:rsidRPr="00D05040" w:rsidRDefault="00D05040" w:rsidP="005E70F5">
            <w:pPr>
              <w:jc w:val="right"/>
            </w:pPr>
            <w:r w:rsidRPr="00D05040">
              <w:t>0.0%</w:t>
            </w:r>
          </w:p>
        </w:tc>
        <w:tc>
          <w:tcPr>
            <w:tcW w:w="830" w:type="dxa"/>
            <w:shd w:val="clear" w:color="auto" w:fill="auto"/>
            <w:noWrap/>
            <w:vAlign w:val="center"/>
            <w:hideMark/>
          </w:tcPr>
          <w:p w14:paraId="773F6D81" w14:textId="77777777" w:rsidR="00D05040" w:rsidRPr="00D05040" w:rsidRDefault="00D05040" w:rsidP="005E70F5">
            <w:pPr>
              <w:jc w:val="right"/>
            </w:pPr>
            <w:r w:rsidRPr="00D05040">
              <w:t>25</w:t>
            </w:r>
          </w:p>
        </w:tc>
        <w:tc>
          <w:tcPr>
            <w:tcW w:w="941" w:type="dxa"/>
            <w:shd w:val="clear" w:color="auto" w:fill="auto"/>
            <w:noWrap/>
            <w:vAlign w:val="center"/>
            <w:hideMark/>
          </w:tcPr>
          <w:p w14:paraId="5758E24D" w14:textId="77777777" w:rsidR="00D05040" w:rsidRPr="00D05040" w:rsidRDefault="00D05040" w:rsidP="005E70F5">
            <w:pPr>
              <w:jc w:val="right"/>
            </w:pPr>
            <w:r w:rsidRPr="00D05040">
              <w:t>100.0%</w:t>
            </w:r>
          </w:p>
        </w:tc>
      </w:tr>
      <w:tr w:rsidR="00D05040" w:rsidRPr="00D05040" w14:paraId="52760202" w14:textId="77777777" w:rsidTr="005E70F5">
        <w:trPr>
          <w:cantSplit/>
          <w:jc w:val="center"/>
        </w:trPr>
        <w:tc>
          <w:tcPr>
            <w:tcW w:w="892" w:type="dxa"/>
            <w:noWrap/>
            <w:vAlign w:val="bottom"/>
            <w:hideMark/>
          </w:tcPr>
          <w:p w14:paraId="64EFD420" w14:textId="77777777" w:rsidR="00D05040" w:rsidRPr="00D05040" w:rsidRDefault="00D05040" w:rsidP="00D05040">
            <w:r w:rsidRPr="00D05040">
              <w:t>Vol</w:t>
            </w:r>
          </w:p>
        </w:tc>
        <w:tc>
          <w:tcPr>
            <w:tcW w:w="796" w:type="dxa"/>
            <w:noWrap/>
            <w:vAlign w:val="bottom"/>
            <w:hideMark/>
          </w:tcPr>
          <w:p w14:paraId="5FA9CDE1" w14:textId="77777777" w:rsidR="00D05040" w:rsidRPr="00D05040" w:rsidRDefault="00D05040" w:rsidP="00D05040">
            <w:r w:rsidRPr="00D05040">
              <w:t>T</w:t>
            </w:r>
          </w:p>
        </w:tc>
        <w:tc>
          <w:tcPr>
            <w:tcW w:w="1097" w:type="dxa"/>
            <w:noWrap/>
            <w:vAlign w:val="bottom"/>
            <w:hideMark/>
          </w:tcPr>
          <w:p w14:paraId="104C0D0E" w14:textId="77777777" w:rsidR="00D05040" w:rsidRPr="00D05040" w:rsidRDefault="00D05040" w:rsidP="00D05040">
            <w:r w:rsidRPr="00D05040">
              <w:t>34535</w:t>
            </w:r>
          </w:p>
        </w:tc>
        <w:tc>
          <w:tcPr>
            <w:tcW w:w="3330" w:type="dxa"/>
            <w:vAlign w:val="bottom"/>
            <w:hideMark/>
          </w:tcPr>
          <w:p w14:paraId="509D7D2B" w14:textId="77777777" w:rsidR="00D05040" w:rsidRPr="00D05040" w:rsidRDefault="00D05040" w:rsidP="00D05040">
            <w:r w:rsidRPr="00D05040">
              <w:t>1,2-Dichloroethane, tissue</w:t>
            </w:r>
          </w:p>
        </w:tc>
        <w:tc>
          <w:tcPr>
            <w:tcW w:w="1080" w:type="dxa"/>
            <w:noWrap/>
            <w:vAlign w:val="center"/>
            <w:hideMark/>
          </w:tcPr>
          <w:p w14:paraId="44D7C578" w14:textId="77777777" w:rsidR="00D05040" w:rsidRPr="00D05040" w:rsidRDefault="00D05040" w:rsidP="005E70F5">
            <w:pPr>
              <w:jc w:val="right"/>
            </w:pPr>
            <w:r w:rsidRPr="00D05040">
              <w:t>344</w:t>
            </w:r>
          </w:p>
        </w:tc>
        <w:tc>
          <w:tcPr>
            <w:tcW w:w="928" w:type="dxa"/>
            <w:noWrap/>
            <w:vAlign w:val="center"/>
            <w:hideMark/>
          </w:tcPr>
          <w:p w14:paraId="24BF672F" w14:textId="77777777" w:rsidR="00D05040" w:rsidRPr="00D05040" w:rsidRDefault="00D05040" w:rsidP="005E70F5">
            <w:pPr>
              <w:jc w:val="right"/>
            </w:pPr>
            <w:r w:rsidRPr="00D05040">
              <w:t>0</w:t>
            </w:r>
          </w:p>
        </w:tc>
        <w:tc>
          <w:tcPr>
            <w:tcW w:w="1042" w:type="dxa"/>
            <w:noWrap/>
            <w:vAlign w:val="center"/>
            <w:hideMark/>
          </w:tcPr>
          <w:p w14:paraId="5DE640B4" w14:textId="77777777" w:rsidR="00D05040" w:rsidRPr="00D05040" w:rsidRDefault="00D05040" w:rsidP="005E70F5">
            <w:pPr>
              <w:jc w:val="right"/>
            </w:pPr>
            <w:r w:rsidRPr="00D05040">
              <w:t>0.0%</w:t>
            </w:r>
          </w:p>
        </w:tc>
        <w:tc>
          <w:tcPr>
            <w:tcW w:w="830" w:type="dxa"/>
            <w:shd w:val="clear" w:color="auto" w:fill="auto"/>
            <w:noWrap/>
            <w:vAlign w:val="center"/>
            <w:hideMark/>
          </w:tcPr>
          <w:p w14:paraId="654D0FEE" w14:textId="77777777" w:rsidR="00D05040" w:rsidRPr="00D05040" w:rsidRDefault="00D05040" w:rsidP="005E70F5">
            <w:pPr>
              <w:jc w:val="right"/>
            </w:pPr>
            <w:r w:rsidRPr="00D05040">
              <w:t>344</w:t>
            </w:r>
          </w:p>
        </w:tc>
        <w:tc>
          <w:tcPr>
            <w:tcW w:w="941" w:type="dxa"/>
            <w:shd w:val="clear" w:color="auto" w:fill="auto"/>
            <w:noWrap/>
            <w:vAlign w:val="center"/>
            <w:hideMark/>
          </w:tcPr>
          <w:p w14:paraId="586915CB" w14:textId="77777777" w:rsidR="00D05040" w:rsidRPr="00D05040" w:rsidRDefault="00D05040" w:rsidP="005E70F5">
            <w:pPr>
              <w:jc w:val="right"/>
            </w:pPr>
            <w:r w:rsidRPr="00D05040">
              <w:t>100.0%</w:t>
            </w:r>
          </w:p>
        </w:tc>
      </w:tr>
      <w:tr w:rsidR="00D05040" w:rsidRPr="00D05040" w14:paraId="4758809C" w14:textId="77777777" w:rsidTr="005E70F5">
        <w:trPr>
          <w:cantSplit/>
          <w:jc w:val="center"/>
        </w:trPr>
        <w:tc>
          <w:tcPr>
            <w:tcW w:w="892" w:type="dxa"/>
            <w:noWrap/>
            <w:vAlign w:val="bottom"/>
            <w:hideMark/>
          </w:tcPr>
          <w:p w14:paraId="1437EAD5" w14:textId="77777777" w:rsidR="00D05040" w:rsidRPr="00D05040" w:rsidRDefault="00D05040" w:rsidP="00D05040">
            <w:r w:rsidRPr="00D05040">
              <w:t>Vol</w:t>
            </w:r>
          </w:p>
        </w:tc>
        <w:tc>
          <w:tcPr>
            <w:tcW w:w="796" w:type="dxa"/>
            <w:noWrap/>
            <w:vAlign w:val="bottom"/>
            <w:hideMark/>
          </w:tcPr>
          <w:p w14:paraId="4038BAA1" w14:textId="77777777" w:rsidR="00D05040" w:rsidRPr="00D05040" w:rsidRDefault="00D05040" w:rsidP="00D05040">
            <w:r w:rsidRPr="00D05040">
              <w:t>T</w:t>
            </w:r>
          </w:p>
        </w:tc>
        <w:tc>
          <w:tcPr>
            <w:tcW w:w="1097" w:type="dxa"/>
            <w:noWrap/>
            <w:vAlign w:val="bottom"/>
            <w:hideMark/>
          </w:tcPr>
          <w:p w14:paraId="5B5C96BE" w14:textId="77777777" w:rsidR="00D05040" w:rsidRPr="00D05040" w:rsidRDefault="00D05040" w:rsidP="00D05040">
            <w:r w:rsidRPr="00D05040">
              <w:t>34545</w:t>
            </w:r>
          </w:p>
        </w:tc>
        <w:tc>
          <w:tcPr>
            <w:tcW w:w="3330" w:type="dxa"/>
            <w:vAlign w:val="bottom"/>
            <w:hideMark/>
          </w:tcPr>
          <w:p w14:paraId="0A0FD237" w14:textId="77777777" w:rsidR="00D05040" w:rsidRPr="00D05040" w:rsidRDefault="00D05040" w:rsidP="00D05040">
            <w:r w:rsidRPr="00D05040">
              <w:t>1,2-Dichloropropane, tissue</w:t>
            </w:r>
          </w:p>
        </w:tc>
        <w:tc>
          <w:tcPr>
            <w:tcW w:w="1080" w:type="dxa"/>
            <w:noWrap/>
            <w:vAlign w:val="center"/>
            <w:hideMark/>
          </w:tcPr>
          <w:p w14:paraId="1C003DA2" w14:textId="77777777" w:rsidR="00D05040" w:rsidRPr="00D05040" w:rsidRDefault="00D05040" w:rsidP="005E70F5">
            <w:pPr>
              <w:jc w:val="right"/>
            </w:pPr>
            <w:r w:rsidRPr="00D05040">
              <w:t>344</w:t>
            </w:r>
          </w:p>
        </w:tc>
        <w:tc>
          <w:tcPr>
            <w:tcW w:w="928" w:type="dxa"/>
            <w:noWrap/>
            <w:vAlign w:val="center"/>
            <w:hideMark/>
          </w:tcPr>
          <w:p w14:paraId="5049256D" w14:textId="77777777" w:rsidR="00D05040" w:rsidRPr="00D05040" w:rsidRDefault="00D05040" w:rsidP="005E70F5">
            <w:pPr>
              <w:jc w:val="right"/>
            </w:pPr>
            <w:r w:rsidRPr="00D05040">
              <w:t>0</w:t>
            </w:r>
          </w:p>
        </w:tc>
        <w:tc>
          <w:tcPr>
            <w:tcW w:w="1042" w:type="dxa"/>
            <w:noWrap/>
            <w:vAlign w:val="center"/>
            <w:hideMark/>
          </w:tcPr>
          <w:p w14:paraId="212D9B92" w14:textId="77777777" w:rsidR="00D05040" w:rsidRPr="00D05040" w:rsidRDefault="00D05040" w:rsidP="005E70F5">
            <w:pPr>
              <w:jc w:val="right"/>
            </w:pPr>
            <w:r w:rsidRPr="00D05040">
              <w:t>0.0%</w:t>
            </w:r>
          </w:p>
        </w:tc>
        <w:tc>
          <w:tcPr>
            <w:tcW w:w="830" w:type="dxa"/>
            <w:shd w:val="clear" w:color="auto" w:fill="auto"/>
            <w:noWrap/>
            <w:vAlign w:val="center"/>
            <w:hideMark/>
          </w:tcPr>
          <w:p w14:paraId="6DB5E2C3" w14:textId="77777777" w:rsidR="00D05040" w:rsidRPr="00D05040" w:rsidRDefault="00D05040" w:rsidP="005E70F5">
            <w:pPr>
              <w:jc w:val="right"/>
            </w:pPr>
            <w:r w:rsidRPr="00D05040">
              <w:t>344</w:t>
            </w:r>
          </w:p>
        </w:tc>
        <w:tc>
          <w:tcPr>
            <w:tcW w:w="941" w:type="dxa"/>
            <w:shd w:val="clear" w:color="auto" w:fill="auto"/>
            <w:noWrap/>
            <w:vAlign w:val="center"/>
            <w:hideMark/>
          </w:tcPr>
          <w:p w14:paraId="75C951EA" w14:textId="77777777" w:rsidR="00D05040" w:rsidRPr="00D05040" w:rsidRDefault="00D05040" w:rsidP="005E70F5">
            <w:pPr>
              <w:jc w:val="right"/>
            </w:pPr>
            <w:r w:rsidRPr="00D05040">
              <w:t>100.0%</w:t>
            </w:r>
          </w:p>
        </w:tc>
      </w:tr>
      <w:tr w:rsidR="00D05040" w:rsidRPr="00D05040" w14:paraId="3AABDE10" w14:textId="77777777" w:rsidTr="005E70F5">
        <w:trPr>
          <w:cantSplit/>
          <w:jc w:val="center"/>
        </w:trPr>
        <w:tc>
          <w:tcPr>
            <w:tcW w:w="892" w:type="dxa"/>
            <w:noWrap/>
            <w:vAlign w:val="bottom"/>
            <w:hideMark/>
          </w:tcPr>
          <w:p w14:paraId="294AAB3A" w14:textId="77777777" w:rsidR="00D05040" w:rsidRPr="00D05040" w:rsidRDefault="00D05040" w:rsidP="00D05040">
            <w:r w:rsidRPr="00D05040">
              <w:t>Vol</w:t>
            </w:r>
          </w:p>
        </w:tc>
        <w:tc>
          <w:tcPr>
            <w:tcW w:w="796" w:type="dxa"/>
            <w:noWrap/>
            <w:vAlign w:val="bottom"/>
            <w:hideMark/>
          </w:tcPr>
          <w:p w14:paraId="30979FA5" w14:textId="77777777" w:rsidR="00D05040" w:rsidRPr="00D05040" w:rsidRDefault="00D05040" w:rsidP="00D05040">
            <w:r w:rsidRPr="00D05040">
              <w:t>T</w:t>
            </w:r>
          </w:p>
        </w:tc>
        <w:tc>
          <w:tcPr>
            <w:tcW w:w="1097" w:type="dxa"/>
            <w:noWrap/>
            <w:vAlign w:val="bottom"/>
            <w:hideMark/>
          </w:tcPr>
          <w:p w14:paraId="43D45309" w14:textId="77777777" w:rsidR="00D05040" w:rsidRPr="00D05040" w:rsidRDefault="00D05040" w:rsidP="00D05040">
            <w:r w:rsidRPr="00D05040">
              <w:t>34550</w:t>
            </w:r>
          </w:p>
        </w:tc>
        <w:tc>
          <w:tcPr>
            <w:tcW w:w="3330" w:type="dxa"/>
            <w:vAlign w:val="bottom"/>
            <w:hideMark/>
          </w:tcPr>
          <w:p w14:paraId="43824ECB" w14:textId="77777777" w:rsidR="00D05040" w:rsidRPr="00D05040" w:rsidRDefault="00D05040" w:rsidP="00D05040">
            <w:r w:rsidRPr="00D05040">
              <w:t>Trans-1,2-Dichloroethene, tissue</w:t>
            </w:r>
          </w:p>
        </w:tc>
        <w:tc>
          <w:tcPr>
            <w:tcW w:w="1080" w:type="dxa"/>
            <w:noWrap/>
            <w:vAlign w:val="center"/>
            <w:hideMark/>
          </w:tcPr>
          <w:p w14:paraId="7915A95E" w14:textId="77777777" w:rsidR="00D05040" w:rsidRPr="00D05040" w:rsidRDefault="00D05040" w:rsidP="005E70F5">
            <w:pPr>
              <w:jc w:val="right"/>
            </w:pPr>
            <w:r w:rsidRPr="00D05040">
              <w:t>354</w:t>
            </w:r>
          </w:p>
        </w:tc>
        <w:tc>
          <w:tcPr>
            <w:tcW w:w="928" w:type="dxa"/>
            <w:noWrap/>
            <w:vAlign w:val="center"/>
            <w:hideMark/>
          </w:tcPr>
          <w:p w14:paraId="4F0F835E" w14:textId="77777777" w:rsidR="00D05040" w:rsidRPr="00D05040" w:rsidRDefault="00D05040" w:rsidP="005E70F5">
            <w:pPr>
              <w:jc w:val="right"/>
            </w:pPr>
            <w:r w:rsidRPr="00D05040">
              <w:t>0</w:t>
            </w:r>
          </w:p>
        </w:tc>
        <w:tc>
          <w:tcPr>
            <w:tcW w:w="1042" w:type="dxa"/>
            <w:noWrap/>
            <w:vAlign w:val="center"/>
            <w:hideMark/>
          </w:tcPr>
          <w:p w14:paraId="212F8FAE" w14:textId="77777777" w:rsidR="00D05040" w:rsidRPr="00D05040" w:rsidRDefault="00D05040" w:rsidP="005E70F5">
            <w:pPr>
              <w:jc w:val="right"/>
            </w:pPr>
            <w:r w:rsidRPr="00D05040">
              <w:t>0.0%</w:t>
            </w:r>
          </w:p>
        </w:tc>
        <w:tc>
          <w:tcPr>
            <w:tcW w:w="830" w:type="dxa"/>
            <w:shd w:val="clear" w:color="auto" w:fill="auto"/>
            <w:noWrap/>
            <w:vAlign w:val="center"/>
            <w:hideMark/>
          </w:tcPr>
          <w:p w14:paraId="38A7DA95" w14:textId="77777777" w:rsidR="00D05040" w:rsidRPr="00D05040" w:rsidRDefault="00D05040" w:rsidP="005E70F5">
            <w:pPr>
              <w:jc w:val="right"/>
            </w:pPr>
            <w:r w:rsidRPr="00D05040">
              <w:t>354</w:t>
            </w:r>
          </w:p>
        </w:tc>
        <w:tc>
          <w:tcPr>
            <w:tcW w:w="941" w:type="dxa"/>
            <w:shd w:val="clear" w:color="auto" w:fill="auto"/>
            <w:noWrap/>
            <w:vAlign w:val="center"/>
            <w:hideMark/>
          </w:tcPr>
          <w:p w14:paraId="1A794DD7" w14:textId="77777777" w:rsidR="00D05040" w:rsidRPr="00D05040" w:rsidRDefault="00D05040" w:rsidP="005E70F5">
            <w:pPr>
              <w:jc w:val="right"/>
            </w:pPr>
            <w:r w:rsidRPr="00D05040">
              <w:t>100.0%</w:t>
            </w:r>
          </w:p>
        </w:tc>
      </w:tr>
      <w:tr w:rsidR="00D05040" w:rsidRPr="00D05040" w14:paraId="16419544" w14:textId="77777777" w:rsidTr="005E70F5">
        <w:trPr>
          <w:cantSplit/>
          <w:jc w:val="center"/>
        </w:trPr>
        <w:tc>
          <w:tcPr>
            <w:tcW w:w="892" w:type="dxa"/>
            <w:noWrap/>
            <w:vAlign w:val="bottom"/>
            <w:hideMark/>
          </w:tcPr>
          <w:p w14:paraId="6E72E50D" w14:textId="77777777" w:rsidR="00D05040" w:rsidRPr="00D05040" w:rsidRDefault="00D05040" w:rsidP="00D05040">
            <w:r w:rsidRPr="00D05040">
              <w:t>Vol</w:t>
            </w:r>
          </w:p>
        </w:tc>
        <w:tc>
          <w:tcPr>
            <w:tcW w:w="796" w:type="dxa"/>
            <w:noWrap/>
            <w:vAlign w:val="bottom"/>
            <w:hideMark/>
          </w:tcPr>
          <w:p w14:paraId="48CA0A60" w14:textId="77777777" w:rsidR="00D05040" w:rsidRPr="00D05040" w:rsidRDefault="00D05040" w:rsidP="00D05040">
            <w:r w:rsidRPr="00D05040">
              <w:t>T</w:t>
            </w:r>
          </w:p>
        </w:tc>
        <w:tc>
          <w:tcPr>
            <w:tcW w:w="1097" w:type="dxa"/>
            <w:noWrap/>
            <w:vAlign w:val="bottom"/>
            <w:hideMark/>
          </w:tcPr>
          <w:p w14:paraId="09FCD906" w14:textId="77777777" w:rsidR="00D05040" w:rsidRPr="00D05040" w:rsidRDefault="00D05040" w:rsidP="00D05040">
            <w:r w:rsidRPr="00D05040">
              <w:t>34580</w:t>
            </w:r>
          </w:p>
        </w:tc>
        <w:tc>
          <w:tcPr>
            <w:tcW w:w="3330" w:type="dxa"/>
            <w:vAlign w:val="bottom"/>
            <w:hideMark/>
          </w:tcPr>
          <w:p w14:paraId="441E6DFB" w14:textId="77777777" w:rsidR="00D05040" w:rsidRPr="00D05040" w:rsidRDefault="00D05040" w:rsidP="00D05040">
            <w:r w:rsidRPr="00D05040">
              <w:t>2-Chloroethyl Vinyl Ether, tissue</w:t>
            </w:r>
          </w:p>
        </w:tc>
        <w:tc>
          <w:tcPr>
            <w:tcW w:w="1080" w:type="dxa"/>
            <w:noWrap/>
            <w:vAlign w:val="center"/>
            <w:hideMark/>
          </w:tcPr>
          <w:p w14:paraId="5E6E15DE" w14:textId="77777777" w:rsidR="00D05040" w:rsidRPr="00D05040" w:rsidRDefault="00D05040" w:rsidP="005E70F5">
            <w:pPr>
              <w:jc w:val="right"/>
            </w:pPr>
            <w:r w:rsidRPr="00D05040">
              <w:t>25</w:t>
            </w:r>
          </w:p>
        </w:tc>
        <w:tc>
          <w:tcPr>
            <w:tcW w:w="928" w:type="dxa"/>
            <w:noWrap/>
            <w:vAlign w:val="center"/>
            <w:hideMark/>
          </w:tcPr>
          <w:p w14:paraId="4049BDC4" w14:textId="77777777" w:rsidR="00D05040" w:rsidRPr="00D05040" w:rsidRDefault="00D05040" w:rsidP="005E70F5">
            <w:pPr>
              <w:jc w:val="right"/>
            </w:pPr>
            <w:r w:rsidRPr="00D05040">
              <w:t>0</w:t>
            </w:r>
          </w:p>
        </w:tc>
        <w:tc>
          <w:tcPr>
            <w:tcW w:w="1042" w:type="dxa"/>
            <w:noWrap/>
            <w:vAlign w:val="center"/>
            <w:hideMark/>
          </w:tcPr>
          <w:p w14:paraId="6801D30E" w14:textId="77777777" w:rsidR="00D05040" w:rsidRPr="00D05040" w:rsidRDefault="00D05040" w:rsidP="005E70F5">
            <w:pPr>
              <w:jc w:val="right"/>
            </w:pPr>
            <w:r w:rsidRPr="00D05040">
              <w:t>0.0%</w:t>
            </w:r>
          </w:p>
        </w:tc>
        <w:tc>
          <w:tcPr>
            <w:tcW w:w="830" w:type="dxa"/>
            <w:shd w:val="clear" w:color="auto" w:fill="auto"/>
            <w:noWrap/>
            <w:vAlign w:val="center"/>
            <w:hideMark/>
          </w:tcPr>
          <w:p w14:paraId="290AAB89" w14:textId="77777777" w:rsidR="00D05040" w:rsidRPr="00D05040" w:rsidRDefault="00D05040" w:rsidP="005E70F5">
            <w:pPr>
              <w:jc w:val="right"/>
            </w:pPr>
            <w:r w:rsidRPr="00D05040">
              <w:t>25</w:t>
            </w:r>
          </w:p>
        </w:tc>
        <w:tc>
          <w:tcPr>
            <w:tcW w:w="941" w:type="dxa"/>
            <w:shd w:val="clear" w:color="auto" w:fill="auto"/>
            <w:noWrap/>
            <w:vAlign w:val="center"/>
            <w:hideMark/>
          </w:tcPr>
          <w:p w14:paraId="19636C61" w14:textId="77777777" w:rsidR="00D05040" w:rsidRPr="00D05040" w:rsidRDefault="00D05040" w:rsidP="005E70F5">
            <w:pPr>
              <w:jc w:val="right"/>
            </w:pPr>
            <w:r w:rsidRPr="00D05040">
              <w:t>100.0%</w:t>
            </w:r>
          </w:p>
        </w:tc>
      </w:tr>
      <w:tr w:rsidR="00D05040" w:rsidRPr="00D05040" w14:paraId="0E465416" w14:textId="77777777" w:rsidTr="005E70F5">
        <w:trPr>
          <w:cantSplit/>
          <w:jc w:val="center"/>
        </w:trPr>
        <w:tc>
          <w:tcPr>
            <w:tcW w:w="892" w:type="dxa"/>
            <w:noWrap/>
            <w:vAlign w:val="bottom"/>
            <w:hideMark/>
          </w:tcPr>
          <w:p w14:paraId="6D0804E0" w14:textId="77777777" w:rsidR="00D05040" w:rsidRPr="00D05040" w:rsidRDefault="00D05040" w:rsidP="00D05040">
            <w:r w:rsidRPr="00D05040">
              <w:t>Vol</w:t>
            </w:r>
          </w:p>
        </w:tc>
        <w:tc>
          <w:tcPr>
            <w:tcW w:w="796" w:type="dxa"/>
            <w:noWrap/>
            <w:vAlign w:val="bottom"/>
            <w:hideMark/>
          </w:tcPr>
          <w:p w14:paraId="67B007E6" w14:textId="77777777" w:rsidR="00D05040" w:rsidRPr="00D05040" w:rsidRDefault="00D05040" w:rsidP="00D05040">
            <w:r w:rsidRPr="00D05040">
              <w:t>T</w:t>
            </w:r>
          </w:p>
        </w:tc>
        <w:tc>
          <w:tcPr>
            <w:tcW w:w="1097" w:type="dxa"/>
            <w:noWrap/>
            <w:vAlign w:val="bottom"/>
            <w:hideMark/>
          </w:tcPr>
          <w:p w14:paraId="672BEC93" w14:textId="77777777" w:rsidR="00D05040" w:rsidRPr="00D05040" w:rsidRDefault="00D05040" w:rsidP="00D05040">
            <w:r w:rsidRPr="00D05040">
              <w:t>34692</w:t>
            </w:r>
          </w:p>
        </w:tc>
        <w:tc>
          <w:tcPr>
            <w:tcW w:w="3330" w:type="dxa"/>
            <w:vAlign w:val="bottom"/>
            <w:hideMark/>
          </w:tcPr>
          <w:p w14:paraId="1B1FC46E" w14:textId="77777777" w:rsidR="00D05040" w:rsidRPr="00D05040" w:rsidRDefault="00D05040" w:rsidP="00D05040">
            <w:r w:rsidRPr="00D05040">
              <w:t>Trichloroethylene, tissue</w:t>
            </w:r>
          </w:p>
        </w:tc>
        <w:tc>
          <w:tcPr>
            <w:tcW w:w="1080" w:type="dxa"/>
            <w:noWrap/>
            <w:vAlign w:val="center"/>
            <w:hideMark/>
          </w:tcPr>
          <w:p w14:paraId="2CBF818F" w14:textId="77777777" w:rsidR="00D05040" w:rsidRPr="00D05040" w:rsidRDefault="00D05040" w:rsidP="005E70F5">
            <w:pPr>
              <w:jc w:val="right"/>
            </w:pPr>
            <w:r w:rsidRPr="00D05040">
              <w:t>354</w:t>
            </w:r>
          </w:p>
        </w:tc>
        <w:tc>
          <w:tcPr>
            <w:tcW w:w="928" w:type="dxa"/>
            <w:noWrap/>
            <w:vAlign w:val="center"/>
            <w:hideMark/>
          </w:tcPr>
          <w:p w14:paraId="49DA1D5F" w14:textId="77777777" w:rsidR="00D05040" w:rsidRPr="00D05040" w:rsidRDefault="00D05040" w:rsidP="005E70F5">
            <w:pPr>
              <w:jc w:val="right"/>
            </w:pPr>
            <w:r w:rsidRPr="00D05040">
              <w:t>0</w:t>
            </w:r>
          </w:p>
        </w:tc>
        <w:tc>
          <w:tcPr>
            <w:tcW w:w="1042" w:type="dxa"/>
            <w:noWrap/>
            <w:vAlign w:val="center"/>
            <w:hideMark/>
          </w:tcPr>
          <w:p w14:paraId="4FA597DB" w14:textId="77777777" w:rsidR="00D05040" w:rsidRPr="00D05040" w:rsidRDefault="00D05040" w:rsidP="005E70F5">
            <w:pPr>
              <w:jc w:val="right"/>
            </w:pPr>
            <w:r w:rsidRPr="00D05040">
              <w:t>0.0%</w:t>
            </w:r>
          </w:p>
        </w:tc>
        <w:tc>
          <w:tcPr>
            <w:tcW w:w="830" w:type="dxa"/>
            <w:shd w:val="clear" w:color="auto" w:fill="auto"/>
            <w:noWrap/>
            <w:vAlign w:val="center"/>
            <w:hideMark/>
          </w:tcPr>
          <w:p w14:paraId="1EBF9E4D" w14:textId="77777777" w:rsidR="00D05040" w:rsidRPr="00D05040" w:rsidRDefault="00D05040" w:rsidP="005E70F5">
            <w:pPr>
              <w:jc w:val="right"/>
            </w:pPr>
            <w:r w:rsidRPr="00D05040">
              <w:t>354</w:t>
            </w:r>
          </w:p>
        </w:tc>
        <w:tc>
          <w:tcPr>
            <w:tcW w:w="941" w:type="dxa"/>
            <w:shd w:val="clear" w:color="auto" w:fill="auto"/>
            <w:noWrap/>
            <w:vAlign w:val="center"/>
            <w:hideMark/>
          </w:tcPr>
          <w:p w14:paraId="3828BF79" w14:textId="77777777" w:rsidR="00D05040" w:rsidRPr="00D05040" w:rsidRDefault="00D05040" w:rsidP="005E70F5">
            <w:pPr>
              <w:jc w:val="right"/>
            </w:pPr>
            <w:r w:rsidRPr="00D05040">
              <w:t>100.0%</w:t>
            </w:r>
          </w:p>
        </w:tc>
      </w:tr>
      <w:tr w:rsidR="00D05040" w:rsidRPr="00D05040" w14:paraId="3AED18A1" w14:textId="77777777" w:rsidTr="005E70F5">
        <w:trPr>
          <w:cantSplit/>
          <w:jc w:val="center"/>
        </w:trPr>
        <w:tc>
          <w:tcPr>
            <w:tcW w:w="892" w:type="dxa"/>
            <w:noWrap/>
            <w:vAlign w:val="bottom"/>
            <w:hideMark/>
          </w:tcPr>
          <w:p w14:paraId="3B147C47" w14:textId="77777777" w:rsidR="00D05040" w:rsidRPr="00D05040" w:rsidRDefault="00D05040" w:rsidP="00D05040">
            <w:r w:rsidRPr="00D05040">
              <w:t>Vol</w:t>
            </w:r>
          </w:p>
        </w:tc>
        <w:tc>
          <w:tcPr>
            <w:tcW w:w="796" w:type="dxa"/>
            <w:noWrap/>
            <w:vAlign w:val="bottom"/>
            <w:hideMark/>
          </w:tcPr>
          <w:p w14:paraId="1BF070AF" w14:textId="77777777" w:rsidR="00D05040" w:rsidRPr="00D05040" w:rsidRDefault="00D05040" w:rsidP="00D05040">
            <w:r w:rsidRPr="00D05040">
              <w:t>T</w:t>
            </w:r>
          </w:p>
        </w:tc>
        <w:tc>
          <w:tcPr>
            <w:tcW w:w="1097" w:type="dxa"/>
            <w:noWrap/>
            <w:vAlign w:val="bottom"/>
            <w:hideMark/>
          </w:tcPr>
          <w:p w14:paraId="721FA896" w14:textId="77777777" w:rsidR="00D05040" w:rsidRPr="00D05040" w:rsidRDefault="00D05040" w:rsidP="00D05040">
            <w:r w:rsidRPr="00D05040">
              <w:t>34693</w:t>
            </w:r>
          </w:p>
        </w:tc>
        <w:tc>
          <w:tcPr>
            <w:tcW w:w="3330" w:type="dxa"/>
            <w:vAlign w:val="bottom"/>
            <w:hideMark/>
          </w:tcPr>
          <w:p w14:paraId="4393797A" w14:textId="77777777" w:rsidR="00D05040" w:rsidRPr="00D05040" w:rsidRDefault="00D05040" w:rsidP="00D05040">
            <w:r w:rsidRPr="00D05040">
              <w:t>Vinyl Chloride, tissue</w:t>
            </w:r>
          </w:p>
        </w:tc>
        <w:tc>
          <w:tcPr>
            <w:tcW w:w="1080" w:type="dxa"/>
            <w:noWrap/>
            <w:vAlign w:val="center"/>
            <w:hideMark/>
          </w:tcPr>
          <w:p w14:paraId="0BA8283F" w14:textId="77777777" w:rsidR="00D05040" w:rsidRPr="00D05040" w:rsidRDefault="00D05040" w:rsidP="005E70F5">
            <w:pPr>
              <w:jc w:val="right"/>
            </w:pPr>
            <w:r w:rsidRPr="00D05040">
              <w:t>343</w:t>
            </w:r>
          </w:p>
        </w:tc>
        <w:tc>
          <w:tcPr>
            <w:tcW w:w="928" w:type="dxa"/>
            <w:noWrap/>
            <w:vAlign w:val="center"/>
            <w:hideMark/>
          </w:tcPr>
          <w:p w14:paraId="4D1CB414" w14:textId="77777777" w:rsidR="00D05040" w:rsidRPr="00D05040" w:rsidRDefault="00D05040" w:rsidP="005E70F5">
            <w:pPr>
              <w:jc w:val="right"/>
            </w:pPr>
            <w:r w:rsidRPr="00D05040">
              <w:t>0</w:t>
            </w:r>
          </w:p>
        </w:tc>
        <w:tc>
          <w:tcPr>
            <w:tcW w:w="1042" w:type="dxa"/>
            <w:noWrap/>
            <w:vAlign w:val="center"/>
            <w:hideMark/>
          </w:tcPr>
          <w:p w14:paraId="61355022" w14:textId="77777777" w:rsidR="00D05040" w:rsidRPr="00D05040" w:rsidRDefault="00D05040" w:rsidP="005E70F5">
            <w:pPr>
              <w:jc w:val="right"/>
            </w:pPr>
            <w:r w:rsidRPr="00D05040">
              <w:t>0.0%</w:t>
            </w:r>
          </w:p>
        </w:tc>
        <w:tc>
          <w:tcPr>
            <w:tcW w:w="830" w:type="dxa"/>
            <w:shd w:val="clear" w:color="auto" w:fill="auto"/>
            <w:noWrap/>
            <w:vAlign w:val="center"/>
            <w:hideMark/>
          </w:tcPr>
          <w:p w14:paraId="555025A1" w14:textId="77777777" w:rsidR="00D05040" w:rsidRPr="00D05040" w:rsidRDefault="00D05040" w:rsidP="005E70F5">
            <w:pPr>
              <w:jc w:val="right"/>
            </w:pPr>
            <w:r w:rsidRPr="00D05040">
              <w:t>343</w:t>
            </w:r>
          </w:p>
        </w:tc>
        <w:tc>
          <w:tcPr>
            <w:tcW w:w="941" w:type="dxa"/>
            <w:shd w:val="clear" w:color="auto" w:fill="auto"/>
            <w:noWrap/>
            <w:vAlign w:val="center"/>
            <w:hideMark/>
          </w:tcPr>
          <w:p w14:paraId="7EC0864C" w14:textId="77777777" w:rsidR="00D05040" w:rsidRPr="00D05040" w:rsidRDefault="00D05040" w:rsidP="005E70F5">
            <w:pPr>
              <w:jc w:val="right"/>
            </w:pPr>
            <w:r w:rsidRPr="00D05040">
              <w:t>100.0%</w:t>
            </w:r>
          </w:p>
        </w:tc>
      </w:tr>
      <w:tr w:rsidR="00D05040" w:rsidRPr="00D05040" w14:paraId="0A4045AA" w14:textId="77777777" w:rsidTr="005E70F5">
        <w:trPr>
          <w:cantSplit/>
          <w:jc w:val="center"/>
        </w:trPr>
        <w:tc>
          <w:tcPr>
            <w:tcW w:w="892" w:type="dxa"/>
            <w:noWrap/>
            <w:vAlign w:val="bottom"/>
            <w:hideMark/>
          </w:tcPr>
          <w:p w14:paraId="34D6BE9E" w14:textId="77777777" w:rsidR="00D05040" w:rsidRPr="00D05040" w:rsidRDefault="00D05040" w:rsidP="00D05040">
            <w:r w:rsidRPr="00D05040">
              <w:t>Vol</w:t>
            </w:r>
          </w:p>
        </w:tc>
        <w:tc>
          <w:tcPr>
            <w:tcW w:w="796" w:type="dxa"/>
            <w:noWrap/>
            <w:vAlign w:val="bottom"/>
            <w:hideMark/>
          </w:tcPr>
          <w:p w14:paraId="2D5B7CFB" w14:textId="77777777" w:rsidR="00D05040" w:rsidRPr="00D05040" w:rsidRDefault="00D05040" w:rsidP="00D05040">
            <w:r w:rsidRPr="00D05040">
              <w:t>T</w:t>
            </w:r>
          </w:p>
        </w:tc>
        <w:tc>
          <w:tcPr>
            <w:tcW w:w="1097" w:type="dxa"/>
            <w:noWrap/>
            <w:vAlign w:val="bottom"/>
            <w:hideMark/>
          </w:tcPr>
          <w:p w14:paraId="29D66AE6" w14:textId="77777777" w:rsidR="00D05040" w:rsidRPr="00D05040" w:rsidRDefault="00D05040" w:rsidP="00D05040">
            <w:r w:rsidRPr="00D05040">
              <w:t>34698</w:t>
            </w:r>
          </w:p>
        </w:tc>
        <w:tc>
          <w:tcPr>
            <w:tcW w:w="3330" w:type="dxa"/>
            <w:vAlign w:val="bottom"/>
            <w:hideMark/>
          </w:tcPr>
          <w:p w14:paraId="21CFB87F" w14:textId="77777777" w:rsidR="00D05040" w:rsidRPr="00D05040" w:rsidRDefault="00D05040" w:rsidP="00D05040">
            <w:r w:rsidRPr="00D05040">
              <w:t>Trans-1,3-Dichloropropene, tissue</w:t>
            </w:r>
          </w:p>
        </w:tc>
        <w:tc>
          <w:tcPr>
            <w:tcW w:w="1080" w:type="dxa"/>
            <w:noWrap/>
            <w:vAlign w:val="center"/>
            <w:hideMark/>
          </w:tcPr>
          <w:p w14:paraId="38E5A9CB" w14:textId="77777777" w:rsidR="00D05040" w:rsidRPr="00D05040" w:rsidRDefault="00D05040" w:rsidP="005E70F5">
            <w:pPr>
              <w:jc w:val="right"/>
            </w:pPr>
            <w:r w:rsidRPr="00D05040">
              <w:t>344</w:t>
            </w:r>
          </w:p>
        </w:tc>
        <w:tc>
          <w:tcPr>
            <w:tcW w:w="928" w:type="dxa"/>
            <w:noWrap/>
            <w:vAlign w:val="center"/>
            <w:hideMark/>
          </w:tcPr>
          <w:p w14:paraId="5DAF996D" w14:textId="77777777" w:rsidR="00D05040" w:rsidRPr="00D05040" w:rsidRDefault="00D05040" w:rsidP="005E70F5">
            <w:pPr>
              <w:jc w:val="right"/>
            </w:pPr>
            <w:r w:rsidRPr="00D05040">
              <w:t>0</w:t>
            </w:r>
          </w:p>
        </w:tc>
        <w:tc>
          <w:tcPr>
            <w:tcW w:w="1042" w:type="dxa"/>
            <w:noWrap/>
            <w:vAlign w:val="center"/>
            <w:hideMark/>
          </w:tcPr>
          <w:p w14:paraId="349DCBC8" w14:textId="77777777" w:rsidR="00D05040" w:rsidRPr="00D05040" w:rsidRDefault="00D05040" w:rsidP="005E70F5">
            <w:pPr>
              <w:jc w:val="right"/>
            </w:pPr>
            <w:r w:rsidRPr="00D05040">
              <w:t>0.0%</w:t>
            </w:r>
          </w:p>
        </w:tc>
        <w:tc>
          <w:tcPr>
            <w:tcW w:w="830" w:type="dxa"/>
            <w:shd w:val="clear" w:color="auto" w:fill="auto"/>
            <w:noWrap/>
            <w:vAlign w:val="center"/>
            <w:hideMark/>
          </w:tcPr>
          <w:p w14:paraId="249F81B0" w14:textId="77777777" w:rsidR="00D05040" w:rsidRPr="00D05040" w:rsidRDefault="00D05040" w:rsidP="005E70F5">
            <w:pPr>
              <w:jc w:val="right"/>
            </w:pPr>
            <w:r w:rsidRPr="00D05040">
              <w:t>344</w:t>
            </w:r>
          </w:p>
        </w:tc>
        <w:tc>
          <w:tcPr>
            <w:tcW w:w="941" w:type="dxa"/>
            <w:shd w:val="clear" w:color="auto" w:fill="auto"/>
            <w:noWrap/>
            <w:vAlign w:val="center"/>
            <w:hideMark/>
          </w:tcPr>
          <w:p w14:paraId="163F0219" w14:textId="77777777" w:rsidR="00D05040" w:rsidRPr="00D05040" w:rsidRDefault="00D05040" w:rsidP="005E70F5">
            <w:pPr>
              <w:jc w:val="right"/>
            </w:pPr>
            <w:r w:rsidRPr="00D05040">
              <w:t>100.0%</w:t>
            </w:r>
          </w:p>
        </w:tc>
      </w:tr>
      <w:tr w:rsidR="00D05040" w:rsidRPr="00D05040" w14:paraId="746DB73F" w14:textId="77777777" w:rsidTr="005E70F5">
        <w:trPr>
          <w:cantSplit/>
          <w:jc w:val="center"/>
        </w:trPr>
        <w:tc>
          <w:tcPr>
            <w:tcW w:w="892" w:type="dxa"/>
            <w:noWrap/>
            <w:vAlign w:val="bottom"/>
            <w:hideMark/>
          </w:tcPr>
          <w:p w14:paraId="5EBD304C" w14:textId="77777777" w:rsidR="00D05040" w:rsidRPr="00D05040" w:rsidRDefault="00D05040" w:rsidP="00D05040">
            <w:r w:rsidRPr="00D05040">
              <w:t>Vol</w:t>
            </w:r>
          </w:p>
        </w:tc>
        <w:tc>
          <w:tcPr>
            <w:tcW w:w="796" w:type="dxa"/>
            <w:noWrap/>
            <w:vAlign w:val="bottom"/>
            <w:hideMark/>
          </w:tcPr>
          <w:p w14:paraId="1AF2AD87" w14:textId="77777777" w:rsidR="00D05040" w:rsidRPr="00D05040" w:rsidRDefault="00D05040" w:rsidP="00D05040">
            <w:r w:rsidRPr="00D05040">
              <w:t>T</w:t>
            </w:r>
          </w:p>
        </w:tc>
        <w:tc>
          <w:tcPr>
            <w:tcW w:w="1097" w:type="dxa"/>
            <w:noWrap/>
            <w:vAlign w:val="bottom"/>
            <w:hideMark/>
          </w:tcPr>
          <w:p w14:paraId="6AF7C651" w14:textId="77777777" w:rsidR="00D05040" w:rsidRPr="00D05040" w:rsidRDefault="00D05040" w:rsidP="00D05040">
            <w:r w:rsidRPr="00D05040">
              <w:t>34703</w:t>
            </w:r>
          </w:p>
        </w:tc>
        <w:tc>
          <w:tcPr>
            <w:tcW w:w="3330" w:type="dxa"/>
            <w:vAlign w:val="bottom"/>
            <w:hideMark/>
          </w:tcPr>
          <w:p w14:paraId="3E800D0F" w14:textId="77777777" w:rsidR="00D05040" w:rsidRPr="00D05040" w:rsidRDefault="00D05040" w:rsidP="00D05040">
            <w:r w:rsidRPr="00D05040">
              <w:t>CIS-1,3-Dichloropropene, tissue</w:t>
            </w:r>
          </w:p>
        </w:tc>
        <w:tc>
          <w:tcPr>
            <w:tcW w:w="1080" w:type="dxa"/>
            <w:noWrap/>
            <w:vAlign w:val="center"/>
            <w:hideMark/>
          </w:tcPr>
          <w:p w14:paraId="5181C733" w14:textId="77777777" w:rsidR="00D05040" w:rsidRPr="00D05040" w:rsidRDefault="00D05040" w:rsidP="005E70F5">
            <w:pPr>
              <w:jc w:val="right"/>
            </w:pPr>
            <w:r w:rsidRPr="00D05040">
              <w:t>344</w:t>
            </w:r>
          </w:p>
        </w:tc>
        <w:tc>
          <w:tcPr>
            <w:tcW w:w="928" w:type="dxa"/>
            <w:noWrap/>
            <w:vAlign w:val="center"/>
            <w:hideMark/>
          </w:tcPr>
          <w:p w14:paraId="7AC3C5B1" w14:textId="77777777" w:rsidR="00D05040" w:rsidRPr="00D05040" w:rsidRDefault="00D05040" w:rsidP="005E70F5">
            <w:pPr>
              <w:jc w:val="right"/>
            </w:pPr>
            <w:r w:rsidRPr="00D05040">
              <w:t>0</w:t>
            </w:r>
          </w:p>
        </w:tc>
        <w:tc>
          <w:tcPr>
            <w:tcW w:w="1042" w:type="dxa"/>
            <w:noWrap/>
            <w:vAlign w:val="center"/>
            <w:hideMark/>
          </w:tcPr>
          <w:p w14:paraId="43841328" w14:textId="77777777" w:rsidR="00D05040" w:rsidRPr="00D05040" w:rsidRDefault="00D05040" w:rsidP="005E70F5">
            <w:pPr>
              <w:jc w:val="right"/>
            </w:pPr>
            <w:r w:rsidRPr="00D05040">
              <w:t>0.0%</w:t>
            </w:r>
          </w:p>
        </w:tc>
        <w:tc>
          <w:tcPr>
            <w:tcW w:w="830" w:type="dxa"/>
            <w:shd w:val="clear" w:color="auto" w:fill="auto"/>
            <w:noWrap/>
            <w:vAlign w:val="center"/>
            <w:hideMark/>
          </w:tcPr>
          <w:p w14:paraId="3CDFC91D" w14:textId="77777777" w:rsidR="00D05040" w:rsidRPr="00D05040" w:rsidRDefault="00D05040" w:rsidP="005E70F5">
            <w:pPr>
              <w:jc w:val="right"/>
            </w:pPr>
            <w:r w:rsidRPr="00D05040">
              <w:t>344</w:t>
            </w:r>
          </w:p>
        </w:tc>
        <w:tc>
          <w:tcPr>
            <w:tcW w:w="941" w:type="dxa"/>
            <w:shd w:val="clear" w:color="auto" w:fill="auto"/>
            <w:noWrap/>
            <w:vAlign w:val="center"/>
            <w:hideMark/>
          </w:tcPr>
          <w:p w14:paraId="7033205E" w14:textId="77777777" w:rsidR="00D05040" w:rsidRPr="00D05040" w:rsidRDefault="00D05040" w:rsidP="005E70F5">
            <w:pPr>
              <w:jc w:val="right"/>
            </w:pPr>
            <w:r w:rsidRPr="00D05040">
              <w:t>100.0%</w:t>
            </w:r>
          </w:p>
        </w:tc>
      </w:tr>
      <w:tr w:rsidR="00D05040" w:rsidRPr="00D05040" w14:paraId="421ECC93" w14:textId="77777777" w:rsidTr="005E70F5">
        <w:trPr>
          <w:cantSplit/>
          <w:jc w:val="center"/>
        </w:trPr>
        <w:tc>
          <w:tcPr>
            <w:tcW w:w="892" w:type="dxa"/>
            <w:noWrap/>
            <w:vAlign w:val="bottom"/>
            <w:hideMark/>
          </w:tcPr>
          <w:p w14:paraId="301BEAE4" w14:textId="77777777" w:rsidR="00D05040" w:rsidRPr="00D05040" w:rsidRDefault="00D05040" w:rsidP="00D05040">
            <w:r w:rsidRPr="00D05040">
              <w:t>Vol</w:t>
            </w:r>
          </w:p>
        </w:tc>
        <w:tc>
          <w:tcPr>
            <w:tcW w:w="796" w:type="dxa"/>
            <w:noWrap/>
            <w:vAlign w:val="bottom"/>
            <w:hideMark/>
          </w:tcPr>
          <w:p w14:paraId="3A0F022C" w14:textId="77777777" w:rsidR="00D05040" w:rsidRPr="00D05040" w:rsidRDefault="00D05040" w:rsidP="00D05040">
            <w:r w:rsidRPr="00D05040">
              <w:t>T</w:t>
            </w:r>
          </w:p>
        </w:tc>
        <w:tc>
          <w:tcPr>
            <w:tcW w:w="1097" w:type="dxa"/>
            <w:noWrap/>
            <w:vAlign w:val="bottom"/>
            <w:hideMark/>
          </w:tcPr>
          <w:p w14:paraId="6CD3278D" w14:textId="77777777" w:rsidR="00D05040" w:rsidRPr="00D05040" w:rsidRDefault="00D05040" w:rsidP="00D05040">
            <w:r w:rsidRPr="00D05040">
              <w:t>88803</w:t>
            </w:r>
          </w:p>
        </w:tc>
        <w:tc>
          <w:tcPr>
            <w:tcW w:w="3330" w:type="dxa"/>
            <w:vAlign w:val="bottom"/>
            <w:hideMark/>
          </w:tcPr>
          <w:p w14:paraId="7BA136B1" w14:textId="77777777" w:rsidR="00D05040" w:rsidRPr="00D05040" w:rsidRDefault="00D05040" w:rsidP="00D05040">
            <w:r w:rsidRPr="00D05040">
              <w:t>Bromomethane, tissue</w:t>
            </w:r>
          </w:p>
        </w:tc>
        <w:tc>
          <w:tcPr>
            <w:tcW w:w="1080" w:type="dxa"/>
            <w:noWrap/>
            <w:vAlign w:val="center"/>
            <w:hideMark/>
          </w:tcPr>
          <w:p w14:paraId="72BC28D9" w14:textId="77777777" w:rsidR="00D05040" w:rsidRPr="00D05040" w:rsidRDefault="00D05040" w:rsidP="005E70F5">
            <w:pPr>
              <w:jc w:val="right"/>
            </w:pPr>
            <w:r w:rsidRPr="00D05040">
              <w:t>25</w:t>
            </w:r>
          </w:p>
        </w:tc>
        <w:tc>
          <w:tcPr>
            <w:tcW w:w="928" w:type="dxa"/>
            <w:noWrap/>
            <w:vAlign w:val="center"/>
            <w:hideMark/>
          </w:tcPr>
          <w:p w14:paraId="3777F31C" w14:textId="77777777" w:rsidR="00D05040" w:rsidRPr="00D05040" w:rsidRDefault="00D05040" w:rsidP="005E70F5">
            <w:pPr>
              <w:jc w:val="right"/>
            </w:pPr>
            <w:r w:rsidRPr="00D05040">
              <w:t>0</w:t>
            </w:r>
          </w:p>
        </w:tc>
        <w:tc>
          <w:tcPr>
            <w:tcW w:w="1042" w:type="dxa"/>
            <w:noWrap/>
            <w:vAlign w:val="center"/>
            <w:hideMark/>
          </w:tcPr>
          <w:p w14:paraId="0FB650C4" w14:textId="77777777" w:rsidR="00D05040" w:rsidRPr="00D05040" w:rsidRDefault="00D05040" w:rsidP="005E70F5">
            <w:pPr>
              <w:jc w:val="right"/>
            </w:pPr>
            <w:r w:rsidRPr="00D05040">
              <w:t>0.0%</w:t>
            </w:r>
          </w:p>
        </w:tc>
        <w:tc>
          <w:tcPr>
            <w:tcW w:w="830" w:type="dxa"/>
            <w:shd w:val="clear" w:color="auto" w:fill="auto"/>
            <w:noWrap/>
            <w:vAlign w:val="center"/>
            <w:hideMark/>
          </w:tcPr>
          <w:p w14:paraId="60452FA4" w14:textId="77777777" w:rsidR="00D05040" w:rsidRPr="00D05040" w:rsidRDefault="00D05040" w:rsidP="005E70F5">
            <w:pPr>
              <w:jc w:val="right"/>
            </w:pPr>
            <w:r w:rsidRPr="00D05040">
              <w:t>25</w:t>
            </w:r>
          </w:p>
        </w:tc>
        <w:tc>
          <w:tcPr>
            <w:tcW w:w="941" w:type="dxa"/>
            <w:shd w:val="clear" w:color="auto" w:fill="auto"/>
            <w:noWrap/>
            <w:vAlign w:val="center"/>
            <w:hideMark/>
          </w:tcPr>
          <w:p w14:paraId="59418882" w14:textId="77777777" w:rsidR="00D05040" w:rsidRPr="00D05040" w:rsidRDefault="00D05040" w:rsidP="005E70F5">
            <w:pPr>
              <w:jc w:val="right"/>
            </w:pPr>
            <w:r w:rsidRPr="00D05040">
              <w:t>100.0%</w:t>
            </w:r>
          </w:p>
        </w:tc>
      </w:tr>
      <w:tr w:rsidR="00D05040" w:rsidRPr="00D05040" w14:paraId="51D731BF" w14:textId="77777777" w:rsidTr="005E70F5">
        <w:trPr>
          <w:cantSplit/>
          <w:jc w:val="center"/>
        </w:trPr>
        <w:tc>
          <w:tcPr>
            <w:tcW w:w="892" w:type="dxa"/>
            <w:noWrap/>
            <w:vAlign w:val="bottom"/>
            <w:hideMark/>
          </w:tcPr>
          <w:p w14:paraId="329B0C14" w14:textId="77777777" w:rsidR="00D05040" w:rsidRPr="00D05040" w:rsidRDefault="00D05040" w:rsidP="00D05040">
            <w:r w:rsidRPr="00D05040">
              <w:t>Vol</w:t>
            </w:r>
          </w:p>
        </w:tc>
        <w:tc>
          <w:tcPr>
            <w:tcW w:w="796" w:type="dxa"/>
            <w:noWrap/>
            <w:vAlign w:val="bottom"/>
            <w:hideMark/>
          </w:tcPr>
          <w:p w14:paraId="012B2B98" w14:textId="77777777" w:rsidR="00D05040" w:rsidRPr="00D05040" w:rsidRDefault="00D05040" w:rsidP="00D05040">
            <w:r w:rsidRPr="00D05040">
              <w:t>T</w:t>
            </w:r>
          </w:p>
        </w:tc>
        <w:tc>
          <w:tcPr>
            <w:tcW w:w="1097" w:type="dxa"/>
            <w:noWrap/>
            <w:vAlign w:val="bottom"/>
            <w:hideMark/>
          </w:tcPr>
          <w:p w14:paraId="70340EE7" w14:textId="77777777" w:rsidR="00D05040" w:rsidRPr="00D05040" w:rsidRDefault="00D05040" w:rsidP="00D05040">
            <w:r w:rsidRPr="00D05040">
              <w:t>88836</w:t>
            </w:r>
          </w:p>
        </w:tc>
        <w:tc>
          <w:tcPr>
            <w:tcW w:w="3330" w:type="dxa"/>
            <w:vAlign w:val="bottom"/>
            <w:hideMark/>
          </w:tcPr>
          <w:p w14:paraId="182CA5F6" w14:textId="77777777" w:rsidR="00D05040" w:rsidRPr="00D05040" w:rsidRDefault="00D05040" w:rsidP="00D05040">
            <w:r w:rsidRPr="00D05040">
              <w:t>Chloromethane, tissue</w:t>
            </w:r>
          </w:p>
        </w:tc>
        <w:tc>
          <w:tcPr>
            <w:tcW w:w="1080" w:type="dxa"/>
            <w:noWrap/>
            <w:vAlign w:val="center"/>
            <w:hideMark/>
          </w:tcPr>
          <w:p w14:paraId="03E79EEB" w14:textId="77777777" w:rsidR="00D05040" w:rsidRPr="00D05040" w:rsidRDefault="00D05040" w:rsidP="005E70F5">
            <w:pPr>
              <w:jc w:val="right"/>
            </w:pPr>
            <w:r w:rsidRPr="00D05040">
              <w:t>344</w:t>
            </w:r>
          </w:p>
        </w:tc>
        <w:tc>
          <w:tcPr>
            <w:tcW w:w="928" w:type="dxa"/>
            <w:noWrap/>
            <w:vAlign w:val="center"/>
            <w:hideMark/>
          </w:tcPr>
          <w:p w14:paraId="67C85AF6" w14:textId="77777777" w:rsidR="00D05040" w:rsidRPr="00D05040" w:rsidRDefault="00D05040" w:rsidP="005E70F5">
            <w:pPr>
              <w:jc w:val="right"/>
            </w:pPr>
            <w:r w:rsidRPr="00D05040">
              <w:t>1</w:t>
            </w:r>
          </w:p>
        </w:tc>
        <w:tc>
          <w:tcPr>
            <w:tcW w:w="1042" w:type="dxa"/>
            <w:noWrap/>
            <w:vAlign w:val="center"/>
            <w:hideMark/>
          </w:tcPr>
          <w:p w14:paraId="0C56750C" w14:textId="77777777" w:rsidR="00D05040" w:rsidRPr="00D05040" w:rsidRDefault="00D05040" w:rsidP="005E70F5">
            <w:pPr>
              <w:jc w:val="right"/>
            </w:pPr>
            <w:r w:rsidRPr="00D05040">
              <w:t>0.3%</w:t>
            </w:r>
          </w:p>
        </w:tc>
        <w:tc>
          <w:tcPr>
            <w:tcW w:w="830" w:type="dxa"/>
            <w:shd w:val="clear" w:color="auto" w:fill="auto"/>
            <w:noWrap/>
            <w:vAlign w:val="center"/>
            <w:hideMark/>
          </w:tcPr>
          <w:p w14:paraId="6BD5137D" w14:textId="77777777" w:rsidR="00D05040" w:rsidRPr="00D05040" w:rsidRDefault="00D05040" w:rsidP="005E70F5">
            <w:pPr>
              <w:jc w:val="right"/>
            </w:pPr>
            <w:r w:rsidRPr="00D05040">
              <w:t>343</w:t>
            </w:r>
          </w:p>
        </w:tc>
        <w:tc>
          <w:tcPr>
            <w:tcW w:w="941" w:type="dxa"/>
            <w:shd w:val="clear" w:color="auto" w:fill="auto"/>
            <w:noWrap/>
            <w:vAlign w:val="center"/>
            <w:hideMark/>
          </w:tcPr>
          <w:p w14:paraId="6859A336" w14:textId="77777777" w:rsidR="00D05040" w:rsidRPr="00D05040" w:rsidRDefault="00D05040" w:rsidP="005E70F5">
            <w:pPr>
              <w:jc w:val="right"/>
            </w:pPr>
            <w:r w:rsidRPr="00D05040">
              <w:t>99.7%</w:t>
            </w:r>
          </w:p>
        </w:tc>
      </w:tr>
      <w:tr w:rsidR="00D05040" w:rsidRPr="00D05040" w14:paraId="1DA828DD" w14:textId="77777777" w:rsidTr="005E70F5">
        <w:trPr>
          <w:cantSplit/>
          <w:jc w:val="center"/>
        </w:trPr>
        <w:tc>
          <w:tcPr>
            <w:tcW w:w="892" w:type="dxa"/>
            <w:noWrap/>
            <w:vAlign w:val="bottom"/>
            <w:hideMark/>
          </w:tcPr>
          <w:p w14:paraId="479C5224" w14:textId="77777777" w:rsidR="00D05040" w:rsidRPr="00D05040" w:rsidRDefault="00D05040" w:rsidP="00D05040">
            <w:r w:rsidRPr="00D05040">
              <w:t>Vol</w:t>
            </w:r>
          </w:p>
        </w:tc>
        <w:tc>
          <w:tcPr>
            <w:tcW w:w="796" w:type="dxa"/>
            <w:noWrap/>
            <w:vAlign w:val="bottom"/>
            <w:hideMark/>
          </w:tcPr>
          <w:p w14:paraId="5307FC2E" w14:textId="77777777" w:rsidR="00D05040" w:rsidRPr="00D05040" w:rsidRDefault="00D05040" w:rsidP="00D05040">
            <w:r w:rsidRPr="00D05040">
              <w:t>W</w:t>
            </w:r>
          </w:p>
        </w:tc>
        <w:tc>
          <w:tcPr>
            <w:tcW w:w="1097" w:type="dxa"/>
            <w:noWrap/>
            <w:vAlign w:val="bottom"/>
            <w:hideMark/>
          </w:tcPr>
          <w:p w14:paraId="74624707" w14:textId="77777777" w:rsidR="00D05040" w:rsidRPr="00D05040" w:rsidRDefault="00D05040" w:rsidP="00D05040">
            <w:r w:rsidRPr="00D05040">
              <w:t>30201</w:t>
            </w:r>
          </w:p>
        </w:tc>
        <w:tc>
          <w:tcPr>
            <w:tcW w:w="3330" w:type="dxa"/>
            <w:vAlign w:val="bottom"/>
            <w:hideMark/>
          </w:tcPr>
          <w:p w14:paraId="794BBAF8" w14:textId="77777777" w:rsidR="00D05040" w:rsidRPr="00D05040" w:rsidRDefault="00D05040" w:rsidP="00D05040">
            <w:r w:rsidRPr="00D05040">
              <w:t>Chloromethane</w:t>
            </w:r>
          </w:p>
        </w:tc>
        <w:tc>
          <w:tcPr>
            <w:tcW w:w="1080" w:type="dxa"/>
            <w:noWrap/>
            <w:vAlign w:val="center"/>
            <w:hideMark/>
          </w:tcPr>
          <w:p w14:paraId="6950BDCB" w14:textId="77777777" w:rsidR="00D05040" w:rsidRPr="00D05040" w:rsidRDefault="00D05040" w:rsidP="005E70F5">
            <w:pPr>
              <w:jc w:val="right"/>
            </w:pPr>
            <w:r w:rsidRPr="00D05040">
              <w:t>1972</w:t>
            </w:r>
          </w:p>
        </w:tc>
        <w:tc>
          <w:tcPr>
            <w:tcW w:w="928" w:type="dxa"/>
            <w:noWrap/>
            <w:vAlign w:val="center"/>
            <w:hideMark/>
          </w:tcPr>
          <w:p w14:paraId="598DFEC5" w14:textId="77777777" w:rsidR="00D05040" w:rsidRPr="00D05040" w:rsidRDefault="00D05040" w:rsidP="005E70F5">
            <w:pPr>
              <w:jc w:val="right"/>
            </w:pPr>
            <w:r w:rsidRPr="00D05040">
              <w:t>0</w:t>
            </w:r>
          </w:p>
        </w:tc>
        <w:tc>
          <w:tcPr>
            <w:tcW w:w="1042" w:type="dxa"/>
            <w:noWrap/>
            <w:vAlign w:val="center"/>
            <w:hideMark/>
          </w:tcPr>
          <w:p w14:paraId="3773A63B" w14:textId="77777777" w:rsidR="00D05040" w:rsidRPr="00D05040" w:rsidRDefault="00D05040" w:rsidP="005E70F5">
            <w:pPr>
              <w:jc w:val="right"/>
            </w:pPr>
            <w:r w:rsidRPr="00D05040">
              <w:t>0.0%</w:t>
            </w:r>
          </w:p>
        </w:tc>
        <w:tc>
          <w:tcPr>
            <w:tcW w:w="830" w:type="dxa"/>
            <w:shd w:val="clear" w:color="auto" w:fill="auto"/>
            <w:noWrap/>
            <w:vAlign w:val="center"/>
            <w:hideMark/>
          </w:tcPr>
          <w:p w14:paraId="6ABCF707" w14:textId="77777777" w:rsidR="00D05040" w:rsidRPr="00D05040" w:rsidRDefault="00D05040" w:rsidP="005E70F5">
            <w:pPr>
              <w:jc w:val="right"/>
            </w:pPr>
            <w:r w:rsidRPr="00D05040">
              <w:t>1972</w:t>
            </w:r>
          </w:p>
        </w:tc>
        <w:tc>
          <w:tcPr>
            <w:tcW w:w="941" w:type="dxa"/>
            <w:shd w:val="clear" w:color="auto" w:fill="auto"/>
            <w:noWrap/>
            <w:vAlign w:val="center"/>
            <w:hideMark/>
          </w:tcPr>
          <w:p w14:paraId="6E5DC053" w14:textId="77777777" w:rsidR="00D05040" w:rsidRPr="00D05040" w:rsidRDefault="00D05040" w:rsidP="005E70F5">
            <w:pPr>
              <w:jc w:val="right"/>
            </w:pPr>
            <w:r w:rsidRPr="00D05040">
              <w:t>100.0%</w:t>
            </w:r>
          </w:p>
        </w:tc>
      </w:tr>
      <w:tr w:rsidR="00D05040" w:rsidRPr="00D05040" w14:paraId="435A8906" w14:textId="77777777" w:rsidTr="005E70F5">
        <w:trPr>
          <w:cantSplit/>
          <w:jc w:val="center"/>
        </w:trPr>
        <w:tc>
          <w:tcPr>
            <w:tcW w:w="892" w:type="dxa"/>
            <w:noWrap/>
            <w:vAlign w:val="bottom"/>
            <w:hideMark/>
          </w:tcPr>
          <w:p w14:paraId="573471BD" w14:textId="77777777" w:rsidR="00D05040" w:rsidRPr="00D05040" w:rsidRDefault="00D05040" w:rsidP="00D05040">
            <w:r w:rsidRPr="00D05040">
              <w:t>Vol</w:t>
            </w:r>
          </w:p>
        </w:tc>
        <w:tc>
          <w:tcPr>
            <w:tcW w:w="796" w:type="dxa"/>
            <w:noWrap/>
            <w:vAlign w:val="bottom"/>
            <w:hideMark/>
          </w:tcPr>
          <w:p w14:paraId="11FC3621" w14:textId="77777777" w:rsidR="00D05040" w:rsidRPr="00D05040" w:rsidRDefault="00D05040" w:rsidP="00D05040">
            <w:r w:rsidRPr="00D05040">
              <w:t>W</w:t>
            </w:r>
          </w:p>
        </w:tc>
        <w:tc>
          <w:tcPr>
            <w:tcW w:w="1097" w:type="dxa"/>
            <w:noWrap/>
            <w:vAlign w:val="bottom"/>
            <w:hideMark/>
          </w:tcPr>
          <w:p w14:paraId="13B55AFF" w14:textId="77777777" w:rsidR="00D05040" w:rsidRPr="00D05040" w:rsidRDefault="00D05040" w:rsidP="00D05040">
            <w:r w:rsidRPr="00D05040">
              <w:t>30202</w:t>
            </w:r>
          </w:p>
        </w:tc>
        <w:tc>
          <w:tcPr>
            <w:tcW w:w="3330" w:type="dxa"/>
            <w:vAlign w:val="bottom"/>
            <w:hideMark/>
          </w:tcPr>
          <w:p w14:paraId="2F70954C" w14:textId="77777777" w:rsidR="00D05040" w:rsidRPr="00D05040" w:rsidRDefault="00D05040" w:rsidP="00D05040">
            <w:r w:rsidRPr="00D05040">
              <w:t>Bromomethane</w:t>
            </w:r>
          </w:p>
        </w:tc>
        <w:tc>
          <w:tcPr>
            <w:tcW w:w="1080" w:type="dxa"/>
            <w:noWrap/>
            <w:vAlign w:val="center"/>
            <w:hideMark/>
          </w:tcPr>
          <w:p w14:paraId="0D1C41FB" w14:textId="77777777" w:rsidR="00D05040" w:rsidRPr="00D05040" w:rsidRDefault="00D05040" w:rsidP="005E70F5">
            <w:pPr>
              <w:jc w:val="right"/>
            </w:pPr>
            <w:r w:rsidRPr="00D05040">
              <w:t>237</w:t>
            </w:r>
          </w:p>
        </w:tc>
        <w:tc>
          <w:tcPr>
            <w:tcW w:w="928" w:type="dxa"/>
            <w:noWrap/>
            <w:vAlign w:val="center"/>
            <w:hideMark/>
          </w:tcPr>
          <w:p w14:paraId="101BE499" w14:textId="77777777" w:rsidR="00D05040" w:rsidRPr="00D05040" w:rsidRDefault="00D05040" w:rsidP="005E70F5">
            <w:pPr>
              <w:jc w:val="right"/>
            </w:pPr>
            <w:r w:rsidRPr="00D05040">
              <w:t>0</w:t>
            </w:r>
          </w:p>
        </w:tc>
        <w:tc>
          <w:tcPr>
            <w:tcW w:w="1042" w:type="dxa"/>
            <w:noWrap/>
            <w:vAlign w:val="center"/>
            <w:hideMark/>
          </w:tcPr>
          <w:p w14:paraId="191D6DB8" w14:textId="77777777" w:rsidR="00D05040" w:rsidRPr="00D05040" w:rsidRDefault="00D05040" w:rsidP="005E70F5">
            <w:pPr>
              <w:jc w:val="right"/>
            </w:pPr>
            <w:r w:rsidRPr="00D05040">
              <w:t>0.0%</w:t>
            </w:r>
          </w:p>
        </w:tc>
        <w:tc>
          <w:tcPr>
            <w:tcW w:w="830" w:type="dxa"/>
            <w:shd w:val="clear" w:color="auto" w:fill="auto"/>
            <w:noWrap/>
            <w:vAlign w:val="center"/>
            <w:hideMark/>
          </w:tcPr>
          <w:p w14:paraId="1906DECC" w14:textId="77777777" w:rsidR="00D05040" w:rsidRPr="00D05040" w:rsidRDefault="00D05040" w:rsidP="005E70F5">
            <w:pPr>
              <w:jc w:val="right"/>
            </w:pPr>
            <w:r w:rsidRPr="00D05040">
              <w:t>237</w:t>
            </w:r>
          </w:p>
        </w:tc>
        <w:tc>
          <w:tcPr>
            <w:tcW w:w="941" w:type="dxa"/>
            <w:shd w:val="clear" w:color="auto" w:fill="auto"/>
            <w:noWrap/>
            <w:vAlign w:val="center"/>
            <w:hideMark/>
          </w:tcPr>
          <w:p w14:paraId="379DFF5E" w14:textId="77777777" w:rsidR="00D05040" w:rsidRPr="00D05040" w:rsidRDefault="00D05040" w:rsidP="005E70F5">
            <w:pPr>
              <w:jc w:val="right"/>
            </w:pPr>
            <w:r w:rsidRPr="00D05040">
              <w:t>100.0%</w:t>
            </w:r>
          </w:p>
        </w:tc>
      </w:tr>
      <w:tr w:rsidR="00D05040" w:rsidRPr="00D05040" w14:paraId="53BCED35" w14:textId="77777777" w:rsidTr="005E70F5">
        <w:trPr>
          <w:cantSplit/>
          <w:jc w:val="center"/>
        </w:trPr>
        <w:tc>
          <w:tcPr>
            <w:tcW w:w="892" w:type="dxa"/>
            <w:noWrap/>
            <w:vAlign w:val="bottom"/>
            <w:hideMark/>
          </w:tcPr>
          <w:p w14:paraId="034776C9" w14:textId="77777777" w:rsidR="00D05040" w:rsidRPr="00D05040" w:rsidRDefault="00D05040" w:rsidP="00D05040">
            <w:r w:rsidRPr="00D05040">
              <w:t>Vol</w:t>
            </w:r>
          </w:p>
        </w:tc>
        <w:tc>
          <w:tcPr>
            <w:tcW w:w="796" w:type="dxa"/>
            <w:noWrap/>
            <w:vAlign w:val="bottom"/>
            <w:hideMark/>
          </w:tcPr>
          <w:p w14:paraId="67A4BB0F" w14:textId="77777777" w:rsidR="00D05040" w:rsidRPr="00D05040" w:rsidRDefault="00D05040" w:rsidP="00D05040">
            <w:r w:rsidRPr="00D05040">
              <w:t>W</w:t>
            </w:r>
          </w:p>
        </w:tc>
        <w:tc>
          <w:tcPr>
            <w:tcW w:w="1097" w:type="dxa"/>
            <w:noWrap/>
            <w:vAlign w:val="bottom"/>
            <w:hideMark/>
          </w:tcPr>
          <w:p w14:paraId="35A91794" w14:textId="77777777" w:rsidR="00D05040" w:rsidRPr="00D05040" w:rsidRDefault="00D05040" w:rsidP="00D05040">
            <w:r w:rsidRPr="00D05040">
              <w:t>32101</w:t>
            </w:r>
          </w:p>
        </w:tc>
        <w:tc>
          <w:tcPr>
            <w:tcW w:w="3330" w:type="dxa"/>
            <w:vAlign w:val="bottom"/>
            <w:hideMark/>
          </w:tcPr>
          <w:p w14:paraId="32FA4D2D" w14:textId="77777777" w:rsidR="00D05040" w:rsidRPr="00D05040" w:rsidRDefault="00D05040" w:rsidP="00D05040">
            <w:r w:rsidRPr="00D05040">
              <w:t>Bromodichloromethane</w:t>
            </w:r>
          </w:p>
        </w:tc>
        <w:tc>
          <w:tcPr>
            <w:tcW w:w="1080" w:type="dxa"/>
            <w:noWrap/>
            <w:vAlign w:val="center"/>
            <w:hideMark/>
          </w:tcPr>
          <w:p w14:paraId="476F8AF8" w14:textId="77777777" w:rsidR="00D05040" w:rsidRPr="00D05040" w:rsidRDefault="00D05040" w:rsidP="005E70F5">
            <w:pPr>
              <w:jc w:val="right"/>
            </w:pPr>
            <w:r w:rsidRPr="00D05040">
              <w:t>237</w:t>
            </w:r>
          </w:p>
        </w:tc>
        <w:tc>
          <w:tcPr>
            <w:tcW w:w="928" w:type="dxa"/>
            <w:noWrap/>
            <w:vAlign w:val="center"/>
            <w:hideMark/>
          </w:tcPr>
          <w:p w14:paraId="1D331AD9" w14:textId="77777777" w:rsidR="00D05040" w:rsidRPr="00D05040" w:rsidRDefault="00D05040" w:rsidP="005E70F5">
            <w:pPr>
              <w:jc w:val="right"/>
            </w:pPr>
            <w:r w:rsidRPr="00D05040">
              <w:t>0</w:t>
            </w:r>
          </w:p>
        </w:tc>
        <w:tc>
          <w:tcPr>
            <w:tcW w:w="1042" w:type="dxa"/>
            <w:noWrap/>
            <w:vAlign w:val="center"/>
            <w:hideMark/>
          </w:tcPr>
          <w:p w14:paraId="4C99A6A3" w14:textId="77777777" w:rsidR="00D05040" w:rsidRPr="00D05040" w:rsidRDefault="00D05040" w:rsidP="005E70F5">
            <w:pPr>
              <w:jc w:val="right"/>
            </w:pPr>
            <w:r w:rsidRPr="00D05040">
              <w:t>0.0%</w:t>
            </w:r>
          </w:p>
        </w:tc>
        <w:tc>
          <w:tcPr>
            <w:tcW w:w="830" w:type="dxa"/>
            <w:shd w:val="clear" w:color="auto" w:fill="auto"/>
            <w:noWrap/>
            <w:vAlign w:val="center"/>
            <w:hideMark/>
          </w:tcPr>
          <w:p w14:paraId="3D9A90B5" w14:textId="77777777" w:rsidR="00D05040" w:rsidRPr="00D05040" w:rsidRDefault="00D05040" w:rsidP="005E70F5">
            <w:pPr>
              <w:jc w:val="right"/>
            </w:pPr>
            <w:r w:rsidRPr="00D05040">
              <w:t>237</w:t>
            </w:r>
          </w:p>
        </w:tc>
        <w:tc>
          <w:tcPr>
            <w:tcW w:w="941" w:type="dxa"/>
            <w:shd w:val="clear" w:color="auto" w:fill="auto"/>
            <w:noWrap/>
            <w:vAlign w:val="center"/>
            <w:hideMark/>
          </w:tcPr>
          <w:p w14:paraId="6DAE5342" w14:textId="77777777" w:rsidR="00D05040" w:rsidRPr="00D05040" w:rsidRDefault="00D05040" w:rsidP="005E70F5">
            <w:pPr>
              <w:jc w:val="right"/>
            </w:pPr>
            <w:r w:rsidRPr="00D05040">
              <w:t>100.0%</w:t>
            </w:r>
          </w:p>
        </w:tc>
      </w:tr>
      <w:tr w:rsidR="00D05040" w:rsidRPr="00D05040" w14:paraId="043E72FA" w14:textId="77777777" w:rsidTr="005E70F5">
        <w:trPr>
          <w:cantSplit/>
          <w:jc w:val="center"/>
        </w:trPr>
        <w:tc>
          <w:tcPr>
            <w:tcW w:w="892" w:type="dxa"/>
            <w:noWrap/>
            <w:vAlign w:val="bottom"/>
            <w:hideMark/>
          </w:tcPr>
          <w:p w14:paraId="11E4E931" w14:textId="77777777" w:rsidR="00D05040" w:rsidRPr="00D05040" w:rsidRDefault="00D05040" w:rsidP="00D05040">
            <w:r w:rsidRPr="00D05040">
              <w:t>Vol</w:t>
            </w:r>
          </w:p>
        </w:tc>
        <w:tc>
          <w:tcPr>
            <w:tcW w:w="796" w:type="dxa"/>
            <w:noWrap/>
            <w:vAlign w:val="bottom"/>
            <w:hideMark/>
          </w:tcPr>
          <w:p w14:paraId="15D2B599" w14:textId="77777777" w:rsidR="00D05040" w:rsidRPr="00D05040" w:rsidRDefault="00D05040" w:rsidP="00D05040">
            <w:r w:rsidRPr="00D05040">
              <w:t>W</w:t>
            </w:r>
          </w:p>
        </w:tc>
        <w:tc>
          <w:tcPr>
            <w:tcW w:w="1097" w:type="dxa"/>
            <w:noWrap/>
            <w:vAlign w:val="bottom"/>
            <w:hideMark/>
          </w:tcPr>
          <w:p w14:paraId="4F8D7C48" w14:textId="77777777" w:rsidR="00D05040" w:rsidRPr="00D05040" w:rsidRDefault="00D05040" w:rsidP="00D05040">
            <w:r w:rsidRPr="00D05040">
              <w:t>32102</w:t>
            </w:r>
          </w:p>
        </w:tc>
        <w:tc>
          <w:tcPr>
            <w:tcW w:w="3330" w:type="dxa"/>
            <w:vAlign w:val="bottom"/>
            <w:hideMark/>
          </w:tcPr>
          <w:p w14:paraId="01E5BDDC" w14:textId="77777777" w:rsidR="00D05040" w:rsidRPr="00D05040" w:rsidRDefault="00D05040" w:rsidP="00D05040">
            <w:r w:rsidRPr="00D05040">
              <w:t>Carbon Tetrachloride</w:t>
            </w:r>
          </w:p>
        </w:tc>
        <w:tc>
          <w:tcPr>
            <w:tcW w:w="1080" w:type="dxa"/>
            <w:noWrap/>
            <w:vAlign w:val="center"/>
            <w:hideMark/>
          </w:tcPr>
          <w:p w14:paraId="65B16362" w14:textId="77777777" w:rsidR="00D05040" w:rsidRPr="00D05040" w:rsidRDefault="00D05040" w:rsidP="005E70F5">
            <w:pPr>
              <w:jc w:val="right"/>
            </w:pPr>
            <w:r w:rsidRPr="00D05040">
              <w:t>1956</w:t>
            </w:r>
          </w:p>
        </w:tc>
        <w:tc>
          <w:tcPr>
            <w:tcW w:w="928" w:type="dxa"/>
            <w:noWrap/>
            <w:vAlign w:val="center"/>
            <w:hideMark/>
          </w:tcPr>
          <w:p w14:paraId="613E84DD" w14:textId="77777777" w:rsidR="00D05040" w:rsidRPr="00D05040" w:rsidRDefault="00D05040" w:rsidP="005E70F5">
            <w:pPr>
              <w:jc w:val="right"/>
            </w:pPr>
            <w:r w:rsidRPr="00D05040">
              <w:t>0</w:t>
            </w:r>
          </w:p>
        </w:tc>
        <w:tc>
          <w:tcPr>
            <w:tcW w:w="1042" w:type="dxa"/>
            <w:noWrap/>
            <w:vAlign w:val="center"/>
            <w:hideMark/>
          </w:tcPr>
          <w:p w14:paraId="367BF019" w14:textId="77777777" w:rsidR="00D05040" w:rsidRPr="00D05040" w:rsidRDefault="00D05040" w:rsidP="005E70F5">
            <w:pPr>
              <w:jc w:val="right"/>
            </w:pPr>
            <w:r w:rsidRPr="00D05040">
              <w:t>0.0%</w:t>
            </w:r>
          </w:p>
        </w:tc>
        <w:tc>
          <w:tcPr>
            <w:tcW w:w="830" w:type="dxa"/>
            <w:shd w:val="clear" w:color="auto" w:fill="auto"/>
            <w:noWrap/>
            <w:vAlign w:val="center"/>
            <w:hideMark/>
          </w:tcPr>
          <w:p w14:paraId="4BB6B271" w14:textId="77777777" w:rsidR="00D05040" w:rsidRPr="00D05040" w:rsidRDefault="00D05040" w:rsidP="005E70F5">
            <w:pPr>
              <w:jc w:val="right"/>
            </w:pPr>
            <w:r w:rsidRPr="00D05040">
              <w:t>1956</w:t>
            </w:r>
          </w:p>
        </w:tc>
        <w:tc>
          <w:tcPr>
            <w:tcW w:w="941" w:type="dxa"/>
            <w:shd w:val="clear" w:color="auto" w:fill="auto"/>
            <w:noWrap/>
            <w:vAlign w:val="center"/>
            <w:hideMark/>
          </w:tcPr>
          <w:p w14:paraId="3AE87E34" w14:textId="77777777" w:rsidR="00D05040" w:rsidRPr="00D05040" w:rsidRDefault="00D05040" w:rsidP="005E70F5">
            <w:pPr>
              <w:jc w:val="right"/>
            </w:pPr>
            <w:r w:rsidRPr="00D05040">
              <w:t>100.0%</w:t>
            </w:r>
          </w:p>
        </w:tc>
      </w:tr>
      <w:tr w:rsidR="00D05040" w:rsidRPr="00D05040" w14:paraId="08B47E23" w14:textId="77777777" w:rsidTr="005E70F5">
        <w:trPr>
          <w:cantSplit/>
          <w:jc w:val="center"/>
        </w:trPr>
        <w:tc>
          <w:tcPr>
            <w:tcW w:w="892" w:type="dxa"/>
            <w:noWrap/>
            <w:vAlign w:val="bottom"/>
            <w:hideMark/>
          </w:tcPr>
          <w:p w14:paraId="6ACD8B61" w14:textId="77777777" w:rsidR="00D05040" w:rsidRPr="00D05040" w:rsidRDefault="00D05040" w:rsidP="00D05040">
            <w:r w:rsidRPr="00D05040">
              <w:t>Vol</w:t>
            </w:r>
          </w:p>
        </w:tc>
        <w:tc>
          <w:tcPr>
            <w:tcW w:w="796" w:type="dxa"/>
            <w:noWrap/>
            <w:vAlign w:val="bottom"/>
            <w:hideMark/>
          </w:tcPr>
          <w:p w14:paraId="6A68E8AB" w14:textId="77777777" w:rsidR="00D05040" w:rsidRPr="00D05040" w:rsidRDefault="00D05040" w:rsidP="00D05040">
            <w:r w:rsidRPr="00D05040">
              <w:t>W</w:t>
            </w:r>
          </w:p>
        </w:tc>
        <w:tc>
          <w:tcPr>
            <w:tcW w:w="1097" w:type="dxa"/>
            <w:noWrap/>
            <w:vAlign w:val="bottom"/>
            <w:hideMark/>
          </w:tcPr>
          <w:p w14:paraId="55B2DFA1" w14:textId="77777777" w:rsidR="00D05040" w:rsidRPr="00D05040" w:rsidRDefault="00D05040" w:rsidP="00D05040">
            <w:r w:rsidRPr="00D05040">
              <w:t>32104</w:t>
            </w:r>
          </w:p>
        </w:tc>
        <w:tc>
          <w:tcPr>
            <w:tcW w:w="3330" w:type="dxa"/>
            <w:vAlign w:val="bottom"/>
            <w:hideMark/>
          </w:tcPr>
          <w:p w14:paraId="4A3A18D3" w14:textId="77777777" w:rsidR="00D05040" w:rsidRPr="00D05040" w:rsidRDefault="00D05040" w:rsidP="00D05040">
            <w:r w:rsidRPr="00D05040">
              <w:t>Bromoform</w:t>
            </w:r>
          </w:p>
        </w:tc>
        <w:tc>
          <w:tcPr>
            <w:tcW w:w="1080" w:type="dxa"/>
            <w:noWrap/>
            <w:vAlign w:val="center"/>
            <w:hideMark/>
          </w:tcPr>
          <w:p w14:paraId="31D741BA" w14:textId="77777777" w:rsidR="00D05040" w:rsidRPr="00D05040" w:rsidRDefault="00D05040" w:rsidP="005E70F5">
            <w:pPr>
              <w:jc w:val="right"/>
            </w:pPr>
            <w:r w:rsidRPr="00D05040">
              <w:t>237</w:t>
            </w:r>
          </w:p>
        </w:tc>
        <w:tc>
          <w:tcPr>
            <w:tcW w:w="928" w:type="dxa"/>
            <w:noWrap/>
            <w:vAlign w:val="center"/>
            <w:hideMark/>
          </w:tcPr>
          <w:p w14:paraId="2A0145B4" w14:textId="77777777" w:rsidR="00D05040" w:rsidRPr="00D05040" w:rsidRDefault="00D05040" w:rsidP="005E70F5">
            <w:pPr>
              <w:jc w:val="right"/>
            </w:pPr>
            <w:r w:rsidRPr="00D05040">
              <w:t>0</w:t>
            </w:r>
          </w:p>
        </w:tc>
        <w:tc>
          <w:tcPr>
            <w:tcW w:w="1042" w:type="dxa"/>
            <w:noWrap/>
            <w:vAlign w:val="center"/>
            <w:hideMark/>
          </w:tcPr>
          <w:p w14:paraId="0DDBC8A9" w14:textId="77777777" w:rsidR="00D05040" w:rsidRPr="00D05040" w:rsidRDefault="00D05040" w:rsidP="005E70F5">
            <w:pPr>
              <w:jc w:val="right"/>
            </w:pPr>
            <w:r w:rsidRPr="00D05040">
              <w:t>0.0%</w:t>
            </w:r>
          </w:p>
        </w:tc>
        <w:tc>
          <w:tcPr>
            <w:tcW w:w="830" w:type="dxa"/>
            <w:shd w:val="clear" w:color="auto" w:fill="auto"/>
            <w:noWrap/>
            <w:vAlign w:val="center"/>
            <w:hideMark/>
          </w:tcPr>
          <w:p w14:paraId="43ADACB3" w14:textId="77777777" w:rsidR="00D05040" w:rsidRPr="00D05040" w:rsidRDefault="00D05040" w:rsidP="005E70F5">
            <w:pPr>
              <w:jc w:val="right"/>
            </w:pPr>
            <w:r w:rsidRPr="00D05040">
              <w:t>237</w:t>
            </w:r>
          </w:p>
        </w:tc>
        <w:tc>
          <w:tcPr>
            <w:tcW w:w="941" w:type="dxa"/>
            <w:shd w:val="clear" w:color="auto" w:fill="auto"/>
            <w:noWrap/>
            <w:vAlign w:val="center"/>
            <w:hideMark/>
          </w:tcPr>
          <w:p w14:paraId="78C7166E" w14:textId="77777777" w:rsidR="00D05040" w:rsidRPr="00D05040" w:rsidRDefault="00D05040" w:rsidP="005E70F5">
            <w:pPr>
              <w:jc w:val="right"/>
            </w:pPr>
            <w:r w:rsidRPr="00D05040">
              <w:t>100.0%</w:t>
            </w:r>
          </w:p>
        </w:tc>
      </w:tr>
      <w:tr w:rsidR="00D05040" w:rsidRPr="00D05040" w14:paraId="5FB4DFA3" w14:textId="77777777" w:rsidTr="005E70F5">
        <w:trPr>
          <w:cantSplit/>
          <w:jc w:val="center"/>
        </w:trPr>
        <w:tc>
          <w:tcPr>
            <w:tcW w:w="892" w:type="dxa"/>
            <w:noWrap/>
            <w:vAlign w:val="bottom"/>
            <w:hideMark/>
          </w:tcPr>
          <w:p w14:paraId="0F57C814" w14:textId="77777777" w:rsidR="00D05040" w:rsidRPr="00D05040" w:rsidRDefault="00D05040" w:rsidP="00D05040">
            <w:r w:rsidRPr="00D05040">
              <w:t>Vol</w:t>
            </w:r>
          </w:p>
        </w:tc>
        <w:tc>
          <w:tcPr>
            <w:tcW w:w="796" w:type="dxa"/>
            <w:noWrap/>
            <w:vAlign w:val="bottom"/>
            <w:hideMark/>
          </w:tcPr>
          <w:p w14:paraId="35A3660E" w14:textId="77777777" w:rsidR="00D05040" w:rsidRPr="00D05040" w:rsidRDefault="00D05040" w:rsidP="00D05040">
            <w:r w:rsidRPr="00D05040">
              <w:t>W</w:t>
            </w:r>
          </w:p>
        </w:tc>
        <w:tc>
          <w:tcPr>
            <w:tcW w:w="1097" w:type="dxa"/>
            <w:noWrap/>
            <w:vAlign w:val="bottom"/>
            <w:hideMark/>
          </w:tcPr>
          <w:p w14:paraId="588F092A" w14:textId="77777777" w:rsidR="00D05040" w:rsidRPr="00D05040" w:rsidRDefault="00D05040" w:rsidP="00D05040">
            <w:r w:rsidRPr="00D05040">
              <w:t>32106</w:t>
            </w:r>
          </w:p>
        </w:tc>
        <w:tc>
          <w:tcPr>
            <w:tcW w:w="3330" w:type="dxa"/>
            <w:vAlign w:val="bottom"/>
            <w:hideMark/>
          </w:tcPr>
          <w:p w14:paraId="025F878C" w14:textId="77777777" w:rsidR="00D05040" w:rsidRPr="00D05040" w:rsidRDefault="00D05040" w:rsidP="00D05040">
            <w:r w:rsidRPr="00D05040">
              <w:t>Chloroform</w:t>
            </w:r>
          </w:p>
        </w:tc>
        <w:tc>
          <w:tcPr>
            <w:tcW w:w="1080" w:type="dxa"/>
            <w:noWrap/>
            <w:vAlign w:val="center"/>
            <w:hideMark/>
          </w:tcPr>
          <w:p w14:paraId="25DFBFEE" w14:textId="77777777" w:rsidR="00D05040" w:rsidRPr="00D05040" w:rsidRDefault="00D05040" w:rsidP="005E70F5">
            <w:pPr>
              <w:jc w:val="right"/>
            </w:pPr>
            <w:r w:rsidRPr="00D05040">
              <w:t>1962</w:t>
            </w:r>
          </w:p>
        </w:tc>
        <w:tc>
          <w:tcPr>
            <w:tcW w:w="928" w:type="dxa"/>
            <w:noWrap/>
            <w:vAlign w:val="center"/>
            <w:hideMark/>
          </w:tcPr>
          <w:p w14:paraId="13D2DE8A" w14:textId="77777777" w:rsidR="00D05040" w:rsidRPr="00D05040" w:rsidRDefault="00D05040" w:rsidP="005E70F5">
            <w:pPr>
              <w:jc w:val="right"/>
            </w:pPr>
            <w:r w:rsidRPr="00D05040">
              <w:t>0</w:t>
            </w:r>
          </w:p>
        </w:tc>
        <w:tc>
          <w:tcPr>
            <w:tcW w:w="1042" w:type="dxa"/>
            <w:noWrap/>
            <w:vAlign w:val="center"/>
            <w:hideMark/>
          </w:tcPr>
          <w:p w14:paraId="1BB00CC8" w14:textId="77777777" w:rsidR="00D05040" w:rsidRPr="00D05040" w:rsidRDefault="00D05040" w:rsidP="005E70F5">
            <w:pPr>
              <w:jc w:val="right"/>
            </w:pPr>
            <w:r w:rsidRPr="00D05040">
              <w:t>0.0%</w:t>
            </w:r>
          </w:p>
        </w:tc>
        <w:tc>
          <w:tcPr>
            <w:tcW w:w="830" w:type="dxa"/>
            <w:shd w:val="clear" w:color="auto" w:fill="auto"/>
            <w:noWrap/>
            <w:vAlign w:val="center"/>
            <w:hideMark/>
          </w:tcPr>
          <w:p w14:paraId="4BE7146B" w14:textId="77777777" w:rsidR="00D05040" w:rsidRPr="00D05040" w:rsidRDefault="00D05040" w:rsidP="005E70F5">
            <w:pPr>
              <w:jc w:val="right"/>
            </w:pPr>
            <w:r w:rsidRPr="00D05040">
              <w:t>1962</w:t>
            </w:r>
          </w:p>
        </w:tc>
        <w:tc>
          <w:tcPr>
            <w:tcW w:w="941" w:type="dxa"/>
            <w:shd w:val="clear" w:color="auto" w:fill="auto"/>
            <w:noWrap/>
            <w:vAlign w:val="center"/>
            <w:hideMark/>
          </w:tcPr>
          <w:p w14:paraId="7B073CD0" w14:textId="77777777" w:rsidR="00D05040" w:rsidRPr="00D05040" w:rsidRDefault="00D05040" w:rsidP="005E70F5">
            <w:pPr>
              <w:jc w:val="right"/>
            </w:pPr>
            <w:r w:rsidRPr="00D05040">
              <w:t>100.0%</w:t>
            </w:r>
          </w:p>
        </w:tc>
      </w:tr>
      <w:tr w:rsidR="00D05040" w:rsidRPr="00D05040" w14:paraId="6AE5602F" w14:textId="77777777" w:rsidTr="005E70F5">
        <w:trPr>
          <w:cantSplit/>
          <w:jc w:val="center"/>
        </w:trPr>
        <w:tc>
          <w:tcPr>
            <w:tcW w:w="892" w:type="dxa"/>
            <w:noWrap/>
            <w:vAlign w:val="bottom"/>
            <w:hideMark/>
          </w:tcPr>
          <w:p w14:paraId="38F45598" w14:textId="77777777" w:rsidR="00D05040" w:rsidRPr="00D05040" w:rsidRDefault="00D05040" w:rsidP="00D05040">
            <w:r w:rsidRPr="00D05040">
              <w:t>Vol</w:t>
            </w:r>
          </w:p>
        </w:tc>
        <w:tc>
          <w:tcPr>
            <w:tcW w:w="796" w:type="dxa"/>
            <w:noWrap/>
            <w:vAlign w:val="bottom"/>
            <w:hideMark/>
          </w:tcPr>
          <w:p w14:paraId="108478D8" w14:textId="77777777" w:rsidR="00D05040" w:rsidRPr="00D05040" w:rsidRDefault="00D05040" w:rsidP="00D05040">
            <w:r w:rsidRPr="00D05040">
              <w:t>W</w:t>
            </w:r>
          </w:p>
        </w:tc>
        <w:tc>
          <w:tcPr>
            <w:tcW w:w="1097" w:type="dxa"/>
            <w:noWrap/>
            <w:vAlign w:val="bottom"/>
            <w:hideMark/>
          </w:tcPr>
          <w:p w14:paraId="451CBB07" w14:textId="77777777" w:rsidR="00D05040" w:rsidRPr="00D05040" w:rsidRDefault="00D05040" w:rsidP="00D05040">
            <w:r w:rsidRPr="00D05040">
              <w:t>32730</w:t>
            </w:r>
          </w:p>
        </w:tc>
        <w:tc>
          <w:tcPr>
            <w:tcW w:w="3330" w:type="dxa"/>
            <w:vAlign w:val="bottom"/>
            <w:hideMark/>
          </w:tcPr>
          <w:p w14:paraId="7A3FDD19" w14:textId="77777777" w:rsidR="00D05040" w:rsidRPr="00D05040" w:rsidRDefault="00D05040" w:rsidP="00D05040">
            <w:r w:rsidRPr="00D05040">
              <w:t>Phenolics, total</w:t>
            </w:r>
          </w:p>
        </w:tc>
        <w:tc>
          <w:tcPr>
            <w:tcW w:w="1080" w:type="dxa"/>
            <w:noWrap/>
            <w:vAlign w:val="center"/>
            <w:hideMark/>
          </w:tcPr>
          <w:p w14:paraId="7F11F4F3" w14:textId="77777777" w:rsidR="00D05040" w:rsidRPr="00D05040" w:rsidRDefault="00D05040" w:rsidP="005E70F5">
            <w:pPr>
              <w:jc w:val="right"/>
            </w:pPr>
            <w:r w:rsidRPr="00D05040">
              <w:t>6</w:t>
            </w:r>
          </w:p>
        </w:tc>
        <w:tc>
          <w:tcPr>
            <w:tcW w:w="928" w:type="dxa"/>
            <w:noWrap/>
            <w:vAlign w:val="center"/>
            <w:hideMark/>
          </w:tcPr>
          <w:p w14:paraId="6EEF0BA1" w14:textId="77777777" w:rsidR="00D05040" w:rsidRPr="00D05040" w:rsidRDefault="00D05040" w:rsidP="005E70F5">
            <w:pPr>
              <w:jc w:val="right"/>
            </w:pPr>
            <w:r w:rsidRPr="00D05040">
              <w:t>2</w:t>
            </w:r>
          </w:p>
        </w:tc>
        <w:tc>
          <w:tcPr>
            <w:tcW w:w="1042" w:type="dxa"/>
            <w:noWrap/>
            <w:vAlign w:val="center"/>
            <w:hideMark/>
          </w:tcPr>
          <w:p w14:paraId="639E1B58" w14:textId="77777777" w:rsidR="00D05040" w:rsidRPr="00D05040" w:rsidRDefault="00D05040" w:rsidP="005E70F5">
            <w:pPr>
              <w:jc w:val="right"/>
            </w:pPr>
            <w:r w:rsidRPr="00D05040">
              <w:t>33.3%</w:t>
            </w:r>
          </w:p>
        </w:tc>
        <w:tc>
          <w:tcPr>
            <w:tcW w:w="830" w:type="dxa"/>
            <w:shd w:val="clear" w:color="auto" w:fill="auto"/>
            <w:noWrap/>
            <w:vAlign w:val="center"/>
            <w:hideMark/>
          </w:tcPr>
          <w:p w14:paraId="438BE28C" w14:textId="77777777" w:rsidR="00D05040" w:rsidRPr="00D05040" w:rsidRDefault="00D05040" w:rsidP="005E70F5">
            <w:pPr>
              <w:jc w:val="right"/>
            </w:pPr>
            <w:r w:rsidRPr="00D05040">
              <w:t>4</w:t>
            </w:r>
          </w:p>
        </w:tc>
        <w:tc>
          <w:tcPr>
            <w:tcW w:w="941" w:type="dxa"/>
            <w:shd w:val="clear" w:color="auto" w:fill="auto"/>
            <w:noWrap/>
            <w:vAlign w:val="center"/>
            <w:hideMark/>
          </w:tcPr>
          <w:p w14:paraId="687EFE0E" w14:textId="77777777" w:rsidR="00D05040" w:rsidRPr="00D05040" w:rsidRDefault="00D05040" w:rsidP="005E70F5">
            <w:pPr>
              <w:jc w:val="right"/>
            </w:pPr>
            <w:r w:rsidRPr="00D05040">
              <w:t>66.7%</w:t>
            </w:r>
          </w:p>
        </w:tc>
      </w:tr>
      <w:tr w:rsidR="00D05040" w:rsidRPr="00D05040" w14:paraId="3A4C59C9" w14:textId="77777777" w:rsidTr="005E70F5">
        <w:trPr>
          <w:cantSplit/>
          <w:jc w:val="center"/>
        </w:trPr>
        <w:tc>
          <w:tcPr>
            <w:tcW w:w="892" w:type="dxa"/>
            <w:noWrap/>
            <w:vAlign w:val="bottom"/>
            <w:hideMark/>
          </w:tcPr>
          <w:p w14:paraId="7CA7EA00" w14:textId="77777777" w:rsidR="00D05040" w:rsidRPr="00D05040" w:rsidRDefault="00D05040" w:rsidP="00D05040">
            <w:r w:rsidRPr="00D05040">
              <w:t>Vol</w:t>
            </w:r>
          </w:p>
        </w:tc>
        <w:tc>
          <w:tcPr>
            <w:tcW w:w="796" w:type="dxa"/>
            <w:noWrap/>
            <w:vAlign w:val="bottom"/>
            <w:hideMark/>
          </w:tcPr>
          <w:p w14:paraId="50C8F6D0" w14:textId="77777777" w:rsidR="00D05040" w:rsidRPr="00D05040" w:rsidRDefault="00D05040" w:rsidP="00D05040">
            <w:r w:rsidRPr="00D05040">
              <w:t>W</w:t>
            </w:r>
          </w:p>
        </w:tc>
        <w:tc>
          <w:tcPr>
            <w:tcW w:w="1097" w:type="dxa"/>
            <w:noWrap/>
            <w:vAlign w:val="bottom"/>
            <w:hideMark/>
          </w:tcPr>
          <w:p w14:paraId="48B16A4B" w14:textId="77777777" w:rsidR="00D05040" w:rsidRPr="00D05040" w:rsidRDefault="00D05040" w:rsidP="00D05040">
            <w:r w:rsidRPr="00D05040">
              <w:t>34010</w:t>
            </w:r>
          </w:p>
        </w:tc>
        <w:tc>
          <w:tcPr>
            <w:tcW w:w="3330" w:type="dxa"/>
            <w:vAlign w:val="bottom"/>
            <w:hideMark/>
          </w:tcPr>
          <w:p w14:paraId="5947AC31" w14:textId="77777777" w:rsidR="00D05040" w:rsidRPr="00D05040" w:rsidRDefault="00D05040" w:rsidP="00D05040">
            <w:r w:rsidRPr="00D05040">
              <w:t>Toluene</w:t>
            </w:r>
          </w:p>
        </w:tc>
        <w:tc>
          <w:tcPr>
            <w:tcW w:w="1080" w:type="dxa"/>
            <w:noWrap/>
            <w:vAlign w:val="center"/>
            <w:hideMark/>
          </w:tcPr>
          <w:p w14:paraId="2DA5B1B0" w14:textId="77777777" w:rsidR="00D05040" w:rsidRPr="00D05040" w:rsidRDefault="00D05040" w:rsidP="005E70F5">
            <w:pPr>
              <w:jc w:val="right"/>
            </w:pPr>
            <w:r w:rsidRPr="00D05040">
              <w:t>1927</w:t>
            </w:r>
          </w:p>
        </w:tc>
        <w:tc>
          <w:tcPr>
            <w:tcW w:w="928" w:type="dxa"/>
            <w:noWrap/>
            <w:vAlign w:val="center"/>
            <w:hideMark/>
          </w:tcPr>
          <w:p w14:paraId="489E7744" w14:textId="77777777" w:rsidR="00D05040" w:rsidRPr="00D05040" w:rsidRDefault="00D05040" w:rsidP="005E70F5">
            <w:pPr>
              <w:jc w:val="right"/>
            </w:pPr>
            <w:r w:rsidRPr="00D05040">
              <w:t>0</w:t>
            </w:r>
          </w:p>
        </w:tc>
        <w:tc>
          <w:tcPr>
            <w:tcW w:w="1042" w:type="dxa"/>
            <w:noWrap/>
            <w:vAlign w:val="center"/>
            <w:hideMark/>
          </w:tcPr>
          <w:p w14:paraId="02524CBD" w14:textId="77777777" w:rsidR="00D05040" w:rsidRPr="00D05040" w:rsidRDefault="00D05040" w:rsidP="005E70F5">
            <w:pPr>
              <w:jc w:val="right"/>
            </w:pPr>
            <w:r w:rsidRPr="00D05040">
              <w:t>0.0%</w:t>
            </w:r>
          </w:p>
        </w:tc>
        <w:tc>
          <w:tcPr>
            <w:tcW w:w="830" w:type="dxa"/>
            <w:shd w:val="clear" w:color="auto" w:fill="auto"/>
            <w:noWrap/>
            <w:vAlign w:val="center"/>
            <w:hideMark/>
          </w:tcPr>
          <w:p w14:paraId="2A56AAC1" w14:textId="77777777" w:rsidR="00D05040" w:rsidRPr="00D05040" w:rsidRDefault="00D05040" w:rsidP="005E70F5">
            <w:pPr>
              <w:jc w:val="right"/>
            </w:pPr>
            <w:r w:rsidRPr="00D05040">
              <w:t>1927</w:t>
            </w:r>
          </w:p>
        </w:tc>
        <w:tc>
          <w:tcPr>
            <w:tcW w:w="941" w:type="dxa"/>
            <w:shd w:val="clear" w:color="auto" w:fill="auto"/>
            <w:noWrap/>
            <w:vAlign w:val="center"/>
            <w:hideMark/>
          </w:tcPr>
          <w:p w14:paraId="59E17B84" w14:textId="77777777" w:rsidR="00D05040" w:rsidRPr="00D05040" w:rsidRDefault="00D05040" w:rsidP="005E70F5">
            <w:pPr>
              <w:jc w:val="right"/>
            </w:pPr>
            <w:r w:rsidRPr="00D05040">
              <w:t>100.0%</w:t>
            </w:r>
          </w:p>
        </w:tc>
      </w:tr>
      <w:tr w:rsidR="00D05040" w:rsidRPr="00D05040" w14:paraId="2C3AD7D6" w14:textId="77777777" w:rsidTr="005E70F5">
        <w:trPr>
          <w:cantSplit/>
          <w:jc w:val="center"/>
        </w:trPr>
        <w:tc>
          <w:tcPr>
            <w:tcW w:w="892" w:type="dxa"/>
            <w:noWrap/>
            <w:vAlign w:val="bottom"/>
            <w:hideMark/>
          </w:tcPr>
          <w:p w14:paraId="1E1D3DE7" w14:textId="77777777" w:rsidR="00D05040" w:rsidRPr="00D05040" w:rsidRDefault="00D05040" w:rsidP="00D05040">
            <w:r w:rsidRPr="00D05040">
              <w:t>Vol</w:t>
            </w:r>
          </w:p>
        </w:tc>
        <w:tc>
          <w:tcPr>
            <w:tcW w:w="796" w:type="dxa"/>
            <w:noWrap/>
            <w:vAlign w:val="bottom"/>
            <w:hideMark/>
          </w:tcPr>
          <w:p w14:paraId="62DC7E23" w14:textId="77777777" w:rsidR="00D05040" w:rsidRPr="00D05040" w:rsidRDefault="00D05040" w:rsidP="00D05040">
            <w:r w:rsidRPr="00D05040">
              <w:t>W</w:t>
            </w:r>
          </w:p>
        </w:tc>
        <w:tc>
          <w:tcPr>
            <w:tcW w:w="1097" w:type="dxa"/>
            <w:noWrap/>
            <w:vAlign w:val="bottom"/>
            <w:hideMark/>
          </w:tcPr>
          <w:p w14:paraId="3FDFFFE6" w14:textId="77777777" w:rsidR="00D05040" w:rsidRPr="00D05040" w:rsidRDefault="00D05040" w:rsidP="00D05040">
            <w:r w:rsidRPr="00D05040">
              <w:t>34030</w:t>
            </w:r>
          </w:p>
        </w:tc>
        <w:tc>
          <w:tcPr>
            <w:tcW w:w="3330" w:type="dxa"/>
            <w:vAlign w:val="bottom"/>
            <w:hideMark/>
          </w:tcPr>
          <w:p w14:paraId="0F68E5B6" w14:textId="77777777" w:rsidR="00D05040" w:rsidRPr="00D05040" w:rsidRDefault="00D05040" w:rsidP="00D05040">
            <w:r w:rsidRPr="00D05040">
              <w:t>Benzene</w:t>
            </w:r>
          </w:p>
        </w:tc>
        <w:tc>
          <w:tcPr>
            <w:tcW w:w="1080" w:type="dxa"/>
            <w:noWrap/>
            <w:vAlign w:val="center"/>
            <w:hideMark/>
          </w:tcPr>
          <w:p w14:paraId="464131B6" w14:textId="77777777" w:rsidR="00D05040" w:rsidRPr="00D05040" w:rsidRDefault="00D05040" w:rsidP="005E70F5">
            <w:pPr>
              <w:jc w:val="right"/>
            </w:pPr>
            <w:r w:rsidRPr="00D05040">
              <w:t>1927</w:t>
            </w:r>
          </w:p>
        </w:tc>
        <w:tc>
          <w:tcPr>
            <w:tcW w:w="928" w:type="dxa"/>
            <w:noWrap/>
            <w:vAlign w:val="center"/>
            <w:hideMark/>
          </w:tcPr>
          <w:p w14:paraId="4E1CEE9B" w14:textId="77777777" w:rsidR="00D05040" w:rsidRPr="00D05040" w:rsidRDefault="00D05040" w:rsidP="005E70F5">
            <w:pPr>
              <w:jc w:val="right"/>
            </w:pPr>
            <w:r w:rsidRPr="00D05040">
              <w:t>1</w:t>
            </w:r>
          </w:p>
        </w:tc>
        <w:tc>
          <w:tcPr>
            <w:tcW w:w="1042" w:type="dxa"/>
            <w:noWrap/>
            <w:vAlign w:val="center"/>
            <w:hideMark/>
          </w:tcPr>
          <w:p w14:paraId="46FA81D5" w14:textId="77777777" w:rsidR="00D05040" w:rsidRPr="00D05040" w:rsidRDefault="00D05040" w:rsidP="005E70F5">
            <w:pPr>
              <w:jc w:val="right"/>
            </w:pPr>
            <w:r w:rsidRPr="00D05040">
              <w:t>0.1%</w:t>
            </w:r>
          </w:p>
        </w:tc>
        <w:tc>
          <w:tcPr>
            <w:tcW w:w="830" w:type="dxa"/>
            <w:shd w:val="clear" w:color="auto" w:fill="auto"/>
            <w:noWrap/>
            <w:vAlign w:val="center"/>
            <w:hideMark/>
          </w:tcPr>
          <w:p w14:paraId="135393D6" w14:textId="77777777" w:rsidR="00D05040" w:rsidRPr="00D05040" w:rsidRDefault="00D05040" w:rsidP="005E70F5">
            <w:pPr>
              <w:jc w:val="right"/>
            </w:pPr>
            <w:r w:rsidRPr="00D05040">
              <w:t>1926</w:t>
            </w:r>
          </w:p>
        </w:tc>
        <w:tc>
          <w:tcPr>
            <w:tcW w:w="941" w:type="dxa"/>
            <w:shd w:val="clear" w:color="auto" w:fill="auto"/>
            <w:noWrap/>
            <w:vAlign w:val="center"/>
            <w:hideMark/>
          </w:tcPr>
          <w:p w14:paraId="085B28DA" w14:textId="77777777" w:rsidR="00D05040" w:rsidRPr="00D05040" w:rsidRDefault="00D05040" w:rsidP="005E70F5">
            <w:pPr>
              <w:jc w:val="right"/>
            </w:pPr>
            <w:r w:rsidRPr="00D05040">
              <w:t>100.0%</w:t>
            </w:r>
          </w:p>
        </w:tc>
      </w:tr>
      <w:tr w:rsidR="00D05040" w:rsidRPr="00D05040" w14:paraId="022D340B" w14:textId="77777777" w:rsidTr="005E70F5">
        <w:trPr>
          <w:cantSplit/>
          <w:jc w:val="center"/>
        </w:trPr>
        <w:tc>
          <w:tcPr>
            <w:tcW w:w="892" w:type="dxa"/>
            <w:noWrap/>
            <w:vAlign w:val="bottom"/>
            <w:hideMark/>
          </w:tcPr>
          <w:p w14:paraId="6876FFC3" w14:textId="77777777" w:rsidR="00D05040" w:rsidRPr="00D05040" w:rsidRDefault="00D05040" w:rsidP="00D05040">
            <w:r w:rsidRPr="00D05040">
              <w:t>Vol</w:t>
            </w:r>
          </w:p>
        </w:tc>
        <w:tc>
          <w:tcPr>
            <w:tcW w:w="796" w:type="dxa"/>
            <w:noWrap/>
            <w:vAlign w:val="bottom"/>
            <w:hideMark/>
          </w:tcPr>
          <w:p w14:paraId="383EBF92" w14:textId="77777777" w:rsidR="00D05040" w:rsidRPr="00D05040" w:rsidRDefault="00D05040" w:rsidP="00D05040">
            <w:r w:rsidRPr="00D05040">
              <w:t>W</w:t>
            </w:r>
          </w:p>
        </w:tc>
        <w:tc>
          <w:tcPr>
            <w:tcW w:w="1097" w:type="dxa"/>
            <w:noWrap/>
            <w:vAlign w:val="bottom"/>
            <w:hideMark/>
          </w:tcPr>
          <w:p w14:paraId="5A4814CF" w14:textId="77777777" w:rsidR="00D05040" w:rsidRPr="00D05040" w:rsidRDefault="00D05040" w:rsidP="00D05040">
            <w:r w:rsidRPr="00D05040">
              <w:t>34215</w:t>
            </w:r>
          </w:p>
        </w:tc>
        <w:tc>
          <w:tcPr>
            <w:tcW w:w="3330" w:type="dxa"/>
            <w:vAlign w:val="bottom"/>
            <w:hideMark/>
          </w:tcPr>
          <w:p w14:paraId="1A534210" w14:textId="77777777" w:rsidR="00D05040" w:rsidRPr="00D05040" w:rsidRDefault="00D05040" w:rsidP="00D05040">
            <w:r w:rsidRPr="00D05040">
              <w:t>Acrylonitrile, total</w:t>
            </w:r>
          </w:p>
        </w:tc>
        <w:tc>
          <w:tcPr>
            <w:tcW w:w="1080" w:type="dxa"/>
            <w:noWrap/>
            <w:vAlign w:val="center"/>
            <w:hideMark/>
          </w:tcPr>
          <w:p w14:paraId="071A12C4" w14:textId="77777777" w:rsidR="00D05040" w:rsidRPr="00D05040" w:rsidRDefault="00D05040" w:rsidP="005E70F5">
            <w:pPr>
              <w:jc w:val="right"/>
            </w:pPr>
            <w:r w:rsidRPr="00D05040">
              <w:t>1961</w:t>
            </w:r>
          </w:p>
        </w:tc>
        <w:tc>
          <w:tcPr>
            <w:tcW w:w="928" w:type="dxa"/>
            <w:noWrap/>
            <w:vAlign w:val="center"/>
            <w:hideMark/>
          </w:tcPr>
          <w:p w14:paraId="0E4EB077" w14:textId="77777777" w:rsidR="00D05040" w:rsidRPr="00D05040" w:rsidRDefault="00D05040" w:rsidP="005E70F5">
            <w:pPr>
              <w:jc w:val="right"/>
            </w:pPr>
            <w:r w:rsidRPr="00D05040">
              <w:t>0</w:t>
            </w:r>
          </w:p>
        </w:tc>
        <w:tc>
          <w:tcPr>
            <w:tcW w:w="1042" w:type="dxa"/>
            <w:noWrap/>
            <w:vAlign w:val="center"/>
            <w:hideMark/>
          </w:tcPr>
          <w:p w14:paraId="7BD46EBD" w14:textId="77777777" w:rsidR="00D05040" w:rsidRPr="00D05040" w:rsidRDefault="00D05040" w:rsidP="005E70F5">
            <w:pPr>
              <w:jc w:val="right"/>
            </w:pPr>
            <w:r w:rsidRPr="00D05040">
              <w:t>0.0%</w:t>
            </w:r>
          </w:p>
        </w:tc>
        <w:tc>
          <w:tcPr>
            <w:tcW w:w="830" w:type="dxa"/>
            <w:shd w:val="clear" w:color="auto" w:fill="auto"/>
            <w:noWrap/>
            <w:vAlign w:val="center"/>
            <w:hideMark/>
          </w:tcPr>
          <w:p w14:paraId="1FA93AA1" w14:textId="77777777" w:rsidR="00D05040" w:rsidRPr="00D05040" w:rsidRDefault="00D05040" w:rsidP="005E70F5">
            <w:pPr>
              <w:jc w:val="right"/>
            </w:pPr>
            <w:r w:rsidRPr="00D05040">
              <w:t>1961</w:t>
            </w:r>
          </w:p>
        </w:tc>
        <w:tc>
          <w:tcPr>
            <w:tcW w:w="941" w:type="dxa"/>
            <w:shd w:val="clear" w:color="auto" w:fill="auto"/>
            <w:noWrap/>
            <w:vAlign w:val="center"/>
            <w:hideMark/>
          </w:tcPr>
          <w:p w14:paraId="3A3AF09B" w14:textId="77777777" w:rsidR="00D05040" w:rsidRPr="00D05040" w:rsidRDefault="00D05040" w:rsidP="005E70F5">
            <w:pPr>
              <w:jc w:val="right"/>
            </w:pPr>
            <w:r w:rsidRPr="00D05040">
              <w:t>100.0%</w:t>
            </w:r>
          </w:p>
        </w:tc>
      </w:tr>
      <w:tr w:rsidR="00D05040" w:rsidRPr="00D05040" w14:paraId="27D07C2A" w14:textId="77777777" w:rsidTr="005E70F5">
        <w:trPr>
          <w:cantSplit/>
          <w:jc w:val="center"/>
        </w:trPr>
        <w:tc>
          <w:tcPr>
            <w:tcW w:w="892" w:type="dxa"/>
            <w:noWrap/>
            <w:vAlign w:val="bottom"/>
            <w:hideMark/>
          </w:tcPr>
          <w:p w14:paraId="1B323349" w14:textId="77777777" w:rsidR="00D05040" w:rsidRPr="00D05040" w:rsidRDefault="00D05040" w:rsidP="00D05040">
            <w:r w:rsidRPr="00D05040">
              <w:t>Vol</w:t>
            </w:r>
          </w:p>
        </w:tc>
        <w:tc>
          <w:tcPr>
            <w:tcW w:w="796" w:type="dxa"/>
            <w:noWrap/>
            <w:vAlign w:val="bottom"/>
            <w:hideMark/>
          </w:tcPr>
          <w:p w14:paraId="6FE62E38" w14:textId="77777777" w:rsidR="00D05040" w:rsidRPr="00D05040" w:rsidRDefault="00D05040" w:rsidP="00D05040">
            <w:r w:rsidRPr="00D05040">
              <w:t>W</w:t>
            </w:r>
          </w:p>
        </w:tc>
        <w:tc>
          <w:tcPr>
            <w:tcW w:w="1097" w:type="dxa"/>
            <w:noWrap/>
            <w:vAlign w:val="bottom"/>
            <w:hideMark/>
          </w:tcPr>
          <w:p w14:paraId="6C87FBC0" w14:textId="77777777" w:rsidR="00D05040" w:rsidRPr="00D05040" w:rsidRDefault="00D05040" w:rsidP="00D05040">
            <w:r w:rsidRPr="00D05040">
              <w:t>34301</w:t>
            </w:r>
          </w:p>
        </w:tc>
        <w:tc>
          <w:tcPr>
            <w:tcW w:w="3330" w:type="dxa"/>
            <w:vAlign w:val="bottom"/>
            <w:hideMark/>
          </w:tcPr>
          <w:p w14:paraId="37D1D3AF" w14:textId="77777777" w:rsidR="00D05040" w:rsidRPr="00D05040" w:rsidRDefault="00D05040" w:rsidP="00D05040">
            <w:r w:rsidRPr="00D05040">
              <w:t>Chlorobenzene</w:t>
            </w:r>
          </w:p>
        </w:tc>
        <w:tc>
          <w:tcPr>
            <w:tcW w:w="1080" w:type="dxa"/>
            <w:noWrap/>
            <w:vAlign w:val="center"/>
            <w:hideMark/>
          </w:tcPr>
          <w:p w14:paraId="07B2BFD0" w14:textId="77777777" w:rsidR="00D05040" w:rsidRPr="00D05040" w:rsidRDefault="00D05040" w:rsidP="005E70F5">
            <w:pPr>
              <w:jc w:val="right"/>
            </w:pPr>
            <w:r w:rsidRPr="00D05040">
              <w:t>1962</w:t>
            </w:r>
          </w:p>
        </w:tc>
        <w:tc>
          <w:tcPr>
            <w:tcW w:w="928" w:type="dxa"/>
            <w:noWrap/>
            <w:vAlign w:val="center"/>
            <w:hideMark/>
          </w:tcPr>
          <w:p w14:paraId="6F753CDE" w14:textId="77777777" w:rsidR="00D05040" w:rsidRPr="00D05040" w:rsidRDefault="00D05040" w:rsidP="005E70F5">
            <w:pPr>
              <w:jc w:val="right"/>
            </w:pPr>
            <w:r w:rsidRPr="00D05040">
              <w:t>0</w:t>
            </w:r>
          </w:p>
        </w:tc>
        <w:tc>
          <w:tcPr>
            <w:tcW w:w="1042" w:type="dxa"/>
            <w:noWrap/>
            <w:vAlign w:val="center"/>
            <w:hideMark/>
          </w:tcPr>
          <w:p w14:paraId="7FACF439" w14:textId="77777777" w:rsidR="00D05040" w:rsidRPr="00D05040" w:rsidRDefault="00D05040" w:rsidP="005E70F5">
            <w:pPr>
              <w:jc w:val="right"/>
            </w:pPr>
            <w:r w:rsidRPr="00D05040">
              <w:t>0.0%</w:t>
            </w:r>
          </w:p>
        </w:tc>
        <w:tc>
          <w:tcPr>
            <w:tcW w:w="830" w:type="dxa"/>
            <w:shd w:val="clear" w:color="auto" w:fill="auto"/>
            <w:noWrap/>
            <w:vAlign w:val="center"/>
            <w:hideMark/>
          </w:tcPr>
          <w:p w14:paraId="29223E59" w14:textId="77777777" w:rsidR="00D05040" w:rsidRPr="00D05040" w:rsidRDefault="00D05040" w:rsidP="005E70F5">
            <w:pPr>
              <w:jc w:val="right"/>
            </w:pPr>
            <w:r w:rsidRPr="00D05040">
              <w:t>1962</w:t>
            </w:r>
          </w:p>
        </w:tc>
        <w:tc>
          <w:tcPr>
            <w:tcW w:w="941" w:type="dxa"/>
            <w:shd w:val="clear" w:color="auto" w:fill="auto"/>
            <w:noWrap/>
            <w:vAlign w:val="center"/>
            <w:hideMark/>
          </w:tcPr>
          <w:p w14:paraId="21BE97C1" w14:textId="77777777" w:rsidR="00D05040" w:rsidRPr="00D05040" w:rsidRDefault="00D05040" w:rsidP="005E70F5">
            <w:pPr>
              <w:jc w:val="right"/>
            </w:pPr>
            <w:r w:rsidRPr="00D05040">
              <w:t>100.0%</w:t>
            </w:r>
          </w:p>
        </w:tc>
      </w:tr>
      <w:tr w:rsidR="00D05040" w:rsidRPr="00D05040" w14:paraId="7408AF25" w14:textId="77777777" w:rsidTr="005E70F5">
        <w:trPr>
          <w:cantSplit/>
          <w:jc w:val="center"/>
        </w:trPr>
        <w:tc>
          <w:tcPr>
            <w:tcW w:w="892" w:type="dxa"/>
            <w:noWrap/>
            <w:vAlign w:val="bottom"/>
            <w:hideMark/>
          </w:tcPr>
          <w:p w14:paraId="043821D1" w14:textId="77777777" w:rsidR="00D05040" w:rsidRPr="00D05040" w:rsidRDefault="00D05040" w:rsidP="00D05040">
            <w:r w:rsidRPr="00D05040">
              <w:t>Vol</w:t>
            </w:r>
          </w:p>
        </w:tc>
        <w:tc>
          <w:tcPr>
            <w:tcW w:w="796" w:type="dxa"/>
            <w:noWrap/>
            <w:vAlign w:val="bottom"/>
            <w:hideMark/>
          </w:tcPr>
          <w:p w14:paraId="7875F822" w14:textId="77777777" w:rsidR="00D05040" w:rsidRPr="00D05040" w:rsidRDefault="00D05040" w:rsidP="00D05040">
            <w:r w:rsidRPr="00D05040">
              <w:t>W</w:t>
            </w:r>
          </w:p>
        </w:tc>
        <w:tc>
          <w:tcPr>
            <w:tcW w:w="1097" w:type="dxa"/>
            <w:noWrap/>
            <w:vAlign w:val="bottom"/>
            <w:hideMark/>
          </w:tcPr>
          <w:p w14:paraId="60BD2CCE" w14:textId="77777777" w:rsidR="00D05040" w:rsidRPr="00D05040" w:rsidRDefault="00D05040" w:rsidP="00D05040">
            <w:r w:rsidRPr="00D05040">
              <w:t>34306</w:t>
            </w:r>
          </w:p>
        </w:tc>
        <w:tc>
          <w:tcPr>
            <w:tcW w:w="3330" w:type="dxa"/>
            <w:vAlign w:val="bottom"/>
            <w:hideMark/>
          </w:tcPr>
          <w:p w14:paraId="546CCFCC" w14:textId="77777777" w:rsidR="00D05040" w:rsidRPr="00D05040" w:rsidRDefault="00D05040" w:rsidP="00D05040">
            <w:proofErr w:type="spellStart"/>
            <w:r w:rsidRPr="00D05040">
              <w:t>Chlorodibromomethane</w:t>
            </w:r>
            <w:proofErr w:type="spellEnd"/>
            <w:r w:rsidRPr="00D05040">
              <w:t>, total</w:t>
            </w:r>
          </w:p>
        </w:tc>
        <w:tc>
          <w:tcPr>
            <w:tcW w:w="1080" w:type="dxa"/>
            <w:noWrap/>
            <w:vAlign w:val="center"/>
            <w:hideMark/>
          </w:tcPr>
          <w:p w14:paraId="6D6CB3B3" w14:textId="77777777" w:rsidR="00D05040" w:rsidRPr="00D05040" w:rsidRDefault="00D05040" w:rsidP="005E70F5">
            <w:pPr>
              <w:jc w:val="right"/>
            </w:pPr>
            <w:r w:rsidRPr="00D05040">
              <w:t>237</w:t>
            </w:r>
          </w:p>
        </w:tc>
        <w:tc>
          <w:tcPr>
            <w:tcW w:w="928" w:type="dxa"/>
            <w:noWrap/>
            <w:vAlign w:val="center"/>
            <w:hideMark/>
          </w:tcPr>
          <w:p w14:paraId="7E36DE1F" w14:textId="77777777" w:rsidR="00D05040" w:rsidRPr="00D05040" w:rsidRDefault="00D05040" w:rsidP="005E70F5">
            <w:pPr>
              <w:jc w:val="right"/>
            </w:pPr>
            <w:r w:rsidRPr="00D05040">
              <w:t>0</w:t>
            </w:r>
          </w:p>
        </w:tc>
        <w:tc>
          <w:tcPr>
            <w:tcW w:w="1042" w:type="dxa"/>
            <w:noWrap/>
            <w:vAlign w:val="center"/>
            <w:hideMark/>
          </w:tcPr>
          <w:p w14:paraId="19F45475" w14:textId="77777777" w:rsidR="00D05040" w:rsidRPr="00D05040" w:rsidRDefault="00D05040" w:rsidP="005E70F5">
            <w:pPr>
              <w:jc w:val="right"/>
            </w:pPr>
            <w:r w:rsidRPr="00D05040">
              <w:t>0.0%</w:t>
            </w:r>
          </w:p>
        </w:tc>
        <w:tc>
          <w:tcPr>
            <w:tcW w:w="830" w:type="dxa"/>
            <w:shd w:val="clear" w:color="auto" w:fill="auto"/>
            <w:noWrap/>
            <w:vAlign w:val="center"/>
            <w:hideMark/>
          </w:tcPr>
          <w:p w14:paraId="4D58D675" w14:textId="77777777" w:rsidR="00D05040" w:rsidRPr="00D05040" w:rsidRDefault="00D05040" w:rsidP="005E70F5">
            <w:pPr>
              <w:jc w:val="right"/>
            </w:pPr>
            <w:r w:rsidRPr="00D05040">
              <w:t>237</w:t>
            </w:r>
          </w:p>
        </w:tc>
        <w:tc>
          <w:tcPr>
            <w:tcW w:w="941" w:type="dxa"/>
            <w:shd w:val="clear" w:color="auto" w:fill="auto"/>
            <w:noWrap/>
            <w:vAlign w:val="center"/>
            <w:hideMark/>
          </w:tcPr>
          <w:p w14:paraId="64282B0E" w14:textId="77777777" w:rsidR="00D05040" w:rsidRPr="00D05040" w:rsidRDefault="00D05040" w:rsidP="005E70F5">
            <w:pPr>
              <w:jc w:val="right"/>
            </w:pPr>
            <w:r w:rsidRPr="00D05040">
              <w:t>100.0%</w:t>
            </w:r>
          </w:p>
        </w:tc>
      </w:tr>
      <w:tr w:rsidR="00D05040" w:rsidRPr="00D05040" w14:paraId="5E9CB470" w14:textId="77777777" w:rsidTr="005E70F5">
        <w:trPr>
          <w:cantSplit/>
          <w:jc w:val="center"/>
        </w:trPr>
        <w:tc>
          <w:tcPr>
            <w:tcW w:w="892" w:type="dxa"/>
            <w:noWrap/>
            <w:vAlign w:val="bottom"/>
            <w:hideMark/>
          </w:tcPr>
          <w:p w14:paraId="0C341056" w14:textId="77777777" w:rsidR="00D05040" w:rsidRPr="00D05040" w:rsidRDefault="00D05040" w:rsidP="00D05040">
            <w:r w:rsidRPr="00D05040">
              <w:t>Vol</w:t>
            </w:r>
          </w:p>
        </w:tc>
        <w:tc>
          <w:tcPr>
            <w:tcW w:w="796" w:type="dxa"/>
            <w:noWrap/>
            <w:vAlign w:val="bottom"/>
            <w:hideMark/>
          </w:tcPr>
          <w:p w14:paraId="44636A51" w14:textId="77777777" w:rsidR="00D05040" w:rsidRPr="00D05040" w:rsidRDefault="00D05040" w:rsidP="00D05040">
            <w:r w:rsidRPr="00D05040">
              <w:t>W</w:t>
            </w:r>
          </w:p>
        </w:tc>
        <w:tc>
          <w:tcPr>
            <w:tcW w:w="1097" w:type="dxa"/>
            <w:noWrap/>
            <w:vAlign w:val="bottom"/>
            <w:hideMark/>
          </w:tcPr>
          <w:p w14:paraId="34F26C4F" w14:textId="77777777" w:rsidR="00D05040" w:rsidRPr="00D05040" w:rsidRDefault="00D05040" w:rsidP="00D05040">
            <w:r w:rsidRPr="00D05040">
              <w:t>34311</w:t>
            </w:r>
          </w:p>
        </w:tc>
        <w:tc>
          <w:tcPr>
            <w:tcW w:w="3330" w:type="dxa"/>
            <w:vAlign w:val="bottom"/>
            <w:hideMark/>
          </w:tcPr>
          <w:p w14:paraId="5331E618" w14:textId="77777777" w:rsidR="00D05040" w:rsidRPr="00D05040" w:rsidRDefault="00D05040" w:rsidP="00D05040">
            <w:r w:rsidRPr="00D05040">
              <w:t>Chloroethane</w:t>
            </w:r>
          </w:p>
        </w:tc>
        <w:tc>
          <w:tcPr>
            <w:tcW w:w="1080" w:type="dxa"/>
            <w:noWrap/>
            <w:vAlign w:val="center"/>
            <w:hideMark/>
          </w:tcPr>
          <w:p w14:paraId="3C5506ED" w14:textId="77777777" w:rsidR="00D05040" w:rsidRPr="00D05040" w:rsidRDefault="00D05040" w:rsidP="005E70F5">
            <w:pPr>
              <w:jc w:val="right"/>
            </w:pPr>
            <w:r w:rsidRPr="00D05040">
              <w:t>1972</w:t>
            </w:r>
          </w:p>
        </w:tc>
        <w:tc>
          <w:tcPr>
            <w:tcW w:w="928" w:type="dxa"/>
            <w:noWrap/>
            <w:vAlign w:val="center"/>
            <w:hideMark/>
          </w:tcPr>
          <w:p w14:paraId="24F794A1" w14:textId="77777777" w:rsidR="00D05040" w:rsidRPr="00D05040" w:rsidRDefault="00D05040" w:rsidP="005E70F5">
            <w:pPr>
              <w:jc w:val="right"/>
            </w:pPr>
            <w:r w:rsidRPr="00D05040">
              <w:t>0</w:t>
            </w:r>
          </w:p>
        </w:tc>
        <w:tc>
          <w:tcPr>
            <w:tcW w:w="1042" w:type="dxa"/>
            <w:noWrap/>
            <w:vAlign w:val="center"/>
            <w:hideMark/>
          </w:tcPr>
          <w:p w14:paraId="490DB8DB" w14:textId="77777777" w:rsidR="00D05040" w:rsidRPr="00D05040" w:rsidRDefault="00D05040" w:rsidP="005E70F5">
            <w:pPr>
              <w:jc w:val="right"/>
            </w:pPr>
            <w:r w:rsidRPr="00D05040">
              <w:t>0.0%</w:t>
            </w:r>
          </w:p>
        </w:tc>
        <w:tc>
          <w:tcPr>
            <w:tcW w:w="830" w:type="dxa"/>
            <w:shd w:val="clear" w:color="auto" w:fill="auto"/>
            <w:noWrap/>
            <w:vAlign w:val="center"/>
            <w:hideMark/>
          </w:tcPr>
          <w:p w14:paraId="2E7997A1" w14:textId="77777777" w:rsidR="00D05040" w:rsidRPr="00D05040" w:rsidRDefault="00D05040" w:rsidP="005E70F5">
            <w:pPr>
              <w:jc w:val="right"/>
            </w:pPr>
            <w:r w:rsidRPr="00D05040">
              <w:t>1972</w:t>
            </w:r>
          </w:p>
        </w:tc>
        <w:tc>
          <w:tcPr>
            <w:tcW w:w="941" w:type="dxa"/>
            <w:shd w:val="clear" w:color="auto" w:fill="auto"/>
            <w:noWrap/>
            <w:vAlign w:val="center"/>
            <w:hideMark/>
          </w:tcPr>
          <w:p w14:paraId="09BACED0" w14:textId="77777777" w:rsidR="00D05040" w:rsidRPr="00D05040" w:rsidRDefault="00D05040" w:rsidP="005E70F5">
            <w:pPr>
              <w:jc w:val="right"/>
            </w:pPr>
            <w:r w:rsidRPr="00D05040">
              <w:t>100.0%</w:t>
            </w:r>
          </w:p>
        </w:tc>
      </w:tr>
      <w:tr w:rsidR="00D05040" w:rsidRPr="00D05040" w14:paraId="551741E3" w14:textId="77777777" w:rsidTr="005E70F5">
        <w:trPr>
          <w:cantSplit/>
          <w:jc w:val="center"/>
        </w:trPr>
        <w:tc>
          <w:tcPr>
            <w:tcW w:w="892" w:type="dxa"/>
            <w:noWrap/>
            <w:vAlign w:val="bottom"/>
            <w:hideMark/>
          </w:tcPr>
          <w:p w14:paraId="3CC31357" w14:textId="77777777" w:rsidR="00D05040" w:rsidRPr="00D05040" w:rsidRDefault="00D05040" w:rsidP="00D05040">
            <w:r w:rsidRPr="00D05040">
              <w:lastRenderedPageBreak/>
              <w:t>Vol</w:t>
            </w:r>
          </w:p>
        </w:tc>
        <w:tc>
          <w:tcPr>
            <w:tcW w:w="796" w:type="dxa"/>
            <w:noWrap/>
            <w:vAlign w:val="bottom"/>
            <w:hideMark/>
          </w:tcPr>
          <w:p w14:paraId="22C9C49A" w14:textId="77777777" w:rsidR="00D05040" w:rsidRPr="00D05040" w:rsidRDefault="00D05040" w:rsidP="00D05040">
            <w:r w:rsidRPr="00D05040">
              <w:t>W</w:t>
            </w:r>
          </w:p>
        </w:tc>
        <w:tc>
          <w:tcPr>
            <w:tcW w:w="1097" w:type="dxa"/>
            <w:noWrap/>
            <w:vAlign w:val="bottom"/>
            <w:hideMark/>
          </w:tcPr>
          <w:p w14:paraId="3188132D" w14:textId="77777777" w:rsidR="00D05040" w:rsidRPr="00D05040" w:rsidRDefault="00D05040" w:rsidP="00D05040">
            <w:r w:rsidRPr="00D05040">
              <w:t>34371</w:t>
            </w:r>
          </w:p>
        </w:tc>
        <w:tc>
          <w:tcPr>
            <w:tcW w:w="3330" w:type="dxa"/>
            <w:vAlign w:val="bottom"/>
            <w:hideMark/>
          </w:tcPr>
          <w:p w14:paraId="4C5466E9" w14:textId="77777777" w:rsidR="00D05040" w:rsidRPr="00D05040" w:rsidRDefault="00D05040" w:rsidP="00D05040">
            <w:r w:rsidRPr="00D05040">
              <w:t>Ethylbenzene</w:t>
            </w:r>
          </w:p>
        </w:tc>
        <w:tc>
          <w:tcPr>
            <w:tcW w:w="1080" w:type="dxa"/>
            <w:noWrap/>
            <w:vAlign w:val="center"/>
            <w:hideMark/>
          </w:tcPr>
          <w:p w14:paraId="5CFCD002" w14:textId="77777777" w:rsidR="00D05040" w:rsidRPr="00D05040" w:rsidRDefault="00D05040" w:rsidP="005E70F5">
            <w:pPr>
              <w:jc w:val="right"/>
            </w:pPr>
            <w:r w:rsidRPr="00D05040">
              <w:t>1972</w:t>
            </w:r>
          </w:p>
        </w:tc>
        <w:tc>
          <w:tcPr>
            <w:tcW w:w="928" w:type="dxa"/>
            <w:noWrap/>
            <w:vAlign w:val="center"/>
            <w:hideMark/>
          </w:tcPr>
          <w:p w14:paraId="69C4D4FC" w14:textId="77777777" w:rsidR="00D05040" w:rsidRPr="00D05040" w:rsidRDefault="00D05040" w:rsidP="005E70F5">
            <w:pPr>
              <w:jc w:val="right"/>
            </w:pPr>
            <w:r w:rsidRPr="00D05040">
              <w:t>0</w:t>
            </w:r>
          </w:p>
        </w:tc>
        <w:tc>
          <w:tcPr>
            <w:tcW w:w="1042" w:type="dxa"/>
            <w:noWrap/>
            <w:vAlign w:val="center"/>
            <w:hideMark/>
          </w:tcPr>
          <w:p w14:paraId="3F2BB5D7" w14:textId="77777777" w:rsidR="00D05040" w:rsidRPr="00D05040" w:rsidRDefault="00D05040" w:rsidP="005E70F5">
            <w:pPr>
              <w:jc w:val="right"/>
            </w:pPr>
            <w:r w:rsidRPr="00D05040">
              <w:t>0.0%</w:t>
            </w:r>
          </w:p>
        </w:tc>
        <w:tc>
          <w:tcPr>
            <w:tcW w:w="830" w:type="dxa"/>
            <w:shd w:val="clear" w:color="auto" w:fill="auto"/>
            <w:noWrap/>
            <w:vAlign w:val="center"/>
            <w:hideMark/>
          </w:tcPr>
          <w:p w14:paraId="0AEBE156" w14:textId="77777777" w:rsidR="00D05040" w:rsidRPr="00D05040" w:rsidRDefault="00D05040" w:rsidP="005E70F5">
            <w:pPr>
              <w:jc w:val="right"/>
            </w:pPr>
            <w:r w:rsidRPr="00D05040">
              <w:t>1972</w:t>
            </w:r>
          </w:p>
        </w:tc>
        <w:tc>
          <w:tcPr>
            <w:tcW w:w="941" w:type="dxa"/>
            <w:shd w:val="clear" w:color="auto" w:fill="auto"/>
            <w:noWrap/>
            <w:vAlign w:val="center"/>
            <w:hideMark/>
          </w:tcPr>
          <w:p w14:paraId="163046C2" w14:textId="77777777" w:rsidR="00D05040" w:rsidRPr="00D05040" w:rsidRDefault="00D05040" w:rsidP="005E70F5">
            <w:pPr>
              <w:jc w:val="right"/>
            </w:pPr>
            <w:r w:rsidRPr="00D05040">
              <w:t>100.0%</w:t>
            </w:r>
          </w:p>
        </w:tc>
      </w:tr>
      <w:tr w:rsidR="00D05040" w:rsidRPr="00D05040" w14:paraId="53179E56" w14:textId="77777777" w:rsidTr="005E70F5">
        <w:trPr>
          <w:cantSplit/>
          <w:jc w:val="center"/>
        </w:trPr>
        <w:tc>
          <w:tcPr>
            <w:tcW w:w="892" w:type="dxa"/>
            <w:noWrap/>
            <w:vAlign w:val="bottom"/>
            <w:hideMark/>
          </w:tcPr>
          <w:p w14:paraId="78479141" w14:textId="77777777" w:rsidR="00D05040" w:rsidRPr="00D05040" w:rsidRDefault="00D05040" w:rsidP="00D05040">
            <w:r w:rsidRPr="00D05040">
              <w:t>Vol</w:t>
            </w:r>
          </w:p>
        </w:tc>
        <w:tc>
          <w:tcPr>
            <w:tcW w:w="796" w:type="dxa"/>
            <w:noWrap/>
            <w:vAlign w:val="bottom"/>
            <w:hideMark/>
          </w:tcPr>
          <w:p w14:paraId="6C9C6B1D" w14:textId="77777777" w:rsidR="00D05040" w:rsidRPr="00D05040" w:rsidRDefault="00D05040" w:rsidP="00D05040">
            <w:r w:rsidRPr="00D05040">
              <w:t>W</w:t>
            </w:r>
          </w:p>
        </w:tc>
        <w:tc>
          <w:tcPr>
            <w:tcW w:w="1097" w:type="dxa"/>
            <w:noWrap/>
            <w:vAlign w:val="bottom"/>
            <w:hideMark/>
          </w:tcPr>
          <w:p w14:paraId="47C62528" w14:textId="77777777" w:rsidR="00D05040" w:rsidRPr="00D05040" w:rsidRDefault="00D05040" w:rsidP="00D05040">
            <w:r w:rsidRPr="00D05040">
              <w:t>34423</w:t>
            </w:r>
          </w:p>
        </w:tc>
        <w:tc>
          <w:tcPr>
            <w:tcW w:w="3330" w:type="dxa"/>
            <w:vAlign w:val="bottom"/>
            <w:hideMark/>
          </w:tcPr>
          <w:p w14:paraId="178C3F7C" w14:textId="77777777" w:rsidR="00D05040" w:rsidRPr="00D05040" w:rsidRDefault="00D05040" w:rsidP="00D05040">
            <w:r w:rsidRPr="00D05040">
              <w:t>Methylene Chloride</w:t>
            </w:r>
          </w:p>
        </w:tc>
        <w:tc>
          <w:tcPr>
            <w:tcW w:w="1080" w:type="dxa"/>
            <w:noWrap/>
            <w:vAlign w:val="center"/>
            <w:hideMark/>
          </w:tcPr>
          <w:p w14:paraId="7A6C2440" w14:textId="77777777" w:rsidR="00D05040" w:rsidRPr="00D05040" w:rsidRDefault="00D05040" w:rsidP="005E70F5">
            <w:pPr>
              <w:jc w:val="right"/>
            </w:pPr>
            <w:r w:rsidRPr="00D05040">
              <w:t>1972</w:t>
            </w:r>
          </w:p>
        </w:tc>
        <w:tc>
          <w:tcPr>
            <w:tcW w:w="928" w:type="dxa"/>
            <w:noWrap/>
            <w:vAlign w:val="center"/>
            <w:hideMark/>
          </w:tcPr>
          <w:p w14:paraId="21B7B1E6" w14:textId="77777777" w:rsidR="00D05040" w:rsidRPr="00D05040" w:rsidRDefault="00D05040" w:rsidP="005E70F5">
            <w:pPr>
              <w:jc w:val="right"/>
            </w:pPr>
            <w:r w:rsidRPr="00D05040">
              <w:t>0</w:t>
            </w:r>
          </w:p>
        </w:tc>
        <w:tc>
          <w:tcPr>
            <w:tcW w:w="1042" w:type="dxa"/>
            <w:noWrap/>
            <w:vAlign w:val="center"/>
            <w:hideMark/>
          </w:tcPr>
          <w:p w14:paraId="1F3087C5" w14:textId="77777777" w:rsidR="00D05040" w:rsidRPr="00D05040" w:rsidRDefault="00D05040" w:rsidP="005E70F5">
            <w:pPr>
              <w:jc w:val="right"/>
            </w:pPr>
            <w:r w:rsidRPr="00D05040">
              <w:t>0.0%</w:t>
            </w:r>
          </w:p>
        </w:tc>
        <w:tc>
          <w:tcPr>
            <w:tcW w:w="830" w:type="dxa"/>
            <w:shd w:val="clear" w:color="auto" w:fill="auto"/>
            <w:noWrap/>
            <w:vAlign w:val="center"/>
            <w:hideMark/>
          </w:tcPr>
          <w:p w14:paraId="23D5416C" w14:textId="77777777" w:rsidR="00D05040" w:rsidRPr="00D05040" w:rsidRDefault="00D05040" w:rsidP="005E70F5">
            <w:pPr>
              <w:jc w:val="right"/>
            </w:pPr>
            <w:r w:rsidRPr="00D05040">
              <w:t>1972</w:t>
            </w:r>
          </w:p>
        </w:tc>
        <w:tc>
          <w:tcPr>
            <w:tcW w:w="941" w:type="dxa"/>
            <w:shd w:val="clear" w:color="auto" w:fill="auto"/>
            <w:noWrap/>
            <w:vAlign w:val="center"/>
            <w:hideMark/>
          </w:tcPr>
          <w:p w14:paraId="473B9032" w14:textId="77777777" w:rsidR="00D05040" w:rsidRPr="00D05040" w:rsidRDefault="00D05040" w:rsidP="005E70F5">
            <w:pPr>
              <w:jc w:val="right"/>
            </w:pPr>
            <w:r w:rsidRPr="00D05040">
              <w:t>100.0%</w:t>
            </w:r>
          </w:p>
        </w:tc>
      </w:tr>
      <w:tr w:rsidR="00D05040" w:rsidRPr="00D05040" w14:paraId="1C884C75" w14:textId="77777777" w:rsidTr="005E70F5">
        <w:trPr>
          <w:cantSplit/>
          <w:jc w:val="center"/>
        </w:trPr>
        <w:tc>
          <w:tcPr>
            <w:tcW w:w="892" w:type="dxa"/>
            <w:noWrap/>
            <w:vAlign w:val="bottom"/>
            <w:hideMark/>
          </w:tcPr>
          <w:p w14:paraId="4C2230B8" w14:textId="77777777" w:rsidR="00D05040" w:rsidRPr="00D05040" w:rsidRDefault="00D05040" w:rsidP="00D05040">
            <w:r w:rsidRPr="00D05040">
              <w:t>Vol</w:t>
            </w:r>
          </w:p>
        </w:tc>
        <w:tc>
          <w:tcPr>
            <w:tcW w:w="796" w:type="dxa"/>
            <w:noWrap/>
            <w:vAlign w:val="bottom"/>
            <w:hideMark/>
          </w:tcPr>
          <w:p w14:paraId="56B3D6C3" w14:textId="77777777" w:rsidR="00D05040" w:rsidRPr="00D05040" w:rsidRDefault="00D05040" w:rsidP="00D05040">
            <w:r w:rsidRPr="00D05040">
              <w:t>W</w:t>
            </w:r>
          </w:p>
        </w:tc>
        <w:tc>
          <w:tcPr>
            <w:tcW w:w="1097" w:type="dxa"/>
            <w:noWrap/>
            <w:vAlign w:val="bottom"/>
            <w:hideMark/>
          </w:tcPr>
          <w:p w14:paraId="4C42E176" w14:textId="77777777" w:rsidR="00D05040" w:rsidRPr="00D05040" w:rsidRDefault="00D05040" w:rsidP="00D05040">
            <w:r w:rsidRPr="00D05040">
              <w:t>34475</w:t>
            </w:r>
          </w:p>
        </w:tc>
        <w:tc>
          <w:tcPr>
            <w:tcW w:w="3330" w:type="dxa"/>
            <w:vAlign w:val="bottom"/>
            <w:hideMark/>
          </w:tcPr>
          <w:p w14:paraId="3CD057EA" w14:textId="77777777" w:rsidR="00D05040" w:rsidRPr="00D05040" w:rsidRDefault="00D05040" w:rsidP="00D05040">
            <w:r w:rsidRPr="00D05040">
              <w:t>Tetrachloroethene</w:t>
            </w:r>
          </w:p>
        </w:tc>
        <w:tc>
          <w:tcPr>
            <w:tcW w:w="1080" w:type="dxa"/>
            <w:noWrap/>
            <w:vAlign w:val="center"/>
            <w:hideMark/>
          </w:tcPr>
          <w:p w14:paraId="1FC98300" w14:textId="77777777" w:rsidR="00D05040" w:rsidRPr="00D05040" w:rsidRDefault="00D05040" w:rsidP="005E70F5">
            <w:pPr>
              <w:jc w:val="right"/>
            </w:pPr>
            <w:r w:rsidRPr="00D05040">
              <w:t>1972</w:t>
            </w:r>
          </w:p>
        </w:tc>
        <w:tc>
          <w:tcPr>
            <w:tcW w:w="928" w:type="dxa"/>
            <w:noWrap/>
            <w:vAlign w:val="center"/>
            <w:hideMark/>
          </w:tcPr>
          <w:p w14:paraId="10B36C6C" w14:textId="77777777" w:rsidR="00D05040" w:rsidRPr="00D05040" w:rsidRDefault="00D05040" w:rsidP="005E70F5">
            <w:pPr>
              <w:jc w:val="right"/>
            </w:pPr>
            <w:r w:rsidRPr="00D05040">
              <w:t>0</w:t>
            </w:r>
          </w:p>
        </w:tc>
        <w:tc>
          <w:tcPr>
            <w:tcW w:w="1042" w:type="dxa"/>
            <w:noWrap/>
            <w:vAlign w:val="center"/>
            <w:hideMark/>
          </w:tcPr>
          <w:p w14:paraId="4E532168" w14:textId="77777777" w:rsidR="00D05040" w:rsidRPr="00D05040" w:rsidRDefault="00D05040" w:rsidP="005E70F5">
            <w:pPr>
              <w:jc w:val="right"/>
            </w:pPr>
            <w:r w:rsidRPr="00D05040">
              <w:t>0.0%</w:t>
            </w:r>
          </w:p>
        </w:tc>
        <w:tc>
          <w:tcPr>
            <w:tcW w:w="830" w:type="dxa"/>
            <w:shd w:val="clear" w:color="auto" w:fill="auto"/>
            <w:noWrap/>
            <w:vAlign w:val="center"/>
            <w:hideMark/>
          </w:tcPr>
          <w:p w14:paraId="66357922" w14:textId="77777777" w:rsidR="00D05040" w:rsidRPr="00D05040" w:rsidRDefault="00D05040" w:rsidP="005E70F5">
            <w:pPr>
              <w:jc w:val="right"/>
            </w:pPr>
            <w:r w:rsidRPr="00D05040">
              <w:t>1972</w:t>
            </w:r>
          </w:p>
        </w:tc>
        <w:tc>
          <w:tcPr>
            <w:tcW w:w="941" w:type="dxa"/>
            <w:shd w:val="clear" w:color="auto" w:fill="auto"/>
            <w:noWrap/>
            <w:vAlign w:val="center"/>
            <w:hideMark/>
          </w:tcPr>
          <w:p w14:paraId="2C74EBD6" w14:textId="77777777" w:rsidR="00D05040" w:rsidRPr="00D05040" w:rsidRDefault="00D05040" w:rsidP="005E70F5">
            <w:pPr>
              <w:jc w:val="right"/>
            </w:pPr>
            <w:r w:rsidRPr="00D05040">
              <w:t>100.0%</w:t>
            </w:r>
          </w:p>
        </w:tc>
      </w:tr>
      <w:tr w:rsidR="00D05040" w:rsidRPr="00D05040" w14:paraId="18BE29AE" w14:textId="77777777" w:rsidTr="005E70F5">
        <w:trPr>
          <w:cantSplit/>
          <w:jc w:val="center"/>
        </w:trPr>
        <w:tc>
          <w:tcPr>
            <w:tcW w:w="892" w:type="dxa"/>
            <w:noWrap/>
            <w:vAlign w:val="bottom"/>
            <w:hideMark/>
          </w:tcPr>
          <w:p w14:paraId="33E9E492" w14:textId="77777777" w:rsidR="00D05040" w:rsidRPr="00D05040" w:rsidRDefault="00D05040" w:rsidP="00D05040">
            <w:r w:rsidRPr="00D05040">
              <w:t>Vol</w:t>
            </w:r>
          </w:p>
        </w:tc>
        <w:tc>
          <w:tcPr>
            <w:tcW w:w="796" w:type="dxa"/>
            <w:noWrap/>
            <w:vAlign w:val="bottom"/>
            <w:hideMark/>
          </w:tcPr>
          <w:p w14:paraId="2EF27421" w14:textId="77777777" w:rsidR="00D05040" w:rsidRPr="00D05040" w:rsidRDefault="00D05040" w:rsidP="00D05040">
            <w:r w:rsidRPr="00D05040">
              <w:t>W</w:t>
            </w:r>
          </w:p>
        </w:tc>
        <w:tc>
          <w:tcPr>
            <w:tcW w:w="1097" w:type="dxa"/>
            <w:noWrap/>
            <w:vAlign w:val="bottom"/>
            <w:hideMark/>
          </w:tcPr>
          <w:p w14:paraId="265DED95" w14:textId="77777777" w:rsidR="00D05040" w:rsidRPr="00D05040" w:rsidRDefault="00D05040" w:rsidP="00D05040">
            <w:r w:rsidRPr="00D05040">
              <w:t>34496</w:t>
            </w:r>
          </w:p>
        </w:tc>
        <w:tc>
          <w:tcPr>
            <w:tcW w:w="3330" w:type="dxa"/>
            <w:vAlign w:val="bottom"/>
            <w:hideMark/>
          </w:tcPr>
          <w:p w14:paraId="7C702D90" w14:textId="77777777" w:rsidR="00D05040" w:rsidRPr="00D05040" w:rsidRDefault="00D05040" w:rsidP="00D05040">
            <w:r w:rsidRPr="00D05040">
              <w:t>1,1-Dichloroethane, total</w:t>
            </w:r>
          </w:p>
        </w:tc>
        <w:tc>
          <w:tcPr>
            <w:tcW w:w="1080" w:type="dxa"/>
            <w:noWrap/>
            <w:vAlign w:val="center"/>
            <w:hideMark/>
          </w:tcPr>
          <w:p w14:paraId="7690F59B" w14:textId="77777777" w:rsidR="00D05040" w:rsidRPr="00D05040" w:rsidRDefault="00D05040" w:rsidP="005E70F5">
            <w:pPr>
              <w:jc w:val="right"/>
            </w:pPr>
            <w:r w:rsidRPr="00D05040">
              <w:t>1973</w:t>
            </w:r>
          </w:p>
        </w:tc>
        <w:tc>
          <w:tcPr>
            <w:tcW w:w="928" w:type="dxa"/>
            <w:noWrap/>
            <w:vAlign w:val="center"/>
            <w:hideMark/>
          </w:tcPr>
          <w:p w14:paraId="322B24BC" w14:textId="77777777" w:rsidR="00D05040" w:rsidRPr="00D05040" w:rsidRDefault="00D05040" w:rsidP="005E70F5">
            <w:pPr>
              <w:jc w:val="right"/>
            </w:pPr>
            <w:r w:rsidRPr="00D05040">
              <w:t>0</w:t>
            </w:r>
          </w:p>
        </w:tc>
        <w:tc>
          <w:tcPr>
            <w:tcW w:w="1042" w:type="dxa"/>
            <w:noWrap/>
            <w:vAlign w:val="center"/>
            <w:hideMark/>
          </w:tcPr>
          <w:p w14:paraId="3C2D09A7" w14:textId="77777777" w:rsidR="00D05040" w:rsidRPr="00D05040" w:rsidRDefault="00D05040" w:rsidP="005E70F5">
            <w:pPr>
              <w:jc w:val="right"/>
            </w:pPr>
            <w:r w:rsidRPr="00D05040">
              <w:t>0.0%</w:t>
            </w:r>
          </w:p>
        </w:tc>
        <w:tc>
          <w:tcPr>
            <w:tcW w:w="830" w:type="dxa"/>
            <w:shd w:val="clear" w:color="auto" w:fill="auto"/>
            <w:noWrap/>
            <w:vAlign w:val="center"/>
            <w:hideMark/>
          </w:tcPr>
          <w:p w14:paraId="26D81ED7" w14:textId="77777777" w:rsidR="00D05040" w:rsidRPr="00D05040" w:rsidRDefault="00D05040" w:rsidP="005E70F5">
            <w:pPr>
              <w:jc w:val="right"/>
            </w:pPr>
            <w:r w:rsidRPr="00D05040">
              <w:t>1973</w:t>
            </w:r>
          </w:p>
        </w:tc>
        <w:tc>
          <w:tcPr>
            <w:tcW w:w="941" w:type="dxa"/>
            <w:shd w:val="clear" w:color="auto" w:fill="auto"/>
            <w:noWrap/>
            <w:vAlign w:val="center"/>
            <w:hideMark/>
          </w:tcPr>
          <w:p w14:paraId="4C23E968" w14:textId="77777777" w:rsidR="00D05040" w:rsidRPr="00D05040" w:rsidRDefault="00D05040" w:rsidP="005E70F5">
            <w:pPr>
              <w:jc w:val="right"/>
            </w:pPr>
            <w:r w:rsidRPr="00D05040">
              <w:t>100.0%</w:t>
            </w:r>
          </w:p>
        </w:tc>
      </w:tr>
      <w:tr w:rsidR="00D05040" w:rsidRPr="00D05040" w14:paraId="5EF15FC7" w14:textId="77777777" w:rsidTr="005E70F5">
        <w:trPr>
          <w:cantSplit/>
          <w:jc w:val="center"/>
        </w:trPr>
        <w:tc>
          <w:tcPr>
            <w:tcW w:w="892" w:type="dxa"/>
            <w:noWrap/>
            <w:vAlign w:val="bottom"/>
            <w:hideMark/>
          </w:tcPr>
          <w:p w14:paraId="5251A518" w14:textId="77777777" w:rsidR="00D05040" w:rsidRPr="00D05040" w:rsidRDefault="00D05040" w:rsidP="00D05040">
            <w:r w:rsidRPr="00D05040">
              <w:t>Vol</w:t>
            </w:r>
          </w:p>
        </w:tc>
        <w:tc>
          <w:tcPr>
            <w:tcW w:w="796" w:type="dxa"/>
            <w:noWrap/>
            <w:vAlign w:val="bottom"/>
            <w:hideMark/>
          </w:tcPr>
          <w:p w14:paraId="21375BFE" w14:textId="77777777" w:rsidR="00D05040" w:rsidRPr="00D05040" w:rsidRDefault="00D05040" w:rsidP="00D05040">
            <w:r w:rsidRPr="00D05040">
              <w:t>W</w:t>
            </w:r>
          </w:p>
        </w:tc>
        <w:tc>
          <w:tcPr>
            <w:tcW w:w="1097" w:type="dxa"/>
            <w:noWrap/>
            <w:vAlign w:val="bottom"/>
            <w:hideMark/>
          </w:tcPr>
          <w:p w14:paraId="63D0E3AE" w14:textId="77777777" w:rsidR="00D05040" w:rsidRPr="00D05040" w:rsidRDefault="00D05040" w:rsidP="00D05040">
            <w:r w:rsidRPr="00D05040">
              <w:t>34501</w:t>
            </w:r>
          </w:p>
        </w:tc>
        <w:tc>
          <w:tcPr>
            <w:tcW w:w="3330" w:type="dxa"/>
            <w:vAlign w:val="bottom"/>
            <w:hideMark/>
          </w:tcPr>
          <w:p w14:paraId="5FBB8431" w14:textId="77777777" w:rsidR="00D05040" w:rsidRPr="00D05040" w:rsidRDefault="00D05040" w:rsidP="00D05040">
            <w:r w:rsidRPr="00D05040">
              <w:t>1,1-Dichloroethene</w:t>
            </w:r>
          </w:p>
        </w:tc>
        <w:tc>
          <w:tcPr>
            <w:tcW w:w="1080" w:type="dxa"/>
            <w:noWrap/>
            <w:vAlign w:val="center"/>
            <w:hideMark/>
          </w:tcPr>
          <w:p w14:paraId="37CB40EA" w14:textId="77777777" w:rsidR="00D05040" w:rsidRPr="00D05040" w:rsidRDefault="00D05040" w:rsidP="005E70F5">
            <w:pPr>
              <w:jc w:val="right"/>
            </w:pPr>
            <w:r w:rsidRPr="00D05040">
              <w:t>1987</w:t>
            </w:r>
          </w:p>
        </w:tc>
        <w:tc>
          <w:tcPr>
            <w:tcW w:w="928" w:type="dxa"/>
            <w:noWrap/>
            <w:vAlign w:val="center"/>
            <w:hideMark/>
          </w:tcPr>
          <w:p w14:paraId="0B86272E" w14:textId="77777777" w:rsidR="00D05040" w:rsidRPr="00D05040" w:rsidRDefault="00D05040" w:rsidP="005E70F5">
            <w:pPr>
              <w:jc w:val="right"/>
            </w:pPr>
            <w:r w:rsidRPr="00D05040">
              <w:t>0</w:t>
            </w:r>
          </w:p>
        </w:tc>
        <w:tc>
          <w:tcPr>
            <w:tcW w:w="1042" w:type="dxa"/>
            <w:noWrap/>
            <w:vAlign w:val="center"/>
            <w:hideMark/>
          </w:tcPr>
          <w:p w14:paraId="3499BED8" w14:textId="77777777" w:rsidR="00D05040" w:rsidRPr="00D05040" w:rsidRDefault="00D05040" w:rsidP="005E70F5">
            <w:pPr>
              <w:jc w:val="right"/>
            </w:pPr>
            <w:r w:rsidRPr="00D05040">
              <w:t>0.0%</w:t>
            </w:r>
          </w:p>
        </w:tc>
        <w:tc>
          <w:tcPr>
            <w:tcW w:w="830" w:type="dxa"/>
            <w:shd w:val="clear" w:color="auto" w:fill="auto"/>
            <w:noWrap/>
            <w:vAlign w:val="center"/>
            <w:hideMark/>
          </w:tcPr>
          <w:p w14:paraId="093B219D" w14:textId="77777777" w:rsidR="00D05040" w:rsidRPr="00D05040" w:rsidRDefault="00D05040" w:rsidP="005E70F5">
            <w:pPr>
              <w:jc w:val="right"/>
            </w:pPr>
            <w:r w:rsidRPr="00D05040">
              <w:t>1987</w:t>
            </w:r>
          </w:p>
        </w:tc>
        <w:tc>
          <w:tcPr>
            <w:tcW w:w="941" w:type="dxa"/>
            <w:shd w:val="clear" w:color="auto" w:fill="auto"/>
            <w:noWrap/>
            <w:vAlign w:val="center"/>
            <w:hideMark/>
          </w:tcPr>
          <w:p w14:paraId="3C853FE7" w14:textId="77777777" w:rsidR="00D05040" w:rsidRPr="00D05040" w:rsidRDefault="00D05040" w:rsidP="005E70F5">
            <w:pPr>
              <w:jc w:val="right"/>
            </w:pPr>
            <w:r w:rsidRPr="00D05040">
              <w:t>100.0%</w:t>
            </w:r>
          </w:p>
        </w:tc>
      </w:tr>
      <w:tr w:rsidR="00D05040" w:rsidRPr="00D05040" w14:paraId="16A5664C" w14:textId="77777777" w:rsidTr="005E70F5">
        <w:trPr>
          <w:cantSplit/>
          <w:jc w:val="center"/>
        </w:trPr>
        <w:tc>
          <w:tcPr>
            <w:tcW w:w="892" w:type="dxa"/>
            <w:noWrap/>
            <w:vAlign w:val="bottom"/>
            <w:hideMark/>
          </w:tcPr>
          <w:p w14:paraId="6CF42D7B" w14:textId="77777777" w:rsidR="00D05040" w:rsidRPr="00D05040" w:rsidRDefault="00D05040" w:rsidP="00D05040">
            <w:r w:rsidRPr="00D05040">
              <w:t>Vol</w:t>
            </w:r>
          </w:p>
        </w:tc>
        <w:tc>
          <w:tcPr>
            <w:tcW w:w="796" w:type="dxa"/>
            <w:noWrap/>
            <w:vAlign w:val="bottom"/>
            <w:hideMark/>
          </w:tcPr>
          <w:p w14:paraId="6E81BFDE" w14:textId="77777777" w:rsidR="00D05040" w:rsidRPr="00D05040" w:rsidRDefault="00D05040" w:rsidP="00D05040">
            <w:r w:rsidRPr="00D05040">
              <w:t>W</w:t>
            </w:r>
          </w:p>
        </w:tc>
        <w:tc>
          <w:tcPr>
            <w:tcW w:w="1097" w:type="dxa"/>
            <w:noWrap/>
            <w:vAlign w:val="bottom"/>
            <w:hideMark/>
          </w:tcPr>
          <w:p w14:paraId="02AA8EFB" w14:textId="77777777" w:rsidR="00D05040" w:rsidRPr="00D05040" w:rsidRDefault="00D05040" w:rsidP="00D05040">
            <w:r w:rsidRPr="00D05040">
              <w:t>34506</w:t>
            </w:r>
          </w:p>
        </w:tc>
        <w:tc>
          <w:tcPr>
            <w:tcW w:w="3330" w:type="dxa"/>
            <w:vAlign w:val="bottom"/>
            <w:hideMark/>
          </w:tcPr>
          <w:p w14:paraId="643BD2E0" w14:textId="77777777" w:rsidR="00D05040" w:rsidRPr="00D05040" w:rsidRDefault="00D05040" w:rsidP="00D05040">
            <w:r w:rsidRPr="00D05040">
              <w:t>1,1,1-Trichloroethane, total</w:t>
            </w:r>
          </w:p>
        </w:tc>
        <w:tc>
          <w:tcPr>
            <w:tcW w:w="1080" w:type="dxa"/>
            <w:noWrap/>
            <w:vAlign w:val="center"/>
            <w:hideMark/>
          </w:tcPr>
          <w:p w14:paraId="6615D535" w14:textId="77777777" w:rsidR="00D05040" w:rsidRPr="00D05040" w:rsidRDefault="00D05040" w:rsidP="005E70F5">
            <w:pPr>
              <w:jc w:val="right"/>
            </w:pPr>
            <w:r w:rsidRPr="00D05040">
              <w:t>1973</w:t>
            </w:r>
          </w:p>
        </w:tc>
        <w:tc>
          <w:tcPr>
            <w:tcW w:w="928" w:type="dxa"/>
            <w:noWrap/>
            <w:vAlign w:val="center"/>
            <w:hideMark/>
          </w:tcPr>
          <w:p w14:paraId="6EA1506E" w14:textId="77777777" w:rsidR="00D05040" w:rsidRPr="00D05040" w:rsidRDefault="00D05040" w:rsidP="005E70F5">
            <w:pPr>
              <w:jc w:val="right"/>
            </w:pPr>
            <w:r w:rsidRPr="00D05040">
              <w:t>0</w:t>
            </w:r>
          </w:p>
        </w:tc>
        <w:tc>
          <w:tcPr>
            <w:tcW w:w="1042" w:type="dxa"/>
            <w:noWrap/>
            <w:vAlign w:val="center"/>
            <w:hideMark/>
          </w:tcPr>
          <w:p w14:paraId="3D9787AB" w14:textId="77777777" w:rsidR="00D05040" w:rsidRPr="00D05040" w:rsidRDefault="00D05040" w:rsidP="005E70F5">
            <w:pPr>
              <w:jc w:val="right"/>
            </w:pPr>
            <w:r w:rsidRPr="00D05040">
              <w:t>0.0%</w:t>
            </w:r>
          </w:p>
        </w:tc>
        <w:tc>
          <w:tcPr>
            <w:tcW w:w="830" w:type="dxa"/>
            <w:shd w:val="clear" w:color="auto" w:fill="auto"/>
            <w:noWrap/>
            <w:vAlign w:val="center"/>
            <w:hideMark/>
          </w:tcPr>
          <w:p w14:paraId="793C80C3" w14:textId="77777777" w:rsidR="00D05040" w:rsidRPr="00D05040" w:rsidRDefault="00D05040" w:rsidP="005E70F5">
            <w:pPr>
              <w:jc w:val="right"/>
            </w:pPr>
            <w:r w:rsidRPr="00D05040">
              <w:t>1973</w:t>
            </w:r>
          </w:p>
        </w:tc>
        <w:tc>
          <w:tcPr>
            <w:tcW w:w="941" w:type="dxa"/>
            <w:shd w:val="clear" w:color="auto" w:fill="auto"/>
            <w:noWrap/>
            <w:vAlign w:val="center"/>
            <w:hideMark/>
          </w:tcPr>
          <w:p w14:paraId="2124AA49" w14:textId="77777777" w:rsidR="00D05040" w:rsidRPr="00D05040" w:rsidRDefault="00D05040" w:rsidP="005E70F5">
            <w:pPr>
              <w:jc w:val="right"/>
            </w:pPr>
            <w:r w:rsidRPr="00D05040">
              <w:t>100.0%</w:t>
            </w:r>
          </w:p>
        </w:tc>
      </w:tr>
      <w:tr w:rsidR="00D05040" w:rsidRPr="00D05040" w14:paraId="2C0E9065" w14:textId="77777777" w:rsidTr="005E70F5">
        <w:trPr>
          <w:cantSplit/>
          <w:jc w:val="center"/>
        </w:trPr>
        <w:tc>
          <w:tcPr>
            <w:tcW w:w="892" w:type="dxa"/>
            <w:noWrap/>
            <w:vAlign w:val="bottom"/>
            <w:hideMark/>
          </w:tcPr>
          <w:p w14:paraId="625238CA" w14:textId="77777777" w:rsidR="00D05040" w:rsidRPr="00D05040" w:rsidRDefault="00D05040" w:rsidP="00D05040">
            <w:r w:rsidRPr="00D05040">
              <w:t>Vol</w:t>
            </w:r>
          </w:p>
        </w:tc>
        <w:tc>
          <w:tcPr>
            <w:tcW w:w="796" w:type="dxa"/>
            <w:noWrap/>
            <w:vAlign w:val="bottom"/>
            <w:hideMark/>
          </w:tcPr>
          <w:p w14:paraId="07598CA8" w14:textId="77777777" w:rsidR="00D05040" w:rsidRPr="00D05040" w:rsidRDefault="00D05040" w:rsidP="00D05040">
            <w:r w:rsidRPr="00D05040">
              <w:t>W</w:t>
            </w:r>
          </w:p>
        </w:tc>
        <w:tc>
          <w:tcPr>
            <w:tcW w:w="1097" w:type="dxa"/>
            <w:noWrap/>
            <w:vAlign w:val="bottom"/>
            <w:hideMark/>
          </w:tcPr>
          <w:p w14:paraId="1175B265" w14:textId="77777777" w:rsidR="00D05040" w:rsidRPr="00D05040" w:rsidRDefault="00D05040" w:rsidP="00D05040">
            <w:r w:rsidRPr="00D05040">
              <w:t>34511</w:t>
            </w:r>
          </w:p>
        </w:tc>
        <w:tc>
          <w:tcPr>
            <w:tcW w:w="3330" w:type="dxa"/>
            <w:vAlign w:val="bottom"/>
            <w:hideMark/>
          </w:tcPr>
          <w:p w14:paraId="6B498A5B" w14:textId="77777777" w:rsidR="00D05040" w:rsidRPr="00D05040" w:rsidRDefault="00D05040" w:rsidP="00D05040">
            <w:r w:rsidRPr="00D05040">
              <w:t>1,1,2-Trichloroethane, total</w:t>
            </w:r>
          </w:p>
        </w:tc>
        <w:tc>
          <w:tcPr>
            <w:tcW w:w="1080" w:type="dxa"/>
            <w:noWrap/>
            <w:vAlign w:val="center"/>
            <w:hideMark/>
          </w:tcPr>
          <w:p w14:paraId="7F4DB1B3" w14:textId="77777777" w:rsidR="00D05040" w:rsidRPr="00D05040" w:rsidRDefault="00D05040" w:rsidP="005E70F5">
            <w:pPr>
              <w:jc w:val="right"/>
            </w:pPr>
            <w:r w:rsidRPr="00D05040">
              <w:t>1972</w:t>
            </w:r>
          </w:p>
        </w:tc>
        <w:tc>
          <w:tcPr>
            <w:tcW w:w="928" w:type="dxa"/>
            <w:noWrap/>
            <w:vAlign w:val="center"/>
            <w:hideMark/>
          </w:tcPr>
          <w:p w14:paraId="62A72EEA" w14:textId="77777777" w:rsidR="00D05040" w:rsidRPr="00D05040" w:rsidRDefault="00D05040" w:rsidP="005E70F5">
            <w:pPr>
              <w:jc w:val="right"/>
            </w:pPr>
            <w:r w:rsidRPr="00D05040">
              <w:t>0</w:t>
            </w:r>
          </w:p>
        </w:tc>
        <w:tc>
          <w:tcPr>
            <w:tcW w:w="1042" w:type="dxa"/>
            <w:noWrap/>
            <w:vAlign w:val="center"/>
            <w:hideMark/>
          </w:tcPr>
          <w:p w14:paraId="42BFAFD5" w14:textId="77777777" w:rsidR="00D05040" w:rsidRPr="00D05040" w:rsidRDefault="00D05040" w:rsidP="005E70F5">
            <w:pPr>
              <w:jc w:val="right"/>
            </w:pPr>
            <w:r w:rsidRPr="00D05040">
              <w:t>0.0%</w:t>
            </w:r>
          </w:p>
        </w:tc>
        <w:tc>
          <w:tcPr>
            <w:tcW w:w="830" w:type="dxa"/>
            <w:shd w:val="clear" w:color="auto" w:fill="auto"/>
            <w:noWrap/>
            <w:vAlign w:val="center"/>
            <w:hideMark/>
          </w:tcPr>
          <w:p w14:paraId="4EC95CA3" w14:textId="77777777" w:rsidR="00D05040" w:rsidRPr="00D05040" w:rsidRDefault="00D05040" w:rsidP="005E70F5">
            <w:pPr>
              <w:jc w:val="right"/>
            </w:pPr>
            <w:r w:rsidRPr="00D05040">
              <w:t>1972</w:t>
            </w:r>
          </w:p>
        </w:tc>
        <w:tc>
          <w:tcPr>
            <w:tcW w:w="941" w:type="dxa"/>
            <w:shd w:val="clear" w:color="auto" w:fill="auto"/>
            <w:noWrap/>
            <w:vAlign w:val="center"/>
            <w:hideMark/>
          </w:tcPr>
          <w:p w14:paraId="1DF3C663" w14:textId="77777777" w:rsidR="00D05040" w:rsidRPr="00D05040" w:rsidRDefault="00D05040" w:rsidP="005E70F5">
            <w:pPr>
              <w:jc w:val="right"/>
            </w:pPr>
            <w:r w:rsidRPr="00D05040">
              <w:t>100.0%</w:t>
            </w:r>
          </w:p>
        </w:tc>
      </w:tr>
      <w:tr w:rsidR="00D05040" w:rsidRPr="00D05040" w14:paraId="481BBC1F" w14:textId="77777777" w:rsidTr="005E70F5">
        <w:trPr>
          <w:cantSplit/>
          <w:jc w:val="center"/>
        </w:trPr>
        <w:tc>
          <w:tcPr>
            <w:tcW w:w="892" w:type="dxa"/>
            <w:noWrap/>
            <w:vAlign w:val="bottom"/>
            <w:hideMark/>
          </w:tcPr>
          <w:p w14:paraId="45C630A8" w14:textId="77777777" w:rsidR="00D05040" w:rsidRPr="00D05040" w:rsidRDefault="00D05040" w:rsidP="00D05040">
            <w:r w:rsidRPr="00D05040">
              <w:t>Vol</w:t>
            </w:r>
          </w:p>
        </w:tc>
        <w:tc>
          <w:tcPr>
            <w:tcW w:w="796" w:type="dxa"/>
            <w:noWrap/>
            <w:vAlign w:val="bottom"/>
            <w:hideMark/>
          </w:tcPr>
          <w:p w14:paraId="5F457F30" w14:textId="77777777" w:rsidR="00D05040" w:rsidRPr="00D05040" w:rsidRDefault="00D05040" w:rsidP="00D05040">
            <w:r w:rsidRPr="00D05040">
              <w:t>W</w:t>
            </w:r>
          </w:p>
        </w:tc>
        <w:tc>
          <w:tcPr>
            <w:tcW w:w="1097" w:type="dxa"/>
            <w:noWrap/>
            <w:vAlign w:val="bottom"/>
            <w:hideMark/>
          </w:tcPr>
          <w:p w14:paraId="082D2C55" w14:textId="77777777" w:rsidR="00D05040" w:rsidRPr="00D05040" w:rsidRDefault="00D05040" w:rsidP="00D05040">
            <w:r w:rsidRPr="00D05040">
              <w:t>34513</w:t>
            </w:r>
          </w:p>
        </w:tc>
        <w:tc>
          <w:tcPr>
            <w:tcW w:w="3330" w:type="dxa"/>
            <w:vAlign w:val="bottom"/>
            <w:hideMark/>
          </w:tcPr>
          <w:p w14:paraId="480A6ED4" w14:textId="77777777" w:rsidR="00D05040" w:rsidRPr="00D05040" w:rsidRDefault="00D05040" w:rsidP="00D05040">
            <w:r w:rsidRPr="00D05040">
              <w:t>1,1,2-Trichloroethane, suspended</w:t>
            </w:r>
          </w:p>
        </w:tc>
        <w:tc>
          <w:tcPr>
            <w:tcW w:w="1080" w:type="dxa"/>
            <w:noWrap/>
            <w:vAlign w:val="center"/>
            <w:hideMark/>
          </w:tcPr>
          <w:p w14:paraId="534A8C76" w14:textId="77777777" w:rsidR="00D05040" w:rsidRPr="00D05040" w:rsidRDefault="00D05040" w:rsidP="005E70F5">
            <w:pPr>
              <w:jc w:val="right"/>
            </w:pPr>
            <w:r w:rsidRPr="00D05040">
              <w:t>10</w:t>
            </w:r>
          </w:p>
        </w:tc>
        <w:tc>
          <w:tcPr>
            <w:tcW w:w="928" w:type="dxa"/>
            <w:noWrap/>
            <w:vAlign w:val="center"/>
            <w:hideMark/>
          </w:tcPr>
          <w:p w14:paraId="6DFB75B6" w14:textId="77777777" w:rsidR="00D05040" w:rsidRPr="00D05040" w:rsidRDefault="00D05040" w:rsidP="005E70F5">
            <w:pPr>
              <w:jc w:val="right"/>
            </w:pPr>
            <w:r w:rsidRPr="00D05040">
              <w:t>0</w:t>
            </w:r>
          </w:p>
        </w:tc>
        <w:tc>
          <w:tcPr>
            <w:tcW w:w="1042" w:type="dxa"/>
            <w:noWrap/>
            <w:vAlign w:val="center"/>
            <w:hideMark/>
          </w:tcPr>
          <w:p w14:paraId="62DFC811" w14:textId="77777777" w:rsidR="00D05040" w:rsidRPr="00D05040" w:rsidRDefault="00D05040" w:rsidP="005E70F5">
            <w:pPr>
              <w:jc w:val="right"/>
            </w:pPr>
            <w:r w:rsidRPr="00D05040">
              <w:t>0.0%</w:t>
            </w:r>
          </w:p>
        </w:tc>
        <w:tc>
          <w:tcPr>
            <w:tcW w:w="830" w:type="dxa"/>
            <w:shd w:val="clear" w:color="auto" w:fill="auto"/>
            <w:noWrap/>
            <w:vAlign w:val="center"/>
            <w:hideMark/>
          </w:tcPr>
          <w:p w14:paraId="3E0B253E" w14:textId="77777777" w:rsidR="00D05040" w:rsidRPr="00D05040" w:rsidRDefault="00D05040" w:rsidP="005E70F5">
            <w:pPr>
              <w:jc w:val="right"/>
            </w:pPr>
            <w:r w:rsidRPr="00D05040">
              <w:t>10</w:t>
            </w:r>
          </w:p>
        </w:tc>
        <w:tc>
          <w:tcPr>
            <w:tcW w:w="941" w:type="dxa"/>
            <w:shd w:val="clear" w:color="auto" w:fill="auto"/>
            <w:noWrap/>
            <w:vAlign w:val="center"/>
            <w:hideMark/>
          </w:tcPr>
          <w:p w14:paraId="4CA09909" w14:textId="77777777" w:rsidR="00D05040" w:rsidRPr="00D05040" w:rsidRDefault="00D05040" w:rsidP="005E70F5">
            <w:pPr>
              <w:jc w:val="right"/>
            </w:pPr>
            <w:r w:rsidRPr="00D05040">
              <w:t>100.0%</w:t>
            </w:r>
          </w:p>
        </w:tc>
      </w:tr>
      <w:tr w:rsidR="00D05040" w:rsidRPr="00D05040" w14:paraId="6E92FE42" w14:textId="77777777" w:rsidTr="005E70F5">
        <w:trPr>
          <w:cantSplit/>
          <w:jc w:val="center"/>
        </w:trPr>
        <w:tc>
          <w:tcPr>
            <w:tcW w:w="892" w:type="dxa"/>
            <w:noWrap/>
            <w:vAlign w:val="bottom"/>
            <w:hideMark/>
          </w:tcPr>
          <w:p w14:paraId="6B0CC089" w14:textId="77777777" w:rsidR="00D05040" w:rsidRPr="00D05040" w:rsidRDefault="00D05040" w:rsidP="00D05040">
            <w:r w:rsidRPr="00D05040">
              <w:t>Vol</w:t>
            </w:r>
          </w:p>
        </w:tc>
        <w:tc>
          <w:tcPr>
            <w:tcW w:w="796" w:type="dxa"/>
            <w:noWrap/>
            <w:vAlign w:val="bottom"/>
            <w:hideMark/>
          </w:tcPr>
          <w:p w14:paraId="6343285A" w14:textId="77777777" w:rsidR="00D05040" w:rsidRPr="00D05040" w:rsidRDefault="00D05040" w:rsidP="00D05040">
            <w:r w:rsidRPr="00D05040">
              <w:t>W</w:t>
            </w:r>
          </w:p>
        </w:tc>
        <w:tc>
          <w:tcPr>
            <w:tcW w:w="1097" w:type="dxa"/>
            <w:noWrap/>
            <w:vAlign w:val="bottom"/>
            <w:hideMark/>
          </w:tcPr>
          <w:p w14:paraId="226FE3C8" w14:textId="77777777" w:rsidR="00D05040" w:rsidRPr="00D05040" w:rsidRDefault="00D05040" w:rsidP="00D05040">
            <w:r w:rsidRPr="00D05040">
              <w:t>34516</w:t>
            </w:r>
          </w:p>
        </w:tc>
        <w:tc>
          <w:tcPr>
            <w:tcW w:w="3330" w:type="dxa"/>
            <w:vAlign w:val="bottom"/>
            <w:hideMark/>
          </w:tcPr>
          <w:p w14:paraId="39823664" w14:textId="77777777" w:rsidR="00D05040" w:rsidRPr="00D05040" w:rsidRDefault="00D05040" w:rsidP="00D05040">
            <w:r w:rsidRPr="00D05040">
              <w:t>1,1,2,2-Tetrachloroethane, total</w:t>
            </w:r>
          </w:p>
        </w:tc>
        <w:tc>
          <w:tcPr>
            <w:tcW w:w="1080" w:type="dxa"/>
            <w:noWrap/>
            <w:vAlign w:val="center"/>
            <w:hideMark/>
          </w:tcPr>
          <w:p w14:paraId="536D5FC9" w14:textId="77777777" w:rsidR="00D05040" w:rsidRPr="00D05040" w:rsidRDefault="00D05040" w:rsidP="005E70F5">
            <w:pPr>
              <w:jc w:val="right"/>
            </w:pPr>
            <w:r w:rsidRPr="00D05040">
              <w:t>237</w:t>
            </w:r>
          </w:p>
        </w:tc>
        <w:tc>
          <w:tcPr>
            <w:tcW w:w="928" w:type="dxa"/>
            <w:noWrap/>
            <w:vAlign w:val="center"/>
            <w:hideMark/>
          </w:tcPr>
          <w:p w14:paraId="26008A79" w14:textId="77777777" w:rsidR="00D05040" w:rsidRPr="00D05040" w:rsidRDefault="00D05040" w:rsidP="005E70F5">
            <w:pPr>
              <w:jc w:val="right"/>
            </w:pPr>
            <w:r w:rsidRPr="00D05040">
              <w:t>0</w:t>
            </w:r>
          </w:p>
        </w:tc>
        <w:tc>
          <w:tcPr>
            <w:tcW w:w="1042" w:type="dxa"/>
            <w:noWrap/>
            <w:vAlign w:val="center"/>
            <w:hideMark/>
          </w:tcPr>
          <w:p w14:paraId="7DCCFF5F" w14:textId="77777777" w:rsidR="00D05040" w:rsidRPr="00D05040" w:rsidRDefault="00D05040" w:rsidP="005E70F5">
            <w:pPr>
              <w:jc w:val="right"/>
            </w:pPr>
            <w:r w:rsidRPr="00D05040">
              <w:t>0.0%</w:t>
            </w:r>
          </w:p>
        </w:tc>
        <w:tc>
          <w:tcPr>
            <w:tcW w:w="830" w:type="dxa"/>
            <w:shd w:val="clear" w:color="auto" w:fill="auto"/>
            <w:noWrap/>
            <w:vAlign w:val="center"/>
            <w:hideMark/>
          </w:tcPr>
          <w:p w14:paraId="3C6DE14A" w14:textId="77777777" w:rsidR="00D05040" w:rsidRPr="00D05040" w:rsidRDefault="00D05040" w:rsidP="005E70F5">
            <w:pPr>
              <w:jc w:val="right"/>
            </w:pPr>
            <w:r w:rsidRPr="00D05040">
              <w:t>237</w:t>
            </w:r>
          </w:p>
        </w:tc>
        <w:tc>
          <w:tcPr>
            <w:tcW w:w="941" w:type="dxa"/>
            <w:shd w:val="clear" w:color="auto" w:fill="auto"/>
            <w:noWrap/>
            <w:vAlign w:val="center"/>
            <w:hideMark/>
          </w:tcPr>
          <w:p w14:paraId="5E689E6F" w14:textId="77777777" w:rsidR="00D05040" w:rsidRPr="00D05040" w:rsidRDefault="00D05040" w:rsidP="005E70F5">
            <w:pPr>
              <w:jc w:val="right"/>
            </w:pPr>
            <w:r w:rsidRPr="00D05040">
              <w:t>100.0%</w:t>
            </w:r>
          </w:p>
        </w:tc>
      </w:tr>
      <w:tr w:rsidR="00D05040" w:rsidRPr="00D05040" w14:paraId="461B4D70" w14:textId="77777777" w:rsidTr="005E70F5">
        <w:trPr>
          <w:cantSplit/>
          <w:jc w:val="center"/>
        </w:trPr>
        <w:tc>
          <w:tcPr>
            <w:tcW w:w="892" w:type="dxa"/>
            <w:noWrap/>
            <w:vAlign w:val="bottom"/>
            <w:hideMark/>
          </w:tcPr>
          <w:p w14:paraId="1831266F" w14:textId="77777777" w:rsidR="00D05040" w:rsidRPr="00D05040" w:rsidRDefault="00D05040" w:rsidP="00D05040">
            <w:r w:rsidRPr="00D05040">
              <w:t>Vol</w:t>
            </w:r>
          </w:p>
        </w:tc>
        <w:tc>
          <w:tcPr>
            <w:tcW w:w="796" w:type="dxa"/>
            <w:noWrap/>
            <w:vAlign w:val="bottom"/>
            <w:hideMark/>
          </w:tcPr>
          <w:p w14:paraId="309C3EED" w14:textId="77777777" w:rsidR="00D05040" w:rsidRPr="00D05040" w:rsidRDefault="00D05040" w:rsidP="00D05040">
            <w:r w:rsidRPr="00D05040">
              <w:t>W</w:t>
            </w:r>
          </w:p>
        </w:tc>
        <w:tc>
          <w:tcPr>
            <w:tcW w:w="1097" w:type="dxa"/>
            <w:noWrap/>
            <w:vAlign w:val="bottom"/>
            <w:hideMark/>
          </w:tcPr>
          <w:p w14:paraId="7526D253" w14:textId="77777777" w:rsidR="00D05040" w:rsidRPr="00D05040" w:rsidRDefault="00D05040" w:rsidP="00D05040">
            <w:r w:rsidRPr="00D05040">
              <w:t>34531</w:t>
            </w:r>
          </w:p>
        </w:tc>
        <w:tc>
          <w:tcPr>
            <w:tcW w:w="3330" w:type="dxa"/>
            <w:vAlign w:val="bottom"/>
            <w:hideMark/>
          </w:tcPr>
          <w:p w14:paraId="6D5FBE40" w14:textId="77777777" w:rsidR="00D05040" w:rsidRPr="00D05040" w:rsidRDefault="00D05040" w:rsidP="00D05040">
            <w:r w:rsidRPr="00D05040">
              <w:t>1,2-Dichloroethane, total</w:t>
            </w:r>
          </w:p>
        </w:tc>
        <w:tc>
          <w:tcPr>
            <w:tcW w:w="1080" w:type="dxa"/>
            <w:noWrap/>
            <w:vAlign w:val="center"/>
            <w:hideMark/>
          </w:tcPr>
          <w:p w14:paraId="0D128015" w14:textId="77777777" w:rsidR="00D05040" w:rsidRPr="00D05040" w:rsidRDefault="00D05040" w:rsidP="005E70F5">
            <w:pPr>
              <w:jc w:val="right"/>
            </w:pPr>
            <w:r w:rsidRPr="00D05040">
              <w:t>1972</w:t>
            </w:r>
          </w:p>
        </w:tc>
        <w:tc>
          <w:tcPr>
            <w:tcW w:w="928" w:type="dxa"/>
            <w:noWrap/>
            <w:vAlign w:val="center"/>
            <w:hideMark/>
          </w:tcPr>
          <w:p w14:paraId="19C86F96" w14:textId="77777777" w:rsidR="00D05040" w:rsidRPr="00D05040" w:rsidRDefault="00D05040" w:rsidP="005E70F5">
            <w:pPr>
              <w:jc w:val="right"/>
            </w:pPr>
            <w:r w:rsidRPr="00D05040">
              <w:t>0</w:t>
            </w:r>
          </w:p>
        </w:tc>
        <w:tc>
          <w:tcPr>
            <w:tcW w:w="1042" w:type="dxa"/>
            <w:noWrap/>
            <w:vAlign w:val="center"/>
            <w:hideMark/>
          </w:tcPr>
          <w:p w14:paraId="396D8BAF" w14:textId="77777777" w:rsidR="00D05040" w:rsidRPr="00D05040" w:rsidRDefault="00D05040" w:rsidP="005E70F5">
            <w:pPr>
              <w:jc w:val="right"/>
            </w:pPr>
            <w:r w:rsidRPr="00D05040">
              <w:t>0.0%</w:t>
            </w:r>
          </w:p>
        </w:tc>
        <w:tc>
          <w:tcPr>
            <w:tcW w:w="830" w:type="dxa"/>
            <w:shd w:val="clear" w:color="auto" w:fill="auto"/>
            <w:noWrap/>
            <w:vAlign w:val="center"/>
            <w:hideMark/>
          </w:tcPr>
          <w:p w14:paraId="3A948946" w14:textId="77777777" w:rsidR="00D05040" w:rsidRPr="00D05040" w:rsidRDefault="00D05040" w:rsidP="005E70F5">
            <w:pPr>
              <w:jc w:val="right"/>
            </w:pPr>
            <w:r w:rsidRPr="00D05040">
              <w:t>1972</w:t>
            </w:r>
          </w:p>
        </w:tc>
        <w:tc>
          <w:tcPr>
            <w:tcW w:w="941" w:type="dxa"/>
            <w:shd w:val="clear" w:color="auto" w:fill="auto"/>
            <w:noWrap/>
            <w:vAlign w:val="center"/>
            <w:hideMark/>
          </w:tcPr>
          <w:p w14:paraId="6F630DF4" w14:textId="77777777" w:rsidR="00D05040" w:rsidRPr="00D05040" w:rsidRDefault="00D05040" w:rsidP="005E70F5">
            <w:pPr>
              <w:jc w:val="right"/>
            </w:pPr>
            <w:r w:rsidRPr="00D05040">
              <w:t>100.0%</w:t>
            </w:r>
          </w:p>
        </w:tc>
      </w:tr>
      <w:tr w:rsidR="00D05040" w:rsidRPr="00D05040" w14:paraId="4C9640C6" w14:textId="77777777" w:rsidTr="005E70F5">
        <w:trPr>
          <w:cantSplit/>
          <w:jc w:val="center"/>
        </w:trPr>
        <w:tc>
          <w:tcPr>
            <w:tcW w:w="892" w:type="dxa"/>
            <w:noWrap/>
            <w:vAlign w:val="bottom"/>
            <w:hideMark/>
          </w:tcPr>
          <w:p w14:paraId="2076AF03" w14:textId="77777777" w:rsidR="00D05040" w:rsidRPr="00D05040" w:rsidRDefault="00D05040" w:rsidP="00D05040">
            <w:r w:rsidRPr="00D05040">
              <w:t>Vol</w:t>
            </w:r>
          </w:p>
        </w:tc>
        <w:tc>
          <w:tcPr>
            <w:tcW w:w="796" w:type="dxa"/>
            <w:noWrap/>
            <w:vAlign w:val="bottom"/>
            <w:hideMark/>
          </w:tcPr>
          <w:p w14:paraId="0424BA18" w14:textId="77777777" w:rsidR="00D05040" w:rsidRPr="00D05040" w:rsidRDefault="00D05040" w:rsidP="00D05040">
            <w:r w:rsidRPr="00D05040">
              <w:t>W</w:t>
            </w:r>
          </w:p>
        </w:tc>
        <w:tc>
          <w:tcPr>
            <w:tcW w:w="1097" w:type="dxa"/>
            <w:noWrap/>
            <w:vAlign w:val="bottom"/>
            <w:hideMark/>
          </w:tcPr>
          <w:p w14:paraId="1003E072" w14:textId="77777777" w:rsidR="00D05040" w:rsidRPr="00D05040" w:rsidRDefault="00D05040" w:rsidP="00D05040">
            <w:r w:rsidRPr="00D05040">
              <w:t>34541</w:t>
            </w:r>
          </w:p>
        </w:tc>
        <w:tc>
          <w:tcPr>
            <w:tcW w:w="3330" w:type="dxa"/>
            <w:vAlign w:val="bottom"/>
            <w:hideMark/>
          </w:tcPr>
          <w:p w14:paraId="7FC631F4" w14:textId="77777777" w:rsidR="00D05040" w:rsidRPr="00D05040" w:rsidRDefault="00D05040" w:rsidP="00D05040">
            <w:r w:rsidRPr="00D05040">
              <w:t>1,2-Dichloropropane, total</w:t>
            </w:r>
          </w:p>
        </w:tc>
        <w:tc>
          <w:tcPr>
            <w:tcW w:w="1080" w:type="dxa"/>
            <w:noWrap/>
            <w:vAlign w:val="center"/>
            <w:hideMark/>
          </w:tcPr>
          <w:p w14:paraId="717754D9" w14:textId="77777777" w:rsidR="00D05040" w:rsidRPr="00D05040" w:rsidRDefault="00D05040" w:rsidP="005E70F5">
            <w:pPr>
              <w:jc w:val="right"/>
            </w:pPr>
            <w:r w:rsidRPr="00D05040">
              <w:t>1891</w:t>
            </w:r>
          </w:p>
        </w:tc>
        <w:tc>
          <w:tcPr>
            <w:tcW w:w="928" w:type="dxa"/>
            <w:noWrap/>
            <w:vAlign w:val="center"/>
            <w:hideMark/>
          </w:tcPr>
          <w:p w14:paraId="09FF08BD" w14:textId="77777777" w:rsidR="00D05040" w:rsidRPr="00D05040" w:rsidRDefault="00D05040" w:rsidP="005E70F5">
            <w:pPr>
              <w:jc w:val="right"/>
            </w:pPr>
            <w:r w:rsidRPr="00D05040">
              <w:t>0</w:t>
            </w:r>
          </w:p>
        </w:tc>
        <w:tc>
          <w:tcPr>
            <w:tcW w:w="1042" w:type="dxa"/>
            <w:noWrap/>
            <w:vAlign w:val="center"/>
            <w:hideMark/>
          </w:tcPr>
          <w:p w14:paraId="17FEF089" w14:textId="77777777" w:rsidR="00D05040" w:rsidRPr="00D05040" w:rsidRDefault="00D05040" w:rsidP="005E70F5">
            <w:pPr>
              <w:jc w:val="right"/>
            </w:pPr>
            <w:r w:rsidRPr="00D05040">
              <w:t>0.0%</w:t>
            </w:r>
          </w:p>
        </w:tc>
        <w:tc>
          <w:tcPr>
            <w:tcW w:w="830" w:type="dxa"/>
            <w:shd w:val="clear" w:color="auto" w:fill="auto"/>
            <w:noWrap/>
            <w:vAlign w:val="center"/>
            <w:hideMark/>
          </w:tcPr>
          <w:p w14:paraId="2A5E8240" w14:textId="77777777" w:rsidR="00D05040" w:rsidRPr="00D05040" w:rsidRDefault="00D05040" w:rsidP="005E70F5">
            <w:pPr>
              <w:jc w:val="right"/>
            </w:pPr>
            <w:r w:rsidRPr="00D05040">
              <w:t>1891</w:t>
            </w:r>
          </w:p>
        </w:tc>
        <w:tc>
          <w:tcPr>
            <w:tcW w:w="941" w:type="dxa"/>
            <w:shd w:val="clear" w:color="auto" w:fill="auto"/>
            <w:noWrap/>
            <w:vAlign w:val="center"/>
            <w:hideMark/>
          </w:tcPr>
          <w:p w14:paraId="06B799DC" w14:textId="77777777" w:rsidR="00D05040" w:rsidRPr="00D05040" w:rsidRDefault="00D05040" w:rsidP="005E70F5">
            <w:pPr>
              <w:jc w:val="right"/>
            </w:pPr>
            <w:r w:rsidRPr="00D05040">
              <w:t>100.0%</w:t>
            </w:r>
          </w:p>
        </w:tc>
      </w:tr>
      <w:tr w:rsidR="00D05040" w:rsidRPr="00D05040" w14:paraId="4FF54F34" w14:textId="77777777" w:rsidTr="005E70F5">
        <w:trPr>
          <w:cantSplit/>
          <w:jc w:val="center"/>
        </w:trPr>
        <w:tc>
          <w:tcPr>
            <w:tcW w:w="892" w:type="dxa"/>
            <w:noWrap/>
            <w:vAlign w:val="bottom"/>
            <w:hideMark/>
          </w:tcPr>
          <w:p w14:paraId="3B3FBA15" w14:textId="77777777" w:rsidR="00D05040" w:rsidRPr="00D05040" w:rsidRDefault="00D05040" w:rsidP="00D05040">
            <w:r w:rsidRPr="00D05040">
              <w:t>Vol</w:t>
            </w:r>
          </w:p>
        </w:tc>
        <w:tc>
          <w:tcPr>
            <w:tcW w:w="796" w:type="dxa"/>
            <w:noWrap/>
            <w:vAlign w:val="bottom"/>
            <w:hideMark/>
          </w:tcPr>
          <w:p w14:paraId="16D27C6A" w14:textId="77777777" w:rsidR="00D05040" w:rsidRPr="00D05040" w:rsidRDefault="00D05040" w:rsidP="00D05040">
            <w:r w:rsidRPr="00D05040">
              <w:t>W</w:t>
            </w:r>
          </w:p>
        </w:tc>
        <w:tc>
          <w:tcPr>
            <w:tcW w:w="1097" w:type="dxa"/>
            <w:noWrap/>
            <w:vAlign w:val="bottom"/>
            <w:hideMark/>
          </w:tcPr>
          <w:p w14:paraId="23FBBE9C" w14:textId="77777777" w:rsidR="00D05040" w:rsidRPr="00D05040" w:rsidRDefault="00D05040" w:rsidP="00D05040">
            <w:r w:rsidRPr="00D05040">
              <w:t>34546</w:t>
            </w:r>
          </w:p>
        </w:tc>
        <w:tc>
          <w:tcPr>
            <w:tcW w:w="3330" w:type="dxa"/>
            <w:vAlign w:val="bottom"/>
            <w:hideMark/>
          </w:tcPr>
          <w:p w14:paraId="0BCC20D2" w14:textId="77777777" w:rsidR="00D05040" w:rsidRPr="00D05040" w:rsidRDefault="00D05040" w:rsidP="00D05040">
            <w:r w:rsidRPr="00D05040">
              <w:t>Trans-l,2-Dichloroethene</w:t>
            </w:r>
          </w:p>
        </w:tc>
        <w:tc>
          <w:tcPr>
            <w:tcW w:w="1080" w:type="dxa"/>
            <w:noWrap/>
            <w:vAlign w:val="center"/>
            <w:hideMark/>
          </w:tcPr>
          <w:p w14:paraId="3113C9F8" w14:textId="77777777" w:rsidR="00D05040" w:rsidRPr="00D05040" w:rsidRDefault="00D05040" w:rsidP="005E70F5">
            <w:pPr>
              <w:jc w:val="right"/>
            </w:pPr>
            <w:r w:rsidRPr="00D05040">
              <w:t>1881</w:t>
            </w:r>
          </w:p>
        </w:tc>
        <w:tc>
          <w:tcPr>
            <w:tcW w:w="928" w:type="dxa"/>
            <w:noWrap/>
            <w:vAlign w:val="center"/>
            <w:hideMark/>
          </w:tcPr>
          <w:p w14:paraId="5F37F2FA" w14:textId="77777777" w:rsidR="00D05040" w:rsidRPr="00D05040" w:rsidRDefault="00D05040" w:rsidP="005E70F5">
            <w:pPr>
              <w:jc w:val="right"/>
            </w:pPr>
            <w:r w:rsidRPr="00D05040">
              <w:t>0</w:t>
            </w:r>
          </w:p>
        </w:tc>
        <w:tc>
          <w:tcPr>
            <w:tcW w:w="1042" w:type="dxa"/>
            <w:noWrap/>
            <w:vAlign w:val="center"/>
            <w:hideMark/>
          </w:tcPr>
          <w:p w14:paraId="00715065" w14:textId="77777777" w:rsidR="00D05040" w:rsidRPr="00D05040" w:rsidRDefault="00D05040" w:rsidP="005E70F5">
            <w:pPr>
              <w:jc w:val="right"/>
            </w:pPr>
            <w:r w:rsidRPr="00D05040">
              <w:t>0.0%</w:t>
            </w:r>
          </w:p>
        </w:tc>
        <w:tc>
          <w:tcPr>
            <w:tcW w:w="830" w:type="dxa"/>
            <w:shd w:val="clear" w:color="auto" w:fill="auto"/>
            <w:noWrap/>
            <w:vAlign w:val="center"/>
            <w:hideMark/>
          </w:tcPr>
          <w:p w14:paraId="1625D191" w14:textId="77777777" w:rsidR="00D05040" w:rsidRPr="00D05040" w:rsidRDefault="00D05040" w:rsidP="005E70F5">
            <w:pPr>
              <w:jc w:val="right"/>
            </w:pPr>
            <w:r w:rsidRPr="00D05040">
              <w:t>1881</w:t>
            </w:r>
          </w:p>
        </w:tc>
        <w:tc>
          <w:tcPr>
            <w:tcW w:w="941" w:type="dxa"/>
            <w:shd w:val="clear" w:color="auto" w:fill="auto"/>
            <w:noWrap/>
            <w:vAlign w:val="center"/>
            <w:hideMark/>
          </w:tcPr>
          <w:p w14:paraId="43E554DC" w14:textId="77777777" w:rsidR="00D05040" w:rsidRPr="00D05040" w:rsidRDefault="00D05040" w:rsidP="005E70F5">
            <w:pPr>
              <w:jc w:val="right"/>
            </w:pPr>
            <w:r w:rsidRPr="00D05040">
              <w:t>100.0%</w:t>
            </w:r>
          </w:p>
        </w:tc>
      </w:tr>
      <w:tr w:rsidR="00D05040" w:rsidRPr="00D05040" w14:paraId="2178BE8B" w14:textId="77777777" w:rsidTr="005E70F5">
        <w:trPr>
          <w:cantSplit/>
          <w:jc w:val="center"/>
        </w:trPr>
        <w:tc>
          <w:tcPr>
            <w:tcW w:w="892" w:type="dxa"/>
            <w:noWrap/>
            <w:vAlign w:val="bottom"/>
            <w:hideMark/>
          </w:tcPr>
          <w:p w14:paraId="10EC66CB" w14:textId="77777777" w:rsidR="00D05040" w:rsidRPr="00D05040" w:rsidRDefault="00D05040" w:rsidP="00D05040">
            <w:r w:rsidRPr="00D05040">
              <w:t>Vol</w:t>
            </w:r>
          </w:p>
        </w:tc>
        <w:tc>
          <w:tcPr>
            <w:tcW w:w="796" w:type="dxa"/>
            <w:noWrap/>
            <w:vAlign w:val="bottom"/>
            <w:hideMark/>
          </w:tcPr>
          <w:p w14:paraId="5830389C" w14:textId="77777777" w:rsidR="00D05040" w:rsidRPr="00D05040" w:rsidRDefault="00D05040" w:rsidP="00D05040">
            <w:r w:rsidRPr="00D05040">
              <w:t>W</w:t>
            </w:r>
          </w:p>
        </w:tc>
        <w:tc>
          <w:tcPr>
            <w:tcW w:w="1097" w:type="dxa"/>
            <w:noWrap/>
            <w:vAlign w:val="bottom"/>
            <w:hideMark/>
          </w:tcPr>
          <w:p w14:paraId="4CF8A1B9" w14:textId="77777777" w:rsidR="00D05040" w:rsidRPr="00D05040" w:rsidRDefault="00D05040" w:rsidP="00D05040">
            <w:r w:rsidRPr="00D05040">
              <w:t>34576</w:t>
            </w:r>
          </w:p>
        </w:tc>
        <w:tc>
          <w:tcPr>
            <w:tcW w:w="3330" w:type="dxa"/>
            <w:vAlign w:val="bottom"/>
            <w:hideMark/>
          </w:tcPr>
          <w:p w14:paraId="79610301" w14:textId="77777777" w:rsidR="00D05040" w:rsidRPr="00D05040" w:rsidRDefault="00D05040" w:rsidP="00D05040">
            <w:r w:rsidRPr="00D05040">
              <w:t>2-Chloroethyl Vinyl Ether, total</w:t>
            </w:r>
          </w:p>
        </w:tc>
        <w:tc>
          <w:tcPr>
            <w:tcW w:w="1080" w:type="dxa"/>
            <w:noWrap/>
            <w:vAlign w:val="center"/>
            <w:hideMark/>
          </w:tcPr>
          <w:p w14:paraId="19BD4489" w14:textId="77777777" w:rsidR="00D05040" w:rsidRPr="00D05040" w:rsidRDefault="00D05040" w:rsidP="005E70F5">
            <w:pPr>
              <w:jc w:val="right"/>
            </w:pPr>
            <w:r w:rsidRPr="00D05040">
              <w:t>237</w:t>
            </w:r>
          </w:p>
        </w:tc>
        <w:tc>
          <w:tcPr>
            <w:tcW w:w="928" w:type="dxa"/>
            <w:noWrap/>
            <w:vAlign w:val="center"/>
            <w:hideMark/>
          </w:tcPr>
          <w:p w14:paraId="0CFB0953" w14:textId="77777777" w:rsidR="00D05040" w:rsidRPr="00D05040" w:rsidRDefault="00D05040" w:rsidP="005E70F5">
            <w:pPr>
              <w:jc w:val="right"/>
            </w:pPr>
            <w:r w:rsidRPr="00D05040">
              <w:t>0</w:t>
            </w:r>
          </w:p>
        </w:tc>
        <w:tc>
          <w:tcPr>
            <w:tcW w:w="1042" w:type="dxa"/>
            <w:noWrap/>
            <w:vAlign w:val="center"/>
            <w:hideMark/>
          </w:tcPr>
          <w:p w14:paraId="15A1688E" w14:textId="77777777" w:rsidR="00D05040" w:rsidRPr="00D05040" w:rsidRDefault="00D05040" w:rsidP="005E70F5">
            <w:pPr>
              <w:jc w:val="right"/>
            </w:pPr>
            <w:r w:rsidRPr="00D05040">
              <w:t>0.0%</w:t>
            </w:r>
          </w:p>
        </w:tc>
        <w:tc>
          <w:tcPr>
            <w:tcW w:w="830" w:type="dxa"/>
            <w:shd w:val="clear" w:color="auto" w:fill="auto"/>
            <w:noWrap/>
            <w:vAlign w:val="center"/>
            <w:hideMark/>
          </w:tcPr>
          <w:p w14:paraId="6C34DA49" w14:textId="77777777" w:rsidR="00D05040" w:rsidRPr="00D05040" w:rsidRDefault="00D05040" w:rsidP="005E70F5">
            <w:pPr>
              <w:jc w:val="right"/>
            </w:pPr>
            <w:r w:rsidRPr="00D05040">
              <w:t>237</w:t>
            </w:r>
          </w:p>
        </w:tc>
        <w:tc>
          <w:tcPr>
            <w:tcW w:w="941" w:type="dxa"/>
            <w:shd w:val="clear" w:color="auto" w:fill="auto"/>
            <w:noWrap/>
            <w:vAlign w:val="center"/>
            <w:hideMark/>
          </w:tcPr>
          <w:p w14:paraId="42A72665" w14:textId="77777777" w:rsidR="00D05040" w:rsidRPr="00D05040" w:rsidRDefault="00D05040" w:rsidP="005E70F5">
            <w:pPr>
              <w:jc w:val="right"/>
            </w:pPr>
            <w:r w:rsidRPr="00D05040">
              <w:t>100.0%</w:t>
            </w:r>
          </w:p>
        </w:tc>
      </w:tr>
      <w:tr w:rsidR="00D05040" w:rsidRPr="00D05040" w14:paraId="3B622F57" w14:textId="77777777" w:rsidTr="005E70F5">
        <w:trPr>
          <w:cantSplit/>
          <w:jc w:val="center"/>
        </w:trPr>
        <w:tc>
          <w:tcPr>
            <w:tcW w:w="892" w:type="dxa"/>
            <w:noWrap/>
            <w:vAlign w:val="bottom"/>
            <w:hideMark/>
          </w:tcPr>
          <w:p w14:paraId="3032A9C6" w14:textId="77777777" w:rsidR="00D05040" w:rsidRPr="00D05040" w:rsidRDefault="00D05040" w:rsidP="00D05040">
            <w:r w:rsidRPr="00D05040">
              <w:t>Vol</w:t>
            </w:r>
          </w:p>
        </w:tc>
        <w:tc>
          <w:tcPr>
            <w:tcW w:w="796" w:type="dxa"/>
            <w:noWrap/>
            <w:vAlign w:val="bottom"/>
            <w:hideMark/>
          </w:tcPr>
          <w:p w14:paraId="22A7CB27" w14:textId="77777777" w:rsidR="00D05040" w:rsidRPr="00D05040" w:rsidRDefault="00D05040" w:rsidP="00D05040">
            <w:r w:rsidRPr="00D05040">
              <w:t>W</w:t>
            </w:r>
          </w:p>
        </w:tc>
        <w:tc>
          <w:tcPr>
            <w:tcW w:w="1097" w:type="dxa"/>
            <w:noWrap/>
            <w:vAlign w:val="bottom"/>
            <w:hideMark/>
          </w:tcPr>
          <w:p w14:paraId="1A294FD1" w14:textId="77777777" w:rsidR="00D05040" w:rsidRPr="00D05040" w:rsidRDefault="00D05040" w:rsidP="00D05040">
            <w:r w:rsidRPr="00D05040">
              <w:t>34699</w:t>
            </w:r>
          </w:p>
        </w:tc>
        <w:tc>
          <w:tcPr>
            <w:tcW w:w="3330" w:type="dxa"/>
            <w:vAlign w:val="bottom"/>
            <w:hideMark/>
          </w:tcPr>
          <w:p w14:paraId="3DE7C4B1" w14:textId="77777777" w:rsidR="00D05040" w:rsidRPr="00D05040" w:rsidRDefault="00D05040" w:rsidP="00D05040">
            <w:r w:rsidRPr="00D05040">
              <w:t>Trans-l,3-Dichloropropene</w:t>
            </w:r>
          </w:p>
        </w:tc>
        <w:tc>
          <w:tcPr>
            <w:tcW w:w="1080" w:type="dxa"/>
            <w:noWrap/>
            <w:vAlign w:val="center"/>
            <w:hideMark/>
          </w:tcPr>
          <w:p w14:paraId="7F7183E0" w14:textId="77777777" w:rsidR="00D05040" w:rsidRPr="00D05040" w:rsidRDefault="00D05040" w:rsidP="005E70F5">
            <w:pPr>
              <w:jc w:val="right"/>
            </w:pPr>
            <w:r w:rsidRPr="00D05040">
              <w:t>1962</w:t>
            </w:r>
          </w:p>
        </w:tc>
        <w:tc>
          <w:tcPr>
            <w:tcW w:w="928" w:type="dxa"/>
            <w:noWrap/>
            <w:vAlign w:val="center"/>
            <w:hideMark/>
          </w:tcPr>
          <w:p w14:paraId="40DD36D0" w14:textId="77777777" w:rsidR="00D05040" w:rsidRPr="00D05040" w:rsidRDefault="00D05040" w:rsidP="005E70F5">
            <w:pPr>
              <w:jc w:val="right"/>
            </w:pPr>
            <w:r w:rsidRPr="00D05040">
              <w:t>0</w:t>
            </w:r>
          </w:p>
        </w:tc>
        <w:tc>
          <w:tcPr>
            <w:tcW w:w="1042" w:type="dxa"/>
            <w:noWrap/>
            <w:vAlign w:val="center"/>
            <w:hideMark/>
          </w:tcPr>
          <w:p w14:paraId="018CAEF2" w14:textId="77777777" w:rsidR="00D05040" w:rsidRPr="00D05040" w:rsidRDefault="00D05040" w:rsidP="005E70F5">
            <w:pPr>
              <w:jc w:val="right"/>
            </w:pPr>
            <w:r w:rsidRPr="00D05040">
              <w:t>0.0%</w:t>
            </w:r>
          </w:p>
        </w:tc>
        <w:tc>
          <w:tcPr>
            <w:tcW w:w="830" w:type="dxa"/>
            <w:shd w:val="clear" w:color="auto" w:fill="auto"/>
            <w:noWrap/>
            <w:vAlign w:val="center"/>
            <w:hideMark/>
          </w:tcPr>
          <w:p w14:paraId="0D20242D" w14:textId="77777777" w:rsidR="00D05040" w:rsidRPr="00D05040" w:rsidRDefault="00D05040" w:rsidP="005E70F5">
            <w:pPr>
              <w:jc w:val="right"/>
            </w:pPr>
            <w:r w:rsidRPr="00D05040">
              <w:t>1962</w:t>
            </w:r>
          </w:p>
        </w:tc>
        <w:tc>
          <w:tcPr>
            <w:tcW w:w="941" w:type="dxa"/>
            <w:shd w:val="clear" w:color="auto" w:fill="auto"/>
            <w:noWrap/>
            <w:vAlign w:val="center"/>
            <w:hideMark/>
          </w:tcPr>
          <w:p w14:paraId="251896E9" w14:textId="77777777" w:rsidR="00D05040" w:rsidRPr="00D05040" w:rsidRDefault="00D05040" w:rsidP="005E70F5">
            <w:pPr>
              <w:jc w:val="right"/>
            </w:pPr>
            <w:r w:rsidRPr="00D05040">
              <w:t>100.0%</w:t>
            </w:r>
          </w:p>
        </w:tc>
      </w:tr>
      <w:tr w:rsidR="00D05040" w:rsidRPr="00D05040" w14:paraId="023021AF" w14:textId="77777777" w:rsidTr="005E70F5">
        <w:trPr>
          <w:cantSplit/>
          <w:jc w:val="center"/>
        </w:trPr>
        <w:tc>
          <w:tcPr>
            <w:tcW w:w="892" w:type="dxa"/>
            <w:noWrap/>
            <w:vAlign w:val="bottom"/>
            <w:hideMark/>
          </w:tcPr>
          <w:p w14:paraId="40BEF1C3" w14:textId="77777777" w:rsidR="00D05040" w:rsidRPr="00D05040" w:rsidRDefault="00D05040" w:rsidP="00D05040">
            <w:r w:rsidRPr="00D05040">
              <w:t>Vol</w:t>
            </w:r>
          </w:p>
        </w:tc>
        <w:tc>
          <w:tcPr>
            <w:tcW w:w="796" w:type="dxa"/>
            <w:noWrap/>
            <w:vAlign w:val="bottom"/>
            <w:hideMark/>
          </w:tcPr>
          <w:p w14:paraId="784D9D34" w14:textId="77777777" w:rsidR="00D05040" w:rsidRPr="00D05040" w:rsidRDefault="00D05040" w:rsidP="00D05040">
            <w:r w:rsidRPr="00D05040">
              <w:t>W</w:t>
            </w:r>
          </w:p>
        </w:tc>
        <w:tc>
          <w:tcPr>
            <w:tcW w:w="1097" w:type="dxa"/>
            <w:noWrap/>
            <w:vAlign w:val="bottom"/>
            <w:hideMark/>
          </w:tcPr>
          <w:p w14:paraId="5494CC26" w14:textId="77777777" w:rsidR="00D05040" w:rsidRPr="00D05040" w:rsidRDefault="00D05040" w:rsidP="00D05040">
            <w:r w:rsidRPr="00D05040">
              <w:t>34704</w:t>
            </w:r>
          </w:p>
        </w:tc>
        <w:tc>
          <w:tcPr>
            <w:tcW w:w="3330" w:type="dxa"/>
            <w:vAlign w:val="bottom"/>
            <w:hideMark/>
          </w:tcPr>
          <w:p w14:paraId="6B68BC2C" w14:textId="77777777" w:rsidR="00D05040" w:rsidRPr="00D05040" w:rsidRDefault="00D05040" w:rsidP="00D05040">
            <w:r w:rsidRPr="00D05040">
              <w:t>CIS-1,3-Dichloropropene</w:t>
            </w:r>
          </w:p>
        </w:tc>
        <w:tc>
          <w:tcPr>
            <w:tcW w:w="1080" w:type="dxa"/>
            <w:noWrap/>
            <w:vAlign w:val="center"/>
            <w:hideMark/>
          </w:tcPr>
          <w:p w14:paraId="2C07D32E" w14:textId="77777777" w:rsidR="00D05040" w:rsidRPr="00D05040" w:rsidRDefault="00D05040" w:rsidP="005E70F5">
            <w:pPr>
              <w:jc w:val="right"/>
            </w:pPr>
            <w:r w:rsidRPr="00D05040">
              <w:t>1972</w:t>
            </w:r>
          </w:p>
        </w:tc>
        <w:tc>
          <w:tcPr>
            <w:tcW w:w="928" w:type="dxa"/>
            <w:noWrap/>
            <w:vAlign w:val="center"/>
            <w:hideMark/>
          </w:tcPr>
          <w:p w14:paraId="433D5477" w14:textId="77777777" w:rsidR="00D05040" w:rsidRPr="00D05040" w:rsidRDefault="00D05040" w:rsidP="005E70F5">
            <w:pPr>
              <w:jc w:val="right"/>
            </w:pPr>
            <w:r w:rsidRPr="00D05040">
              <w:t>0</w:t>
            </w:r>
          </w:p>
        </w:tc>
        <w:tc>
          <w:tcPr>
            <w:tcW w:w="1042" w:type="dxa"/>
            <w:noWrap/>
            <w:vAlign w:val="center"/>
            <w:hideMark/>
          </w:tcPr>
          <w:p w14:paraId="22DE4162" w14:textId="77777777" w:rsidR="00D05040" w:rsidRPr="00D05040" w:rsidRDefault="00D05040" w:rsidP="005E70F5">
            <w:pPr>
              <w:jc w:val="right"/>
            </w:pPr>
            <w:r w:rsidRPr="00D05040">
              <w:t>0.0%</w:t>
            </w:r>
          </w:p>
        </w:tc>
        <w:tc>
          <w:tcPr>
            <w:tcW w:w="830" w:type="dxa"/>
            <w:shd w:val="clear" w:color="auto" w:fill="auto"/>
            <w:noWrap/>
            <w:vAlign w:val="center"/>
            <w:hideMark/>
          </w:tcPr>
          <w:p w14:paraId="437F1283" w14:textId="77777777" w:rsidR="00D05040" w:rsidRPr="00D05040" w:rsidRDefault="00D05040" w:rsidP="005E70F5">
            <w:pPr>
              <w:jc w:val="right"/>
            </w:pPr>
            <w:r w:rsidRPr="00D05040">
              <w:t>1972</w:t>
            </w:r>
          </w:p>
        </w:tc>
        <w:tc>
          <w:tcPr>
            <w:tcW w:w="941" w:type="dxa"/>
            <w:shd w:val="clear" w:color="auto" w:fill="auto"/>
            <w:noWrap/>
            <w:vAlign w:val="center"/>
            <w:hideMark/>
          </w:tcPr>
          <w:p w14:paraId="7CF5F11F" w14:textId="77777777" w:rsidR="00D05040" w:rsidRPr="00D05040" w:rsidRDefault="00D05040" w:rsidP="005E70F5">
            <w:pPr>
              <w:jc w:val="right"/>
            </w:pPr>
            <w:r w:rsidRPr="00D05040">
              <w:t>100.0%</w:t>
            </w:r>
          </w:p>
        </w:tc>
      </w:tr>
      <w:tr w:rsidR="00D05040" w:rsidRPr="00D05040" w14:paraId="167EBE17" w14:textId="77777777" w:rsidTr="005E70F5">
        <w:trPr>
          <w:cantSplit/>
          <w:jc w:val="center"/>
        </w:trPr>
        <w:tc>
          <w:tcPr>
            <w:tcW w:w="892" w:type="dxa"/>
            <w:noWrap/>
            <w:vAlign w:val="bottom"/>
            <w:hideMark/>
          </w:tcPr>
          <w:p w14:paraId="0B88EDF3" w14:textId="77777777" w:rsidR="00D05040" w:rsidRPr="00D05040" w:rsidRDefault="00D05040" w:rsidP="00D05040">
            <w:r w:rsidRPr="00D05040">
              <w:t>Vol</w:t>
            </w:r>
          </w:p>
        </w:tc>
        <w:tc>
          <w:tcPr>
            <w:tcW w:w="796" w:type="dxa"/>
            <w:noWrap/>
            <w:vAlign w:val="bottom"/>
            <w:hideMark/>
          </w:tcPr>
          <w:p w14:paraId="1F1D3FAD" w14:textId="77777777" w:rsidR="00D05040" w:rsidRPr="00D05040" w:rsidRDefault="00D05040" w:rsidP="00D05040">
            <w:r w:rsidRPr="00D05040">
              <w:t>W</w:t>
            </w:r>
          </w:p>
        </w:tc>
        <w:tc>
          <w:tcPr>
            <w:tcW w:w="1097" w:type="dxa"/>
            <w:noWrap/>
            <w:vAlign w:val="bottom"/>
            <w:hideMark/>
          </w:tcPr>
          <w:p w14:paraId="40208364" w14:textId="77777777" w:rsidR="00D05040" w:rsidRPr="00D05040" w:rsidRDefault="00D05040" w:rsidP="00D05040">
            <w:r w:rsidRPr="00D05040">
              <w:t>39175</w:t>
            </w:r>
          </w:p>
        </w:tc>
        <w:tc>
          <w:tcPr>
            <w:tcW w:w="3330" w:type="dxa"/>
            <w:vAlign w:val="bottom"/>
            <w:hideMark/>
          </w:tcPr>
          <w:p w14:paraId="3A5D5CB9" w14:textId="77777777" w:rsidR="00D05040" w:rsidRPr="00D05040" w:rsidRDefault="00D05040" w:rsidP="00D05040">
            <w:r w:rsidRPr="00D05040">
              <w:t>Vinyl Chloride</w:t>
            </w:r>
          </w:p>
        </w:tc>
        <w:tc>
          <w:tcPr>
            <w:tcW w:w="1080" w:type="dxa"/>
            <w:noWrap/>
            <w:vAlign w:val="center"/>
            <w:hideMark/>
          </w:tcPr>
          <w:p w14:paraId="2ABAE8A5" w14:textId="77777777" w:rsidR="00D05040" w:rsidRPr="00D05040" w:rsidRDefault="00D05040" w:rsidP="005E70F5">
            <w:pPr>
              <w:jc w:val="right"/>
            </w:pPr>
            <w:r w:rsidRPr="00D05040">
              <w:t>1958</w:t>
            </w:r>
          </w:p>
        </w:tc>
        <w:tc>
          <w:tcPr>
            <w:tcW w:w="928" w:type="dxa"/>
            <w:noWrap/>
            <w:vAlign w:val="center"/>
            <w:hideMark/>
          </w:tcPr>
          <w:p w14:paraId="5F7BC7B3" w14:textId="77777777" w:rsidR="00D05040" w:rsidRPr="00D05040" w:rsidRDefault="00D05040" w:rsidP="005E70F5">
            <w:pPr>
              <w:jc w:val="right"/>
            </w:pPr>
            <w:r w:rsidRPr="00D05040">
              <w:t>0</w:t>
            </w:r>
          </w:p>
        </w:tc>
        <w:tc>
          <w:tcPr>
            <w:tcW w:w="1042" w:type="dxa"/>
            <w:noWrap/>
            <w:vAlign w:val="center"/>
            <w:hideMark/>
          </w:tcPr>
          <w:p w14:paraId="2AA8FBFD" w14:textId="77777777" w:rsidR="00D05040" w:rsidRPr="00D05040" w:rsidRDefault="00D05040" w:rsidP="005E70F5">
            <w:pPr>
              <w:jc w:val="right"/>
            </w:pPr>
            <w:r w:rsidRPr="00D05040">
              <w:t>0.0%</w:t>
            </w:r>
          </w:p>
        </w:tc>
        <w:tc>
          <w:tcPr>
            <w:tcW w:w="830" w:type="dxa"/>
            <w:shd w:val="clear" w:color="auto" w:fill="auto"/>
            <w:noWrap/>
            <w:vAlign w:val="center"/>
            <w:hideMark/>
          </w:tcPr>
          <w:p w14:paraId="2FD7EA35" w14:textId="77777777" w:rsidR="00D05040" w:rsidRPr="00D05040" w:rsidRDefault="00D05040" w:rsidP="005E70F5">
            <w:pPr>
              <w:jc w:val="right"/>
            </w:pPr>
            <w:r w:rsidRPr="00D05040">
              <w:t>1958</w:t>
            </w:r>
          </w:p>
        </w:tc>
        <w:tc>
          <w:tcPr>
            <w:tcW w:w="941" w:type="dxa"/>
            <w:shd w:val="clear" w:color="auto" w:fill="auto"/>
            <w:noWrap/>
            <w:vAlign w:val="center"/>
            <w:hideMark/>
          </w:tcPr>
          <w:p w14:paraId="0940D02B" w14:textId="77777777" w:rsidR="00D05040" w:rsidRPr="00D05040" w:rsidRDefault="00D05040" w:rsidP="005E70F5">
            <w:pPr>
              <w:jc w:val="right"/>
            </w:pPr>
            <w:r w:rsidRPr="00D05040">
              <w:t>100.0%</w:t>
            </w:r>
          </w:p>
        </w:tc>
      </w:tr>
      <w:tr w:rsidR="00D05040" w:rsidRPr="00D05040" w14:paraId="226C05D4" w14:textId="77777777" w:rsidTr="005E70F5">
        <w:trPr>
          <w:cantSplit/>
          <w:jc w:val="center"/>
        </w:trPr>
        <w:tc>
          <w:tcPr>
            <w:tcW w:w="892" w:type="dxa"/>
            <w:noWrap/>
            <w:vAlign w:val="bottom"/>
            <w:hideMark/>
          </w:tcPr>
          <w:p w14:paraId="174F423D" w14:textId="77777777" w:rsidR="00D05040" w:rsidRPr="00D05040" w:rsidRDefault="00D05040" w:rsidP="00D05040">
            <w:r w:rsidRPr="00D05040">
              <w:t>Vol</w:t>
            </w:r>
          </w:p>
        </w:tc>
        <w:tc>
          <w:tcPr>
            <w:tcW w:w="796" w:type="dxa"/>
            <w:noWrap/>
            <w:vAlign w:val="bottom"/>
            <w:hideMark/>
          </w:tcPr>
          <w:p w14:paraId="56ACD562" w14:textId="77777777" w:rsidR="00D05040" w:rsidRPr="00D05040" w:rsidRDefault="00D05040" w:rsidP="00D05040">
            <w:r w:rsidRPr="00D05040">
              <w:t>W</w:t>
            </w:r>
          </w:p>
        </w:tc>
        <w:tc>
          <w:tcPr>
            <w:tcW w:w="1097" w:type="dxa"/>
            <w:noWrap/>
            <w:vAlign w:val="bottom"/>
            <w:hideMark/>
          </w:tcPr>
          <w:p w14:paraId="3F82E56C" w14:textId="77777777" w:rsidR="00D05040" w:rsidRPr="00D05040" w:rsidRDefault="00D05040" w:rsidP="00D05040">
            <w:r w:rsidRPr="00D05040">
              <w:t>39180</w:t>
            </w:r>
          </w:p>
        </w:tc>
        <w:tc>
          <w:tcPr>
            <w:tcW w:w="3330" w:type="dxa"/>
            <w:vAlign w:val="bottom"/>
            <w:hideMark/>
          </w:tcPr>
          <w:p w14:paraId="1BA82B64" w14:textId="77777777" w:rsidR="00D05040" w:rsidRPr="00D05040" w:rsidRDefault="00D05040" w:rsidP="00D05040">
            <w:r w:rsidRPr="00D05040">
              <w:t>Trichloroethylene</w:t>
            </w:r>
          </w:p>
        </w:tc>
        <w:tc>
          <w:tcPr>
            <w:tcW w:w="1080" w:type="dxa"/>
            <w:noWrap/>
            <w:vAlign w:val="center"/>
            <w:hideMark/>
          </w:tcPr>
          <w:p w14:paraId="1D9555ED" w14:textId="77777777" w:rsidR="00D05040" w:rsidRPr="00D05040" w:rsidRDefault="00D05040" w:rsidP="005E70F5">
            <w:pPr>
              <w:jc w:val="right"/>
            </w:pPr>
            <w:r w:rsidRPr="00D05040">
              <w:t>1963</w:t>
            </w:r>
          </w:p>
        </w:tc>
        <w:tc>
          <w:tcPr>
            <w:tcW w:w="928" w:type="dxa"/>
            <w:noWrap/>
            <w:vAlign w:val="center"/>
            <w:hideMark/>
          </w:tcPr>
          <w:p w14:paraId="050E1A3A" w14:textId="77777777" w:rsidR="00D05040" w:rsidRPr="00D05040" w:rsidRDefault="00D05040" w:rsidP="005E70F5">
            <w:pPr>
              <w:jc w:val="right"/>
            </w:pPr>
            <w:r w:rsidRPr="00D05040">
              <w:t>0</w:t>
            </w:r>
          </w:p>
        </w:tc>
        <w:tc>
          <w:tcPr>
            <w:tcW w:w="1042" w:type="dxa"/>
            <w:noWrap/>
            <w:vAlign w:val="center"/>
            <w:hideMark/>
          </w:tcPr>
          <w:p w14:paraId="0910CE3C" w14:textId="77777777" w:rsidR="00D05040" w:rsidRPr="00D05040" w:rsidRDefault="00D05040" w:rsidP="005E70F5">
            <w:pPr>
              <w:jc w:val="right"/>
            </w:pPr>
            <w:r w:rsidRPr="00D05040">
              <w:t>0.0%</w:t>
            </w:r>
          </w:p>
        </w:tc>
        <w:tc>
          <w:tcPr>
            <w:tcW w:w="830" w:type="dxa"/>
            <w:shd w:val="clear" w:color="auto" w:fill="auto"/>
            <w:noWrap/>
            <w:vAlign w:val="center"/>
            <w:hideMark/>
          </w:tcPr>
          <w:p w14:paraId="64C478E2" w14:textId="77777777" w:rsidR="00D05040" w:rsidRPr="00D05040" w:rsidRDefault="00D05040" w:rsidP="005E70F5">
            <w:pPr>
              <w:jc w:val="right"/>
            </w:pPr>
            <w:r w:rsidRPr="00D05040">
              <w:t>1963</w:t>
            </w:r>
          </w:p>
        </w:tc>
        <w:tc>
          <w:tcPr>
            <w:tcW w:w="941" w:type="dxa"/>
            <w:shd w:val="clear" w:color="auto" w:fill="auto"/>
            <w:noWrap/>
            <w:vAlign w:val="center"/>
            <w:hideMark/>
          </w:tcPr>
          <w:p w14:paraId="605E72EE" w14:textId="77777777" w:rsidR="00D05040" w:rsidRPr="00D05040" w:rsidRDefault="00D05040" w:rsidP="005E70F5">
            <w:pPr>
              <w:jc w:val="right"/>
            </w:pPr>
            <w:r w:rsidRPr="00D05040">
              <w:t>100.0%</w:t>
            </w:r>
          </w:p>
        </w:tc>
      </w:tr>
      <w:tr w:rsidR="00D05040" w:rsidRPr="00D05040" w14:paraId="0BCE4B5A" w14:textId="77777777" w:rsidTr="005E70F5">
        <w:trPr>
          <w:cantSplit/>
          <w:jc w:val="center"/>
        </w:trPr>
        <w:tc>
          <w:tcPr>
            <w:tcW w:w="892" w:type="dxa"/>
            <w:noWrap/>
            <w:vAlign w:val="bottom"/>
            <w:hideMark/>
          </w:tcPr>
          <w:p w14:paraId="2528690A" w14:textId="77777777" w:rsidR="00D05040" w:rsidRPr="00D05040" w:rsidRDefault="00D05040" w:rsidP="00D05040">
            <w:r w:rsidRPr="00D05040">
              <w:t>Vol</w:t>
            </w:r>
          </w:p>
        </w:tc>
        <w:tc>
          <w:tcPr>
            <w:tcW w:w="796" w:type="dxa"/>
            <w:noWrap/>
            <w:vAlign w:val="bottom"/>
            <w:hideMark/>
          </w:tcPr>
          <w:p w14:paraId="1A526200" w14:textId="77777777" w:rsidR="00D05040" w:rsidRPr="00D05040" w:rsidRDefault="00D05040" w:rsidP="00D05040">
            <w:r w:rsidRPr="00D05040">
              <w:t>W</w:t>
            </w:r>
          </w:p>
        </w:tc>
        <w:tc>
          <w:tcPr>
            <w:tcW w:w="1097" w:type="dxa"/>
            <w:noWrap/>
            <w:vAlign w:val="bottom"/>
            <w:hideMark/>
          </w:tcPr>
          <w:p w14:paraId="65866AC5" w14:textId="77777777" w:rsidR="00D05040" w:rsidRPr="00D05040" w:rsidRDefault="00D05040" w:rsidP="00D05040">
            <w:r w:rsidRPr="00D05040">
              <w:t>77226</w:t>
            </w:r>
          </w:p>
        </w:tc>
        <w:tc>
          <w:tcPr>
            <w:tcW w:w="3330" w:type="dxa"/>
            <w:vAlign w:val="bottom"/>
            <w:hideMark/>
          </w:tcPr>
          <w:p w14:paraId="70BB006C" w14:textId="77777777" w:rsidR="00D05040" w:rsidRPr="00D05040" w:rsidRDefault="00D05040" w:rsidP="00D05040">
            <w:r w:rsidRPr="00D05040">
              <w:t>1,3,5-Trimethylbenzene, total</w:t>
            </w:r>
          </w:p>
        </w:tc>
        <w:tc>
          <w:tcPr>
            <w:tcW w:w="1080" w:type="dxa"/>
            <w:noWrap/>
            <w:vAlign w:val="center"/>
            <w:hideMark/>
          </w:tcPr>
          <w:p w14:paraId="510C2EE9" w14:textId="77777777" w:rsidR="00D05040" w:rsidRPr="00D05040" w:rsidRDefault="00D05040" w:rsidP="005E70F5">
            <w:pPr>
              <w:jc w:val="right"/>
            </w:pPr>
            <w:r w:rsidRPr="00D05040">
              <w:t>1</w:t>
            </w:r>
          </w:p>
        </w:tc>
        <w:tc>
          <w:tcPr>
            <w:tcW w:w="928" w:type="dxa"/>
            <w:noWrap/>
            <w:vAlign w:val="center"/>
            <w:hideMark/>
          </w:tcPr>
          <w:p w14:paraId="5B708E43" w14:textId="77777777" w:rsidR="00D05040" w:rsidRPr="00D05040" w:rsidRDefault="00D05040" w:rsidP="005E70F5">
            <w:pPr>
              <w:jc w:val="right"/>
            </w:pPr>
            <w:r w:rsidRPr="00D05040">
              <w:t>0</w:t>
            </w:r>
          </w:p>
        </w:tc>
        <w:tc>
          <w:tcPr>
            <w:tcW w:w="1042" w:type="dxa"/>
            <w:noWrap/>
            <w:vAlign w:val="center"/>
            <w:hideMark/>
          </w:tcPr>
          <w:p w14:paraId="080E9695" w14:textId="77777777" w:rsidR="00D05040" w:rsidRPr="00D05040" w:rsidRDefault="00D05040" w:rsidP="005E70F5">
            <w:pPr>
              <w:jc w:val="right"/>
            </w:pPr>
            <w:r w:rsidRPr="00D05040">
              <w:t>0.0%</w:t>
            </w:r>
          </w:p>
        </w:tc>
        <w:tc>
          <w:tcPr>
            <w:tcW w:w="830" w:type="dxa"/>
            <w:shd w:val="clear" w:color="auto" w:fill="auto"/>
            <w:noWrap/>
            <w:vAlign w:val="center"/>
            <w:hideMark/>
          </w:tcPr>
          <w:p w14:paraId="32B3775F" w14:textId="77777777" w:rsidR="00D05040" w:rsidRPr="00D05040" w:rsidRDefault="00D05040" w:rsidP="005E70F5">
            <w:pPr>
              <w:jc w:val="right"/>
            </w:pPr>
            <w:r w:rsidRPr="00D05040">
              <w:t>1</w:t>
            </w:r>
          </w:p>
        </w:tc>
        <w:tc>
          <w:tcPr>
            <w:tcW w:w="941" w:type="dxa"/>
            <w:shd w:val="clear" w:color="auto" w:fill="auto"/>
            <w:noWrap/>
            <w:vAlign w:val="center"/>
            <w:hideMark/>
          </w:tcPr>
          <w:p w14:paraId="29F7358E" w14:textId="77777777" w:rsidR="00D05040" w:rsidRPr="00D05040" w:rsidRDefault="00D05040" w:rsidP="005E70F5">
            <w:pPr>
              <w:jc w:val="right"/>
            </w:pPr>
            <w:r w:rsidRPr="00D05040">
              <w:t>100.0%</w:t>
            </w:r>
          </w:p>
        </w:tc>
      </w:tr>
      <w:tr w:rsidR="00D05040" w:rsidRPr="00D05040" w14:paraId="4DA80AA7" w14:textId="77777777" w:rsidTr="005E70F5">
        <w:trPr>
          <w:cantSplit/>
          <w:jc w:val="center"/>
        </w:trPr>
        <w:tc>
          <w:tcPr>
            <w:tcW w:w="892" w:type="dxa"/>
            <w:noWrap/>
            <w:vAlign w:val="bottom"/>
            <w:hideMark/>
          </w:tcPr>
          <w:p w14:paraId="042D691B" w14:textId="77777777" w:rsidR="00D05040" w:rsidRPr="00D05040" w:rsidRDefault="00D05040" w:rsidP="00D05040">
            <w:r w:rsidRPr="00D05040">
              <w:t>Vol</w:t>
            </w:r>
          </w:p>
        </w:tc>
        <w:tc>
          <w:tcPr>
            <w:tcW w:w="796" w:type="dxa"/>
            <w:noWrap/>
            <w:vAlign w:val="bottom"/>
            <w:hideMark/>
          </w:tcPr>
          <w:p w14:paraId="5D25E721" w14:textId="77777777" w:rsidR="00D05040" w:rsidRPr="00D05040" w:rsidRDefault="00D05040" w:rsidP="00D05040">
            <w:r w:rsidRPr="00D05040">
              <w:t>W</w:t>
            </w:r>
          </w:p>
        </w:tc>
        <w:tc>
          <w:tcPr>
            <w:tcW w:w="1097" w:type="dxa"/>
            <w:noWrap/>
            <w:vAlign w:val="bottom"/>
            <w:hideMark/>
          </w:tcPr>
          <w:p w14:paraId="1220D148" w14:textId="77777777" w:rsidR="00D05040" w:rsidRPr="00D05040" w:rsidRDefault="00D05040" w:rsidP="00D05040">
            <w:r w:rsidRPr="00D05040">
              <w:t>78124</w:t>
            </w:r>
          </w:p>
        </w:tc>
        <w:tc>
          <w:tcPr>
            <w:tcW w:w="3330" w:type="dxa"/>
            <w:vAlign w:val="bottom"/>
            <w:hideMark/>
          </w:tcPr>
          <w:p w14:paraId="1009670A" w14:textId="77777777" w:rsidR="00D05040" w:rsidRPr="00D05040" w:rsidRDefault="00D05040" w:rsidP="00D05040">
            <w:r w:rsidRPr="00D05040">
              <w:t>Benzene</w:t>
            </w:r>
          </w:p>
        </w:tc>
        <w:tc>
          <w:tcPr>
            <w:tcW w:w="1080" w:type="dxa"/>
            <w:noWrap/>
            <w:vAlign w:val="center"/>
            <w:hideMark/>
          </w:tcPr>
          <w:p w14:paraId="53C2A0BB" w14:textId="77777777" w:rsidR="00D05040" w:rsidRPr="00D05040" w:rsidRDefault="00D05040" w:rsidP="005E70F5">
            <w:pPr>
              <w:jc w:val="right"/>
            </w:pPr>
            <w:r w:rsidRPr="00D05040">
              <w:t>35</w:t>
            </w:r>
          </w:p>
        </w:tc>
        <w:tc>
          <w:tcPr>
            <w:tcW w:w="928" w:type="dxa"/>
            <w:noWrap/>
            <w:vAlign w:val="center"/>
            <w:hideMark/>
          </w:tcPr>
          <w:p w14:paraId="6C9D0551" w14:textId="77777777" w:rsidR="00D05040" w:rsidRPr="00D05040" w:rsidRDefault="00D05040" w:rsidP="005E70F5">
            <w:pPr>
              <w:jc w:val="right"/>
            </w:pPr>
            <w:r w:rsidRPr="00D05040">
              <w:t>0</w:t>
            </w:r>
          </w:p>
        </w:tc>
        <w:tc>
          <w:tcPr>
            <w:tcW w:w="1042" w:type="dxa"/>
            <w:noWrap/>
            <w:vAlign w:val="center"/>
            <w:hideMark/>
          </w:tcPr>
          <w:p w14:paraId="5EE1D708" w14:textId="77777777" w:rsidR="00D05040" w:rsidRPr="00D05040" w:rsidRDefault="00D05040" w:rsidP="005E70F5">
            <w:pPr>
              <w:jc w:val="right"/>
            </w:pPr>
            <w:r w:rsidRPr="00D05040">
              <w:t>0.0%</w:t>
            </w:r>
          </w:p>
        </w:tc>
        <w:tc>
          <w:tcPr>
            <w:tcW w:w="830" w:type="dxa"/>
            <w:shd w:val="clear" w:color="auto" w:fill="auto"/>
            <w:noWrap/>
            <w:vAlign w:val="center"/>
            <w:hideMark/>
          </w:tcPr>
          <w:p w14:paraId="1903293F" w14:textId="77777777" w:rsidR="00D05040" w:rsidRPr="00D05040" w:rsidRDefault="00D05040" w:rsidP="005E70F5">
            <w:pPr>
              <w:jc w:val="right"/>
            </w:pPr>
            <w:r w:rsidRPr="00D05040">
              <w:t>35</w:t>
            </w:r>
          </w:p>
        </w:tc>
        <w:tc>
          <w:tcPr>
            <w:tcW w:w="941" w:type="dxa"/>
            <w:shd w:val="clear" w:color="auto" w:fill="auto"/>
            <w:noWrap/>
            <w:vAlign w:val="center"/>
            <w:hideMark/>
          </w:tcPr>
          <w:p w14:paraId="29521979" w14:textId="77777777" w:rsidR="00D05040" w:rsidRPr="00D05040" w:rsidRDefault="00D05040" w:rsidP="005E70F5">
            <w:pPr>
              <w:jc w:val="right"/>
            </w:pPr>
            <w:r w:rsidRPr="00D05040">
              <w:t>100.0%</w:t>
            </w:r>
          </w:p>
        </w:tc>
      </w:tr>
      <w:tr w:rsidR="00D05040" w:rsidRPr="00D05040" w14:paraId="76A2732E" w14:textId="77777777" w:rsidTr="005E70F5">
        <w:trPr>
          <w:cantSplit/>
          <w:jc w:val="center"/>
        </w:trPr>
        <w:tc>
          <w:tcPr>
            <w:tcW w:w="892" w:type="dxa"/>
            <w:noWrap/>
            <w:vAlign w:val="bottom"/>
            <w:hideMark/>
          </w:tcPr>
          <w:p w14:paraId="42AD7E63" w14:textId="77777777" w:rsidR="00D05040" w:rsidRPr="00D05040" w:rsidRDefault="00D05040" w:rsidP="00D05040">
            <w:r w:rsidRPr="00D05040">
              <w:t>Vol</w:t>
            </w:r>
          </w:p>
        </w:tc>
        <w:tc>
          <w:tcPr>
            <w:tcW w:w="796" w:type="dxa"/>
            <w:noWrap/>
            <w:vAlign w:val="bottom"/>
            <w:hideMark/>
          </w:tcPr>
          <w:p w14:paraId="14D66E04" w14:textId="77777777" w:rsidR="00D05040" w:rsidRPr="00D05040" w:rsidRDefault="00D05040" w:rsidP="00D05040">
            <w:r w:rsidRPr="00D05040">
              <w:t>W</w:t>
            </w:r>
          </w:p>
        </w:tc>
        <w:tc>
          <w:tcPr>
            <w:tcW w:w="1097" w:type="dxa"/>
            <w:noWrap/>
            <w:vAlign w:val="bottom"/>
            <w:hideMark/>
          </w:tcPr>
          <w:p w14:paraId="01473EF6" w14:textId="77777777" w:rsidR="00D05040" w:rsidRPr="00D05040" w:rsidRDefault="00D05040" w:rsidP="00D05040">
            <w:r w:rsidRPr="00D05040">
              <w:t>78131</w:t>
            </w:r>
          </w:p>
        </w:tc>
        <w:tc>
          <w:tcPr>
            <w:tcW w:w="3330" w:type="dxa"/>
            <w:vAlign w:val="bottom"/>
            <w:hideMark/>
          </w:tcPr>
          <w:p w14:paraId="25471CFD" w14:textId="77777777" w:rsidR="00D05040" w:rsidRPr="00D05040" w:rsidRDefault="00D05040" w:rsidP="00D05040">
            <w:r w:rsidRPr="00D05040">
              <w:t>Toluene</w:t>
            </w:r>
          </w:p>
        </w:tc>
        <w:tc>
          <w:tcPr>
            <w:tcW w:w="1080" w:type="dxa"/>
            <w:noWrap/>
            <w:vAlign w:val="center"/>
            <w:hideMark/>
          </w:tcPr>
          <w:p w14:paraId="342FE38A" w14:textId="77777777" w:rsidR="00D05040" w:rsidRPr="00D05040" w:rsidRDefault="00D05040" w:rsidP="005E70F5">
            <w:pPr>
              <w:jc w:val="right"/>
            </w:pPr>
            <w:r w:rsidRPr="00D05040">
              <w:t>45</w:t>
            </w:r>
          </w:p>
        </w:tc>
        <w:tc>
          <w:tcPr>
            <w:tcW w:w="928" w:type="dxa"/>
            <w:noWrap/>
            <w:vAlign w:val="center"/>
            <w:hideMark/>
          </w:tcPr>
          <w:p w14:paraId="2C38EB01" w14:textId="77777777" w:rsidR="00D05040" w:rsidRPr="00D05040" w:rsidRDefault="00D05040" w:rsidP="005E70F5">
            <w:pPr>
              <w:jc w:val="right"/>
            </w:pPr>
            <w:r w:rsidRPr="00D05040">
              <w:t>0</w:t>
            </w:r>
          </w:p>
        </w:tc>
        <w:tc>
          <w:tcPr>
            <w:tcW w:w="1042" w:type="dxa"/>
            <w:noWrap/>
            <w:vAlign w:val="center"/>
            <w:hideMark/>
          </w:tcPr>
          <w:p w14:paraId="1E9C5A99" w14:textId="77777777" w:rsidR="00D05040" w:rsidRPr="00D05040" w:rsidRDefault="00D05040" w:rsidP="005E70F5">
            <w:pPr>
              <w:jc w:val="right"/>
            </w:pPr>
            <w:r w:rsidRPr="00D05040">
              <w:t>0.0%</w:t>
            </w:r>
          </w:p>
        </w:tc>
        <w:tc>
          <w:tcPr>
            <w:tcW w:w="830" w:type="dxa"/>
            <w:shd w:val="clear" w:color="auto" w:fill="auto"/>
            <w:noWrap/>
            <w:vAlign w:val="center"/>
            <w:hideMark/>
          </w:tcPr>
          <w:p w14:paraId="6F4C5783" w14:textId="77777777" w:rsidR="00D05040" w:rsidRPr="00D05040" w:rsidRDefault="00D05040" w:rsidP="005E70F5">
            <w:pPr>
              <w:jc w:val="right"/>
            </w:pPr>
            <w:r w:rsidRPr="00D05040">
              <w:t>45</w:t>
            </w:r>
          </w:p>
        </w:tc>
        <w:tc>
          <w:tcPr>
            <w:tcW w:w="941" w:type="dxa"/>
            <w:shd w:val="clear" w:color="auto" w:fill="auto"/>
            <w:noWrap/>
            <w:vAlign w:val="center"/>
            <w:hideMark/>
          </w:tcPr>
          <w:p w14:paraId="5EC6406D" w14:textId="77777777" w:rsidR="00D05040" w:rsidRPr="00D05040" w:rsidRDefault="00D05040" w:rsidP="005E70F5">
            <w:pPr>
              <w:jc w:val="right"/>
            </w:pPr>
            <w:r w:rsidRPr="00D05040">
              <w:t>100.0%</w:t>
            </w:r>
          </w:p>
        </w:tc>
      </w:tr>
    </w:tbl>
    <w:p w14:paraId="5129A6E4" w14:textId="77777777" w:rsidR="00D05040" w:rsidRPr="00D05040" w:rsidRDefault="00D05040" w:rsidP="00D05040"/>
    <w:p w14:paraId="25D57E82" w14:textId="7F337807" w:rsidR="00F82575" w:rsidRDefault="00F82575">
      <w:pPr>
        <w:spacing w:after="160" w:line="259" w:lineRule="auto"/>
      </w:pPr>
      <w:r>
        <w:br w:type="page"/>
      </w:r>
    </w:p>
    <w:p w14:paraId="74909E13" w14:textId="1615951C" w:rsidR="008275C3" w:rsidRDefault="00F82575" w:rsidP="00F82575">
      <w:pPr>
        <w:pStyle w:val="Heading1"/>
      </w:pPr>
      <w:bookmarkStart w:id="13" w:name="_Toc110850395"/>
      <w:r>
        <w:lastRenderedPageBreak/>
        <w:t>Table S6: Species List</w:t>
      </w:r>
      <w:bookmarkEnd w:id="13"/>
    </w:p>
    <w:p w14:paraId="7613AFE8" w14:textId="3F62AA41" w:rsidR="00F82575" w:rsidRDefault="00F82575" w:rsidP="00FB09C2">
      <w:pPr>
        <w:pStyle w:val="Heading2"/>
      </w:pPr>
      <w:bookmarkStart w:id="14" w:name="_Toc110850396"/>
      <w:r>
        <w:t>Benthic Infauna</w:t>
      </w:r>
      <w:bookmarkEnd w:id="14"/>
    </w:p>
    <w:p w14:paraId="5DAF2E98" w14:textId="61DD5B03" w:rsidR="00F82575" w:rsidRDefault="006E2326">
      <w:r>
        <w:t>Average abundance (n/m</w:t>
      </w:r>
      <w:r w:rsidRPr="006E2326">
        <w:rPr>
          <w:vertAlign w:val="superscript"/>
        </w:rPr>
        <w:t>2</w:t>
      </w:r>
      <w:r>
        <w:t xml:space="preserve">) </w:t>
      </w:r>
      <w:r w:rsidR="005C201E">
        <w:t xml:space="preserve">of benthic infauna caught in cores </w:t>
      </w:r>
      <w:r>
        <w:t>over all sampling periods.</w:t>
      </w:r>
    </w:p>
    <w:tbl>
      <w:tblPr>
        <w:tblW w:w="10800" w:type="dxa"/>
        <w:jc w:val="center"/>
        <w:tblLook w:val="04A0" w:firstRow="1" w:lastRow="0" w:firstColumn="1" w:lastColumn="0" w:noHBand="0" w:noVBand="1"/>
      </w:tblPr>
      <w:tblGrid>
        <w:gridCol w:w="719"/>
        <w:gridCol w:w="2933"/>
        <w:gridCol w:w="1016"/>
        <w:gridCol w:w="1016"/>
        <w:gridCol w:w="1016"/>
        <w:gridCol w:w="1016"/>
        <w:gridCol w:w="1016"/>
        <w:gridCol w:w="981"/>
        <w:gridCol w:w="1087"/>
      </w:tblGrid>
      <w:tr w:rsidR="006E2326" w:rsidRPr="00F82575" w14:paraId="5FC27438" w14:textId="77777777" w:rsidTr="006E2326">
        <w:trPr>
          <w:cantSplit/>
          <w:tblHeader/>
          <w:jc w:val="center"/>
        </w:trPr>
        <w:tc>
          <w:tcPr>
            <w:tcW w:w="0" w:type="auto"/>
            <w:vMerge w:val="restart"/>
            <w:tcBorders>
              <w:top w:val="single" w:sz="4" w:space="0" w:color="auto"/>
              <w:left w:val="single" w:sz="4" w:space="0" w:color="auto"/>
              <w:right w:val="single" w:sz="4" w:space="0" w:color="auto"/>
            </w:tcBorders>
            <w:shd w:val="clear" w:color="auto" w:fill="auto"/>
            <w:noWrap/>
            <w:vAlign w:val="bottom"/>
          </w:tcPr>
          <w:p w14:paraId="39CC862D" w14:textId="5061A457" w:rsidR="006E2326" w:rsidRPr="006E2326" w:rsidRDefault="006E2326" w:rsidP="00F82575">
            <w:pPr>
              <w:rPr>
                <w:rFonts w:eastAsia="Times New Roman" w:cs="Times New Roman"/>
                <w:b/>
                <w:bCs/>
                <w:color w:val="000000"/>
                <w:sz w:val="20"/>
                <w:szCs w:val="20"/>
              </w:rPr>
            </w:pPr>
            <w:r w:rsidRPr="00F82575">
              <w:rPr>
                <w:rFonts w:eastAsia="Times New Roman" w:cs="Times New Roman"/>
                <w:b/>
                <w:bCs/>
                <w:color w:val="000000"/>
                <w:sz w:val="20"/>
                <w:szCs w:val="20"/>
              </w:rPr>
              <w:t>Rank</w:t>
            </w:r>
          </w:p>
        </w:tc>
        <w:tc>
          <w:tcPr>
            <w:tcW w:w="0" w:type="auto"/>
            <w:vMerge w:val="restart"/>
            <w:tcBorders>
              <w:top w:val="single" w:sz="4" w:space="0" w:color="auto"/>
              <w:left w:val="single" w:sz="4" w:space="0" w:color="auto"/>
              <w:right w:val="single" w:sz="4" w:space="0" w:color="auto"/>
            </w:tcBorders>
            <w:shd w:val="clear" w:color="auto" w:fill="auto"/>
            <w:noWrap/>
            <w:vAlign w:val="bottom"/>
          </w:tcPr>
          <w:p w14:paraId="764447FB" w14:textId="60AB5423" w:rsidR="006E2326" w:rsidRPr="006E2326" w:rsidRDefault="006E2326" w:rsidP="00F82575">
            <w:pPr>
              <w:rPr>
                <w:rFonts w:eastAsia="Times New Roman" w:cs="Times New Roman"/>
                <w:b/>
                <w:bCs/>
                <w:color w:val="000000"/>
                <w:sz w:val="20"/>
                <w:szCs w:val="20"/>
              </w:rPr>
            </w:pPr>
            <w:r>
              <w:rPr>
                <w:rFonts w:eastAsia="Times New Roman" w:cs="Times New Roman"/>
                <w:b/>
                <w:bCs/>
                <w:color w:val="000000"/>
                <w:sz w:val="20"/>
                <w:szCs w:val="20"/>
              </w:rPr>
              <w:t>Taxa/</w:t>
            </w:r>
            <w:r w:rsidRPr="00F82575">
              <w:rPr>
                <w:rFonts w:eastAsia="Times New Roman" w:cs="Times New Roman"/>
                <w:b/>
                <w:bCs/>
                <w:color w:val="000000"/>
                <w:sz w:val="20"/>
                <w:szCs w:val="20"/>
              </w:rPr>
              <w:t>Species</w:t>
            </w:r>
            <w:r>
              <w:rPr>
                <w:rFonts w:eastAsia="Times New Roman" w:cs="Times New Roman"/>
                <w:b/>
                <w:bCs/>
                <w:color w:val="000000"/>
                <w:sz w:val="20"/>
                <w:szCs w:val="20"/>
              </w:rPr>
              <w:t xml:space="preserve"> </w:t>
            </w:r>
            <w:r w:rsidRPr="00F82575">
              <w:rPr>
                <w:rFonts w:eastAsia="Times New Roman" w:cs="Times New Roman"/>
                <w:b/>
                <w:bCs/>
                <w:color w:val="000000"/>
                <w:sz w:val="20"/>
                <w:szCs w:val="20"/>
              </w:rPr>
              <w:t>Name</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FEFF085" w14:textId="30C10B0A" w:rsidR="006E2326" w:rsidRPr="006E2326" w:rsidRDefault="006E2326" w:rsidP="00F82575">
            <w:pPr>
              <w:jc w:val="center"/>
              <w:rPr>
                <w:rFonts w:eastAsia="Times New Roman" w:cs="Times New Roman"/>
                <w:b/>
                <w:bCs/>
                <w:color w:val="000000"/>
                <w:sz w:val="20"/>
                <w:szCs w:val="20"/>
              </w:rPr>
            </w:pPr>
            <w:r w:rsidRPr="006E2326">
              <w:rPr>
                <w:rFonts w:eastAsia="Times New Roman" w:cs="Times New Roman"/>
                <w:b/>
                <w:bCs/>
                <w:color w:val="000000"/>
                <w:sz w:val="20"/>
                <w:szCs w:val="20"/>
              </w:rPr>
              <w:t>Distance from Discharge</w:t>
            </w:r>
          </w:p>
        </w:tc>
        <w:tc>
          <w:tcPr>
            <w:tcW w:w="0" w:type="auto"/>
            <w:vMerge w:val="restart"/>
            <w:tcBorders>
              <w:top w:val="single" w:sz="4" w:space="0" w:color="auto"/>
              <w:left w:val="single" w:sz="4" w:space="0" w:color="auto"/>
              <w:right w:val="single" w:sz="4" w:space="0" w:color="auto"/>
            </w:tcBorders>
            <w:shd w:val="clear" w:color="auto" w:fill="auto"/>
            <w:noWrap/>
            <w:vAlign w:val="bottom"/>
          </w:tcPr>
          <w:p w14:paraId="32EB159A" w14:textId="1C8C516C" w:rsidR="006E2326" w:rsidRPr="006E2326" w:rsidRDefault="006E2326"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Mean</w:t>
            </w:r>
          </w:p>
        </w:tc>
        <w:tc>
          <w:tcPr>
            <w:tcW w:w="0" w:type="auto"/>
            <w:vMerge w:val="restart"/>
            <w:tcBorders>
              <w:top w:val="single" w:sz="4" w:space="0" w:color="auto"/>
              <w:left w:val="single" w:sz="4" w:space="0" w:color="auto"/>
              <w:right w:val="single" w:sz="4" w:space="0" w:color="auto"/>
            </w:tcBorders>
            <w:shd w:val="clear" w:color="auto" w:fill="auto"/>
            <w:noWrap/>
            <w:vAlign w:val="bottom"/>
          </w:tcPr>
          <w:p w14:paraId="7FA89560" w14:textId="4E95D378" w:rsidR="006E2326" w:rsidRPr="006E2326" w:rsidRDefault="006E2326"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Pct</w:t>
            </w:r>
          </w:p>
        </w:tc>
        <w:tc>
          <w:tcPr>
            <w:tcW w:w="0" w:type="auto"/>
            <w:vMerge w:val="restart"/>
            <w:tcBorders>
              <w:top w:val="single" w:sz="4" w:space="0" w:color="auto"/>
              <w:left w:val="single" w:sz="4" w:space="0" w:color="auto"/>
              <w:right w:val="single" w:sz="4" w:space="0" w:color="auto"/>
            </w:tcBorders>
            <w:shd w:val="clear" w:color="auto" w:fill="auto"/>
            <w:noWrap/>
            <w:vAlign w:val="bottom"/>
          </w:tcPr>
          <w:p w14:paraId="01777B51" w14:textId="729E0D3B" w:rsidR="006E2326" w:rsidRPr="006E2326" w:rsidRDefault="006E2326" w:rsidP="00F82575">
            <w:pPr>
              <w:jc w:val="right"/>
              <w:rPr>
                <w:rFonts w:eastAsia="Times New Roman" w:cs="Times New Roman"/>
                <w:b/>
                <w:bCs/>
                <w:color w:val="000000"/>
                <w:sz w:val="20"/>
                <w:szCs w:val="20"/>
              </w:rPr>
            </w:pPr>
            <w:proofErr w:type="spellStart"/>
            <w:r w:rsidRPr="00F82575">
              <w:rPr>
                <w:rFonts w:eastAsia="Times New Roman" w:cs="Times New Roman"/>
                <w:b/>
                <w:bCs/>
                <w:color w:val="000000"/>
                <w:sz w:val="20"/>
                <w:szCs w:val="20"/>
              </w:rPr>
              <w:t>CumPct</w:t>
            </w:r>
            <w:proofErr w:type="spellEnd"/>
          </w:p>
        </w:tc>
      </w:tr>
      <w:tr w:rsidR="006E2326" w:rsidRPr="00F82575" w14:paraId="7E3D5132" w14:textId="77777777" w:rsidTr="006E2326">
        <w:trPr>
          <w:cantSplit/>
          <w:tblHeader/>
          <w:jc w:val="center"/>
        </w:trPr>
        <w:tc>
          <w:tcPr>
            <w:tcW w:w="0" w:type="auto"/>
            <w:vMerge/>
            <w:tcBorders>
              <w:left w:val="single" w:sz="4" w:space="0" w:color="auto"/>
              <w:bottom w:val="single" w:sz="4" w:space="0" w:color="auto"/>
              <w:right w:val="single" w:sz="4" w:space="0" w:color="auto"/>
            </w:tcBorders>
            <w:shd w:val="clear" w:color="auto" w:fill="auto"/>
            <w:noWrap/>
            <w:vAlign w:val="bottom"/>
            <w:hideMark/>
          </w:tcPr>
          <w:p w14:paraId="0EE5CADD" w14:textId="1430382B" w:rsidR="006E2326" w:rsidRPr="00F82575" w:rsidRDefault="006E2326" w:rsidP="00F82575">
            <w:pPr>
              <w:rPr>
                <w:rFonts w:eastAsia="Times New Roman" w:cs="Times New Roman"/>
                <w:b/>
                <w:bCs/>
                <w:color w:val="000000"/>
                <w:sz w:val="20"/>
                <w:szCs w:val="20"/>
              </w:rPr>
            </w:pPr>
          </w:p>
        </w:tc>
        <w:tc>
          <w:tcPr>
            <w:tcW w:w="0" w:type="auto"/>
            <w:vMerge/>
            <w:tcBorders>
              <w:left w:val="single" w:sz="4" w:space="0" w:color="auto"/>
              <w:bottom w:val="single" w:sz="4" w:space="0" w:color="auto"/>
              <w:right w:val="single" w:sz="4" w:space="0" w:color="auto"/>
            </w:tcBorders>
            <w:shd w:val="clear" w:color="auto" w:fill="auto"/>
            <w:noWrap/>
            <w:vAlign w:val="bottom"/>
            <w:hideMark/>
          </w:tcPr>
          <w:p w14:paraId="20A43410" w14:textId="26BD5748" w:rsidR="006E2326" w:rsidRPr="00F82575" w:rsidRDefault="006E2326" w:rsidP="00F82575">
            <w:pPr>
              <w:rPr>
                <w:rFonts w:eastAsia="Times New Roman" w:cs="Times New Roman"/>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E10FE" w14:textId="77777777" w:rsidR="006E2326" w:rsidRPr="00F82575" w:rsidRDefault="006E2326"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ECF8A" w14:textId="77777777" w:rsidR="006E2326" w:rsidRPr="00F82575" w:rsidRDefault="006E2326"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CD739" w14:textId="77777777" w:rsidR="006E2326" w:rsidRPr="00F82575" w:rsidRDefault="006E2326"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96360" w14:textId="77777777" w:rsidR="006E2326" w:rsidRPr="00F82575" w:rsidRDefault="006E2326"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R</w:t>
            </w:r>
          </w:p>
        </w:tc>
        <w:tc>
          <w:tcPr>
            <w:tcW w:w="0" w:type="auto"/>
            <w:vMerge/>
            <w:tcBorders>
              <w:left w:val="single" w:sz="4" w:space="0" w:color="auto"/>
              <w:bottom w:val="single" w:sz="4" w:space="0" w:color="auto"/>
              <w:right w:val="single" w:sz="4" w:space="0" w:color="auto"/>
            </w:tcBorders>
            <w:shd w:val="clear" w:color="auto" w:fill="auto"/>
            <w:noWrap/>
            <w:vAlign w:val="bottom"/>
            <w:hideMark/>
          </w:tcPr>
          <w:p w14:paraId="7E862027" w14:textId="77D25F8E" w:rsidR="006E2326" w:rsidRPr="00F82575" w:rsidRDefault="006E2326" w:rsidP="00F82575">
            <w:pPr>
              <w:jc w:val="right"/>
              <w:rPr>
                <w:rFonts w:eastAsia="Times New Roman" w:cs="Times New Roman"/>
                <w:b/>
                <w:bCs/>
                <w:color w:val="000000"/>
                <w:sz w:val="20"/>
                <w:szCs w:val="20"/>
              </w:rPr>
            </w:pPr>
          </w:p>
        </w:tc>
        <w:tc>
          <w:tcPr>
            <w:tcW w:w="0" w:type="auto"/>
            <w:vMerge/>
            <w:tcBorders>
              <w:left w:val="single" w:sz="4" w:space="0" w:color="auto"/>
              <w:bottom w:val="single" w:sz="4" w:space="0" w:color="auto"/>
              <w:right w:val="single" w:sz="4" w:space="0" w:color="auto"/>
            </w:tcBorders>
            <w:shd w:val="clear" w:color="auto" w:fill="auto"/>
            <w:noWrap/>
            <w:vAlign w:val="bottom"/>
            <w:hideMark/>
          </w:tcPr>
          <w:p w14:paraId="7A8C86E7" w14:textId="69293010" w:rsidR="006E2326" w:rsidRPr="00F82575" w:rsidRDefault="006E2326" w:rsidP="00F82575">
            <w:pPr>
              <w:jc w:val="right"/>
              <w:rPr>
                <w:rFonts w:eastAsia="Times New Roman" w:cs="Times New Roman"/>
                <w:b/>
                <w:bCs/>
                <w:color w:val="000000"/>
                <w:sz w:val="20"/>
                <w:szCs w:val="20"/>
              </w:rPr>
            </w:pPr>
          </w:p>
        </w:tc>
        <w:tc>
          <w:tcPr>
            <w:tcW w:w="0" w:type="auto"/>
            <w:vMerge/>
            <w:tcBorders>
              <w:left w:val="single" w:sz="4" w:space="0" w:color="auto"/>
              <w:bottom w:val="single" w:sz="4" w:space="0" w:color="auto"/>
              <w:right w:val="single" w:sz="4" w:space="0" w:color="auto"/>
            </w:tcBorders>
            <w:shd w:val="clear" w:color="auto" w:fill="auto"/>
            <w:noWrap/>
            <w:vAlign w:val="bottom"/>
            <w:hideMark/>
          </w:tcPr>
          <w:p w14:paraId="7C204D2A" w14:textId="190F9626" w:rsidR="006E2326" w:rsidRPr="00F82575" w:rsidRDefault="006E2326" w:rsidP="00F82575">
            <w:pPr>
              <w:jc w:val="right"/>
              <w:rPr>
                <w:rFonts w:eastAsia="Times New Roman" w:cs="Times New Roman"/>
                <w:b/>
                <w:bCs/>
                <w:color w:val="000000"/>
                <w:sz w:val="20"/>
                <w:szCs w:val="20"/>
              </w:rPr>
            </w:pPr>
          </w:p>
        </w:tc>
      </w:tr>
      <w:tr w:rsidR="006E2326" w:rsidRPr="00F82575" w14:paraId="10222E8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DE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99CE1"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Mulinia lateralis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44E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109.1606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6B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199.1237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493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155.1022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B4C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174.9941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B0D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159.5952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169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23.824%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32D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23.824%</w:t>
            </w:r>
          </w:p>
        </w:tc>
      </w:tr>
      <w:tr w:rsidR="006E2326" w:rsidRPr="00F82575" w14:paraId="5C266F9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0BF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EAAE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Mediomastus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ambiseta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E48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34.2322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B39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71.4947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8DF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143.9977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F60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36.6490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DF1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71.5934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262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95B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34.512%</w:t>
            </w:r>
          </w:p>
        </w:tc>
      </w:tr>
      <w:tr w:rsidR="006E2326" w:rsidRPr="00F82575" w14:paraId="181C53D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4F1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5FF7B"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Rangia cuneata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6FD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23.2833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E6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25.5496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260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30.9917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A0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54.9634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BD2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33.6970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6CE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FA7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39.542%</w:t>
            </w:r>
          </w:p>
        </w:tc>
      </w:tr>
      <w:tr w:rsidR="006E2326" w:rsidRPr="00F82575" w14:paraId="1E0F9A3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99B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CC2D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Acteocina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canaliculata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CEC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19.4819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BF4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32.0960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E89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25.8415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CB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29.1754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353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26.6487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901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2AC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43.520%</w:t>
            </w:r>
          </w:p>
        </w:tc>
      </w:tr>
      <w:tr w:rsidR="006E2326" w:rsidRPr="00F82575" w14:paraId="18F767A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B03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F13D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Ampelisca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9BF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13.4341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A56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30.5778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C82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37.5675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26B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7.4695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451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22.2622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618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ED4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46.843%</w:t>
            </w:r>
          </w:p>
        </w:tc>
      </w:tr>
      <w:tr w:rsidR="006E2326" w:rsidRPr="00F82575" w14:paraId="4FA47B5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F81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9893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Hydrobiidae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195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9.2773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811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23.8340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2F2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28.9980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16A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25.4388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EA6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21.8870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003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D7C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50.111%</w:t>
            </w:r>
          </w:p>
        </w:tc>
      </w:tr>
      <w:tr w:rsidR="006E2326" w:rsidRPr="00F82575" w14:paraId="7101C90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D90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A3B73"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Capitella capitata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770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17.6886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515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25.7099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F78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24.9114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44C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7.0394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1AE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18.8373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BB8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C32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52.923%</w:t>
            </w:r>
          </w:p>
        </w:tc>
      </w:tr>
      <w:tr w:rsidR="006E2326" w:rsidRPr="00F82575" w14:paraId="35248FF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AC9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E404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Ameritella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mitchelli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5CC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14.0488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A6E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15.1686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A18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17.1167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D1C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14.3952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E06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15.1823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67E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E5A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55.189%</w:t>
            </w:r>
          </w:p>
        </w:tc>
      </w:tr>
      <w:tr w:rsidR="006E2326" w:rsidRPr="00F82575" w14:paraId="4433212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305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621F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Corophium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1AA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32.8301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577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13.1839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F65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11.1578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D6E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C63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15.1182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47B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4F1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57.446%</w:t>
            </w:r>
          </w:p>
        </w:tc>
      </w:tr>
      <w:tr w:rsidR="006E2326" w:rsidRPr="00F82575" w14:paraId="1B4265F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BCE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87A9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Texadina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sphinctostoma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2D1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7.1893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1CC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8.2187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985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11.8224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5E2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30.0159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2AF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14.3116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A13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87F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59.582%</w:t>
            </w:r>
          </w:p>
        </w:tc>
      </w:tr>
      <w:tr w:rsidR="006E2326" w:rsidRPr="00F82575" w14:paraId="170DD7C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E7F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0235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Loandalia</w:t>
            </w:r>
            <w:proofErr w:type="spellEnd"/>
            <w:r w:rsidRPr="00F82575">
              <w:rPr>
                <w:rFonts w:eastAsia="Times New Roman" w:cs="Times New Roman"/>
                <w:color w:val="000000"/>
                <w:sz w:val="20"/>
                <w:szCs w:val="20"/>
              </w:rPr>
              <w:t xml:space="preserve"> americana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912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7.3909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58A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11.7793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623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16.6578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B53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CF4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11.3100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3C7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EB4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61.271%</w:t>
            </w:r>
          </w:p>
        </w:tc>
      </w:tr>
      <w:tr w:rsidR="006E2326" w:rsidRPr="00F82575" w14:paraId="5F7FC24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B8F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2D58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Texadina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56E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6.4929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EF8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12.0377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D01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5.2859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51B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19.8854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C70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10.9255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907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4C3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62.902%</w:t>
            </w:r>
          </w:p>
        </w:tc>
      </w:tr>
      <w:tr w:rsidR="006E2326" w:rsidRPr="00F82575" w14:paraId="5E8BE58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C00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F9DE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Lymnaeidae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9D3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1.6229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5B5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6F0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1.4713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07F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35.8676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625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10.1573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2A8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0B4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64.418%</w:t>
            </w:r>
          </w:p>
        </w:tc>
      </w:tr>
      <w:tr w:rsidR="006E2326" w:rsidRPr="00F82575" w14:paraId="096644B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150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9AF2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Streblospio</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gyrobranchiata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286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4.5022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CC4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8.4169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EB4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16.1306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B2A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9.7095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90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9.6898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F84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A7C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65.865%</w:t>
            </w:r>
          </w:p>
        </w:tc>
      </w:tr>
      <w:tr w:rsidR="006E2326" w:rsidRPr="00F82575" w14:paraId="7755DEF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5C3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4C62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Macoma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30B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10.4740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A05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11.9628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A54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6.6119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70D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6.4754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ACC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8.8810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3CF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E23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67.190%</w:t>
            </w:r>
          </w:p>
        </w:tc>
      </w:tr>
      <w:tr w:rsidR="006E2326" w:rsidRPr="00F82575" w14:paraId="0ED9A5F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6B0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256B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Texadina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barretti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86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FE5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1.9666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F93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5.0806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B36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24.4168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B34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8.1940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98D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BB9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68.414%</w:t>
            </w:r>
          </w:p>
        </w:tc>
      </w:tr>
      <w:tr w:rsidR="006E2326" w:rsidRPr="00F82575" w14:paraId="2264524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FD3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3F9F4"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Nemertea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8D9C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4.2147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7CD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8.6806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763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15.3845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0A1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D02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8.1230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E5B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67E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69.626%</w:t>
            </w:r>
          </w:p>
        </w:tc>
      </w:tr>
      <w:tr w:rsidR="006E2326" w:rsidRPr="00F82575" w14:paraId="45A36D4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643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2905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Molgula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847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3.0835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14B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13.2929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B4E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11.9736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5C2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1.4745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419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7.4561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4ED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E85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70.739%</w:t>
            </w:r>
          </w:p>
        </w:tc>
      </w:tr>
      <w:tr w:rsidR="006E2326" w:rsidRPr="00F82575" w14:paraId="6516A11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CA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B5AB3"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Tellina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32F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7.0492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E0D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8.1909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A2B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3.5954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686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8.1272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F73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6.7407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CB9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849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71.745%</w:t>
            </w:r>
          </w:p>
        </w:tc>
      </w:tr>
      <w:tr w:rsidR="006E2326" w:rsidRPr="00F82575" w14:paraId="56E8F6E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EC8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3F68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Mediomastus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californiensis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50E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7.2921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C26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EBE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6.7252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78A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2.2365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98C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6.4827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154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3D1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72.713%</w:t>
            </w:r>
          </w:p>
        </w:tc>
      </w:tr>
      <w:tr w:rsidR="006E2326" w:rsidRPr="00F82575" w14:paraId="13B3B50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4DD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9F77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Glycinde</w:t>
            </w:r>
            <w:proofErr w:type="spellEnd"/>
            <w:r w:rsidRPr="00F82575">
              <w:rPr>
                <w:rFonts w:eastAsia="Times New Roman" w:cs="Times New Roman"/>
                <w:color w:val="000000"/>
                <w:sz w:val="20"/>
                <w:szCs w:val="20"/>
              </w:rPr>
              <w:t xml:space="preserve"> solitaria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674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3.4578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42D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7.2287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0D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10.4891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9C5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4.3032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7EC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6.3697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88E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88C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73.664%</w:t>
            </w:r>
          </w:p>
        </w:tc>
      </w:tr>
      <w:tr w:rsidR="006E2326" w:rsidRPr="00F82575" w14:paraId="10242B7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427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09A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Hermundura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fauveli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92E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1.6848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C75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3.3893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5EFC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15.6028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13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DA7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6.1770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13F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73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74.586%</w:t>
            </w:r>
          </w:p>
        </w:tc>
      </w:tr>
      <w:tr w:rsidR="006E2326" w:rsidRPr="00F82575" w14:paraId="422C13E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489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CF44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Littoridina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514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4.5368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DB1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2.9349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843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3.7208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8A2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13.4999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0AF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6.1731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7B6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BB1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75.508%</w:t>
            </w:r>
          </w:p>
        </w:tc>
      </w:tr>
      <w:tr w:rsidR="006E2326" w:rsidRPr="00F82575" w14:paraId="4D81790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4B8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C2FBC"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Laeonereis </w:t>
            </w:r>
            <w:proofErr w:type="spellStart"/>
            <w:r w:rsidRPr="00F82575">
              <w:rPr>
                <w:rFonts w:eastAsia="Times New Roman" w:cs="Times New Roman"/>
                <w:color w:val="000000"/>
                <w:sz w:val="20"/>
                <w:szCs w:val="20"/>
              </w:rPr>
              <w:t>culveri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00E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1.7768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EB7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5.4459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237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11.4464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E34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5.2804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021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5.9874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657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7D7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76.401%</w:t>
            </w:r>
          </w:p>
        </w:tc>
      </w:tr>
      <w:tr w:rsidR="006E2326" w:rsidRPr="00F82575" w14:paraId="2D4B009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D6F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4903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Leitoscoloplos</w:t>
            </w:r>
            <w:proofErr w:type="spellEnd"/>
            <w:r w:rsidRPr="00F82575">
              <w:rPr>
                <w:rFonts w:eastAsia="Times New Roman" w:cs="Times New Roman"/>
                <w:color w:val="000000"/>
                <w:sz w:val="20"/>
                <w:szCs w:val="20"/>
              </w:rPr>
              <w:t xml:space="preserve"> fragilis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D26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2.4493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A25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4.4792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66A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9.2938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6E1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5.2356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C9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5.3645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404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9F3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77.202%</w:t>
            </w:r>
          </w:p>
        </w:tc>
      </w:tr>
      <w:tr w:rsidR="006E2326" w:rsidRPr="00F82575" w14:paraId="62CA45F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1DF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9FB6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Balanus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E24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6.0306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BE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0.7636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ED7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1.7752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C91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9.4893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9A4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4.5147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22D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C39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77.876%</w:t>
            </w:r>
          </w:p>
        </w:tc>
      </w:tr>
      <w:tr w:rsidR="006E2326" w:rsidRPr="00F82575" w14:paraId="7894E19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AC5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08F3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Tagelus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divisus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239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5.0449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535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351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3.1698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59A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4.5647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A0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4.0966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27E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B66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78.488%</w:t>
            </w:r>
          </w:p>
        </w:tc>
      </w:tr>
      <w:tr w:rsidR="006E2326" w:rsidRPr="00F82575" w14:paraId="388B110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FC4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6270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Mediomastus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3025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2.5807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EB9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6.9722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DE6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3.6253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3F1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3.0653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62E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4.0609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FA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5A8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79.094%</w:t>
            </w:r>
          </w:p>
        </w:tc>
      </w:tr>
      <w:tr w:rsidR="006E2326" w:rsidRPr="00F82575" w14:paraId="1FF6FBB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7F7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691E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Monocorophium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ascherusicum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18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14.4165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B0C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1.2307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874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0.4803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162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DC40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A3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E26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79.696%</w:t>
            </w:r>
          </w:p>
        </w:tc>
      </w:tr>
      <w:tr w:rsidR="006E2326" w:rsidRPr="00F82575" w14:paraId="7EFFCDD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D2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AF51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Neanthes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succinea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99D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3.5411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CBE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7D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0A6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3.9905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4E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3.9856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4F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2D7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80.291%</w:t>
            </w:r>
          </w:p>
        </w:tc>
      </w:tr>
      <w:tr w:rsidR="006E2326" w:rsidRPr="00F82575" w14:paraId="34A6CE1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79B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5943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Idotea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3AF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9.2565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205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1.6286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5B9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56E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B10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3.3637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438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084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80.793%</w:t>
            </w:r>
          </w:p>
        </w:tc>
      </w:tr>
      <w:tr w:rsidR="006E2326" w:rsidRPr="00F82575" w14:paraId="7DBC41F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CB0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E4D3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Leitoscoloplus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64F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1.6672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174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3.6248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172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5.2365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B27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0FD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3.2411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2DC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20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81.277%</w:t>
            </w:r>
          </w:p>
        </w:tc>
      </w:tr>
      <w:tr w:rsidR="006E2326" w:rsidRPr="00F82575" w14:paraId="7BD15FF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BC1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C2A6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Heteromastus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filiformis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309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1.5809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834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2.8806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970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7.1802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6D5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0.5727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F8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3.0536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57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BE0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81.733%</w:t>
            </w:r>
          </w:p>
        </w:tc>
      </w:tr>
      <w:tr w:rsidR="006E2326" w:rsidRPr="00F82575" w14:paraId="4B15A69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BD7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4C4E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Spiochaetopterus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costarum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28B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2.3871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75B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4.8567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087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C7E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0.5933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14F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C45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46B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82.166%</w:t>
            </w:r>
          </w:p>
        </w:tc>
      </w:tr>
      <w:tr w:rsidR="006E2326" w:rsidRPr="00F82575" w14:paraId="29723E5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CA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8888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Ensis minor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B57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222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3.7837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FAE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5.2677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75C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C96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4F3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F5D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82.595%</w:t>
            </w:r>
          </w:p>
        </w:tc>
      </w:tr>
      <w:tr w:rsidR="006E2326" w:rsidRPr="00F82575" w14:paraId="6690AD8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E06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997B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Polydora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cornuta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D9C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1.6466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89D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3.4602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8E0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4.8676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7A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1.2642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1E7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2.8096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7A4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A17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83.015%</w:t>
            </w:r>
          </w:p>
        </w:tc>
      </w:tr>
      <w:tr w:rsidR="006E2326" w:rsidRPr="00F82575" w14:paraId="2A6728D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EB9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3892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Glycinde</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multidens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0DA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948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3.0945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8E6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5.0351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FC5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5C7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2.7872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27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53C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83.431%</w:t>
            </w:r>
          </w:p>
        </w:tc>
      </w:tr>
      <w:tr w:rsidR="006E2326" w:rsidRPr="00F82575" w14:paraId="4F49AAE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6BC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6EF1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Polydora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F5B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5.5173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96A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2.7623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E38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8D4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0.9961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C48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2.7729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AEC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15D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83.845%</w:t>
            </w:r>
          </w:p>
        </w:tc>
      </w:tr>
      <w:tr w:rsidR="006E2326" w:rsidRPr="00F82575" w14:paraId="2EB3A76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D98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52FF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Clymenella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torquata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E53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0.9436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677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3.0591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8B4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5.7547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26B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0.8946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BFF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2.6630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972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B73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84.242%</w:t>
            </w:r>
          </w:p>
        </w:tc>
      </w:tr>
      <w:tr w:rsidR="006E2326" w:rsidRPr="00F82575" w14:paraId="57D27B5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A88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69A5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Diopatra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cuprea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C92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2.0746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B01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2.9937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7F8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4.2474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777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1.0771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D33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2.5982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0FB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B06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84.630%</w:t>
            </w:r>
          </w:p>
        </w:tc>
      </w:tr>
      <w:tr w:rsidR="006E2326" w:rsidRPr="00F82575" w14:paraId="5850F0F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372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A6F2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Scolelepis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texana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7FC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2.0183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004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3.7626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820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4.0754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121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C2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2.5094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F01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1A2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85.005%</w:t>
            </w:r>
          </w:p>
        </w:tc>
      </w:tr>
      <w:tr w:rsidR="006E2326" w:rsidRPr="00F82575" w14:paraId="4EB7986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90B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B2E8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Cerapus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benthophilus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5E4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1.2721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BAA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4.6537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B9E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2.9793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CBC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0.4095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A4B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2.3287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E1C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76C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85.352%</w:t>
            </w:r>
          </w:p>
        </w:tc>
      </w:tr>
      <w:tr w:rsidR="006E2326" w:rsidRPr="00F82575" w14:paraId="35085E4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E2B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1C63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Tagelus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plebus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DCE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2.2247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8BA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2.4949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3E5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4.0627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633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0.4073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1AE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2.2974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CAF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727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85.695%</w:t>
            </w:r>
          </w:p>
        </w:tc>
      </w:tr>
      <w:tr w:rsidR="006E2326" w:rsidRPr="00F82575" w14:paraId="6EB992F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576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F3CB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Ampelisca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vadorum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9B0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2.8786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EF4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ED4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5.1396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162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986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754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578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86.025%</w:t>
            </w:r>
          </w:p>
        </w:tc>
      </w:tr>
      <w:tr w:rsidR="006E2326" w:rsidRPr="00F82575" w14:paraId="0D7800A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79D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7D5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Hermundura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tricuspis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3E6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0.4011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B99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0.7302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5C1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4.7639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77A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2.6074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ED6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8D7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F74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86.342%</w:t>
            </w:r>
          </w:p>
        </w:tc>
      </w:tr>
      <w:tr w:rsidR="006E2326" w:rsidRPr="00F82575" w14:paraId="37C2FA6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D72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A6A3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Parandalia</w:t>
            </w:r>
            <w:proofErr w:type="spellEnd"/>
            <w:r w:rsidRPr="00F82575">
              <w:rPr>
                <w:rFonts w:eastAsia="Times New Roman" w:cs="Times New Roman"/>
                <w:color w:val="000000"/>
                <w:sz w:val="20"/>
                <w:szCs w:val="20"/>
              </w:rPr>
              <w:t xml:space="preserve"> americana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A3D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385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1.8619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D42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4.1495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1A6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1.8968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6C9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946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37A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86.658%</w:t>
            </w:r>
          </w:p>
        </w:tc>
      </w:tr>
      <w:tr w:rsidR="006E2326" w:rsidRPr="00F82575" w14:paraId="198CA4C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D0B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D0E5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Cossura</w:t>
            </w:r>
            <w:proofErr w:type="spellEnd"/>
            <w:r w:rsidRPr="00F82575">
              <w:rPr>
                <w:rFonts w:eastAsia="Times New Roman" w:cs="Times New Roman"/>
                <w:color w:val="000000"/>
                <w:sz w:val="20"/>
                <w:szCs w:val="20"/>
              </w:rPr>
              <w:t xml:space="preserve"> delta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B4D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A4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2.7288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9C1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1.5741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70A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1.9798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21F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2.0999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15E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AE2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86.971%</w:t>
            </w:r>
          </w:p>
        </w:tc>
      </w:tr>
      <w:tr w:rsidR="006E2326" w:rsidRPr="00F82575" w14:paraId="788012E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A1D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852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Streblospio</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benedicti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4F9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5DF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2.2455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FE0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3BC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44E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2.0778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28C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667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87.281%</w:t>
            </w:r>
          </w:p>
        </w:tc>
      </w:tr>
      <w:tr w:rsidR="006E2326" w:rsidRPr="00F82575" w14:paraId="1C5D565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2BB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1C14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Platyhelminthes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05D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1.8818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253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2.0525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A73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7B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1.3532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C15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714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04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87.580%</w:t>
            </w:r>
          </w:p>
        </w:tc>
      </w:tr>
      <w:tr w:rsidR="006E2326" w:rsidRPr="00F82575" w14:paraId="7673EE7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71F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00E5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Polydora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socialis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221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2.8996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71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2.6703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A3A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1.4746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F51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3B7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1.8789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89A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A86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87.860%</w:t>
            </w:r>
          </w:p>
        </w:tc>
      </w:tr>
      <w:tr w:rsidR="006E2326" w:rsidRPr="00F82575" w14:paraId="53785D7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088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8CA0F"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Rangia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C79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3.2304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F3B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2FD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0.6842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65E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2.8714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756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1.8545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ADC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2D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88.137%</w:t>
            </w:r>
          </w:p>
        </w:tc>
      </w:tr>
      <w:tr w:rsidR="006E2326" w:rsidRPr="00F82575" w14:paraId="74D8635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756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lastRenderedPageBreak/>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3FCC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Capitellidae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48A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E8D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1.7760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FBC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413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0.8689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B8C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1.7885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510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B84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88.404%</w:t>
            </w:r>
          </w:p>
        </w:tc>
      </w:tr>
      <w:tr w:rsidR="006E2326" w:rsidRPr="00F82575" w14:paraId="758FE54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8D9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4414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Hyalella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azteca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800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1.3183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911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EB9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7C5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ACA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1.7483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176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F86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88.665%</w:t>
            </w:r>
          </w:p>
        </w:tc>
      </w:tr>
      <w:tr w:rsidR="006E2326" w:rsidRPr="00F82575" w14:paraId="577030E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CB7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7662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Cyclaspis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varians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5FC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2.3915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9D0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1.3294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FB3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79D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0A1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403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725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88.908%</w:t>
            </w:r>
          </w:p>
        </w:tc>
      </w:tr>
      <w:tr w:rsidR="006E2326" w:rsidRPr="00F82575" w14:paraId="51BD912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02A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6554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Littoridinidae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38D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933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6D9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1D9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5.6462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444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1.5287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A7E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D37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89.136%</w:t>
            </w:r>
          </w:p>
        </w:tc>
      </w:tr>
      <w:tr w:rsidR="006E2326" w:rsidRPr="00F82575" w14:paraId="3344B58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7600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B25D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Brachidontes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664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73E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749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0.2227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D92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155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1.5217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CDC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5A5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89.363%</w:t>
            </w:r>
          </w:p>
        </w:tc>
      </w:tr>
      <w:tr w:rsidR="006E2326" w:rsidRPr="00F82575" w14:paraId="4A8DF5E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4E2C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C7A87"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Bivalvia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57A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0.6049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F9B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1.9504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261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2.7395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19A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0.5550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2CC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1.4624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27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60B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89.581%</w:t>
            </w:r>
          </w:p>
        </w:tc>
      </w:tr>
      <w:tr w:rsidR="006E2326" w:rsidRPr="00F82575" w14:paraId="2F9CAA8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05F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B0DF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Lysonia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haylina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32C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1.5833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0C7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2.0305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A44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ACD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0.3945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6F8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1.4346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3D1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8ED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89.796%</w:t>
            </w:r>
          </w:p>
        </w:tc>
      </w:tr>
      <w:tr w:rsidR="006E2326" w:rsidRPr="00F82575" w14:paraId="500FDD0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5E9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087FF"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Chironomidae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E11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2.1596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43A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1.4589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21C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5D9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BA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4EB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941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90.007%</w:t>
            </w:r>
          </w:p>
        </w:tc>
      </w:tr>
      <w:tr w:rsidR="006E2326" w:rsidRPr="00F82575" w14:paraId="1B41550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F1C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3F5A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Neanthes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363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1.6829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AE4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1.2326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3E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1.4739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9C6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F1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1.3751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2DF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AEC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90.212%</w:t>
            </w:r>
          </w:p>
        </w:tc>
      </w:tr>
      <w:tr w:rsidR="006E2326" w:rsidRPr="00F82575" w14:paraId="1E5482A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7B95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F447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Gammarus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219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2.3224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01A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0.9676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931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4A3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0.3147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6C3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775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FFC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90.403%</w:t>
            </w:r>
          </w:p>
        </w:tc>
      </w:tr>
      <w:tr w:rsidR="006E2326" w:rsidRPr="00F82575" w14:paraId="56F6969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413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BA430"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Amphipoda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68C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1.0796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C39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48C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EEC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121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1.2713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7BC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7F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90.593%</w:t>
            </w:r>
          </w:p>
        </w:tc>
      </w:tr>
      <w:tr w:rsidR="006E2326" w:rsidRPr="00F82575" w14:paraId="17E5A3A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B77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2156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Glycera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CB5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1.5791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1B9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1.1312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EBE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F14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0.4492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627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A4D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1EB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90.775%</w:t>
            </w:r>
          </w:p>
        </w:tc>
      </w:tr>
      <w:tr w:rsidR="006E2326" w:rsidRPr="00F82575" w14:paraId="60BAE0B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441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47E9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Eteone</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heteropoda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883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AE4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1.1851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DD0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360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0.4879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28B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1.1980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F38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634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90.954%</w:t>
            </w:r>
          </w:p>
        </w:tc>
      </w:tr>
      <w:tr w:rsidR="006E2326" w:rsidRPr="00F82575" w14:paraId="49E20B0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B77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C79E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Edotea</w:t>
            </w:r>
            <w:proofErr w:type="spellEnd"/>
            <w:r w:rsidRPr="00F82575">
              <w:rPr>
                <w:rFonts w:eastAsia="Times New Roman" w:cs="Times New Roman"/>
                <w:color w:val="000000"/>
                <w:sz w:val="20"/>
                <w:szCs w:val="20"/>
              </w:rPr>
              <w:t xml:space="preserve"> triloba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D65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0.9778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2AD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1.3648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9AE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2.1573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501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456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1.1861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2D1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57AB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91.131%</w:t>
            </w:r>
          </w:p>
        </w:tc>
      </w:tr>
      <w:tr w:rsidR="006E2326" w:rsidRPr="00F82575" w14:paraId="4C85E6D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E2D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2F5D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Odostomia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impressa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EEB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A9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052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1.1155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B4B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2.8546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223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1.1787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50C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40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91.307%</w:t>
            </w:r>
          </w:p>
        </w:tc>
      </w:tr>
      <w:tr w:rsidR="006E2326" w:rsidRPr="00F82575" w14:paraId="5D65C6D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6DD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33B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Littoridinops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monroensis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643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607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8AB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FEF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4.4762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2B6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1.1523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721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879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91.479%</w:t>
            </w:r>
          </w:p>
        </w:tc>
      </w:tr>
      <w:tr w:rsidR="006E2326" w:rsidRPr="00F82575" w14:paraId="6F9BE00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A6C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09DF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Pachydiplax</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90C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25F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0.5654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69AB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1.8146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AC20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2C5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C72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4A3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91.632%</w:t>
            </w:r>
          </w:p>
        </w:tc>
      </w:tr>
      <w:tr w:rsidR="006E2326" w:rsidRPr="00F82575" w14:paraId="24C20D1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F86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072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Amygdalum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papyria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B42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F57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1.2987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1CC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1.1297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FE7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0.2280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A9D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1.0185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C13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2FA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91.784%</w:t>
            </w:r>
          </w:p>
        </w:tc>
      </w:tr>
      <w:tr w:rsidR="006E2326" w:rsidRPr="00F82575" w14:paraId="411F2EC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C19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FB77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Aligena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texasiana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D12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68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1.2298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7AA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2.3288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0CA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0.3759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624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EBC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554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91.935%</w:t>
            </w:r>
          </w:p>
        </w:tc>
      </w:tr>
      <w:tr w:rsidR="006E2326" w:rsidRPr="00F82575" w14:paraId="2745027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209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43C3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Apocorophium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louisianum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7DA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1.4476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CF7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0.9314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3E9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1.3366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429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0.2837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287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0.9998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581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544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92.084%</w:t>
            </w:r>
          </w:p>
        </w:tc>
      </w:tr>
      <w:tr w:rsidR="006E2326" w:rsidRPr="00F82575" w14:paraId="1E82FC7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C1E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CA2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Grandidierella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bonnieroides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8F1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0.5719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2FE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591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2.0551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BE0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0.5716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191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0.9994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4E5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714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92.234%</w:t>
            </w:r>
          </w:p>
        </w:tc>
      </w:tr>
      <w:tr w:rsidR="006E2326" w:rsidRPr="00F82575" w14:paraId="72528B6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CD6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E47A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Acetocina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F07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0.8778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AA6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1.4743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164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69A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26C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0.9818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C3C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472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92.380%</w:t>
            </w:r>
          </w:p>
        </w:tc>
      </w:tr>
      <w:tr w:rsidR="006E2326" w:rsidRPr="00F82575" w14:paraId="0868DC0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B11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3FFB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Prostoma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58D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0.6701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EFE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0.8298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13B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1.6461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E52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0.7407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493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0.9717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C11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AF4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92.525%</w:t>
            </w:r>
          </w:p>
        </w:tc>
      </w:tr>
      <w:tr w:rsidR="006E2326" w:rsidRPr="00F82575" w14:paraId="6DA1679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DA9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9B13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Odostomia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14E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0.5550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F69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B5C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864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3.0314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E98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F3A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351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92.666%</w:t>
            </w:r>
          </w:p>
        </w:tc>
      </w:tr>
      <w:tr w:rsidR="006E2326" w:rsidRPr="00F82575" w14:paraId="04D7E56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0BE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BB85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Potamilla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CBA6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0.3034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8BE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1.6617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33D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1.5064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9EA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AB9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0.8769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946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1C9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92.797%</w:t>
            </w:r>
          </w:p>
        </w:tc>
      </w:tr>
      <w:tr w:rsidR="006E2326" w:rsidRPr="00F82575" w14:paraId="1431930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7E2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B6CC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Brachidontes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exustus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823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2.7897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4A5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E1E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0.2555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7F0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F20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0.8732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BC7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0FE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92.927%</w:t>
            </w:r>
          </w:p>
        </w:tc>
      </w:tr>
      <w:tr w:rsidR="006E2326" w:rsidRPr="00F82575" w14:paraId="43DA3F2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31E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6315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Tubulanus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pellucidus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1D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1B4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0.7647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3F0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1.7151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100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6E5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0.8681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4DC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015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93.057%</w:t>
            </w:r>
          </w:p>
        </w:tc>
      </w:tr>
      <w:tr w:rsidR="006E2326" w:rsidRPr="00F82575" w14:paraId="7F081D3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4F3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0F55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Pectinaria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gouldi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01E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B70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0.5980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6D7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1.6546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B9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0.7271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929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0.8543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D48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A89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93.184%</w:t>
            </w:r>
          </w:p>
        </w:tc>
      </w:tr>
      <w:tr w:rsidR="006E2326" w:rsidRPr="00F82575" w14:paraId="47FC164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4FB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3868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Glycinde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DBC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0.3027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B7B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0.6653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8FE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1.4723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63C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0.8594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3A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0.8249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E99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6AEC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93.307%</w:t>
            </w:r>
          </w:p>
        </w:tc>
      </w:tr>
      <w:tr w:rsidR="006E2326" w:rsidRPr="00F82575" w14:paraId="095FF62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FAA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CF75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Streblospio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9AD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0.8726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973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1.3291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010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0.6850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A38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A64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F0B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77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93.429%</w:t>
            </w:r>
          </w:p>
        </w:tc>
      </w:tr>
      <w:tr w:rsidR="006E2326" w:rsidRPr="00F82575" w14:paraId="091D422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377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B9BC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Aphelochaeta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4D3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0C3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0.3993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EFE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2.6396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62C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BCD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0.7850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0F25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F2C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93.546%</w:t>
            </w:r>
          </w:p>
        </w:tc>
      </w:tr>
      <w:tr w:rsidR="006E2326" w:rsidRPr="00F82575" w14:paraId="5F2FDD5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F30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3CEE2"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Capitella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47A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C6A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E4F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1.1566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F23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0.3868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FA0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67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683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93.661%</w:t>
            </w:r>
          </w:p>
        </w:tc>
      </w:tr>
      <w:tr w:rsidR="006E2326" w:rsidRPr="00F82575" w14:paraId="0DFAD1D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90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395A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Mactridae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14B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1.6538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449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9F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0.8897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04C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38E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0.7691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ED2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A7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93.775%</w:t>
            </w:r>
          </w:p>
        </w:tc>
      </w:tr>
      <w:tr w:rsidR="006E2326" w:rsidRPr="00F82575" w14:paraId="71777CB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1F8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6AC2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Tanypus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746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0.4668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A6A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E57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592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1.7906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291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72C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EB8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93.890%</w:t>
            </w:r>
          </w:p>
        </w:tc>
      </w:tr>
      <w:tr w:rsidR="006E2326" w:rsidRPr="00F82575" w14:paraId="33FC2D7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7BE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F044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Paraprionospio</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yokoyamai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306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4DB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0.4651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EA4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1.1657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76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0.9899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247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0.7474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EB7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F5B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94.001%</w:t>
            </w:r>
          </w:p>
        </w:tc>
      </w:tr>
      <w:tr w:rsidR="006E2326" w:rsidRPr="00F82575" w14:paraId="196734F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954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CA78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Turbellaria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390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7E3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0.8637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4B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0.8230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9CB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0.5632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790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0.7388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E6F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B04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94.112%</w:t>
            </w:r>
          </w:p>
        </w:tc>
      </w:tr>
      <w:tr w:rsidR="006E2326" w:rsidRPr="00F82575" w14:paraId="6621459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83C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E3BE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Rictaxis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punctostriatus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DB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D3F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D1B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1.0952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D79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0.8646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B0C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0.7077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B8C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9E9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94.217%</w:t>
            </w:r>
          </w:p>
        </w:tc>
      </w:tr>
      <w:tr w:rsidR="006E2326" w:rsidRPr="00F82575" w14:paraId="17296E5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715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3288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Cumacea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5D3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0.5789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D7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0.3763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850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14A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0.5693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983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0.7011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4B3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472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94.322%</w:t>
            </w:r>
          </w:p>
        </w:tc>
      </w:tr>
      <w:tr w:rsidR="006E2326" w:rsidRPr="00F82575" w14:paraId="56179C4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BEC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461B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Leitoscoloplos</w:t>
            </w:r>
            <w:proofErr w:type="spellEnd"/>
            <w:r w:rsidRPr="00F82575">
              <w:rPr>
                <w:rFonts w:eastAsia="Times New Roman" w:cs="Times New Roman"/>
                <w:color w:val="000000"/>
                <w:sz w:val="20"/>
                <w:szCs w:val="20"/>
              </w:rPr>
              <w:t xml:space="preserve"> robustus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5A8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0.4692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7B2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0.5648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88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9A0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CFA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0.6875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E45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657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94.425%</w:t>
            </w:r>
          </w:p>
        </w:tc>
      </w:tr>
      <w:tr w:rsidR="006E2326" w:rsidRPr="00F82575" w14:paraId="74B176A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3DE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C055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Ensis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megistus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55B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E5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B36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9CA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7FE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0.6766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FE9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91B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94.526%</w:t>
            </w:r>
          </w:p>
        </w:tc>
      </w:tr>
      <w:tr w:rsidR="006E2326" w:rsidRPr="00F82575" w14:paraId="4BF4B5D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245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509D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Podarkeopsis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levifuscina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8A3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735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0.5657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C9B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0.9939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A92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0.6378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A89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0.6586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BA0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9EA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94.624%</w:t>
            </w:r>
          </w:p>
        </w:tc>
      </w:tr>
      <w:tr w:rsidR="006E2326" w:rsidRPr="00F82575" w14:paraId="1C8059E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00B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FB81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Ampelisca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abdita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6EA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1CE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EB5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2.0870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CB8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986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0.6309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3F7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03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94.718%</w:t>
            </w:r>
          </w:p>
        </w:tc>
      </w:tr>
      <w:tr w:rsidR="006E2326" w:rsidRPr="00F82575" w14:paraId="0B7F969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668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0F43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Paracaprella</w:t>
            </w:r>
            <w:proofErr w:type="spellEnd"/>
            <w:r w:rsidRPr="00F82575">
              <w:rPr>
                <w:rFonts w:eastAsia="Times New Roman" w:cs="Times New Roman"/>
                <w:color w:val="000000"/>
                <w:sz w:val="20"/>
                <w:szCs w:val="20"/>
              </w:rPr>
              <w:t xml:space="preserve"> tenuis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498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1.0756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106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423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1.1306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7F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8D5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88A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504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94.809%</w:t>
            </w:r>
          </w:p>
        </w:tc>
      </w:tr>
      <w:tr w:rsidR="006E2326" w:rsidRPr="00F82575" w14:paraId="742E977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1B6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FCEE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Tagelus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08D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1.6056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C68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3F8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512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0.2413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EC8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0.5872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EAA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677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94.897%</w:t>
            </w:r>
          </w:p>
        </w:tc>
      </w:tr>
      <w:tr w:rsidR="006E2326" w:rsidRPr="00F82575" w14:paraId="22C2501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642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B085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Ameroculodes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miltoni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C1F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034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49E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1.0277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459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465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0.5701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B91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A74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94.982%</w:t>
            </w:r>
          </w:p>
        </w:tc>
      </w:tr>
      <w:tr w:rsidR="006E2326" w:rsidRPr="00F82575" w14:paraId="12FA347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78D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38720"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Bittium </w:t>
            </w:r>
            <w:proofErr w:type="spellStart"/>
            <w:r w:rsidRPr="00F82575">
              <w:rPr>
                <w:rFonts w:eastAsia="Times New Roman" w:cs="Times New Roman"/>
                <w:color w:val="000000"/>
                <w:sz w:val="20"/>
                <w:szCs w:val="20"/>
              </w:rPr>
              <w:t>varium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C8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0.2235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04D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BC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2370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0.8372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54E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0.5564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99C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7E5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95.065%</w:t>
            </w:r>
          </w:p>
        </w:tc>
      </w:tr>
      <w:tr w:rsidR="006E2326" w:rsidRPr="00F82575" w14:paraId="0798182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C4C5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A8B6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Nuculana</w:t>
            </w:r>
            <w:proofErr w:type="spellEnd"/>
            <w:r w:rsidRPr="00F82575">
              <w:rPr>
                <w:rFonts w:eastAsia="Times New Roman" w:cs="Times New Roman"/>
                <w:color w:val="000000"/>
                <w:sz w:val="20"/>
                <w:szCs w:val="20"/>
              </w:rPr>
              <w:t xml:space="preserve"> acuta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23B9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F0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41D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0.4192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CA8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1.2154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142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0.5505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342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354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95.147%</w:t>
            </w:r>
          </w:p>
        </w:tc>
      </w:tr>
      <w:tr w:rsidR="006E2326" w:rsidRPr="00F82575" w14:paraId="23685A2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383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5148E"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Anthozoa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27B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1.6814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6F2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844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17A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F4E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0.5460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C7D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A01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95.229%</w:t>
            </w:r>
          </w:p>
        </w:tc>
      </w:tr>
      <w:tr w:rsidR="006E2326" w:rsidRPr="00F82575" w14:paraId="593AC7F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71D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B037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Ensis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18C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0.9076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5DC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A2E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8E1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605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582C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714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95.309%</w:t>
            </w:r>
          </w:p>
        </w:tc>
      </w:tr>
      <w:tr w:rsidR="006E2326" w:rsidRPr="00F82575" w14:paraId="799EDBA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661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637C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Odostomia</w:t>
            </w:r>
            <w:proofErr w:type="spellEnd"/>
            <w:r w:rsidRPr="00F82575">
              <w:rPr>
                <w:rFonts w:eastAsia="Times New Roman" w:cs="Times New Roman"/>
                <w:color w:val="000000"/>
                <w:sz w:val="20"/>
                <w:szCs w:val="20"/>
              </w:rPr>
              <w:t xml:space="preserve"> laevigata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69F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FC1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1C1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CAB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0.8416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FD4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0.5232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E4D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22B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95.387%</w:t>
            </w:r>
          </w:p>
        </w:tc>
      </w:tr>
      <w:tr w:rsidR="006E2326" w:rsidRPr="00F82575" w14:paraId="072B892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D7E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7A650"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Mysis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423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325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0.7296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9B0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0.6814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B59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0.2844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470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C5D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150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95.464%</w:t>
            </w:r>
          </w:p>
        </w:tc>
      </w:tr>
      <w:tr w:rsidR="006E2326" w:rsidRPr="00F82575" w14:paraId="7473F78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8D6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2CE0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Melinna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maculata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6B3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0.4633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9FC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0.3838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8C3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F90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0.7794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9BD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0.5099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6B4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BFA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95.541%</w:t>
            </w:r>
          </w:p>
        </w:tc>
      </w:tr>
      <w:tr w:rsidR="006E2326" w:rsidRPr="00F82575" w14:paraId="6E39D05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BF0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689B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Tanypus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clavatus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F09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D04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FF6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D82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0.6865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163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0.5087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C2C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C5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95.617%</w:t>
            </w:r>
          </w:p>
        </w:tc>
      </w:tr>
      <w:tr w:rsidR="006E2326" w:rsidRPr="00F82575" w14:paraId="4B2501D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AE2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FAE8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Cyclopoida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63D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743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A85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B8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1.5439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596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0.4958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A3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18C6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95.691%</w:t>
            </w:r>
          </w:p>
        </w:tc>
      </w:tr>
      <w:tr w:rsidR="006E2326" w:rsidRPr="00F82575" w14:paraId="1983CAF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4A9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745C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Sabellidae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DDA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105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C57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1.6796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C12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B37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0.4865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A8F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92D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95.763%</w:t>
            </w:r>
          </w:p>
        </w:tc>
      </w:tr>
      <w:tr w:rsidR="006E2326" w:rsidRPr="00F82575" w14:paraId="56E4D09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F22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84EE4"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Polychaeta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742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F4E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850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0.5908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1D6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C30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0.4860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4CB9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42C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95.836%</w:t>
            </w:r>
          </w:p>
        </w:tc>
      </w:tr>
      <w:tr w:rsidR="006E2326" w:rsidRPr="00F82575" w14:paraId="224185D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29D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4DCA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Goniadidae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11B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0.4195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559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4D5C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0.3860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984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0.6515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5CF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0.4831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9AA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3FB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95.908%</w:t>
            </w:r>
          </w:p>
        </w:tc>
      </w:tr>
      <w:tr w:rsidR="006E2326" w:rsidRPr="00F82575" w14:paraId="7FEBEE4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79A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lastRenderedPageBreak/>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E2A5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Chironominae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9F2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64A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0.8809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CF7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0.6188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296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0.3262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2F3C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02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C96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95.979%</w:t>
            </w:r>
          </w:p>
        </w:tc>
      </w:tr>
      <w:tr w:rsidR="006E2326" w:rsidRPr="00F82575" w14:paraId="5E50F12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074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71ABC"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Batea </w:t>
            </w:r>
            <w:proofErr w:type="spellStart"/>
            <w:r w:rsidRPr="00F82575">
              <w:rPr>
                <w:rFonts w:eastAsia="Times New Roman" w:cs="Times New Roman"/>
                <w:color w:val="000000"/>
                <w:sz w:val="20"/>
                <w:szCs w:val="20"/>
              </w:rPr>
              <w:t>catharinensis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954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786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0.5654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F69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1.1312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F7B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42D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0.4501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C16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793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96.046%</w:t>
            </w:r>
          </w:p>
        </w:tc>
      </w:tr>
      <w:tr w:rsidR="006E2326" w:rsidRPr="00F82575" w14:paraId="22D2500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084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E09E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Nassarius</w:t>
            </w:r>
            <w:proofErr w:type="spellEnd"/>
            <w:r w:rsidRPr="00F82575">
              <w:rPr>
                <w:rFonts w:eastAsia="Times New Roman" w:cs="Times New Roman"/>
                <w:color w:val="000000"/>
                <w:sz w:val="20"/>
                <w:szCs w:val="20"/>
              </w:rPr>
              <w:t xml:space="preserve"> vibex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EB2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F81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0.3238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AE6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13F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1.0637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A5E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0.4494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B1B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B81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96.113%</w:t>
            </w:r>
          </w:p>
        </w:tc>
      </w:tr>
      <w:tr w:rsidR="006E2326" w:rsidRPr="00F82575" w14:paraId="155ADAF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42A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3F6B1"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Nereis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BAA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7DF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290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0.8775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C1B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98F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0.4403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761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0B0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96.179%</w:t>
            </w:r>
          </w:p>
        </w:tc>
      </w:tr>
      <w:tr w:rsidR="006E2326" w:rsidRPr="00F82575" w14:paraId="784E053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F27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17CD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Membranipora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F45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B99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D9B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32D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1.1723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95E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3F6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467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96.244%</w:t>
            </w:r>
          </w:p>
        </w:tc>
      </w:tr>
      <w:tr w:rsidR="006E2326" w:rsidRPr="00F82575" w14:paraId="1E7A929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A21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A29C9"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Pandora </w:t>
            </w:r>
            <w:proofErr w:type="spellStart"/>
            <w:r w:rsidRPr="00F82575">
              <w:rPr>
                <w:rFonts w:eastAsia="Times New Roman" w:cs="Times New Roman"/>
                <w:color w:val="000000"/>
                <w:sz w:val="20"/>
                <w:szCs w:val="20"/>
              </w:rPr>
              <w:t>trilineata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1D2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B86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90D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0.5822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9EC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0.5262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359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0.3939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6B0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EE9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96.303%</w:t>
            </w:r>
          </w:p>
        </w:tc>
      </w:tr>
      <w:tr w:rsidR="006E2326" w:rsidRPr="00F82575" w14:paraId="6CA01B0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67F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57A9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Japonactaeon</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punctostriatus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DAD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AD6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0.4996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46A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0.5809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2CBC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093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0.3906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0C3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5D5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96.361%</w:t>
            </w:r>
          </w:p>
        </w:tc>
      </w:tr>
      <w:tr w:rsidR="006E2326" w:rsidRPr="00F82575" w14:paraId="7B2AE89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ABDB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D7A1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Paraprionospio</w:t>
            </w:r>
            <w:proofErr w:type="spellEnd"/>
            <w:r w:rsidRPr="00F82575">
              <w:rPr>
                <w:rFonts w:eastAsia="Times New Roman" w:cs="Times New Roman"/>
                <w:color w:val="000000"/>
                <w:sz w:val="20"/>
                <w:szCs w:val="20"/>
              </w:rPr>
              <w:t xml:space="preserve"> pinnata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17E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00B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02F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3BE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1.0222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DC2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0.3895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125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11A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96.419%</w:t>
            </w:r>
          </w:p>
        </w:tc>
      </w:tr>
      <w:tr w:rsidR="006E2326" w:rsidRPr="00F82575" w14:paraId="4AB46E0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920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430FF"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Oligochaeta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867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865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9C1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0BA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E22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0.3884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B761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EC0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96.477%</w:t>
            </w:r>
          </w:p>
        </w:tc>
      </w:tr>
      <w:tr w:rsidR="006E2326" w:rsidRPr="00F82575" w14:paraId="2EC2E8F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D96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285E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Loandalia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903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4CC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0.3079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FBD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31C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0.4525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6DD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0.3873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446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58C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96.535%</w:t>
            </w:r>
          </w:p>
        </w:tc>
      </w:tr>
      <w:tr w:rsidR="006E2326" w:rsidRPr="00F82575" w14:paraId="558934C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052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2368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Oxyurostylis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smithi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1C7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510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6F8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1.0259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BFC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B6F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993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B7A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96.589%</w:t>
            </w:r>
          </w:p>
        </w:tc>
      </w:tr>
      <w:tr w:rsidR="006E2326" w:rsidRPr="00F82575" w14:paraId="67DF1F2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DA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8D9D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Physa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ABB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1.3549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D15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35F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55C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A54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0.3553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3B8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44B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96.642%</w:t>
            </w:r>
          </w:p>
        </w:tc>
      </w:tr>
      <w:tr w:rsidR="006E2326" w:rsidRPr="00F82575" w14:paraId="3343BC5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AC1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17F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Xenanthura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brevitelson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0E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0.3027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3D9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0.3999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045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0.6154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589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B43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C32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C1A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96.694%</w:t>
            </w:r>
          </w:p>
        </w:tc>
      </w:tr>
      <w:tr w:rsidR="006E2326" w:rsidRPr="00F82575" w14:paraId="3BB358C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E29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B69B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Hargeria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rapax</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4BF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18E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B53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0.6499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84DC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C8E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C61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CA1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96.746%</w:t>
            </w:r>
          </w:p>
        </w:tc>
      </w:tr>
      <w:tr w:rsidR="006E2326" w:rsidRPr="00F82575" w14:paraId="5C4CC35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201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E7C3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Kirsteueriella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biocellata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0FA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1ED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16F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1B4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F1A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538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64E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96.796%</w:t>
            </w:r>
          </w:p>
        </w:tc>
      </w:tr>
      <w:tr w:rsidR="006E2326" w:rsidRPr="00F82575" w14:paraId="33ECAAF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E44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144E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Corophiidae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D36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0.5061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830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086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A63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AE9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E18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C64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96.846%</w:t>
            </w:r>
          </w:p>
        </w:tc>
      </w:tr>
      <w:tr w:rsidR="006E2326" w:rsidRPr="00F82575" w14:paraId="4ACC026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858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C370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Cerebratulus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lacteus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8D3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75D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A40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0.5711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9E0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BBA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EB4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F1D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96.896%</w:t>
            </w:r>
          </w:p>
        </w:tc>
      </w:tr>
      <w:tr w:rsidR="006E2326" w:rsidRPr="00F82575" w14:paraId="7D8F126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403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406F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Listriella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barnardi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B33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866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E53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0.9597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A9D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8E9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66A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260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96.945%</w:t>
            </w:r>
          </w:p>
        </w:tc>
      </w:tr>
      <w:tr w:rsidR="006E2326" w:rsidRPr="00F82575" w14:paraId="70F212B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1E4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D3EB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Megalomma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bioculatum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BFC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9E4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73D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0.8579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C8A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25B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039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8AD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96.995%</w:t>
            </w:r>
          </w:p>
        </w:tc>
      </w:tr>
      <w:tr w:rsidR="006E2326" w:rsidRPr="00F82575" w14:paraId="3771C20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572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652E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Leptosynapta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crassipatina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1D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19F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1469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D03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3125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31D6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C8A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97.040%</w:t>
            </w:r>
          </w:p>
        </w:tc>
      </w:tr>
      <w:tr w:rsidR="006E2326" w:rsidRPr="00F82575" w14:paraId="5AA5F77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D40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358E2"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Arabella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5B6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3F6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DAC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0.2562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DC6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0.4811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32F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948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B65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97.085%</w:t>
            </w:r>
          </w:p>
        </w:tc>
      </w:tr>
      <w:tr w:rsidR="006E2326" w:rsidRPr="00F82575" w14:paraId="5FF193C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39B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9913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Cerapus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5E1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C33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0.5657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3DE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815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229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E39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B6A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97.129%</w:t>
            </w:r>
          </w:p>
        </w:tc>
      </w:tr>
      <w:tr w:rsidR="006E2326" w:rsidRPr="00F82575" w14:paraId="4E6164C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04F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4F65"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Decapoda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BCD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0.4451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EF2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FD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A49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0.2525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211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7EB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44A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97.173%</w:t>
            </w:r>
          </w:p>
        </w:tc>
      </w:tr>
      <w:tr w:rsidR="006E2326" w:rsidRPr="00F82575" w14:paraId="4E7920B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3CC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96321"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Annelida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C2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DF0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0.3981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273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0.4449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B05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E2D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0.2866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CD9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5B8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97.216%</w:t>
            </w:r>
          </w:p>
        </w:tc>
      </w:tr>
      <w:tr w:rsidR="006E2326" w:rsidRPr="00F82575" w14:paraId="46D270D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A28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0FD5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Nassarius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acutus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48F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2F3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4DC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0.5477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538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9BE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AF1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190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97.257%</w:t>
            </w:r>
          </w:p>
        </w:tc>
      </w:tr>
      <w:tr w:rsidR="006E2326" w:rsidRPr="00F82575" w14:paraId="7CC7550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0EF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0CAD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Mysella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planulata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1E4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634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F23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0.7189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89B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605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95A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3F3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97.298%</w:t>
            </w:r>
          </w:p>
        </w:tc>
      </w:tr>
      <w:tr w:rsidR="006E2326" w:rsidRPr="00F82575" w14:paraId="1CE4F7B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607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A1E6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Mydisops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DE9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66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BEB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0.4468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897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BDF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2AB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0B4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97.339%</w:t>
            </w:r>
          </w:p>
        </w:tc>
      </w:tr>
      <w:tr w:rsidR="006E2326" w:rsidRPr="00F82575" w14:paraId="407D930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FA80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D129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Tellinidae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012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0.5713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5E0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290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9DD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11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B6A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CC9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97.379%</w:t>
            </w:r>
          </w:p>
        </w:tc>
      </w:tr>
      <w:tr w:rsidR="006E2326" w:rsidRPr="00F82575" w14:paraId="2F9AD47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E3C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6580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Copepoda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85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F3F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281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BEC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0.8729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E8FB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C96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1EF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97.419%</w:t>
            </w:r>
          </w:p>
        </w:tc>
      </w:tr>
      <w:tr w:rsidR="006E2326" w:rsidRPr="00F82575" w14:paraId="7072ADA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586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F8E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Ampharetidae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1D7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D81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21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FC1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972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9C5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2ED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97.459%</w:t>
            </w:r>
          </w:p>
        </w:tc>
      </w:tr>
      <w:tr w:rsidR="006E2326" w:rsidRPr="00F82575" w14:paraId="5BED910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C9E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0704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Oxyurostylis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FF9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18C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09B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0.4465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6C1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A08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0.2461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01D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A80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97.496%</w:t>
            </w:r>
          </w:p>
        </w:tc>
      </w:tr>
      <w:tr w:rsidR="006E2326" w:rsidRPr="00F82575" w14:paraId="61E4B10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244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CD731"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Bugula neritina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862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6BA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AA7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BE7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AB9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0.2454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EF8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EB2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97.533%</w:t>
            </w:r>
          </w:p>
        </w:tc>
      </w:tr>
      <w:tr w:rsidR="006E2326" w:rsidRPr="00F82575" w14:paraId="288B9FE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7F1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959F4"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Tubificidae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CA8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96A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F32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EA3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0.6852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32E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79D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3E4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97.568%</w:t>
            </w:r>
          </w:p>
        </w:tc>
      </w:tr>
      <w:tr w:rsidR="006E2326" w:rsidRPr="00F82575" w14:paraId="15A35F2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2CA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9BD9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Obelia </w:t>
            </w:r>
            <w:proofErr w:type="spellStart"/>
            <w:r w:rsidRPr="00F82575">
              <w:rPr>
                <w:rFonts w:eastAsia="Times New Roman" w:cs="Times New Roman"/>
                <w:color w:val="000000"/>
                <w:sz w:val="20"/>
                <w:szCs w:val="20"/>
              </w:rPr>
              <w:t>bicuspidata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AEB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817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B48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0.3769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124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D0E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0.2209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123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CAF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97.601%</w:t>
            </w:r>
          </w:p>
        </w:tc>
      </w:tr>
      <w:tr w:rsidR="006E2326" w:rsidRPr="00F82575" w14:paraId="1209A45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5C8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E9B2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Amathia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convoluta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40C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4EE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3D7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103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F5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558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668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97.634%</w:t>
            </w:r>
          </w:p>
        </w:tc>
      </w:tr>
      <w:tr w:rsidR="006E2326" w:rsidRPr="00F82575" w14:paraId="5888651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319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F49F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Ogyrides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alphaerostris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56E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F38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4EA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258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0.3521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920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13F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261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97.666%</w:t>
            </w:r>
          </w:p>
        </w:tc>
      </w:tr>
      <w:tr w:rsidR="006E2326" w:rsidRPr="00F82575" w14:paraId="4A47DD4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A91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BF20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Odostomia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weberi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0EF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89B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76A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ED2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584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A16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2C2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97.698%</w:t>
            </w:r>
          </w:p>
        </w:tc>
      </w:tr>
      <w:tr w:rsidR="006E2326" w:rsidRPr="00F82575" w14:paraId="1070FF1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1B9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8233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Nemertina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D1D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5E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919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A1F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D82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05F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88C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97.729%</w:t>
            </w:r>
          </w:p>
        </w:tc>
      </w:tr>
      <w:tr w:rsidR="006E2326" w:rsidRPr="00F82575" w14:paraId="4532E47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5B7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1BD5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Ischadium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recurvum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9E4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C6B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B98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3D7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D80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986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194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97.761%</w:t>
            </w:r>
          </w:p>
        </w:tc>
      </w:tr>
      <w:tr w:rsidR="006E2326" w:rsidRPr="00F82575" w14:paraId="1BC3D6D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41E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D4E79"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Hirudinea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848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DE0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2BF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C9C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0.3538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35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A22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AB2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97.792%</w:t>
            </w:r>
          </w:p>
        </w:tc>
      </w:tr>
      <w:tr w:rsidR="006E2326" w:rsidRPr="00F82575" w14:paraId="5A0FF9C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565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44102"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Littorina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EA3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E9A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DC5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7F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0.6548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9A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4AD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38F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97.823%</w:t>
            </w:r>
          </w:p>
        </w:tc>
      </w:tr>
      <w:tr w:rsidR="006E2326" w:rsidRPr="00F82575" w14:paraId="33FB873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ED0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3184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Crepidula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6FC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0.4697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DB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37C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6D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B0E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AB0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5AF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97.853%</w:t>
            </w:r>
          </w:p>
        </w:tc>
      </w:tr>
      <w:tr w:rsidR="006E2326" w:rsidRPr="00F82575" w14:paraId="0B3F660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F13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EDEF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Ceratonereis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longicirrata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D7A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57F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266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0C9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12E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389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1A8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97.883%</w:t>
            </w:r>
          </w:p>
        </w:tc>
      </w:tr>
      <w:tr w:rsidR="006E2326" w:rsidRPr="00F82575" w14:paraId="0D2995D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B16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9F14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Tubificoides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heterochaetus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AE5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C1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A9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590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63A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B4A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4C4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97.912%</w:t>
            </w:r>
          </w:p>
        </w:tc>
      </w:tr>
      <w:tr w:rsidR="006E2326" w:rsidRPr="00F82575" w14:paraId="5F02DF8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5F1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5903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Amphibalanus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AF0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A69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681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413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0.5757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45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201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0DB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97.941%</w:t>
            </w:r>
          </w:p>
        </w:tc>
      </w:tr>
      <w:tr w:rsidR="006E2326" w:rsidRPr="00F82575" w14:paraId="2929B30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739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6979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Eupolymnia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1C9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91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918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EDC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E51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A3C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445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97.969%</w:t>
            </w:r>
          </w:p>
        </w:tc>
      </w:tr>
      <w:tr w:rsidR="006E2326" w:rsidRPr="00F82575" w14:paraId="409A059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4F8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E10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Cossura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1C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947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F77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6CB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0.6161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81A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6ED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47C1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97.996%</w:t>
            </w:r>
          </w:p>
        </w:tc>
      </w:tr>
      <w:tr w:rsidR="006E2326" w:rsidRPr="00F82575" w14:paraId="03948B3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4F3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1556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Glycera</w:t>
            </w:r>
            <w:proofErr w:type="spellEnd"/>
            <w:r w:rsidRPr="00F82575">
              <w:rPr>
                <w:rFonts w:eastAsia="Times New Roman" w:cs="Times New Roman"/>
                <w:color w:val="000000"/>
                <w:sz w:val="20"/>
                <w:szCs w:val="20"/>
              </w:rPr>
              <w:t xml:space="preserve"> americana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6F6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617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B33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0C6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DD9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19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B1C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98.023%</w:t>
            </w:r>
          </w:p>
        </w:tc>
      </w:tr>
      <w:tr w:rsidR="006E2326" w:rsidRPr="00F82575" w14:paraId="4899632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E99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FA9A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Amphicteis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gunneri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C76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49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89E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0.2551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30B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68F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472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92A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98.050%</w:t>
            </w:r>
          </w:p>
        </w:tc>
      </w:tr>
      <w:tr w:rsidR="006E2326" w:rsidRPr="00F82575" w14:paraId="16CDD9B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EE9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859E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Turbonilla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D15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FC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BE1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BF3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0.3790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1BA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DE5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1F3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98.075%</w:t>
            </w:r>
          </w:p>
        </w:tc>
      </w:tr>
      <w:tr w:rsidR="006E2326" w:rsidRPr="00F82575" w14:paraId="44815AC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04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2BF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Spionidae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393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A51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8E9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CC3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2AB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D2B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F1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98.101%</w:t>
            </w:r>
          </w:p>
        </w:tc>
      </w:tr>
      <w:tr w:rsidR="006E2326" w:rsidRPr="00F82575" w14:paraId="397F20C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3B1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77A40"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Polinices </w:t>
            </w:r>
            <w:proofErr w:type="spellStart"/>
            <w:r w:rsidRPr="00F82575">
              <w:rPr>
                <w:rFonts w:eastAsia="Times New Roman" w:cs="Times New Roman"/>
                <w:color w:val="000000"/>
                <w:sz w:val="20"/>
                <w:szCs w:val="20"/>
              </w:rPr>
              <w:t>duplicatus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9B7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92E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0D5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323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7C9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D5B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C5C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98.126%</w:t>
            </w:r>
          </w:p>
        </w:tc>
      </w:tr>
      <w:tr w:rsidR="006E2326" w:rsidRPr="00F82575" w14:paraId="313DB53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9EC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3307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Panopeidae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816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0.3034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49B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A8A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F05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0B6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21F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53E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98.152%</w:t>
            </w:r>
          </w:p>
        </w:tc>
      </w:tr>
      <w:tr w:rsidR="006E2326" w:rsidRPr="00F82575" w14:paraId="5DDFA99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DBA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7965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Pinnixa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F4E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1A5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A17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0.3762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EE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440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B82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9B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98.177%</w:t>
            </w:r>
          </w:p>
        </w:tc>
      </w:tr>
      <w:tr w:rsidR="006E2326" w:rsidRPr="00F82575" w14:paraId="10AECAE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7F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2672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Pectinaria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B51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E06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E06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D76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70E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1E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B89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98.202%</w:t>
            </w:r>
          </w:p>
        </w:tc>
      </w:tr>
      <w:tr w:rsidR="006E2326" w:rsidRPr="00F82575" w14:paraId="0565D37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C7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8DF3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Nereidae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6F9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22F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803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683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D55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22E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0F2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98.226%</w:t>
            </w:r>
          </w:p>
        </w:tc>
      </w:tr>
      <w:tr w:rsidR="006E2326" w:rsidRPr="00F82575" w14:paraId="47D81A1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DE6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F022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Ervilia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concentrica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195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80D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959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0.2402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702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82A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420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8CD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98.250%</w:t>
            </w:r>
          </w:p>
        </w:tc>
      </w:tr>
      <w:tr w:rsidR="006E2326" w:rsidRPr="00F82575" w14:paraId="4B76518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52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lastRenderedPageBreak/>
              <w:t>166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7958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Synidotea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F9F6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3F4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620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7C1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4ED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03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6CC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98.274%</w:t>
            </w:r>
          </w:p>
        </w:tc>
      </w:tr>
      <w:tr w:rsidR="006E2326" w:rsidRPr="00F82575" w14:paraId="5262966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243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177D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Callianassidae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FE3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4ED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9B0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BC4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5D76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6469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FE2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98.297%</w:t>
            </w:r>
          </w:p>
        </w:tc>
      </w:tr>
      <w:tr w:rsidR="006E2326" w:rsidRPr="00F82575" w14:paraId="0B88C79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035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F3C5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Diopatra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9CA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905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045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596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C2B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28F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8EC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98.321%</w:t>
            </w:r>
          </w:p>
        </w:tc>
      </w:tr>
      <w:tr w:rsidR="006E2326" w:rsidRPr="00F82575" w14:paraId="781113B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D3C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87CC8"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Polinices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7C0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BF3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4B9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EDA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3DB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724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434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98.345%</w:t>
            </w:r>
          </w:p>
        </w:tc>
      </w:tr>
      <w:tr w:rsidR="006E2326" w:rsidRPr="00F82575" w14:paraId="4C6AF84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EFF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F49A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Nuculana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concentrica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935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FB1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842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254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0.4982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049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2D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B8F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98.369%</w:t>
            </w:r>
          </w:p>
        </w:tc>
      </w:tr>
      <w:tr w:rsidR="006E2326" w:rsidRPr="00F82575" w14:paraId="57A1B89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2A0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6FFC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Ascidiacea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F1E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0D1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ADA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122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38C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BFF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FBD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98.392%</w:t>
            </w:r>
          </w:p>
        </w:tc>
      </w:tr>
      <w:tr w:rsidR="006E2326" w:rsidRPr="00F82575" w14:paraId="33E9D7A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243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FCE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Neritidae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74A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EBA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EE00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5AA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0.4566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903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F63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551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98.415%</w:t>
            </w:r>
          </w:p>
        </w:tc>
      </w:tr>
      <w:tr w:rsidR="006E2326" w:rsidRPr="00F82575" w14:paraId="23FD948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2B15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9BBE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Cymadusa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compta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B80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18C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412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786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21F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D33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1F5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98.438%</w:t>
            </w:r>
          </w:p>
        </w:tc>
      </w:tr>
      <w:tr w:rsidR="006E2326" w:rsidRPr="00F82575" w14:paraId="386BD14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6A5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7BB0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Odostomia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gibbossa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F79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407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4D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812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D6A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F05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2D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98.460%</w:t>
            </w:r>
          </w:p>
        </w:tc>
      </w:tr>
      <w:tr w:rsidR="006E2326" w:rsidRPr="00F82575" w14:paraId="12F7BA7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774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862D8"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Enchytraeidae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BC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0.5409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BF7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249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224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057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489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9D6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98.482%</w:t>
            </w:r>
          </w:p>
        </w:tc>
      </w:tr>
      <w:tr w:rsidR="006E2326" w:rsidRPr="00F82575" w14:paraId="3D94077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8E3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D21F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Phyllodocidae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CC7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E24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AF4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B8D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203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D52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C84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98.503%</w:t>
            </w:r>
          </w:p>
        </w:tc>
      </w:tr>
      <w:tr w:rsidR="006E2326" w:rsidRPr="00F82575" w14:paraId="469BF40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F91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6BEE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Arcuatula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papyria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663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3FB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0.2993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B22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A22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AD8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386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E65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98.524%</w:t>
            </w:r>
          </w:p>
        </w:tc>
      </w:tr>
      <w:tr w:rsidR="006E2326" w:rsidRPr="00F82575" w14:paraId="53FE25D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7F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B7B9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Tricladida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19F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5D7C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3C3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13B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A25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9A5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30D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98.545%</w:t>
            </w:r>
          </w:p>
        </w:tc>
      </w:tr>
      <w:tr w:rsidR="006E2326" w:rsidRPr="00F82575" w14:paraId="21C0058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F63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64C1F"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Harpacticoida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347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379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7F1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E54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190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10E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755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98.565%</w:t>
            </w:r>
          </w:p>
        </w:tc>
      </w:tr>
      <w:tr w:rsidR="006E2326" w:rsidRPr="00F82575" w14:paraId="010073C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0E0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C6991"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Gammarus </w:t>
            </w:r>
            <w:proofErr w:type="spellStart"/>
            <w:r w:rsidRPr="00F82575">
              <w:rPr>
                <w:rFonts w:eastAsia="Times New Roman" w:cs="Times New Roman"/>
                <w:color w:val="000000"/>
                <w:sz w:val="20"/>
                <w:szCs w:val="20"/>
              </w:rPr>
              <w:t>mucronatus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AC4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AFB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4B5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4F9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810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9D8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6FD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98.585%</w:t>
            </w:r>
          </w:p>
        </w:tc>
      </w:tr>
      <w:tr w:rsidR="006E2326" w:rsidRPr="00F82575" w14:paraId="7EDA96B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655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D835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Palaemonetes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430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968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0.3296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AC7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8BB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CE5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E0C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4C3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98.605%</w:t>
            </w:r>
          </w:p>
        </w:tc>
      </w:tr>
      <w:tr w:rsidR="006E2326" w:rsidRPr="00F82575" w14:paraId="2DE7511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451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E5568"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Portunidae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F3E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A34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AB9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2E5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8AA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1B9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4FC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98.625%</w:t>
            </w:r>
          </w:p>
        </w:tc>
      </w:tr>
      <w:tr w:rsidR="006E2326" w:rsidRPr="00F82575" w14:paraId="3C82BD8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F11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C6D4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Amphilbalanus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amphitrite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8A6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B17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69A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46E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58A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1EE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E74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98.644%</w:t>
            </w:r>
          </w:p>
        </w:tc>
      </w:tr>
      <w:tr w:rsidR="006E2326" w:rsidRPr="00F82575" w14:paraId="6935D82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D77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AB1B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Polydora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websteri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FBD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A73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612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0A9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0.4711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33A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F2E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152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98.663%</w:t>
            </w:r>
          </w:p>
        </w:tc>
      </w:tr>
      <w:tr w:rsidR="006E2326" w:rsidRPr="00F82575" w14:paraId="0CAF0D9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357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B983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Ogyrides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CA6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3AD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70E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73A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0.4245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483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3A6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EE5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98.681%</w:t>
            </w:r>
          </w:p>
        </w:tc>
      </w:tr>
      <w:tr w:rsidR="006E2326" w:rsidRPr="00F82575" w14:paraId="5C72F43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84A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5578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Rithropanopeus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harrisii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C25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DF7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E9B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923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0.2899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9A4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771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B0B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98.700%</w:t>
            </w:r>
          </w:p>
        </w:tc>
      </w:tr>
      <w:tr w:rsidR="006E2326" w:rsidRPr="00F82575" w14:paraId="5DEA6B9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FD8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7E72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Cerebratulus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C4E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294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208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0.2532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1AD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0.1524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612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5EB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1A8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98.718%</w:t>
            </w:r>
          </w:p>
        </w:tc>
      </w:tr>
      <w:tr w:rsidR="006E2326" w:rsidRPr="00F82575" w14:paraId="20F6DD8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DAB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A00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Eteone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FAF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9A4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E2A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4F1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88D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0.1205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B2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B7C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98.736%</w:t>
            </w:r>
          </w:p>
        </w:tc>
      </w:tr>
      <w:tr w:rsidR="006E2326" w:rsidRPr="00F82575" w14:paraId="7D3B687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DB2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A868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Schistomeringos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rudolphi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6EF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4F6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B60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36E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581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F6A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F5D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98.754%</w:t>
            </w:r>
          </w:p>
        </w:tc>
      </w:tr>
      <w:tr w:rsidR="006E2326" w:rsidRPr="00F82575" w14:paraId="2130DB5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312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18D4E"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Tellina </w:t>
            </w:r>
            <w:proofErr w:type="spellStart"/>
            <w:r w:rsidRPr="00F82575">
              <w:rPr>
                <w:rFonts w:eastAsia="Times New Roman" w:cs="Times New Roman"/>
                <w:color w:val="000000"/>
                <w:sz w:val="20"/>
                <w:szCs w:val="20"/>
              </w:rPr>
              <w:t>texana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6BC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8F1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445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CA2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6EA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45D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449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98.771%</w:t>
            </w:r>
          </w:p>
        </w:tc>
      </w:tr>
      <w:tr w:rsidR="006E2326" w:rsidRPr="00F82575" w14:paraId="7319755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95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35B4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Odostomia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acutidens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27A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51A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BAB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917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47C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A53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A5A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98.789%</w:t>
            </w:r>
          </w:p>
        </w:tc>
      </w:tr>
      <w:tr w:rsidR="006E2326" w:rsidRPr="00F82575" w14:paraId="60C292D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705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FED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Gammaridae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D14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5C5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794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0.3033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4BC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579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E9D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70A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98.806%</w:t>
            </w:r>
          </w:p>
        </w:tc>
      </w:tr>
      <w:tr w:rsidR="006E2326" w:rsidRPr="00F82575" w14:paraId="6F5215A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907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0EC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Tanypodinae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024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FF3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171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FAC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7C79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FCE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359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98.823%</w:t>
            </w:r>
          </w:p>
        </w:tc>
      </w:tr>
      <w:tr w:rsidR="006E2326" w:rsidRPr="00F82575" w14:paraId="47EB118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67C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DF8F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Ophiuroidea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5EF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BA3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B47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30C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DFF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D7D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6BE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98.839%</w:t>
            </w:r>
          </w:p>
        </w:tc>
      </w:tr>
      <w:tr w:rsidR="006E2326" w:rsidRPr="00F82575" w14:paraId="20FABB2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C64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2914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Scoloplos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C67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932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B03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324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0.2754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05E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6CB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2A2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98.856%</w:t>
            </w:r>
          </w:p>
        </w:tc>
      </w:tr>
      <w:tr w:rsidR="006E2326" w:rsidRPr="00F82575" w14:paraId="14A577D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974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A2C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Gastropoda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C48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7C25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6F5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E3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1F5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C05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076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98.872%</w:t>
            </w:r>
          </w:p>
        </w:tc>
      </w:tr>
      <w:tr w:rsidR="006E2326" w:rsidRPr="00F82575" w14:paraId="7248B3C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3B0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DA574"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Axiothella mucosa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12D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5CA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B3E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5C5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0.2516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739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3B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B1D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98.888%</w:t>
            </w:r>
          </w:p>
        </w:tc>
      </w:tr>
      <w:tr w:rsidR="006E2326" w:rsidRPr="00F82575" w14:paraId="6943CA9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13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A055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Sigambra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BA5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0.3634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B84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58F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E5A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A1F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949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969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98.904%</w:t>
            </w:r>
          </w:p>
        </w:tc>
      </w:tr>
      <w:tr w:rsidR="006E2326" w:rsidRPr="00F82575" w14:paraId="3E9DF38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031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9F89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Edotea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montosa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269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2AF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0.3201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3A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A89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423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A7A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466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98.919%</w:t>
            </w:r>
          </w:p>
        </w:tc>
      </w:tr>
      <w:tr w:rsidR="006E2326" w:rsidRPr="00F82575" w14:paraId="314A126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45B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75F6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Crepidula</w:t>
            </w:r>
            <w:proofErr w:type="spellEnd"/>
            <w:r w:rsidRPr="00F82575">
              <w:rPr>
                <w:rFonts w:eastAsia="Times New Roman" w:cs="Times New Roman"/>
                <w:color w:val="000000"/>
                <w:sz w:val="20"/>
                <w:szCs w:val="20"/>
              </w:rPr>
              <w:t xml:space="preserve"> plana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479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05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70B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BAE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0.3501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FA0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4E8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960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98.935%</w:t>
            </w:r>
          </w:p>
        </w:tc>
      </w:tr>
      <w:tr w:rsidR="006E2326" w:rsidRPr="00F82575" w14:paraId="64F7D25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049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96AB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Anachis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obesa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0A4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63D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5FF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9D6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0.3492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1B2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D0E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3F7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98.950%</w:t>
            </w:r>
          </w:p>
        </w:tc>
      </w:tr>
      <w:tr w:rsidR="006E2326" w:rsidRPr="00F82575" w14:paraId="5C6B452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D28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1C8E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Bowerbankia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gracilis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444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0E1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611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0F9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00E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6E6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E52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98.966%</w:t>
            </w:r>
          </w:p>
        </w:tc>
      </w:tr>
      <w:tr w:rsidR="006E2326" w:rsidRPr="00F82575" w14:paraId="692F13E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902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9477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Hydroidolina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BA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AE7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0.2325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F48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A86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1C6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27E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171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98.981%</w:t>
            </w:r>
          </w:p>
        </w:tc>
      </w:tr>
      <w:tr w:rsidR="006E2326" w:rsidRPr="00F82575" w14:paraId="59C17E1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C71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D708F"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Melita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3E8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6EB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582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639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B9E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86D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63C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98.996%</w:t>
            </w:r>
          </w:p>
        </w:tc>
      </w:tr>
      <w:tr w:rsidR="006E2326" w:rsidRPr="00F82575" w14:paraId="027A776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F56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D23A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Mitrella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lunata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CD0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BFF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536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925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0.1872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150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A1D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F87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99.010%</w:t>
            </w:r>
          </w:p>
        </w:tc>
      </w:tr>
      <w:tr w:rsidR="006E2326" w:rsidRPr="00F82575" w14:paraId="232EB93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7F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3386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Micropholis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atra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7E3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C60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2E0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A68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0.3137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FFE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F2C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B5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99.024%</w:t>
            </w:r>
          </w:p>
        </w:tc>
      </w:tr>
      <w:tr w:rsidR="006E2326" w:rsidRPr="00F82575" w14:paraId="5FAFF7F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4D8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9554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Pyrogocythara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plicosa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9AE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FD5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D25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1AC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C08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35A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4CA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99.037%</w:t>
            </w:r>
          </w:p>
        </w:tc>
      </w:tr>
      <w:tr w:rsidR="006E2326" w:rsidRPr="00F82575" w14:paraId="5E685A6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82B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5C72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Lepidophthalmus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louisianaensis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576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EAE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845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1F1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1C4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E95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C7C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99.050%</w:t>
            </w:r>
          </w:p>
        </w:tc>
      </w:tr>
      <w:tr w:rsidR="006E2326" w:rsidRPr="00F82575" w14:paraId="5AF46B2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031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4010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Paraprionospio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938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FB1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E91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0F3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D11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868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035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99.062%</w:t>
            </w:r>
          </w:p>
        </w:tc>
      </w:tr>
      <w:tr w:rsidR="006E2326" w:rsidRPr="00F82575" w14:paraId="1FBD362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F58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DAD2B"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Obelia </w:t>
            </w:r>
            <w:proofErr w:type="spellStart"/>
            <w:r w:rsidRPr="00F82575">
              <w:rPr>
                <w:rFonts w:eastAsia="Times New Roman" w:cs="Times New Roman"/>
                <w:color w:val="000000"/>
                <w:sz w:val="20"/>
                <w:szCs w:val="20"/>
              </w:rPr>
              <w:t>dichotoma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92C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387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250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9CD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027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FA7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984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99.075%</w:t>
            </w:r>
          </w:p>
        </w:tc>
      </w:tr>
      <w:tr w:rsidR="006E2326" w:rsidRPr="00F82575" w14:paraId="5C017E8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361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370C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Cardiomya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A91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91A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A15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458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15B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C0A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D55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99.088%</w:t>
            </w:r>
          </w:p>
        </w:tc>
      </w:tr>
      <w:tr w:rsidR="006E2326" w:rsidRPr="00F82575" w14:paraId="76D2300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FA0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C674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Apocorophium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lacustre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38E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122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0.1996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86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066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FCF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0.0841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9F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780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99.100%</w:t>
            </w:r>
          </w:p>
        </w:tc>
      </w:tr>
      <w:tr w:rsidR="006E2326" w:rsidRPr="00F82575" w14:paraId="0A0D9ED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9F2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B710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Hobsonia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florida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D19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E8D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646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847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5F4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145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F4A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99.112%</w:t>
            </w:r>
          </w:p>
        </w:tc>
      </w:tr>
      <w:tr w:rsidR="006E2326" w:rsidRPr="00F82575" w14:paraId="28E7464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8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EFC1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Marphysa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9BE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F74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244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E7E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529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DF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68F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99.123%</w:t>
            </w:r>
          </w:p>
        </w:tc>
      </w:tr>
      <w:tr w:rsidR="006E2326" w:rsidRPr="00F82575" w14:paraId="4DDFD8C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F8A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69FA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Ceratonereis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76F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21E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10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AB9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B32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C37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7F7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99.135%</w:t>
            </w:r>
          </w:p>
        </w:tc>
      </w:tr>
      <w:tr w:rsidR="006E2326" w:rsidRPr="00F82575" w14:paraId="50A52A8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BD1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20D5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Dyspanopeus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texanus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5B6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F5F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357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4CC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846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D33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995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99.145%</w:t>
            </w:r>
          </w:p>
        </w:tc>
      </w:tr>
      <w:tr w:rsidR="006E2326" w:rsidRPr="00F82575" w14:paraId="165A5E5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D27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37EB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Angulus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merus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1AEC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A5F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166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62A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653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0DD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40E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99.155%</w:t>
            </w:r>
          </w:p>
        </w:tc>
      </w:tr>
      <w:tr w:rsidR="006E2326" w:rsidRPr="00F82575" w14:paraId="58AA83F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1006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A1584"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Nereis </w:t>
            </w:r>
            <w:proofErr w:type="spellStart"/>
            <w:r w:rsidRPr="00F82575">
              <w:rPr>
                <w:rFonts w:eastAsia="Times New Roman" w:cs="Times New Roman"/>
                <w:color w:val="000000"/>
                <w:sz w:val="20"/>
                <w:szCs w:val="20"/>
              </w:rPr>
              <w:t>grayi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81A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E5D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B42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803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9B2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0F4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9EA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99.166%</w:t>
            </w:r>
          </w:p>
        </w:tc>
      </w:tr>
      <w:tr w:rsidR="006E2326" w:rsidRPr="00F82575" w14:paraId="55DBDBA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561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E976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Mysidae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37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54F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A5F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FF8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A23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E5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29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99.176%</w:t>
            </w:r>
          </w:p>
        </w:tc>
      </w:tr>
      <w:tr w:rsidR="006E2326" w:rsidRPr="00F82575" w14:paraId="451731C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7BA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C52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Geukensia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granosissima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73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667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9A7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52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CCC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E99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8A7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99.186%</w:t>
            </w:r>
          </w:p>
        </w:tc>
      </w:tr>
      <w:tr w:rsidR="006E2326" w:rsidRPr="00F82575" w14:paraId="14532C0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E76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1E92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Parasabella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microphthalma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954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5F7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178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702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F07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1C8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212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99.196%</w:t>
            </w:r>
          </w:p>
        </w:tc>
      </w:tr>
      <w:tr w:rsidR="006E2326" w:rsidRPr="00F82575" w14:paraId="3370205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C7E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0C78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Physella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3AF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0.2697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EE9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DF7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16D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032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24E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D0B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99.206%</w:t>
            </w:r>
          </w:p>
        </w:tc>
      </w:tr>
      <w:tr w:rsidR="006E2326" w:rsidRPr="00F82575" w14:paraId="6CC1088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4C1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lastRenderedPageBreak/>
              <w:t>223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8AD2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Amathia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gracilis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830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2FF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21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783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F85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33A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79C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99.216%</w:t>
            </w:r>
          </w:p>
        </w:tc>
      </w:tr>
      <w:tr w:rsidR="006E2326" w:rsidRPr="00F82575" w14:paraId="7D74024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22C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76F8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Orbiniidae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FB4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D3B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093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068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E8F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D0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947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99.226%</w:t>
            </w:r>
          </w:p>
        </w:tc>
      </w:tr>
      <w:tr w:rsidR="006E2326" w:rsidRPr="00F82575" w14:paraId="4C58E7D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862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8B98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Crassostrea virginica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13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F72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3B2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F79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8F0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52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02F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99.235%</w:t>
            </w:r>
          </w:p>
        </w:tc>
      </w:tr>
      <w:tr w:rsidR="006E2326" w:rsidRPr="00F82575" w14:paraId="3580818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354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EEA6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Sesarma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35B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979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1A4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83E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43A5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E8E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039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99.244%</w:t>
            </w:r>
          </w:p>
        </w:tc>
      </w:tr>
      <w:tr w:rsidR="006E2326" w:rsidRPr="00F82575" w14:paraId="3385CEE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4F0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8792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Periploma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margaritaceum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C11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50C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60E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0D8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634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28E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116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99.252%</w:t>
            </w:r>
          </w:p>
        </w:tc>
      </w:tr>
      <w:tr w:rsidR="006E2326" w:rsidRPr="00F82575" w14:paraId="30CC27B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014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286B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Astyris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lunata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622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CE9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F91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79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CD9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AD8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27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99.261%</w:t>
            </w:r>
          </w:p>
        </w:tc>
      </w:tr>
      <w:tr w:rsidR="006E2326" w:rsidRPr="00F82575" w14:paraId="1FB6C1B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BC3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418A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Paranais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literalis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292C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59E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DF0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16D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13B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0E2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D85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99.270%</w:t>
            </w:r>
          </w:p>
        </w:tc>
      </w:tr>
      <w:tr w:rsidR="006E2326" w:rsidRPr="00F82575" w14:paraId="3754D01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136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2BA7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Amygdalum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8D7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F7C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693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539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D2E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185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4F9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99.279%</w:t>
            </w:r>
          </w:p>
        </w:tc>
      </w:tr>
      <w:tr w:rsidR="006E2326" w:rsidRPr="00F82575" w14:paraId="12D4B93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FD7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5A37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Eulimastoma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weberi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CF2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31C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D8E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A1B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9E0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6B0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DE3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99.286%</w:t>
            </w:r>
          </w:p>
        </w:tc>
      </w:tr>
      <w:tr w:rsidR="006E2326" w:rsidRPr="00F82575" w14:paraId="7E7EFB2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365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401C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Tornidae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48E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7C2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B49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5CD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B6B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648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10F9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99.294%</w:t>
            </w:r>
          </w:p>
        </w:tc>
      </w:tr>
      <w:tr w:rsidR="006E2326" w:rsidRPr="00F82575" w14:paraId="413BCCB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5DA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D676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Cerithidea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383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3C7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7B9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787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2D6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DDB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60E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99.302%</w:t>
            </w:r>
          </w:p>
        </w:tc>
      </w:tr>
      <w:tr w:rsidR="006E2326" w:rsidRPr="00F82575" w14:paraId="70D7D03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94A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E7E7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Ostracoda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629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2E6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1ED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495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F5F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24D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E17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99.309%</w:t>
            </w:r>
          </w:p>
        </w:tc>
      </w:tr>
      <w:tr w:rsidR="006E2326" w:rsidRPr="00F82575" w14:paraId="5E32FE6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C0D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D04E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Americamysis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bahia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199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2B0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F3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38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E0A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5D1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99C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99.317%</w:t>
            </w:r>
          </w:p>
        </w:tc>
      </w:tr>
      <w:tr w:rsidR="006E2326" w:rsidRPr="00F82575" w14:paraId="1E0AB9C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78C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7B2C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Alcyonidum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153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C66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648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668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880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550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A3F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99.325%</w:t>
            </w:r>
          </w:p>
        </w:tc>
      </w:tr>
      <w:tr w:rsidR="006E2326" w:rsidRPr="00F82575" w14:paraId="65A7F0E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69E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03FF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Alcyonidium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polydoum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280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782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B25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623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28B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21C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AB7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99.332%</w:t>
            </w:r>
          </w:p>
        </w:tc>
      </w:tr>
      <w:tr w:rsidR="006E2326" w:rsidRPr="00F82575" w14:paraId="36AB7AD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18A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1021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Armandia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maculata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A85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7A2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1DA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FC2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44D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7AA9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949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99.340%</w:t>
            </w:r>
          </w:p>
        </w:tc>
      </w:tr>
      <w:tr w:rsidR="006E2326" w:rsidRPr="00F82575" w14:paraId="3E44A5F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416C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A51C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Chlamydopleon</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dissimile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0A4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38E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BF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2C2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1F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AEF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0EA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99.347%</w:t>
            </w:r>
          </w:p>
        </w:tc>
      </w:tr>
      <w:tr w:rsidR="006E2326" w:rsidRPr="00F82575" w14:paraId="7E92791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063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5C86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Onuphidae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55A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946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C1F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76A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686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7FB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6E1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99.355%</w:t>
            </w:r>
          </w:p>
        </w:tc>
      </w:tr>
      <w:tr w:rsidR="006E2326" w:rsidRPr="00F82575" w14:paraId="1E81661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D7D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04B2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Corophium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acherusicum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011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0.2028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013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B2F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8C8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DD4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B3C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FB4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99.363%</w:t>
            </w:r>
          </w:p>
        </w:tc>
      </w:tr>
      <w:tr w:rsidR="006E2326" w:rsidRPr="00F82575" w14:paraId="2A45302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780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2A57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Jassa</w:t>
            </w:r>
            <w:proofErr w:type="spellEnd"/>
            <w:r w:rsidRPr="00F82575">
              <w:rPr>
                <w:rFonts w:eastAsia="Times New Roman" w:cs="Times New Roman"/>
                <w:color w:val="000000"/>
                <w:sz w:val="20"/>
                <w:szCs w:val="20"/>
              </w:rPr>
              <w:t xml:space="preserve"> falcata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248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D9B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0.1647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27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B8E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7165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232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8BF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99.370%</w:t>
            </w:r>
          </w:p>
        </w:tc>
      </w:tr>
      <w:tr w:rsidR="006E2326" w:rsidRPr="00F82575" w14:paraId="7D4E3EF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451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51FAB"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Isopoda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A6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022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2C9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DE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1CD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19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32D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99.377%</w:t>
            </w:r>
          </w:p>
        </w:tc>
      </w:tr>
      <w:tr w:rsidR="006E2326" w:rsidRPr="00F82575" w14:paraId="6B05DD8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248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7D85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Polydora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ligni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37B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EDE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4CA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01C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76C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5FA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D19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99.384%</w:t>
            </w:r>
          </w:p>
        </w:tc>
      </w:tr>
      <w:tr w:rsidR="006E2326" w:rsidRPr="00F82575" w14:paraId="4E110B9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1A3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3A65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Cyclostremella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humilus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103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C22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1A1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F77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233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D49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A5E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99.391%</w:t>
            </w:r>
          </w:p>
        </w:tc>
      </w:tr>
      <w:tr w:rsidR="006E2326" w:rsidRPr="00F82575" w14:paraId="20D5D3F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662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3BBD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Gonida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90B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B7C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35E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9D9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451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856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997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99.398%</w:t>
            </w:r>
          </w:p>
        </w:tc>
      </w:tr>
      <w:tr w:rsidR="006E2326" w:rsidRPr="00F82575" w14:paraId="6DCFD84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0EA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1B09A"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Caecum </w:t>
            </w:r>
            <w:proofErr w:type="spellStart"/>
            <w:r w:rsidRPr="00F82575">
              <w:rPr>
                <w:rFonts w:eastAsia="Times New Roman" w:cs="Times New Roman"/>
                <w:color w:val="000000"/>
                <w:sz w:val="20"/>
                <w:szCs w:val="20"/>
              </w:rPr>
              <w:t>pulchellum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0FE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8C1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699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190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25C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451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9A3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99.405%</w:t>
            </w:r>
          </w:p>
        </w:tc>
      </w:tr>
      <w:tr w:rsidR="006E2326" w:rsidRPr="00F82575" w14:paraId="7DA6EEA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926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AC5C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Polypedilum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2EC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805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67D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086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D4C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BC8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549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99.411%</w:t>
            </w:r>
          </w:p>
        </w:tc>
      </w:tr>
      <w:tr w:rsidR="006E2326" w:rsidRPr="00F82575" w14:paraId="256FE9B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DE8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6688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Loimia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438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657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21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23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29E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5FE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BAE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99.418%</w:t>
            </w:r>
          </w:p>
        </w:tc>
      </w:tr>
      <w:tr w:rsidR="006E2326" w:rsidRPr="00F82575" w14:paraId="4F8F2FD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684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D91B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Sayella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C90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E33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187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6E5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689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ECE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546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99.424%</w:t>
            </w:r>
          </w:p>
        </w:tc>
      </w:tr>
      <w:tr w:rsidR="006E2326" w:rsidRPr="00F82575" w14:paraId="51B224A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BF9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EDB7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Apocorophium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639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2F2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883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8C5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139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A2C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C6E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99.430%</w:t>
            </w:r>
          </w:p>
        </w:tc>
      </w:tr>
      <w:tr w:rsidR="006E2326" w:rsidRPr="00F82575" w14:paraId="144F718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5BA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6BB9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Maldanidae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816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059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C61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97F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20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0C5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5BF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99.437%</w:t>
            </w:r>
          </w:p>
        </w:tc>
      </w:tr>
      <w:tr w:rsidR="006E2326" w:rsidRPr="00F82575" w14:paraId="4945724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207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A34B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Zoobotryon</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verticillatum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55B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167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EBA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835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EF0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F1C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4F0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99.443%</w:t>
            </w:r>
          </w:p>
        </w:tc>
      </w:tr>
      <w:tr w:rsidR="006E2326" w:rsidRPr="00F82575" w14:paraId="573524A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EEA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1A4F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Phoronis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24D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51E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F4C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A5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8BC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049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03B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99.450%</w:t>
            </w:r>
          </w:p>
        </w:tc>
      </w:tr>
      <w:tr w:rsidR="006E2326" w:rsidRPr="00F82575" w14:paraId="6041B11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CF6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313E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Bowmaniella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ED2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69B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617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0.1712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21A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C67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A7A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431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99.456%</w:t>
            </w:r>
          </w:p>
        </w:tc>
      </w:tr>
      <w:tr w:rsidR="006E2326" w:rsidRPr="00F82575" w14:paraId="709AB9B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41F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09CB3"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Clytia cylindrica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838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AA5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D99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4A1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F0A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E21C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290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99.463%</w:t>
            </w:r>
          </w:p>
        </w:tc>
      </w:tr>
      <w:tr w:rsidR="006E2326" w:rsidRPr="00F82575" w14:paraId="29FBEB5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2F2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3B66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Eudendrium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A51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A8C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E33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1CA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4B3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288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9A0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99.469%</w:t>
            </w:r>
          </w:p>
        </w:tc>
      </w:tr>
      <w:tr w:rsidR="006E2326" w:rsidRPr="00F82575" w14:paraId="6287498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11C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BC8E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Neverita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duplicata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626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8F5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5B8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777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BA6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9A7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C69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99.475%</w:t>
            </w:r>
          </w:p>
        </w:tc>
      </w:tr>
      <w:tr w:rsidR="006E2326" w:rsidRPr="00F82575" w14:paraId="329B909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BFF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24EA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Prionospio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0CA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C6B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5E3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A15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670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E1E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6E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99.481%</w:t>
            </w:r>
          </w:p>
        </w:tc>
      </w:tr>
      <w:tr w:rsidR="006E2326" w:rsidRPr="00F82575" w14:paraId="6163174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692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F015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Coelotanypus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2E2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D49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671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A0F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953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D7F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DB4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99.488%</w:t>
            </w:r>
          </w:p>
        </w:tc>
      </w:tr>
      <w:tr w:rsidR="006E2326" w:rsidRPr="00F82575" w14:paraId="764AC86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FD0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658C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Paranaitis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gardineri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8EF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4BB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64B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D6D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DAF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4D8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1AB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99.494%</w:t>
            </w:r>
          </w:p>
        </w:tc>
      </w:tr>
      <w:tr w:rsidR="006E2326" w:rsidRPr="00F82575" w14:paraId="08F5369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79D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118C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Pyconogonidae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F97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9BE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F75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CD2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FAA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3AE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9F9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99.500%</w:t>
            </w:r>
          </w:p>
        </w:tc>
      </w:tr>
      <w:tr w:rsidR="006E2326" w:rsidRPr="00F82575" w14:paraId="6C03831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9C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FED6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Bowmaniella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dissimilis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37A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DC5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D07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0E8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D0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BAE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EFC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99.507%</w:t>
            </w:r>
          </w:p>
        </w:tc>
      </w:tr>
      <w:tr w:rsidR="006E2326" w:rsidRPr="00F82575" w14:paraId="35124E3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858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C96BC"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Callinectes sapidus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F8D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593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653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C32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779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13A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0B3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99.513%</w:t>
            </w:r>
          </w:p>
        </w:tc>
      </w:tr>
      <w:tr w:rsidR="006E2326" w:rsidRPr="00F82575" w14:paraId="66C2226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EFD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1440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Hyalella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C42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CB1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46B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2A5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4BB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7F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1D5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99.519%</w:t>
            </w:r>
          </w:p>
        </w:tc>
      </w:tr>
      <w:tr w:rsidR="006E2326" w:rsidRPr="00F82575" w14:paraId="05E9BAC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F95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2AA0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Hydroptilidae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165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A1C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A63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591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24D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A77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6D0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99.525%</w:t>
            </w:r>
          </w:p>
        </w:tc>
      </w:tr>
      <w:tr w:rsidR="006E2326" w:rsidRPr="00F82575" w14:paraId="6020974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057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A9E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Grapsidae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64A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A8C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964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899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465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000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CCC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99.530%</w:t>
            </w:r>
          </w:p>
        </w:tc>
      </w:tr>
      <w:tr w:rsidR="006E2326" w:rsidRPr="00F82575" w14:paraId="058D1BA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8F7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AFE5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Teinostoma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lerema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CA6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3B4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55F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30C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897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975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435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99.535%</w:t>
            </w:r>
          </w:p>
        </w:tc>
      </w:tr>
      <w:tr w:rsidR="006E2326" w:rsidRPr="00F82575" w14:paraId="54E14D6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A80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8F16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Ficopomatus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miamiensis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0BC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8D9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8E3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741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0.1450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0EA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623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030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99.541%</w:t>
            </w:r>
          </w:p>
        </w:tc>
      </w:tr>
      <w:tr w:rsidR="006E2326" w:rsidRPr="00F82575" w14:paraId="1917C2B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35D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240D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Syllidae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09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080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680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F60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BD8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180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12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99.546%</w:t>
            </w:r>
          </w:p>
        </w:tc>
      </w:tr>
      <w:tr w:rsidR="006E2326" w:rsidRPr="00F82575" w14:paraId="62A7C33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CD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64A2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Gammaroidea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759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F46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A41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792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41B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2A3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5A4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99.551%</w:t>
            </w:r>
          </w:p>
        </w:tc>
      </w:tr>
      <w:tr w:rsidR="006E2326" w:rsidRPr="00F82575" w14:paraId="5CAA271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9F6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4F8B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Pagurus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718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2BF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719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73C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91A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85A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657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99.556%</w:t>
            </w:r>
          </w:p>
        </w:tc>
      </w:tr>
      <w:tr w:rsidR="006E2326" w:rsidRPr="00F82575" w14:paraId="3499E97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A98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630C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Stenoninereis</w:t>
            </w:r>
            <w:proofErr w:type="spellEnd"/>
            <w:r w:rsidRPr="00F82575">
              <w:rPr>
                <w:rFonts w:eastAsia="Times New Roman" w:cs="Times New Roman"/>
                <w:color w:val="000000"/>
                <w:sz w:val="20"/>
                <w:szCs w:val="20"/>
              </w:rPr>
              <w:t xml:space="preserve"> martini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9C6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F4A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E79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C5F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051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58C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960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99.562%</w:t>
            </w:r>
          </w:p>
        </w:tc>
      </w:tr>
      <w:tr w:rsidR="006E2326" w:rsidRPr="00F82575" w14:paraId="4A9B678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F6B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2665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Branchiura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D0D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043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BB0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1391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8AD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323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C19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99.567%</w:t>
            </w:r>
          </w:p>
        </w:tc>
      </w:tr>
      <w:tr w:rsidR="006E2326" w:rsidRPr="00F82575" w14:paraId="26E5DFD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F24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E50F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Cyrenoida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floridana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3EF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623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07F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162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532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74A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26B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99.572%</w:t>
            </w:r>
          </w:p>
        </w:tc>
      </w:tr>
      <w:tr w:rsidR="006E2326" w:rsidRPr="00F82575" w14:paraId="6710F15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828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4328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Tubulanus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2BE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713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7A1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BAA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74B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7B4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3A3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99.577%</w:t>
            </w:r>
          </w:p>
        </w:tc>
      </w:tr>
      <w:tr w:rsidR="006E2326" w:rsidRPr="00F82575" w14:paraId="257EB54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7F4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BB27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Rhithropanopeus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harrisii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94F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B64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45E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CD9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2B4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794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A8A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99.582%</w:t>
            </w:r>
          </w:p>
        </w:tc>
      </w:tr>
      <w:tr w:rsidR="006E2326" w:rsidRPr="00F82575" w14:paraId="3EFA125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D01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3889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Magelona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pettiboneae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B25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31E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8A4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203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0AE9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7B9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105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99.587%</w:t>
            </w:r>
          </w:p>
        </w:tc>
      </w:tr>
      <w:tr w:rsidR="006E2326" w:rsidRPr="00F82575" w14:paraId="6B07E15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E9B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E70A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Anachis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59E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4CB5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913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778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737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E14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6F0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99.593%</w:t>
            </w:r>
          </w:p>
        </w:tc>
      </w:tr>
      <w:tr w:rsidR="006E2326" w:rsidRPr="00F82575" w14:paraId="7A7AD0D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BBE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lastRenderedPageBreak/>
              <w:t>280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DED8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Teinostoma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megastoma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DEC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599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552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52F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F41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03E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99C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99.598%</w:t>
            </w:r>
          </w:p>
        </w:tc>
      </w:tr>
      <w:tr w:rsidR="006E2326" w:rsidRPr="00F82575" w14:paraId="2874710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B4A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44FB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Eteone</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foliosa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3A1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A0D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EF0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F62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794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F4C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F9C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99.603%</w:t>
            </w:r>
          </w:p>
        </w:tc>
      </w:tr>
      <w:tr w:rsidR="006E2326" w:rsidRPr="00F82575" w14:paraId="0C8ED9A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15B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FB3D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Truncatella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caribaecnsis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404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597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D07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6B5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EE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6FE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994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99.608%</w:t>
            </w:r>
          </w:p>
        </w:tc>
      </w:tr>
      <w:tr w:rsidR="006E2326" w:rsidRPr="00F82575" w14:paraId="7047F9E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FE7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B10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Leptochela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632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00A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9A0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789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00D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BB0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A2C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99.613%</w:t>
            </w:r>
          </w:p>
        </w:tc>
      </w:tr>
      <w:tr w:rsidR="006E2326" w:rsidRPr="00F82575" w14:paraId="235C240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A97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CB3A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Cirratulidae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4FF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AE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EE6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562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0C3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87B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36D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99.618%</w:t>
            </w:r>
          </w:p>
        </w:tc>
      </w:tr>
      <w:tr w:rsidR="006E2326" w:rsidRPr="00F82575" w14:paraId="1BE5708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F0E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2110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Crepidula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depressa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31A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9B5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B17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0FB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E04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8F6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4CC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99.623%</w:t>
            </w:r>
          </w:p>
        </w:tc>
      </w:tr>
      <w:tr w:rsidR="006E2326" w:rsidRPr="00F82575" w14:paraId="05CC58E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A25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3969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Dipolydora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socialis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502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3E5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A3E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CD2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2DA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5AC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1C6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99.628%</w:t>
            </w:r>
          </w:p>
        </w:tc>
      </w:tr>
      <w:tr w:rsidR="006E2326" w:rsidRPr="00F82575" w14:paraId="041BB15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C7F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C627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Epitonium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apiculatum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A89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B59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A6B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408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8C1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527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ED0C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99.633%</w:t>
            </w:r>
          </w:p>
        </w:tc>
      </w:tr>
      <w:tr w:rsidR="006E2326" w:rsidRPr="00F82575" w14:paraId="4404536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025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CD01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Myrophis</w:t>
            </w:r>
            <w:proofErr w:type="spellEnd"/>
            <w:r w:rsidRPr="00F82575">
              <w:rPr>
                <w:rFonts w:eastAsia="Times New Roman" w:cs="Times New Roman"/>
                <w:color w:val="000000"/>
                <w:sz w:val="20"/>
                <w:szCs w:val="20"/>
              </w:rPr>
              <w:t xml:space="preserve"> punctatus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6C0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D05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891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C69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89C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CD4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6A0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99.638%</w:t>
            </w:r>
          </w:p>
        </w:tc>
      </w:tr>
      <w:tr w:rsidR="006E2326" w:rsidRPr="00F82575" w14:paraId="690313A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0A2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DEE9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Arenicola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7CB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AB5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71B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84E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871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23D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99A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99.643%</w:t>
            </w:r>
          </w:p>
        </w:tc>
      </w:tr>
      <w:tr w:rsidR="006E2326" w:rsidRPr="00F82575" w14:paraId="32D6DCD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63F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F497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Spio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355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1B4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02E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3F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528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CA1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CFD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99.648%</w:t>
            </w:r>
          </w:p>
        </w:tc>
      </w:tr>
      <w:tr w:rsidR="006E2326" w:rsidRPr="00F82575" w14:paraId="1F5724B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2F1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3538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Epitonium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897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C80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9B5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A2E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7AF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9E3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AED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99.653%</w:t>
            </w:r>
          </w:p>
        </w:tc>
      </w:tr>
      <w:tr w:rsidR="006E2326" w:rsidRPr="00F82575" w14:paraId="3C8D9AF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836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72BA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Nectonema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30B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D3D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ECB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0652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447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13F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BBD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99.657%</w:t>
            </w:r>
          </w:p>
        </w:tc>
      </w:tr>
      <w:tr w:rsidR="006E2326" w:rsidRPr="00F82575" w14:paraId="105441C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ED6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09A1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Cassidinidea</w:t>
            </w:r>
            <w:proofErr w:type="spellEnd"/>
            <w:r w:rsidRPr="00F82575">
              <w:rPr>
                <w:rFonts w:eastAsia="Times New Roman" w:cs="Times New Roman"/>
                <w:color w:val="000000"/>
                <w:sz w:val="20"/>
                <w:szCs w:val="20"/>
              </w:rPr>
              <w:t xml:space="preserve"> ovalis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38A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B8B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B3A1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0DC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17B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80D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949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99.661%</w:t>
            </w:r>
          </w:p>
        </w:tc>
      </w:tr>
      <w:tr w:rsidR="006E2326" w:rsidRPr="00F82575" w14:paraId="15187C7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B4E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6A00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Travisia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hobsonae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538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A52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812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99E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AC7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228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0FF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99.665%</w:t>
            </w:r>
          </w:p>
        </w:tc>
      </w:tr>
      <w:tr w:rsidR="006E2326" w:rsidRPr="00F82575" w14:paraId="1EAB3B6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CD7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1286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Malacoceros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877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CE4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4F3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732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336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5A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FCD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99.669%</w:t>
            </w:r>
          </w:p>
        </w:tc>
      </w:tr>
      <w:tr w:rsidR="006E2326" w:rsidRPr="00F82575" w14:paraId="583E7AA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213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CCA4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Diplothyra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smythi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989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6D6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39F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7C5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E92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FED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69C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99.673%</w:t>
            </w:r>
          </w:p>
        </w:tc>
      </w:tr>
      <w:tr w:rsidR="006E2326" w:rsidRPr="00F82575" w14:paraId="5EFC178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505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2AB5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Hydroides</w:t>
            </w:r>
            <w:proofErr w:type="spellEnd"/>
            <w:r w:rsidRPr="00F82575">
              <w:rPr>
                <w:rFonts w:eastAsia="Times New Roman" w:cs="Times New Roman"/>
                <w:color w:val="000000"/>
                <w:sz w:val="20"/>
                <w:szCs w:val="20"/>
              </w:rPr>
              <w:t xml:space="preserve"> dianthus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4E9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51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71C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F29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A60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479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242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99.677%</w:t>
            </w:r>
          </w:p>
        </w:tc>
      </w:tr>
      <w:tr w:rsidR="006E2326" w:rsidRPr="00F82575" w14:paraId="32C937B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F82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E835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Mesogastropoda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1C2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91C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F02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0E3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244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EF7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41A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99.681%</w:t>
            </w:r>
          </w:p>
        </w:tc>
      </w:tr>
      <w:tr w:rsidR="006E2326" w:rsidRPr="00F82575" w14:paraId="267E8CF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A9D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299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B526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Sigambra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bassi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4A6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E57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F74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846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33B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D70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458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99.685%</w:t>
            </w:r>
          </w:p>
        </w:tc>
      </w:tr>
      <w:tr w:rsidR="006E2326" w:rsidRPr="00F82575" w14:paraId="5E62F9B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345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0B55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Drilonereis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A31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E07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01E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07F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B3C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5EE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289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99.689%</w:t>
            </w:r>
          </w:p>
        </w:tc>
      </w:tr>
      <w:tr w:rsidR="006E2326" w:rsidRPr="00F82575" w14:paraId="4442A86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20B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79D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Laevicardium</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mortoni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CC6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1F8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92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E75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B08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12B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FE1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99.692%</w:t>
            </w:r>
          </w:p>
        </w:tc>
      </w:tr>
      <w:tr w:rsidR="006E2326" w:rsidRPr="00F82575" w14:paraId="331617B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34D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029E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Crepidula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convexa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3E9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DD6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C16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804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B8F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121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D1E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99.696%</w:t>
            </w:r>
          </w:p>
        </w:tc>
      </w:tr>
      <w:tr w:rsidR="006E2326" w:rsidRPr="00F82575" w14:paraId="6478EA0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77B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213E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Aceton</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candens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3A5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ED6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FA0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C99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7B9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3A6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E8A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99.700%</w:t>
            </w:r>
          </w:p>
        </w:tc>
      </w:tr>
      <w:tr w:rsidR="006E2326" w:rsidRPr="00F82575" w14:paraId="14C3C41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7CA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2423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Nothria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231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5BA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780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B64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72C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222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4F69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99.704%</w:t>
            </w:r>
          </w:p>
        </w:tc>
      </w:tr>
      <w:tr w:rsidR="006E2326" w:rsidRPr="00F82575" w14:paraId="4FADB68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53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CF64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Terebellidae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1DA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6CF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5F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397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301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FFE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60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99.708%</w:t>
            </w:r>
          </w:p>
        </w:tc>
      </w:tr>
      <w:tr w:rsidR="006E2326" w:rsidRPr="00F82575" w14:paraId="1DDD014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0BE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F693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Gitanopsis</w:t>
            </w:r>
            <w:proofErr w:type="spellEnd"/>
            <w:r w:rsidRPr="00F82575">
              <w:rPr>
                <w:rFonts w:eastAsia="Times New Roman" w:cs="Times New Roman"/>
                <w:color w:val="000000"/>
                <w:sz w:val="20"/>
                <w:szCs w:val="20"/>
              </w:rPr>
              <w:t xml:space="preserve"> laguna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4B6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0.1015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B83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391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326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DBF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C7C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114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99.711%</w:t>
            </w:r>
          </w:p>
        </w:tc>
      </w:tr>
      <w:tr w:rsidR="006E2326" w:rsidRPr="00F82575" w14:paraId="0A87952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75E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2A62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Berosus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C4A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556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1B0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0E1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92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B00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E33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99.715%</w:t>
            </w:r>
          </w:p>
        </w:tc>
      </w:tr>
      <w:tr w:rsidR="006E2326" w:rsidRPr="00F82575" w14:paraId="2E5152F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271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D35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Notomastus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31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1C8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E10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474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534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0C2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F1D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99.719%</w:t>
            </w:r>
          </w:p>
        </w:tc>
      </w:tr>
      <w:tr w:rsidR="006E2326" w:rsidRPr="00F82575" w14:paraId="2E65281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838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8DCD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Hourstonius</w:t>
            </w:r>
            <w:proofErr w:type="spellEnd"/>
            <w:r w:rsidRPr="00F82575">
              <w:rPr>
                <w:rFonts w:eastAsia="Times New Roman" w:cs="Times New Roman"/>
                <w:color w:val="000000"/>
                <w:sz w:val="20"/>
                <w:szCs w:val="20"/>
              </w:rPr>
              <w:t xml:space="preserve"> laguna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D8E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191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D3B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950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A90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C55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89A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99.723%</w:t>
            </w:r>
          </w:p>
        </w:tc>
      </w:tr>
      <w:tr w:rsidR="006E2326" w:rsidRPr="00F82575" w14:paraId="67651B8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FD5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2F16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Pinnixa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pearsei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2EE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44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70F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766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7B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DDB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209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99.727%</w:t>
            </w:r>
          </w:p>
        </w:tc>
      </w:tr>
      <w:tr w:rsidR="006E2326" w:rsidRPr="00F82575" w14:paraId="0D2AA30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DD8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599C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Maldane</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sarsi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985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F31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F9D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859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BFC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2A1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8A8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99.730%</w:t>
            </w:r>
          </w:p>
        </w:tc>
      </w:tr>
      <w:tr w:rsidR="006E2326" w:rsidRPr="00F82575" w14:paraId="0CCF219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DEC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1A44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Paranaitis</w:t>
            </w:r>
            <w:proofErr w:type="spellEnd"/>
            <w:r w:rsidRPr="00F82575">
              <w:rPr>
                <w:rFonts w:eastAsia="Times New Roman" w:cs="Times New Roman"/>
                <w:color w:val="000000"/>
                <w:sz w:val="20"/>
                <w:szCs w:val="20"/>
              </w:rPr>
              <w:t xml:space="preserve"> speciosa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8EA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C8F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67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8D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232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84F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8736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99.734%</w:t>
            </w:r>
          </w:p>
        </w:tc>
      </w:tr>
      <w:tr w:rsidR="006E2326" w:rsidRPr="00F82575" w14:paraId="5270732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941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A5CAC"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Rangia </w:t>
            </w:r>
            <w:proofErr w:type="spellStart"/>
            <w:r w:rsidRPr="00F82575">
              <w:rPr>
                <w:rFonts w:eastAsia="Times New Roman" w:cs="Times New Roman"/>
                <w:color w:val="000000"/>
                <w:sz w:val="20"/>
                <w:szCs w:val="20"/>
              </w:rPr>
              <w:t>flexuosa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21A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D50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04B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B15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F2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5BC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DA4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99.738%</w:t>
            </w:r>
          </w:p>
        </w:tc>
      </w:tr>
      <w:tr w:rsidR="006E2326" w:rsidRPr="00F82575" w14:paraId="6C073E2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E24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624C3"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Megalops </w:t>
            </w:r>
            <w:proofErr w:type="spellStart"/>
            <w:r w:rsidRPr="00F82575">
              <w:rPr>
                <w:rFonts w:eastAsia="Times New Roman" w:cs="Times New Roman"/>
                <w:color w:val="000000"/>
                <w:sz w:val="20"/>
                <w:szCs w:val="20"/>
              </w:rPr>
              <w:t>Unid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1C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04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34C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DB1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CCB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47B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279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99.742%</w:t>
            </w:r>
          </w:p>
        </w:tc>
      </w:tr>
      <w:tr w:rsidR="006E2326" w:rsidRPr="00F82575" w14:paraId="5537EB4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957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0258C"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Nereis tridentata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D5A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592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2EF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1A7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A263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87E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C6D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99.745%</w:t>
            </w:r>
          </w:p>
        </w:tc>
      </w:tr>
      <w:tr w:rsidR="006E2326" w:rsidRPr="00F82575" w14:paraId="6FB1C7A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A7B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472E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Ceratonereis</w:t>
            </w:r>
            <w:proofErr w:type="spellEnd"/>
            <w:r w:rsidRPr="00F82575">
              <w:rPr>
                <w:rFonts w:eastAsia="Times New Roman" w:cs="Times New Roman"/>
                <w:color w:val="000000"/>
                <w:sz w:val="20"/>
                <w:szCs w:val="20"/>
              </w:rPr>
              <w:t xml:space="preserve"> mirabilis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7A2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A07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AC5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1350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0.0939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B7A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696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782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99.749%</w:t>
            </w:r>
          </w:p>
        </w:tc>
      </w:tr>
      <w:tr w:rsidR="006E2326" w:rsidRPr="00F82575" w14:paraId="6DE9024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490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7979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Callianassa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atlantica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09F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345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FE3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887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FF5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3E5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D9C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99.752%</w:t>
            </w:r>
          </w:p>
        </w:tc>
      </w:tr>
      <w:tr w:rsidR="006E2326" w:rsidRPr="00F82575" w14:paraId="1396773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950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9C8F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Micropanope</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sculptipes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FEB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AF4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1B0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76A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209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1F7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CC4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99.755%</w:t>
            </w:r>
          </w:p>
        </w:tc>
      </w:tr>
      <w:tr w:rsidR="006E2326" w:rsidRPr="00F82575" w14:paraId="518BA18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745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650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Psectrotanypus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2E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A50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127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B05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C93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CBF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0F9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99.758%</w:t>
            </w:r>
          </w:p>
        </w:tc>
      </w:tr>
      <w:tr w:rsidR="006E2326" w:rsidRPr="00F82575" w14:paraId="644AF86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0A7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6D82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Triphora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000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E2E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1D5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941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42A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B4F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8DC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99.761%</w:t>
            </w:r>
          </w:p>
        </w:tc>
      </w:tr>
      <w:tr w:rsidR="006E2326" w:rsidRPr="00F82575" w14:paraId="106571F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7B9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6D41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Atyidae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2EC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38C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277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98E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C4E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9CB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0AF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99.764%</w:t>
            </w:r>
          </w:p>
        </w:tc>
      </w:tr>
      <w:tr w:rsidR="006E2326" w:rsidRPr="00F82575" w14:paraId="5A24357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0B9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C43D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Americamysis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alleni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389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1E5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079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00F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01A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642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976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99.767%</w:t>
            </w:r>
          </w:p>
        </w:tc>
      </w:tr>
      <w:tr w:rsidR="006E2326" w:rsidRPr="00F82575" w14:paraId="14C4D03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E0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06EB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Boonea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impressa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489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8C2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614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6D9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03A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DD3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855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99.769%</w:t>
            </w:r>
          </w:p>
        </w:tc>
      </w:tr>
      <w:tr w:rsidR="006E2326" w:rsidRPr="00F82575" w14:paraId="172ED1B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4695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9A0D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Corbula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B61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949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92D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F92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20A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A65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EDC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99.772%</w:t>
            </w:r>
          </w:p>
        </w:tc>
      </w:tr>
      <w:tr w:rsidR="006E2326" w:rsidRPr="00F82575" w14:paraId="3A57910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07E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F201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Ficopmatus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F54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DD8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10A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D81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7E0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E120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5A4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99.775%</w:t>
            </w:r>
          </w:p>
        </w:tc>
      </w:tr>
      <w:tr w:rsidR="006E2326" w:rsidRPr="00F82575" w14:paraId="0D0BF85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40D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BD5F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Malmgreniella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taylori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D31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F16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3FD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854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287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6D7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2B8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99.777%</w:t>
            </w:r>
          </w:p>
        </w:tc>
      </w:tr>
      <w:tr w:rsidR="006E2326" w:rsidRPr="00F82575" w14:paraId="3F89788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3CB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94EB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Naididae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CA1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DD8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063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AC2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6239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25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7A7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99.780%</w:t>
            </w:r>
          </w:p>
        </w:tc>
      </w:tr>
      <w:tr w:rsidR="006E2326" w:rsidRPr="00F82575" w14:paraId="47775BD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0D6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7FD8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Turbonilla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aequalis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58EE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878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C25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DC4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090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CE6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ECE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99.783%</w:t>
            </w:r>
          </w:p>
        </w:tc>
      </w:tr>
      <w:tr w:rsidR="006E2326" w:rsidRPr="00F82575" w14:paraId="5478AE7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AB4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D8FF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Leitoscoloplos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808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87C2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F47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B70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0AB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481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2E1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99.785%</w:t>
            </w:r>
          </w:p>
        </w:tc>
      </w:tr>
      <w:tr w:rsidR="006E2326" w:rsidRPr="00F82575" w14:paraId="3385B09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913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DBEF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Mysidopsis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almyra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2C1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27D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17D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13D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B96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C33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24C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99.788%</w:t>
            </w:r>
          </w:p>
        </w:tc>
      </w:tr>
      <w:tr w:rsidR="006E2326" w:rsidRPr="00F82575" w14:paraId="5BCB6DF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548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BC0C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Stylactis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E94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D9A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48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4B7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8D6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852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CA8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99.791%</w:t>
            </w:r>
          </w:p>
        </w:tc>
      </w:tr>
      <w:tr w:rsidR="006E2326" w:rsidRPr="00F82575" w14:paraId="0DC2E97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578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94762"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Cliona </w:t>
            </w:r>
            <w:proofErr w:type="spellStart"/>
            <w:r w:rsidRPr="00F82575">
              <w:rPr>
                <w:rFonts w:eastAsia="Times New Roman" w:cs="Times New Roman"/>
                <w:color w:val="000000"/>
                <w:sz w:val="20"/>
                <w:szCs w:val="20"/>
              </w:rPr>
              <w:t>celata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462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EEC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36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06F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33C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4F6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DA2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99.793%</w:t>
            </w:r>
          </w:p>
        </w:tc>
      </w:tr>
      <w:tr w:rsidR="006E2326" w:rsidRPr="00F82575" w14:paraId="29BACC5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279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DC21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Diadora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cayenensis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C34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67F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7D3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8BE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1EA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B6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329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99.796%</w:t>
            </w:r>
          </w:p>
        </w:tc>
      </w:tr>
      <w:tr w:rsidR="006E2326" w:rsidRPr="00F82575" w14:paraId="7476950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E07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2BCE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Rangianella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flexuosa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578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23D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E88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991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BDD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840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429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99.799%</w:t>
            </w:r>
          </w:p>
        </w:tc>
      </w:tr>
      <w:tr w:rsidR="006E2326" w:rsidRPr="00F82575" w14:paraId="3A6F3AB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F80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F155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Capitellida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27D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487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03C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FBE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E10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FC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488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99.801%</w:t>
            </w:r>
          </w:p>
        </w:tc>
      </w:tr>
      <w:tr w:rsidR="006E2326" w:rsidRPr="00F82575" w14:paraId="19D4DAF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B65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B16DE"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Chione </w:t>
            </w:r>
            <w:proofErr w:type="spellStart"/>
            <w:r w:rsidRPr="00F82575">
              <w:rPr>
                <w:rFonts w:eastAsia="Times New Roman" w:cs="Times New Roman"/>
                <w:color w:val="000000"/>
                <w:sz w:val="20"/>
                <w:szCs w:val="20"/>
              </w:rPr>
              <w:t>elevata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903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503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91D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05F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613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124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6D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99.804%</w:t>
            </w:r>
          </w:p>
        </w:tc>
      </w:tr>
      <w:tr w:rsidR="006E2326" w:rsidRPr="00F82575" w14:paraId="339164C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0D3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lastRenderedPageBreak/>
              <w:t>337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0AD4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Hesionidae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53E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BA7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3E45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B3F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6B1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546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85B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99.806%</w:t>
            </w:r>
          </w:p>
        </w:tc>
      </w:tr>
      <w:tr w:rsidR="006E2326" w:rsidRPr="00F82575" w14:paraId="7B453CF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3B5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6EAD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Hippolytidae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BC69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F82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D00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15E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5A0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4D6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54B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99.809%</w:t>
            </w:r>
          </w:p>
        </w:tc>
      </w:tr>
      <w:tr w:rsidR="006E2326" w:rsidRPr="00F82575" w14:paraId="6264491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163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9175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Maldane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057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75B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981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8A2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79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59B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90F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99.811%</w:t>
            </w:r>
          </w:p>
        </w:tc>
      </w:tr>
      <w:tr w:rsidR="006E2326" w:rsidRPr="00F82575" w14:paraId="49063AA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57E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8B17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Probezzia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C48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3A6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9C9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D60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3BB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481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892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99.814%</w:t>
            </w:r>
          </w:p>
        </w:tc>
      </w:tr>
      <w:tr w:rsidR="006E2326" w:rsidRPr="00F82575" w14:paraId="7A98039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56F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5BF0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Semele </w:t>
            </w:r>
            <w:proofErr w:type="spellStart"/>
            <w:r w:rsidRPr="00F82575">
              <w:rPr>
                <w:rFonts w:eastAsia="Times New Roman" w:cs="Times New Roman"/>
                <w:color w:val="000000"/>
                <w:sz w:val="20"/>
                <w:szCs w:val="20"/>
              </w:rPr>
              <w:t>nuculoides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F4A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86A8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CB3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622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B18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090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D24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99.816%</w:t>
            </w:r>
          </w:p>
        </w:tc>
      </w:tr>
      <w:tr w:rsidR="006E2326" w:rsidRPr="00F82575" w14:paraId="7D6C4D9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F6F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4AC9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Carazziella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hobsonae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E97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4E6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E63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A01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DEE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C3B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54B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99.819%</w:t>
            </w:r>
          </w:p>
        </w:tc>
      </w:tr>
      <w:tr w:rsidR="006E2326" w:rsidRPr="00F82575" w14:paraId="423F606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9F1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28C5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Edwardsia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F0B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466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585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147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EBD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33B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337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99.822%</w:t>
            </w:r>
          </w:p>
        </w:tc>
      </w:tr>
      <w:tr w:rsidR="006E2326" w:rsidRPr="00F82575" w14:paraId="713BE7F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20F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67C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Eudendriidae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C4F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043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BEF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B68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EB9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A2F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31F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99.824%</w:t>
            </w:r>
          </w:p>
        </w:tc>
      </w:tr>
      <w:tr w:rsidR="006E2326" w:rsidRPr="00F82575" w14:paraId="60BC40A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F85C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B7429"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Zebina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43F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46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ACA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19A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924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9F4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72D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99.827%</w:t>
            </w:r>
          </w:p>
        </w:tc>
      </w:tr>
      <w:tr w:rsidR="006E2326" w:rsidRPr="00F82575" w14:paraId="3D596F1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A63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7A02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Lovenella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7C0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727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7A2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279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6CE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496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8CB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99.829%</w:t>
            </w:r>
          </w:p>
        </w:tc>
      </w:tr>
      <w:tr w:rsidR="006E2326" w:rsidRPr="00F82575" w14:paraId="53D6B23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823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48E9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Zygonemertes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virescens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E86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D5D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D02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72C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364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266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B92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99.832%</w:t>
            </w:r>
          </w:p>
        </w:tc>
      </w:tr>
      <w:tr w:rsidR="006E2326" w:rsidRPr="00F82575" w14:paraId="50513BD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093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49C7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Geukensia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demissa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330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31C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92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F7F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675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5FC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CB1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99.834%</w:t>
            </w:r>
          </w:p>
        </w:tc>
      </w:tr>
      <w:tr w:rsidR="006E2326" w:rsidRPr="00F82575" w14:paraId="3CE8386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142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3D8F7"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Hemiptera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74C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A42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321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14F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C7A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CD1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F31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99.837%</w:t>
            </w:r>
          </w:p>
        </w:tc>
      </w:tr>
      <w:tr w:rsidR="006E2326" w:rsidRPr="00F82575" w14:paraId="7F5E49D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7BE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3595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Hexagenia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74C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B7D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3FD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E2A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AD5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D25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613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99.839%</w:t>
            </w:r>
          </w:p>
        </w:tc>
      </w:tr>
      <w:tr w:rsidR="006E2326" w:rsidRPr="00F82575" w14:paraId="4527F46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37D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2E05B"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Batea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5C6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6FC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44A5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5EF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0F6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9B3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88C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99.842%</w:t>
            </w:r>
          </w:p>
        </w:tc>
      </w:tr>
      <w:tr w:rsidR="006E2326" w:rsidRPr="00F82575" w14:paraId="500318C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88F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655E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Insecta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990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296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4FD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79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822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A4D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216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99.844%</w:t>
            </w:r>
          </w:p>
        </w:tc>
      </w:tr>
      <w:tr w:rsidR="006E2326" w:rsidRPr="00F82575" w14:paraId="0677F6D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997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4BFF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Scolelepis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626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C45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23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E4D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7C8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5EB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631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99.847%</w:t>
            </w:r>
          </w:p>
        </w:tc>
      </w:tr>
      <w:tr w:rsidR="006E2326" w:rsidRPr="00F82575" w14:paraId="213049B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8E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96D1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Capitellides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jonesi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A8C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65A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FD8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D35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AC6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CE5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3D2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99.849%</w:t>
            </w:r>
          </w:p>
        </w:tc>
      </w:tr>
      <w:tr w:rsidR="006E2326" w:rsidRPr="00F82575" w14:paraId="1623A09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87C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2A24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Teinostoma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769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64F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CF1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DFC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F61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BE7D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B4B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99.852%</w:t>
            </w:r>
          </w:p>
        </w:tc>
      </w:tr>
      <w:tr w:rsidR="006E2326" w:rsidRPr="00F82575" w14:paraId="4902711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54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8EF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Nudibranchia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74F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EB8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53A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F6A5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E8E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CAB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A5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99.854%</w:t>
            </w:r>
          </w:p>
        </w:tc>
      </w:tr>
      <w:tr w:rsidR="006E2326" w:rsidRPr="00F82575" w14:paraId="059C1DB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959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CC4F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Pyrgocythara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plicosa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15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799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ED10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64D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E55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7EC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9F7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99.857%</w:t>
            </w:r>
          </w:p>
        </w:tc>
      </w:tr>
      <w:tr w:rsidR="006E2326" w:rsidRPr="00F82575" w14:paraId="48916EC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BC6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8F7A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Hexapanopeus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0AA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3DB6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59D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E39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685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2AA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4E7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99.859%</w:t>
            </w:r>
          </w:p>
        </w:tc>
      </w:tr>
      <w:tr w:rsidR="006E2326" w:rsidRPr="00F82575" w14:paraId="7551A2B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427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B1E9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Nematonereis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1BD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3BD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BCB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9AA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0F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545C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2D9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99.862%</w:t>
            </w:r>
          </w:p>
        </w:tc>
      </w:tr>
      <w:tr w:rsidR="006E2326" w:rsidRPr="00F82575" w14:paraId="544DE1B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CB9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712F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Obelia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059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C9B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41D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570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8360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CCE2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DAF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99.864%</w:t>
            </w:r>
          </w:p>
        </w:tc>
      </w:tr>
      <w:tr w:rsidR="006E2326" w:rsidRPr="00F82575" w14:paraId="1F16300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974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2CF5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Salvatoria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clavata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7DF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D1E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B82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B819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80E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65E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C6F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99.867%</w:t>
            </w:r>
          </w:p>
        </w:tc>
      </w:tr>
      <w:tr w:rsidR="006E2326" w:rsidRPr="00F82575" w14:paraId="5C6BA5F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CE3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F84E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Scolilipis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squamata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9B0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3C5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3C6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18C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F2B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05F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A0C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99.869%</w:t>
            </w:r>
          </w:p>
        </w:tc>
      </w:tr>
      <w:tr w:rsidR="006E2326" w:rsidRPr="00F82575" w14:paraId="0DC829B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BCD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4F01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Spilocuma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BC8F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AB7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5F4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D8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B22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08A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A277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99.872%</w:t>
            </w:r>
          </w:p>
        </w:tc>
      </w:tr>
      <w:tr w:rsidR="006E2326" w:rsidRPr="00F82575" w14:paraId="2C7BEE6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426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E3C41"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Coleoptera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A7A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B83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8D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6B5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29A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48D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671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99.874%</w:t>
            </w:r>
          </w:p>
        </w:tc>
      </w:tr>
      <w:tr w:rsidR="006E2326" w:rsidRPr="00F82575" w14:paraId="5A35DE9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557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8AC8B"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Arthropoda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013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3BD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6C7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8F2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23E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1A3C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51C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99.877%</w:t>
            </w:r>
          </w:p>
        </w:tc>
      </w:tr>
      <w:tr w:rsidR="006E2326" w:rsidRPr="00F82575" w14:paraId="1B1DD42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9C3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B857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Mysidacea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B0D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467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2E3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D9A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029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5EE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E35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99.879%</w:t>
            </w:r>
          </w:p>
        </w:tc>
      </w:tr>
      <w:tr w:rsidR="006E2326" w:rsidRPr="00F82575" w14:paraId="5520CD6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1D3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54FE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Ceratopogonidae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80E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5D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751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0.0620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D28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D9A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C5E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77A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99.881%</w:t>
            </w:r>
          </w:p>
        </w:tc>
      </w:tr>
      <w:tr w:rsidR="006E2326" w:rsidRPr="00F82575" w14:paraId="3E19F34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411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17FF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Ninoe</w:t>
            </w:r>
            <w:proofErr w:type="spellEnd"/>
            <w:r w:rsidRPr="00F82575">
              <w:rPr>
                <w:rFonts w:eastAsia="Times New Roman" w:cs="Times New Roman"/>
                <w:color w:val="000000"/>
                <w:sz w:val="20"/>
                <w:szCs w:val="20"/>
              </w:rPr>
              <w:t xml:space="preserve"> nigripes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683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169C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3E9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B4D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535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1C6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57F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99.883%</w:t>
            </w:r>
          </w:p>
        </w:tc>
      </w:tr>
      <w:tr w:rsidR="006E2326" w:rsidRPr="00F82575" w14:paraId="78ED591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6C3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A0E5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Crepidula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fornicata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BF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73F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C3D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B4E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759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0D7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28D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99.885%</w:t>
            </w:r>
          </w:p>
        </w:tc>
      </w:tr>
      <w:tr w:rsidR="006E2326" w:rsidRPr="00F82575" w14:paraId="38556B5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0D9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326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Clinotanypus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F47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67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D73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A06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82C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448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CD0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99.887%</w:t>
            </w:r>
          </w:p>
        </w:tc>
      </w:tr>
      <w:tr w:rsidR="006E2326" w:rsidRPr="00F82575" w14:paraId="6CC3C32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4D2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40BE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Ceratium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90D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FB7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1A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AE1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D5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6F3C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2E8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99.889%</w:t>
            </w:r>
          </w:p>
        </w:tc>
      </w:tr>
      <w:tr w:rsidR="006E2326" w:rsidRPr="00F82575" w14:paraId="5D0FD2E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1B2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03A1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Penaeus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21D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20B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67A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4C4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169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60C7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8DC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99.891%</w:t>
            </w:r>
          </w:p>
        </w:tc>
      </w:tr>
      <w:tr w:rsidR="006E2326" w:rsidRPr="00F82575" w14:paraId="23490E8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9BB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5860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Pectinariidae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45B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76E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F5D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08B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F7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D67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BF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99.893%</w:t>
            </w:r>
          </w:p>
        </w:tc>
      </w:tr>
      <w:tr w:rsidR="006E2326" w:rsidRPr="00F82575" w14:paraId="4882000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ECE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931B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Eulimastoma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6679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017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693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F60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495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45C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51F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99.894%</w:t>
            </w:r>
          </w:p>
        </w:tc>
      </w:tr>
      <w:tr w:rsidR="006E2326" w:rsidRPr="00F82575" w14:paraId="7735C60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7A6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8DE5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Nuculana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779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62D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628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5B5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0.0429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163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514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043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99.896%</w:t>
            </w:r>
          </w:p>
        </w:tc>
      </w:tr>
      <w:tr w:rsidR="006E2326" w:rsidRPr="00F82575" w14:paraId="14C770B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A90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BFA4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Aegathoa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C9A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124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8AB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7F3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3BD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9A3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FBF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99.897%</w:t>
            </w:r>
          </w:p>
        </w:tc>
      </w:tr>
      <w:tr w:rsidR="006E2326" w:rsidRPr="00F82575" w14:paraId="3ED25AF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CAF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CF983"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Araneidae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CD2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E30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4BC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1CD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3B4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BD3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CA5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99.899%</w:t>
            </w:r>
          </w:p>
        </w:tc>
      </w:tr>
      <w:tr w:rsidR="006E2326" w:rsidRPr="00F82575" w14:paraId="5AFC964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31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1280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Callianassa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8F3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AEA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572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217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FAB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947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7B30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99.900%</w:t>
            </w:r>
          </w:p>
        </w:tc>
      </w:tr>
      <w:tr w:rsidR="006E2326" w:rsidRPr="00F82575" w14:paraId="769559D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DB6C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99E60"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Cliona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D97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BCB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7C7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AB2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06D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70B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BC5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99.902%</w:t>
            </w:r>
          </w:p>
        </w:tc>
      </w:tr>
      <w:tr w:rsidR="006E2326" w:rsidRPr="00F82575" w14:paraId="33B9F9B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5C1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54D2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Dugesia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D38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6A2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980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A3D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E2D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47D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8874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99.903%</w:t>
            </w:r>
          </w:p>
        </w:tc>
      </w:tr>
      <w:tr w:rsidR="006E2326" w:rsidRPr="00F82575" w14:paraId="213A3C7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ED7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0A09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Marphysa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sanguinea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D04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2BF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D0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9E2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E2B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529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73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99.904%</w:t>
            </w:r>
          </w:p>
        </w:tc>
      </w:tr>
      <w:tr w:rsidR="006E2326" w:rsidRPr="00F82575" w14:paraId="2BD25D7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F09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11DE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Eteone</w:t>
            </w:r>
            <w:proofErr w:type="spellEnd"/>
            <w:r w:rsidRPr="00F82575">
              <w:rPr>
                <w:rFonts w:eastAsia="Times New Roman" w:cs="Times New Roman"/>
                <w:color w:val="000000"/>
                <w:sz w:val="20"/>
                <w:szCs w:val="20"/>
              </w:rPr>
              <w:t xml:space="preserve"> longa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422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003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CB1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3C5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CDE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98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6F6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99.906%</w:t>
            </w:r>
          </w:p>
        </w:tc>
      </w:tr>
      <w:tr w:rsidR="006E2326" w:rsidRPr="00F82575" w14:paraId="5850F82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801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7093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Caprellidae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880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F12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823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816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5AD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4D1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B1C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99.907%</w:t>
            </w:r>
          </w:p>
        </w:tc>
      </w:tr>
      <w:tr w:rsidR="006E2326" w:rsidRPr="00F82575" w14:paraId="550BDDD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C64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5EEF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Chama </w:t>
            </w:r>
            <w:proofErr w:type="spellStart"/>
            <w:r w:rsidRPr="00F82575">
              <w:rPr>
                <w:rFonts w:eastAsia="Times New Roman" w:cs="Times New Roman"/>
                <w:color w:val="000000"/>
                <w:sz w:val="20"/>
                <w:szCs w:val="20"/>
              </w:rPr>
              <w:t>congregata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3A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5CB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C4C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39D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111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977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5AC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99.908%</w:t>
            </w:r>
          </w:p>
        </w:tc>
      </w:tr>
      <w:tr w:rsidR="006E2326" w:rsidRPr="00F82575" w14:paraId="4A5DA83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AAD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9B95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Heteromastus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califoriensis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79E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B15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D56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F5C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33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B18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4640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99.909%</w:t>
            </w:r>
          </w:p>
        </w:tc>
      </w:tr>
      <w:tr w:rsidR="006E2326" w:rsidRPr="00F82575" w14:paraId="4690F00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A6F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7BD2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Hydroides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FB3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60D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C13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BEE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58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6DC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5B30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99.911%</w:t>
            </w:r>
          </w:p>
        </w:tc>
      </w:tr>
      <w:tr w:rsidR="006E2326" w:rsidRPr="00F82575" w14:paraId="207C03A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5EF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2C87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Magelona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polydentata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230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D27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30E0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F0C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5F74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D36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03A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99.912%</w:t>
            </w:r>
          </w:p>
        </w:tc>
      </w:tr>
      <w:tr w:rsidR="006E2326" w:rsidRPr="00F82575" w14:paraId="3B621D7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461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1CB5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Owenia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21B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D2A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00F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44A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91E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495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16E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99.913%</w:t>
            </w:r>
          </w:p>
        </w:tc>
      </w:tr>
      <w:tr w:rsidR="006E2326" w:rsidRPr="00F82575" w14:paraId="1ED37D4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1C2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C6CB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Pista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quadrilobata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2EA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B9B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862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21C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B1F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4BC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AF9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99.915%</w:t>
            </w:r>
          </w:p>
        </w:tc>
      </w:tr>
      <w:tr w:rsidR="006E2326" w:rsidRPr="00F82575" w14:paraId="2A42995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A8A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30B90"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Callinectes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F44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0C8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582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548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55F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C74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7DE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99.916%</w:t>
            </w:r>
          </w:p>
        </w:tc>
      </w:tr>
      <w:tr w:rsidR="006E2326" w:rsidRPr="00F82575" w14:paraId="617A770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1A5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BD11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Campanulariidae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1B4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490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8CD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7C7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F08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68D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AFC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99.917%</w:t>
            </w:r>
          </w:p>
        </w:tc>
      </w:tr>
      <w:tr w:rsidR="006E2326" w:rsidRPr="00F82575" w14:paraId="122EE84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48E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3DC2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Carveia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125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74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F8C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8CB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F7B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630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B5D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99.918%</w:t>
            </w:r>
          </w:p>
        </w:tc>
      </w:tr>
      <w:tr w:rsidR="006E2326" w:rsidRPr="00F82575" w14:paraId="629D36B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283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629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Cyclostremiscus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4FE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AA8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99AC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397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67B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DFF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800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99.920%</w:t>
            </w:r>
          </w:p>
        </w:tc>
      </w:tr>
      <w:tr w:rsidR="006E2326" w:rsidRPr="00F82575" w14:paraId="4601A48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7EF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lastRenderedPageBreak/>
              <w:t>394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2B5B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Diptera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1D6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DB2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8E7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43B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73B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3C43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BA1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99.921%</w:t>
            </w:r>
          </w:p>
        </w:tc>
      </w:tr>
      <w:tr w:rsidR="006E2326" w:rsidRPr="00F82575" w14:paraId="4070B8D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99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D4C3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Eunicidae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0D0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559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AFA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0A7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776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82E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B62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99.922%</w:t>
            </w:r>
          </w:p>
        </w:tc>
      </w:tr>
      <w:tr w:rsidR="006E2326" w:rsidRPr="00F82575" w14:paraId="4F48979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F9D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97F4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Megabalanus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antillensis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482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E6D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382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91C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842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36B0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69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99.923%</w:t>
            </w:r>
          </w:p>
        </w:tc>
      </w:tr>
      <w:tr w:rsidR="006E2326" w:rsidRPr="00F82575" w14:paraId="668BA36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C3F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AA5B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Neanthes</w:t>
            </w:r>
            <w:proofErr w:type="spellEnd"/>
            <w:r w:rsidRPr="00F82575">
              <w:rPr>
                <w:rFonts w:eastAsia="Times New Roman" w:cs="Times New Roman"/>
                <w:color w:val="000000"/>
                <w:sz w:val="20"/>
                <w:szCs w:val="20"/>
              </w:rPr>
              <w:t xml:space="preserve"> acuminata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5661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AEB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706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E63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F18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584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63F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99.925%</w:t>
            </w:r>
          </w:p>
        </w:tc>
      </w:tr>
      <w:tr w:rsidR="006E2326" w:rsidRPr="00F82575" w14:paraId="18B1B42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8241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D94B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Parandalia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F35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7F3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4CA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1B3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F0B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639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502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99.926%</w:t>
            </w:r>
          </w:p>
        </w:tc>
      </w:tr>
      <w:tr w:rsidR="006E2326" w:rsidRPr="00F82575" w14:paraId="592124F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8E6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399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9EEA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Paraprionospio</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3C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0B8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FD9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AF4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2EEB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24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93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99.927%</w:t>
            </w:r>
          </w:p>
        </w:tc>
      </w:tr>
      <w:tr w:rsidR="006E2326" w:rsidRPr="00F82575" w14:paraId="640603E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363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2F4A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Periploma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orbiculare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95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7A3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4E00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2D0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37A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C19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B0C5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99.929%</w:t>
            </w:r>
          </w:p>
        </w:tc>
      </w:tr>
      <w:tr w:rsidR="006E2326" w:rsidRPr="00F82575" w14:paraId="07A0049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B6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914B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Pilargidae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BFC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1D2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CAE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4EF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FAC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B7D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845F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99.930%</w:t>
            </w:r>
          </w:p>
        </w:tc>
      </w:tr>
      <w:tr w:rsidR="006E2326" w:rsidRPr="00F82575" w14:paraId="7BA9566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C1C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1DEF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Amathia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alternata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8B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07C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5D5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6D2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846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6A3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2F1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99.931%</w:t>
            </w:r>
          </w:p>
        </w:tc>
      </w:tr>
      <w:tr w:rsidR="006E2326" w:rsidRPr="00F82575" w14:paraId="6898A13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592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E92F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Caridea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50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507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724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69E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4CB1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48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E5E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99.932%</w:t>
            </w:r>
          </w:p>
        </w:tc>
      </w:tr>
      <w:tr w:rsidR="006E2326" w:rsidRPr="00F82575" w14:paraId="51B681B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C94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4E7D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Dorvillea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0B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0AE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0A0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1E8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260F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F12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149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99.934%</w:t>
            </w:r>
          </w:p>
        </w:tc>
      </w:tr>
      <w:tr w:rsidR="006E2326" w:rsidRPr="00F82575" w14:paraId="6E643F9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C1D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C230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Eteone</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lactea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8B5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820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8A9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FBF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E1E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5C8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098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99.935%</w:t>
            </w:r>
          </w:p>
        </w:tc>
      </w:tr>
      <w:tr w:rsidR="006E2326" w:rsidRPr="00F82575" w14:paraId="2685DC1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7CA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3662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Galathowenia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oculata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1D4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814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B8D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E7EC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164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245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9C3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99.936%</w:t>
            </w:r>
          </w:p>
        </w:tc>
      </w:tr>
      <w:tr w:rsidR="006E2326" w:rsidRPr="00F82575" w14:paraId="6C8D0F4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9B2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9746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Lumbrineridae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2E1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F7FF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D37B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F53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439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CE3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7B3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99.937%</w:t>
            </w:r>
          </w:p>
        </w:tc>
      </w:tr>
      <w:tr w:rsidR="006E2326" w:rsidRPr="00F82575" w14:paraId="2F2CB74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1282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F6EDD"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Lumbrineriopsis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paradoxa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CDB6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973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5BB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08F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F44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692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CA2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99.939%</w:t>
            </w:r>
          </w:p>
        </w:tc>
      </w:tr>
      <w:tr w:rsidR="006E2326" w:rsidRPr="00F82575" w14:paraId="7329AC8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F34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E63B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Spiophanes</w:t>
            </w:r>
            <w:proofErr w:type="spellEnd"/>
            <w:r w:rsidRPr="00F82575">
              <w:rPr>
                <w:rFonts w:eastAsia="Times New Roman" w:cs="Times New Roman"/>
                <w:color w:val="000000"/>
                <w:sz w:val="20"/>
                <w:szCs w:val="20"/>
              </w:rPr>
              <w:t xml:space="preserve"> bombyx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566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7E2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8C81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0936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31AE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CC7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00A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99.940%</w:t>
            </w:r>
          </w:p>
        </w:tc>
      </w:tr>
      <w:tr w:rsidR="006E2326" w:rsidRPr="00F82575" w14:paraId="2AB9B9C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DB4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5685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Tanaidacea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F70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2456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CA4B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781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E7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73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51D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99.941%</w:t>
            </w:r>
          </w:p>
        </w:tc>
      </w:tr>
      <w:tr w:rsidR="006E2326" w:rsidRPr="00F82575" w14:paraId="7D137EB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9C2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5422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Probythinella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protera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737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442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A88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41D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A1EE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09F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71C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99.942%</w:t>
            </w:r>
          </w:p>
        </w:tc>
      </w:tr>
      <w:tr w:rsidR="006E2326" w:rsidRPr="00F82575" w14:paraId="10EDFDC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2216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8703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Bougainvillia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inaequalis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5DB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F3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606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367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97E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BE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D19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99.944%</w:t>
            </w:r>
          </w:p>
        </w:tc>
      </w:tr>
      <w:tr w:rsidR="006E2326" w:rsidRPr="00F82575" w14:paraId="01F3A48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C7F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AC9EA"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Emerita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10D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D96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076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12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B26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0E9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D18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99.945%</w:t>
            </w:r>
          </w:p>
        </w:tc>
      </w:tr>
      <w:tr w:rsidR="006E2326" w:rsidRPr="00F82575" w14:paraId="1F686C1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CB9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80A4"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Penaeidae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DF70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E2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5E6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790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4DF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6C9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1B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99.946%</w:t>
            </w:r>
          </w:p>
        </w:tc>
      </w:tr>
      <w:tr w:rsidR="006E2326" w:rsidRPr="00F82575" w14:paraId="4A56621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7FD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4EE16"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Penaeus </w:t>
            </w:r>
            <w:proofErr w:type="spellStart"/>
            <w:r w:rsidRPr="00F82575">
              <w:rPr>
                <w:rFonts w:eastAsia="Times New Roman" w:cs="Times New Roman"/>
                <w:color w:val="000000"/>
                <w:sz w:val="20"/>
                <w:szCs w:val="20"/>
              </w:rPr>
              <w:t>setiferus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EAB9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B0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705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D79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7C5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1F1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840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99.947%</w:t>
            </w:r>
          </w:p>
        </w:tc>
      </w:tr>
      <w:tr w:rsidR="006E2326" w:rsidRPr="00F82575" w14:paraId="6688F17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E41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05FAC"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Unsegmented worm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314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5D2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6A9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8BC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3F7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6DD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74CC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99.949%</w:t>
            </w:r>
          </w:p>
        </w:tc>
      </w:tr>
      <w:tr w:rsidR="006E2326" w:rsidRPr="00F82575" w14:paraId="3188E2A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347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0B612"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Austromacoma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constricta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5B9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0828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C51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840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D0E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53D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D9B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99.950%</w:t>
            </w:r>
          </w:p>
        </w:tc>
      </w:tr>
      <w:tr w:rsidR="006E2326" w:rsidRPr="00F82575" w14:paraId="068BDDF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CE22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E0F0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Cerithiopsis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greeni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32D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322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C35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F12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4AB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AF41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407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99.951%</w:t>
            </w:r>
          </w:p>
        </w:tc>
      </w:tr>
      <w:tr w:rsidR="006E2326" w:rsidRPr="00F82575" w14:paraId="1AC52CB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F42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0501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Exosphaeroma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diminutum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D26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6D8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3DC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426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A6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B60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0BA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99.952%</w:t>
            </w:r>
          </w:p>
        </w:tc>
      </w:tr>
      <w:tr w:rsidR="006E2326" w:rsidRPr="00F82575" w14:paraId="7A97ADC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16D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08BBE"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Polinices </w:t>
            </w:r>
            <w:proofErr w:type="spellStart"/>
            <w:r w:rsidRPr="00F82575">
              <w:rPr>
                <w:rFonts w:eastAsia="Times New Roman" w:cs="Times New Roman"/>
                <w:color w:val="000000"/>
                <w:sz w:val="20"/>
                <w:szCs w:val="20"/>
              </w:rPr>
              <w:t>neverita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DEE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42AC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9F9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78B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2FA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8F2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452C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99.954%</w:t>
            </w:r>
          </w:p>
        </w:tc>
      </w:tr>
      <w:tr w:rsidR="006E2326" w:rsidRPr="00F82575" w14:paraId="5929323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261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057F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Sayella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livida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A5C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AD5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76E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D14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1F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370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C641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99.955%</w:t>
            </w:r>
          </w:p>
        </w:tc>
      </w:tr>
      <w:tr w:rsidR="006E2326" w:rsidRPr="00F82575" w14:paraId="4F6B8E9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8D3C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16B0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Seila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adamsi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407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ADF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5B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83A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C42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537D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C0E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99.956%</w:t>
            </w:r>
          </w:p>
        </w:tc>
      </w:tr>
      <w:tr w:rsidR="006E2326" w:rsidRPr="00F82575" w14:paraId="753D80C5"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AFB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A02A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Spiophanes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5128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52F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47B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DB4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47D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127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716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99.957%</w:t>
            </w:r>
          </w:p>
        </w:tc>
      </w:tr>
      <w:tr w:rsidR="006E2326" w:rsidRPr="00F82575" w14:paraId="7E03692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1F88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75F4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Websterinereis</w:t>
            </w:r>
            <w:proofErr w:type="spellEnd"/>
            <w:r w:rsidRPr="00F82575">
              <w:rPr>
                <w:rFonts w:eastAsia="Times New Roman" w:cs="Times New Roman"/>
                <w:color w:val="000000"/>
                <w:sz w:val="20"/>
                <w:szCs w:val="20"/>
              </w:rPr>
              <w:t xml:space="preserve"> tridentata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F0E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1A0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0FF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B64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252F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5627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150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99.959%</w:t>
            </w:r>
          </w:p>
        </w:tc>
      </w:tr>
      <w:tr w:rsidR="006E2326" w:rsidRPr="00F82575" w14:paraId="384FA05B"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720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280F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Agriopoma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texasina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A0E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1A3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93F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B39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A915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698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C68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99.960%</w:t>
            </w:r>
          </w:p>
        </w:tc>
      </w:tr>
      <w:tr w:rsidR="006E2326" w:rsidRPr="00F82575" w14:paraId="2EAEED4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794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AA45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Autolytinae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026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854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982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889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E68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0FE4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77A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99.961%</w:t>
            </w:r>
          </w:p>
        </w:tc>
      </w:tr>
      <w:tr w:rsidR="006E2326" w:rsidRPr="00F82575" w14:paraId="27F4E89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93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6829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Chaoborus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BC97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DD84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F6FD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266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6A6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A72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192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99.962%</w:t>
            </w:r>
          </w:p>
        </w:tc>
      </w:tr>
      <w:tr w:rsidR="006E2326" w:rsidRPr="00F82575" w14:paraId="06F5C14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BB8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C4A30"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Chironomus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6BF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5DD1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FD5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DC1F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6613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B6D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25D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99.964%</w:t>
            </w:r>
          </w:p>
        </w:tc>
      </w:tr>
      <w:tr w:rsidR="006E2326" w:rsidRPr="00F82575" w14:paraId="6302036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3EB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C78E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Clibanarius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vittatus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67B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456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ECE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0C9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08CA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17E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469F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99.965%</w:t>
            </w:r>
          </w:p>
        </w:tc>
      </w:tr>
      <w:tr w:rsidR="006E2326" w:rsidRPr="00F82575" w14:paraId="44D6A73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90B7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8A80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Erichthoius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brasilensis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39E7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307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E1C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6B0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5FF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E8B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EBA1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99.966%</w:t>
            </w:r>
          </w:p>
        </w:tc>
      </w:tr>
      <w:tr w:rsidR="006E2326" w:rsidRPr="00F82575" w14:paraId="1D1AB6D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3A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0B4C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Leitoscoloplos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foliosus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4329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5FE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297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239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626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4157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829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99.967%</w:t>
            </w:r>
          </w:p>
        </w:tc>
      </w:tr>
      <w:tr w:rsidR="006E2326" w:rsidRPr="00F82575" w14:paraId="3EC1305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484C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7CFF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Leptochelia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dubia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21D9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6AC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C32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48B9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D46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1B5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E8E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99.969%</w:t>
            </w:r>
          </w:p>
        </w:tc>
      </w:tr>
      <w:tr w:rsidR="006E2326" w:rsidRPr="00F82575" w14:paraId="144E4B9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155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53F6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Microphthalmus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sczelkowii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DB86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8B99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48BB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14F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05E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758D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76BC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99.970%</w:t>
            </w:r>
          </w:p>
        </w:tc>
      </w:tr>
      <w:tr w:rsidR="006E2326" w:rsidRPr="00F82575" w14:paraId="1E0BE6D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6D6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7214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Neopanope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4D7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52A8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E1AE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A9B8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D90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07A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248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99.971%</w:t>
            </w:r>
          </w:p>
        </w:tc>
      </w:tr>
      <w:tr w:rsidR="006E2326" w:rsidRPr="00F82575" w14:paraId="4DC1741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3FB4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BDAF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Ophiophragmus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B04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527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5C8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957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102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937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B67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99.972%</w:t>
            </w:r>
          </w:p>
        </w:tc>
      </w:tr>
      <w:tr w:rsidR="006E2326" w:rsidRPr="00F82575" w14:paraId="1235A47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FF3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93D6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Pagurus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longicarpus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4D4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00FA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41C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E0C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C55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E41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523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99.974%</w:t>
            </w:r>
          </w:p>
        </w:tc>
      </w:tr>
      <w:tr w:rsidR="006E2326" w:rsidRPr="00F82575" w14:paraId="7257835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4F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7400A"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Palaemonetes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paludosus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087C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627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8C3D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D92D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79DA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914B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BCD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99.975%</w:t>
            </w:r>
          </w:p>
        </w:tc>
      </w:tr>
      <w:tr w:rsidR="006E2326" w:rsidRPr="00F82575" w14:paraId="406BC22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754C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C804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Parvanachis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obesa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30F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C08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1F5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C552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B8C4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0D1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319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99.976%</w:t>
            </w:r>
          </w:p>
        </w:tc>
      </w:tr>
      <w:tr w:rsidR="006E2326" w:rsidRPr="00F82575" w14:paraId="4ACA743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4243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E335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Phyllodoce</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arenae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35C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E675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B7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5A2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C2D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C4A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6698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99.977%</w:t>
            </w:r>
          </w:p>
        </w:tc>
      </w:tr>
      <w:tr w:rsidR="006E2326" w:rsidRPr="00F82575" w14:paraId="478D341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979E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7ADC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Tubificoides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1761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2E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9100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937D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0BF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ADD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E79A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99.979%</w:t>
            </w:r>
          </w:p>
        </w:tc>
      </w:tr>
      <w:tr w:rsidR="006E2326" w:rsidRPr="00F82575" w14:paraId="34A23BCD"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504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93175"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Uca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B226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2CB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321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7B5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0D2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032A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44D3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99.980%</w:t>
            </w:r>
          </w:p>
        </w:tc>
      </w:tr>
      <w:tr w:rsidR="006E2326" w:rsidRPr="00F82575" w14:paraId="03646AA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CE9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BD49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Episcynia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inornata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EF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1C2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FB8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255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BF8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F854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886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99.981%</w:t>
            </w:r>
          </w:p>
        </w:tc>
      </w:tr>
      <w:tr w:rsidR="006E2326" w:rsidRPr="00F82575" w14:paraId="1769945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D4D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121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Mytilopsis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08C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352C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C41C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4A8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1AA6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2AC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F479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99.982%</w:t>
            </w:r>
          </w:p>
        </w:tc>
      </w:tr>
      <w:tr w:rsidR="006E2326" w:rsidRPr="00F82575" w14:paraId="09EEB8A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CA1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A9C7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Neomediomastus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glabrus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018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80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493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1C91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CD5E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677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EC38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99.983%</w:t>
            </w:r>
          </w:p>
        </w:tc>
      </w:tr>
      <w:tr w:rsidR="006E2326" w:rsidRPr="00F82575" w14:paraId="6857CD7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FA1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0B39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Progomphus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6E7A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8B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7C0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D380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BCC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9526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B2E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99.985%</w:t>
            </w:r>
          </w:p>
        </w:tc>
      </w:tr>
      <w:tr w:rsidR="006E2326" w:rsidRPr="00F82575" w14:paraId="03A5699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15F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765C6"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Psephenidae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8112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6F6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E596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9EFA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BF57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3E2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8579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99.986%</w:t>
            </w:r>
          </w:p>
        </w:tc>
      </w:tr>
      <w:tr w:rsidR="006E2326" w:rsidRPr="00F82575" w14:paraId="7A563AB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18E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4452D"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Tellina </w:t>
            </w:r>
            <w:proofErr w:type="spellStart"/>
            <w:r w:rsidRPr="00F82575">
              <w:rPr>
                <w:rFonts w:eastAsia="Times New Roman" w:cs="Times New Roman"/>
                <w:color w:val="000000"/>
                <w:sz w:val="20"/>
                <w:szCs w:val="20"/>
              </w:rPr>
              <w:t>tampaensis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E9B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6C02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6E3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C3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2444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139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4F1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99.987%</w:t>
            </w:r>
          </w:p>
        </w:tc>
      </w:tr>
      <w:tr w:rsidR="006E2326" w:rsidRPr="00F82575" w14:paraId="162F3654"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7951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F4AB9"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Albinia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cerithidioides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2A45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6ED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510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5689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92BB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B9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85D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99.988%</w:t>
            </w:r>
          </w:p>
        </w:tc>
      </w:tr>
      <w:tr w:rsidR="006E2326" w:rsidRPr="00F82575" w14:paraId="1F1BCA9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404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03AE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Gomphus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04C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672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17AF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647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DF5B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850B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C36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99.990%</w:t>
            </w:r>
          </w:p>
        </w:tc>
      </w:tr>
      <w:tr w:rsidR="006E2326" w:rsidRPr="00F82575" w14:paraId="1D853BA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7D9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1AFC4"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Mytilidae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0DF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072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7C4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B03B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AAF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DD73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70CD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99.991%</w:t>
            </w:r>
          </w:p>
        </w:tc>
      </w:tr>
      <w:tr w:rsidR="006E2326" w:rsidRPr="00F82575" w14:paraId="45F78B4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D2B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lastRenderedPageBreak/>
              <w:t>451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DF7C0"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Anomura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66D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3C3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5C0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736C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C62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9DBE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5E5A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99.992%</w:t>
            </w:r>
          </w:p>
        </w:tc>
      </w:tr>
      <w:tr w:rsidR="006E2326" w:rsidRPr="00F82575" w14:paraId="72E0C72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841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67F3C"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Crustacea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BD4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873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97C0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7A0A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A58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CEF1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DBA4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99.993%</w:t>
            </w:r>
          </w:p>
        </w:tc>
      </w:tr>
      <w:tr w:rsidR="006E2326" w:rsidRPr="00F82575" w14:paraId="5A23D81F"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42EC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46B61"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Macropelopiini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83A3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0.0210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DF88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C4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540B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FF7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E605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2EB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99.994%</w:t>
            </w:r>
          </w:p>
        </w:tc>
      </w:tr>
      <w:tr w:rsidR="006E2326" w:rsidRPr="00F82575" w14:paraId="00AE615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6F23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79A8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Procladius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FDF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A01E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8D1F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AD32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37FB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890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C2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99.995%</w:t>
            </w:r>
          </w:p>
        </w:tc>
      </w:tr>
      <w:tr w:rsidR="006E2326" w:rsidRPr="00F82575" w14:paraId="4C89C73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923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6026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Alotanypus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81F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D017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EFC1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8E1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230E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9E14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4742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99.995%</w:t>
            </w:r>
          </w:p>
        </w:tc>
      </w:tr>
      <w:tr w:rsidR="006E2326" w:rsidRPr="00F82575" w14:paraId="5C1A769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BDC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4C3B"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Podarkeopsis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brevipalpa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24A2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28D8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C876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445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C193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56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83DE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99.996%</w:t>
            </w:r>
          </w:p>
        </w:tc>
      </w:tr>
      <w:tr w:rsidR="006E2326" w:rsidRPr="00F82575" w14:paraId="08384B4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566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243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Cleotanypus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258B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2E19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527A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55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D2D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56DA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DD4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99.997%</w:t>
            </w:r>
          </w:p>
        </w:tc>
      </w:tr>
      <w:tr w:rsidR="006E2326" w:rsidRPr="00F82575" w14:paraId="7EC5D81A"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BA5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565B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Megaluropus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1E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A982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B7AD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360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2ECD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5307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1848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99.997%</w:t>
            </w:r>
          </w:p>
        </w:tc>
      </w:tr>
      <w:tr w:rsidR="006E2326" w:rsidRPr="00F82575" w14:paraId="16915489"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04B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199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Anachis</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avara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4E3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739E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452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7B92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62BF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24C3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1F85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99.998%</w:t>
            </w:r>
          </w:p>
        </w:tc>
      </w:tr>
      <w:tr w:rsidR="006E2326" w:rsidRPr="00F82575" w14:paraId="0C78352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DC5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4F362"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Caecum </w:t>
            </w:r>
            <w:proofErr w:type="spellStart"/>
            <w:r w:rsidRPr="00F82575">
              <w:rPr>
                <w:rFonts w:eastAsia="Times New Roman" w:cs="Times New Roman"/>
                <w:color w:val="000000"/>
                <w:sz w:val="20"/>
                <w:szCs w:val="20"/>
              </w:rPr>
              <w:t>johnsoni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9B5E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4BE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D354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2AE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B385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CDD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8790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99.998%</w:t>
            </w:r>
          </w:p>
        </w:tc>
      </w:tr>
      <w:tr w:rsidR="006E2326" w:rsidRPr="00F82575" w14:paraId="4C947E5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BB55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8AFD5"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Parallorchestes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E67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593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D8A8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89E0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47BB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A11C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8453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99.998%</w:t>
            </w:r>
          </w:p>
        </w:tc>
      </w:tr>
      <w:tr w:rsidR="006E2326" w:rsidRPr="00F82575" w14:paraId="554816F8"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E9E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FA47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Pectinaria</w:t>
            </w:r>
            <w:proofErr w:type="spellEnd"/>
            <w:r w:rsidRPr="00F82575">
              <w:rPr>
                <w:rFonts w:eastAsia="Times New Roman" w:cs="Times New Roman"/>
                <w:color w:val="000000"/>
                <w:sz w:val="20"/>
                <w:szCs w:val="20"/>
              </w:rPr>
              <w:t xml:space="preserve"> </w:t>
            </w:r>
            <w:proofErr w:type="spellStart"/>
            <w:r w:rsidRPr="00F82575">
              <w:rPr>
                <w:rFonts w:eastAsia="Times New Roman" w:cs="Times New Roman"/>
                <w:color w:val="000000"/>
                <w:sz w:val="20"/>
                <w:szCs w:val="20"/>
              </w:rPr>
              <w:t>moorei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55B5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31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6849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91CA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E1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4F25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267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99.999%</w:t>
            </w:r>
          </w:p>
        </w:tc>
      </w:tr>
      <w:tr w:rsidR="006E2326" w:rsidRPr="00F82575" w14:paraId="3057274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5F93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78E7F"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Arabellidae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2893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6A5D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454E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95C0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BA6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D934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8C62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99.999%</w:t>
            </w:r>
          </w:p>
        </w:tc>
      </w:tr>
      <w:tr w:rsidR="006E2326" w:rsidRPr="00F82575" w14:paraId="44E00226"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9B4F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04518"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Sergestidae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769A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C435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14CF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31F3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229E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F1682"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F2F8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99.999%</w:t>
            </w:r>
          </w:p>
        </w:tc>
      </w:tr>
      <w:tr w:rsidR="006E2326" w:rsidRPr="00F82575" w14:paraId="3A7DF780"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F420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5A2D3"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Chaoborus</w:t>
            </w:r>
            <w:proofErr w:type="spellEnd"/>
            <w:r w:rsidRPr="00F82575">
              <w:rPr>
                <w:rFonts w:eastAsia="Times New Roman" w:cs="Times New Roman"/>
                <w:color w:val="000000"/>
                <w:sz w:val="20"/>
                <w:szCs w:val="20"/>
              </w:rPr>
              <w:t xml:space="preserve"> americana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431A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276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92B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E0F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BDDF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E62A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AB2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99.999%</w:t>
            </w:r>
          </w:p>
        </w:tc>
      </w:tr>
      <w:tr w:rsidR="006E2326" w:rsidRPr="00F82575" w14:paraId="707A31F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CAA1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5FDDC"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Eurylax</w:t>
            </w:r>
            <w:proofErr w:type="spellEnd"/>
            <w:r w:rsidRPr="00F82575">
              <w:rPr>
                <w:rFonts w:eastAsia="Times New Roman" w:cs="Times New Roman"/>
                <w:color w:val="000000"/>
                <w:sz w:val="20"/>
                <w:szCs w:val="20"/>
              </w:rPr>
              <w:t xml:space="preserve"> nitida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8C2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86FF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C465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49D1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AD7B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1697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7844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100.000%</w:t>
            </w:r>
          </w:p>
        </w:tc>
      </w:tr>
      <w:tr w:rsidR="006E2326" w:rsidRPr="00F82575" w14:paraId="25723F57"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AD37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EC801" w14:textId="77777777" w:rsidR="00F82575" w:rsidRPr="00F82575" w:rsidRDefault="00F82575" w:rsidP="00F82575">
            <w:pPr>
              <w:rPr>
                <w:rFonts w:eastAsia="Times New Roman" w:cs="Times New Roman"/>
                <w:color w:val="000000"/>
                <w:sz w:val="20"/>
                <w:szCs w:val="20"/>
              </w:rPr>
            </w:pPr>
            <w:r w:rsidRPr="00F82575">
              <w:rPr>
                <w:rFonts w:eastAsia="Times New Roman" w:cs="Times New Roman"/>
                <w:color w:val="000000"/>
                <w:sz w:val="20"/>
                <w:szCs w:val="20"/>
              </w:rPr>
              <w:t xml:space="preserve">Acteon </w:t>
            </w:r>
            <w:proofErr w:type="spellStart"/>
            <w:r w:rsidRPr="00F82575">
              <w:rPr>
                <w:rFonts w:eastAsia="Times New Roman" w:cs="Times New Roman"/>
                <w:color w:val="000000"/>
                <w:sz w:val="20"/>
                <w:szCs w:val="20"/>
              </w:rPr>
              <w:t>punctostrictus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BB76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82A4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BF99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29DB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99ED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EA5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63C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100.000%</w:t>
            </w:r>
          </w:p>
        </w:tc>
      </w:tr>
      <w:tr w:rsidR="006E2326" w:rsidRPr="00F82575" w14:paraId="0949D2D3"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4A93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CC78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Ancylidae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F350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1FCB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A15D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5770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44D24"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032D3"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A8CD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100.000%</w:t>
            </w:r>
          </w:p>
        </w:tc>
      </w:tr>
      <w:tr w:rsidR="006E2326" w:rsidRPr="00F82575" w14:paraId="04E39172"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99D6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84D77"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Hydrachnidia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0880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E438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2C3C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E7D3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7916A"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33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D89F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100.000%</w:t>
            </w:r>
          </w:p>
        </w:tc>
      </w:tr>
      <w:tr w:rsidR="006E2326" w:rsidRPr="00F82575" w14:paraId="11554681"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F706C"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8A6F0"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Nanocladius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93EDE"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DCA41"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4DFE6"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E74E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80050"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0C59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92B78"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100.000%</w:t>
            </w:r>
          </w:p>
        </w:tc>
      </w:tr>
      <w:tr w:rsidR="006E2326" w:rsidRPr="00F82575" w14:paraId="39CA201E"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E874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471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85C0E" w14:textId="77777777" w:rsidR="00F82575" w:rsidRPr="00F82575" w:rsidRDefault="00F82575" w:rsidP="00F82575">
            <w:pPr>
              <w:rPr>
                <w:rFonts w:eastAsia="Times New Roman" w:cs="Times New Roman"/>
                <w:color w:val="000000"/>
                <w:sz w:val="20"/>
                <w:szCs w:val="20"/>
              </w:rPr>
            </w:pPr>
            <w:proofErr w:type="spellStart"/>
            <w:r w:rsidRPr="00F82575">
              <w:rPr>
                <w:rFonts w:eastAsia="Times New Roman" w:cs="Times New Roman"/>
                <w:color w:val="000000"/>
                <w:sz w:val="20"/>
                <w:szCs w:val="20"/>
              </w:rPr>
              <w:t>Amphiuridae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02D79"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D51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E0E1F"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0787B"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AC985"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1CE0D"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AC7A7" w14:textId="77777777" w:rsidR="00F82575" w:rsidRPr="00F82575" w:rsidRDefault="00F82575" w:rsidP="00F82575">
            <w:pPr>
              <w:jc w:val="right"/>
              <w:rPr>
                <w:rFonts w:eastAsia="Times New Roman" w:cs="Times New Roman"/>
                <w:color w:val="000000"/>
                <w:sz w:val="20"/>
                <w:szCs w:val="20"/>
              </w:rPr>
            </w:pPr>
            <w:r w:rsidRPr="00F82575">
              <w:rPr>
                <w:rFonts w:eastAsia="Times New Roman" w:cs="Times New Roman"/>
                <w:color w:val="000000"/>
                <w:sz w:val="20"/>
                <w:szCs w:val="20"/>
              </w:rPr>
              <w:t>100.000%</w:t>
            </w:r>
          </w:p>
        </w:tc>
      </w:tr>
      <w:tr w:rsidR="006E2326" w:rsidRPr="00F82575" w14:paraId="77DB006C" w14:textId="77777777" w:rsidTr="006E232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EFF8F" w14:textId="77777777" w:rsidR="00F82575" w:rsidRPr="00F82575" w:rsidRDefault="00F82575" w:rsidP="00F82575">
            <w:pPr>
              <w:jc w:val="right"/>
              <w:rPr>
                <w:rFonts w:eastAsia="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ED08F" w14:textId="77777777" w:rsidR="00F82575" w:rsidRPr="00F82575" w:rsidRDefault="00F82575" w:rsidP="00F82575">
            <w:pPr>
              <w:rPr>
                <w:rFonts w:eastAsia="Times New Roman" w:cs="Times New Roman"/>
                <w:b/>
                <w:bCs/>
                <w:color w:val="000000"/>
                <w:sz w:val="20"/>
                <w:szCs w:val="20"/>
              </w:rPr>
            </w:pPr>
            <w:r w:rsidRPr="00F82575">
              <w:rPr>
                <w:rFonts w:eastAsia="Times New Roman" w:cs="Times New Roman"/>
                <w:b/>
                <w:bCs/>
                <w:color w:val="000000"/>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40651" w14:textId="77777777" w:rsidR="00F82575" w:rsidRPr="00F82575" w:rsidRDefault="00F82575"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506.3273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341BF" w14:textId="77777777" w:rsidR="00F82575" w:rsidRPr="00F82575" w:rsidRDefault="00F82575"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698.5312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DFA93" w14:textId="77777777" w:rsidR="00F82575" w:rsidRPr="00F82575" w:rsidRDefault="00F82575"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821.4588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2D077" w14:textId="77777777" w:rsidR="00F82575" w:rsidRPr="00F82575" w:rsidRDefault="00F82575"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653.2143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430D4" w14:textId="77777777" w:rsidR="00F82575" w:rsidRPr="00F82575" w:rsidRDefault="00F82575" w:rsidP="00F82575">
            <w:pPr>
              <w:jc w:val="right"/>
              <w:rPr>
                <w:rFonts w:eastAsia="Times New Roman" w:cs="Times New Roman"/>
                <w:b/>
                <w:bCs/>
                <w:color w:val="000000"/>
                <w:sz w:val="20"/>
                <w:szCs w:val="20"/>
              </w:rPr>
            </w:pPr>
            <w:r w:rsidRPr="00F82575">
              <w:rPr>
                <w:rFonts w:eastAsia="Times New Roman" w:cs="Times New Roman"/>
                <w:b/>
                <w:bCs/>
                <w:color w:val="000000"/>
                <w:sz w:val="20"/>
                <w:szCs w:val="20"/>
              </w:rPr>
              <w:t>669.8829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23FC8" w14:textId="77777777" w:rsidR="00F82575" w:rsidRPr="00F82575" w:rsidRDefault="00F82575" w:rsidP="00F82575">
            <w:pPr>
              <w:jc w:val="right"/>
              <w:rPr>
                <w:rFonts w:eastAsia="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C4C9" w14:textId="77777777" w:rsidR="00F82575" w:rsidRPr="00F82575" w:rsidRDefault="00F82575" w:rsidP="00F82575">
            <w:pPr>
              <w:rPr>
                <w:rFonts w:eastAsia="Times New Roman" w:cs="Times New Roman"/>
                <w:sz w:val="20"/>
                <w:szCs w:val="20"/>
              </w:rPr>
            </w:pPr>
          </w:p>
        </w:tc>
      </w:tr>
    </w:tbl>
    <w:p w14:paraId="7730E311" w14:textId="0D0A0216" w:rsidR="006E2326" w:rsidRDefault="006E2326"/>
    <w:p w14:paraId="53FEC575" w14:textId="77777777" w:rsidR="006E2326" w:rsidRDefault="006E2326">
      <w:pPr>
        <w:spacing w:after="160" w:line="259" w:lineRule="auto"/>
      </w:pPr>
      <w:r>
        <w:br w:type="page"/>
      </w:r>
    </w:p>
    <w:p w14:paraId="6B6B4384" w14:textId="2ADEE0B2" w:rsidR="00F82575" w:rsidRDefault="006E2326" w:rsidP="00FB09C2">
      <w:pPr>
        <w:pStyle w:val="Heading2"/>
      </w:pPr>
      <w:bookmarkStart w:id="15" w:name="_Toc110850397"/>
      <w:r>
        <w:lastRenderedPageBreak/>
        <w:t>Nekton in Gill Net Samples</w:t>
      </w:r>
      <w:bookmarkEnd w:id="15"/>
    </w:p>
    <w:p w14:paraId="7C4BF298" w14:textId="1984A60F" w:rsidR="006E2326" w:rsidRDefault="007044B1">
      <w:r>
        <w:t>Average abundance of nekton caught in gill net samples (n/</w:t>
      </w:r>
      <w:r w:rsidR="005C201E">
        <w:t>24 h</w:t>
      </w:r>
      <w:r>
        <w:t>) over all sampling periods.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212"/>
        <w:gridCol w:w="1075"/>
        <w:gridCol w:w="1075"/>
        <w:gridCol w:w="1075"/>
        <w:gridCol w:w="1075"/>
        <w:gridCol w:w="1158"/>
        <w:gridCol w:w="1282"/>
      </w:tblGrid>
      <w:tr w:rsidR="00346B64" w:rsidRPr="00346B64" w14:paraId="4573F3B2" w14:textId="77777777" w:rsidTr="00A82ACC">
        <w:trPr>
          <w:cantSplit/>
          <w:tblHeader/>
          <w:jc w:val="center"/>
        </w:trPr>
        <w:tc>
          <w:tcPr>
            <w:tcW w:w="0" w:type="auto"/>
            <w:vMerge w:val="restart"/>
            <w:shd w:val="clear" w:color="auto" w:fill="auto"/>
            <w:noWrap/>
            <w:vAlign w:val="bottom"/>
          </w:tcPr>
          <w:p w14:paraId="02D6E9B9" w14:textId="0BB98947" w:rsidR="00346B64" w:rsidRPr="00346B64" w:rsidRDefault="00346B64" w:rsidP="00346B64">
            <w:pPr>
              <w:rPr>
                <w:rFonts w:eastAsia="Times New Roman" w:cs="Times New Roman"/>
                <w:b/>
                <w:bCs/>
                <w:color w:val="000000"/>
                <w:sz w:val="20"/>
                <w:szCs w:val="20"/>
              </w:rPr>
            </w:pPr>
            <w:r w:rsidRPr="00346B64">
              <w:rPr>
                <w:rFonts w:eastAsia="Times New Roman" w:cs="Times New Roman"/>
                <w:b/>
                <w:bCs/>
                <w:color w:val="000000"/>
                <w:sz w:val="20"/>
                <w:szCs w:val="20"/>
              </w:rPr>
              <w:t>Rank</w:t>
            </w:r>
          </w:p>
        </w:tc>
        <w:tc>
          <w:tcPr>
            <w:tcW w:w="0" w:type="auto"/>
            <w:vMerge w:val="restart"/>
            <w:shd w:val="clear" w:color="auto" w:fill="auto"/>
            <w:noWrap/>
            <w:vAlign w:val="bottom"/>
          </w:tcPr>
          <w:p w14:paraId="09D11668" w14:textId="53E30E62" w:rsidR="00346B64" w:rsidRPr="00346B64" w:rsidRDefault="00346B64" w:rsidP="00346B64">
            <w:pPr>
              <w:rPr>
                <w:rFonts w:eastAsia="Times New Roman" w:cs="Times New Roman"/>
                <w:b/>
                <w:bCs/>
                <w:color w:val="000000"/>
                <w:sz w:val="20"/>
                <w:szCs w:val="20"/>
              </w:rPr>
            </w:pPr>
            <w:r w:rsidRPr="00346B64">
              <w:rPr>
                <w:rFonts w:eastAsia="Times New Roman" w:cs="Times New Roman"/>
                <w:b/>
                <w:bCs/>
                <w:color w:val="000000"/>
                <w:sz w:val="20"/>
                <w:szCs w:val="20"/>
              </w:rPr>
              <w:t>Taxa/Species Name</w:t>
            </w:r>
          </w:p>
        </w:tc>
        <w:tc>
          <w:tcPr>
            <w:tcW w:w="0" w:type="auto"/>
            <w:gridSpan w:val="3"/>
            <w:shd w:val="clear" w:color="auto" w:fill="auto"/>
            <w:noWrap/>
            <w:vAlign w:val="bottom"/>
          </w:tcPr>
          <w:p w14:paraId="778A251D" w14:textId="7E3DE64E" w:rsidR="00346B64" w:rsidRPr="00346B64" w:rsidRDefault="00346B64" w:rsidP="00346B64">
            <w:pPr>
              <w:jc w:val="center"/>
              <w:rPr>
                <w:rFonts w:eastAsia="Times New Roman" w:cs="Times New Roman"/>
                <w:b/>
                <w:bCs/>
                <w:color w:val="000000"/>
                <w:sz w:val="20"/>
                <w:szCs w:val="20"/>
              </w:rPr>
            </w:pPr>
            <w:r>
              <w:rPr>
                <w:rFonts w:eastAsia="Times New Roman" w:cs="Times New Roman"/>
                <w:b/>
                <w:bCs/>
                <w:color w:val="000000"/>
                <w:sz w:val="20"/>
                <w:szCs w:val="20"/>
              </w:rPr>
              <w:t>Distance From Discharge</w:t>
            </w:r>
          </w:p>
        </w:tc>
        <w:tc>
          <w:tcPr>
            <w:tcW w:w="0" w:type="auto"/>
            <w:vMerge w:val="restart"/>
            <w:shd w:val="clear" w:color="auto" w:fill="auto"/>
            <w:noWrap/>
            <w:vAlign w:val="bottom"/>
          </w:tcPr>
          <w:p w14:paraId="09BEB300" w14:textId="3835EC05" w:rsidR="00346B64" w:rsidRPr="00346B64" w:rsidRDefault="00346B64" w:rsidP="00346B64">
            <w:pPr>
              <w:jc w:val="right"/>
              <w:rPr>
                <w:rFonts w:eastAsia="Times New Roman" w:cs="Times New Roman"/>
                <w:b/>
                <w:bCs/>
                <w:color w:val="000000"/>
                <w:sz w:val="20"/>
                <w:szCs w:val="20"/>
              </w:rPr>
            </w:pPr>
            <w:r w:rsidRPr="00346B64">
              <w:rPr>
                <w:rFonts w:eastAsia="Times New Roman" w:cs="Times New Roman"/>
                <w:b/>
                <w:bCs/>
                <w:color w:val="000000"/>
                <w:sz w:val="20"/>
                <w:szCs w:val="20"/>
              </w:rPr>
              <w:t>Mean</w:t>
            </w:r>
          </w:p>
        </w:tc>
        <w:tc>
          <w:tcPr>
            <w:tcW w:w="0" w:type="auto"/>
            <w:vMerge w:val="restart"/>
            <w:shd w:val="clear" w:color="auto" w:fill="auto"/>
            <w:noWrap/>
            <w:vAlign w:val="bottom"/>
          </w:tcPr>
          <w:p w14:paraId="73E5C09E" w14:textId="44D65A30" w:rsidR="00346B64" w:rsidRPr="00346B64" w:rsidRDefault="00346B64" w:rsidP="00346B64">
            <w:pPr>
              <w:jc w:val="right"/>
              <w:rPr>
                <w:rFonts w:eastAsia="Times New Roman" w:cs="Times New Roman"/>
                <w:b/>
                <w:bCs/>
                <w:color w:val="000000"/>
                <w:sz w:val="20"/>
                <w:szCs w:val="20"/>
              </w:rPr>
            </w:pPr>
            <w:r w:rsidRPr="00346B64">
              <w:rPr>
                <w:rFonts w:eastAsia="Times New Roman" w:cs="Times New Roman"/>
                <w:b/>
                <w:bCs/>
                <w:color w:val="000000"/>
                <w:sz w:val="20"/>
                <w:szCs w:val="20"/>
              </w:rPr>
              <w:t>Pct</w:t>
            </w:r>
          </w:p>
        </w:tc>
        <w:tc>
          <w:tcPr>
            <w:tcW w:w="0" w:type="auto"/>
            <w:vMerge w:val="restart"/>
            <w:shd w:val="clear" w:color="auto" w:fill="auto"/>
            <w:noWrap/>
            <w:vAlign w:val="bottom"/>
          </w:tcPr>
          <w:p w14:paraId="501B6163" w14:textId="4AE9E7DE" w:rsidR="00346B64" w:rsidRPr="00346B64" w:rsidRDefault="00346B64" w:rsidP="00346B64">
            <w:pPr>
              <w:jc w:val="right"/>
              <w:rPr>
                <w:rFonts w:eastAsia="Times New Roman" w:cs="Times New Roman"/>
                <w:b/>
                <w:bCs/>
                <w:color w:val="000000"/>
                <w:sz w:val="20"/>
                <w:szCs w:val="20"/>
              </w:rPr>
            </w:pPr>
            <w:proofErr w:type="spellStart"/>
            <w:r w:rsidRPr="00346B64">
              <w:rPr>
                <w:rFonts w:eastAsia="Times New Roman" w:cs="Times New Roman"/>
                <w:b/>
                <w:bCs/>
                <w:color w:val="000000"/>
                <w:sz w:val="20"/>
                <w:szCs w:val="20"/>
              </w:rPr>
              <w:t>CumPct</w:t>
            </w:r>
            <w:proofErr w:type="spellEnd"/>
          </w:p>
        </w:tc>
      </w:tr>
      <w:tr w:rsidR="00346B64" w:rsidRPr="00346B64" w14:paraId="0C2D8A75" w14:textId="77777777" w:rsidTr="00346B64">
        <w:trPr>
          <w:cantSplit/>
          <w:tblHeader/>
          <w:jc w:val="center"/>
        </w:trPr>
        <w:tc>
          <w:tcPr>
            <w:tcW w:w="0" w:type="auto"/>
            <w:vMerge/>
            <w:shd w:val="clear" w:color="auto" w:fill="auto"/>
            <w:noWrap/>
            <w:vAlign w:val="bottom"/>
            <w:hideMark/>
          </w:tcPr>
          <w:p w14:paraId="2A1190D5" w14:textId="3001D197" w:rsidR="00346B64" w:rsidRPr="00346B64" w:rsidRDefault="00346B64" w:rsidP="00346B64">
            <w:pPr>
              <w:rPr>
                <w:rFonts w:eastAsia="Times New Roman" w:cs="Times New Roman"/>
                <w:b/>
                <w:bCs/>
                <w:color w:val="000000"/>
                <w:sz w:val="20"/>
                <w:szCs w:val="20"/>
              </w:rPr>
            </w:pPr>
          </w:p>
        </w:tc>
        <w:tc>
          <w:tcPr>
            <w:tcW w:w="0" w:type="auto"/>
            <w:vMerge/>
            <w:shd w:val="clear" w:color="auto" w:fill="auto"/>
            <w:noWrap/>
            <w:vAlign w:val="bottom"/>
            <w:hideMark/>
          </w:tcPr>
          <w:p w14:paraId="7EEE0448" w14:textId="0059F538" w:rsidR="00346B64" w:rsidRPr="00346B64" w:rsidRDefault="00346B64" w:rsidP="00346B64">
            <w:pPr>
              <w:rPr>
                <w:rFonts w:eastAsia="Times New Roman" w:cs="Times New Roman"/>
                <w:b/>
                <w:bCs/>
                <w:color w:val="000000"/>
                <w:sz w:val="20"/>
                <w:szCs w:val="20"/>
              </w:rPr>
            </w:pPr>
          </w:p>
        </w:tc>
        <w:tc>
          <w:tcPr>
            <w:tcW w:w="0" w:type="auto"/>
            <w:shd w:val="clear" w:color="auto" w:fill="auto"/>
            <w:noWrap/>
            <w:vAlign w:val="bottom"/>
            <w:hideMark/>
          </w:tcPr>
          <w:p w14:paraId="0C27343F" w14:textId="77777777" w:rsidR="00346B64" w:rsidRPr="00346B64" w:rsidRDefault="00346B64" w:rsidP="00346B64">
            <w:pPr>
              <w:jc w:val="right"/>
              <w:rPr>
                <w:rFonts w:eastAsia="Times New Roman" w:cs="Times New Roman"/>
                <w:b/>
                <w:bCs/>
                <w:color w:val="000000"/>
                <w:sz w:val="20"/>
                <w:szCs w:val="20"/>
              </w:rPr>
            </w:pPr>
            <w:r w:rsidRPr="00346B64">
              <w:rPr>
                <w:rFonts w:eastAsia="Times New Roman" w:cs="Times New Roman"/>
                <w:b/>
                <w:bCs/>
                <w:color w:val="000000"/>
                <w:sz w:val="20"/>
                <w:szCs w:val="20"/>
              </w:rPr>
              <w:t>B</w:t>
            </w:r>
          </w:p>
        </w:tc>
        <w:tc>
          <w:tcPr>
            <w:tcW w:w="0" w:type="auto"/>
            <w:shd w:val="clear" w:color="auto" w:fill="auto"/>
            <w:noWrap/>
            <w:vAlign w:val="bottom"/>
            <w:hideMark/>
          </w:tcPr>
          <w:p w14:paraId="570C128D" w14:textId="77777777" w:rsidR="00346B64" w:rsidRPr="00346B64" w:rsidRDefault="00346B64" w:rsidP="00346B64">
            <w:pPr>
              <w:jc w:val="right"/>
              <w:rPr>
                <w:rFonts w:eastAsia="Times New Roman" w:cs="Times New Roman"/>
                <w:b/>
                <w:bCs/>
                <w:color w:val="000000"/>
                <w:sz w:val="20"/>
                <w:szCs w:val="20"/>
              </w:rPr>
            </w:pPr>
            <w:r w:rsidRPr="00346B64">
              <w:rPr>
                <w:rFonts w:eastAsia="Times New Roman" w:cs="Times New Roman"/>
                <w:b/>
                <w:bCs/>
                <w:color w:val="000000"/>
                <w:sz w:val="20"/>
                <w:szCs w:val="20"/>
              </w:rPr>
              <w:t>C</w:t>
            </w:r>
          </w:p>
        </w:tc>
        <w:tc>
          <w:tcPr>
            <w:tcW w:w="0" w:type="auto"/>
            <w:shd w:val="clear" w:color="auto" w:fill="auto"/>
            <w:noWrap/>
            <w:vAlign w:val="bottom"/>
            <w:hideMark/>
          </w:tcPr>
          <w:p w14:paraId="053097DF" w14:textId="77777777" w:rsidR="00346B64" w:rsidRPr="00346B64" w:rsidRDefault="00346B64" w:rsidP="00346B64">
            <w:pPr>
              <w:jc w:val="right"/>
              <w:rPr>
                <w:rFonts w:eastAsia="Times New Roman" w:cs="Times New Roman"/>
                <w:b/>
                <w:bCs/>
                <w:color w:val="000000"/>
                <w:sz w:val="20"/>
                <w:szCs w:val="20"/>
              </w:rPr>
            </w:pPr>
            <w:r w:rsidRPr="00346B64">
              <w:rPr>
                <w:rFonts w:eastAsia="Times New Roman" w:cs="Times New Roman"/>
                <w:b/>
                <w:bCs/>
                <w:color w:val="000000"/>
                <w:sz w:val="20"/>
                <w:szCs w:val="20"/>
              </w:rPr>
              <w:t>R</w:t>
            </w:r>
          </w:p>
        </w:tc>
        <w:tc>
          <w:tcPr>
            <w:tcW w:w="0" w:type="auto"/>
            <w:vMerge/>
            <w:shd w:val="clear" w:color="auto" w:fill="auto"/>
            <w:noWrap/>
            <w:vAlign w:val="bottom"/>
            <w:hideMark/>
          </w:tcPr>
          <w:p w14:paraId="343F0806" w14:textId="09F7ADD4" w:rsidR="00346B64" w:rsidRPr="00346B64" w:rsidRDefault="00346B64" w:rsidP="00346B64">
            <w:pPr>
              <w:jc w:val="right"/>
              <w:rPr>
                <w:rFonts w:eastAsia="Times New Roman" w:cs="Times New Roman"/>
                <w:b/>
                <w:bCs/>
                <w:color w:val="000000"/>
                <w:sz w:val="20"/>
                <w:szCs w:val="20"/>
              </w:rPr>
            </w:pPr>
          </w:p>
        </w:tc>
        <w:tc>
          <w:tcPr>
            <w:tcW w:w="0" w:type="auto"/>
            <w:vMerge/>
            <w:shd w:val="clear" w:color="auto" w:fill="auto"/>
            <w:noWrap/>
            <w:vAlign w:val="bottom"/>
            <w:hideMark/>
          </w:tcPr>
          <w:p w14:paraId="7123A8FD" w14:textId="205814D3" w:rsidR="00346B64" w:rsidRPr="00346B64" w:rsidRDefault="00346B64" w:rsidP="00346B64">
            <w:pPr>
              <w:jc w:val="right"/>
              <w:rPr>
                <w:rFonts w:eastAsia="Times New Roman" w:cs="Times New Roman"/>
                <w:b/>
                <w:bCs/>
                <w:color w:val="000000"/>
                <w:sz w:val="20"/>
                <w:szCs w:val="20"/>
              </w:rPr>
            </w:pPr>
          </w:p>
        </w:tc>
        <w:tc>
          <w:tcPr>
            <w:tcW w:w="0" w:type="auto"/>
            <w:vMerge/>
            <w:shd w:val="clear" w:color="auto" w:fill="auto"/>
            <w:noWrap/>
            <w:vAlign w:val="bottom"/>
            <w:hideMark/>
          </w:tcPr>
          <w:p w14:paraId="0016F7D0" w14:textId="4F54BA01" w:rsidR="00346B64" w:rsidRPr="00346B64" w:rsidRDefault="00346B64" w:rsidP="00346B64">
            <w:pPr>
              <w:jc w:val="right"/>
              <w:rPr>
                <w:rFonts w:eastAsia="Times New Roman" w:cs="Times New Roman"/>
                <w:b/>
                <w:bCs/>
                <w:color w:val="000000"/>
                <w:sz w:val="20"/>
                <w:szCs w:val="20"/>
              </w:rPr>
            </w:pPr>
          </w:p>
        </w:tc>
      </w:tr>
      <w:tr w:rsidR="00346B64" w:rsidRPr="00346B64" w14:paraId="225403DF" w14:textId="77777777" w:rsidTr="00346B64">
        <w:trPr>
          <w:cantSplit/>
          <w:jc w:val="center"/>
        </w:trPr>
        <w:tc>
          <w:tcPr>
            <w:tcW w:w="0" w:type="auto"/>
            <w:shd w:val="clear" w:color="auto" w:fill="auto"/>
            <w:noWrap/>
            <w:vAlign w:val="bottom"/>
            <w:hideMark/>
          </w:tcPr>
          <w:p w14:paraId="4A255E3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w:t>
            </w:r>
          </w:p>
        </w:tc>
        <w:tc>
          <w:tcPr>
            <w:tcW w:w="0" w:type="auto"/>
            <w:shd w:val="clear" w:color="auto" w:fill="auto"/>
            <w:noWrap/>
            <w:vAlign w:val="bottom"/>
            <w:hideMark/>
          </w:tcPr>
          <w:p w14:paraId="169BE520"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Arius </w:t>
            </w:r>
            <w:proofErr w:type="spellStart"/>
            <w:r w:rsidRPr="00346B64">
              <w:rPr>
                <w:rFonts w:eastAsia="Times New Roman" w:cs="Times New Roman"/>
                <w:color w:val="000000"/>
                <w:sz w:val="20"/>
                <w:szCs w:val="20"/>
              </w:rPr>
              <w:t>felis</w:t>
            </w:r>
            <w:proofErr w:type="spellEnd"/>
          </w:p>
        </w:tc>
        <w:tc>
          <w:tcPr>
            <w:tcW w:w="0" w:type="auto"/>
            <w:shd w:val="clear" w:color="auto" w:fill="auto"/>
            <w:noWrap/>
            <w:vAlign w:val="bottom"/>
            <w:hideMark/>
          </w:tcPr>
          <w:p w14:paraId="75B1C40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22.7023</w:t>
            </w:r>
          </w:p>
        </w:tc>
        <w:tc>
          <w:tcPr>
            <w:tcW w:w="0" w:type="auto"/>
            <w:shd w:val="clear" w:color="auto" w:fill="auto"/>
            <w:noWrap/>
            <w:vAlign w:val="bottom"/>
            <w:hideMark/>
          </w:tcPr>
          <w:p w14:paraId="3FBA44B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30.1739</w:t>
            </w:r>
          </w:p>
        </w:tc>
        <w:tc>
          <w:tcPr>
            <w:tcW w:w="0" w:type="auto"/>
            <w:shd w:val="clear" w:color="auto" w:fill="auto"/>
            <w:noWrap/>
            <w:vAlign w:val="bottom"/>
            <w:hideMark/>
          </w:tcPr>
          <w:p w14:paraId="67EB0A3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36.0345</w:t>
            </w:r>
          </w:p>
        </w:tc>
        <w:tc>
          <w:tcPr>
            <w:tcW w:w="0" w:type="auto"/>
            <w:shd w:val="clear" w:color="auto" w:fill="auto"/>
            <w:noWrap/>
            <w:vAlign w:val="bottom"/>
            <w:hideMark/>
          </w:tcPr>
          <w:p w14:paraId="3EF3520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29.6369</w:t>
            </w:r>
          </w:p>
        </w:tc>
        <w:tc>
          <w:tcPr>
            <w:tcW w:w="0" w:type="auto"/>
            <w:shd w:val="clear" w:color="auto" w:fill="auto"/>
            <w:noWrap/>
            <w:vAlign w:val="bottom"/>
            <w:hideMark/>
          </w:tcPr>
          <w:p w14:paraId="179F521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37.724%</w:t>
            </w:r>
          </w:p>
        </w:tc>
        <w:tc>
          <w:tcPr>
            <w:tcW w:w="0" w:type="auto"/>
            <w:shd w:val="clear" w:color="auto" w:fill="auto"/>
            <w:noWrap/>
            <w:vAlign w:val="bottom"/>
            <w:hideMark/>
          </w:tcPr>
          <w:p w14:paraId="561C9A3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37.724%</w:t>
            </w:r>
          </w:p>
        </w:tc>
      </w:tr>
      <w:tr w:rsidR="00346B64" w:rsidRPr="00346B64" w14:paraId="495E722E" w14:textId="77777777" w:rsidTr="00346B64">
        <w:trPr>
          <w:cantSplit/>
          <w:jc w:val="center"/>
        </w:trPr>
        <w:tc>
          <w:tcPr>
            <w:tcW w:w="0" w:type="auto"/>
            <w:shd w:val="clear" w:color="auto" w:fill="auto"/>
            <w:noWrap/>
            <w:vAlign w:val="bottom"/>
            <w:hideMark/>
          </w:tcPr>
          <w:p w14:paraId="0C25531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w:t>
            </w:r>
          </w:p>
        </w:tc>
        <w:tc>
          <w:tcPr>
            <w:tcW w:w="0" w:type="auto"/>
            <w:shd w:val="clear" w:color="auto" w:fill="auto"/>
            <w:noWrap/>
            <w:vAlign w:val="bottom"/>
            <w:hideMark/>
          </w:tcPr>
          <w:p w14:paraId="0EF13B00"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Brevoortia </w:t>
            </w:r>
            <w:proofErr w:type="spellStart"/>
            <w:r w:rsidRPr="00346B64">
              <w:rPr>
                <w:rFonts w:eastAsia="Times New Roman" w:cs="Times New Roman"/>
                <w:color w:val="000000"/>
                <w:sz w:val="20"/>
                <w:szCs w:val="20"/>
              </w:rPr>
              <w:t>patronus</w:t>
            </w:r>
            <w:proofErr w:type="spellEnd"/>
          </w:p>
        </w:tc>
        <w:tc>
          <w:tcPr>
            <w:tcW w:w="0" w:type="auto"/>
            <w:shd w:val="clear" w:color="auto" w:fill="auto"/>
            <w:noWrap/>
            <w:vAlign w:val="bottom"/>
            <w:hideMark/>
          </w:tcPr>
          <w:p w14:paraId="577137D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17.9886</w:t>
            </w:r>
          </w:p>
        </w:tc>
        <w:tc>
          <w:tcPr>
            <w:tcW w:w="0" w:type="auto"/>
            <w:shd w:val="clear" w:color="auto" w:fill="auto"/>
            <w:noWrap/>
            <w:vAlign w:val="bottom"/>
            <w:hideMark/>
          </w:tcPr>
          <w:p w14:paraId="2D77AF2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17.7168</w:t>
            </w:r>
          </w:p>
        </w:tc>
        <w:tc>
          <w:tcPr>
            <w:tcW w:w="0" w:type="auto"/>
            <w:shd w:val="clear" w:color="auto" w:fill="auto"/>
            <w:noWrap/>
            <w:vAlign w:val="bottom"/>
            <w:hideMark/>
          </w:tcPr>
          <w:p w14:paraId="6386938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19.3571</w:t>
            </w:r>
          </w:p>
        </w:tc>
        <w:tc>
          <w:tcPr>
            <w:tcW w:w="0" w:type="auto"/>
            <w:shd w:val="clear" w:color="auto" w:fill="auto"/>
            <w:noWrap/>
            <w:vAlign w:val="bottom"/>
            <w:hideMark/>
          </w:tcPr>
          <w:p w14:paraId="3CD581C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18.3542</w:t>
            </w:r>
          </w:p>
        </w:tc>
        <w:tc>
          <w:tcPr>
            <w:tcW w:w="0" w:type="auto"/>
            <w:shd w:val="clear" w:color="auto" w:fill="auto"/>
            <w:noWrap/>
            <w:vAlign w:val="bottom"/>
            <w:hideMark/>
          </w:tcPr>
          <w:p w14:paraId="65E04E7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23.362%</w:t>
            </w:r>
          </w:p>
        </w:tc>
        <w:tc>
          <w:tcPr>
            <w:tcW w:w="0" w:type="auto"/>
            <w:shd w:val="clear" w:color="auto" w:fill="auto"/>
            <w:noWrap/>
            <w:vAlign w:val="bottom"/>
            <w:hideMark/>
          </w:tcPr>
          <w:p w14:paraId="692EF44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61.086%</w:t>
            </w:r>
          </w:p>
        </w:tc>
      </w:tr>
      <w:tr w:rsidR="00346B64" w:rsidRPr="00346B64" w14:paraId="3552FCAD" w14:textId="77777777" w:rsidTr="00346B64">
        <w:trPr>
          <w:cantSplit/>
          <w:jc w:val="center"/>
        </w:trPr>
        <w:tc>
          <w:tcPr>
            <w:tcW w:w="0" w:type="auto"/>
            <w:shd w:val="clear" w:color="auto" w:fill="auto"/>
            <w:noWrap/>
            <w:vAlign w:val="bottom"/>
            <w:hideMark/>
          </w:tcPr>
          <w:p w14:paraId="474F2A7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w:t>
            </w:r>
          </w:p>
        </w:tc>
        <w:tc>
          <w:tcPr>
            <w:tcW w:w="0" w:type="auto"/>
            <w:shd w:val="clear" w:color="auto" w:fill="auto"/>
            <w:noWrap/>
            <w:vAlign w:val="bottom"/>
            <w:hideMark/>
          </w:tcPr>
          <w:p w14:paraId="431E3788"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Bagre marinus</w:t>
            </w:r>
          </w:p>
        </w:tc>
        <w:tc>
          <w:tcPr>
            <w:tcW w:w="0" w:type="auto"/>
            <w:shd w:val="clear" w:color="auto" w:fill="auto"/>
            <w:noWrap/>
            <w:vAlign w:val="bottom"/>
            <w:hideMark/>
          </w:tcPr>
          <w:p w14:paraId="79453DB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7.3305</w:t>
            </w:r>
          </w:p>
        </w:tc>
        <w:tc>
          <w:tcPr>
            <w:tcW w:w="0" w:type="auto"/>
            <w:shd w:val="clear" w:color="auto" w:fill="auto"/>
            <w:noWrap/>
            <w:vAlign w:val="bottom"/>
            <w:hideMark/>
          </w:tcPr>
          <w:p w14:paraId="705E53A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9.8616</w:t>
            </w:r>
          </w:p>
        </w:tc>
        <w:tc>
          <w:tcPr>
            <w:tcW w:w="0" w:type="auto"/>
            <w:shd w:val="clear" w:color="auto" w:fill="auto"/>
            <w:noWrap/>
            <w:vAlign w:val="bottom"/>
            <w:hideMark/>
          </w:tcPr>
          <w:p w14:paraId="6DBB048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16.1434</w:t>
            </w:r>
          </w:p>
        </w:tc>
        <w:tc>
          <w:tcPr>
            <w:tcW w:w="0" w:type="auto"/>
            <w:shd w:val="clear" w:color="auto" w:fill="auto"/>
            <w:noWrap/>
            <w:vAlign w:val="bottom"/>
            <w:hideMark/>
          </w:tcPr>
          <w:p w14:paraId="3AAA96E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11.1118</w:t>
            </w:r>
          </w:p>
        </w:tc>
        <w:tc>
          <w:tcPr>
            <w:tcW w:w="0" w:type="auto"/>
            <w:shd w:val="clear" w:color="auto" w:fill="auto"/>
            <w:noWrap/>
            <w:vAlign w:val="bottom"/>
            <w:hideMark/>
          </w:tcPr>
          <w:p w14:paraId="3D6CC5C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14.144%</w:t>
            </w:r>
          </w:p>
        </w:tc>
        <w:tc>
          <w:tcPr>
            <w:tcW w:w="0" w:type="auto"/>
            <w:shd w:val="clear" w:color="auto" w:fill="auto"/>
            <w:noWrap/>
            <w:vAlign w:val="bottom"/>
            <w:hideMark/>
          </w:tcPr>
          <w:p w14:paraId="10EB7E2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75.230%</w:t>
            </w:r>
          </w:p>
        </w:tc>
      </w:tr>
      <w:tr w:rsidR="00346B64" w:rsidRPr="00346B64" w14:paraId="537A6720" w14:textId="77777777" w:rsidTr="00346B64">
        <w:trPr>
          <w:cantSplit/>
          <w:jc w:val="center"/>
        </w:trPr>
        <w:tc>
          <w:tcPr>
            <w:tcW w:w="0" w:type="auto"/>
            <w:shd w:val="clear" w:color="auto" w:fill="auto"/>
            <w:noWrap/>
            <w:vAlign w:val="bottom"/>
            <w:hideMark/>
          </w:tcPr>
          <w:p w14:paraId="4BB44B4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w:t>
            </w:r>
          </w:p>
        </w:tc>
        <w:tc>
          <w:tcPr>
            <w:tcW w:w="0" w:type="auto"/>
            <w:shd w:val="clear" w:color="auto" w:fill="auto"/>
            <w:noWrap/>
            <w:vAlign w:val="bottom"/>
            <w:hideMark/>
          </w:tcPr>
          <w:p w14:paraId="5EB86869"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Ictalurus</w:t>
            </w:r>
            <w:proofErr w:type="spellEnd"/>
            <w:r w:rsidRPr="00346B64">
              <w:rPr>
                <w:rFonts w:eastAsia="Times New Roman" w:cs="Times New Roman"/>
                <w:color w:val="000000"/>
                <w:sz w:val="20"/>
                <w:szCs w:val="20"/>
              </w:rPr>
              <w:t xml:space="preserve"> furcatus</w:t>
            </w:r>
          </w:p>
        </w:tc>
        <w:tc>
          <w:tcPr>
            <w:tcW w:w="0" w:type="auto"/>
            <w:shd w:val="clear" w:color="auto" w:fill="auto"/>
            <w:noWrap/>
            <w:vAlign w:val="bottom"/>
            <w:hideMark/>
          </w:tcPr>
          <w:p w14:paraId="638A75E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2.5550</w:t>
            </w:r>
          </w:p>
        </w:tc>
        <w:tc>
          <w:tcPr>
            <w:tcW w:w="0" w:type="auto"/>
            <w:shd w:val="clear" w:color="auto" w:fill="auto"/>
            <w:noWrap/>
            <w:vAlign w:val="bottom"/>
            <w:hideMark/>
          </w:tcPr>
          <w:p w14:paraId="51D954F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2.3551</w:t>
            </w:r>
          </w:p>
        </w:tc>
        <w:tc>
          <w:tcPr>
            <w:tcW w:w="0" w:type="auto"/>
            <w:shd w:val="clear" w:color="auto" w:fill="auto"/>
            <w:noWrap/>
            <w:vAlign w:val="bottom"/>
            <w:hideMark/>
          </w:tcPr>
          <w:p w14:paraId="199D56D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4.0947</w:t>
            </w:r>
          </w:p>
        </w:tc>
        <w:tc>
          <w:tcPr>
            <w:tcW w:w="0" w:type="auto"/>
            <w:shd w:val="clear" w:color="auto" w:fill="auto"/>
            <w:noWrap/>
            <w:vAlign w:val="bottom"/>
            <w:hideMark/>
          </w:tcPr>
          <w:p w14:paraId="4419E23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3.0016</w:t>
            </w:r>
          </w:p>
        </w:tc>
        <w:tc>
          <w:tcPr>
            <w:tcW w:w="0" w:type="auto"/>
            <w:shd w:val="clear" w:color="auto" w:fill="auto"/>
            <w:noWrap/>
            <w:vAlign w:val="bottom"/>
            <w:hideMark/>
          </w:tcPr>
          <w:p w14:paraId="3007CC2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3.821%</w:t>
            </w:r>
          </w:p>
        </w:tc>
        <w:tc>
          <w:tcPr>
            <w:tcW w:w="0" w:type="auto"/>
            <w:shd w:val="clear" w:color="auto" w:fill="auto"/>
            <w:noWrap/>
            <w:vAlign w:val="bottom"/>
            <w:hideMark/>
          </w:tcPr>
          <w:p w14:paraId="362F667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79.051%</w:t>
            </w:r>
          </w:p>
        </w:tc>
      </w:tr>
      <w:tr w:rsidR="00346B64" w:rsidRPr="00346B64" w14:paraId="735504F3" w14:textId="77777777" w:rsidTr="00346B64">
        <w:trPr>
          <w:cantSplit/>
          <w:jc w:val="center"/>
        </w:trPr>
        <w:tc>
          <w:tcPr>
            <w:tcW w:w="0" w:type="auto"/>
            <w:shd w:val="clear" w:color="auto" w:fill="auto"/>
            <w:noWrap/>
            <w:vAlign w:val="bottom"/>
            <w:hideMark/>
          </w:tcPr>
          <w:p w14:paraId="19D3218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w:t>
            </w:r>
          </w:p>
        </w:tc>
        <w:tc>
          <w:tcPr>
            <w:tcW w:w="0" w:type="auto"/>
            <w:shd w:val="clear" w:color="auto" w:fill="auto"/>
            <w:noWrap/>
            <w:vAlign w:val="bottom"/>
            <w:hideMark/>
          </w:tcPr>
          <w:p w14:paraId="53BAD96A"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Leiostomus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xanthurus</w:t>
            </w:r>
            <w:proofErr w:type="spellEnd"/>
          </w:p>
        </w:tc>
        <w:tc>
          <w:tcPr>
            <w:tcW w:w="0" w:type="auto"/>
            <w:shd w:val="clear" w:color="auto" w:fill="auto"/>
            <w:noWrap/>
            <w:vAlign w:val="bottom"/>
            <w:hideMark/>
          </w:tcPr>
          <w:p w14:paraId="4233A46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2.3905</w:t>
            </w:r>
          </w:p>
        </w:tc>
        <w:tc>
          <w:tcPr>
            <w:tcW w:w="0" w:type="auto"/>
            <w:shd w:val="clear" w:color="auto" w:fill="auto"/>
            <w:noWrap/>
            <w:vAlign w:val="bottom"/>
            <w:hideMark/>
          </w:tcPr>
          <w:p w14:paraId="5235F42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2.0736</w:t>
            </w:r>
          </w:p>
        </w:tc>
        <w:tc>
          <w:tcPr>
            <w:tcW w:w="0" w:type="auto"/>
            <w:shd w:val="clear" w:color="auto" w:fill="auto"/>
            <w:noWrap/>
            <w:vAlign w:val="bottom"/>
            <w:hideMark/>
          </w:tcPr>
          <w:p w14:paraId="7AE470F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1.9758</w:t>
            </w:r>
          </w:p>
        </w:tc>
        <w:tc>
          <w:tcPr>
            <w:tcW w:w="0" w:type="auto"/>
            <w:shd w:val="clear" w:color="auto" w:fill="auto"/>
            <w:noWrap/>
            <w:vAlign w:val="bottom"/>
            <w:hideMark/>
          </w:tcPr>
          <w:p w14:paraId="28CF2DD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2.1466</w:t>
            </w:r>
          </w:p>
        </w:tc>
        <w:tc>
          <w:tcPr>
            <w:tcW w:w="0" w:type="auto"/>
            <w:shd w:val="clear" w:color="auto" w:fill="auto"/>
            <w:noWrap/>
            <w:vAlign w:val="bottom"/>
            <w:hideMark/>
          </w:tcPr>
          <w:p w14:paraId="2F1E773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2.732%</w:t>
            </w:r>
          </w:p>
        </w:tc>
        <w:tc>
          <w:tcPr>
            <w:tcW w:w="0" w:type="auto"/>
            <w:shd w:val="clear" w:color="auto" w:fill="auto"/>
            <w:noWrap/>
            <w:vAlign w:val="bottom"/>
            <w:hideMark/>
          </w:tcPr>
          <w:p w14:paraId="3ED1026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81.783%</w:t>
            </w:r>
          </w:p>
        </w:tc>
      </w:tr>
      <w:tr w:rsidR="00346B64" w:rsidRPr="00346B64" w14:paraId="5E9CA040" w14:textId="77777777" w:rsidTr="00346B64">
        <w:trPr>
          <w:cantSplit/>
          <w:jc w:val="center"/>
        </w:trPr>
        <w:tc>
          <w:tcPr>
            <w:tcW w:w="0" w:type="auto"/>
            <w:shd w:val="clear" w:color="auto" w:fill="auto"/>
            <w:noWrap/>
            <w:vAlign w:val="bottom"/>
            <w:hideMark/>
          </w:tcPr>
          <w:p w14:paraId="1FABC39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w:t>
            </w:r>
          </w:p>
        </w:tc>
        <w:tc>
          <w:tcPr>
            <w:tcW w:w="0" w:type="auto"/>
            <w:shd w:val="clear" w:color="auto" w:fill="auto"/>
            <w:noWrap/>
            <w:vAlign w:val="bottom"/>
            <w:hideMark/>
          </w:tcPr>
          <w:p w14:paraId="1B7AF4C9"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Menticirrhus americanus</w:t>
            </w:r>
          </w:p>
        </w:tc>
        <w:tc>
          <w:tcPr>
            <w:tcW w:w="0" w:type="auto"/>
            <w:shd w:val="clear" w:color="auto" w:fill="auto"/>
            <w:noWrap/>
            <w:vAlign w:val="bottom"/>
            <w:hideMark/>
          </w:tcPr>
          <w:p w14:paraId="570D8BB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1.7760</w:t>
            </w:r>
          </w:p>
        </w:tc>
        <w:tc>
          <w:tcPr>
            <w:tcW w:w="0" w:type="auto"/>
            <w:shd w:val="clear" w:color="auto" w:fill="auto"/>
            <w:noWrap/>
            <w:vAlign w:val="bottom"/>
            <w:hideMark/>
          </w:tcPr>
          <w:p w14:paraId="3DB5333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1.8553</w:t>
            </w:r>
          </w:p>
        </w:tc>
        <w:tc>
          <w:tcPr>
            <w:tcW w:w="0" w:type="auto"/>
            <w:shd w:val="clear" w:color="auto" w:fill="auto"/>
            <w:noWrap/>
            <w:vAlign w:val="bottom"/>
            <w:hideMark/>
          </w:tcPr>
          <w:p w14:paraId="6B7A68A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1.1302</w:t>
            </w:r>
          </w:p>
        </w:tc>
        <w:tc>
          <w:tcPr>
            <w:tcW w:w="0" w:type="auto"/>
            <w:shd w:val="clear" w:color="auto" w:fill="auto"/>
            <w:noWrap/>
            <w:vAlign w:val="bottom"/>
            <w:hideMark/>
          </w:tcPr>
          <w:p w14:paraId="520D6D7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1.5872</w:t>
            </w:r>
          </w:p>
        </w:tc>
        <w:tc>
          <w:tcPr>
            <w:tcW w:w="0" w:type="auto"/>
            <w:shd w:val="clear" w:color="auto" w:fill="auto"/>
            <w:noWrap/>
            <w:vAlign w:val="bottom"/>
            <w:hideMark/>
          </w:tcPr>
          <w:p w14:paraId="682D3AE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2.020%</w:t>
            </w:r>
          </w:p>
        </w:tc>
        <w:tc>
          <w:tcPr>
            <w:tcW w:w="0" w:type="auto"/>
            <w:shd w:val="clear" w:color="auto" w:fill="auto"/>
            <w:noWrap/>
            <w:vAlign w:val="bottom"/>
            <w:hideMark/>
          </w:tcPr>
          <w:p w14:paraId="2A38C2F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83.804%</w:t>
            </w:r>
          </w:p>
        </w:tc>
      </w:tr>
      <w:tr w:rsidR="00346B64" w:rsidRPr="00346B64" w14:paraId="060E8C31" w14:textId="77777777" w:rsidTr="00346B64">
        <w:trPr>
          <w:cantSplit/>
          <w:jc w:val="center"/>
        </w:trPr>
        <w:tc>
          <w:tcPr>
            <w:tcW w:w="0" w:type="auto"/>
            <w:shd w:val="clear" w:color="auto" w:fill="auto"/>
            <w:noWrap/>
            <w:vAlign w:val="bottom"/>
            <w:hideMark/>
          </w:tcPr>
          <w:p w14:paraId="39BC904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w:t>
            </w:r>
          </w:p>
        </w:tc>
        <w:tc>
          <w:tcPr>
            <w:tcW w:w="0" w:type="auto"/>
            <w:shd w:val="clear" w:color="auto" w:fill="auto"/>
            <w:noWrap/>
            <w:vAlign w:val="bottom"/>
            <w:hideMark/>
          </w:tcPr>
          <w:p w14:paraId="11F75274"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Cynoscion</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arenarius</w:t>
            </w:r>
            <w:proofErr w:type="spellEnd"/>
          </w:p>
        </w:tc>
        <w:tc>
          <w:tcPr>
            <w:tcW w:w="0" w:type="auto"/>
            <w:shd w:val="clear" w:color="auto" w:fill="auto"/>
            <w:noWrap/>
            <w:vAlign w:val="bottom"/>
            <w:hideMark/>
          </w:tcPr>
          <w:p w14:paraId="5822E62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1.3455</w:t>
            </w:r>
          </w:p>
        </w:tc>
        <w:tc>
          <w:tcPr>
            <w:tcW w:w="0" w:type="auto"/>
            <w:shd w:val="clear" w:color="auto" w:fill="auto"/>
            <w:noWrap/>
            <w:vAlign w:val="bottom"/>
            <w:hideMark/>
          </w:tcPr>
          <w:p w14:paraId="4DE396D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1.6710</w:t>
            </w:r>
          </w:p>
        </w:tc>
        <w:tc>
          <w:tcPr>
            <w:tcW w:w="0" w:type="auto"/>
            <w:shd w:val="clear" w:color="auto" w:fill="auto"/>
            <w:noWrap/>
            <w:vAlign w:val="bottom"/>
            <w:hideMark/>
          </w:tcPr>
          <w:p w14:paraId="2F1DC26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1.6302</w:t>
            </w:r>
          </w:p>
        </w:tc>
        <w:tc>
          <w:tcPr>
            <w:tcW w:w="0" w:type="auto"/>
            <w:shd w:val="clear" w:color="auto" w:fill="auto"/>
            <w:noWrap/>
            <w:vAlign w:val="bottom"/>
            <w:hideMark/>
          </w:tcPr>
          <w:p w14:paraId="23B84B5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1.5489</w:t>
            </w:r>
          </w:p>
        </w:tc>
        <w:tc>
          <w:tcPr>
            <w:tcW w:w="0" w:type="auto"/>
            <w:shd w:val="clear" w:color="auto" w:fill="auto"/>
            <w:noWrap/>
            <w:vAlign w:val="bottom"/>
            <w:hideMark/>
          </w:tcPr>
          <w:p w14:paraId="702EA1C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1.972%</w:t>
            </w:r>
          </w:p>
        </w:tc>
        <w:tc>
          <w:tcPr>
            <w:tcW w:w="0" w:type="auto"/>
            <w:shd w:val="clear" w:color="auto" w:fill="auto"/>
            <w:noWrap/>
            <w:vAlign w:val="bottom"/>
            <w:hideMark/>
          </w:tcPr>
          <w:p w14:paraId="4801BF2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85.775%</w:t>
            </w:r>
          </w:p>
        </w:tc>
      </w:tr>
      <w:tr w:rsidR="00346B64" w:rsidRPr="00346B64" w14:paraId="67D70ADB" w14:textId="77777777" w:rsidTr="00346B64">
        <w:trPr>
          <w:cantSplit/>
          <w:jc w:val="center"/>
        </w:trPr>
        <w:tc>
          <w:tcPr>
            <w:tcW w:w="0" w:type="auto"/>
            <w:shd w:val="clear" w:color="auto" w:fill="auto"/>
            <w:noWrap/>
            <w:vAlign w:val="bottom"/>
            <w:hideMark/>
          </w:tcPr>
          <w:p w14:paraId="7724EB8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w:t>
            </w:r>
          </w:p>
        </w:tc>
        <w:tc>
          <w:tcPr>
            <w:tcW w:w="0" w:type="auto"/>
            <w:shd w:val="clear" w:color="auto" w:fill="auto"/>
            <w:noWrap/>
            <w:vAlign w:val="bottom"/>
            <w:hideMark/>
          </w:tcPr>
          <w:p w14:paraId="5E6D3917"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Cynoscion</w:t>
            </w:r>
            <w:proofErr w:type="spellEnd"/>
            <w:r w:rsidRPr="00346B64">
              <w:rPr>
                <w:rFonts w:eastAsia="Times New Roman" w:cs="Times New Roman"/>
                <w:color w:val="000000"/>
                <w:sz w:val="20"/>
                <w:szCs w:val="20"/>
              </w:rPr>
              <w:t xml:space="preserve"> nebulosus</w:t>
            </w:r>
          </w:p>
        </w:tc>
        <w:tc>
          <w:tcPr>
            <w:tcW w:w="0" w:type="auto"/>
            <w:shd w:val="clear" w:color="auto" w:fill="auto"/>
            <w:noWrap/>
            <w:vAlign w:val="bottom"/>
            <w:hideMark/>
          </w:tcPr>
          <w:p w14:paraId="1F34227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1.4893</w:t>
            </w:r>
          </w:p>
        </w:tc>
        <w:tc>
          <w:tcPr>
            <w:tcW w:w="0" w:type="auto"/>
            <w:shd w:val="clear" w:color="auto" w:fill="auto"/>
            <w:noWrap/>
            <w:vAlign w:val="bottom"/>
            <w:hideMark/>
          </w:tcPr>
          <w:p w14:paraId="2E1AF36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1.6226</w:t>
            </w:r>
          </w:p>
        </w:tc>
        <w:tc>
          <w:tcPr>
            <w:tcW w:w="0" w:type="auto"/>
            <w:shd w:val="clear" w:color="auto" w:fill="auto"/>
            <w:noWrap/>
            <w:vAlign w:val="bottom"/>
            <w:hideMark/>
          </w:tcPr>
          <w:p w14:paraId="5AF90E9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1.3669</w:t>
            </w:r>
          </w:p>
        </w:tc>
        <w:tc>
          <w:tcPr>
            <w:tcW w:w="0" w:type="auto"/>
            <w:shd w:val="clear" w:color="auto" w:fill="auto"/>
            <w:noWrap/>
            <w:vAlign w:val="bottom"/>
            <w:hideMark/>
          </w:tcPr>
          <w:p w14:paraId="1FB16B9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1.4929</w:t>
            </w:r>
          </w:p>
        </w:tc>
        <w:tc>
          <w:tcPr>
            <w:tcW w:w="0" w:type="auto"/>
            <w:shd w:val="clear" w:color="auto" w:fill="auto"/>
            <w:noWrap/>
            <w:vAlign w:val="bottom"/>
            <w:hideMark/>
          </w:tcPr>
          <w:p w14:paraId="7479EE5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1.900%</w:t>
            </w:r>
          </w:p>
        </w:tc>
        <w:tc>
          <w:tcPr>
            <w:tcW w:w="0" w:type="auto"/>
            <w:shd w:val="clear" w:color="auto" w:fill="auto"/>
            <w:noWrap/>
            <w:vAlign w:val="bottom"/>
            <w:hideMark/>
          </w:tcPr>
          <w:p w14:paraId="04B9D2C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87.676%</w:t>
            </w:r>
          </w:p>
        </w:tc>
      </w:tr>
      <w:tr w:rsidR="00346B64" w:rsidRPr="00346B64" w14:paraId="75FA1860" w14:textId="77777777" w:rsidTr="00346B64">
        <w:trPr>
          <w:cantSplit/>
          <w:jc w:val="center"/>
        </w:trPr>
        <w:tc>
          <w:tcPr>
            <w:tcW w:w="0" w:type="auto"/>
            <w:shd w:val="clear" w:color="auto" w:fill="auto"/>
            <w:noWrap/>
            <w:vAlign w:val="bottom"/>
            <w:hideMark/>
          </w:tcPr>
          <w:p w14:paraId="3FC85E1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w:t>
            </w:r>
          </w:p>
        </w:tc>
        <w:tc>
          <w:tcPr>
            <w:tcW w:w="0" w:type="auto"/>
            <w:shd w:val="clear" w:color="auto" w:fill="auto"/>
            <w:noWrap/>
            <w:vAlign w:val="bottom"/>
            <w:hideMark/>
          </w:tcPr>
          <w:p w14:paraId="04CF16E4"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Dorosoma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cepedianum</w:t>
            </w:r>
            <w:proofErr w:type="spellEnd"/>
          </w:p>
        </w:tc>
        <w:tc>
          <w:tcPr>
            <w:tcW w:w="0" w:type="auto"/>
            <w:shd w:val="clear" w:color="auto" w:fill="auto"/>
            <w:noWrap/>
            <w:vAlign w:val="bottom"/>
            <w:hideMark/>
          </w:tcPr>
          <w:p w14:paraId="17ADDD9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1.4069</w:t>
            </w:r>
          </w:p>
        </w:tc>
        <w:tc>
          <w:tcPr>
            <w:tcW w:w="0" w:type="auto"/>
            <w:shd w:val="clear" w:color="auto" w:fill="auto"/>
            <w:noWrap/>
            <w:vAlign w:val="bottom"/>
            <w:hideMark/>
          </w:tcPr>
          <w:p w14:paraId="041A4BD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1.3302</w:t>
            </w:r>
          </w:p>
        </w:tc>
        <w:tc>
          <w:tcPr>
            <w:tcW w:w="0" w:type="auto"/>
            <w:shd w:val="clear" w:color="auto" w:fill="auto"/>
            <w:noWrap/>
            <w:vAlign w:val="bottom"/>
            <w:hideMark/>
          </w:tcPr>
          <w:p w14:paraId="7FDB244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1.0559</w:t>
            </w:r>
          </w:p>
        </w:tc>
        <w:tc>
          <w:tcPr>
            <w:tcW w:w="0" w:type="auto"/>
            <w:shd w:val="clear" w:color="auto" w:fill="auto"/>
            <w:noWrap/>
            <w:vAlign w:val="bottom"/>
            <w:hideMark/>
          </w:tcPr>
          <w:p w14:paraId="150ACC9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1.2643</w:t>
            </w:r>
          </w:p>
        </w:tc>
        <w:tc>
          <w:tcPr>
            <w:tcW w:w="0" w:type="auto"/>
            <w:shd w:val="clear" w:color="auto" w:fill="auto"/>
            <w:noWrap/>
            <w:vAlign w:val="bottom"/>
            <w:hideMark/>
          </w:tcPr>
          <w:p w14:paraId="5A56D9B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1.609%</w:t>
            </w:r>
          </w:p>
        </w:tc>
        <w:tc>
          <w:tcPr>
            <w:tcW w:w="0" w:type="auto"/>
            <w:shd w:val="clear" w:color="auto" w:fill="auto"/>
            <w:noWrap/>
            <w:vAlign w:val="bottom"/>
            <w:hideMark/>
          </w:tcPr>
          <w:p w14:paraId="50EB827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89.285%</w:t>
            </w:r>
          </w:p>
        </w:tc>
      </w:tr>
      <w:tr w:rsidR="00346B64" w:rsidRPr="00346B64" w14:paraId="000170C7" w14:textId="77777777" w:rsidTr="00346B64">
        <w:trPr>
          <w:cantSplit/>
          <w:jc w:val="center"/>
        </w:trPr>
        <w:tc>
          <w:tcPr>
            <w:tcW w:w="0" w:type="auto"/>
            <w:shd w:val="clear" w:color="auto" w:fill="auto"/>
            <w:noWrap/>
            <w:vAlign w:val="bottom"/>
            <w:hideMark/>
          </w:tcPr>
          <w:p w14:paraId="16861DB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10</w:t>
            </w:r>
          </w:p>
        </w:tc>
        <w:tc>
          <w:tcPr>
            <w:tcW w:w="0" w:type="auto"/>
            <w:shd w:val="clear" w:color="auto" w:fill="auto"/>
            <w:noWrap/>
            <w:vAlign w:val="bottom"/>
            <w:hideMark/>
          </w:tcPr>
          <w:p w14:paraId="322E3B90"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Rhinoptera</w:t>
            </w:r>
            <w:proofErr w:type="spellEnd"/>
            <w:r w:rsidRPr="00346B64">
              <w:rPr>
                <w:rFonts w:eastAsia="Times New Roman" w:cs="Times New Roman"/>
                <w:color w:val="000000"/>
                <w:sz w:val="20"/>
                <w:szCs w:val="20"/>
              </w:rPr>
              <w:t xml:space="preserve"> bonasus</w:t>
            </w:r>
          </w:p>
        </w:tc>
        <w:tc>
          <w:tcPr>
            <w:tcW w:w="0" w:type="auto"/>
            <w:shd w:val="clear" w:color="auto" w:fill="auto"/>
            <w:noWrap/>
            <w:vAlign w:val="bottom"/>
            <w:hideMark/>
          </w:tcPr>
          <w:p w14:paraId="32AFCD7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0.6621</w:t>
            </w:r>
          </w:p>
        </w:tc>
        <w:tc>
          <w:tcPr>
            <w:tcW w:w="0" w:type="auto"/>
            <w:shd w:val="clear" w:color="auto" w:fill="auto"/>
            <w:noWrap/>
            <w:vAlign w:val="bottom"/>
            <w:hideMark/>
          </w:tcPr>
          <w:p w14:paraId="1D6B2DD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1.0006</w:t>
            </w:r>
          </w:p>
        </w:tc>
        <w:tc>
          <w:tcPr>
            <w:tcW w:w="0" w:type="auto"/>
            <w:shd w:val="clear" w:color="auto" w:fill="auto"/>
            <w:noWrap/>
            <w:vAlign w:val="bottom"/>
            <w:hideMark/>
          </w:tcPr>
          <w:p w14:paraId="33CB885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0.9797</w:t>
            </w:r>
          </w:p>
        </w:tc>
        <w:tc>
          <w:tcPr>
            <w:tcW w:w="0" w:type="auto"/>
            <w:shd w:val="clear" w:color="auto" w:fill="auto"/>
            <w:noWrap/>
            <w:vAlign w:val="bottom"/>
            <w:hideMark/>
          </w:tcPr>
          <w:p w14:paraId="223A8AF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0.8808</w:t>
            </w:r>
          </w:p>
        </w:tc>
        <w:tc>
          <w:tcPr>
            <w:tcW w:w="0" w:type="auto"/>
            <w:shd w:val="clear" w:color="auto" w:fill="auto"/>
            <w:noWrap/>
            <w:vAlign w:val="bottom"/>
            <w:hideMark/>
          </w:tcPr>
          <w:p w14:paraId="3AF2B86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1.121%</w:t>
            </w:r>
          </w:p>
        </w:tc>
        <w:tc>
          <w:tcPr>
            <w:tcW w:w="0" w:type="auto"/>
            <w:shd w:val="clear" w:color="auto" w:fill="auto"/>
            <w:noWrap/>
            <w:vAlign w:val="bottom"/>
            <w:hideMark/>
          </w:tcPr>
          <w:p w14:paraId="0C99B6A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90.406%</w:t>
            </w:r>
          </w:p>
        </w:tc>
      </w:tr>
      <w:tr w:rsidR="00346B64" w:rsidRPr="00346B64" w14:paraId="1725B7BB" w14:textId="77777777" w:rsidTr="00346B64">
        <w:trPr>
          <w:cantSplit/>
          <w:jc w:val="center"/>
        </w:trPr>
        <w:tc>
          <w:tcPr>
            <w:tcW w:w="0" w:type="auto"/>
            <w:shd w:val="clear" w:color="auto" w:fill="auto"/>
            <w:noWrap/>
            <w:vAlign w:val="bottom"/>
            <w:hideMark/>
          </w:tcPr>
          <w:p w14:paraId="52502DA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11</w:t>
            </w:r>
          </w:p>
        </w:tc>
        <w:tc>
          <w:tcPr>
            <w:tcW w:w="0" w:type="auto"/>
            <w:shd w:val="clear" w:color="auto" w:fill="auto"/>
            <w:noWrap/>
            <w:vAlign w:val="bottom"/>
            <w:hideMark/>
          </w:tcPr>
          <w:p w14:paraId="68F52634"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Callinectes sapidus</w:t>
            </w:r>
          </w:p>
        </w:tc>
        <w:tc>
          <w:tcPr>
            <w:tcW w:w="0" w:type="auto"/>
            <w:shd w:val="clear" w:color="auto" w:fill="auto"/>
            <w:noWrap/>
            <w:vAlign w:val="bottom"/>
            <w:hideMark/>
          </w:tcPr>
          <w:p w14:paraId="1FC7973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0.9835</w:t>
            </w:r>
          </w:p>
        </w:tc>
        <w:tc>
          <w:tcPr>
            <w:tcW w:w="0" w:type="auto"/>
            <w:shd w:val="clear" w:color="auto" w:fill="auto"/>
            <w:noWrap/>
            <w:vAlign w:val="bottom"/>
            <w:hideMark/>
          </w:tcPr>
          <w:p w14:paraId="470122A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0.7933</w:t>
            </w:r>
          </w:p>
        </w:tc>
        <w:tc>
          <w:tcPr>
            <w:tcW w:w="0" w:type="auto"/>
            <w:shd w:val="clear" w:color="auto" w:fill="auto"/>
            <w:noWrap/>
            <w:vAlign w:val="bottom"/>
            <w:hideMark/>
          </w:tcPr>
          <w:p w14:paraId="119A217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0.8061</w:t>
            </w:r>
          </w:p>
        </w:tc>
        <w:tc>
          <w:tcPr>
            <w:tcW w:w="0" w:type="auto"/>
            <w:shd w:val="clear" w:color="auto" w:fill="auto"/>
            <w:noWrap/>
            <w:vAlign w:val="bottom"/>
            <w:hideMark/>
          </w:tcPr>
          <w:p w14:paraId="610223F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0.8610</w:t>
            </w:r>
          </w:p>
        </w:tc>
        <w:tc>
          <w:tcPr>
            <w:tcW w:w="0" w:type="auto"/>
            <w:shd w:val="clear" w:color="auto" w:fill="auto"/>
            <w:noWrap/>
            <w:vAlign w:val="bottom"/>
            <w:hideMark/>
          </w:tcPr>
          <w:p w14:paraId="2A2BEB1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1.096%</w:t>
            </w:r>
          </w:p>
        </w:tc>
        <w:tc>
          <w:tcPr>
            <w:tcW w:w="0" w:type="auto"/>
            <w:shd w:val="clear" w:color="auto" w:fill="auto"/>
            <w:noWrap/>
            <w:vAlign w:val="bottom"/>
            <w:hideMark/>
          </w:tcPr>
          <w:p w14:paraId="71E5C78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91.502%</w:t>
            </w:r>
          </w:p>
        </w:tc>
      </w:tr>
      <w:tr w:rsidR="00346B64" w:rsidRPr="00346B64" w14:paraId="3915B7B0" w14:textId="77777777" w:rsidTr="00346B64">
        <w:trPr>
          <w:cantSplit/>
          <w:jc w:val="center"/>
        </w:trPr>
        <w:tc>
          <w:tcPr>
            <w:tcW w:w="0" w:type="auto"/>
            <w:shd w:val="clear" w:color="auto" w:fill="auto"/>
            <w:noWrap/>
            <w:vAlign w:val="bottom"/>
            <w:hideMark/>
          </w:tcPr>
          <w:p w14:paraId="1D06414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12</w:t>
            </w:r>
          </w:p>
        </w:tc>
        <w:tc>
          <w:tcPr>
            <w:tcW w:w="0" w:type="auto"/>
            <w:shd w:val="clear" w:color="auto" w:fill="auto"/>
            <w:noWrap/>
            <w:vAlign w:val="bottom"/>
            <w:hideMark/>
          </w:tcPr>
          <w:p w14:paraId="1403DB93"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Pogonias </w:t>
            </w:r>
            <w:proofErr w:type="spellStart"/>
            <w:r w:rsidRPr="00346B64">
              <w:rPr>
                <w:rFonts w:eastAsia="Times New Roman" w:cs="Times New Roman"/>
                <w:color w:val="000000"/>
                <w:sz w:val="20"/>
                <w:szCs w:val="20"/>
              </w:rPr>
              <w:t>cromis</w:t>
            </w:r>
            <w:proofErr w:type="spellEnd"/>
          </w:p>
        </w:tc>
        <w:tc>
          <w:tcPr>
            <w:tcW w:w="0" w:type="auto"/>
            <w:shd w:val="clear" w:color="auto" w:fill="auto"/>
            <w:noWrap/>
            <w:vAlign w:val="bottom"/>
            <w:hideMark/>
          </w:tcPr>
          <w:p w14:paraId="730B5D8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0.5397</w:t>
            </w:r>
          </w:p>
        </w:tc>
        <w:tc>
          <w:tcPr>
            <w:tcW w:w="0" w:type="auto"/>
            <w:shd w:val="clear" w:color="auto" w:fill="auto"/>
            <w:noWrap/>
            <w:vAlign w:val="bottom"/>
            <w:hideMark/>
          </w:tcPr>
          <w:p w14:paraId="160F2C8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0.6581</w:t>
            </w:r>
          </w:p>
        </w:tc>
        <w:tc>
          <w:tcPr>
            <w:tcW w:w="0" w:type="auto"/>
            <w:shd w:val="clear" w:color="auto" w:fill="auto"/>
            <w:noWrap/>
            <w:vAlign w:val="bottom"/>
            <w:hideMark/>
          </w:tcPr>
          <w:p w14:paraId="5F2C0AE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1.0626</w:t>
            </w:r>
          </w:p>
        </w:tc>
        <w:tc>
          <w:tcPr>
            <w:tcW w:w="0" w:type="auto"/>
            <w:shd w:val="clear" w:color="auto" w:fill="auto"/>
            <w:noWrap/>
            <w:vAlign w:val="bottom"/>
            <w:hideMark/>
          </w:tcPr>
          <w:p w14:paraId="37AA8A1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0.7535</w:t>
            </w:r>
          </w:p>
        </w:tc>
        <w:tc>
          <w:tcPr>
            <w:tcW w:w="0" w:type="auto"/>
            <w:shd w:val="clear" w:color="auto" w:fill="auto"/>
            <w:noWrap/>
            <w:vAlign w:val="bottom"/>
            <w:hideMark/>
          </w:tcPr>
          <w:p w14:paraId="2481911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0.959%</w:t>
            </w:r>
          </w:p>
        </w:tc>
        <w:tc>
          <w:tcPr>
            <w:tcW w:w="0" w:type="auto"/>
            <w:shd w:val="clear" w:color="auto" w:fill="auto"/>
            <w:noWrap/>
            <w:vAlign w:val="bottom"/>
            <w:hideMark/>
          </w:tcPr>
          <w:p w14:paraId="19A70FC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92.461%</w:t>
            </w:r>
          </w:p>
        </w:tc>
      </w:tr>
      <w:tr w:rsidR="00346B64" w:rsidRPr="00346B64" w14:paraId="1097C796" w14:textId="77777777" w:rsidTr="00346B64">
        <w:trPr>
          <w:cantSplit/>
          <w:jc w:val="center"/>
        </w:trPr>
        <w:tc>
          <w:tcPr>
            <w:tcW w:w="0" w:type="auto"/>
            <w:shd w:val="clear" w:color="auto" w:fill="auto"/>
            <w:noWrap/>
            <w:vAlign w:val="bottom"/>
            <w:hideMark/>
          </w:tcPr>
          <w:p w14:paraId="1134A5B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13</w:t>
            </w:r>
          </w:p>
        </w:tc>
        <w:tc>
          <w:tcPr>
            <w:tcW w:w="0" w:type="auto"/>
            <w:shd w:val="clear" w:color="auto" w:fill="auto"/>
            <w:noWrap/>
            <w:vAlign w:val="bottom"/>
            <w:hideMark/>
          </w:tcPr>
          <w:p w14:paraId="2BC641F6"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Bairdiella chrysoura</w:t>
            </w:r>
          </w:p>
        </w:tc>
        <w:tc>
          <w:tcPr>
            <w:tcW w:w="0" w:type="auto"/>
            <w:shd w:val="clear" w:color="auto" w:fill="auto"/>
            <w:noWrap/>
            <w:vAlign w:val="bottom"/>
            <w:hideMark/>
          </w:tcPr>
          <w:p w14:paraId="6FDD441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0.5506</w:t>
            </w:r>
          </w:p>
        </w:tc>
        <w:tc>
          <w:tcPr>
            <w:tcW w:w="0" w:type="auto"/>
            <w:shd w:val="clear" w:color="auto" w:fill="auto"/>
            <w:noWrap/>
            <w:vAlign w:val="bottom"/>
            <w:hideMark/>
          </w:tcPr>
          <w:p w14:paraId="168A42B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0.7915</w:t>
            </w:r>
          </w:p>
        </w:tc>
        <w:tc>
          <w:tcPr>
            <w:tcW w:w="0" w:type="auto"/>
            <w:shd w:val="clear" w:color="auto" w:fill="auto"/>
            <w:noWrap/>
            <w:vAlign w:val="bottom"/>
            <w:hideMark/>
          </w:tcPr>
          <w:p w14:paraId="512EDD1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0.5741</w:t>
            </w:r>
          </w:p>
        </w:tc>
        <w:tc>
          <w:tcPr>
            <w:tcW w:w="0" w:type="auto"/>
            <w:shd w:val="clear" w:color="auto" w:fill="auto"/>
            <w:noWrap/>
            <w:vAlign w:val="bottom"/>
            <w:hideMark/>
          </w:tcPr>
          <w:p w14:paraId="0DE3CCE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0.6387</w:t>
            </w:r>
          </w:p>
        </w:tc>
        <w:tc>
          <w:tcPr>
            <w:tcW w:w="0" w:type="auto"/>
            <w:shd w:val="clear" w:color="auto" w:fill="auto"/>
            <w:noWrap/>
            <w:vAlign w:val="bottom"/>
            <w:hideMark/>
          </w:tcPr>
          <w:p w14:paraId="7738EA8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0.813%</w:t>
            </w:r>
          </w:p>
        </w:tc>
        <w:tc>
          <w:tcPr>
            <w:tcW w:w="0" w:type="auto"/>
            <w:shd w:val="clear" w:color="auto" w:fill="auto"/>
            <w:noWrap/>
            <w:vAlign w:val="bottom"/>
            <w:hideMark/>
          </w:tcPr>
          <w:p w14:paraId="5D89F56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93.274%</w:t>
            </w:r>
          </w:p>
        </w:tc>
      </w:tr>
      <w:tr w:rsidR="00346B64" w:rsidRPr="00346B64" w14:paraId="0627A129" w14:textId="77777777" w:rsidTr="00346B64">
        <w:trPr>
          <w:cantSplit/>
          <w:jc w:val="center"/>
        </w:trPr>
        <w:tc>
          <w:tcPr>
            <w:tcW w:w="0" w:type="auto"/>
            <w:shd w:val="clear" w:color="auto" w:fill="auto"/>
            <w:noWrap/>
            <w:vAlign w:val="bottom"/>
            <w:hideMark/>
          </w:tcPr>
          <w:p w14:paraId="29D0793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14</w:t>
            </w:r>
          </w:p>
        </w:tc>
        <w:tc>
          <w:tcPr>
            <w:tcW w:w="0" w:type="auto"/>
            <w:shd w:val="clear" w:color="auto" w:fill="auto"/>
            <w:noWrap/>
            <w:vAlign w:val="bottom"/>
            <w:hideMark/>
          </w:tcPr>
          <w:p w14:paraId="3DC63361"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Opisthonema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oglinum</w:t>
            </w:r>
            <w:proofErr w:type="spellEnd"/>
          </w:p>
        </w:tc>
        <w:tc>
          <w:tcPr>
            <w:tcW w:w="0" w:type="auto"/>
            <w:shd w:val="clear" w:color="auto" w:fill="auto"/>
            <w:noWrap/>
            <w:vAlign w:val="bottom"/>
            <w:hideMark/>
          </w:tcPr>
          <w:p w14:paraId="77ADDD4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0.8120</w:t>
            </w:r>
          </w:p>
        </w:tc>
        <w:tc>
          <w:tcPr>
            <w:tcW w:w="0" w:type="auto"/>
            <w:shd w:val="clear" w:color="auto" w:fill="auto"/>
            <w:noWrap/>
            <w:vAlign w:val="bottom"/>
            <w:hideMark/>
          </w:tcPr>
          <w:p w14:paraId="640E490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0.6405</w:t>
            </w:r>
          </w:p>
        </w:tc>
        <w:tc>
          <w:tcPr>
            <w:tcW w:w="0" w:type="auto"/>
            <w:shd w:val="clear" w:color="auto" w:fill="auto"/>
            <w:noWrap/>
            <w:vAlign w:val="bottom"/>
            <w:hideMark/>
          </w:tcPr>
          <w:p w14:paraId="13155F5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0.3824</w:t>
            </w:r>
          </w:p>
        </w:tc>
        <w:tc>
          <w:tcPr>
            <w:tcW w:w="0" w:type="auto"/>
            <w:shd w:val="clear" w:color="auto" w:fill="auto"/>
            <w:noWrap/>
            <w:vAlign w:val="bottom"/>
            <w:hideMark/>
          </w:tcPr>
          <w:p w14:paraId="35F7BB3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0.6116</w:t>
            </w:r>
          </w:p>
        </w:tc>
        <w:tc>
          <w:tcPr>
            <w:tcW w:w="0" w:type="auto"/>
            <w:shd w:val="clear" w:color="auto" w:fill="auto"/>
            <w:noWrap/>
            <w:vAlign w:val="bottom"/>
            <w:hideMark/>
          </w:tcPr>
          <w:p w14:paraId="7BD502D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0.779%</w:t>
            </w:r>
          </w:p>
        </w:tc>
        <w:tc>
          <w:tcPr>
            <w:tcW w:w="0" w:type="auto"/>
            <w:shd w:val="clear" w:color="auto" w:fill="auto"/>
            <w:noWrap/>
            <w:vAlign w:val="bottom"/>
            <w:hideMark/>
          </w:tcPr>
          <w:p w14:paraId="35D9F8B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94.053%</w:t>
            </w:r>
          </w:p>
        </w:tc>
      </w:tr>
      <w:tr w:rsidR="00346B64" w:rsidRPr="00346B64" w14:paraId="0E3A8AC9" w14:textId="77777777" w:rsidTr="00346B64">
        <w:trPr>
          <w:cantSplit/>
          <w:jc w:val="center"/>
        </w:trPr>
        <w:tc>
          <w:tcPr>
            <w:tcW w:w="0" w:type="auto"/>
            <w:shd w:val="clear" w:color="auto" w:fill="auto"/>
            <w:noWrap/>
            <w:vAlign w:val="bottom"/>
            <w:hideMark/>
          </w:tcPr>
          <w:p w14:paraId="395E4E1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15</w:t>
            </w:r>
          </w:p>
        </w:tc>
        <w:tc>
          <w:tcPr>
            <w:tcW w:w="0" w:type="auto"/>
            <w:shd w:val="clear" w:color="auto" w:fill="auto"/>
            <w:noWrap/>
            <w:vAlign w:val="bottom"/>
            <w:hideMark/>
          </w:tcPr>
          <w:p w14:paraId="71E71BBA"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Dasyatis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sabina</w:t>
            </w:r>
            <w:proofErr w:type="spellEnd"/>
          </w:p>
        </w:tc>
        <w:tc>
          <w:tcPr>
            <w:tcW w:w="0" w:type="auto"/>
            <w:shd w:val="clear" w:color="auto" w:fill="auto"/>
            <w:noWrap/>
            <w:vAlign w:val="bottom"/>
            <w:hideMark/>
          </w:tcPr>
          <w:p w14:paraId="4A1F981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0.5448</w:t>
            </w:r>
          </w:p>
        </w:tc>
        <w:tc>
          <w:tcPr>
            <w:tcW w:w="0" w:type="auto"/>
            <w:shd w:val="clear" w:color="auto" w:fill="auto"/>
            <w:noWrap/>
            <w:vAlign w:val="bottom"/>
            <w:hideMark/>
          </w:tcPr>
          <w:p w14:paraId="3919BAC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0.5883</w:t>
            </w:r>
          </w:p>
        </w:tc>
        <w:tc>
          <w:tcPr>
            <w:tcW w:w="0" w:type="auto"/>
            <w:shd w:val="clear" w:color="auto" w:fill="auto"/>
            <w:noWrap/>
            <w:vAlign w:val="bottom"/>
            <w:hideMark/>
          </w:tcPr>
          <w:p w14:paraId="2B1F9F7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0.2795</w:t>
            </w:r>
          </w:p>
        </w:tc>
        <w:tc>
          <w:tcPr>
            <w:tcW w:w="0" w:type="auto"/>
            <w:shd w:val="clear" w:color="auto" w:fill="auto"/>
            <w:noWrap/>
            <w:vAlign w:val="bottom"/>
            <w:hideMark/>
          </w:tcPr>
          <w:p w14:paraId="7735680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0.4709</w:t>
            </w:r>
          </w:p>
        </w:tc>
        <w:tc>
          <w:tcPr>
            <w:tcW w:w="0" w:type="auto"/>
            <w:shd w:val="clear" w:color="auto" w:fill="auto"/>
            <w:noWrap/>
            <w:vAlign w:val="bottom"/>
            <w:hideMark/>
          </w:tcPr>
          <w:p w14:paraId="56E4BF8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0.599%</w:t>
            </w:r>
          </w:p>
        </w:tc>
        <w:tc>
          <w:tcPr>
            <w:tcW w:w="0" w:type="auto"/>
            <w:shd w:val="clear" w:color="auto" w:fill="auto"/>
            <w:noWrap/>
            <w:vAlign w:val="bottom"/>
            <w:hideMark/>
          </w:tcPr>
          <w:p w14:paraId="2094F9A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94.652%</w:t>
            </w:r>
          </w:p>
        </w:tc>
      </w:tr>
      <w:tr w:rsidR="00346B64" w:rsidRPr="00346B64" w14:paraId="282BD9E9" w14:textId="77777777" w:rsidTr="00346B64">
        <w:trPr>
          <w:cantSplit/>
          <w:jc w:val="center"/>
        </w:trPr>
        <w:tc>
          <w:tcPr>
            <w:tcW w:w="0" w:type="auto"/>
            <w:shd w:val="clear" w:color="auto" w:fill="auto"/>
            <w:noWrap/>
            <w:vAlign w:val="bottom"/>
            <w:hideMark/>
          </w:tcPr>
          <w:p w14:paraId="76EAF1F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16</w:t>
            </w:r>
          </w:p>
        </w:tc>
        <w:tc>
          <w:tcPr>
            <w:tcW w:w="0" w:type="auto"/>
            <w:shd w:val="clear" w:color="auto" w:fill="auto"/>
            <w:noWrap/>
            <w:vAlign w:val="bottom"/>
            <w:hideMark/>
          </w:tcPr>
          <w:p w14:paraId="2E50C235"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Mugil </w:t>
            </w:r>
            <w:proofErr w:type="spellStart"/>
            <w:r w:rsidRPr="00346B64">
              <w:rPr>
                <w:rFonts w:eastAsia="Times New Roman" w:cs="Times New Roman"/>
                <w:color w:val="000000"/>
                <w:sz w:val="20"/>
                <w:szCs w:val="20"/>
              </w:rPr>
              <w:t>cephalus</w:t>
            </w:r>
            <w:proofErr w:type="spellEnd"/>
          </w:p>
        </w:tc>
        <w:tc>
          <w:tcPr>
            <w:tcW w:w="0" w:type="auto"/>
            <w:shd w:val="clear" w:color="auto" w:fill="auto"/>
            <w:noWrap/>
            <w:vAlign w:val="bottom"/>
            <w:hideMark/>
          </w:tcPr>
          <w:p w14:paraId="6B37374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0.5639</w:t>
            </w:r>
          </w:p>
        </w:tc>
        <w:tc>
          <w:tcPr>
            <w:tcW w:w="0" w:type="auto"/>
            <w:shd w:val="clear" w:color="auto" w:fill="auto"/>
            <w:noWrap/>
            <w:vAlign w:val="bottom"/>
            <w:hideMark/>
          </w:tcPr>
          <w:p w14:paraId="4051933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0.4460</w:t>
            </w:r>
          </w:p>
        </w:tc>
        <w:tc>
          <w:tcPr>
            <w:tcW w:w="0" w:type="auto"/>
            <w:shd w:val="clear" w:color="auto" w:fill="auto"/>
            <w:noWrap/>
            <w:vAlign w:val="bottom"/>
            <w:hideMark/>
          </w:tcPr>
          <w:p w14:paraId="148868F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0.1666</w:t>
            </w:r>
          </w:p>
        </w:tc>
        <w:tc>
          <w:tcPr>
            <w:tcW w:w="0" w:type="auto"/>
            <w:shd w:val="clear" w:color="auto" w:fill="auto"/>
            <w:noWrap/>
            <w:vAlign w:val="bottom"/>
            <w:hideMark/>
          </w:tcPr>
          <w:p w14:paraId="50306F8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0.3922</w:t>
            </w:r>
          </w:p>
        </w:tc>
        <w:tc>
          <w:tcPr>
            <w:tcW w:w="0" w:type="auto"/>
            <w:shd w:val="clear" w:color="auto" w:fill="auto"/>
            <w:noWrap/>
            <w:vAlign w:val="bottom"/>
            <w:hideMark/>
          </w:tcPr>
          <w:p w14:paraId="6D32672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0.499%</w:t>
            </w:r>
          </w:p>
        </w:tc>
        <w:tc>
          <w:tcPr>
            <w:tcW w:w="0" w:type="auto"/>
            <w:shd w:val="clear" w:color="auto" w:fill="auto"/>
            <w:noWrap/>
            <w:vAlign w:val="bottom"/>
            <w:hideMark/>
          </w:tcPr>
          <w:p w14:paraId="41AD15D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95.151%</w:t>
            </w:r>
          </w:p>
        </w:tc>
      </w:tr>
      <w:tr w:rsidR="00346B64" w:rsidRPr="00346B64" w14:paraId="62B01C33" w14:textId="77777777" w:rsidTr="00346B64">
        <w:trPr>
          <w:cantSplit/>
          <w:jc w:val="center"/>
        </w:trPr>
        <w:tc>
          <w:tcPr>
            <w:tcW w:w="0" w:type="auto"/>
            <w:shd w:val="clear" w:color="auto" w:fill="auto"/>
            <w:noWrap/>
            <w:vAlign w:val="bottom"/>
            <w:hideMark/>
          </w:tcPr>
          <w:p w14:paraId="35537C5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17</w:t>
            </w:r>
          </w:p>
        </w:tc>
        <w:tc>
          <w:tcPr>
            <w:tcW w:w="0" w:type="auto"/>
            <w:shd w:val="clear" w:color="auto" w:fill="auto"/>
            <w:noWrap/>
            <w:vAlign w:val="bottom"/>
            <w:hideMark/>
          </w:tcPr>
          <w:p w14:paraId="5ED5CE06"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Micropogonias</w:t>
            </w:r>
            <w:proofErr w:type="spellEnd"/>
            <w:r w:rsidRPr="00346B64">
              <w:rPr>
                <w:rFonts w:eastAsia="Times New Roman" w:cs="Times New Roman"/>
                <w:color w:val="000000"/>
                <w:sz w:val="20"/>
                <w:szCs w:val="20"/>
              </w:rPr>
              <w:t xml:space="preserve"> undulatus</w:t>
            </w:r>
          </w:p>
        </w:tc>
        <w:tc>
          <w:tcPr>
            <w:tcW w:w="0" w:type="auto"/>
            <w:shd w:val="clear" w:color="auto" w:fill="auto"/>
            <w:noWrap/>
            <w:vAlign w:val="bottom"/>
            <w:hideMark/>
          </w:tcPr>
          <w:p w14:paraId="4B4DB3C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0.4255</w:t>
            </w:r>
          </w:p>
        </w:tc>
        <w:tc>
          <w:tcPr>
            <w:tcW w:w="0" w:type="auto"/>
            <w:shd w:val="clear" w:color="auto" w:fill="auto"/>
            <w:noWrap/>
            <w:vAlign w:val="bottom"/>
            <w:hideMark/>
          </w:tcPr>
          <w:p w14:paraId="7EF63C2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0.3293</w:t>
            </w:r>
          </w:p>
        </w:tc>
        <w:tc>
          <w:tcPr>
            <w:tcW w:w="0" w:type="auto"/>
            <w:shd w:val="clear" w:color="auto" w:fill="auto"/>
            <w:noWrap/>
            <w:vAlign w:val="bottom"/>
            <w:hideMark/>
          </w:tcPr>
          <w:p w14:paraId="476E3E6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0.3770</w:t>
            </w:r>
          </w:p>
        </w:tc>
        <w:tc>
          <w:tcPr>
            <w:tcW w:w="0" w:type="auto"/>
            <w:shd w:val="clear" w:color="auto" w:fill="auto"/>
            <w:noWrap/>
            <w:vAlign w:val="bottom"/>
            <w:hideMark/>
          </w:tcPr>
          <w:p w14:paraId="6B5C725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0.3773</w:t>
            </w:r>
          </w:p>
        </w:tc>
        <w:tc>
          <w:tcPr>
            <w:tcW w:w="0" w:type="auto"/>
            <w:shd w:val="clear" w:color="auto" w:fill="auto"/>
            <w:noWrap/>
            <w:vAlign w:val="bottom"/>
            <w:hideMark/>
          </w:tcPr>
          <w:p w14:paraId="549B890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0.480%</w:t>
            </w:r>
          </w:p>
        </w:tc>
        <w:tc>
          <w:tcPr>
            <w:tcW w:w="0" w:type="auto"/>
            <w:shd w:val="clear" w:color="auto" w:fill="auto"/>
            <w:noWrap/>
            <w:vAlign w:val="bottom"/>
            <w:hideMark/>
          </w:tcPr>
          <w:p w14:paraId="6DE4196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95.631%</w:t>
            </w:r>
          </w:p>
        </w:tc>
      </w:tr>
      <w:tr w:rsidR="00346B64" w:rsidRPr="00346B64" w14:paraId="72BD1C19" w14:textId="77777777" w:rsidTr="00346B64">
        <w:trPr>
          <w:cantSplit/>
          <w:jc w:val="center"/>
        </w:trPr>
        <w:tc>
          <w:tcPr>
            <w:tcW w:w="0" w:type="auto"/>
            <w:shd w:val="clear" w:color="auto" w:fill="auto"/>
            <w:noWrap/>
            <w:vAlign w:val="bottom"/>
            <w:hideMark/>
          </w:tcPr>
          <w:p w14:paraId="1936B3F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18</w:t>
            </w:r>
          </w:p>
        </w:tc>
        <w:tc>
          <w:tcPr>
            <w:tcW w:w="0" w:type="auto"/>
            <w:shd w:val="clear" w:color="auto" w:fill="auto"/>
            <w:noWrap/>
            <w:vAlign w:val="bottom"/>
            <w:hideMark/>
          </w:tcPr>
          <w:p w14:paraId="62A29944"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Carcharhinus leucas</w:t>
            </w:r>
          </w:p>
        </w:tc>
        <w:tc>
          <w:tcPr>
            <w:tcW w:w="0" w:type="auto"/>
            <w:shd w:val="clear" w:color="auto" w:fill="auto"/>
            <w:noWrap/>
            <w:vAlign w:val="bottom"/>
            <w:hideMark/>
          </w:tcPr>
          <w:p w14:paraId="12DEA8B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0.2048</w:t>
            </w:r>
          </w:p>
        </w:tc>
        <w:tc>
          <w:tcPr>
            <w:tcW w:w="0" w:type="auto"/>
            <w:shd w:val="clear" w:color="auto" w:fill="auto"/>
            <w:noWrap/>
            <w:vAlign w:val="bottom"/>
            <w:hideMark/>
          </w:tcPr>
          <w:p w14:paraId="02FA196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0.3579</w:t>
            </w:r>
          </w:p>
        </w:tc>
        <w:tc>
          <w:tcPr>
            <w:tcW w:w="0" w:type="auto"/>
            <w:shd w:val="clear" w:color="auto" w:fill="auto"/>
            <w:noWrap/>
            <w:vAlign w:val="bottom"/>
            <w:hideMark/>
          </w:tcPr>
          <w:p w14:paraId="4FACE6A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0.5253</w:t>
            </w:r>
          </w:p>
        </w:tc>
        <w:tc>
          <w:tcPr>
            <w:tcW w:w="0" w:type="auto"/>
            <w:shd w:val="clear" w:color="auto" w:fill="auto"/>
            <w:noWrap/>
            <w:vAlign w:val="bottom"/>
            <w:hideMark/>
          </w:tcPr>
          <w:p w14:paraId="371A2A0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0.3627</w:t>
            </w:r>
          </w:p>
        </w:tc>
        <w:tc>
          <w:tcPr>
            <w:tcW w:w="0" w:type="auto"/>
            <w:shd w:val="clear" w:color="auto" w:fill="auto"/>
            <w:noWrap/>
            <w:vAlign w:val="bottom"/>
            <w:hideMark/>
          </w:tcPr>
          <w:p w14:paraId="01CC363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0.462%</w:t>
            </w:r>
          </w:p>
        </w:tc>
        <w:tc>
          <w:tcPr>
            <w:tcW w:w="0" w:type="auto"/>
            <w:shd w:val="clear" w:color="auto" w:fill="auto"/>
            <w:noWrap/>
            <w:vAlign w:val="bottom"/>
            <w:hideMark/>
          </w:tcPr>
          <w:p w14:paraId="1248179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96.093%</w:t>
            </w:r>
          </w:p>
        </w:tc>
      </w:tr>
      <w:tr w:rsidR="00346B64" w:rsidRPr="00346B64" w14:paraId="7B5075F8" w14:textId="77777777" w:rsidTr="00346B64">
        <w:trPr>
          <w:cantSplit/>
          <w:jc w:val="center"/>
        </w:trPr>
        <w:tc>
          <w:tcPr>
            <w:tcW w:w="0" w:type="auto"/>
            <w:shd w:val="clear" w:color="auto" w:fill="auto"/>
            <w:noWrap/>
            <w:vAlign w:val="bottom"/>
            <w:hideMark/>
          </w:tcPr>
          <w:p w14:paraId="5BEBD6A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19</w:t>
            </w:r>
          </w:p>
        </w:tc>
        <w:tc>
          <w:tcPr>
            <w:tcW w:w="0" w:type="auto"/>
            <w:shd w:val="clear" w:color="auto" w:fill="auto"/>
            <w:noWrap/>
            <w:vAlign w:val="bottom"/>
            <w:hideMark/>
          </w:tcPr>
          <w:p w14:paraId="0197A4C3"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Elops</w:t>
            </w:r>
            <w:proofErr w:type="spellEnd"/>
            <w:r w:rsidRPr="00346B64">
              <w:rPr>
                <w:rFonts w:eastAsia="Times New Roman" w:cs="Times New Roman"/>
                <w:color w:val="000000"/>
                <w:sz w:val="20"/>
                <w:szCs w:val="20"/>
              </w:rPr>
              <w:t xml:space="preserve"> saurus</w:t>
            </w:r>
          </w:p>
        </w:tc>
        <w:tc>
          <w:tcPr>
            <w:tcW w:w="0" w:type="auto"/>
            <w:shd w:val="clear" w:color="auto" w:fill="auto"/>
            <w:noWrap/>
            <w:vAlign w:val="bottom"/>
            <w:hideMark/>
          </w:tcPr>
          <w:p w14:paraId="31986E4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0.5186</w:t>
            </w:r>
          </w:p>
        </w:tc>
        <w:tc>
          <w:tcPr>
            <w:tcW w:w="0" w:type="auto"/>
            <w:shd w:val="clear" w:color="auto" w:fill="auto"/>
            <w:noWrap/>
            <w:vAlign w:val="bottom"/>
            <w:hideMark/>
          </w:tcPr>
          <w:p w14:paraId="3FCAB44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0.3796</w:t>
            </w:r>
          </w:p>
        </w:tc>
        <w:tc>
          <w:tcPr>
            <w:tcW w:w="0" w:type="auto"/>
            <w:shd w:val="clear" w:color="auto" w:fill="auto"/>
            <w:noWrap/>
            <w:vAlign w:val="bottom"/>
            <w:hideMark/>
          </w:tcPr>
          <w:p w14:paraId="5E72755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0.1780</w:t>
            </w:r>
          </w:p>
        </w:tc>
        <w:tc>
          <w:tcPr>
            <w:tcW w:w="0" w:type="auto"/>
            <w:shd w:val="clear" w:color="auto" w:fill="auto"/>
            <w:noWrap/>
            <w:vAlign w:val="bottom"/>
            <w:hideMark/>
          </w:tcPr>
          <w:p w14:paraId="680BC06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0.3587</w:t>
            </w:r>
          </w:p>
        </w:tc>
        <w:tc>
          <w:tcPr>
            <w:tcW w:w="0" w:type="auto"/>
            <w:shd w:val="clear" w:color="auto" w:fill="auto"/>
            <w:noWrap/>
            <w:vAlign w:val="bottom"/>
            <w:hideMark/>
          </w:tcPr>
          <w:p w14:paraId="25E1F62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0.457%</w:t>
            </w:r>
          </w:p>
        </w:tc>
        <w:tc>
          <w:tcPr>
            <w:tcW w:w="0" w:type="auto"/>
            <w:shd w:val="clear" w:color="auto" w:fill="auto"/>
            <w:noWrap/>
            <w:vAlign w:val="bottom"/>
            <w:hideMark/>
          </w:tcPr>
          <w:p w14:paraId="68AE21B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96.550%</w:t>
            </w:r>
          </w:p>
        </w:tc>
      </w:tr>
      <w:tr w:rsidR="00346B64" w:rsidRPr="00346B64" w14:paraId="0E428C20" w14:textId="77777777" w:rsidTr="00346B64">
        <w:trPr>
          <w:cantSplit/>
          <w:jc w:val="center"/>
        </w:trPr>
        <w:tc>
          <w:tcPr>
            <w:tcW w:w="0" w:type="auto"/>
            <w:shd w:val="clear" w:color="auto" w:fill="auto"/>
            <w:noWrap/>
            <w:vAlign w:val="bottom"/>
            <w:hideMark/>
          </w:tcPr>
          <w:p w14:paraId="58CA9B0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20</w:t>
            </w:r>
          </w:p>
        </w:tc>
        <w:tc>
          <w:tcPr>
            <w:tcW w:w="0" w:type="auto"/>
            <w:shd w:val="clear" w:color="auto" w:fill="auto"/>
            <w:noWrap/>
            <w:vAlign w:val="bottom"/>
            <w:hideMark/>
          </w:tcPr>
          <w:p w14:paraId="6FAA907E"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Lagodon</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rhomboides</w:t>
            </w:r>
            <w:proofErr w:type="spellEnd"/>
          </w:p>
        </w:tc>
        <w:tc>
          <w:tcPr>
            <w:tcW w:w="0" w:type="auto"/>
            <w:shd w:val="clear" w:color="auto" w:fill="auto"/>
            <w:noWrap/>
            <w:vAlign w:val="bottom"/>
            <w:hideMark/>
          </w:tcPr>
          <w:p w14:paraId="7D76250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0.4877</w:t>
            </w:r>
          </w:p>
        </w:tc>
        <w:tc>
          <w:tcPr>
            <w:tcW w:w="0" w:type="auto"/>
            <w:shd w:val="clear" w:color="auto" w:fill="auto"/>
            <w:noWrap/>
            <w:vAlign w:val="bottom"/>
            <w:hideMark/>
          </w:tcPr>
          <w:p w14:paraId="3876CC0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0.3827</w:t>
            </w:r>
          </w:p>
        </w:tc>
        <w:tc>
          <w:tcPr>
            <w:tcW w:w="0" w:type="auto"/>
            <w:shd w:val="clear" w:color="auto" w:fill="auto"/>
            <w:noWrap/>
            <w:vAlign w:val="bottom"/>
            <w:hideMark/>
          </w:tcPr>
          <w:p w14:paraId="407D8CE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0.0950</w:t>
            </w:r>
          </w:p>
        </w:tc>
        <w:tc>
          <w:tcPr>
            <w:tcW w:w="0" w:type="auto"/>
            <w:shd w:val="clear" w:color="auto" w:fill="auto"/>
            <w:noWrap/>
            <w:vAlign w:val="bottom"/>
            <w:hideMark/>
          </w:tcPr>
          <w:p w14:paraId="2B93060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0.3218</w:t>
            </w:r>
          </w:p>
        </w:tc>
        <w:tc>
          <w:tcPr>
            <w:tcW w:w="0" w:type="auto"/>
            <w:shd w:val="clear" w:color="auto" w:fill="auto"/>
            <w:noWrap/>
            <w:vAlign w:val="bottom"/>
            <w:hideMark/>
          </w:tcPr>
          <w:p w14:paraId="425C314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0.410%</w:t>
            </w:r>
          </w:p>
        </w:tc>
        <w:tc>
          <w:tcPr>
            <w:tcW w:w="0" w:type="auto"/>
            <w:shd w:val="clear" w:color="auto" w:fill="auto"/>
            <w:noWrap/>
            <w:vAlign w:val="bottom"/>
            <w:hideMark/>
          </w:tcPr>
          <w:p w14:paraId="65DA999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96.959%</w:t>
            </w:r>
          </w:p>
        </w:tc>
      </w:tr>
      <w:tr w:rsidR="00346B64" w:rsidRPr="00346B64" w14:paraId="12A61BC6" w14:textId="77777777" w:rsidTr="00346B64">
        <w:trPr>
          <w:cantSplit/>
          <w:jc w:val="center"/>
        </w:trPr>
        <w:tc>
          <w:tcPr>
            <w:tcW w:w="0" w:type="auto"/>
            <w:shd w:val="clear" w:color="auto" w:fill="auto"/>
            <w:noWrap/>
            <w:vAlign w:val="bottom"/>
            <w:hideMark/>
          </w:tcPr>
          <w:p w14:paraId="2A06546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21</w:t>
            </w:r>
          </w:p>
        </w:tc>
        <w:tc>
          <w:tcPr>
            <w:tcW w:w="0" w:type="auto"/>
            <w:shd w:val="clear" w:color="auto" w:fill="auto"/>
            <w:noWrap/>
            <w:vAlign w:val="bottom"/>
            <w:hideMark/>
          </w:tcPr>
          <w:p w14:paraId="4FE1F1A0"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Archosargus probatocephalus</w:t>
            </w:r>
          </w:p>
        </w:tc>
        <w:tc>
          <w:tcPr>
            <w:tcW w:w="0" w:type="auto"/>
            <w:shd w:val="clear" w:color="auto" w:fill="auto"/>
            <w:noWrap/>
            <w:vAlign w:val="bottom"/>
            <w:hideMark/>
          </w:tcPr>
          <w:p w14:paraId="29FF760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0.3804</w:t>
            </w:r>
          </w:p>
        </w:tc>
        <w:tc>
          <w:tcPr>
            <w:tcW w:w="0" w:type="auto"/>
            <w:shd w:val="clear" w:color="auto" w:fill="auto"/>
            <w:noWrap/>
            <w:vAlign w:val="bottom"/>
            <w:hideMark/>
          </w:tcPr>
          <w:p w14:paraId="485F711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0.3745</w:t>
            </w:r>
          </w:p>
        </w:tc>
        <w:tc>
          <w:tcPr>
            <w:tcW w:w="0" w:type="auto"/>
            <w:shd w:val="clear" w:color="auto" w:fill="auto"/>
            <w:noWrap/>
            <w:vAlign w:val="bottom"/>
            <w:hideMark/>
          </w:tcPr>
          <w:p w14:paraId="1081451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0.1494</w:t>
            </w:r>
          </w:p>
        </w:tc>
        <w:tc>
          <w:tcPr>
            <w:tcW w:w="0" w:type="auto"/>
            <w:shd w:val="clear" w:color="auto" w:fill="auto"/>
            <w:noWrap/>
            <w:vAlign w:val="bottom"/>
            <w:hideMark/>
          </w:tcPr>
          <w:p w14:paraId="4A44216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0.3014</w:t>
            </w:r>
          </w:p>
        </w:tc>
        <w:tc>
          <w:tcPr>
            <w:tcW w:w="0" w:type="auto"/>
            <w:shd w:val="clear" w:color="auto" w:fill="auto"/>
            <w:noWrap/>
            <w:vAlign w:val="bottom"/>
            <w:hideMark/>
          </w:tcPr>
          <w:p w14:paraId="32C2400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0.384%</w:t>
            </w:r>
          </w:p>
        </w:tc>
        <w:tc>
          <w:tcPr>
            <w:tcW w:w="0" w:type="auto"/>
            <w:shd w:val="clear" w:color="auto" w:fill="auto"/>
            <w:noWrap/>
            <w:vAlign w:val="bottom"/>
            <w:hideMark/>
          </w:tcPr>
          <w:p w14:paraId="611F8E6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97.343%</w:t>
            </w:r>
          </w:p>
        </w:tc>
      </w:tr>
      <w:tr w:rsidR="00346B64" w:rsidRPr="00346B64" w14:paraId="266FA38F" w14:textId="77777777" w:rsidTr="00346B64">
        <w:trPr>
          <w:cantSplit/>
          <w:jc w:val="center"/>
        </w:trPr>
        <w:tc>
          <w:tcPr>
            <w:tcW w:w="0" w:type="auto"/>
            <w:shd w:val="clear" w:color="auto" w:fill="auto"/>
            <w:noWrap/>
            <w:vAlign w:val="bottom"/>
            <w:hideMark/>
          </w:tcPr>
          <w:p w14:paraId="09842A1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22</w:t>
            </w:r>
          </w:p>
        </w:tc>
        <w:tc>
          <w:tcPr>
            <w:tcW w:w="0" w:type="auto"/>
            <w:shd w:val="clear" w:color="auto" w:fill="auto"/>
            <w:noWrap/>
            <w:vAlign w:val="bottom"/>
            <w:hideMark/>
          </w:tcPr>
          <w:p w14:paraId="2E4E64F5"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Scomberomorus maculatus</w:t>
            </w:r>
          </w:p>
        </w:tc>
        <w:tc>
          <w:tcPr>
            <w:tcW w:w="0" w:type="auto"/>
            <w:shd w:val="clear" w:color="auto" w:fill="auto"/>
            <w:noWrap/>
            <w:vAlign w:val="bottom"/>
            <w:hideMark/>
          </w:tcPr>
          <w:p w14:paraId="1083C6E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0.2408</w:t>
            </w:r>
          </w:p>
        </w:tc>
        <w:tc>
          <w:tcPr>
            <w:tcW w:w="0" w:type="auto"/>
            <w:shd w:val="clear" w:color="auto" w:fill="auto"/>
            <w:noWrap/>
            <w:vAlign w:val="bottom"/>
            <w:hideMark/>
          </w:tcPr>
          <w:p w14:paraId="2A7137D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0.3014</w:t>
            </w:r>
          </w:p>
        </w:tc>
        <w:tc>
          <w:tcPr>
            <w:tcW w:w="0" w:type="auto"/>
            <w:shd w:val="clear" w:color="auto" w:fill="auto"/>
            <w:noWrap/>
            <w:vAlign w:val="bottom"/>
            <w:hideMark/>
          </w:tcPr>
          <w:p w14:paraId="54793E3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0.2525</w:t>
            </w:r>
          </w:p>
        </w:tc>
        <w:tc>
          <w:tcPr>
            <w:tcW w:w="0" w:type="auto"/>
            <w:shd w:val="clear" w:color="auto" w:fill="auto"/>
            <w:noWrap/>
            <w:vAlign w:val="bottom"/>
            <w:hideMark/>
          </w:tcPr>
          <w:p w14:paraId="4A5422B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0.2649</w:t>
            </w:r>
          </w:p>
        </w:tc>
        <w:tc>
          <w:tcPr>
            <w:tcW w:w="0" w:type="auto"/>
            <w:shd w:val="clear" w:color="auto" w:fill="auto"/>
            <w:noWrap/>
            <w:vAlign w:val="bottom"/>
            <w:hideMark/>
          </w:tcPr>
          <w:p w14:paraId="18C4877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0.337%</w:t>
            </w:r>
          </w:p>
        </w:tc>
        <w:tc>
          <w:tcPr>
            <w:tcW w:w="0" w:type="auto"/>
            <w:shd w:val="clear" w:color="auto" w:fill="auto"/>
            <w:noWrap/>
            <w:vAlign w:val="bottom"/>
            <w:hideMark/>
          </w:tcPr>
          <w:p w14:paraId="468CE66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97.680%</w:t>
            </w:r>
          </w:p>
        </w:tc>
      </w:tr>
      <w:tr w:rsidR="00346B64" w:rsidRPr="00346B64" w14:paraId="1AE7D80A" w14:textId="77777777" w:rsidTr="00346B64">
        <w:trPr>
          <w:cantSplit/>
          <w:jc w:val="center"/>
        </w:trPr>
        <w:tc>
          <w:tcPr>
            <w:tcW w:w="0" w:type="auto"/>
            <w:shd w:val="clear" w:color="auto" w:fill="auto"/>
            <w:noWrap/>
            <w:vAlign w:val="bottom"/>
            <w:hideMark/>
          </w:tcPr>
          <w:p w14:paraId="23E269E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23</w:t>
            </w:r>
          </w:p>
        </w:tc>
        <w:tc>
          <w:tcPr>
            <w:tcW w:w="0" w:type="auto"/>
            <w:shd w:val="clear" w:color="auto" w:fill="auto"/>
            <w:noWrap/>
            <w:vAlign w:val="bottom"/>
            <w:hideMark/>
          </w:tcPr>
          <w:p w14:paraId="4004E123"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Rhizoprionodon</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terraenova</w:t>
            </w:r>
            <w:proofErr w:type="spellEnd"/>
          </w:p>
        </w:tc>
        <w:tc>
          <w:tcPr>
            <w:tcW w:w="0" w:type="auto"/>
            <w:shd w:val="clear" w:color="auto" w:fill="auto"/>
            <w:noWrap/>
            <w:vAlign w:val="bottom"/>
            <w:hideMark/>
          </w:tcPr>
          <w:p w14:paraId="163DD3F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0.1926</w:t>
            </w:r>
          </w:p>
        </w:tc>
        <w:tc>
          <w:tcPr>
            <w:tcW w:w="0" w:type="auto"/>
            <w:shd w:val="clear" w:color="auto" w:fill="auto"/>
            <w:noWrap/>
            <w:vAlign w:val="bottom"/>
            <w:hideMark/>
          </w:tcPr>
          <w:p w14:paraId="5CFA1CF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0.1902</w:t>
            </w:r>
          </w:p>
        </w:tc>
        <w:tc>
          <w:tcPr>
            <w:tcW w:w="0" w:type="auto"/>
            <w:shd w:val="clear" w:color="auto" w:fill="auto"/>
            <w:noWrap/>
            <w:vAlign w:val="bottom"/>
            <w:hideMark/>
          </w:tcPr>
          <w:p w14:paraId="02365FA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0.3391</w:t>
            </w:r>
          </w:p>
        </w:tc>
        <w:tc>
          <w:tcPr>
            <w:tcW w:w="0" w:type="auto"/>
            <w:shd w:val="clear" w:color="auto" w:fill="auto"/>
            <w:noWrap/>
            <w:vAlign w:val="bottom"/>
            <w:hideMark/>
          </w:tcPr>
          <w:p w14:paraId="7B00C31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0.2406</w:t>
            </w:r>
          </w:p>
        </w:tc>
        <w:tc>
          <w:tcPr>
            <w:tcW w:w="0" w:type="auto"/>
            <w:shd w:val="clear" w:color="auto" w:fill="auto"/>
            <w:noWrap/>
            <w:vAlign w:val="bottom"/>
            <w:hideMark/>
          </w:tcPr>
          <w:p w14:paraId="674A1EE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0.306%</w:t>
            </w:r>
          </w:p>
        </w:tc>
        <w:tc>
          <w:tcPr>
            <w:tcW w:w="0" w:type="auto"/>
            <w:shd w:val="clear" w:color="auto" w:fill="auto"/>
            <w:noWrap/>
            <w:vAlign w:val="bottom"/>
            <w:hideMark/>
          </w:tcPr>
          <w:p w14:paraId="218F8B8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97.986%</w:t>
            </w:r>
          </w:p>
        </w:tc>
      </w:tr>
      <w:tr w:rsidR="00346B64" w:rsidRPr="00346B64" w14:paraId="0CE3FAF9" w14:textId="77777777" w:rsidTr="00346B64">
        <w:trPr>
          <w:cantSplit/>
          <w:jc w:val="center"/>
        </w:trPr>
        <w:tc>
          <w:tcPr>
            <w:tcW w:w="0" w:type="auto"/>
            <w:shd w:val="clear" w:color="auto" w:fill="auto"/>
            <w:noWrap/>
            <w:vAlign w:val="bottom"/>
            <w:hideMark/>
          </w:tcPr>
          <w:p w14:paraId="4B57BAF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24</w:t>
            </w:r>
          </w:p>
        </w:tc>
        <w:tc>
          <w:tcPr>
            <w:tcW w:w="0" w:type="auto"/>
            <w:shd w:val="clear" w:color="auto" w:fill="auto"/>
            <w:noWrap/>
            <w:vAlign w:val="bottom"/>
            <w:hideMark/>
          </w:tcPr>
          <w:p w14:paraId="7FAD876C"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Paralichthys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lethostigma</w:t>
            </w:r>
            <w:proofErr w:type="spellEnd"/>
          </w:p>
        </w:tc>
        <w:tc>
          <w:tcPr>
            <w:tcW w:w="0" w:type="auto"/>
            <w:shd w:val="clear" w:color="auto" w:fill="auto"/>
            <w:noWrap/>
            <w:vAlign w:val="bottom"/>
            <w:hideMark/>
          </w:tcPr>
          <w:p w14:paraId="3F3142A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0.2499</w:t>
            </w:r>
          </w:p>
        </w:tc>
        <w:tc>
          <w:tcPr>
            <w:tcW w:w="0" w:type="auto"/>
            <w:shd w:val="clear" w:color="auto" w:fill="auto"/>
            <w:noWrap/>
            <w:vAlign w:val="bottom"/>
            <w:hideMark/>
          </w:tcPr>
          <w:p w14:paraId="5FD7DE3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0.2183</w:t>
            </w:r>
          </w:p>
        </w:tc>
        <w:tc>
          <w:tcPr>
            <w:tcW w:w="0" w:type="auto"/>
            <w:shd w:val="clear" w:color="auto" w:fill="auto"/>
            <w:noWrap/>
            <w:vAlign w:val="bottom"/>
            <w:hideMark/>
          </w:tcPr>
          <w:p w14:paraId="77747EA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0.1940</w:t>
            </w:r>
          </w:p>
        </w:tc>
        <w:tc>
          <w:tcPr>
            <w:tcW w:w="0" w:type="auto"/>
            <w:shd w:val="clear" w:color="auto" w:fill="auto"/>
            <w:noWrap/>
            <w:vAlign w:val="bottom"/>
            <w:hideMark/>
          </w:tcPr>
          <w:p w14:paraId="4B2BBFF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0.2207</w:t>
            </w:r>
          </w:p>
        </w:tc>
        <w:tc>
          <w:tcPr>
            <w:tcW w:w="0" w:type="auto"/>
            <w:shd w:val="clear" w:color="auto" w:fill="auto"/>
            <w:noWrap/>
            <w:vAlign w:val="bottom"/>
            <w:hideMark/>
          </w:tcPr>
          <w:p w14:paraId="6870EF0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0.281%</w:t>
            </w:r>
          </w:p>
        </w:tc>
        <w:tc>
          <w:tcPr>
            <w:tcW w:w="0" w:type="auto"/>
            <w:shd w:val="clear" w:color="auto" w:fill="auto"/>
            <w:noWrap/>
            <w:vAlign w:val="bottom"/>
            <w:hideMark/>
          </w:tcPr>
          <w:p w14:paraId="4F8DC5A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98.267%</w:t>
            </w:r>
          </w:p>
        </w:tc>
      </w:tr>
      <w:tr w:rsidR="00346B64" w:rsidRPr="00346B64" w14:paraId="78DB648D" w14:textId="77777777" w:rsidTr="00346B64">
        <w:trPr>
          <w:cantSplit/>
          <w:jc w:val="center"/>
        </w:trPr>
        <w:tc>
          <w:tcPr>
            <w:tcW w:w="0" w:type="auto"/>
            <w:shd w:val="clear" w:color="auto" w:fill="auto"/>
            <w:noWrap/>
            <w:vAlign w:val="bottom"/>
            <w:hideMark/>
          </w:tcPr>
          <w:p w14:paraId="211FE67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25</w:t>
            </w:r>
          </w:p>
        </w:tc>
        <w:tc>
          <w:tcPr>
            <w:tcW w:w="0" w:type="auto"/>
            <w:shd w:val="clear" w:color="auto" w:fill="auto"/>
            <w:noWrap/>
            <w:vAlign w:val="bottom"/>
            <w:hideMark/>
          </w:tcPr>
          <w:p w14:paraId="5FDA46EA"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Caranx</w:t>
            </w:r>
            <w:proofErr w:type="spellEnd"/>
            <w:r w:rsidRPr="00346B64">
              <w:rPr>
                <w:rFonts w:eastAsia="Times New Roman" w:cs="Times New Roman"/>
                <w:color w:val="000000"/>
                <w:sz w:val="20"/>
                <w:szCs w:val="20"/>
              </w:rPr>
              <w:t xml:space="preserve"> hippos</w:t>
            </w:r>
          </w:p>
        </w:tc>
        <w:tc>
          <w:tcPr>
            <w:tcW w:w="0" w:type="auto"/>
            <w:shd w:val="clear" w:color="auto" w:fill="auto"/>
            <w:noWrap/>
            <w:vAlign w:val="bottom"/>
            <w:hideMark/>
          </w:tcPr>
          <w:p w14:paraId="53DF625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0.2336</w:t>
            </w:r>
          </w:p>
        </w:tc>
        <w:tc>
          <w:tcPr>
            <w:tcW w:w="0" w:type="auto"/>
            <w:shd w:val="clear" w:color="auto" w:fill="auto"/>
            <w:noWrap/>
            <w:vAlign w:val="bottom"/>
            <w:hideMark/>
          </w:tcPr>
          <w:p w14:paraId="3BCD5E1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0.2404</w:t>
            </w:r>
          </w:p>
        </w:tc>
        <w:tc>
          <w:tcPr>
            <w:tcW w:w="0" w:type="auto"/>
            <w:shd w:val="clear" w:color="auto" w:fill="auto"/>
            <w:noWrap/>
            <w:vAlign w:val="bottom"/>
            <w:hideMark/>
          </w:tcPr>
          <w:p w14:paraId="509F0C5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0.1784</w:t>
            </w:r>
          </w:p>
        </w:tc>
        <w:tc>
          <w:tcPr>
            <w:tcW w:w="0" w:type="auto"/>
            <w:shd w:val="clear" w:color="auto" w:fill="auto"/>
            <w:noWrap/>
            <w:vAlign w:val="bottom"/>
            <w:hideMark/>
          </w:tcPr>
          <w:p w14:paraId="00AA499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0.2174</w:t>
            </w:r>
          </w:p>
        </w:tc>
        <w:tc>
          <w:tcPr>
            <w:tcW w:w="0" w:type="auto"/>
            <w:shd w:val="clear" w:color="auto" w:fill="auto"/>
            <w:noWrap/>
            <w:vAlign w:val="bottom"/>
            <w:hideMark/>
          </w:tcPr>
          <w:p w14:paraId="1FD5FEB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0.277%</w:t>
            </w:r>
          </w:p>
        </w:tc>
        <w:tc>
          <w:tcPr>
            <w:tcW w:w="0" w:type="auto"/>
            <w:shd w:val="clear" w:color="auto" w:fill="auto"/>
            <w:noWrap/>
            <w:vAlign w:val="bottom"/>
            <w:hideMark/>
          </w:tcPr>
          <w:p w14:paraId="6F99C30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98.544%</w:t>
            </w:r>
          </w:p>
        </w:tc>
      </w:tr>
      <w:tr w:rsidR="00346B64" w:rsidRPr="00346B64" w14:paraId="185CA87E" w14:textId="77777777" w:rsidTr="00346B64">
        <w:trPr>
          <w:cantSplit/>
          <w:jc w:val="center"/>
        </w:trPr>
        <w:tc>
          <w:tcPr>
            <w:tcW w:w="0" w:type="auto"/>
            <w:shd w:val="clear" w:color="auto" w:fill="auto"/>
            <w:noWrap/>
            <w:vAlign w:val="bottom"/>
            <w:hideMark/>
          </w:tcPr>
          <w:p w14:paraId="13AD73A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26</w:t>
            </w:r>
          </w:p>
        </w:tc>
        <w:tc>
          <w:tcPr>
            <w:tcW w:w="0" w:type="auto"/>
            <w:shd w:val="clear" w:color="auto" w:fill="auto"/>
            <w:noWrap/>
            <w:vAlign w:val="bottom"/>
            <w:hideMark/>
          </w:tcPr>
          <w:p w14:paraId="0039AB74"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Sciaenops ocellata</w:t>
            </w:r>
          </w:p>
        </w:tc>
        <w:tc>
          <w:tcPr>
            <w:tcW w:w="0" w:type="auto"/>
            <w:shd w:val="clear" w:color="auto" w:fill="auto"/>
            <w:noWrap/>
            <w:vAlign w:val="bottom"/>
            <w:hideMark/>
          </w:tcPr>
          <w:p w14:paraId="3F732AF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0.0287</w:t>
            </w:r>
          </w:p>
        </w:tc>
        <w:tc>
          <w:tcPr>
            <w:tcW w:w="0" w:type="auto"/>
            <w:shd w:val="clear" w:color="auto" w:fill="auto"/>
            <w:noWrap/>
            <w:vAlign w:val="bottom"/>
            <w:hideMark/>
          </w:tcPr>
          <w:p w14:paraId="404393C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0.0767</w:t>
            </w:r>
          </w:p>
        </w:tc>
        <w:tc>
          <w:tcPr>
            <w:tcW w:w="0" w:type="auto"/>
            <w:shd w:val="clear" w:color="auto" w:fill="auto"/>
            <w:noWrap/>
            <w:vAlign w:val="bottom"/>
            <w:hideMark/>
          </w:tcPr>
          <w:p w14:paraId="7B88356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0.1774</w:t>
            </w:r>
          </w:p>
        </w:tc>
        <w:tc>
          <w:tcPr>
            <w:tcW w:w="0" w:type="auto"/>
            <w:shd w:val="clear" w:color="auto" w:fill="auto"/>
            <w:noWrap/>
            <w:vAlign w:val="bottom"/>
            <w:hideMark/>
          </w:tcPr>
          <w:p w14:paraId="33762FB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0.0943</w:t>
            </w:r>
          </w:p>
        </w:tc>
        <w:tc>
          <w:tcPr>
            <w:tcW w:w="0" w:type="auto"/>
            <w:shd w:val="clear" w:color="auto" w:fill="auto"/>
            <w:noWrap/>
            <w:vAlign w:val="bottom"/>
            <w:hideMark/>
          </w:tcPr>
          <w:p w14:paraId="5810BA2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0.120%</w:t>
            </w:r>
          </w:p>
        </w:tc>
        <w:tc>
          <w:tcPr>
            <w:tcW w:w="0" w:type="auto"/>
            <w:shd w:val="clear" w:color="auto" w:fill="auto"/>
            <w:noWrap/>
            <w:vAlign w:val="bottom"/>
            <w:hideMark/>
          </w:tcPr>
          <w:p w14:paraId="14C3032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98.664%</w:t>
            </w:r>
          </w:p>
        </w:tc>
      </w:tr>
      <w:tr w:rsidR="00346B64" w:rsidRPr="00346B64" w14:paraId="2EEE95CA" w14:textId="77777777" w:rsidTr="00346B64">
        <w:trPr>
          <w:cantSplit/>
          <w:jc w:val="center"/>
        </w:trPr>
        <w:tc>
          <w:tcPr>
            <w:tcW w:w="0" w:type="auto"/>
            <w:shd w:val="clear" w:color="auto" w:fill="auto"/>
            <w:noWrap/>
            <w:vAlign w:val="bottom"/>
            <w:hideMark/>
          </w:tcPr>
          <w:p w14:paraId="35B89B8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27</w:t>
            </w:r>
          </w:p>
        </w:tc>
        <w:tc>
          <w:tcPr>
            <w:tcW w:w="0" w:type="auto"/>
            <w:shd w:val="clear" w:color="auto" w:fill="auto"/>
            <w:noWrap/>
            <w:vAlign w:val="bottom"/>
            <w:hideMark/>
          </w:tcPr>
          <w:p w14:paraId="063354E6"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Trachinotus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carolinus</w:t>
            </w:r>
            <w:proofErr w:type="spellEnd"/>
          </w:p>
        </w:tc>
        <w:tc>
          <w:tcPr>
            <w:tcW w:w="0" w:type="auto"/>
            <w:shd w:val="clear" w:color="auto" w:fill="auto"/>
            <w:noWrap/>
            <w:vAlign w:val="bottom"/>
            <w:hideMark/>
          </w:tcPr>
          <w:p w14:paraId="7A4CC0A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0.1309</w:t>
            </w:r>
          </w:p>
        </w:tc>
        <w:tc>
          <w:tcPr>
            <w:tcW w:w="0" w:type="auto"/>
            <w:shd w:val="clear" w:color="auto" w:fill="auto"/>
            <w:noWrap/>
            <w:vAlign w:val="bottom"/>
            <w:hideMark/>
          </w:tcPr>
          <w:p w14:paraId="6D87192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0.0987</w:t>
            </w:r>
          </w:p>
        </w:tc>
        <w:tc>
          <w:tcPr>
            <w:tcW w:w="0" w:type="auto"/>
            <w:shd w:val="clear" w:color="auto" w:fill="auto"/>
            <w:noWrap/>
            <w:vAlign w:val="bottom"/>
            <w:hideMark/>
          </w:tcPr>
          <w:p w14:paraId="72DE168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0.0393</w:t>
            </w:r>
          </w:p>
        </w:tc>
        <w:tc>
          <w:tcPr>
            <w:tcW w:w="0" w:type="auto"/>
            <w:shd w:val="clear" w:color="auto" w:fill="auto"/>
            <w:noWrap/>
            <w:vAlign w:val="bottom"/>
            <w:hideMark/>
          </w:tcPr>
          <w:p w14:paraId="4D13665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0.0896</w:t>
            </w:r>
          </w:p>
        </w:tc>
        <w:tc>
          <w:tcPr>
            <w:tcW w:w="0" w:type="auto"/>
            <w:shd w:val="clear" w:color="auto" w:fill="auto"/>
            <w:noWrap/>
            <w:vAlign w:val="bottom"/>
            <w:hideMark/>
          </w:tcPr>
          <w:p w14:paraId="7C4A69C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0.114%</w:t>
            </w:r>
          </w:p>
        </w:tc>
        <w:tc>
          <w:tcPr>
            <w:tcW w:w="0" w:type="auto"/>
            <w:shd w:val="clear" w:color="auto" w:fill="auto"/>
            <w:noWrap/>
            <w:vAlign w:val="bottom"/>
            <w:hideMark/>
          </w:tcPr>
          <w:p w14:paraId="4DC8E46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98.778%</w:t>
            </w:r>
          </w:p>
        </w:tc>
      </w:tr>
      <w:tr w:rsidR="00346B64" w:rsidRPr="00346B64" w14:paraId="3DE189BB" w14:textId="77777777" w:rsidTr="00346B64">
        <w:trPr>
          <w:cantSplit/>
          <w:jc w:val="center"/>
        </w:trPr>
        <w:tc>
          <w:tcPr>
            <w:tcW w:w="0" w:type="auto"/>
            <w:shd w:val="clear" w:color="auto" w:fill="auto"/>
            <w:noWrap/>
            <w:vAlign w:val="bottom"/>
            <w:hideMark/>
          </w:tcPr>
          <w:p w14:paraId="11F5287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28</w:t>
            </w:r>
          </w:p>
        </w:tc>
        <w:tc>
          <w:tcPr>
            <w:tcW w:w="0" w:type="auto"/>
            <w:shd w:val="clear" w:color="auto" w:fill="auto"/>
            <w:noWrap/>
            <w:vAlign w:val="bottom"/>
            <w:hideMark/>
          </w:tcPr>
          <w:p w14:paraId="051E6561"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Lepisosteus spatula</w:t>
            </w:r>
          </w:p>
        </w:tc>
        <w:tc>
          <w:tcPr>
            <w:tcW w:w="0" w:type="auto"/>
            <w:shd w:val="clear" w:color="auto" w:fill="auto"/>
            <w:noWrap/>
            <w:vAlign w:val="bottom"/>
            <w:hideMark/>
          </w:tcPr>
          <w:p w14:paraId="7A23EF4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0.0738</w:t>
            </w:r>
          </w:p>
        </w:tc>
        <w:tc>
          <w:tcPr>
            <w:tcW w:w="0" w:type="auto"/>
            <w:shd w:val="clear" w:color="auto" w:fill="auto"/>
            <w:noWrap/>
            <w:vAlign w:val="bottom"/>
            <w:hideMark/>
          </w:tcPr>
          <w:p w14:paraId="4F9FB47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0.0623</w:t>
            </w:r>
          </w:p>
        </w:tc>
        <w:tc>
          <w:tcPr>
            <w:tcW w:w="0" w:type="auto"/>
            <w:shd w:val="clear" w:color="auto" w:fill="auto"/>
            <w:noWrap/>
            <w:vAlign w:val="bottom"/>
            <w:hideMark/>
          </w:tcPr>
          <w:p w14:paraId="3CD9FC5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0.1160</w:t>
            </w:r>
          </w:p>
        </w:tc>
        <w:tc>
          <w:tcPr>
            <w:tcW w:w="0" w:type="auto"/>
            <w:shd w:val="clear" w:color="auto" w:fill="auto"/>
            <w:noWrap/>
            <w:vAlign w:val="bottom"/>
            <w:hideMark/>
          </w:tcPr>
          <w:p w14:paraId="11B24C4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0.0840</w:t>
            </w:r>
          </w:p>
        </w:tc>
        <w:tc>
          <w:tcPr>
            <w:tcW w:w="0" w:type="auto"/>
            <w:shd w:val="clear" w:color="auto" w:fill="auto"/>
            <w:noWrap/>
            <w:vAlign w:val="bottom"/>
            <w:hideMark/>
          </w:tcPr>
          <w:p w14:paraId="002616B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0.107%</w:t>
            </w:r>
          </w:p>
        </w:tc>
        <w:tc>
          <w:tcPr>
            <w:tcW w:w="0" w:type="auto"/>
            <w:shd w:val="clear" w:color="auto" w:fill="auto"/>
            <w:noWrap/>
            <w:vAlign w:val="bottom"/>
            <w:hideMark/>
          </w:tcPr>
          <w:p w14:paraId="504338A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98.885%</w:t>
            </w:r>
          </w:p>
        </w:tc>
      </w:tr>
      <w:tr w:rsidR="00346B64" w:rsidRPr="00346B64" w14:paraId="7E442FD9" w14:textId="77777777" w:rsidTr="00346B64">
        <w:trPr>
          <w:cantSplit/>
          <w:jc w:val="center"/>
        </w:trPr>
        <w:tc>
          <w:tcPr>
            <w:tcW w:w="0" w:type="auto"/>
            <w:shd w:val="clear" w:color="auto" w:fill="auto"/>
            <w:noWrap/>
            <w:vAlign w:val="bottom"/>
            <w:hideMark/>
          </w:tcPr>
          <w:p w14:paraId="106DA71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29</w:t>
            </w:r>
          </w:p>
        </w:tc>
        <w:tc>
          <w:tcPr>
            <w:tcW w:w="0" w:type="auto"/>
            <w:shd w:val="clear" w:color="auto" w:fill="auto"/>
            <w:noWrap/>
            <w:vAlign w:val="bottom"/>
            <w:hideMark/>
          </w:tcPr>
          <w:p w14:paraId="59B02D97"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Penaeus </w:t>
            </w:r>
            <w:proofErr w:type="spellStart"/>
            <w:r w:rsidRPr="00346B64">
              <w:rPr>
                <w:rFonts w:eastAsia="Times New Roman" w:cs="Times New Roman"/>
                <w:color w:val="000000"/>
                <w:sz w:val="20"/>
                <w:szCs w:val="20"/>
              </w:rPr>
              <w:t>setiferus</w:t>
            </w:r>
            <w:proofErr w:type="spellEnd"/>
          </w:p>
        </w:tc>
        <w:tc>
          <w:tcPr>
            <w:tcW w:w="0" w:type="auto"/>
            <w:shd w:val="clear" w:color="auto" w:fill="auto"/>
            <w:noWrap/>
            <w:vAlign w:val="bottom"/>
            <w:hideMark/>
          </w:tcPr>
          <w:p w14:paraId="56D1ECF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0.0808</w:t>
            </w:r>
          </w:p>
        </w:tc>
        <w:tc>
          <w:tcPr>
            <w:tcW w:w="0" w:type="auto"/>
            <w:shd w:val="clear" w:color="auto" w:fill="auto"/>
            <w:noWrap/>
            <w:vAlign w:val="bottom"/>
            <w:hideMark/>
          </w:tcPr>
          <w:p w14:paraId="4E7BD9C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0.0839</w:t>
            </w:r>
          </w:p>
        </w:tc>
        <w:tc>
          <w:tcPr>
            <w:tcW w:w="0" w:type="auto"/>
            <w:shd w:val="clear" w:color="auto" w:fill="auto"/>
            <w:noWrap/>
            <w:vAlign w:val="bottom"/>
            <w:hideMark/>
          </w:tcPr>
          <w:p w14:paraId="005D92C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0.0725</w:t>
            </w:r>
          </w:p>
        </w:tc>
        <w:tc>
          <w:tcPr>
            <w:tcW w:w="0" w:type="auto"/>
            <w:shd w:val="clear" w:color="auto" w:fill="auto"/>
            <w:noWrap/>
            <w:vAlign w:val="bottom"/>
            <w:hideMark/>
          </w:tcPr>
          <w:p w14:paraId="20D5026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0.0791</w:t>
            </w:r>
          </w:p>
        </w:tc>
        <w:tc>
          <w:tcPr>
            <w:tcW w:w="0" w:type="auto"/>
            <w:shd w:val="clear" w:color="auto" w:fill="auto"/>
            <w:noWrap/>
            <w:vAlign w:val="bottom"/>
            <w:hideMark/>
          </w:tcPr>
          <w:p w14:paraId="26CA445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0.101%</w:t>
            </w:r>
          </w:p>
        </w:tc>
        <w:tc>
          <w:tcPr>
            <w:tcW w:w="0" w:type="auto"/>
            <w:shd w:val="clear" w:color="auto" w:fill="auto"/>
            <w:noWrap/>
            <w:vAlign w:val="bottom"/>
            <w:hideMark/>
          </w:tcPr>
          <w:p w14:paraId="38ADCAA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98.986%</w:t>
            </w:r>
          </w:p>
        </w:tc>
      </w:tr>
      <w:tr w:rsidR="00346B64" w:rsidRPr="00346B64" w14:paraId="764BC8B2" w14:textId="77777777" w:rsidTr="00346B64">
        <w:trPr>
          <w:cantSplit/>
          <w:jc w:val="center"/>
        </w:trPr>
        <w:tc>
          <w:tcPr>
            <w:tcW w:w="0" w:type="auto"/>
            <w:shd w:val="clear" w:color="auto" w:fill="auto"/>
            <w:noWrap/>
            <w:vAlign w:val="bottom"/>
            <w:hideMark/>
          </w:tcPr>
          <w:p w14:paraId="18EC871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30</w:t>
            </w:r>
          </w:p>
        </w:tc>
        <w:tc>
          <w:tcPr>
            <w:tcW w:w="0" w:type="auto"/>
            <w:shd w:val="clear" w:color="auto" w:fill="auto"/>
            <w:noWrap/>
            <w:vAlign w:val="bottom"/>
            <w:hideMark/>
          </w:tcPr>
          <w:p w14:paraId="4507C03E"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Alosa </w:t>
            </w:r>
            <w:proofErr w:type="spellStart"/>
            <w:r w:rsidRPr="00346B64">
              <w:rPr>
                <w:rFonts w:eastAsia="Times New Roman" w:cs="Times New Roman"/>
                <w:color w:val="000000"/>
                <w:sz w:val="20"/>
                <w:szCs w:val="20"/>
              </w:rPr>
              <w:t>chrysochloris</w:t>
            </w:r>
            <w:proofErr w:type="spellEnd"/>
          </w:p>
        </w:tc>
        <w:tc>
          <w:tcPr>
            <w:tcW w:w="0" w:type="auto"/>
            <w:shd w:val="clear" w:color="auto" w:fill="auto"/>
            <w:noWrap/>
            <w:vAlign w:val="bottom"/>
            <w:hideMark/>
          </w:tcPr>
          <w:p w14:paraId="5566F58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0.0739</w:t>
            </w:r>
          </w:p>
        </w:tc>
        <w:tc>
          <w:tcPr>
            <w:tcW w:w="0" w:type="auto"/>
            <w:shd w:val="clear" w:color="auto" w:fill="auto"/>
            <w:noWrap/>
            <w:vAlign w:val="bottom"/>
            <w:hideMark/>
          </w:tcPr>
          <w:p w14:paraId="69E5D7D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0.0818</w:t>
            </w:r>
          </w:p>
        </w:tc>
        <w:tc>
          <w:tcPr>
            <w:tcW w:w="0" w:type="auto"/>
            <w:shd w:val="clear" w:color="auto" w:fill="auto"/>
            <w:noWrap/>
            <w:vAlign w:val="bottom"/>
            <w:hideMark/>
          </w:tcPr>
          <w:p w14:paraId="31963BD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0.0643</w:t>
            </w:r>
          </w:p>
        </w:tc>
        <w:tc>
          <w:tcPr>
            <w:tcW w:w="0" w:type="auto"/>
            <w:shd w:val="clear" w:color="auto" w:fill="auto"/>
            <w:noWrap/>
            <w:vAlign w:val="bottom"/>
            <w:hideMark/>
          </w:tcPr>
          <w:p w14:paraId="6B8317D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0.0733</w:t>
            </w:r>
          </w:p>
        </w:tc>
        <w:tc>
          <w:tcPr>
            <w:tcW w:w="0" w:type="auto"/>
            <w:shd w:val="clear" w:color="auto" w:fill="auto"/>
            <w:noWrap/>
            <w:vAlign w:val="bottom"/>
            <w:hideMark/>
          </w:tcPr>
          <w:p w14:paraId="1F36D12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0.093%</w:t>
            </w:r>
          </w:p>
        </w:tc>
        <w:tc>
          <w:tcPr>
            <w:tcW w:w="0" w:type="auto"/>
            <w:shd w:val="clear" w:color="auto" w:fill="auto"/>
            <w:noWrap/>
            <w:vAlign w:val="bottom"/>
            <w:hideMark/>
          </w:tcPr>
          <w:p w14:paraId="150184A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99.079%</w:t>
            </w:r>
          </w:p>
        </w:tc>
      </w:tr>
      <w:tr w:rsidR="00346B64" w:rsidRPr="00346B64" w14:paraId="0C685034" w14:textId="77777777" w:rsidTr="00346B64">
        <w:trPr>
          <w:cantSplit/>
          <w:jc w:val="center"/>
        </w:trPr>
        <w:tc>
          <w:tcPr>
            <w:tcW w:w="0" w:type="auto"/>
            <w:shd w:val="clear" w:color="auto" w:fill="auto"/>
            <w:noWrap/>
            <w:vAlign w:val="bottom"/>
            <w:hideMark/>
          </w:tcPr>
          <w:p w14:paraId="545F4B6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31</w:t>
            </w:r>
          </w:p>
        </w:tc>
        <w:tc>
          <w:tcPr>
            <w:tcW w:w="0" w:type="auto"/>
            <w:shd w:val="clear" w:color="auto" w:fill="auto"/>
            <w:noWrap/>
            <w:vAlign w:val="bottom"/>
            <w:hideMark/>
          </w:tcPr>
          <w:p w14:paraId="66DD6AB0"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Lepisosteus osseus</w:t>
            </w:r>
          </w:p>
        </w:tc>
        <w:tc>
          <w:tcPr>
            <w:tcW w:w="0" w:type="auto"/>
            <w:shd w:val="clear" w:color="auto" w:fill="auto"/>
            <w:noWrap/>
            <w:vAlign w:val="bottom"/>
            <w:hideMark/>
          </w:tcPr>
          <w:p w14:paraId="5752D6D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0.0525</w:t>
            </w:r>
          </w:p>
        </w:tc>
        <w:tc>
          <w:tcPr>
            <w:tcW w:w="0" w:type="auto"/>
            <w:shd w:val="clear" w:color="auto" w:fill="auto"/>
            <w:noWrap/>
            <w:vAlign w:val="bottom"/>
            <w:hideMark/>
          </w:tcPr>
          <w:p w14:paraId="2008444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0.0745</w:t>
            </w:r>
          </w:p>
        </w:tc>
        <w:tc>
          <w:tcPr>
            <w:tcW w:w="0" w:type="auto"/>
            <w:shd w:val="clear" w:color="auto" w:fill="auto"/>
            <w:noWrap/>
            <w:vAlign w:val="bottom"/>
            <w:hideMark/>
          </w:tcPr>
          <w:p w14:paraId="783039A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0.0812</w:t>
            </w:r>
          </w:p>
        </w:tc>
        <w:tc>
          <w:tcPr>
            <w:tcW w:w="0" w:type="auto"/>
            <w:shd w:val="clear" w:color="auto" w:fill="auto"/>
            <w:noWrap/>
            <w:vAlign w:val="bottom"/>
            <w:hideMark/>
          </w:tcPr>
          <w:p w14:paraId="6D2077A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0.0694</w:t>
            </w:r>
          </w:p>
        </w:tc>
        <w:tc>
          <w:tcPr>
            <w:tcW w:w="0" w:type="auto"/>
            <w:shd w:val="clear" w:color="auto" w:fill="auto"/>
            <w:noWrap/>
            <w:vAlign w:val="bottom"/>
            <w:hideMark/>
          </w:tcPr>
          <w:p w14:paraId="119C617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0.088%</w:t>
            </w:r>
          </w:p>
        </w:tc>
        <w:tc>
          <w:tcPr>
            <w:tcW w:w="0" w:type="auto"/>
            <w:shd w:val="clear" w:color="auto" w:fill="auto"/>
            <w:noWrap/>
            <w:vAlign w:val="bottom"/>
            <w:hideMark/>
          </w:tcPr>
          <w:p w14:paraId="3753296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99.167%</w:t>
            </w:r>
          </w:p>
        </w:tc>
      </w:tr>
      <w:tr w:rsidR="00346B64" w:rsidRPr="00346B64" w14:paraId="3521312C" w14:textId="77777777" w:rsidTr="00346B64">
        <w:trPr>
          <w:cantSplit/>
          <w:jc w:val="center"/>
        </w:trPr>
        <w:tc>
          <w:tcPr>
            <w:tcW w:w="0" w:type="auto"/>
            <w:shd w:val="clear" w:color="auto" w:fill="auto"/>
            <w:noWrap/>
            <w:vAlign w:val="bottom"/>
            <w:hideMark/>
          </w:tcPr>
          <w:p w14:paraId="18D9911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32</w:t>
            </w:r>
          </w:p>
        </w:tc>
        <w:tc>
          <w:tcPr>
            <w:tcW w:w="0" w:type="auto"/>
            <w:shd w:val="clear" w:color="auto" w:fill="auto"/>
            <w:noWrap/>
            <w:vAlign w:val="bottom"/>
            <w:hideMark/>
          </w:tcPr>
          <w:p w14:paraId="6D9EF929"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Sardenella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anchovia</w:t>
            </w:r>
            <w:proofErr w:type="spellEnd"/>
          </w:p>
        </w:tc>
        <w:tc>
          <w:tcPr>
            <w:tcW w:w="0" w:type="auto"/>
            <w:shd w:val="clear" w:color="auto" w:fill="auto"/>
            <w:noWrap/>
            <w:vAlign w:val="bottom"/>
            <w:hideMark/>
          </w:tcPr>
          <w:p w14:paraId="06C99EB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0.0833</w:t>
            </w:r>
          </w:p>
        </w:tc>
        <w:tc>
          <w:tcPr>
            <w:tcW w:w="0" w:type="auto"/>
            <w:shd w:val="clear" w:color="auto" w:fill="auto"/>
            <w:noWrap/>
            <w:vAlign w:val="bottom"/>
            <w:hideMark/>
          </w:tcPr>
          <w:p w14:paraId="7FDBBAC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0.0670</w:t>
            </w:r>
          </w:p>
        </w:tc>
        <w:tc>
          <w:tcPr>
            <w:tcW w:w="0" w:type="auto"/>
            <w:shd w:val="clear" w:color="auto" w:fill="auto"/>
            <w:noWrap/>
            <w:vAlign w:val="bottom"/>
            <w:hideMark/>
          </w:tcPr>
          <w:p w14:paraId="2B9A849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0.0221</w:t>
            </w:r>
          </w:p>
        </w:tc>
        <w:tc>
          <w:tcPr>
            <w:tcW w:w="0" w:type="auto"/>
            <w:shd w:val="clear" w:color="auto" w:fill="auto"/>
            <w:noWrap/>
            <w:vAlign w:val="bottom"/>
            <w:hideMark/>
          </w:tcPr>
          <w:p w14:paraId="61DD9C8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0.0575</w:t>
            </w:r>
          </w:p>
        </w:tc>
        <w:tc>
          <w:tcPr>
            <w:tcW w:w="0" w:type="auto"/>
            <w:shd w:val="clear" w:color="auto" w:fill="auto"/>
            <w:noWrap/>
            <w:vAlign w:val="bottom"/>
            <w:hideMark/>
          </w:tcPr>
          <w:p w14:paraId="0DCBA53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0.073%</w:t>
            </w:r>
          </w:p>
        </w:tc>
        <w:tc>
          <w:tcPr>
            <w:tcW w:w="0" w:type="auto"/>
            <w:shd w:val="clear" w:color="auto" w:fill="auto"/>
            <w:noWrap/>
            <w:vAlign w:val="bottom"/>
            <w:hideMark/>
          </w:tcPr>
          <w:p w14:paraId="588D05B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99.241%</w:t>
            </w:r>
          </w:p>
        </w:tc>
      </w:tr>
      <w:tr w:rsidR="00346B64" w:rsidRPr="00346B64" w14:paraId="16CCF42B" w14:textId="77777777" w:rsidTr="00346B64">
        <w:trPr>
          <w:cantSplit/>
          <w:jc w:val="center"/>
        </w:trPr>
        <w:tc>
          <w:tcPr>
            <w:tcW w:w="0" w:type="auto"/>
            <w:shd w:val="clear" w:color="auto" w:fill="auto"/>
            <w:noWrap/>
            <w:vAlign w:val="bottom"/>
            <w:hideMark/>
          </w:tcPr>
          <w:p w14:paraId="556829D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33</w:t>
            </w:r>
          </w:p>
        </w:tc>
        <w:tc>
          <w:tcPr>
            <w:tcW w:w="0" w:type="auto"/>
            <w:shd w:val="clear" w:color="auto" w:fill="auto"/>
            <w:noWrap/>
            <w:vAlign w:val="bottom"/>
            <w:hideMark/>
          </w:tcPr>
          <w:p w14:paraId="181A1A8A"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Menippe mercenaria</w:t>
            </w:r>
          </w:p>
        </w:tc>
        <w:tc>
          <w:tcPr>
            <w:tcW w:w="0" w:type="auto"/>
            <w:shd w:val="clear" w:color="auto" w:fill="auto"/>
            <w:noWrap/>
            <w:vAlign w:val="bottom"/>
            <w:hideMark/>
          </w:tcPr>
          <w:p w14:paraId="3C78D62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0.0791</w:t>
            </w:r>
          </w:p>
        </w:tc>
        <w:tc>
          <w:tcPr>
            <w:tcW w:w="0" w:type="auto"/>
            <w:shd w:val="clear" w:color="auto" w:fill="auto"/>
            <w:noWrap/>
            <w:vAlign w:val="bottom"/>
            <w:hideMark/>
          </w:tcPr>
          <w:p w14:paraId="02BC94F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0.0790</w:t>
            </w:r>
          </w:p>
        </w:tc>
        <w:tc>
          <w:tcPr>
            <w:tcW w:w="0" w:type="auto"/>
            <w:shd w:val="clear" w:color="auto" w:fill="auto"/>
            <w:noWrap/>
            <w:vAlign w:val="bottom"/>
            <w:hideMark/>
          </w:tcPr>
          <w:p w14:paraId="17AAEEA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0.0126</w:t>
            </w:r>
          </w:p>
        </w:tc>
        <w:tc>
          <w:tcPr>
            <w:tcW w:w="0" w:type="auto"/>
            <w:shd w:val="clear" w:color="auto" w:fill="auto"/>
            <w:noWrap/>
            <w:vAlign w:val="bottom"/>
            <w:hideMark/>
          </w:tcPr>
          <w:p w14:paraId="1391E48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0.0569</w:t>
            </w:r>
          </w:p>
        </w:tc>
        <w:tc>
          <w:tcPr>
            <w:tcW w:w="0" w:type="auto"/>
            <w:shd w:val="clear" w:color="auto" w:fill="auto"/>
            <w:noWrap/>
            <w:vAlign w:val="bottom"/>
            <w:hideMark/>
          </w:tcPr>
          <w:p w14:paraId="5EF9869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0.072%</w:t>
            </w:r>
          </w:p>
        </w:tc>
        <w:tc>
          <w:tcPr>
            <w:tcW w:w="0" w:type="auto"/>
            <w:shd w:val="clear" w:color="auto" w:fill="auto"/>
            <w:noWrap/>
            <w:vAlign w:val="bottom"/>
            <w:hideMark/>
          </w:tcPr>
          <w:p w14:paraId="25ADC78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99.313%</w:t>
            </w:r>
          </w:p>
        </w:tc>
      </w:tr>
      <w:tr w:rsidR="00346B64" w:rsidRPr="00346B64" w14:paraId="373306DE" w14:textId="77777777" w:rsidTr="00346B64">
        <w:trPr>
          <w:cantSplit/>
          <w:jc w:val="center"/>
        </w:trPr>
        <w:tc>
          <w:tcPr>
            <w:tcW w:w="0" w:type="auto"/>
            <w:shd w:val="clear" w:color="auto" w:fill="auto"/>
            <w:noWrap/>
            <w:vAlign w:val="bottom"/>
            <w:hideMark/>
          </w:tcPr>
          <w:p w14:paraId="4FBFD2D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34</w:t>
            </w:r>
          </w:p>
        </w:tc>
        <w:tc>
          <w:tcPr>
            <w:tcW w:w="0" w:type="auto"/>
            <w:shd w:val="clear" w:color="auto" w:fill="auto"/>
            <w:noWrap/>
            <w:vAlign w:val="bottom"/>
            <w:hideMark/>
          </w:tcPr>
          <w:p w14:paraId="0D0844F2"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Dorosoma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petenense</w:t>
            </w:r>
            <w:proofErr w:type="spellEnd"/>
          </w:p>
        </w:tc>
        <w:tc>
          <w:tcPr>
            <w:tcW w:w="0" w:type="auto"/>
            <w:shd w:val="clear" w:color="auto" w:fill="auto"/>
            <w:noWrap/>
            <w:vAlign w:val="bottom"/>
            <w:hideMark/>
          </w:tcPr>
          <w:p w14:paraId="1149AC4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0.0571</w:t>
            </w:r>
          </w:p>
        </w:tc>
        <w:tc>
          <w:tcPr>
            <w:tcW w:w="0" w:type="auto"/>
            <w:shd w:val="clear" w:color="auto" w:fill="auto"/>
            <w:noWrap/>
            <w:vAlign w:val="bottom"/>
            <w:hideMark/>
          </w:tcPr>
          <w:p w14:paraId="52636B7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0.0647</w:t>
            </w:r>
          </w:p>
        </w:tc>
        <w:tc>
          <w:tcPr>
            <w:tcW w:w="0" w:type="auto"/>
            <w:shd w:val="clear" w:color="auto" w:fill="auto"/>
            <w:noWrap/>
            <w:vAlign w:val="bottom"/>
            <w:hideMark/>
          </w:tcPr>
          <w:p w14:paraId="4B1DE91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0.0296</w:t>
            </w:r>
          </w:p>
        </w:tc>
        <w:tc>
          <w:tcPr>
            <w:tcW w:w="0" w:type="auto"/>
            <w:shd w:val="clear" w:color="auto" w:fill="auto"/>
            <w:noWrap/>
            <w:vAlign w:val="bottom"/>
            <w:hideMark/>
          </w:tcPr>
          <w:p w14:paraId="558376F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0.0504</w:t>
            </w:r>
          </w:p>
        </w:tc>
        <w:tc>
          <w:tcPr>
            <w:tcW w:w="0" w:type="auto"/>
            <w:shd w:val="clear" w:color="auto" w:fill="auto"/>
            <w:noWrap/>
            <w:vAlign w:val="bottom"/>
            <w:hideMark/>
          </w:tcPr>
          <w:p w14:paraId="2F788FC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0.064%</w:t>
            </w:r>
          </w:p>
        </w:tc>
        <w:tc>
          <w:tcPr>
            <w:tcW w:w="0" w:type="auto"/>
            <w:shd w:val="clear" w:color="auto" w:fill="auto"/>
            <w:noWrap/>
            <w:vAlign w:val="bottom"/>
            <w:hideMark/>
          </w:tcPr>
          <w:p w14:paraId="3F30337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99.377%</w:t>
            </w:r>
          </w:p>
        </w:tc>
      </w:tr>
      <w:tr w:rsidR="00346B64" w:rsidRPr="00346B64" w14:paraId="2D9737F5" w14:textId="77777777" w:rsidTr="00346B64">
        <w:trPr>
          <w:cantSplit/>
          <w:jc w:val="center"/>
        </w:trPr>
        <w:tc>
          <w:tcPr>
            <w:tcW w:w="0" w:type="auto"/>
            <w:shd w:val="clear" w:color="auto" w:fill="auto"/>
            <w:noWrap/>
            <w:vAlign w:val="bottom"/>
            <w:hideMark/>
          </w:tcPr>
          <w:p w14:paraId="3B9B33B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35</w:t>
            </w:r>
          </w:p>
        </w:tc>
        <w:tc>
          <w:tcPr>
            <w:tcW w:w="0" w:type="auto"/>
            <w:shd w:val="clear" w:color="auto" w:fill="auto"/>
            <w:noWrap/>
            <w:vAlign w:val="bottom"/>
            <w:hideMark/>
          </w:tcPr>
          <w:p w14:paraId="4C1AB3E3"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Sphyrna </w:t>
            </w:r>
            <w:proofErr w:type="spellStart"/>
            <w:r w:rsidRPr="00346B64">
              <w:rPr>
                <w:rFonts w:eastAsia="Times New Roman" w:cs="Times New Roman"/>
                <w:color w:val="000000"/>
                <w:sz w:val="20"/>
                <w:szCs w:val="20"/>
              </w:rPr>
              <w:t>tiburo</w:t>
            </w:r>
            <w:proofErr w:type="spellEnd"/>
          </w:p>
        </w:tc>
        <w:tc>
          <w:tcPr>
            <w:tcW w:w="0" w:type="auto"/>
            <w:shd w:val="clear" w:color="auto" w:fill="auto"/>
            <w:noWrap/>
            <w:vAlign w:val="bottom"/>
            <w:hideMark/>
          </w:tcPr>
          <w:p w14:paraId="3773FA3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0.0357</w:t>
            </w:r>
          </w:p>
        </w:tc>
        <w:tc>
          <w:tcPr>
            <w:tcW w:w="0" w:type="auto"/>
            <w:shd w:val="clear" w:color="auto" w:fill="auto"/>
            <w:noWrap/>
            <w:vAlign w:val="bottom"/>
            <w:hideMark/>
          </w:tcPr>
          <w:p w14:paraId="7752AEE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0.0673</w:t>
            </w:r>
          </w:p>
        </w:tc>
        <w:tc>
          <w:tcPr>
            <w:tcW w:w="0" w:type="auto"/>
            <w:shd w:val="clear" w:color="auto" w:fill="auto"/>
            <w:noWrap/>
            <w:vAlign w:val="bottom"/>
            <w:hideMark/>
          </w:tcPr>
          <w:p w14:paraId="3A0D949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0.0403</w:t>
            </w:r>
          </w:p>
        </w:tc>
        <w:tc>
          <w:tcPr>
            <w:tcW w:w="0" w:type="auto"/>
            <w:shd w:val="clear" w:color="auto" w:fill="auto"/>
            <w:noWrap/>
            <w:vAlign w:val="bottom"/>
            <w:hideMark/>
          </w:tcPr>
          <w:p w14:paraId="360B0EB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0.0478</w:t>
            </w:r>
          </w:p>
        </w:tc>
        <w:tc>
          <w:tcPr>
            <w:tcW w:w="0" w:type="auto"/>
            <w:shd w:val="clear" w:color="auto" w:fill="auto"/>
            <w:noWrap/>
            <w:vAlign w:val="bottom"/>
            <w:hideMark/>
          </w:tcPr>
          <w:p w14:paraId="613F9D5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0.061%</w:t>
            </w:r>
          </w:p>
        </w:tc>
        <w:tc>
          <w:tcPr>
            <w:tcW w:w="0" w:type="auto"/>
            <w:shd w:val="clear" w:color="auto" w:fill="auto"/>
            <w:noWrap/>
            <w:vAlign w:val="bottom"/>
            <w:hideMark/>
          </w:tcPr>
          <w:p w14:paraId="6083711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99.438%</w:t>
            </w:r>
          </w:p>
        </w:tc>
      </w:tr>
      <w:tr w:rsidR="00346B64" w:rsidRPr="00346B64" w14:paraId="01B9337D" w14:textId="77777777" w:rsidTr="00346B64">
        <w:trPr>
          <w:cantSplit/>
          <w:jc w:val="center"/>
        </w:trPr>
        <w:tc>
          <w:tcPr>
            <w:tcW w:w="0" w:type="auto"/>
            <w:shd w:val="clear" w:color="auto" w:fill="auto"/>
            <w:noWrap/>
            <w:vAlign w:val="bottom"/>
            <w:hideMark/>
          </w:tcPr>
          <w:p w14:paraId="1D4A845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36</w:t>
            </w:r>
          </w:p>
        </w:tc>
        <w:tc>
          <w:tcPr>
            <w:tcW w:w="0" w:type="auto"/>
            <w:shd w:val="clear" w:color="auto" w:fill="auto"/>
            <w:noWrap/>
            <w:vAlign w:val="bottom"/>
            <w:hideMark/>
          </w:tcPr>
          <w:p w14:paraId="4EC43C13"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Peprilus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alepidotus</w:t>
            </w:r>
            <w:proofErr w:type="spellEnd"/>
          </w:p>
        </w:tc>
        <w:tc>
          <w:tcPr>
            <w:tcW w:w="0" w:type="auto"/>
            <w:shd w:val="clear" w:color="auto" w:fill="auto"/>
            <w:noWrap/>
            <w:vAlign w:val="bottom"/>
            <w:hideMark/>
          </w:tcPr>
          <w:p w14:paraId="5941746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0.0547</w:t>
            </w:r>
          </w:p>
        </w:tc>
        <w:tc>
          <w:tcPr>
            <w:tcW w:w="0" w:type="auto"/>
            <w:shd w:val="clear" w:color="auto" w:fill="auto"/>
            <w:noWrap/>
            <w:vAlign w:val="bottom"/>
            <w:hideMark/>
          </w:tcPr>
          <w:p w14:paraId="3F1B628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0.0457</w:t>
            </w:r>
          </w:p>
        </w:tc>
        <w:tc>
          <w:tcPr>
            <w:tcW w:w="0" w:type="auto"/>
            <w:shd w:val="clear" w:color="auto" w:fill="auto"/>
            <w:noWrap/>
            <w:vAlign w:val="bottom"/>
            <w:hideMark/>
          </w:tcPr>
          <w:p w14:paraId="18A0412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0.0350</w:t>
            </w:r>
          </w:p>
        </w:tc>
        <w:tc>
          <w:tcPr>
            <w:tcW w:w="0" w:type="auto"/>
            <w:shd w:val="clear" w:color="auto" w:fill="auto"/>
            <w:noWrap/>
            <w:vAlign w:val="bottom"/>
            <w:hideMark/>
          </w:tcPr>
          <w:p w14:paraId="56EFE95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0.0451</w:t>
            </w:r>
          </w:p>
        </w:tc>
        <w:tc>
          <w:tcPr>
            <w:tcW w:w="0" w:type="auto"/>
            <w:shd w:val="clear" w:color="auto" w:fill="auto"/>
            <w:noWrap/>
            <w:vAlign w:val="bottom"/>
            <w:hideMark/>
          </w:tcPr>
          <w:p w14:paraId="4CD720E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0.057%</w:t>
            </w:r>
          </w:p>
        </w:tc>
        <w:tc>
          <w:tcPr>
            <w:tcW w:w="0" w:type="auto"/>
            <w:shd w:val="clear" w:color="auto" w:fill="auto"/>
            <w:noWrap/>
            <w:vAlign w:val="bottom"/>
            <w:hideMark/>
          </w:tcPr>
          <w:p w14:paraId="7415C1D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99.496%</w:t>
            </w:r>
          </w:p>
        </w:tc>
      </w:tr>
      <w:tr w:rsidR="00346B64" w:rsidRPr="00346B64" w14:paraId="4A9FBA94" w14:textId="77777777" w:rsidTr="00346B64">
        <w:trPr>
          <w:cantSplit/>
          <w:jc w:val="center"/>
        </w:trPr>
        <w:tc>
          <w:tcPr>
            <w:tcW w:w="0" w:type="auto"/>
            <w:shd w:val="clear" w:color="auto" w:fill="auto"/>
            <w:noWrap/>
            <w:vAlign w:val="bottom"/>
            <w:hideMark/>
          </w:tcPr>
          <w:p w14:paraId="38F8FDA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37</w:t>
            </w:r>
          </w:p>
        </w:tc>
        <w:tc>
          <w:tcPr>
            <w:tcW w:w="0" w:type="auto"/>
            <w:shd w:val="clear" w:color="auto" w:fill="auto"/>
            <w:noWrap/>
            <w:vAlign w:val="bottom"/>
            <w:hideMark/>
          </w:tcPr>
          <w:p w14:paraId="4328C9B0"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Chaetodipterus faber</w:t>
            </w:r>
          </w:p>
        </w:tc>
        <w:tc>
          <w:tcPr>
            <w:tcW w:w="0" w:type="auto"/>
            <w:shd w:val="clear" w:color="auto" w:fill="auto"/>
            <w:noWrap/>
            <w:vAlign w:val="bottom"/>
            <w:hideMark/>
          </w:tcPr>
          <w:p w14:paraId="0ECE4EB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0.0646</w:t>
            </w:r>
          </w:p>
        </w:tc>
        <w:tc>
          <w:tcPr>
            <w:tcW w:w="0" w:type="auto"/>
            <w:shd w:val="clear" w:color="auto" w:fill="auto"/>
            <w:noWrap/>
            <w:vAlign w:val="bottom"/>
            <w:hideMark/>
          </w:tcPr>
          <w:p w14:paraId="1BAF6E6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0.0433</w:t>
            </w:r>
          </w:p>
        </w:tc>
        <w:tc>
          <w:tcPr>
            <w:tcW w:w="0" w:type="auto"/>
            <w:shd w:val="clear" w:color="auto" w:fill="auto"/>
            <w:noWrap/>
            <w:vAlign w:val="bottom"/>
            <w:hideMark/>
          </w:tcPr>
          <w:p w14:paraId="342BDCD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0.0176</w:t>
            </w:r>
          </w:p>
        </w:tc>
        <w:tc>
          <w:tcPr>
            <w:tcW w:w="0" w:type="auto"/>
            <w:shd w:val="clear" w:color="auto" w:fill="auto"/>
            <w:noWrap/>
            <w:vAlign w:val="bottom"/>
            <w:hideMark/>
          </w:tcPr>
          <w:p w14:paraId="11C3A8A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0.0418</w:t>
            </w:r>
          </w:p>
        </w:tc>
        <w:tc>
          <w:tcPr>
            <w:tcW w:w="0" w:type="auto"/>
            <w:shd w:val="clear" w:color="auto" w:fill="auto"/>
            <w:noWrap/>
            <w:vAlign w:val="bottom"/>
            <w:hideMark/>
          </w:tcPr>
          <w:p w14:paraId="1A2AD1C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0.053%</w:t>
            </w:r>
          </w:p>
        </w:tc>
        <w:tc>
          <w:tcPr>
            <w:tcW w:w="0" w:type="auto"/>
            <w:shd w:val="clear" w:color="auto" w:fill="auto"/>
            <w:noWrap/>
            <w:vAlign w:val="bottom"/>
            <w:hideMark/>
          </w:tcPr>
          <w:p w14:paraId="77BDE24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99.549%</w:t>
            </w:r>
          </w:p>
        </w:tc>
      </w:tr>
      <w:tr w:rsidR="00346B64" w:rsidRPr="00346B64" w14:paraId="6D3C979B" w14:textId="77777777" w:rsidTr="00346B64">
        <w:trPr>
          <w:cantSplit/>
          <w:jc w:val="center"/>
        </w:trPr>
        <w:tc>
          <w:tcPr>
            <w:tcW w:w="0" w:type="auto"/>
            <w:shd w:val="clear" w:color="auto" w:fill="auto"/>
            <w:noWrap/>
            <w:vAlign w:val="bottom"/>
            <w:hideMark/>
          </w:tcPr>
          <w:p w14:paraId="6CC59D8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38</w:t>
            </w:r>
          </w:p>
        </w:tc>
        <w:tc>
          <w:tcPr>
            <w:tcW w:w="0" w:type="auto"/>
            <w:shd w:val="clear" w:color="auto" w:fill="auto"/>
            <w:noWrap/>
            <w:vAlign w:val="bottom"/>
            <w:hideMark/>
          </w:tcPr>
          <w:p w14:paraId="74381A41"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Ictiobus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bubalus</w:t>
            </w:r>
            <w:proofErr w:type="spellEnd"/>
          </w:p>
        </w:tc>
        <w:tc>
          <w:tcPr>
            <w:tcW w:w="0" w:type="auto"/>
            <w:shd w:val="clear" w:color="auto" w:fill="auto"/>
            <w:noWrap/>
            <w:vAlign w:val="bottom"/>
            <w:hideMark/>
          </w:tcPr>
          <w:p w14:paraId="2754190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0.0238</w:t>
            </w:r>
          </w:p>
        </w:tc>
        <w:tc>
          <w:tcPr>
            <w:tcW w:w="0" w:type="auto"/>
            <w:shd w:val="clear" w:color="auto" w:fill="auto"/>
            <w:noWrap/>
            <w:vAlign w:val="bottom"/>
            <w:hideMark/>
          </w:tcPr>
          <w:p w14:paraId="60515DF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0.0265</w:t>
            </w:r>
          </w:p>
        </w:tc>
        <w:tc>
          <w:tcPr>
            <w:tcW w:w="0" w:type="auto"/>
            <w:shd w:val="clear" w:color="auto" w:fill="auto"/>
            <w:noWrap/>
            <w:vAlign w:val="bottom"/>
            <w:hideMark/>
          </w:tcPr>
          <w:p w14:paraId="2C8F861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0.0687</w:t>
            </w:r>
          </w:p>
        </w:tc>
        <w:tc>
          <w:tcPr>
            <w:tcW w:w="0" w:type="auto"/>
            <w:shd w:val="clear" w:color="auto" w:fill="auto"/>
            <w:noWrap/>
            <w:vAlign w:val="bottom"/>
            <w:hideMark/>
          </w:tcPr>
          <w:p w14:paraId="19179EE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0.0397</w:t>
            </w:r>
          </w:p>
        </w:tc>
        <w:tc>
          <w:tcPr>
            <w:tcW w:w="0" w:type="auto"/>
            <w:shd w:val="clear" w:color="auto" w:fill="auto"/>
            <w:noWrap/>
            <w:vAlign w:val="bottom"/>
            <w:hideMark/>
          </w:tcPr>
          <w:p w14:paraId="3A38FF5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0.050%</w:t>
            </w:r>
          </w:p>
        </w:tc>
        <w:tc>
          <w:tcPr>
            <w:tcW w:w="0" w:type="auto"/>
            <w:shd w:val="clear" w:color="auto" w:fill="auto"/>
            <w:noWrap/>
            <w:vAlign w:val="bottom"/>
            <w:hideMark/>
          </w:tcPr>
          <w:p w14:paraId="37A9194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99.599%</w:t>
            </w:r>
          </w:p>
        </w:tc>
      </w:tr>
      <w:tr w:rsidR="00346B64" w:rsidRPr="00346B64" w14:paraId="6641C6A1" w14:textId="77777777" w:rsidTr="00346B64">
        <w:trPr>
          <w:cantSplit/>
          <w:jc w:val="center"/>
        </w:trPr>
        <w:tc>
          <w:tcPr>
            <w:tcW w:w="0" w:type="auto"/>
            <w:shd w:val="clear" w:color="auto" w:fill="auto"/>
            <w:noWrap/>
            <w:vAlign w:val="bottom"/>
            <w:hideMark/>
          </w:tcPr>
          <w:p w14:paraId="4891001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39</w:t>
            </w:r>
          </w:p>
        </w:tc>
        <w:tc>
          <w:tcPr>
            <w:tcW w:w="0" w:type="auto"/>
            <w:shd w:val="clear" w:color="auto" w:fill="auto"/>
            <w:noWrap/>
            <w:vAlign w:val="bottom"/>
            <w:hideMark/>
          </w:tcPr>
          <w:p w14:paraId="7DBCF952"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Pomatomus saltatrix</w:t>
            </w:r>
          </w:p>
        </w:tc>
        <w:tc>
          <w:tcPr>
            <w:tcW w:w="0" w:type="auto"/>
            <w:shd w:val="clear" w:color="auto" w:fill="auto"/>
            <w:noWrap/>
            <w:vAlign w:val="bottom"/>
            <w:hideMark/>
          </w:tcPr>
          <w:p w14:paraId="55B5BAD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0.0428</w:t>
            </w:r>
          </w:p>
        </w:tc>
        <w:tc>
          <w:tcPr>
            <w:tcW w:w="0" w:type="auto"/>
            <w:shd w:val="clear" w:color="auto" w:fill="auto"/>
            <w:noWrap/>
            <w:vAlign w:val="bottom"/>
            <w:hideMark/>
          </w:tcPr>
          <w:p w14:paraId="37CECF0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0.0409</w:t>
            </w:r>
          </w:p>
        </w:tc>
        <w:tc>
          <w:tcPr>
            <w:tcW w:w="0" w:type="auto"/>
            <w:shd w:val="clear" w:color="auto" w:fill="auto"/>
            <w:noWrap/>
            <w:vAlign w:val="bottom"/>
            <w:hideMark/>
          </w:tcPr>
          <w:p w14:paraId="13EA485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0.0266</w:t>
            </w:r>
          </w:p>
        </w:tc>
        <w:tc>
          <w:tcPr>
            <w:tcW w:w="0" w:type="auto"/>
            <w:shd w:val="clear" w:color="auto" w:fill="auto"/>
            <w:noWrap/>
            <w:vAlign w:val="bottom"/>
            <w:hideMark/>
          </w:tcPr>
          <w:p w14:paraId="1DE52B6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0.0368</w:t>
            </w:r>
          </w:p>
        </w:tc>
        <w:tc>
          <w:tcPr>
            <w:tcW w:w="0" w:type="auto"/>
            <w:shd w:val="clear" w:color="auto" w:fill="auto"/>
            <w:noWrap/>
            <w:vAlign w:val="bottom"/>
            <w:hideMark/>
          </w:tcPr>
          <w:p w14:paraId="7BBF28C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0.047%</w:t>
            </w:r>
          </w:p>
        </w:tc>
        <w:tc>
          <w:tcPr>
            <w:tcW w:w="0" w:type="auto"/>
            <w:shd w:val="clear" w:color="auto" w:fill="auto"/>
            <w:noWrap/>
            <w:vAlign w:val="bottom"/>
            <w:hideMark/>
          </w:tcPr>
          <w:p w14:paraId="6F8BEE4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99.646%</w:t>
            </w:r>
          </w:p>
        </w:tc>
      </w:tr>
      <w:tr w:rsidR="00346B64" w:rsidRPr="00346B64" w14:paraId="7A199B54" w14:textId="77777777" w:rsidTr="00346B64">
        <w:trPr>
          <w:cantSplit/>
          <w:jc w:val="center"/>
        </w:trPr>
        <w:tc>
          <w:tcPr>
            <w:tcW w:w="0" w:type="auto"/>
            <w:shd w:val="clear" w:color="auto" w:fill="auto"/>
            <w:noWrap/>
            <w:vAlign w:val="bottom"/>
            <w:hideMark/>
          </w:tcPr>
          <w:p w14:paraId="046DF36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40</w:t>
            </w:r>
          </w:p>
        </w:tc>
        <w:tc>
          <w:tcPr>
            <w:tcW w:w="0" w:type="auto"/>
            <w:shd w:val="clear" w:color="auto" w:fill="auto"/>
            <w:noWrap/>
            <w:vAlign w:val="bottom"/>
            <w:hideMark/>
          </w:tcPr>
          <w:p w14:paraId="09201D0D"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Peprilus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burti</w:t>
            </w:r>
            <w:proofErr w:type="spellEnd"/>
          </w:p>
        </w:tc>
        <w:tc>
          <w:tcPr>
            <w:tcW w:w="0" w:type="auto"/>
            <w:shd w:val="clear" w:color="auto" w:fill="auto"/>
            <w:noWrap/>
            <w:vAlign w:val="bottom"/>
            <w:hideMark/>
          </w:tcPr>
          <w:p w14:paraId="300732A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0.0263</w:t>
            </w:r>
          </w:p>
        </w:tc>
        <w:tc>
          <w:tcPr>
            <w:tcW w:w="0" w:type="auto"/>
            <w:shd w:val="clear" w:color="auto" w:fill="auto"/>
            <w:noWrap/>
            <w:vAlign w:val="bottom"/>
            <w:hideMark/>
          </w:tcPr>
          <w:p w14:paraId="1F2EC34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0.0409</w:t>
            </w:r>
          </w:p>
        </w:tc>
        <w:tc>
          <w:tcPr>
            <w:tcW w:w="0" w:type="auto"/>
            <w:shd w:val="clear" w:color="auto" w:fill="auto"/>
            <w:noWrap/>
            <w:vAlign w:val="bottom"/>
            <w:hideMark/>
          </w:tcPr>
          <w:p w14:paraId="600549E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0.0223</w:t>
            </w:r>
          </w:p>
        </w:tc>
        <w:tc>
          <w:tcPr>
            <w:tcW w:w="0" w:type="auto"/>
            <w:shd w:val="clear" w:color="auto" w:fill="auto"/>
            <w:noWrap/>
            <w:vAlign w:val="bottom"/>
            <w:hideMark/>
          </w:tcPr>
          <w:p w14:paraId="45F068E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0.0298</w:t>
            </w:r>
          </w:p>
        </w:tc>
        <w:tc>
          <w:tcPr>
            <w:tcW w:w="0" w:type="auto"/>
            <w:shd w:val="clear" w:color="auto" w:fill="auto"/>
            <w:noWrap/>
            <w:vAlign w:val="bottom"/>
            <w:hideMark/>
          </w:tcPr>
          <w:p w14:paraId="32F60F4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0.038%</w:t>
            </w:r>
          </w:p>
        </w:tc>
        <w:tc>
          <w:tcPr>
            <w:tcW w:w="0" w:type="auto"/>
            <w:shd w:val="clear" w:color="auto" w:fill="auto"/>
            <w:noWrap/>
            <w:vAlign w:val="bottom"/>
            <w:hideMark/>
          </w:tcPr>
          <w:p w14:paraId="24B620E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99.684%</w:t>
            </w:r>
          </w:p>
        </w:tc>
      </w:tr>
      <w:tr w:rsidR="00346B64" w:rsidRPr="00346B64" w14:paraId="491E0B25" w14:textId="77777777" w:rsidTr="00346B64">
        <w:trPr>
          <w:cantSplit/>
          <w:jc w:val="center"/>
        </w:trPr>
        <w:tc>
          <w:tcPr>
            <w:tcW w:w="0" w:type="auto"/>
            <w:shd w:val="clear" w:color="auto" w:fill="auto"/>
            <w:noWrap/>
            <w:vAlign w:val="bottom"/>
            <w:hideMark/>
          </w:tcPr>
          <w:p w14:paraId="4368DC0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41</w:t>
            </w:r>
          </w:p>
        </w:tc>
        <w:tc>
          <w:tcPr>
            <w:tcW w:w="0" w:type="auto"/>
            <w:shd w:val="clear" w:color="auto" w:fill="auto"/>
            <w:noWrap/>
            <w:vAlign w:val="bottom"/>
            <w:hideMark/>
          </w:tcPr>
          <w:p w14:paraId="28CEC65A"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Menticirrhus </w:t>
            </w:r>
            <w:proofErr w:type="spellStart"/>
            <w:r w:rsidRPr="00346B64">
              <w:rPr>
                <w:rFonts w:eastAsia="Times New Roman" w:cs="Times New Roman"/>
                <w:color w:val="000000"/>
                <w:sz w:val="20"/>
                <w:szCs w:val="20"/>
              </w:rPr>
              <w:t>littoralis</w:t>
            </w:r>
            <w:proofErr w:type="spellEnd"/>
          </w:p>
        </w:tc>
        <w:tc>
          <w:tcPr>
            <w:tcW w:w="0" w:type="auto"/>
            <w:shd w:val="clear" w:color="auto" w:fill="auto"/>
            <w:noWrap/>
            <w:vAlign w:val="bottom"/>
            <w:hideMark/>
          </w:tcPr>
          <w:p w14:paraId="1F9C263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0.0262</w:t>
            </w:r>
          </w:p>
        </w:tc>
        <w:tc>
          <w:tcPr>
            <w:tcW w:w="0" w:type="auto"/>
            <w:shd w:val="clear" w:color="auto" w:fill="auto"/>
            <w:noWrap/>
            <w:vAlign w:val="bottom"/>
            <w:hideMark/>
          </w:tcPr>
          <w:p w14:paraId="4471E1D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0.0289</w:t>
            </w:r>
          </w:p>
        </w:tc>
        <w:tc>
          <w:tcPr>
            <w:tcW w:w="0" w:type="auto"/>
            <w:shd w:val="clear" w:color="auto" w:fill="auto"/>
            <w:noWrap/>
            <w:vAlign w:val="bottom"/>
            <w:hideMark/>
          </w:tcPr>
          <w:p w14:paraId="5FF0FBB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0.0250</w:t>
            </w:r>
          </w:p>
        </w:tc>
        <w:tc>
          <w:tcPr>
            <w:tcW w:w="0" w:type="auto"/>
            <w:shd w:val="clear" w:color="auto" w:fill="auto"/>
            <w:noWrap/>
            <w:vAlign w:val="bottom"/>
            <w:hideMark/>
          </w:tcPr>
          <w:p w14:paraId="3AF5B82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0.0267</w:t>
            </w:r>
          </w:p>
        </w:tc>
        <w:tc>
          <w:tcPr>
            <w:tcW w:w="0" w:type="auto"/>
            <w:shd w:val="clear" w:color="auto" w:fill="auto"/>
            <w:noWrap/>
            <w:vAlign w:val="bottom"/>
            <w:hideMark/>
          </w:tcPr>
          <w:p w14:paraId="7FA6A91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0.034%</w:t>
            </w:r>
          </w:p>
        </w:tc>
        <w:tc>
          <w:tcPr>
            <w:tcW w:w="0" w:type="auto"/>
            <w:shd w:val="clear" w:color="auto" w:fill="auto"/>
            <w:noWrap/>
            <w:vAlign w:val="bottom"/>
            <w:hideMark/>
          </w:tcPr>
          <w:p w14:paraId="37B22AB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99.718%</w:t>
            </w:r>
          </w:p>
        </w:tc>
      </w:tr>
      <w:tr w:rsidR="00346B64" w:rsidRPr="00346B64" w14:paraId="691D7CCE" w14:textId="77777777" w:rsidTr="00346B64">
        <w:trPr>
          <w:cantSplit/>
          <w:jc w:val="center"/>
        </w:trPr>
        <w:tc>
          <w:tcPr>
            <w:tcW w:w="0" w:type="auto"/>
            <w:shd w:val="clear" w:color="auto" w:fill="auto"/>
            <w:noWrap/>
            <w:vAlign w:val="bottom"/>
            <w:hideMark/>
          </w:tcPr>
          <w:p w14:paraId="209E61A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42</w:t>
            </w:r>
          </w:p>
        </w:tc>
        <w:tc>
          <w:tcPr>
            <w:tcW w:w="0" w:type="auto"/>
            <w:shd w:val="clear" w:color="auto" w:fill="auto"/>
            <w:noWrap/>
            <w:vAlign w:val="bottom"/>
            <w:hideMark/>
          </w:tcPr>
          <w:p w14:paraId="7715545A"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Micropogon</w:t>
            </w:r>
            <w:proofErr w:type="spellEnd"/>
            <w:r w:rsidRPr="00346B64">
              <w:rPr>
                <w:rFonts w:eastAsia="Times New Roman" w:cs="Times New Roman"/>
                <w:color w:val="000000"/>
                <w:sz w:val="20"/>
                <w:szCs w:val="20"/>
              </w:rPr>
              <w:t xml:space="preserve"> undulatus</w:t>
            </w:r>
          </w:p>
        </w:tc>
        <w:tc>
          <w:tcPr>
            <w:tcW w:w="0" w:type="auto"/>
            <w:shd w:val="clear" w:color="auto" w:fill="auto"/>
            <w:noWrap/>
            <w:vAlign w:val="bottom"/>
            <w:hideMark/>
          </w:tcPr>
          <w:p w14:paraId="0851F73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0.0191</w:t>
            </w:r>
          </w:p>
        </w:tc>
        <w:tc>
          <w:tcPr>
            <w:tcW w:w="0" w:type="auto"/>
            <w:shd w:val="clear" w:color="auto" w:fill="auto"/>
            <w:noWrap/>
            <w:vAlign w:val="bottom"/>
            <w:hideMark/>
          </w:tcPr>
          <w:p w14:paraId="4B867A0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0.0264</w:t>
            </w:r>
          </w:p>
        </w:tc>
        <w:tc>
          <w:tcPr>
            <w:tcW w:w="0" w:type="auto"/>
            <w:shd w:val="clear" w:color="auto" w:fill="auto"/>
            <w:noWrap/>
            <w:vAlign w:val="bottom"/>
            <w:hideMark/>
          </w:tcPr>
          <w:p w14:paraId="0105734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0.0196</w:t>
            </w:r>
          </w:p>
        </w:tc>
        <w:tc>
          <w:tcPr>
            <w:tcW w:w="0" w:type="auto"/>
            <w:shd w:val="clear" w:color="auto" w:fill="auto"/>
            <w:noWrap/>
            <w:vAlign w:val="bottom"/>
            <w:hideMark/>
          </w:tcPr>
          <w:p w14:paraId="492559B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0.0217</w:t>
            </w:r>
          </w:p>
        </w:tc>
        <w:tc>
          <w:tcPr>
            <w:tcW w:w="0" w:type="auto"/>
            <w:shd w:val="clear" w:color="auto" w:fill="auto"/>
            <w:noWrap/>
            <w:vAlign w:val="bottom"/>
            <w:hideMark/>
          </w:tcPr>
          <w:p w14:paraId="38EFAE4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0.028%</w:t>
            </w:r>
          </w:p>
        </w:tc>
        <w:tc>
          <w:tcPr>
            <w:tcW w:w="0" w:type="auto"/>
            <w:shd w:val="clear" w:color="auto" w:fill="auto"/>
            <w:noWrap/>
            <w:vAlign w:val="bottom"/>
            <w:hideMark/>
          </w:tcPr>
          <w:p w14:paraId="5DFDB53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99.746%</w:t>
            </w:r>
          </w:p>
        </w:tc>
      </w:tr>
      <w:tr w:rsidR="00346B64" w:rsidRPr="00346B64" w14:paraId="4BC8B690" w14:textId="77777777" w:rsidTr="00346B64">
        <w:trPr>
          <w:cantSplit/>
          <w:jc w:val="center"/>
        </w:trPr>
        <w:tc>
          <w:tcPr>
            <w:tcW w:w="0" w:type="auto"/>
            <w:shd w:val="clear" w:color="auto" w:fill="auto"/>
            <w:noWrap/>
            <w:vAlign w:val="bottom"/>
            <w:hideMark/>
          </w:tcPr>
          <w:p w14:paraId="2B49E0C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43</w:t>
            </w:r>
          </w:p>
        </w:tc>
        <w:tc>
          <w:tcPr>
            <w:tcW w:w="0" w:type="auto"/>
            <w:shd w:val="clear" w:color="auto" w:fill="auto"/>
            <w:noWrap/>
            <w:vAlign w:val="bottom"/>
            <w:hideMark/>
          </w:tcPr>
          <w:p w14:paraId="4C40E206"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Stellifer</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lanceolatus</w:t>
            </w:r>
            <w:proofErr w:type="spellEnd"/>
          </w:p>
        </w:tc>
        <w:tc>
          <w:tcPr>
            <w:tcW w:w="0" w:type="auto"/>
            <w:shd w:val="clear" w:color="auto" w:fill="auto"/>
            <w:noWrap/>
            <w:vAlign w:val="bottom"/>
            <w:hideMark/>
          </w:tcPr>
          <w:p w14:paraId="702BCEB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0.0334</w:t>
            </w:r>
          </w:p>
        </w:tc>
        <w:tc>
          <w:tcPr>
            <w:tcW w:w="0" w:type="auto"/>
            <w:shd w:val="clear" w:color="auto" w:fill="auto"/>
            <w:noWrap/>
            <w:vAlign w:val="bottom"/>
            <w:hideMark/>
          </w:tcPr>
          <w:p w14:paraId="5BA5B70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0.0144</w:t>
            </w:r>
          </w:p>
        </w:tc>
        <w:tc>
          <w:tcPr>
            <w:tcW w:w="0" w:type="auto"/>
            <w:shd w:val="clear" w:color="auto" w:fill="auto"/>
            <w:noWrap/>
            <w:vAlign w:val="bottom"/>
            <w:hideMark/>
          </w:tcPr>
          <w:p w14:paraId="7F6AF66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0.0099</w:t>
            </w:r>
          </w:p>
        </w:tc>
        <w:tc>
          <w:tcPr>
            <w:tcW w:w="0" w:type="auto"/>
            <w:shd w:val="clear" w:color="auto" w:fill="auto"/>
            <w:noWrap/>
            <w:vAlign w:val="bottom"/>
            <w:hideMark/>
          </w:tcPr>
          <w:p w14:paraId="457AF6F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0.0192</w:t>
            </w:r>
          </w:p>
        </w:tc>
        <w:tc>
          <w:tcPr>
            <w:tcW w:w="0" w:type="auto"/>
            <w:shd w:val="clear" w:color="auto" w:fill="auto"/>
            <w:noWrap/>
            <w:vAlign w:val="bottom"/>
            <w:hideMark/>
          </w:tcPr>
          <w:p w14:paraId="1960B11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0.024%</w:t>
            </w:r>
          </w:p>
        </w:tc>
        <w:tc>
          <w:tcPr>
            <w:tcW w:w="0" w:type="auto"/>
            <w:shd w:val="clear" w:color="auto" w:fill="auto"/>
            <w:noWrap/>
            <w:vAlign w:val="bottom"/>
            <w:hideMark/>
          </w:tcPr>
          <w:p w14:paraId="2D7710B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99.770%</w:t>
            </w:r>
          </w:p>
        </w:tc>
      </w:tr>
      <w:tr w:rsidR="00346B64" w:rsidRPr="00346B64" w14:paraId="04AF3380" w14:textId="77777777" w:rsidTr="00346B64">
        <w:trPr>
          <w:cantSplit/>
          <w:jc w:val="center"/>
        </w:trPr>
        <w:tc>
          <w:tcPr>
            <w:tcW w:w="0" w:type="auto"/>
            <w:shd w:val="clear" w:color="auto" w:fill="auto"/>
            <w:noWrap/>
            <w:vAlign w:val="bottom"/>
            <w:hideMark/>
          </w:tcPr>
          <w:p w14:paraId="6E107EB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44</w:t>
            </w:r>
          </w:p>
        </w:tc>
        <w:tc>
          <w:tcPr>
            <w:tcW w:w="0" w:type="auto"/>
            <w:shd w:val="clear" w:color="auto" w:fill="auto"/>
            <w:noWrap/>
            <w:vAlign w:val="bottom"/>
            <w:hideMark/>
          </w:tcPr>
          <w:p w14:paraId="09DAFCFE"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Sphyrna </w:t>
            </w:r>
            <w:proofErr w:type="spellStart"/>
            <w:r w:rsidRPr="00346B64">
              <w:rPr>
                <w:rFonts w:eastAsia="Times New Roman" w:cs="Times New Roman"/>
                <w:color w:val="000000"/>
                <w:sz w:val="20"/>
                <w:szCs w:val="20"/>
              </w:rPr>
              <w:t>lewini</w:t>
            </w:r>
            <w:proofErr w:type="spellEnd"/>
          </w:p>
        </w:tc>
        <w:tc>
          <w:tcPr>
            <w:tcW w:w="0" w:type="auto"/>
            <w:shd w:val="clear" w:color="auto" w:fill="auto"/>
            <w:noWrap/>
            <w:vAlign w:val="bottom"/>
            <w:hideMark/>
          </w:tcPr>
          <w:p w14:paraId="3128582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73CA3BE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306A3E6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0.0440</w:t>
            </w:r>
          </w:p>
        </w:tc>
        <w:tc>
          <w:tcPr>
            <w:tcW w:w="0" w:type="auto"/>
            <w:shd w:val="clear" w:color="auto" w:fill="auto"/>
            <w:noWrap/>
            <w:vAlign w:val="bottom"/>
            <w:hideMark/>
          </w:tcPr>
          <w:p w14:paraId="76E7E12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0.0163</w:t>
            </w:r>
          </w:p>
        </w:tc>
        <w:tc>
          <w:tcPr>
            <w:tcW w:w="0" w:type="auto"/>
            <w:shd w:val="clear" w:color="auto" w:fill="auto"/>
            <w:noWrap/>
            <w:vAlign w:val="bottom"/>
            <w:hideMark/>
          </w:tcPr>
          <w:p w14:paraId="38B4C3A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0.021%</w:t>
            </w:r>
          </w:p>
        </w:tc>
        <w:tc>
          <w:tcPr>
            <w:tcW w:w="0" w:type="auto"/>
            <w:shd w:val="clear" w:color="auto" w:fill="auto"/>
            <w:noWrap/>
            <w:vAlign w:val="bottom"/>
            <w:hideMark/>
          </w:tcPr>
          <w:p w14:paraId="09C2792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99.791%</w:t>
            </w:r>
          </w:p>
        </w:tc>
      </w:tr>
      <w:tr w:rsidR="00346B64" w:rsidRPr="00346B64" w14:paraId="2DFFB00C" w14:textId="77777777" w:rsidTr="00346B64">
        <w:trPr>
          <w:cantSplit/>
          <w:jc w:val="center"/>
        </w:trPr>
        <w:tc>
          <w:tcPr>
            <w:tcW w:w="0" w:type="auto"/>
            <w:shd w:val="clear" w:color="auto" w:fill="auto"/>
            <w:noWrap/>
            <w:vAlign w:val="bottom"/>
            <w:hideMark/>
          </w:tcPr>
          <w:p w14:paraId="505776E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45</w:t>
            </w:r>
          </w:p>
        </w:tc>
        <w:tc>
          <w:tcPr>
            <w:tcW w:w="0" w:type="auto"/>
            <w:shd w:val="clear" w:color="auto" w:fill="auto"/>
            <w:noWrap/>
            <w:vAlign w:val="bottom"/>
            <w:hideMark/>
          </w:tcPr>
          <w:p w14:paraId="4679B870"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Atractosteus</w:t>
            </w:r>
            <w:proofErr w:type="spellEnd"/>
            <w:r w:rsidRPr="00346B64">
              <w:rPr>
                <w:rFonts w:eastAsia="Times New Roman" w:cs="Times New Roman"/>
                <w:color w:val="000000"/>
                <w:sz w:val="20"/>
                <w:szCs w:val="20"/>
              </w:rPr>
              <w:t xml:space="preserve"> spatula</w:t>
            </w:r>
          </w:p>
        </w:tc>
        <w:tc>
          <w:tcPr>
            <w:tcW w:w="0" w:type="auto"/>
            <w:shd w:val="clear" w:color="auto" w:fill="auto"/>
            <w:noWrap/>
            <w:vAlign w:val="bottom"/>
            <w:hideMark/>
          </w:tcPr>
          <w:p w14:paraId="46A57AD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0.0095</w:t>
            </w:r>
          </w:p>
        </w:tc>
        <w:tc>
          <w:tcPr>
            <w:tcW w:w="0" w:type="auto"/>
            <w:shd w:val="clear" w:color="auto" w:fill="auto"/>
            <w:noWrap/>
            <w:vAlign w:val="bottom"/>
            <w:hideMark/>
          </w:tcPr>
          <w:p w14:paraId="5565DE3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400A136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0.0248</w:t>
            </w:r>
          </w:p>
        </w:tc>
        <w:tc>
          <w:tcPr>
            <w:tcW w:w="0" w:type="auto"/>
            <w:shd w:val="clear" w:color="auto" w:fill="auto"/>
            <w:noWrap/>
            <w:vAlign w:val="bottom"/>
            <w:hideMark/>
          </w:tcPr>
          <w:p w14:paraId="5D98590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0.0138</w:t>
            </w:r>
          </w:p>
        </w:tc>
        <w:tc>
          <w:tcPr>
            <w:tcW w:w="0" w:type="auto"/>
            <w:shd w:val="clear" w:color="auto" w:fill="auto"/>
            <w:noWrap/>
            <w:vAlign w:val="bottom"/>
            <w:hideMark/>
          </w:tcPr>
          <w:p w14:paraId="389D056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0.018%</w:t>
            </w:r>
          </w:p>
        </w:tc>
        <w:tc>
          <w:tcPr>
            <w:tcW w:w="0" w:type="auto"/>
            <w:shd w:val="clear" w:color="auto" w:fill="auto"/>
            <w:noWrap/>
            <w:vAlign w:val="bottom"/>
            <w:hideMark/>
          </w:tcPr>
          <w:p w14:paraId="7AE4939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99.808%</w:t>
            </w:r>
          </w:p>
        </w:tc>
      </w:tr>
      <w:tr w:rsidR="00346B64" w:rsidRPr="00346B64" w14:paraId="6EA4D3AA" w14:textId="77777777" w:rsidTr="00346B64">
        <w:trPr>
          <w:cantSplit/>
          <w:jc w:val="center"/>
        </w:trPr>
        <w:tc>
          <w:tcPr>
            <w:tcW w:w="0" w:type="auto"/>
            <w:shd w:val="clear" w:color="auto" w:fill="auto"/>
            <w:noWrap/>
            <w:vAlign w:val="bottom"/>
            <w:hideMark/>
          </w:tcPr>
          <w:p w14:paraId="4511973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46</w:t>
            </w:r>
          </w:p>
        </w:tc>
        <w:tc>
          <w:tcPr>
            <w:tcW w:w="0" w:type="auto"/>
            <w:shd w:val="clear" w:color="auto" w:fill="auto"/>
            <w:noWrap/>
            <w:vAlign w:val="bottom"/>
            <w:hideMark/>
          </w:tcPr>
          <w:p w14:paraId="4EE43263"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Rachycentron canadum</w:t>
            </w:r>
          </w:p>
        </w:tc>
        <w:tc>
          <w:tcPr>
            <w:tcW w:w="0" w:type="auto"/>
            <w:shd w:val="clear" w:color="auto" w:fill="auto"/>
            <w:noWrap/>
            <w:vAlign w:val="bottom"/>
            <w:hideMark/>
          </w:tcPr>
          <w:p w14:paraId="236DEC6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4B12656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0.0388</w:t>
            </w:r>
          </w:p>
        </w:tc>
        <w:tc>
          <w:tcPr>
            <w:tcW w:w="0" w:type="auto"/>
            <w:shd w:val="clear" w:color="auto" w:fill="auto"/>
            <w:noWrap/>
            <w:vAlign w:val="bottom"/>
            <w:hideMark/>
          </w:tcPr>
          <w:p w14:paraId="1BCA3A8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38331EE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0.0137</w:t>
            </w:r>
          </w:p>
        </w:tc>
        <w:tc>
          <w:tcPr>
            <w:tcW w:w="0" w:type="auto"/>
            <w:shd w:val="clear" w:color="auto" w:fill="auto"/>
            <w:noWrap/>
            <w:vAlign w:val="bottom"/>
            <w:hideMark/>
          </w:tcPr>
          <w:p w14:paraId="1C35A56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0.017%</w:t>
            </w:r>
          </w:p>
        </w:tc>
        <w:tc>
          <w:tcPr>
            <w:tcW w:w="0" w:type="auto"/>
            <w:shd w:val="clear" w:color="auto" w:fill="auto"/>
            <w:noWrap/>
            <w:vAlign w:val="bottom"/>
            <w:hideMark/>
          </w:tcPr>
          <w:p w14:paraId="5116B18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99.826%</w:t>
            </w:r>
          </w:p>
        </w:tc>
      </w:tr>
      <w:tr w:rsidR="00346B64" w:rsidRPr="00346B64" w14:paraId="7B9951B2" w14:textId="77777777" w:rsidTr="00346B64">
        <w:trPr>
          <w:cantSplit/>
          <w:jc w:val="center"/>
        </w:trPr>
        <w:tc>
          <w:tcPr>
            <w:tcW w:w="0" w:type="auto"/>
            <w:shd w:val="clear" w:color="auto" w:fill="auto"/>
            <w:noWrap/>
            <w:vAlign w:val="bottom"/>
            <w:hideMark/>
          </w:tcPr>
          <w:p w14:paraId="4459223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47</w:t>
            </w:r>
          </w:p>
        </w:tc>
        <w:tc>
          <w:tcPr>
            <w:tcW w:w="0" w:type="auto"/>
            <w:shd w:val="clear" w:color="auto" w:fill="auto"/>
            <w:noWrap/>
            <w:vAlign w:val="bottom"/>
            <w:hideMark/>
          </w:tcPr>
          <w:p w14:paraId="2A832CD8"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Libinia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dubia</w:t>
            </w:r>
            <w:proofErr w:type="spellEnd"/>
          </w:p>
        </w:tc>
        <w:tc>
          <w:tcPr>
            <w:tcW w:w="0" w:type="auto"/>
            <w:shd w:val="clear" w:color="auto" w:fill="auto"/>
            <w:noWrap/>
            <w:vAlign w:val="bottom"/>
            <w:hideMark/>
          </w:tcPr>
          <w:p w14:paraId="055C142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0.0215</w:t>
            </w:r>
          </w:p>
        </w:tc>
        <w:tc>
          <w:tcPr>
            <w:tcW w:w="0" w:type="auto"/>
            <w:shd w:val="clear" w:color="auto" w:fill="auto"/>
            <w:noWrap/>
            <w:vAlign w:val="bottom"/>
            <w:hideMark/>
          </w:tcPr>
          <w:p w14:paraId="387E63D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0.0073</w:t>
            </w:r>
          </w:p>
        </w:tc>
        <w:tc>
          <w:tcPr>
            <w:tcW w:w="0" w:type="auto"/>
            <w:shd w:val="clear" w:color="auto" w:fill="auto"/>
            <w:noWrap/>
            <w:vAlign w:val="bottom"/>
            <w:hideMark/>
          </w:tcPr>
          <w:p w14:paraId="63C97EC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0.0073</w:t>
            </w:r>
          </w:p>
        </w:tc>
        <w:tc>
          <w:tcPr>
            <w:tcW w:w="0" w:type="auto"/>
            <w:shd w:val="clear" w:color="auto" w:fill="auto"/>
            <w:noWrap/>
            <w:vAlign w:val="bottom"/>
            <w:hideMark/>
          </w:tcPr>
          <w:p w14:paraId="4412922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0.0120</w:t>
            </w:r>
          </w:p>
        </w:tc>
        <w:tc>
          <w:tcPr>
            <w:tcW w:w="0" w:type="auto"/>
            <w:shd w:val="clear" w:color="auto" w:fill="auto"/>
            <w:noWrap/>
            <w:vAlign w:val="bottom"/>
            <w:hideMark/>
          </w:tcPr>
          <w:p w14:paraId="177DE2E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0.015%</w:t>
            </w:r>
          </w:p>
        </w:tc>
        <w:tc>
          <w:tcPr>
            <w:tcW w:w="0" w:type="auto"/>
            <w:shd w:val="clear" w:color="auto" w:fill="auto"/>
            <w:noWrap/>
            <w:vAlign w:val="bottom"/>
            <w:hideMark/>
          </w:tcPr>
          <w:p w14:paraId="5376474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99.841%</w:t>
            </w:r>
          </w:p>
        </w:tc>
      </w:tr>
      <w:tr w:rsidR="00346B64" w:rsidRPr="00346B64" w14:paraId="73804E39" w14:textId="77777777" w:rsidTr="00346B64">
        <w:trPr>
          <w:cantSplit/>
          <w:jc w:val="center"/>
        </w:trPr>
        <w:tc>
          <w:tcPr>
            <w:tcW w:w="0" w:type="auto"/>
            <w:shd w:val="clear" w:color="auto" w:fill="auto"/>
            <w:noWrap/>
            <w:vAlign w:val="bottom"/>
            <w:hideMark/>
          </w:tcPr>
          <w:p w14:paraId="43E010E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48</w:t>
            </w:r>
          </w:p>
        </w:tc>
        <w:tc>
          <w:tcPr>
            <w:tcW w:w="0" w:type="auto"/>
            <w:shd w:val="clear" w:color="auto" w:fill="auto"/>
            <w:noWrap/>
            <w:vAlign w:val="bottom"/>
            <w:hideMark/>
          </w:tcPr>
          <w:p w14:paraId="05F43AEB"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Achirus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lineatus</w:t>
            </w:r>
            <w:proofErr w:type="spellEnd"/>
          </w:p>
        </w:tc>
        <w:tc>
          <w:tcPr>
            <w:tcW w:w="0" w:type="auto"/>
            <w:shd w:val="clear" w:color="auto" w:fill="auto"/>
            <w:noWrap/>
            <w:vAlign w:val="bottom"/>
            <w:hideMark/>
          </w:tcPr>
          <w:p w14:paraId="0584FF2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5A3DFE7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0.0120</w:t>
            </w:r>
          </w:p>
        </w:tc>
        <w:tc>
          <w:tcPr>
            <w:tcW w:w="0" w:type="auto"/>
            <w:shd w:val="clear" w:color="auto" w:fill="auto"/>
            <w:noWrap/>
            <w:vAlign w:val="bottom"/>
            <w:hideMark/>
          </w:tcPr>
          <w:p w14:paraId="17591AD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0.0126</w:t>
            </w:r>
          </w:p>
        </w:tc>
        <w:tc>
          <w:tcPr>
            <w:tcW w:w="0" w:type="auto"/>
            <w:shd w:val="clear" w:color="auto" w:fill="auto"/>
            <w:noWrap/>
            <w:vAlign w:val="bottom"/>
            <w:hideMark/>
          </w:tcPr>
          <w:p w14:paraId="50686A2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0.0106</w:t>
            </w:r>
          </w:p>
        </w:tc>
        <w:tc>
          <w:tcPr>
            <w:tcW w:w="0" w:type="auto"/>
            <w:shd w:val="clear" w:color="auto" w:fill="auto"/>
            <w:noWrap/>
            <w:vAlign w:val="bottom"/>
            <w:hideMark/>
          </w:tcPr>
          <w:p w14:paraId="50BC1F4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0.014%</w:t>
            </w:r>
          </w:p>
        </w:tc>
        <w:tc>
          <w:tcPr>
            <w:tcW w:w="0" w:type="auto"/>
            <w:shd w:val="clear" w:color="auto" w:fill="auto"/>
            <w:noWrap/>
            <w:vAlign w:val="bottom"/>
            <w:hideMark/>
          </w:tcPr>
          <w:p w14:paraId="5C097FF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99.855%</w:t>
            </w:r>
          </w:p>
        </w:tc>
      </w:tr>
      <w:tr w:rsidR="00346B64" w:rsidRPr="00346B64" w14:paraId="013A9144" w14:textId="77777777" w:rsidTr="00346B64">
        <w:trPr>
          <w:cantSplit/>
          <w:jc w:val="center"/>
        </w:trPr>
        <w:tc>
          <w:tcPr>
            <w:tcW w:w="0" w:type="auto"/>
            <w:shd w:val="clear" w:color="auto" w:fill="auto"/>
            <w:noWrap/>
            <w:vAlign w:val="bottom"/>
            <w:hideMark/>
          </w:tcPr>
          <w:p w14:paraId="1C45D2D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49</w:t>
            </w:r>
          </w:p>
        </w:tc>
        <w:tc>
          <w:tcPr>
            <w:tcW w:w="0" w:type="auto"/>
            <w:shd w:val="clear" w:color="auto" w:fill="auto"/>
            <w:noWrap/>
            <w:vAlign w:val="bottom"/>
            <w:hideMark/>
          </w:tcPr>
          <w:p w14:paraId="3DB5B4B4"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Carcharhinus </w:t>
            </w:r>
            <w:proofErr w:type="spellStart"/>
            <w:r w:rsidRPr="00346B64">
              <w:rPr>
                <w:rFonts w:eastAsia="Times New Roman" w:cs="Times New Roman"/>
                <w:color w:val="000000"/>
                <w:sz w:val="20"/>
                <w:szCs w:val="20"/>
              </w:rPr>
              <w:t>lumbatus</w:t>
            </w:r>
            <w:proofErr w:type="spellEnd"/>
          </w:p>
        </w:tc>
        <w:tc>
          <w:tcPr>
            <w:tcW w:w="0" w:type="auto"/>
            <w:shd w:val="clear" w:color="auto" w:fill="auto"/>
            <w:noWrap/>
            <w:vAlign w:val="bottom"/>
            <w:hideMark/>
          </w:tcPr>
          <w:p w14:paraId="7EE2453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49872BE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0.0097</w:t>
            </w:r>
          </w:p>
        </w:tc>
        <w:tc>
          <w:tcPr>
            <w:tcW w:w="0" w:type="auto"/>
            <w:shd w:val="clear" w:color="auto" w:fill="auto"/>
            <w:noWrap/>
            <w:vAlign w:val="bottom"/>
            <w:hideMark/>
          </w:tcPr>
          <w:p w14:paraId="61ACD2D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0.0152</w:t>
            </w:r>
          </w:p>
        </w:tc>
        <w:tc>
          <w:tcPr>
            <w:tcW w:w="0" w:type="auto"/>
            <w:shd w:val="clear" w:color="auto" w:fill="auto"/>
            <w:noWrap/>
            <w:vAlign w:val="bottom"/>
            <w:hideMark/>
          </w:tcPr>
          <w:p w14:paraId="3E20DD8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0.0083</w:t>
            </w:r>
          </w:p>
        </w:tc>
        <w:tc>
          <w:tcPr>
            <w:tcW w:w="0" w:type="auto"/>
            <w:shd w:val="clear" w:color="auto" w:fill="auto"/>
            <w:noWrap/>
            <w:vAlign w:val="bottom"/>
            <w:hideMark/>
          </w:tcPr>
          <w:p w14:paraId="0DDFDEC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0.011%</w:t>
            </w:r>
          </w:p>
        </w:tc>
        <w:tc>
          <w:tcPr>
            <w:tcW w:w="0" w:type="auto"/>
            <w:shd w:val="clear" w:color="auto" w:fill="auto"/>
            <w:noWrap/>
            <w:vAlign w:val="bottom"/>
            <w:hideMark/>
          </w:tcPr>
          <w:p w14:paraId="60719A5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99.865%</w:t>
            </w:r>
          </w:p>
        </w:tc>
      </w:tr>
      <w:tr w:rsidR="00346B64" w:rsidRPr="00346B64" w14:paraId="72103C58" w14:textId="77777777" w:rsidTr="00346B64">
        <w:trPr>
          <w:cantSplit/>
          <w:jc w:val="center"/>
        </w:trPr>
        <w:tc>
          <w:tcPr>
            <w:tcW w:w="0" w:type="auto"/>
            <w:shd w:val="clear" w:color="auto" w:fill="auto"/>
            <w:noWrap/>
            <w:vAlign w:val="bottom"/>
            <w:hideMark/>
          </w:tcPr>
          <w:p w14:paraId="3EE37DC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50</w:t>
            </w:r>
          </w:p>
        </w:tc>
        <w:tc>
          <w:tcPr>
            <w:tcW w:w="0" w:type="auto"/>
            <w:shd w:val="clear" w:color="auto" w:fill="auto"/>
            <w:noWrap/>
            <w:vAlign w:val="bottom"/>
            <w:hideMark/>
          </w:tcPr>
          <w:p w14:paraId="385CE4E1"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Polydactylus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octonemus</w:t>
            </w:r>
            <w:proofErr w:type="spellEnd"/>
          </w:p>
        </w:tc>
        <w:tc>
          <w:tcPr>
            <w:tcW w:w="0" w:type="auto"/>
            <w:shd w:val="clear" w:color="auto" w:fill="auto"/>
            <w:noWrap/>
            <w:vAlign w:val="bottom"/>
            <w:hideMark/>
          </w:tcPr>
          <w:p w14:paraId="5EC569C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0.0142</w:t>
            </w:r>
          </w:p>
        </w:tc>
        <w:tc>
          <w:tcPr>
            <w:tcW w:w="0" w:type="auto"/>
            <w:shd w:val="clear" w:color="auto" w:fill="auto"/>
            <w:noWrap/>
            <w:vAlign w:val="bottom"/>
            <w:hideMark/>
          </w:tcPr>
          <w:p w14:paraId="5677A93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47A2BBF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491162D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0.0080</w:t>
            </w:r>
          </w:p>
        </w:tc>
        <w:tc>
          <w:tcPr>
            <w:tcW w:w="0" w:type="auto"/>
            <w:shd w:val="clear" w:color="auto" w:fill="auto"/>
            <w:noWrap/>
            <w:vAlign w:val="bottom"/>
            <w:hideMark/>
          </w:tcPr>
          <w:p w14:paraId="3B09E53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0.010%</w:t>
            </w:r>
          </w:p>
        </w:tc>
        <w:tc>
          <w:tcPr>
            <w:tcW w:w="0" w:type="auto"/>
            <w:shd w:val="clear" w:color="auto" w:fill="auto"/>
            <w:noWrap/>
            <w:vAlign w:val="bottom"/>
            <w:hideMark/>
          </w:tcPr>
          <w:p w14:paraId="05AA51C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99.876%</w:t>
            </w:r>
          </w:p>
        </w:tc>
      </w:tr>
      <w:tr w:rsidR="00346B64" w:rsidRPr="00346B64" w14:paraId="3816E0E6" w14:textId="77777777" w:rsidTr="00346B64">
        <w:trPr>
          <w:cantSplit/>
          <w:jc w:val="center"/>
        </w:trPr>
        <w:tc>
          <w:tcPr>
            <w:tcW w:w="0" w:type="auto"/>
            <w:shd w:val="clear" w:color="auto" w:fill="auto"/>
            <w:noWrap/>
            <w:vAlign w:val="bottom"/>
            <w:hideMark/>
          </w:tcPr>
          <w:p w14:paraId="73E8023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51</w:t>
            </w:r>
          </w:p>
        </w:tc>
        <w:tc>
          <w:tcPr>
            <w:tcW w:w="0" w:type="auto"/>
            <w:shd w:val="clear" w:color="auto" w:fill="auto"/>
            <w:noWrap/>
            <w:vAlign w:val="bottom"/>
            <w:hideMark/>
          </w:tcPr>
          <w:p w14:paraId="26AACB2F"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Anchoa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hepsetus</w:t>
            </w:r>
            <w:proofErr w:type="spellEnd"/>
          </w:p>
        </w:tc>
        <w:tc>
          <w:tcPr>
            <w:tcW w:w="0" w:type="auto"/>
            <w:shd w:val="clear" w:color="auto" w:fill="auto"/>
            <w:noWrap/>
            <w:vAlign w:val="bottom"/>
            <w:hideMark/>
          </w:tcPr>
          <w:p w14:paraId="014188A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0.0096</w:t>
            </w:r>
          </w:p>
        </w:tc>
        <w:tc>
          <w:tcPr>
            <w:tcW w:w="0" w:type="auto"/>
            <w:shd w:val="clear" w:color="auto" w:fill="auto"/>
            <w:noWrap/>
            <w:vAlign w:val="bottom"/>
            <w:hideMark/>
          </w:tcPr>
          <w:p w14:paraId="4A23C8C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59D9716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0.0098</w:t>
            </w:r>
          </w:p>
        </w:tc>
        <w:tc>
          <w:tcPr>
            <w:tcW w:w="0" w:type="auto"/>
            <w:shd w:val="clear" w:color="auto" w:fill="auto"/>
            <w:noWrap/>
            <w:vAlign w:val="bottom"/>
            <w:hideMark/>
          </w:tcPr>
          <w:p w14:paraId="05E040D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0.0073</w:t>
            </w:r>
          </w:p>
        </w:tc>
        <w:tc>
          <w:tcPr>
            <w:tcW w:w="0" w:type="auto"/>
            <w:shd w:val="clear" w:color="auto" w:fill="auto"/>
            <w:noWrap/>
            <w:vAlign w:val="bottom"/>
            <w:hideMark/>
          </w:tcPr>
          <w:p w14:paraId="0723D8A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w:t>
            </w:r>
          </w:p>
        </w:tc>
        <w:tc>
          <w:tcPr>
            <w:tcW w:w="0" w:type="auto"/>
            <w:shd w:val="clear" w:color="auto" w:fill="auto"/>
            <w:noWrap/>
            <w:vAlign w:val="bottom"/>
            <w:hideMark/>
          </w:tcPr>
          <w:p w14:paraId="053AB3F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99.885%</w:t>
            </w:r>
          </w:p>
        </w:tc>
      </w:tr>
      <w:tr w:rsidR="00346B64" w:rsidRPr="00346B64" w14:paraId="1AF82B69" w14:textId="77777777" w:rsidTr="00346B64">
        <w:trPr>
          <w:cantSplit/>
          <w:jc w:val="center"/>
        </w:trPr>
        <w:tc>
          <w:tcPr>
            <w:tcW w:w="0" w:type="auto"/>
            <w:shd w:val="clear" w:color="auto" w:fill="auto"/>
            <w:noWrap/>
            <w:vAlign w:val="bottom"/>
            <w:hideMark/>
          </w:tcPr>
          <w:p w14:paraId="60BEAD0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52</w:t>
            </w:r>
          </w:p>
        </w:tc>
        <w:tc>
          <w:tcPr>
            <w:tcW w:w="0" w:type="auto"/>
            <w:shd w:val="clear" w:color="auto" w:fill="auto"/>
            <w:noWrap/>
            <w:vAlign w:val="bottom"/>
            <w:hideMark/>
          </w:tcPr>
          <w:p w14:paraId="0E0188DE"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Lepisosteus </w:t>
            </w:r>
            <w:proofErr w:type="spellStart"/>
            <w:r w:rsidRPr="00346B64">
              <w:rPr>
                <w:rFonts w:eastAsia="Times New Roman" w:cs="Times New Roman"/>
                <w:color w:val="000000"/>
                <w:sz w:val="20"/>
                <w:szCs w:val="20"/>
              </w:rPr>
              <w:t>oculatus</w:t>
            </w:r>
            <w:proofErr w:type="spellEnd"/>
          </w:p>
        </w:tc>
        <w:tc>
          <w:tcPr>
            <w:tcW w:w="0" w:type="auto"/>
            <w:shd w:val="clear" w:color="auto" w:fill="auto"/>
            <w:noWrap/>
            <w:vAlign w:val="bottom"/>
            <w:hideMark/>
          </w:tcPr>
          <w:p w14:paraId="6BEC688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0.0096</w:t>
            </w:r>
          </w:p>
        </w:tc>
        <w:tc>
          <w:tcPr>
            <w:tcW w:w="0" w:type="auto"/>
            <w:shd w:val="clear" w:color="auto" w:fill="auto"/>
            <w:noWrap/>
            <w:vAlign w:val="bottom"/>
            <w:hideMark/>
          </w:tcPr>
          <w:p w14:paraId="67726EC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C11F9E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0.0122</w:t>
            </w:r>
          </w:p>
        </w:tc>
        <w:tc>
          <w:tcPr>
            <w:tcW w:w="0" w:type="auto"/>
            <w:shd w:val="clear" w:color="auto" w:fill="auto"/>
            <w:noWrap/>
            <w:vAlign w:val="bottom"/>
            <w:hideMark/>
          </w:tcPr>
          <w:p w14:paraId="48ACF2A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0.0073</w:t>
            </w:r>
          </w:p>
        </w:tc>
        <w:tc>
          <w:tcPr>
            <w:tcW w:w="0" w:type="auto"/>
            <w:shd w:val="clear" w:color="auto" w:fill="auto"/>
            <w:noWrap/>
            <w:vAlign w:val="bottom"/>
            <w:hideMark/>
          </w:tcPr>
          <w:p w14:paraId="2DE6B5E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w:t>
            </w:r>
          </w:p>
        </w:tc>
        <w:tc>
          <w:tcPr>
            <w:tcW w:w="0" w:type="auto"/>
            <w:shd w:val="clear" w:color="auto" w:fill="auto"/>
            <w:noWrap/>
            <w:vAlign w:val="bottom"/>
            <w:hideMark/>
          </w:tcPr>
          <w:p w14:paraId="06DE588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99.894%</w:t>
            </w:r>
          </w:p>
        </w:tc>
      </w:tr>
      <w:tr w:rsidR="00346B64" w:rsidRPr="00346B64" w14:paraId="34DA28FF" w14:textId="77777777" w:rsidTr="00346B64">
        <w:trPr>
          <w:cantSplit/>
          <w:jc w:val="center"/>
        </w:trPr>
        <w:tc>
          <w:tcPr>
            <w:tcW w:w="0" w:type="auto"/>
            <w:shd w:val="clear" w:color="auto" w:fill="auto"/>
            <w:noWrap/>
            <w:vAlign w:val="bottom"/>
            <w:hideMark/>
          </w:tcPr>
          <w:p w14:paraId="3DA61D3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53</w:t>
            </w:r>
          </w:p>
        </w:tc>
        <w:tc>
          <w:tcPr>
            <w:tcW w:w="0" w:type="auto"/>
            <w:shd w:val="clear" w:color="auto" w:fill="auto"/>
            <w:noWrap/>
            <w:vAlign w:val="bottom"/>
            <w:hideMark/>
          </w:tcPr>
          <w:p w14:paraId="28BC4237"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Trinectes</w:t>
            </w:r>
            <w:proofErr w:type="spellEnd"/>
            <w:r w:rsidRPr="00346B64">
              <w:rPr>
                <w:rFonts w:eastAsia="Times New Roman" w:cs="Times New Roman"/>
                <w:color w:val="000000"/>
                <w:sz w:val="20"/>
                <w:szCs w:val="20"/>
              </w:rPr>
              <w:t xml:space="preserve"> maculatus</w:t>
            </w:r>
          </w:p>
        </w:tc>
        <w:tc>
          <w:tcPr>
            <w:tcW w:w="0" w:type="auto"/>
            <w:shd w:val="clear" w:color="auto" w:fill="auto"/>
            <w:noWrap/>
            <w:vAlign w:val="bottom"/>
            <w:hideMark/>
          </w:tcPr>
          <w:p w14:paraId="5945136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0.0071</w:t>
            </w:r>
          </w:p>
        </w:tc>
        <w:tc>
          <w:tcPr>
            <w:tcW w:w="0" w:type="auto"/>
            <w:shd w:val="clear" w:color="auto" w:fill="auto"/>
            <w:noWrap/>
            <w:vAlign w:val="bottom"/>
            <w:hideMark/>
          </w:tcPr>
          <w:p w14:paraId="4A05D43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5CAC447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0.0098</w:t>
            </w:r>
          </w:p>
        </w:tc>
        <w:tc>
          <w:tcPr>
            <w:tcW w:w="0" w:type="auto"/>
            <w:shd w:val="clear" w:color="auto" w:fill="auto"/>
            <w:noWrap/>
            <w:vAlign w:val="bottom"/>
            <w:hideMark/>
          </w:tcPr>
          <w:p w14:paraId="57CB38F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0.0065</w:t>
            </w:r>
          </w:p>
        </w:tc>
        <w:tc>
          <w:tcPr>
            <w:tcW w:w="0" w:type="auto"/>
            <w:shd w:val="clear" w:color="auto" w:fill="auto"/>
            <w:noWrap/>
            <w:vAlign w:val="bottom"/>
            <w:hideMark/>
          </w:tcPr>
          <w:p w14:paraId="2A5503E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0.008%</w:t>
            </w:r>
          </w:p>
        </w:tc>
        <w:tc>
          <w:tcPr>
            <w:tcW w:w="0" w:type="auto"/>
            <w:shd w:val="clear" w:color="auto" w:fill="auto"/>
            <w:noWrap/>
            <w:vAlign w:val="bottom"/>
            <w:hideMark/>
          </w:tcPr>
          <w:p w14:paraId="1A83297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99.902%</w:t>
            </w:r>
          </w:p>
        </w:tc>
      </w:tr>
      <w:tr w:rsidR="00346B64" w:rsidRPr="00346B64" w14:paraId="561BD16A" w14:textId="77777777" w:rsidTr="00346B64">
        <w:trPr>
          <w:cantSplit/>
          <w:jc w:val="center"/>
        </w:trPr>
        <w:tc>
          <w:tcPr>
            <w:tcW w:w="0" w:type="auto"/>
            <w:shd w:val="clear" w:color="auto" w:fill="auto"/>
            <w:noWrap/>
            <w:vAlign w:val="bottom"/>
            <w:hideMark/>
          </w:tcPr>
          <w:p w14:paraId="3063A10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54</w:t>
            </w:r>
          </w:p>
        </w:tc>
        <w:tc>
          <w:tcPr>
            <w:tcW w:w="0" w:type="auto"/>
            <w:shd w:val="clear" w:color="auto" w:fill="auto"/>
            <w:noWrap/>
            <w:vAlign w:val="bottom"/>
            <w:hideMark/>
          </w:tcPr>
          <w:p w14:paraId="7925033F"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Symphurus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plagiusa</w:t>
            </w:r>
            <w:proofErr w:type="spellEnd"/>
          </w:p>
        </w:tc>
        <w:tc>
          <w:tcPr>
            <w:tcW w:w="0" w:type="auto"/>
            <w:shd w:val="clear" w:color="auto" w:fill="auto"/>
            <w:noWrap/>
            <w:vAlign w:val="bottom"/>
            <w:hideMark/>
          </w:tcPr>
          <w:p w14:paraId="1BFA7E3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0.0119</w:t>
            </w:r>
          </w:p>
        </w:tc>
        <w:tc>
          <w:tcPr>
            <w:tcW w:w="0" w:type="auto"/>
            <w:shd w:val="clear" w:color="auto" w:fill="auto"/>
            <w:noWrap/>
            <w:vAlign w:val="bottom"/>
            <w:hideMark/>
          </w:tcPr>
          <w:p w14:paraId="73C83D2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63DFA83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0.0051</w:t>
            </w:r>
          </w:p>
        </w:tc>
        <w:tc>
          <w:tcPr>
            <w:tcW w:w="0" w:type="auto"/>
            <w:shd w:val="clear" w:color="auto" w:fill="auto"/>
            <w:noWrap/>
            <w:vAlign w:val="bottom"/>
            <w:hideMark/>
          </w:tcPr>
          <w:p w14:paraId="1645EB5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0.0057</w:t>
            </w:r>
          </w:p>
        </w:tc>
        <w:tc>
          <w:tcPr>
            <w:tcW w:w="0" w:type="auto"/>
            <w:shd w:val="clear" w:color="auto" w:fill="auto"/>
            <w:noWrap/>
            <w:vAlign w:val="bottom"/>
            <w:hideMark/>
          </w:tcPr>
          <w:p w14:paraId="1361ADB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w:t>
            </w:r>
          </w:p>
        </w:tc>
        <w:tc>
          <w:tcPr>
            <w:tcW w:w="0" w:type="auto"/>
            <w:shd w:val="clear" w:color="auto" w:fill="auto"/>
            <w:noWrap/>
            <w:vAlign w:val="bottom"/>
            <w:hideMark/>
          </w:tcPr>
          <w:p w14:paraId="255201C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99.909%</w:t>
            </w:r>
          </w:p>
        </w:tc>
      </w:tr>
      <w:tr w:rsidR="00346B64" w:rsidRPr="00346B64" w14:paraId="00B5FD0E" w14:textId="77777777" w:rsidTr="00346B64">
        <w:trPr>
          <w:cantSplit/>
          <w:jc w:val="center"/>
        </w:trPr>
        <w:tc>
          <w:tcPr>
            <w:tcW w:w="0" w:type="auto"/>
            <w:shd w:val="clear" w:color="auto" w:fill="auto"/>
            <w:noWrap/>
            <w:vAlign w:val="bottom"/>
            <w:hideMark/>
          </w:tcPr>
          <w:p w14:paraId="043DB55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lastRenderedPageBreak/>
              <w:t>55</w:t>
            </w:r>
          </w:p>
        </w:tc>
        <w:tc>
          <w:tcPr>
            <w:tcW w:w="0" w:type="auto"/>
            <w:shd w:val="clear" w:color="auto" w:fill="auto"/>
            <w:noWrap/>
            <w:vAlign w:val="bottom"/>
            <w:hideMark/>
          </w:tcPr>
          <w:p w14:paraId="4E627850"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Peprilus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paru</w:t>
            </w:r>
            <w:proofErr w:type="spellEnd"/>
          </w:p>
        </w:tc>
        <w:tc>
          <w:tcPr>
            <w:tcW w:w="0" w:type="auto"/>
            <w:shd w:val="clear" w:color="auto" w:fill="auto"/>
            <w:noWrap/>
            <w:vAlign w:val="bottom"/>
            <w:hideMark/>
          </w:tcPr>
          <w:p w14:paraId="32AE674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67BC32C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0.0096</w:t>
            </w:r>
          </w:p>
        </w:tc>
        <w:tc>
          <w:tcPr>
            <w:tcW w:w="0" w:type="auto"/>
            <w:shd w:val="clear" w:color="auto" w:fill="auto"/>
            <w:noWrap/>
            <w:vAlign w:val="bottom"/>
            <w:hideMark/>
          </w:tcPr>
          <w:p w14:paraId="39F4FA6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0.0074</w:t>
            </w:r>
          </w:p>
        </w:tc>
        <w:tc>
          <w:tcPr>
            <w:tcW w:w="0" w:type="auto"/>
            <w:shd w:val="clear" w:color="auto" w:fill="auto"/>
            <w:noWrap/>
            <w:vAlign w:val="bottom"/>
            <w:hideMark/>
          </w:tcPr>
          <w:p w14:paraId="0636E96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0.0057</w:t>
            </w:r>
          </w:p>
        </w:tc>
        <w:tc>
          <w:tcPr>
            <w:tcW w:w="0" w:type="auto"/>
            <w:shd w:val="clear" w:color="auto" w:fill="auto"/>
            <w:noWrap/>
            <w:vAlign w:val="bottom"/>
            <w:hideMark/>
          </w:tcPr>
          <w:p w14:paraId="03A5FAA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w:t>
            </w:r>
          </w:p>
        </w:tc>
        <w:tc>
          <w:tcPr>
            <w:tcW w:w="0" w:type="auto"/>
            <w:shd w:val="clear" w:color="auto" w:fill="auto"/>
            <w:noWrap/>
            <w:vAlign w:val="bottom"/>
            <w:hideMark/>
          </w:tcPr>
          <w:p w14:paraId="118D9C6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99.917%</w:t>
            </w:r>
          </w:p>
        </w:tc>
      </w:tr>
      <w:tr w:rsidR="00346B64" w:rsidRPr="00346B64" w14:paraId="3B2B02C2" w14:textId="77777777" w:rsidTr="00346B64">
        <w:trPr>
          <w:cantSplit/>
          <w:jc w:val="center"/>
        </w:trPr>
        <w:tc>
          <w:tcPr>
            <w:tcW w:w="0" w:type="auto"/>
            <w:shd w:val="clear" w:color="auto" w:fill="auto"/>
            <w:noWrap/>
            <w:vAlign w:val="bottom"/>
            <w:hideMark/>
          </w:tcPr>
          <w:p w14:paraId="60B9A93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56</w:t>
            </w:r>
          </w:p>
        </w:tc>
        <w:tc>
          <w:tcPr>
            <w:tcW w:w="0" w:type="auto"/>
            <w:shd w:val="clear" w:color="auto" w:fill="auto"/>
            <w:noWrap/>
            <w:vAlign w:val="bottom"/>
            <w:hideMark/>
          </w:tcPr>
          <w:p w14:paraId="4D9CDC53"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Porichthys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plectrodon</w:t>
            </w:r>
            <w:proofErr w:type="spellEnd"/>
          </w:p>
        </w:tc>
        <w:tc>
          <w:tcPr>
            <w:tcW w:w="0" w:type="auto"/>
            <w:shd w:val="clear" w:color="auto" w:fill="auto"/>
            <w:noWrap/>
            <w:vAlign w:val="bottom"/>
            <w:hideMark/>
          </w:tcPr>
          <w:p w14:paraId="15BD367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16DE622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6C68F2A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0.0026</w:t>
            </w:r>
          </w:p>
        </w:tc>
        <w:tc>
          <w:tcPr>
            <w:tcW w:w="0" w:type="auto"/>
            <w:shd w:val="clear" w:color="auto" w:fill="auto"/>
            <w:noWrap/>
            <w:vAlign w:val="bottom"/>
            <w:hideMark/>
          </w:tcPr>
          <w:p w14:paraId="11319AC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0.0057</w:t>
            </w:r>
          </w:p>
        </w:tc>
        <w:tc>
          <w:tcPr>
            <w:tcW w:w="0" w:type="auto"/>
            <w:shd w:val="clear" w:color="auto" w:fill="auto"/>
            <w:noWrap/>
            <w:vAlign w:val="bottom"/>
            <w:hideMark/>
          </w:tcPr>
          <w:p w14:paraId="370BA16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w:t>
            </w:r>
          </w:p>
        </w:tc>
        <w:tc>
          <w:tcPr>
            <w:tcW w:w="0" w:type="auto"/>
            <w:shd w:val="clear" w:color="auto" w:fill="auto"/>
            <w:noWrap/>
            <w:vAlign w:val="bottom"/>
            <w:hideMark/>
          </w:tcPr>
          <w:p w14:paraId="543CCA5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99.924%</w:t>
            </w:r>
          </w:p>
        </w:tc>
      </w:tr>
      <w:tr w:rsidR="00346B64" w:rsidRPr="00346B64" w14:paraId="07D0CE62" w14:textId="77777777" w:rsidTr="00346B64">
        <w:trPr>
          <w:cantSplit/>
          <w:jc w:val="center"/>
        </w:trPr>
        <w:tc>
          <w:tcPr>
            <w:tcW w:w="0" w:type="auto"/>
            <w:shd w:val="clear" w:color="auto" w:fill="auto"/>
            <w:noWrap/>
            <w:vAlign w:val="bottom"/>
            <w:hideMark/>
          </w:tcPr>
          <w:p w14:paraId="7C15AB2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57</w:t>
            </w:r>
          </w:p>
        </w:tc>
        <w:tc>
          <w:tcPr>
            <w:tcW w:w="0" w:type="auto"/>
            <w:shd w:val="clear" w:color="auto" w:fill="auto"/>
            <w:noWrap/>
            <w:vAlign w:val="bottom"/>
            <w:hideMark/>
          </w:tcPr>
          <w:p w14:paraId="66551AB0"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Etrumens</w:t>
            </w:r>
            <w:proofErr w:type="spellEnd"/>
            <w:r w:rsidRPr="00346B64">
              <w:rPr>
                <w:rFonts w:eastAsia="Times New Roman" w:cs="Times New Roman"/>
                <w:color w:val="000000"/>
                <w:sz w:val="20"/>
                <w:szCs w:val="20"/>
              </w:rPr>
              <w:t xml:space="preserve"> teres</w:t>
            </w:r>
          </w:p>
        </w:tc>
        <w:tc>
          <w:tcPr>
            <w:tcW w:w="0" w:type="auto"/>
            <w:shd w:val="clear" w:color="auto" w:fill="auto"/>
            <w:noWrap/>
            <w:vAlign w:val="bottom"/>
            <w:hideMark/>
          </w:tcPr>
          <w:p w14:paraId="69EDD27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0.0048</w:t>
            </w:r>
          </w:p>
        </w:tc>
        <w:tc>
          <w:tcPr>
            <w:tcW w:w="0" w:type="auto"/>
            <w:shd w:val="clear" w:color="auto" w:fill="auto"/>
            <w:noWrap/>
            <w:vAlign w:val="bottom"/>
            <w:hideMark/>
          </w:tcPr>
          <w:p w14:paraId="63AF003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4BA8C6B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0.0077</w:t>
            </w:r>
          </w:p>
        </w:tc>
        <w:tc>
          <w:tcPr>
            <w:tcW w:w="0" w:type="auto"/>
            <w:shd w:val="clear" w:color="auto" w:fill="auto"/>
            <w:noWrap/>
            <w:vAlign w:val="bottom"/>
            <w:hideMark/>
          </w:tcPr>
          <w:p w14:paraId="24DBB71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0.0042</w:t>
            </w:r>
          </w:p>
        </w:tc>
        <w:tc>
          <w:tcPr>
            <w:tcW w:w="0" w:type="auto"/>
            <w:shd w:val="clear" w:color="auto" w:fill="auto"/>
            <w:noWrap/>
            <w:vAlign w:val="bottom"/>
            <w:hideMark/>
          </w:tcPr>
          <w:p w14:paraId="1C0CB79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w:t>
            </w:r>
          </w:p>
        </w:tc>
        <w:tc>
          <w:tcPr>
            <w:tcW w:w="0" w:type="auto"/>
            <w:shd w:val="clear" w:color="auto" w:fill="auto"/>
            <w:noWrap/>
            <w:vAlign w:val="bottom"/>
            <w:hideMark/>
          </w:tcPr>
          <w:p w14:paraId="2EEAFBF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99.929%</w:t>
            </w:r>
          </w:p>
        </w:tc>
      </w:tr>
      <w:tr w:rsidR="00346B64" w:rsidRPr="00346B64" w14:paraId="320AA5B4" w14:textId="77777777" w:rsidTr="00346B64">
        <w:trPr>
          <w:cantSplit/>
          <w:jc w:val="center"/>
        </w:trPr>
        <w:tc>
          <w:tcPr>
            <w:tcW w:w="0" w:type="auto"/>
            <w:shd w:val="clear" w:color="auto" w:fill="auto"/>
            <w:noWrap/>
            <w:vAlign w:val="bottom"/>
            <w:hideMark/>
          </w:tcPr>
          <w:p w14:paraId="708A3A0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58</w:t>
            </w:r>
          </w:p>
        </w:tc>
        <w:tc>
          <w:tcPr>
            <w:tcW w:w="0" w:type="auto"/>
            <w:shd w:val="clear" w:color="auto" w:fill="auto"/>
            <w:noWrap/>
            <w:vAlign w:val="bottom"/>
            <w:hideMark/>
          </w:tcPr>
          <w:p w14:paraId="01E1E443"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Porichthys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porosissimus</w:t>
            </w:r>
            <w:proofErr w:type="spellEnd"/>
          </w:p>
        </w:tc>
        <w:tc>
          <w:tcPr>
            <w:tcW w:w="0" w:type="auto"/>
            <w:shd w:val="clear" w:color="auto" w:fill="auto"/>
            <w:noWrap/>
            <w:vAlign w:val="bottom"/>
            <w:hideMark/>
          </w:tcPr>
          <w:p w14:paraId="51FE823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BD6EB8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6F1564B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0.0050</w:t>
            </w:r>
          </w:p>
        </w:tc>
        <w:tc>
          <w:tcPr>
            <w:tcW w:w="0" w:type="auto"/>
            <w:shd w:val="clear" w:color="auto" w:fill="auto"/>
            <w:noWrap/>
            <w:vAlign w:val="bottom"/>
            <w:hideMark/>
          </w:tcPr>
          <w:p w14:paraId="22C5AAC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0.0041</w:t>
            </w:r>
          </w:p>
        </w:tc>
        <w:tc>
          <w:tcPr>
            <w:tcW w:w="0" w:type="auto"/>
            <w:shd w:val="clear" w:color="auto" w:fill="auto"/>
            <w:noWrap/>
            <w:vAlign w:val="bottom"/>
            <w:hideMark/>
          </w:tcPr>
          <w:p w14:paraId="1436711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w:t>
            </w:r>
          </w:p>
        </w:tc>
        <w:tc>
          <w:tcPr>
            <w:tcW w:w="0" w:type="auto"/>
            <w:shd w:val="clear" w:color="auto" w:fill="auto"/>
            <w:noWrap/>
            <w:vAlign w:val="bottom"/>
            <w:hideMark/>
          </w:tcPr>
          <w:p w14:paraId="079D211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99.934%</w:t>
            </w:r>
          </w:p>
        </w:tc>
      </w:tr>
      <w:tr w:rsidR="00346B64" w:rsidRPr="00346B64" w14:paraId="5A4BECBE" w14:textId="77777777" w:rsidTr="00346B64">
        <w:trPr>
          <w:cantSplit/>
          <w:jc w:val="center"/>
        </w:trPr>
        <w:tc>
          <w:tcPr>
            <w:tcW w:w="0" w:type="auto"/>
            <w:shd w:val="clear" w:color="auto" w:fill="auto"/>
            <w:noWrap/>
            <w:vAlign w:val="bottom"/>
            <w:hideMark/>
          </w:tcPr>
          <w:p w14:paraId="5D83AF0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59</w:t>
            </w:r>
          </w:p>
        </w:tc>
        <w:tc>
          <w:tcPr>
            <w:tcW w:w="0" w:type="auto"/>
            <w:shd w:val="clear" w:color="auto" w:fill="auto"/>
            <w:noWrap/>
            <w:vAlign w:val="bottom"/>
            <w:hideMark/>
          </w:tcPr>
          <w:p w14:paraId="1FDE61B5"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Menippe </w:t>
            </w:r>
            <w:proofErr w:type="spellStart"/>
            <w:r w:rsidRPr="00346B64">
              <w:rPr>
                <w:rFonts w:eastAsia="Times New Roman" w:cs="Times New Roman"/>
                <w:color w:val="000000"/>
                <w:sz w:val="20"/>
                <w:szCs w:val="20"/>
              </w:rPr>
              <w:t>adina</w:t>
            </w:r>
            <w:proofErr w:type="spellEnd"/>
          </w:p>
        </w:tc>
        <w:tc>
          <w:tcPr>
            <w:tcW w:w="0" w:type="auto"/>
            <w:shd w:val="clear" w:color="auto" w:fill="auto"/>
            <w:noWrap/>
            <w:vAlign w:val="bottom"/>
            <w:hideMark/>
          </w:tcPr>
          <w:p w14:paraId="31571F2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0.0048</w:t>
            </w:r>
          </w:p>
        </w:tc>
        <w:tc>
          <w:tcPr>
            <w:tcW w:w="0" w:type="auto"/>
            <w:shd w:val="clear" w:color="auto" w:fill="auto"/>
            <w:noWrap/>
            <w:vAlign w:val="bottom"/>
            <w:hideMark/>
          </w:tcPr>
          <w:p w14:paraId="76527F5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55ED2A7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0.0051</w:t>
            </w:r>
          </w:p>
        </w:tc>
        <w:tc>
          <w:tcPr>
            <w:tcW w:w="0" w:type="auto"/>
            <w:shd w:val="clear" w:color="auto" w:fill="auto"/>
            <w:noWrap/>
            <w:vAlign w:val="bottom"/>
            <w:hideMark/>
          </w:tcPr>
          <w:p w14:paraId="0681FD1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0.0033</w:t>
            </w:r>
          </w:p>
        </w:tc>
        <w:tc>
          <w:tcPr>
            <w:tcW w:w="0" w:type="auto"/>
            <w:shd w:val="clear" w:color="auto" w:fill="auto"/>
            <w:noWrap/>
            <w:vAlign w:val="bottom"/>
            <w:hideMark/>
          </w:tcPr>
          <w:p w14:paraId="43D7B64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w:t>
            </w:r>
          </w:p>
        </w:tc>
        <w:tc>
          <w:tcPr>
            <w:tcW w:w="0" w:type="auto"/>
            <w:shd w:val="clear" w:color="auto" w:fill="auto"/>
            <w:noWrap/>
            <w:vAlign w:val="bottom"/>
            <w:hideMark/>
          </w:tcPr>
          <w:p w14:paraId="4579520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99.938%</w:t>
            </w:r>
          </w:p>
        </w:tc>
      </w:tr>
      <w:tr w:rsidR="00346B64" w:rsidRPr="00346B64" w14:paraId="433A273B" w14:textId="77777777" w:rsidTr="00346B64">
        <w:trPr>
          <w:cantSplit/>
          <w:jc w:val="center"/>
        </w:trPr>
        <w:tc>
          <w:tcPr>
            <w:tcW w:w="0" w:type="auto"/>
            <w:shd w:val="clear" w:color="auto" w:fill="auto"/>
            <w:noWrap/>
            <w:vAlign w:val="bottom"/>
            <w:hideMark/>
          </w:tcPr>
          <w:p w14:paraId="2DC622F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60</w:t>
            </w:r>
          </w:p>
        </w:tc>
        <w:tc>
          <w:tcPr>
            <w:tcW w:w="0" w:type="auto"/>
            <w:shd w:val="clear" w:color="auto" w:fill="auto"/>
            <w:noWrap/>
            <w:vAlign w:val="bottom"/>
            <w:hideMark/>
          </w:tcPr>
          <w:p w14:paraId="2537634D"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Trichiurus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lepturus</w:t>
            </w:r>
            <w:proofErr w:type="spellEnd"/>
          </w:p>
        </w:tc>
        <w:tc>
          <w:tcPr>
            <w:tcW w:w="0" w:type="auto"/>
            <w:shd w:val="clear" w:color="auto" w:fill="auto"/>
            <w:noWrap/>
            <w:vAlign w:val="bottom"/>
            <w:hideMark/>
          </w:tcPr>
          <w:p w14:paraId="58E93C1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6B3244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0.0048</w:t>
            </w:r>
          </w:p>
        </w:tc>
        <w:tc>
          <w:tcPr>
            <w:tcW w:w="0" w:type="auto"/>
            <w:shd w:val="clear" w:color="auto" w:fill="auto"/>
            <w:noWrap/>
            <w:vAlign w:val="bottom"/>
            <w:hideMark/>
          </w:tcPr>
          <w:p w14:paraId="2182D30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0.0026</w:t>
            </w:r>
          </w:p>
        </w:tc>
        <w:tc>
          <w:tcPr>
            <w:tcW w:w="0" w:type="auto"/>
            <w:shd w:val="clear" w:color="auto" w:fill="auto"/>
            <w:noWrap/>
            <w:vAlign w:val="bottom"/>
            <w:hideMark/>
          </w:tcPr>
          <w:p w14:paraId="32E60E8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0.0033</w:t>
            </w:r>
          </w:p>
        </w:tc>
        <w:tc>
          <w:tcPr>
            <w:tcW w:w="0" w:type="auto"/>
            <w:shd w:val="clear" w:color="auto" w:fill="auto"/>
            <w:noWrap/>
            <w:vAlign w:val="bottom"/>
            <w:hideMark/>
          </w:tcPr>
          <w:p w14:paraId="3EC8353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w:t>
            </w:r>
          </w:p>
        </w:tc>
        <w:tc>
          <w:tcPr>
            <w:tcW w:w="0" w:type="auto"/>
            <w:shd w:val="clear" w:color="auto" w:fill="auto"/>
            <w:noWrap/>
            <w:vAlign w:val="bottom"/>
            <w:hideMark/>
          </w:tcPr>
          <w:p w14:paraId="21AE9FE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99.943%</w:t>
            </w:r>
          </w:p>
        </w:tc>
      </w:tr>
      <w:tr w:rsidR="00346B64" w:rsidRPr="00346B64" w14:paraId="577E01CC" w14:textId="77777777" w:rsidTr="00346B64">
        <w:trPr>
          <w:cantSplit/>
          <w:jc w:val="center"/>
        </w:trPr>
        <w:tc>
          <w:tcPr>
            <w:tcW w:w="0" w:type="auto"/>
            <w:shd w:val="clear" w:color="auto" w:fill="auto"/>
            <w:noWrap/>
            <w:vAlign w:val="bottom"/>
            <w:hideMark/>
          </w:tcPr>
          <w:p w14:paraId="28FFDDF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61</w:t>
            </w:r>
          </w:p>
        </w:tc>
        <w:tc>
          <w:tcPr>
            <w:tcW w:w="0" w:type="auto"/>
            <w:shd w:val="clear" w:color="auto" w:fill="auto"/>
            <w:noWrap/>
            <w:vAlign w:val="bottom"/>
            <w:hideMark/>
          </w:tcPr>
          <w:p w14:paraId="7AF45820"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Morone saxatilis</w:t>
            </w:r>
          </w:p>
        </w:tc>
        <w:tc>
          <w:tcPr>
            <w:tcW w:w="0" w:type="auto"/>
            <w:shd w:val="clear" w:color="auto" w:fill="auto"/>
            <w:noWrap/>
            <w:vAlign w:val="bottom"/>
            <w:hideMark/>
          </w:tcPr>
          <w:p w14:paraId="0AE5B15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28D06DA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5F0AA75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0.0050</w:t>
            </w:r>
          </w:p>
        </w:tc>
        <w:tc>
          <w:tcPr>
            <w:tcW w:w="0" w:type="auto"/>
            <w:shd w:val="clear" w:color="auto" w:fill="auto"/>
            <w:noWrap/>
            <w:vAlign w:val="bottom"/>
            <w:hideMark/>
          </w:tcPr>
          <w:p w14:paraId="36C24CA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0.0032</w:t>
            </w:r>
          </w:p>
        </w:tc>
        <w:tc>
          <w:tcPr>
            <w:tcW w:w="0" w:type="auto"/>
            <w:shd w:val="clear" w:color="auto" w:fill="auto"/>
            <w:noWrap/>
            <w:vAlign w:val="bottom"/>
            <w:hideMark/>
          </w:tcPr>
          <w:p w14:paraId="5703AEA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w:t>
            </w:r>
          </w:p>
        </w:tc>
        <w:tc>
          <w:tcPr>
            <w:tcW w:w="0" w:type="auto"/>
            <w:shd w:val="clear" w:color="auto" w:fill="auto"/>
            <w:noWrap/>
            <w:vAlign w:val="bottom"/>
            <w:hideMark/>
          </w:tcPr>
          <w:p w14:paraId="434F626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99.947%</w:t>
            </w:r>
          </w:p>
        </w:tc>
      </w:tr>
      <w:tr w:rsidR="00346B64" w:rsidRPr="00346B64" w14:paraId="2E266999" w14:textId="77777777" w:rsidTr="00346B64">
        <w:trPr>
          <w:cantSplit/>
          <w:jc w:val="center"/>
        </w:trPr>
        <w:tc>
          <w:tcPr>
            <w:tcW w:w="0" w:type="auto"/>
            <w:shd w:val="clear" w:color="auto" w:fill="auto"/>
            <w:noWrap/>
            <w:vAlign w:val="bottom"/>
            <w:hideMark/>
          </w:tcPr>
          <w:p w14:paraId="1817D1C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62</w:t>
            </w:r>
          </w:p>
        </w:tc>
        <w:tc>
          <w:tcPr>
            <w:tcW w:w="0" w:type="auto"/>
            <w:shd w:val="clear" w:color="auto" w:fill="auto"/>
            <w:noWrap/>
            <w:vAlign w:val="bottom"/>
            <w:hideMark/>
          </w:tcPr>
          <w:p w14:paraId="64D814B0"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Prionotus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tribulus</w:t>
            </w:r>
            <w:proofErr w:type="spellEnd"/>
          </w:p>
        </w:tc>
        <w:tc>
          <w:tcPr>
            <w:tcW w:w="0" w:type="auto"/>
            <w:shd w:val="clear" w:color="auto" w:fill="auto"/>
            <w:noWrap/>
            <w:vAlign w:val="bottom"/>
            <w:hideMark/>
          </w:tcPr>
          <w:p w14:paraId="509E89C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6D17F84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0.0049</w:t>
            </w:r>
          </w:p>
        </w:tc>
        <w:tc>
          <w:tcPr>
            <w:tcW w:w="0" w:type="auto"/>
            <w:shd w:val="clear" w:color="auto" w:fill="auto"/>
            <w:noWrap/>
            <w:vAlign w:val="bottom"/>
            <w:hideMark/>
          </w:tcPr>
          <w:p w14:paraId="4B9C67A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4A40490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0.0032</w:t>
            </w:r>
          </w:p>
        </w:tc>
        <w:tc>
          <w:tcPr>
            <w:tcW w:w="0" w:type="auto"/>
            <w:shd w:val="clear" w:color="auto" w:fill="auto"/>
            <w:noWrap/>
            <w:vAlign w:val="bottom"/>
            <w:hideMark/>
          </w:tcPr>
          <w:p w14:paraId="1F3D8A1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w:t>
            </w:r>
          </w:p>
        </w:tc>
        <w:tc>
          <w:tcPr>
            <w:tcW w:w="0" w:type="auto"/>
            <w:shd w:val="clear" w:color="auto" w:fill="auto"/>
            <w:noWrap/>
            <w:vAlign w:val="bottom"/>
            <w:hideMark/>
          </w:tcPr>
          <w:p w14:paraId="16E6C52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99.951%</w:t>
            </w:r>
          </w:p>
        </w:tc>
      </w:tr>
      <w:tr w:rsidR="00346B64" w:rsidRPr="00346B64" w14:paraId="2658957E" w14:textId="77777777" w:rsidTr="00346B64">
        <w:trPr>
          <w:cantSplit/>
          <w:jc w:val="center"/>
        </w:trPr>
        <w:tc>
          <w:tcPr>
            <w:tcW w:w="0" w:type="auto"/>
            <w:shd w:val="clear" w:color="auto" w:fill="auto"/>
            <w:noWrap/>
            <w:vAlign w:val="bottom"/>
            <w:hideMark/>
          </w:tcPr>
          <w:p w14:paraId="12ADD2C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63</w:t>
            </w:r>
          </w:p>
        </w:tc>
        <w:tc>
          <w:tcPr>
            <w:tcW w:w="0" w:type="auto"/>
            <w:shd w:val="clear" w:color="auto" w:fill="auto"/>
            <w:noWrap/>
            <w:vAlign w:val="bottom"/>
            <w:hideMark/>
          </w:tcPr>
          <w:p w14:paraId="317CA923"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Trachinotus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falcatus</w:t>
            </w:r>
            <w:proofErr w:type="spellEnd"/>
          </w:p>
        </w:tc>
        <w:tc>
          <w:tcPr>
            <w:tcW w:w="0" w:type="auto"/>
            <w:shd w:val="clear" w:color="auto" w:fill="auto"/>
            <w:noWrap/>
            <w:vAlign w:val="bottom"/>
            <w:hideMark/>
          </w:tcPr>
          <w:p w14:paraId="1671731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1958145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0.0049</w:t>
            </w:r>
          </w:p>
        </w:tc>
        <w:tc>
          <w:tcPr>
            <w:tcW w:w="0" w:type="auto"/>
            <w:shd w:val="clear" w:color="auto" w:fill="auto"/>
            <w:noWrap/>
            <w:vAlign w:val="bottom"/>
            <w:hideMark/>
          </w:tcPr>
          <w:p w14:paraId="63120EA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46C9C2F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0.0032</w:t>
            </w:r>
          </w:p>
        </w:tc>
        <w:tc>
          <w:tcPr>
            <w:tcW w:w="0" w:type="auto"/>
            <w:shd w:val="clear" w:color="auto" w:fill="auto"/>
            <w:noWrap/>
            <w:vAlign w:val="bottom"/>
            <w:hideMark/>
          </w:tcPr>
          <w:p w14:paraId="454A29F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w:t>
            </w:r>
          </w:p>
        </w:tc>
        <w:tc>
          <w:tcPr>
            <w:tcW w:w="0" w:type="auto"/>
            <w:shd w:val="clear" w:color="auto" w:fill="auto"/>
            <w:noWrap/>
            <w:vAlign w:val="bottom"/>
            <w:hideMark/>
          </w:tcPr>
          <w:p w14:paraId="4938E29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99.955%</w:t>
            </w:r>
          </w:p>
        </w:tc>
      </w:tr>
      <w:tr w:rsidR="00346B64" w:rsidRPr="00346B64" w14:paraId="0CF12458" w14:textId="77777777" w:rsidTr="00346B64">
        <w:trPr>
          <w:cantSplit/>
          <w:jc w:val="center"/>
        </w:trPr>
        <w:tc>
          <w:tcPr>
            <w:tcW w:w="0" w:type="auto"/>
            <w:shd w:val="clear" w:color="auto" w:fill="auto"/>
            <w:noWrap/>
            <w:vAlign w:val="bottom"/>
            <w:hideMark/>
          </w:tcPr>
          <w:p w14:paraId="2F6BBAD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64</w:t>
            </w:r>
          </w:p>
        </w:tc>
        <w:tc>
          <w:tcPr>
            <w:tcW w:w="0" w:type="auto"/>
            <w:shd w:val="clear" w:color="auto" w:fill="auto"/>
            <w:noWrap/>
            <w:vAlign w:val="bottom"/>
            <w:hideMark/>
          </w:tcPr>
          <w:p w14:paraId="52EADF08"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Sardinella </w:t>
            </w:r>
            <w:proofErr w:type="spellStart"/>
            <w:r w:rsidRPr="00346B64">
              <w:rPr>
                <w:rFonts w:eastAsia="Times New Roman" w:cs="Times New Roman"/>
                <w:color w:val="000000"/>
                <w:sz w:val="20"/>
                <w:szCs w:val="20"/>
              </w:rPr>
              <w:t>aurita</w:t>
            </w:r>
            <w:proofErr w:type="spellEnd"/>
          </w:p>
        </w:tc>
        <w:tc>
          <w:tcPr>
            <w:tcW w:w="0" w:type="auto"/>
            <w:shd w:val="clear" w:color="auto" w:fill="auto"/>
            <w:noWrap/>
            <w:vAlign w:val="bottom"/>
            <w:hideMark/>
          </w:tcPr>
          <w:p w14:paraId="177B207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6998E73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29EB2A7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0.0050</w:t>
            </w:r>
          </w:p>
        </w:tc>
        <w:tc>
          <w:tcPr>
            <w:tcW w:w="0" w:type="auto"/>
            <w:shd w:val="clear" w:color="auto" w:fill="auto"/>
            <w:noWrap/>
            <w:vAlign w:val="bottom"/>
            <w:hideMark/>
          </w:tcPr>
          <w:p w14:paraId="3DC89F8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0.0025</w:t>
            </w:r>
          </w:p>
        </w:tc>
        <w:tc>
          <w:tcPr>
            <w:tcW w:w="0" w:type="auto"/>
            <w:shd w:val="clear" w:color="auto" w:fill="auto"/>
            <w:noWrap/>
            <w:vAlign w:val="bottom"/>
            <w:hideMark/>
          </w:tcPr>
          <w:p w14:paraId="549D9DE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w:t>
            </w:r>
          </w:p>
        </w:tc>
        <w:tc>
          <w:tcPr>
            <w:tcW w:w="0" w:type="auto"/>
            <w:shd w:val="clear" w:color="auto" w:fill="auto"/>
            <w:noWrap/>
            <w:vAlign w:val="bottom"/>
            <w:hideMark/>
          </w:tcPr>
          <w:p w14:paraId="3DC014F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99.958%</w:t>
            </w:r>
          </w:p>
        </w:tc>
      </w:tr>
      <w:tr w:rsidR="00346B64" w:rsidRPr="00346B64" w14:paraId="7B57D66C" w14:textId="77777777" w:rsidTr="00346B64">
        <w:trPr>
          <w:cantSplit/>
          <w:jc w:val="center"/>
        </w:trPr>
        <w:tc>
          <w:tcPr>
            <w:tcW w:w="0" w:type="auto"/>
            <w:shd w:val="clear" w:color="auto" w:fill="auto"/>
            <w:noWrap/>
            <w:vAlign w:val="bottom"/>
            <w:hideMark/>
          </w:tcPr>
          <w:p w14:paraId="1A0C0AE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65</w:t>
            </w:r>
          </w:p>
        </w:tc>
        <w:tc>
          <w:tcPr>
            <w:tcW w:w="0" w:type="auto"/>
            <w:shd w:val="clear" w:color="auto" w:fill="auto"/>
            <w:noWrap/>
            <w:vAlign w:val="bottom"/>
            <w:hideMark/>
          </w:tcPr>
          <w:p w14:paraId="5B0C0076"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Lutjanus griseus</w:t>
            </w:r>
          </w:p>
        </w:tc>
        <w:tc>
          <w:tcPr>
            <w:tcW w:w="0" w:type="auto"/>
            <w:shd w:val="clear" w:color="auto" w:fill="auto"/>
            <w:noWrap/>
            <w:vAlign w:val="bottom"/>
            <w:hideMark/>
          </w:tcPr>
          <w:p w14:paraId="767A8AF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5631958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4742ECB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0.0050</w:t>
            </w:r>
          </w:p>
        </w:tc>
        <w:tc>
          <w:tcPr>
            <w:tcW w:w="0" w:type="auto"/>
            <w:shd w:val="clear" w:color="auto" w:fill="auto"/>
            <w:noWrap/>
            <w:vAlign w:val="bottom"/>
            <w:hideMark/>
          </w:tcPr>
          <w:p w14:paraId="6D7FB53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0.0025</w:t>
            </w:r>
          </w:p>
        </w:tc>
        <w:tc>
          <w:tcPr>
            <w:tcW w:w="0" w:type="auto"/>
            <w:shd w:val="clear" w:color="auto" w:fill="auto"/>
            <w:noWrap/>
            <w:vAlign w:val="bottom"/>
            <w:hideMark/>
          </w:tcPr>
          <w:p w14:paraId="5757FA8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w:t>
            </w:r>
          </w:p>
        </w:tc>
        <w:tc>
          <w:tcPr>
            <w:tcW w:w="0" w:type="auto"/>
            <w:shd w:val="clear" w:color="auto" w:fill="auto"/>
            <w:noWrap/>
            <w:vAlign w:val="bottom"/>
            <w:hideMark/>
          </w:tcPr>
          <w:p w14:paraId="653347D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99.961%</w:t>
            </w:r>
          </w:p>
        </w:tc>
      </w:tr>
      <w:tr w:rsidR="00346B64" w:rsidRPr="00346B64" w14:paraId="3F8FB66E" w14:textId="77777777" w:rsidTr="00346B64">
        <w:trPr>
          <w:cantSplit/>
          <w:jc w:val="center"/>
        </w:trPr>
        <w:tc>
          <w:tcPr>
            <w:tcW w:w="0" w:type="auto"/>
            <w:shd w:val="clear" w:color="auto" w:fill="auto"/>
            <w:noWrap/>
            <w:vAlign w:val="bottom"/>
            <w:hideMark/>
          </w:tcPr>
          <w:p w14:paraId="73C9ECD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66</w:t>
            </w:r>
          </w:p>
        </w:tc>
        <w:tc>
          <w:tcPr>
            <w:tcW w:w="0" w:type="auto"/>
            <w:shd w:val="clear" w:color="auto" w:fill="auto"/>
            <w:noWrap/>
            <w:vAlign w:val="bottom"/>
            <w:hideMark/>
          </w:tcPr>
          <w:p w14:paraId="248FB479"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Lobotes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surinamensis</w:t>
            </w:r>
            <w:proofErr w:type="spellEnd"/>
          </w:p>
        </w:tc>
        <w:tc>
          <w:tcPr>
            <w:tcW w:w="0" w:type="auto"/>
            <w:shd w:val="clear" w:color="auto" w:fill="auto"/>
            <w:noWrap/>
            <w:vAlign w:val="bottom"/>
            <w:hideMark/>
          </w:tcPr>
          <w:p w14:paraId="380B3AA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1D526E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943364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0.0048</w:t>
            </w:r>
          </w:p>
        </w:tc>
        <w:tc>
          <w:tcPr>
            <w:tcW w:w="0" w:type="auto"/>
            <w:shd w:val="clear" w:color="auto" w:fill="auto"/>
            <w:noWrap/>
            <w:vAlign w:val="bottom"/>
            <w:hideMark/>
          </w:tcPr>
          <w:p w14:paraId="7286160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1D07513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w:t>
            </w:r>
          </w:p>
        </w:tc>
        <w:tc>
          <w:tcPr>
            <w:tcW w:w="0" w:type="auto"/>
            <w:shd w:val="clear" w:color="auto" w:fill="auto"/>
            <w:noWrap/>
            <w:vAlign w:val="bottom"/>
            <w:hideMark/>
          </w:tcPr>
          <w:p w14:paraId="3CC3D35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99.964%</w:t>
            </w:r>
          </w:p>
        </w:tc>
      </w:tr>
      <w:tr w:rsidR="00346B64" w:rsidRPr="00346B64" w14:paraId="54CF595A" w14:textId="77777777" w:rsidTr="00346B64">
        <w:trPr>
          <w:cantSplit/>
          <w:jc w:val="center"/>
        </w:trPr>
        <w:tc>
          <w:tcPr>
            <w:tcW w:w="0" w:type="auto"/>
            <w:shd w:val="clear" w:color="auto" w:fill="auto"/>
            <w:noWrap/>
            <w:vAlign w:val="bottom"/>
            <w:hideMark/>
          </w:tcPr>
          <w:p w14:paraId="07565D2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67</w:t>
            </w:r>
          </w:p>
        </w:tc>
        <w:tc>
          <w:tcPr>
            <w:tcW w:w="0" w:type="auto"/>
            <w:shd w:val="clear" w:color="auto" w:fill="auto"/>
            <w:noWrap/>
            <w:vAlign w:val="bottom"/>
            <w:hideMark/>
          </w:tcPr>
          <w:p w14:paraId="17413834"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Clupeidae</w:t>
            </w:r>
            <w:proofErr w:type="spellEnd"/>
          </w:p>
        </w:tc>
        <w:tc>
          <w:tcPr>
            <w:tcW w:w="0" w:type="auto"/>
            <w:shd w:val="clear" w:color="auto" w:fill="auto"/>
            <w:noWrap/>
            <w:vAlign w:val="bottom"/>
            <w:hideMark/>
          </w:tcPr>
          <w:p w14:paraId="3C15E6D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F46095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CE242A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7F22C80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7461389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w:t>
            </w:r>
          </w:p>
        </w:tc>
        <w:tc>
          <w:tcPr>
            <w:tcW w:w="0" w:type="auto"/>
            <w:shd w:val="clear" w:color="auto" w:fill="auto"/>
            <w:noWrap/>
            <w:vAlign w:val="bottom"/>
            <w:hideMark/>
          </w:tcPr>
          <w:p w14:paraId="50C5F18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99.967%</w:t>
            </w:r>
          </w:p>
        </w:tc>
      </w:tr>
      <w:tr w:rsidR="00346B64" w:rsidRPr="00346B64" w14:paraId="78B763D4" w14:textId="77777777" w:rsidTr="00346B64">
        <w:trPr>
          <w:cantSplit/>
          <w:jc w:val="center"/>
        </w:trPr>
        <w:tc>
          <w:tcPr>
            <w:tcW w:w="0" w:type="auto"/>
            <w:shd w:val="clear" w:color="auto" w:fill="auto"/>
            <w:noWrap/>
            <w:vAlign w:val="bottom"/>
            <w:hideMark/>
          </w:tcPr>
          <w:p w14:paraId="31A3A9F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68</w:t>
            </w:r>
          </w:p>
        </w:tc>
        <w:tc>
          <w:tcPr>
            <w:tcW w:w="0" w:type="auto"/>
            <w:shd w:val="clear" w:color="auto" w:fill="auto"/>
            <w:noWrap/>
            <w:vAlign w:val="bottom"/>
            <w:hideMark/>
          </w:tcPr>
          <w:p w14:paraId="6EBC1B28"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Echeneis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naucrates</w:t>
            </w:r>
            <w:proofErr w:type="spellEnd"/>
          </w:p>
        </w:tc>
        <w:tc>
          <w:tcPr>
            <w:tcW w:w="0" w:type="auto"/>
            <w:shd w:val="clear" w:color="auto" w:fill="auto"/>
            <w:noWrap/>
            <w:vAlign w:val="bottom"/>
            <w:hideMark/>
          </w:tcPr>
          <w:p w14:paraId="416AB0B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350B090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0365CDC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7394E1C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31A7556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w:t>
            </w:r>
          </w:p>
        </w:tc>
        <w:tc>
          <w:tcPr>
            <w:tcW w:w="0" w:type="auto"/>
            <w:shd w:val="clear" w:color="auto" w:fill="auto"/>
            <w:noWrap/>
            <w:vAlign w:val="bottom"/>
            <w:hideMark/>
          </w:tcPr>
          <w:p w14:paraId="7B83574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99.970%</w:t>
            </w:r>
          </w:p>
        </w:tc>
      </w:tr>
      <w:tr w:rsidR="00346B64" w:rsidRPr="00346B64" w14:paraId="061BAD22" w14:textId="77777777" w:rsidTr="00346B64">
        <w:trPr>
          <w:cantSplit/>
          <w:jc w:val="center"/>
        </w:trPr>
        <w:tc>
          <w:tcPr>
            <w:tcW w:w="0" w:type="auto"/>
            <w:shd w:val="clear" w:color="auto" w:fill="auto"/>
            <w:noWrap/>
            <w:vAlign w:val="bottom"/>
            <w:hideMark/>
          </w:tcPr>
          <w:p w14:paraId="2E7DA8B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69</w:t>
            </w:r>
          </w:p>
        </w:tc>
        <w:tc>
          <w:tcPr>
            <w:tcW w:w="0" w:type="auto"/>
            <w:shd w:val="clear" w:color="auto" w:fill="auto"/>
            <w:noWrap/>
            <w:vAlign w:val="bottom"/>
            <w:hideMark/>
          </w:tcPr>
          <w:p w14:paraId="25BF23B8"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Strongylura</w:t>
            </w:r>
            <w:proofErr w:type="spellEnd"/>
            <w:r w:rsidRPr="00346B64">
              <w:rPr>
                <w:rFonts w:eastAsia="Times New Roman" w:cs="Times New Roman"/>
                <w:color w:val="000000"/>
                <w:sz w:val="20"/>
                <w:szCs w:val="20"/>
              </w:rPr>
              <w:t xml:space="preserve"> marina</w:t>
            </w:r>
          </w:p>
        </w:tc>
        <w:tc>
          <w:tcPr>
            <w:tcW w:w="0" w:type="auto"/>
            <w:shd w:val="clear" w:color="auto" w:fill="auto"/>
            <w:noWrap/>
            <w:vAlign w:val="bottom"/>
            <w:hideMark/>
          </w:tcPr>
          <w:p w14:paraId="30CA012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0.0072</w:t>
            </w:r>
          </w:p>
        </w:tc>
        <w:tc>
          <w:tcPr>
            <w:tcW w:w="0" w:type="auto"/>
            <w:shd w:val="clear" w:color="auto" w:fill="auto"/>
            <w:noWrap/>
            <w:vAlign w:val="bottom"/>
            <w:hideMark/>
          </w:tcPr>
          <w:p w14:paraId="509A9DD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56A714A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62D1388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F73047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w:t>
            </w:r>
          </w:p>
        </w:tc>
        <w:tc>
          <w:tcPr>
            <w:tcW w:w="0" w:type="auto"/>
            <w:shd w:val="clear" w:color="auto" w:fill="auto"/>
            <w:noWrap/>
            <w:vAlign w:val="bottom"/>
            <w:hideMark/>
          </w:tcPr>
          <w:p w14:paraId="4A7F062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99.973%</w:t>
            </w:r>
          </w:p>
        </w:tc>
      </w:tr>
      <w:tr w:rsidR="00346B64" w:rsidRPr="00346B64" w14:paraId="27CC5F5D" w14:textId="77777777" w:rsidTr="00346B64">
        <w:trPr>
          <w:cantSplit/>
          <w:jc w:val="center"/>
        </w:trPr>
        <w:tc>
          <w:tcPr>
            <w:tcW w:w="0" w:type="auto"/>
            <w:shd w:val="clear" w:color="auto" w:fill="auto"/>
            <w:noWrap/>
            <w:vAlign w:val="bottom"/>
            <w:hideMark/>
          </w:tcPr>
          <w:p w14:paraId="6ECDB63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70</w:t>
            </w:r>
          </w:p>
        </w:tc>
        <w:tc>
          <w:tcPr>
            <w:tcW w:w="0" w:type="auto"/>
            <w:shd w:val="clear" w:color="auto" w:fill="auto"/>
            <w:noWrap/>
            <w:vAlign w:val="bottom"/>
            <w:hideMark/>
          </w:tcPr>
          <w:p w14:paraId="64D40CAF"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Prionotus</w:t>
            </w:r>
            <w:proofErr w:type="spellEnd"/>
          </w:p>
        </w:tc>
        <w:tc>
          <w:tcPr>
            <w:tcW w:w="0" w:type="auto"/>
            <w:shd w:val="clear" w:color="auto" w:fill="auto"/>
            <w:noWrap/>
            <w:vAlign w:val="bottom"/>
            <w:hideMark/>
          </w:tcPr>
          <w:p w14:paraId="35F7721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0.0048</w:t>
            </w:r>
          </w:p>
        </w:tc>
        <w:tc>
          <w:tcPr>
            <w:tcW w:w="0" w:type="auto"/>
            <w:shd w:val="clear" w:color="auto" w:fill="auto"/>
            <w:noWrap/>
            <w:vAlign w:val="bottom"/>
            <w:hideMark/>
          </w:tcPr>
          <w:p w14:paraId="70E1828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16592D2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7626800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3E0B136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0.003%</w:t>
            </w:r>
          </w:p>
        </w:tc>
        <w:tc>
          <w:tcPr>
            <w:tcW w:w="0" w:type="auto"/>
            <w:shd w:val="clear" w:color="auto" w:fill="auto"/>
            <w:noWrap/>
            <w:vAlign w:val="bottom"/>
            <w:hideMark/>
          </w:tcPr>
          <w:p w14:paraId="49F3C4A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99.977%</w:t>
            </w:r>
          </w:p>
        </w:tc>
      </w:tr>
      <w:tr w:rsidR="00346B64" w:rsidRPr="00346B64" w14:paraId="3BC9915D" w14:textId="77777777" w:rsidTr="00346B64">
        <w:trPr>
          <w:cantSplit/>
          <w:jc w:val="center"/>
        </w:trPr>
        <w:tc>
          <w:tcPr>
            <w:tcW w:w="0" w:type="auto"/>
            <w:shd w:val="clear" w:color="auto" w:fill="auto"/>
            <w:noWrap/>
            <w:vAlign w:val="bottom"/>
            <w:hideMark/>
          </w:tcPr>
          <w:p w14:paraId="66732FB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71</w:t>
            </w:r>
          </w:p>
        </w:tc>
        <w:tc>
          <w:tcPr>
            <w:tcW w:w="0" w:type="auto"/>
            <w:shd w:val="clear" w:color="auto" w:fill="auto"/>
            <w:noWrap/>
            <w:vAlign w:val="bottom"/>
            <w:hideMark/>
          </w:tcPr>
          <w:p w14:paraId="6BF9D9B7"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Synodus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foetens</w:t>
            </w:r>
            <w:proofErr w:type="spellEnd"/>
          </w:p>
        </w:tc>
        <w:tc>
          <w:tcPr>
            <w:tcW w:w="0" w:type="auto"/>
            <w:shd w:val="clear" w:color="auto" w:fill="auto"/>
            <w:noWrap/>
            <w:vAlign w:val="bottom"/>
            <w:hideMark/>
          </w:tcPr>
          <w:p w14:paraId="6B222CB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919CC8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DC860D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0.0026</w:t>
            </w:r>
          </w:p>
        </w:tc>
        <w:tc>
          <w:tcPr>
            <w:tcW w:w="0" w:type="auto"/>
            <w:shd w:val="clear" w:color="auto" w:fill="auto"/>
            <w:noWrap/>
            <w:vAlign w:val="bottom"/>
            <w:hideMark/>
          </w:tcPr>
          <w:p w14:paraId="5B37CD0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0.0017</w:t>
            </w:r>
          </w:p>
        </w:tc>
        <w:tc>
          <w:tcPr>
            <w:tcW w:w="0" w:type="auto"/>
            <w:shd w:val="clear" w:color="auto" w:fill="auto"/>
            <w:noWrap/>
            <w:vAlign w:val="bottom"/>
            <w:hideMark/>
          </w:tcPr>
          <w:p w14:paraId="06C0825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w:t>
            </w:r>
          </w:p>
        </w:tc>
        <w:tc>
          <w:tcPr>
            <w:tcW w:w="0" w:type="auto"/>
            <w:shd w:val="clear" w:color="auto" w:fill="auto"/>
            <w:noWrap/>
            <w:vAlign w:val="bottom"/>
            <w:hideMark/>
          </w:tcPr>
          <w:p w14:paraId="225541C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99.979%</w:t>
            </w:r>
          </w:p>
        </w:tc>
      </w:tr>
      <w:tr w:rsidR="00346B64" w:rsidRPr="00346B64" w14:paraId="7C3070B8" w14:textId="77777777" w:rsidTr="00346B64">
        <w:trPr>
          <w:cantSplit/>
          <w:jc w:val="center"/>
        </w:trPr>
        <w:tc>
          <w:tcPr>
            <w:tcW w:w="0" w:type="auto"/>
            <w:shd w:val="clear" w:color="auto" w:fill="auto"/>
            <w:noWrap/>
            <w:vAlign w:val="bottom"/>
            <w:hideMark/>
          </w:tcPr>
          <w:p w14:paraId="3EDA725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72</w:t>
            </w:r>
          </w:p>
        </w:tc>
        <w:tc>
          <w:tcPr>
            <w:tcW w:w="0" w:type="auto"/>
            <w:shd w:val="clear" w:color="auto" w:fill="auto"/>
            <w:noWrap/>
            <w:vAlign w:val="bottom"/>
            <w:hideMark/>
          </w:tcPr>
          <w:p w14:paraId="5D61D12B"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Anchoa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mitchilli</w:t>
            </w:r>
            <w:proofErr w:type="spellEnd"/>
          </w:p>
        </w:tc>
        <w:tc>
          <w:tcPr>
            <w:tcW w:w="0" w:type="auto"/>
            <w:shd w:val="clear" w:color="auto" w:fill="auto"/>
            <w:noWrap/>
            <w:vAlign w:val="bottom"/>
            <w:hideMark/>
          </w:tcPr>
          <w:p w14:paraId="0CA23CB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4700B12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0.0049</w:t>
            </w:r>
          </w:p>
        </w:tc>
        <w:tc>
          <w:tcPr>
            <w:tcW w:w="0" w:type="auto"/>
            <w:shd w:val="clear" w:color="auto" w:fill="auto"/>
            <w:noWrap/>
            <w:vAlign w:val="bottom"/>
            <w:hideMark/>
          </w:tcPr>
          <w:p w14:paraId="0099934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EB4617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0.0016</w:t>
            </w:r>
          </w:p>
        </w:tc>
        <w:tc>
          <w:tcPr>
            <w:tcW w:w="0" w:type="auto"/>
            <w:shd w:val="clear" w:color="auto" w:fill="auto"/>
            <w:noWrap/>
            <w:vAlign w:val="bottom"/>
            <w:hideMark/>
          </w:tcPr>
          <w:p w14:paraId="090BD51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w:t>
            </w:r>
          </w:p>
        </w:tc>
        <w:tc>
          <w:tcPr>
            <w:tcW w:w="0" w:type="auto"/>
            <w:shd w:val="clear" w:color="auto" w:fill="auto"/>
            <w:noWrap/>
            <w:vAlign w:val="bottom"/>
            <w:hideMark/>
          </w:tcPr>
          <w:p w14:paraId="25F9D36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99.981%</w:t>
            </w:r>
          </w:p>
        </w:tc>
      </w:tr>
      <w:tr w:rsidR="00346B64" w:rsidRPr="00346B64" w14:paraId="16A85C62" w14:textId="77777777" w:rsidTr="00346B64">
        <w:trPr>
          <w:cantSplit/>
          <w:jc w:val="center"/>
        </w:trPr>
        <w:tc>
          <w:tcPr>
            <w:tcW w:w="0" w:type="auto"/>
            <w:shd w:val="clear" w:color="auto" w:fill="auto"/>
            <w:noWrap/>
            <w:vAlign w:val="bottom"/>
            <w:hideMark/>
          </w:tcPr>
          <w:p w14:paraId="696137E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73</w:t>
            </w:r>
          </w:p>
        </w:tc>
        <w:tc>
          <w:tcPr>
            <w:tcW w:w="0" w:type="auto"/>
            <w:shd w:val="clear" w:color="auto" w:fill="auto"/>
            <w:noWrap/>
            <w:vAlign w:val="bottom"/>
            <w:hideMark/>
          </w:tcPr>
          <w:p w14:paraId="51AB1859"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Rhithropanopeus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harrissii</w:t>
            </w:r>
            <w:proofErr w:type="spellEnd"/>
          </w:p>
        </w:tc>
        <w:tc>
          <w:tcPr>
            <w:tcW w:w="0" w:type="auto"/>
            <w:shd w:val="clear" w:color="auto" w:fill="auto"/>
            <w:noWrap/>
            <w:vAlign w:val="bottom"/>
            <w:hideMark/>
          </w:tcPr>
          <w:p w14:paraId="2BD1F05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0.0048</w:t>
            </w:r>
          </w:p>
        </w:tc>
        <w:tc>
          <w:tcPr>
            <w:tcW w:w="0" w:type="auto"/>
            <w:shd w:val="clear" w:color="auto" w:fill="auto"/>
            <w:noWrap/>
            <w:vAlign w:val="bottom"/>
            <w:hideMark/>
          </w:tcPr>
          <w:p w14:paraId="2FFE039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3EDB698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026B4A9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0.0016</w:t>
            </w:r>
          </w:p>
        </w:tc>
        <w:tc>
          <w:tcPr>
            <w:tcW w:w="0" w:type="auto"/>
            <w:shd w:val="clear" w:color="auto" w:fill="auto"/>
            <w:noWrap/>
            <w:vAlign w:val="bottom"/>
            <w:hideMark/>
          </w:tcPr>
          <w:p w14:paraId="691841D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w:t>
            </w:r>
          </w:p>
        </w:tc>
        <w:tc>
          <w:tcPr>
            <w:tcW w:w="0" w:type="auto"/>
            <w:shd w:val="clear" w:color="auto" w:fill="auto"/>
            <w:noWrap/>
            <w:vAlign w:val="bottom"/>
            <w:hideMark/>
          </w:tcPr>
          <w:p w14:paraId="62A2B28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99.983%</w:t>
            </w:r>
          </w:p>
        </w:tc>
      </w:tr>
      <w:tr w:rsidR="00346B64" w:rsidRPr="00346B64" w14:paraId="7553A86A" w14:textId="77777777" w:rsidTr="00346B64">
        <w:trPr>
          <w:cantSplit/>
          <w:jc w:val="center"/>
        </w:trPr>
        <w:tc>
          <w:tcPr>
            <w:tcW w:w="0" w:type="auto"/>
            <w:shd w:val="clear" w:color="auto" w:fill="auto"/>
            <w:noWrap/>
            <w:vAlign w:val="bottom"/>
            <w:hideMark/>
          </w:tcPr>
          <w:p w14:paraId="53ECE5E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74</w:t>
            </w:r>
          </w:p>
        </w:tc>
        <w:tc>
          <w:tcPr>
            <w:tcW w:w="0" w:type="auto"/>
            <w:shd w:val="clear" w:color="auto" w:fill="auto"/>
            <w:noWrap/>
            <w:vAlign w:val="bottom"/>
            <w:hideMark/>
          </w:tcPr>
          <w:p w14:paraId="423DBC7E"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Seriola </w:t>
            </w:r>
            <w:proofErr w:type="spellStart"/>
            <w:r w:rsidRPr="00346B64">
              <w:rPr>
                <w:rFonts w:eastAsia="Times New Roman" w:cs="Times New Roman"/>
                <w:color w:val="000000"/>
                <w:sz w:val="20"/>
                <w:szCs w:val="20"/>
              </w:rPr>
              <w:t>rivoliana</w:t>
            </w:r>
            <w:proofErr w:type="spellEnd"/>
          </w:p>
        </w:tc>
        <w:tc>
          <w:tcPr>
            <w:tcW w:w="0" w:type="auto"/>
            <w:shd w:val="clear" w:color="auto" w:fill="auto"/>
            <w:noWrap/>
            <w:vAlign w:val="bottom"/>
            <w:hideMark/>
          </w:tcPr>
          <w:p w14:paraId="5575103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6FC74D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E1B019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D1810F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0.0016</w:t>
            </w:r>
          </w:p>
        </w:tc>
        <w:tc>
          <w:tcPr>
            <w:tcW w:w="0" w:type="auto"/>
            <w:shd w:val="clear" w:color="auto" w:fill="auto"/>
            <w:noWrap/>
            <w:vAlign w:val="bottom"/>
            <w:hideMark/>
          </w:tcPr>
          <w:p w14:paraId="6F50704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w:t>
            </w:r>
          </w:p>
        </w:tc>
        <w:tc>
          <w:tcPr>
            <w:tcW w:w="0" w:type="auto"/>
            <w:shd w:val="clear" w:color="auto" w:fill="auto"/>
            <w:noWrap/>
            <w:vAlign w:val="bottom"/>
            <w:hideMark/>
          </w:tcPr>
          <w:p w14:paraId="7BF15B9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99.985%</w:t>
            </w:r>
          </w:p>
        </w:tc>
      </w:tr>
      <w:tr w:rsidR="00346B64" w:rsidRPr="00346B64" w14:paraId="3BE32599" w14:textId="77777777" w:rsidTr="00346B64">
        <w:trPr>
          <w:cantSplit/>
          <w:jc w:val="center"/>
        </w:trPr>
        <w:tc>
          <w:tcPr>
            <w:tcW w:w="0" w:type="auto"/>
            <w:shd w:val="clear" w:color="auto" w:fill="auto"/>
            <w:noWrap/>
            <w:vAlign w:val="bottom"/>
            <w:hideMark/>
          </w:tcPr>
          <w:p w14:paraId="2570CE6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75</w:t>
            </w:r>
          </w:p>
        </w:tc>
        <w:tc>
          <w:tcPr>
            <w:tcW w:w="0" w:type="auto"/>
            <w:shd w:val="clear" w:color="auto" w:fill="auto"/>
            <w:noWrap/>
            <w:vAlign w:val="bottom"/>
            <w:hideMark/>
          </w:tcPr>
          <w:p w14:paraId="73AA8ABF"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Brevoortia </w:t>
            </w:r>
            <w:proofErr w:type="spellStart"/>
            <w:r w:rsidRPr="00346B64">
              <w:rPr>
                <w:rFonts w:eastAsia="Times New Roman" w:cs="Times New Roman"/>
                <w:color w:val="000000"/>
                <w:sz w:val="20"/>
                <w:szCs w:val="20"/>
              </w:rPr>
              <w:t>gunteri</w:t>
            </w:r>
            <w:proofErr w:type="spellEnd"/>
          </w:p>
        </w:tc>
        <w:tc>
          <w:tcPr>
            <w:tcW w:w="0" w:type="auto"/>
            <w:shd w:val="clear" w:color="auto" w:fill="auto"/>
            <w:noWrap/>
            <w:vAlign w:val="bottom"/>
            <w:hideMark/>
          </w:tcPr>
          <w:p w14:paraId="7099B8F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5459FE6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B81761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509BD41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0524C66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6EDD53C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99.986%</w:t>
            </w:r>
          </w:p>
        </w:tc>
      </w:tr>
      <w:tr w:rsidR="00346B64" w:rsidRPr="00346B64" w14:paraId="5F8DA506" w14:textId="77777777" w:rsidTr="00346B64">
        <w:trPr>
          <w:cantSplit/>
          <w:jc w:val="center"/>
        </w:trPr>
        <w:tc>
          <w:tcPr>
            <w:tcW w:w="0" w:type="auto"/>
            <w:shd w:val="clear" w:color="auto" w:fill="auto"/>
            <w:noWrap/>
            <w:vAlign w:val="bottom"/>
            <w:hideMark/>
          </w:tcPr>
          <w:p w14:paraId="14263C9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76</w:t>
            </w:r>
          </w:p>
        </w:tc>
        <w:tc>
          <w:tcPr>
            <w:tcW w:w="0" w:type="auto"/>
            <w:shd w:val="clear" w:color="auto" w:fill="auto"/>
            <w:noWrap/>
            <w:vAlign w:val="bottom"/>
            <w:hideMark/>
          </w:tcPr>
          <w:p w14:paraId="19F051AB"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Syngnathus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louisianae</w:t>
            </w:r>
            <w:proofErr w:type="spellEnd"/>
          </w:p>
        </w:tc>
        <w:tc>
          <w:tcPr>
            <w:tcW w:w="0" w:type="auto"/>
            <w:shd w:val="clear" w:color="auto" w:fill="auto"/>
            <w:noWrap/>
            <w:vAlign w:val="bottom"/>
            <w:hideMark/>
          </w:tcPr>
          <w:p w14:paraId="3379BF8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60B6411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4AEAEF8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31F423C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7E0C537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39E9F5F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99.987%</w:t>
            </w:r>
          </w:p>
        </w:tc>
      </w:tr>
      <w:tr w:rsidR="00346B64" w:rsidRPr="00346B64" w14:paraId="058C27B0" w14:textId="77777777" w:rsidTr="00346B64">
        <w:trPr>
          <w:cantSplit/>
          <w:jc w:val="center"/>
        </w:trPr>
        <w:tc>
          <w:tcPr>
            <w:tcW w:w="0" w:type="auto"/>
            <w:shd w:val="clear" w:color="auto" w:fill="auto"/>
            <w:noWrap/>
            <w:vAlign w:val="bottom"/>
            <w:hideMark/>
          </w:tcPr>
          <w:p w14:paraId="5800BC0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77</w:t>
            </w:r>
          </w:p>
        </w:tc>
        <w:tc>
          <w:tcPr>
            <w:tcW w:w="0" w:type="auto"/>
            <w:shd w:val="clear" w:color="auto" w:fill="auto"/>
            <w:noWrap/>
            <w:vAlign w:val="bottom"/>
            <w:hideMark/>
          </w:tcPr>
          <w:p w14:paraId="2F3A6B7B"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Cynoscion</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xanphulus</w:t>
            </w:r>
            <w:proofErr w:type="spellEnd"/>
          </w:p>
        </w:tc>
        <w:tc>
          <w:tcPr>
            <w:tcW w:w="0" w:type="auto"/>
            <w:shd w:val="clear" w:color="auto" w:fill="auto"/>
            <w:noWrap/>
            <w:vAlign w:val="bottom"/>
            <w:hideMark/>
          </w:tcPr>
          <w:p w14:paraId="6F3A08B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206DA68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999821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0120CDC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6282225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356BD9B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99.988%</w:t>
            </w:r>
          </w:p>
        </w:tc>
      </w:tr>
      <w:tr w:rsidR="00346B64" w:rsidRPr="00346B64" w14:paraId="129D8657" w14:textId="77777777" w:rsidTr="00346B64">
        <w:trPr>
          <w:cantSplit/>
          <w:jc w:val="center"/>
        </w:trPr>
        <w:tc>
          <w:tcPr>
            <w:tcW w:w="0" w:type="auto"/>
            <w:shd w:val="clear" w:color="auto" w:fill="auto"/>
            <w:noWrap/>
            <w:vAlign w:val="bottom"/>
            <w:hideMark/>
          </w:tcPr>
          <w:p w14:paraId="6CDB351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78</w:t>
            </w:r>
          </w:p>
        </w:tc>
        <w:tc>
          <w:tcPr>
            <w:tcW w:w="0" w:type="auto"/>
            <w:shd w:val="clear" w:color="auto" w:fill="auto"/>
            <w:noWrap/>
            <w:vAlign w:val="bottom"/>
            <w:hideMark/>
          </w:tcPr>
          <w:p w14:paraId="3091CA38"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Gobiesox</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strumosus</w:t>
            </w:r>
            <w:proofErr w:type="spellEnd"/>
          </w:p>
        </w:tc>
        <w:tc>
          <w:tcPr>
            <w:tcW w:w="0" w:type="auto"/>
            <w:shd w:val="clear" w:color="auto" w:fill="auto"/>
            <w:noWrap/>
            <w:vAlign w:val="bottom"/>
            <w:hideMark/>
          </w:tcPr>
          <w:p w14:paraId="640785C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FA52A4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4E536B4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7146CD2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4438DC2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5463C58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99.989%</w:t>
            </w:r>
          </w:p>
        </w:tc>
      </w:tr>
      <w:tr w:rsidR="00346B64" w:rsidRPr="00346B64" w14:paraId="43581FC0" w14:textId="77777777" w:rsidTr="00346B64">
        <w:trPr>
          <w:cantSplit/>
          <w:jc w:val="center"/>
        </w:trPr>
        <w:tc>
          <w:tcPr>
            <w:tcW w:w="0" w:type="auto"/>
            <w:shd w:val="clear" w:color="auto" w:fill="auto"/>
            <w:noWrap/>
            <w:vAlign w:val="bottom"/>
            <w:hideMark/>
          </w:tcPr>
          <w:p w14:paraId="4037773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79</w:t>
            </w:r>
          </w:p>
        </w:tc>
        <w:tc>
          <w:tcPr>
            <w:tcW w:w="0" w:type="auto"/>
            <w:shd w:val="clear" w:color="auto" w:fill="auto"/>
            <w:noWrap/>
            <w:vAlign w:val="bottom"/>
            <w:hideMark/>
          </w:tcPr>
          <w:p w14:paraId="2AE5815A"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Gobioides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broussonneti</w:t>
            </w:r>
            <w:proofErr w:type="spellEnd"/>
          </w:p>
        </w:tc>
        <w:tc>
          <w:tcPr>
            <w:tcW w:w="0" w:type="auto"/>
            <w:shd w:val="clear" w:color="auto" w:fill="auto"/>
            <w:noWrap/>
            <w:vAlign w:val="bottom"/>
            <w:hideMark/>
          </w:tcPr>
          <w:p w14:paraId="41A023A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37847BD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7090779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7149DA4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3948265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1FF2DEC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99.990%</w:t>
            </w:r>
          </w:p>
        </w:tc>
      </w:tr>
      <w:tr w:rsidR="00346B64" w:rsidRPr="00346B64" w14:paraId="0AB09B54" w14:textId="77777777" w:rsidTr="00346B64">
        <w:trPr>
          <w:cantSplit/>
          <w:jc w:val="center"/>
        </w:trPr>
        <w:tc>
          <w:tcPr>
            <w:tcW w:w="0" w:type="auto"/>
            <w:shd w:val="clear" w:color="auto" w:fill="auto"/>
            <w:noWrap/>
            <w:vAlign w:val="bottom"/>
            <w:hideMark/>
          </w:tcPr>
          <w:p w14:paraId="26C6E4D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80</w:t>
            </w:r>
          </w:p>
        </w:tc>
        <w:tc>
          <w:tcPr>
            <w:tcW w:w="0" w:type="auto"/>
            <w:shd w:val="clear" w:color="auto" w:fill="auto"/>
            <w:noWrap/>
            <w:vAlign w:val="bottom"/>
            <w:hideMark/>
          </w:tcPr>
          <w:p w14:paraId="3745C8A6"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Harengula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jaguana</w:t>
            </w:r>
            <w:proofErr w:type="spellEnd"/>
          </w:p>
        </w:tc>
        <w:tc>
          <w:tcPr>
            <w:tcW w:w="0" w:type="auto"/>
            <w:shd w:val="clear" w:color="auto" w:fill="auto"/>
            <w:noWrap/>
            <w:vAlign w:val="bottom"/>
            <w:hideMark/>
          </w:tcPr>
          <w:p w14:paraId="0B2F592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327C06A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5B174A0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78075F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063B5DA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2E83A07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99.991%</w:t>
            </w:r>
          </w:p>
        </w:tc>
      </w:tr>
      <w:tr w:rsidR="00346B64" w:rsidRPr="00346B64" w14:paraId="54B2786F" w14:textId="77777777" w:rsidTr="00346B64">
        <w:trPr>
          <w:cantSplit/>
          <w:jc w:val="center"/>
        </w:trPr>
        <w:tc>
          <w:tcPr>
            <w:tcW w:w="0" w:type="auto"/>
            <w:shd w:val="clear" w:color="auto" w:fill="auto"/>
            <w:noWrap/>
            <w:vAlign w:val="bottom"/>
            <w:hideMark/>
          </w:tcPr>
          <w:p w14:paraId="344396A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81</w:t>
            </w:r>
          </w:p>
        </w:tc>
        <w:tc>
          <w:tcPr>
            <w:tcW w:w="0" w:type="auto"/>
            <w:shd w:val="clear" w:color="auto" w:fill="auto"/>
            <w:noWrap/>
            <w:vAlign w:val="bottom"/>
            <w:hideMark/>
          </w:tcPr>
          <w:p w14:paraId="1FF7FDF5"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Libinia</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emerginata</w:t>
            </w:r>
            <w:proofErr w:type="spellEnd"/>
          </w:p>
        </w:tc>
        <w:tc>
          <w:tcPr>
            <w:tcW w:w="0" w:type="auto"/>
            <w:shd w:val="clear" w:color="auto" w:fill="auto"/>
            <w:noWrap/>
            <w:vAlign w:val="bottom"/>
            <w:hideMark/>
          </w:tcPr>
          <w:p w14:paraId="07D65FB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4621F24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F5853A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A8D060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2F2E144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15CC2BA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99.992%</w:t>
            </w:r>
          </w:p>
        </w:tc>
      </w:tr>
      <w:tr w:rsidR="00346B64" w:rsidRPr="00346B64" w14:paraId="6359BE30" w14:textId="77777777" w:rsidTr="00346B64">
        <w:trPr>
          <w:cantSplit/>
          <w:jc w:val="center"/>
        </w:trPr>
        <w:tc>
          <w:tcPr>
            <w:tcW w:w="0" w:type="auto"/>
            <w:shd w:val="clear" w:color="auto" w:fill="auto"/>
            <w:noWrap/>
            <w:vAlign w:val="bottom"/>
            <w:hideMark/>
          </w:tcPr>
          <w:p w14:paraId="5DC315F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82</w:t>
            </w:r>
          </w:p>
        </w:tc>
        <w:tc>
          <w:tcPr>
            <w:tcW w:w="0" w:type="auto"/>
            <w:shd w:val="clear" w:color="auto" w:fill="auto"/>
            <w:noWrap/>
            <w:vAlign w:val="bottom"/>
            <w:hideMark/>
          </w:tcPr>
          <w:p w14:paraId="202E5DD4"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 xml:space="preserve">Penaeus </w:t>
            </w:r>
            <w:proofErr w:type="spellStart"/>
            <w:r w:rsidRPr="00346B64">
              <w:rPr>
                <w:rFonts w:eastAsia="Times New Roman" w:cs="Times New Roman"/>
                <w:color w:val="000000"/>
                <w:sz w:val="20"/>
                <w:szCs w:val="20"/>
              </w:rPr>
              <w:t>aztecus</w:t>
            </w:r>
            <w:proofErr w:type="spellEnd"/>
          </w:p>
        </w:tc>
        <w:tc>
          <w:tcPr>
            <w:tcW w:w="0" w:type="auto"/>
            <w:shd w:val="clear" w:color="auto" w:fill="auto"/>
            <w:noWrap/>
            <w:vAlign w:val="bottom"/>
            <w:hideMark/>
          </w:tcPr>
          <w:p w14:paraId="2DD2513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7882F54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5308DBD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15E6BDB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500903E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04E86AE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99.993%</w:t>
            </w:r>
          </w:p>
        </w:tc>
      </w:tr>
      <w:tr w:rsidR="00346B64" w:rsidRPr="00346B64" w14:paraId="4900BD5B" w14:textId="77777777" w:rsidTr="00346B64">
        <w:trPr>
          <w:cantSplit/>
          <w:jc w:val="center"/>
        </w:trPr>
        <w:tc>
          <w:tcPr>
            <w:tcW w:w="0" w:type="auto"/>
            <w:shd w:val="clear" w:color="auto" w:fill="auto"/>
            <w:noWrap/>
            <w:vAlign w:val="bottom"/>
            <w:hideMark/>
          </w:tcPr>
          <w:p w14:paraId="04E21FF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83</w:t>
            </w:r>
          </w:p>
        </w:tc>
        <w:tc>
          <w:tcPr>
            <w:tcW w:w="0" w:type="auto"/>
            <w:shd w:val="clear" w:color="auto" w:fill="auto"/>
            <w:noWrap/>
            <w:vAlign w:val="bottom"/>
            <w:hideMark/>
          </w:tcPr>
          <w:p w14:paraId="71F1091D"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Centropomus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undecimalis</w:t>
            </w:r>
            <w:proofErr w:type="spellEnd"/>
          </w:p>
        </w:tc>
        <w:tc>
          <w:tcPr>
            <w:tcW w:w="0" w:type="auto"/>
            <w:shd w:val="clear" w:color="auto" w:fill="auto"/>
            <w:noWrap/>
            <w:vAlign w:val="bottom"/>
            <w:hideMark/>
          </w:tcPr>
          <w:p w14:paraId="46F79B3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40971C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195FBED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0929BB4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2102D6A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04F1BD8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99.994%</w:t>
            </w:r>
          </w:p>
        </w:tc>
      </w:tr>
      <w:tr w:rsidR="00346B64" w:rsidRPr="00346B64" w14:paraId="09F9787C" w14:textId="77777777" w:rsidTr="00346B64">
        <w:trPr>
          <w:cantSplit/>
          <w:jc w:val="center"/>
        </w:trPr>
        <w:tc>
          <w:tcPr>
            <w:tcW w:w="0" w:type="auto"/>
            <w:shd w:val="clear" w:color="auto" w:fill="auto"/>
            <w:noWrap/>
            <w:vAlign w:val="bottom"/>
            <w:hideMark/>
          </w:tcPr>
          <w:p w14:paraId="3C6D39A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84</w:t>
            </w:r>
          </w:p>
        </w:tc>
        <w:tc>
          <w:tcPr>
            <w:tcW w:w="0" w:type="auto"/>
            <w:shd w:val="clear" w:color="auto" w:fill="auto"/>
            <w:noWrap/>
            <w:vAlign w:val="bottom"/>
            <w:hideMark/>
          </w:tcPr>
          <w:p w14:paraId="454A9816"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Chloroscombrus</w:t>
            </w:r>
            <w:proofErr w:type="spellEnd"/>
            <w:r w:rsidRPr="00346B64">
              <w:rPr>
                <w:rFonts w:eastAsia="Times New Roman" w:cs="Times New Roman"/>
                <w:color w:val="000000"/>
                <w:sz w:val="20"/>
                <w:szCs w:val="20"/>
              </w:rPr>
              <w:t xml:space="preserve"> chrysurus</w:t>
            </w:r>
          </w:p>
        </w:tc>
        <w:tc>
          <w:tcPr>
            <w:tcW w:w="0" w:type="auto"/>
            <w:shd w:val="clear" w:color="auto" w:fill="auto"/>
            <w:noWrap/>
            <w:vAlign w:val="bottom"/>
            <w:hideMark/>
          </w:tcPr>
          <w:p w14:paraId="59B94F9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352F5EA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754DE2E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4805F23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272AC4A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2EC656B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99.995%</w:t>
            </w:r>
          </w:p>
        </w:tc>
      </w:tr>
      <w:tr w:rsidR="00346B64" w:rsidRPr="00346B64" w14:paraId="40E2791A" w14:textId="77777777" w:rsidTr="00346B64">
        <w:trPr>
          <w:cantSplit/>
          <w:jc w:val="center"/>
        </w:trPr>
        <w:tc>
          <w:tcPr>
            <w:tcW w:w="0" w:type="auto"/>
            <w:shd w:val="clear" w:color="auto" w:fill="auto"/>
            <w:noWrap/>
            <w:vAlign w:val="bottom"/>
            <w:hideMark/>
          </w:tcPr>
          <w:p w14:paraId="428FE3E5"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85</w:t>
            </w:r>
          </w:p>
        </w:tc>
        <w:tc>
          <w:tcPr>
            <w:tcW w:w="0" w:type="auto"/>
            <w:shd w:val="clear" w:color="auto" w:fill="auto"/>
            <w:noWrap/>
            <w:vAlign w:val="bottom"/>
            <w:hideMark/>
          </w:tcPr>
          <w:p w14:paraId="2526A089"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Megalops atlanticus</w:t>
            </w:r>
          </w:p>
        </w:tc>
        <w:tc>
          <w:tcPr>
            <w:tcW w:w="0" w:type="auto"/>
            <w:shd w:val="clear" w:color="auto" w:fill="auto"/>
            <w:noWrap/>
            <w:vAlign w:val="bottom"/>
            <w:hideMark/>
          </w:tcPr>
          <w:p w14:paraId="55E9612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7541675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692661B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007EFBDA"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22909C4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20C857F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99.996%</w:t>
            </w:r>
          </w:p>
        </w:tc>
      </w:tr>
      <w:tr w:rsidR="00346B64" w:rsidRPr="00346B64" w14:paraId="1C38F384" w14:textId="77777777" w:rsidTr="00346B64">
        <w:trPr>
          <w:cantSplit/>
          <w:jc w:val="center"/>
        </w:trPr>
        <w:tc>
          <w:tcPr>
            <w:tcW w:w="0" w:type="auto"/>
            <w:shd w:val="clear" w:color="auto" w:fill="auto"/>
            <w:noWrap/>
            <w:vAlign w:val="bottom"/>
            <w:hideMark/>
          </w:tcPr>
          <w:p w14:paraId="4B4CB3A6"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86</w:t>
            </w:r>
          </w:p>
        </w:tc>
        <w:tc>
          <w:tcPr>
            <w:tcW w:w="0" w:type="auto"/>
            <w:shd w:val="clear" w:color="auto" w:fill="auto"/>
            <w:noWrap/>
            <w:vAlign w:val="bottom"/>
            <w:hideMark/>
          </w:tcPr>
          <w:p w14:paraId="5894B754"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Neoelmis</w:t>
            </w:r>
            <w:proofErr w:type="spellEnd"/>
          </w:p>
        </w:tc>
        <w:tc>
          <w:tcPr>
            <w:tcW w:w="0" w:type="auto"/>
            <w:shd w:val="clear" w:color="auto" w:fill="auto"/>
            <w:noWrap/>
            <w:vAlign w:val="bottom"/>
            <w:hideMark/>
          </w:tcPr>
          <w:p w14:paraId="5C49EB0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ACB544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56BDEC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64DAB9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3CBBB38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07E2A0A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99.997%</w:t>
            </w:r>
          </w:p>
        </w:tc>
      </w:tr>
      <w:tr w:rsidR="00346B64" w:rsidRPr="00346B64" w14:paraId="6A1F28F2" w14:textId="77777777" w:rsidTr="00346B64">
        <w:trPr>
          <w:cantSplit/>
          <w:jc w:val="center"/>
        </w:trPr>
        <w:tc>
          <w:tcPr>
            <w:tcW w:w="0" w:type="auto"/>
            <w:shd w:val="clear" w:color="auto" w:fill="auto"/>
            <w:noWrap/>
            <w:vAlign w:val="bottom"/>
            <w:hideMark/>
          </w:tcPr>
          <w:p w14:paraId="4FE2DD2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87</w:t>
            </w:r>
          </w:p>
        </w:tc>
        <w:tc>
          <w:tcPr>
            <w:tcW w:w="0" w:type="auto"/>
            <w:shd w:val="clear" w:color="auto" w:fill="auto"/>
            <w:noWrap/>
            <w:vAlign w:val="bottom"/>
            <w:hideMark/>
          </w:tcPr>
          <w:p w14:paraId="4D4BF977"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Citharichthys</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spilopterus</w:t>
            </w:r>
            <w:proofErr w:type="spellEnd"/>
          </w:p>
        </w:tc>
        <w:tc>
          <w:tcPr>
            <w:tcW w:w="0" w:type="auto"/>
            <w:shd w:val="clear" w:color="auto" w:fill="auto"/>
            <w:noWrap/>
            <w:vAlign w:val="bottom"/>
            <w:hideMark/>
          </w:tcPr>
          <w:p w14:paraId="76AE163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0F96D02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27BBA35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6474EA4F"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744DC60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66B2882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99.998%</w:t>
            </w:r>
          </w:p>
        </w:tc>
      </w:tr>
      <w:tr w:rsidR="00346B64" w:rsidRPr="00346B64" w14:paraId="77190F24" w14:textId="77777777" w:rsidTr="00346B64">
        <w:trPr>
          <w:cantSplit/>
          <w:jc w:val="center"/>
        </w:trPr>
        <w:tc>
          <w:tcPr>
            <w:tcW w:w="0" w:type="auto"/>
            <w:shd w:val="clear" w:color="auto" w:fill="auto"/>
            <w:noWrap/>
            <w:vAlign w:val="bottom"/>
            <w:hideMark/>
          </w:tcPr>
          <w:p w14:paraId="4872BCC2"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88</w:t>
            </w:r>
          </w:p>
        </w:tc>
        <w:tc>
          <w:tcPr>
            <w:tcW w:w="0" w:type="auto"/>
            <w:shd w:val="clear" w:color="auto" w:fill="auto"/>
            <w:noWrap/>
            <w:vAlign w:val="bottom"/>
            <w:hideMark/>
          </w:tcPr>
          <w:p w14:paraId="74C02714"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Malaclemmys</w:t>
            </w:r>
            <w:proofErr w:type="spellEnd"/>
            <w:r w:rsidRPr="00346B64">
              <w:rPr>
                <w:rFonts w:eastAsia="Times New Roman" w:cs="Times New Roman"/>
                <w:color w:val="000000"/>
                <w:sz w:val="20"/>
                <w:szCs w:val="20"/>
              </w:rPr>
              <w:t xml:space="preserve"> terrapin</w:t>
            </w:r>
          </w:p>
        </w:tc>
        <w:tc>
          <w:tcPr>
            <w:tcW w:w="0" w:type="auto"/>
            <w:shd w:val="clear" w:color="auto" w:fill="auto"/>
            <w:noWrap/>
            <w:vAlign w:val="bottom"/>
            <w:hideMark/>
          </w:tcPr>
          <w:p w14:paraId="0AA82AD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70806E9E"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0A208E8D"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1E09611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68DF3740"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5657886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99.999%</w:t>
            </w:r>
          </w:p>
        </w:tc>
      </w:tr>
      <w:tr w:rsidR="00346B64" w:rsidRPr="00346B64" w14:paraId="0DA74E42" w14:textId="77777777" w:rsidTr="00346B64">
        <w:trPr>
          <w:cantSplit/>
          <w:jc w:val="center"/>
        </w:trPr>
        <w:tc>
          <w:tcPr>
            <w:tcW w:w="0" w:type="auto"/>
            <w:shd w:val="clear" w:color="auto" w:fill="auto"/>
            <w:noWrap/>
            <w:vAlign w:val="bottom"/>
            <w:hideMark/>
          </w:tcPr>
          <w:p w14:paraId="1766C09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89</w:t>
            </w:r>
          </w:p>
        </w:tc>
        <w:tc>
          <w:tcPr>
            <w:tcW w:w="0" w:type="auto"/>
            <w:shd w:val="clear" w:color="auto" w:fill="auto"/>
            <w:noWrap/>
            <w:vAlign w:val="bottom"/>
            <w:hideMark/>
          </w:tcPr>
          <w:p w14:paraId="5BF7BCC5" w14:textId="77777777" w:rsidR="00346B64" w:rsidRPr="00346B64" w:rsidRDefault="00346B64" w:rsidP="00346B64">
            <w:pPr>
              <w:rPr>
                <w:rFonts w:eastAsia="Times New Roman" w:cs="Times New Roman"/>
                <w:color w:val="000000"/>
                <w:sz w:val="20"/>
                <w:szCs w:val="20"/>
              </w:rPr>
            </w:pPr>
            <w:proofErr w:type="spellStart"/>
            <w:r w:rsidRPr="00346B64">
              <w:rPr>
                <w:rFonts w:eastAsia="Times New Roman" w:cs="Times New Roman"/>
                <w:color w:val="000000"/>
                <w:sz w:val="20"/>
                <w:szCs w:val="20"/>
              </w:rPr>
              <w:t>Neoconger</w:t>
            </w:r>
            <w:proofErr w:type="spellEnd"/>
            <w:r w:rsidRPr="00346B64">
              <w:rPr>
                <w:rFonts w:eastAsia="Times New Roman" w:cs="Times New Roman"/>
                <w:color w:val="000000"/>
                <w:sz w:val="20"/>
                <w:szCs w:val="20"/>
              </w:rPr>
              <w:t xml:space="preserve"> </w:t>
            </w:r>
            <w:proofErr w:type="spellStart"/>
            <w:r w:rsidRPr="00346B64">
              <w:rPr>
                <w:rFonts w:eastAsia="Times New Roman" w:cs="Times New Roman"/>
                <w:color w:val="000000"/>
                <w:sz w:val="20"/>
                <w:szCs w:val="20"/>
              </w:rPr>
              <w:t>mucronatus</w:t>
            </w:r>
            <w:proofErr w:type="spellEnd"/>
          </w:p>
        </w:tc>
        <w:tc>
          <w:tcPr>
            <w:tcW w:w="0" w:type="auto"/>
            <w:shd w:val="clear" w:color="auto" w:fill="auto"/>
            <w:noWrap/>
            <w:vAlign w:val="bottom"/>
            <w:hideMark/>
          </w:tcPr>
          <w:p w14:paraId="4A11AFD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0.0024</w:t>
            </w:r>
          </w:p>
        </w:tc>
        <w:tc>
          <w:tcPr>
            <w:tcW w:w="0" w:type="auto"/>
            <w:shd w:val="clear" w:color="auto" w:fill="auto"/>
            <w:noWrap/>
            <w:vAlign w:val="bottom"/>
            <w:hideMark/>
          </w:tcPr>
          <w:p w14:paraId="23931ED3"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5E125114"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0.0000</w:t>
            </w:r>
          </w:p>
        </w:tc>
        <w:tc>
          <w:tcPr>
            <w:tcW w:w="0" w:type="auto"/>
            <w:shd w:val="clear" w:color="auto" w:fill="auto"/>
            <w:noWrap/>
            <w:vAlign w:val="bottom"/>
            <w:hideMark/>
          </w:tcPr>
          <w:p w14:paraId="7FBD5097"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0.0008</w:t>
            </w:r>
          </w:p>
        </w:tc>
        <w:tc>
          <w:tcPr>
            <w:tcW w:w="0" w:type="auto"/>
            <w:shd w:val="clear" w:color="auto" w:fill="auto"/>
            <w:noWrap/>
            <w:vAlign w:val="bottom"/>
            <w:hideMark/>
          </w:tcPr>
          <w:p w14:paraId="1CC9B961"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0.001%</w:t>
            </w:r>
          </w:p>
        </w:tc>
        <w:tc>
          <w:tcPr>
            <w:tcW w:w="0" w:type="auto"/>
            <w:shd w:val="clear" w:color="auto" w:fill="auto"/>
            <w:noWrap/>
            <w:vAlign w:val="bottom"/>
            <w:hideMark/>
          </w:tcPr>
          <w:p w14:paraId="01D96FE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100.000%</w:t>
            </w:r>
          </w:p>
        </w:tc>
      </w:tr>
      <w:tr w:rsidR="00346B64" w:rsidRPr="00346B64" w14:paraId="3267AB24" w14:textId="77777777" w:rsidTr="00346B64">
        <w:trPr>
          <w:cantSplit/>
          <w:jc w:val="center"/>
        </w:trPr>
        <w:tc>
          <w:tcPr>
            <w:tcW w:w="0" w:type="auto"/>
            <w:shd w:val="clear" w:color="auto" w:fill="auto"/>
            <w:noWrap/>
            <w:vAlign w:val="bottom"/>
            <w:hideMark/>
          </w:tcPr>
          <w:p w14:paraId="6672032F" w14:textId="77777777" w:rsidR="00346B64" w:rsidRPr="00346B64" w:rsidRDefault="00346B64" w:rsidP="00346B64">
            <w:pPr>
              <w:jc w:val="right"/>
              <w:rPr>
                <w:rFonts w:eastAsia="Times New Roman" w:cs="Times New Roman"/>
                <w:color w:val="000000"/>
                <w:sz w:val="20"/>
                <w:szCs w:val="20"/>
              </w:rPr>
            </w:pPr>
          </w:p>
        </w:tc>
        <w:tc>
          <w:tcPr>
            <w:tcW w:w="0" w:type="auto"/>
            <w:shd w:val="clear" w:color="auto" w:fill="auto"/>
            <w:noWrap/>
            <w:vAlign w:val="bottom"/>
            <w:hideMark/>
          </w:tcPr>
          <w:p w14:paraId="3EF0FE50" w14:textId="77777777" w:rsidR="00346B64" w:rsidRPr="00346B64" w:rsidRDefault="00346B64" w:rsidP="00346B64">
            <w:pPr>
              <w:rPr>
                <w:rFonts w:eastAsia="Times New Roman" w:cs="Times New Roman"/>
                <w:color w:val="000000"/>
                <w:sz w:val="20"/>
                <w:szCs w:val="20"/>
              </w:rPr>
            </w:pPr>
            <w:r w:rsidRPr="00346B64">
              <w:rPr>
                <w:rFonts w:eastAsia="Times New Roman" w:cs="Times New Roman"/>
                <w:color w:val="000000"/>
                <w:sz w:val="20"/>
                <w:szCs w:val="20"/>
              </w:rPr>
              <w:t>Total</w:t>
            </w:r>
          </w:p>
        </w:tc>
        <w:tc>
          <w:tcPr>
            <w:tcW w:w="0" w:type="auto"/>
            <w:shd w:val="clear" w:color="auto" w:fill="auto"/>
            <w:noWrap/>
            <w:vAlign w:val="bottom"/>
            <w:hideMark/>
          </w:tcPr>
          <w:p w14:paraId="3E590D8B"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67.7288</w:t>
            </w:r>
          </w:p>
        </w:tc>
        <w:tc>
          <w:tcPr>
            <w:tcW w:w="0" w:type="auto"/>
            <w:shd w:val="clear" w:color="auto" w:fill="auto"/>
            <w:noWrap/>
            <w:vAlign w:val="bottom"/>
            <w:hideMark/>
          </w:tcPr>
          <w:p w14:paraId="79695619"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77.5352</w:t>
            </w:r>
          </w:p>
        </w:tc>
        <w:tc>
          <w:tcPr>
            <w:tcW w:w="0" w:type="auto"/>
            <w:shd w:val="clear" w:color="auto" w:fill="auto"/>
            <w:noWrap/>
            <w:vAlign w:val="bottom"/>
            <w:hideMark/>
          </w:tcPr>
          <w:p w14:paraId="5918FDA8"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90.4236</w:t>
            </w:r>
          </w:p>
        </w:tc>
        <w:tc>
          <w:tcPr>
            <w:tcW w:w="0" w:type="auto"/>
            <w:shd w:val="clear" w:color="auto" w:fill="auto"/>
            <w:noWrap/>
            <w:vAlign w:val="bottom"/>
            <w:hideMark/>
          </w:tcPr>
          <w:p w14:paraId="2EC80A8C" w14:textId="77777777" w:rsidR="00346B64" w:rsidRPr="00346B64" w:rsidRDefault="00346B64" w:rsidP="00346B64">
            <w:pPr>
              <w:jc w:val="right"/>
              <w:rPr>
                <w:rFonts w:eastAsia="Times New Roman" w:cs="Times New Roman"/>
                <w:color w:val="000000"/>
                <w:sz w:val="20"/>
                <w:szCs w:val="20"/>
              </w:rPr>
            </w:pPr>
            <w:r w:rsidRPr="00346B64">
              <w:rPr>
                <w:rFonts w:eastAsia="Times New Roman" w:cs="Times New Roman"/>
                <w:color w:val="000000"/>
                <w:sz w:val="20"/>
                <w:szCs w:val="20"/>
              </w:rPr>
              <w:t>78.5625</w:t>
            </w:r>
          </w:p>
        </w:tc>
        <w:tc>
          <w:tcPr>
            <w:tcW w:w="0" w:type="auto"/>
            <w:shd w:val="clear" w:color="auto" w:fill="auto"/>
            <w:noWrap/>
            <w:vAlign w:val="bottom"/>
            <w:hideMark/>
          </w:tcPr>
          <w:p w14:paraId="4B4961A5" w14:textId="77777777" w:rsidR="00346B64" w:rsidRPr="00346B64" w:rsidRDefault="00346B64" w:rsidP="00346B64">
            <w:pPr>
              <w:jc w:val="right"/>
              <w:rPr>
                <w:rFonts w:eastAsia="Times New Roman" w:cs="Times New Roman"/>
                <w:color w:val="000000"/>
                <w:sz w:val="20"/>
                <w:szCs w:val="20"/>
              </w:rPr>
            </w:pPr>
          </w:p>
        </w:tc>
        <w:tc>
          <w:tcPr>
            <w:tcW w:w="0" w:type="auto"/>
            <w:shd w:val="clear" w:color="auto" w:fill="auto"/>
            <w:noWrap/>
            <w:vAlign w:val="bottom"/>
            <w:hideMark/>
          </w:tcPr>
          <w:p w14:paraId="5933C70A" w14:textId="77777777" w:rsidR="00346B64" w:rsidRPr="00346B64" w:rsidRDefault="00346B64" w:rsidP="00346B64">
            <w:pPr>
              <w:rPr>
                <w:rFonts w:eastAsia="Times New Roman" w:cs="Times New Roman"/>
                <w:sz w:val="20"/>
                <w:szCs w:val="20"/>
              </w:rPr>
            </w:pPr>
          </w:p>
        </w:tc>
      </w:tr>
    </w:tbl>
    <w:p w14:paraId="7F727CA6" w14:textId="6F50790D" w:rsidR="006E2326" w:rsidRDefault="006E2326"/>
    <w:p w14:paraId="7D40DA22" w14:textId="3BFD58A4" w:rsidR="007044B1" w:rsidRDefault="007044B1">
      <w:pPr>
        <w:spacing w:after="160" w:line="259" w:lineRule="auto"/>
      </w:pPr>
      <w:r>
        <w:br w:type="page"/>
      </w:r>
    </w:p>
    <w:p w14:paraId="013E6306" w14:textId="19AD5558" w:rsidR="007044B1" w:rsidRDefault="005C201E" w:rsidP="00FB09C2">
      <w:pPr>
        <w:pStyle w:val="Heading2"/>
      </w:pPr>
      <w:bookmarkStart w:id="16" w:name="_Toc110850398"/>
      <w:r>
        <w:lastRenderedPageBreak/>
        <w:t>Nekton in Trawl Samples</w:t>
      </w:r>
      <w:bookmarkEnd w:id="16"/>
    </w:p>
    <w:p w14:paraId="64C15BD3" w14:textId="3626F5D5" w:rsidR="005C201E" w:rsidRDefault="005C201E" w:rsidP="005C201E">
      <w:r>
        <w:t>Average abundance of nekton caught in trawl samples (n/10 min) over all sampling periods.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209"/>
        <w:gridCol w:w="1074"/>
        <w:gridCol w:w="1074"/>
        <w:gridCol w:w="1074"/>
        <w:gridCol w:w="1074"/>
        <w:gridCol w:w="1157"/>
        <w:gridCol w:w="1281"/>
      </w:tblGrid>
      <w:tr w:rsidR="00D44DE5" w:rsidRPr="00D44DE5" w14:paraId="5CCBA894" w14:textId="77777777" w:rsidTr="005B7146">
        <w:trPr>
          <w:cantSplit/>
          <w:tblHeader/>
          <w:jc w:val="center"/>
        </w:trPr>
        <w:tc>
          <w:tcPr>
            <w:tcW w:w="0" w:type="auto"/>
            <w:vMerge w:val="restart"/>
            <w:shd w:val="clear" w:color="auto" w:fill="auto"/>
            <w:noWrap/>
            <w:vAlign w:val="bottom"/>
          </w:tcPr>
          <w:p w14:paraId="7A2119BF" w14:textId="49DC8A96" w:rsidR="00D44DE5" w:rsidRPr="00D44DE5" w:rsidRDefault="00D44DE5" w:rsidP="00D44DE5">
            <w:pPr>
              <w:rPr>
                <w:rFonts w:eastAsia="Times New Roman" w:cs="Times New Roman"/>
                <w:b/>
                <w:bCs/>
                <w:color w:val="000000"/>
                <w:sz w:val="20"/>
                <w:szCs w:val="20"/>
              </w:rPr>
            </w:pPr>
            <w:r w:rsidRPr="00D44DE5">
              <w:rPr>
                <w:rFonts w:eastAsia="Times New Roman" w:cs="Times New Roman"/>
                <w:b/>
                <w:bCs/>
                <w:color w:val="000000"/>
                <w:sz w:val="20"/>
                <w:szCs w:val="20"/>
              </w:rPr>
              <w:t>Rank</w:t>
            </w:r>
          </w:p>
        </w:tc>
        <w:tc>
          <w:tcPr>
            <w:tcW w:w="0" w:type="auto"/>
            <w:vMerge w:val="restart"/>
            <w:shd w:val="clear" w:color="auto" w:fill="auto"/>
            <w:noWrap/>
            <w:vAlign w:val="bottom"/>
          </w:tcPr>
          <w:p w14:paraId="62E5A813" w14:textId="4B50A4CA" w:rsidR="00D44DE5" w:rsidRPr="00D44DE5" w:rsidRDefault="00D44DE5" w:rsidP="00D44DE5">
            <w:pPr>
              <w:rPr>
                <w:rFonts w:eastAsia="Times New Roman" w:cs="Times New Roman"/>
                <w:b/>
                <w:bCs/>
                <w:color w:val="000000"/>
                <w:sz w:val="20"/>
                <w:szCs w:val="20"/>
              </w:rPr>
            </w:pPr>
            <w:r w:rsidRPr="00D44DE5">
              <w:rPr>
                <w:rFonts w:eastAsia="Times New Roman" w:cs="Times New Roman"/>
                <w:b/>
                <w:bCs/>
                <w:color w:val="000000"/>
                <w:sz w:val="20"/>
                <w:szCs w:val="20"/>
              </w:rPr>
              <w:t>Taxa/Species Name</w:t>
            </w:r>
          </w:p>
        </w:tc>
        <w:tc>
          <w:tcPr>
            <w:tcW w:w="0" w:type="auto"/>
            <w:gridSpan w:val="3"/>
            <w:shd w:val="clear" w:color="auto" w:fill="auto"/>
            <w:noWrap/>
            <w:vAlign w:val="bottom"/>
          </w:tcPr>
          <w:p w14:paraId="7F6C68AF" w14:textId="739700C3" w:rsidR="00D44DE5" w:rsidRPr="00D44DE5" w:rsidRDefault="00D44DE5" w:rsidP="00D44DE5">
            <w:pPr>
              <w:jc w:val="center"/>
              <w:rPr>
                <w:rFonts w:eastAsia="Times New Roman" w:cs="Times New Roman"/>
                <w:b/>
                <w:bCs/>
                <w:color w:val="000000"/>
                <w:sz w:val="20"/>
                <w:szCs w:val="20"/>
              </w:rPr>
            </w:pPr>
            <w:r>
              <w:rPr>
                <w:rFonts w:eastAsia="Times New Roman" w:cs="Times New Roman"/>
                <w:b/>
                <w:bCs/>
                <w:color w:val="000000"/>
                <w:sz w:val="20"/>
                <w:szCs w:val="20"/>
              </w:rPr>
              <w:t>Distance from Discharge</w:t>
            </w:r>
          </w:p>
        </w:tc>
        <w:tc>
          <w:tcPr>
            <w:tcW w:w="0" w:type="auto"/>
            <w:vMerge w:val="restart"/>
            <w:shd w:val="clear" w:color="auto" w:fill="auto"/>
            <w:noWrap/>
            <w:vAlign w:val="bottom"/>
          </w:tcPr>
          <w:p w14:paraId="7CF90059" w14:textId="02DDC82A"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Mean</w:t>
            </w:r>
          </w:p>
        </w:tc>
        <w:tc>
          <w:tcPr>
            <w:tcW w:w="0" w:type="auto"/>
            <w:vMerge w:val="restart"/>
            <w:shd w:val="clear" w:color="auto" w:fill="auto"/>
            <w:noWrap/>
            <w:vAlign w:val="bottom"/>
          </w:tcPr>
          <w:p w14:paraId="778F636B" w14:textId="5F1C573E"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Pct</w:t>
            </w:r>
          </w:p>
        </w:tc>
        <w:tc>
          <w:tcPr>
            <w:tcW w:w="0" w:type="auto"/>
            <w:vMerge w:val="restart"/>
            <w:shd w:val="clear" w:color="auto" w:fill="auto"/>
            <w:noWrap/>
            <w:vAlign w:val="bottom"/>
          </w:tcPr>
          <w:p w14:paraId="52E60145" w14:textId="3A063873" w:rsidR="00D44DE5" w:rsidRPr="00D44DE5" w:rsidRDefault="00D44DE5" w:rsidP="00D44DE5">
            <w:pPr>
              <w:jc w:val="right"/>
              <w:rPr>
                <w:rFonts w:eastAsia="Times New Roman" w:cs="Times New Roman"/>
                <w:b/>
                <w:bCs/>
                <w:color w:val="000000"/>
                <w:sz w:val="20"/>
                <w:szCs w:val="20"/>
              </w:rPr>
            </w:pPr>
            <w:proofErr w:type="spellStart"/>
            <w:r w:rsidRPr="00D44DE5">
              <w:rPr>
                <w:rFonts w:eastAsia="Times New Roman" w:cs="Times New Roman"/>
                <w:b/>
                <w:bCs/>
                <w:color w:val="000000"/>
                <w:sz w:val="20"/>
                <w:szCs w:val="20"/>
              </w:rPr>
              <w:t>CumPct</w:t>
            </w:r>
            <w:proofErr w:type="spellEnd"/>
          </w:p>
        </w:tc>
      </w:tr>
      <w:tr w:rsidR="00D44DE5" w:rsidRPr="00D44DE5" w14:paraId="1F0ADAA9" w14:textId="77777777" w:rsidTr="00D44DE5">
        <w:trPr>
          <w:cantSplit/>
          <w:tblHeader/>
          <w:jc w:val="center"/>
        </w:trPr>
        <w:tc>
          <w:tcPr>
            <w:tcW w:w="0" w:type="auto"/>
            <w:vMerge/>
            <w:shd w:val="clear" w:color="auto" w:fill="auto"/>
            <w:noWrap/>
            <w:vAlign w:val="bottom"/>
            <w:hideMark/>
          </w:tcPr>
          <w:p w14:paraId="0EFB31FB" w14:textId="3E24F29D" w:rsidR="00D44DE5" w:rsidRPr="00D44DE5" w:rsidRDefault="00D44DE5" w:rsidP="00D44DE5">
            <w:pPr>
              <w:rPr>
                <w:rFonts w:eastAsia="Times New Roman" w:cs="Times New Roman"/>
                <w:b/>
                <w:bCs/>
                <w:color w:val="000000"/>
                <w:sz w:val="20"/>
                <w:szCs w:val="20"/>
              </w:rPr>
            </w:pPr>
          </w:p>
        </w:tc>
        <w:tc>
          <w:tcPr>
            <w:tcW w:w="0" w:type="auto"/>
            <w:vMerge/>
            <w:shd w:val="clear" w:color="auto" w:fill="auto"/>
            <w:noWrap/>
            <w:vAlign w:val="bottom"/>
            <w:hideMark/>
          </w:tcPr>
          <w:p w14:paraId="55B9241A" w14:textId="3B6776FA" w:rsidR="00D44DE5" w:rsidRPr="00D44DE5" w:rsidRDefault="00D44DE5" w:rsidP="00D44DE5">
            <w:pPr>
              <w:rPr>
                <w:rFonts w:eastAsia="Times New Roman" w:cs="Times New Roman"/>
                <w:b/>
                <w:bCs/>
                <w:color w:val="000000"/>
                <w:sz w:val="20"/>
                <w:szCs w:val="20"/>
              </w:rPr>
            </w:pPr>
          </w:p>
        </w:tc>
        <w:tc>
          <w:tcPr>
            <w:tcW w:w="0" w:type="auto"/>
            <w:shd w:val="clear" w:color="auto" w:fill="auto"/>
            <w:noWrap/>
            <w:vAlign w:val="bottom"/>
            <w:hideMark/>
          </w:tcPr>
          <w:p w14:paraId="3AAAE2F2" w14:textId="77777777"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B</w:t>
            </w:r>
          </w:p>
        </w:tc>
        <w:tc>
          <w:tcPr>
            <w:tcW w:w="0" w:type="auto"/>
            <w:shd w:val="clear" w:color="auto" w:fill="auto"/>
            <w:noWrap/>
            <w:vAlign w:val="bottom"/>
            <w:hideMark/>
          </w:tcPr>
          <w:p w14:paraId="48D12E29" w14:textId="77777777"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C</w:t>
            </w:r>
          </w:p>
        </w:tc>
        <w:tc>
          <w:tcPr>
            <w:tcW w:w="0" w:type="auto"/>
            <w:shd w:val="clear" w:color="auto" w:fill="auto"/>
            <w:noWrap/>
            <w:vAlign w:val="bottom"/>
            <w:hideMark/>
          </w:tcPr>
          <w:p w14:paraId="1BE4C957" w14:textId="77777777"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R</w:t>
            </w:r>
          </w:p>
        </w:tc>
        <w:tc>
          <w:tcPr>
            <w:tcW w:w="0" w:type="auto"/>
            <w:vMerge/>
            <w:shd w:val="clear" w:color="auto" w:fill="auto"/>
            <w:noWrap/>
            <w:vAlign w:val="bottom"/>
            <w:hideMark/>
          </w:tcPr>
          <w:p w14:paraId="330CDE68" w14:textId="60A956A3" w:rsidR="00D44DE5" w:rsidRPr="00D44DE5" w:rsidRDefault="00D44DE5" w:rsidP="00D44DE5">
            <w:pPr>
              <w:jc w:val="right"/>
              <w:rPr>
                <w:rFonts w:eastAsia="Times New Roman" w:cs="Times New Roman"/>
                <w:b/>
                <w:bCs/>
                <w:color w:val="000000"/>
                <w:sz w:val="20"/>
                <w:szCs w:val="20"/>
              </w:rPr>
            </w:pPr>
          </w:p>
        </w:tc>
        <w:tc>
          <w:tcPr>
            <w:tcW w:w="0" w:type="auto"/>
            <w:vMerge/>
            <w:shd w:val="clear" w:color="auto" w:fill="auto"/>
            <w:noWrap/>
            <w:vAlign w:val="bottom"/>
            <w:hideMark/>
          </w:tcPr>
          <w:p w14:paraId="0FBD006B" w14:textId="518C46E7" w:rsidR="00D44DE5" w:rsidRPr="00D44DE5" w:rsidRDefault="00D44DE5" w:rsidP="00D44DE5">
            <w:pPr>
              <w:jc w:val="right"/>
              <w:rPr>
                <w:rFonts w:eastAsia="Times New Roman" w:cs="Times New Roman"/>
                <w:b/>
                <w:bCs/>
                <w:color w:val="000000"/>
                <w:sz w:val="20"/>
                <w:szCs w:val="20"/>
              </w:rPr>
            </w:pPr>
          </w:p>
        </w:tc>
        <w:tc>
          <w:tcPr>
            <w:tcW w:w="0" w:type="auto"/>
            <w:vMerge/>
            <w:shd w:val="clear" w:color="auto" w:fill="auto"/>
            <w:noWrap/>
            <w:vAlign w:val="bottom"/>
            <w:hideMark/>
          </w:tcPr>
          <w:p w14:paraId="60C5CB08" w14:textId="6737A1F4" w:rsidR="00D44DE5" w:rsidRPr="00D44DE5" w:rsidRDefault="00D44DE5" w:rsidP="00D44DE5">
            <w:pPr>
              <w:jc w:val="right"/>
              <w:rPr>
                <w:rFonts w:eastAsia="Times New Roman" w:cs="Times New Roman"/>
                <w:b/>
                <w:bCs/>
                <w:color w:val="000000"/>
                <w:sz w:val="20"/>
                <w:szCs w:val="20"/>
              </w:rPr>
            </w:pPr>
          </w:p>
        </w:tc>
      </w:tr>
      <w:tr w:rsidR="00D44DE5" w:rsidRPr="00D44DE5" w14:paraId="36AE2B8C" w14:textId="77777777" w:rsidTr="00D44DE5">
        <w:trPr>
          <w:cantSplit/>
          <w:jc w:val="center"/>
        </w:trPr>
        <w:tc>
          <w:tcPr>
            <w:tcW w:w="0" w:type="auto"/>
            <w:shd w:val="clear" w:color="auto" w:fill="auto"/>
            <w:noWrap/>
            <w:vAlign w:val="bottom"/>
            <w:hideMark/>
          </w:tcPr>
          <w:p w14:paraId="7E73365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w:t>
            </w:r>
          </w:p>
        </w:tc>
        <w:tc>
          <w:tcPr>
            <w:tcW w:w="0" w:type="auto"/>
            <w:shd w:val="clear" w:color="auto" w:fill="auto"/>
            <w:noWrap/>
            <w:vAlign w:val="bottom"/>
            <w:hideMark/>
          </w:tcPr>
          <w:p w14:paraId="24F7D915"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Anchoa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mitchilli</w:t>
            </w:r>
            <w:proofErr w:type="spellEnd"/>
          </w:p>
        </w:tc>
        <w:tc>
          <w:tcPr>
            <w:tcW w:w="0" w:type="auto"/>
            <w:shd w:val="clear" w:color="auto" w:fill="auto"/>
            <w:noWrap/>
            <w:vAlign w:val="bottom"/>
            <w:hideMark/>
          </w:tcPr>
          <w:p w14:paraId="534FC6A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317.432</w:t>
            </w:r>
          </w:p>
        </w:tc>
        <w:tc>
          <w:tcPr>
            <w:tcW w:w="0" w:type="auto"/>
            <w:shd w:val="clear" w:color="auto" w:fill="auto"/>
            <w:noWrap/>
            <w:vAlign w:val="bottom"/>
            <w:hideMark/>
          </w:tcPr>
          <w:p w14:paraId="3685E91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293.384</w:t>
            </w:r>
          </w:p>
        </w:tc>
        <w:tc>
          <w:tcPr>
            <w:tcW w:w="0" w:type="auto"/>
            <w:shd w:val="clear" w:color="auto" w:fill="auto"/>
            <w:noWrap/>
            <w:vAlign w:val="bottom"/>
            <w:hideMark/>
          </w:tcPr>
          <w:p w14:paraId="4A4ADB3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235.454</w:t>
            </w:r>
          </w:p>
        </w:tc>
        <w:tc>
          <w:tcPr>
            <w:tcW w:w="0" w:type="auto"/>
            <w:shd w:val="clear" w:color="auto" w:fill="auto"/>
            <w:noWrap/>
            <w:vAlign w:val="bottom"/>
            <w:hideMark/>
          </w:tcPr>
          <w:p w14:paraId="34C87CA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282.090</w:t>
            </w:r>
          </w:p>
        </w:tc>
        <w:tc>
          <w:tcPr>
            <w:tcW w:w="0" w:type="auto"/>
            <w:shd w:val="clear" w:color="auto" w:fill="auto"/>
            <w:noWrap/>
            <w:vAlign w:val="bottom"/>
            <w:hideMark/>
          </w:tcPr>
          <w:p w14:paraId="0A6240C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60.150%</w:t>
            </w:r>
          </w:p>
        </w:tc>
        <w:tc>
          <w:tcPr>
            <w:tcW w:w="0" w:type="auto"/>
            <w:shd w:val="clear" w:color="auto" w:fill="auto"/>
            <w:noWrap/>
            <w:vAlign w:val="bottom"/>
            <w:hideMark/>
          </w:tcPr>
          <w:p w14:paraId="765BB14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60.150%</w:t>
            </w:r>
          </w:p>
        </w:tc>
      </w:tr>
      <w:tr w:rsidR="00D44DE5" w:rsidRPr="00D44DE5" w14:paraId="0F9462C3" w14:textId="77777777" w:rsidTr="00D44DE5">
        <w:trPr>
          <w:cantSplit/>
          <w:jc w:val="center"/>
        </w:trPr>
        <w:tc>
          <w:tcPr>
            <w:tcW w:w="0" w:type="auto"/>
            <w:shd w:val="clear" w:color="auto" w:fill="auto"/>
            <w:noWrap/>
            <w:vAlign w:val="bottom"/>
            <w:hideMark/>
          </w:tcPr>
          <w:p w14:paraId="52C9597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w:t>
            </w:r>
          </w:p>
        </w:tc>
        <w:tc>
          <w:tcPr>
            <w:tcW w:w="0" w:type="auto"/>
            <w:shd w:val="clear" w:color="auto" w:fill="auto"/>
            <w:noWrap/>
            <w:vAlign w:val="bottom"/>
            <w:hideMark/>
          </w:tcPr>
          <w:p w14:paraId="117A58F7"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Brevoortia </w:t>
            </w:r>
            <w:proofErr w:type="spellStart"/>
            <w:r w:rsidRPr="00D44DE5">
              <w:rPr>
                <w:rFonts w:eastAsia="Times New Roman" w:cs="Times New Roman"/>
                <w:color w:val="000000"/>
                <w:sz w:val="20"/>
                <w:szCs w:val="20"/>
              </w:rPr>
              <w:t>patronus</w:t>
            </w:r>
            <w:proofErr w:type="spellEnd"/>
          </w:p>
        </w:tc>
        <w:tc>
          <w:tcPr>
            <w:tcW w:w="0" w:type="auto"/>
            <w:shd w:val="clear" w:color="auto" w:fill="auto"/>
            <w:noWrap/>
            <w:vAlign w:val="bottom"/>
            <w:hideMark/>
          </w:tcPr>
          <w:p w14:paraId="1DB3C5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94.993</w:t>
            </w:r>
          </w:p>
        </w:tc>
        <w:tc>
          <w:tcPr>
            <w:tcW w:w="0" w:type="auto"/>
            <w:shd w:val="clear" w:color="auto" w:fill="auto"/>
            <w:noWrap/>
            <w:vAlign w:val="bottom"/>
            <w:hideMark/>
          </w:tcPr>
          <w:p w14:paraId="14B3AF2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138.315</w:t>
            </w:r>
          </w:p>
        </w:tc>
        <w:tc>
          <w:tcPr>
            <w:tcW w:w="0" w:type="auto"/>
            <w:shd w:val="clear" w:color="auto" w:fill="auto"/>
            <w:noWrap/>
            <w:vAlign w:val="bottom"/>
            <w:hideMark/>
          </w:tcPr>
          <w:p w14:paraId="4C5255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17.440</w:t>
            </w:r>
          </w:p>
        </w:tc>
        <w:tc>
          <w:tcPr>
            <w:tcW w:w="0" w:type="auto"/>
            <w:shd w:val="clear" w:color="auto" w:fill="auto"/>
            <w:noWrap/>
            <w:vAlign w:val="bottom"/>
            <w:hideMark/>
          </w:tcPr>
          <w:p w14:paraId="0DAE0C7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83.583</w:t>
            </w:r>
          </w:p>
        </w:tc>
        <w:tc>
          <w:tcPr>
            <w:tcW w:w="0" w:type="auto"/>
            <w:shd w:val="clear" w:color="auto" w:fill="auto"/>
            <w:noWrap/>
            <w:vAlign w:val="bottom"/>
            <w:hideMark/>
          </w:tcPr>
          <w:p w14:paraId="69210EA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17.822%</w:t>
            </w:r>
          </w:p>
        </w:tc>
        <w:tc>
          <w:tcPr>
            <w:tcW w:w="0" w:type="auto"/>
            <w:shd w:val="clear" w:color="auto" w:fill="auto"/>
            <w:noWrap/>
            <w:vAlign w:val="bottom"/>
            <w:hideMark/>
          </w:tcPr>
          <w:p w14:paraId="343C7D0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77.973%</w:t>
            </w:r>
          </w:p>
        </w:tc>
      </w:tr>
      <w:tr w:rsidR="00D44DE5" w:rsidRPr="00D44DE5" w14:paraId="5C71E22E" w14:textId="77777777" w:rsidTr="00D44DE5">
        <w:trPr>
          <w:cantSplit/>
          <w:jc w:val="center"/>
        </w:trPr>
        <w:tc>
          <w:tcPr>
            <w:tcW w:w="0" w:type="auto"/>
            <w:shd w:val="clear" w:color="auto" w:fill="auto"/>
            <w:noWrap/>
            <w:vAlign w:val="bottom"/>
            <w:hideMark/>
          </w:tcPr>
          <w:p w14:paraId="4A9D8CA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w:t>
            </w:r>
          </w:p>
        </w:tc>
        <w:tc>
          <w:tcPr>
            <w:tcW w:w="0" w:type="auto"/>
            <w:shd w:val="clear" w:color="auto" w:fill="auto"/>
            <w:noWrap/>
            <w:vAlign w:val="bottom"/>
            <w:hideMark/>
          </w:tcPr>
          <w:p w14:paraId="192AF81C"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Micropogonias</w:t>
            </w:r>
            <w:proofErr w:type="spellEnd"/>
            <w:r w:rsidRPr="00D44DE5">
              <w:rPr>
                <w:rFonts w:eastAsia="Times New Roman" w:cs="Times New Roman"/>
                <w:color w:val="000000"/>
                <w:sz w:val="20"/>
                <w:szCs w:val="20"/>
              </w:rPr>
              <w:t xml:space="preserve"> undulatus</w:t>
            </w:r>
          </w:p>
        </w:tc>
        <w:tc>
          <w:tcPr>
            <w:tcW w:w="0" w:type="auto"/>
            <w:shd w:val="clear" w:color="auto" w:fill="auto"/>
            <w:noWrap/>
            <w:vAlign w:val="bottom"/>
            <w:hideMark/>
          </w:tcPr>
          <w:p w14:paraId="207CF82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61.246</w:t>
            </w:r>
          </w:p>
        </w:tc>
        <w:tc>
          <w:tcPr>
            <w:tcW w:w="0" w:type="auto"/>
            <w:shd w:val="clear" w:color="auto" w:fill="auto"/>
            <w:noWrap/>
            <w:vAlign w:val="bottom"/>
            <w:hideMark/>
          </w:tcPr>
          <w:p w14:paraId="7549C46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44.491</w:t>
            </w:r>
          </w:p>
        </w:tc>
        <w:tc>
          <w:tcPr>
            <w:tcW w:w="0" w:type="auto"/>
            <w:shd w:val="clear" w:color="auto" w:fill="auto"/>
            <w:noWrap/>
            <w:vAlign w:val="bottom"/>
            <w:hideMark/>
          </w:tcPr>
          <w:p w14:paraId="2A01103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42.150</w:t>
            </w:r>
          </w:p>
        </w:tc>
        <w:tc>
          <w:tcPr>
            <w:tcW w:w="0" w:type="auto"/>
            <w:shd w:val="clear" w:color="auto" w:fill="auto"/>
            <w:noWrap/>
            <w:vAlign w:val="bottom"/>
            <w:hideMark/>
          </w:tcPr>
          <w:p w14:paraId="05D7010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49.296</w:t>
            </w:r>
          </w:p>
        </w:tc>
        <w:tc>
          <w:tcPr>
            <w:tcW w:w="0" w:type="auto"/>
            <w:shd w:val="clear" w:color="auto" w:fill="auto"/>
            <w:noWrap/>
            <w:vAlign w:val="bottom"/>
            <w:hideMark/>
          </w:tcPr>
          <w:p w14:paraId="244FC34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10.511%</w:t>
            </w:r>
          </w:p>
        </w:tc>
        <w:tc>
          <w:tcPr>
            <w:tcW w:w="0" w:type="auto"/>
            <w:shd w:val="clear" w:color="auto" w:fill="auto"/>
            <w:noWrap/>
            <w:vAlign w:val="bottom"/>
            <w:hideMark/>
          </w:tcPr>
          <w:p w14:paraId="23039B8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88.484%</w:t>
            </w:r>
          </w:p>
        </w:tc>
      </w:tr>
      <w:tr w:rsidR="00D44DE5" w:rsidRPr="00D44DE5" w14:paraId="4F91FF4B" w14:textId="77777777" w:rsidTr="00D44DE5">
        <w:trPr>
          <w:cantSplit/>
          <w:jc w:val="center"/>
        </w:trPr>
        <w:tc>
          <w:tcPr>
            <w:tcW w:w="0" w:type="auto"/>
            <w:shd w:val="clear" w:color="auto" w:fill="auto"/>
            <w:noWrap/>
            <w:vAlign w:val="bottom"/>
            <w:hideMark/>
          </w:tcPr>
          <w:p w14:paraId="17FEE6A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w:t>
            </w:r>
          </w:p>
        </w:tc>
        <w:tc>
          <w:tcPr>
            <w:tcW w:w="0" w:type="auto"/>
            <w:shd w:val="clear" w:color="auto" w:fill="auto"/>
            <w:noWrap/>
            <w:vAlign w:val="bottom"/>
            <w:hideMark/>
          </w:tcPr>
          <w:p w14:paraId="28E2D295"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Leiostomus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xanthurus</w:t>
            </w:r>
            <w:proofErr w:type="spellEnd"/>
          </w:p>
        </w:tc>
        <w:tc>
          <w:tcPr>
            <w:tcW w:w="0" w:type="auto"/>
            <w:shd w:val="clear" w:color="auto" w:fill="auto"/>
            <w:noWrap/>
            <w:vAlign w:val="bottom"/>
            <w:hideMark/>
          </w:tcPr>
          <w:p w14:paraId="20B5700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18.724</w:t>
            </w:r>
          </w:p>
        </w:tc>
        <w:tc>
          <w:tcPr>
            <w:tcW w:w="0" w:type="auto"/>
            <w:shd w:val="clear" w:color="auto" w:fill="auto"/>
            <w:noWrap/>
            <w:vAlign w:val="bottom"/>
            <w:hideMark/>
          </w:tcPr>
          <w:p w14:paraId="6B97847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16.136</w:t>
            </w:r>
          </w:p>
        </w:tc>
        <w:tc>
          <w:tcPr>
            <w:tcW w:w="0" w:type="auto"/>
            <w:shd w:val="clear" w:color="auto" w:fill="auto"/>
            <w:noWrap/>
            <w:vAlign w:val="bottom"/>
            <w:hideMark/>
          </w:tcPr>
          <w:p w14:paraId="2EC1FE2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3.591</w:t>
            </w:r>
          </w:p>
        </w:tc>
        <w:tc>
          <w:tcPr>
            <w:tcW w:w="0" w:type="auto"/>
            <w:shd w:val="clear" w:color="auto" w:fill="auto"/>
            <w:noWrap/>
            <w:vAlign w:val="bottom"/>
            <w:hideMark/>
          </w:tcPr>
          <w:p w14:paraId="63411E0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12.817</w:t>
            </w:r>
          </w:p>
        </w:tc>
        <w:tc>
          <w:tcPr>
            <w:tcW w:w="0" w:type="auto"/>
            <w:shd w:val="clear" w:color="auto" w:fill="auto"/>
            <w:noWrap/>
            <w:vAlign w:val="bottom"/>
            <w:hideMark/>
          </w:tcPr>
          <w:p w14:paraId="5429BAE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2.733%</w:t>
            </w:r>
          </w:p>
        </w:tc>
        <w:tc>
          <w:tcPr>
            <w:tcW w:w="0" w:type="auto"/>
            <w:shd w:val="clear" w:color="auto" w:fill="auto"/>
            <w:noWrap/>
            <w:vAlign w:val="bottom"/>
            <w:hideMark/>
          </w:tcPr>
          <w:p w14:paraId="5FF4DB6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91.217%</w:t>
            </w:r>
          </w:p>
        </w:tc>
      </w:tr>
      <w:tr w:rsidR="00D44DE5" w:rsidRPr="00D44DE5" w14:paraId="49654097" w14:textId="77777777" w:rsidTr="00D44DE5">
        <w:trPr>
          <w:cantSplit/>
          <w:jc w:val="center"/>
        </w:trPr>
        <w:tc>
          <w:tcPr>
            <w:tcW w:w="0" w:type="auto"/>
            <w:shd w:val="clear" w:color="auto" w:fill="auto"/>
            <w:noWrap/>
            <w:vAlign w:val="bottom"/>
            <w:hideMark/>
          </w:tcPr>
          <w:p w14:paraId="2EFBCA4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w:t>
            </w:r>
          </w:p>
        </w:tc>
        <w:tc>
          <w:tcPr>
            <w:tcW w:w="0" w:type="auto"/>
            <w:shd w:val="clear" w:color="auto" w:fill="auto"/>
            <w:noWrap/>
            <w:vAlign w:val="bottom"/>
            <w:hideMark/>
          </w:tcPr>
          <w:p w14:paraId="0C8B93BC"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Penaeus </w:t>
            </w:r>
            <w:proofErr w:type="spellStart"/>
            <w:r w:rsidRPr="00D44DE5">
              <w:rPr>
                <w:rFonts w:eastAsia="Times New Roman" w:cs="Times New Roman"/>
                <w:color w:val="000000"/>
                <w:sz w:val="20"/>
                <w:szCs w:val="20"/>
              </w:rPr>
              <w:t>aztecus</w:t>
            </w:r>
            <w:proofErr w:type="spellEnd"/>
          </w:p>
        </w:tc>
        <w:tc>
          <w:tcPr>
            <w:tcW w:w="0" w:type="auto"/>
            <w:shd w:val="clear" w:color="auto" w:fill="auto"/>
            <w:noWrap/>
            <w:vAlign w:val="bottom"/>
            <w:hideMark/>
          </w:tcPr>
          <w:p w14:paraId="61AF3E8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11.962</w:t>
            </w:r>
          </w:p>
        </w:tc>
        <w:tc>
          <w:tcPr>
            <w:tcW w:w="0" w:type="auto"/>
            <w:shd w:val="clear" w:color="auto" w:fill="auto"/>
            <w:noWrap/>
            <w:vAlign w:val="bottom"/>
            <w:hideMark/>
          </w:tcPr>
          <w:p w14:paraId="1AFEB9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11.324</w:t>
            </w:r>
          </w:p>
        </w:tc>
        <w:tc>
          <w:tcPr>
            <w:tcW w:w="0" w:type="auto"/>
            <w:shd w:val="clear" w:color="auto" w:fill="auto"/>
            <w:noWrap/>
            <w:vAlign w:val="bottom"/>
            <w:hideMark/>
          </w:tcPr>
          <w:p w14:paraId="392BCC5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7.862</w:t>
            </w:r>
          </w:p>
        </w:tc>
        <w:tc>
          <w:tcPr>
            <w:tcW w:w="0" w:type="auto"/>
            <w:shd w:val="clear" w:color="auto" w:fill="auto"/>
            <w:noWrap/>
            <w:vAlign w:val="bottom"/>
            <w:hideMark/>
          </w:tcPr>
          <w:p w14:paraId="604BD72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10.383</w:t>
            </w:r>
          </w:p>
        </w:tc>
        <w:tc>
          <w:tcPr>
            <w:tcW w:w="0" w:type="auto"/>
            <w:shd w:val="clear" w:color="auto" w:fill="auto"/>
            <w:noWrap/>
            <w:vAlign w:val="bottom"/>
            <w:hideMark/>
          </w:tcPr>
          <w:p w14:paraId="588A35C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2.214%</w:t>
            </w:r>
          </w:p>
        </w:tc>
        <w:tc>
          <w:tcPr>
            <w:tcW w:w="0" w:type="auto"/>
            <w:shd w:val="clear" w:color="auto" w:fill="auto"/>
            <w:noWrap/>
            <w:vAlign w:val="bottom"/>
            <w:hideMark/>
          </w:tcPr>
          <w:p w14:paraId="493D229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93.431%</w:t>
            </w:r>
          </w:p>
        </w:tc>
      </w:tr>
      <w:tr w:rsidR="00D44DE5" w:rsidRPr="00D44DE5" w14:paraId="62280C2E" w14:textId="77777777" w:rsidTr="00D44DE5">
        <w:trPr>
          <w:cantSplit/>
          <w:jc w:val="center"/>
        </w:trPr>
        <w:tc>
          <w:tcPr>
            <w:tcW w:w="0" w:type="auto"/>
            <w:shd w:val="clear" w:color="auto" w:fill="auto"/>
            <w:noWrap/>
            <w:vAlign w:val="bottom"/>
            <w:hideMark/>
          </w:tcPr>
          <w:p w14:paraId="4C6BC81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w:t>
            </w:r>
          </w:p>
        </w:tc>
        <w:tc>
          <w:tcPr>
            <w:tcW w:w="0" w:type="auto"/>
            <w:shd w:val="clear" w:color="auto" w:fill="auto"/>
            <w:noWrap/>
            <w:vAlign w:val="bottom"/>
            <w:hideMark/>
          </w:tcPr>
          <w:p w14:paraId="5DE8992F"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Penaeus </w:t>
            </w:r>
            <w:proofErr w:type="spellStart"/>
            <w:r w:rsidRPr="00D44DE5">
              <w:rPr>
                <w:rFonts w:eastAsia="Times New Roman" w:cs="Times New Roman"/>
                <w:color w:val="000000"/>
                <w:sz w:val="20"/>
                <w:szCs w:val="20"/>
              </w:rPr>
              <w:t>setiferus</w:t>
            </w:r>
            <w:proofErr w:type="spellEnd"/>
          </w:p>
        </w:tc>
        <w:tc>
          <w:tcPr>
            <w:tcW w:w="0" w:type="auto"/>
            <w:shd w:val="clear" w:color="auto" w:fill="auto"/>
            <w:noWrap/>
            <w:vAlign w:val="bottom"/>
            <w:hideMark/>
          </w:tcPr>
          <w:p w14:paraId="3F49971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8.308</w:t>
            </w:r>
          </w:p>
        </w:tc>
        <w:tc>
          <w:tcPr>
            <w:tcW w:w="0" w:type="auto"/>
            <w:shd w:val="clear" w:color="auto" w:fill="auto"/>
            <w:noWrap/>
            <w:vAlign w:val="bottom"/>
            <w:hideMark/>
          </w:tcPr>
          <w:p w14:paraId="0535056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11.740</w:t>
            </w:r>
          </w:p>
        </w:tc>
        <w:tc>
          <w:tcPr>
            <w:tcW w:w="0" w:type="auto"/>
            <w:shd w:val="clear" w:color="auto" w:fill="auto"/>
            <w:noWrap/>
            <w:vAlign w:val="bottom"/>
            <w:hideMark/>
          </w:tcPr>
          <w:p w14:paraId="5E1BEF1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7.010</w:t>
            </w:r>
          </w:p>
        </w:tc>
        <w:tc>
          <w:tcPr>
            <w:tcW w:w="0" w:type="auto"/>
            <w:shd w:val="clear" w:color="auto" w:fill="auto"/>
            <w:noWrap/>
            <w:vAlign w:val="bottom"/>
            <w:hideMark/>
          </w:tcPr>
          <w:p w14:paraId="70AF4C0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9.019</w:t>
            </w:r>
          </w:p>
        </w:tc>
        <w:tc>
          <w:tcPr>
            <w:tcW w:w="0" w:type="auto"/>
            <w:shd w:val="clear" w:color="auto" w:fill="auto"/>
            <w:noWrap/>
            <w:vAlign w:val="bottom"/>
            <w:hideMark/>
          </w:tcPr>
          <w:p w14:paraId="10053F4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1.923%</w:t>
            </w:r>
          </w:p>
        </w:tc>
        <w:tc>
          <w:tcPr>
            <w:tcW w:w="0" w:type="auto"/>
            <w:shd w:val="clear" w:color="auto" w:fill="auto"/>
            <w:noWrap/>
            <w:vAlign w:val="bottom"/>
            <w:hideMark/>
          </w:tcPr>
          <w:p w14:paraId="3459553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95.354%</w:t>
            </w:r>
          </w:p>
        </w:tc>
      </w:tr>
      <w:tr w:rsidR="00D44DE5" w:rsidRPr="00D44DE5" w14:paraId="62BFF49F" w14:textId="77777777" w:rsidTr="00D44DE5">
        <w:trPr>
          <w:cantSplit/>
          <w:jc w:val="center"/>
        </w:trPr>
        <w:tc>
          <w:tcPr>
            <w:tcW w:w="0" w:type="auto"/>
            <w:shd w:val="clear" w:color="auto" w:fill="auto"/>
            <w:noWrap/>
            <w:vAlign w:val="bottom"/>
            <w:hideMark/>
          </w:tcPr>
          <w:p w14:paraId="356826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w:t>
            </w:r>
          </w:p>
        </w:tc>
        <w:tc>
          <w:tcPr>
            <w:tcW w:w="0" w:type="auto"/>
            <w:shd w:val="clear" w:color="auto" w:fill="auto"/>
            <w:noWrap/>
            <w:vAlign w:val="bottom"/>
            <w:hideMark/>
          </w:tcPr>
          <w:p w14:paraId="77A10FF1"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Micropogon</w:t>
            </w:r>
            <w:proofErr w:type="spellEnd"/>
            <w:r w:rsidRPr="00D44DE5">
              <w:rPr>
                <w:rFonts w:eastAsia="Times New Roman" w:cs="Times New Roman"/>
                <w:color w:val="000000"/>
                <w:sz w:val="20"/>
                <w:szCs w:val="20"/>
              </w:rPr>
              <w:t xml:space="preserve"> undulatus</w:t>
            </w:r>
          </w:p>
        </w:tc>
        <w:tc>
          <w:tcPr>
            <w:tcW w:w="0" w:type="auto"/>
            <w:shd w:val="clear" w:color="auto" w:fill="auto"/>
            <w:noWrap/>
            <w:vAlign w:val="bottom"/>
            <w:hideMark/>
          </w:tcPr>
          <w:p w14:paraId="78ED80D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11.489</w:t>
            </w:r>
          </w:p>
        </w:tc>
        <w:tc>
          <w:tcPr>
            <w:tcW w:w="0" w:type="auto"/>
            <w:shd w:val="clear" w:color="auto" w:fill="auto"/>
            <w:noWrap/>
            <w:vAlign w:val="bottom"/>
            <w:hideMark/>
          </w:tcPr>
          <w:p w14:paraId="4A75A94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9.291</w:t>
            </w:r>
          </w:p>
        </w:tc>
        <w:tc>
          <w:tcPr>
            <w:tcW w:w="0" w:type="auto"/>
            <w:shd w:val="clear" w:color="auto" w:fill="auto"/>
            <w:noWrap/>
            <w:vAlign w:val="bottom"/>
            <w:hideMark/>
          </w:tcPr>
          <w:p w14:paraId="1EEBE08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3.518</w:t>
            </w:r>
          </w:p>
        </w:tc>
        <w:tc>
          <w:tcPr>
            <w:tcW w:w="0" w:type="auto"/>
            <w:shd w:val="clear" w:color="auto" w:fill="auto"/>
            <w:noWrap/>
            <w:vAlign w:val="bottom"/>
            <w:hideMark/>
          </w:tcPr>
          <w:p w14:paraId="5A11B62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8.099</w:t>
            </w:r>
          </w:p>
        </w:tc>
        <w:tc>
          <w:tcPr>
            <w:tcW w:w="0" w:type="auto"/>
            <w:shd w:val="clear" w:color="auto" w:fill="auto"/>
            <w:noWrap/>
            <w:vAlign w:val="bottom"/>
            <w:hideMark/>
          </w:tcPr>
          <w:p w14:paraId="7485832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1.727%</w:t>
            </w:r>
          </w:p>
        </w:tc>
        <w:tc>
          <w:tcPr>
            <w:tcW w:w="0" w:type="auto"/>
            <w:shd w:val="clear" w:color="auto" w:fill="auto"/>
            <w:noWrap/>
            <w:vAlign w:val="bottom"/>
            <w:hideMark/>
          </w:tcPr>
          <w:p w14:paraId="4104731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97.081%</w:t>
            </w:r>
          </w:p>
        </w:tc>
      </w:tr>
      <w:tr w:rsidR="00D44DE5" w:rsidRPr="00D44DE5" w14:paraId="20BA4247" w14:textId="77777777" w:rsidTr="00D44DE5">
        <w:trPr>
          <w:cantSplit/>
          <w:jc w:val="center"/>
        </w:trPr>
        <w:tc>
          <w:tcPr>
            <w:tcW w:w="0" w:type="auto"/>
            <w:shd w:val="clear" w:color="auto" w:fill="auto"/>
            <w:noWrap/>
            <w:vAlign w:val="bottom"/>
            <w:hideMark/>
          </w:tcPr>
          <w:p w14:paraId="79186B9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w:t>
            </w:r>
          </w:p>
        </w:tc>
        <w:tc>
          <w:tcPr>
            <w:tcW w:w="0" w:type="auto"/>
            <w:shd w:val="clear" w:color="auto" w:fill="auto"/>
            <w:noWrap/>
            <w:vAlign w:val="bottom"/>
            <w:hideMark/>
          </w:tcPr>
          <w:p w14:paraId="38E4C5BE"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Callinectes sapidus</w:t>
            </w:r>
          </w:p>
        </w:tc>
        <w:tc>
          <w:tcPr>
            <w:tcW w:w="0" w:type="auto"/>
            <w:shd w:val="clear" w:color="auto" w:fill="auto"/>
            <w:noWrap/>
            <w:vAlign w:val="bottom"/>
            <w:hideMark/>
          </w:tcPr>
          <w:p w14:paraId="3B82D8E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2.937</w:t>
            </w:r>
          </w:p>
        </w:tc>
        <w:tc>
          <w:tcPr>
            <w:tcW w:w="0" w:type="auto"/>
            <w:shd w:val="clear" w:color="auto" w:fill="auto"/>
            <w:noWrap/>
            <w:vAlign w:val="bottom"/>
            <w:hideMark/>
          </w:tcPr>
          <w:p w14:paraId="25C8B9D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2.600</w:t>
            </w:r>
          </w:p>
        </w:tc>
        <w:tc>
          <w:tcPr>
            <w:tcW w:w="0" w:type="auto"/>
            <w:shd w:val="clear" w:color="auto" w:fill="auto"/>
            <w:noWrap/>
            <w:vAlign w:val="bottom"/>
            <w:hideMark/>
          </w:tcPr>
          <w:p w14:paraId="208E3A5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1.603</w:t>
            </w:r>
          </w:p>
        </w:tc>
        <w:tc>
          <w:tcPr>
            <w:tcW w:w="0" w:type="auto"/>
            <w:shd w:val="clear" w:color="auto" w:fill="auto"/>
            <w:noWrap/>
            <w:vAlign w:val="bottom"/>
            <w:hideMark/>
          </w:tcPr>
          <w:p w14:paraId="0B61995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2.380</w:t>
            </w:r>
          </w:p>
        </w:tc>
        <w:tc>
          <w:tcPr>
            <w:tcW w:w="0" w:type="auto"/>
            <w:shd w:val="clear" w:color="auto" w:fill="auto"/>
            <w:noWrap/>
            <w:vAlign w:val="bottom"/>
            <w:hideMark/>
          </w:tcPr>
          <w:p w14:paraId="3A436D4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0.507%</w:t>
            </w:r>
          </w:p>
        </w:tc>
        <w:tc>
          <w:tcPr>
            <w:tcW w:w="0" w:type="auto"/>
            <w:shd w:val="clear" w:color="auto" w:fill="auto"/>
            <w:noWrap/>
            <w:vAlign w:val="bottom"/>
            <w:hideMark/>
          </w:tcPr>
          <w:p w14:paraId="47C30C4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97.589%</w:t>
            </w:r>
          </w:p>
        </w:tc>
      </w:tr>
      <w:tr w:rsidR="00D44DE5" w:rsidRPr="00D44DE5" w14:paraId="5447F8DA" w14:textId="77777777" w:rsidTr="00D44DE5">
        <w:trPr>
          <w:cantSplit/>
          <w:jc w:val="center"/>
        </w:trPr>
        <w:tc>
          <w:tcPr>
            <w:tcW w:w="0" w:type="auto"/>
            <w:shd w:val="clear" w:color="auto" w:fill="auto"/>
            <w:noWrap/>
            <w:vAlign w:val="bottom"/>
            <w:hideMark/>
          </w:tcPr>
          <w:p w14:paraId="248D72C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w:t>
            </w:r>
          </w:p>
        </w:tc>
        <w:tc>
          <w:tcPr>
            <w:tcW w:w="0" w:type="auto"/>
            <w:shd w:val="clear" w:color="auto" w:fill="auto"/>
            <w:noWrap/>
            <w:vAlign w:val="bottom"/>
            <w:hideMark/>
          </w:tcPr>
          <w:p w14:paraId="61787BEE"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Palaemonetes</w:t>
            </w:r>
            <w:proofErr w:type="spellEnd"/>
          </w:p>
        </w:tc>
        <w:tc>
          <w:tcPr>
            <w:tcW w:w="0" w:type="auto"/>
            <w:shd w:val="clear" w:color="auto" w:fill="auto"/>
            <w:noWrap/>
            <w:vAlign w:val="bottom"/>
            <w:hideMark/>
          </w:tcPr>
          <w:p w14:paraId="6637322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1.889</w:t>
            </w:r>
          </w:p>
        </w:tc>
        <w:tc>
          <w:tcPr>
            <w:tcW w:w="0" w:type="auto"/>
            <w:shd w:val="clear" w:color="auto" w:fill="auto"/>
            <w:noWrap/>
            <w:vAlign w:val="bottom"/>
            <w:hideMark/>
          </w:tcPr>
          <w:p w14:paraId="6E8CC49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1.872</w:t>
            </w:r>
          </w:p>
        </w:tc>
        <w:tc>
          <w:tcPr>
            <w:tcW w:w="0" w:type="auto"/>
            <w:shd w:val="clear" w:color="auto" w:fill="auto"/>
            <w:noWrap/>
            <w:vAlign w:val="bottom"/>
            <w:hideMark/>
          </w:tcPr>
          <w:p w14:paraId="295E78F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0.534</w:t>
            </w:r>
          </w:p>
        </w:tc>
        <w:tc>
          <w:tcPr>
            <w:tcW w:w="0" w:type="auto"/>
            <w:shd w:val="clear" w:color="auto" w:fill="auto"/>
            <w:noWrap/>
            <w:vAlign w:val="bottom"/>
            <w:hideMark/>
          </w:tcPr>
          <w:p w14:paraId="2853B13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1.432</w:t>
            </w:r>
          </w:p>
        </w:tc>
        <w:tc>
          <w:tcPr>
            <w:tcW w:w="0" w:type="auto"/>
            <w:shd w:val="clear" w:color="auto" w:fill="auto"/>
            <w:noWrap/>
            <w:vAlign w:val="bottom"/>
            <w:hideMark/>
          </w:tcPr>
          <w:p w14:paraId="2DC24CC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0.305%</w:t>
            </w:r>
          </w:p>
        </w:tc>
        <w:tc>
          <w:tcPr>
            <w:tcW w:w="0" w:type="auto"/>
            <w:shd w:val="clear" w:color="auto" w:fill="auto"/>
            <w:noWrap/>
            <w:vAlign w:val="bottom"/>
            <w:hideMark/>
          </w:tcPr>
          <w:p w14:paraId="1207E77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97.894%</w:t>
            </w:r>
          </w:p>
        </w:tc>
      </w:tr>
      <w:tr w:rsidR="00D44DE5" w:rsidRPr="00D44DE5" w14:paraId="3B3EF510" w14:textId="77777777" w:rsidTr="00D44DE5">
        <w:trPr>
          <w:cantSplit/>
          <w:jc w:val="center"/>
        </w:trPr>
        <w:tc>
          <w:tcPr>
            <w:tcW w:w="0" w:type="auto"/>
            <w:shd w:val="clear" w:color="auto" w:fill="auto"/>
            <w:noWrap/>
            <w:vAlign w:val="bottom"/>
            <w:hideMark/>
          </w:tcPr>
          <w:p w14:paraId="6822B29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w:t>
            </w:r>
          </w:p>
        </w:tc>
        <w:tc>
          <w:tcPr>
            <w:tcW w:w="0" w:type="auto"/>
            <w:shd w:val="clear" w:color="auto" w:fill="auto"/>
            <w:noWrap/>
            <w:vAlign w:val="bottom"/>
            <w:hideMark/>
          </w:tcPr>
          <w:p w14:paraId="162B0EB3"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Anchoa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hepsetus</w:t>
            </w:r>
            <w:proofErr w:type="spellEnd"/>
          </w:p>
        </w:tc>
        <w:tc>
          <w:tcPr>
            <w:tcW w:w="0" w:type="auto"/>
            <w:shd w:val="clear" w:color="auto" w:fill="auto"/>
            <w:noWrap/>
            <w:vAlign w:val="bottom"/>
            <w:hideMark/>
          </w:tcPr>
          <w:p w14:paraId="0CDF9E7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0.502</w:t>
            </w:r>
          </w:p>
        </w:tc>
        <w:tc>
          <w:tcPr>
            <w:tcW w:w="0" w:type="auto"/>
            <w:shd w:val="clear" w:color="auto" w:fill="auto"/>
            <w:noWrap/>
            <w:vAlign w:val="bottom"/>
            <w:hideMark/>
          </w:tcPr>
          <w:p w14:paraId="79CE8F2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0.065</w:t>
            </w:r>
          </w:p>
        </w:tc>
        <w:tc>
          <w:tcPr>
            <w:tcW w:w="0" w:type="auto"/>
            <w:shd w:val="clear" w:color="auto" w:fill="auto"/>
            <w:noWrap/>
            <w:vAlign w:val="bottom"/>
            <w:hideMark/>
          </w:tcPr>
          <w:p w14:paraId="04576C5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2.610</w:t>
            </w:r>
          </w:p>
        </w:tc>
        <w:tc>
          <w:tcPr>
            <w:tcW w:w="0" w:type="auto"/>
            <w:shd w:val="clear" w:color="auto" w:fill="auto"/>
            <w:noWrap/>
            <w:vAlign w:val="bottom"/>
            <w:hideMark/>
          </w:tcPr>
          <w:p w14:paraId="28E3377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1.059</w:t>
            </w:r>
          </w:p>
        </w:tc>
        <w:tc>
          <w:tcPr>
            <w:tcW w:w="0" w:type="auto"/>
            <w:shd w:val="clear" w:color="auto" w:fill="auto"/>
            <w:noWrap/>
            <w:vAlign w:val="bottom"/>
            <w:hideMark/>
          </w:tcPr>
          <w:p w14:paraId="2FD3BA7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0.226%</w:t>
            </w:r>
          </w:p>
        </w:tc>
        <w:tc>
          <w:tcPr>
            <w:tcW w:w="0" w:type="auto"/>
            <w:shd w:val="clear" w:color="auto" w:fill="auto"/>
            <w:noWrap/>
            <w:vAlign w:val="bottom"/>
            <w:hideMark/>
          </w:tcPr>
          <w:p w14:paraId="68A5C9E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98.120%</w:t>
            </w:r>
          </w:p>
        </w:tc>
      </w:tr>
      <w:tr w:rsidR="00D44DE5" w:rsidRPr="00D44DE5" w14:paraId="00AFB1A7" w14:textId="77777777" w:rsidTr="00D44DE5">
        <w:trPr>
          <w:cantSplit/>
          <w:jc w:val="center"/>
        </w:trPr>
        <w:tc>
          <w:tcPr>
            <w:tcW w:w="0" w:type="auto"/>
            <w:shd w:val="clear" w:color="auto" w:fill="auto"/>
            <w:noWrap/>
            <w:vAlign w:val="bottom"/>
            <w:hideMark/>
          </w:tcPr>
          <w:p w14:paraId="794C3A5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w:t>
            </w:r>
          </w:p>
        </w:tc>
        <w:tc>
          <w:tcPr>
            <w:tcW w:w="0" w:type="auto"/>
            <w:shd w:val="clear" w:color="auto" w:fill="auto"/>
            <w:noWrap/>
            <w:vAlign w:val="bottom"/>
            <w:hideMark/>
          </w:tcPr>
          <w:p w14:paraId="7C67A333"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Rangia cuneata</w:t>
            </w:r>
          </w:p>
        </w:tc>
        <w:tc>
          <w:tcPr>
            <w:tcW w:w="0" w:type="auto"/>
            <w:shd w:val="clear" w:color="auto" w:fill="auto"/>
            <w:noWrap/>
            <w:vAlign w:val="bottom"/>
            <w:hideMark/>
          </w:tcPr>
          <w:p w14:paraId="2EECDC5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2.833</w:t>
            </w:r>
          </w:p>
        </w:tc>
        <w:tc>
          <w:tcPr>
            <w:tcW w:w="0" w:type="auto"/>
            <w:shd w:val="clear" w:color="auto" w:fill="auto"/>
            <w:noWrap/>
            <w:vAlign w:val="bottom"/>
            <w:hideMark/>
          </w:tcPr>
          <w:p w14:paraId="4FCD65A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5C150B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44189C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0.944</w:t>
            </w:r>
          </w:p>
        </w:tc>
        <w:tc>
          <w:tcPr>
            <w:tcW w:w="0" w:type="auto"/>
            <w:shd w:val="clear" w:color="auto" w:fill="auto"/>
            <w:noWrap/>
            <w:vAlign w:val="bottom"/>
            <w:hideMark/>
          </w:tcPr>
          <w:p w14:paraId="514EFA8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0.201%</w:t>
            </w:r>
          </w:p>
        </w:tc>
        <w:tc>
          <w:tcPr>
            <w:tcW w:w="0" w:type="auto"/>
            <w:shd w:val="clear" w:color="auto" w:fill="auto"/>
            <w:noWrap/>
            <w:vAlign w:val="bottom"/>
            <w:hideMark/>
          </w:tcPr>
          <w:p w14:paraId="5DEDA3B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98.321%</w:t>
            </w:r>
          </w:p>
        </w:tc>
      </w:tr>
      <w:tr w:rsidR="00D44DE5" w:rsidRPr="00D44DE5" w14:paraId="339FE605" w14:textId="77777777" w:rsidTr="00D44DE5">
        <w:trPr>
          <w:cantSplit/>
          <w:jc w:val="center"/>
        </w:trPr>
        <w:tc>
          <w:tcPr>
            <w:tcW w:w="0" w:type="auto"/>
            <w:shd w:val="clear" w:color="auto" w:fill="auto"/>
            <w:noWrap/>
            <w:vAlign w:val="bottom"/>
            <w:hideMark/>
          </w:tcPr>
          <w:p w14:paraId="6F3F104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w:t>
            </w:r>
          </w:p>
        </w:tc>
        <w:tc>
          <w:tcPr>
            <w:tcW w:w="0" w:type="auto"/>
            <w:shd w:val="clear" w:color="auto" w:fill="auto"/>
            <w:noWrap/>
            <w:vAlign w:val="bottom"/>
            <w:hideMark/>
          </w:tcPr>
          <w:p w14:paraId="61609856"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Lolliguncula</w:t>
            </w:r>
            <w:proofErr w:type="spellEnd"/>
            <w:r w:rsidRPr="00D44DE5">
              <w:rPr>
                <w:rFonts w:eastAsia="Times New Roman" w:cs="Times New Roman"/>
                <w:color w:val="000000"/>
                <w:sz w:val="20"/>
                <w:szCs w:val="20"/>
              </w:rPr>
              <w:t xml:space="preserve"> brevis</w:t>
            </w:r>
          </w:p>
        </w:tc>
        <w:tc>
          <w:tcPr>
            <w:tcW w:w="0" w:type="auto"/>
            <w:shd w:val="clear" w:color="auto" w:fill="auto"/>
            <w:noWrap/>
            <w:vAlign w:val="bottom"/>
            <w:hideMark/>
          </w:tcPr>
          <w:p w14:paraId="51C0FC2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0.721</w:t>
            </w:r>
          </w:p>
        </w:tc>
        <w:tc>
          <w:tcPr>
            <w:tcW w:w="0" w:type="auto"/>
            <w:shd w:val="clear" w:color="auto" w:fill="auto"/>
            <w:noWrap/>
            <w:vAlign w:val="bottom"/>
            <w:hideMark/>
          </w:tcPr>
          <w:p w14:paraId="73952C2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0.628</w:t>
            </w:r>
          </w:p>
        </w:tc>
        <w:tc>
          <w:tcPr>
            <w:tcW w:w="0" w:type="auto"/>
            <w:shd w:val="clear" w:color="auto" w:fill="auto"/>
            <w:noWrap/>
            <w:vAlign w:val="bottom"/>
            <w:hideMark/>
          </w:tcPr>
          <w:p w14:paraId="3CCB5D1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1.339</w:t>
            </w:r>
          </w:p>
        </w:tc>
        <w:tc>
          <w:tcPr>
            <w:tcW w:w="0" w:type="auto"/>
            <w:shd w:val="clear" w:color="auto" w:fill="auto"/>
            <w:noWrap/>
            <w:vAlign w:val="bottom"/>
            <w:hideMark/>
          </w:tcPr>
          <w:p w14:paraId="60BEE02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0.896</w:t>
            </w:r>
          </w:p>
        </w:tc>
        <w:tc>
          <w:tcPr>
            <w:tcW w:w="0" w:type="auto"/>
            <w:shd w:val="clear" w:color="auto" w:fill="auto"/>
            <w:noWrap/>
            <w:vAlign w:val="bottom"/>
            <w:hideMark/>
          </w:tcPr>
          <w:p w14:paraId="15A9CC6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0.191%</w:t>
            </w:r>
          </w:p>
        </w:tc>
        <w:tc>
          <w:tcPr>
            <w:tcW w:w="0" w:type="auto"/>
            <w:shd w:val="clear" w:color="auto" w:fill="auto"/>
            <w:noWrap/>
            <w:vAlign w:val="bottom"/>
            <w:hideMark/>
          </w:tcPr>
          <w:p w14:paraId="2E13408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98.512%</w:t>
            </w:r>
          </w:p>
        </w:tc>
      </w:tr>
      <w:tr w:rsidR="00D44DE5" w:rsidRPr="00D44DE5" w14:paraId="709D1BE5" w14:textId="77777777" w:rsidTr="00D44DE5">
        <w:trPr>
          <w:cantSplit/>
          <w:jc w:val="center"/>
        </w:trPr>
        <w:tc>
          <w:tcPr>
            <w:tcW w:w="0" w:type="auto"/>
            <w:shd w:val="clear" w:color="auto" w:fill="auto"/>
            <w:noWrap/>
            <w:vAlign w:val="bottom"/>
            <w:hideMark/>
          </w:tcPr>
          <w:p w14:paraId="1848194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13</w:t>
            </w:r>
          </w:p>
        </w:tc>
        <w:tc>
          <w:tcPr>
            <w:tcW w:w="0" w:type="auto"/>
            <w:shd w:val="clear" w:color="auto" w:fill="auto"/>
            <w:noWrap/>
            <w:vAlign w:val="bottom"/>
            <w:hideMark/>
          </w:tcPr>
          <w:p w14:paraId="20FE4289" w14:textId="674F5A3D"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Cynoscion</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aren</w:t>
            </w:r>
            <w:r w:rsidR="0063484F">
              <w:rPr>
                <w:rFonts w:eastAsia="Times New Roman" w:cs="Times New Roman"/>
                <w:color w:val="000000"/>
                <w:sz w:val="20"/>
                <w:szCs w:val="20"/>
              </w:rPr>
              <w:t>Ariopsis</w:t>
            </w:r>
            <w:proofErr w:type="spellEnd"/>
          </w:p>
        </w:tc>
        <w:tc>
          <w:tcPr>
            <w:tcW w:w="0" w:type="auto"/>
            <w:shd w:val="clear" w:color="auto" w:fill="auto"/>
            <w:noWrap/>
            <w:vAlign w:val="bottom"/>
            <w:hideMark/>
          </w:tcPr>
          <w:p w14:paraId="554B4CC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0.970</w:t>
            </w:r>
          </w:p>
        </w:tc>
        <w:tc>
          <w:tcPr>
            <w:tcW w:w="0" w:type="auto"/>
            <w:shd w:val="clear" w:color="auto" w:fill="auto"/>
            <w:noWrap/>
            <w:vAlign w:val="bottom"/>
            <w:hideMark/>
          </w:tcPr>
          <w:p w14:paraId="44CD1AF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0.468</w:t>
            </w:r>
          </w:p>
        </w:tc>
        <w:tc>
          <w:tcPr>
            <w:tcW w:w="0" w:type="auto"/>
            <w:shd w:val="clear" w:color="auto" w:fill="auto"/>
            <w:noWrap/>
            <w:vAlign w:val="bottom"/>
            <w:hideMark/>
          </w:tcPr>
          <w:p w14:paraId="0B8FC00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1.209</w:t>
            </w:r>
          </w:p>
        </w:tc>
        <w:tc>
          <w:tcPr>
            <w:tcW w:w="0" w:type="auto"/>
            <w:shd w:val="clear" w:color="auto" w:fill="auto"/>
            <w:noWrap/>
            <w:vAlign w:val="bottom"/>
            <w:hideMark/>
          </w:tcPr>
          <w:p w14:paraId="24C5DD8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0.882</w:t>
            </w:r>
          </w:p>
        </w:tc>
        <w:tc>
          <w:tcPr>
            <w:tcW w:w="0" w:type="auto"/>
            <w:shd w:val="clear" w:color="auto" w:fill="auto"/>
            <w:noWrap/>
            <w:vAlign w:val="bottom"/>
            <w:hideMark/>
          </w:tcPr>
          <w:p w14:paraId="55CF49F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0.188%</w:t>
            </w:r>
          </w:p>
        </w:tc>
        <w:tc>
          <w:tcPr>
            <w:tcW w:w="0" w:type="auto"/>
            <w:shd w:val="clear" w:color="auto" w:fill="auto"/>
            <w:noWrap/>
            <w:vAlign w:val="bottom"/>
            <w:hideMark/>
          </w:tcPr>
          <w:p w14:paraId="0C5694F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98.700%</w:t>
            </w:r>
          </w:p>
        </w:tc>
      </w:tr>
      <w:tr w:rsidR="00D44DE5" w:rsidRPr="00D44DE5" w14:paraId="163152AF" w14:textId="77777777" w:rsidTr="00D44DE5">
        <w:trPr>
          <w:cantSplit/>
          <w:jc w:val="center"/>
        </w:trPr>
        <w:tc>
          <w:tcPr>
            <w:tcW w:w="0" w:type="auto"/>
            <w:shd w:val="clear" w:color="auto" w:fill="auto"/>
            <w:noWrap/>
            <w:vAlign w:val="bottom"/>
            <w:hideMark/>
          </w:tcPr>
          <w:p w14:paraId="5644166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14</w:t>
            </w:r>
          </w:p>
        </w:tc>
        <w:tc>
          <w:tcPr>
            <w:tcW w:w="0" w:type="auto"/>
            <w:shd w:val="clear" w:color="auto" w:fill="auto"/>
            <w:noWrap/>
            <w:vAlign w:val="bottom"/>
            <w:hideMark/>
          </w:tcPr>
          <w:p w14:paraId="0D1D45B8"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Acetes</w:t>
            </w:r>
            <w:proofErr w:type="spellEnd"/>
            <w:r w:rsidRPr="00D44DE5">
              <w:rPr>
                <w:rFonts w:eastAsia="Times New Roman" w:cs="Times New Roman"/>
                <w:color w:val="000000"/>
                <w:sz w:val="20"/>
                <w:szCs w:val="20"/>
              </w:rPr>
              <w:t xml:space="preserve"> americanus</w:t>
            </w:r>
          </w:p>
        </w:tc>
        <w:tc>
          <w:tcPr>
            <w:tcW w:w="0" w:type="auto"/>
            <w:shd w:val="clear" w:color="auto" w:fill="auto"/>
            <w:noWrap/>
            <w:vAlign w:val="bottom"/>
            <w:hideMark/>
          </w:tcPr>
          <w:p w14:paraId="3708497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0.721</w:t>
            </w:r>
          </w:p>
        </w:tc>
        <w:tc>
          <w:tcPr>
            <w:tcW w:w="0" w:type="auto"/>
            <w:shd w:val="clear" w:color="auto" w:fill="auto"/>
            <w:noWrap/>
            <w:vAlign w:val="bottom"/>
            <w:hideMark/>
          </w:tcPr>
          <w:p w14:paraId="53F6EE6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0.729</w:t>
            </w:r>
          </w:p>
        </w:tc>
        <w:tc>
          <w:tcPr>
            <w:tcW w:w="0" w:type="auto"/>
            <w:shd w:val="clear" w:color="auto" w:fill="auto"/>
            <w:noWrap/>
            <w:vAlign w:val="bottom"/>
            <w:hideMark/>
          </w:tcPr>
          <w:p w14:paraId="4324207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0.790</w:t>
            </w:r>
          </w:p>
        </w:tc>
        <w:tc>
          <w:tcPr>
            <w:tcW w:w="0" w:type="auto"/>
            <w:shd w:val="clear" w:color="auto" w:fill="auto"/>
            <w:noWrap/>
            <w:vAlign w:val="bottom"/>
            <w:hideMark/>
          </w:tcPr>
          <w:p w14:paraId="5BFF0A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0.746</w:t>
            </w:r>
          </w:p>
        </w:tc>
        <w:tc>
          <w:tcPr>
            <w:tcW w:w="0" w:type="auto"/>
            <w:shd w:val="clear" w:color="auto" w:fill="auto"/>
            <w:noWrap/>
            <w:vAlign w:val="bottom"/>
            <w:hideMark/>
          </w:tcPr>
          <w:p w14:paraId="6249F36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0.159%</w:t>
            </w:r>
          </w:p>
        </w:tc>
        <w:tc>
          <w:tcPr>
            <w:tcW w:w="0" w:type="auto"/>
            <w:shd w:val="clear" w:color="auto" w:fill="auto"/>
            <w:noWrap/>
            <w:vAlign w:val="bottom"/>
            <w:hideMark/>
          </w:tcPr>
          <w:p w14:paraId="4A0AAA3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98.860%</w:t>
            </w:r>
          </w:p>
        </w:tc>
      </w:tr>
      <w:tr w:rsidR="00D44DE5" w:rsidRPr="00D44DE5" w14:paraId="6A308B90" w14:textId="77777777" w:rsidTr="00D44DE5">
        <w:trPr>
          <w:cantSplit/>
          <w:jc w:val="center"/>
        </w:trPr>
        <w:tc>
          <w:tcPr>
            <w:tcW w:w="0" w:type="auto"/>
            <w:shd w:val="clear" w:color="auto" w:fill="auto"/>
            <w:noWrap/>
            <w:vAlign w:val="bottom"/>
            <w:hideMark/>
          </w:tcPr>
          <w:p w14:paraId="7D3DAE5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15</w:t>
            </w:r>
          </w:p>
        </w:tc>
        <w:tc>
          <w:tcPr>
            <w:tcW w:w="0" w:type="auto"/>
            <w:shd w:val="clear" w:color="auto" w:fill="auto"/>
            <w:noWrap/>
            <w:vAlign w:val="bottom"/>
            <w:hideMark/>
          </w:tcPr>
          <w:p w14:paraId="4256CE66"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Lagodon</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rhomboides</w:t>
            </w:r>
            <w:proofErr w:type="spellEnd"/>
          </w:p>
        </w:tc>
        <w:tc>
          <w:tcPr>
            <w:tcW w:w="0" w:type="auto"/>
            <w:shd w:val="clear" w:color="auto" w:fill="auto"/>
            <w:noWrap/>
            <w:vAlign w:val="bottom"/>
            <w:hideMark/>
          </w:tcPr>
          <w:p w14:paraId="1738E3E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0.745</w:t>
            </w:r>
          </w:p>
        </w:tc>
        <w:tc>
          <w:tcPr>
            <w:tcW w:w="0" w:type="auto"/>
            <w:shd w:val="clear" w:color="auto" w:fill="auto"/>
            <w:noWrap/>
            <w:vAlign w:val="bottom"/>
            <w:hideMark/>
          </w:tcPr>
          <w:p w14:paraId="7C8C5F1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0.867</w:t>
            </w:r>
          </w:p>
        </w:tc>
        <w:tc>
          <w:tcPr>
            <w:tcW w:w="0" w:type="auto"/>
            <w:shd w:val="clear" w:color="auto" w:fill="auto"/>
            <w:noWrap/>
            <w:vAlign w:val="bottom"/>
            <w:hideMark/>
          </w:tcPr>
          <w:p w14:paraId="3028384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0.200</w:t>
            </w:r>
          </w:p>
        </w:tc>
        <w:tc>
          <w:tcPr>
            <w:tcW w:w="0" w:type="auto"/>
            <w:shd w:val="clear" w:color="auto" w:fill="auto"/>
            <w:noWrap/>
            <w:vAlign w:val="bottom"/>
            <w:hideMark/>
          </w:tcPr>
          <w:p w14:paraId="1204476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0.604</w:t>
            </w:r>
          </w:p>
        </w:tc>
        <w:tc>
          <w:tcPr>
            <w:tcW w:w="0" w:type="auto"/>
            <w:shd w:val="clear" w:color="auto" w:fill="auto"/>
            <w:noWrap/>
            <w:vAlign w:val="bottom"/>
            <w:hideMark/>
          </w:tcPr>
          <w:p w14:paraId="4932F53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0.129%</w:t>
            </w:r>
          </w:p>
        </w:tc>
        <w:tc>
          <w:tcPr>
            <w:tcW w:w="0" w:type="auto"/>
            <w:shd w:val="clear" w:color="auto" w:fill="auto"/>
            <w:noWrap/>
            <w:vAlign w:val="bottom"/>
            <w:hideMark/>
          </w:tcPr>
          <w:p w14:paraId="42F5C91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98.988%</w:t>
            </w:r>
          </w:p>
        </w:tc>
      </w:tr>
      <w:tr w:rsidR="00D44DE5" w:rsidRPr="00D44DE5" w14:paraId="530A6748" w14:textId="77777777" w:rsidTr="00D44DE5">
        <w:trPr>
          <w:cantSplit/>
          <w:jc w:val="center"/>
        </w:trPr>
        <w:tc>
          <w:tcPr>
            <w:tcW w:w="0" w:type="auto"/>
            <w:shd w:val="clear" w:color="auto" w:fill="auto"/>
            <w:noWrap/>
            <w:vAlign w:val="bottom"/>
            <w:hideMark/>
          </w:tcPr>
          <w:p w14:paraId="6366F81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16</w:t>
            </w:r>
          </w:p>
        </w:tc>
        <w:tc>
          <w:tcPr>
            <w:tcW w:w="0" w:type="auto"/>
            <w:shd w:val="clear" w:color="auto" w:fill="auto"/>
            <w:noWrap/>
            <w:vAlign w:val="bottom"/>
            <w:hideMark/>
          </w:tcPr>
          <w:p w14:paraId="00486FF6"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Penaeus</w:t>
            </w:r>
          </w:p>
        </w:tc>
        <w:tc>
          <w:tcPr>
            <w:tcW w:w="0" w:type="auto"/>
            <w:shd w:val="clear" w:color="auto" w:fill="auto"/>
            <w:noWrap/>
            <w:vAlign w:val="bottom"/>
            <w:hideMark/>
          </w:tcPr>
          <w:p w14:paraId="75FBEF8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0.589</w:t>
            </w:r>
          </w:p>
        </w:tc>
        <w:tc>
          <w:tcPr>
            <w:tcW w:w="0" w:type="auto"/>
            <w:shd w:val="clear" w:color="auto" w:fill="auto"/>
            <w:noWrap/>
            <w:vAlign w:val="bottom"/>
            <w:hideMark/>
          </w:tcPr>
          <w:p w14:paraId="5D2112F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0.682</w:t>
            </w:r>
          </w:p>
        </w:tc>
        <w:tc>
          <w:tcPr>
            <w:tcW w:w="0" w:type="auto"/>
            <w:shd w:val="clear" w:color="auto" w:fill="auto"/>
            <w:noWrap/>
            <w:vAlign w:val="bottom"/>
            <w:hideMark/>
          </w:tcPr>
          <w:p w14:paraId="58E17EC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0.537</w:t>
            </w:r>
          </w:p>
        </w:tc>
        <w:tc>
          <w:tcPr>
            <w:tcW w:w="0" w:type="auto"/>
            <w:shd w:val="clear" w:color="auto" w:fill="auto"/>
            <w:noWrap/>
            <w:vAlign w:val="bottom"/>
            <w:hideMark/>
          </w:tcPr>
          <w:p w14:paraId="5DCA359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0.603</w:t>
            </w:r>
          </w:p>
        </w:tc>
        <w:tc>
          <w:tcPr>
            <w:tcW w:w="0" w:type="auto"/>
            <w:shd w:val="clear" w:color="auto" w:fill="auto"/>
            <w:noWrap/>
            <w:vAlign w:val="bottom"/>
            <w:hideMark/>
          </w:tcPr>
          <w:p w14:paraId="3177E29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0.129%</w:t>
            </w:r>
          </w:p>
        </w:tc>
        <w:tc>
          <w:tcPr>
            <w:tcW w:w="0" w:type="auto"/>
            <w:shd w:val="clear" w:color="auto" w:fill="auto"/>
            <w:noWrap/>
            <w:vAlign w:val="bottom"/>
            <w:hideMark/>
          </w:tcPr>
          <w:p w14:paraId="5F3D704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99.117%</w:t>
            </w:r>
          </w:p>
        </w:tc>
      </w:tr>
      <w:tr w:rsidR="00D44DE5" w:rsidRPr="00D44DE5" w14:paraId="347BB4BD" w14:textId="77777777" w:rsidTr="00D44DE5">
        <w:trPr>
          <w:cantSplit/>
          <w:jc w:val="center"/>
        </w:trPr>
        <w:tc>
          <w:tcPr>
            <w:tcW w:w="0" w:type="auto"/>
            <w:shd w:val="clear" w:color="auto" w:fill="auto"/>
            <w:noWrap/>
            <w:vAlign w:val="bottom"/>
            <w:hideMark/>
          </w:tcPr>
          <w:p w14:paraId="5129142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17</w:t>
            </w:r>
          </w:p>
        </w:tc>
        <w:tc>
          <w:tcPr>
            <w:tcW w:w="0" w:type="auto"/>
            <w:shd w:val="clear" w:color="auto" w:fill="auto"/>
            <w:noWrap/>
            <w:vAlign w:val="bottom"/>
            <w:hideMark/>
          </w:tcPr>
          <w:p w14:paraId="2FF77563"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Bagre marinus</w:t>
            </w:r>
          </w:p>
        </w:tc>
        <w:tc>
          <w:tcPr>
            <w:tcW w:w="0" w:type="auto"/>
            <w:shd w:val="clear" w:color="auto" w:fill="auto"/>
            <w:noWrap/>
            <w:vAlign w:val="bottom"/>
            <w:hideMark/>
          </w:tcPr>
          <w:p w14:paraId="435F208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0.552</w:t>
            </w:r>
          </w:p>
        </w:tc>
        <w:tc>
          <w:tcPr>
            <w:tcW w:w="0" w:type="auto"/>
            <w:shd w:val="clear" w:color="auto" w:fill="auto"/>
            <w:noWrap/>
            <w:vAlign w:val="bottom"/>
            <w:hideMark/>
          </w:tcPr>
          <w:p w14:paraId="33705C9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0.486</w:t>
            </w:r>
          </w:p>
        </w:tc>
        <w:tc>
          <w:tcPr>
            <w:tcW w:w="0" w:type="auto"/>
            <w:shd w:val="clear" w:color="auto" w:fill="auto"/>
            <w:noWrap/>
            <w:vAlign w:val="bottom"/>
            <w:hideMark/>
          </w:tcPr>
          <w:p w14:paraId="789C325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0.630</w:t>
            </w:r>
          </w:p>
        </w:tc>
        <w:tc>
          <w:tcPr>
            <w:tcW w:w="0" w:type="auto"/>
            <w:shd w:val="clear" w:color="auto" w:fill="auto"/>
            <w:noWrap/>
            <w:vAlign w:val="bottom"/>
            <w:hideMark/>
          </w:tcPr>
          <w:p w14:paraId="1B4423A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0.556</w:t>
            </w:r>
          </w:p>
        </w:tc>
        <w:tc>
          <w:tcPr>
            <w:tcW w:w="0" w:type="auto"/>
            <w:shd w:val="clear" w:color="auto" w:fill="auto"/>
            <w:noWrap/>
            <w:vAlign w:val="bottom"/>
            <w:hideMark/>
          </w:tcPr>
          <w:p w14:paraId="201779E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0.119%</w:t>
            </w:r>
          </w:p>
        </w:tc>
        <w:tc>
          <w:tcPr>
            <w:tcW w:w="0" w:type="auto"/>
            <w:shd w:val="clear" w:color="auto" w:fill="auto"/>
            <w:noWrap/>
            <w:vAlign w:val="bottom"/>
            <w:hideMark/>
          </w:tcPr>
          <w:p w14:paraId="3FAB94E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99.235%</w:t>
            </w:r>
          </w:p>
        </w:tc>
      </w:tr>
      <w:tr w:rsidR="00D44DE5" w:rsidRPr="00D44DE5" w14:paraId="2C31D9F9" w14:textId="77777777" w:rsidTr="00D44DE5">
        <w:trPr>
          <w:cantSplit/>
          <w:jc w:val="center"/>
        </w:trPr>
        <w:tc>
          <w:tcPr>
            <w:tcW w:w="0" w:type="auto"/>
            <w:shd w:val="clear" w:color="auto" w:fill="auto"/>
            <w:noWrap/>
            <w:vAlign w:val="bottom"/>
            <w:hideMark/>
          </w:tcPr>
          <w:p w14:paraId="08D17C3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18</w:t>
            </w:r>
          </w:p>
        </w:tc>
        <w:tc>
          <w:tcPr>
            <w:tcW w:w="0" w:type="auto"/>
            <w:shd w:val="clear" w:color="auto" w:fill="auto"/>
            <w:noWrap/>
            <w:vAlign w:val="bottom"/>
            <w:hideMark/>
          </w:tcPr>
          <w:p w14:paraId="67965338"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Sphoeroides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parvus</w:t>
            </w:r>
            <w:proofErr w:type="spellEnd"/>
          </w:p>
        </w:tc>
        <w:tc>
          <w:tcPr>
            <w:tcW w:w="0" w:type="auto"/>
            <w:shd w:val="clear" w:color="auto" w:fill="auto"/>
            <w:noWrap/>
            <w:vAlign w:val="bottom"/>
            <w:hideMark/>
          </w:tcPr>
          <w:p w14:paraId="0D03690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0.404</w:t>
            </w:r>
          </w:p>
        </w:tc>
        <w:tc>
          <w:tcPr>
            <w:tcW w:w="0" w:type="auto"/>
            <w:shd w:val="clear" w:color="auto" w:fill="auto"/>
            <w:noWrap/>
            <w:vAlign w:val="bottom"/>
            <w:hideMark/>
          </w:tcPr>
          <w:p w14:paraId="56E0272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0.421</w:t>
            </w:r>
          </w:p>
        </w:tc>
        <w:tc>
          <w:tcPr>
            <w:tcW w:w="0" w:type="auto"/>
            <w:shd w:val="clear" w:color="auto" w:fill="auto"/>
            <w:noWrap/>
            <w:vAlign w:val="bottom"/>
            <w:hideMark/>
          </w:tcPr>
          <w:p w14:paraId="704ACA3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0.417</w:t>
            </w:r>
          </w:p>
        </w:tc>
        <w:tc>
          <w:tcPr>
            <w:tcW w:w="0" w:type="auto"/>
            <w:shd w:val="clear" w:color="auto" w:fill="auto"/>
            <w:noWrap/>
            <w:vAlign w:val="bottom"/>
            <w:hideMark/>
          </w:tcPr>
          <w:p w14:paraId="003BE7D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0.414</w:t>
            </w:r>
          </w:p>
        </w:tc>
        <w:tc>
          <w:tcPr>
            <w:tcW w:w="0" w:type="auto"/>
            <w:shd w:val="clear" w:color="auto" w:fill="auto"/>
            <w:noWrap/>
            <w:vAlign w:val="bottom"/>
            <w:hideMark/>
          </w:tcPr>
          <w:p w14:paraId="153ABAF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0.088%</w:t>
            </w:r>
          </w:p>
        </w:tc>
        <w:tc>
          <w:tcPr>
            <w:tcW w:w="0" w:type="auto"/>
            <w:shd w:val="clear" w:color="auto" w:fill="auto"/>
            <w:noWrap/>
            <w:vAlign w:val="bottom"/>
            <w:hideMark/>
          </w:tcPr>
          <w:p w14:paraId="0923599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99.324%</w:t>
            </w:r>
          </w:p>
        </w:tc>
      </w:tr>
      <w:tr w:rsidR="00D44DE5" w:rsidRPr="00D44DE5" w14:paraId="6CA5184F" w14:textId="77777777" w:rsidTr="00D44DE5">
        <w:trPr>
          <w:cantSplit/>
          <w:jc w:val="center"/>
        </w:trPr>
        <w:tc>
          <w:tcPr>
            <w:tcW w:w="0" w:type="auto"/>
            <w:shd w:val="clear" w:color="auto" w:fill="auto"/>
            <w:noWrap/>
            <w:vAlign w:val="bottom"/>
            <w:hideMark/>
          </w:tcPr>
          <w:p w14:paraId="0F83EDB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19</w:t>
            </w:r>
          </w:p>
        </w:tc>
        <w:tc>
          <w:tcPr>
            <w:tcW w:w="0" w:type="auto"/>
            <w:shd w:val="clear" w:color="auto" w:fill="auto"/>
            <w:noWrap/>
            <w:vAlign w:val="bottom"/>
            <w:hideMark/>
          </w:tcPr>
          <w:p w14:paraId="53447E98" w14:textId="11D65B23" w:rsidR="00D44DE5" w:rsidRPr="00D44DE5" w:rsidRDefault="0063484F" w:rsidP="00D44DE5">
            <w:pPr>
              <w:rPr>
                <w:rFonts w:eastAsia="Times New Roman" w:cs="Times New Roman"/>
                <w:color w:val="000000"/>
                <w:sz w:val="20"/>
                <w:szCs w:val="20"/>
              </w:rPr>
            </w:pPr>
            <w:proofErr w:type="spellStart"/>
            <w:r>
              <w:rPr>
                <w:rFonts w:eastAsia="Times New Roman" w:cs="Times New Roman"/>
                <w:color w:val="000000"/>
                <w:sz w:val="20"/>
                <w:szCs w:val="20"/>
              </w:rPr>
              <w:t>Ariopsis</w:t>
            </w:r>
            <w:proofErr w:type="spellEnd"/>
            <w:r w:rsidR="00D44DE5" w:rsidRPr="00D44DE5">
              <w:rPr>
                <w:rFonts w:eastAsia="Times New Roman" w:cs="Times New Roman"/>
                <w:color w:val="000000"/>
                <w:sz w:val="20"/>
                <w:szCs w:val="20"/>
              </w:rPr>
              <w:t xml:space="preserve"> </w:t>
            </w:r>
            <w:proofErr w:type="spellStart"/>
            <w:r w:rsidR="00D44DE5" w:rsidRPr="00D44DE5">
              <w:rPr>
                <w:rFonts w:eastAsia="Times New Roman" w:cs="Times New Roman"/>
                <w:color w:val="000000"/>
                <w:sz w:val="20"/>
                <w:szCs w:val="20"/>
              </w:rPr>
              <w:t>felis</w:t>
            </w:r>
            <w:proofErr w:type="spellEnd"/>
          </w:p>
        </w:tc>
        <w:tc>
          <w:tcPr>
            <w:tcW w:w="0" w:type="auto"/>
            <w:shd w:val="clear" w:color="auto" w:fill="auto"/>
            <w:noWrap/>
            <w:vAlign w:val="bottom"/>
            <w:hideMark/>
          </w:tcPr>
          <w:p w14:paraId="05B96EA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0.388</w:t>
            </w:r>
          </w:p>
        </w:tc>
        <w:tc>
          <w:tcPr>
            <w:tcW w:w="0" w:type="auto"/>
            <w:shd w:val="clear" w:color="auto" w:fill="auto"/>
            <w:noWrap/>
            <w:vAlign w:val="bottom"/>
            <w:hideMark/>
          </w:tcPr>
          <w:p w14:paraId="35D5CF0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0.272</w:t>
            </w:r>
          </w:p>
        </w:tc>
        <w:tc>
          <w:tcPr>
            <w:tcW w:w="0" w:type="auto"/>
            <w:shd w:val="clear" w:color="auto" w:fill="auto"/>
            <w:noWrap/>
            <w:vAlign w:val="bottom"/>
            <w:hideMark/>
          </w:tcPr>
          <w:p w14:paraId="6675519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0.486</w:t>
            </w:r>
          </w:p>
        </w:tc>
        <w:tc>
          <w:tcPr>
            <w:tcW w:w="0" w:type="auto"/>
            <w:shd w:val="clear" w:color="auto" w:fill="auto"/>
            <w:noWrap/>
            <w:vAlign w:val="bottom"/>
            <w:hideMark/>
          </w:tcPr>
          <w:p w14:paraId="3DC89B5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0.382</w:t>
            </w:r>
          </w:p>
        </w:tc>
        <w:tc>
          <w:tcPr>
            <w:tcW w:w="0" w:type="auto"/>
            <w:shd w:val="clear" w:color="auto" w:fill="auto"/>
            <w:noWrap/>
            <w:vAlign w:val="bottom"/>
            <w:hideMark/>
          </w:tcPr>
          <w:p w14:paraId="53FD733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0.081%</w:t>
            </w:r>
          </w:p>
        </w:tc>
        <w:tc>
          <w:tcPr>
            <w:tcW w:w="0" w:type="auto"/>
            <w:shd w:val="clear" w:color="auto" w:fill="auto"/>
            <w:noWrap/>
            <w:vAlign w:val="bottom"/>
            <w:hideMark/>
          </w:tcPr>
          <w:p w14:paraId="3D39C77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99.405%</w:t>
            </w:r>
          </w:p>
        </w:tc>
      </w:tr>
      <w:tr w:rsidR="00D44DE5" w:rsidRPr="00D44DE5" w14:paraId="157D346A" w14:textId="77777777" w:rsidTr="00D44DE5">
        <w:trPr>
          <w:cantSplit/>
          <w:jc w:val="center"/>
        </w:trPr>
        <w:tc>
          <w:tcPr>
            <w:tcW w:w="0" w:type="auto"/>
            <w:shd w:val="clear" w:color="auto" w:fill="auto"/>
            <w:noWrap/>
            <w:vAlign w:val="bottom"/>
            <w:hideMark/>
          </w:tcPr>
          <w:p w14:paraId="14A27BD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20</w:t>
            </w:r>
          </w:p>
        </w:tc>
        <w:tc>
          <w:tcPr>
            <w:tcW w:w="0" w:type="auto"/>
            <w:shd w:val="clear" w:color="auto" w:fill="auto"/>
            <w:noWrap/>
            <w:vAlign w:val="bottom"/>
            <w:hideMark/>
          </w:tcPr>
          <w:p w14:paraId="3876E684"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Ictalurus</w:t>
            </w:r>
            <w:proofErr w:type="spellEnd"/>
            <w:r w:rsidRPr="00D44DE5">
              <w:rPr>
                <w:rFonts w:eastAsia="Times New Roman" w:cs="Times New Roman"/>
                <w:color w:val="000000"/>
                <w:sz w:val="20"/>
                <w:szCs w:val="20"/>
              </w:rPr>
              <w:t xml:space="preserve"> furcatus</w:t>
            </w:r>
          </w:p>
        </w:tc>
        <w:tc>
          <w:tcPr>
            <w:tcW w:w="0" w:type="auto"/>
            <w:shd w:val="clear" w:color="auto" w:fill="auto"/>
            <w:noWrap/>
            <w:vAlign w:val="bottom"/>
            <w:hideMark/>
          </w:tcPr>
          <w:p w14:paraId="44761AE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0.311</w:t>
            </w:r>
          </w:p>
        </w:tc>
        <w:tc>
          <w:tcPr>
            <w:tcW w:w="0" w:type="auto"/>
            <w:shd w:val="clear" w:color="auto" w:fill="auto"/>
            <w:noWrap/>
            <w:vAlign w:val="bottom"/>
            <w:hideMark/>
          </w:tcPr>
          <w:p w14:paraId="01F2548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0.167</w:t>
            </w:r>
          </w:p>
        </w:tc>
        <w:tc>
          <w:tcPr>
            <w:tcW w:w="0" w:type="auto"/>
            <w:shd w:val="clear" w:color="auto" w:fill="auto"/>
            <w:noWrap/>
            <w:vAlign w:val="bottom"/>
            <w:hideMark/>
          </w:tcPr>
          <w:p w14:paraId="48A08AC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0.621</w:t>
            </w:r>
          </w:p>
        </w:tc>
        <w:tc>
          <w:tcPr>
            <w:tcW w:w="0" w:type="auto"/>
            <w:shd w:val="clear" w:color="auto" w:fill="auto"/>
            <w:noWrap/>
            <w:vAlign w:val="bottom"/>
            <w:hideMark/>
          </w:tcPr>
          <w:p w14:paraId="51F859F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0.366</w:t>
            </w:r>
          </w:p>
        </w:tc>
        <w:tc>
          <w:tcPr>
            <w:tcW w:w="0" w:type="auto"/>
            <w:shd w:val="clear" w:color="auto" w:fill="auto"/>
            <w:noWrap/>
            <w:vAlign w:val="bottom"/>
            <w:hideMark/>
          </w:tcPr>
          <w:p w14:paraId="3FA15F7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0.078%</w:t>
            </w:r>
          </w:p>
        </w:tc>
        <w:tc>
          <w:tcPr>
            <w:tcW w:w="0" w:type="auto"/>
            <w:shd w:val="clear" w:color="auto" w:fill="auto"/>
            <w:noWrap/>
            <w:vAlign w:val="bottom"/>
            <w:hideMark/>
          </w:tcPr>
          <w:p w14:paraId="2CD8D55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99.483%</w:t>
            </w:r>
          </w:p>
        </w:tc>
      </w:tr>
      <w:tr w:rsidR="00D44DE5" w:rsidRPr="00D44DE5" w14:paraId="39F692F6" w14:textId="77777777" w:rsidTr="00D44DE5">
        <w:trPr>
          <w:cantSplit/>
          <w:jc w:val="center"/>
        </w:trPr>
        <w:tc>
          <w:tcPr>
            <w:tcW w:w="0" w:type="auto"/>
            <w:shd w:val="clear" w:color="auto" w:fill="auto"/>
            <w:noWrap/>
            <w:vAlign w:val="bottom"/>
            <w:hideMark/>
          </w:tcPr>
          <w:p w14:paraId="7F5076C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21</w:t>
            </w:r>
          </w:p>
        </w:tc>
        <w:tc>
          <w:tcPr>
            <w:tcW w:w="0" w:type="auto"/>
            <w:shd w:val="clear" w:color="auto" w:fill="auto"/>
            <w:noWrap/>
            <w:vAlign w:val="bottom"/>
            <w:hideMark/>
          </w:tcPr>
          <w:p w14:paraId="4CE8EFC7"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Bairdiella chrysoura</w:t>
            </w:r>
          </w:p>
        </w:tc>
        <w:tc>
          <w:tcPr>
            <w:tcW w:w="0" w:type="auto"/>
            <w:shd w:val="clear" w:color="auto" w:fill="auto"/>
            <w:noWrap/>
            <w:vAlign w:val="bottom"/>
            <w:hideMark/>
          </w:tcPr>
          <w:p w14:paraId="1F43968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0.255</w:t>
            </w:r>
          </w:p>
        </w:tc>
        <w:tc>
          <w:tcPr>
            <w:tcW w:w="0" w:type="auto"/>
            <w:shd w:val="clear" w:color="auto" w:fill="auto"/>
            <w:noWrap/>
            <w:vAlign w:val="bottom"/>
            <w:hideMark/>
          </w:tcPr>
          <w:p w14:paraId="7EF1E4A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0.219</w:t>
            </w:r>
          </w:p>
        </w:tc>
        <w:tc>
          <w:tcPr>
            <w:tcW w:w="0" w:type="auto"/>
            <w:shd w:val="clear" w:color="auto" w:fill="auto"/>
            <w:noWrap/>
            <w:vAlign w:val="bottom"/>
            <w:hideMark/>
          </w:tcPr>
          <w:p w14:paraId="20DE867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0.482</w:t>
            </w:r>
          </w:p>
        </w:tc>
        <w:tc>
          <w:tcPr>
            <w:tcW w:w="0" w:type="auto"/>
            <w:shd w:val="clear" w:color="auto" w:fill="auto"/>
            <w:noWrap/>
            <w:vAlign w:val="bottom"/>
            <w:hideMark/>
          </w:tcPr>
          <w:p w14:paraId="13D9069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0.319</w:t>
            </w:r>
          </w:p>
        </w:tc>
        <w:tc>
          <w:tcPr>
            <w:tcW w:w="0" w:type="auto"/>
            <w:shd w:val="clear" w:color="auto" w:fill="auto"/>
            <w:noWrap/>
            <w:vAlign w:val="bottom"/>
            <w:hideMark/>
          </w:tcPr>
          <w:p w14:paraId="07DF227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0.068%</w:t>
            </w:r>
          </w:p>
        </w:tc>
        <w:tc>
          <w:tcPr>
            <w:tcW w:w="0" w:type="auto"/>
            <w:shd w:val="clear" w:color="auto" w:fill="auto"/>
            <w:noWrap/>
            <w:vAlign w:val="bottom"/>
            <w:hideMark/>
          </w:tcPr>
          <w:p w14:paraId="1639942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99.551%</w:t>
            </w:r>
          </w:p>
        </w:tc>
      </w:tr>
      <w:tr w:rsidR="00D44DE5" w:rsidRPr="00D44DE5" w14:paraId="70D6B7A3" w14:textId="77777777" w:rsidTr="00D44DE5">
        <w:trPr>
          <w:cantSplit/>
          <w:jc w:val="center"/>
        </w:trPr>
        <w:tc>
          <w:tcPr>
            <w:tcW w:w="0" w:type="auto"/>
            <w:shd w:val="clear" w:color="auto" w:fill="auto"/>
            <w:noWrap/>
            <w:vAlign w:val="bottom"/>
            <w:hideMark/>
          </w:tcPr>
          <w:p w14:paraId="4370B09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22</w:t>
            </w:r>
          </w:p>
        </w:tc>
        <w:tc>
          <w:tcPr>
            <w:tcW w:w="0" w:type="auto"/>
            <w:shd w:val="clear" w:color="auto" w:fill="auto"/>
            <w:noWrap/>
            <w:vAlign w:val="bottom"/>
            <w:hideMark/>
          </w:tcPr>
          <w:p w14:paraId="5532BCA3"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Citharichthys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spilopterus</w:t>
            </w:r>
            <w:proofErr w:type="spellEnd"/>
          </w:p>
        </w:tc>
        <w:tc>
          <w:tcPr>
            <w:tcW w:w="0" w:type="auto"/>
            <w:shd w:val="clear" w:color="auto" w:fill="auto"/>
            <w:noWrap/>
            <w:vAlign w:val="bottom"/>
            <w:hideMark/>
          </w:tcPr>
          <w:p w14:paraId="167B8CC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0.436</w:t>
            </w:r>
          </w:p>
        </w:tc>
        <w:tc>
          <w:tcPr>
            <w:tcW w:w="0" w:type="auto"/>
            <w:shd w:val="clear" w:color="auto" w:fill="auto"/>
            <w:noWrap/>
            <w:vAlign w:val="bottom"/>
            <w:hideMark/>
          </w:tcPr>
          <w:p w14:paraId="1CD3DCA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0.240</w:t>
            </w:r>
          </w:p>
        </w:tc>
        <w:tc>
          <w:tcPr>
            <w:tcW w:w="0" w:type="auto"/>
            <w:shd w:val="clear" w:color="auto" w:fill="auto"/>
            <w:noWrap/>
            <w:vAlign w:val="bottom"/>
            <w:hideMark/>
          </w:tcPr>
          <w:p w14:paraId="06C39A0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0.248</w:t>
            </w:r>
          </w:p>
        </w:tc>
        <w:tc>
          <w:tcPr>
            <w:tcW w:w="0" w:type="auto"/>
            <w:shd w:val="clear" w:color="auto" w:fill="auto"/>
            <w:noWrap/>
            <w:vAlign w:val="bottom"/>
            <w:hideMark/>
          </w:tcPr>
          <w:p w14:paraId="18F9B9D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0.308</w:t>
            </w:r>
          </w:p>
        </w:tc>
        <w:tc>
          <w:tcPr>
            <w:tcW w:w="0" w:type="auto"/>
            <w:shd w:val="clear" w:color="auto" w:fill="auto"/>
            <w:noWrap/>
            <w:vAlign w:val="bottom"/>
            <w:hideMark/>
          </w:tcPr>
          <w:p w14:paraId="3F5B542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0.066%</w:t>
            </w:r>
          </w:p>
        </w:tc>
        <w:tc>
          <w:tcPr>
            <w:tcW w:w="0" w:type="auto"/>
            <w:shd w:val="clear" w:color="auto" w:fill="auto"/>
            <w:noWrap/>
            <w:vAlign w:val="bottom"/>
            <w:hideMark/>
          </w:tcPr>
          <w:p w14:paraId="2DB76CD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99.617%</w:t>
            </w:r>
          </w:p>
        </w:tc>
      </w:tr>
      <w:tr w:rsidR="00D44DE5" w:rsidRPr="00D44DE5" w14:paraId="36FC14FE" w14:textId="77777777" w:rsidTr="00D44DE5">
        <w:trPr>
          <w:cantSplit/>
          <w:jc w:val="center"/>
        </w:trPr>
        <w:tc>
          <w:tcPr>
            <w:tcW w:w="0" w:type="auto"/>
            <w:shd w:val="clear" w:color="auto" w:fill="auto"/>
            <w:noWrap/>
            <w:vAlign w:val="bottom"/>
            <w:hideMark/>
          </w:tcPr>
          <w:p w14:paraId="784FD20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23</w:t>
            </w:r>
          </w:p>
        </w:tc>
        <w:tc>
          <w:tcPr>
            <w:tcW w:w="0" w:type="auto"/>
            <w:shd w:val="clear" w:color="auto" w:fill="auto"/>
            <w:noWrap/>
            <w:vAlign w:val="bottom"/>
            <w:hideMark/>
          </w:tcPr>
          <w:p w14:paraId="2938A937"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Callinectes</w:t>
            </w:r>
          </w:p>
        </w:tc>
        <w:tc>
          <w:tcPr>
            <w:tcW w:w="0" w:type="auto"/>
            <w:shd w:val="clear" w:color="auto" w:fill="auto"/>
            <w:noWrap/>
            <w:vAlign w:val="bottom"/>
            <w:hideMark/>
          </w:tcPr>
          <w:p w14:paraId="7DC05AA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0.226</w:t>
            </w:r>
          </w:p>
        </w:tc>
        <w:tc>
          <w:tcPr>
            <w:tcW w:w="0" w:type="auto"/>
            <w:shd w:val="clear" w:color="auto" w:fill="auto"/>
            <w:noWrap/>
            <w:vAlign w:val="bottom"/>
            <w:hideMark/>
          </w:tcPr>
          <w:p w14:paraId="576290E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0.168</w:t>
            </w:r>
          </w:p>
        </w:tc>
        <w:tc>
          <w:tcPr>
            <w:tcW w:w="0" w:type="auto"/>
            <w:shd w:val="clear" w:color="auto" w:fill="auto"/>
            <w:noWrap/>
            <w:vAlign w:val="bottom"/>
            <w:hideMark/>
          </w:tcPr>
          <w:p w14:paraId="7B5EF9C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0.055</w:t>
            </w:r>
          </w:p>
        </w:tc>
        <w:tc>
          <w:tcPr>
            <w:tcW w:w="0" w:type="auto"/>
            <w:shd w:val="clear" w:color="auto" w:fill="auto"/>
            <w:noWrap/>
            <w:vAlign w:val="bottom"/>
            <w:hideMark/>
          </w:tcPr>
          <w:p w14:paraId="05A09EF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0.150</w:t>
            </w:r>
          </w:p>
        </w:tc>
        <w:tc>
          <w:tcPr>
            <w:tcW w:w="0" w:type="auto"/>
            <w:shd w:val="clear" w:color="auto" w:fill="auto"/>
            <w:noWrap/>
            <w:vAlign w:val="bottom"/>
            <w:hideMark/>
          </w:tcPr>
          <w:p w14:paraId="7DFFE7C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0.032%</w:t>
            </w:r>
          </w:p>
        </w:tc>
        <w:tc>
          <w:tcPr>
            <w:tcW w:w="0" w:type="auto"/>
            <w:shd w:val="clear" w:color="auto" w:fill="auto"/>
            <w:noWrap/>
            <w:vAlign w:val="bottom"/>
            <w:hideMark/>
          </w:tcPr>
          <w:p w14:paraId="5D6CEE3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99.649%</w:t>
            </w:r>
          </w:p>
        </w:tc>
      </w:tr>
      <w:tr w:rsidR="00D44DE5" w:rsidRPr="00D44DE5" w14:paraId="46A6EE03" w14:textId="77777777" w:rsidTr="00D44DE5">
        <w:trPr>
          <w:cantSplit/>
          <w:jc w:val="center"/>
        </w:trPr>
        <w:tc>
          <w:tcPr>
            <w:tcW w:w="0" w:type="auto"/>
            <w:shd w:val="clear" w:color="auto" w:fill="auto"/>
            <w:noWrap/>
            <w:vAlign w:val="bottom"/>
            <w:hideMark/>
          </w:tcPr>
          <w:p w14:paraId="7FBE19A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24</w:t>
            </w:r>
          </w:p>
        </w:tc>
        <w:tc>
          <w:tcPr>
            <w:tcW w:w="0" w:type="auto"/>
            <w:shd w:val="clear" w:color="auto" w:fill="auto"/>
            <w:noWrap/>
            <w:vAlign w:val="bottom"/>
            <w:hideMark/>
          </w:tcPr>
          <w:p w14:paraId="3AEB2383"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Symphurus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plagiusa</w:t>
            </w:r>
            <w:proofErr w:type="spellEnd"/>
          </w:p>
        </w:tc>
        <w:tc>
          <w:tcPr>
            <w:tcW w:w="0" w:type="auto"/>
            <w:shd w:val="clear" w:color="auto" w:fill="auto"/>
            <w:noWrap/>
            <w:vAlign w:val="bottom"/>
            <w:hideMark/>
          </w:tcPr>
          <w:p w14:paraId="69BE3E9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0.160</w:t>
            </w:r>
          </w:p>
        </w:tc>
        <w:tc>
          <w:tcPr>
            <w:tcW w:w="0" w:type="auto"/>
            <w:shd w:val="clear" w:color="auto" w:fill="auto"/>
            <w:noWrap/>
            <w:vAlign w:val="bottom"/>
            <w:hideMark/>
          </w:tcPr>
          <w:p w14:paraId="427322A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0.096</w:t>
            </w:r>
          </w:p>
        </w:tc>
        <w:tc>
          <w:tcPr>
            <w:tcW w:w="0" w:type="auto"/>
            <w:shd w:val="clear" w:color="auto" w:fill="auto"/>
            <w:noWrap/>
            <w:vAlign w:val="bottom"/>
            <w:hideMark/>
          </w:tcPr>
          <w:p w14:paraId="56065D8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0.100</w:t>
            </w:r>
          </w:p>
        </w:tc>
        <w:tc>
          <w:tcPr>
            <w:tcW w:w="0" w:type="auto"/>
            <w:shd w:val="clear" w:color="auto" w:fill="auto"/>
            <w:noWrap/>
            <w:vAlign w:val="bottom"/>
            <w:hideMark/>
          </w:tcPr>
          <w:p w14:paraId="4D3EE89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0.118</w:t>
            </w:r>
          </w:p>
        </w:tc>
        <w:tc>
          <w:tcPr>
            <w:tcW w:w="0" w:type="auto"/>
            <w:shd w:val="clear" w:color="auto" w:fill="auto"/>
            <w:noWrap/>
            <w:vAlign w:val="bottom"/>
            <w:hideMark/>
          </w:tcPr>
          <w:p w14:paraId="016E064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0.025%</w:t>
            </w:r>
          </w:p>
        </w:tc>
        <w:tc>
          <w:tcPr>
            <w:tcW w:w="0" w:type="auto"/>
            <w:shd w:val="clear" w:color="auto" w:fill="auto"/>
            <w:noWrap/>
            <w:vAlign w:val="bottom"/>
            <w:hideMark/>
          </w:tcPr>
          <w:p w14:paraId="74F3C3A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99.674%</w:t>
            </w:r>
          </w:p>
        </w:tc>
      </w:tr>
      <w:tr w:rsidR="00D44DE5" w:rsidRPr="00D44DE5" w14:paraId="3E513411" w14:textId="77777777" w:rsidTr="00D44DE5">
        <w:trPr>
          <w:cantSplit/>
          <w:jc w:val="center"/>
        </w:trPr>
        <w:tc>
          <w:tcPr>
            <w:tcW w:w="0" w:type="auto"/>
            <w:shd w:val="clear" w:color="auto" w:fill="auto"/>
            <w:noWrap/>
            <w:vAlign w:val="bottom"/>
            <w:hideMark/>
          </w:tcPr>
          <w:p w14:paraId="0D05BB9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25</w:t>
            </w:r>
          </w:p>
        </w:tc>
        <w:tc>
          <w:tcPr>
            <w:tcW w:w="0" w:type="auto"/>
            <w:shd w:val="clear" w:color="auto" w:fill="auto"/>
            <w:noWrap/>
            <w:vAlign w:val="bottom"/>
            <w:hideMark/>
          </w:tcPr>
          <w:p w14:paraId="2FFA42CF"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Prionotus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tribulus</w:t>
            </w:r>
            <w:proofErr w:type="spellEnd"/>
          </w:p>
        </w:tc>
        <w:tc>
          <w:tcPr>
            <w:tcW w:w="0" w:type="auto"/>
            <w:shd w:val="clear" w:color="auto" w:fill="auto"/>
            <w:noWrap/>
            <w:vAlign w:val="bottom"/>
            <w:hideMark/>
          </w:tcPr>
          <w:p w14:paraId="2EE1C67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0.136</w:t>
            </w:r>
          </w:p>
        </w:tc>
        <w:tc>
          <w:tcPr>
            <w:tcW w:w="0" w:type="auto"/>
            <w:shd w:val="clear" w:color="auto" w:fill="auto"/>
            <w:noWrap/>
            <w:vAlign w:val="bottom"/>
            <w:hideMark/>
          </w:tcPr>
          <w:p w14:paraId="2687466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0.126</w:t>
            </w:r>
          </w:p>
        </w:tc>
        <w:tc>
          <w:tcPr>
            <w:tcW w:w="0" w:type="auto"/>
            <w:shd w:val="clear" w:color="auto" w:fill="auto"/>
            <w:noWrap/>
            <w:vAlign w:val="bottom"/>
            <w:hideMark/>
          </w:tcPr>
          <w:p w14:paraId="2EA3C2D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0.037</w:t>
            </w:r>
          </w:p>
        </w:tc>
        <w:tc>
          <w:tcPr>
            <w:tcW w:w="0" w:type="auto"/>
            <w:shd w:val="clear" w:color="auto" w:fill="auto"/>
            <w:noWrap/>
            <w:vAlign w:val="bottom"/>
            <w:hideMark/>
          </w:tcPr>
          <w:p w14:paraId="5B76968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0.099</w:t>
            </w:r>
          </w:p>
        </w:tc>
        <w:tc>
          <w:tcPr>
            <w:tcW w:w="0" w:type="auto"/>
            <w:shd w:val="clear" w:color="auto" w:fill="auto"/>
            <w:noWrap/>
            <w:vAlign w:val="bottom"/>
            <w:hideMark/>
          </w:tcPr>
          <w:p w14:paraId="6F78E25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0.021%</w:t>
            </w:r>
          </w:p>
        </w:tc>
        <w:tc>
          <w:tcPr>
            <w:tcW w:w="0" w:type="auto"/>
            <w:shd w:val="clear" w:color="auto" w:fill="auto"/>
            <w:noWrap/>
            <w:vAlign w:val="bottom"/>
            <w:hideMark/>
          </w:tcPr>
          <w:p w14:paraId="0B906A7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99.695%</w:t>
            </w:r>
          </w:p>
        </w:tc>
      </w:tr>
      <w:tr w:rsidR="00D44DE5" w:rsidRPr="00D44DE5" w14:paraId="44CA575F" w14:textId="77777777" w:rsidTr="00D44DE5">
        <w:trPr>
          <w:cantSplit/>
          <w:jc w:val="center"/>
        </w:trPr>
        <w:tc>
          <w:tcPr>
            <w:tcW w:w="0" w:type="auto"/>
            <w:shd w:val="clear" w:color="auto" w:fill="auto"/>
            <w:noWrap/>
            <w:vAlign w:val="bottom"/>
            <w:hideMark/>
          </w:tcPr>
          <w:p w14:paraId="4C474C0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26</w:t>
            </w:r>
          </w:p>
        </w:tc>
        <w:tc>
          <w:tcPr>
            <w:tcW w:w="0" w:type="auto"/>
            <w:shd w:val="clear" w:color="auto" w:fill="auto"/>
            <w:noWrap/>
            <w:vAlign w:val="bottom"/>
            <w:hideMark/>
          </w:tcPr>
          <w:p w14:paraId="663CE9A2"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Macrobranchium</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ohione</w:t>
            </w:r>
            <w:proofErr w:type="spellEnd"/>
          </w:p>
        </w:tc>
        <w:tc>
          <w:tcPr>
            <w:tcW w:w="0" w:type="auto"/>
            <w:shd w:val="clear" w:color="auto" w:fill="auto"/>
            <w:noWrap/>
            <w:vAlign w:val="bottom"/>
            <w:hideMark/>
          </w:tcPr>
          <w:p w14:paraId="49DBC91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0.107</w:t>
            </w:r>
          </w:p>
        </w:tc>
        <w:tc>
          <w:tcPr>
            <w:tcW w:w="0" w:type="auto"/>
            <w:shd w:val="clear" w:color="auto" w:fill="auto"/>
            <w:noWrap/>
            <w:vAlign w:val="bottom"/>
            <w:hideMark/>
          </w:tcPr>
          <w:p w14:paraId="0FBD432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0.084</w:t>
            </w:r>
          </w:p>
        </w:tc>
        <w:tc>
          <w:tcPr>
            <w:tcW w:w="0" w:type="auto"/>
            <w:shd w:val="clear" w:color="auto" w:fill="auto"/>
            <w:noWrap/>
            <w:vAlign w:val="bottom"/>
            <w:hideMark/>
          </w:tcPr>
          <w:p w14:paraId="6AC60E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0.067</w:t>
            </w:r>
          </w:p>
        </w:tc>
        <w:tc>
          <w:tcPr>
            <w:tcW w:w="0" w:type="auto"/>
            <w:shd w:val="clear" w:color="auto" w:fill="auto"/>
            <w:noWrap/>
            <w:vAlign w:val="bottom"/>
            <w:hideMark/>
          </w:tcPr>
          <w:p w14:paraId="4B37792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0.086</w:t>
            </w:r>
          </w:p>
        </w:tc>
        <w:tc>
          <w:tcPr>
            <w:tcW w:w="0" w:type="auto"/>
            <w:shd w:val="clear" w:color="auto" w:fill="auto"/>
            <w:noWrap/>
            <w:vAlign w:val="bottom"/>
            <w:hideMark/>
          </w:tcPr>
          <w:p w14:paraId="2A30C6E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0.018%</w:t>
            </w:r>
          </w:p>
        </w:tc>
        <w:tc>
          <w:tcPr>
            <w:tcW w:w="0" w:type="auto"/>
            <w:shd w:val="clear" w:color="auto" w:fill="auto"/>
            <w:noWrap/>
            <w:vAlign w:val="bottom"/>
            <w:hideMark/>
          </w:tcPr>
          <w:p w14:paraId="2C4A988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99.714%</w:t>
            </w:r>
          </w:p>
        </w:tc>
      </w:tr>
      <w:tr w:rsidR="00D44DE5" w:rsidRPr="00D44DE5" w14:paraId="4E96B8F4" w14:textId="77777777" w:rsidTr="00D44DE5">
        <w:trPr>
          <w:cantSplit/>
          <w:jc w:val="center"/>
        </w:trPr>
        <w:tc>
          <w:tcPr>
            <w:tcW w:w="0" w:type="auto"/>
            <w:shd w:val="clear" w:color="auto" w:fill="auto"/>
            <w:noWrap/>
            <w:vAlign w:val="bottom"/>
            <w:hideMark/>
          </w:tcPr>
          <w:p w14:paraId="2186B9A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27</w:t>
            </w:r>
          </w:p>
        </w:tc>
        <w:tc>
          <w:tcPr>
            <w:tcW w:w="0" w:type="auto"/>
            <w:shd w:val="clear" w:color="auto" w:fill="auto"/>
            <w:noWrap/>
            <w:vAlign w:val="bottom"/>
            <w:hideMark/>
          </w:tcPr>
          <w:p w14:paraId="488DAD03"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Mugil </w:t>
            </w:r>
            <w:proofErr w:type="spellStart"/>
            <w:r w:rsidRPr="00D44DE5">
              <w:rPr>
                <w:rFonts w:eastAsia="Times New Roman" w:cs="Times New Roman"/>
                <w:color w:val="000000"/>
                <w:sz w:val="20"/>
                <w:szCs w:val="20"/>
              </w:rPr>
              <w:t>cephalus</w:t>
            </w:r>
            <w:proofErr w:type="spellEnd"/>
          </w:p>
        </w:tc>
        <w:tc>
          <w:tcPr>
            <w:tcW w:w="0" w:type="auto"/>
            <w:shd w:val="clear" w:color="auto" w:fill="auto"/>
            <w:noWrap/>
            <w:vAlign w:val="bottom"/>
            <w:hideMark/>
          </w:tcPr>
          <w:p w14:paraId="7E33286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0.115</w:t>
            </w:r>
          </w:p>
        </w:tc>
        <w:tc>
          <w:tcPr>
            <w:tcW w:w="0" w:type="auto"/>
            <w:shd w:val="clear" w:color="auto" w:fill="auto"/>
            <w:noWrap/>
            <w:vAlign w:val="bottom"/>
            <w:hideMark/>
          </w:tcPr>
          <w:p w14:paraId="0BA1C8D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0.044</w:t>
            </w:r>
          </w:p>
        </w:tc>
        <w:tc>
          <w:tcPr>
            <w:tcW w:w="0" w:type="auto"/>
            <w:shd w:val="clear" w:color="auto" w:fill="auto"/>
            <w:noWrap/>
            <w:vAlign w:val="bottom"/>
            <w:hideMark/>
          </w:tcPr>
          <w:p w14:paraId="58A3B13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0.067</w:t>
            </w:r>
          </w:p>
        </w:tc>
        <w:tc>
          <w:tcPr>
            <w:tcW w:w="0" w:type="auto"/>
            <w:shd w:val="clear" w:color="auto" w:fill="auto"/>
            <w:noWrap/>
            <w:vAlign w:val="bottom"/>
            <w:hideMark/>
          </w:tcPr>
          <w:p w14:paraId="1AD21FD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0.076</w:t>
            </w:r>
          </w:p>
        </w:tc>
        <w:tc>
          <w:tcPr>
            <w:tcW w:w="0" w:type="auto"/>
            <w:shd w:val="clear" w:color="auto" w:fill="auto"/>
            <w:noWrap/>
            <w:vAlign w:val="bottom"/>
            <w:hideMark/>
          </w:tcPr>
          <w:p w14:paraId="0A1B351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0.016%</w:t>
            </w:r>
          </w:p>
        </w:tc>
        <w:tc>
          <w:tcPr>
            <w:tcW w:w="0" w:type="auto"/>
            <w:shd w:val="clear" w:color="auto" w:fill="auto"/>
            <w:noWrap/>
            <w:vAlign w:val="bottom"/>
            <w:hideMark/>
          </w:tcPr>
          <w:p w14:paraId="50CFCA7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99.730%</w:t>
            </w:r>
          </w:p>
        </w:tc>
      </w:tr>
      <w:tr w:rsidR="00D44DE5" w:rsidRPr="00D44DE5" w14:paraId="182FABCA" w14:textId="77777777" w:rsidTr="00D44DE5">
        <w:trPr>
          <w:cantSplit/>
          <w:jc w:val="center"/>
        </w:trPr>
        <w:tc>
          <w:tcPr>
            <w:tcW w:w="0" w:type="auto"/>
            <w:shd w:val="clear" w:color="auto" w:fill="auto"/>
            <w:noWrap/>
            <w:vAlign w:val="bottom"/>
            <w:hideMark/>
          </w:tcPr>
          <w:p w14:paraId="0742494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28</w:t>
            </w:r>
          </w:p>
        </w:tc>
        <w:tc>
          <w:tcPr>
            <w:tcW w:w="0" w:type="auto"/>
            <w:shd w:val="clear" w:color="auto" w:fill="auto"/>
            <w:noWrap/>
            <w:vAlign w:val="bottom"/>
            <w:hideMark/>
          </w:tcPr>
          <w:p w14:paraId="1502CE97"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Dorosoma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petenense</w:t>
            </w:r>
            <w:proofErr w:type="spellEnd"/>
          </w:p>
        </w:tc>
        <w:tc>
          <w:tcPr>
            <w:tcW w:w="0" w:type="auto"/>
            <w:shd w:val="clear" w:color="auto" w:fill="auto"/>
            <w:noWrap/>
            <w:vAlign w:val="bottom"/>
            <w:hideMark/>
          </w:tcPr>
          <w:p w14:paraId="27BC328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0.101</w:t>
            </w:r>
          </w:p>
        </w:tc>
        <w:tc>
          <w:tcPr>
            <w:tcW w:w="0" w:type="auto"/>
            <w:shd w:val="clear" w:color="auto" w:fill="auto"/>
            <w:noWrap/>
            <w:vAlign w:val="bottom"/>
            <w:hideMark/>
          </w:tcPr>
          <w:p w14:paraId="79EA227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0.074</w:t>
            </w:r>
          </w:p>
        </w:tc>
        <w:tc>
          <w:tcPr>
            <w:tcW w:w="0" w:type="auto"/>
            <w:shd w:val="clear" w:color="auto" w:fill="auto"/>
            <w:noWrap/>
            <w:vAlign w:val="bottom"/>
            <w:hideMark/>
          </w:tcPr>
          <w:p w14:paraId="2638A0B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0.034</w:t>
            </w:r>
          </w:p>
        </w:tc>
        <w:tc>
          <w:tcPr>
            <w:tcW w:w="0" w:type="auto"/>
            <w:shd w:val="clear" w:color="auto" w:fill="auto"/>
            <w:noWrap/>
            <w:vAlign w:val="bottom"/>
            <w:hideMark/>
          </w:tcPr>
          <w:p w14:paraId="65799D8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0.070</w:t>
            </w:r>
          </w:p>
        </w:tc>
        <w:tc>
          <w:tcPr>
            <w:tcW w:w="0" w:type="auto"/>
            <w:shd w:val="clear" w:color="auto" w:fill="auto"/>
            <w:noWrap/>
            <w:vAlign w:val="bottom"/>
            <w:hideMark/>
          </w:tcPr>
          <w:p w14:paraId="059C840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0.015%</w:t>
            </w:r>
          </w:p>
        </w:tc>
        <w:tc>
          <w:tcPr>
            <w:tcW w:w="0" w:type="auto"/>
            <w:shd w:val="clear" w:color="auto" w:fill="auto"/>
            <w:noWrap/>
            <w:vAlign w:val="bottom"/>
            <w:hideMark/>
          </w:tcPr>
          <w:p w14:paraId="6082E24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99.745%</w:t>
            </w:r>
          </w:p>
        </w:tc>
      </w:tr>
      <w:tr w:rsidR="00D44DE5" w:rsidRPr="00D44DE5" w14:paraId="36453B2D" w14:textId="77777777" w:rsidTr="00D44DE5">
        <w:trPr>
          <w:cantSplit/>
          <w:jc w:val="center"/>
        </w:trPr>
        <w:tc>
          <w:tcPr>
            <w:tcW w:w="0" w:type="auto"/>
            <w:shd w:val="clear" w:color="auto" w:fill="auto"/>
            <w:noWrap/>
            <w:vAlign w:val="bottom"/>
            <w:hideMark/>
          </w:tcPr>
          <w:p w14:paraId="77DE30B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29</w:t>
            </w:r>
          </w:p>
        </w:tc>
        <w:tc>
          <w:tcPr>
            <w:tcW w:w="0" w:type="auto"/>
            <w:shd w:val="clear" w:color="auto" w:fill="auto"/>
            <w:noWrap/>
            <w:vAlign w:val="bottom"/>
            <w:hideMark/>
          </w:tcPr>
          <w:p w14:paraId="220079A9"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Chloroscombrus</w:t>
            </w:r>
            <w:proofErr w:type="spellEnd"/>
            <w:r w:rsidRPr="00D44DE5">
              <w:rPr>
                <w:rFonts w:eastAsia="Times New Roman" w:cs="Times New Roman"/>
                <w:color w:val="000000"/>
                <w:sz w:val="20"/>
                <w:szCs w:val="20"/>
              </w:rPr>
              <w:t xml:space="preserve"> chrysurus</w:t>
            </w:r>
          </w:p>
        </w:tc>
        <w:tc>
          <w:tcPr>
            <w:tcW w:w="0" w:type="auto"/>
            <w:shd w:val="clear" w:color="auto" w:fill="auto"/>
            <w:noWrap/>
            <w:vAlign w:val="bottom"/>
            <w:hideMark/>
          </w:tcPr>
          <w:p w14:paraId="0748087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0.041</w:t>
            </w:r>
          </w:p>
        </w:tc>
        <w:tc>
          <w:tcPr>
            <w:tcW w:w="0" w:type="auto"/>
            <w:shd w:val="clear" w:color="auto" w:fill="auto"/>
            <w:noWrap/>
            <w:vAlign w:val="bottom"/>
            <w:hideMark/>
          </w:tcPr>
          <w:p w14:paraId="717955F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56E36F9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0.149</w:t>
            </w:r>
          </w:p>
        </w:tc>
        <w:tc>
          <w:tcPr>
            <w:tcW w:w="0" w:type="auto"/>
            <w:shd w:val="clear" w:color="auto" w:fill="auto"/>
            <w:noWrap/>
            <w:vAlign w:val="bottom"/>
            <w:hideMark/>
          </w:tcPr>
          <w:p w14:paraId="6E3D011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0.068</w:t>
            </w:r>
          </w:p>
        </w:tc>
        <w:tc>
          <w:tcPr>
            <w:tcW w:w="0" w:type="auto"/>
            <w:shd w:val="clear" w:color="auto" w:fill="auto"/>
            <w:noWrap/>
            <w:vAlign w:val="bottom"/>
            <w:hideMark/>
          </w:tcPr>
          <w:p w14:paraId="355FDE9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0.015%</w:t>
            </w:r>
          </w:p>
        </w:tc>
        <w:tc>
          <w:tcPr>
            <w:tcW w:w="0" w:type="auto"/>
            <w:shd w:val="clear" w:color="auto" w:fill="auto"/>
            <w:noWrap/>
            <w:vAlign w:val="bottom"/>
            <w:hideMark/>
          </w:tcPr>
          <w:p w14:paraId="39EC38A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99.759%</w:t>
            </w:r>
          </w:p>
        </w:tc>
      </w:tr>
      <w:tr w:rsidR="00D44DE5" w:rsidRPr="00D44DE5" w14:paraId="0B2A78AA" w14:textId="77777777" w:rsidTr="00D44DE5">
        <w:trPr>
          <w:cantSplit/>
          <w:jc w:val="center"/>
        </w:trPr>
        <w:tc>
          <w:tcPr>
            <w:tcW w:w="0" w:type="auto"/>
            <w:shd w:val="clear" w:color="auto" w:fill="auto"/>
            <w:noWrap/>
            <w:vAlign w:val="bottom"/>
            <w:hideMark/>
          </w:tcPr>
          <w:p w14:paraId="18FBFA2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30</w:t>
            </w:r>
          </w:p>
        </w:tc>
        <w:tc>
          <w:tcPr>
            <w:tcW w:w="0" w:type="auto"/>
            <w:shd w:val="clear" w:color="auto" w:fill="auto"/>
            <w:noWrap/>
            <w:vAlign w:val="bottom"/>
            <w:hideMark/>
          </w:tcPr>
          <w:p w14:paraId="15B8649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Gobiosoma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bosci</w:t>
            </w:r>
            <w:proofErr w:type="spellEnd"/>
          </w:p>
        </w:tc>
        <w:tc>
          <w:tcPr>
            <w:tcW w:w="0" w:type="auto"/>
            <w:shd w:val="clear" w:color="auto" w:fill="auto"/>
            <w:noWrap/>
            <w:vAlign w:val="bottom"/>
            <w:hideMark/>
          </w:tcPr>
          <w:p w14:paraId="5DF8A89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0.034</w:t>
            </w:r>
          </w:p>
        </w:tc>
        <w:tc>
          <w:tcPr>
            <w:tcW w:w="0" w:type="auto"/>
            <w:shd w:val="clear" w:color="auto" w:fill="auto"/>
            <w:noWrap/>
            <w:vAlign w:val="bottom"/>
            <w:hideMark/>
          </w:tcPr>
          <w:p w14:paraId="27685C4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0.054</w:t>
            </w:r>
          </w:p>
        </w:tc>
        <w:tc>
          <w:tcPr>
            <w:tcW w:w="0" w:type="auto"/>
            <w:shd w:val="clear" w:color="auto" w:fill="auto"/>
            <w:noWrap/>
            <w:vAlign w:val="bottom"/>
            <w:hideMark/>
          </w:tcPr>
          <w:p w14:paraId="69A81AA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0.104</w:t>
            </w:r>
          </w:p>
        </w:tc>
        <w:tc>
          <w:tcPr>
            <w:tcW w:w="0" w:type="auto"/>
            <w:shd w:val="clear" w:color="auto" w:fill="auto"/>
            <w:noWrap/>
            <w:vAlign w:val="bottom"/>
            <w:hideMark/>
          </w:tcPr>
          <w:p w14:paraId="711462B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0.064</w:t>
            </w:r>
          </w:p>
        </w:tc>
        <w:tc>
          <w:tcPr>
            <w:tcW w:w="0" w:type="auto"/>
            <w:shd w:val="clear" w:color="auto" w:fill="auto"/>
            <w:noWrap/>
            <w:vAlign w:val="bottom"/>
            <w:hideMark/>
          </w:tcPr>
          <w:p w14:paraId="361C210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702D0BC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99.773%</w:t>
            </w:r>
          </w:p>
        </w:tc>
      </w:tr>
      <w:tr w:rsidR="00D44DE5" w:rsidRPr="00D44DE5" w14:paraId="114A0670" w14:textId="77777777" w:rsidTr="00D44DE5">
        <w:trPr>
          <w:cantSplit/>
          <w:jc w:val="center"/>
        </w:trPr>
        <w:tc>
          <w:tcPr>
            <w:tcW w:w="0" w:type="auto"/>
            <w:shd w:val="clear" w:color="auto" w:fill="auto"/>
            <w:noWrap/>
            <w:vAlign w:val="bottom"/>
            <w:hideMark/>
          </w:tcPr>
          <w:p w14:paraId="7763C66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31</w:t>
            </w:r>
          </w:p>
        </w:tc>
        <w:tc>
          <w:tcPr>
            <w:tcW w:w="0" w:type="auto"/>
            <w:shd w:val="clear" w:color="auto" w:fill="auto"/>
            <w:noWrap/>
            <w:vAlign w:val="bottom"/>
            <w:hideMark/>
          </w:tcPr>
          <w:p w14:paraId="49C05E66"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Paralichthys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lethostigma</w:t>
            </w:r>
            <w:proofErr w:type="spellEnd"/>
          </w:p>
        </w:tc>
        <w:tc>
          <w:tcPr>
            <w:tcW w:w="0" w:type="auto"/>
            <w:shd w:val="clear" w:color="auto" w:fill="auto"/>
            <w:noWrap/>
            <w:vAlign w:val="bottom"/>
            <w:hideMark/>
          </w:tcPr>
          <w:p w14:paraId="73F2536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0.085</w:t>
            </w:r>
          </w:p>
        </w:tc>
        <w:tc>
          <w:tcPr>
            <w:tcW w:w="0" w:type="auto"/>
            <w:shd w:val="clear" w:color="auto" w:fill="auto"/>
            <w:noWrap/>
            <w:vAlign w:val="bottom"/>
            <w:hideMark/>
          </w:tcPr>
          <w:p w14:paraId="3275B8C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0.049</w:t>
            </w:r>
          </w:p>
        </w:tc>
        <w:tc>
          <w:tcPr>
            <w:tcW w:w="0" w:type="auto"/>
            <w:shd w:val="clear" w:color="auto" w:fill="auto"/>
            <w:noWrap/>
            <w:vAlign w:val="bottom"/>
            <w:hideMark/>
          </w:tcPr>
          <w:p w14:paraId="693DC28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0.053</w:t>
            </w:r>
          </w:p>
        </w:tc>
        <w:tc>
          <w:tcPr>
            <w:tcW w:w="0" w:type="auto"/>
            <w:shd w:val="clear" w:color="auto" w:fill="auto"/>
            <w:noWrap/>
            <w:vAlign w:val="bottom"/>
            <w:hideMark/>
          </w:tcPr>
          <w:p w14:paraId="015C2C3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0.062</w:t>
            </w:r>
          </w:p>
        </w:tc>
        <w:tc>
          <w:tcPr>
            <w:tcW w:w="0" w:type="auto"/>
            <w:shd w:val="clear" w:color="auto" w:fill="auto"/>
            <w:noWrap/>
            <w:vAlign w:val="bottom"/>
            <w:hideMark/>
          </w:tcPr>
          <w:p w14:paraId="4818901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0.013%</w:t>
            </w:r>
          </w:p>
        </w:tc>
        <w:tc>
          <w:tcPr>
            <w:tcW w:w="0" w:type="auto"/>
            <w:shd w:val="clear" w:color="auto" w:fill="auto"/>
            <w:noWrap/>
            <w:vAlign w:val="bottom"/>
            <w:hideMark/>
          </w:tcPr>
          <w:p w14:paraId="715CD45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99.786%</w:t>
            </w:r>
          </w:p>
        </w:tc>
      </w:tr>
      <w:tr w:rsidR="00D44DE5" w:rsidRPr="00D44DE5" w14:paraId="6277D6E3" w14:textId="77777777" w:rsidTr="00D44DE5">
        <w:trPr>
          <w:cantSplit/>
          <w:jc w:val="center"/>
        </w:trPr>
        <w:tc>
          <w:tcPr>
            <w:tcW w:w="0" w:type="auto"/>
            <w:shd w:val="clear" w:color="auto" w:fill="auto"/>
            <w:noWrap/>
            <w:vAlign w:val="bottom"/>
            <w:hideMark/>
          </w:tcPr>
          <w:p w14:paraId="5FE5B67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32</w:t>
            </w:r>
          </w:p>
        </w:tc>
        <w:tc>
          <w:tcPr>
            <w:tcW w:w="0" w:type="auto"/>
            <w:shd w:val="clear" w:color="auto" w:fill="auto"/>
            <w:noWrap/>
            <w:vAlign w:val="bottom"/>
            <w:hideMark/>
          </w:tcPr>
          <w:p w14:paraId="0A9549B9"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Tagelus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divisus</w:t>
            </w:r>
            <w:proofErr w:type="spellEnd"/>
          </w:p>
        </w:tc>
        <w:tc>
          <w:tcPr>
            <w:tcW w:w="0" w:type="auto"/>
            <w:shd w:val="clear" w:color="auto" w:fill="auto"/>
            <w:noWrap/>
            <w:vAlign w:val="bottom"/>
            <w:hideMark/>
          </w:tcPr>
          <w:p w14:paraId="1C39FFE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0.181</w:t>
            </w:r>
          </w:p>
        </w:tc>
        <w:tc>
          <w:tcPr>
            <w:tcW w:w="0" w:type="auto"/>
            <w:shd w:val="clear" w:color="auto" w:fill="auto"/>
            <w:noWrap/>
            <w:vAlign w:val="bottom"/>
            <w:hideMark/>
          </w:tcPr>
          <w:p w14:paraId="781BBFA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B95198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200329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0.060</w:t>
            </w:r>
          </w:p>
        </w:tc>
        <w:tc>
          <w:tcPr>
            <w:tcW w:w="0" w:type="auto"/>
            <w:shd w:val="clear" w:color="auto" w:fill="auto"/>
            <w:noWrap/>
            <w:vAlign w:val="bottom"/>
            <w:hideMark/>
          </w:tcPr>
          <w:p w14:paraId="5CA2BF8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0.013%</w:t>
            </w:r>
          </w:p>
        </w:tc>
        <w:tc>
          <w:tcPr>
            <w:tcW w:w="0" w:type="auto"/>
            <w:shd w:val="clear" w:color="auto" w:fill="auto"/>
            <w:noWrap/>
            <w:vAlign w:val="bottom"/>
            <w:hideMark/>
          </w:tcPr>
          <w:p w14:paraId="6A9B4A2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99.799%</w:t>
            </w:r>
          </w:p>
        </w:tc>
      </w:tr>
      <w:tr w:rsidR="00D44DE5" w:rsidRPr="00D44DE5" w14:paraId="1F61C9B8" w14:textId="77777777" w:rsidTr="00D44DE5">
        <w:trPr>
          <w:cantSplit/>
          <w:jc w:val="center"/>
        </w:trPr>
        <w:tc>
          <w:tcPr>
            <w:tcW w:w="0" w:type="auto"/>
            <w:shd w:val="clear" w:color="auto" w:fill="auto"/>
            <w:noWrap/>
            <w:vAlign w:val="bottom"/>
            <w:hideMark/>
          </w:tcPr>
          <w:p w14:paraId="2A7BA8D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33</w:t>
            </w:r>
          </w:p>
        </w:tc>
        <w:tc>
          <w:tcPr>
            <w:tcW w:w="0" w:type="auto"/>
            <w:shd w:val="clear" w:color="auto" w:fill="auto"/>
            <w:noWrap/>
            <w:vAlign w:val="bottom"/>
            <w:hideMark/>
          </w:tcPr>
          <w:p w14:paraId="65083869"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Synodus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foetens</w:t>
            </w:r>
            <w:proofErr w:type="spellEnd"/>
          </w:p>
        </w:tc>
        <w:tc>
          <w:tcPr>
            <w:tcW w:w="0" w:type="auto"/>
            <w:shd w:val="clear" w:color="auto" w:fill="auto"/>
            <w:noWrap/>
            <w:vAlign w:val="bottom"/>
            <w:hideMark/>
          </w:tcPr>
          <w:p w14:paraId="0768EFD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0.053</w:t>
            </w:r>
          </w:p>
        </w:tc>
        <w:tc>
          <w:tcPr>
            <w:tcW w:w="0" w:type="auto"/>
            <w:shd w:val="clear" w:color="auto" w:fill="auto"/>
            <w:noWrap/>
            <w:vAlign w:val="bottom"/>
            <w:hideMark/>
          </w:tcPr>
          <w:p w14:paraId="5FC68AF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0.049</w:t>
            </w:r>
          </w:p>
        </w:tc>
        <w:tc>
          <w:tcPr>
            <w:tcW w:w="0" w:type="auto"/>
            <w:shd w:val="clear" w:color="auto" w:fill="auto"/>
            <w:noWrap/>
            <w:vAlign w:val="bottom"/>
            <w:hideMark/>
          </w:tcPr>
          <w:p w14:paraId="5ECECB0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0.059</w:t>
            </w:r>
          </w:p>
        </w:tc>
        <w:tc>
          <w:tcPr>
            <w:tcW w:w="0" w:type="auto"/>
            <w:shd w:val="clear" w:color="auto" w:fill="auto"/>
            <w:noWrap/>
            <w:vAlign w:val="bottom"/>
            <w:hideMark/>
          </w:tcPr>
          <w:p w14:paraId="3E4E969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0.054</w:t>
            </w:r>
          </w:p>
        </w:tc>
        <w:tc>
          <w:tcPr>
            <w:tcW w:w="0" w:type="auto"/>
            <w:shd w:val="clear" w:color="auto" w:fill="auto"/>
            <w:noWrap/>
            <w:vAlign w:val="bottom"/>
            <w:hideMark/>
          </w:tcPr>
          <w:p w14:paraId="67F405A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0.011%</w:t>
            </w:r>
          </w:p>
        </w:tc>
        <w:tc>
          <w:tcPr>
            <w:tcW w:w="0" w:type="auto"/>
            <w:shd w:val="clear" w:color="auto" w:fill="auto"/>
            <w:noWrap/>
            <w:vAlign w:val="bottom"/>
            <w:hideMark/>
          </w:tcPr>
          <w:p w14:paraId="1789DFF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99.810%</w:t>
            </w:r>
          </w:p>
        </w:tc>
      </w:tr>
      <w:tr w:rsidR="00D44DE5" w:rsidRPr="00D44DE5" w14:paraId="0868BDB5" w14:textId="77777777" w:rsidTr="00D44DE5">
        <w:trPr>
          <w:cantSplit/>
          <w:jc w:val="center"/>
        </w:trPr>
        <w:tc>
          <w:tcPr>
            <w:tcW w:w="0" w:type="auto"/>
            <w:shd w:val="clear" w:color="auto" w:fill="auto"/>
            <w:noWrap/>
            <w:vAlign w:val="bottom"/>
            <w:hideMark/>
          </w:tcPr>
          <w:p w14:paraId="05845A2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34</w:t>
            </w:r>
          </w:p>
        </w:tc>
        <w:tc>
          <w:tcPr>
            <w:tcW w:w="0" w:type="auto"/>
            <w:shd w:val="clear" w:color="auto" w:fill="auto"/>
            <w:noWrap/>
            <w:vAlign w:val="bottom"/>
            <w:hideMark/>
          </w:tcPr>
          <w:p w14:paraId="418380DB"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Alosa </w:t>
            </w:r>
            <w:proofErr w:type="spellStart"/>
            <w:r w:rsidRPr="00D44DE5">
              <w:rPr>
                <w:rFonts w:eastAsia="Times New Roman" w:cs="Times New Roman"/>
                <w:color w:val="000000"/>
                <w:sz w:val="20"/>
                <w:szCs w:val="20"/>
              </w:rPr>
              <w:t>chrysochloris</w:t>
            </w:r>
            <w:proofErr w:type="spellEnd"/>
          </w:p>
        </w:tc>
        <w:tc>
          <w:tcPr>
            <w:tcW w:w="0" w:type="auto"/>
            <w:shd w:val="clear" w:color="auto" w:fill="auto"/>
            <w:noWrap/>
            <w:vAlign w:val="bottom"/>
            <w:hideMark/>
          </w:tcPr>
          <w:p w14:paraId="6CF3209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0.070</w:t>
            </w:r>
          </w:p>
        </w:tc>
        <w:tc>
          <w:tcPr>
            <w:tcW w:w="0" w:type="auto"/>
            <w:shd w:val="clear" w:color="auto" w:fill="auto"/>
            <w:noWrap/>
            <w:vAlign w:val="bottom"/>
            <w:hideMark/>
          </w:tcPr>
          <w:p w14:paraId="4636CC5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0.049</w:t>
            </w:r>
          </w:p>
        </w:tc>
        <w:tc>
          <w:tcPr>
            <w:tcW w:w="0" w:type="auto"/>
            <w:shd w:val="clear" w:color="auto" w:fill="auto"/>
            <w:noWrap/>
            <w:vAlign w:val="bottom"/>
            <w:hideMark/>
          </w:tcPr>
          <w:p w14:paraId="3F4A5DD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0.026</w:t>
            </w:r>
          </w:p>
        </w:tc>
        <w:tc>
          <w:tcPr>
            <w:tcW w:w="0" w:type="auto"/>
            <w:shd w:val="clear" w:color="auto" w:fill="auto"/>
            <w:noWrap/>
            <w:vAlign w:val="bottom"/>
            <w:hideMark/>
          </w:tcPr>
          <w:p w14:paraId="22FF672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0.048</w:t>
            </w:r>
          </w:p>
        </w:tc>
        <w:tc>
          <w:tcPr>
            <w:tcW w:w="0" w:type="auto"/>
            <w:shd w:val="clear" w:color="auto" w:fill="auto"/>
            <w:noWrap/>
            <w:vAlign w:val="bottom"/>
            <w:hideMark/>
          </w:tcPr>
          <w:p w14:paraId="3B24759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0.010%</w:t>
            </w:r>
          </w:p>
        </w:tc>
        <w:tc>
          <w:tcPr>
            <w:tcW w:w="0" w:type="auto"/>
            <w:shd w:val="clear" w:color="auto" w:fill="auto"/>
            <w:noWrap/>
            <w:vAlign w:val="bottom"/>
            <w:hideMark/>
          </w:tcPr>
          <w:p w14:paraId="00C1085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99.821%</w:t>
            </w:r>
          </w:p>
        </w:tc>
      </w:tr>
      <w:tr w:rsidR="00D44DE5" w:rsidRPr="00D44DE5" w14:paraId="2AC2D9FA" w14:textId="77777777" w:rsidTr="00D44DE5">
        <w:trPr>
          <w:cantSplit/>
          <w:jc w:val="center"/>
        </w:trPr>
        <w:tc>
          <w:tcPr>
            <w:tcW w:w="0" w:type="auto"/>
            <w:shd w:val="clear" w:color="auto" w:fill="auto"/>
            <w:noWrap/>
            <w:vAlign w:val="bottom"/>
            <w:hideMark/>
          </w:tcPr>
          <w:p w14:paraId="354277A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35</w:t>
            </w:r>
          </w:p>
        </w:tc>
        <w:tc>
          <w:tcPr>
            <w:tcW w:w="0" w:type="auto"/>
            <w:shd w:val="clear" w:color="auto" w:fill="auto"/>
            <w:noWrap/>
            <w:vAlign w:val="bottom"/>
            <w:hideMark/>
          </w:tcPr>
          <w:p w14:paraId="51F5687F"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Achirus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lineatus</w:t>
            </w:r>
            <w:proofErr w:type="spellEnd"/>
          </w:p>
        </w:tc>
        <w:tc>
          <w:tcPr>
            <w:tcW w:w="0" w:type="auto"/>
            <w:shd w:val="clear" w:color="auto" w:fill="auto"/>
            <w:noWrap/>
            <w:vAlign w:val="bottom"/>
            <w:hideMark/>
          </w:tcPr>
          <w:p w14:paraId="4EB6A70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0.055</w:t>
            </w:r>
          </w:p>
        </w:tc>
        <w:tc>
          <w:tcPr>
            <w:tcW w:w="0" w:type="auto"/>
            <w:shd w:val="clear" w:color="auto" w:fill="auto"/>
            <w:noWrap/>
            <w:vAlign w:val="bottom"/>
            <w:hideMark/>
          </w:tcPr>
          <w:p w14:paraId="5032229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0.042</w:t>
            </w:r>
          </w:p>
        </w:tc>
        <w:tc>
          <w:tcPr>
            <w:tcW w:w="0" w:type="auto"/>
            <w:shd w:val="clear" w:color="auto" w:fill="auto"/>
            <w:noWrap/>
            <w:vAlign w:val="bottom"/>
            <w:hideMark/>
          </w:tcPr>
          <w:p w14:paraId="2E64CD8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0.047</w:t>
            </w:r>
          </w:p>
        </w:tc>
        <w:tc>
          <w:tcPr>
            <w:tcW w:w="0" w:type="auto"/>
            <w:shd w:val="clear" w:color="auto" w:fill="auto"/>
            <w:noWrap/>
            <w:vAlign w:val="bottom"/>
            <w:hideMark/>
          </w:tcPr>
          <w:p w14:paraId="6C2E488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0.048</w:t>
            </w:r>
          </w:p>
        </w:tc>
        <w:tc>
          <w:tcPr>
            <w:tcW w:w="0" w:type="auto"/>
            <w:shd w:val="clear" w:color="auto" w:fill="auto"/>
            <w:noWrap/>
            <w:vAlign w:val="bottom"/>
            <w:hideMark/>
          </w:tcPr>
          <w:p w14:paraId="46A1469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0.010%</w:t>
            </w:r>
          </w:p>
        </w:tc>
        <w:tc>
          <w:tcPr>
            <w:tcW w:w="0" w:type="auto"/>
            <w:shd w:val="clear" w:color="auto" w:fill="auto"/>
            <w:noWrap/>
            <w:vAlign w:val="bottom"/>
            <w:hideMark/>
          </w:tcPr>
          <w:p w14:paraId="341F2B0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99.831%</w:t>
            </w:r>
          </w:p>
        </w:tc>
      </w:tr>
      <w:tr w:rsidR="00D44DE5" w:rsidRPr="00D44DE5" w14:paraId="495A6A44" w14:textId="77777777" w:rsidTr="00D44DE5">
        <w:trPr>
          <w:cantSplit/>
          <w:jc w:val="center"/>
        </w:trPr>
        <w:tc>
          <w:tcPr>
            <w:tcW w:w="0" w:type="auto"/>
            <w:shd w:val="clear" w:color="auto" w:fill="auto"/>
            <w:noWrap/>
            <w:vAlign w:val="bottom"/>
            <w:hideMark/>
          </w:tcPr>
          <w:p w14:paraId="1031204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36</w:t>
            </w:r>
          </w:p>
        </w:tc>
        <w:tc>
          <w:tcPr>
            <w:tcW w:w="0" w:type="auto"/>
            <w:shd w:val="clear" w:color="auto" w:fill="auto"/>
            <w:noWrap/>
            <w:vAlign w:val="bottom"/>
            <w:hideMark/>
          </w:tcPr>
          <w:p w14:paraId="47AF9F61"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Gobionellus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boleosoma</w:t>
            </w:r>
            <w:proofErr w:type="spellEnd"/>
          </w:p>
        </w:tc>
        <w:tc>
          <w:tcPr>
            <w:tcW w:w="0" w:type="auto"/>
            <w:shd w:val="clear" w:color="auto" w:fill="auto"/>
            <w:noWrap/>
            <w:vAlign w:val="bottom"/>
            <w:hideMark/>
          </w:tcPr>
          <w:p w14:paraId="37821B7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0.069</w:t>
            </w:r>
          </w:p>
        </w:tc>
        <w:tc>
          <w:tcPr>
            <w:tcW w:w="0" w:type="auto"/>
            <w:shd w:val="clear" w:color="auto" w:fill="auto"/>
            <w:noWrap/>
            <w:vAlign w:val="bottom"/>
            <w:hideMark/>
          </w:tcPr>
          <w:p w14:paraId="1563714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0.021</w:t>
            </w:r>
          </w:p>
        </w:tc>
        <w:tc>
          <w:tcPr>
            <w:tcW w:w="0" w:type="auto"/>
            <w:shd w:val="clear" w:color="auto" w:fill="auto"/>
            <w:noWrap/>
            <w:vAlign w:val="bottom"/>
            <w:hideMark/>
          </w:tcPr>
          <w:p w14:paraId="22FE7A1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0.041</w:t>
            </w:r>
          </w:p>
        </w:tc>
        <w:tc>
          <w:tcPr>
            <w:tcW w:w="0" w:type="auto"/>
            <w:shd w:val="clear" w:color="auto" w:fill="auto"/>
            <w:noWrap/>
            <w:vAlign w:val="bottom"/>
            <w:hideMark/>
          </w:tcPr>
          <w:p w14:paraId="179F1D3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0.043</w:t>
            </w:r>
          </w:p>
        </w:tc>
        <w:tc>
          <w:tcPr>
            <w:tcW w:w="0" w:type="auto"/>
            <w:shd w:val="clear" w:color="auto" w:fill="auto"/>
            <w:noWrap/>
            <w:vAlign w:val="bottom"/>
            <w:hideMark/>
          </w:tcPr>
          <w:p w14:paraId="4E2FFAA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21AEC8C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99.840%</w:t>
            </w:r>
          </w:p>
        </w:tc>
      </w:tr>
      <w:tr w:rsidR="00D44DE5" w:rsidRPr="00D44DE5" w14:paraId="3301E7E5" w14:textId="77777777" w:rsidTr="00D44DE5">
        <w:trPr>
          <w:cantSplit/>
          <w:jc w:val="center"/>
        </w:trPr>
        <w:tc>
          <w:tcPr>
            <w:tcW w:w="0" w:type="auto"/>
            <w:shd w:val="clear" w:color="auto" w:fill="auto"/>
            <w:noWrap/>
            <w:vAlign w:val="bottom"/>
            <w:hideMark/>
          </w:tcPr>
          <w:p w14:paraId="2CAB8DF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37</w:t>
            </w:r>
          </w:p>
        </w:tc>
        <w:tc>
          <w:tcPr>
            <w:tcW w:w="0" w:type="auto"/>
            <w:shd w:val="clear" w:color="auto" w:fill="auto"/>
            <w:noWrap/>
            <w:vAlign w:val="bottom"/>
            <w:hideMark/>
          </w:tcPr>
          <w:p w14:paraId="4C721FB6"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Sphoeroides</w:t>
            </w:r>
            <w:proofErr w:type="spellEnd"/>
          </w:p>
        </w:tc>
        <w:tc>
          <w:tcPr>
            <w:tcW w:w="0" w:type="auto"/>
            <w:shd w:val="clear" w:color="auto" w:fill="auto"/>
            <w:noWrap/>
            <w:vAlign w:val="bottom"/>
            <w:hideMark/>
          </w:tcPr>
          <w:p w14:paraId="513760E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0.049</w:t>
            </w:r>
          </w:p>
        </w:tc>
        <w:tc>
          <w:tcPr>
            <w:tcW w:w="0" w:type="auto"/>
            <w:shd w:val="clear" w:color="auto" w:fill="auto"/>
            <w:noWrap/>
            <w:vAlign w:val="bottom"/>
            <w:hideMark/>
          </w:tcPr>
          <w:p w14:paraId="548E862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0.063</w:t>
            </w:r>
          </w:p>
        </w:tc>
        <w:tc>
          <w:tcPr>
            <w:tcW w:w="0" w:type="auto"/>
            <w:shd w:val="clear" w:color="auto" w:fill="auto"/>
            <w:noWrap/>
            <w:vAlign w:val="bottom"/>
            <w:hideMark/>
          </w:tcPr>
          <w:p w14:paraId="7ABDF53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0.015</w:t>
            </w:r>
          </w:p>
        </w:tc>
        <w:tc>
          <w:tcPr>
            <w:tcW w:w="0" w:type="auto"/>
            <w:shd w:val="clear" w:color="auto" w:fill="auto"/>
            <w:noWrap/>
            <w:vAlign w:val="bottom"/>
            <w:hideMark/>
          </w:tcPr>
          <w:p w14:paraId="64741CE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0.042</w:t>
            </w:r>
          </w:p>
        </w:tc>
        <w:tc>
          <w:tcPr>
            <w:tcW w:w="0" w:type="auto"/>
            <w:shd w:val="clear" w:color="auto" w:fill="auto"/>
            <w:noWrap/>
            <w:vAlign w:val="bottom"/>
            <w:hideMark/>
          </w:tcPr>
          <w:p w14:paraId="5585F4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0F0E4F3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99.849%</w:t>
            </w:r>
          </w:p>
        </w:tc>
      </w:tr>
      <w:tr w:rsidR="00D44DE5" w:rsidRPr="00D44DE5" w14:paraId="1474061C" w14:textId="77777777" w:rsidTr="00D44DE5">
        <w:trPr>
          <w:cantSplit/>
          <w:jc w:val="center"/>
        </w:trPr>
        <w:tc>
          <w:tcPr>
            <w:tcW w:w="0" w:type="auto"/>
            <w:shd w:val="clear" w:color="auto" w:fill="auto"/>
            <w:noWrap/>
            <w:vAlign w:val="bottom"/>
            <w:hideMark/>
          </w:tcPr>
          <w:p w14:paraId="6B29F9C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38</w:t>
            </w:r>
          </w:p>
        </w:tc>
        <w:tc>
          <w:tcPr>
            <w:tcW w:w="0" w:type="auto"/>
            <w:shd w:val="clear" w:color="auto" w:fill="auto"/>
            <w:noWrap/>
            <w:vAlign w:val="bottom"/>
            <w:hideMark/>
          </w:tcPr>
          <w:p w14:paraId="44605356"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Loandalia</w:t>
            </w:r>
            <w:proofErr w:type="spellEnd"/>
            <w:r w:rsidRPr="00D44DE5">
              <w:rPr>
                <w:rFonts w:eastAsia="Times New Roman" w:cs="Times New Roman"/>
                <w:color w:val="000000"/>
                <w:sz w:val="20"/>
                <w:szCs w:val="20"/>
              </w:rPr>
              <w:t xml:space="preserve"> americana</w:t>
            </w:r>
          </w:p>
        </w:tc>
        <w:tc>
          <w:tcPr>
            <w:tcW w:w="0" w:type="auto"/>
            <w:shd w:val="clear" w:color="auto" w:fill="auto"/>
            <w:noWrap/>
            <w:vAlign w:val="bottom"/>
            <w:hideMark/>
          </w:tcPr>
          <w:p w14:paraId="3E69D07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0.124</w:t>
            </w:r>
          </w:p>
        </w:tc>
        <w:tc>
          <w:tcPr>
            <w:tcW w:w="0" w:type="auto"/>
            <w:shd w:val="clear" w:color="auto" w:fill="auto"/>
            <w:noWrap/>
            <w:vAlign w:val="bottom"/>
            <w:hideMark/>
          </w:tcPr>
          <w:p w14:paraId="7C6EAD2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CF6C30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1A402F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0.041</w:t>
            </w:r>
          </w:p>
        </w:tc>
        <w:tc>
          <w:tcPr>
            <w:tcW w:w="0" w:type="auto"/>
            <w:shd w:val="clear" w:color="auto" w:fill="auto"/>
            <w:noWrap/>
            <w:vAlign w:val="bottom"/>
            <w:hideMark/>
          </w:tcPr>
          <w:p w14:paraId="6C126C0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19C778D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99.858%</w:t>
            </w:r>
          </w:p>
        </w:tc>
      </w:tr>
      <w:tr w:rsidR="00D44DE5" w:rsidRPr="00D44DE5" w14:paraId="46767098" w14:textId="77777777" w:rsidTr="00D44DE5">
        <w:trPr>
          <w:cantSplit/>
          <w:jc w:val="center"/>
        </w:trPr>
        <w:tc>
          <w:tcPr>
            <w:tcW w:w="0" w:type="auto"/>
            <w:shd w:val="clear" w:color="auto" w:fill="auto"/>
            <w:noWrap/>
            <w:vAlign w:val="bottom"/>
            <w:hideMark/>
          </w:tcPr>
          <w:p w14:paraId="421B1B8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39</w:t>
            </w:r>
          </w:p>
        </w:tc>
        <w:tc>
          <w:tcPr>
            <w:tcW w:w="0" w:type="auto"/>
            <w:shd w:val="clear" w:color="auto" w:fill="auto"/>
            <w:noWrap/>
            <w:vAlign w:val="bottom"/>
            <w:hideMark/>
          </w:tcPr>
          <w:p w14:paraId="24FB6B66"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Trinectes</w:t>
            </w:r>
            <w:proofErr w:type="spellEnd"/>
            <w:r w:rsidRPr="00D44DE5">
              <w:rPr>
                <w:rFonts w:eastAsia="Times New Roman" w:cs="Times New Roman"/>
                <w:color w:val="000000"/>
                <w:sz w:val="20"/>
                <w:szCs w:val="20"/>
              </w:rPr>
              <w:t xml:space="preserve"> maculatus</w:t>
            </w:r>
          </w:p>
        </w:tc>
        <w:tc>
          <w:tcPr>
            <w:tcW w:w="0" w:type="auto"/>
            <w:shd w:val="clear" w:color="auto" w:fill="auto"/>
            <w:noWrap/>
            <w:vAlign w:val="bottom"/>
            <w:hideMark/>
          </w:tcPr>
          <w:p w14:paraId="5C53F6B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0.046</w:t>
            </w:r>
          </w:p>
        </w:tc>
        <w:tc>
          <w:tcPr>
            <w:tcW w:w="0" w:type="auto"/>
            <w:shd w:val="clear" w:color="auto" w:fill="auto"/>
            <w:noWrap/>
            <w:vAlign w:val="bottom"/>
            <w:hideMark/>
          </w:tcPr>
          <w:p w14:paraId="1C2D332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0.044</w:t>
            </w:r>
          </w:p>
        </w:tc>
        <w:tc>
          <w:tcPr>
            <w:tcW w:w="0" w:type="auto"/>
            <w:shd w:val="clear" w:color="auto" w:fill="auto"/>
            <w:noWrap/>
            <w:vAlign w:val="bottom"/>
            <w:hideMark/>
          </w:tcPr>
          <w:p w14:paraId="0D0F78F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0.029</w:t>
            </w:r>
          </w:p>
        </w:tc>
        <w:tc>
          <w:tcPr>
            <w:tcW w:w="0" w:type="auto"/>
            <w:shd w:val="clear" w:color="auto" w:fill="auto"/>
            <w:noWrap/>
            <w:vAlign w:val="bottom"/>
            <w:hideMark/>
          </w:tcPr>
          <w:p w14:paraId="25A07ED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0.040</w:t>
            </w:r>
          </w:p>
        </w:tc>
        <w:tc>
          <w:tcPr>
            <w:tcW w:w="0" w:type="auto"/>
            <w:shd w:val="clear" w:color="auto" w:fill="auto"/>
            <w:noWrap/>
            <w:vAlign w:val="bottom"/>
            <w:hideMark/>
          </w:tcPr>
          <w:p w14:paraId="192FA3A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0.008%</w:t>
            </w:r>
          </w:p>
        </w:tc>
        <w:tc>
          <w:tcPr>
            <w:tcW w:w="0" w:type="auto"/>
            <w:shd w:val="clear" w:color="auto" w:fill="auto"/>
            <w:noWrap/>
            <w:vAlign w:val="bottom"/>
            <w:hideMark/>
          </w:tcPr>
          <w:p w14:paraId="53A6F0F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99.866%</w:t>
            </w:r>
          </w:p>
        </w:tc>
      </w:tr>
      <w:tr w:rsidR="00D44DE5" w:rsidRPr="00D44DE5" w14:paraId="1AA85CED" w14:textId="77777777" w:rsidTr="00D44DE5">
        <w:trPr>
          <w:cantSplit/>
          <w:jc w:val="center"/>
        </w:trPr>
        <w:tc>
          <w:tcPr>
            <w:tcW w:w="0" w:type="auto"/>
            <w:shd w:val="clear" w:color="auto" w:fill="auto"/>
            <w:noWrap/>
            <w:vAlign w:val="bottom"/>
            <w:hideMark/>
          </w:tcPr>
          <w:p w14:paraId="48CA5AA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40</w:t>
            </w:r>
          </w:p>
        </w:tc>
        <w:tc>
          <w:tcPr>
            <w:tcW w:w="0" w:type="auto"/>
            <w:shd w:val="clear" w:color="auto" w:fill="auto"/>
            <w:noWrap/>
            <w:vAlign w:val="bottom"/>
            <w:hideMark/>
          </w:tcPr>
          <w:p w14:paraId="16046D92"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Rhithropanopeus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harrissii</w:t>
            </w:r>
            <w:proofErr w:type="spellEnd"/>
          </w:p>
        </w:tc>
        <w:tc>
          <w:tcPr>
            <w:tcW w:w="0" w:type="auto"/>
            <w:shd w:val="clear" w:color="auto" w:fill="auto"/>
            <w:noWrap/>
            <w:vAlign w:val="bottom"/>
            <w:hideMark/>
          </w:tcPr>
          <w:p w14:paraId="42EC36A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0.046</w:t>
            </w:r>
          </w:p>
        </w:tc>
        <w:tc>
          <w:tcPr>
            <w:tcW w:w="0" w:type="auto"/>
            <w:shd w:val="clear" w:color="auto" w:fill="auto"/>
            <w:noWrap/>
            <w:vAlign w:val="bottom"/>
            <w:hideMark/>
          </w:tcPr>
          <w:p w14:paraId="7AF9A2D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0.058</w:t>
            </w:r>
          </w:p>
        </w:tc>
        <w:tc>
          <w:tcPr>
            <w:tcW w:w="0" w:type="auto"/>
            <w:shd w:val="clear" w:color="auto" w:fill="auto"/>
            <w:noWrap/>
            <w:vAlign w:val="bottom"/>
            <w:hideMark/>
          </w:tcPr>
          <w:p w14:paraId="55E9342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E8377F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0.035</w:t>
            </w:r>
          </w:p>
        </w:tc>
        <w:tc>
          <w:tcPr>
            <w:tcW w:w="0" w:type="auto"/>
            <w:shd w:val="clear" w:color="auto" w:fill="auto"/>
            <w:noWrap/>
            <w:vAlign w:val="bottom"/>
            <w:hideMark/>
          </w:tcPr>
          <w:p w14:paraId="449F165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262954D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99.874%</w:t>
            </w:r>
          </w:p>
        </w:tc>
      </w:tr>
      <w:tr w:rsidR="00D44DE5" w:rsidRPr="00D44DE5" w14:paraId="6D8D2025" w14:textId="77777777" w:rsidTr="00D44DE5">
        <w:trPr>
          <w:cantSplit/>
          <w:jc w:val="center"/>
        </w:trPr>
        <w:tc>
          <w:tcPr>
            <w:tcW w:w="0" w:type="auto"/>
            <w:shd w:val="clear" w:color="auto" w:fill="auto"/>
            <w:noWrap/>
            <w:vAlign w:val="bottom"/>
            <w:hideMark/>
          </w:tcPr>
          <w:p w14:paraId="4801B90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41</w:t>
            </w:r>
          </w:p>
        </w:tc>
        <w:tc>
          <w:tcPr>
            <w:tcW w:w="0" w:type="auto"/>
            <w:shd w:val="clear" w:color="auto" w:fill="auto"/>
            <w:noWrap/>
            <w:vAlign w:val="bottom"/>
            <w:hideMark/>
          </w:tcPr>
          <w:p w14:paraId="05232B17"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Peprilus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burti</w:t>
            </w:r>
            <w:proofErr w:type="spellEnd"/>
          </w:p>
        </w:tc>
        <w:tc>
          <w:tcPr>
            <w:tcW w:w="0" w:type="auto"/>
            <w:shd w:val="clear" w:color="auto" w:fill="auto"/>
            <w:noWrap/>
            <w:vAlign w:val="bottom"/>
            <w:hideMark/>
          </w:tcPr>
          <w:p w14:paraId="3138CF0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0.034</w:t>
            </w:r>
          </w:p>
        </w:tc>
        <w:tc>
          <w:tcPr>
            <w:tcW w:w="0" w:type="auto"/>
            <w:shd w:val="clear" w:color="auto" w:fill="auto"/>
            <w:noWrap/>
            <w:vAlign w:val="bottom"/>
            <w:hideMark/>
          </w:tcPr>
          <w:p w14:paraId="6B6ADF7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0.032</w:t>
            </w:r>
          </w:p>
        </w:tc>
        <w:tc>
          <w:tcPr>
            <w:tcW w:w="0" w:type="auto"/>
            <w:shd w:val="clear" w:color="auto" w:fill="auto"/>
            <w:noWrap/>
            <w:vAlign w:val="bottom"/>
            <w:hideMark/>
          </w:tcPr>
          <w:p w14:paraId="7E0B9A3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0.023</w:t>
            </w:r>
          </w:p>
        </w:tc>
        <w:tc>
          <w:tcPr>
            <w:tcW w:w="0" w:type="auto"/>
            <w:shd w:val="clear" w:color="auto" w:fill="auto"/>
            <w:noWrap/>
            <w:vAlign w:val="bottom"/>
            <w:hideMark/>
          </w:tcPr>
          <w:p w14:paraId="1E29176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0.030</w:t>
            </w:r>
          </w:p>
        </w:tc>
        <w:tc>
          <w:tcPr>
            <w:tcW w:w="0" w:type="auto"/>
            <w:shd w:val="clear" w:color="auto" w:fill="auto"/>
            <w:noWrap/>
            <w:vAlign w:val="bottom"/>
            <w:hideMark/>
          </w:tcPr>
          <w:p w14:paraId="2973FDB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0.006%</w:t>
            </w:r>
          </w:p>
        </w:tc>
        <w:tc>
          <w:tcPr>
            <w:tcW w:w="0" w:type="auto"/>
            <w:shd w:val="clear" w:color="auto" w:fill="auto"/>
            <w:noWrap/>
            <w:vAlign w:val="bottom"/>
            <w:hideMark/>
          </w:tcPr>
          <w:p w14:paraId="61D96F3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99.880%</w:t>
            </w:r>
          </w:p>
        </w:tc>
      </w:tr>
      <w:tr w:rsidR="00D44DE5" w:rsidRPr="00D44DE5" w14:paraId="1189758F" w14:textId="77777777" w:rsidTr="00D44DE5">
        <w:trPr>
          <w:cantSplit/>
          <w:jc w:val="center"/>
        </w:trPr>
        <w:tc>
          <w:tcPr>
            <w:tcW w:w="0" w:type="auto"/>
            <w:shd w:val="clear" w:color="auto" w:fill="auto"/>
            <w:noWrap/>
            <w:vAlign w:val="bottom"/>
            <w:hideMark/>
          </w:tcPr>
          <w:p w14:paraId="5A1712F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42</w:t>
            </w:r>
          </w:p>
        </w:tc>
        <w:tc>
          <w:tcPr>
            <w:tcW w:w="0" w:type="auto"/>
            <w:shd w:val="clear" w:color="auto" w:fill="auto"/>
            <w:noWrap/>
            <w:vAlign w:val="bottom"/>
            <w:hideMark/>
          </w:tcPr>
          <w:p w14:paraId="42407550"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Caranx</w:t>
            </w:r>
            <w:proofErr w:type="spellEnd"/>
            <w:r w:rsidRPr="00D44DE5">
              <w:rPr>
                <w:rFonts w:eastAsia="Times New Roman" w:cs="Times New Roman"/>
                <w:color w:val="000000"/>
                <w:sz w:val="20"/>
                <w:szCs w:val="20"/>
              </w:rPr>
              <w:t xml:space="preserve"> hippos</w:t>
            </w:r>
          </w:p>
        </w:tc>
        <w:tc>
          <w:tcPr>
            <w:tcW w:w="0" w:type="auto"/>
            <w:shd w:val="clear" w:color="auto" w:fill="auto"/>
            <w:noWrap/>
            <w:vAlign w:val="bottom"/>
            <w:hideMark/>
          </w:tcPr>
          <w:p w14:paraId="3DE14C2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0.050</w:t>
            </w:r>
          </w:p>
        </w:tc>
        <w:tc>
          <w:tcPr>
            <w:tcW w:w="0" w:type="auto"/>
            <w:shd w:val="clear" w:color="auto" w:fill="auto"/>
            <w:noWrap/>
            <w:vAlign w:val="bottom"/>
            <w:hideMark/>
          </w:tcPr>
          <w:p w14:paraId="0732BEE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40D22B6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0.017</w:t>
            </w:r>
          </w:p>
        </w:tc>
        <w:tc>
          <w:tcPr>
            <w:tcW w:w="0" w:type="auto"/>
            <w:shd w:val="clear" w:color="auto" w:fill="auto"/>
            <w:noWrap/>
            <w:vAlign w:val="bottom"/>
            <w:hideMark/>
          </w:tcPr>
          <w:p w14:paraId="59D83B4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0.026</w:t>
            </w:r>
          </w:p>
        </w:tc>
        <w:tc>
          <w:tcPr>
            <w:tcW w:w="0" w:type="auto"/>
            <w:shd w:val="clear" w:color="auto" w:fill="auto"/>
            <w:noWrap/>
            <w:vAlign w:val="bottom"/>
            <w:hideMark/>
          </w:tcPr>
          <w:p w14:paraId="5766EE5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0.006%</w:t>
            </w:r>
          </w:p>
        </w:tc>
        <w:tc>
          <w:tcPr>
            <w:tcW w:w="0" w:type="auto"/>
            <w:shd w:val="clear" w:color="auto" w:fill="auto"/>
            <w:noWrap/>
            <w:vAlign w:val="bottom"/>
            <w:hideMark/>
          </w:tcPr>
          <w:p w14:paraId="22D2F18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99.886%</w:t>
            </w:r>
          </w:p>
        </w:tc>
      </w:tr>
      <w:tr w:rsidR="00D44DE5" w:rsidRPr="00D44DE5" w14:paraId="45F94B44" w14:textId="77777777" w:rsidTr="00D44DE5">
        <w:trPr>
          <w:cantSplit/>
          <w:jc w:val="center"/>
        </w:trPr>
        <w:tc>
          <w:tcPr>
            <w:tcW w:w="0" w:type="auto"/>
            <w:shd w:val="clear" w:color="auto" w:fill="auto"/>
            <w:noWrap/>
            <w:vAlign w:val="bottom"/>
            <w:hideMark/>
          </w:tcPr>
          <w:p w14:paraId="616F9F6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43</w:t>
            </w:r>
          </w:p>
        </w:tc>
        <w:tc>
          <w:tcPr>
            <w:tcW w:w="0" w:type="auto"/>
            <w:shd w:val="clear" w:color="auto" w:fill="auto"/>
            <w:noWrap/>
            <w:vAlign w:val="bottom"/>
            <w:hideMark/>
          </w:tcPr>
          <w:p w14:paraId="12440672"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Palaemonetes</w:t>
            </w:r>
            <w:proofErr w:type="spellEnd"/>
            <w:r w:rsidRPr="00D44DE5">
              <w:rPr>
                <w:rFonts w:eastAsia="Times New Roman" w:cs="Times New Roman"/>
                <w:color w:val="000000"/>
                <w:sz w:val="20"/>
                <w:szCs w:val="20"/>
              </w:rPr>
              <w:t xml:space="preserve"> vulgaris</w:t>
            </w:r>
          </w:p>
        </w:tc>
        <w:tc>
          <w:tcPr>
            <w:tcW w:w="0" w:type="auto"/>
            <w:shd w:val="clear" w:color="auto" w:fill="auto"/>
            <w:noWrap/>
            <w:vAlign w:val="bottom"/>
            <w:hideMark/>
          </w:tcPr>
          <w:p w14:paraId="56B801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0.051</w:t>
            </w:r>
          </w:p>
        </w:tc>
        <w:tc>
          <w:tcPr>
            <w:tcW w:w="0" w:type="auto"/>
            <w:shd w:val="clear" w:color="auto" w:fill="auto"/>
            <w:noWrap/>
            <w:vAlign w:val="bottom"/>
            <w:hideMark/>
          </w:tcPr>
          <w:p w14:paraId="6C2B079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49D01D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0.020</w:t>
            </w:r>
          </w:p>
        </w:tc>
        <w:tc>
          <w:tcPr>
            <w:tcW w:w="0" w:type="auto"/>
            <w:shd w:val="clear" w:color="auto" w:fill="auto"/>
            <w:noWrap/>
            <w:vAlign w:val="bottom"/>
            <w:hideMark/>
          </w:tcPr>
          <w:p w14:paraId="5018EBB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0.026</w:t>
            </w:r>
          </w:p>
        </w:tc>
        <w:tc>
          <w:tcPr>
            <w:tcW w:w="0" w:type="auto"/>
            <w:shd w:val="clear" w:color="auto" w:fill="auto"/>
            <w:noWrap/>
            <w:vAlign w:val="bottom"/>
            <w:hideMark/>
          </w:tcPr>
          <w:p w14:paraId="67184E9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0.006%</w:t>
            </w:r>
          </w:p>
        </w:tc>
        <w:tc>
          <w:tcPr>
            <w:tcW w:w="0" w:type="auto"/>
            <w:shd w:val="clear" w:color="auto" w:fill="auto"/>
            <w:noWrap/>
            <w:vAlign w:val="bottom"/>
            <w:hideMark/>
          </w:tcPr>
          <w:p w14:paraId="2A8B885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99.891%</w:t>
            </w:r>
          </w:p>
        </w:tc>
      </w:tr>
      <w:tr w:rsidR="00D44DE5" w:rsidRPr="00D44DE5" w14:paraId="4302FDE9" w14:textId="77777777" w:rsidTr="00D44DE5">
        <w:trPr>
          <w:cantSplit/>
          <w:jc w:val="center"/>
        </w:trPr>
        <w:tc>
          <w:tcPr>
            <w:tcW w:w="0" w:type="auto"/>
            <w:shd w:val="clear" w:color="auto" w:fill="auto"/>
            <w:noWrap/>
            <w:vAlign w:val="bottom"/>
            <w:hideMark/>
          </w:tcPr>
          <w:p w14:paraId="07C9404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44</w:t>
            </w:r>
          </w:p>
        </w:tc>
        <w:tc>
          <w:tcPr>
            <w:tcW w:w="0" w:type="auto"/>
            <w:shd w:val="clear" w:color="auto" w:fill="auto"/>
            <w:noWrap/>
            <w:vAlign w:val="bottom"/>
            <w:hideMark/>
          </w:tcPr>
          <w:p w14:paraId="4EB2BB34"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Menippe mercenaria</w:t>
            </w:r>
          </w:p>
        </w:tc>
        <w:tc>
          <w:tcPr>
            <w:tcW w:w="0" w:type="auto"/>
            <w:shd w:val="clear" w:color="auto" w:fill="auto"/>
            <w:noWrap/>
            <w:vAlign w:val="bottom"/>
            <w:hideMark/>
          </w:tcPr>
          <w:p w14:paraId="39C49F9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0.027</w:t>
            </w:r>
          </w:p>
        </w:tc>
        <w:tc>
          <w:tcPr>
            <w:tcW w:w="0" w:type="auto"/>
            <w:shd w:val="clear" w:color="auto" w:fill="auto"/>
            <w:noWrap/>
            <w:vAlign w:val="bottom"/>
            <w:hideMark/>
          </w:tcPr>
          <w:p w14:paraId="472A6A2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0.028</w:t>
            </w:r>
          </w:p>
        </w:tc>
        <w:tc>
          <w:tcPr>
            <w:tcW w:w="0" w:type="auto"/>
            <w:shd w:val="clear" w:color="auto" w:fill="auto"/>
            <w:noWrap/>
            <w:vAlign w:val="bottom"/>
            <w:hideMark/>
          </w:tcPr>
          <w:p w14:paraId="4137F46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0.022</w:t>
            </w:r>
          </w:p>
        </w:tc>
        <w:tc>
          <w:tcPr>
            <w:tcW w:w="0" w:type="auto"/>
            <w:shd w:val="clear" w:color="auto" w:fill="auto"/>
            <w:noWrap/>
            <w:vAlign w:val="bottom"/>
            <w:hideMark/>
          </w:tcPr>
          <w:p w14:paraId="1AA8B64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0.026</w:t>
            </w:r>
          </w:p>
        </w:tc>
        <w:tc>
          <w:tcPr>
            <w:tcW w:w="0" w:type="auto"/>
            <w:shd w:val="clear" w:color="auto" w:fill="auto"/>
            <w:noWrap/>
            <w:vAlign w:val="bottom"/>
            <w:hideMark/>
          </w:tcPr>
          <w:p w14:paraId="556613A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480D585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99.897%</w:t>
            </w:r>
          </w:p>
        </w:tc>
      </w:tr>
      <w:tr w:rsidR="00D44DE5" w:rsidRPr="00D44DE5" w14:paraId="6D289607" w14:textId="77777777" w:rsidTr="00D44DE5">
        <w:trPr>
          <w:cantSplit/>
          <w:jc w:val="center"/>
        </w:trPr>
        <w:tc>
          <w:tcPr>
            <w:tcW w:w="0" w:type="auto"/>
            <w:shd w:val="clear" w:color="auto" w:fill="auto"/>
            <w:noWrap/>
            <w:vAlign w:val="bottom"/>
            <w:hideMark/>
          </w:tcPr>
          <w:p w14:paraId="64D3BA9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45</w:t>
            </w:r>
          </w:p>
        </w:tc>
        <w:tc>
          <w:tcPr>
            <w:tcW w:w="0" w:type="auto"/>
            <w:shd w:val="clear" w:color="auto" w:fill="auto"/>
            <w:noWrap/>
            <w:vAlign w:val="bottom"/>
            <w:hideMark/>
          </w:tcPr>
          <w:p w14:paraId="29AA4917"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Palaemonetes</w:t>
            </w:r>
            <w:proofErr w:type="spellEnd"/>
            <w:r w:rsidRPr="00D44DE5">
              <w:rPr>
                <w:rFonts w:eastAsia="Times New Roman" w:cs="Times New Roman"/>
                <w:color w:val="000000"/>
                <w:sz w:val="20"/>
                <w:szCs w:val="20"/>
              </w:rPr>
              <w:t xml:space="preserve"> pugio</w:t>
            </w:r>
          </w:p>
        </w:tc>
        <w:tc>
          <w:tcPr>
            <w:tcW w:w="0" w:type="auto"/>
            <w:shd w:val="clear" w:color="auto" w:fill="auto"/>
            <w:noWrap/>
            <w:vAlign w:val="bottom"/>
            <w:hideMark/>
          </w:tcPr>
          <w:p w14:paraId="04C2B21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0.054</w:t>
            </w:r>
          </w:p>
        </w:tc>
        <w:tc>
          <w:tcPr>
            <w:tcW w:w="0" w:type="auto"/>
            <w:shd w:val="clear" w:color="auto" w:fill="auto"/>
            <w:noWrap/>
            <w:vAlign w:val="bottom"/>
            <w:hideMark/>
          </w:tcPr>
          <w:p w14:paraId="3C37528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0.019</w:t>
            </w:r>
          </w:p>
        </w:tc>
        <w:tc>
          <w:tcPr>
            <w:tcW w:w="0" w:type="auto"/>
            <w:shd w:val="clear" w:color="auto" w:fill="auto"/>
            <w:noWrap/>
            <w:vAlign w:val="bottom"/>
            <w:hideMark/>
          </w:tcPr>
          <w:p w14:paraId="31650E8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CEA5D6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0.024</w:t>
            </w:r>
          </w:p>
        </w:tc>
        <w:tc>
          <w:tcPr>
            <w:tcW w:w="0" w:type="auto"/>
            <w:shd w:val="clear" w:color="auto" w:fill="auto"/>
            <w:noWrap/>
            <w:vAlign w:val="bottom"/>
            <w:hideMark/>
          </w:tcPr>
          <w:p w14:paraId="160F146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5B8DE21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99.902%</w:t>
            </w:r>
          </w:p>
        </w:tc>
      </w:tr>
      <w:tr w:rsidR="00D44DE5" w:rsidRPr="00D44DE5" w14:paraId="545273CD" w14:textId="77777777" w:rsidTr="00D44DE5">
        <w:trPr>
          <w:cantSplit/>
          <w:jc w:val="center"/>
        </w:trPr>
        <w:tc>
          <w:tcPr>
            <w:tcW w:w="0" w:type="auto"/>
            <w:shd w:val="clear" w:color="auto" w:fill="auto"/>
            <w:noWrap/>
            <w:vAlign w:val="bottom"/>
            <w:hideMark/>
          </w:tcPr>
          <w:p w14:paraId="4910716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46</w:t>
            </w:r>
          </w:p>
        </w:tc>
        <w:tc>
          <w:tcPr>
            <w:tcW w:w="0" w:type="auto"/>
            <w:shd w:val="clear" w:color="auto" w:fill="auto"/>
            <w:noWrap/>
            <w:vAlign w:val="bottom"/>
            <w:hideMark/>
          </w:tcPr>
          <w:p w14:paraId="16DBFED9"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Cynoscion</w:t>
            </w:r>
            <w:proofErr w:type="spellEnd"/>
            <w:r w:rsidRPr="00D44DE5">
              <w:rPr>
                <w:rFonts w:eastAsia="Times New Roman" w:cs="Times New Roman"/>
                <w:color w:val="000000"/>
                <w:sz w:val="20"/>
                <w:szCs w:val="20"/>
              </w:rPr>
              <w:t xml:space="preserve"> nebulosus</w:t>
            </w:r>
          </w:p>
        </w:tc>
        <w:tc>
          <w:tcPr>
            <w:tcW w:w="0" w:type="auto"/>
            <w:shd w:val="clear" w:color="auto" w:fill="auto"/>
            <w:noWrap/>
            <w:vAlign w:val="bottom"/>
            <w:hideMark/>
          </w:tcPr>
          <w:p w14:paraId="10CC90A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0.019</w:t>
            </w:r>
          </w:p>
        </w:tc>
        <w:tc>
          <w:tcPr>
            <w:tcW w:w="0" w:type="auto"/>
            <w:shd w:val="clear" w:color="auto" w:fill="auto"/>
            <w:noWrap/>
            <w:vAlign w:val="bottom"/>
            <w:hideMark/>
          </w:tcPr>
          <w:p w14:paraId="12D6AE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50F8631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0.041</w:t>
            </w:r>
          </w:p>
        </w:tc>
        <w:tc>
          <w:tcPr>
            <w:tcW w:w="0" w:type="auto"/>
            <w:shd w:val="clear" w:color="auto" w:fill="auto"/>
            <w:noWrap/>
            <w:vAlign w:val="bottom"/>
            <w:hideMark/>
          </w:tcPr>
          <w:p w14:paraId="63FF2CD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0.024</w:t>
            </w:r>
          </w:p>
        </w:tc>
        <w:tc>
          <w:tcPr>
            <w:tcW w:w="0" w:type="auto"/>
            <w:shd w:val="clear" w:color="auto" w:fill="auto"/>
            <w:noWrap/>
            <w:vAlign w:val="bottom"/>
            <w:hideMark/>
          </w:tcPr>
          <w:p w14:paraId="4F67539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49FEF03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99.907%</w:t>
            </w:r>
          </w:p>
        </w:tc>
      </w:tr>
      <w:tr w:rsidR="00D44DE5" w:rsidRPr="00D44DE5" w14:paraId="2373F148" w14:textId="77777777" w:rsidTr="00D44DE5">
        <w:trPr>
          <w:cantSplit/>
          <w:jc w:val="center"/>
        </w:trPr>
        <w:tc>
          <w:tcPr>
            <w:tcW w:w="0" w:type="auto"/>
            <w:shd w:val="clear" w:color="auto" w:fill="auto"/>
            <w:noWrap/>
            <w:vAlign w:val="bottom"/>
            <w:hideMark/>
          </w:tcPr>
          <w:p w14:paraId="7A31690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47</w:t>
            </w:r>
          </w:p>
        </w:tc>
        <w:tc>
          <w:tcPr>
            <w:tcW w:w="0" w:type="auto"/>
            <w:shd w:val="clear" w:color="auto" w:fill="auto"/>
            <w:noWrap/>
            <w:vAlign w:val="bottom"/>
            <w:hideMark/>
          </w:tcPr>
          <w:p w14:paraId="5497C893"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Opisthonema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oglinum</w:t>
            </w:r>
            <w:proofErr w:type="spellEnd"/>
          </w:p>
        </w:tc>
        <w:tc>
          <w:tcPr>
            <w:tcW w:w="0" w:type="auto"/>
            <w:shd w:val="clear" w:color="auto" w:fill="auto"/>
            <w:noWrap/>
            <w:vAlign w:val="bottom"/>
            <w:hideMark/>
          </w:tcPr>
          <w:p w14:paraId="5DF699B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0.028</w:t>
            </w:r>
          </w:p>
        </w:tc>
        <w:tc>
          <w:tcPr>
            <w:tcW w:w="0" w:type="auto"/>
            <w:shd w:val="clear" w:color="auto" w:fill="auto"/>
            <w:noWrap/>
            <w:vAlign w:val="bottom"/>
            <w:hideMark/>
          </w:tcPr>
          <w:p w14:paraId="587444B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7F7E147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0.028</w:t>
            </w:r>
          </w:p>
        </w:tc>
        <w:tc>
          <w:tcPr>
            <w:tcW w:w="0" w:type="auto"/>
            <w:shd w:val="clear" w:color="auto" w:fill="auto"/>
            <w:noWrap/>
            <w:vAlign w:val="bottom"/>
            <w:hideMark/>
          </w:tcPr>
          <w:p w14:paraId="22E5466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0.023</w:t>
            </w:r>
          </w:p>
        </w:tc>
        <w:tc>
          <w:tcPr>
            <w:tcW w:w="0" w:type="auto"/>
            <w:shd w:val="clear" w:color="auto" w:fill="auto"/>
            <w:noWrap/>
            <w:vAlign w:val="bottom"/>
            <w:hideMark/>
          </w:tcPr>
          <w:p w14:paraId="50CB617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25680AD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99.912%</w:t>
            </w:r>
          </w:p>
        </w:tc>
      </w:tr>
      <w:tr w:rsidR="00D44DE5" w:rsidRPr="00D44DE5" w14:paraId="733AC6B8" w14:textId="77777777" w:rsidTr="00D44DE5">
        <w:trPr>
          <w:cantSplit/>
          <w:jc w:val="center"/>
        </w:trPr>
        <w:tc>
          <w:tcPr>
            <w:tcW w:w="0" w:type="auto"/>
            <w:shd w:val="clear" w:color="auto" w:fill="auto"/>
            <w:noWrap/>
            <w:vAlign w:val="bottom"/>
            <w:hideMark/>
          </w:tcPr>
          <w:p w14:paraId="31FC2C9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48</w:t>
            </w:r>
          </w:p>
        </w:tc>
        <w:tc>
          <w:tcPr>
            <w:tcW w:w="0" w:type="auto"/>
            <w:shd w:val="clear" w:color="auto" w:fill="auto"/>
            <w:noWrap/>
            <w:vAlign w:val="bottom"/>
            <w:hideMark/>
          </w:tcPr>
          <w:p w14:paraId="3246DFF1"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Cyprinodon</w:t>
            </w:r>
            <w:proofErr w:type="spellEnd"/>
            <w:r w:rsidRPr="00D44DE5">
              <w:rPr>
                <w:rFonts w:eastAsia="Times New Roman" w:cs="Times New Roman"/>
                <w:color w:val="000000"/>
                <w:sz w:val="20"/>
                <w:szCs w:val="20"/>
              </w:rPr>
              <w:t xml:space="preserve"> variegatus</w:t>
            </w:r>
          </w:p>
        </w:tc>
        <w:tc>
          <w:tcPr>
            <w:tcW w:w="0" w:type="auto"/>
            <w:shd w:val="clear" w:color="auto" w:fill="auto"/>
            <w:noWrap/>
            <w:vAlign w:val="bottom"/>
            <w:hideMark/>
          </w:tcPr>
          <w:p w14:paraId="6409E08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0.018</w:t>
            </w:r>
          </w:p>
        </w:tc>
        <w:tc>
          <w:tcPr>
            <w:tcW w:w="0" w:type="auto"/>
            <w:shd w:val="clear" w:color="auto" w:fill="auto"/>
            <w:noWrap/>
            <w:vAlign w:val="bottom"/>
            <w:hideMark/>
          </w:tcPr>
          <w:p w14:paraId="69F7EC9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0.033</w:t>
            </w:r>
          </w:p>
        </w:tc>
        <w:tc>
          <w:tcPr>
            <w:tcW w:w="0" w:type="auto"/>
            <w:shd w:val="clear" w:color="auto" w:fill="auto"/>
            <w:noWrap/>
            <w:vAlign w:val="bottom"/>
            <w:hideMark/>
          </w:tcPr>
          <w:p w14:paraId="673D451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3491299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0.019</w:t>
            </w:r>
          </w:p>
        </w:tc>
        <w:tc>
          <w:tcPr>
            <w:tcW w:w="0" w:type="auto"/>
            <w:shd w:val="clear" w:color="auto" w:fill="auto"/>
            <w:noWrap/>
            <w:vAlign w:val="bottom"/>
            <w:hideMark/>
          </w:tcPr>
          <w:p w14:paraId="3FF5B80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50A208D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99.916%</w:t>
            </w:r>
          </w:p>
        </w:tc>
      </w:tr>
      <w:tr w:rsidR="00D44DE5" w:rsidRPr="00D44DE5" w14:paraId="15F18395" w14:textId="77777777" w:rsidTr="00D44DE5">
        <w:trPr>
          <w:cantSplit/>
          <w:jc w:val="center"/>
        </w:trPr>
        <w:tc>
          <w:tcPr>
            <w:tcW w:w="0" w:type="auto"/>
            <w:shd w:val="clear" w:color="auto" w:fill="auto"/>
            <w:noWrap/>
            <w:vAlign w:val="bottom"/>
            <w:hideMark/>
          </w:tcPr>
          <w:p w14:paraId="30E6892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49</w:t>
            </w:r>
          </w:p>
        </w:tc>
        <w:tc>
          <w:tcPr>
            <w:tcW w:w="0" w:type="auto"/>
            <w:shd w:val="clear" w:color="auto" w:fill="auto"/>
            <w:noWrap/>
            <w:vAlign w:val="bottom"/>
            <w:hideMark/>
          </w:tcPr>
          <w:p w14:paraId="1727ED24"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Menidia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beryllina</w:t>
            </w:r>
            <w:proofErr w:type="spellEnd"/>
          </w:p>
        </w:tc>
        <w:tc>
          <w:tcPr>
            <w:tcW w:w="0" w:type="auto"/>
            <w:shd w:val="clear" w:color="auto" w:fill="auto"/>
            <w:noWrap/>
            <w:vAlign w:val="bottom"/>
            <w:hideMark/>
          </w:tcPr>
          <w:p w14:paraId="71C1475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0.021</w:t>
            </w:r>
          </w:p>
        </w:tc>
        <w:tc>
          <w:tcPr>
            <w:tcW w:w="0" w:type="auto"/>
            <w:shd w:val="clear" w:color="auto" w:fill="auto"/>
            <w:noWrap/>
            <w:vAlign w:val="bottom"/>
            <w:hideMark/>
          </w:tcPr>
          <w:p w14:paraId="1EDB60A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0.021</w:t>
            </w:r>
          </w:p>
        </w:tc>
        <w:tc>
          <w:tcPr>
            <w:tcW w:w="0" w:type="auto"/>
            <w:shd w:val="clear" w:color="auto" w:fill="auto"/>
            <w:noWrap/>
            <w:vAlign w:val="bottom"/>
            <w:hideMark/>
          </w:tcPr>
          <w:p w14:paraId="6116A99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0.010</w:t>
            </w:r>
          </w:p>
        </w:tc>
        <w:tc>
          <w:tcPr>
            <w:tcW w:w="0" w:type="auto"/>
            <w:shd w:val="clear" w:color="auto" w:fill="auto"/>
            <w:noWrap/>
            <w:vAlign w:val="bottom"/>
            <w:hideMark/>
          </w:tcPr>
          <w:p w14:paraId="3D762E4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0.017</w:t>
            </w:r>
          </w:p>
        </w:tc>
        <w:tc>
          <w:tcPr>
            <w:tcW w:w="0" w:type="auto"/>
            <w:shd w:val="clear" w:color="auto" w:fill="auto"/>
            <w:noWrap/>
            <w:vAlign w:val="bottom"/>
            <w:hideMark/>
          </w:tcPr>
          <w:p w14:paraId="79D91FE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19A97B7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99.920%</w:t>
            </w:r>
          </w:p>
        </w:tc>
      </w:tr>
      <w:tr w:rsidR="00D44DE5" w:rsidRPr="00D44DE5" w14:paraId="3E109378" w14:textId="77777777" w:rsidTr="00D44DE5">
        <w:trPr>
          <w:cantSplit/>
          <w:jc w:val="center"/>
        </w:trPr>
        <w:tc>
          <w:tcPr>
            <w:tcW w:w="0" w:type="auto"/>
            <w:shd w:val="clear" w:color="auto" w:fill="auto"/>
            <w:noWrap/>
            <w:vAlign w:val="bottom"/>
            <w:hideMark/>
          </w:tcPr>
          <w:p w14:paraId="6D51A35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50</w:t>
            </w:r>
          </w:p>
        </w:tc>
        <w:tc>
          <w:tcPr>
            <w:tcW w:w="0" w:type="auto"/>
            <w:shd w:val="clear" w:color="auto" w:fill="auto"/>
            <w:noWrap/>
            <w:vAlign w:val="bottom"/>
            <w:hideMark/>
          </w:tcPr>
          <w:p w14:paraId="6FF389D5"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Prionotus</w:t>
            </w:r>
            <w:proofErr w:type="spellEnd"/>
          </w:p>
        </w:tc>
        <w:tc>
          <w:tcPr>
            <w:tcW w:w="0" w:type="auto"/>
            <w:shd w:val="clear" w:color="auto" w:fill="auto"/>
            <w:noWrap/>
            <w:vAlign w:val="bottom"/>
            <w:hideMark/>
          </w:tcPr>
          <w:p w14:paraId="6CFB92C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0.021</w:t>
            </w:r>
          </w:p>
        </w:tc>
        <w:tc>
          <w:tcPr>
            <w:tcW w:w="0" w:type="auto"/>
            <w:shd w:val="clear" w:color="auto" w:fill="auto"/>
            <w:noWrap/>
            <w:vAlign w:val="bottom"/>
            <w:hideMark/>
          </w:tcPr>
          <w:p w14:paraId="0A3A095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6F85725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0.016</w:t>
            </w:r>
          </w:p>
        </w:tc>
        <w:tc>
          <w:tcPr>
            <w:tcW w:w="0" w:type="auto"/>
            <w:shd w:val="clear" w:color="auto" w:fill="auto"/>
            <w:noWrap/>
            <w:vAlign w:val="bottom"/>
            <w:hideMark/>
          </w:tcPr>
          <w:p w14:paraId="6D7FAF9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0.017</w:t>
            </w:r>
          </w:p>
        </w:tc>
        <w:tc>
          <w:tcPr>
            <w:tcW w:w="0" w:type="auto"/>
            <w:shd w:val="clear" w:color="auto" w:fill="auto"/>
            <w:noWrap/>
            <w:vAlign w:val="bottom"/>
            <w:hideMark/>
          </w:tcPr>
          <w:p w14:paraId="567F509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6D42FD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99.923%</w:t>
            </w:r>
          </w:p>
        </w:tc>
      </w:tr>
      <w:tr w:rsidR="00D44DE5" w:rsidRPr="00D44DE5" w14:paraId="349E9C2C" w14:textId="77777777" w:rsidTr="00D44DE5">
        <w:trPr>
          <w:cantSplit/>
          <w:jc w:val="center"/>
        </w:trPr>
        <w:tc>
          <w:tcPr>
            <w:tcW w:w="0" w:type="auto"/>
            <w:shd w:val="clear" w:color="auto" w:fill="auto"/>
            <w:noWrap/>
            <w:vAlign w:val="bottom"/>
            <w:hideMark/>
          </w:tcPr>
          <w:p w14:paraId="1CF63A5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51</w:t>
            </w:r>
          </w:p>
        </w:tc>
        <w:tc>
          <w:tcPr>
            <w:tcW w:w="0" w:type="auto"/>
            <w:shd w:val="clear" w:color="auto" w:fill="auto"/>
            <w:noWrap/>
            <w:vAlign w:val="bottom"/>
            <w:hideMark/>
          </w:tcPr>
          <w:p w14:paraId="2D28C39E"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Gammaridae</w:t>
            </w:r>
          </w:p>
        </w:tc>
        <w:tc>
          <w:tcPr>
            <w:tcW w:w="0" w:type="auto"/>
            <w:shd w:val="clear" w:color="auto" w:fill="auto"/>
            <w:noWrap/>
            <w:vAlign w:val="bottom"/>
            <w:hideMark/>
          </w:tcPr>
          <w:p w14:paraId="0FE55E1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0.050</w:t>
            </w:r>
          </w:p>
        </w:tc>
        <w:tc>
          <w:tcPr>
            <w:tcW w:w="0" w:type="auto"/>
            <w:shd w:val="clear" w:color="auto" w:fill="auto"/>
            <w:noWrap/>
            <w:vAlign w:val="bottom"/>
            <w:hideMark/>
          </w:tcPr>
          <w:p w14:paraId="6D575C1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B74BFF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8F61A7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0.017</w:t>
            </w:r>
          </w:p>
        </w:tc>
        <w:tc>
          <w:tcPr>
            <w:tcW w:w="0" w:type="auto"/>
            <w:shd w:val="clear" w:color="auto" w:fill="auto"/>
            <w:noWrap/>
            <w:vAlign w:val="bottom"/>
            <w:hideMark/>
          </w:tcPr>
          <w:p w14:paraId="7461FAA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6DD8E38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99.927%</w:t>
            </w:r>
          </w:p>
        </w:tc>
      </w:tr>
      <w:tr w:rsidR="00D44DE5" w:rsidRPr="00D44DE5" w14:paraId="46C94F9E" w14:textId="77777777" w:rsidTr="00D44DE5">
        <w:trPr>
          <w:cantSplit/>
          <w:jc w:val="center"/>
        </w:trPr>
        <w:tc>
          <w:tcPr>
            <w:tcW w:w="0" w:type="auto"/>
            <w:shd w:val="clear" w:color="auto" w:fill="auto"/>
            <w:noWrap/>
            <w:vAlign w:val="bottom"/>
            <w:hideMark/>
          </w:tcPr>
          <w:p w14:paraId="43DA18E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52</w:t>
            </w:r>
          </w:p>
        </w:tc>
        <w:tc>
          <w:tcPr>
            <w:tcW w:w="0" w:type="auto"/>
            <w:shd w:val="clear" w:color="auto" w:fill="auto"/>
            <w:noWrap/>
            <w:vAlign w:val="bottom"/>
            <w:hideMark/>
          </w:tcPr>
          <w:p w14:paraId="20F941D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Larimus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faciatus</w:t>
            </w:r>
            <w:proofErr w:type="spellEnd"/>
          </w:p>
        </w:tc>
        <w:tc>
          <w:tcPr>
            <w:tcW w:w="0" w:type="auto"/>
            <w:shd w:val="clear" w:color="auto" w:fill="auto"/>
            <w:noWrap/>
            <w:vAlign w:val="bottom"/>
            <w:hideMark/>
          </w:tcPr>
          <w:p w14:paraId="156071C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2FF8FB5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DCF069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0.039</w:t>
            </w:r>
          </w:p>
        </w:tc>
        <w:tc>
          <w:tcPr>
            <w:tcW w:w="0" w:type="auto"/>
            <w:shd w:val="clear" w:color="auto" w:fill="auto"/>
            <w:noWrap/>
            <w:vAlign w:val="bottom"/>
            <w:hideMark/>
          </w:tcPr>
          <w:p w14:paraId="0A3D458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0.016</w:t>
            </w:r>
          </w:p>
        </w:tc>
        <w:tc>
          <w:tcPr>
            <w:tcW w:w="0" w:type="auto"/>
            <w:shd w:val="clear" w:color="auto" w:fill="auto"/>
            <w:noWrap/>
            <w:vAlign w:val="bottom"/>
            <w:hideMark/>
          </w:tcPr>
          <w:p w14:paraId="6BA0D7A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147E27C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99.930%</w:t>
            </w:r>
          </w:p>
        </w:tc>
      </w:tr>
      <w:tr w:rsidR="00D44DE5" w:rsidRPr="00D44DE5" w14:paraId="0659320D" w14:textId="77777777" w:rsidTr="00D44DE5">
        <w:trPr>
          <w:cantSplit/>
          <w:jc w:val="center"/>
        </w:trPr>
        <w:tc>
          <w:tcPr>
            <w:tcW w:w="0" w:type="auto"/>
            <w:shd w:val="clear" w:color="auto" w:fill="auto"/>
            <w:noWrap/>
            <w:vAlign w:val="bottom"/>
            <w:hideMark/>
          </w:tcPr>
          <w:p w14:paraId="3400351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53</w:t>
            </w:r>
          </w:p>
        </w:tc>
        <w:tc>
          <w:tcPr>
            <w:tcW w:w="0" w:type="auto"/>
            <w:shd w:val="clear" w:color="auto" w:fill="auto"/>
            <w:noWrap/>
            <w:vAlign w:val="bottom"/>
            <w:hideMark/>
          </w:tcPr>
          <w:p w14:paraId="0700B0C2"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Dorosoma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cepedianum</w:t>
            </w:r>
            <w:proofErr w:type="spellEnd"/>
          </w:p>
        </w:tc>
        <w:tc>
          <w:tcPr>
            <w:tcW w:w="0" w:type="auto"/>
            <w:shd w:val="clear" w:color="auto" w:fill="auto"/>
            <w:noWrap/>
            <w:vAlign w:val="bottom"/>
            <w:hideMark/>
          </w:tcPr>
          <w:p w14:paraId="4089C55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006368C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0.026</w:t>
            </w:r>
          </w:p>
        </w:tc>
        <w:tc>
          <w:tcPr>
            <w:tcW w:w="0" w:type="auto"/>
            <w:shd w:val="clear" w:color="auto" w:fill="auto"/>
            <w:noWrap/>
            <w:vAlign w:val="bottom"/>
            <w:hideMark/>
          </w:tcPr>
          <w:p w14:paraId="00B8590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3B3CA2E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0.015</w:t>
            </w:r>
          </w:p>
        </w:tc>
        <w:tc>
          <w:tcPr>
            <w:tcW w:w="0" w:type="auto"/>
            <w:shd w:val="clear" w:color="auto" w:fill="auto"/>
            <w:noWrap/>
            <w:vAlign w:val="bottom"/>
            <w:hideMark/>
          </w:tcPr>
          <w:p w14:paraId="20438BE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5A5B946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99.933%</w:t>
            </w:r>
          </w:p>
        </w:tc>
      </w:tr>
      <w:tr w:rsidR="00D44DE5" w:rsidRPr="00D44DE5" w14:paraId="23602B55" w14:textId="77777777" w:rsidTr="00D44DE5">
        <w:trPr>
          <w:cantSplit/>
          <w:jc w:val="center"/>
        </w:trPr>
        <w:tc>
          <w:tcPr>
            <w:tcW w:w="0" w:type="auto"/>
            <w:shd w:val="clear" w:color="auto" w:fill="auto"/>
            <w:noWrap/>
            <w:vAlign w:val="bottom"/>
            <w:hideMark/>
          </w:tcPr>
          <w:p w14:paraId="26E1CF2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54</w:t>
            </w:r>
          </w:p>
        </w:tc>
        <w:tc>
          <w:tcPr>
            <w:tcW w:w="0" w:type="auto"/>
            <w:shd w:val="clear" w:color="auto" w:fill="auto"/>
            <w:noWrap/>
            <w:vAlign w:val="bottom"/>
            <w:hideMark/>
          </w:tcPr>
          <w:p w14:paraId="3FD4C803"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Penaeus </w:t>
            </w:r>
            <w:proofErr w:type="spellStart"/>
            <w:r w:rsidRPr="00D44DE5">
              <w:rPr>
                <w:rFonts w:eastAsia="Times New Roman" w:cs="Times New Roman"/>
                <w:color w:val="000000"/>
                <w:sz w:val="20"/>
                <w:szCs w:val="20"/>
              </w:rPr>
              <w:t>duorarum</w:t>
            </w:r>
            <w:proofErr w:type="spellEnd"/>
          </w:p>
        </w:tc>
        <w:tc>
          <w:tcPr>
            <w:tcW w:w="0" w:type="auto"/>
            <w:shd w:val="clear" w:color="auto" w:fill="auto"/>
            <w:noWrap/>
            <w:vAlign w:val="bottom"/>
            <w:hideMark/>
          </w:tcPr>
          <w:p w14:paraId="6109E17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531AC1C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0.028</w:t>
            </w:r>
          </w:p>
        </w:tc>
        <w:tc>
          <w:tcPr>
            <w:tcW w:w="0" w:type="auto"/>
            <w:shd w:val="clear" w:color="auto" w:fill="auto"/>
            <w:noWrap/>
            <w:vAlign w:val="bottom"/>
            <w:hideMark/>
          </w:tcPr>
          <w:p w14:paraId="4488062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31617F8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0.015</w:t>
            </w:r>
          </w:p>
        </w:tc>
        <w:tc>
          <w:tcPr>
            <w:tcW w:w="0" w:type="auto"/>
            <w:shd w:val="clear" w:color="auto" w:fill="auto"/>
            <w:noWrap/>
            <w:vAlign w:val="bottom"/>
            <w:hideMark/>
          </w:tcPr>
          <w:p w14:paraId="04664B1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635A89A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99.937%</w:t>
            </w:r>
          </w:p>
        </w:tc>
      </w:tr>
      <w:tr w:rsidR="00D44DE5" w:rsidRPr="00D44DE5" w14:paraId="07E44822" w14:textId="77777777" w:rsidTr="00D44DE5">
        <w:trPr>
          <w:cantSplit/>
          <w:jc w:val="center"/>
        </w:trPr>
        <w:tc>
          <w:tcPr>
            <w:tcW w:w="0" w:type="auto"/>
            <w:shd w:val="clear" w:color="auto" w:fill="auto"/>
            <w:noWrap/>
            <w:vAlign w:val="bottom"/>
            <w:hideMark/>
          </w:tcPr>
          <w:p w14:paraId="3B6B16E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lastRenderedPageBreak/>
              <w:t>55</w:t>
            </w:r>
          </w:p>
        </w:tc>
        <w:tc>
          <w:tcPr>
            <w:tcW w:w="0" w:type="auto"/>
            <w:shd w:val="clear" w:color="auto" w:fill="auto"/>
            <w:noWrap/>
            <w:vAlign w:val="bottom"/>
            <w:hideMark/>
          </w:tcPr>
          <w:p w14:paraId="165B3AAC"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Microgobius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gulosus</w:t>
            </w:r>
            <w:proofErr w:type="spellEnd"/>
          </w:p>
        </w:tc>
        <w:tc>
          <w:tcPr>
            <w:tcW w:w="0" w:type="auto"/>
            <w:shd w:val="clear" w:color="auto" w:fill="auto"/>
            <w:noWrap/>
            <w:vAlign w:val="bottom"/>
            <w:hideMark/>
          </w:tcPr>
          <w:p w14:paraId="44E6914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5C6044D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43E6D4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0.040</w:t>
            </w:r>
          </w:p>
        </w:tc>
        <w:tc>
          <w:tcPr>
            <w:tcW w:w="0" w:type="auto"/>
            <w:shd w:val="clear" w:color="auto" w:fill="auto"/>
            <w:noWrap/>
            <w:vAlign w:val="bottom"/>
            <w:hideMark/>
          </w:tcPr>
          <w:p w14:paraId="19F265C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033847D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21279DF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99.940%</w:t>
            </w:r>
          </w:p>
        </w:tc>
      </w:tr>
      <w:tr w:rsidR="00D44DE5" w:rsidRPr="00D44DE5" w14:paraId="24E8F4AA" w14:textId="77777777" w:rsidTr="00D44DE5">
        <w:trPr>
          <w:cantSplit/>
          <w:jc w:val="center"/>
        </w:trPr>
        <w:tc>
          <w:tcPr>
            <w:tcW w:w="0" w:type="auto"/>
            <w:shd w:val="clear" w:color="auto" w:fill="auto"/>
            <w:noWrap/>
            <w:vAlign w:val="bottom"/>
            <w:hideMark/>
          </w:tcPr>
          <w:p w14:paraId="5BAFEF5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56</w:t>
            </w:r>
          </w:p>
        </w:tc>
        <w:tc>
          <w:tcPr>
            <w:tcW w:w="0" w:type="auto"/>
            <w:shd w:val="clear" w:color="auto" w:fill="auto"/>
            <w:noWrap/>
            <w:vAlign w:val="bottom"/>
            <w:hideMark/>
          </w:tcPr>
          <w:p w14:paraId="077D6573"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Eucinostomus</w:t>
            </w:r>
            <w:proofErr w:type="spellEnd"/>
            <w:r w:rsidRPr="00D44DE5">
              <w:rPr>
                <w:rFonts w:eastAsia="Times New Roman" w:cs="Times New Roman"/>
                <w:color w:val="000000"/>
                <w:sz w:val="20"/>
                <w:szCs w:val="20"/>
              </w:rPr>
              <w:t xml:space="preserve"> argenteus</w:t>
            </w:r>
          </w:p>
        </w:tc>
        <w:tc>
          <w:tcPr>
            <w:tcW w:w="0" w:type="auto"/>
            <w:shd w:val="clear" w:color="auto" w:fill="auto"/>
            <w:noWrap/>
            <w:vAlign w:val="bottom"/>
            <w:hideMark/>
          </w:tcPr>
          <w:p w14:paraId="70A9B0E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38F3D29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7CE230A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0.017</w:t>
            </w:r>
          </w:p>
        </w:tc>
        <w:tc>
          <w:tcPr>
            <w:tcW w:w="0" w:type="auto"/>
            <w:shd w:val="clear" w:color="auto" w:fill="auto"/>
            <w:noWrap/>
            <w:vAlign w:val="bottom"/>
            <w:hideMark/>
          </w:tcPr>
          <w:p w14:paraId="0C70B1E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0.013</w:t>
            </w:r>
          </w:p>
        </w:tc>
        <w:tc>
          <w:tcPr>
            <w:tcW w:w="0" w:type="auto"/>
            <w:shd w:val="clear" w:color="auto" w:fill="auto"/>
            <w:noWrap/>
            <w:vAlign w:val="bottom"/>
            <w:hideMark/>
          </w:tcPr>
          <w:p w14:paraId="5A650E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71F6D22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99.943%</w:t>
            </w:r>
          </w:p>
        </w:tc>
      </w:tr>
      <w:tr w:rsidR="00D44DE5" w:rsidRPr="00D44DE5" w14:paraId="2F5130DC" w14:textId="77777777" w:rsidTr="00D44DE5">
        <w:trPr>
          <w:cantSplit/>
          <w:jc w:val="center"/>
        </w:trPr>
        <w:tc>
          <w:tcPr>
            <w:tcW w:w="0" w:type="auto"/>
            <w:shd w:val="clear" w:color="auto" w:fill="auto"/>
            <w:noWrap/>
            <w:vAlign w:val="bottom"/>
            <w:hideMark/>
          </w:tcPr>
          <w:p w14:paraId="17FEF72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57</w:t>
            </w:r>
          </w:p>
        </w:tc>
        <w:tc>
          <w:tcPr>
            <w:tcW w:w="0" w:type="auto"/>
            <w:shd w:val="clear" w:color="auto" w:fill="auto"/>
            <w:noWrap/>
            <w:vAlign w:val="bottom"/>
            <w:hideMark/>
          </w:tcPr>
          <w:p w14:paraId="2B5C3B08"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Porichthys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plectrodon</w:t>
            </w:r>
            <w:proofErr w:type="spellEnd"/>
          </w:p>
        </w:tc>
        <w:tc>
          <w:tcPr>
            <w:tcW w:w="0" w:type="auto"/>
            <w:shd w:val="clear" w:color="auto" w:fill="auto"/>
            <w:noWrap/>
            <w:vAlign w:val="bottom"/>
            <w:hideMark/>
          </w:tcPr>
          <w:p w14:paraId="0C516DA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0.021</w:t>
            </w:r>
          </w:p>
        </w:tc>
        <w:tc>
          <w:tcPr>
            <w:tcW w:w="0" w:type="auto"/>
            <w:shd w:val="clear" w:color="auto" w:fill="auto"/>
            <w:noWrap/>
            <w:vAlign w:val="bottom"/>
            <w:hideMark/>
          </w:tcPr>
          <w:p w14:paraId="2AE8B86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CF5F56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0.019</w:t>
            </w:r>
          </w:p>
        </w:tc>
        <w:tc>
          <w:tcPr>
            <w:tcW w:w="0" w:type="auto"/>
            <w:shd w:val="clear" w:color="auto" w:fill="auto"/>
            <w:noWrap/>
            <w:vAlign w:val="bottom"/>
            <w:hideMark/>
          </w:tcPr>
          <w:p w14:paraId="42D3F83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0.013</w:t>
            </w:r>
          </w:p>
        </w:tc>
        <w:tc>
          <w:tcPr>
            <w:tcW w:w="0" w:type="auto"/>
            <w:shd w:val="clear" w:color="auto" w:fill="auto"/>
            <w:noWrap/>
            <w:vAlign w:val="bottom"/>
            <w:hideMark/>
          </w:tcPr>
          <w:p w14:paraId="58E6054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0B64A66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99.945%</w:t>
            </w:r>
          </w:p>
        </w:tc>
      </w:tr>
      <w:tr w:rsidR="00D44DE5" w:rsidRPr="00D44DE5" w14:paraId="6BB8C67E" w14:textId="77777777" w:rsidTr="00D44DE5">
        <w:trPr>
          <w:cantSplit/>
          <w:jc w:val="center"/>
        </w:trPr>
        <w:tc>
          <w:tcPr>
            <w:tcW w:w="0" w:type="auto"/>
            <w:shd w:val="clear" w:color="auto" w:fill="auto"/>
            <w:noWrap/>
            <w:vAlign w:val="bottom"/>
            <w:hideMark/>
          </w:tcPr>
          <w:p w14:paraId="58CC478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58</w:t>
            </w:r>
          </w:p>
        </w:tc>
        <w:tc>
          <w:tcPr>
            <w:tcW w:w="0" w:type="auto"/>
            <w:shd w:val="clear" w:color="auto" w:fill="auto"/>
            <w:noWrap/>
            <w:vAlign w:val="bottom"/>
            <w:hideMark/>
          </w:tcPr>
          <w:p w14:paraId="2FE0FD8E"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Leptocephalus larvae</w:t>
            </w:r>
          </w:p>
        </w:tc>
        <w:tc>
          <w:tcPr>
            <w:tcW w:w="0" w:type="auto"/>
            <w:shd w:val="clear" w:color="auto" w:fill="auto"/>
            <w:noWrap/>
            <w:vAlign w:val="bottom"/>
            <w:hideMark/>
          </w:tcPr>
          <w:p w14:paraId="656BFF8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7B37FC0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0.016</w:t>
            </w:r>
          </w:p>
        </w:tc>
        <w:tc>
          <w:tcPr>
            <w:tcW w:w="0" w:type="auto"/>
            <w:shd w:val="clear" w:color="auto" w:fill="auto"/>
            <w:noWrap/>
            <w:vAlign w:val="bottom"/>
            <w:hideMark/>
          </w:tcPr>
          <w:p w14:paraId="2DCC3B5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0F0C2A5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0.013</w:t>
            </w:r>
          </w:p>
        </w:tc>
        <w:tc>
          <w:tcPr>
            <w:tcW w:w="0" w:type="auto"/>
            <w:shd w:val="clear" w:color="auto" w:fill="auto"/>
            <w:noWrap/>
            <w:vAlign w:val="bottom"/>
            <w:hideMark/>
          </w:tcPr>
          <w:p w14:paraId="60C0B02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5B33C27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99.948%</w:t>
            </w:r>
          </w:p>
        </w:tc>
      </w:tr>
      <w:tr w:rsidR="00D44DE5" w:rsidRPr="00D44DE5" w14:paraId="48A7E23A" w14:textId="77777777" w:rsidTr="00D44DE5">
        <w:trPr>
          <w:cantSplit/>
          <w:jc w:val="center"/>
        </w:trPr>
        <w:tc>
          <w:tcPr>
            <w:tcW w:w="0" w:type="auto"/>
            <w:shd w:val="clear" w:color="auto" w:fill="auto"/>
            <w:noWrap/>
            <w:vAlign w:val="bottom"/>
            <w:hideMark/>
          </w:tcPr>
          <w:p w14:paraId="2AA3B98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59</w:t>
            </w:r>
          </w:p>
        </w:tc>
        <w:tc>
          <w:tcPr>
            <w:tcW w:w="0" w:type="auto"/>
            <w:shd w:val="clear" w:color="auto" w:fill="auto"/>
            <w:noWrap/>
            <w:vAlign w:val="bottom"/>
            <w:hideMark/>
          </w:tcPr>
          <w:p w14:paraId="6610225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Trichiurus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lepturus</w:t>
            </w:r>
            <w:proofErr w:type="spellEnd"/>
          </w:p>
        </w:tc>
        <w:tc>
          <w:tcPr>
            <w:tcW w:w="0" w:type="auto"/>
            <w:shd w:val="clear" w:color="auto" w:fill="auto"/>
            <w:noWrap/>
            <w:vAlign w:val="bottom"/>
            <w:hideMark/>
          </w:tcPr>
          <w:p w14:paraId="140332D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0.016</w:t>
            </w:r>
          </w:p>
        </w:tc>
        <w:tc>
          <w:tcPr>
            <w:tcW w:w="0" w:type="auto"/>
            <w:shd w:val="clear" w:color="auto" w:fill="auto"/>
            <w:noWrap/>
            <w:vAlign w:val="bottom"/>
            <w:hideMark/>
          </w:tcPr>
          <w:p w14:paraId="59C2088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3CE9D4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0.021</w:t>
            </w:r>
          </w:p>
        </w:tc>
        <w:tc>
          <w:tcPr>
            <w:tcW w:w="0" w:type="auto"/>
            <w:shd w:val="clear" w:color="auto" w:fill="auto"/>
            <w:noWrap/>
            <w:vAlign w:val="bottom"/>
            <w:hideMark/>
          </w:tcPr>
          <w:p w14:paraId="287586E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0.013</w:t>
            </w:r>
          </w:p>
        </w:tc>
        <w:tc>
          <w:tcPr>
            <w:tcW w:w="0" w:type="auto"/>
            <w:shd w:val="clear" w:color="auto" w:fill="auto"/>
            <w:noWrap/>
            <w:vAlign w:val="bottom"/>
            <w:hideMark/>
          </w:tcPr>
          <w:p w14:paraId="3FC48C3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72447E2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99.951%</w:t>
            </w:r>
          </w:p>
        </w:tc>
      </w:tr>
      <w:tr w:rsidR="00D44DE5" w:rsidRPr="00D44DE5" w14:paraId="400FF39E" w14:textId="77777777" w:rsidTr="00D44DE5">
        <w:trPr>
          <w:cantSplit/>
          <w:jc w:val="center"/>
        </w:trPr>
        <w:tc>
          <w:tcPr>
            <w:tcW w:w="0" w:type="auto"/>
            <w:shd w:val="clear" w:color="auto" w:fill="auto"/>
            <w:noWrap/>
            <w:vAlign w:val="bottom"/>
            <w:hideMark/>
          </w:tcPr>
          <w:p w14:paraId="6B9E98E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60</w:t>
            </w:r>
          </w:p>
        </w:tc>
        <w:tc>
          <w:tcPr>
            <w:tcW w:w="0" w:type="auto"/>
            <w:shd w:val="clear" w:color="auto" w:fill="auto"/>
            <w:noWrap/>
            <w:vAlign w:val="bottom"/>
            <w:hideMark/>
          </w:tcPr>
          <w:p w14:paraId="3E5D6502"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Archosargus probatocephalus</w:t>
            </w:r>
          </w:p>
        </w:tc>
        <w:tc>
          <w:tcPr>
            <w:tcW w:w="0" w:type="auto"/>
            <w:shd w:val="clear" w:color="auto" w:fill="auto"/>
            <w:noWrap/>
            <w:vAlign w:val="bottom"/>
            <w:hideMark/>
          </w:tcPr>
          <w:p w14:paraId="1FF8DE7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297B1B7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72D8E8A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06628C1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0DA5090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F580DA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99.954%</w:t>
            </w:r>
          </w:p>
        </w:tc>
      </w:tr>
      <w:tr w:rsidR="00D44DE5" w:rsidRPr="00D44DE5" w14:paraId="5E8A1498" w14:textId="77777777" w:rsidTr="00D44DE5">
        <w:trPr>
          <w:cantSplit/>
          <w:jc w:val="center"/>
        </w:trPr>
        <w:tc>
          <w:tcPr>
            <w:tcW w:w="0" w:type="auto"/>
            <w:shd w:val="clear" w:color="auto" w:fill="auto"/>
            <w:noWrap/>
            <w:vAlign w:val="bottom"/>
            <w:hideMark/>
          </w:tcPr>
          <w:p w14:paraId="3F01C03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61</w:t>
            </w:r>
          </w:p>
        </w:tc>
        <w:tc>
          <w:tcPr>
            <w:tcW w:w="0" w:type="auto"/>
            <w:shd w:val="clear" w:color="auto" w:fill="auto"/>
            <w:noWrap/>
            <w:vAlign w:val="bottom"/>
            <w:hideMark/>
          </w:tcPr>
          <w:p w14:paraId="41384404"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Chaetodipterus faber</w:t>
            </w:r>
          </w:p>
        </w:tc>
        <w:tc>
          <w:tcPr>
            <w:tcW w:w="0" w:type="auto"/>
            <w:shd w:val="clear" w:color="auto" w:fill="auto"/>
            <w:noWrap/>
            <w:vAlign w:val="bottom"/>
            <w:hideMark/>
          </w:tcPr>
          <w:p w14:paraId="26962A3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69DE54D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0.016</w:t>
            </w:r>
          </w:p>
        </w:tc>
        <w:tc>
          <w:tcPr>
            <w:tcW w:w="0" w:type="auto"/>
            <w:shd w:val="clear" w:color="auto" w:fill="auto"/>
            <w:noWrap/>
            <w:vAlign w:val="bottom"/>
            <w:hideMark/>
          </w:tcPr>
          <w:p w14:paraId="116AE78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4D3FCFF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241A5F5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2C79AC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99.956%</w:t>
            </w:r>
          </w:p>
        </w:tc>
      </w:tr>
      <w:tr w:rsidR="00D44DE5" w:rsidRPr="00D44DE5" w14:paraId="7C03B5F2" w14:textId="77777777" w:rsidTr="00D44DE5">
        <w:trPr>
          <w:cantSplit/>
          <w:jc w:val="center"/>
        </w:trPr>
        <w:tc>
          <w:tcPr>
            <w:tcW w:w="0" w:type="auto"/>
            <w:shd w:val="clear" w:color="auto" w:fill="auto"/>
            <w:noWrap/>
            <w:vAlign w:val="bottom"/>
            <w:hideMark/>
          </w:tcPr>
          <w:p w14:paraId="7244E38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62</w:t>
            </w:r>
          </w:p>
        </w:tc>
        <w:tc>
          <w:tcPr>
            <w:tcW w:w="0" w:type="auto"/>
            <w:shd w:val="clear" w:color="auto" w:fill="auto"/>
            <w:noWrap/>
            <w:vAlign w:val="bottom"/>
            <w:hideMark/>
          </w:tcPr>
          <w:p w14:paraId="57DAC4B5"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Menippe </w:t>
            </w:r>
            <w:proofErr w:type="spellStart"/>
            <w:r w:rsidRPr="00D44DE5">
              <w:rPr>
                <w:rFonts w:eastAsia="Times New Roman" w:cs="Times New Roman"/>
                <w:color w:val="000000"/>
                <w:sz w:val="20"/>
                <w:szCs w:val="20"/>
              </w:rPr>
              <w:t>adina</w:t>
            </w:r>
            <w:proofErr w:type="spellEnd"/>
          </w:p>
        </w:tc>
        <w:tc>
          <w:tcPr>
            <w:tcW w:w="0" w:type="auto"/>
            <w:shd w:val="clear" w:color="auto" w:fill="auto"/>
            <w:noWrap/>
            <w:vAlign w:val="bottom"/>
            <w:hideMark/>
          </w:tcPr>
          <w:p w14:paraId="7EB932F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0.011</w:t>
            </w:r>
          </w:p>
        </w:tc>
        <w:tc>
          <w:tcPr>
            <w:tcW w:w="0" w:type="auto"/>
            <w:shd w:val="clear" w:color="auto" w:fill="auto"/>
            <w:noWrap/>
            <w:vAlign w:val="bottom"/>
            <w:hideMark/>
          </w:tcPr>
          <w:p w14:paraId="21E5E89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0C18598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1D2E2DE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0FA4162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4F23C6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99.958%</w:t>
            </w:r>
          </w:p>
        </w:tc>
      </w:tr>
      <w:tr w:rsidR="00D44DE5" w:rsidRPr="00D44DE5" w14:paraId="3776693F" w14:textId="77777777" w:rsidTr="00D44DE5">
        <w:trPr>
          <w:cantSplit/>
          <w:jc w:val="center"/>
        </w:trPr>
        <w:tc>
          <w:tcPr>
            <w:tcW w:w="0" w:type="auto"/>
            <w:shd w:val="clear" w:color="auto" w:fill="auto"/>
            <w:noWrap/>
            <w:vAlign w:val="bottom"/>
            <w:hideMark/>
          </w:tcPr>
          <w:p w14:paraId="3567FB2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63</w:t>
            </w:r>
          </w:p>
        </w:tc>
        <w:tc>
          <w:tcPr>
            <w:tcW w:w="0" w:type="auto"/>
            <w:shd w:val="clear" w:color="auto" w:fill="auto"/>
            <w:noWrap/>
            <w:vAlign w:val="bottom"/>
            <w:hideMark/>
          </w:tcPr>
          <w:p w14:paraId="711AD2EB"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Gobiesox</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strumosus</w:t>
            </w:r>
            <w:proofErr w:type="spellEnd"/>
          </w:p>
        </w:tc>
        <w:tc>
          <w:tcPr>
            <w:tcW w:w="0" w:type="auto"/>
            <w:shd w:val="clear" w:color="auto" w:fill="auto"/>
            <w:noWrap/>
            <w:vAlign w:val="bottom"/>
            <w:hideMark/>
          </w:tcPr>
          <w:p w14:paraId="2D1A73B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6AD5EE2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2C1E0A4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177C79E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1D5CF99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2E006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99.960%</w:t>
            </w:r>
          </w:p>
        </w:tc>
      </w:tr>
      <w:tr w:rsidR="00D44DE5" w:rsidRPr="00D44DE5" w14:paraId="32E058C0" w14:textId="77777777" w:rsidTr="00D44DE5">
        <w:trPr>
          <w:cantSplit/>
          <w:jc w:val="center"/>
        </w:trPr>
        <w:tc>
          <w:tcPr>
            <w:tcW w:w="0" w:type="auto"/>
            <w:shd w:val="clear" w:color="auto" w:fill="auto"/>
            <w:noWrap/>
            <w:vAlign w:val="bottom"/>
            <w:hideMark/>
          </w:tcPr>
          <w:p w14:paraId="54B063B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64</w:t>
            </w:r>
          </w:p>
        </w:tc>
        <w:tc>
          <w:tcPr>
            <w:tcW w:w="0" w:type="auto"/>
            <w:shd w:val="clear" w:color="auto" w:fill="auto"/>
            <w:noWrap/>
            <w:vAlign w:val="bottom"/>
            <w:hideMark/>
          </w:tcPr>
          <w:p w14:paraId="0DEF18F0"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Xanthidae</w:t>
            </w:r>
            <w:proofErr w:type="spellEnd"/>
          </w:p>
        </w:tc>
        <w:tc>
          <w:tcPr>
            <w:tcW w:w="0" w:type="auto"/>
            <w:shd w:val="clear" w:color="auto" w:fill="auto"/>
            <w:noWrap/>
            <w:vAlign w:val="bottom"/>
            <w:hideMark/>
          </w:tcPr>
          <w:p w14:paraId="289C696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0.019</w:t>
            </w:r>
          </w:p>
        </w:tc>
        <w:tc>
          <w:tcPr>
            <w:tcW w:w="0" w:type="auto"/>
            <w:shd w:val="clear" w:color="auto" w:fill="auto"/>
            <w:noWrap/>
            <w:vAlign w:val="bottom"/>
            <w:hideMark/>
          </w:tcPr>
          <w:p w14:paraId="138499C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10CC08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41422B2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227EF8B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C17A9F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99.962%</w:t>
            </w:r>
          </w:p>
        </w:tc>
      </w:tr>
      <w:tr w:rsidR="00D44DE5" w:rsidRPr="00D44DE5" w14:paraId="076CD87D" w14:textId="77777777" w:rsidTr="00D44DE5">
        <w:trPr>
          <w:cantSplit/>
          <w:jc w:val="center"/>
        </w:trPr>
        <w:tc>
          <w:tcPr>
            <w:tcW w:w="0" w:type="auto"/>
            <w:shd w:val="clear" w:color="auto" w:fill="auto"/>
            <w:noWrap/>
            <w:vAlign w:val="bottom"/>
            <w:hideMark/>
          </w:tcPr>
          <w:p w14:paraId="63B9868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65</w:t>
            </w:r>
          </w:p>
        </w:tc>
        <w:tc>
          <w:tcPr>
            <w:tcW w:w="0" w:type="auto"/>
            <w:shd w:val="clear" w:color="auto" w:fill="auto"/>
            <w:noWrap/>
            <w:vAlign w:val="bottom"/>
            <w:hideMark/>
          </w:tcPr>
          <w:p w14:paraId="5F69EB03"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Goniadidae</w:t>
            </w:r>
            <w:proofErr w:type="spellEnd"/>
          </w:p>
        </w:tc>
        <w:tc>
          <w:tcPr>
            <w:tcW w:w="0" w:type="auto"/>
            <w:shd w:val="clear" w:color="auto" w:fill="auto"/>
            <w:noWrap/>
            <w:vAlign w:val="bottom"/>
            <w:hideMark/>
          </w:tcPr>
          <w:p w14:paraId="7D69BE5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0.025</w:t>
            </w:r>
          </w:p>
        </w:tc>
        <w:tc>
          <w:tcPr>
            <w:tcW w:w="0" w:type="auto"/>
            <w:shd w:val="clear" w:color="auto" w:fill="auto"/>
            <w:noWrap/>
            <w:vAlign w:val="bottom"/>
            <w:hideMark/>
          </w:tcPr>
          <w:p w14:paraId="5CB8BB5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5F701D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00E992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0.008</w:t>
            </w:r>
          </w:p>
        </w:tc>
        <w:tc>
          <w:tcPr>
            <w:tcW w:w="0" w:type="auto"/>
            <w:shd w:val="clear" w:color="auto" w:fill="auto"/>
            <w:noWrap/>
            <w:vAlign w:val="bottom"/>
            <w:hideMark/>
          </w:tcPr>
          <w:p w14:paraId="2B1562C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E7B335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99.964%</w:t>
            </w:r>
          </w:p>
        </w:tc>
      </w:tr>
      <w:tr w:rsidR="00D44DE5" w:rsidRPr="00D44DE5" w14:paraId="729F0286" w14:textId="77777777" w:rsidTr="00D44DE5">
        <w:trPr>
          <w:cantSplit/>
          <w:jc w:val="center"/>
        </w:trPr>
        <w:tc>
          <w:tcPr>
            <w:tcW w:w="0" w:type="auto"/>
            <w:shd w:val="clear" w:color="auto" w:fill="auto"/>
            <w:noWrap/>
            <w:vAlign w:val="bottom"/>
            <w:hideMark/>
          </w:tcPr>
          <w:p w14:paraId="75B9E51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66</w:t>
            </w:r>
          </w:p>
        </w:tc>
        <w:tc>
          <w:tcPr>
            <w:tcW w:w="0" w:type="auto"/>
            <w:shd w:val="clear" w:color="auto" w:fill="auto"/>
            <w:noWrap/>
            <w:vAlign w:val="bottom"/>
            <w:hideMark/>
          </w:tcPr>
          <w:p w14:paraId="7796673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Myrophis</w:t>
            </w:r>
            <w:proofErr w:type="spellEnd"/>
            <w:r w:rsidRPr="00D44DE5">
              <w:rPr>
                <w:rFonts w:eastAsia="Times New Roman" w:cs="Times New Roman"/>
                <w:color w:val="000000"/>
                <w:sz w:val="20"/>
                <w:szCs w:val="20"/>
              </w:rPr>
              <w:t xml:space="preserve"> punctatus</w:t>
            </w:r>
          </w:p>
        </w:tc>
        <w:tc>
          <w:tcPr>
            <w:tcW w:w="0" w:type="auto"/>
            <w:shd w:val="clear" w:color="auto" w:fill="auto"/>
            <w:noWrap/>
            <w:vAlign w:val="bottom"/>
            <w:hideMark/>
          </w:tcPr>
          <w:p w14:paraId="60037EE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012750F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5C5AA5D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0.015</w:t>
            </w:r>
          </w:p>
        </w:tc>
        <w:tc>
          <w:tcPr>
            <w:tcW w:w="0" w:type="auto"/>
            <w:shd w:val="clear" w:color="auto" w:fill="auto"/>
            <w:noWrap/>
            <w:vAlign w:val="bottom"/>
            <w:hideMark/>
          </w:tcPr>
          <w:p w14:paraId="1C982DB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0.008</w:t>
            </w:r>
          </w:p>
        </w:tc>
        <w:tc>
          <w:tcPr>
            <w:tcW w:w="0" w:type="auto"/>
            <w:shd w:val="clear" w:color="auto" w:fill="auto"/>
            <w:noWrap/>
            <w:vAlign w:val="bottom"/>
            <w:hideMark/>
          </w:tcPr>
          <w:p w14:paraId="151E0B1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C9D1E4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99.965%</w:t>
            </w:r>
          </w:p>
        </w:tc>
      </w:tr>
      <w:tr w:rsidR="00D44DE5" w:rsidRPr="00D44DE5" w14:paraId="69F45C7D" w14:textId="77777777" w:rsidTr="00D44DE5">
        <w:trPr>
          <w:cantSplit/>
          <w:jc w:val="center"/>
        </w:trPr>
        <w:tc>
          <w:tcPr>
            <w:tcW w:w="0" w:type="auto"/>
            <w:shd w:val="clear" w:color="auto" w:fill="auto"/>
            <w:noWrap/>
            <w:vAlign w:val="bottom"/>
            <w:hideMark/>
          </w:tcPr>
          <w:p w14:paraId="5930B72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67</w:t>
            </w:r>
          </w:p>
        </w:tc>
        <w:tc>
          <w:tcPr>
            <w:tcW w:w="0" w:type="auto"/>
            <w:shd w:val="clear" w:color="auto" w:fill="auto"/>
            <w:noWrap/>
            <w:vAlign w:val="bottom"/>
            <w:hideMark/>
          </w:tcPr>
          <w:p w14:paraId="3CEE4EEC"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Dasyatis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sabina</w:t>
            </w:r>
            <w:proofErr w:type="spellEnd"/>
          </w:p>
        </w:tc>
        <w:tc>
          <w:tcPr>
            <w:tcW w:w="0" w:type="auto"/>
            <w:shd w:val="clear" w:color="auto" w:fill="auto"/>
            <w:noWrap/>
            <w:vAlign w:val="bottom"/>
            <w:hideMark/>
          </w:tcPr>
          <w:p w14:paraId="1D5676B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1915598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631813A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2DB649A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0.008</w:t>
            </w:r>
          </w:p>
        </w:tc>
        <w:tc>
          <w:tcPr>
            <w:tcW w:w="0" w:type="auto"/>
            <w:shd w:val="clear" w:color="auto" w:fill="auto"/>
            <w:noWrap/>
            <w:vAlign w:val="bottom"/>
            <w:hideMark/>
          </w:tcPr>
          <w:p w14:paraId="4533712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18943A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99.967%</w:t>
            </w:r>
          </w:p>
        </w:tc>
      </w:tr>
      <w:tr w:rsidR="00D44DE5" w:rsidRPr="00D44DE5" w14:paraId="0E8A3DBC" w14:textId="77777777" w:rsidTr="00D44DE5">
        <w:trPr>
          <w:cantSplit/>
          <w:jc w:val="center"/>
        </w:trPr>
        <w:tc>
          <w:tcPr>
            <w:tcW w:w="0" w:type="auto"/>
            <w:shd w:val="clear" w:color="auto" w:fill="auto"/>
            <w:noWrap/>
            <w:vAlign w:val="bottom"/>
            <w:hideMark/>
          </w:tcPr>
          <w:p w14:paraId="5E8D21E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68</w:t>
            </w:r>
          </w:p>
        </w:tc>
        <w:tc>
          <w:tcPr>
            <w:tcW w:w="0" w:type="auto"/>
            <w:shd w:val="clear" w:color="auto" w:fill="auto"/>
            <w:noWrap/>
            <w:vAlign w:val="bottom"/>
            <w:hideMark/>
          </w:tcPr>
          <w:p w14:paraId="675B0D89"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Peprilus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alepidotus</w:t>
            </w:r>
            <w:proofErr w:type="spellEnd"/>
          </w:p>
        </w:tc>
        <w:tc>
          <w:tcPr>
            <w:tcW w:w="0" w:type="auto"/>
            <w:shd w:val="clear" w:color="auto" w:fill="auto"/>
            <w:noWrap/>
            <w:vAlign w:val="bottom"/>
            <w:hideMark/>
          </w:tcPr>
          <w:p w14:paraId="2B23207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DA0DA4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1EE1E0D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5A7B108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0.008</w:t>
            </w:r>
          </w:p>
        </w:tc>
        <w:tc>
          <w:tcPr>
            <w:tcW w:w="0" w:type="auto"/>
            <w:shd w:val="clear" w:color="auto" w:fill="auto"/>
            <w:noWrap/>
            <w:vAlign w:val="bottom"/>
            <w:hideMark/>
          </w:tcPr>
          <w:p w14:paraId="3E364AB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43DCF40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99.969%</w:t>
            </w:r>
          </w:p>
        </w:tc>
      </w:tr>
      <w:tr w:rsidR="00D44DE5" w:rsidRPr="00D44DE5" w14:paraId="4F9A4C62" w14:textId="77777777" w:rsidTr="00D44DE5">
        <w:trPr>
          <w:cantSplit/>
          <w:jc w:val="center"/>
        </w:trPr>
        <w:tc>
          <w:tcPr>
            <w:tcW w:w="0" w:type="auto"/>
            <w:shd w:val="clear" w:color="auto" w:fill="auto"/>
            <w:noWrap/>
            <w:vAlign w:val="bottom"/>
            <w:hideMark/>
          </w:tcPr>
          <w:p w14:paraId="686F079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69</w:t>
            </w:r>
          </w:p>
        </w:tc>
        <w:tc>
          <w:tcPr>
            <w:tcW w:w="0" w:type="auto"/>
            <w:shd w:val="clear" w:color="auto" w:fill="auto"/>
            <w:noWrap/>
            <w:vAlign w:val="bottom"/>
            <w:hideMark/>
          </w:tcPr>
          <w:p w14:paraId="068267A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Dyspanopeus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texanus</w:t>
            </w:r>
            <w:proofErr w:type="spellEnd"/>
          </w:p>
        </w:tc>
        <w:tc>
          <w:tcPr>
            <w:tcW w:w="0" w:type="auto"/>
            <w:shd w:val="clear" w:color="auto" w:fill="auto"/>
            <w:noWrap/>
            <w:vAlign w:val="bottom"/>
            <w:hideMark/>
          </w:tcPr>
          <w:p w14:paraId="53D0001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6DA0143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0.019</w:t>
            </w:r>
          </w:p>
        </w:tc>
        <w:tc>
          <w:tcPr>
            <w:tcW w:w="0" w:type="auto"/>
            <w:shd w:val="clear" w:color="auto" w:fill="auto"/>
            <w:noWrap/>
            <w:vAlign w:val="bottom"/>
            <w:hideMark/>
          </w:tcPr>
          <w:p w14:paraId="3134AC7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CC84DE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0.008</w:t>
            </w:r>
          </w:p>
        </w:tc>
        <w:tc>
          <w:tcPr>
            <w:tcW w:w="0" w:type="auto"/>
            <w:shd w:val="clear" w:color="auto" w:fill="auto"/>
            <w:noWrap/>
            <w:vAlign w:val="bottom"/>
            <w:hideMark/>
          </w:tcPr>
          <w:p w14:paraId="3B60A0F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50C9AC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99.970%</w:t>
            </w:r>
          </w:p>
        </w:tc>
      </w:tr>
      <w:tr w:rsidR="00D44DE5" w:rsidRPr="00D44DE5" w14:paraId="75E8D0E9" w14:textId="77777777" w:rsidTr="00D44DE5">
        <w:trPr>
          <w:cantSplit/>
          <w:jc w:val="center"/>
        </w:trPr>
        <w:tc>
          <w:tcPr>
            <w:tcW w:w="0" w:type="auto"/>
            <w:shd w:val="clear" w:color="auto" w:fill="auto"/>
            <w:noWrap/>
            <w:vAlign w:val="bottom"/>
            <w:hideMark/>
          </w:tcPr>
          <w:p w14:paraId="6D713D1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70</w:t>
            </w:r>
          </w:p>
        </w:tc>
        <w:tc>
          <w:tcPr>
            <w:tcW w:w="0" w:type="auto"/>
            <w:shd w:val="clear" w:color="auto" w:fill="auto"/>
            <w:noWrap/>
            <w:vAlign w:val="bottom"/>
            <w:hideMark/>
          </w:tcPr>
          <w:p w14:paraId="2C4288DB"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Polydactylus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octonemus</w:t>
            </w:r>
            <w:proofErr w:type="spellEnd"/>
          </w:p>
        </w:tc>
        <w:tc>
          <w:tcPr>
            <w:tcW w:w="0" w:type="auto"/>
            <w:shd w:val="clear" w:color="auto" w:fill="auto"/>
            <w:noWrap/>
            <w:vAlign w:val="bottom"/>
            <w:hideMark/>
          </w:tcPr>
          <w:p w14:paraId="0F89153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8FEFEA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097B035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0.016</w:t>
            </w:r>
          </w:p>
        </w:tc>
        <w:tc>
          <w:tcPr>
            <w:tcW w:w="0" w:type="auto"/>
            <w:shd w:val="clear" w:color="auto" w:fill="auto"/>
            <w:noWrap/>
            <w:vAlign w:val="bottom"/>
            <w:hideMark/>
          </w:tcPr>
          <w:p w14:paraId="4F3BD17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44DF5F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486C183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99.972%</w:t>
            </w:r>
          </w:p>
        </w:tc>
      </w:tr>
      <w:tr w:rsidR="00D44DE5" w:rsidRPr="00D44DE5" w14:paraId="19A9453A" w14:textId="77777777" w:rsidTr="00D44DE5">
        <w:trPr>
          <w:cantSplit/>
          <w:jc w:val="center"/>
        </w:trPr>
        <w:tc>
          <w:tcPr>
            <w:tcW w:w="0" w:type="auto"/>
            <w:shd w:val="clear" w:color="auto" w:fill="auto"/>
            <w:noWrap/>
            <w:vAlign w:val="bottom"/>
            <w:hideMark/>
          </w:tcPr>
          <w:p w14:paraId="7FA374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71</w:t>
            </w:r>
          </w:p>
        </w:tc>
        <w:tc>
          <w:tcPr>
            <w:tcW w:w="0" w:type="auto"/>
            <w:shd w:val="clear" w:color="auto" w:fill="auto"/>
            <w:noWrap/>
            <w:vAlign w:val="bottom"/>
            <w:hideMark/>
          </w:tcPr>
          <w:p w14:paraId="3CC992B9"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Pogonias </w:t>
            </w:r>
            <w:proofErr w:type="spellStart"/>
            <w:r w:rsidRPr="00D44DE5">
              <w:rPr>
                <w:rFonts w:eastAsia="Times New Roman" w:cs="Times New Roman"/>
                <w:color w:val="000000"/>
                <w:sz w:val="20"/>
                <w:szCs w:val="20"/>
              </w:rPr>
              <w:t>cromis</w:t>
            </w:r>
            <w:proofErr w:type="spellEnd"/>
          </w:p>
        </w:tc>
        <w:tc>
          <w:tcPr>
            <w:tcW w:w="0" w:type="auto"/>
            <w:shd w:val="clear" w:color="auto" w:fill="auto"/>
            <w:noWrap/>
            <w:vAlign w:val="bottom"/>
            <w:hideMark/>
          </w:tcPr>
          <w:p w14:paraId="1C0E88F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74A949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1D7CDC9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5A27B69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4093C27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F98881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99.973%</w:t>
            </w:r>
          </w:p>
        </w:tc>
      </w:tr>
      <w:tr w:rsidR="00D44DE5" w:rsidRPr="00D44DE5" w14:paraId="3CC6E09A" w14:textId="77777777" w:rsidTr="00D44DE5">
        <w:trPr>
          <w:cantSplit/>
          <w:jc w:val="center"/>
        </w:trPr>
        <w:tc>
          <w:tcPr>
            <w:tcW w:w="0" w:type="auto"/>
            <w:shd w:val="clear" w:color="auto" w:fill="auto"/>
            <w:noWrap/>
            <w:vAlign w:val="bottom"/>
            <w:hideMark/>
          </w:tcPr>
          <w:p w14:paraId="0DD1938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72</w:t>
            </w:r>
          </w:p>
        </w:tc>
        <w:tc>
          <w:tcPr>
            <w:tcW w:w="0" w:type="auto"/>
            <w:shd w:val="clear" w:color="auto" w:fill="auto"/>
            <w:noWrap/>
            <w:vAlign w:val="bottom"/>
            <w:hideMark/>
          </w:tcPr>
          <w:p w14:paraId="3C1519C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Loligo</w:t>
            </w:r>
            <w:proofErr w:type="spellEnd"/>
          </w:p>
        </w:tc>
        <w:tc>
          <w:tcPr>
            <w:tcW w:w="0" w:type="auto"/>
            <w:shd w:val="clear" w:color="auto" w:fill="auto"/>
            <w:noWrap/>
            <w:vAlign w:val="bottom"/>
            <w:hideMark/>
          </w:tcPr>
          <w:p w14:paraId="108BA81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8BB387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1711D9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0B89223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0.006</w:t>
            </w:r>
          </w:p>
        </w:tc>
        <w:tc>
          <w:tcPr>
            <w:tcW w:w="0" w:type="auto"/>
            <w:shd w:val="clear" w:color="auto" w:fill="auto"/>
            <w:noWrap/>
            <w:vAlign w:val="bottom"/>
            <w:hideMark/>
          </w:tcPr>
          <w:p w14:paraId="26F180B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19E3372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99.975%</w:t>
            </w:r>
          </w:p>
        </w:tc>
      </w:tr>
      <w:tr w:rsidR="00D44DE5" w:rsidRPr="00D44DE5" w14:paraId="6EB20DBB" w14:textId="77777777" w:rsidTr="00D44DE5">
        <w:trPr>
          <w:cantSplit/>
          <w:jc w:val="center"/>
        </w:trPr>
        <w:tc>
          <w:tcPr>
            <w:tcW w:w="0" w:type="auto"/>
            <w:shd w:val="clear" w:color="auto" w:fill="auto"/>
            <w:noWrap/>
            <w:vAlign w:val="bottom"/>
            <w:hideMark/>
          </w:tcPr>
          <w:p w14:paraId="34A3583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73</w:t>
            </w:r>
          </w:p>
        </w:tc>
        <w:tc>
          <w:tcPr>
            <w:tcW w:w="0" w:type="auto"/>
            <w:shd w:val="clear" w:color="auto" w:fill="auto"/>
            <w:noWrap/>
            <w:vAlign w:val="bottom"/>
            <w:hideMark/>
          </w:tcPr>
          <w:p w14:paraId="797B77B6"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Anchoa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lyolepis</w:t>
            </w:r>
            <w:proofErr w:type="spellEnd"/>
          </w:p>
        </w:tc>
        <w:tc>
          <w:tcPr>
            <w:tcW w:w="0" w:type="auto"/>
            <w:shd w:val="clear" w:color="auto" w:fill="auto"/>
            <w:noWrap/>
            <w:vAlign w:val="bottom"/>
            <w:hideMark/>
          </w:tcPr>
          <w:p w14:paraId="10AC837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53D54B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CE79F1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0.016</w:t>
            </w:r>
          </w:p>
        </w:tc>
        <w:tc>
          <w:tcPr>
            <w:tcW w:w="0" w:type="auto"/>
            <w:shd w:val="clear" w:color="auto" w:fill="auto"/>
            <w:noWrap/>
            <w:vAlign w:val="bottom"/>
            <w:hideMark/>
          </w:tcPr>
          <w:p w14:paraId="3CCEE81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68AA465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67597A3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99.976%</w:t>
            </w:r>
          </w:p>
        </w:tc>
      </w:tr>
      <w:tr w:rsidR="00D44DE5" w:rsidRPr="00D44DE5" w14:paraId="7A71B8EE" w14:textId="77777777" w:rsidTr="00D44DE5">
        <w:trPr>
          <w:cantSplit/>
          <w:jc w:val="center"/>
        </w:trPr>
        <w:tc>
          <w:tcPr>
            <w:tcW w:w="0" w:type="auto"/>
            <w:shd w:val="clear" w:color="auto" w:fill="auto"/>
            <w:noWrap/>
            <w:vAlign w:val="bottom"/>
            <w:hideMark/>
          </w:tcPr>
          <w:p w14:paraId="3FC5ADE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74</w:t>
            </w:r>
          </w:p>
        </w:tc>
        <w:tc>
          <w:tcPr>
            <w:tcW w:w="0" w:type="auto"/>
            <w:shd w:val="clear" w:color="auto" w:fill="auto"/>
            <w:noWrap/>
            <w:vAlign w:val="bottom"/>
            <w:hideMark/>
          </w:tcPr>
          <w:p w14:paraId="1DAD5135"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Hemicaranx</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amblyrhynchus</w:t>
            </w:r>
            <w:proofErr w:type="spellEnd"/>
          </w:p>
        </w:tc>
        <w:tc>
          <w:tcPr>
            <w:tcW w:w="0" w:type="auto"/>
            <w:shd w:val="clear" w:color="auto" w:fill="auto"/>
            <w:noWrap/>
            <w:vAlign w:val="bottom"/>
            <w:hideMark/>
          </w:tcPr>
          <w:p w14:paraId="1D11336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7ECAA8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0D57409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756574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765FC20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52A40C1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99.977%</w:t>
            </w:r>
          </w:p>
        </w:tc>
      </w:tr>
      <w:tr w:rsidR="00D44DE5" w:rsidRPr="00D44DE5" w14:paraId="4B1BB896" w14:textId="77777777" w:rsidTr="00D44DE5">
        <w:trPr>
          <w:cantSplit/>
          <w:jc w:val="center"/>
        </w:trPr>
        <w:tc>
          <w:tcPr>
            <w:tcW w:w="0" w:type="auto"/>
            <w:shd w:val="clear" w:color="auto" w:fill="auto"/>
            <w:noWrap/>
            <w:vAlign w:val="bottom"/>
            <w:hideMark/>
          </w:tcPr>
          <w:p w14:paraId="77D0811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75</w:t>
            </w:r>
          </w:p>
        </w:tc>
        <w:tc>
          <w:tcPr>
            <w:tcW w:w="0" w:type="auto"/>
            <w:shd w:val="clear" w:color="auto" w:fill="auto"/>
            <w:noWrap/>
            <w:vAlign w:val="bottom"/>
            <w:hideMark/>
          </w:tcPr>
          <w:p w14:paraId="14F5284C"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Synodus</w:t>
            </w:r>
            <w:proofErr w:type="spellEnd"/>
          </w:p>
        </w:tc>
        <w:tc>
          <w:tcPr>
            <w:tcW w:w="0" w:type="auto"/>
            <w:shd w:val="clear" w:color="auto" w:fill="auto"/>
            <w:noWrap/>
            <w:vAlign w:val="bottom"/>
            <w:hideMark/>
          </w:tcPr>
          <w:p w14:paraId="1C17B67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54BFB85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5A0EC10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310464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226584C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2BA3EF2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99.978%</w:t>
            </w:r>
          </w:p>
        </w:tc>
      </w:tr>
      <w:tr w:rsidR="00D44DE5" w:rsidRPr="00D44DE5" w14:paraId="590CC4B6" w14:textId="77777777" w:rsidTr="00D44DE5">
        <w:trPr>
          <w:cantSplit/>
          <w:jc w:val="center"/>
        </w:trPr>
        <w:tc>
          <w:tcPr>
            <w:tcW w:w="0" w:type="auto"/>
            <w:shd w:val="clear" w:color="auto" w:fill="auto"/>
            <w:noWrap/>
            <w:vAlign w:val="bottom"/>
            <w:hideMark/>
          </w:tcPr>
          <w:p w14:paraId="01853C8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76</w:t>
            </w:r>
          </w:p>
        </w:tc>
        <w:tc>
          <w:tcPr>
            <w:tcW w:w="0" w:type="auto"/>
            <w:shd w:val="clear" w:color="auto" w:fill="auto"/>
            <w:noWrap/>
            <w:vAlign w:val="bottom"/>
            <w:hideMark/>
          </w:tcPr>
          <w:p w14:paraId="6F6F6E9D"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Lutjanus griseus</w:t>
            </w:r>
          </w:p>
        </w:tc>
        <w:tc>
          <w:tcPr>
            <w:tcW w:w="0" w:type="auto"/>
            <w:shd w:val="clear" w:color="auto" w:fill="auto"/>
            <w:noWrap/>
            <w:vAlign w:val="bottom"/>
            <w:hideMark/>
          </w:tcPr>
          <w:p w14:paraId="20F3750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36DC38A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976F6C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23E4FC8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22B91D5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2A758F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99.979%</w:t>
            </w:r>
          </w:p>
        </w:tc>
      </w:tr>
      <w:tr w:rsidR="00D44DE5" w:rsidRPr="00D44DE5" w14:paraId="5BE2C12F" w14:textId="77777777" w:rsidTr="00D44DE5">
        <w:trPr>
          <w:cantSplit/>
          <w:jc w:val="center"/>
        </w:trPr>
        <w:tc>
          <w:tcPr>
            <w:tcW w:w="0" w:type="auto"/>
            <w:shd w:val="clear" w:color="auto" w:fill="auto"/>
            <w:noWrap/>
            <w:vAlign w:val="bottom"/>
            <w:hideMark/>
          </w:tcPr>
          <w:p w14:paraId="59E350C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77</w:t>
            </w:r>
          </w:p>
        </w:tc>
        <w:tc>
          <w:tcPr>
            <w:tcW w:w="0" w:type="auto"/>
            <w:shd w:val="clear" w:color="auto" w:fill="auto"/>
            <w:noWrap/>
            <w:vAlign w:val="bottom"/>
            <w:hideMark/>
          </w:tcPr>
          <w:p w14:paraId="009FF51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Ophichthus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gomesi</w:t>
            </w:r>
            <w:proofErr w:type="spellEnd"/>
          </w:p>
        </w:tc>
        <w:tc>
          <w:tcPr>
            <w:tcW w:w="0" w:type="auto"/>
            <w:shd w:val="clear" w:color="auto" w:fill="auto"/>
            <w:noWrap/>
            <w:vAlign w:val="bottom"/>
            <w:hideMark/>
          </w:tcPr>
          <w:p w14:paraId="138AF9D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559F1ED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547022B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CF0DCE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6F58B2D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8D198E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99.980%</w:t>
            </w:r>
          </w:p>
        </w:tc>
      </w:tr>
      <w:tr w:rsidR="00D44DE5" w:rsidRPr="00D44DE5" w14:paraId="565E0410" w14:textId="77777777" w:rsidTr="00D44DE5">
        <w:trPr>
          <w:cantSplit/>
          <w:jc w:val="center"/>
        </w:trPr>
        <w:tc>
          <w:tcPr>
            <w:tcW w:w="0" w:type="auto"/>
            <w:shd w:val="clear" w:color="auto" w:fill="auto"/>
            <w:noWrap/>
            <w:vAlign w:val="bottom"/>
            <w:hideMark/>
          </w:tcPr>
          <w:p w14:paraId="251A12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78</w:t>
            </w:r>
          </w:p>
        </w:tc>
        <w:tc>
          <w:tcPr>
            <w:tcW w:w="0" w:type="auto"/>
            <w:shd w:val="clear" w:color="auto" w:fill="auto"/>
            <w:noWrap/>
            <w:vAlign w:val="bottom"/>
            <w:hideMark/>
          </w:tcPr>
          <w:p w14:paraId="7454C252"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Sphoeroides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nephelus</w:t>
            </w:r>
            <w:proofErr w:type="spellEnd"/>
          </w:p>
        </w:tc>
        <w:tc>
          <w:tcPr>
            <w:tcW w:w="0" w:type="auto"/>
            <w:shd w:val="clear" w:color="auto" w:fill="auto"/>
            <w:noWrap/>
            <w:vAlign w:val="bottom"/>
            <w:hideMark/>
          </w:tcPr>
          <w:p w14:paraId="72AFB4C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0.014</w:t>
            </w:r>
          </w:p>
        </w:tc>
        <w:tc>
          <w:tcPr>
            <w:tcW w:w="0" w:type="auto"/>
            <w:shd w:val="clear" w:color="auto" w:fill="auto"/>
            <w:noWrap/>
            <w:vAlign w:val="bottom"/>
            <w:hideMark/>
          </w:tcPr>
          <w:p w14:paraId="59B7333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433FD9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993C64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752A250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6CDC315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99.981%</w:t>
            </w:r>
          </w:p>
        </w:tc>
      </w:tr>
      <w:tr w:rsidR="00D44DE5" w:rsidRPr="00D44DE5" w14:paraId="29E4DC2D" w14:textId="77777777" w:rsidTr="00D44DE5">
        <w:trPr>
          <w:cantSplit/>
          <w:jc w:val="center"/>
        </w:trPr>
        <w:tc>
          <w:tcPr>
            <w:tcW w:w="0" w:type="auto"/>
            <w:shd w:val="clear" w:color="auto" w:fill="auto"/>
            <w:noWrap/>
            <w:vAlign w:val="bottom"/>
            <w:hideMark/>
          </w:tcPr>
          <w:p w14:paraId="6FCEC6D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79</w:t>
            </w:r>
          </w:p>
        </w:tc>
        <w:tc>
          <w:tcPr>
            <w:tcW w:w="0" w:type="auto"/>
            <w:shd w:val="clear" w:color="auto" w:fill="auto"/>
            <w:noWrap/>
            <w:vAlign w:val="bottom"/>
            <w:hideMark/>
          </w:tcPr>
          <w:p w14:paraId="6AAEBE3B"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Paralichthys</w:t>
            </w:r>
            <w:proofErr w:type="spellEnd"/>
          </w:p>
        </w:tc>
        <w:tc>
          <w:tcPr>
            <w:tcW w:w="0" w:type="auto"/>
            <w:shd w:val="clear" w:color="auto" w:fill="auto"/>
            <w:noWrap/>
            <w:vAlign w:val="bottom"/>
            <w:hideMark/>
          </w:tcPr>
          <w:p w14:paraId="4CC4CA2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48C298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00215D4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B04731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14BF19D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024EF39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99.981%</w:t>
            </w:r>
          </w:p>
        </w:tc>
      </w:tr>
      <w:tr w:rsidR="00D44DE5" w:rsidRPr="00D44DE5" w14:paraId="2E293048" w14:textId="77777777" w:rsidTr="00D44DE5">
        <w:trPr>
          <w:cantSplit/>
          <w:jc w:val="center"/>
        </w:trPr>
        <w:tc>
          <w:tcPr>
            <w:tcW w:w="0" w:type="auto"/>
            <w:shd w:val="clear" w:color="auto" w:fill="auto"/>
            <w:noWrap/>
            <w:vAlign w:val="bottom"/>
            <w:hideMark/>
          </w:tcPr>
          <w:p w14:paraId="4BDF73C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80</w:t>
            </w:r>
          </w:p>
        </w:tc>
        <w:tc>
          <w:tcPr>
            <w:tcW w:w="0" w:type="auto"/>
            <w:shd w:val="clear" w:color="auto" w:fill="auto"/>
            <w:noWrap/>
            <w:vAlign w:val="bottom"/>
            <w:hideMark/>
          </w:tcPr>
          <w:p w14:paraId="56698A6F"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Prionotus</w:t>
            </w:r>
            <w:proofErr w:type="spellEnd"/>
            <w:r w:rsidRPr="00D44DE5">
              <w:rPr>
                <w:rFonts w:eastAsia="Times New Roman" w:cs="Times New Roman"/>
                <w:color w:val="000000"/>
                <w:sz w:val="20"/>
                <w:szCs w:val="20"/>
              </w:rPr>
              <w:t xml:space="preserve"> roseus</w:t>
            </w:r>
          </w:p>
        </w:tc>
        <w:tc>
          <w:tcPr>
            <w:tcW w:w="0" w:type="auto"/>
            <w:shd w:val="clear" w:color="auto" w:fill="auto"/>
            <w:noWrap/>
            <w:vAlign w:val="bottom"/>
            <w:hideMark/>
          </w:tcPr>
          <w:p w14:paraId="29F0A8C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088B09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66EA7A5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4C639F3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24DFCB6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88A569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99.982%</w:t>
            </w:r>
          </w:p>
        </w:tc>
      </w:tr>
      <w:tr w:rsidR="00D44DE5" w:rsidRPr="00D44DE5" w14:paraId="0633BA81" w14:textId="77777777" w:rsidTr="00D44DE5">
        <w:trPr>
          <w:cantSplit/>
          <w:jc w:val="center"/>
        </w:trPr>
        <w:tc>
          <w:tcPr>
            <w:tcW w:w="0" w:type="auto"/>
            <w:shd w:val="clear" w:color="auto" w:fill="auto"/>
            <w:noWrap/>
            <w:vAlign w:val="bottom"/>
            <w:hideMark/>
          </w:tcPr>
          <w:p w14:paraId="7D2E07E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81</w:t>
            </w:r>
          </w:p>
        </w:tc>
        <w:tc>
          <w:tcPr>
            <w:tcW w:w="0" w:type="auto"/>
            <w:shd w:val="clear" w:color="auto" w:fill="auto"/>
            <w:noWrap/>
            <w:vAlign w:val="bottom"/>
            <w:hideMark/>
          </w:tcPr>
          <w:p w14:paraId="69F32421"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Sygnathus</w:t>
            </w:r>
            <w:proofErr w:type="spellEnd"/>
          </w:p>
        </w:tc>
        <w:tc>
          <w:tcPr>
            <w:tcW w:w="0" w:type="auto"/>
            <w:shd w:val="clear" w:color="auto" w:fill="auto"/>
            <w:noWrap/>
            <w:vAlign w:val="bottom"/>
            <w:hideMark/>
          </w:tcPr>
          <w:p w14:paraId="2FBDEAC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23E446C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077D325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901F85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0BA12AA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40EE049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99.983%</w:t>
            </w:r>
          </w:p>
        </w:tc>
      </w:tr>
      <w:tr w:rsidR="00D44DE5" w:rsidRPr="00D44DE5" w14:paraId="61D1BF2F" w14:textId="77777777" w:rsidTr="00D44DE5">
        <w:trPr>
          <w:cantSplit/>
          <w:jc w:val="center"/>
        </w:trPr>
        <w:tc>
          <w:tcPr>
            <w:tcW w:w="0" w:type="auto"/>
            <w:shd w:val="clear" w:color="auto" w:fill="auto"/>
            <w:noWrap/>
            <w:vAlign w:val="bottom"/>
            <w:hideMark/>
          </w:tcPr>
          <w:p w14:paraId="0986949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82</w:t>
            </w:r>
          </w:p>
        </w:tc>
        <w:tc>
          <w:tcPr>
            <w:tcW w:w="0" w:type="auto"/>
            <w:shd w:val="clear" w:color="auto" w:fill="auto"/>
            <w:noWrap/>
            <w:vAlign w:val="bottom"/>
            <w:hideMark/>
          </w:tcPr>
          <w:p w14:paraId="0AFE773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Syngnathus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scovelli</w:t>
            </w:r>
            <w:proofErr w:type="spellEnd"/>
          </w:p>
        </w:tc>
        <w:tc>
          <w:tcPr>
            <w:tcW w:w="0" w:type="auto"/>
            <w:shd w:val="clear" w:color="auto" w:fill="auto"/>
            <w:noWrap/>
            <w:vAlign w:val="bottom"/>
            <w:hideMark/>
          </w:tcPr>
          <w:p w14:paraId="5F311C9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A2317A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0.012</w:t>
            </w:r>
          </w:p>
        </w:tc>
        <w:tc>
          <w:tcPr>
            <w:tcW w:w="0" w:type="auto"/>
            <w:shd w:val="clear" w:color="auto" w:fill="auto"/>
            <w:noWrap/>
            <w:vAlign w:val="bottom"/>
            <w:hideMark/>
          </w:tcPr>
          <w:p w14:paraId="2F50895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FB09BE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7559BE9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0EF1804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99.984%</w:t>
            </w:r>
          </w:p>
        </w:tc>
      </w:tr>
      <w:tr w:rsidR="00D44DE5" w:rsidRPr="00D44DE5" w14:paraId="21D297A7" w14:textId="77777777" w:rsidTr="00D44DE5">
        <w:trPr>
          <w:cantSplit/>
          <w:jc w:val="center"/>
        </w:trPr>
        <w:tc>
          <w:tcPr>
            <w:tcW w:w="0" w:type="auto"/>
            <w:shd w:val="clear" w:color="auto" w:fill="auto"/>
            <w:noWrap/>
            <w:vAlign w:val="bottom"/>
            <w:hideMark/>
          </w:tcPr>
          <w:p w14:paraId="46A0672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83</w:t>
            </w:r>
          </w:p>
        </w:tc>
        <w:tc>
          <w:tcPr>
            <w:tcW w:w="0" w:type="auto"/>
            <w:shd w:val="clear" w:color="auto" w:fill="auto"/>
            <w:noWrap/>
            <w:vAlign w:val="bottom"/>
            <w:hideMark/>
          </w:tcPr>
          <w:p w14:paraId="12A257C1"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Syngnathus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louisianae</w:t>
            </w:r>
            <w:proofErr w:type="spellEnd"/>
          </w:p>
        </w:tc>
        <w:tc>
          <w:tcPr>
            <w:tcW w:w="0" w:type="auto"/>
            <w:shd w:val="clear" w:color="auto" w:fill="auto"/>
            <w:noWrap/>
            <w:vAlign w:val="bottom"/>
            <w:hideMark/>
          </w:tcPr>
          <w:p w14:paraId="790D420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0CAA17B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45CFBA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E303C7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0.004</w:t>
            </w:r>
          </w:p>
        </w:tc>
        <w:tc>
          <w:tcPr>
            <w:tcW w:w="0" w:type="auto"/>
            <w:shd w:val="clear" w:color="auto" w:fill="auto"/>
            <w:noWrap/>
            <w:vAlign w:val="bottom"/>
            <w:hideMark/>
          </w:tcPr>
          <w:p w14:paraId="0B8D986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521C46B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99.985%</w:t>
            </w:r>
          </w:p>
        </w:tc>
      </w:tr>
      <w:tr w:rsidR="00D44DE5" w:rsidRPr="00D44DE5" w14:paraId="6E8F6B1C" w14:textId="77777777" w:rsidTr="00D44DE5">
        <w:trPr>
          <w:cantSplit/>
          <w:jc w:val="center"/>
        </w:trPr>
        <w:tc>
          <w:tcPr>
            <w:tcW w:w="0" w:type="auto"/>
            <w:shd w:val="clear" w:color="auto" w:fill="auto"/>
            <w:noWrap/>
            <w:vAlign w:val="bottom"/>
            <w:hideMark/>
          </w:tcPr>
          <w:p w14:paraId="2710B71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84</w:t>
            </w:r>
          </w:p>
        </w:tc>
        <w:tc>
          <w:tcPr>
            <w:tcW w:w="0" w:type="auto"/>
            <w:shd w:val="clear" w:color="auto" w:fill="auto"/>
            <w:noWrap/>
            <w:vAlign w:val="bottom"/>
            <w:hideMark/>
          </w:tcPr>
          <w:p w14:paraId="474CA387"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Poecilia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latipinna</w:t>
            </w:r>
            <w:proofErr w:type="spellEnd"/>
          </w:p>
        </w:tc>
        <w:tc>
          <w:tcPr>
            <w:tcW w:w="0" w:type="auto"/>
            <w:shd w:val="clear" w:color="auto" w:fill="auto"/>
            <w:noWrap/>
            <w:vAlign w:val="bottom"/>
            <w:hideMark/>
          </w:tcPr>
          <w:p w14:paraId="622A586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D8DF92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A9D0F1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0.010</w:t>
            </w:r>
          </w:p>
        </w:tc>
        <w:tc>
          <w:tcPr>
            <w:tcW w:w="0" w:type="auto"/>
            <w:shd w:val="clear" w:color="auto" w:fill="auto"/>
            <w:noWrap/>
            <w:vAlign w:val="bottom"/>
            <w:hideMark/>
          </w:tcPr>
          <w:p w14:paraId="165798E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3990AE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7E8FD29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99.985%</w:t>
            </w:r>
          </w:p>
        </w:tc>
      </w:tr>
      <w:tr w:rsidR="00D44DE5" w:rsidRPr="00D44DE5" w14:paraId="7F8D3E35" w14:textId="77777777" w:rsidTr="00D44DE5">
        <w:trPr>
          <w:cantSplit/>
          <w:jc w:val="center"/>
        </w:trPr>
        <w:tc>
          <w:tcPr>
            <w:tcW w:w="0" w:type="auto"/>
            <w:shd w:val="clear" w:color="auto" w:fill="auto"/>
            <w:noWrap/>
            <w:vAlign w:val="bottom"/>
            <w:hideMark/>
          </w:tcPr>
          <w:p w14:paraId="0F0CF31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85</w:t>
            </w:r>
          </w:p>
        </w:tc>
        <w:tc>
          <w:tcPr>
            <w:tcW w:w="0" w:type="auto"/>
            <w:shd w:val="clear" w:color="auto" w:fill="auto"/>
            <w:noWrap/>
            <w:vAlign w:val="bottom"/>
            <w:hideMark/>
          </w:tcPr>
          <w:p w14:paraId="7ED715DE"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Gobionellus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oceanicus</w:t>
            </w:r>
            <w:proofErr w:type="spellEnd"/>
          </w:p>
        </w:tc>
        <w:tc>
          <w:tcPr>
            <w:tcW w:w="0" w:type="auto"/>
            <w:shd w:val="clear" w:color="auto" w:fill="auto"/>
            <w:noWrap/>
            <w:vAlign w:val="bottom"/>
            <w:hideMark/>
          </w:tcPr>
          <w:p w14:paraId="1C6ED54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2F96A9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157B4CF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6439F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5B575F8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41F8C43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99.986%</w:t>
            </w:r>
          </w:p>
        </w:tc>
      </w:tr>
      <w:tr w:rsidR="00D44DE5" w:rsidRPr="00D44DE5" w14:paraId="1BAFC4AA" w14:textId="77777777" w:rsidTr="00D44DE5">
        <w:trPr>
          <w:cantSplit/>
          <w:jc w:val="center"/>
        </w:trPr>
        <w:tc>
          <w:tcPr>
            <w:tcW w:w="0" w:type="auto"/>
            <w:shd w:val="clear" w:color="auto" w:fill="auto"/>
            <w:noWrap/>
            <w:vAlign w:val="bottom"/>
            <w:hideMark/>
          </w:tcPr>
          <w:p w14:paraId="6898869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86</w:t>
            </w:r>
          </w:p>
        </w:tc>
        <w:tc>
          <w:tcPr>
            <w:tcW w:w="0" w:type="auto"/>
            <w:shd w:val="clear" w:color="auto" w:fill="auto"/>
            <w:noWrap/>
            <w:vAlign w:val="bottom"/>
            <w:hideMark/>
          </w:tcPr>
          <w:p w14:paraId="3E703B21"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Harengula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pensacolae</w:t>
            </w:r>
            <w:proofErr w:type="spellEnd"/>
          </w:p>
        </w:tc>
        <w:tc>
          <w:tcPr>
            <w:tcW w:w="0" w:type="auto"/>
            <w:shd w:val="clear" w:color="auto" w:fill="auto"/>
            <w:noWrap/>
            <w:vAlign w:val="bottom"/>
            <w:hideMark/>
          </w:tcPr>
          <w:p w14:paraId="7299268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867ABB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3C34290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816FAB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649DEE8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19D501B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99.987%</w:t>
            </w:r>
          </w:p>
        </w:tc>
      </w:tr>
      <w:tr w:rsidR="00D44DE5" w:rsidRPr="00D44DE5" w14:paraId="14F23347" w14:textId="77777777" w:rsidTr="00D44DE5">
        <w:trPr>
          <w:cantSplit/>
          <w:jc w:val="center"/>
        </w:trPr>
        <w:tc>
          <w:tcPr>
            <w:tcW w:w="0" w:type="auto"/>
            <w:shd w:val="clear" w:color="auto" w:fill="auto"/>
            <w:noWrap/>
            <w:vAlign w:val="bottom"/>
            <w:hideMark/>
          </w:tcPr>
          <w:p w14:paraId="411878E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87</w:t>
            </w:r>
          </w:p>
        </w:tc>
        <w:tc>
          <w:tcPr>
            <w:tcW w:w="0" w:type="auto"/>
            <w:shd w:val="clear" w:color="auto" w:fill="auto"/>
            <w:noWrap/>
            <w:vAlign w:val="bottom"/>
            <w:hideMark/>
          </w:tcPr>
          <w:p w14:paraId="62E3639A"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Tozeuma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carolinense</w:t>
            </w:r>
            <w:proofErr w:type="spellEnd"/>
          </w:p>
        </w:tc>
        <w:tc>
          <w:tcPr>
            <w:tcW w:w="0" w:type="auto"/>
            <w:shd w:val="clear" w:color="auto" w:fill="auto"/>
            <w:noWrap/>
            <w:vAlign w:val="bottom"/>
            <w:hideMark/>
          </w:tcPr>
          <w:p w14:paraId="4870E66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2E4501D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864AD4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9589FF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17FE77E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184B1F0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99.987%</w:t>
            </w:r>
          </w:p>
        </w:tc>
      </w:tr>
      <w:tr w:rsidR="00D44DE5" w:rsidRPr="00D44DE5" w14:paraId="3F40922C" w14:textId="77777777" w:rsidTr="00D44DE5">
        <w:trPr>
          <w:cantSplit/>
          <w:jc w:val="center"/>
        </w:trPr>
        <w:tc>
          <w:tcPr>
            <w:tcW w:w="0" w:type="auto"/>
            <w:shd w:val="clear" w:color="auto" w:fill="auto"/>
            <w:noWrap/>
            <w:vAlign w:val="bottom"/>
            <w:hideMark/>
          </w:tcPr>
          <w:p w14:paraId="2AA5D53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88</w:t>
            </w:r>
          </w:p>
        </w:tc>
        <w:tc>
          <w:tcPr>
            <w:tcW w:w="0" w:type="auto"/>
            <w:shd w:val="clear" w:color="auto" w:fill="auto"/>
            <w:noWrap/>
            <w:vAlign w:val="bottom"/>
            <w:hideMark/>
          </w:tcPr>
          <w:p w14:paraId="36F0FE63"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Opsanus</w:t>
            </w:r>
            <w:proofErr w:type="spellEnd"/>
            <w:r w:rsidRPr="00D44DE5">
              <w:rPr>
                <w:rFonts w:eastAsia="Times New Roman" w:cs="Times New Roman"/>
                <w:color w:val="000000"/>
                <w:sz w:val="20"/>
                <w:szCs w:val="20"/>
              </w:rPr>
              <w:t xml:space="preserve"> beta</w:t>
            </w:r>
          </w:p>
        </w:tc>
        <w:tc>
          <w:tcPr>
            <w:tcW w:w="0" w:type="auto"/>
            <w:shd w:val="clear" w:color="auto" w:fill="auto"/>
            <w:noWrap/>
            <w:vAlign w:val="bottom"/>
            <w:hideMark/>
          </w:tcPr>
          <w:p w14:paraId="565BF54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20DD926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F46BC6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07B5C73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63A7FA5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E3CD83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99.988%</w:t>
            </w:r>
          </w:p>
        </w:tc>
      </w:tr>
      <w:tr w:rsidR="00D44DE5" w:rsidRPr="00D44DE5" w14:paraId="137C456F" w14:textId="77777777" w:rsidTr="00D44DE5">
        <w:trPr>
          <w:cantSplit/>
          <w:jc w:val="center"/>
        </w:trPr>
        <w:tc>
          <w:tcPr>
            <w:tcW w:w="0" w:type="auto"/>
            <w:shd w:val="clear" w:color="auto" w:fill="auto"/>
            <w:noWrap/>
            <w:vAlign w:val="bottom"/>
            <w:hideMark/>
          </w:tcPr>
          <w:p w14:paraId="2B347F0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89</w:t>
            </w:r>
          </w:p>
        </w:tc>
        <w:tc>
          <w:tcPr>
            <w:tcW w:w="0" w:type="auto"/>
            <w:shd w:val="clear" w:color="auto" w:fill="auto"/>
            <w:noWrap/>
            <w:vAlign w:val="bottom"/>
            <w:hideMark/>
          </w:tcPr>
          <w:p w14:paraId="17FAB9C4"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Elops</w:t>
            </w:r>
            <w:proofErr w:type="spellEnd"/>
            <w:r w:rsidRPr="00D44DE5">
              <w:rPr>
                <w:rFonts w:eastAsia="Times New Roman" w:cs="Times New Roman"/>
                <w:color w:val="000000"/>
                <w:sz w:val="20"/>
                <w:szCs w:val="20"/>
              </w:rPr>
              <w:t xml:space="preserve"> saurus</w:t>
            </w:r>
          </w:p>
        </w:tc>
        <w:tc>
          <w:tcPr>
            <w:tcW w:w="0" w:type="auto"/>
            <w:shd w:val="clear" w:color="auto" w:fill="auto"/>
            <w:noWrap/>
            <w:vAlign w:val="bottom"/>
            <w:hideMark/>
          </w:tcPr>
          <w:p w14:paraId="08B555D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2FAAF77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4CE377D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D78C85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2DA9D67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67967E6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99.989%</w:t>
            </w:r>
          </w:p>
        </w:tc>
      </w:tr>
      <w:tr w:rsidR="00D44DE5" w:rsidRPr="00D44DE5" w14:paraId="6BD98202" w14:textId="77777777" w:rsidTr="00D44DE5">
        <w:trPr>
          <w:cantSplit/>
          <w:jc w:val="center"/>
        </w:trPr>
        <w:tc>
          <w:tcPr>
            <w:tcW w:w="0" w:type="auto"/>
            <w:shd w:val="clear" w:color="auto" w:fill="auto"/>
            <w:noWrap/>
            <w:vAlign w:val="bottom"/>
            <w:hideMark/>
          </w:tcPr>
          <w:p w14:paraId="21806B2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90</w:t>
            </w:r>
          </w:p>
        </w:tc>
        <w:tc>
          <w:tcPr>
            <w:tcW w:w="0" w:type="auto"/>
            <w:shd w:val="clear" w:color="auto" w:fill="auto"/>
            <w:noWrap/>
            <w:vAlign w:val="bottom"/>
            <w:hideMark/>
          </w:tcPr>
          <w:p w14:paraId="569B50A4"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Capitellidae</w:t>
            </w:r>
            <w:proofErr w:type="spellEnd"/>
          </w:p>
        </w:tc>
        <w:tc>
          <w:tcPr>
            <w:tcW w:w="0" w:type="auto"/>
            <w:shd w:val="clear" w:color="auto" w:fill="auto"/>
            <w:noWrap/>
            <w:vAlign w:val="bottom"/>
            <w:hideMark/>
          </w:tcPr>
          <w:p w14:paraId="1F719A7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6440915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C15827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03AD55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6C182B3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763F0CC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99.989%</w:t>
            </w:r>
          </w:p>
        </w:tc>
      </w:tr>
      <w:tr w:rsidR="00D44DE5" w:rsidRPr="00D44DE5" w14:paraId="008C2C63" w14:textId="77777777" w:rsidTr="00D44DE5">
        <w:trPr>
          <w:cantSplit/>
          <w:jc w:val="center"/>
        </w:trPr>
        <w:tc>
          <w:tcPr>
            <w:tcW w:w="0" w:type="auto"/>
            <w:shd w:val="clear" w:color="auto" w:fill="auto"/>
            <w:noWrap/>
            <w:vAlign w:val="bottom"/>
            <w:hideMark/>
          </w:tcPr>
          <w:p w14:paraId="125D799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91</w:t>
            </w:r>
          </w:p>
        </w:tc>
        <w:tc>
          <w:tcPr>
            <w:tcW w:w="0" w:type="auto"/>
            <w:shd w:val="clear" w:color="auto" w:fill="auto"/>
            <w:noWrap/>
            <w:vAlign w:val="bottom"/>
            <w:hideMark/>
          </w:tcPr>
          <w:p w14:paraId="270E813B"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Cumacea</w:t>
            </w:r>
            <w:proofErr w:type="spellEnd"/>
          </w:p>
        </w:tc>
        <w:tc>
          <w:tcPr>
            <w:tcW w:w="0" w:type="auto"/>
            <w:shd w:val="clear" w:color="auto" w:fill="auto"/>
            <w:noWrap/>
            <w:vAlign w:val="bottom"/>
            <w:hideMark/>
          </w:tcPr>
          <w:p w14:paraId="7280731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44CB740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C2FC99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055D93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587BA6C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1ABA84F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99.990%</w:t>
            </w:r>
          </w:p>
        </w:tc>
      </w:tr>
      <w:tr w:rsidR="00D44DE5" w:rsidRPr="00D44DE5" w14:paraId="14F27F6C" w14:textId="77777777" w:rsidTr="00D44DE5">
        <w:trPr>
          <w:cantSplit/>
          <w:jc w:val="center"/>
        </w:trPr>
        <w:tc>
          <w:tcPr>
            <w:tcW w:w="0" w:type="auto"/>
            <w:shd w:val="clear" w:color="auto" w:fill="auto"/>
            <w:noWrap/>
            <w:vAlign w:val="bottom"/>
            <w:hideMark/>
          </w:tcPr>
          <w:p w14:paraId="1C8F82F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92</w:t>
            </w:r>
          </w:p>
        </w:tc>
        <w:tc>
          <w:tcPr>
            <w:tcW w:w="0" w:type="auto"/>
            <w:shd w:val="clear" w:color="auto" w:fill="auto"/>
            <w:noWrap/>
            <w:vAlign w:val="bottom"/>
            <w:hideMark/>
          </w:tcPr>
          <w:p w14:paraId="48A035FE"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Ensis minor</w:t>
            </w:r>
          </w:p>
        </w:tc>
        <w:tc>
          <w:tcPr>
            <w:tcW w:w="0" w:type="auto"/>
            <w:shd w:val="clear" w:color="auto" w:fill="auto"/>
            <w:noWrap/>
            <w:vAlign w:val="bottom"/>
            <w:hideMark/>
          </w:tcPr>
          <w:p w14:paraId="454424B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0.009</w:t>
            </w:r>
          </w:p>
        </w:tc>
        <w:tc>
          <w:tcPr>
            <w:tcW w:w="0" w:type="auto"/>
            <w:shd w:val="clear" w:color="auto" w:fill="auto"/>
            <w:noWrap/>
            <w:vAlign w:val="bottom"/>
            <w:hideMark/>
          </w:tcPr>
          <w:p w14:paraId="6241043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34C020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5F7BCE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0.003</w:t>
            </w:r>
          </w:p>
        </w:tc>
        <w:tc>
          <w:tcPr>
            <w:tcW w:w="0" w:type="auto"/>
            <w:shd w:val="clear" w:color="auto" w:fill="auto"/>
            <w:noWrap/>
            <w:vAlign w:val="bottom"/>
            <w:hideMark/>
          </w:tcPr>
          <w:p w14:paraId="4C16163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065F66A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99.991%</w:t>
            </w:r>
          </w:p>
        </w:tc>
      </w:tr>
      <w:tr w:rsidR="00D44DE5" w:rsidRPr="00D44DE5" w14:paraId="068B892D" w14:textId="77777777" w:rsidTr="00D44DE5">
        <w:trPr>
          <w:cantSplit/>
          <w:jc w:val="center"/>
        </w:trPr>
        <w:tc>
          <w:tcPr>
            <w:tcW w:w="0" w:type="auto"/>
            <w:shd w:val="clear" w:color="auto" w:fill="auto"/>
            <w:noWrap/>
            <w:vAlign w:val="bottom"/>
            <w:hideMark/>
          </w:tcPr>
          <w:p w14:paraId="360F08C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93</w:t>
            </w:r>
          </w:p>
        </w:tc>
        <w:tc>
          <w:tcPr>
            <w:tcW w:w="0" w:type="auto"/>
            <w:shd w:val="clear" w:color="auto" w:fill="auto"/>
            <w:noWrap/>
            <w:vAlign w:val="bottom"/>
            <w:hideMark/>
          </w:tcPr>
          <w:p w14:paraId="79D0C37C"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Alpheus </w:t>
            </w:r>
            <w:proofErr w:type="spellStart"/>
            <w:r w:rsidRPr="00D44DE5">
              <w:rPr>
                <w:rFonts w:eastAsia="Times New Roman" w:cs="Times New Roman"/>
                <w:color w:val="000000"/>
                <w:sz w:val="20"/>
                <w:szCs w:val="20"/>
              </w:rPr>
              <w:t>heterochaelis</w:t>
            </w:r>
            <w:proofErr w:type="spellEnd"/>
          </w:p>
        </w:tc>
        <w:tc>
          <w:tcPr>
            <w:tcW w:w="0" w:type="auto"/>
            <w:shd w:val="clear" w:color="auto" w:fill="auto"/>
            <w:noWrap/>
            <w:vAlign w:val="bottom"/>
            <w:hideMark/>
          </w:tcPr>
          <w:p w14:paraId="58E85C4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529609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F6C702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E17717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467DDD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7FB60FD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99.991%</w:t>
            </w:r>
          </w:p>
        </w:tc>
      </w:tr>
      <w:tr w:rsidR="00D44DE5" w:rsidRPr="00D44DE5" w14:paraId="6577EDF0" w14:textId="77777777" w:rsidTr="00D44DE5">
        <w:trPr>
          <w:cantSplit/>
          <w:jc w:val="center"/>
        </w:trPr>
        <w:tc>
          <w:tcPr>
            <w:tcW w:w="0" w:type="auto"/>
            <w:shd w:val="clear" w:color="auto" w:fill="auto"/>
            <w:noWrap/>
            <w:vAlign w:val="bottom"/>
            <w:hideMark/>
          </w:tcPr>
          <w:p w14:paraId="321A287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94</w:t>
            </w:r>
          </w:p>
        </w:tc>
        <w:tc>
          <w:tcPr>
            <w:tcW w:w="0" w:type="auto"/>
            <w:shd w:val="clear" w:color="auto" w:fill="auto"/>
            <w:noWrap/>
            <w:vAlign w:val="bottom"/>
            <w:hideMark/>
          </w:tcPr>
          <w:p w14:paraId="308E2728"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Selene vomer</w:t>
            </w:r>
          </w:p>
        </w:tc>
        <w:tc>
          <w:tcPr>
            <w:tcW w:w="0" w:type="auto"/>
            <w:shd w:val="clear" w:color="auto" w:fill="auto"/>
            <w:noWrap/>
            <w:vAlign w:val="bottom"/>
            <w:hideMark/>
          </w:tcPr>
          <w:p w14:paraId="5880F48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631FEC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7086F1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099B7C5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CFCB53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5C0187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99.992%</w:t>
            </w:r>
          </w:p>
        </w:tc>
      </w:tr>
      <w:tr w:rsidR="00D44DE5" w:rsidRPr="00D44DE5" w14:paraId="15B6F601" w14:textId="77777777" w:rsidTr="00D44DE5">
        <w:trPr>
          <w:cantSplit/>
          <w:jc w:val="center"/>
        </w:trPr>
        <w:tc>
          <w:tcPr>
            <w:tcW w:w="0" w:type="auto"/>
            <w:shd w:val="clear" w:color="auto" w:fill="auto"/>
            <w:noWrap/>
            <w:vAlign w:val="bottom"/>
            <w:hideMark/>
          </w:tcPr>
          <w:p w14:paraId="44F0068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95</w:t>
            </w:r>
          </w:p>
        </w:tc>
        <w:tc>
          <w:tcPr>
            <w:tcW w:w="0" w:type="auto"/>
            <w:shd w:val="clear" w:color="auto" w:fill="auto"/>
            <w:noWrap/>
            <w:vAlign w:val="bottom"/>
            <w:hideMark/>
          </w:tcPr>
          <w:p w14:paraId="47362F12"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Microphis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brachyurus</w:t>
            </w:r>
            <w:proofErr w:type="spellEnd"/>
          </w:p>
        </w:tc>
        <w:tc>
          <w:tcPr>
            <w:tcW w:w="0" w:type="auto"/>
            <w:shd w:val="clear" w:color="auto" w:fill="auto"/>
            <w:noWrap/>
            <w:vAlign w:val="bottom"/>
            <w:hideMark/>
          </w:tcPr>
          <w:p w14:paraId="04B8A5D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ABE52C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327ADFA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EE211E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1D6CDA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89B37C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99.992%</w:t>
            </w:r>
          </w:p>
        </w:tc>
      </w:tr>
      <w:tr w:rsidR="00D44DE5" w:rsidRPr="00D44DE5" w14:paraId="4FBB64B4" w14:textId="77777777" w:rsidTr="00D44DE5">
        <w:trPr>
          <w:cantSplit/>
          <w:jc w:val="center"/>
        </w:trPr>
        <w:tc>
          <w:tcPr>
            <w:tcW w:w="0" w:type="auto"/>
            <w:shd w:val="clear" w:color="auto" w:fill="auto"/>
            <w:noWrap/>
            <w:vAlign w:val="bottom"/>
            <w:hideMark/>
          </w:tcPr>
          <w:p w14:paraId="270846C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96</w:t>
            </w:r>
          </w:p>
        </w:tc>
        <w:tc>
          <w:tcPr>
            <w:tcW w:w="0" w:type="auto"/>
            <w:shd w:val="clear" w:color="auto" w:fill="auto"/>
            <w:noWrap/>
            <w:vAlign w:val="bottom"/>
            <w:hideMark/>
          </w:tcPr>
          <w:p w14:paraId="038F0B0C"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Lepophidium</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graellsi</w:t>
            </w:r>
            <w:proofErr w:type="spellEnd"/>
          </w:p>
        </w:tc>
        <w:tc>
          <w:tcPr>
            <w:tcW w:w="0" w:type="auto"/>
            <w:shd w:val="clear" w:color="auto" w:fill="auto"/>
            <w:noWrap/>
            <w:vAlign w:val="bottom"/>
            <w:hideMark/>
          </w:tcPr>
          <w:p w14:paraId="21A76F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F7DA32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1E8D0A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0.007</w:t>
            </w:r>
          </w:p>
        </w:tc>
        <w:tc>
          <w:tcPr>
            <w:tcW w:w="0" w:type="auto"/>
            <w:shd w:val="clear" w:color="auto" w:fill="auto"/>
            <w:noWrap/>
            <w:vAlign w:val="bottom"/>
            <w:hideMark/>
          </w:tcPr>
          <w:p w14:paraId="5B998D6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CD38AF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A879DB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99.993%</w:t>
            </w:r>
          </w:p>
        </w:tc>
      </w:tr>
      <w:tr w:rsidR="00D44DE5" w:rsidRPr="00D44DE5" w14:paraId="00812D80" w14:textId="77777777" w:rsidTr="00D44DE5">
        <w:trPr>
          <w:cantSplit/>
          <w:jc w:val="center"/>
        </w:trPr>
        <w:tc>
          <w:tcPr>
            <w:tcW w:w="0" w:type="auto"/>
            <w:shd w:val="clear" w:color="auto" w:fill="auto"/>
            <w:noWrap/>
            <w:vAlign w:val="bottom"/>
            <w:hideMark/>
          </w:tcPr>
          <w:p w14:paraId="63132FB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97</w:t>
            </w:r>
          </w:p>
        </w:tc>
        <w:tc>
          <w:tcPr>
            <w:tcW w:w="0" w:type="auto"/>
            <w:shd w:val="clear" w:color="auto" w:fill="auto"/>
            <w:noWrap/>
            <w:vAlign w:val="bottom"/>
            <w:hideMark/>
          </w:tcPr>
          <w:p w14:paraId="7219A57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Macrobrachium</w:t>
            </w:r>
            <w:proofErr w:type="spellEnd"/>
          </w:p>
        </w:tc>
        <w:tc>
          <w:tcPr>
            <w:tcW w:w="0" w:type="auto"/>
            <w:shd w:val="clear" w:color="auto" w:fill="auto"/>
            <w:noWrap/>
            <w:vAlign w:val="bottom"/>
            <w:hideMark/>
          </w:tcPr>
          <w:p w14:paraId="5CEEA6D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4A837ED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31A4E34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DB0F6D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8FA3ED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34A9D4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99.993%</w:t>
            </w:r>
          </w:p>
        </w:tc>
      </w:tr>
      <w:tr w:rsidR="00D44DE5" w:rsidRPr="00D44DE5" w14:paraId="04CC46DA" w14:textId="77777777" w:rsidTr="00D44DE5">
        <w:trPr>
          <w:cantSplit/>
          <w:jc w:val="center"/>
        </w:trPr>
        <w:tc>
          <w:tcPr>
            <w:tcW w:w="0" w:type="auto"/>
            <w:shd w:val="clear" w:color="auto" w:fill="auto"/>
            <w:noWrap/>
            <w:vAlign w:val="bottom"/>
            <w:hideMark/>
          </w:tcPr>
          <w:p w14:paraId="76BB468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98</w:t>
            </w:r>
          </w:p>
        </w:tc>
        <w:tc>
          <w:tcPr>
            <w:tcW w:w="0" w:type="auto"/>
            <w:shd w:val="clear" w:color="auto" w:fill="auto"/>
            <w:noWrap/>
            <w:vAlign w:val="bottom"/>
            <w:hideMark/>
          </w:tcPr>
          <w:p w14:paraId="098D0695"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Urophycis</w:t>
            </w:r>
            <w:proofErr w:type="spellEnd"/>
            <w:r w:rsidRPr="00D44DE5">
              <w:rPr>
                <w:rFonts w:eastAsia="Times New Roman" w:cs="Times New Roman"/>
                <w:color w:val="000000"/>
                <w:sz w:val="20"/>
                <w:szCs w:val="20"/>
              </w:rPr>
              <w:t xml:space="preserve"> floridanus</w:t>
            </w:r>
          </w:p>
        </w:tc>
        <w:tc>
          <w:tcPr>
            <w:tcW w:w="0" w:type="auto"/>
            <w:shd w:val="clear" w:color="auto" w:fill="auto"/>
            <w:noWrap/>
            <w:vAlign w:val="bottom"/>
            <w:hideMark/>
          </w:tcPr>
          <w:p w14:paraId="02422BD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F999DC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3474CC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159BC4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4A98899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8E2831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99.994%</w:t>
            </w:r>
          </w:p>
        </w:tc>
      </w:tr>
      <w:tr w:rsidR="00D44DE5" w:rsidRPr="00D44DE5" w14:paraId="31C51BC2" w14:textId="77777777" w:rsidTr="00D44DE5">
        <w:trPr>
          <w:cantSplit/>
          <w:jc w:val="center"/>
        </w:trPr>
        <w:tc>
          <w:tcPr>
            <w:tcW w:w="0" w:type="auto"/>
            <w:shd w:val="clear" w:color="auto" w:fill="auto"/>
            <w:noWrap/>
            <w:vAlign w:val="bottom"/>
            <w:hideMark/>
          </w:tcPr>
          <w:p w14:paraId="2BC6DAD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w:t>
            </w:r>
          </w:p>
        </w:tc>
        <w:tc>
          <w:tcPr>
            <w:tcW w:w="0" w:type="auto"/>
            <w:shd w:val="clear" w:color="auto" w:fill="auto"/>
            <w:noWrap/>
            <w:vAlign w:val="bottom"/>
            <w:hideMark/>
          </w:tcPr>
          <w:p w14:paraId="06C5FBB8"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Chasmodes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saburrae</w:t>
            </w:r>
            <w:proofErr w:type="spellEnd"/>
          </w:p>
        </w:tc>
        <w:tc>
          <w:tcPr>
            <w:tcW w:w="0" w:type="auto"/>
            <w:shd w:val="clear" w:color="auto" w:fill="auto"/>
            <w:noWrap/>
            <w:vAlign w:val="bottom"/>
            <w:hideMark/>
          </w:tcPr>
          <w:p w14:paraId="7456694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210D14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4A399BE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F20056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A7D0C2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A47063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99.994%</w:t>
            </w:r>
          </w:p>
        </w:tc>
      </w:tr>
      <w:tr w:rsidR="00D44DE5" w:rsidRPr="00D44DE5" w14:paraId="62ECC417" w14:textId="77777777" w:rsidTr="00D44DE5">
        <w:trPr>
          <w:cantSplit/>
          <w:jc w:val="center"/>
        </w:trPr>
        <w:tc>
          <w:tcPr>
            <w:tcW w:w="0" w:type="auto"/>
            <w:shd w:val="clear" w:color="auto" w:fill="auto"/>
            <w:noWrap/>
            <w:vAlign w:val="bottom"/>
            <w:hideMark/>
          </w:tcPr>
          <w:p w14:paraId="71C69D6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100</w:t>
            </w:r>
          </w:p>
        </w:tc>
        <w:tc>
          <w:tcPr>
            <w:tcW w:w="0" w:type="auto"/>
            <w:shd w:val="clear" w:color="auto" w:fill="auto"/>
            <w:noWrap/>
            <w:vAlign w:val="bottom"/>
            <w:hideMark/>
          </w:tcPr>
          <w:p w14:paraId="6B91F7B2"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Centropomus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undecimalis</w:t>
            </w:r>
            <w:proofErr w:type="spellEnd"/>
          </w:p>
        </w:tc>
        <w:tc>
          <w:tcPr>
            <w:tcW w:w="0" w:type="auto"/>
            <w:shd w:val="clear" w:color="auto" w:fill="auto"/>
            <w:noWrap/>
            <w:vAlign w:val="bottom"/>
            <w:hideMark/>
          </w:tcPr>
          <w:p w14:paraId="59D8622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5D3B0B3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D2A705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0254D6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5217CD1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624200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99.994%</w:t>
            </w:r>
          </w:p>
        </w:tc>
      </w:tr>
      <w:tr w:rsidR="00D44DE5" w:rsidRPr="00D44DE5" w14:paraId="6100D162" w14:textId="77777777" w:rsidTr="00D44DE5">
        <w:trPr>
          <w:cantSplit/>
          <w:jc w:val="center"/>
        </w:trPr>
        <w:tc>
          <w:tcPr>
            <w:tcW w:w="0" w:type="auto"/>
            <w:shd w:val="clear" w:color="auto" w:fill="auto"/>
            <w:noWrap/>
            <w:vAlign w:val="bottom"/>
            <w:hideMark/>
          </w:tcPr>
          <w:p w14:paraId="302B9EC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101</w:t>
            </w:r>
          </w:p>
        </w:tc>
        <w:tc>
          <w:tcPr>
            <w:tcW w:w="0" w:type="auto"/>
            <w:shd w:val="clear" w:color="auto" w:fill="auto"/>
            <w:noWrap/>
            <w:vAlign w:val="bottom"/>
            <w:hideMark/>
          </w:tcPr>
          <w:p w14:paraId="14769B13"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Menticirrhus americanus</w:t>
            </w:r>
          </w:p>
        </w:tc>
        <w:tc>
          <w:tcPr>
            <w:tcW w:w="0" w:type="auto"/>
            <w:shd w:val="clear" w:color="auto" w:fill="auto"/>
            <w:noWrap/>
            <w:vAlign w:val="bottom"/>
            <w:hideMark/>
          </w:tcPr>
          <w:p w14:paraId="2527E18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6039F4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5403541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EBCFD2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53476C2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60CB82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99.995%</w:t>
            </w:r>
          </w:p>
        </w:tc>
      </w:tr>
      <w:tr w:rsidR="00D44DE5" w:rsidRPr="00D44DE5" w14:paraId="4F9DE916" w14:textId="77777777" w:rsidTr="00D44DE5">
        <w:trPr>
          <w:cantSplit/>
          <w:jc w:val="center"/>
        </w:trPr>
        <w:tc>
          <w:tcPr>
            <w:tcW w:w="0" w:type="auto"/>
            <w:shd w:val="clear" w:color="auto" w:fill="auto"/>
            <w:noWrap/>
            <w:vAlign w:val="bottom"/>
            <w:hideMark/>
          </w:tcPr>
          <w:p w14:paraId="776D7F2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102</w:t>
            </w:r>
          </w:p>
        </w:tc>
        <w:tc>
          <w:tcPr>
            <w:tcW w:w="0" w:type="auto"/>
            <w:shd w:val="clear" w:color="auto" w:fill="auto"/>
            <w:noWrap/>
            <w:vAlign w:val="bottom"/>
            <w:hideMark/>
          </w:tcPr>
          <w:p w14:paraId="3EB30FB9"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Hippolyte </w:t>
            </w:r>
            <w:proofErr w:type="spellStart"/>
            <w:r w:rsidRPr="00D44DE5">
              <w:rPr>
                <w:rFonts w:eastAsia="Times New Roman" w:cs="Times New Roman"/>
                <w:color w:val="000000"/>
                <w:sz w:val="20"/>
                <w:szCs w:val="20"/>
              </w:rPr>
              <w:t>pleuracanthus</w:t>
            </w:r>
            <w:proofErr w:type="spellEnd"/>
          </w:p>
        </w:tc>
        <w:tc>
          <w:tcPr>
            <w:tcW w:w="0" w:type="auto"/>
            <w:shd w:val="clear" w:color="auto" w:fill="auto"/>
            <w:noWrap/>
            <w:vAlign w:val="bottom"/>
            <w:hideMark/>
          </w:tcPr>
          <w:p w14:paraId="766EF40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995EB1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767E2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77048E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9A9FDB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97744F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99.995%</w:t>
            </w:r>
          </w:p>
        </w:tc>
      </w:tr>
      <w:tr w:rsidR="00D44DE5" w:rsidRPr="00D44DE5" w14:paraId="26792B9B" w14:textId="77777777" w:rsidTr="00D44DE5">
        <w:trPr>
          <w:cantSplit/>
          <w:jc w:val="center"/>
        </w:trPr>
        <w:tc>
          <w:tcPr>
            <w:tcW w:w="0" w:type="auto"/>
            <w:shd w:val="clear" w:color="auto" w:fill="auto"/>
            <w:noWrap/>
            <w:vAlign w:val="bottom"/>
            <w:hideMark/>
          </w:tcPr>
          <w:p w14:paraId="7803C8A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103</w:t>
            </w:r>
          </w:p>
        </w:tc>
        <w:tc>
          <w:tcPr>
            <w:tcW w:w="0" w:type="auto"/>
            <w:shd w:val="clear" w:color="auto" w:fill="auto"/>
            <w:noWrap/>
            <w:vAlign w:val="bottom"/>
            <w:hideMark/>
          </w:tcPr>
          <w:p w14:paraId="4435C2CD"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Peprilus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paru</w:t>
            </w:r>
            <w:proofErr w:type="spellEnd"/>
          </w:p>
        </w:tc>
        <w:tc>
          <w:tcPr>
            <w:tcW w:w="0" w:type="auto"/>
            <w:shd w:val="clear" w:color="auto" w:fill="auto"/>
            <w:noWrap/>
            <w:vAlign w:val="bottom"/>
            <w:hideMark/>
          </w:tcPr>
          <w:p w14:paraId="5D7F105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EA363C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D369DC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34FE43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AF1D9C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B3DA1E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99.995%</w:t>
            </w:r>
          </w:p>
        </w:tc>
      </w:tr>
      <w:tr w:rsidR="00D44DE5" w:rsidRPr="00D44DE5" w14:paraId="071A1D4C" w14:textId="77777777" w:rsidTr="00D44DE5">
        <w:trPr>
          <w:cantSplit/>
          <w:jc w:val="center"/>
        </w:trPr>
        <w:tc>
          <w:tcPr>
            <w:tcW w:w="0" w:type="auto"/>
            <w:shd w:val="clear" w:color="auto" w:fill="auto"/>
            <w:noWrap/>
            <w:vAlign w:val="bottom"/>
            <w:hideMark/>
          </w:tcPr>
          <w:p w14:paraId="118AA97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104</w:t>
            </w:r>
          </w:p>
        </w:tc>
        <w:tc>
          <w:tcPr>
            <w:tcW w:w="0" w:type="auto"/>
            <w:shd w:val="clear" w:color="auto" w:fill="auto"/>
            <w:noWrap/>
            <w:vAlign w:val="bottom"/>
            <w:hideMark/>
          </w:tcPr>
          <w:p w14:paraId="0F94BB2A"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Squilla </w:t>
            </w:r>
            <w:proofErr w:type="spellStart"/>
            <w:r w:rsidRPr="00D44DE5">
              <w:rPr>
                <w:rFonts w:eastAsia="Times New Roman" w:cs="Times New Roman"/>
                <w:color w:val="000000"/>
                <w:sz w:val="20"/>
                <w:szCs w:val="20"/>
              </w:rPr>
              <w:t>empusa</w:t>
            </w:r>
            <w:proofErr w:type="spellEnd"/>
          </w:p>
        </w:tc>
        <w:tc>
          <w:tcPr>
            <w:tcW w:w="0" w:type="auto"/>
            <w:shd w:val="clear" w:color="auto" w:fill="auto"/>
            <w:noWrap/>
            <w:vAlign w:val="bottom"/>
            <w:hideMark/>
          </w:tcPr>
          <w:p w14:paraId="57DCE7D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0B6012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158541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0.005</w:t>
            </w:r>
          </w:p>
        </w:tc>
        <w:tc>
          <w:tcPr>
            <w:tcW w:w="0" w:type="auto"/>
            <w:shd w:val="clear" w:color="auto" w:fill="auto"/>
            <w:noWrap/>
            <w:vAlign w:val="bottom"/>
            <w:hideMark/>
          </w:tcPr>
          <w:p w14:paraId="64A0004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936931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DB6565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99.996%</w:t>
            </w:r>
          </w:p>
        </w:tc>
      </w:tr>
      <w:tr w:rsidR="00D44DE5" w:rsidRPr="00D44DE5" w14:paraId="6CF70C83" w14:textId="77777777" w:rsidTr="00D44DE5">
        <w:trPr>
          <w:cantSplit/>
          <w:jc w:val="center"/>
        </w:trPr>
        <w:tc>
          <w:tcPr>
            <w:tcW w:w="0" w:type="auto"/>
            <w:shd w:val="clear" w:color="auto" w:fill="auto"/>
            <w:noWrap/>
            <w:vAlign w:val="bottom"/>
            <w:hideMark/>
          </w:tcPr>
          <w:p w14:paraId="0FE2A52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105</w:t>
            </w:r>
          </w:p>
        </w:tc>
        <w:tc>
          <w:tcPr>
            <w:tcW w:w="0" w:type="auto"/>
            <w:shd w:val="clear" w:color="auto" w:fill="auto"/>
            <w:noWrap/>
            <w:vAlign w:val="bottom"/>
            <w:hideMark/>
          </w:tcPr>
          <w:p w14:paraId="04E7B4E0"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Libinia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dubia</w:t>
            </w:r>
            <w:proofErr w:type="spellEnd"/>
          </w:p>
        </w:tc>
        <w:tc>
          <w:tcPr>
            <w:tcW w:w="0" w:type="auto"/>
            <w:shd w:val="clear" w:color="auto" w:fill="auto"/>
            <w:noWrap/>
            <w:vAlign w:val="bottom"/>
            <w:hideMark/>
          </w:tcPr>
          <w:p w14:paraId="48129CB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D12D9D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73B0FC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FD8170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FF794E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81807F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99.996%</w:t>
            </w:r>
          </w:p>
        </w:tc>
      </w:tr>
      <w:tr w:rsidR="00D44DE5" w:rsidRPr="00D44DE5" w14:paraId="2F030E03" w14:textId="77777777" w:rsidTr="00D44DE5">
        <w:trPr>
          <w:cantSplit/>
          <w:jc w:val="center"/>
        </w:trPr>
        <w:tc>
          <w:tcPr>
            <w:tcW w:w="0" w:type="auto"/>
            <w:shd w:val="clear" w:color="auto" w:fill="auto"/>
            <w:noWrap/>
            <w:vAlign w:val="bottom"/>
            <w:hideMark/>
          </w:tcPr>
          <w:p w14:paraId="5CA7DFB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106</w:t>
            </w:r>
          </w:p>
        </w:tc>
        <w:tc>
          <w:tcPr>
            <w:tcW w:w="0" w:type="auto"/>
            <w:shd w:val="clear" w:color="auto" w:fill="auto"/>
            <w:noWrap/>
            <w:vAlign w:val="bottom"/>
            <w:hideMark/>
          </w:tcPr>
          <w:p w14:paraId="2F3F7A6E"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Microgobius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thalassinus</w:t>
            </w:r>
            <w:proofErr w:type="spellEnd"/>
          </w:p>
        </w:tc>
        <w:tc>
          <w:tcPr>
            <w:tcW w:w="0" w:type="auto"/>
            <w:shd w:val="clear" w:color="auto" w:fill="auto"/>
            <w:noWrap/>
            <w:vAlign w:val="bottom"/>
            <w:hideMark/>
          </w:tcPr>
          <w:p w14:paraId="314891D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480FFB0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81E73D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34FDF3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A3248F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625463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99.996%</w:t>
            </w:r>
          </w:p>
        </w:tc>
      </w:tr>
      <w:tr w:rsidR="00D44DE5" w:rsidRPr="00D44DE5" w14:paraId="5B067B46" w14:textId="77777777" w:rsidTr="00D44DE5">
        <w:trPr>
          <w:cantSplit/>
          <w:jc w:val="center"/>
        </w:trPr>
        <w:tc>
          <w:tcPr>
            <w:tcW w:w="0" w:type="auto"/>
            <w:shd w:val="clear" w:color="auto" w:fill="auto"/>
            <w:noWrap/>
            <w:vAlign w:val="bottom"/>
            <w:hideMark/>
          </w:tcPr>
          <w:p w14:paraId="233D49C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107</w:t>
            </w:r>
          </w:p>
        </w:tc>
        <w:tc>
          <w:tcPr>
            <w:tcW w:w="0" w:type="auto"/>
            <w:shd w:val="clear" w:color="auto" w:fill="auto"/>
            <w:noWrap/>
            <w:vAlign w:val="bottom"/>
            <w:hideMark/>
          </w:tcPr>
          <w:p w14:paraId="01434197"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Gerres cinereus</w:t>
            </w:r>
          </w:p>
        </w:tc>
        <w:tc>
          <w:tcPr>
            <w:tcW w:w="0" w:type="auto"/>
            <w:shd w:val="clear" w:color="auto" w:fill="auto"/>
            <w:noWrap/>
            <w:vAlign w:val="bottom"/>
            <w:hideMark/>
          </w:tcPr>
          <w:p w14:paraId="0C37F47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9AAD61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9E5348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91CBEF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1ED6CBB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15312D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99.996%</w:t>
            </w:r>
          </w:p>
        </w:tc>
      </w:tr>
      <w:tr w:rsidR="00D44DE5" w:rsidRPr="00D44DE5" w14:paraId="0C168AF8" w14:textId="77777777" w:rsidTr="00D44DE5">
        <w:trPr>
          <w:cantSplit/>
          <w:jc w:val="center"/>
        </w:trPr>
        <w:tc>
          <w:tcPr>
            <w:tcW w:w="0" w:type="auto"/>
            <w:shd w:val="clear" w:color="auto" w:fill="auto"/>
            <w:noWrap/>
            <w:vAlign w:val="bottom"/>
            <w:hideMark/>
          </w:tcPr>
          <w:p w14:paraId="22B41CF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108</w:t>
            </w:r>
          </w:p>
        </w:tc>
        <w:tc>
          <w:tcPr>
            <w:tcW w:w="0" w:type="auto"/>
            <w:shd w:val="clear" w:color="auto" w:fill="auto"/>
            <w:noWrap/>
            <w:vAlign w:val="bottom"/>
            <w:hideMark/>
          </w:tcPr>
          <w:p w14:paraId="72C84F8D"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Lutjanus </w:t>
            </w:r>
            <w:proofErr w:type="spellStart"/>
            <w:r w:rsidRPr="00D44DE5">
              <w:rPr>
                <w:rFonts w:eastAsia="Times New Roman" w:cs="Times New Roman"/>
                <w:color w:val="000000"/>
                <w:sz w:val="20"/>
                <w:szCs w:val="20"/>
              </w:rPr>
              <w:t>jocu</w:t>
            </w:r>
            <w:proofErr w:type="spellEnd"/>
          </w:p>
        </w:tc>
        <w:tc>
          <w:tcPr>
            <w:tcW w:w="0" w:type="auto"/>
            <w:shd w:val="clear" w:color="auto" w:fill="auto"/>
            <w:noWrap/>
            <w:vAlign w:val="bottom"/>
            <w:hideMark/>
          </w:tcPr>
          <w:p w14:paraId="09A0BE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6C9306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F5218D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B8F9F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FEDE38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43E7B8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99.997%</w:t>
            </w:r>
          </w:p>
        </w:tc>
      </w:tr>
      <w:tr w:rsidR="00D44DE5" w:rsidRPr="00D44DE5" w14:paraId="0A3511FE" w14:textId="77777777" w:rsidTr="00D44DE5">
        <w:trPr>
          <w:cantSplit/>
          <w:jc w:val="center"/>
        </w:trPr>
        <w:tc>
          <w:tcPr>
            <w:tcW w:w="0" w:type="auto"/>
            <w:shd w:val="clear" w:color="auto" w:fill="auto"/>
            <w:noWrap/>
            <w:vAlign w:val="bottom"/>
            <w:hideMark/>
          </w:tcPr>
          <w:p w14:paraId="57DE0F2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109</w:t>
            </w:r>
          </w:p>
        </w:tc>
        <w:tc>
          <w:tcPr>
            <w:tcW w:w="0" w:type="auto"/>
            <w:shd w:val="clear" w:color="auto" w:fill="auto"/>
            <w:noWrap/>
            <w:vAlign w:val="bottom"/>
            <w:hideMark/>
          </w:tcPr>
          <w:p w14:paraId="7CF83ACF"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Fundulus</w:t>
            </w:r>
            <w:proofErr w:type="spellEnd"/>
            <w:r w:rsidRPr="00D44DE5">
              <w:rPr>
                <w:rFonts w:eastAsia="Times New Roman" w:cs="Times New Roman"/>
                <w:color w:val="000000"/>
                <w:sz w:val="20"/>
                <w:szCs w:val="20"/>
              </w:rPr>
              <w:t xml:space="preserve"> grandis</w:t>
            </w:r>
          </w:p>
        </w:tc>
        <w:tc>
          <w:tcPr>
            <w:tcW w:w="0" w:type="auto"/>
            <w:shd w:val="clear" w:color="auto" w:fill="auto"/>
            <w:noWrap/>
            <w:vAlign w:val="bottom"/>
            <w:hideMark/>
          </w:tcPr>
          <w:p w14:paraId="59F509C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88473B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C578F8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6298D9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432A0DE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F6469A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99.997%</w:t>
            </w:r>
          </w:p>
        </w:tc>
      </w:tr>
      <w:tr w:rsidR="00D44DE5" w:rsidRPr="00D44DE5" w14:paraId="0BB3DB22" w14:textId="77777777" w:rsidTr="00D44DE5">
        <w:trPr>
          <w:cantSplit/>
          <w:jc w:val="center"/>
        </w:trPr>
        <w:tc>
          <w:tcPr>
            <w:tcW w:w="0" w:type="auto"/>
            <w:shd w:val="clear" w:color="auto" w:fill="auto"/>
            <w:noWrap/>
            <w:vAlign w:val="bottom"/>
            <w:hideMark/>
          </w:tcPr>
          <w:p w14:paraId="3100023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110</w:t>
            </w:r>
          </w:p>
        </w:tc>
        <w:tc>
          <w:tcPr>
            <w:tcW w:w="0" w:type="auto"/>
            <w:shd w:val="clear" w:color="auto" w:fill="auto"/>
            <w:noWrap/>
            <w:vAlign w:val="bottom"/>
            <w:hideMark/>
          </w:tcPr>
          <w:p w14:paraId="68618949"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Lutjanus </w:t>
            </w:r>
            <w:proofErr w:type="spellStart"/>
            <w:r w:rsidRPr="00D44DE5">
              <w:rPr>
                <w:rFonts w:eastAsia="Times New Roman" w:cs="Times New Roman"/>
                <w:color w:val="000000"/>
                <w:sz w:val="20"/>
                <w:szCs w:val="20"/>
              </w:rPr>
              <w:t>apodus</w:t>
            </w:r>
            <w:proofErr w:type="spellEnd"/>
          </w:p>
        </w:tc>
        <w:tc>
          <w:tcPr>
            <w:tcW w:w="0" w:type="auto"/>
            <w:shd w:val="clear" w:color="auto" w:fill="auto"/>
            <w:noWrap/>
            <w:vAlign w:val="bottom"/>
            <w:hideMark/>
          </w:tcPr>
          <w:p w14:paraId="00DCB42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DF7EE9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B89206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6ADC77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03C9AB2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AB70E7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99.997%</w:t>
            </w:r>
          </w:p>
        </w:tc>
      </w:tr>
      <w:tr w:rsidR="00D44DE5" w:rsidRPr="00D44DE5" w14:paraId="6A0B45B4" w14:textId="77777777" w:rsidTr="00D44DE5">
        <w:trPr>
          <w:cantSplit/>
          <w:jc w:val="center"/>
        </w:trPr>
        <w:tc>
          <w:tcPr>
            <w:tcW w:w="0" w:type="auto"/>
            <w:shd w:val="clear" w:color="auto" w:fill="auto"/>
            <w:noWrap/>
            <w:vAlign w:val="bottom"/>
            <w:hideMark/>
          </w:tcPr>
          <w:p w14:paraId="0DEA554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111</w:t>
            </w:r>
          </w:p>
        </w:tc>
        <w:tc>
          <w:tcPr>
            <w:tcW w:w="0" w:type="auto"/>
            <w:shd w:val="clear" w:color="auto" w:fill="auto"/>
            <w:noWrap/>
            <w:vAlign w:val="bottom"/>
            <w:hideMark/>
          </w:tcPr>
          <w:p w14:paraId="71D69241"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Neopanope</w:t>
            </w:r>
            <w:proofErr w:type="spellEnd"/>
          </w:p>
        </w:tc>
        <w:tc>
          <w:tcPr>
            <w:tcW w:w="0" w:type="auto"/>
            <w:shd w:val="clear" w:color="auto" w:fill="auto"/>
            <w:noWrap/>
            <w:vAlign w:val="bottom"/>
            <w:hideMark/>
          </w:tcPr>
          <w:p w14:paraId="4FB5C56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B6372D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138605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AD4CE1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00F2EBB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249F36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99.997%</w:t>
            </w:r>
          </w:p>
        </w:tc>
      </w:tr>
      <w:tr w:rsidR="00D44DE5" w:rsidRPr="00D44DE5" w14:paraId="18B0FEB8" w14:textId="77777777" w:rsidTr="00D44DE5">
        <w:trPr>
          <w:cantSplit/>
          <w:jc w:val="center"/>
        </w:trPr>
        <w:tc>
          <w:tcPr>
            <w:tcW w:w="0" w:type="auto"/>
            <w:shd w:val="clear" w:color="auto" w:fill="auto"/>
            <w:noWrap/>
            <w:vAlign w:val="bottom"/>
            <w:hideMark/>
          </w:tcPr>
          <w:p w14:paraId="4D7DF1D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lastRenderedPageBreak/>
              <w:t>112</w:t>
            </w:r>
          </w:p>
        </w:tc>
        <w:tc>
          <w:tcPr>
            <w:tcW w:w="0" w:type="auto"/>
            <w:shd w:val="clear" w:color="auto" w:fill="auto"/>
            <w:noWrap/>
            <w:vAlign w:val="bottom"/>
            <w:hideMark/>
          </w:tcPr>
          <w:p w14:paraId="73B31EAA"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Gobiosoma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robustum</w:t>
            </w:r>
            <w:proofErr w:type="spellEnd"/>
          </w:p>
        </w:tc>
        <w:tc>
          <w:tcPr>
            <w:tcW w:w="0" w:type="auto"/>
            <w:shd w:val="clear" w:color="auto" w:fill="auto"/>
            <w:noWrap/>
            <w:vAlign w:val="bottom"/>
            <w:hideMark/>
          </w:tcPr>
          <w:p w14:paraId="39AC58F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3DEDE3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7FFCAE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B18FC5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89503A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7B8D43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99.997%</w:t>
            </w:r>
          </w:p>
        </w:tc>
      </w:tr>
      <w:tr w:rsidR="00D44DE5" w:rsidRPr="00D44DE5" w14:paraId="746AEB74" w14:textId="77777777" w:rsidTr="00D44DE5">
        <w:trPr>
          <w:cantSplit/>
          <w:jc w:val="center"/>
        </w:trPr>
        <w:tc>
          <w:tcPr>
            <w:tcW w:w="0" w:type="auto"/>
            <w:shd w:val="clear" w:color="auto" w:fill="auto"/>
            <w:noWrap/>
            <w:vAlign w:val="bottom"/>
            <w:hideMark/>
          </w:tcPr>
          <w:p w14:paraId="5928A50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113</w:t>
            </w:r>
          </w:p>
        </w:tc>
        <w:tc>
          <w:tcPr>
            <w:tcW w:w="0" w:type="auto"/>
            <w:shd w:val="clear" w:color="auto" w:fill="auto"/>
            <w:noWrap/>
            <w:vAlign w:val="bottom"/>
            <w:hideMark/>
          </w:tcPr>
          <w:p w14:paraId="07508CCA"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Menidia</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peninsulae</w:t>
            </w:r>
            <w:proofErr w:type="spellEnd"/>
          </w:p>
        </w:tc>
        <w:tc>
          <w:tcPr>
            <w:tcW w:w="0" w:type="auto"/>
            <w:shd w:val="clear" w:color="auto" w:fill="auto"/>
            <w:noWrap/>
            <w:vAlign w:val="bottom"/>
            <w:hideMark/>
          </w:tcPr>
          <w:p w14:paraId="3835C32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018D6C1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9797B6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480540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A251AB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C7F22E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99.997%</w:t>
            </w:r>
          </w:p>
        </w:tc>
      </w:tr>
      <w:tr w:rsidR="00D44DE5" w:rsidRPr="00D44DE5" w14:paraId="33643F8B" w14:textId="77777777" w:rsidTr="00D44DE5">
        <w:trPr>
          <w:cantSplit/>
          <w:jc w:val="center"/>
        </w:trPr>
        <w:tc>
          <w:tcPr>
            <w:tcW w:w="0" w:type="auto"/>
            <w:shd w:val="clear" w:color="auto" w:fill="auto"/>
            <w:noWrap/>
            <w:vAlign w:val="bottom"/>
            <w:hideMark/>
          </w:tcPr>
          <w:p w14:paraId="44D7C4C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114</w:t>
            </w:r>
          </w:p>
        </w:tc>
        <w:tc>
          <w:tcPr>
            <w:tcW w:w="0" w:type="auto"/>
            <w:shd w:val="clear" w:color="auto" w:fill="auto"/>
            <w:noWrap/>
            <w:vAlign w:val="bottom"/>
            <w:hideMark/>
          </w:tcPr>
          <w:p w14:paraId="24A558C5"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Neoconger</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mucronatus</w:t>
            </w:r>
            <w:proofErr w:type="spellEnd"/>
          </w:p>
        </w:tc>
        <w:tc>
          <w:tcPr>
            <w:tcW w:w="0" w:type="auto"/>
            <w:shd w:val="clear" w:color="auto" w:fill="auto"/>
            <w:noWrap/>
            <w:vAlign w:val="bottom"/>
            <w:hideMark/>
          </w:tcPr>
          <w:p w14:paraId="764B39C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EF5958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E7692C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5EA506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191B9DE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385142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99.998%</w:t>
            </w:r>
          </w:p>
        </w:tc>
      </w:tr>
      <w:tr w:rsidR="00D44DE5" w:rsidRPr="00D44DE5" w14:paraId="17303654" w14:textId="77777777" w:rsidTr="00D44DE5">
        <w:trPr>
          <w:cantSplit/>
          <w:jc w:val="center"/>
        </w:trPr>
        <w:tc>
          <w:tcPr>
            <w:tcW w:w="0" w:type="auto"/>
            <w:shd w:val="clear" w:color="auto" w:fill="auto"/>
            <w:noWrap/>
            <w:vAlign w:val="bottom"/>
            <w:hideMark/>
          </w:tcPr>
          <w:p w14:paraId="27E683A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115</w:t>
            </w:r>
          </w:p>
        </w:tc>
        <w:tc>
          <w:tcPr>
            <w:tcW w:w="0" w:type="auto"/>
            <w:shd w:val="clear" w:color="auto" w:fill="auto"/>
            <w:noWrap/>
            <w:vAlign w:val="bottom"/>
            <w:hideMark/>
          </w:tcPr>
          <w:p w14:paraId="51545994"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Ophidioin</w:t>
            </w:r>
            <w:proofErr w:type="spellEnd"/>
          </w:p>
        </w:tc>
        <w:tc>
          <w:tcPr>
            <w:tcW w:w="0" w:type="auto"/>
            <w:shd w:val="clear" w:color="auto" w:fill="auto"/>
            <w:noWrap/>
            <w:vAlign w:val="bottom"/>
            <w:hideMark/>
          </w:tcPr>
          <w:p w14:paraId="2BFD756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58DED2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0D09B6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DE5D5B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7545BD6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F7F06B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99.998%</w:t>
            </w:r>
          </w:p>
        </w:tc>
      </w:tr>
      <w:tr w:rsidR="00D44DE5" w:rsidRPr="00D44DE5" w14:paraId="6F73E662" w14:textId="77777777" w:rsidTr="00D44DE5">
        <w:trPr>
          <w:cantSplit/>
          <w:jc w:val="center"/>
        </w:trPr>
        <w:tc>
          <w:tcPr>
            <w:tcW w:w="0" w:type="auto"/>
            <w:shd w:val="clear" w:color="auto" w:fill="auto"/>
            <w:noWrap/>
            <w:vAlign w:val="bottom"/>
            <w:hideMark/>
          </w:tcPr>
          <w:p w14:paraId="2FA0E45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116</w:t>
            </w:r>
          </w:p>
        </w:tc>
        <w:tc>
          <w:tcPr>
            <w:tcW w:w="0" w:type="auto"/>
            <w:shd w:val="clear" w:color="auto" w:fill="auto"/>
            <w:noWrap/>
            <w:vAlign w:val="bottom"/>
            <w:hideMark/>
          </w:tcPr>
          <w:p w14:paraId="4A63F348"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Ameiurus </w:t>
            </w:r>
            <w:proofErr w:type="spellStart"/>
            <w:r w:rsidRPr="00D44DE5">
              <w:rPr>
                <w:rFonts w:eastAsia="Times New Roman" w:cs="Times New Roman"/>
                <w:color w:val="000000"/>
                <w:sz w:val="20"/>
                <w:szCs w:val="20"/>
              </w:rPr>
              <w:t>natalis</w:t>
            </w:r>
            <w:proofErr w:type="spellEnd"/>
          </w:p>
        </w:tc>
        <w:tc>
          <w:tcPr>
            <w:tcW w:w="0" w:type="auto"/>
            <w:shd w:val="clear" w:color="auto" w:fill="auto"/>
            <w:noWrap/>
            <w:vAlign w:val="bottom"/>
            <w:hideMark/>
          </w:tcPr>
          <w:p w14:paraId="7778F4A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64ED99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9FFAE0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0C554A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5D4E923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A4D384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99.998%</w:t>
            </w:r>
          </w:p>
        </w:tc>
      </w:tr>
      <w:tr w:rsidR="00D44DE5" w:rsidRPr="00D44DE5" w14:paraId="7D0F27B6" w14:textId="77777777" w:rsidTr="00D44DE5">
        <w:trPr>
          <w:cantSplit/>
          <w:jc w:val="center"/>
        </w:trPr>
        <w:tc>
          <w:tcPr>
            <w:tcW w:w="0" w:type="auto"/>
            <w:shd w:val="clear" w:color="auto" w:fill="auto"/>
            <w:noWrap/>
            <w:vAlign w:val="bottom"/>
            <w:hideMark/>
          </w:tcPr>
          <w:p w14:paraId="4C5A367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117</w:t>
            </w:r>
          </w:p>
        </w:tc>
        <w:tc>
          <w:tcPr>
            <w:tcW w:w="0" w:type="auto"/>
            <w:shd w:val="clear" w:color="auto" w:fill="auto"/>
            <w:noWrap/>
            <w:vAlign w:val="bottom"/>
            <w:hideMark/>
          </w:tcPr>
          <w:p w14:paraId="3BE82642"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Callinectes </w:t>
            </w:r>
            <w:proofErr w:type="spellStart"/>
            <w:r w:rsidRPr="00D44DE5">
              <w:rPr>
                <w:rFonts w:eastAsia="Times New Roman" w:cs="Times New Roman"/>
                <w:color w:val="000000"/>
                <w:sz w:val="20"/>
                <w:szCs w:val="20"/>
              </w:rPr>
              <w:t>similis</w:t>
            </w:r>
            <w:proofErr w:type="spellEnd"/>
          </w:p>
        </w:tc>
        <w:tc>
          <w:tcPr>
            <w:tcW w:w="0" w:type="auto"/>
            <w:shd w:val="clear" w:color="auto" w:fill="auto"/>
            <w:noWrap/>
            <w:vAlign w:val="bottom"/>
            <w:hideMark/>
          </w:tcPr>
          <w:p w14:paraId="5410803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81316A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F5883E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1C9AF4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6155252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A7E5EF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99.998%</w:t>
            </w:r>
          </w:p>
        </w:tc>
      </w:tr>
      <w:tr w:rsidR="00D44DE5" w:rsidRPr="00D44DE5" w14:paraId="568DB183" w14:textId="77777777" w:rsidTr="00D44DE5">
        <w:trPr>
          <w:cantSplit/>
          <w:jc w:val="center"/>
        </w:trPr>
        <w:tc>
          <w:tcPr>
            <w:tcW w:w="0" w:type="auto"/>
            <w:shd w:val="clear" w:color="auto" w:fill="auto"/>
            <w:noWrap/>
            <w:vAlign w:val="bottom"/>
            <w:hideMark/>
          </w:tcPr>
          <w:p w14:paraId="4973717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118</w:t>
            </w:r>
          </w:p>
        </w:tc>
        <w:tc>
          <w:tcPr>
            <w:tcW w:w="0" w:type="auto"/>
            <w:shd w:val="clear" w:color="auto" w:fill="auto"/>
            <w:noWrap/>
            <w:vAlign w:val="bottom"/>
            <w:hideMark/>
          </w:tcPr>
          <w:p w14:paraId="6CD4E846"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 xml:space="preserve">Gambusia </w:t>
            </w:r>
            <w:proofErr w:type="spellStart"/>
            <w:r w:rsidRPr="00D44DE5">
              <w:rPr>
                <w:rFonts w:eastAsia="Times New Roman" w:cs="Times New Roman"/>
                <w:color w:val="000000"/>
                <w:sz w:val="20"/>
                <w:szCs w:val="20"/>
              </w:rPr>
              <w:t>affinis</w:t>
            </w:r>
            <w:proofErr w:type="spellEnd"/>
          </w:p>
        </w:tc>
        <w:tc>
          <w:tcPr>
            <w:tcW w:w="0" w:type="auto"/>
            <w:shd w:val="clear" w:color="auto" w:fill="auto"/>
            <w:noWrap/>
            <w:vAlign w:val="bottom"/>
            <w:hideMark/>
          </w:tcPr>
          <w:p w14:paraId="3EDFC3E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96B8C8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DF9CF9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39D731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1A557C7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C94E12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99.998%</w:t>
            </w:r>
          </w:p>
        </w:tc>
      </w:tr>
      <w:tr w:rsidR="00D44DE5" w:rsidRPr="00D44DE5" w14:paraId="3DCABA57" w14:textId="77777777" w:rsidTr="00D44DE5">
        <w:trPr>
          <w:cantSplit/>
          <w:jc w:val="center"/>
        </w:trPr>
        <w:tc>
          <w:tcPr>
            <w:tcW w:w="0" w:type="auto"/>
            <w:shd w:val="clear" w:color="auto" w:fill="auto"/>
            <w:noWrap/>
            <w:vAlign w:val="bottom"/>
            <w:hideMark/>
          </w:tcPr>
          <w:p w14:paraId="14DFD87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119</w:t>
            </w:r>
          </w:p>
        </w:tc>
        <w:tc>
          <w:tcPr>
            <w:tcW w:w="0" w:type="auto"/>
            <w:shd w:val="clear" w:color="auto" w:fill="auto"/>
            <w:noWrap/>
            <w:vAlign w:val="bottom"/>
            <w:hideMark/>
          </w:tcPr>
          <w:p w14:paraId="6A8019F4"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Gobioides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broussonneti</w:t>
            </w:r>
            <w:proofErr w:type="spellEnd"/>
          </w:p>
        </w:tc>
        <w:tc>
          <w:tcPr>
            <w:tcW w:w="0" w:type="auto"/>
            <w:shd w:val="clear" w:color="auto" w:fill="auto"/>
            <w:noWrap/>
            <w:vAlign w:val="bottom"/>
            <w:hideMark/>
          </w:tcPr>
          <w:p w14:paraId="4F70A5D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F97212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3DF3B7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5F938D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5059C0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3401DF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99.998%</w:t>
            </w:r>
          </w:p>
        </w:tc>
      </w:tr>
      <w:tr w:rsidR="00D44DE5" w:rsidRPr="00D44DE5" w14:paraId="7F26ECD7" w14:textId="77777777" w:rsidTr="00D44DE5">
        <w:trPr>
          <w:cantSplit/>
          <w:jc w:val="center"/>
        </w:trPr>
        <w:tc>
          <w:tcPr>
            <w:tcW w:w="0" w:type="auto"/>
            <w:shd w:val="clear" w:color="auto" w:fill="auto"/>
            <w:noWrap/>
            <w:vAlign w:val="bottom"/>
            <w:hideMark/>
          </w:tcPr>
          <w:p w14:paraId="255B7020"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120</w:t>
            </w:r>
          </w:p>
        </w:tc>
        <w:tc>
          <w:tcPr>
            <w:tcW w:w="0" w:type="auto"/>
            <w:shd w:val="clear" w:color="auto" w:fill="auto"/>
            <w:noWrap/>
            <w:vAlign w:val="bottom"/>
            <w:hideMark/>
          </w:tcPr>
          <w:p w14:paraId="3FE95145"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Lepophidum</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brevibarbe</w:t>
            </w:r>
            <w:proofErr w:type="spellEnd"/>
          </w:p>
        </w:tc>
        <w:tc>
          <w:tcPr>
            <w:tcW w:w="0" w:type="auto"/>
            <w:shd w:val="clear" w:color="auto" w:fill="auto"/>
            <w:noWrap/>
            <w:vAlign w:val="bottom"/>
            <w:hideMark/>
          </w:tcPr>
          <w:p w14:paraId="74DF8F2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F83586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CE453A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4E69B90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48ED3F4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0A2586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99.999%</w:t>
            </w:r>
          </w:p>
        </w:tc>
      </w:tr>
      <w:tr w:rsidR="00D44DE5" w:rsidRPr="00D44DE5" w14:paraId="1E52E47C" w14:textId="77777777" w:rsidTr="00D44DE5">
        <w:trPr>
          <w:cantSplit/>
          <w:jc w:val="center"/>
        </w:trPr>
        <w:tc>
          <w:tcPr>
            <w:tcW w:w="0" w:type="auto"/>
            <w:shd w:val="clear" w:color="auto" w:fill="auto"/>
            <w:noWrap/>
            <w:vAlign w:val="bottom"/>
            <w:hideMark/>
          </w:tcPr>
          <w:p w14:paraId="1358EA7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121</w:t>
            </w:r>
          </w:p>
        </w:tc>
        <w:tc>
          <w:tcPr>
            <w:tcW w:w="0" w:type="auto"/>
            <w:shd w:val="clear" w:color="auto" w:fill="auto"/>
            <w:noWrap/>
            <w:vAlign w:val="bottom"/>
            <w:hideMark/>
          </w:tcPr>
          <w:p w14:paraId="5528BD50"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Porichthys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poroissimus</w:t>
            </w:r>
            <w:proofErr w:type="spellEnd"/>
          </w:p>
        </w:tc>
        <w:tc>
          <w:tcPr>
            <w:tcW w:w="0" w:type="auto"/>
            <w:shd w:val="clear" w:color="auto" w:fill="auto"/>
            <w:noWrap/>
            <w:vAlign w:val="bottom"/>
            <w:hideMark/>
          </w:tcPr>
          <w:p w14:paraId="16F3823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6D7AE9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B5156D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2A7DE96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3B6FBFC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91DFBD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99.999%</w:t>
            </w:r>
          </w:p>
        </w:tc>
      </w:tr>
      <w:tr w:rsidR="00D44DE5" w:rsidRPr="00D44DE5" w14:paraId="7C118713" w14:textId="77777777" w:rsidTr="00D44DE5">
        <w:trPr>
          <w:cantSplit/>
          <w:jc w:val="center"/>
        </w:trPr>
        <w:tc>
          <w:tcPr>
            <w:tcW w:w="0" w:type="auto"/>
            <w:shd w:val="clear" w:color="auto" w:fill="auto"/>
            <w:noWrap/>
            <w:vAlign w:val="bottom"/>
            <w:hideMark/>
          </w:tcPr>
          <w:p w14:paraId="6D14352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122</w:t>
            </w:r>
          </w:p>
        </w:tc>
        <w:tc>
          <w:tcPr>
            <w:tcW w:w="0" w:type="auto"/>
            <w:shd w:val="clear" w:color="auto" w:fill="auto"/>
            <w:noWrap/>
            <w:vAlign w:val="bottom"/>
            <w:hideMark/>
          </w:tcPr>
          <w:p w14:paraId="3B48C7CE"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Scomberomorus maculatus</w:t>
            </w:r>
          </w:p>
        </w:tc>
        <w:tc>
          <w:tcPr>
            <w:tcW w:w="0" w:type="auto"/>
            <w:shd w:val="clear" w:color="auto" w:fill="auto"/>
            <w:noWrap/>
            <w:vAlign w:val="bottom"/>
            <w:hideMark/>
          </w:tcPr>
          <w:p w14:paraId="7225F62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5626CC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BF4B48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5BED13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546D4F4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087FD6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99.999%</w:t>
            </w:r>
          </w:p>
        </w:tc>
      </w:tr>
      <w:tr w:rsidR="00D44DE5" w:rsidRPr="00D44DE5" w14:paraId="3C0B3F4D" w14:textId="77777777" w:rsidTr="00D44DE5">
        <w:trPr>
          <w:cantSplit/>
          <w:jc w:val="center"/>
        </w:trPr>
        <w:tc>
          <w:tcPr>
            <w:tcW w:w="0" w:type="auto"/>
            <w:shd w:val="clear" w:color="auto" w:fill="auto"/>
            <w:noWrap/>
            <w:vAlign w:val="bottom"/>
            <w:hideMark/>
          </w:tcPr>
          <w:p w14:paraId="4777CD4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123</w:t>
            </w:r>
          </w:p>
        </w:tc>
        <w:tc>
          <w:tcPr>
            <w:tcW w:w="0" w:type="auto"/>
            <w:shd w:val="clear" w:color="auto" w:fill="auto"/>
            <w:noWrap/>
            <w:vAlign w:val="bottom"/>
            <w:hideMark/>
          </w:tcPr>
          <w:p w14:paraId="5A0A0476"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Uca</w:t>
            </w:r>
          </w:p>
        </w:tc>
        <w:tc>
          <w:tcPr>
            <w:tcW w:w="0" w:type="auto"/>
            <w:shd w:val="clear" w:color="auto" w:fill="auto"/>
            <w:noWrap/>
            <w:vAlign w:val="bottom"/>
            <w:hideMark/>
          </w:tcPr>
          <w:p w14:paraId="4D5A1881"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46AED7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5240D6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3323CE5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7FB08F5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378CAD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99.999%</w:t>
            </w:r>
          </w:p>
        </w:tc>
      </w:tr>
      <w:tr w:rsidR="00D44DE5" w:rsidRPr="00D44DE5" w14:paraId="1D75ADF1" w14:textId="77777777" w:rsidTr="00D44DE5">
        <w:trPr>
          <w:cantSplit/>
          <w:jc w:val="center"/>
        </w:trPr>
        <w:tc>
          <w:tcPr>
            <w:tcW w:w="0" w:type="auto"/>
            <w:shd w:val="clear" w:color="auto" w:fill="auto"/>
            <w:noWrap/>
            <w:vAlign w:val="bottom"/>
            <w:hideMark/>
          </w:tcPr>
          <w:p w14:paraId="16883D9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124</w:t>
            </w:r>
          </w:p>
        </w:tc>
        <w:tc>
          <w:tcPr>
            <w:tcW w:w="0" w:type="auto"/>
            <w:shd w:val="clear" w:color="auto" w:fill="auto"/>
            <w:noWrap/>
            <w:vAlign w:val="bottom"/>
            <w:hideMark/>
          </w:tcPr>
          <w:p w14:paraId="03AFDB25"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Eucinostomus</w:t>
            </w:r>
            <w:proofErr w:type="spellEnd"/>
          </w:p>
        </w:tc>
        <w:tc>
          <w:tcPr>
            <w:tcW w:w="0" w:type="auto"/>
            <w:shd w:val="clear" w:color="auto" w:fill="auto"/>
            <w:noWrap/>
            <w:vAlign w:val="bottom"/>
            <w:hideMark/>
          </w:tcPr>
          <w:p w14:paraId="0C76D5A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5EE94B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CCC541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5C41E1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7FC29FA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872F6D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99.999%</w:t>
            </w:r>
          </w:p>
        </w:tc>
      </w:tr>
      <w:tr w:rsidR="00D44DE5" w:rsidRPr="00D44DE5" w14:paraId="3F76E95F" w14:textId="77777777" w:rsidTr="00D44DE5">
        <w:trPr>
          <w:cantSplit/>
          <w:jc w:val="center"/>
        </w:trPr>
        <w:tc>
          <w:tcPr>
            <w:tcW w:w="0" w:type="auto"/>
            <w:shd w:val="clear" w:color="auto" w:fill="auto"/>
            <w:noWrap/>
            <w:vAlign w:val="bottom"/>
            <w:hideMark/>
          </w:tcPr>
          <w:p w14:paraId="469EC3B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125</w:t>
            </w:r>
          </w:p>
        </w:tc>
        <w:tc>
          <w:tcPr>
            <w:tcW w:w="0" w:type="auto"/>
            <w:shd w:val="clear" w:color="auto" w:fill="auto"/>
            <w:noWrap/>
            <w:vAlign w:val="bottom"/>
            <w:hideMark/>
          </w:tcPr>
          <w:p w14:paraId="53C793DB"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Oligoplites</w:t>
            </w:r>
            <w:proofErr w:type="spellEnd"/>
            <w:r w:rsidRPr="00D44DE5">
              <w:rPr>
                <w:rFonts w:eastAsia="Times New Roman" w:cs="Times New Roman"/>
                <w:color w:val="000000"/>
                <w:sz w:val="20"/>
                <w:szCs w:val="20"/>
              </w:rPr>
              <w:t xml:space="preserve"> saurus</w:t>
            </w:r>
          </w:p>
        </w:tc>
        <w:tc>
          <w:tcPr>
            <w:tcW w:w="0" w:type="auto"/>
            <w:shd w:val="clear" w:color="auto" w:fill="auto"/>
            <w:noWrap/>
            <w:vAlign w:val="bottom"/>
            <w:hideMark/>
          </w:tcPr>
          <w:p w14:paraId="2A8017DE"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F207B4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6C267EF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BE2266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4DE7C7FB"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4FEFD97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99.999%</w:t>
            </w:r>
          </w:p>
        </w:tc>
      </w:tr>
      <w:tr w:rsidR="00D44DE5" w:rsidRPr="00D44DE5" w14:paraId="267D644C" w14:textId="77777777" w:rsidTr="00D44DE5">
        <w:trPr>
          <w:cantSplit/>
          <w:jc w:val="center"/>
        </w:trPr>
        <w:tc>
          <w:tcPr>
            <w:tcW w:w="0" w:type="auto"/>
            <w:shd w:val="clear" w:color="auto" w:fill="auto"/>
            <w:noWrap/>
            <w:vAlign w:val="bottom"/>
            <w:hideMark/>
          </w:tcPr>
          <w:p w14:paraId="4FE3C95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126</w:t>
            </w:r>
          </w:p>
        </w:tc>
        <w:tc>
          <w:tcPr>
            <w:tcW w:w="0" w:type="auto"/>
            <w:shd w:val="clear" w:color="auto" w:fill="auto"/>
            <w:noWrap/>
            <w:vAlign w:val="bottom"/>
            <w:hideMark/>
          </w:tcPr>
          <w:p w14:paraId="70B0C52E"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Symphurus</w:t>
            </w:r>
            <w:proofErr w:type="spellEnd"/>
          </w:p>
        </w:tc>
        <w:tc>
          <w:tcPr>
            <w:tcW w:w="0" w:type="auto"/>
            <w:shd w:val="clear" w:color="auto" w:fill="auto"/>
            <w:noWrap/>
            <w:vAlign w:val="bottom"/>
            <w:hideMark/>
          </w:tcPr>
          <w:p w14:paraId="4889721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BEACA4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595ECB2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4A55ED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7733D0EA"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9E2A26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100.000%</w:t>
            </w:r>
          </w:p>
        </w:tc>
      </w:tr>
      <w:tr w:rsidR="00D44DE5" w:rsidRPr="00D44DE5" w14:paraId="02BF0890" w14:textId="77777777" w:rsidTr="00D44DE5">
        <w:trPr>
          <w:cantSplit/>
          <w:jc w:val="center"/>
        </w:trPr>
        <w:tc>
          <w:tcPr>
            <w:tcW w:w="0" w:type="auto"/>
            <w:shd w:val="clear" w:color="auto" w:fill="auto"/>
            <w:noWrap/>
            <w:vAlign w:val="bottom"/>
            <w:hideMark/>
          </w:tcPr>
          <w:p w14:paraId="337D7C6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127</w:t>
            </w:r>
          </w:p>
        </w:tc>
        <w:tc>
          <w:tcPr>
            <w:tcW w:w="0" w:type="auto"/>
            <w:shd w:val="clear" w:color="auto" w:fill="auto"/>
            <w:noWrap/>
            <w:vAlign w:val="bottom"/>
            <w:hideMark/>
          </w:tcPr>
          <w:p w14:paraId="7019FECA"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Trachinotus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falcatus</w:t>
            </w:r>
            <w:proofErr w:type="spellEnd"/>
          </w:p>
        </w:tc>
        <w:tc>
          <w:tcPr>
            <w:tcW w:w="0" w:type="auto"/>
            <w:shd w:val="clear" w:color="auto" w:fill="auto"/>
            <w:noWrap/>
            <w:vAlign w:val="bottom"/>
            <w:hideMark/>
          </w:tcPr>
          <w:p w14:paraId="30506BE4"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1847E1D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8B0EBE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56569FC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543BC11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136AC973"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100.000%</w:t>
            </w:r>
          </w:p>
        </w:tc>
      </w:tr>
      <w:tr w:rsidR="00D44DE5" w:rsidRPr="00D44DE5" w14:paraId="18663DA8" w14:textId="77777777" w:rsidTr="00D44DE5">
        <w:trPr>
          <w:cantSplit/>
          <w:jc w:val="center"/>
        </w:trPr>
        <w:tc>
          <w:tcPr>
            <w:tcW w:w="0" w:type="auto"/>
            <w:shd w:val="clear" w:color="auto" w:fill="auto"/>
            <w:noWrap/>
            <w:vAlign w:val="bottom"/>
            <w:hideMark/>
          </w:tcPr>
          <w:p w14:paraId="75B8303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128</w:t>
            </w:r>
          </w:p>
        </w:tc>
        <w:tc>
          <w:tcPr>
            <w:tcW w:w="0" w:type="auto"/>
            <w:shd w:val="clear" w:color="auto" w:fill="auto"/>
            <w:noWrap/>
            <w:vAlign w:val="bottom"/>
            <w:hideMark/>
          </w:tcPr>
          <w:p w14:paraId="361F6948" w14:textId="77777777" w:rsidR="00D44DE5" w:rsidRPr="00D44DE5" w:rsidRDefault="00D44DE5" w:rsidP="00D44DE5">
            <w:pPr>
              <w:rPr>
                <w:rFonts w:eastAsia="Times New Roman" w:cs="Times New Roman"/>
                <w:color w:val="000000"/>
                <w:sz w:val="20"/>
                <w:szCs w:val="20"/>
              </w:rPr>
            </w:pPr>
            <w:proofErr w:type="spellStart"/>
            <w:r w:rsidRPr="00D44DE5">
              <w:rPr>
                <w:rFonts w:eastAsia="Times New Roman" w:cs="Times New Roman"/>
                <w:color w:val="000000"/>
                <w:sz w:val="20"/>
                <w:szCs w:val="20"/>
              </w:rPr>
              <w:t>Chilomycterus</w:t>
            </w:r>
            <w:proofErr w:type="spellEnd"/>
            <w:r w:rsidRPr="00D44DE5">
              <w:rPr>
                <w:rFonts w:eastAsia="Times New Roman" w:cs="Times New Roman"/>
                <w:color w:val="000000"/>
                <w:sz w:val="20"/>
                <w:szCs w:val="20"/>
              </w:rPr>
              <w:t xml:space="preserve"> </w:t>
            </w:r>
            <w:proofErr w:type="spellStart"/>
            <w:r w:rsidRPr="00D44DE5">
              <w:rPr>
                <w:rFonts w:eastAsia="Times New Roman" w:cs="Times New Roman"/>
                <w:color w:val="000000"/>
                <w:sz w:val="20"/>
                <w:szCs w:val="20"/>
              </w:rPr>
              <w:t>schoepfi</w:t>
            </w:r>
            <w:proofErr w:type="spellEnd"/>
          </w:p>
        </w:tc>
        <w:tc>
          <w:tcPr>
            <w:tcW w:w="0" w:type="auto"/>
            <w:shd w:val="clear" w:color="auto" w:fill="auto"/>
            <w:noWrap/>
            <w:vAlign w:val="bottom"/>
            <w:hideMark/>
          </w:tcPr>
          <w:p w14:paraId="6E16C6E5"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AD933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79AA0B4C"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B805AB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56252547"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6A13E5D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100.000%</w:t>
            </w:r>
          </w:p>
        </w:tc>
      </w:tr>
      <w:tr w:rsidR="00D44DE5" w:rsidRPr="00D44DE5" w14:paraId="5E0C4390" w14:textId="77777777" w:rsidTr="00D44DE5">
        <w:trPr>
          <w:cantSplit/>
          <w:jc w:val="center"/>
        </w:trPr>
        <w:tc>
          <w:tcPr>
            <w:tcW w:w="0" w:type="auto"/>
            <w:shd w:val="clear" w:color="auto" w:fill="auto"/>
            <w:noWrap/>
            <w:vAlign w:val="bottom"/>
            <w:hideMark/>
          </w:tcPr>
          <w:p w14:paraId="25581ED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129</w:t>
            </w:r>
          </w:p>
        </w:tc>
        <w:tc>
          <w:tcPr>
            <w:tcW w:w="0" w:type="auto"/>
            <w:shd w:val="clear" w:color="auto" w:fill="auto"/>
            <w:noWrap/>
            <w:vAlign w:val="bottom"/>
            <w:hideMark/>
          </w:tcPr>
          <w:p w14:paraId="40A4CD0A"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Rachycentron canadum</w:t>
            </w:r>
          </w:p>
        </w:tc>
        <w:tc>
          <w:tcPr>
            <w:tcW w:w="0" w:type="auto"/>
            <w:shd w:val="clear" w:color="auto" w:fill="auto"/>
            <w:noWrap/>
            <w:vAlign w:val="bottom"/>
            <w:hideMark/>
          </w:tcPr>
          <w:p w14:paraId="0D5AE0C9"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0.002</w:t>
            </w:r>
          </w:p>
        </w:tc>
        <w:tc>
          <w:tcPr>
            <w:tcW w:w="0" w:type="auto"/>
            <w:shd w:val="clear" w:color="auto" w:fill="auto"/>
            <w:noWrap/>
            <w:vAlign w:val="bottom"/>
            <w:hideMark/>
          </w:tcPr>
          <w:p w14:paraId="726E44ED"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0B5723FF"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290CB6B2"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0.001</w:t>
            </w:r>
          </w:p>
        </w:tc>
        <w:tc>
          <w:tcPr>
            <w:tcW w:w="0" w:type="auto"/>
            <w:shd w:val="clear" w:color="auto" w:fill="auto"/>
            <w:noWrap/>
            <w:vAlign w:val="bottom"/>
            <w:hideMark/>
          </w:tcPr>
          <w:p w14:paraId="67C981F6"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0.000%</w:t>
            </w:r>
          </w:p>
        </w:tc>
        <w:tc>
          <w:tcPr>
            <w:tcW w:w="0" w:type="auto"/>
            <w:shd w:val="clear" w:color="auto" w:fill="auto"/>
            <w:noWrap/>
            <w:vAlign w:val="bottom"/>
            <w:hideMark/>
          </w:tcPr>
          <w:p w14:paraId="388B9628" w14:textId="77777777" w:rsidR="00D44DE5" w:rsidRPr="00D44DE5" w:rsidRDefault="00D44DE5" w:rsidP="00D44DE5">
            <w:pPr>
              <w:jc w:val="right"/>
              <w:rPr>
                <w:rFonts w:eastAsia="Times New Roman" w:cs="Times New Roman"/>
                <w:color w:val="000000"/>
                <w:sz w:val="20"/>
                <w:szCs w:val="20"/>
              </w:rPr>
            </w:pPr>
            <w:r w:rsidRPr="00D44DE5">
              <w:rPr>
                <w:rFonts w:eastAsia="Times New Roman" w:cs="Times New Roman"/>
                <w:color w:val="000000"/>
                <w:sz w:val="20"/>
                <w:szCs w:val="20"/>
              </w:rPr>
              <w:t>100.000%</w:t>
            </w:r>
          </w:p>
        </w:tc>
      </w:tr>
      <w:tr w:rsidR="00D44DE5" w:rsidRPr="00D44DE5" w14:paraId="31A6B0A4" w14:textId="77777777" w:rsidTr="00D44DE5">
        <w:trPr>
          <w:cantSplit/>
          <w:jc w:val="center"/>
        </w:trPr>
        <w:tc>
          <w:tcPr>
            <w:tcW w:w="0" w:type="auto"/>
            <w:shd w:val="clear" w:color="auto" w:fill="auto"/>
            <w:noWrap/>
            <w:vAlign w:val="bottom"/>
            <w:hideMark/>
          </w:tcPr>
          <w:p w14:paraId="1788CCA6" w14:textId="77777777" w:rsidR="00D44DE5" w:rsidRPr="00D44DE5" w:rsidRDefault="00D44DE5" w:rsidP="00D44DE5">
            <w:pPr>
              <w:jc w:val="right"/>
              <w:rPr>
                <w:rFonts w:eastAsia="Times New Roman" w:cs="Times New Roman"/>
                <w:color w:val="000000"/>
                <w:sz w:val="20"/>
                <w:szCs w:val="20"/>
              </w:rPr>
            </w:pPr>
          </w:p>
        </w:tc>
        <w:tc>
          <w:tcPr>
            <w:tcW w:w="0" w:type="auto"/>
            <w:shd w:val="clear" w:color="auto" w:fill="auto"/>
            <w:noWrap/>
            <w:vAlign w:val="bottom"/>
            <w:hideMark/>
          </w:tcPr>
          <w:p w14:paraId="761FADE7" w14:textId="77777777" w:rsidR="00D44DE5" w:rsidRPr="00D44DE5" w:rsidRDefault="00D44DE5" w:rsidP="00D44DE5">
            <w:pPr>
              <w:rPr>
                <w:rFonts w:eastAsia="Times New Roman" w:cs="Times New Roman"/>
                <w:color w:val="000000"/>
                <w:sz w:val="20"/>
                <w:szCs w:val="20"/>
              </w:rPr>
            </w:pPr>
            <w:r w:rsidRPr="00D44DE5">
              <w:rPr>
                <w:rFonts w:eastAsia="Times New Roman" w:cs="Times New Roman"/>
                <w:color w:val="000000"/>
                <w:sz w:val="20"/>
                <w:szCs w:val="20"/>
              </w:rPr>
              <w:t>Total</w:t>
            </w:r>
          </w:p>
        </w:tc>
        <w:tc>
          <w:tcPr>
            <w:tcW w:w="0" w:type="auto"/>
            <w:shd w:val="clear" w:color="auto" w:fill="auto"/>
            <w:noWrap/>
            <w:vAlign w:val="bottom"/>
            <w:hideMark/>
          </w:tcPr>
          <w:p w14:paraId="385F8090" w14:textId="77777777"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540.814</w:t>
            </w:r>
          </w:p>
        </w:tc>
        <w:tc>
          <w:tcPr>
            <w:tcW w:w="0" w:type="auto"/>
            <w:shd w:val="clear" w:color="auto" w:fill="auto"/>
            <w:noWrap/>
            <w:vAlign w:val="bottom"/>
            <w:hideMark/>
          </w:tcPr>
          <w:p w14:paraId="42D3E1B7" w14:textId="77777777"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535.937</w:t>
            </w:r>
          </w:p>
        </w:tc>
        <w:tc>
          <w:tcPr>
            <w:tcW w:w="0" w:type="auto"/>
            <w:shd w:val="clear" w:color="auto" w:fill="auto"/>
            <w:noWrap/>
            <w:vAlign w:val="bottom"/>
            <w:hideMark/>
          </w:tcPr>
          <w:p w14:paraId="5586F54F" w14:textId="77777777"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330.172</w:t>
            </w:r>
          </w:p>
        </w:tc>
        <w:tc>
          <w:tcPr>
            <w:tcW w:w="0" w:type="auto"/>
            <w:shd w:val="clear" w:color="auto" w:fill="auto"/>
            <w:noWrap/>
            <w:vAlign w:val="bottom"/>
            <w:hideMark/>
          </w:tcPr>
          <w:p w14:paraId="357DAAA5" w14:textId="77777777" w:rsidR="00D44DE5" w:rsidRPr="00D44DE5" w:rsidRDefault="00D44DE5" w:rsidP="00D44DE5">
            <w:pPr>
              <w:jc w:val="right"/>
              <w:rPr>
                <w:rFonts w:eastAsia="Times New Roman" w:cs="Times New Roman"/>
                <w:b/>
                <w:bCs/>
                <w:color w:val="000000"/>
                <w:sz w:val="20"/>
                <w:szCs w:val="20"/>
              </w:rPr>
            </w:pPr>
            <w:r w:rsidRPr="00D44DE5">
              <w:rPr>
                <w:rFonts w:eastAsia="Times New Roman" w:cs="Times New Roman"/>
                <w:b/>
                <w:bCs/>
                <w:color w:val="000000"/>
                <w:sz w:val="20"/>
                <w:szCs w:val="20"/>
              </w:rPr>
              <w:t>468.974</w:t>
            </w:r>
          </w:p>
        </w:tc>
        <w:tc>
          <w:tcPr>
            <w:tcW w:w="0" w:type="auto"/>
            <w:shd w:val="clear" w:color="auto" w:fill="auto"/>
            <w:noWrap/>
            <w:vAlign w:val="bottom"/>
            <w:hideMark/>
          </w:tcPr>
          <w:p w14:paraId="310858B4" w14:textId="77777777" w:rsidR="00D44DE5" w:rsidRPr="00D44DE5" w:rsidRDefault="00D44DE5" w:rsidP="00D44DE5">
            <w:pPr>
              <w:jc w:val="right"/>
              <w:rPr>
                <w:rFonts w:eastAsia="Times New Roman" w:cs="Times New Roman"/>
                <w:b/>
                <w:bCs/>
                <w:color w:val="000000"/>
                <w:sz w:val="20"/>
                <w:szCs w:val="20"/>
              </w:rPr>
            </w:pPr>
          </w:p>
        </w:tc>
        <w:tc>
          <w:tcPr>
            <w:tcW w:w="0" w:type="auto"/>
            <w:shd w:val="clear" w:color="auto" w:fill="auto"/>
            <w:noWrap/>
            <w:vAlign w:val="bottom"/>
            <w:hideMark/>
          </w:tcPr>
          <w:p w14:paraId="283FC649" w14:textId="77777777" w:rsidR="00D44DE5" w:rsidRPr="00D44DE5" w:rsidRDefault="00D44DE5" w:rsidP="00D44DE5">
            <w:pPr>
              <w:rPr>
                <w:rFonts w:eastAsia="Times New Roman" w:cs="Times New Roman"/>
                <w:sz w:val="20"/>
                <w:szCs w:val="20"/>
              </w:rPr>
            </w:pPr>
          </w:p>
        </w:tc>
      </w:tr>
    </w:tbl>
    <w:p w14:paraId="22059E1A" w14:textId="7BED96DB" w:rsidR="007044B1" w:rsidRDefault="007044B1" w:rsidP="007044B1"/>
    <w:p w14:paraId="57900875" w14:textId="72628D95" w:rsidR="00D44DE5" w:rsidRDefault="00D44DE5">
      <w:pPr>
        <w:spacing w:after="160" w:line="259" w:lineRule="auto"/>
      </w:pPr>
      <w:r>
        <w:br w:type="page"/>
      </w:r>
    </w:p>
    <w:p w14:paraId="49DE707C" w14:textId="12710FB6" w:rsidR="007044B1" w:rsidRDefault="00A63427" w:rsidP="00FB09C2">
      <w:pPr>
        <w:pStyle w:val="Heading2"/>
      </w:pPr>
      <w:bookmarkStart w:id="17" w:name="_Toc110850399"/>
      <w:r>
        <w:lastRenderedPageBreak/>
        <w:t>Phytoplankton</w:t>
      </w:r>
      <w:bookmarkEnd w:id="17"/>
    </w:p>
    <w:p w14:paraId="1C87E7C9" w14:textId="71AB84FF" w:rsidR="00D44DE5" w:rsidRDefault="0056090F">
      <w:r>
        <w:t xml:space="preserve">Phytoplankton abundance </w:t>
      </w:r>
      <w:r w:rsidR="00437DD7">
        <w:t>(cells/</w:t>
      </w:r>
      <w:r w:rsidR="0053118B">
        <w:t>m</w:t>
      </w:r>
      <w:r w:rsidR="007F08A1" w:rsidRPr="007F08A1">
        <w:rPr>
          <w:vertAlign w:val="superscript"/>
        </w:rPr>
        <w:t>3</w:t>
      </w:r>
      <w:r w:rsidR="00437DD7">
        <w:t xml:space="preserve">) </w:t>
      </w:r>
      <w:r>
        <w:t>averaged over all sampling periods.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003"/>
        <w:gridCol w:w="1660"/>
        <w:gridCol w:w="1660"/>
        <w:gridCol w:w="1660"/>
        <w:gridCol w:w="989"/>
        <w:gridCol w:w="1095"/>
      </w:tblGrid>
      <w:tr w:rsidR="00546266" w:rsidRPr="0056090F" w14:paraId="73BDDA8D" w14:textId="77777777" w:rsidTr="00E47F67">
        <w:trPr>
          <w:cantSplit/>
          <w:tblHeader/>
          <w:jc w:val="center"/>
        </w:trPr>
        <w:tc>
          <w:tcPr>
            <w:tcW w:w="0" w:type="auto"/>
            <w:vMerge w:val="restart"/>
            <w:shd w:val="clear" w:color="auto" w:fill="auto"/>
            <w:noWrap/>
            <w:vAlign w:val="bottom"/>
          </w:tcPr>
          <w:p w14:paraId="5FF1ACA4" w14:textId="57A72116" w:rsidR="00546266" w:rsidRPr="0056090F" w:rsidRDefault="00546266" w:rsidP="0056090F">
            <w:pPr>
              <w:rPr>
                <w:rFonts w:eastAsia="Times New Roman" w:cs="Times New Roman"/>
                <w:b/>
                <w:bCs/>
                <w:color w:val="000000"/>
                <w:sz w:val="20"/>
                <w:szCs w:val="20"/>
              </w:rPr>
            </w:pPr>
            <w:r w:rsidRPr="0056090F">
              <w:rPr>
                <w:rFonts w:eastAsia="Times New Roman" w:cs="Times New Roman"/>
                <w:b/>
                <w:bCs/>
                <w:color w:val="000000"/>
                <w:sz w:val="20"/>
                <w:szCs w:val="20"/>
              </w:rPr>
              <w:t>Rank</w:t>
            </w:r>
          </w:p>
        </w:tc>
        <w:tc>
          <w:tcPr>
            <w:tcW w:w="0" w:type="auto"/>
            <w:vMerge w:val="restart"/>
            <w:shd w:val="clear" w:color="auto" w:fill="auto"/>
            <w:noWrap/>
            <w:vAlign w:val="bottom"/>
          </w:tcPr>
          <w:p w14:paraId="55790417" w14:textId="542D9D3A" w:rsidR="00546266" w:rsidRPr="0056090F" w:rsidRDefault="00546266" w:rsidP="0056090F">
            <w:pPr>
              <w:rPr>
                <w:rFonts w:eastAsia="Times New Roman" w:cs="Times New Roman"/>
                <w:b/>
                <w:bCs/>
                <w:color w:val="000000"/>
                <w:sz w:val="20"/>
                <w:szCs w:val="20"/>
              </w:rPr>
            </w:pPr>
            <w:r>
              <w:rPr>
                <w:rFonts w:eastAsia="Times New Roman" w:cs="Times New Roman"/>
                <w:b/>
                <w:bCs/>
                <w:color w:val="000000"/>
                <w:sz w:val="20"/>
                <w:szCs w:val="20"/>
              </w:rPr>
              <w:t>Taxa/</w:t>
            </w:r>
            <w:r w:rsidRPr="0056090F">
              <w:rPr>
                <w:rFonts w:eastAsia="Times New Roman" w:cs="Times New Roman"/>
                <w:b/>
                <w:bCs/>
                <w:color w:val="000000"/>
                <w:sz w:val="20"/>
                <w:szCs w:val="20"/>
              </w:rPr>
              <w:t>Species</w:t>
            </w:r>
            <w:r>
              <w:rPr>
                <w:rFonts w:eastAsia="Times New Roman" w:cs="Times New Roman"/>
                <w:b/>
                <w:bCs/>
                <w:color w:val="000000"/>
                <w:sz w:val="20"/>
                <w:szCs w:val="20"/>
              </w:rPr>
              <w:t xml:space="preserve"> </w:t>
            </w:r>
            <w:r w:rsidRPr="0056090F">
              <w:rPr>
                <w:rFonts w:eastAsia="Times New Roman" w:cs="Times New Roman"/>
                <w:b/>
                <w:bCs/>
                <w:color w:val="000000"/>
                <w:sz w:val="20"/>
                <w:szCs w:val="20"/>
              </w:rPr>
              <w:t>Name</w:t>
            </w:r>
          </w:p>
        </w:tc>
        <w:tc>
          <w:tcPr>
            <w:tcW w:w="0" w:type="auto"/>
            <w:gridSpan w:val="2"/>
            <w:shd w:val="clear" w:color="auto" w:fill="auto"/>
            <w:noWrap/>
            <w:vAlign w:val="bottom"/>
          </w:tcPr>
          <w:p w14:paraId="4DD811F6" w14:textId="0F733C90" w:rsidR="00546266" w:rsidRPr="0056090F" w:rsidRDefault="00546266" w:rsidP="00546266">
            <w:pPr>
              <w:jc w:val="center"/>
              <w:rPr>
                <w:rFonts w:eastAsia="Times New Roman" w:cs="Times New Roman"/>
                <w:b/>
                <w:bCs/>
                <w:color w:val="000000"/>
                <w:sz w:val="20"/>
                <w:szCs w:val="20"/>
              </w:rPr>
            </w:pPr>
            <w:r>
              <w:rPr>
                <w:rFonts w:eastAsia="Times New Roman" w:cs="Times New Roman"/>
                <w:b/>
                <w:bCs/>
                <w:color w:val="000000"/>
                <w:sz w:val="20"/>
                <w:szCs w:val="20"/>
              </w:rPr>
              <w:t>Distance From Discharge</w:t>
            </w:r>
          </w:p>
        </w:tc>
        <w:tc>
          <w:tcPr>
            <w:tcW w:w="0" w:type="auto"/>
            <w:vMerge w:val="restart"/>
            <w:shd w:val="clear" w:color="auto" w:fill="auto"/>
            <w:noWrap/>
            <w:vAlign w:val="bottom"/>
          </w:tcPr>
          <w:p w14:paraId="7535EADF" w14:textId="1CDB05DA" w:rsidR="00546266" w:rsidRPr="0056090F" w:rsidRDefault="00546266" w:rsidP="0056090F">
            <w:pPr>
              <w:jc w:val="right"/>
              <w:rPr>
                <w:rFonts w:eastAsia="Times New Roman" w:cs="Times New Roman"/>
                <w:b/>
                <w:bCs/>
                <w:color w:val="000000"/>
                <w:sz w:val="20"/>
                <w:szCs w:val="20"/>
              </w:rPr>
            </w:pPr>
            <w:r w:rsidRPr="0056090F">
              <w:rPr>
                <w:rFonts w:eastAsia="Times New Roman" w:cs="Times New Roman"/>
                <w:b/>
                <w:bCs/>
                <w:color w:val="000000"/>
                <w:sz w:val="20"/>
                <w:szCs w:val="20"/>
              </w:rPr>
              <w:t>Mean</w:t>
            </w:r>
          </w:p>
        </w:tc>
        <w:tc>
          <w:tcPr>
            <w:tcW w:w="0" w:type="auto"/>
            <w:vMerge w:val="restart"/>
            <w:shd w:val="clear" w:color="auto" w:fill="auto"/>
            <w:noWrap/>
            <w:vAlign w:val="bottom"/>
          </w:tcPr>
          <w:p w14:paraId="30806B6B" w14:textId="346FD4D3" w:rsidR="00546266" w:rsidRPr="0056090F" w:rsidRDefault="00546266" w:rsidP="0056090F">
            <w:pPr>
              <w:jc w:val="right"/>
              <w:rPr>
                <w:rFonts w:eastAsia="Times New Roman" w:cs="Times New Roman"/>
                <w:b/>
                <w:bCs/>
                <w:color w:val="000000"/>
                <w:sz w:val="20"/>
                <w:szCs w:val="20"/>
              </w:rPr>
            </w:pPr>
            <w:r w:rsidRPr="0056090F">
              <w:rPr>
                <w:rFonts w:eastAsia="Times New Roman" w:cs="Times New Roman"/>
                <w:b/>
                <w:bCs/>
                <w:color w:val="000000"/>
                <w:sz w:val="20"/>
                <w:szCs w:val="20"/>
              </w:rPr>
              <w:t>Pct</w:t>
            </w:r>
          </w:p>
        </w:tc>
        <w:tc>
          <w:tcPr>
            <w:tcW w:w="0" w:type="auto"/>
            <w:vMerge w:val="restart"/>
            <w:shd w:val="clear" w:color="auto" w:fill="auto"/>
            <w:noWrap/>
            <w:vAlign w:val="bottom"/>
          </w:tcPr>
          <w:p w14:paraId="49A5ABD5" w14:textId="588BDD19" w:rsidR="00546266" w:rsidRPr="0056090F" w:rsidRDefault="00546266" w:rsidP="0056090F">
            <w:pPr>
              <w:jc w:val="right"/>
              <w:rPr>
                <w:rFonts w:eastAsia="Times New Roman" w:cs="Times New Roman"/>
                <w:b/>
                <w:bCs/>
                <w:color w:val="000000"/>
                <w:sz w:val="20"/>
                <w:szCs w:val="20"/>
              </w:rPr>
            </w:pPr>
            <w:proofErr w:type="spellStart"/>
            <w:r w:rsidRPr="0056090F">
              <w:rPr>
                <w:rFonts w:eastAsia="Times New Roman" w:cs="Times New Roman"/>
                <w:b/>
                <w:bCs/>
                <w:color w:val="000000"/>
                <w:sz w:val="20"/>
                <w:szCs w:val="20"/>
              </w:rPr>
              <w:t>CumPct</w:t>
            </w:r>
            <w:proofErr w:type="spellEnd"/>
          </w:p>
        </w:tc>
      </w:tr>
      <w:tr w:rsidR="00546266" w:rsidRPr="0056090F" w14:paraId="22998E59" w14:textId="77777777" w:rsidTr="00546266">
        <w:trPr>
          <w:cantSplit/>
          <w:tblHeader/>
          <w:jc w:val="center"/>
        </w:trPr>
        <w:tc>
          <w:tcPr>
            <w:tcW w:w="0" w:type="auto"/>
            <w:vMerge/>
            <w:shd w:val="clear" w:color="auto" w:fill="auto"/>
            <w:noWrap/>
            <w:vAlign w:val="bottom"/>
            <w:hideMark/>
          </w:tcPr>
          <w:p w14:paraId="0F5B9E8C" w14:textId="77611BF1" w:rsidR="00546266" w:rsidRPr="0056090F" w:rsidRDefault="00546266" w:rsidP="0056090F">
            <w:pPr>
              <w:rPr>
                <w:rFonts w:eastAsia="Times New Roman" w:cs="Times New Roman"/>
                <w:b/>
                <w:bCs/>
                <w:color w:val="000000"/>
                <w:sz w:val="20"/>
                <w:szCs w:val="20"/>
              </w:rPr>
            </w:pPr>
          </w:p>
        </w:tc>
        <w:tc>
          <w:tcPr>
            <w:tcW w:w="0" w:type="auto"/>
            <w:vMerge/>
            <w:shd w:val="clear" w:color="auto" w:fill="auto"/>
            <w:noWrap/>
            <w:vAlign w:val="bottom"/>
            <w:hideMark/>
          </w:tcPr>
          <w:p w14:paraId="48DE2891" w14:textId="353BC6CC" w:rsidR="00546266" w:rsidRPr="0056090F" w:rsidRDefault="00546266" w:rsidP="0056090F">
            <w:pPr>
              <w:rPr>
                <w:rFonts w:eastAsia="Times New Roman" w:cs="Times New Roman"/>
                <w:b/>
                <w:bCs/>
                <w:color w:val="000000"/>
                <w:sz w:val="20"/>
                <w:szCs w:val="20"/>
              </w:rPr>
            </w:pPr>
          </w:p>
        </w:tc>
        <w:tc>
          <w:tcPr>
            <w:tcW w:w="0" w:type="auto"/>
            <w:shd w:val="clear" w:color="auto" w:fill="auto"/>
            <w:noWrap/>
            <w:vAlign w:val="bottom"/>
            <w:hideMark/>
          </w:tcPr>
          <w:p w14:paraId="0DC71600" w14:textId="77777777" w:rsidR="00546266" w:rsidRPr="0056090F" w:rsidRDefault="00546266" w:rsidP="0056090F">
            <w:pPr>
              <w:jc w:val="right"/>
              <w:rPr>
                <w:rFonts w:eastAsia="Times New Roman" w:cs="Times New Roman"/>
                <w:b/>
                <w:bCs/>
                <w:color w:val="000000"/>
                <w:sz w:val="20"/>
                <w:szCs w:val="20"/>
              </w:rPr>
            </w:pPr>
            <w:r w:rsidRPr="0056090F">
              <w:rPr>
                <w:rFonts w:eastAsia="Times New Roman" w:cs="Times New Roman"/>
                <w:b/>
                <w:bCs/>
                <w:color w:val="000000"/>
                <w:sz w:val="20"/>
                <w:szCs w:val="20"/>
              </w:rPr>
              <w:t>B</w:t>
            </w:r>
          </w:p>
        </w:tc>
        <w:tc>
          <w:tcPr>
            <w:tcW w:w="0" w:type="auto"/>
            <w:shd w:val="clear" w:color="auto" w:fill="auto"/>
            <w:noWrap/>
            <w:vAlign w:val="bottom"/>
            <w:hideMark/>
          </w:tcPr>
          <w:p w14:paraId="29A3B0E1" w14:textId="77777777" w:rsidR="00546266" w:rsidRPr="0056090F" w:rsidRDefault="00546266" w:rsidP="0056090F">
            <w:pPr>
              <w:jc w:val="right"/>
              <w:rPr>
                <w:rFonts w:eastAsia="Times New Roman" w:cs="Times New Roman"/>
                <w:b/>
                <w:bCs/>
                <w:color w:val="000000"/>
                <w:sz w:val="20"/>
                <w:szCs w:val="20"/>
              </w:rPr>
            </w:pPr>
            <w:r w:rsidRPr="0056090F">
              <w:rPr>
                <w:rFonts w:eastAsia="Times New Roman" w:cs="Times New Roman"/>
                <w:b/>
                <w:bCs/>
                <w:color w:val="000000"/>
                <w:sz w:val="20"/>
                <w:szCs w:val="20"/>
              </w:rPr>
              <w:t>R</w:t>
            </w:r>
          </w:p>
        </w:tc>
        <w:tc>
          <w:tcPr>
            <w:tcW w:w="0" w:type="auto"/>
            <w:vMerge/>
            <w:shd w:val="clear" w:color="auto" w:fill="auto"/>
            <w:noWrap/>
            <w:vAlign w:val="bottom"/>
            <w:hideMark/>
          </w:tcPr>
          <w:p w14:paraId="07C56808" w14:textId="2B796FCE" w:rsidR="00546266" w:rsidRPr="0056090F" w:rsidRDefault="00546266" w:rsidP="0056090F">
            <w:pPr>
              <w:jc w:val="right"/>
              <w:rPr>
                <w:rFonts w:eastAsia="Times New Roman" w:cs="Times New Roman"/>
                <w:b/>
                <w:bCs/>
                <w:color w:val="000000"/>
                <w:sz w:val="20"/>
                <w:szCs w:val="20"/>
              </w:rPr>
            </w:pPr>
          </w:p>
        </w:tc>
        <w:tc>
          <w:tcPr>
            <w:tcW w:w="0" w:type="auto"/>
            <w:vMerge/>
            <w:shd w:val="clear" w:color="auto" w:fill="auto"/>
            <w:noWrap/>
            <w:vAlign w:val="bottom"/>
            <w:hideMark/>
          </w:tcPr>
          <w:p w14:paraId="3B34A88A" w14:textId="248ED7B1" w:rsidR="00546266" w:rsidRPr="0056090F" w:rsidRDefault="00546266" w:rsidP="0056090F">
            <w:pPr>
              <w:jc w:val="right"/>
              <w:rPr>
                <w:rFonts w:eastAsia="Times New Roman" w:cs="Times New Roman"/>
                <w:b/>
                <w:bCs/>
                <w:color w:val="000000"/>
                <w:sz w:val="20"/>
                <w:szCs w:val="20"/>
              </w:rPr>
            </w:pPr>
          </w:p>
        </w:tc>
        <w:tc>
          <w:tcPr>
            <w:tcW w:w="0" w:type="auto"/>
            <w:vMerge/>
            <w:shd w:val="clear" w:color="auto" w:fill="auto"/>
            <w:noWrap/>
            <w:vAlign w:val="bottom"/>
            <w:hideMark/>
          </w:tcPr>
          <w:p w14:paraId="6E32815C" w14:textId="4428BD3A" w:rsidR="00546266" w:rsidRPr="0056090F" w:rsidRDefault="00546266" w:rsidP="0056090F">
            <w:pPr>
              <w:jc w:val="right"/>
              <w:rPr>
                <w:rFonts w:eastAsia="Times New Roman" w:cs="Times New Roman"/>
                <w:b/>
                <w:bCs/>
                <w:color w:val="000000"/>
                <w:sz w:val="20"/>
                <w:szCs w:val="20"/>
              </w:rPr>
            </w:pPr>
          </w:p>
        </w:tc>
      </w:tr>
      <w:tr w:rsidR="00546266" w:rsidRPr="0056090F" w14:paraId="1773552F" w14:textId="77777777" w:rsidTr="0056090F">
        <w:trPr>
          <w:cantSplit/>
          <w:jc w:val="center"/>
        </w:trPr>
        <w:tc>
          <w:tcPr>
            <w:tcW w:w="0" w:type="auto"/>
            <w:shd w:val="clear" w:color="auto" w:fill="auto"/>
            <w:noWrap/>
            <w:vAlign w:val="bottom"/>
            <w:hideMark/>
          </w:tcPr>
          <w:p w14:paraId="77F6C3C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w:t>
            </w:r>
          </w:p>
        </w:tc>
        <w:tc>
          <w:tcPr>
            <w:tcW w:w="0" w:type="auto"/>
            <w:shd w:val="clear" w:color="auto" w:fill="auto"/>
            <w:noWrap/>
            <w:vAlign w:val="bottom"/>
            <w:hideMark/>
          </w:tcPr>
          <w:p w14:paraId="50C15BC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Synechocystis</w:t>
            </w:r>
            <w:proofErr w:type="spellEnd"/>
          </w:p>
        </w:tc>
        <w:tc>
          <w:tcPr>
            <w:tcW w:w="0" w:type="auto"/>
            <w:shd w:val="clear" w:color="auto" w:fill="auto"/>
            <w:noWrap/>
            <w:vAlign w:val="bottom"/>
            <w:hideMark/>
          </w:tcPr>
          <w:p w14:paraId="24EB65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275089.5780523</w:t>
            </w:r>
          </w:p>
        </w:tc>
        <w:tc>
          <w:tcPr>
            <w:tcW w:w="0" w:type="auto"/>
            <w:shd w:val="clear" w:color="auto" w:fill="auto"/>
            <w:noWrap/>
            <w:vAlign w:val="bottom"/>
            <w:hideMark/>
          </w:tcPr>
          <w:p w14:paraId="759133B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194794.2213307</w:t>
            </w:r>
          </w:p>
        </w:tc>
        <w:tc>
          <w:tcPr>
            <w:tcW w:w="0" w:type="auto"/>
            <w:shd w:val="clear" w:color="auto" w:fill="auto"/>
            <w:noWrap/>
            <w:vAlign w:val="bottom"/>
            <w:hideMark/>
          </w:tcPr>
          <w:p w14:paraId="5E79B49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234941.8996915</w:t>
            </w:r>
          </w:p>
        </w:tc>
        <w:tc>
          <w:tcPr>
            <w:tcW w:w="0" w:type="auto"/>
            <w:shd w:val="clear" w:color="auto" w:fill="auto"/>
            <w:noWrap/>
            <w:vAlign w:val="bottom"/>
            <w:hideMark/>
          </w:tcPr>
          <w:p w14:paraId="7E11FF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62.258%</w:t>
            </w:r>
          </w:p>
        </w:tc>
        <w:tc>
          <w:tcPr>
            <w:tcW w:w="0" w:type="auto"/>
            <w:shd w:val="clear" w:color="auto" w:fill="auto"/>
            <w:noWrap/>
            <w:vAlign w:val="bottom"/>
            <w:hideMark/>
          </w:tcPr>
          <w:p w14:paraId="1378AC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62.258%</w:t>
            </w:r>
          </w:p>
        </w:tc>
      </w:tr>
      <w:tr w:rsidR="00546266" w:rsidRPr="0056090F" w14:paraId="7863CCB6" w14:textId="77777777" w:rsidTr="0056090F">
        <w:trPr>
          <w:cantSplit/>
          <w:jc w:val="center"/>
        </w:trPr>
        <w:tc>
          <w:tcPr>
            <w:tcW w:w="0" w:type="auto"/>
            <w:shd w:val="clear" w:color="auto" w:fill="auto"/>
            <w:noWrap/>
            <w:vAlign w:val="bottom"/>
            <w:hideMark/>
          </w:tcPr>
          <w:p w14:paraId="3E979D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w:t>
            </w:r>
          </w:p>
        </w:tc>
        <w:tc>
          <w:tcPr>
            <w:tcW w:w="0" w:type="auto"/>
            <w:shd w:val="clear" w:color="auto" w:fill="auto"/>
            <w:noWrap/>
            <w:vAlign w:val="bottom"/>
            <w:hideMark/>
          </w:tcPr>
          <w:p w14:paraId="5971DA29"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Cyanobacteria</w:t>
            </w:r>
          </w:p>
        </w:tc>
        <w:tc>
          <w:tcPr>
            <w:tcW w:w="0" w:type="auto"/>
            <w:shd w:val="clear" w:color="auto" w:fill="auto"/>
            <w:noWrap/>
            <w:vAlign w:val="bottom"/>
            <w:hideMark/>
          </w:tcPr>
          <w:p w14:paraId="7FCB45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154846.2429887</w:t>
            </w:r>
          </w:p>
        </w:tc>
        <w:tc>
          <w:tcPr>
            <w:tcW w:w="0" w:type="auto"/>
            <w:shd w:val="clear" w:color="auto" w:fill="auto"/>
            <w:noWrap/>
            <w:vAlign w:val="bottom"/>
            <w:hideMark/>
          </w:tcPr>
          <w:p w14:paraId="342A2AA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75940.4416378</w:t>
            </w:r>
          </w:p>
        </w:tc>
        <w:tc>
          <w:tcPr>
            <w:tcW w:w="0" w:type="auto"/>
            <w:shd w:val="clear" w:color="auto" w:fill="auto"/>
            <w:noWrap/>
            <w:vAlign w:val="bottom"/>
            <w:hideMark/>
          </w:tcPr>
          <w:p w14:paraId="50B388B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115393.3423132</w:t>
            </w:r>
          </w:p>
        </w:tc>
        <w:tc>
          <w:tcPr>
            <w:tcW w:w="0" w:type="auto"/>
            <w:shd w:val="clear" w:color="auto" w:fill="auto"/>
            <w:noWrap/>
            <w:vAlign w:val="bottom"/>
            <w:hideMark/>
          </w:tcPr>
          <w:p w14:paraId="1290768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30.578%</w:t>
            </w:r>
          </w:p>
        </w:tc>
        <w:tc>
          <w:tcPr>
            <w:tcW w:w="0" w:type="auto"/>
            <w:shd w:val="clear" w:color="auto" w:fill="auto"/>
            <w:noWrap/>
            <w:vAlign w:val="bottom"/>
            <w:hideMark/>
          </w:tcPr>
          <w:p w14:paraId="4B1ED1C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92.836%</w:t>
            </w:r>
          </w:p>
        </w:tc>
      </w:tr>
      <w:tr w:rsidR="00546266" w:rsidRPr="0056090F" w14:paraId="54C95B0C" w14:textId="77777777" w:rsidTr="0056090F">
        <w:trPr>
          <w:cantSplit/>
          <w:jc w:val="center"/>
        </w:trPr>
        <w:tc>
          <w:tcPr>
            <w:tcW w:w="0" w:type="auto"/>
            <w:shd w:val="clear" w:color="auto" w:fill="auto"/>
            <w:noWrap/>
            <w:vAlign w:val="bottom"/>
            <w:hideMark/>
          </w:tcPr>
          <w:p w14:paraId="27B14C2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w:t>
            </w:r>
          </w:p>
        </w:tc>
        <w:tc>
          <w:tcPr>
            <w:tcW w:w="0" w:type="auto"/>
            <w:shd w:val="clear" w:color="auto" w:fill="auto"/>
            <w:noWrap/>
            <w:vAlign w:val="bottom"/>
            <w:hideMark/>
          </w:tcPr>
          <w:p w14:paraId="57C2DBD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Synechococcus</w:t>
            </w:r>
            <w:proofErr w:type="spellEnd"/>
          </w:p>
        </w:tc>
        <w:tc>
          <w:tcPr>
            <w:tcW w:w="0" w:type="auto"/>
            <w:shd w:val="clear" w:color="auto" w:fill="auto"/>
            <w:noWrap/>
            <w:vAlign w:val="bottom"/>
            <w:hideMark/>
          </w:tcPr>
          <w:p w14:paraId="6977B97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10441.0218718</w:t>
            </w:r>
          </w:p>
        </w:tc>
        <w:tc>
          <w:tcPr>
            <w:tcW w:w="0" w:type="auto"/>
            <w:shd w:val="clear" w:color="auto" w:fill="auto"/>
            <w:noWrap/>
            <w:vAlign w:val="bottom"/>
            <w:hideMark/>
          </w:tcPr>
          <w:p w14:paraId="3113E5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12671.8852421</w:t>
            </w:r>
          </w:p>
        </w:tc>
        <w:tc>
          <w:tcPr>
            <w:tcW w:w="0" w:type="auto"/>
            <w:shd w:val="clear" w:color="auto" w:fill="auto"/>
            <w:noWrap/>
            <w:vAlign w:val="bottom"/>
            <w:hideMark/>
          </w:tcPr>
          <w:p w14:paraId="6347DC9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11556.4535570</w:t>
            </w:r>
          </w:p>
        </w:tc>
        <w:tc>
          <w:tcPr>
            <w:tcW w:w="0" w:type="auto"/>
            <w:shd w:val="clear" w:color="auto" w:fill="auto"/>
            <w:noWrap/>
            <w:vAlign w:val="bottom"/>
            <w:hideMark/>
          </w:tcPr>
          <w:p w14:paraId="56E7AD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3.062%</w:t>
            </w:r>
          </w:p>
        </w:tc>
        <w:tc>
          <w:tcPr>
            <w:tcW w:w="0" w:type="auto"/>
            <w:shd w:val="clear" w:color="auto" w:fill="auto"/>
            <w:noWrap/>
            <w:vAlign w:val="bottom"/>
            <w:hideMark/>
          </w:tcPr>
          <w:p w14:paraId="110A577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95.899%</w:t>
            </w:r>
          </w:p>
        </w:tc>
      </w:tr>
      <w:tr w:rsidR="00546266" w:rsidRPr="0056090F" w14:paraId="486D0AD2" w14:textId="77777777" w:rsidTr="0056090F">
        <w:trPr>
          <w:cantSplit/>
          <w:jc w:val="center"/>
        </w:trPr>
        <w:tc>
          <w:tcPr>
            <w:tcW w:w="0" w:type="auto"/>
            <w:shd w:val="clear" w:color="auto" w:fill="auto"/>
            <w:noWrap/>
            <w:vAlign w:val="bottom"/>
            <w:hideMark/>
          </w:tcPr>
          <w:p w14:paraId="4BB6C2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w:t>
            </w:r>
          </w:p>
        </w:tc>
        <w:tc>
          <w:tcPr>
            <w:tcW w:w="0" w:type="auto"/>
            <w:shd w:val="clear" w:color="auto" w:fill="auto"/>
            <w:noWrap/>
            <w:vAlign w:val="bottom"/>
            <w:hideMark/>
          </w:tcPr>
          <w:p w14:paraId="3D5A7FCB"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Cell</w:t>
            </w:r>
          </w:p>
        </w:tc>
        <w:tc>
          <w:tcPr>
            <w:tcW w:w="0" w:type="auto"/>
            <w:shd w:val="clear" w:color="auto" w:fill="auto"/>
            <w:noWrap/>
            <w:vAlign w:val="bottom"/>
            <w:hideMark/>
          </w:tcPr>
          <w:p w14:paraId="53E5572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2313.2540333</w:t>
            </w:r>
          </w:p>
        </w:tc>
        <w:tc>
          <w:tcPr>
            <w:tcW w:w="0" w:type="auto"/>
            <w:shd w:val="clear" w:color="auto" w:fill="auto"/>
            <w:noWrap/>
            <w:vAlign w:val="bottom"/>
            <w:hideMark/>
          </w:tcPr>
          <w:p w14:paraId="204C52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3715.8830084</w:t>
            </w:r>
          </w:p>
        </w:tc>
        <w:tc>
          <w:tcPr>
            <w:tcW w:w="0" w:type="auto"/>
            <w:shd w:val="clear" w:color="auto" w:fill="auto"/>
            <w:noWrap/>
            <w:vAlign w:val="bottom"/>
            <w:hideMark/>
          </w:tcPr>
          <w:p w14:paraId="2AFE082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3014.5685209</w:t>
            </w:r>
          </w:p>
        </w:tc>
        <w:tc>
          <w:tcPr>
            <w:tcW w:w="0" w:type="auto"/>
            <w:shd w:val="clear" w:color="auto" w:fill="auto"/>
            <w:noWrap/>
            <w:vAlign w:val="bottom"/>
            <w:hideMark/>
          </w:tcPr>
          <w:p w14:paraId="6E8A77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0.799%</w:t>
            </w:r>
          </w:p>
        </w:tc>
        <w:tc>
          <w:tcPr>
            <w:tcW w:w="0" w:type="auto"/>
            <w:shd w:val="clear" w:color="auto" w:fill="auto"/>
            <w:noWrap/>
            <w:vAlign w:val="bottom"/>
            <w:hideMark/>
          </w:tcPr>
          <w:p w14:paraId="510F06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96.698%</w:t>
            </w:r>
          </w:p>
        </w:tc>
      </w:tr>
      <w:tr w:rsidR="00546266" w:rsidRPr="0056090F" w14:paraId="24C2276D" w14:textId="77777777" w:rsidTr="0056090F">
        <w:trPr>
          <w:cantSplit/>
          <w:jc w:val="center"/>
        </w:trPr>
        <w:tc>
          <w:tcPr>
            <w:tcW w:w="0" w:type="auto"/>
            <w:shd w:val="clear" w:color="auto" w:fill="auto"/>
            <w:noWrap/>
            <w:vAlign w:val="bottom"/>
            <w:hideMark/>
          </w:tcPr>
          <w:p w14:paraId="1A44FAA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w:t>
            </w:r>
          </w:p>
        </w:tc>
        <w:tc>
          <w:tcPr>
            <w:tcW w:w="0" w:type="auto"/>
            <w:shd w:val="clear" w:color="auto" w:fill="auto"/>
            <w:noWrap/>
            <w:vAlign w:val="bottom"/>
            <w:hideMark/>
          </w:tcPr>
          <w:p w14:paraId="63507C6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Chroococcus</w:t>
            </w:r>
            <w:proofErr w:type="spellEnd"/>
          </w:p>
        </w:tc>
        <w:tc>
          <w:tcPr>
            <w:tcW w:w="0" w:type="auto"/>
            <w:shd w:val="clear" w:color="auto" w:fill="auto"/>
            <w:noWrap/>
            <w:vAlign w:val="bottom"/>
            <w:hideMark/>
          </w:tcPr>
          <w:p w14:paraId="21C194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1632.6049718</w:t>
            </w:r>
          </w:p>
        </w:tc>
        <w:tc>
          <w:tcPr>
            <w:tcW w:w="0" w:type="auto"/>
            <w:shd w:val="clear" w:color="auto" w:fill="auto"/>
            <w:noWrap/>
            <w:vAlign w:val="bottom"/>
            <w:hideMark/>
          </w:tcPr>
          <w:p w14:paraId="1A6209E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4131.0952559</w:t>
            </w:r>
          </w:p>
        </w:tc>
        <w:tc>
          <w:tcPr>
            <w:tcW w:w="0" w:type="auto"/>
            <w:shd w:val="clear" w:color="auto" w:fill="auto"/>
            <w:noWrap/>
            <w:vAlign w:val="bottom"/>
            <w:hideMark/>
          </w:tcPr>
          <w:p w14:paraId="3E2215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2881.8501138</w:t>
            </w:r>
          </w:p>
        </w:tc>
        <w:tc>
          <w:tcPr>
            <w:tcW w:w="0" w:type="auto"/>
            <w:shd w:val="clear" w:color="auto" w:fill="auto"/>
            <w:noWrap/>
            <w:vAlign w:val="bottom"/>
            <w:hideMark/>
          </w:tcPr>
          <w:p w14:paraId="3CA8F06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0.764%</w:t>
            </w:r>
          </w:p>
        </w:tc>
        <w:tc>
          <w:tcPr>
            <w:tcW w:w="0" w:type="auto"/>
            <w:shd w:val="clear" w:color="auto" w:fill="auto"/>
            <w:noWrap/>
            <w:vAlign w:val="bottom"/>
            <w:hideMark/>
          </w:tcPr>
          <w:p w14:paraId="381BFCE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97.461%</w:t>
            </w:r>
          </w:p>
        </w:tc>
      </w:tr>
      <w:tr w:rsidR="00546266" w:rsidRPr="0056090F" w14:paraId="5BB46966" w14:textId="77777777" w:rsidTr="0056090F">
        <w:trPr>
          <w:cantSplit/>
          <w:jc w:val="center"/>
        </w:trPr>
        <w:tc>
          <w:tcPr>
            <w:tcW w:w="0" w:type="auto"/>
            <w:shd w:val="clear" w:color="auto" w:fill="auto"/>
            <w:noWrap/>
            <w:vAlign w:val="bottom"/>
            <w:hideMark/>
          </w:tcPr>
          <w:p w14:paraId="476F3D9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w:t>
            </w:r>
          </w:p>
        </w:tc>
        <w:tc>
          <w:tcPr>
            <w:tcW w:w="0" w:type="auto"/>
            <w:shd w:val="clear" w:color="auto" w:fill="auto"/>
            <w:noWrap/>
            <w:vAlign w:val="bottom"/>
            <w:hideMark/>
          </w:tcPr>
          <w:p w14:paraId="119A9E2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Cryptomonas</w:t>
            </w:r>
            <w:proofErr w:type="spellEnd"/>
          </w:p>
        </w:tc>
        <w:tc>
          <w:tcPr>
            <w:tcW w:w="0" w:type="auto"/>
            <w:shd w:val="clear" w:color="auto" w:fill="auto"/>
            <w:noWrap/>
            <w:vAlign w:val="bottom"/>
            <w:hideMark/>
          </w:tcPr>
          <w:p w14:paraId="73B1FE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2319.0556819</w:t>
            </w:r>
          </w:p>
        </w:tc>
        <w:tc>
          <w:tcPr>
            <w:tcW w:w="0" w:type="auto"/>
            <w:shd w:val="clear" w:color="auto" w:fill="auto"/>
            <w:noWrap/>
            <w:vAlign w:val="bottom"/>
            <w:hideMark/>
          </w:tcPr>
          <w:p w14:paraId="0E8CE1B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1948.7593950</w:t>
            </w:r>
          </w:p>
        </w:tc>
        <w:tc>
          <w:tcPr>
            <w:tcW w:w="0" w:type="auto"/>
            <w:shd w:val="clear" w:color="auto" w:fill="auto"/>
            <w:noWrap/>
            <w:vAlign w:val="bottom"/>
            <w:hideMark/>
          </w:tcPr>
          <w:p w14:paraId="4DBC4F2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2133.9075385</w:t>
            </w:r>
          </w:p>
        </w:tc>
        <w:tc>
          <w:tcPr>
            <w:tcW w:w="0" w:type="auto"/>
            <w:shd w:val="clear" w:color="auto" w:fill="auto"/>
            <w:noWrap/>
            <w:vAlign w:val="bottom"/>
            <w:hideMark/>
          </w:tcPr>
          <w:p w14:paraId="4C352F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0.565%</w:t>
            </w:r>
          </w:p>
        </w:tc>
        <w:tc>
          <w:tcPr>
            <w:tcW w:w="0" w:type="auto"/>
            <w:shd w:val="clear" w:color="auto" w:fill="auto"/>
            <w:noWrap/>
            <w:vAlign w:val="bottom"/>
            <w:hideMark/>
          </w:tcPr>
          <w:p w14:paraId="2F6F4B9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98.027%</w:t>
            </w:r>
          </w:p>
        </w:tc>
      </w:tr>
      <w:tr w:rsidR="00546266" w:rsidRPr="0056090F" w14:paraId="0697B948" w14:textId="77777777" w:rsidTr="0056090F">
        <w:trPr>
          <w:cantSplit/>
          <w:jc w:val="center"/>
        </w:trPr>
        <w:tc>
          <w:tcPr>
            <w:tcW w:w="0" w:type="auto"/>
            <w:shd w:val="clear" w:color="auto" w:fill="auto"/>
            <w:noWrap/>
            <w:vAlign w:val="bottom"/>
            <w:hideMark/>
          </w:tcPr>
          <w:p w14:paraId="333C641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w:t>
            </w:r>
          </w:p>
        </w:tc>
        <w:tc>
          <w:tcPr>
            <w:tcW w:w="0" w:type="auto"/>
            <w:shd w:val="clear" w:color="auto" w:fill="auto"/>
            <w:noWrap/>
            <w:vAlign w:val="bottom"/>
            <w:hideMark/>
          </w:tcPr>
          <w:p w14:paraId="2ED7BD3D"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No Flagella</w:t>
            </w:r>
          </w:p>
        </w:tc>
        <w:tc>
          <w:tcPr>
            <w:tcW w:w="0" w:type="auto"/>
            <w:shd w:val="clear" w:color="auto" w:fill="auto"/>
            <w:noWrap/>
            <w:vAlign w:val="bottom"/>
            <w:hideMark/>
          </w:tcPr>
          <w:p w14:paraId="2583979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1545.7185714</w:t>
            </w:r>
          </w:p>
        </w:tc>
        <w:tc>
          <w:tcPr>
            <w:tcW w:w="0" w:type="auto"/>
            <w:shd w:val="clear" w:color="auto" w:fill="auto"/>
            <w:noWrap/>
            <w:vAlign w:val="bottom"/>
            <w:hideMark/>
          </w:tcPr>
          <w:p w14:paraId="445A575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2059.0991288</w:t>
            </w:r>
          </w:p>
        </w:tc>
        <w:tc>
          <w:tcPr>
            <w:tcW w:w="0" w:type="auto"/>
            <w:shd w:val="clear" w:color="auto" w:fill="auto"/>
            <w:noWrap/>
            <w:vAlign w:val="bottom"/>
            <w:hideMark/>
          </w:tcPr>
          <w:p w14:paraId="58D4766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1802.4088501</w:t>
            </w:r>
          </w:p>
        </w:tc>
        <w:tc>
          <w:tcPr>
            <w:tcW w:w="0" w:type="auto"/>
            <w:shd w:val="clear" w:color="auto" w:fill="auto"/>
            <w:noWrap/>
            <w:vAlign w:val="bottom"/>
            <w:hideMark/>
          </w:tcPr>
          <w:p w14:paraId="69CEF4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0.478%</w:t>
            </w:r>
          </w:p>
        </w:tc>
        <w:tc>
          <w:tcPr>
            <w:tcW w:w="0" w:type="auto"/>
            <w:shd w:val="clear" w:color="auto" w:fill="auto"/>
            <w:noWrap/>
            <w:vAlign w:val="bottom"/>
            <w:hideMark/>
          </w:tcPr>
          <w:p w14:paraId="439357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98.504%</w:t>
            </w:r>
          </w:p>
        </w:tc>
      </w:tr>
      <w:tr w:rsidR="00546266" w:rsidRPr="0056090F" w14:paraId="54110DC6" w14:textId="77777777" w:rsidTr="0056090F">
        <w:trPr>
          <w:cantSplit/>
          <w:jc w:val="center"/>
        </w:trPr>
        <w:tc>
          <w:tcPr>
            <w:tcW w:w="0" w:type="auto"/>
            <w:shd w:val="clear" w:color="auto" w:fill="auto"/>
            <w:noWrap/>
            <w:vAlign w:val="bottom"/>
            <w:hideMark/>
          </w:tcPr>
          <w:p w14:paraId="05ABB76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w:t>
            </w:r>
          </w:p>
        </w:tc>
        <w:tc>
          <w:tcPr>
            <w:tcW w:w="0" w:type="auto"/>
            <w:shd w:val="clear" w:color="auto" w:fill="auto"/>
            <w:noWrap/>
            <w:vAlign w:val="bottom"/>
            <w:hideMark/>
          </w:tcPr>
          <w:p w14:paraId="27A8BA40"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Flagellate </w:t>
            </w:r>
            <w:proofErr w:type="spellStart"/>
            <w:r w:rsidRPr="0056090F">
              <w:rPr>
                <w:rFonts w:eastAsia="Times New Roman" w:cs="Times New Roman"/>
                <w:color w:val="000000"/>
                <w:sz w:val="20"/>
                <w:szCs w:val="20"/>
              </w:rPr>
              <w:t>Unid</w:t>
            </w:r>
            <w:proofErr w:type="spellEnd"/>
          </w:p>
        </w:tc>
        <w:tc>
          <w:tcPr>
            <w:tcW w:w="0" w:type="auto"/>
            <w:shd w:val="clear" w:color="auto" w:fill="auto"/>
            <w:noWrap/>
            <w:vAlign w:val="bottom"/>
            <w:hideMark/>
          </w:tcPr>
          <w:p w14:paraId="0EFDE1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1359.2958399</w:t>
            </w:r>
          </w:p>
        </w:tc>
        <w:tc>
          <w:tcPr>
            <w:tcW w:w="0" w:type="auto"/>
            <w:shd w:val="clear" w:color="auto" w:fill="auto"/>
            <w:noWrap/>
            <w:vAlign w:val="bottom"/>
            <w:hideMark/>
          </w:tcPr>
          <w:p w14:paraId="3CB055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2060.4160990</w:t>
            </w:r>
          </w:p>
        </w:tc>
        <w:tc>
          <w:tcPr>
            <w:tcW w:w="0" w:type="auto"/>
            <w:shd w:val="clear" w:color="auto" w:fill="auto"/>
            <w:noWrap/>
            <w:vAlign w:val="bottom"/>
            <w:hideMark/>
          </w:tcPr>
          <w:p w14:paraId="53D62A9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1709.8559695</w:t>
            </w:r>
          </w:p>
        </w:tc>
        <w:tc>
          <w:tcPr>
            <w:tcW w:w="0" w:type="auto"/>
            <w:shd w:val="clear" w:color="auto" w:fill="auto"/>
            <w:noWrap/>
            <w:vAlign w:val="bottom"/>
            <w:hideMark/>
          </w:tcPr>
          <w:p w14:paraId="5A2C06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0.453%</w:t>
            </w:r>
          </w:p>
        </w:tc>
        <w:tc>
          <w:tcPr>
            <w:tcW w:w="0" w:type="auto"/>
            <w:shd w:val="clear" w:color="auto" w:fill="auto"/>
            <w:noWrap/>
            <w:vAlign w:val="bottom"/>
            <w:hideMark/>
          </w:tcPr>
          <w:p w14:paraId="661523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98.957%</w:t>
            </w:r>
          </w:p>
        </w:tc>
      </w:tr>
      <w:tr w:rsidR="00546266" w:rsidRPr="0056090F" w14:paraId="426385F3" w14:textId="77777777" w:rsidTr="0056090F">
        <w:trPr>
          <w:cantSplit/>
          <w:jc w:val="center"/>
        </w:trPr>
        <w:tc>
          <w:tcPr>
            <w:tcW w:w="0" w:type="auto"/>
            <w:shd w:val="clear" w:color="auto" w:fill="auto"/>
            <w:noWrap/>
            <w:vAlign w:val="bottom"/>
            <w:hideMark/>
          </w:tcPr>
          <w:p w14:paraId="2D4A3F5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w:t>
            </w:r>
          </w:p>
        </w:tc>
        <w:tc>
          <w:tcPr>
            <w:tcW w:w="0" w:type="auto"/>
            <w:shd w:val="clear" w:color="auto" w:fill="auto"/>
            <w:noWrap/>
            <w:vAlign w:val="bottom"/>
            <w:hideMark/>
          </w:tcPr>
          <w:p w14:paraId="146DDC3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Nannochloris</w:t>
            </w:r>
            <w:proofErr w:type="spellEnd"/>
          </w:p>
        </w:tc>
        <w:tc>
          <w:tcPr>
            <w:tcW w:w="0" w:type="auto"/>
            <w:shd w:val="clear" w:color="auto" w:fill="auto"/>
            <w:noWrap/>
            <w:vAlign w:val="bottom"/>
            <w:hideMark/>
          </w:tcPr>
          <w:p w14:paraId="55A595A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732.7182378</w:t>
            </w:r>
          </w:p>
        </w:tc>
        <w:tc>
          <w:tcPr>
            <w:tcW w:w="0" w:type="auto"/>
            <w:shd w:val="clear" w:color="auto" w:fill="auto"/>
            <w:noWrap/>
            <w:vAlign w:val="bottom"/>
            <w:hideMark/>
          </w:tcPr>
          <w:p w14:paraId="4C6BDF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131.5771793</w:t>
            </w:r>
          </w:p>
        </w:tc>
        <w:tc>
          <w:tcPr>
            <w:tcW w:w="0" w:type="auto"/>
            <w:shd w:val="clear" w:color="auto" w:fill="auto"/>
            <w:noWrap/>
            <w:vAlign w:val="bottom"/>
            <w:hideMark/>
          </w:tcPr>
          <w:p w14:paraId="61598B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432.1477085</w:t>
            </w:r>
          </w:p>
        </w:tc>
        <w:tc>
          <w:tcPr>
            <w:tcW w:w="0" w:type="auto"/>
            <w:shd w:val="clear" w:color="auto" w:fill="auto"/>
            <w:noWrap/>
            <w:vAlign w:val="bottom"/>
            <w:hideMark/>
          </w:tcPr>
          <w:p w14:paraId="4348D4A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0.115%</w:t>
            </w:r>
          </w:p>
        </w:tc>
        <w:tc>
          <w:tcPr>
            <w:tcW w:w="0" w:type="auto"/>
            <w:shd w:val="clear" w:color="auto" w:fill="auto"/>
            <w:noWrap/>
            <w:vAlign w:val="bottom"/>
            <w:hideMark/>
          </w:tcPr>
          <w:p w14:paraId="5C123A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99.072%</w:t>
            </w:r>
          </w:p>
        </w:tc>
      </w:tr>
      <w:tr w:rsidR="00546266" w:rsidRPr="0056090F" w14:paraId="179E1A94" w14:textId="77777777" w:rsidTr="0056090F">
        <w:trPr>
          <w:cantSplit/>
          <w:jc w:val="center"/>
        </w:trPr>
        <w:tc>
          <w:tcPr>
            <w:tcW w:w="0" w:type="auto"/>
            <w:shd w:val="clear" w:color="auto" w:fill="auto"/>
            <w:noWrap/>
            <w:vAlign w:val="bottom"/>
            <w:hideMark/>
          </w:tcPr>
          <w:p w14:paraId="7F16A4B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w:t>
            </w:r>
          </w:p>
        </w:tc>
        <w:tc>
          <w:tcPr>
            <w:tcW w:w="0" w:type="auto"/>
            <w:shd w:val="clear" w:color="auto" w:fill="auto"/>
            <w:noWrap/>
            <w:vAlign w:val="bottom"/>
            <w:hideMark/>
          </w:tcPr>
          <w:p w14:paraId="22B956A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Carteria</w:t>
            </w:r>
            <w:proofErr w:type="spellEnd"/>
          </w:p>
        </w:tc>
        <w:tc>
          <w:tcPr>
            <w:tcW w:w="0" w:type="auto"/>
            <w:shd w:val="clear" w:color="auto" w:fill="auto"/>
            <w:noWrap/>
            <w:vAlign w:val="bottom"/>
            <w:hideMark/>
          </w:tcPr>
          <w:p w14:paraId="3B3ED0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46.3888983</w:t>
            </w:r>
          </w:p>
        </w:tc>
        <w:tc>
          <w:tcPr>
            <w:tcW w:w="0" w:type="auto"/>
            <w:shd w:val="clear" w:color="auto" w:fill="auto"/>
            <w:noWrap/>
            <w:vAlign w:val="bottom"/>
            <w:hideMark/>
          </w:tcPr>
          <w:p w14:paraId="73DE7F1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704.3229044</w:t>
            </w:r>
          </w:p>
        </w:tc>
        <w:tc>
          <w:tcPr>
            <w:tcW w:w="0" w:type="auto"/>
            <w:shd w:val="clear" w:color="auto" w:fill="auto"/>
            <w:noWrap/>
            <w:vAlign w:val="bottom"/>
            <w:hideMark/>
          </w:tcPr>
          <w:p w14:paraId="39BEEEB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375.3559013</w:t>
            </w:r>
          </w:p>
        </w:tc>
        <w:tc>
          <w:tcPr>
            <w:tcW w:w="0" w:type="auto"/>
            <w:shd w:val="clear" w:color="auto" w:fill="auto"/>
            <w:noWrap/>
            <w:vAlign w:val="bottom"/>
            <w:hideMark/>
          </w:tcPr>
          <w:p w14:paraId="6CD906C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0.099%</w:t>
            </w:r>
          </w:p>
        </w:tc>
        <w:tc>
          <w:tcPr>
            <w:tcW w:w="0" w:type="auto"/>
            <w:shd w:val="clear" w:color="auto" w:fill="auto"/>
            <w:noWrap/>
            <w:vAlign w:val="bottom"/>
            <w:hideMark/>
          </w:tcPr>
          <w:p w14:paraId="5CE6A6E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99.171%</w:t>
            </w:r>
          </w:p>
        </w:tc>
      </w:tr>
      <w:tr w:rsidR="00546266" w:rsidRPr="0056090F" w14:paraId="3CE6CA5B" w14:textId="77777777" w:rsidTr="0056090F">
        <w:trPr>
          <w:cantSplit/>
          <w:jc w:val="center"/>
        </w:trPr>
        <w:tc>
          <w:tcPr>
            <w:tcW w:w="0" w:type="auto"/>
            <w:shd w:val="clear" w:color="auto" w:fill="auto"/>
            <w:noWrap/>
            <w:vAlign w:val="bottom"/>
            <w:hideMark/>
          </w:tcPr>
          <w:p w14:paraId="276E62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w:t>
            </w:r>
          </w:p>
        </w:tc>
        <w:tc>
          <w:tcPr>
            <w:tcW w:w="0" w:type="auto"/>
            <w:shd w:val="clear" w:color="auto" w:fill="auto"/>
            <w:noWrap/>
            <w:vAlign w:val="bottom"/>
            <w:hideMark/>
          </w:tcPr>
          <w:p w14:paraId="50CF486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Limnothrix</w:t>
            </w:r>
            <w:proofErr w:type="spellEnd"/>
          </w:p>
        </w:tc>
        <w:tc>
          <w:tcPr>
            <w:tcW w:w="0" w:type="auto"/>
            <w:shd w:val="clear" w:color="auto" w:fill="auto"/>
            <w:noWrap/>
            <w:vAlign w:val="bottom"/>
            <w:hideMark/>
          </w:tcPr>
          <w:p w14:paraId="3B1A4DE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289.8951429</w:t>
            </w:r>
          </w:p>
        </w:tc>
        <w:tc>
          <w:tcPr>
            <w:tcW w:w="0" w:type="auto"/>
            <w:shd w:val="clear" w:color="auto" w:fill="auto"/>
            <w:noWrap/>
            <w:vAlign w:val="bottom"/>
            <w:hideMark/>
          </w:tcPr>
          <w:p w14:paraId="7B2C25C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388.1209695</w:t>
            </w:r>
          </w:p>
        </w:tc>
        <w:tc>
          <w:tcPr>
            <w:tcW w:w="0" w:type="auto"/>
            <w:shd w:val="clear" w:color="auto" w:fill="auto"/>
            <w:noWrap/>
            <w:vAlign w:val="bottom"/>
            <w:hideMark/>
          </w:tcPr>
          <w:p w14:paraId="67B25BB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339.0080562</w:t>
            </w:r>
          </w:p>
        </w:tc>
        <w:tc>
          <w:tcPr>
            <w:tcW w:w="0" w:type="auto"/>
            <w:shd w:val="clear" w:color="auto" w:fill="auto"/>
            <w:noWrap/>
            <w:vAlign w:val="bottom"/>
            <w:hideMark/>
          </w:tcPr>
          <w:p w14:paraId="4074A73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0.090%</w:t>
            </w:r>
          </w:p>
        </w:tc>
        <w:tc>
          <w:tcPr>
            <w:tcW w:w="0" w:type="auto"/>
            <w:shd w:val="clear" w:color="auto" w:fill="auto"/>
            <w:noWrap/>
            <w:vAlign w:val="bottom"/>
            <w:hideMark/>
          </w:tcPr>
          <w:p w14:paraId="563EA90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99.261%</w:t>
            </w:r>
          </w:p>
        </w:tc>
      </w:tr>
      <w:tr w:rsidR="00546266" w:rsidRPr="0056090F" w14:paraId="5DB2601A" w14:textId="77777777" w:rsidTr="0056090F">
        <w:trPr>
          <w:cantSplit/>
          <w:jc w:val="center"/>
        </w:trPr>
        <w:tc>
          <w:tcPr>
            <w:tcW w:w="0" w:type="auto"/>
            <w:shd w:val="clear" w:color="auto" w:fill="auto"/>
            <w:noWrap/>
            <w:vAlign w:val="bottom"/>
            <w:hideMark/>
          </w:tcPr>
          <w:p w14:paraId="7CEDDEF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w:t>
            </w:r>
          </w:p>
        </w:tc>
        <w:tc>
          <w:tcPr>
            <w:tcW w:w="0" w:type="auto"/>
            <w:shd w:val="clear" w:color="auto" w:fill="auto"/>
            <w:noWrap/>
            <w:vAlign w:val="bottom"/>
            <w:hideMark/>
          </w:tcPr>
          <w:p w14:paraId="4C8FCF1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Fistulifera</w:t>
            </w:r>
            <w:proofErr w:type="spellEnd"/>
          </w:p>
        </w:tc>
        <w:tc>
          <w:tcPr>
            <w:tcW w:w="0" w:type="auto"/>
            <w:shd w:val="clear" w:color="auto" w:fill="auto"/>
            <w:noWrap/>
            <w:vAlign w:val="bottom"/>
            <w:hideMark/>
          </w:tcPr>
          <w:p w14:paraId="4408C76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288.6000000</w:t>
            </w:r>
          </w:p>
        </w:tc>
        <w:tc>
          <w:tcPr>
            <w:tcW w:w="0" w:type="auto"/>
            <w:shd w:val="clear" w:color="auto" w:fill="auto"/>
            <w:noWrap/>
            <w:vAlign w:val="bottom"/>
            <w:hideMark/>
          </w:tcPr>
          <w:p w14:paraId="1FD776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341.1144481</w:t>
            </w:r>
          </w:p>
        </w:tc>
        <w:tc>
          <w:tcPr>
            <w:tcW w:w="0" w:type="auto"/>
            <w:shd w:val="clear" w:color="auto" w:fill="auto"/>
            <w:noWrap/>
            <w:vAlign w:val="bottom"/>
            <w:hideMark/>
          </w:tcPr>
          <w:p w14:paraId="27DD13B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314.8572240</w:t>
            </w:r>
          </w:p>
        </w:tc>
        <w:tc>
          <w:tcPr>
            <w:tcW w:w="0" w:type="auto"/>
            <w:shd w:val="clear" w:color="auto" w:fill="auto"/>
            <w:noWrap/>
            <w:vAlign w:val="bottom"/>
            <w:hideMark/>
          </w:tcPr>
          <w:p w14:paraId="674ACB0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0.083%</w:t>
            </w:r>
          </w:p>
        </w:tc>
        <w:tc>
          <w:tcPr>
            <w:tcW w:w="0" w:type="auto"/>
            <w:shd w:val="clear" w:color="auto" w:fill="auto"/>
            <w:noWrap/>
            <w:vAlign w:val="bottom"/>
            <w:hideMark/>
          </w:tcPr>
          <w:p w14:paraId="3B5C443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99.345%</w:t>
            </w:r>
          </w:p>
        </w:tc>
      </w:tr>
      <w:tr w:rsidR="00546266" w:rsidRPr="0056090F" w14:paraId="6D41FF49" w14:textId="77777777" w:rsidTr="0056090F">
        <w:trPr>
          <w:cantSplit/>
          <w:jc w:val="center"/>
        </w:trPr>
        <w:tc>
          <w:tcPr>
            <w:tcW w:w="0" w:type="auto"/>
            <w:shd w:val="clear" w:color="auto" w:fill="auto"/>
            <w:noWrap/>
            <w:vAlign w:val="bottom"/>
            <w:hideMark/>
          </w:tcPr>
          <w:p w14:paraId="1F1DA9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w:t>
            </w:r>
          </w:p>
        </w:tc>
        <w:tc>
          <w:tcPr>
            <w:tcW w:w="0" w:type="auto"/>
            <w:shd w:val="clear" w:color="auto" w:fill="auto"/>
            <w:noWrap/>
            <w:vAlign w:val="bottom"/>
            <w:hideMark/>
          </w:tcPr>
          <w:p w14:paraId="4FEA3461"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Pennate Diatom</w:t>
            </w:r>
          </w:p>
        </w:tc>
        <w:tc>
          <w:tcPr>
            <w:tcW w:w="0" w:type="auto"/>
            <w:shd w:val="clear" w:color="auto" w:fill="auto"/>
            <w:noWrap/>
            <w:vAlign w:val="bottom"/>
            <w:hideMark/>
          </w:tcPr>
          <w:p w14:paraId="66E847F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467.3510160</w:t>
            </w:r>
          </w:p>
        </w:tc>
        <w:tc>
          <w:tcPr>
            <w:tcW w:w="0" w:type="auto"/>
            <w:shd w:val="clear" w:color="auto" w:fill="auto"/>
            <w:noWrap/>
            <w:vAlign w:val="bottom"/>
            <w:hideMark/>
          </w:tcPr>
          <w:p w14:paraId="781E1A6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156.4617384</w:t>
            </w:r>
          </w:p>
        </w:tc>
        <w:tc>
          <w:tcPr>
            <w:tcW w:w="0" w:type="auto"/>
            <w:shd w:val="clear" w:color="auto" w:fill="auto"/>
            <w:noWrap/>
            <w:vAlign w:val="bottom"/>
            <w:hideMark/>
          </w:tcPr>
          <w:p w14:paraId="35E7164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311.9063772</w:t>
            </w:r>
          </w:p>
        </w:tc>
        <w:tc>
          <w:tcPr>
            <w:tcW w:w="0" w:type="auto"/>
            <w:shd w:val="clear" w:color="auto" w:fill="auto"/>
            <w:noWrap/>
            <w:vAlign w:val="bottom"/>
            <w:hideMark/>
          </w:tcPr>
          <w:p w14:paraId="7D4E01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0.083%</w:t>
            </w:r>
          </w:p>
        </w:tc>
        <w:tc>
          <w:tcPr>
            <w:tcW w:w="0" w:type="auto"/>
            <w:shd w:val="clear" w:color="auto" w:fill="auto"/>
            <w:noWrap/>
            <w:vAlign w:val="bottom"/>
            <w:hideMark/>
          </w:tcPr>
          <w:p w14:paraId="349C5A5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99.427%</w:t>
            </w:r>
          </w:p>
        </w:tc>
      </w:tr>
      <w:tr w:rsidR="00546266" w:rsidRPr="0056090F" w14:paraId="54978EBB" w14:textId="77777777" w:rsidTr="0056090F">
        <w:trPr>
          <w:cantSplit/>
          <w:jc w:val="center"/>
        </w:trPr>
        <w:tc>
          <w:tcPr>
            <w:tcW w:w="0" w:type="auto"/>
            <w:shd w:val="clear" w:color="auto" w:fill="auto"/>
            <w:noWrap/>
            <w:vAlign w:val="bottom"/>
            <w:hideMark/>
          </w:tcPr>
          <w:p w14:paraId="17EB8B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w:t>
            </w:r>
          </w:p>
        </w:tc>
        <w:tc>
          <w:tcPr>
            <w:tcW w:w="0" w:type="auto"/>
            <w:shd w:val="clear" w:color="auto" w:fill="auto"/>
            <w:noWrap/>
            <w:vAlign w:val="bottom"/>
            <w:hideMark/>
          </w:tcPr>
          <w:p w14:paraId="424A20A5"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Cyclotella</w:t>
            </w:r>
          </w:p>
        </w:tc>
        <w:tc>
          <w:tcPr>
            <w:tcW w:w="0" w:type="auto"/>
            <w:shd w:val="clear" w:color="auto" w:fill="auto"/>
            <w:noWrap/>
            <w:vAlign w:val="bottom"/>
            <w:hideMark/>
          </w:tcPr>
          <w:p w14:paraId="30D320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145.1655568</w:t>
            </w:r>
          </w:p>
        </w:tc>
        <w:tc>
          <w:tcPr>
            <w:tcW w:w="0" w:type="auto"/>
            <w:shd w:val="clear" w:color="auto" w:fill="auto"/>
            <w:noWrap/>
            <w:vAlign w:val="bottom"/>
            <w:hideMark/>
          </w:tcPr>
          <w:p w14:paraId="2E88131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466.0347753</w:t>
            </w:r>
          </w:p>
        </w:tc>
        <w:tc>
          <w:tcPr>
            <w:tcW w:w="0" w:type="auto"/>
            <w:shd w:val="clear" w:color="auto" w:fill="auto"/>
            <w:noWrap/>
            <w:vAlign w:val="bottom"/>
            <w:hideMark/>
          </w:tcPr>
          <w:p w14:paraId="3550E77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305.6001661</w:t>
            </w:r>
          </w:p>
        </w:tc>
        <w:tc>
          <w:tcPr>
            <w:tcW w:w="0" w:type="auto"/>
            <w:shd w:val="clear" w:color="auto" w:fill="auto"/>
            <w:noWrap/>
            <w:vAlign w:val="bottom"/>
            <w:hideMark/>
          </w:tcPr>
          <w:p w14:paraId="7BCBB9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0.081%</w:t>
            </w:r>
          </w:p>
        </w:tc>
        <w:tc>
          <w:tcPr>
            <w:tcW w:w="0" w:type="auto"/>
            <w:shd w:val="clear" w:color="auto" w:fill="auto"/>
            <w:noWrap/>
            <w:vAlign w:val="bottom"/>
            <w:hideMark/>
          </w:tcPr>
          <w:p w14:paraId="519B79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99.508%</w:t>
            </w:r>
          </w:p>
        </w:tc>
      </w:tr>
      <w:tr w:rsidR="00546266" w:rsidRPr="0056090F" w14:paraId="21BC2FB7" w14:textId="77777777" w:rsidTr="0056090F">
        <w:trPr>
          <w:cantSplit/>
          <w:jc w:val="center"/>
        </w:trPr>
        <w:tc>
          <w:tcPr>
            <w:tcW w:w="0" w:type="auto"/>
            <w:shd w:val="clear" w:color="auto" w:fill="auto"/>
            <w:noWrap/>
            <w:vAlign w:val="bottom"/>
            <w:hideMark/>
          </w:tcPr>
          <w:p w14:paraId="554B6E3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w:t>
            </w:r>
          </w:p>
        </w:tc>
        <w:tc>
          <w:tcPr>
            <w:tcW w:w="0" w:type="auto"/>
            <w:shd w:val="clear" w:color="auto" w:fill="auto"/>
            <w:noWrap/>
            <w:vAlign w:val="bottom"/>
            <w:hideMark/>
          </w:tcPr>
          <w:p w14:paraId="49CFABA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Pseudoanabaena</w:t>
            </w:r>
            <w:proofErr w:type="spellEnd"/>
          </w:p>
        </w:tc>
        <w:tc>
          <w:tcPr>
            <w:tcW w:w="0" w:type="auto"/>
            <w:shd w:val="clear" w:color="auto" w:fill="auto"/>
            <w:noWrap/>
            <w:vAlign w:val="bottom"/>
            <w:hideMark/>
          </w:tcPr>
          <w:p w14:paraId="3EF96C6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64.2717143</w:t>
            </w:r>
          </w:p>
        </w:tc>
        <w:tc>
          <w:tcPr>
            <w:tcW w:w="0" w:type="auto"/>
            <w:shd w:val="clear" w:color="auto" w:fill="auto"/>
            <w:noWrap/>
            <w:vAlign w:val="bottom"/>
            <w:hideMark/>
          </w:tcPr>
          <w:p w14:paraId="01BF93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394.7239854</w:t>
            </w:r>
          </w:p>
        </w:tc>
        <w:tc>
          <w:tcPr>
            <w:tcW w:w="0" w:type="auto"/>
            <w:shd w:val="clear" w:color="auto" w:fill="auto"/>
            <w:noWrap/>
            <w:vAlign w:val="bottom"/>
            <w:hideMark/>
          </w:tcPr>
          <w:p w14:paraId="2D9D27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229.4978499</w:t>
            </w:r>
          </w:p>
        </w:tc>
        <w:tc>
          <w:tcPr>
            <w:tcW w:w="0" w:type="auto"/>
            <w:shd w:val="clear" w:color="auto" w:fill="auto"/>
            <w:noWrap/>
            <w:vAlign w:val="bottom"/>
            <w:hideMark/>
          </w:tcPr>
          <w:p w14:paraId="00F0FFC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0.061%</w:t>
            </w:r>
          </w:p>
        </w:tc>
        <w:tc>
          <w:tcPr>
            <w:tcW w:w="0" w:type="auto"/>
            <w:shd w:val="clear" w:color="auto" w:fill="auto"/>
            <w:noWrap/>
            <w:vAlign w:val="bottom"/>
            <w:hideMark/>
          </w:tcPr>
          <w:p w14:paraId="3890AFF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99.569%</w:t>
            </w:r>
          </w:p>
        </w:tc>
      </w:tr>
      <w:tr w:rsidR="00546266" w:rsidRPr="0056090F" w14:paraId="3EBDFFBE" w14:textId="77777777" w:rsidTr="0056090F">
        <w:trPr>
          <w:cantSplit/>
          <w:jc w:val="center"/>
        </w:trPr>
        <w:tc>
          <w:tcPr>
            <w:tcW w:w="0" w:type="auto"/>
            <w:shd w:val="clear" w:color="auto" w:fill="auto"/>
            <w:noWrap/>
            <w:vAlign w:val="bottom"/>
            <w:hideMark/>
          </w:tcPr>
          <w:p w14:paraId="4B7F444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w:t>
            </w:r>
          </w:p>
        </w:tc>
        <w:tc>
          <w:tcPr>
            <w:tcW w:w="0" w:type="auto"/>
            <w:shd w:val="clear" w:color="auto" w:fill="auto"/>
            <w:noWrap/>
            <w:vAlign w:val="bottom"/>
            <w:hideMark/>
          </w:tcPr>
          <w:p w14:paraId="6C6AB4CD"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Spores</w:t>
            </w:r>
          </w:p>
        </w:tc>
        <w:tc>
          <w:tcPr>
            <w:tcW w:w="0" w:type="auto"/>
            <w:shd w:val="clear" w:color="auto" w:fill="auto"/>
            <w:noWrap/>
            <w:vAlign w:val="bottom"/>
            <w:hideMark/>
          </w:tcPr>
          <w:p w14:paraId="54A6FC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125.3071429</w:t>
            </w:r>
          </w:p>
        </w:tc>
        <w:tc>
          <w:tcPr>
            <w:tcW w:w="0" w:type="auto"/>
            <w:shd w:val="clear" w:color="auto" w:fill="auto"/>
            <w:noWrap/>
            <w:vAlign w:val="bottom"/>
            <w:hideMark/>
          </w:tcPr>
          <w:p w14:paraId="254401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265.7182089</w:t>
            </w:r>
          </w:p>
        </w:tc>
        <w:tc>
          <w:tcPr>
            <w:tcW w:w="0" w:type="auto"/>
            <w:shd w:val="clear" w:color="auto" w:fill="auto"/>
            <w:noWrap/>
            <w:vAlign w:val="bottom"/>
            <w:hideMark/>
          </w:tcPr>
          <w:p w14:paraId="3CEFD1F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195.5126759</w:t>
            </w:r>
          </w:p>
        </w:tc>
        <w:tc>
          <w:tcPr>
            <w:tcW w:w="0" w:type="auto"/>
            <w:shd w:val="clear" w:color="auto" w:fill="auto"/>
            <w:noWrap/>
            <w:vAlign w:val="bottom"/>
            <w:hideMark/>
          </w:tcPr>
          <w:p w14:paraId="57566D3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0.052%</w:t>
            </w:r>
          </w:p>
        </w:tc>
        <w:tc>
          <w:tcPr>
            <w:tcW w:w="0" w:type="auto"/>
            <w:shd w:val="clear" w:color="auto" w:fill="auto"/>
            <w:noWrap/>
            <w:vAlign w:val="bottom"/>
            <w:hideMark/>
          </w:tcPr>
          <w:p w14:paraId="29A875D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99.621%</w:t>
            </w:r>
          </w:p>
        </w:tc>
      </w:tr>
      <w:tr w:rsidR="00546266" w:rsidRPr="0056090F" w14:paraId="6A49C111" w14:textId="77777777" w:rsidTr="0056090F">
        <w:trPr>
          <w:cantSplit/>
          <w:jc w:val="center"/>
        </w:trPr>
        <w:tc>
          <w:tcPr>
            <w:tcW w:w="0" w:type="auto"/>
            <w:shd w:val="clear" w:color="auto" w:fill="auto"/>
            <w:noWrap/>
            <w:vAlign w:val="bottom"/>
            <w:hideMark/>
          </w:tcPr>
          <w:p w14:paraId="1A08E3C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w:t>
            </w:r>
          </w:p>
        </w:tc>
        <w:tc>
          <w:tcPr>
            <w:tcW w:w="0" w:type="auto"/>
            <w:shd w:val="clear" w:color="auto" w:fill="auto"/>
            <w:noWrap/>
            <w:vAlign w:val="bottom"/>
            <w:hideMark/>
          </w:tcPr>
          <w:p w14:paraId="6218301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Kirchneriella</w:t>
            </w:r>
            <w:proofErr w:type="spellEnd"/>
          </w:p>
        </w:tc>
        <w:tc>
          <w:tcPr>
            <w:tcW w:w="0" w:type="auto"/>
            <w:shd w:val="clear" w:color="auto" w:fill="auto"/>
            <w:noWrap/>
            <w:vAlign w:val="bottom"/>
            <w:hideMark/>
          </w:tcPr>
          <w:p w14:paraId="54FB10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180.6365627</w:t>
            </w:r>
          </w:p>
        </w:tc>
        <w:tc>
          <w:tcPr>
            <w:tcW w:w="0" w:type="auto"/>
            <w:shd w:val="clear" w:color="auto" w:fill="auto"/>
            <w:noWrap/>
            <w:vAlign w:val="bottom"/>
            <w:hideMark/>
          </w:tcPr>
          <w:p w14:paraId="3EBE300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88.0676123</w:t>
            </w:r>
          </w:p>
        </w:tc>
        <w:tc>
          <w:tcPr>
            <w:tcW w:w="0" w:type="auto"/>
            <w:shd w:val="clear" w:color="auto" w:fill="auto"/>
            <w:noWrap/>
            <w:vAlign w:val="bottom"/>
            <w:hideMark/>
          </w:tcPr>
          <w:p w14:paraId="2146333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134.3520875</w:t>
            </w:r>
          </w:p>
        </w:tc>
        <w:tc>
          <w:tcPr>
            <w:tcW w:w="0" w:type="auto"/>
            <w:shd w:val="clear" w:color="auto" w:fill="auto"/>
            <w:noWrap/>
            <w:vAlign w:val="bottom"/>
            <w:hideMark/>
          </w:tcPr>
          <w:p w14:paraId="1D26E2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0.036%</w:t>
            </w:r>
          </w:p>
        </w:tc>
        <w:tc>
          <w:tcPr>
            <w:tcW w:w="0" w:type="auto"/>
            <w:shd w:val="clear" w:color="auto" w:fill="auto"/>
            <w:noWrap/>
            <w:vAlign w:val="bottom"/>
            <w:hideMark/>
          </w:tcPr>
          <w:p w14:paraId="77BEB5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99.657%</w:t>
            </w:r>
          </w:p>
        </w:tc>
      </w:tr>
      <w:tr w:rsidR="00546266" w:rsidRPr="0056090F" w14:paraId="7E9D6677" w14:textId="77777777" w:rsidTr="0056090F">
        <w:trPr>
          <w:cantSplit/>
          <w:jc w:val="center"/>
        </w:trPr>
        <w:tc>
          <w:tcPr>
            <w:tcW w:w="0" w:type="auto"/>
            <w:shd w:val="clear" w:color="auto" w:fill="auto"/>
            <w:noWrap/>
            <w:vAlign w:val="bottom"/>
            <w:hideMark/>
          </w:tcPr>
          <w:p w14:paraId="2A8087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w:t>
            </w:r>
          </w:p>
        </w:tc>
        <w:tc>
          <w:tcPr>
            <w:tcW w:w="0" w:type="auto"/>
            <w:shd w:val="clear" w:color="auto" w:fill="auto"/>
            <w:noWrap/>
            <w:vAlign w:val="bottom"/>
            <w:hideMark/>
          </w:tcPr>
          <w:p w14:paraId="1FCFFAE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Stephanodiscus</w:t>
            </w:r>
            <w:proofErr w:type="spellEnd"/>
          </w:p>
        </w:tc>
        <w:tc>
          <w:tcPr>
            <w:tcW w:w="0" w:type="auto"/>
            <w:shd w:val="clear" w:color="auto" w:fill="auto"/>
            <w:noWrap/>
            <w:vAlign w:val="bottom"/>
            <w:hideMark/>
          </w:tcPr>
          <w:p w14:paraId="08D888E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24.6678078</w:t>
            </w:r>
          </w:p>
        </w:tc>
        <w:tc>
          <w:tcPr>
            <w:tcW w:w="0" w:type="auto"/>
            <w:shd w:val="clear" w:color="auto" w:fill="auto"/>
            <w:noWrap/>
            <w:vAlign w:val="bottom"/>
            <w:hideMark/>
          </w:tcPr>
          <w:p w14:paraId="7608760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236.9219258</w:t>
            </w:r>
          </w:p>
        </w:tc>
        <w:tc>
          <w:tcPr>
            <w:tcW w:w="0" w:type="auto"/>
            <w:shd w:val="clear" w:color="auto" w:fill="auto"/>
            <w:noWrap/>
            <w:vAlign w:val="bottom"/>
            <w:hideMark/>
          </w:tcPr>
          <w:p w14:paraId="3DA4FD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130.7948668</w:t>
            </w:r>
          </w:p>
        </w:tc>
        <w:tc>
          <w:tcPr>
            <w:tcW w:w="0" w:type="auto"/>
            <w:shd w:val="clear" w:color="auto" w:fill="auto"/>
            <w:noWrap/>
            <w:vAlign w:val="bottom"/>
            <w:hideMark/>
          </w:tcPr>
          <w:p w14:paraId="7DA2D28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0.035%</w:t>
            </w:r>
          </w:p>
        </w:tc>
        <w:tc>
          <w:tcPr>
            <w:tcW w:w="0" w:type="auto"/>
            <w:shd w:val="clear" w:color="auto" w:fill="auto"/>
            <w:noWrap/>
            <w:vAlign w:val="bottom"/>
            <w:hideMark/>
          </w:tcPr>
          <w:p w14:paraId="6A73FC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99.691%</w:t>
            </w:r>
          </w:p>
        </w:tc>
      </w:tr>
      <w:tr w:rsidR="00546266" w:rsidRPr="0056090F" w14:paraId="2A76F1BA" w14:textId="77777777" w:rsidTr="0056090F">
        <w:trPr>
          <w:cantSplit/>
          <w:jc w:val="center"/>
        </w:trPr>
        <w:tc>
          <w:tcPr>
            <w:tcW w:w="0" w:type="auto"/>
            <w:shd w:val="clear" w:color="auto" w:fill="auto"/>
            <w:noWrap/>
            <w:vAlign w:val="bottom"/>
            <w:hideMark/>
          </w:tcPr>
          <w:p w14:paraId="7770DE8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w:t>
            </w:r>
          </w:p>
        </w:tc>
        <w:tc>
          <w:tcPr>
            <w:tcW w:w="0" w:type="auto"/>
            <w:shd w:val="clear" w:color="auto" w:fill="auto"/>
            <w:noWrap/>
            <w:vAlign w:val="bottom"/>
            <w:hideMark/>
          </w:tcPr>
          <w:p w14:paraId="4017138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Pseudodidymocystis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planctonica</w:t>
            </w:r>
            <w:proofErr w:type="spellEnd"/>
          </w:p>
        </w:tc>
        <w:tc>
          <w:tcPr>
            <w:tcW w:w="0" w:type="auto"/>
            <w:shd w:val="clear" w:color="auto" w:fill="auto"/>
            <w:noWrap/>
            <w:vAlign w:val="bottom"/>
            <w:hideMark/>
          </w:tcPr>
          <w:p w14:paraId="5055EE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9.6363571</w:t>
            </w:r>
          </w:p>
        </w:tc>
        <w:tc>
          <w:tcPr>
            <w:tcW w:w="0" w:type="auto"/>
            <w:shd w:val="clear" w:color="auto" w:fill="auto"/>
            <w:noWrap/>
            <w:vAlign w:val="bottom"/>
            <w:hideMark/>
          </w:tcPr>
          <w:p w14:paraId="0BBCBB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153.0799749</w:t>
            </w:r>
          </w:p>
        </w:tc>
        <w:tc>
          <w:tcPr>
            <w:tcW w:w="0" w:type="auto"/>
            <w:shd w:val="clear" w:color="auto" w:fill="auto"/>
            <w:noWrap/>
            <w:vAlign w:val="bottom"/>
            <w:hideMark/>
          </w:tcPr>
          <w:p w14:paraId="626800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81.3581660</w:t>
            </w:r>
          </w:p>
        </w:tc>
        <w:tc>
          <w:tcPr>
            <w:tcW w:w="0" w:type="auto"/>
            <w:shd w:val="clear" w:color="auto" w:fill="auto"/>
            <w:noWrap/>
            <w:vAlign w:val="bottom"/>
            <w:hideMark/>
          </w:tcPr>
          <w:p w14:paraId="4AED08C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0.022%</w:t>
            </w:r>
          </w:p>
        </w:tc>
        <w:tc>
          <w:tcPr>
            <w:tcW w:w="0" w:type="auto"/>
            <w:shd w:val="clear" w:color="auto" w:fill="auto"/>
            <w:noWrap/>
            <w:vAlign w:val="bottom"/>
            <w:hideMark/>
          </w:tcPr>
          <w:p w14:paraId="0277013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99.713%</w:t>
            </w:r>
          </w:p>
        </w:tc>
      </w:tr>
      <w:tr w:rsidR="00546266" w:rsidRPr="0056090F" w14:paraId="6C2DEBA1" w14:textId="77777777" w:rsidTr="0056090F">
        <w:trPr>
          <w:cantSplit/>
          <w:jc w:val="center"/>
        </w:trPr>
        <w:tc>
          <w:tcPr>
            <w:tcW w:w="0" w:type="auto"/>
            <w:shd w:val="clear" w:color="auto" w:fill="auto"/>
            <w:noWrap/>
            <w:vAlign w:val="bottom"/>
            <w:hideMark/>
          </w:tcPr>
          <w:p w14:paraId="3024366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w:t>
            </w:r>
          </w:p>
        </w:tc>
        <w:tc>
          <w:tcPr>
            <w:tcW w:w="0" w:type="auto"/>
            <w:shd w:val="clear" w:color="auto" w:fill="auto"/>
            <w:noWrap/>
            <w:vAlign w:val="bottom"/>
            <w:hideMark/>
          </w:tcPr>
          <w:p w14:paraId="7846EE7E"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Chlorella</w:t>
            </w:r>
          </w:p>
        </w:tc>
        <w:tc>
          <w:tcPr>
            <w:tcW w:w="0" w:type="auto"/>
            <w:shd w:val="clear" w:color="auto" w:fill="auto"/>
            <w:noWrap/>
            <w:vAlign w:val="bottom"/>
            <w:hideMark/>
          </w:tcPr>
          <w:p w14:paraId="54384E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56.0713556</w:t>
            </w:r>
          </w:p>
        </w:tc>
        <w:tc>
          <w:tcPr>
            <w:tcW w:w="0" w:type="auto"/>
            <w:shd w:val="clear" w:color="auto" w:fill="auto"/>
            <w:noWrap/>
            <w:vAlign w:val="bottom"/>
            <w:hideMark/>
          </w:tcPr>
          <w:p w14:paraId="0F1594D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105.1130266</w:t>
            </w:r>
          </w:p>
        </w:tc>
        <w:tc>
          <w:tcPr>
            <w:tcW w:w="0" w:type="auto"/>
            <w:shd w:val="clear" w:color="auto" w:fill="auto"/>
            <w:noWrap/>
            <w:vAlign w:val="bottom"/>
            <w:hideMark/>
          </w:tcPr>
          <w:p w14:paraId="49FBEE7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80.5921911</w:t>
            </w:r>
          </w:p>
        </w:tc>
        <w:tc>
          <w:tcPr>
            <w:tcW w:w="0" w:type="auto"/>
            <w:shd w:val="clear" w:color="auto" w:fill="auto"/>
            <w:noWrap/>
            <w:vAlign w:val="bottom"/>
            <w:hideMark/>
          </w:tcPr>
          <w:p w14:paraId="60F76C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0.021%</w:t>
            </w:r>
          </w:p>
        </w:tc>
        <w:tc>
          <w:tcPr>
            <w:tcW w:w="0" w:type="auto"/>
            <w:shd w:val="clear" w:color="auto" w:fill="auto"/>
            <w:noWrap/>
            <w:vAlign w:val="bottom"/>
            <w:hideMark/>
          </w:tcPr>
          <w:p w14:paraId="0F02742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99.734%</w:t>
            </w:r>
          </w:p>
        </w:tc>
      </w:tr>
      <w:tr w:rsidR="00546266" w:rsidRPr="0056090F" w14:paraId="67D4B461" w14:textId="77777777" w:rsidTr="0056090F">
        <w:trPr>
          <w:cantSplit/>
          <w:jc w:val="center"/>
        </w:trPr>
        <w:tc>
          <w:tcPr>
            <w:tcW w:w="0" w:type="auto"/>
            <w:shd w:val="clear" w:color="auto" w:fill="auto"/>
            <w:noWrap/>
            <w:vAlign w:val="bottom"/>
            <w:hideMark/>
          </w:tcPr>
          <w:p w14:paraId="38B570E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w:t>
            </w:r>
          </w:p>
        </w:tc>
        <w:tc>
          <w:tcPr>
            <w:tcW w:w="0" w:type="auto"/>
            <w:shd w:val="clear" w:color="auto" w:fill="auto"/>
            <w:noWrap/>
            <w:vAlign w:val="bottom"/>
            <w:hideMark/>
          </w:tcPr>
          <w:p w14:paraId="23BA349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Snowella</w:t>
            </w:r>
            <w:proofErr w:type="spellEnd"/>
          </w:p>
        </w:tc>
        <w:tc>
          <w:tcPr>
            <w:tcW w:w="0" w:type="auto"/>
            <w:shd w:val="clear" w:color="auto" w:fill="auto"/>
            <w:noWrap/>
            <w:vAlign w:val="bottom"/>
            <w:hideMark/>
          </w:tcPr>
          <w:p w14:paraId="3980BF2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B311DE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160.5586630</w:t>
            </w:r>
          </w:p>
        </w:tc>
        <w:tc>
          <w:tcPr>
            <w:tcW w:w="0" w:type="auto"/>
            <w:shd w:val="clear" w:color="auto" w:fill="auto"/>
            <w:noWrap/>
            <w:vAlign w:val="bottom"/>
            <w:hideMark/>
          </w:tcPr>
          <w:p w14:paraId="4654A9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80.2793315</w:t>
            </w:r>
          </w:p>
        </w:tc>
        <w:tc>
          <w:tcPr>
            <w:tcW w:w="0" w:type="auto"/>
            <w:shd w:val="clear" w:color="auto" w:fill="auto"/>
            <w:noWrap/>
            <w:vAlign w:val="bottom"/>
            <w:hideMark/>
          </w:tcPr>
          <w:p w14:paraId="39075A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0.021%</w:t>
            </w:r>
          </w:p>
        </w:tc>
        <w:tc>
          <w:tcPr>
            <w:tcW w:w="0" w:type="auto"/>
            <w:shd w:val="clear" w:color="auto" w:fill="auto"/>
            <w:noWrap/>
            <w:vAlign w:val="bottom"/>
            <w:hideMark/>
          </w:tcPr>
          <w:p w14:paraId="6A15F7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99.755%</w:t>
            </w:r>
          </w:p>
        </w:tc>
      </w:tr>
      <w:tr w:rsidR="00546266" w:rsidRPr="0056090F" w14:paraId="0C8D4ED4" w14:textId="77777777" w:rsidTr="0056090F">
        <w:trPr>
          <w:cantSplit/>
          <w:jc w:val="center"/>
        </w:trPr>
        <w:tc>
          <w:tcPr>
            <w:tcW w:w="0" w:type="auto"/>
            <w:shd w:val="clear" w:color="auto" w:fill="auto"/>
            <w:noWrap/>
            <w:vAlign w:val="bottom"/>
            <w:hideMark/>
          </w:tcPr>
          <w:p w14:paraId="6618EE6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w:t>
            </w:r>
          </w:p>
        </w:tc>
        <w:tc>
          <w:tcPr>
            <w:tcW w:w="0" w:type="auto"/>
            <w:shd w:val="clear" w:color="auto" w:fill="auto"/>
            <w:noWrap/>
            <w:vAlign w:val="bottom"/>
            <w:hideMark/>
          </w:tcPr>
          <w:p w14:paraId="657F380A"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Centric Diatom</w:t>
            </w:r>
          </w:p>
        </w:tc>
        <w:tc>
          <w:tcPr>
            <w:tcW w:w="0" w:type="auto"/>
            <w:shd w:val="clear" w:color="auto" w:fill="auto"/>
            <w:noWrap/>
            <w:vAlign w:val="bottom"/>
            <w:hideMark/>
          </w:tcPr>
          <w:p w14:paraId="5C95C82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90.0443475</w:t>
            </w:r>
          </w:p>
        </w:tc>
        <w:tc>
          <w:tcPr>
            <w:tcW w:w="0" w:type="auto"/>
            <w:shd w:val="clear" w:color="auto" w:fill="auto"/>
            <w:noWrap/>
            <w:vAlign w:val="bottom"/>
            <w:hideMark/>
          </w:tcPr>
          <w:p w14:paraId="792D397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60.1743291</w:t>
            </w:r>
          </w:p>
        </w:tc>
        <w:tc>
          <w:tcPr>
            <w:tcW w:w="0" w:type="auto"/>
            <w:shd w:val="clear" w:color="auto" w:fill="auto"/>
            <w:noWrap/>
            <w:vAlign w:val="bottom"/>
            <w:hideMark/>
          </w:tcPr>
          <w:p w14:paraId="57018EB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75.1093383</w:t>
            </w:r>
          </w:p>
        </w:tc>
        <w:tc>
          <w:tcPr>
            <w:tcW w:w="0" w:type="auto"/>
            <w:shd w:val="clear" w:color="auto" w:fill="auto"/>
            <w:noWrap/>
            <w:vAlign w:val="bottom"/>
            <w:hideMark/>
          </w:tcPr>
          <w:p w14:paraId="71CE286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0.020%</w:t>
            </w:r>
          </w:p>
        </w:tc>
        <w:tc>
          <w:tcPr>
            <w:tcW w:w="0" w:type="auto"/>
            <w:shd w:val="clear" w:color="auto" w:fill="auto"/>
            <w:noWrap/>
            <w:vAlign w:val="bottom"/>
            <w:hideMark/>
          </w:tcPr>
          <w:p w14:paraId="0CF0CA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99.775%</w:t>
            </w:r>
          </w:p>
        </w:tc>
      </w:tr>
      <w:tr w:rsidR="00546266" w:rsidRPr="0056090F" w14:paraId="23B70911" w14:textId="77777777" w:rsidTr="0056090F">
        <w:trPr>
          <w:cantSplit/>
          <w:jc w:val="center"/>
        </w:trPr>
        <w:tc>
          <w:tcPr>
            <w:tcW w:w="0" w:type="auto"/>
            <w:shd w:val="clear" w:color="auto" w:fill="auto"/>
            <w:noWrap/>
            <w:vAlign w:val="bottom"/>
            <w:hideMark/>
          </w:tcPr>
          <w:p w14:paraId="2415DB9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w:t>
            </w:r>
          </w:p>
        </w:tc>
        <w:tc>
          <w:tcPr>
            <w:tcW w:w="0" w:type="auto"/>
            <w:shd w:val="clear" w:color="auto" w:fill="auto"/>
            <w:noWrap/>
            <w:vAlign w:val="bottom"/>
            <w:hideMark/>
          </w:tcPr>
          <w:p w14:paraId="759692C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Ochromonas</w:t>
            </w:r>
            <w:proofErr w:type="spellEnd"/>
          </w:p>
        </w:tc>
        <w:tc>
          <w:tcPr>
            <w:tcW w:w="0" w:type="auto"/>
            <w:shd w:val="clear" w:color="auto" w:fill="auto"/>
            <w:noWrap/>
            <w:vAlign w:val="bottom"/>
            <w:hideMark/>
          </w:tcPr>
          <w:p w14:paraId="2C8B16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43.8651959</w:t>
            </w:r>
          </w:p>
        </w:tc>
        <w:tc>
          <w:tcPr>
            <w:tcW w:w="0" w:type="auto"/>
            <w:shd w:val="clear" w:color="auto" w:fill="auto"/>
            <w:noWrap/>
            <w:vAlign w:val="bottom"/>
            <w:hideMark/>
          </w:tcPr>
          <w:p w14:paraId="6EF1878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64.4570732</w:t>
            </w:r>
          </w:p>
        </w:tc>
        <w:tc>
          <w:tcPr>
            <w:tcW w:w="0" w:type="auto"/>
            <w:shd w:val="clear" w:color="auto" w:fill="auto"/>
            <w:noWrap/>
            <w:vAlign w:val="bottom"/>
            <w:hideMark/>
          </w:tcPr>
          <w:p w14:paraId="42E9CF2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54.1611346</w:t>
            </w:r>
          </w:p>
        </w:tc>
        <w:tc>
          <w:tcPr>
            <w:tcW w:w="0" w:type="auto"/>
            <w:shd w:val="clear" w:color="auto" w:fill="auto"/>
            <w:noWrap/>
            <w:vAlign w:val="bottom"/>
            <w:hideMark/>
          </w:tcPr>
          <w:p w14:paraId="1EBC646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0.014%</w:t>
            </w:r>
          </w:p>
        </w:tc>
        <w:tc>
          <w:tcPr>
            <w:tcW w:w="0" w:type="auto"/>
            <w:shd w:val="clear" w:color="auto" w:fill="auto"/>
            <w:noWrap/>
            <w:vAlign w:val="bottom"/>
            <w:hideMark/>
          </w:tcPr>
          <w:p w14:paraId="3C65AD5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99.790%</w:t>
            </w:r>
          </w:p>
        </w:tc>
      </w:tr>
      <w:tr w:rsidR="00546266" w:rsidRPr="0056090F" w14:paraId="687D801E" w14:textId="77777777" w:rsidTr="0056090F">
        <w:trPr>
          <w:cantSplit/>
          <w:jc w:val="center"/>
        </w:trPr>
        <w:tc>
          <w:tcPr>
            <w:tcW w:w="0" w:type="auto"/>
            <w:shd w:val="clear" w:color="auto" w:fill="auto"/>
            <w:noWrap/>
            <w:vAlign w:val="bottom"/>
            <w:hideMark/>
          </w:tcPr>
          <w:p w14:paraId="3FE3A8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w:t>
            </w:r>
          </w:p>
        </w:tc>
        <w:tc>
          <w:tcPr>
            <w:tcW w:w="0" w:type="auto"/>
            <w:shd w:val="clear" w:color="auto" w:fill="auto"/>
            <w:noWrap/>
            <w:vAlign w:val="bottom"/>
            <w:hideMark/>
          </w:tcPr>
          <w:p w14:paraId="1BCB6E23"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Chlamydomonas</w:t>
            </w:r>
          </w:p>
        </w:tc>
        <w:tc>
          <w:tcPr>
            <w:tcW w:w="0" w:type="auto"/>
            <w:shd w:val="clear" w:color="auto" w:fill="auto"/>
            <w:noWrap/>
            <w:vAlign w:val="bottom"/>
            <w:hideMark/>
          </w:tcPr>
          <w:p w14:paraId="664CF46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40.2296793</w:t>
            </w:r>
          </w:p>
        </w:tc>
        <w:tc>
          <w:tcPr>
            <w:tcW w:w="0" w:type="auto"/>
            <w:shd w:val="clear" w:color="auto" w:fill="auto"/>
            <w:noWrap/>
            <w:vAlign w:val="bottom"/>
            <w:hideMark/>
          </w:tcPr>
          <w:p w14:paraId="3148FC6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52.5749587</w:t>
            </w:r>
          </w:p>
        </w:tc>
        <w:tc>
          <w:tcPr>
            <w:tcW w:w="0" w:type="auto"/>
            <w:shd w:val="clear" w:color="auto" w:fill="auto"/>
            <w:noWrap/>
            <w:vAlign w:val="bottom"/>
            <w:hideMark/>
          </w:tcPr>
          <w:p w14:paraId="5807748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46.4023190</w:t>
            </w:r>
          </w:p>
        </w:tc>
        <w:tc>
          <w:tcPr>
            <w:tcW w:w="0" w:type="auto"/>
            <w:shd w:val="clear" w:color="auto" w:fill="auto"/>
            <w:noWrap/>
            <w:vAlign w:val="bottom"/>
            <w:hideMark/>
          </w:tcPr>
          <w:p w14:paraId="310E1D9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0.012%</w:t>
            </w:r>
          </w:p>
        </w:tc>
        <w:tc>
          <w:tcPr>
            <w:tcW w:w="0" w:type="auto"/>
            <w:shd w:val="clear" w:color="auto" w:fill="auto"/>
            <w:noWrap/>
            <w:vAlign w:val="bottom"/>
            <w:hideMark/>
          </w:tcPr>
          <w:p w14:paraId="0592B6D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99.802%</w:t>
            </w:r>
          </w:p>
        </w:tc>
      </w:tr>
      <w:tr w:rsidR="00546266" w:rsidRPr="0056090F" w14:paraId="12A4974D" w14:textId="77777777" w:rsidTr="0056090F">
        <w:trPr>
          <w:cantSplit/>
          <w:jc w:val="center"/>
        </w:trPr>
        <w:tc>
          <w:tcPr>
            <w:tcW w:w="0" w:type="auto"/>
            <w:shd w:val="clear" w:color="auto" w:fill="auto"/>
            <w:noWrap/>
            <w:vAlign w:val="bottom"/>
            <w:hideMark/>
          </w:tcPr>
          <w:p w14:paraId="31A8DE3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w:t>
            </w:r>
          </w:p>
        </w:tc>
        <w:tc>
          <w:tcPr>
            <w:tcW w:w="0" w:type="auto"/>
            <w:shd w:val="clear" w:color="auto" w:fill="auto"/>
            <w:noWrap/>
            <w:vAlign w:val="bottom"/>
            <w:hideMark/>
          </w:tcPr>
          <w:p w14:paraId="366172E4"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Algae </w:t>
            </w:r>
            <w:proofErr w:type="spellStart"/>
            <w:r w:rsidRPr="0056090F">
              <w:rPr>
                <w:rFonts w:eastAsia="Times New Roman" w:cs="Times New Roman"/>
                <w:color w:val="000000"/>
                <w:sz w:val="20"/>
                <w:szCs w:val="20"/>
              </w:rPr>
              <w:t>Unid</w:t>
            </w:r>
            <w:proofErr w:type="spellEnd"/>
          </w:p>
        </w:tc>
        <w:tc>
          <w:tcPr>
            <w:tcW w:w="0" w:type="auto"/>
            <w:shd w:val="clear" w:color="auto" w:fill="auto"/>
            <w:noWrap/>
            <w:vAlign w:val="bottom"/>
            <w:hideMark/>
          </w:tcPr>
          <w:p w14:paraId="5381744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0.1214286</w:t>
            </w:r>
          </w:p>
        </w:tc>
        <w:tc>
          <w:tcPr>
            <w:tcW w:w="0" w:type="auto"/>
            <w:shd w:val="clear" w:color="auto" w:fill="auto"/>
            <w:noWrap/>
            <w:vAlign w:val="bottom"/>
            <w:hideMark/>
          </w:tcPr>
          <w:p w14:paraId="2856FE1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87.5625000</w:t>
            </w:r>
          </w:p>
        </w:tc>
        <w:tc>
          <w:tcPr>
            <w:tcW w:w="0" w:type="auto"/>
            <w:shd w:val="clear" w:color="auto" w:fill="auto"/>
            <w:noWrap/>
            <w:vAlign w:val="bottom"/>
            <w:hideMark/>
          </w:tcPr>
          <w:p w14:paraId="2C5EB5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43.8419643</w:t>
            </w:r>
          </w:p>
        </w:tc>
        <w:tc>
          <w:tcPr>
            <w:tcW w:w="0" w:type="auto"/>
            <w:shd w:val="clear" w:color="auto" w:fill="auto"/>
            <w:noWrap/>
            <w:vAlign w:val="bottom"/>
            <w:hideMark/>
          </w:tcPr>
          <w:p w14:paraId="48767C2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0.012%</w:t>
            </w:r>
          </w:p>
        </w:tc>
        <w:tc>
          <w:tcPr>
            <w:tcW w:w="0" w:type="auto"/>
            <w:shd w:val="clear" w:color="auto" w:fill="auto"/>
            <w:noWrap/>
            <w:vAlign w:val="bottom"/>
            <w:hideMark/>
          </w:tcPr>
          <w:p w14:paraId="04858D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99.814%</w:t>
            </w:r>
          </w:p>
        </w:tc>
      </w:tr>
      <w:tr w:rsidR="00546266" w:rsidRPr="0056090F" w14:paraId="23C49F1E" w14:textId="77777777" w:rsidTr="0056090F">
        <w:trPr>
          <w:cantSplit/>
          <w:jc w:val="center"/>
        </w:trPr>
        <w:tc>
          <w:tcPr>
            <w:tcW w:w="0" w:type="auto"/>
            <w:shd w:val="clear" w:color="auto" w:fill="auto"/>
            <w:noWrap/>
            <w:vAlign w:val="bottom"/>
            <w:hideMark/>
          </w:tcPr>
          <w:p w14:paraId="4F4D128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w:t>
            </w:r>
          </w:p>
        </w:tc>
        <w:tc>
          <w:tcPr>
            <w:tcW w:w="0" w:type="auto"/>
            <w:shd w:val="clear" w:color="auto" w:fill="auto"/>
            <w:noWrap/>
            <w:vAlign w:val="bottom"/>
            <w:hideMark/>
          </w:tcPr>
          <w:p w14:paraId="5ACCAFA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Navicula</w:t>
            </w:r>
            <w:proofErr w:type="spellEnd"/>
          </w:p>
        </w:tc>
        <w:tc>
          <w:tcPr>
            <w:tcW w:w="0" w:type="auto"/>
            <w:shd w:val="clear" w:color="auto" w:fill="auto"/>
            <w:noWrap/>
            <w:vAlign w:val="bottom"/>
            <w:hideMark/>
          </w:tcPr>
          <w:p w14:paraId="797BF8C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66.6756127</w:t>
            </w:r>
          </w:p>
        </w:tc>
        <w:tc>
          <w:tcPr>
            <w:tcW w:w="0" w:type="auto"/>
            <w:shd w:val="clear" w:color="auto" w:fill="auto"/>
            <w:noWrap/>
            <w:vAlign w:val="bottom"/>
            <w:hideMark/>
          </w:tcPr>
          <w:p w14:paraId="2404CD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20.4848331</w:t>
            </w:r>
          </w:p>
        </w:tc>
        <w:tc>
          <w:tcPr>
            <w:tcW w:w="0" w:type="auto"/>
            <w:shd w:val="clear" w:color="auto" w:fill="auto"/>
            <w:noWrap/>
            <w:vAlign w:val="bottom"/>
            <w:hideMark/>
          </w:tcPr>
          <w:p w14:paraId="675913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43.5802229</w:t>
            </w:r>
          </w:p>
        </w:tc>
        <w:tc>
          <w:tcPr>
            <w:tcW w:w="0" w:type="auto"/>
            <w:shd w:val="clear" w:color="auto" w:fill="auto"/>
            <w:noWrap/>
            <w:vAlign w:val="bottom"/>
            <w:hideMark/>
          </w:tcPr>
          <w:p w14:paraId="5F4E45B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0.012%</w:t>
            </w:r>
          </w:p>
        </w:tc>
        <w:tc>
          <w:tcPr>
            <w:tcW w:w="0" w:type="auto"/>
            <w:shd w:val="clear" w:color="auto" w:fill="auto"/>
            <w:noWrap/>
            <w:vAlign w:val="bottom"/>
            <w:hideMark/>
          </w:tcPr>
          <w:p w14:paraId="58D5F92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99.825%</w:t>
            </w:r>
          </w:p>
        </w:tc>
      </w:tr>
      <w:tr w:rsidR="00546266" w:rsidRPr="0056090F" w14:paraId="48B5EA9A" w14:textId="77777777" w:rsidTr="0056090F">
        <w:trPr>
          <w:cantSplit/>
          <w:jc w:val="center"/>
        </w:trPr>
        <w:tc>
          <w:tcPr>
            <w:tcW w:w="0" w:type="auto"/>
            <w:shd w:val="clear" w:color="auto" w:fill="auto"/>
            <w:noWrap/>
            <w:vAlign w:val="bottom"/>
            <w:hideMark/>
          </w:tcPr>
          <w:p w14:paraId="49191A1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w:t>
            </w:r>
          </w:p>
        </w:tc>
        <w:tc>
          <w:tcPr>
            <w:tcW w:w="0" w:type="auto"/>
            <w:shd w:val="clear" w:color="auto" w:fill="auto"/>
            <w:noWrap/>
            <w:vAlign w:val="bottom"/>
            <w:hideMark/>
          </w:tcPr>
          <w:p w14:paraId="630AB62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Tetraselmis</w:t>
            </w:r>
            <w:proofErr w:type="spellEnd"/>
          </w:p>
        </w:tc>
        <w:tc>
          <w:tcPr>
            <w:tcW w:w="0" w:type="auto"/>
            <w:shd w:val="clear" w:color="auto" w:fill="auto"/>
            <w:noWrap/>
            <w:vAlign w:val="bottom"/>
            <w:hideMark/>
          </w:tcPr>
          <w:p w14:paraId="2CFBC3A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55.5710672</w:t>
            </w:r>
          </w:p>
        </w:tc>
        <w:tc>
          <w:tcPr>
            <w:tcW w:w="0" w:type="auto"/>
            <w:shd w:val="clear" w:color="auto" w:fill="auto"/>
            <w:noWrap/>
            <w:vAlign w:val="bottom"/>
            <w:hideMark/>
          </w:tcPr>
          <w:p w14:paraId="518E89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27.7822511</w:t>
            </w:r>
          </w:p>
        </w:tc>
        <w:tc>
          <w:tcPr>
            <w:tcW w:w="0" w:type="auto"/>
            <w:shd w:val="clear" w:color="auto" w:fill="auto"/>
            <w:noWrap/>
            <w:vAlign w:val="bottom"/>
            <w:hideMark/>
          </w:tcPr>
          <w:p w14:paraId="644A7C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41.6766592</w:t>
            </w:r>
          </w:p>
        </w:tc>
        <w:tc>
          <w:tcPr>
            <w:tcW w:w="0" w:type="auto"/>
            <w:shd w:val="clear" w:color="auto" w:fill="auto"/>
            <w:noWrap/>
            <w:vAlign w:val="bottom"/>
            <w:hideMark/>
          </w:tcPr>
          <w:p w14:paraId="18A5AF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0.011%</w:t>
            </w:r>
          </w:p>
        </w:tc>
        <w:tc>
          <w:tcPr>
            <w:tcW w:w="0" w:type="auto"/>
            <w:shd w:val="clear" w:color="auto" w:fill="auto"/>
            <w:noWrap/>
            <w:vAlign w:val="bottom"/>
            <w:hideMark/>
          </w:tcPr>
          <w:p w14:paraId="2738CA4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99.836%</w:t>
            </w:r>
          </w:p>
        </w:tc>
      </w:tr>
      <w:tr w:rsidR="00546266" w:rsidRPr="0056090F" w14:paraId="2506D4DD" w14:textId="77777777" w:rsidTr="0056090F">
        <w:trPr>
          <w:cantSplit/>
          <w:jc w:val="center"/>
        </w:trPr>
        <w:tc>
          <w:tcPr>
            <w:tcW w:w="0" w:type="auto"/>
            <w:shd w:val="clear" w:color="auto" w:fill="auto"/>
            <w:noWrap/>
            <w:vAlign w:val="bottom"/>
            <w:hideMark/>
          </w:tcPr>
          <w:p w14:paraId="05F5EEB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w:t>
            </w:r>
          </w:p>
        </w:tc>
        <w:tc>
          <w:tcPr>
            <w:tcW w:w="0" w:type="auto"/>
            <w:shd w:val="clear" w:color="auto" w:fill="auto"/>
            <w:noWrap/>
            <w:vAlign w:val="bottom"/>
            <w:hideMark/>
          </w:tcPr>
          <w:p w14:paraId="46D4858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Glaucospira</w:t>
            </w:r>
            <w:proofErr w:type="spellEnd"/>
          </w:p>
        </w:tc>
        <w:tc>
          <w:tcPr>
            <w:tcW w:w="0" w:type="auto"/>
            <w:shd w:val="clear" w:color="auto" w:fill="auto"/>
            <w:noWrap/>
            <w:vAlign w:val="bottom"/>
            <w:hideMark/>
          </w:tcPr>
          <w:p w14:paraId="62126C3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47.6882857</w:t>
            </w:r>
          </w:p>
        </w:tc>
        <w:tc>
          <w:tcPr>
            <w:tcW w:w="0" w:type="auto"/>
            <w:shd w:val="clear" w:color="auto" w:fill="auto"/>
            <w:noWrap/>
            <w:vAlign w:val="bottom"/>
            <w:hideMark/>
          </w:tcPr>
          <w:p w14:paraId="77CE8F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26.3111147</w:t>
            </w:r>
          </w:p>
        </w:tc>
        <w:tc>
          <w:tcPr>
            <w:tcW w:w="0" w:type="auto"/>
            <w:shd w:val="clear" w:color="auto" w:fill="auto"/>
            <w:noWrap/>
            <w:vAlign w:val="bottom"/>
            <w:hideMark/>
          </w:tcPr>
          <w:p w14:paraId="4A6B29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36.9997002</w:t>
            </w:r>
          </w:p>
        </w:tc>
        <w:tc>
          <w:tcPr>
            <w:tcW w:w="0" w:type="auto"/>
            <w:shd w:val="clear" w:color="auto" w:fill="auto"/>
            <w:noWrap/>
            <w:vAlign w:val="bottom"/>
            <w:hideMark/>
          </w:tcPr>
          <w:p w14:paraId="0C28E5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0.010%</w:t>
            </w:r>
          </w:p>
        </w:tc>
        <w:tc>
          <w:tcPr>
            <w:tcW w:w="0" w:type="auto"/>
            <w:shd w:val="clear" w:color="auto" w:fill="auto"/>
            <w:noWrap/>
            <w:vAlign w:val="bottom"/>
            <w:hideMark/>
          </w:tcPr>
          <w:p w14:paraId="17F820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99.846%</w:t>
            </w:r>
          </w:p>
        </w:tc>
      </w:tr>
      <w:tr w:rsidR="00546266" w:rsidRPr="0056090F" w14:paraId="4B48DCE3" w14:textId="77777777" w:rsidTr="0056090F">
        <w:trPr>
          <w:cantSplit/>
          <w:jc w:val="center"/>
        </w:trPr>
        <w:tc>
          <w:tcPr>
            <w:tcW w:w="0" w:type="auto"/>
            <w:shd w:val="clear" w:color="auto" w:fill="auto"/>
            <w:noWrap/>
            <w:vAlign w:val="bottom"/>
            <w:hideMark/>
          </w:tcPr>
          <w:p w14:paraId="1220E8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w:t>
            </w:r>
          </w:p>
        </w:tc>
        <w:tc>
          <w:tcPr>
            <w:tcW w:w="0" w:type="auto"/>
            <w:shd w:val="clear" w:color="auto" w:fill="auto"/>
            <w:noWrap/>
            <w:vAlign w:val="bottom"/>
            <w:hideMark/>
          </w:tcPr>
          <w:p w14:paraId="13926A8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Chroomonas</w:t>
            </w:r>
            <w:proofErr w:type="spellEnd"/>
          </w:p>
        </w:tc>
        <w:tc>
          <w:tcPr>
            <w:tcW w:w="0" w:type="auto"/>
            <w:shd w:val="clear" w:color="auto" w:fill="auto"/>
            <w:noWrap/>
            <w:vAlign w:val="bottom"/>
            <w:hideMark/>
          </w:tcPr>
          <w:p w14:paraId="730DD41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10.7358791</w:t>
            </w:r>
          </w:p>
        </w:tc>
        <w:tc>
          <w:tcPr>
            <w:tcW w:w="0" w:type="auto"/>
            <w:shd w:val="clear" w:color="auto" w:fill="auto"/>
            <w:noWrap/>
            <w:vAlign w:val="bottom"/>
            <w:hideMark/>
          </w:tcPr>
          <w:p w14:paraId="748EA41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57.8005624</w:t>
            </w:r>
          </w:p>
        </w:tc>
        <w:tc>
          <w:tcPr>
            <w:tcW w:w="0" w:type="auto"/>
            <w:shd w:val="clear" w:color="auto" w:fill="auto"/>
            <w:noWrap/>
            <w:vAlign w:val="bottom"/>
            <w:hideMark/>
          </w:tcPr>
          <w:p w14:paraId="1F3ACF1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34.2682207</w:t>
            </w:r>
          </w:p>
        </w:tc>
        <w:tc>
          <w:tcPr>
            <w:tcW w:w="0" w:type="auto"/>
            <w:shd w:val="clear" w:color="auto" w:fill="auto"/>
            <w:noWrap/>
            <w:vAlign w:val="bottom"/>
            <w:hideMark/>
          </w:tcPr>
          <w:p w14:paraId="2E26939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0.009%</w:t>
            </w:r>
          </w:p>
        </w:tc>
        <w:tc>
          <w:tcPr>
            <w:tcW w:w="0" w:type="auto"/>
            <w:shd w:val="clear" w:color="auto" w:fill="auto"/>
            <w:noWrap/>
            <w:vAlign w:val="bottom"/>
            <w:hideMark/>
          </w:tcPr>
          <w:p w14:paraId="18FA097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99.855%</w:t>
            </w:r>
          </w:p>
        </w:tc>
      </w:tr>
      <w:tr w:rsidR="00546266" w:rsidRPr="0056090F" w14:paraId="2AE77FC6" w14:textId="77777777" w:rsidTr="0056090F">
        <w:trPr>
          <w:cantSplit/>
          <w:jc w:val="center"/>
        </w:trPr>
        <w:tc>
          <w:tcPr>
            <w:tcW w:w="0" w:type="auto"/>
            <w:shd w:val="clear" w:color="auto" w:fill="auto"/>
            <w:noWrap/>
            <w:vAlign w:val="bottom"/>
            <w:hideMark/>
          </w:tcPr>
          <w:p w14:paraId="454ECA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30</w:t>
            </w:r>
          </w:p>
        </w:tc>
        <w:tc>
          <w:tcPr>
            <w:tcW w:w="0" w:type="auto"/>
            <w:shd w:val="clear" w:color="auto" w:fill="auto"/>
            <w:noWrap/>
            <w:vAlign w:val="bottom"/>
            <w:hideMark/>
          </w:tcPr>
          <w:p w14:paraId="7AAB446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Planktothrix</w:t>
            </w:r>
            <w:proofErr w:type="spellEnd"/>
          </w:p>
        </w:tc>
        <w:tc>
          <w:tcPr>
            <w:tcW w:w="0" w:type="auto"/>
            <w:shd w:val="clear" w:color="auto" w:fill="auto"/>
            <w:noWrap/>
            <w:vAlign w:val="bottom"/>
            <w:hideMark/>
          </w:tcPr>
          <w:p w14:paraId="176BBC7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47.5860000</w:t>
            </w:r>
          </w:p>
        </w:tc>
        <w:tc>
          <w:tcPr>
            <w:tcW w:w="0" w:type="auto"/>
            <w:shd w:val="clear" w:color="auto" w:fill="auto"/>
            <w:noWrap/>
            <w:vAlign w:val="bottom"/>
            <w:hideMark/>
          </w:tcPr>
          <w:p w14:paraId="1B292E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20.8728403</w:t>
            </w:r>
          </w:p>
        </w:tc>
        <w:tc>
          <w:tcPr>
            <w:tcW w:w="0" w:type="auto"/>
            <w:shd w:val="clear" w:color="auto" w:fill="auto"/>
            <w:noWrap/>
            <w:vAlign w:val="bottom"/>
            <w:hideMark/>
          </w:tcPr>
          <w:p w14:paraId="15F0140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34.2294202</w:t>
            </w:r>
          </w:p>
        </w:tc>
        <w:tc>
          <w:tcPr>
            <w:tcW w:w="0" w:type="auto"/>
            <w:shd w:val="clear" w:color="auto" w:fill="auto"/>
            <w:noWrap/>
            <w:vAlign w:val="bottom"/>
            <w:hideMark/>
          </w:tcPr>
          <w:p w14:paraId="363C924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0.009%</w:t>
            </w:r>
          </w:p>
        </w:tc>
        <w:tc>
          <w:tcPr>
            <w:tcW w:w="0" w:type="auto"/>
            <w:shd w:val="clear" w:color="auto" w:fill="auto"/>
            <w:noWrap/>
            <w:vAlign w:val="bottom"/>
            <w:hideMark/>
          </w:tcPr>
          <w:p w14:paraId="4CC489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99.864%</w:t>
            </w:r>
          </w:p>
        </w:tc>
      </w:tr>
      <w:tr w:rsidR="00546266" w:rsidRPr="0056090F" w14:paraId="09F8E891" w14:textId="77777777" w:rsidTr="0056090F">
        <w:trPr>
          <w:cantSplit/>
          <w:jc w:val="center"/>
        </w:trPr>
        <w:tc>
          <w:tcPr>
            <w:tcW w:w="0" w:type="auto"/>
            <w:shd w:val="clear" w:color="auto" w:fill="auto"/>
            <w:noWrap/>
            <w:vAlign w:val="bottom"/>
            <w:hideMark/>
          </w:tcPr>
          <w:p w14:paraId="0E1DA3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31</w:t>
            </w:r>
          </w:p>
        </w:tc>
        <w:tc>
          <w:tcPr>
            <w:tcW w:w="0" w:type="auto"/>
            <w:shd w:val="clear" w:color="auto" w:fill="auto"/>
            <w:noWrap/>
            <w:vAlign w:val="bottom"/>
            <w:hideMark/>
          </w:tcPr>
          <w:p w14:paraId="222587A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Chrysochromulina</w:t>
            </w:r>
            <w:proofErr w:type="spellEnd"/>
          </w:p>
        </w:tc>
        <w:tc>
          <w:tcPr>
            <w:tcW w:w="0" w:type="auto"/>
            <w:shd w:val="clear" w:color="auto" w:fill="auto"/>
            <w:noWrap/>
            <w:vAlign w:val="bottom"/>
            <w:hideMark/>
          </w:tcPr>
          <w:p w14:paraId="14D19D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3.8845714</w:t>
            </w:r>
          </w:p>
        </w:tc>
        <w:tc>
          <w:tcPr>
            <w:tcW w:w="0" w:type="auto"/>
            <w:shd w:val="clear" w:color="auto" w:fill="auto"/>
            <w:noWrap/>
            <w:vAlign w:val="bottom"/>
            <w:hideMark/>
          </w:tcPr>
          <w:p w14:paraId="489A124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59.2845974</w:t>
            </w:r>
          </w:p>
        </w:tc>
        <w:tc>
          <w:tcPr>
            <w:tcW w:w="0" w:type="auto"/>
            <w:shd w:val="clear" w:color="auto" w:fill="auto"/>
            <w:noWrap/>
            <w:vAlign w:val="bottom"/>
            <w:hideMark/>
          </w:tcPr>
          <w:p w14:paraId="59BBAB8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31.5845844</w:t>
            </w:r>
          </w:p>
        </w:tc>
        <w:tc>
          <w:tcPr>
            <w:tcW w:w="0" w:type="auto"/>
            <w:shd w:val="clear" w:color="auto" w:fill="auto"/>
            <w:noWrap/>
            <w:vAlign w:val="bottom"/>
            <w:hideMark/>
          </w:tcPr>
          <w:p w14:paraId="0FB0E2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0.008%</w:t>
            </w:r>
          </w:p>
        </w:tc>
        <w:tc>
          <w:tcPr>
            <w:tcW w:w="0" w:type="auto"/>
            <w:shd w:val="clear" w:color="auto" w:fill="auto"/>
            <w:noWrap/>
            <w:vAlign w:val="bottom"/>
            <w:hideMark/>
          </w:tcPr>
          <w:p w14:paraId="0FECC97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99.872%</w:t>
            </w:r>
          </w:p>
        </w:tc>
      </w:tr>
      <w:tr w:rsidR="00546266" w:rsidRPr="0056090F" w14:paraId="32B030D8" w14:textId="77777777" w:rsidTr="0056090F">
        <w:trPr>
          <w:cantSplit/>
          <w:jc w:val="center"/>
        </w:trPr>
        <w:tc>
          <w:tcPr>
            <w:tcW w:w="0" w:type="auto"/>
            <w:shd w:val="clear" w:color="auto" w:fill="auto"/>
            <w:noWrap/>
            <w:vAlign w:val="bottom"/>
            <w:hideMark/>
          </w:tcPr>
          <w:p w14:paraId="2CFEC77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32</w:t>
            </w:r>
          </w:p>
        </w:tc>
        <w:tc>
          <w:tcPr>
            <w:tcW w:w="0" w:type="auto"/>
            <w:shd w:val="clear" w:color="auto" w:fill="auto"/>
            <w:noWrap/>
            <w:vAlign w:val="bottom"/>
            <w:hideMark/>
          </w:tcPr>
          <w:p w14:paraId="4536C9F7"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Chlorophyta</w:t>
            </w:r>
          </w:p>
        </w:tc>
        <w:tc>
          <w:tcPr>
            <w:tcW w:w="0" w:type="auto"/>
            <w:shd w:val="clear" w:color="auto" w:fill="auto"/>
            <w:noWrap/>
            <w:vAlign w:val="bottom"/>
            <w:hideMark/>
          </w:tcPr>
          <w:p w14:paraId="61EEE93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37.2894354</w:t>
            </w:r>
          </w:p>
        </w:tc>
        <w:tc>
          <w:tcPr>
            <w:tcW w:w="0" w:type="auto"/>
            <w:shd w:val="clear" w:color="auto" w:fill="auto"/>
            <w:noWrap/>
            <w:vAlign w:val="bottom"/>
            <w:hideMark/>
          </w:tcPr>
          <w:p w14:paraId="2576A13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22.7664714</w:t>
            </w:r>
          </w:p>
        </w:tc>
        <w:tc>
          <w:tcPr>
            <w:tcW w:w="0" w:type="auto"/>
            <w:shd w:val="clear" w:color="auto" w:fill="auto"/>
            <w:noWrap/>
            <w:vAlign w:val="bottom"/>
            <w:hideMark/>
          </w:tcPr>
          <w:p w14:paraId="53130BC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30.0279534</w:t>
            </w:r>
          </w:p>
        </w:tc>
        <w:tc>
          <w:tcPr>
            <w:tcW w:w="0" w:type="auto"/>
            <w:shd w:val="clear" w:color="auto" w:fill="auto"/>
            <w:noWrap/>
            <w:vAlign w:val="bottom"/>
            <w:hideMark/>
          </w:tcPr>
          <w:p w14:paraId="1CB79A8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0.008%</w:t>
            </w:r>
          </w:p>
        </w:tc>
        <w:tc>
          <w:tcPr>
            <w:tcW w:w="0" w:type="auto"/>
            <w:shd w:val="clear" w:color="auto" w:fill="auto"/>
            <w:noWrap/>
            <w:vAlign w:val="bottom"/>
            <w:hideMark/>
          </w:tcPr>
          <w:p w14:paraId="4AAEE5B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99.880%</w:t>
            </w:r>
          </w:p>
        </w:tc>
      </w:tr>
      <w:tr w:rsidR="00546266" w:rsidRPr="0056090F" w14:paraId="58A54CA9" w14:textId="77777777" w:rsidTr="0056090F">
        <w:trPr>
          <w:cantSplit/>
          <w:jc w:val="center"/>
        </w:trPr>
        <w:tc>
          <w:tcPr>
            <w:tcW w:w="0" w:type="auto"/>
            <w:shd w:val="clear" w:color="auto" w:fill="auto"/>
            <w:noWrap/>
            <w:vAlign w:val="bottom"/>
            <w:hideMark/>
          </w:tcPr>
          <w:p w14:paraId="2C4E964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33</w:t>
            </w:r>
          </w:p>
        </w:tc>
        <w:tc>
          <w:tcPr>
            <w:tcW w:w="0" w:type="auto"/>
            <w:shd w:val="clear" w:color="auto" w:fill="auto"/>
            <w:noWrap/>
            <w:vAlign w:val="bottom"/>
            <w:hideMark/>
          </w:tcPr>
          <w:p w14:paraId="5DE6EF8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p>
        </w:tc>
        <w:tc>
          <w:tcPr>
            <w:tcW w:w="0" w:type="auto"/>
            <w:shd w:val="clear" w:color="auto" w:fill="auto"/>
            <w:noWrap/>
            <w:vAlign w:val="bottom"/>
            <w:hideMark/>
          </w:tcPr>
          <w:p w14:paraId="7F80563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20.1195546</w:t>
            </w:r>
          </w:p>
        </w:tc>
        <w:tc>
          <w:tcPr>
            <w:tcW w:w="0" w:type="auto"/>
            <w:shd w:val="clear" w:color="auto" w:fill="auto"/>
            <w:noWrap/>
            <w:vAlign w:val="bottom"/>
            <w:hideMark/>
          </w:tcPr>
          <w:p w14:paraId="7979BC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34.8374276</w:t>
            </w:r>
          </w:p>
        </w:tc>
        <w:tc>
          <w:tcPr>
            <w:tcW w:w="0" w:type="auto"/>
            <w:shd w:val="clear" w:color="auto" w:fill="auto"/>
            <w:noWrap/>
            <w:vAlign w:val="bottom"/>
            <w:hideMark/>
          </w:tcPr>
          <w:p w14:paraId="4E38C0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27.4784911</w:t>
            </w:r>
          </w:p>
        </w:tc>
        <w:tc>
          <w:tcPr>
            <w:tcW w:w="0" w:type="auto"/>
            <w:shd w:val="clear" w:color="auto" w:fill="auto"/>
            <w:noWrap/>
            <w:vAlign w:val="bottom"/>
            <w:hideMark/>
          </w:tcPr>
          <w:p w14:paraId="7237AD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w:t>
            </w:r>
          </w:p>
        </w:tc>
        <w:tc>
          <w:tcPr>
            <w:tcW w:w="0" w:type="auto"/>
            <w:shd w:val="clear" w:color="auto" w:fill="auto"/>
            <w:noWrap/>
            <w:vAlign w:val="bottom"/>
            <w:hideMark/>
          </w:tcPr>
          <w:p w14:paraId="5D0D0C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99.888%</w:t>
            </w:r>
          </w:p>
        </w:tc>
      </w:tr>
      <w:tr w:rsidR="00546266" w:rsidRPr="0056090F" w14:paraId="1697EF3B" w14:textId="77777777" w:rsidTr="0056090F">
        <w:trPr>
          <w:cantSplit/>
          <w:jc w:val="center"/>
        </w:trPr>
        <w:tc>
          <w:tcPr>
            <w:tcW w:w="0" w:type="auto"/>
            <w:shd w:val="clear" w:color="auto" w:fill="auto"/>
            <w:noWrap/>
            <w:vAlign w:val="bottom"/>
            <w:hideMark/>
          </w:tcPr>
          <w:p w14:paraId="587AD82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34</w:t>
            </w:r>
          </w:p>
        </w:tc>
        <w:tc>
          <w:tcPr>
            <w:tcW w:w="0" w:type="auto"/>
            <w:shd w:val="clear" w:color="auto" w:fill="auto"/>
            <w:noWrap/>
            <w:vAlign w:val="bottom"/>
            <w:hideMark/>
          </w:tcPr>
          <w:p w14:paraId="7BC2DAB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Gymnodinium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estuariale</w:t>
            </w:r>
            <w:proofErr w:type="spellEnd"/>
          </w:p>
        </w:tc>
        <w:tc>
          <w:tcPr>
            <w:tcW w:w="0" w:type="auto"/>
            <w:shd w:val="clear" w:color="auto" w:fill="auto"/>
            <w:noWrap/>
            <w:vAlign w:val="bottom"/>
            <w:hideMark/>
          </w:tcPr>
          <w:p w14:paraId="7D4E293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20.5888571</w:t>
            </w:r>
          </w:p>
        </w:tc>
        <w:tc>
          <w:tcPr>
            <w:tcW w:w="0" w:type="auto"/>
            <w:shd w:val="clear" w:color="auto" w:fill="auto"/>
            <w:noWrap/>
            <w:vAlign w:val="bottom"/>
            <w:hideMark/>
          </w:tcPr>
          <w:p w14:paraId="3A90622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27.2528423</w:t>
            </w:r>
          </w:p>
        </w:tc>
        <w:tc>
          <w:tcPr>
            <w:tcW w:w="0" w:type="auto"/>
            <w:shd w:val="clear" w:color="auto" w:fill="auto"/>
            <w:noWrap/>
            <w:vAlign w:val="bottom"/>
            <w:hideMark/>
          </w:tcPr>
          <w:p w14:paraId="5011273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23.9208497</w:t>
            </w:r>
          </w:p>
        </w:tc>
        <w:tc>
          <w:tcPr>
            <w:tcW w:w="0" w:type="auto"/>
            <w:shd w:val="clear" w:color="auto" w:fill="auto"/>
            <w:noWrap/>
            <w:vAlign w:val="bottom"/>
            <w:hideMark/>
          </w:tcPr>
          <w:p w14:paraId="3D1933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w:t>
            </w:r>
          </w:p>
        </w:tc>
        <w:tc>
          <w:tcPr>
            <w:tcW w:w="0" w:type="auto"/>
            <w:shd w:val="clear" w:color="auto" w:fill="auto"/>
            <w:noWrap/>
            <w:vAlign w:val="bottom"/>
            <w:hideMark/>
          </w:tcPr>
          <w:p w14:paraId="0AE537B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99.894%</w:t>
            </w:r>
          </w:p>
        </w:tc>
      </w:tr>
      <w:tr w:rsidR="00546266" w:rsidRPr="0056090F" w14:paraId="480F3992" w14:textId="77777777" w:rsidTr="0056090F">
        <w:trPr>
          <w:cantSplit/>
          <w:jc w:val="center"/>
        </w:trPr>
        <w:tc>
          <w:tcPr>
            <w:tcW w:w="0" w:type="auto"/>
            <w:shd w:val="clear" w:color="auto" w:fill="auto"/>
            <w:noWrap/>
            <w:vAlign w:val="bottom"/>
            <w:hideMark/>
          </w:tcPr>
          <w:p w14:paraId="5DC16C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35</w:t>
            </w:r>
          </w:p>
        </w:tc>
        <w:tc>
          <w:tcPr>
            <w:tcW w:w="0" w:type="auto"/>
            <w:shd w:val="clear" w:color="auto" w:fill="auto"/>
            <w:noWrap/>
            <w:vAlign w:val="bottom"/>
            <w:hideMark/>
          </w:tcPr>
          <w:p w14:paraId="60646C7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Glenodinium</w:t>
            </w:r>
            <w:proofErr w:type="spellEnd"/>
          </w:p>
        </w:tc>
        <w:tc>
          <w:tcPr>
            <w:tcW w:w="0" w:type="auto"/>
            <w:shd w:val="clear" w:color="auto" w:fill="auto"/>
            <w:noWrap/>
            <w:vAlign w:val="bottom"/>
            <w:hideMark/>
          </w:tcPr>
          <w:p w14:paraId="07A2B8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37.7473141</w:t>
            </w:r>
          </w:p>
        </w:tc>
        <w:tc>
          <w:tcPr>
            <w:tcW w:w="0" w:type="auto"/>
            <w:shd w:val="clear" w:color="auto" w:fill="auto"/>
            <w:noWrap/>
            <w:vAlign w:val="bottom"/>
            <w:hideMark/>
          </w:tcPr>
          <w:p w14:paraId="0899401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8.1342759</w:t>
            </w:r>
          </w:p>
        </w:tc>
        <w:tc>
          <w:tcPr>
            <w:tcW w:w="0" w:type="auto"/>
            <w:shd w:val="clear" w:color="auto" w:fill="auto"/>
            <w:noWrap/>
            <w:vAlign w:val="bottom"/>
            <w:hideMark/>
          </w:tcPr>
          <w:p w14:paraId="7A3C3FC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22.9407950</w:t>
            </w:r>
          </w:p>
        </w:tc>
        <w:tc>
          <w:tcPr>
            <w:tcW w:w="0" w:type="auto"/>
            <w:shd w:val="clear" w:color="auto" w:fill="auto"/>
            <w:noWrap/>
            <w:vAlign w:val="bottom"/>
            <w:hideMark/>
          </w:tcPr>
          <w:p w14:paraId="74672FB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w:t>
            </w:r>
          </w:p>
        </w:tc>
        <w:tc>
          <w:tcPr>
            <w:tcW w:w="0" w:type="auto"/>
            <w:shd w:val="clear" w:color="auto" w:fill="auto"/>
            <w:noWrap/>
            <w:vAlign w:val="bottom"/>
            <w:hideMark/>
          </w:tcPr>
          <w:p w14:paraId="359FA1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99.900%</w:t>
            </w:r>
          </w:p>
        </w:tc>
      </w:tr>
      <w:tr w:rsidR="00546266" w:rsidRPr="0056090F" w14:paraId="23E92BB7" w14:textId="77777777" w:rsidTr="0056090F">
        <w:trPr>
          <w:cantSplit/>
          <w:jc w:val="center"/>
        </w:trPr>
        <w:tc>
          <w:tcPr>
            <w:tcW w:w="0" w:type="auto"/>
            <w:shd w:val="clear" w:color="auto" w:fill="auto"/>
            <w:noWrap/>
            <w:vAlign w:val="bottom"/>
            <w:hideMark/>
          </w:tcPr>
          <w:p w14:paraId="0B2078C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36</w:t>
            </w:r>
          </w:p>
        </w:tc>
        <w:tc>
          <w:tcPr>
            <w:tcW w:w="0" w:type="auto"/>
            <w:shd w:val="clear" w:color="auto" w:fill="auto"/>
            <w:noWrap/>
            <w:vAlign w:val="bottom"/>
            <w:hideMark/>
          </w:tcPr>
          <w:p w14:paraId="77C6ED0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Peridinium</w:t>
            </w:r>
            <w:proofErr w:type="spellEnd"/>
          </w:p>
        </w:tc>
        <w:tc>
          <w:tcPr>
            <w:tcW w:w="0" w:type="auto"/>
            <w:shd w:val="clear" w:color="auto" w:fill="auto"/>
            <w:noWrap/>
            <w:vAlign w:val="bottom"/>
            <w:hideMark/>
          </w:tcPr>
          <w:p w14:paraId="257FBA8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44.7498435</w:t>
            </w:r>
          </w:p>
        </w:tc>
        <w:tc>
          <w:tcPr>
            <w:tcW w:w="0" w:type="auto"/>
            <w:shd w:val="clear" w:color="auto" w:fill="auto"/>
            <w:noWrap/>
            <w:vAlign w:val="bottom"/>
            <w:hideMark/>
          </w:tcPr>
          <w:p w14:paraId="30237B2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0.4675776</w:t>
            </w:r>
          </w:p>
        </w:tc>
        <w:tc>
          <w:tcPr>
            <w:tcW w:w="0" w:type="auto"/>
            <w:shd w:val="clear" w:color="auto" w:fill="auto"/>
            <w:noWrap/>
            <w:vAlign w:val="bottom"/>
            <w:hideMark/>
          </w:tcPr>
          <w:p w14:paraId="5C37494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22.6087106</w:t>
            </w:r>
          </w:p>
        </w:tc>
        <w:tc>
          <w:tcPr>
            <w:tcW w:w="0" w:type="auto"/>
            <w:shd w:val="clear" w:color="auto" w:fill="auto"/>
            <w:noWrap/>
            <w:vAlign w:val="bottom"/>
            <w:hideMark/>
          </w:tcPr>
          <w:p w14:paraId="5003DE2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w:t>
            </w:r>
          </w:p>
        </w:tc>
        <w:tc>
          <w:tcPr>
            <w:tcW w:w="0" w:type="auto"/>
            <w:shd w:val="clear" w:color="auto" w:fill="auto"/>
            <w:noWrap/>
            <w:vAlign w:val="bottom"/>
            <w:hideMark/>
          </w:tcPr>
          <w:p w14:paraId="3F6F179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99.906%</w:t>
            </w:r>
          </w:p>
        </w:tc>
      </w:tr>
      <w:tr w:rsidR="00546266" w:rsidRPr="0056090F" w14:paraId="113FD948" w14:textId="77777777" w:rsidTr="0056090F">
        <w:trPr>
          <w:cantSplit/>
          <w:jc w:val="center"/>
        </w:trPr>
        <w:tc>
          <w:tcPr>
            <w:tcW w:w="0" w:type="auto"/>
            <w:shd w:val="clear" w:color="auto" w:fill="auto"/>
            <w:noWrap/>
            <w:vAlign w:val="bottom"/>
            <w:hideMark/>
          </w:tcPr>
          <w:p w14:paraId="433ECA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w:t>
            </w:r>
          </w:p>
        </w:tc>
        <w:tc>
          <w:tcPr>
            <w:tcW w:w="0" w:type="auto"/>
            <w:shd w:val="clear" w:color="auto" w:fill="auto"/>
            <w:noWrap/>
            <w:vAlign w:val="bottom"/>
            <w:hideMark/>
          </w:tcPr>
          <w:p w14:paraId="5AF99A1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Dinoflagellata</w:t>
            </w:r>
            <w:proofErr w:type="spellEnd"/>
          </w:p>
        </w:tc>
        <w:tc>
          <w:tcPr>
            <w:tcW w:w="0" w:type="auto"/>
            <w:shd w:val="clear" w:color="auto" w:fill="auto"/>
            <w:noWrap/>
            <w:vAlign w:val="bottom"/>
            <w:hideMark/>
          </w:tcPr>
          <w:p w14:paraId="349A20D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25.6485097</w:t>
            </w:r>
          </w:p>
        </w:tc>
        <w:tc>
          <w:tcPr>
            <w:tcW w:w="0" w:type="auto"/>
            <w:shd w:val="clear" w:color="auto" w:fill="auto"/>
            <w:noWrap/>
            <w:vAlign w:val="bottom"/>
            <w:hideMark/>
          </w:tcPr>
          <w:p w14:paraId="17EB2E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15.7668817</w:t>
            </w:r>
          </w:p>
        </w:tc>
        <w:tc>
          <w:tcPr>
            <w:tcW w:w="0" w:type="auto"/>
            <w:shd w:val="clear" w:color="auto" w:fill="auto"/>
            <w:noWrap/>
            <w:vAlign w:val="bottom"/>
            <w:hideMark/>
          </w:tcPr>
          <w:p w14:paraId="34688B6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20.7076957</w:t>
            </w:r>
          </w:p>
        </w:tc>
        <w:tc>
          <w:tcPr>
            <w:tcW w:w="0" w:type="auto"/>
            <w:shd w:val="clear" w:color="auto" w:fill="auto"/>
            <w:noWrap/>
            <w:vAlign w:val="bottom"/>
            <w:hideMark/>
          </w:tcPr>
          <w:p w14:paraId="29B837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w:t>
            </w:r>
          </w:p>
        </w:tc>
        <w:tc>
          <w:tcPr>
            <w:tcW w:w="0" w:type="auto"/>
            <w:shd w:val="clear" w:color="auto" w:fill="auto"/>
            <w:noWrap/>
            <w:vAlign w:val="bottom"/>
            <w:hideMark/>
          </w:tcPr>
          <w:p w14:paraId="1B4716B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99.912%</w:t>
            </w:r>
          </w:p>
        </w:tc>
      </w:tr>
      <w:tr w:rsidR="00546266" w:rsidRPr="0056090F" w14:paraId="08647215" w14:textId="77777777" w:rsidTr="0056090F">
        <w:trPr>
          <w:cantSplit/>
          <w:jc w:val="center"/>
        </w:trPr>
        <w:tc>
          <w:tcPr>
            <w:tcW w:w="0" w:type="auto"/>
            <w:shd w:val="clear" w:color="auto" w:fill="auto"/>
            <w:noWrap/>
            <w:vAlign w:val="bottom"/>
            <w:hideMark/>
          </w:tcPr>
          <w:p w14:paraId="597F4E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38</w:t>
            </w:r>
          </w:p>
        </w:tc>
        <w:tc>
          <w:tcPr>
            <w:tcW w:w="0" w:type="auto"/>
            <w:shd w:val="clear" w:color="auto" w:fill="auto"/>
            <w:noWrap/>
            <w:vAlign w:val="bottom"/>
            <w:hideMark/>
          </w:tcPr>
          <w:p w14:paraId="03EE09E6"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Gymnodinium</w:t>
            </w:r>
          </w:p>
        </w:tc>
        <w:tc>
          <w:tcPr>
            <w:tcW w:w="0" w:type="auto"/>
            <w:shd w:val="clear" w:color="auto" w:fill="auto"/>
            <w:noWrap/>
            <w:vAlign w:val="bottom"/>
            <w:hideMark/>
          </w:tcPr>
          <w:p w14:paraId="5DFE74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19.8585304</w:t>
            </w:r>
          </w:p>
        </w:tc>
        <w:tc>
          <w:tcPr>
            <w:tcW w:w="0" w:type="auto"/>
            <w:shd w:val="clear" w:color="auto" w:fill="auto"/>
            <w:noWrap/>
            <w:vAlign w:val="bottom"/>
            <w:hideMark/>
          </w:tcPr>
          <w:p w14:paraId="05C08D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19.9675546</w:t>
            </w:r>
          </w:p>
        </w:tc>
        <w:tc>
          <w:tcPr>
            <w:tcW w:w="0" w:type="auto"/>
            <w:shd w:val="clear" w:color="auto" w:fill="auto"/>
            <w:noWrap/>
            <w:vAlign w:val="bottom"/>
            <w:hideMark/>
          </w:tcPr>
          <w:p w14:paraId="46F5FEE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19.9130425</w:t>
            </w:r>
          </w:p>
        </w:tc>
        <w:tc>
          <w:tcPr>
            <w:tcW w:w="0" w:type="auto"/>
            <w:shd w:val="clear" w:color="auto" w:fill="auto"/>
            <w:noWrap/>
            <w:vAlign w:val="bottom"/>
            <w:hideMark/>
          </w:tcPr>
          <w:p w14:paraId="6641875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w:t>
            </w:r>
          </w:p>
        </w:tc>
        <w:tc>
          <w:tcPr>
            <w:tcW w:w="0" w:type="auto"/>
            <w:shd w:val="clear" w:color="auto" w:fill="auto"/>
            <w:noWrap/>
            <w:vAlign w:val="bottom"/>
            <w:hideMark/>
          </w:tcPr>
          <w:p w14:paraId="7AF0F1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99.917%</w:t>
            </w:r>
          </w:p>
        </w:tc>
      </w:tr>
      <w:tr w:rsidR="00546266" w:rsidRPr="0056090F" w14:paraId="4F22F497" w14:textId="77777777" w:rsidTr="0056090F">
        <w:trPr>
          <w:cantSplit/>
          <w:jc w:val="center"/>
        </w:trPr>
        <w:tc>
          <w:tcPr>
            <w:tcW w:w="0" w:type="auto"/>
            <w:shd w:val="clear" w:color="auto" w:fill="auto"/>
            <w:noWrap/>
            <w:vAlign w:val="bottom"/>
            <w:hideMark/>
          </w:tcPr>
          <w:p w14:paraId="107941E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39</w:t>
            </w:r>
          </w:p>
        </w:tc>
        <w:tc>
          <w:tcPr>
            <w:tcW w:w="0" w:type="auto"/>
            <w:shd w:val="clear" w:color="auto" w:fill="auto"/>
            <w:noWrap/>
            <w:vAlign w:val="bottom"/>
            <w:hideMark/>
          </w:tcPr>
          <w:p w14:paraId="16E2368D"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Komma</w:t>
            </w:r>
          </w:p>
        </w:tc>
        <w:tc>
          <w:tcPr>
            <w:tcW w:w="0" w:type="auto"/>
            <w:shd w:val="clear" w:color="auto" w:fill="auto"/>
            <w:noWrap/>
            <w:vAlign w:val="bottom"/>
            <w:hideMark/>
          </w:tcPr>
          <w:p w14:paraId="7F538DD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20.4800000</w:t>
            </w:r>
          </w:p>
        </w:tc>
        <w:tc>
          <w:tcPr>
            <w:tcW w:w="0" w:type="auto"/>
            <w:shd w:val="clear" w:color="auto" w:fill="auto"/>
            <w:noWrap/>
            <w:vAlign w:val="bottom"/>
            <w:hideMark/>
          </w:tcPr>
          <w:p w14:paraId="43749FE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16.2147186</w:t>
            </w:r>
          </w:p>
        </w:tc>
        <w:tc>
          <w:tcPr>
            <w:tcW w:w="0" w:type="auto"/>
            <w:shd w:val="clear" w:color="auto" w:fill="auto"/>
            <w:noWrap/>
            <w:vAlign w:val="bottom"/>
            <w:hideMark/>
          </w:tcPr>
          <w:p w14:paraId="6C267E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18.3473593</w:t>
            </w:r>
          </w:p>
        </w:tc>
        <w:tc>
          <w:tcPr>
            <w:tcW w:w="0" w:type="auto"/>
            <w:shd w:val="clear" w:color="auto" w:fill="auto"/>
            <w:noWrap/>
            <w:vAlign w:val="bottom"/>
            <w:hideMark/>
          </w:tcPr>
          <w:p w14:paraId="1BDCBA8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w:t>
            </w:r>
          </w:p>
        </w:tc>
        <w:tc>
          <w:tcPr>
            <w:tcW w:w="0" w:type="auto"/>
            <w:shd w:val="clear" w:color="auto" w:fill="auto"/>
            <w:noWrap/>
            <w:vAlign w:val="bottom"/>
            <w:hideMark/>
          </w:tcPr>
          <w:p w14:paraId="7DEB838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99.922%</w:t>
            </w:r>
          </w:p>
        </w:tc>
      </w:tr>
      <w:tr w:rsidR="00546266" w:rsidRPr="0056090F" w14:paraId="529DAED7" w14:textId="77777777" w:rsidTr="0056090F">
        <w:trPr>
          <w:cantSplit/>
          <w:jc w:val="center"/>
        </w:trPr>
        <w:tc>
          <w:tcPr>
            <w:tcW w:w="0" w:type="auto"/>
            <w:shd w:val="clear" w:color="auto" w:fill="auto"/>
            <w:noWrap/>
            <w:vAlign w:val="bottom"/>
            <w:hideMark/>
          </w:tcPr>
          <w:p w14:paraId="0B0E37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40</w:t>
            </w:r>
          </w:p>
        </w:tc>
        <w:tc>
          <w:tcPr>
            <w:tcW w:w="0" w:type="auto"/>
            <w:shd w:val="clear" w:color="auto" w:fill="auto"/>
            <w:noWrap/>
            <w:vAlign w:val="bottom"/>
            <w:hideMark/>
          </w:tcPr>
          <w:p w14:paraId="3B76B96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Apedinella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spinifera</w:t>
            </w:r>
            <w:proofErr w:type="spellEnd"/>
          </w:p>
        </w:tc>
        <w:tc>
          <w:tcPr>
            <w:tcW w:w="0" w:type="auto"/>
            <w:shd w:val="clear" w:color="auto" w:fill="auto"/>
            <w:noWrap/>
            <w:vAlign w:val="bottom"/>
            <w:hideMark/>
          </w:tcPr>
          <w:p w14:paraId="54B3645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13.9319286</w:t>
            </w:r>
          </w:p>
        </w:tc>
        <w:tc>
          <w:tcPr>
            <w:tcW w:w="0" w:type="auto"/>
            <w:shd w:val="clear" w:color="auto" w:fill="auto"/>
            <w:noWrap/>
            <w:vAlign w:val="bottom"/>
            <w:hideMark/>
          </w:tcPr>
          <w:p w14:paraId="011CE86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14.7591958</w:t>
            </w:r>
          </w:p>
        </w:tc>
        <w:tc>
          <w:tcPr>
            <w:tcW w:w="0" w:type="auto"/>
            <w:shd w:val="clear" w:color="auto" w:fill="auto"/>
            <w:noWrap/>
            <w:vAlign w:val="bottom"/>
            <w:hideMark/>
          </w:tcPr>
          <w:p w14:paraId="4D0C4A8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14.3455622</w:t>
            </w:r>
          </w:p>
        </w:tc>
        <w:tc>
          <w:tcPr>
            <w:tcW w:w="0" w:type="auto"/>
            <w:shd w:val="clear" w:color="auto" w:fill="auto"/>
            <w:noWrap/>
            <w:vAlign w:val="bottom"/>
            <w:hideMark/>
          </w:tcPr>
          <w:p w14:paraId="6B93DCB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w:t>
            </w:r>
          </w:p>
        </w:tc>
        <w:tc>
          <w:tcPr>
            <w:tcW w:w="0" w:type="auto"/>
            <w:shd w:val="clear" w:color="auto" w:fill="auto"/>
            <w:noWrap/>
            <w:vAlign w:val="bottom"/>
            <w:hideMark/>
          </w:tcPr>
          <w:p w14:paraId="2287E6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99.926%</w:t>
            </w:r>
          </w:p>
        </w:tc>
      </w:tr>
      <w:tr w:rsidR="00546266" w:rsidRPr="0056090F" w14:paraId="41F2BCB9" w14:textId="77777777" w:rsidTr="0056090F">
        <w:trPr>
          <w:cantSplit/>
          <w:jc w:val="center"/>
        </w:trPr>
        <w:tc>
          <w:tcPr>
            <w:tcW w:w="0" w:type="auto"/>
            <w:shd w:val="clear" w:color="auto" w:fill="auto"/>
            <w:noWrap/>
            <w:vAlign w:val="bottom"/>
            <w:hideMark/>
          </w:tcPr>
          <w:p w14:paraId="0649504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41</w:t>
            </w:r>
          </w:p>
        </w:tc>
        <w:tc>
          <w:tcPr>
            <w:tcW w:w="0" w:type="auto"/>
            <w:shd w:val="clear" w:color="auto" w:fill="auto"/>
            <w:noWrap/>
            <w:vAlign w:val="bottom"/>
            <w:hideMark/>
          </w:tcPr>
          <w:p w14:paraId="4598F23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minimus</w:t>
            </w:r>
            <w:proofErr w:type="spellEnd"/>
          </w:p>
        </w:tc>
        <w:tc>
          <w:tcPr>
            <w:tcW w:w="0" w:type="auto"/>
            <w:shd w:val="clear" w:color="auto" w:fill="auto"/>
            <w:noWrap/>
            <w:vAlign w:val="bottom"/>
            <w:hideMark/>
          </w:tcPr>
          <w:p w14:paraId="17919DB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11.1755000</w:t>
            </w:r>
          </w:p>
        </w:tc>
        <w:tc>
          <w:tcPr>
            <w:tcW w:w="0" w:type="auto"/>
            <w:shd w:val="clear" w:color="auto" w:fill="auto"/>
            <w:noWrap/>
            <w:vAlign w:val="bottom"/>
            <w:hideMark/>
          </w:tcPr>
          <w:p w14:paraId="485D79D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16.8331109</w:t>
            </w:r>
          </w:p>
        </w:tc>
        <w:tc>
          <w:tcPr>
            <w:tcW w:w="0" w:type="auto"/>
            <w:shd w:val="clear" w:color="auto" w:fill="auto"/>
            <w:noWrap/>
            <w:vAlign w:val="bottom"/>
            <w:hideMark/>
          </w:tcPr>
          <w:p w14:paraId="4517CB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14.0043055</w:t>
            </w:r>
          </w:p>
        </w:tc>
        <w:tc>
          <w:tcPr>
            <w:tcW w:w="0" w:type="auto"/>
            <w:shd w:val="clear" w:color="auto" w:fill="auto"/>
            <w:noWrap/>
            <w:vAlign w:val="bottom"/>
            <w:hideMark/>
          </w:tcPr>
          <w:p w14:paraId="3CDC4A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w:t>
            </w:r>
          </w:p>
        </w:tc>
        <w:tc>
          <w:tcPr>
            <w:tcW w:w="0" w:type="auto"/>
            <w:shd w:val="clear" w:color="auto" w:fill="auto"/>
            <w:noWrap/>
            <w:vAlign w:val="bottom"/>
            <w:hideMark/>
          </w:tcPr>
          <w:p w14:paraId="6A29000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99.929%</w:t>
            </w:r>
          </w:p>
        </w:tc>
      </w:tr>
      <w:tr w:rsidR="00546266" w:rsidRPr="0056090F" w14:paraId="430C1465" w14:textId="77777777" w:rsidTr="0056090F">
        <w:trPr>
          <w:cantSplit/>
          <w:jc w:val="center"/>
        </w:trPr>
        <w:tc>
          <w:tcPr>
            <w:tcW w:w="0" w:type="auto"/>
            <w:shd w:val="clear" w:color="auto" w:fill="auto"/>
            <w:noWrap/>
            <w:vAlign w:val="bottom"/>
            <w:hideMark/>
          </w:tcPr>
          <w:p w14:paraId="183ED72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42</w:t>
            </w:r>
          </w:p>
        </w:tc>
        <w:tc>
          <w:tcPr>
            <w:tcW w:w="0" w:type="auto"/>
            <w:shd w:val="clear" w:color="auto" w:fill="auto"/>
            <w:noWrap/>
            <w:vAlign w:val="bottom"/>
            <w:hideMark/>
          </w:tcPr>
          <w:p w14:paraId="3DD1CE9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Planktolyngbya</w:t>
            </w:r>
            <w:proofErr w:type="spellEnd"/>
          </w:p>
        </w:tc>
        <w:tc>
          <w:tcPr>
            <w:tcW w:w="0" w:type="auto"/>
            <w:shd w:val="clear" w:color="auto" w:fill="auto"/>
            <w:noWrap/>
            <w:vAlign w:val="bottom"/>
            <w:hideMark/>
          </w:tcPr>
          <w:p w14:paraId="34F01AC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19.0642857</w:t>
            </w:r>
          </w:p>
        </w:tc>
        <w:tc>
          <w:tcPr>
            <w:tcW w:w="0" w:type="auto"/>
            <w:shd w:val="clear" w:color="auto" w:fill="auto"/>
            <w:noWrap/>
            <w:vAlign w:val="bottom"/>
            <w:hideMark/>
          </w:tcPr>
          <w:p w14:paraId="7A40118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6.0433171</w:t>
            </w:r>
          </w:p>
        </w:tc>
        <w:tc>
          <w:tcPr>
            <w:tcW w:w="0" w:type="auto"/>
            <w:shd w:val="clear" w:color="auto" w:fill="auto"/>
            <w:noWrap/>
            <w:vAlign w:val="bottom"/>
            <w:hideMark/>
          </w:tcPr>
          <w:p w14:paraId="06EDE5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12.5538014</w:t>
            </w:r>
          </w:p>
        </w:tc>
        <w:tc>
          <w:tcPr>
            <w:tcW w:w="0" w:type="auto"/>
            <w:shd w:val="clear" w:color="auto" w:fill="auto"/>
            <w:noWrap/>
            <w:vAlign w:val="bottom"/>
            <w:hideMark/>
          </w:tcPr>
          <w:p w14:paraId="6F93D21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w:t>
            </w:r>
          </w:p>
        </w:tc>
        <w:tc>
          <w:tcPr>
            <w:tcW w:w="0" w:type="auto"/>
            <w:shd w:val="clear" w:color="auto" w:fill="auto"/>
            <w:noWrap/>
            <w:vAlign w:val="bottom"/>
            <w:hideMark/>
          </w:tcPr>
          <w:p w14:paraId="14EF7F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99.933%</w:t>
            </w:r>
          </w:p>
        </w:tc>
      </w:tr>
      <w:tr w:rsidR="00546266" w:rsidRPr="0056090F" w14:paraId="2B501CB2" w14:textId="77777777" w:rsidTr="0056090F">
        <w:trPr>
          <w:cantSplit/>
          <w:jc w:val="center"/>
        </w:trPr>
        <w:tc>
          <w:tcPr>
            <w:tcW w:w="0" w:type="auto"/>
            <w:shd w:val="clear" w:color="auto" w:fill="auto"/>
            <w:noWrap/>
            <w:vAlign w:val="bottom"/>
            <w:hideMark/>
          </w:tcPr>
          <w:p w14:paraId="41774A5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43</w:t>
            </w:r>
          </w:p>
        </w:tc>
        <w:tc>
          <w:tcPr>
            <w:tcW w:w="0" w:type="auto"/>
            <w:shd w:val="clear" w:color="auto" w:fill="auto"/>
            <w:noWrap/>
            <w:vAlign w:val="bottom"/>
            <w:hideMark/>
          </w:tcPr>
          <w:p w14:paraId="186C022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Cryptomonadaceae</w:t>
            </w:r>
            <w:proofErr w:type="spellEnd"/>
          </w:p>
        </w:tc>
        <w:tc>
          <w:tcPr>
            <w:tcW w:w="0" w:type="auto"/>
            <w:shd w:val="clear" w:color="auto" w:fill="auto"/>
            <w:noWrap/>
            <w:vAlign w:val="bottom"/>
            <w:hideMark/>
          </w:tcPr>
          <w:p w14:paraId="029ACF5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8.4142857</w:t>
            </w:r>
          </w:p>
        </w:tc>
        <w:tc>
          <w:tcPr>
            <w:tcW w:w="0" w:type="auto"/>
            <w:shd w:val="clear" w:color="auto" w:fill="auto"/>
            <w:noWrap/>
            <w:vAlign w:val="bottom"/>
            <w:hideMark/>
          </w:tcPr>
          <w:p w14:paraId="0810C8D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16.0538826</w:t>
            </w:r>
          </w:p>
        </w:tc>
        <w:tc>
          <w:tcPr>
            <w:tcW w:w="0" w:type="auto"/>
            <w:shd w:val="clear" w:color="auto" w:fill="auto"/>
            <w:noWrap/>
            <w:vAlign w:val="bottom"/>
            <w:hideMark/>
          </w:tcPr>
          <w:p w14:paraId="06F4EB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12.2340841</w:t>
            </w:r>
          </w:p>
        </w:tc>
        <w:tc>
          <w:tcPr>
            <w:tcW w:w="0" w:type="auto"/>
            <w:shd w:val="clear" w:color="auto" w:fill="auto"/>
            <w:noWrap/>
            <w:vAlign w:val="bottom"/>
            <w:hideMark/>
          </w:tcPr>
          <w:p w14:paraId="7CEAE6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w:t>
            </w:r>
          </w:p>
        </w:tc>
        <w:tc>
          <w:tcPr>
            <w:tcW w:w="0" w:type="auto"/>
            <w:shd w:val="clear" w:color="auto" w:fill="auto"/>
            <w:noWrap/>
            <w:vAlign w:val="bottom"/>
            <w:hideMark/>
          </w:tcPr>
          <w:p w14:paraId="5A9F46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99.936%</w:t>
            </w:r>
          </w:p>
        </w:tc>
      </w:tr>
      <w:tr w:rsidR="00546266" w:rsidRPr="0056090F" w14:paraId="0AD1831D" w14:textId="77777777" w:rsidTr="0056090F">
        <w:trPr>
          <w:cantSplit/>
          <w:jc w:val="center"/>
        </w:trPr>
        <w:tc>
          <w:tcPr>
            <w:tcW w:w="0" w:type="auto"/>
            <w:shd w:val="clear" w:color="auto" w:fill="auto"/>
            <w:noWrap/>
            <w:vAlign w:val="bottom"/>
            <w:hideMark/>
          </w:tcPr>
          <w:p w14:paraId="3B69B1A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44</w:t>
            </w:r>
          </w:p>
        </w:tc>
        <w:tc>
          <w:tcPr>
            <w:tcW w:w="0" w:type="auto"/>
            <w:shd w:val="clear" w:color="auto" w:fill="auto"/>
            <w:noWrap/>
            <w:vAlign w:val="bottom"/>
            <w:hideMark/>
          </w:tcPr>
          <w:p w14:paraId="60D231F5"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Romeria</w:t>
            </w:r>
          </w:p>
        </w:tc>
        <w:tc>
          <w:tcPr>
            <w:tcW w:w="0" w:type="auto"/>
            <w:shd w:val="clear" w:color="auto" w:fill="auto"/>
            <w:noWrap/>
            <w:vAlign w:val="bottom"/>
            <w:hideMark/>
          </w:tcPr>
          <w:p w14:paraId="7AD364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9.5142857</w:t>
            </w:r>
          </w:p>
        </w:tc>
        <w:tc>
          <w:tcPr>
            <w:tcW w:w="0" w:type="auto"/>
            <w:shd w:val="clear" w:color="auto" w:fill="auto"/>
            <w:noWrap/>
            <w:vAlign w:val="bottom"/>
            <w:hideMark/>
          </w:tcPr>
          <w:p w14:paraId="1ABE0DE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13.6233766</w:t>
            </w:r>
          </w:p>
        </w:tc>
        <w:tc>
          <w:tcPr>
            <w:tcW w:w="0" w:type="auto"/>
            <w:shd w:val="clear" w:color="auto" w:fill="auto"/>
            <w:noWrap/>
            <w:vAlign w:val="bottom"/>
            <w:hideMark/>
          </w:tcPr>
          <w:p w14:paraId="0827B00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11.5688312</w:t>
            </w:r>
          </w:p>
        </w:tc>
        <w:tc>
          <w:tcPr>
            <w:tcW w:w="0" w:type="auto"/>
            <w:shd w:val="clear" w:color="auto" w:fill="auto"/>
            <w:noWrap/>
            <w:vAlign w:val="bottom"/>
            <w:hideMark/>
          </w:tcPr>
          <w:p w14:paraId="7598F25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w:t>
            </w:r>
          </w:p>
        </w:tc>
        <w:tc>
          <w:tcPr>
            <w:tcW w:w="0" w:type="auto"/>
            <w:shd w:val="clear" w:color="auto" w:fill="auto"/>
            <w:noWrap/>
            <w:vAlign w:val="bottom"/>
            <w:hideMark/>
          </w:tcPr>
          <w:p w14:paraId="07956F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99.939%</w:t>
            </w:r>
          </w:p>
        </w:tc>
      </w:tr>
      <w:tr w:rsidR="00546266" w:rsidRPr="0056090F" w14:paraId="3A2FD41F" w14:textId="77777777" w:rsidTr="0056090F">
        <w:trPr>
          <w:cantSplit/>
          <w:jc w:val="center"/>
        </w:trPr>
        <w:tc>
          <w:tcPr>
            <w:tcW w:w="0" w:type="auto"/>
            <w:shd w:val="clear" w:color="auto" w:fill="auto"/>
            <w:noWrap/>
            <w:vAlign w:val="bottom"/>
            <w:hideMark/>
          </w:tcPr>
          <w:p w14:paraId="229FB70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45</w:t>
            </w:r>
          </w:p>
        </w:tc>
        <w:tc>
          <w:tcPr>
            <w:tcW w:w="0" w:type="auto"/>
            <w:shd w:val="clear" w:color="auto" w:fill="auto"/>
            <w:noWrap/>
            <w:vAlign w:val="bottom"/>
            <w:hideMark/>
          </w:tcPr>
          <w:p w14:paraId="643CF93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Cylindrotheca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closterium</w:t>
            </w:r>
            <w:proofErr w:type="spellEnd"/>
          </w:p>
        </w:tc>
        <w:tc>
          <w:tcPr>
            <w:tcW w:w="0" w:type="auto"/>
            <w:shd w:val="clear" w:color="auto" w:fill="auto"/>
            <w:noWrap/>
            <w:vAlign w:val="bottom"/>
            <w:hideMark/>
          </w:tcPr>
          <w:p w14:paraId="123232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6.9069545</w:t>
            </w:r>
          </w:p>
        </w:tc>
        <w:tc>
          <w:tcPr>
            <w:tcW w:w="0" w:type="auto"/>
            <w:shd w:val="clear" w:color="auto" w:fill="auto"/>
            <w:noWrap/>
            <w:vAlign w:val="bottom"/>
            <w:hideMark/>
          </w:tcPr>
          <w:p w14:paraId="2AB668C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14.6302298</w:t>
            </w:r>
          </w:p>
        </w:tc>
        <w:tc>
          <w:tcPr>
            <w:tcW w:w="0" w:type="auto"/>
            <w:shd w:val="clear" w:color="auto" w:fill="auto"/>
            <w:noWrap/>
            <w:vAlign w:val="bottom"/>
            <w:hideMark/>
          </w:tcPr>
          <w:p w14:paraId="32DF38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10.7685922</w:t>
            </w:r>
          </w:p>
        </w:tc>
        <w:tc>
          <w:tcPr>
            <w:tcW w:w="0" w:type="auto"/>
            <w:shd w:val="clear" w:color="auto" w:fill="auto"/>
            <w:noWrap/>
            <w:vAlign w:val="bottom"/>
            <w:hideMark/>
          </w:tcPr>
          <w:p w14:paraId="388DDAC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w:t>
            </w:r>
          </w:p>
        </w:tc>
        <w:tc>
          <w:tcPr>
            <w:tcW w:w="0" w:type="auto"/>
            <w:shd w:val="clear" w:color="auto" w:fill="auto"/>
            <w:noWrap/>
            <w:vAlign w:val="bottom"/>
            <w:hideMark/>
          </w:tcPr>
          <w:p w14:paraId="350FCCC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99.942%</w:t>
            </w:r>
          </w:p>
        </w:tc>
      </w:tr>
      <w:tr w:rsidR="00546266" w:rsidRPr="0056090F" w14:paraId="42D5F176" w14:textId="77777777" w:rsidTr="0056090F">
        <w:trPr>
          <w:cantSplit/>
          <w:jc w:val="center"/>
        </w:trPr>
        <w:tc>
          <w:tcPr>
            <w:tcW w:w="0" w:type="auto"/>
            <w:shd w:val="clear" w:color="auto" w:fill="auto"/>
            <w:noWrap/>
            <w:vAlign w:val="bottom"/>
            <w:hideMark/>
          </w:tcPr>
          <w:p w14:paraId="57E97D5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46</w:t>
            </w:r>
          </w:p>
        </w:tc>
        <w:tc>
          <w:tcPr>
            <w:tcW w:w="0" w:type="auto"/>
            <w:shd w:val="clear" w:color="auto" w:fill="auto"/>
            <w:noWrap/>
            <w:vAlign w:val="bottom"/>
            <w:hideMark/>
          </w:tcPr>
          <w:p w14:paraId="3379F81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simplex</w:t>
            </w:r>
          </w:p>
        </w:tc>
        <w:tc>
          <w:tcPr>
            <w:tcW w:w="0" w:type="auto"/>
            <w:shd w:val="clear" w:color="auto" w:fill="auto"/>
            <w:noWrap/>
            <w:vAlign w:val="bottom"/>
            <w:hideMark/>
          </w:tcPr>
          <w:p w14:paraId="692ED4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20.9603893</w:t>
            </w:r>
          </w:p>
        </w:tc>
        <w:tc>
          <w:tcPr>
            <w:tcW w:w="0" w:type="auto"/>
            <w:shd w:val="clear" w:color="auto" w:fill="auto"/>
            <w:noWrap/>
            <w:vAlign w:val="bottom"/>
            <w:hideMark/>
          </w:tcPr>
          <w:p w14:paraId="44A2FB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0.2963715</w:t>
            </w:r>
          </w:p>
        </w:tc>
        <w:tc>
          <w:tcPr>
            <w:tcW w:w="0" w:type="auto"/>
            <w:shd w:val="clear" w:color="auto" w:fill="auto"/>
            <w:noWrap/>
            <w:vAlign w:val="bottom"/>
            <w:hideMark/>
          </w:tcPr>
          <w:p w14:paraId="3B97058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10.6283804</w:t>
            </w:r>
          </w:p>
        </w:tc>
        <w:tc>
          <w:tcPr>
            <w:tcW w:w="0" w:type="auto"/>
            <w:shd w:val="clear" w:color="auto" w:fill="auto"/>
            <w:noWrap/>
            <w:vAlign w:val="bottom"/>
            <w:hideMark/>
          </w:tcPr>
          <w:p w14:paraId="2BBB4C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w:t>
            </w:r>
          </w:p>
        </w:tc>
        <w:tc>
          <w:tcPr>
            <w:tcW w:w="0" w:type="auto"/>
            <w:shd w:val="clear" w:color="auto" w:fill="auto"/>
            <w:noWrap/>
            <w:vAlign w:val="bottom"/>
            <w:hideMark/>
          </w:tcPr>
          <w:p w14:paraId="4B6A29E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99.945%</w:t>
            </w:r>
          </w:p>
        </w:tc>
      </w:tr>
      <w:tr w:rsidR="00546266" w:rsidRPr="0056090F" w14:paraId="4AEE3BD0" w14:textId="77777777" w:rsidTr="0056090F">
        <w:trPr>
          <w:cantSplit/>
          <w:jc w:val="center"/>
        </w:trPr>
        <w:tc>
          <w:tcPr>
            <w:tcW w:w="0" w:type="auto"/>
            <w:shd w:val="clear" w:color="auto" w:fill="auto"/>
            <w:noWrap/>
            <w:vAlign w:val="bottom"/>
            <w:hideMark/>
          </w:tcPr>
          <w:p w14:paraId="249D095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47</w:t>
            </w:r>
          </w:p>
        </w:tc>
        <w:tc>
          <w:tcPr>
            <w:tcW w:w="0" w:type="auto"/>
            <w:shd w:val="clear" w:color="auto" w:fill="auto"/>
            <w:noWrap/>
            <w:vAlign w:val="bottom"/>
            <w:hideMark/>
          </w:tcPr>
          <w:p w14:paraId="377C47C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tenuissimus</w:t>
            </w:r>
            <w:proofErr w:type="spellEnd"/>
          </w:p>
        </w:tc>
        <w:tc>
          <w:tcPr>
            <w:tcW w:w="0" w:type="auto"/>
            <w:shd w:val="clear" w:color="auto" w:fill="auto"/>
            <w:noWrap/>
            <w:vAlign w:val="bottom"/>
            <w:hideMark/>
          </w:tcPr>
          <w:p w14:paraId="35D9F9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12.2557857</w:t>
            </w:r>
          </w:p>
        </w:tc>
        <w:tc>
          <w:tcPr>
            <w:tcW w:w="0" w:type="auto"/>
            <w:shd w:val="clear" w:color="auto" w:fill="auto"/>
            <w:noWrap/>
            <w:vAlign w:val="bottom"/>
            <w:hideMark/>
          </w:tcPr>
          <w:p w14:paraId="06335E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8.8459337</w:t>
            </w:r>
          </w:p>
        </w:tc>
        <w:tc>
          <w:tcPr>
            <w:tcW w:w="0" w:type="auto"/>
            <w:shd w:val="clear" w:color="auto" w:fill="auto"/>
            <w:noWrap/>
            <w:vAlign w:val="bottom"/>
            <w:hideMark/>
          </w:tcPr>
          <w:p w14:paraId="7BC40A9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10.5508597</w:t>
            </w:r>
          </w:p>
        </w:tc>
        <w:tc>
          <w:tcPr>
            <w:tcW w:w="0" w:type="auto"/>
            <w:shd w:val="clear" w:color="auto" w:fill="auto"/>
            <w:noWrap/>
            <w:vAlign w:val="bottom"/>
            <w:hideMark/>
          </w:tcPr>
          <w:p w14:paraId="2AD6DA0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w:t>
            </w:r>
          </w:p>
        </w:tc>
        <w:tc>
          <w:tcPr>
            <w:tcW w:w="0" w:type="auto"/>
            <w:shd w:val="clear" w:color="auto" w:fill="auto"/>
            <w:noWrap/>
            <w:vAlign w:val="bottom"/>
            <w:hideMark/>
          </w:tcPr>
          <w:p w14:paraId="0F765D8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99.947%</w:t>
            </w:r>
          </w:p>
        </w:tc>
      </w:tr>
      <w:tr w:rsidR="00546266" w:rsidRPr="0056090F" w14:paraId="422362EE" w14:textId="77777777" w:rsidTr="0056090F">
        <w:trPr>
          <w:cantSplit/>
          <w:jc w:val="center"/>
        </w:trPr>
        <w:tc>
          <w:tcPr>
            <w:tcW w:w="0" w:type="auto"/>
            <w:shd w:val="clear" w:color="auto" w:fill="auto"/>
            <w:noWrap/>
            <w:vAlign w:val="bottom"/>
            <w:hideMark/>
          </w:tcPr>
          <w:p w14:paraId="307970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48</w:t>
            </w:r>
          </w:p>
        </w:tc>
        <w:tc>
          <w:tcPr>
            <w:tcW w:w="0" w:type="auto"/>
            <w:shd w:val="clear" w:color="auto" w:fill="auto"/>
            <w:noWrap/>
            <w:vAlign w:val="bottom"/>
            <w:hideMark/>
          </w:tcPr>
          <w:p w14:paraId="3DDDEBD1"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Chlamydomonas 2</w:t>
            </w:r>
          </w:p>
        </w:tc>
        <w:tc>
          <w:tcPr>
            <w:tcW w:w="0" w:type="auto"/>
            <w:shd w:val="clear" w:color="auto" w:fill="auto"/>
            <w:noWrap/>
            <w:vAlign w:val="bottom"/>
            <w:hideMark/>
          </w:tcPr>
          <w:p w14:paraId="05AC7A6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10.0946882</w:t>
            </w:r>
          </w:p>
        </w:tc>
        <w:tc>
          <w:tcPr>
            <w:tcW w:w="0" w:type="auto"/>
            <w:shd w:val="clear" w:color="auto" w:fill="auto"/>
            <w:noWrap/>
            <w:vAlign w:val="bottom"/>
            <w:hideMark/>
          </w:tcPr>
          <w:p w14:paraId="44E1AF1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9.5019056</w:t>
            </w:r>
          </w:p>
        </w:tc>
        <w:tc>
          <w:tcPr>
            <w:tcW w:w="0" w:type="auto"/>
            <w:shd w:val="clear" w:color="auto" w:fill="auto"/>
            <w:noWrap/>
            <w:vAlign w:val="bottom"/>
            <w:hideMark/>
          </w:tcPr>
          <w:p w14:paraId="210608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9.7982969</w:t>
            </w:r>
          </w:p>
        </w:tc>
        <w:tc>
          <w:tcPr>
            <w:tcW w:w="0" w:type="auto"/>
            <w:shd w:val="clear" w:color="auto" w:fill="auto"/>
            <w:noWrap/>
            <w:vAlign w:val="bottom"/>
            <w:hideMark/>
          </w:tcPr>
          <w:p w14:paraId="7F84C53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w:t>
            </w:r>
          </w:p>
        </w:tc>
        <w:tc>
          <w:tcPr>
            <w:tcW w:w="0" w:type="auto"/>
            <w:shd w:val="clear" w:color="auto" w:fill="auto"/>
            <w:noWrap/>
            <w:vAlign w:val="bottom"/>
            <w:hideMark/>
          </w:tcPr>
          <w:p w14:paraId="238F0E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99.950%</w:t>
            </w:r>
          </w:p>
        </w:tc>
      </w:tr>
      <w:tr w:rsidR="00546266" w:rsidRPr="0056090F" w14:paraId="206DD4B9" w14:textId="77777777" w:rsidTr="0056090F">
        <w:trPr>
          <w:cantSplit/>
          <w:jc w:val="center"/>
        </w:trPr>
        <w:tc>
          <w:tcPr>
            <w:tcW w:w="0" w:type="auto"/>
            <w:shd w:val="clear" w:color="auto" w:fill="auto"/>
            <w:noWrap/>
            <w:vAlign w:val="bottom"/>
            <w:hideMark/>
          </w:tcPr>
          <w:p w14:paraId="629713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49</w:t>
            </w:r>
          </w:p>
        </w:tc>
        <w:tc>
          <w:tcPr>
            <w:tcW w:w="0" w:type="auto"/>
            <w:shd w:val="clear" w:color="auto" w:fill="auto"/>
            <w:noWrap/>
            <w:vAlign w:val="bottom"/>
            <w:hideMark/>
          </w:tcPr>
          <w:p w14:paraId="58D73423"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Euglena</w:t>
            </w:r>
          </w:p>
        </w:tc>
        <w:tc>
          <w:tcPr>
            <w:tcW w:w="0" w:type="auto"/>
            <w:shd w:val="clear" w:color="auto" w:fill="auto"/>
            <w:noWrap/>
            <w:vAlign w:val="bottom"/>
            <w:hideMark/>
          </w:tcPr>
          <w:p w14:paraId="52F809F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7.5510292</w:t>
            </w:r>
          </w:p>
        </w:tc>
        <w:tc>
          <w:tcPr>
            <w:tcW w:w="0" w:type="auto"/>
            <w:shd w:val="clear" w:color="auto" w:fill="auto"/>
            <w:noWrap/>
            <w:vAlign w:val="bottom"/>
            <w:hideMark/>
          </w:tcPr>
          <w:p w14:paraId="10A32E1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10.9754508</w:t>
            </w:r>
          </w:p>
        </w:tc>
        <w:tc>
          <w:tcPr>
            <w:tcW w:w="0" w:type="auto"/>
            <w:shd w:val="clear" w:color="auto" w:fill="auto"/>
            <w:noWrap/>
            <w:vAlign w:val="bottom"/>
            <w:hideMark/>
          </w:tcPr>
          <w:p w14:paraId="5F2CB8C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9.2632400</w:t>
            </w:r>
          </w:p>
        </w:tc>
        <w:tc>
          <w:tcPr>
            <w:tcW w:w="0" w:type="auto"/>
            <w:shd w:val="clear" w:color="auto" w:fill="auto"/>
            <w:noWrap/>
            <w:vAlign w:val="bottom"/>
            <w:hideMark/>
          </w:tcPr>
          <w:p w14:paraId="51BA2E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6E9D37A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99.952%</w:t>
            </w:r>
          </w:p>
        </w:tc>
      </w:tr>
      <w:tr w:rsidR="00546266" w:rsidRPr="0056090F" w14:paraId="0BE9C1B0" w14:textId="77777777" w:rsidTr="0056090F">
        <w:trPr>
          <w:cantSplit/>
          <w:jc w:val="center"/>
        </w:trPr>
        <w:tc>
          <w:tcPr>
            <w:tcW w:w="0" w:type="auto"/>
            <w:shd w:val="clear" w:color="auto" w:fill="auto"/>
            <w:noWrap/>
            <w:vAlign w:val="bottom"/>
            <w:hideMark/>
          </w:tcPr>
          <w:p w14:paraId="30866D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50</w:t>
            </w:r>
          </w:p>
        </w:tc>
        <w:tc>
          <w:tcPr>
            <w:tcW w:w="0" w:type="auto"/>
            <w:shd w:val="clear" w:color="auto" w:fill="auto"/>
            <w:noWrap/>
            <w:vAlign w:val="bottom"/>
            <w:hideMark/>
          </w:tcPr>
          <w:p w14:paraId="3030802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Selenastrum</w:t>
            </w:r>
            <w:proofErr w:type="spellEnd"/>
          </w:p>
        </w:tc>
        <w:tc>
          <w:tcPr>
            <w:tcW w:w="0" w:type="auto"/>
            <w:shd w:val="clear" w:color="auto" w:fill="auto"/>
            <w:noWrap/>
            <w:vAlign w:val="bottom"/>
            <w:hideMark/>
          </w:tcPr>
          <w:p w14:paraId="4FB1816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7.4386046</w:t>
            </w:r>
          </w:p>
        </w:tc>
        <w:tc>
          <w:tcPr>
            <w:tcW w:w="0" w:type="auto"/>
            <w:shd w:val="clear" w:color="auto" w:fill="auto"/>
            <w:noWrap/>
            <w:vAlign w:val="bottom"/>
            <w:hideMark/>
          </w:tcPr>
          <w:p w14:paraId="67BF3F5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9.5565680</w:t>
            </w:r>
          </w:p>
        </w:tc>
        <w:tc>
          <w:tcPr>
            <w:tcW w:w="0" w:type="auto"/>
            <w:shd w:val="clear" w:color="auto" w:fill="auto"/>
            <w:noWrap/>
            <w:vAlign w:val="bottom"/>
            <w:hideMark/>
          </w:tcPr>
          <w:p w14:paraId="2EECBE8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8.4975863</w:t>
            </w:r>
          </w:p>
        </w:tc>
        <w:tc>
          <w:tcPr>
            <w:tcW w:w="0" w:type="auto"/>
            <w:shd w:val="clear" w:color="auto" w:fill="auto"/>
            <w:noWrap/>
            <w:vAlign w:val="bottom"/>
            <w:hideMark/>
          </w:tcPr>
          <w:p w14:paraId="4B56DC9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5E58B37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99.955%</w:t>
            </w:r>
          </w:p>
        </w:tc>
      </w:tr>
      <w:tr w:rsidR="00546266" w:rsidRPr="0056090F" w14:paraId="58269868" w14:textId="77777777" w:rsidTr="0056090F">
        <w:trPr>
          <w:cantSplit/>
          <w:jc w:val="center"/>
        </w:trPr>
        <w:tc>
          <w:tcPr>
            <w:tcW w:w="0" w:type="auto"/>
            <w:shd w:val="clear" w:color="auto" w:fill="auto"/>
            <w:noWrap/>
            <w:vAlign w:val="bottom"/>
            <w:hideMark/>
          </w:tcPr>
          <w:p w14:paraId="21B82E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51</w:t>
            </w:r>
          </w:p>
        </w:tc>
        <w:tc>
          <w:tcPr>
            <w:tcW w:w="0" w:type="auto"/>
            <w:shd w:val="clear" w:color="auto" w:fill="auto"/>
            <w:noWrap/>
            <w:vAlign w:val="bottom"/>
            <w:hideMark/>
          </w:tcPr>
          <w:p w14:paraId="31CFE81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Ankistrodesmus</w:t>
            </w:r>
            <w:proofErr w:type="spellEnd"/>
          </w:p>
        </w:tc>
        <w:tc>
          <w:tcPr>
            <w:tcW w:w="0" w:type="auto"/>
            <w:shd w:val="clear" w:color="auto" w:fill="auto"/>
            <w:noWrap/>
            <w:vAlign w:val="bottom"/>
            <w:hideMark/>
          </w:tcPr>
          <w:p w14:paraId="1006696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6.0379297</w:t>
            </w:r>
          </w:p>
        </w:tc>
        <w:tc>
          <w:tcPr>
            <w:tcW w:w="0" w:type="auto"/>
            <w:shd w:val="clear" w:color="auto" w:fill="auto"/>
            <w:noWrap/>
            <w:vAlign w:val="bottom"/>
            <w:hideMark/>
          </w:tcPr>
          <w:p w14:paraId="610597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9.7978502</w:t>
            </w:r>
          </w:p>
        </w:tc>
        <w:tc>
          <w:tcPr>
            <w:tcW w:w="0" w:type="auto"/>
            <w:shd w:val="clear" w:color="auto" w:fill="auto"/>
            <w:noWrap/>
            <w:vAlign w:val="bottom"/>
            <w:hideMark/>
          </w:tcPr>
          <w:p w14:paraId="2E953E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7.9178900</w:t>
            </w:r>
          </w:p>
        </w:tc>
        <w:tc>
          <w:tcPr>
            <w:tcW w:w="0" w:type="auto"/>
            <w:shd w:val="clear" w:color="auto" w:fill="auto"/>
            <w:noWrap/>
            <w:vAlign w:val="bottom"/>
            <w:hideMark/>
          </w:tcPr>
          <w:p w14:paraId="2E7EC7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50C95DF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99.957%</w:t>
            </w:r>
          </w:p>
        </w:tc>
      </w:tr>
      <w:tr w:rsidR="00546266" w:rsidRPr="0056090F" w14:paraId="1BA9AEDD" w14:textId="77777777" w:rsidTr="0056090F">
        <w:trPr>
          <w:cantSplit/>
          <w:jc w:val="center"/>
        </w:trPr>
        <w:tc>
          <w:tcPr>
            <w:tcW w:w="0" w:type="auto"/>
            <w:shd w:val="clear" w:color="auto" w:fill="auto"/>
            <w:noWrap/>
            <w:vAlign w:val="bottom"/>
            <w:hideMark/>
          </w:tcPr>
          <w:p w14:paraId="5BB1B9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52</w:t>
            </w:r>
          </w:p>
        </w:tc>
        <w:tc>
          <w:tcPr>
            <w:tcW w:w="0" w:type="auto"/>
            <w:shd w:val="clear" w:color="auto" w:fill="auto"/>
            <w:noWrap/>
            <w:vAlign w:val="bottom"/>
            <w:hideMark/>
          </w:tcPr>
          <w:p w14:paraId="4C18F22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Chrysochromulina</w:t>
            </w:r>
            <w:proofErr w:type="spellEnd"/>
            <w:r w:rsidRPr="0056090F">
              <w:rPr>
                <w:rFonts w:eastAsia="Times New Roman" w:cs="Times New Roman"/>
                <w:color w:val="000000"/>
                <w:sz w:val="20"/>
                <w:szCs w:val="20"/>
              </w:rPr>
              <w:t xml:space="preserve"> parva</w:t>
            </w:r>
          </w:p>
        </w:tc>
        <w:tc>
          <w:tcPr>
            <w:tcW w:w="0" w:type="auto"/>
            <w:shd w:val="clear" w:color="auto" w:fill="auto"/>
            <w:noWrap/>
            <w:vAlign w:val="bottom"/>
            <w:hideMark/>
          </w:tcPr>
          <w:p w14:paraId="740F562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1.1165714</w:t>
            </w:r>
          </w:p>
        </w:tc>
        <w:tc>
          <w:tcPr>
            <w:tcW w:w="0" w:type="auto"/>
            <w:shd w:val="clear" w:color="auto" w:fill="auto"/>
            <w:noWrap/>
            <w:vAlign w:val="bottom"/>
            <w:hideMark/>
          </w:tcPr>
          <w:p w14:paraId="0B68092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14.4162277</w:t>
            </w:r>
          </w:p>
        </w:tc>
        <w:tc>
          <w:tcPr>
            <w:tcW w:w="0" w:type="auto"/>
            <w:shd w:val="clear" w:color="auto" w:fill="auto"/>
            <w:noWrap/>
            <w:vAlign w:val="bottom"/>
            <w:hideMark/>
          </w:tcPr>
          <w:p w14:paraId="3133FD0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7.7663996</w:t>
            </w:r>
          </w:p>
        </w:tc>
        <w:tc>
          <w:tcPr>
            <w:tcW w:w="0" w:type="auto"/>
            <w:shd w:val="clear" w:color="auto" w:fill="auto"/>
            <w:noWrap/>
            <w:vAlign w:val="bottom"/>
            <w:hideMark/>
          </w:tcPr>
          <w:p w14:paraId="327DCF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1F7D0EB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99.959%</w:t>
            </w:r>
          </w:p>
        </w:tc>
      </w:tr>
      <w:tr w:rsidR="00546266" w:rsidRPr="0056090F" w14:paraId="4889B5C3" w14:textId="77777777" w:rsidTr="0056090F">
        <w:trPr>
          <w:cantSplit/>
          <w:jc w:val="center"/>
        </w:trPr>
        <w:tc>
          <w:tcPr>
            <w:tcW w:w="0" w:type="auto"/>
            <w:shd w:val="clear" w:color="auto" w:fill="auto"/>
            <w:noWrap/>
            <w:vAlign w:val="bottom"/>
            <w:hideMark/>
          </w:tcPr>
          <w:p w14:paraId="57A612D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53</w:t>
            </w:r>
          </w:p>
        </w:tc>
        <w:tc>
          <w:tcPr>
            <w:tcW w:w="0" w:type="auto"/>
            <w:shd w:val="clear" w:color="auto" w:fill="auto"/>
            <w:noWrap/>
            <w:vAlign w:val="bottom"/>
            <w:hideMark/>
          </w:tcPr>
          <w:p w14:paraId="192E026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Chlorococcum</w:t>
            </w:r>
            <w:proofErr w:type="spellEnd"/>
          </w:p>
        </w:tc>
        <w:tc>
          <w:tcPr>
            <w:tcW w:w="0" w:type="auto"/>
            <w:shd w:val="clear" w:color="auto" w:fill="auto"/>
            <w:noWrap/>
            <w:vAlign w:val="bottom"/>
            <w:hideMark/>
          </w:tcPr>
          <w:p w14:paraId="151DD3C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6.4086625</w:t>
            </w:r>
          </w:p>
        </w:tc>
        <w:tc>
          <w:tcPr>
            <w:tcW w:w="0" w:type="auto"/>
            <w:shd w:val="clear" w:color="auto" w:fill="auto"/>
            <w:noWrap/>
            <w:vAlign w:val="bottom"/>
            <w:hideMark/>
          </w:tcPr>
          <w:p w14:paraId="3453186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8.5790588</w:t>
            </w:r>
          </w:p>
        </w:tc>
        <w:tc>
          <w:tcPr>
            <w:tcW w:w="0" w:type="auto"/>
            <w:shd w:val="clear" w:color="auto" w:fill="auto"/>
            <w:noWrap/>
            <w:vAlign w:val="bottom"/>
            <w:hideMark/>
          </w:tcPr>
          <w:p w14:paraId="72DC9C8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7.4938606</w:t>
            </w:r>
          </w:p>
        </w:tc>
        <w:tc>
          <w:tcPr>
            <w:tcW w:w="0" w:type="auto"/>
            <w:shd w:val="clear" w:color="auto" w:fill="auto"/>
            <w:noWrap/>
            <w:vAlign w:val="bottom"/>
            <w:hideMark/>
          </w:tcPr>
          <w:p w14:paraId="146D06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35A651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99.961%</w:t>
            </w:r>
          </w:p>
        </w:tc>
      </w:tr>
      <w:tr w:rsidR="00546266" w:rsidRPr="0056090F" w14:paraId="307CF41D" w14:textId="77777777" w:rsidTr="0056090F">
        <w:trPr>
          <w:cantSplit/>
          <w:jc w:val="center"/>
        </w:trPr>
        <w:tc>
          <w:tcPr>
            <w:tcW w:w="0" w:type="auto"/>
            <w:shd w:val="clear" w:color="auto" w:fill="auto"/>
            <w:noWrap/>
            <w:vAlign w:val="bottom"/>
            <w:hideMark/>
          </w:tcPr>
          <w:p w14:paraId="660EDBE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54</w:t>
            </w:r>
          </w:p>
        </w:tc>
        <w:tc>
          <w:tcPr>
            <w:tcW w:w="0" w:type="auto"/>
            <w:shd w:val="clear" w:color="auto" w:fill="auto"/>
            <w:noWrap/>
            <w:vAlign w:val="bottom"/>
            <w:hideMark/>
          </w:tcPr>
          <w:p w14:paraId="6317BDA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Monoraphidium</w:t>
            </w:r>
            <w:proofErr w:type="spellEnd"/>
          </w:p>
        </w:tc>
        <w:tc>
          <w:tcPr>
            <w:tcW w:w="0" w:type="auto"/>
            <w:shd w:val="clear" w:color="auto" w:fill="auto"/>
            <w:noWrap/>
            <w:vAlign w:val="bottom"/>
            <w:hideMark/>
          </w:tcPr>
          <w:p w14:paraId="20D3B67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7.1165714</w:t>
            </w:r>
          </w:p>
        </w:tc>
        <w:tc>
          <w:tcPr>
            <w:tcW w:w="0" w:type="auto"/>
            <w:shd w:val="clear" w:color="auto" w:fill="auto"/>
            <w:noWrap/>
            <w:vAlign w:val="bottom"/>
            <w:hideMark/>
          </w:tcPr>
          <w:p w14:paraId="750BC4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5.6844156</w:t>
            </w:r>
          </w:p>
        </w:tc>
        <w:tc>
          <w:tcPr>
            <w:tcW w:w="0" w:type="auto"/>
            <w:shd w:val="clear" w:color="auto" w:fill="auto"/>
            <w:noWrap/>
            <w:vAlign w:val="bottom"/>
            <w:hideMark/>
          </w:tcPr>
          <w:p w14:paraId="5F76AC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6.4004935</w:t>
            </w:r>
          </w:p>
        </w:tc>
        <w:tc>
          <w:tcPr>
            <w:tcW w:w="0" w:type="auto"/>
            <w:shd w:val="clear" w:color="auto" w:fill="auto"/>
            <w:noWrap/>
            <w:vAlign w:val="bottom"/>
            <w:hideMark/>
          </w:tcPr>
          <w:p w14:paraId="66BE74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3396851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99.962%</w:t>
            </w:r>
          </w:p>
        </w:tc>
      </w:tr>
      <w:tr w:rsidR="00546266" w:rsidRPr="0056090F" w14:paraId="2DAB668E" w14:textId="77777777" w:rsidTr="0056090F">
        <w:trPr>
          <w:cantSplit/>
          <w:jc w:val="center"/>
        </w:trPr>
        <w:tc>
          <w:tcPr>
            <w:tcW w:w="0" w:type="auto"/>
            <w:shd w:val="clear" w:color="auto" w:fill="auto"/>
            <w:noWrap/>
            <w:vAlign w:val="bottom"/>
            <w:hideMark/>
          </w:tcPr>
          <w:p w14:paraId="44ADC2D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lastRenderedPageBreak/>
              <w:t>55</w:t>
            </w:r>
          </w:p>
        </w:tc>
        <w:tc>
          <w:tcPr>
            <w:tcW w:w="0" w:type="auto"/>
            <w:shd w:val="clear" w:color="auto" w:fill="auto"/>
            <w:noWrap/>
            <w:vAlign w:val="bottom"/>
            <w:hideMark/>
          </w:tcPr>
          <w:p w14:paraId="5917B44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acicularis</w:t>
            </w:r>
            <w:proofErr w:type="spellEnd"/>
          </w:p>
        </w:tc>
        <w:tc>
          <w:tcPr>
            <w:tcW w:w="0" w:type="auto"/>
            <w:shd w:val="clear" w:color="auto" w:fill="auto"/>
            <w:noWrap/>
            <w:vAlign w:val="bottom"/>
            <w:hideMark/>
          </w:tcPr>
          <w:p w14:paraId="7D6CC8C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11.3335563</w:t>
            </w:r>
          </w:p>
        </w:tc>
        <w:tc>
          <w:tcPr>
            <w:tcW w:w="0" w:type="auto"/>
            <w:shd w:val="clear" w:color="auto" w:fill="auto"/>
            <w:noWrap/>
            <w:vAlign w:val="bottom"/>
            <w:hideMark/>
          </w:tcPr>
          <w:p w14:paraId="515FA68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1.4165177</w:t>
            </w:r>
          </w:p>
        </w:tc>
        <w:tc>
          <w:tcPr>
            <w:tcW w:w="0" w:type="auto"/>
            <w:shd w:val="clear" w:color="auto" w:fill="auto"/>
            <w:noWrap/>
            <w:vAlign w:val="bottom"/>
            <w:hideMark/>
          </w:tcPr>
          <w:p w14:paraId="5D855FD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6.3750370</w:t>
            </w:r>
          </w:p>
        </w:tc>
        <w:tc>
          <w:tcPr>
            <w:tcW w:w="0" w:type="auto"/>
            <w:shd w:val="clear" w:color="auto" w:fill="auto"/>
            <w:noWrap/>
            <w:vAlign w:val="bottom"/>
            <w:hideMark/>
          </w:tcPr>
          <w:p w14:paraId="60BA95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70F979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99.964%</w:t>
            </w:r>
          </w:p>
        </w:tc>
      </w:tr>
      <w:tr w:rsidR="00546266" w:rsidRPr="0056090F" w14:paraId="07DBE2DC" w14:textId="77777777" w:rsidTr="0056090F">
        <w:trPr>
          <w:cantSplit/>
          <w:jc w:val="center"/>
        </w:trPr>
        <w:tc>
          <w:tcPr>
            <w:tcW w:w="0" w:type="auto"/>
            <w:shd w:val="clear" w:color="auto" w:fill="auto"/>
            <w:noWrap/>
            <w:vAlign w:val="bottom"/>
            <w:hideMark/>
          </w:tcPr>
          <w:p w14:paraId="238A24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56</w:t>
            </w:r>
          </w:p>
        </w:tc>
        <w:tc>
          <w:tcPr>
            <w:tcW w:w="0" w:type="auto"/>
            <w:shd w:val="clear" w:color="auto" w:fill="auto"/>
            <w:noWrap/>
            <w:vAlign w:val="bottom"/>
            <w:hideMark/>
          </w:tcPr>
          <w:p w14:paraId="05B7CC61"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Scenedesmus</w:t>
            </w:r>
          </w:p>
        </w:tc>
        <w:tc>
          <w:tcPr>
            <w:tcW w:w="0" w:type="auto"/>
            <w:shd w:val="clear" w:color="auto" w:fill="auto"/>
            <w:noWrap/>
            <w:vAlign w:val="bottom"/>
            <w:hideMark/>
          </w:tcPr>
          <w:p w14:paraId="772859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5.6103440</w:t>
            </w:r>
          </w:p>
        </w:tc>
        <w:tc>
          <w:tcPr>
            <w:tcW w:w="0" w:type="auto"/>
            <w:shd w:val="clear" w:color="auto" w:fill="auto"/>
            <w:noWrap/>
            <w:vAlign w:val="bottom"/>
            <w:hideMark/>
          </w:tcPr>
          <w:p w14:paraId="620874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6.2326694</w:t>
            </w:r>
          </w:p>
        </w:tc>
        <w:tc>
          <w:tcPr>
            <w:tcW w:w="0" w:type="auto"/>
            <w:shd w:val="clear" w:color="auto" w:fill="auto"/>
            <w:noWrap/>
            <w:vAlign w:val="bottom"/>
            <w:hideMark/>
          </w:tcPr>
          <w:p w14:paraId="79641A0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5.9215067</w:t>
            </w:r>
          </w:p>
        </w:tc>
        <w:tc>
          <w:tcPr>
            <w:tcW w:w="0" w:type="auto"/>
            <w:shd w:val="clear" w:color="auto" w:fill="auto"/>
            <w:noWrap/>
            <w:vAlign w:val="bottom"/>
            <w:hideMark/>
          </w:tcPr>
          <w:p w14:paraId="1047520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1B22246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99.966%</w:t>
            </w:r>
          </w:p>
        </w:tc>
      </w:tr>
      <w:tr w:rsidR="00546266" w:rsidRPr="0056090F" w14:paraId="7CED0659" w14:textId="77777777" w:rsidTr="0056090F">
        <w:trPr>
          <w:cantSplit/>
          <w:jc w:val="center"/>
        </w:trPr>
        <w:tc>
          <w:tcPr>
            <w:tcW w:w="0" w:type="auto"/>
            <w:shd w:val="clear" w:color="auto" w:fill="auto"/>
            <w:noWrap/>
            <w:vAlign w:val="bottom"/>
            <w:hideMark/>
          </w:tcPr>
          <w:p w14:paraId="199AB8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57</w:t>
            </w:r>
          </w:p>
        </w:tc>
        <w:tc>
          <w:tcPr>
            <w:tcW w:w="0" w:type="auto"/>
            <w:shd w:val="clear" w:color="auto" w:fill="auto"/>
            <w:noWrap/>
            <w:vAlign w:val="bottom"/>
            <w:hideMark/>
          </w:tcPr>
          <w:p w14:paraId="5F9402B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2</w:t>
            </w:r>
          </w:p>
        </w:tc>
        <w:tc>
          <w:tcPr>
            <w:tcW w:w="0" w:type="auto"/>
            <w:shd w:val="clear" w:color="auto" w:fill="auto"/>
            <w:noWrap/>
            <w:vAlign w:val="bottom"/>
            <w:hideMark/>
          </w:tcPr>
          <w:p w14:paraId="4C3A37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4.9389195</w:t>
            </w:r>
          </w:p>
        </w:tc>
        <w:tc>
          <w:tcPr>
            <w:tcW w:w="0" w:type="auto"/>
            <w:shd w:val="clear" w:color="auto" w:fill="auto"/>
            <w:noWrap/>
            <w:vAlign w:val="bottom"/>
            <w:hideMark/>
          </w:tcPr>
          <w:p w14:paraId="706D02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6.4625190</w:t>
            </w:r>
          </w:p>
        </w:tc>
        <w:tc>
          <w:tcPr>
            <w:tcW w:w="0" w:type="auto"/>
            <w:shd w:val="clear" w:color="auto" w:fill="auto"/>
            <w:noWrap/>
            <w:vAlign w:val="bottom"/>
            <w:hideMark/>
          </w:tcPr>
          <w:p w14:paraId="2105C1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5.7007192</w:t>
            </w:r>
          </w:p>
        </w:tc>
        <w:tc>
          <w:tcPr>
            <w:tcW w:w="0" w:type="auto"/>
            <w:shd w:val="clear" w:color="auto" w:fill="auto"/>
            <w:noWrap/>
            <w:vAlign w:val="bottom"/>
            <w:hideMark/>
          </w:tcPr>
          <w:p w14:paraId="74D5172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w:t>
            </w:r>
          </w:p>
        </w:tc>
        <w:tc>
          <w:tcPr>
            <w:tcW w:w="0" w:type="auto"/>
            <w:shd w:val="clear" w:color="auto" w:fill="auto"/>
            <w:noWrap/>
            <w:vAlign w:val="bottom"/>
            <w:hideMark/>
          </w:tcPr>
          <w:p w14:paraId="2DE673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99.967%</w:t>
            </w:r>
          </w:p>
        </w:tc>
      </w:tr>
      <w:tr w:rsidR="00546266" w:rsidRPr="0056090F" w14:paraId="2DA02601" w14:textId="77777777" w:rsidTr="0056090F">
        <w:trPr>
          <w:cantSplit/>
          <w:jc w:val="center"/>
        </w:trPr>
        <w:tc>
          <w:tcPr>
            <w:tcW w:w="0" w:type="auto"/>
            <w:shd w:val="clear" w:color="auto" w:fill="auto"/>
            <w:noWrap/>
            <w:vAlign w:val="bottom"/>
            <w:hideMark/>
          </w:tcPr>
          <w:p w14:paraId="2C1981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58</w:t>
            </w:r>
          </w:p>
        </w:tc>
        <w:tc>
          <w:tcPr>
            <w:tcW w:w="0" w:type="auto"/>
            <w:shd w:val="clear" w:color="auto" w:fill="auto"/>
            <w:noWrap/>
            <w:vAlign w:val="bottom"/>
            <w:hideMark/>
          </w:tcPr>
          <w:p w14:paraId="6993F26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subtilis</w:t>
            </w:r>
          </w:p>
        </w:tc>
        <w:tc>
          <w:tcPr>
            <w:tcW w:w="0" w:type="auto"/>
            <w:shd w:val="clear" w:color="auto" w:fill="auto"/>
            <w:noWrap/>
            <w:vAlign w:val="bottom"/>
            <w:hideMark/>
          </w:tcPr>
          <w:p w14:paraId="6BC633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6.3428571</w:t>
            </w:r>
          </w:p>
        </w:tc>
        <w:tc>
          <w:tcPr>
            <w:tcW w:w="0" w:type="auto"/>
            <w:shd w:val="clear" w:color="auto" w:fill="auto"/>
            <w:noWrap/>
            <w:vAlign w:val="bottom"/>
            <w:hideMark/>
          </w:tcPr>
          <w:p w14:paraId="2DA8168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4.6815341</w:t>
            </w:r>
          </w:p>
        </w:tc>
        <w:tc>
          <w:tcPr>
            <w:tcW w:w="0" w:type="auto"/>
            <w:shd w:val="clear" w:color="auto" w:fill="auto"/>
            <w:noWrap/>
            <w:vAlign w:val="bottom"/>
            <w:hideMark/>
          </w:tcPr>
          <w:p w14:paraId="247621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5.5121956</w:t>
            </w:r>
          </w:p>
        </w:tc>
        <w:tc>
          <w:tcPr>
            <w:tcW w:w="0" w:type="auto"/>
            <w:shd w:val="clear" w:color="auto" w:fill="auto"/>
            <w:noWrap/>
            <w:vAlign w:val="bottom"/>
            <w:hideMark/>
          </w:tcPr>
          <w:p w14:paraId="62EB26E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7240739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99.969%</w:t>
            </w:r>
          </w:p>
        </w:tc>
      </w:tr>
      <w:tr w:rsidR="00546266" w:rsidRPr="0056090F" w14:paraId="04224704" w14:textId="77777777" w:rsidTr="0056090F">
        <w:trPr>
          <w:cantSplit/>
          <w:jc w:val="center"/>
        </w:trPr>
        <w:tc>
          <w:tcPr>
            <w:tcW w:w="0" w:type="auto"/>
            <w:shd w:val="clear" w:color="auto" w:fill="auto"/>
            <w:noWrap/>
            <w:vAlign w:val="bottom"/>
            <w:hideMark/>
          </w:tcPr>
          <w:p w14:paraId="73DEB16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59</w:t>
            </w:r>
          </w:p>
        </w:tc>
        <w:tc>
          <w:tcPr>
            <w:tcW w:w="0" w:type="auto"/>
            <w:shd w:val="clear" w:color="auto" w:fill="auto"/>
            <w:noWrap/>
            <w:vAlign w:val="bottom"/>
            <w:hideMark/>
          </w:tcPr>
          <w:p w14:paraId="4149A439"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Oscillatoria</w:t>
            </w:r>
          </w:p>
        </w:tc>
        <w:tc>
          <w:tcPr>
            <w:tcW w:w="0" w:type="auto"/>
            <w:shd w:val="clear" w:color="auto" w:fill="auto"/>
            <w:noWrap/>
            <w:vAlign w:val="bottom"/>
            <w:hideMark/>
          </w:tcPr>
          <w:p w14:paraId="412E01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3.7901241</w:t>
            </w:r>
          </w:p>
        </w:tc>
        <w:tc>
          <w:tcPr>
            <w:tcW w:w="0" w:type="auto"/>
            <w:shd w:val="clear" w:color="auto" w:fill="auto"/>
            <w:noWrap/>
            <w:vAlign w:val="bottom"/>
            <w:hideMark/>
          </w:tcPr>
          <w:p w14:paraId="1D0954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6.7433542</w:t>
            </w:r>
          </w:p>
        </w:tc>
        <w:tc>
          <w:tcPr>
            <w:tcW w:w="0" w:type="auto"/>
            <w:shd w:val="clear" w:color="auto" w:fill="auto"/>
            <w:noWrap/>
            <w:vAlign w:val="bottom"/>
            <w:hideMark/>
          </w:tcPr>
          <w:p w14:paraId="09FB59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5.2667392</w:t>
            </w:r>
          </w:p>
        </w:tc>
        <w:tc>
          <w:tcPr>
            <w:tcW w:w="0" w:type="auto"/>
            <w:shd w:val="clear" w:color="auto" w:fill="auto"/>
            <w:noWrap/>
            <w:vAlign w:val="bottom"/>
            <w:hideMark/>
          </w:tcPr>
          <w:p w14:paraId="0A9B4F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0344DE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99.970%</w:t>
            </w:r>
          </w:p>
        </w:tc>
      </w:tr>
      <w:tr w:rsidR="00546266" w:rsidRPr="0056090F" w14:paraId="3931E15D" w14:textId="77777777" w:rsidTr="0056090F">
        <w:trPr>
          <w:cantSplit/>
          <w:jc w:val="center"/>
        </w:trPr>
        <w:tc>
          <w:tcPr>
            <w:tcW w:w="0" w:type="auto"/>
            <w:shd w:val="clear" w:color="auto" w:fill="auto"/>
            <w:noWrap/>
            <w:vAlign w:val="bottom"/>
            <w:hideMark/>
          </w:tcPr>
          <w:p w14:paraId="320B21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60</w:t>
            </w:r>
          </w:p>
        </w:tc>
        <w:tc>
          <w:tcPr>
            <w:tcW w:w="0" w:type="auto"/>
            <w:shd w:val="clear" w:color="auto" w:fill="auto"/>
            <w:noWrap/>
            <w:vAlign w:val="bottom"/>
            <w:hideMark/>
          </w:tcPr>
          <w:p w14:paraId="70009E5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Pyraminonas</w:t>
            </w:r>
            <w:proofErr w:type="spellEnd"/>
          </w:p>
        </w:tc>
        <w:tc>
          <w:tcPr>
            <w:tcW w:w="0" w:type="auto"/>
            <w:shd w:val="clear" w:color="auto" w:fill="auto"/>
            <w:noWrap/>
            <w:vAlign w:val="bottom"/>
            <w:hideMark/>
          </w:tcPr>
          <w:p w14:paraId="62C79FB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1.6605714</w:t>
            </w:r>
          </w:p>
        </w:tc>
        <w:tc>
          <w:tcPr>
            <w:tcW w:w="0" w:type="auto"/>
            <w:shd w:val="clear" w:color="auto" w:fill="auto"/>
            <w:noWrap/>
            <w:vAlign w:val="bottom"/>
            <w:hideMark/>
          </w:tcPr>
          <w:p w14:paraId="1F4767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8.4967742</w:t>
            </w:r>
          </w:p>
        </w:tc>
        <w:tc>
          <w:tcPr>
            <w:tcW w:w="0" w:type="auto"/>
            <w:shd w:val="clear" w:color="auto" w:fill="auto"/>
            <w:noWrap/>
            <w:vAlign w:val="bottom"/>
            <w:hideMark/>
          </w:tcPr>
          <w:p w14:paraId="1151FE4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5.0786728</w:t>
            </w:r>
          </w:p>
        </w:tc>
        <w:tc>
          <w:tcPr>
            <w:tcW w:w="0" w:type="auto"/>
            <w:shd w:val="clear" w:color="auto" w:fill="auto"/>
            <w:noWrap/>
            <w:vAlign w:val="bottom"/>
            <w:hideMark/>
          </w:tcPr>
          <w:p w14:paraId="11951B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203F58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99.971%</w:t>
            </w:r>
          </w:p>
        </w:tc>
      </w:tr>
      <w:tr w:rsidR="00546266" w:rsidRPr="0056090F" w14:paraId="18D34554" w14:textId="77777777" w:rsidTr="0056090F">
        <w:trPr>
          <w:cantSplit/>
          <w:jc w:val="center"/>
        </w:trPr>
        <w:tc>
          <w:tcPr>
            <w:tcW w:w="0" w:type="auto"/>
            <w:shd w:val="clear" w:color="auto" w:fill="auto"/>
            <w:noWrap/>
            <w:vAlign w:val="bottom"/>
            <w:hideMark/>
          </w:tcPr>
          <w:p w14:paraId="499F8A9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61</w:t>
            </w:r>
          </w:p>
        </w:tc>
        <w:tc>
          <w:tcPr>
            <w:tcW w:w="0" w:type="auto"/>
            <w:shd w:val="clear" w:color="auto" w:fill="auto"/>
            <w:noWrap/>
            <w:vAlign w:val="bottom"/>
            <w:hideMark/>
          </w:tcPr>
          <w:p w14:paraId="0894D2F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Achnanthes</w:t>
            </w:r>
            <w:proofErr w:type="spellEnd"/>
          </w:p>
        </w:tc>
        <w:tc>
          <w:tcPr>
            <w:tcW w:w="0" w:type="auto"/>
            <w:shd w:val="clear" w:color="auto" w:fill="auto"/>
            <w:noWrap/>
            <w:vAlign w:val="bottom"/>
            <w:hideMark/>
          </w:tcPr>
          <w:p w14:paraId="506D4C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4.5606633</w:t>
            </w:r>
          </w:p>
        </w:tc>
        <w:tc>
          <w:tcPr>
            <w:tcW w:w="0" w:type="auto"/>
            <w:shd w:val="clear" w:color="auto" w:fill="auto"/>
            <w:noWrap/>
            <w:vAlign w:val="bottom"/>
            <w:hideMark/>
          </w:tcPr>
          <w:p w14:paraId="0C2477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4.5217585</w:t>
            </w:r>
          </w:p>
        </w:tc>
        <w:tc>
          <w:tcPr>
            <w:tcW w:w="0" w:type="auto"/>
            <w:shd w:val="clear" w:color="auto" w:fill="auto"/>
            <w:noWrap/>
            <w:vAlign w:val="bottom"/>
            <w:hideMark/>
          </w:tcPr>
          <w:p w14:paraId="6E082D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4.5412109</w:t>
            </w:r>
          </w:p>
        </w:tc>
        <w:tc>
          <w:tcPr>
            <w:tcW w:w="0" w:type="auto"/>
            <w:shd w:val="clear" w:color="auto" w:fill="auto"/>
            <w:noWrap/>
            <w:vAlign w:val="bottom"/>
            <w:hideMark/>
          </w:tcPr>
          <w:p w14:paraId="4AD4F12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6634F62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99.973%</w:t>
            </w:r>
          </w:p>
        </w:tc>
      </w:tr>
      <w:tr w:rsidR="00546266" w:rsidRPr="0056090F" w14:paraId="60A2C2B3" w14:textId="77777777" w:rsidTr="0056090F">
        <w:trPr>
          <w:cantSplit/>
          <w:jc w:val="center"/>
        </w:trPr>
        <w:tc>
          <w:tcPr>
            <w:tcW w:w="0" w:type="auto"/>
            <w:shd w:val="clear" w:color="auto" w:fill="auto"/>
            <w:noWrap/>
            <w:vAlign w:val="bottom"/>
            <w:hideMark/>
          </w:tcPr>
          <w:p w14:paraId="7C176C3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62</w:t>
            </w:r>
          </w:p>
        </w:tc>
        <w:tc>
          <w:tcPr>
            <w:tcW w:w="0" w:type="auto"/>
            <w:shd w:val="clear" w:color="auto" w:fill="auto"/>
            <w:noWrap/>
            <w:vAlign w:val="bottom"/>
            <w:hideMark/>
          </w:tcPr>
          <w:p w14:paraId="299FB63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p>
        </w:tc>
        <w:tc>
          <w:tcPr>
            <w:tcW w:w="0" w:type="auto"/>
            <w:shd w:val="clear" w:color="auto" w:fill="auto"/>
            <w:noWrap/>
            <w:vAlign w:val="bottom"/>
            <w:hideMark/>
          </w:tcPr>
          <w:p w14:paraId="6F1DA7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1.9636814</w:t>
            </w:r>
          </w:p>
        </w:tc>
        <w:tc>
          <w:tcPr>
            <w:tcW w:w="0" w:type="auto"/>
            <w:shd w:val="clear" w:color="auto" w:fill="auto"/>
            <w:noWrap/>
            <w:vAlign w:val="bottom"/>
            <w:hideMark/>
          </w:tcPr>
          <w:p w14:paraId="5FA281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5.4716181</w:t>
            </w:r>
          </w:p>
        </w:tc>
        <w:tc>
          <w:tcPr>
            <w:tcW w:w="0" w:type="auto"/>
            <w:shd w:val="clear" w:color="auto" w:fill="auto"/>
            <w:noWrap/>
            <w:vAlign w:val="bottom"/>
            <w:hideMark/>
          </w:tcPr>
          <w:p w14:paraId="7843491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3.7176498</w:t>
            </w:r>
          </w:p>
        </w:tc>
        <w:tc>
          <w:tcPr>
            <w:tcW w:w="0" w:type="auto"/>
            <w:shd w:val="clear" w:color="auto" w:fill="auto"/>
            <w:noWrap/>
            <w:vAlign w:val="bottom"/>
            <w:hideMark/>
          </w:tcPr>
          <w:p w14:paraId="485796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6330C28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99.974%</w:t>
            </w:r>
          </w:p>
        </w:tc>
      </w:tr>
      <w:tr w:rsidR="00546266" w:rsidRPr="0056090F" w14:paraId="6B2E3979" w14:textId="77777777" w:rsidTr="0056090F">
        <w:trPr>
          <w:cantSplit/>
          <w:jc w:val="center"/>
        </w:trPr>
        <w:tc>
          <w:tcPr>
            <w:tcW w:w="0" w:type="auto"/>
            <w:shd w:val="clear" w:color="auto" w:fill="auto"/>
            <w:noWrap/>
            <w:vAlign w:val="bottom"/>
            <w:hideMark/>
          </w:tcPr>
          <w:p w14:paraId="5F1446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63</w:t>
            </w:r>
          </w:p>
        </w:tc>
        <w:tc>
          <w:tcPr>
            <w:tcW w:w="0" w:type="auto"/>
            <w:shd w:val="clear" w:color="auto" w:fill="auto"/>
            <w:noWrap/>
            <w:vAlign w:val="bottom"/>
            <w:hideMark/>
          </w:tcPr>
          <w:p w14:paraId="27D56E4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Protoperidinium</w:t>
            </w:r>
            <w:proofErr w:type="spellEnd"/>
          </w:p>
        </w:tc>
        <w:tc>
          <w:tcPr>
            <w:tcW w:w="0" w:type="auto"/>
            <w:shd w:val="clear" w:color="auto" w:fill="auto"/>
            <w:noWrap/>
            <w:vAlign w:val="bottom"/>
            <w:hideMark/>
          </w:tcPr>
          <w:p w14:paraId="41F3DD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7.0530895</w:t>
            </w:r>
          </w:p>
        </w:tc>
        <w:tc>
          <w:tcPr>
            <w:tcW w:w="0" w:type="auto"/>
            <w:shd w:val="clear" w:color="auto" w:fill="auto"/>
            <w:noWrap/>
            <w:vAlign w:val="bottom"/>
            <w:hideMark/>
          </w:tcPr>
          <w:p w14:paraId="438462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0.2943055</w:t>
            </w:r>
          </w:p>
        </w:tc>
        <w:tc>
          <w:tcPr>
            <w:tcW w:w="0" w:type="auto"/>
            <w:shd w:val="clear" w:color="auto" w:fill="auto"/>
            <w:noWrap/>
            <w:vAlign w:val="bottom"/>
            <w:hideMark/>
          </w:tcPr>
          <w:p w14:paraId="48CB042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3.6736975</w:t>
            </w:r>
          </w:p>
        </w:tc>
        <w:tc>
          <w:tcPr>
            <w:tcW w:w="0" w:type="auto"/>
            <w:shd w:val="clear" w:color="auto" w:fill="auto"/>
            <w:noWrap/>
            <w:vAlign w:val="bottom"/>
            <w:hideMark/>
          </w:tcPr>
          <w:p w14:paraId="2F6C37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6596F47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99.975%</w:t>
            </w:r>
          </w:p>
        </w:tc>
      </w:tr>
      <w:tr w:rsidR="00546266" w:rsidRPr="0056090F" w14:paraId="41D63739" w14:textId="77777777" w:rsidTr="0056090F">
        <w:trPr>
          <w:cantSplit/>
          <w:jc w:val="center"/>
        </w:trPr>
        <w:tc>
          <w:tcPr>
            <w:tcW w:w="0" w:type="auto"/>
            <w:shd w:val="clear" w:color="auto" w:fill="auto"/>
            <w:noWrap/>
            <w:vAlign w:val="bottom"/>
            <w:hideMark/>
          </w:tcPr>
          <w:p w14:paraId="675FBD8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64</w:t>
            </w:r>
          </w:p>
        </w:tc>
        <w:tc>
          <w:tcPr>
            <w:tcW w:w="0" w:type="auto"/>
            <w:shd w:val="clear" w:color="auto" w:fill="auto"/>
            <w:noWrap/>
            <w:vAlign w:val="bottom"/>
            <w:hideMark/>
          </w:tcPr>
          <w:p w14:paraId="5EF6FDD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Merismopedia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tenuissima</w:t>
            </w:r>
            <w:proofErr w:type="spellEnd"/>
          </w:p>
        </w:tc>
        <w:tc>
          <w:tcPr>
            <w:tcW w:w="0" w:type="auto"/>
            <w:shd w:val="clear" w:color="auto" w:fill="auto"/>
            <w:noWrap/>
            <w:vAlign w:val="bottom"/>
            <w:hideMark/>
          </w:tcPr>
          <w:p w14:paraId="44762A5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1.7158070</w:t>
            </w:r>
          </w:p>
        </w:tc>
        <w:tc>
          <w:tcPr>
            <w:tcW w:w="0" w:type="auto"/>
            <w:shd w:val="clear" w:color="auto" w:fill="auto"/>
            <w:noWrap/>
            <w:vAlign w:val="bottom"/>
            <w:hideMark/>
          </w:tcPr>
          <w:p w14:paraId="0442BB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5.2349188</w:t>
            </w:r>
          </w:p>
        </w:tc>
        <w:tc>
          <w:tcPr>
            <w:tcW w:w="0" w:type="auto"/>
            <w:shd w:val="clear" w:color="auto" w:fill="auto"/>
            <w:noWrap/>
            <w:vAlign w:val="bottom"/>
            <w:hideMark/>
          </w:tcPr>
          <w:p w14:paraId="0F310E2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3.4753629</w:t>
            </w:r>
          </w:p>
        </w:tc>
        <w:tc>
          <w:tcPr>
            <w:tcW w:w="0" w:type="auto"/>
            <w:shd w:val="clear" w:color="auto" w:fill="auto"/>
            <w:noWrap/>
            <w:vAlign w:val="bottom"/>
            <w:hideMark/>
          </w:tcPr>
          <w:p w14:paraId="67F9B75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71FAE95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99.976%</w:t>
            </w:r>
          </w:p>
        </w:tc>
      </w:tr>
      <w:tr w:rsidR="00546266" w:rsidRPr="0056090F" w14:paraId="4258A2C5" w14:textId="77777777" w:rsidTr="0056090F">
        <w:trPr>
          <w:cantSplit/>
          <w:jc w:val="center"/>
        </w:trPr>
        <w:tc>
          <w:tcPr>
            <w:tcW w:w="0" w:type="auto"/>
            <w:shd w:val="clear" w:color="auto" w:fill="auto"/>
            <w:noWrap/>
            <w:vAlign w:val="bottom"/>
            <w:hideMark/>
          </w:tcPr>
          <w:p w14:paraId="52115B5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65</w:t>
            </w:r>
          </w:p>
        </w:tc>
        <w:tc>
          <w:tcPr>
            <w:tcW w:w="0" w:type="auto"/>
            <w:shd w:val="clear" w:color="auto" w:fill="auto"/>
            <w:noWrap/>
            <w:vAlign w:val="bottom"/>
            <w:hideMark/>
          </w:tcPr>
          <w:p w14:paraId="7EEA56C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Raphidiopsis</w:t>
            </w:r>
            <w:proofErr w:type="spellEnd"/>
          </w:p>
        </w:tc>
        <w:tc>
          <w:tcPr>
            <w:tcW w:w="0" w:type="auto"/>
            <w:shd w:val="clear" w:color="auto" w:fill="auto"/>
            <w:noWrap/>
            <w:vAlign w:val="bottom"/>
            <w:hideMark/>
          </w:tcPr>
          <w:p w14:paraId="7F0FC3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6.4986372</w:t>
            </w:r>
          </w:p>
        </w:tc>
        <w:tc>
          <w:tcPr>
            <w:tcW w:w="0" w:type="auto"/>
            <w:shd w:val="clear" w:color="auto" w:fill="auto"/>
            <w:noWrap/>
            <w:vAlign w:val="bottom"/>
            <w:hideMark/>
          </w:tcPr>
          <w:p w14:paraId="1ADBEE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0.1802676</w:t>
            </w:r>
          </w:p>
        </w:tc>
        <w:tc>
          <w:tcPr>
            <w:tcW w:w="0" w:type="auto"/>
            <w:shd w:val="clear" w:color="auto" w:fill="auto"/>
            <w:noWrap/>
            <w:vAlign w:val="bottom"/>
            <w:hideMark/>
          </w:tcPr>
          <w:p w14:paraId="024867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3.3394524</w:t>
            </w:r>
          </w:p>
        </w:tc>
        <w:tc>
          <w:tcPr>
            <w:tcW w:w="0" w:type="auto"/>
            <w:shd w:val="clear" w:color="auto" w:fill="auto"/>
            <w:noWrap/>
            <w:vAlign w:val="bottom"/>
            <w:hideMark/>
          </w:tcPr>
          <w:p w14:paraId="2EAEE0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05EBCE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99.976%</w:t>
            </w:r>
          </w:p>
        </w:tc>
      </w:tr>
      <w:tr w:rsidR="00546266" w:rsidRPr="0056090F" w14:paraId="4FA02BC3" w14:textId="77777777" w:rsidTr="0056090F">
        <w:trPr>
          <w:cantSplit/>
          <w:jc w:val="center"/>
        </w:trPr>
        <w:tc>
          <w:tcPr>
            <w:tcW w:w="0" w:type="auto"/>
            <w:shd w:val="clear" w:color="auto" w:fill="auto"/>
            <w:noWrap/>
            <w:vAlign w:val="bottom"/>
            <w:hideMark/>
          </w:tcPr>
          <w:p w14:paraId="5D69495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66</w:t>
            </w:r>
          </w:p>
        </w:tc>
        <w:tc>
          <w:tcPr>
            <w:tcW w:w="0" w:type="auto"/>
            <w:shd w:val="clear" w:color="auto" w:fill="auto"/>
            <w:noWrap/>
            <w:vAlign w:val="bottom"/>
            <w:hideMark/>
          </w:tcPr>
          <w:p w14:paraId="2B3060E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Characium</w:t>
            </w:r>
            <w:proofErr w:type="spellEnd"/>
          </w:p>
        </w:tc>
        <w:tc>
          <w:tcPr>
            <w:tcW w:w="0" w:type="auto"/>
            <w:shd w:val="clear" w:color="auto" w:fill="auto"/>
            <w:noWrap/>
            <w:vAlign w:val="bottom"/>
            <w:hideMark/>
          </w:tcPr>
          <w:p w14:paraId="7A02823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2.5938633</w:t>
            </w:r>
          </w:p>
        </w:tc>
        <w:tc>
          <w:tcPr>
            <w:tcW w:w="0" w:type="auto"/>
            <w:shd w:val="clear" w:color="auto" w:fill="auto"/>
            <w:noWrap/>
            <w:vAlign w:val="bottom"/>
            <w:hideMark/>
          </w:tcPr>
          <w:p w14:paraId="4D4B55D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3.7866640</w:t>
            </w:r>
          </w:p>
        </w:tc>
        <w:tc>
          <w:tcPr>
            <w:tcW w:w="0" w:type="auto"/>
            <w:shd w:val="clear" w:color="auto" w:fill="auto"/>
            <w:noWrap/>
            <w:vAlign w:val="bottom"/>
            <w:hideMark/>
          </w:tcPr>
          <w:p w14:paraId="5E2836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3.1902636</w:t>
            </w:r>
          </w:p>
        </w:tc>
        <w:tc>
          <w:tcPr>
            <w:tcW w:w="0" w:type="auto"/>
            <w:shd w:val="clear" w:color="auto" w:fill="auto"/>
            <w:noWrap/>
            <w:vAlign w:val="bottom"/>
            <w:hideMark/>
          </w:tcPr>
          <w:p w14:paraId="47B705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53506E3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99.977%</w:t>
            </w:r>
          </w:p>
        </w:tc>
      </w:tr>
      <w:tr w:rsidR="00546266" w:rsidRPr="0056090F" w14:paraId="032F7173" w14:textId="77777777" w:rsidTr="0056090F">
        <w:trPr>
          <w:cantSplit/>
          <w:jc w:val="center"/>
        </w:trPr>
        <w:tc>
          <w:tcPr>
            <w:tcW w:w="0" w:type="auto"/>
            <w:shd w:val="clear" w:color="auto" w:fill="auto"/>
            <w:noWrap/>
            <w:vAlign w:val="bottom"/>
            <w:hideMark/>
          </w:tcPr>
          <w:p w14:paraId="4EBBA9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67</w:t>
            </w:r>
          </w:p>
        </w:tc>
        <w:tc>
          <w:tcPr>
            <w:tcW w:w="0" w:type="auto"/>
            <w:shd w:val="clear" w:color="auto" w:fill="auto"/>
            <w:noWrap/>
            <w:vAlign w:val="bottom"/>
            <w:hideMark/>
          </w:tcPr>
          <w:p w14:paraId="105480A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Keratococcus</w:t>
            </w:r>
            <w:proofErr w:type="spellEnd"/>
          </w:p>
        </w:tc>
        <w:tc>
          <w:tcPr>
            <w:tcW w:w="0" w:type="auto"/>
            <w:shd w:val="clear" w:color="auto" w:fill="auto"/>
            <w:noWrap/>
            <w:vAlign w:val="bottom"/>
            <w:hideMark/>
          </w:tcPr>
          <w:p w14:paraId="14D75CF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4.5320000</w:t>
            </w:r>
          </w:p>
        </w:tc>
        <w:tc>
          <w:tcPr>
            <w:tcW w:w="0" w:type="auto"/>
            <w:shd w:val="clear" w:color="auto" w:fill="auto"/>
            <w:noWrap/>
            <w:vAlign w:val="bottom"/>
            <w:hideMark/>
          </w:tcPr>
          <w:p w14:paraId="2515ECE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1.7749107</w:t>
            </w:r>
          </w:p>
        </w:tc>
        <w:tc>
          <w:tcPr>
            <w:tcW w:w="0" w:type="auto"/>
            <w:shd w:val="clear" w:color="auto" w:fill="auto"/>
            <w:noWrap/>
            <w:vAlign w:val="bottom"/>
            <w:hideMark/>
          </w:tcPr>
          <w:p w14:paraId="552D77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3.1534554</w:t>
            </w:r>
          </w:p>
        </w:tc>
        <w:tc>
          <w:tcPr>
            <w:tcW w:w="0" w:type="auto"/>
            <w:shd w:val="clear" w:color="auto" w:fill="auto"/>
            <w:noWrap/>
            <w:vAlign w:val="bottom"/>
            <w:hideMark/>
          </w:tcPr>
          <w:p w14:paraId="4C556FC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04AD30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99.978%</w:t>
            </w:r>
          </w:p>
        </w:tc>
      </w:tr>
      <w:tr w:rsidR="00546266" w:rsidRPr="0056090F" w14:paraId="70E30652" w14:textId="77777777" w:rsidTr="0056090F">
        <w:trPr>
          <w:cantSplit/>
          <w:jc w:val="center"/>
        </w:trPr>
        <w:tc>
          <w:tcPr>
            <w:tcW w:w="0" w:type="auto"/>
            <w:shd w:val="clear" w:color="auto" w:fill="auto"/>
            <w:noWrap/>
            <w:vAlign w:val="bottom"/>
            <w:hideMark/>
          </w:tcPr>
          <w:p w14:paraId="4E1FFD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68</w:t>
            </w:r>
          </w:p>
        </w:tc>
        <w:tc>
          <w:tcPr>
            <w:tcW w:w="0" w:type="auto"/>
            <w:shd w:val="clear" w:color="auto" w:fill="auto"/>
            <w:noWrap/>
            <w:vAlign w:val="bottom"/>
            <w:hideMark/>
          </w:tcPr>
          <w:p w14:paraId="3C5C587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Eutreptia</w:t>
            </w:r>
            <w:proofErr w:type="spellEnd"/>
          </w:p>
        </w:tc>
        <w:tc>
          <w:tcPr>
            <w:tcW w:w="0" w:type="auto"/>
            <w:shd w:val="clear" w:color="auto" w:fill="auto"/>
            <w:noWrap/>
            <w:vAlign w:val="bottom"/>
            <w:hideMark/>
          </w:tcPr>
          <w:p w14:paraId="3DB9C9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4.3620333</w:t>
            </w:r>
          </w:p>
        </w:tc>
        <w:tc>
          <w:tcPr>
            <w:tcW w:w="0" w:type="auto"/>
            <w:shd w:val="clear" w:color="auto" w:fill="auto"/>
            <w:noWrap/>
            <w:vAlign w:val="bottom"/>
            <w:hideMark/>
          </w:tcPr>
          <w:p w14:paraId="1B744D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1.5508647</w:t>
            </w:r>
          </w:p>
        </w:tc>
        <w:tc>
          <w:tcPr>
            <w:tcW w:w="0" w:type="auto"/>
            <w:shd w:val="clear" w:color="auto" w:fill="auto"/>
            <w:noWrap/>
            <w:vAlign w:val="bottom"/>
            <w:hideMark/>
          </w:tcPr>
          <w:p w14:paraId="57D2E5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2.9564490</w:t>
            </w:r>
          </w:p>
        </w:tc>
        <w:tc>
          <w:tcPr>
            <w:tcW w:w="0" w:type="auto"/>
            <w:shd w:val="clear" w:color="auto" w:fill="auto"/>
            <w:noWrap/>
            <w:vAlign w:val="bottom"/>
            <w:hideMark/>
          </w:tcPr>
          <w:p w14:paraId="50B4275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2A5744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99.979%</w:t>
            </w:r>
          </w:p>
        </w:tc>
      </w:tr>
      <w:tr w:rsidR="00546266" w:rsidRPr="0056090F" w14:paraId="7C60D429" w14:textId="77777777" w:rsidTr="0056090F">
        <w:trPr>
          <w:cantSplit/>
          <w:jc w:val="center"/>
        </w:trPr>
        <w:tc>
          <w:tcPr>
            <w:tcW w:w="0" w:type="auto"/>
            <w:shd w:val="clear" w:color="auto" w:fill="auto"/>
            <w:noWrap/>
            <w:vAlign w:val="bottom"/>
            <w:hideMark/>
          </w:tcPr>
          <w:p w14:paraId="507670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69</w:t>
            </w:r>
          </w:p>
        </w:tc>
        <w:tc>
          <w:tcPr>
            <w:tcW w:w="0" w:type="auto"/>
            <w:shd w:val="clear" w:color="auto" w:fill="auto"/>
            <w:noWrap/>
            <w:vAlign w:val="bottom"/>
            <w:hideMark/>
          </w:tcPr>
          <w:p w14:paraId="6ABE0A4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Merismopedia</w:t>
            </w:r>
            <w:proofErr w:type="spellEnd"/>
          </w:p>
        </w:tc>
        <w:tc>
          <w:tcPr>
            <w:tcW w:w="0" w:type="auto"/>
            <w:shd w:val="clear" w:color="auto" w:fill="auto"/>
            <w:noWrap/>
            <w:vAlign w:val="bottom"/>
            <w:hideMark/>
          </w:tcPr>
          <w:p w14:paraId="179CAE9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2.0380737</w:t>
            </w:r>
          </w:p>
        </w:tc>
        <w:tc>
          <w:tcPr>
            <w:tcW w:w="0" w:type="auto"/>
            <w:shd w:val="clear" w:color="auto" w:fill="auto"/>
            <w:noWrap/>
            <w:vAlign w:val="bottom"/>
            <w:hideMark/>
          </w:tcPr>
          <w:p w14:paraId="70E1BE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3.8007886</w:t>
            </w:r>
          </w:p>
        </w:tc>
        <w:tc>
          <w:tcPr>
            <w:tcW w:w="0" w:type="auto"/>
            <w:shd w:val="clear" w:color="auto" w:fill="auto"/>
            <w:noWrap/>
            <w:vAlign w:val="bottom"/>
            <w:hideMark/>
          </w:tcPr>
          <w:p w14:paraId="1F5CD0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2.9194311</w:t>
            </w:r>
          </w:p>
        </w:tc>
        <w:tc>
          <w:tcPr>
            <w:tcW w:w="0" w:type="auto"/>
            <w:shd w:val="clear" w:color="auto" w:fill="auto"/>
            <w:noWrap/>
            <w:vAlign w:val="bottom"/>
            <w:hideMark/>
          </w:tcPr>
          <w:p w14:paraId="46A6A7C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027FD02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99.980%</w:t>
            </w:r>
          </w:p>
        </w:tc>
      </w:tr>
      <w:tr w:rsidR="00546266" w:rsidRPr="0056090F" w14:paraId="789433A3" w14:textId="77777777" w:rsidTr="0056090F">
        <w:trPr>
          <w:cantSplit/>
          <w:jc w:val="center"/>
        </w:trPr>
        <w:tc>
          <w:tcPr>
            <w:tcW w:w="0" w:type="auto"/>
            <w:shd w:val="clear" w:color="auto" w:fill="auto"/>
            <w:noWrap/>
            <w:vAlign w:val="bottom"/>
            <w:hideMark/>
          </w:tcPr>
          <w:p w14:paraId="29B815F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70</w:t>
            </w:r>
          </w:p>
        </w:tc>
        <w:tc>
          <w:tcPr>
            <w:tcW w:w="0" w:type="auto"/>
            <w:shd w:val="clear" w:color="auto" w:fill="auto"/>
            <w:noWrap/>
            <w:vAlign w:val="bottom"/>
            <w:hideMark/>
          </w:tcPr>
          <w:p w14:paraId="16308DD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Navicula</w:t>
            </w:r>
            <w:proofErr w:type="spellEnd"/>
            <w:r w:rsidRPr="0056090F">
              <w:rPr>
                <w:rFonts w:eastAsia="Times New Roman" w:cs="Times New Roman"/>
                <w:color w:val="000000"/>
                <w:sz w:val="20"/>
                <w:szCs w:val="20"/>
              </w:rPr>
              <w:t xml:space="preserve"> 2</w:t>
            </w:r>
          </w:p>
        </w:tc>
        <w:tc>
          <w:tcPr>
            <w:tcW w:w="0" w:type="auto"/>
            <w:shd w:val="clear" w:color="auto" w:fill="auto"/>
            <w:noWrap/>
            <w:vAlign w:val="bottom"/>
            <w:hideMark/>
          </w:tcPr>
          <w:p w14:paraId="5FBD248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3.3728229</w:t>
            </w:r>
          </w:p>
        </w:tc>
        <w:tc>
          <w:tcPr>
            <w:tcW w:w="0" w:type="auto"/>
            <w:shd w:val="clear" w:color="auto" w:fill="auto"/>
            <w:noWrap/>
            <w:vAlign w:val="bottom"/>
            <w:hideMark/>
          </w:tcPr>
          <w:p w14:paraId="763013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2.3544142</w:t>
            </w:r>
          </w:p>
        </w:tc>
        <w:tc>
          <w:tcPr>
            <w:tcW w:w="0" w:type="auto"/>
            <w:shd w:val="clear" w:color="auto" w:fill="auto"/>
            <w:noWrap/>
            <w:vAlign w:val="bottom"/>
            <w:hideMark/>
          </w:tcPr>
          <w:p w14:paraId="2D70E2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2.8636185</w:t>
            </w:r>
          </w:p>
        </w:tc>
        <w:tc>
          <w:tcPr>
            <w:tcW w:w="0" w:type="auto"/>
            <w:shd w:val="clear" w:color="auto" w:fill="auto"/>
            <w:noWrap/>
            <w:vAlign w:val="bottom"/>
            <w:hideMark/>
          </w:tcPr>
          <w:p w14:paraId="5EACD5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278D737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99.980%</w:t>
            </w:r>
          </w:p>
        </w:tc>
      </w:tr>
      <w:tr w:rsidR="00546266" w:rsidRPr="0056090F" w14:paraId="2EC04241" w14:textId="77777777" w:rsidTr="0056090F">
        <w:trPr>
          <w:cantSplit/>
          <w:jc w:val="center"/>
        </w:trPr>
        <w:tc>
          <w:tcPr>
            <w:tcW w:w="0" w:type="auto"/>
            <w:shd w:val="clear" w:color="auto" w:fill="auto"/>
            <w:noWrap/>
            <w:vAlign w:val="bottom"/>
            <w:hideMark/>
          </w:tcPr>
          <w:p w14:paraId="688DDB0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71</w:t>
            </w:r>
          </w:p>
        </w:tc>
        <w:tc>
          <w:tcPr>
            <w:tcW w:w="0" w:type="auto"/>
            <w:shd w:val="clear" w:color="auto" w:fill="auto"/>
            <w:noWrap/>
            <w:vAlign w:val="bottom"/>
            <w:hideMark/>
          </w:tcPr>
          <w:p w14:paraId="25180A6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Skeletonema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costatum</w:t>
            </w:r>
            <w:proofErr w:type="spellEnd"/>
          </w:p>
        </w:tc>
        <w:tc>
          <w:tcPr>
            <w:tcW w:w="0" w:type="auto"/>
            <w:shd w:val="clear" w:color="auto" w:fill="auto"/>
            <w:noWrap/>
            <w:vAlign w:val="bottom"/>
            <w:hideMark/>
          </w:tcPr>
          <w:p w14:paraId="26533AF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1.0706561</w:t>
            </w:r>
          </w:p>
        </w:tc>
        <w:tc>
          <w:tcPr>
            <w:tcW w:w="0" w:type="auto"/>
            <w:shd w:val="clear" w:color="auto" w:fill="auto"/>
            <w:noWrap/>
            <w:vAlign w:val="bottom"/>
            <w:hideMark/>
          </w:tcPr>
          <w:p w14:paraId="620964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4.0682611</w:t>
            </w:r>
          </w:p>
        </w:tc>
        <w:tc>
          <w:tcPr>
            <w:tcW w:w="0" w:type="auto"/>
            <w:shd w:val="clear" w:color="auto" w:fill="auto"/>
            <w:noWrap/>
            <w:vAlign w:val="bottom"/>
            <w:hideMark/>
          </w:tcPr>
          <w:p w14:paraId="1D72B4F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2.5694586</w:t>
            </w:r>
          </w:p>
        </w:tc>
        <w:tc>
          <w:tcPr>
            <w:tcW w:w="0" w:type="auto"/>
            <w:shd w:val="clear" w:color="auto" w:fill="auto"/>
            <w:noWrap/>
            <w:vAlign w:val="bottom"/>
            <w:hideMark/>
          </w:tcPr>
          <w:p w14:paraId="549536C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7B63625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99.981%</w:t>
            </w:r>
          </w:p>
        </w:tc>
      </w:tr>
      <w:tr w:rsidR="00546266" w:rsidRPr="0056090F" w14:paraId="45F661C2" w14:textId="77777777" w:rsidTr="0056090F">
        <w:trPr>
          <w:cantSplit/>
          <w:jc w:val="center"/>
        </w:trPr>
        <w:tc>
          <w:tcPr>
            <w:tcW w:w="0" w:type="auto"/>
            <w:shd w:val="clear" w:color="auto" w:fill="auto"/>
            <w:noWrap/>
            <w:vAlign w:val="bottom"/>
            <w:hideMark/>
          </w:tcPr>
          <w:p w14:paraId="20BA765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72</w:t>
            </w:r>
          </w:p>
        </w:tc>
        <w:tc>
          <w:tcPr>
            <w:tcW w:w="0" w:type="auto"/>
            <w:shd w:val="clear" w:color="auto" w:fill="auto"/>
            <w:noWrap/>
            <w:vAlign w:val="bottom"/>
            <w:hideMark/>
          </w:tcPr>
          <w:p w14:paraId="2C5A4FA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Navicula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minutula</w:t>
            </w:r>
            <w:proofErr w:type="spellEnd"/>
          </w:p>
        </w:tc>
        <w:tc>
          <w:tcPr>
            <w:tcW w:w="0" w:type="auto"/>
            <w:shd w:val="clear" w:color="auto" w:fill="auto"/>
            <w:noWrap/>
            <w:vAlign w:val="bottom"/>
            <w:hideMark/>
          </w:tcPr>
          <w:p w14:paraId="1FADA88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1.4373954</w:t>
            </w:r>
          </w:p>
        </w:tc>
        <w:tc>
          <w:tcPr>
            <w:tcW w:w="0" w:type="auto"/>
            <w:shd w:val="clear" w:color="auto" w:fill="auto"/>
            <w:noWrap/>
            <w:vAlign w:val="bottom"/>
            <w:hideMark/>
          </w:tcPr>
          <w:p w14:paraId="6427497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3.4417480</w:t>
            </w:r>
          </w:p>
        </w:tc>
        <w:tc>
          <w:tcPr>
            <w:tcW w:w="0" w:type="auto"/>
            <w:shd w:val="clear" w:color="auto" w:fill="auto"/>
            <w:noWrap/>
            <w:vAlign w:val="bottom"/>
            <w:hideMark/>
          </w:tcPr>
          <w:p w14:paraId="523A2ED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2.4395717</w:t>
            </w:r>
          </w:p>
        </w:tc>
        <w:tc>
          <w:tcPr>
            <w:tcW w:w="0" w:type="auto"/>
            <w:shd w:val="clear" w:color="auto" w:fill="auto"/>
            <w:noWrap/>
            <w:vAlign w:val="bottom"/>
            <w:hideMark/>
          </w:tcPr>
          <w:p w14:paraId="1D23314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6A25C4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99.982%</w:t>
            </w:r>
          </w:p>
        </w:tc>
      </w:tr>
      <w:tr w:rsidR="00546266" w:rsidRPr="0056090F" w14:paraId="7AB53DA2" w14:textId="77777777" w:rsidTr="0056090F">
        <w:trPr>
          <w:cantSplit/>
          <w:jc w:val="center"/>
        </w:trPr>
        <w:tc>
          <w:tcPr>
            <w:tcW w:w="0" w:type="auto"/>
            <w:shd w:val="clear" w:color="auto" w:fill="auto"/>
            <w:noWrap/>
            <w:vAlign w:val="bottom"/>
            <w:hideMark/>
          </w:tcPr>
          <w:p w14:paraId="18112B9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73</w:t>
            </w:r>
          </w:p>
        </w:tc>
        <w:tc>
          <w:tcPr>
            <w:tcW w:w="0" w:type="auto"/>
            <w:shd w:val="clear" w:color="auto" w:fill="auto"/>
            <w:noWrap/>
            <w:vAlign w:val="bottom"/>
            <w:hideMark/>
          </w:tcPr>
          <w:p w14:paraId="65C1163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Micractinium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belenophorum</w:t>
            </w:r>
            <w:proofErr w:type="spellEnd"/>
          </w:p>
        </w:tc>
        <w:tc>
          <w:tcPr>
            <w:tcW w:w="0" w:type="auto"/>
            <w:shd w:val="clear" w:color="auto" w:fill="auto"/>
            <w:noWrap/>
            <w:vAlign w:val="bottom"/>
            <w:hideMark/>
          </w:tcPr>
          <w:p w14:paraId="3B7E333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37EB84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4.7901786</w:t>
            </w:r>
          </w:p>
        </w:tc>
        <w:tc>
          <w:tcPr>
            <w:tcW w:w="0" w:type="auto"/>
            <w:shd w:val="clear" w:color="auto" w:fill="auto"/>
            <w:noWrap/>
            <w:vAlign w:val="bottom"/>
            <w:hideMark/>
          </w:tcPr>
          <w:p w14:paraId="5F6FDDE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2.3950893</w:t>
            </w:r>
          </w:p>
        </w:tc>
        <w:tc>
          <w:tcPr>
            <w:tcW w:w="0" w:type="auto"/>
            <w:shd w:val="clear" w:color="auto" w:fill="auto"/>
            <w:noWrap/>
            <w:vAlign w:val="bottom"/>
            <w:hideMark/>
          </w:tcPr>
          <w:p w14:paraId="61A088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669845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99.982%</w:t>
            </w:r>
          </w:p>
        </w:tc>
      </w:tr>
      <w:tr w:rsidR="00546266" w:rsidRPr="0056090F" w14:paraId="20A7DA16" w14:textId="77777777" w:rsidTr="0056090F">
        <w:trPr>
          <w:cantSplit/>
          <w:jc w:val="center"/>
        </w:trPr>
        <w:tc>
          <w:tcPr>
            <w:tcW w:w="0" w:type="auto"/>
            <w:shd w:val="clear" w:color="auto" w:fill="auto"/>
            <w:noWrap/>
            <w:vAlign w:val="bottom"/>
            <w:hideMark/>
          </w:tcPr>
          <w:p w14:paraId="160A56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74</w:t>
            </w:r>
          </w:p>
        </w:tc>
        <w:tc>
          <w:tcPr>
            <w:tcW w:w="0" w:type="auto"/>
            <w:shd w:val="clear" w:color="auto" w:fill="auto"/>
            <w:noWrap/>
            <w:vAlign w:val="bottom"/>
            <w:hideMark/>
          </w:tcPr>
          <w:p w14:paraId="25A5670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Schizothrix</w:t>
            </w:r>
            <w:proofErr w:type="spellEnd"/>
          </w:p>
        </w:tc>
        <w:tc>
          <w:tcPr>
            <w:tcW w:w="0" w:type="auto"/>
            <w:shd w:val="clear" w:color="auto" w:fill="auto"/>
            <w:noWrap/>
            <w:vAlign w:val="bottom"/>
            <w:hideMark/>
          </w:tcPr>
          <w:p w14:paraId="556D90E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1.3714286</w:t>
            </w:r>
          </w:p>
        </w:tc>
        <w:tc>
          <w:tcPr>
            <w:tcW w:w="0" w:type="auto"/>
            <w:shd w:val="clear" w:color="auto" w:fill="auto"/>
            <w:noWrap/>
            <w:vAlign w:val="bottom"/>
            <w:hideMark/>
          </w:tcPr>
          <w:p w14:paraId="675C5A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3.2548160</w:t>
            </w:r>
          </w:p>
        </w:tc>
        <w:tc>
          <w:tcPr>
            <w:tcW w:w="0" w:type="auto"/>
            <w:shd w:val="clear" w:color="auto" w:fill="auto"/>
            <w:noWrap/>
            <w:vAlign w:val="bottom"/>
            <w:hideMark/>
          </w:tcPr>
          <w:p w14:paraId="5D092B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2.3131223</w:t>
            </w:r>
          </w:p>
        </w:tc>
        <w:tc>
          <w:tcPr>
            <w:tcW w:w="0" w:type="auto"/>
            <w:shd w:val="clear" w:color="auto" w:fill="auto"/>
            <w:noWrap/>
            <w:vAlign w:val="bottom"/>
            <w:hideMark/>
          </w:tcPr>
          <w:p w14:paraId="43DE899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4B51EA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99.983%</w:t>
            </w:r>
          </w:p>
        </w:tc>
      </w:tr>
      <w:tr w:rsidR="00546266" w:rsidRPr="0056090F" w14:paraId="1FEA9FF4" w14:textId="77777777" w:rsidTr="0056090F">
        <w:trPr>
          <w:cantSplit/>
          <w:jc w:val="center"/>
        </w:trPr>
        <w:tc>
          <w:tcPr>
            <w:tcW w:w="0" w:type="auto"/>
            <w:shd w:val="clear" w:color="auto" w:fill="auto"/>
            <w:noWrap/>
            <w:vAlign w:val="bottom"/>
            <w:hideMark/>
          </w:tcPr>
          <w:p w14:paraId="62664E0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75</w:t>
            </w:r>
          </w:p>
        </w:tc>
        <w:tc>
          <w:tcPr>
            <w:tcW w:w="0" w:type="auto"/>
            <w:shd w:val="clear" w:color="auto" w:fill="auto"/>
            <w:noWrap/>
            <w:vAlign w:val="bottom"/>
            <w:hideMark/>
          </w:tcPr>
          <w:p w14:paraId="09CBC8FF"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Dinophyceae</w:t>
            </w:r>
          </w:p>
        </w:tc>
        <w:tc>
          <w:tcPr>
            <w:tcW w:w="0" w:type="auto"/>
            <w:shd w:val="clear" w:color="auto" w:fill="auto"/>
            <w:noWrap/>
            <w:vAlign w:val="bottom"/>
            <w:hideMark/>
          </w:tcPr>
          <w:p w14:paraId="69EA946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74D50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4.5335498</w:t>
            </w:r>
          </w:p>
        </w:tc>
        <w:tc>
          <w:tcPr>
            <w:tcW w:w="0" w:type="auto"/>
            <w:shd w:val="clear" w:color="auto" w:fill="auto"/>
            <w:noWrap/>
            <w:vAlign w:val="bottom"/>
            <w:hideMark/>
          </w:tcPr>
          <w:p w14:paraId="1C0A81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2.2667749</w:t>
            </w:r>
          </w:p>
        </w:tc>
        <w:tc>
          <w:tcPr>
            <w:tcW w:w="0" w:type="auto"/>
            <w:shd w:val="clear" w:color="auto" w:fill="auto"/>
            <w:noWrap/>
            <w:vAlign w:val="bottom"/>
            <w:hideMark/>
          </w:tcPr>
          <w:p w14:paraId="5A0D747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513957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99.984%</w:t>
            </w:r>
          </w:p>
        </w:tc>
      </w:tr>
      <w:tr w:rsidR="00546266" w:rsidRPr="0056090F" w14:paraId="22922A91" w14:textId="77777777" w:rsidTr="0056090F">
        <w:trPr>
          <w:cantSplit/>
          <w:jc w:val="center"/>
        </w:trPr>
        <w:tc>
          <w:tcPr>
            <w:tcW w:w="0" w:type="auto"/>
            <w:shd w:val="clear" w:color="auto" w:fill="auto"/>
            <w:noWrap/>
            <w:vAlign w:val="bottom"/>
            <w:hideMark/>
          </w:tcPr>
          <w:p w14:paraId="070721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76</w:t>
            </w:r>
          </w:p>
        </w:tc>
        <w:tc>
          <w:tcPr>
            <w:tcW w:w="0" w:type="auto"/>
            <w:shd w:val="clear" w:color="auto" w:fill="auto"/>
            <w:noWrap/>
            <w:vAlign w:val="bottom"/>
            <w:hideMark/>
          </w:tcPr>
          <w:p w14:paraId="37AB0D6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Gyrodinium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spirale</w:t>
            </w:r>
            <w:proofErr w:type="spellEnd"/>
          </w:p>
        </w:tc>
        <w:tc>
          <w:tcPr>
            <w:tcW w:w="0" w:type="auto"/>
            <w:shd w:val="clear" w:color="auto" w:fill="auto"/>
            <w:noWrap/>
            <w:vAlign w:val="bottom"/>
            <w:hideMark/>
          </w:tcPr>
          <w:p w14:paraId="382DF46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2.2598156</w:t>
            </w:r>
          </w:p>
        </w:tc>
        <w:tc>
          <w:tcPr>
            <w:tcW w:w="0" w:type="auto"/>
            <w:shd w:val="clear" w:color="auto" w:fill="auto"/>
            <w:noWrap/>
            <w:vAlign w:val="bottom"/>
            <w:hideMark/>
          </w:tcPr>
          <w:p w14:paraId="5605A7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2.2003080</w:t>
            </w:r>
          </w:p>
        </w:tc>
        <w:tc>
          <w:tcPr>
            <w:tcW w:w="0" w:type="auto"/>
            <w:shd w:val="clear" w:color="auto" w:fill="auto"/>
            <w:noWrap/>
            <w:vAlign w:val="bottom"/>
            <w:hideMark/>
          </w:tcPr>
          <w:p w14:paraId="31FA86E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2.2300618</w:t>
            </w:r>
          </w:p>
        </w:tc>
        <w:tc>
          <w:tcPr>
            <w:tcW w:w="0" w:type="auto"/>
            <w:shd w:val="clear" w:color="auto" w:fill="auto"/>
            <w:noWrap/>
            <w:vAlign w:val="bottom"/>
            <w:hideMark/>
          </w:tcPr>
          <w:p w14:paraId="7316E1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4FD111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99.984%</w:t>
            </w:r>
          </w:p>
        </w:tc>
      </w:tr>
      <w:tr w:rsidR="00546266" w:rsidRPr="0056090F" w14:paraId="4EB85061" w14:textId="77777777" w:rsidTr="0056090F">
        <w:trPr>
          <w:cantSplit/>
          <w:jc w:val="center"/>
        </w:trPr>
        <w:tc>
          <w:tcPr>
            <w:tcW w:w="0" w:type="auto"/>
            <w:shd w:val="clear" w:color="auto" w:fill="auto"/>
            <w:noWrap/>
            <w:vAlign w:val="bottom"/>
            <w:hideMark/>
          </w:tcPr>
          <w:p w14:paraId="5C77C3D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77</w:t>
            </w:r>
          </w:p>
        </w:tc>
        <w:tc>
          <w:tcPr>
            <w:tcW w:w="0" w:type="auto"/>
            <w:shd w:val="clear" w:color="auto" w:fill="auto"/>
            <w:noWrap/>
            <w:vAlign w:val="bottom"/>
            <w:hideMark/>
          </w:tcPr>
          <w:p w14:paraId="79A197D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longissima</w:t>
            </w:r>
            <w:proofErr w:type="spellEnd"/>
          </w:p>
        </w:tc>
        <w:tc>
          <w:tcPr>
            <w:tcW w:w="0" w:type="auto"/>
            <w:shd w:val="clear" w:color="auto" w:fill="auto"/>
            <w:noWrap/>
            <w:vAlign w:val="bottom"/>
            <w:hideMark/>
          </w:tcPr>
          <w:p w14:paraId="474A6FB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1.9153527</w:t>
            </w:r>
          </w:p>
        </w:tc>
        <w:tc>
          <w:tcPr>
            <w:tcW w:w="0" w:type="auto"/>
            <w:shd w:val="clear" w:color="auto" w:fill="auto"/>
            <w:noWrap/>
            <w:vAlign w:val="bottom"/>
            <w:hideMark/>
          </w:tcPr>
          <w:p w14:paraId="0DAD89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2.3019573</w:t>
            </w:r>
          </w:p>
        </w:tc>
        <w:tc>
          <w:tcPr>
            <w:tcW w:w="0" w:type="auto"/>
            <w:shd w:val="clear" w:color="auto" w:fill="auto"/>
            <w:noWrap/>
            <w:vAlign w:val="bottom"/>
            <w:hideMark/>
          </w:tcPr>
          <w:p w14:paraId="558811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2.1086550</w:t>
            </w:r>
          </w:p>
        </w:tc>
        <w:tc>
          <w:tcPr>
            <w:tcW w:w="0" w:type="auto"/>
            <w:shd w:val="clear" w:color="auto" w:fill="auto"/>
            <w:noWrap/>
            <w:vAlign w:val="bottom"/>
            <w:hideMark/>
          </w:tcPr>
          <w:p w14:paraId="6017698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7D3754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99.985%</w:t>
            </w:r>
          </w:p>
        </w:tc>
      </w:tr>
      <w:tr w:rsidR="00546266" w:rsidRPr="0056090F" w14:paraId="3CCA22BF" w14:textId="77777777" w:rsidTr="0056090F">
        <w:trPr>
          <w:cantSplit/>
          <w:jc w:val="center"/>
        </w:trPr>
        <w:tc>
          <w:tcPr>
            <w:tcW w:w="0" w:type="auto"/>
            <w:shd w:val="clear" w:color="auto" w:fill="auto"/>
            <w:noWrap/>
            <w:vAlign w:val="bottom"/>
            <w:hideMark/>
          </w:tcPr>
          <w:p w14:paraId="0FF089D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78</w:t>
            </w:r>
          </w:p>
        </w:tc>
        <w:tc>
          <w:tcPr>
            <w:tcW w:w="0" w:type="auto"/>
            <w:shd w:val="clear" w:color="auto" w:fill="auto"/>
            <w:noWrap/>
            <w:vAlign w:val="bottom"/>
            <w:hideMark/>
          </w:tcPr>
          <w:p w14:paraId="19E570A0"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Cocconeis</w:t>
            </w:r>
          </w:p>
        </w:tc>
        <w:tc>
          <w:tcPr>
            <w:tcW w:w="0" w:type="auto"/>
            <w:shd w:val="clear" w:color="auto" w:fill="auto"/>
            <w:noWrap/>
            <w:vAlign w:val="bottom"/>
            <w:hideMark/>
          </w:tcPr>
          <w:p w14:paraId="121E6A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2.2713455</w:t>
            </w:r>
          </w:p>
        </w:tc>
        <w:tc>
          <w:tcPr>
            <w:tcW w:w="0" w:type="auto"/>
            <w:shd w:val="clear" w:color="auto" w:fill="auto"/>
            <w:noWrap/>
            <w:vAlign w:val="bottom"/>
            <w:hideMark/>
          </w:tcPr>
          <w:p w14:paraId="33E258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1.7428016</w:t>
            </w:r>
          </w:p>
        </w:tc>
        <w:tc>
          <w:tcPr>
            <w:tcW w:w="0" w:type="auto"/>
            <w:shd w:val="clear" w:color="auto" w:fill="auto"/>
            <w:noWrap/>
            <w:vAlign w:val="bottom"/>
            <w:hideMark/>
          </w:tcPr>
          <w:p w14:paraId="0D6F0E3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2.0070735</w:t>
            </w:r>
          </w:p>
        </w:tc>
        <w:tc>
          <w:tcPr>
            <w:tcW w:w="0" w:type="auto"/>
            <w:shd w:val="clear" w:color="auto" w:fill="auto"/>
            <w:noWrap/>
            <w:vAlign w:val="bottom"/>
            <w:hideMark/>
          </w:tcPr>
          <w:p w14:paraId="7880A2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w:t>
            </w:r>
          </w:p>
        </w:tc>
        <w:tc>
          <w:tcPr>
            <w:tcW w:w="0" w:type="auto"/>
            <w:shd w:val="clear" w:color="auto" w:fill="auto"/>
            <w:noWrap/>
            <w:vAlign w:val="bottom"/>
            <w:hideMark/>
          </w:tcPr>
          <w:p w14:paraId="79D6B4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99.985%</w:t>
            </w:r>
          </w:p>
        </w:tc>
      </w:tr>
      <w:tr w:rsidR="00546266" w:rsidRPr="0056090F" w14:paraId="6C543D62" w14:textId="77777777" w:rsidTr="0056090F">
        <w:trPr>
          <w:cantSplit/>
          <w:jc w:val="center"/>
        </w:trPr>
        <w:tc>
          <w:tcPr>
            <w:tcW w:w="0" w:type="auto"/>
            <w:shd w:val="clear" w:color="auto" w:fill="auto"/>
            <w:noWrap/>
            <w:vAlign w:val="bottom"/>
            <w:hideMark/>
          </w:tcPr>
          <w:p w14:paraId="31A3C67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79</w:t>
            </w:r>
          </w:p>
        </w:tc>
        <w:tc>
          <w:tcPr>
            <w:tcW w:w="0" w:type="auto"/>
            <w:shd w:val="clear" w:color="auto" w:fill="auto"/>
            <w:noWrap/>
            <w:vAlign w:val="bottom"/>
            <w:hideMark/>
          </w:tcPr>
          <w:p w14:paraId="73027FB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Aphanocapsa</w:t>
            </w:r>
            <w:proofErr w:type="spellEnd"/>
          </w:p>
        </w:tc>
        <w:tc>
          <w:tcPr>
            <w:tcW w:w="0" w:type="auto"/>
            <w:shd w:val="clear" w:color="auto" w:fill="auto"/>
            <w:noWrap/>
            <w:vAlign w:val="bottom"/>
            <w:hideMark/>
          </w:tcPr>
          <w:p w14:paraId="41EAE60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0.1067692</w:t>
            </w:r>
          </w:p>
        </w:tc>
        <w:tc>
          <w:tcPr>
            <w:tcW w:w="0" w:type="auto"/>
            <w:shd w:val="clear" w:color="auto" w:fill="auto"/>
            <w:noWrap/>
            <w:vAlign w:val="bottom"/>
            <w:hideMark/>
          </w:tcPr>
          <w:p w14:paraId="6B86695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3.3453935</w:t>
            </w:r>
          </w:p>
        </w:tc>
        <w:tc>
          <w:tcPr>
            <w:tcW w:w="0" w:type="auto"/>
            <w:shd w:val="clear" w:color="auto" w:fill="auto"/>
            <w:noWrap/>
            <w:vAlign w:val="bottom"/>
            <w:hideMark/>
          </w:tcPr>
          <w:p w14:paraId="1E83F23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1.7260814</w:t>
            </w:r>
          </w:p>
        </w:tc>
        <w:tc>
          <w:tcPr>
            <w:tcW w:w="0" w:type="auto"/>
            <w:shd w:val="clear" w:color="auto" w:fill="auto"/>
            <w:noWrap/>
            <w:vAlign w:val="bottom"/>
            <w:hideMark/>
          </w:tcPr>
          <w:p w14:paraId="46EF15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D1E3E9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99.986%</w:t>
            </w:r>
          </w:p>
        </w:tc>
      </w:tr>
      <w:tr w:rsidR="00546266" w:rsidRPr="0056090F" w14:paraId="0E8BC9D1" w14:textId="77777777" w:rsidTr="0056090F">
        <w:trPr>
          <w:cantSplit/>
          <w:jc w:val="center"/>
        </w:trPr>
        <w:tc>
          <w:tcPr>
            <w:tcW w:w="0" w:type="auto"/>
            <w:shd w:val="clear" w:color="auto" w:fill="auto"/>
            <w:noWrap/>
            <w:vAlign w:val="bottom"/>
            <w:hideMark/>
          </w:tcPr>
          <w:p w14:paraId="76C3D59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80</w:t>
            </w:r>
          </w:p>
        </w:tc>
        <w:tc>
          <w:tcPr>
            <w:tcW w:w="0" w:type="auto"/>
            <w:shd w:val="clear" w:color="auto" w:fill="auto"/>
            <w:noWrap/>
            <w:vAlign w:val="bottom"/>
            <w:hideMark/>
          </w:tcPr>
          <w:p w14:paraId="51E58E11"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Amphora</w:t>
            </w:r>
          </w:p>
        </w:tc>
        <w:tc>
          <w:tcPr>
            <w:tcW w:w="0" w:type="auto"/>
            <w:shd w:val="clear" w:color="auto" w:fill="auto"/>
            <w:noWrap/>
            <w:vAlign w:val="bottom"/>
            <w:hideMark/>
          </w:tcPr>
          <w:p w14:paraId="6E88136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2.3589526</w:t>
            </w:r>
          </w:p>
        </w:tc>
        <w:tc>
          <w:tcPr>
            <w:tcW w:w="0" w:type="auto"/>
            <w:shd w:val="clear" w:color="auto" w:fill="auto"/>
            <w:noWrap/>
            <w:vAlign w:val="bottom"/>
            <w:hideMark/>
          </w:tcPr>
          <w:p w14:paraId="755CCEC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0.8833259</w:t>
            </w:r>
          </w:p>
        </w:tc>
        <w:tc>
          <w:tcPr>
            <w:tcW w:w="0" w:type="auto"/>
            <w:shd w:val="clear" w:color="auto" w:fill="auto"/>
            <w:noWrap/>
            <w:vAlign w:val="bottom"/>
            <w:hideMark/>
          </w:tcPr>
          <w:p w14:paraId="04756E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1.6211393</w:t>
            </w:r>
          </w:p>
        </w:tc>
        <w:tc>
          <w:tcPr>
            <w:tcW w:w="0" w:type="auto"/>
            <w:shd w:val="clear" w:color="auto" w:fill="auto"/>
            <w:noWrap/>
            <w:vAlign w:val="bottom"/>
            <w:hideMark/>
          </w:tcPr>
          <w:p w14:paraId="280BC6C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6D4D8B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99.986%</w:t>
            </w:r>
          </w:p>
        </w:tc>
      </w:tr>
      <w:tr w:rsidR="00546266" w:rsidRPr="0056090F" w14:paraId="7BE04064" w14:textId="77777777" w:rsidTr="0056090F">
        <w:trPr>
          <w:cantSplit/>
          <w:jc w:val="center"/>
        </w:trPr>
        <w:tc>
          <w:tcPr>
            <w:tcW w:w="0" w:type="auto"/>
            <w:shd w:val="clear" w:color="auto" w:fill="auto"/>
            <w:noWrap/>
            <w:vAlign w:val="bottom"/>
            <w:hideMark/>
          </w:tcPr>
          <w:p w14:paraId="23CA13C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81</w:t>
            </w:r>
          </w:p>
        </w:tc>
        <w:tc>
          <w:tcPr>
            <w:tcW w:w="0" w:type="auto"/>
            <w:shd w:val="clear" w:color="auto" w:fill="auto"/>
            <w:noWrap/>
            <w:vAlign w:val="bottom"/>
            <w:hideMark/>
          </w:tcPr>
          <w:p w14:paraId="1A6532E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Gymnodinium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sanguineum</w:t>
            </w:r>
            <w:proofErr w:type="spellEnd"/>
          </w:p>
        </w:tc>
        <w:tc>
          <w:tcPr>
            <w:tcW w:w="0" w:type="auto"/>
            <w:shd w:val="clear" w:color="auto" w:fill="auto"/>
            <w:noWrap/>
            <w:vAlign w:val="bottom"/>
            <w:hideMark/>
          </w:tcPr>
          <w:p w14:paraId="375F77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1.7753237</w:t>
            </w:r>
          </w:p>
        </w:tc>
        <w:tc>
          <w:tcPr>
            <w:tcW w:w="0" w:type="auto"/>
            <w:shd w:val="clear" w:color="auto" w:fill="auto"/>
            <w:noWrap/>
            <w:vAlign w:val="bottom"/>
            <w:hideMark/>
          </w:tcPr>
          <w:p w14:paraId="646810F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1.2618207</w:t>
            </w:r>
          </w:p>
        </w:tc>
        <w:tc>
          <w:tcPr>
            <w:tcW w:w="0" w:type="auto"/>
            <w:shd w:val="clear" w:color="auto" w:fill="auto"/>
            <w:noWrap/>
            <w:vAlign w:val="bottom"/>
            <w:hideMark/>
          </w:tcPr>
          <w:p w14:paraId="075F66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1.5185722</w:t>
            </w:r>
          </w:p>
        </w:tc>
        <w:tc>
          <w:tcPr>
            <w:tcW w:w="0" w:type="auto"/>
            <w:shd w:val="clear" w:color="auto" w:fill="auto"/>
            <w:noWrap/>
            <w:vAlign w:val="bottom"/>
            <w:hideMark/>
          </w:tcPr>
          <w:p w14:paraId="71FBE5A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7A68F9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99.987%</w:t>
            </w:r>
          </w:p>
        </w:tc>
      </w:tr>
      <w:tr w:rsidR="00546266" w:rsidRPr="0056090F" w14:paraId="1D94A12D" w14:textId="77777777" w:rsidTr="0056090F">
        <w:trPr>
          <w:cantSplit/>
          <w:jc w:val="center"/>
        </w:trPr>
        <w:tc>
          <w:tcPr>
            <w:tcW w:w="0" w:type="auto"/>
            <w:shd w:val="clear" w:color="auto" w:fill="auto"/>
            <w:noWrap/>
            <w:vAlign w:val="bottom"/>
            <w:hideMark/>
          </w:tcPr>
          <w:p w14:paraId="65132B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82</w:t>
            </w:r>
          </w:p>
        </w:tc>
        <w:tc>
          <w:tcPr>
            <w:tcW w:w="0" w:type="auto"/>
            <w:shd w:val="clear" w:color="auto" w:fill="auto"/>
            <w:noWrap/>
            <w:vAlign w:val="bottom"/>
            <w:hideMark/>
          </w:tcPr>
          <w:p w14:paraId="2B7F3C5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Sphaerocystis</w:t>
            </w:r>
            <w:proofErr w:type="spellEnd"/>
          </w:p>
        </w:tc>
        <w:tc>
          <w:tcPr>
            <w:tcW w:w="0" w:type="auto"/>
            <w:shd w:val="clear" w:color="auto" w:fill="auto"/>
            <w:noWrap/>
            <w:vAlign w:val="bottom"/>
            <w:hideMark/>
          </w:tcPr>
          <w:p w14:paraId="4B3A29F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1.4460757</w:t>
            </w:r>
          </w:p>
        </w:tc>
        <w:tc>
          <w:tcPr>
            <w:tcW w:w="0" w:type="auto"/>
            <w:shd w:val="clear" w:color="auto" w:fill="auto"/>
            <w:noWrap/>
            <w:vAlign w:val="bottom"/>
            <w:hideMark/>
          </w:tcPr>
          <w:p w14:paraId="116A006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1.1966541</w:t>
            </w:r>
          </w:p>
        </w:tc>
        <w:tc>
          <w:tcPr>
            <w:tcW w:w="0" w:type="auto"/>
            <w:shd w:val="clear" w:color="auto" w:fill="auto"/>
            <w:noWrap/>
            <w:vAlign w:val="bottom"/>
            <w:hideMark/>
          </w:tcPr>
          <w:p w14:paraId="2A9EC81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1.3213649</w:t>
            </w:r>
          </w:p>
        </w:tc>
        <w:tc>
          <w:tcPr>
            <w:tcW w:w="0" w:type="auto"/>
            <w:shd w:val="clear" w:color="auto" w:fill="auto"/>
            <w:noWrap/>
            <w:vAlign w:val="bottom"/>
            <w:hideMark/>
          </w:tcPr>
          <w:p w14:paraId="286FBF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21A14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99.987%</w:t>
            </w:r>
          </w:p>
        </w:tc>
      </w:tr>
      <w:tr w:rsidR="00546266" w:rsidRPr="0056090F" w14:paraId="64653606" w14:textId="77777777" w:rsidTr="0056090F">
        <w:trPr>
          <w:cantSplit/>
          <w:jc w:val="center"/>
        </w:trPr>
        <w:tc>
          <w:tcPr>
            <w:tcW w:w="0" w:type="auto"/>
            <w:shd w:val="clear" w:color="auto" w:fill="auto"/>
            <w:noWrap/>
            <w:vAlign w:val="bottom"/>
            <w:hideMark/>
          </w:tcPr>
          <w:p w14:paraId="69F7F74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83</w:t>
            </w:r>
          </w:p>
        </w:tc>
        <w:tc>
          <w:tcPr>
            <w:tcW w:w="0" w:type="auto"/>
            <w:shd w:val="clear" w:color="auto" w:fill="auto"/>
            <w:noWrap/>
            <w:vAlign w:val="bottom"/>
            <w:hideMark/>
          </w:tcPr>
          <w:p w14:paraId="68D6B7B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Oocystis</w:t>
            </w:r>
            <w:proofErr w:type="spellEnd"/>
          </w:p>
        </w:tc>
        <w:tc>
          <w:tcPr>
            <w:tcW w:w="0" w:type="auto"/>
            <w:shd w:val="clear" w:color="auto" w:fill="auto"/>
            <w:noWrap/>
            <w:vAlign w:val="bottom"/>
            <w:hideMark/>
          </w:tcPr>
          <w:p w14:paraId="1052953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B3224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2.4514217</w:t>
            </w:r>
          </w:p>
        </w:tc>
        <w:tc>
          <w:tcPr>
            <w:tcW w:w="0" w:type="auto"/>
            <w:shd w:val="clear" w:color="auto" w:fill="auto"/>
            <w:noWrap/>
            <w:vAlign w:val="bottom"/>
            <w:hideMark/>
          </w:tcPr>
          <w:p w14:paraId="5DB43E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1.2257108</w:t>
            </w:r>
          </w:p>
        </w:tc>
        <w:tc>
          <w:tcPr>
            <w:tcW w:w="0" w:type="auto"/>
            <w:shd w:val="clear" w:color="auto" w:fill="auto"/>
            <w:noWrap/>
            <w:vAlign w:val="bottom"/>
            <w:hideMark/>
          </w:tcPr>
          <w:p w14:paraId="66D48AC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2DC9C4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99.987%</w:t>
            </w:r>
          </w:p>
        </w:tc>
      </w:tr>
      <w:tr w:rsidR="00546266" w:rsidRPr="0056090F" w14:paraId="2935728D" w14:textId="77777777" w:rsidTr="0056090F">
        <w:trPr>
          <w:cantSplit/>
          <w:jc w:val="center"/>
        </w:trPr>
        <w:tc>
          <w:tcPr>
            <w:tcW w:w="0" w:type="auto"/>
            <w:shd w:val="clear" w:color="auto" w:fill="auto"/>
            <w:noWrap/>
            <w:vAlign w:val="bottom"/>
            <w:hideMark/>
          </w:tcPr>
          <w:p w14:paraId="19D66E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84</w:t>
            </w:r>
          </w:p>
        </w:tc>
        <w:tc>
          <w:tcPr>
            <w:tcW w:w="0" w:type="auto"/>
            <w:shd w:val="clear" w:color="auto" w:fill="auto"/>
            <w:noWrap/>
            <w:vAlign w:val="bottom"/>
            <w:hideMark/>
          </w:tcPr>
          <w:p w14:paraId="5251926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Skeletonema</w:t>
            </w:r>
            <w:proofErr w:type="spellEnd"/>
          </w:p>
        </w:tc>
        <w:tc>
          <w:tcPr>
            <w:tcW w:w="0" w:type="auto"/>
            <w:shd w:val="clear" w:color="auto" w:fill="auto"/>
            <w:noWrap/>
            <w:vAlign w:val="bottom"/>
            <w:hideMark/>
          </w:tcPr>
          <w:p w14:paraId="1E6B4A5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1.3901694</w:t>
            </w:r>
          </w:p>
        </w:tc>
        <w:tc>
          <w:tcPr>
            <w:tcW w:w="0" w:type="auto"/>
            <w:shd w:val="clear" w:color="auto" w:fill="auto"/>
            <w:noWrap/>
            <w:vAlign w:val="bottom"/>
            <w:hideMark/>
          </w:tcPr>
          <w:p w14:paraId="1510F22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0.9990781</w:t>
            </w:r>
          </w:p>
        </w:tc>
        <w:tc>
          <w:tcPr>
            <w:tcW w:w="0" w:type="auto"/>
            <w:shd w:val="clear" w:color="auto" w:fill="auto"/>
            <w:noWrap/>
            <w:vAlign w:val="bottom"/>
            <w:hideMark/>
          </w:tcPr>
          <w:p w14:paraId="4625D11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1.1946237</w:t>
            </w:r>
          </w:p>
        </w:tc>
        <w:tc>
          <w:tcPr>
            <w:tcW w:w="0" w:type="auto"/>
            <w:shd w:val="clear" w:color="auto" w:fill="auto"/>
            <w:noWrap/>
            <w:vAlign w:val="bottom"/>
            <w:hideMark/>
          </w:tcPr>
          <w:p w14:paraId="33D3A89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9F8648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99.988%</w:t>
            </w:r>
          </w:p>
        </w:tc>
      </w:tr>
      <w:tr w:rsidR="00546266" w:rsidRPr="0056090F" w14:paraId="77647CC1" w14:textId="77777777" w:rsidTr="0056090F">
        <w:trPr>
          <w:cantSplit/>
          <w:jc w:val="center"/>
        </w:trPr>
        <w:tc>
          <w:tcPr>
            <w:tcW w:w="0" w:type="auto"/>
            <w:shd w:val="clear" w:color="auto" w:fill="auto"/>
            <w:noWrap/>
            <w:vAlign w:val="bottom"/>
            <w:hideMark/>
          </w:tcPr>
          <w:p w14:paraId="0278471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85</w:t>
            </w:r>
          </w:p>
        </w:tc>
        <w:tc>
          <w:tcPr>
            <w:tcW w:w="0" w:type="auto"/>
            <w:shd w:val="clear" w:color="auto" w:fill="auto"/>
            <w:noWrap/>
            <w:vAlign w:val="bottom"/>
            <w:hideMark/>
          </w:tcPr>
          <w:p w14:paraId="5B4C1C3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Leptocylindrus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minimus</w:t>
            </w:r>
            <w:proofErr w:type="spellEnd"/>
          </w:p>
        </w:tc>
        <w:tc>
          <w:tcPr>
            <w:tcW w:w="0" w:type="auto"/>
            <w:shd w:val="clear" w:color="auto" w:fill="auto"/>
            <w:noWrap/>
            <w:vAlign w:val="bottom"/>
            <w:hideMark/>
          </w:tcPr>
          <w:p w14:paraId="11E3422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0.6948859</w:t>
            </w:r>
          </w:p>
        </w:tc>
        <w:tc>
          <w:tcPr>
            <w:tcW w:w="0" w:type="auto"/>
            <w:shd w:val="clear" w:color="auto" w:fill="auto"/>
            <w:noWrap/>
            <w:vAlign w:val="bottom"/>
            <w:hideMark/>
          </w:tcPr>
          <w:p w14:paraId="566E7AC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1.6819499</w:t>
            </w:r>
          </w:p>
        </w:tc>
        <w:tc>
          <w:tcPr>
            <w:tcW w:w="0" w:type="auto"/>
            <w:shd w:val="clear" w:color="auto" w:fill="auto"/>
            <w:noWrap/>
            <w:vAlign w:val="bottom"/>
            <w:hideMark/>
          </w:tcPr>
          <w:p w14:paraId="676A35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1.1884179</w:t>
            </w:r>
          </w:p>
        </w:tc>
        <w:tc>
          <w:tcPr>
            <w:tcW w:w="0" w:type="auto"/>
            <w:shd w:val="clear" w:color="auto" w:fill="auto"/>
            <w:noWrap/>
            <w:vAlign w:val="bottom"/>
            <w:hideMark/>
          </w:tcPr>
          <w:p w14:paraId="7091B6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119D74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99.988%</w:t>
            </w:r>
          </w:p>
        </w:tc>
      </w:tr>
      <w:tr w:rsidR="00546266" w:rsidRPr="0056090F" w14:paraId="2297E5B2" w14:textId="77777777" w:rsidTr="0056090F">
        <w:trPr>
          <w:cantSplit/>
          <w:jc w:val="center"/>
        </w:trPr>
        <w:tc>
          <w:tcPr>
            <w:tcW w:w="0" w:type="auto"/>
            <w:shd w:val="clear" w:color="auto" w:fill="auto"/>
            <w:noWrap/>
            <w:vAlign w:val="bottom"/>
            <w:hideMark/>
          </w:tcPr>
          <w:p w14:paraId="651300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86</w:t>
            </w:r>
          </w:p>
        </w:tc>
        <w:tc>
          <w:tcPr>
            <w:tcW w:w="0" w:type="auto"/>
            <w:shd w:val="clear" w:color="auto" w:fill="auto"/>
            <w:noWrap/>
            <w:vAlign w:val="bottom"/>
            <w:hideMark/>
          </w:tcPr>
          <w:p w14:paraId="250C1EE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Diploneis</w:t>
            </w:r>
            <w:proofErr w:type="spellEnd"/>
          </w:p>
        </w:tc>
        <w:tc>
          <w:tcPr>
            <w:tcW w:w="0" w:type="auto"/>
            <w:shd w:val="clear" w:color="auto" w:fill="auto"/>
            <w:noWrap/>
            <w:vAlign w:val="bottom"/>
            <w:hideMark/>
          </w:tcPr>
          <w:p w14:paraId="5D09FB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1.3041114</w:t>
            </w:r>
          </w:p>
        </w:tc>
        <w:tc>
          <w:tcPr>
            <w:tcW w:w="0" w:type="auto"/>
            <w:shd w:val="clear" w:color="auto" w:fill="auto"/>
            <w:noWrap/>
            <w:vAlign w:val="bottom"/>
            <w:hideMark/>
          </w:tcPr>
          <w:p w14:paraId="62F1F7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1.0266291</w:t>
            </w:r>
          </w:p>
        </w:tc>
        <w:tc>
          <w:tcPr>
            <w:tcW w:w="0" w:type="auto"/>
            <w:shd w:val="clear" w:color="auto" w:fill="auto"/>
            <w:noWrap/>
            <w:vAlign w:val="bottom"/>
            <w:hideMark/>
          </w:tcPr>
          <w:p w14:paraId="77AFA23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1.1653702</w:t>
            </w:r>
          </w:p>
        </w:tc>
        <w:tc>
          <w:tcPr>
            <w:tcW w:w="0" w:type="auto"/>
            <w:shd w:val="clear" w:color="auto" w:fill="auto"/>
            <w:noWrap/>
            <w:vAlign w:val="bottom"/>
            <w:hideMark/>
          </w:tcPr>
          <w:p w14:paraId="27EE055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14FEF3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99.988%</w:t>
            </w:r>
          </w:p>
        </w:tc>
      </w:tr>
      <w:tr w:rsidR="00546266" w:rsidRPr="0056090F" w14:paraId="3B758647" w14:textId="77777777" w:rsidTr="0056090F">
        <w:trPr>
          <w:cantSplit/>
          <w:jc w:val="center"/>
        </w:trPr>
        <w:tc>
          <w:tcPr>
            <w:tcW w:w="0" w:type="auto"/>
            <w:shd w:val="clear" w:color="auto" w:fill="auto"/>
            <w:noWrap/>
            <w:vAlign w:val="bottom"/>
            <w:hideMark/>
          </w:tcPr>
          <w:p w14:paraId="3853AE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87</w:t>
            </w:r>
          </w:p>
        </w:tc>
        <w:tc>
          <w:tcPr>
            <w:tcW w:w="0" w:type="auto"/>
            <w:shd w:val="clear" w:color="auto" w:fill="auto"/>
            <w:noWrap/>
            <w:vAlign w:val="bottom"/>
            <w:hideMark/>
          </w:tcPr>
          <w:p w14:paraId="7D66308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palacea</w:t>
            </w:r>
            <w:proofErr w:type="spellEnd"/>
          </w:p>
        </w:tc>
        <w:tc>
          <w:tcPr>
            <w:tcW w:w="0" w:type="auto"/>
            <w:shd w:val="clear" w:color="auto" w:fill="auto"/>
            <w:noWrap/>
            <w:vAlign w:val="bottom"/>
            <w:hideMark/>
          </w:tcPr>
          <w:p w14:paraId="5460E2D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1.2021467</w:t>
            </w:r>
          </w:p>
        </w:tc>
        <w:tc>
          <w:tcPr>
            <w:tcW w:w="0" w:type="auto"/>
            <w:shd w:val="clear" w:color="auto" w:fill="auto"/>
            <w:noWrap/>
            <w:vAlign w:val="bottom"/>
            <w:hideMark/>
          </w:tcPr>
          <w:p w14:paraId="23EB41A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1.1113431</w:t>
            </w:r>
          </w:p>
        </w:tc>
        <w:tc>
          <w:tcPr>
            <w:tcW w:w="0" w:type="auto"/>
            <w:shd w:val="clear" w:color="auto" w:fill="auto"/>
            <w:noWrap/>
            <w:vAlign w:val="bottom"/>
            <w:hideMark/>
          </w:tcPr>
          <w:p w14:paraId="13434F1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1.1567449</w:t>
            </w:r>
          </w:p>
        </w:tc>
        <w:tc>
          <w:tcPr>
            <w:tcW w:w="0" w:type="auto"/>
            <w:shd w:val="clear" w:color="auto" w:fill="auto"/>
            <w:noWrap/>
            <w:vAlign w:val="bottom"/>
            <w:hideMark/>
          </w:tcPr>
          <w:p w14:paraId="183DAC2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103022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99.988%</w:t>
            </w:r>
          </w:p>
        </w:tc>
      </w:tr>
      <w:tr w:rsidR="00546266" w:rsidRPr="0056090F" w14:paraId="40C0318A" w14:textId="77777777" w:rsidTr="0056090F">
        <w:trPr>
          <w:cantSplit/>
          <w:jc w:val="center"/>
        </w:trPr>
        <w:tc>
          <w:tcPr>
            <w:tcW w:w="0" w:type="auto"/>
            <w:shd w:val="clear" w:color="auto" w:fill="auto"/>
            <w:noWrap/>
            <w:vAlign w:val="bottom"/>
            <w:hideMark/>
          </w:tcPr>
          <w:p w14:paraId="26AD26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88</w:t>
            </w:r>
          </w:p>
        </w:tc>
        <w:tc>
          <w:tcPr>
            <w:tcW w:w="0" w:type="auto"/>
            <w:shd w:val="clear" w:color="auto" w:fill="auto"/>
            <w:noWrap/>
            <w:vAlign w:val="bottom"/>
            <w:hideMark/>
          </w:tcPr>
          <w:p w14:paraId="5BBA9FA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Monoraphidium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contortum</w:t>
            </w:r>
            <w:proofErr w:type="spellEnd"/>
          </w:p>
        </w:tc>
        <w:tc>
          <w:tcPr>
            <w:tcW w:w="0" w:type="auto"/>
            <w:shd w:val="clear" w:color="auto" w:fill="auto"/>
            <w:noWrap/>
            <w:vAlign w:val="bottom"/>
            <w:hideMark/>
          </w:tcPr>
          <w:p w14:paraId="218C59F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1.5857143</w:t>
            </w:r>
          </w:p>
        </w:tc>
        <w:tc>
          <w:tcPr>
            <w:tcW w:w="0" w:type="auto"/>
            <w:shd w:val="clear" w:color="auto" w:fill="auto"/>
            <w:noWrap/>
            <w:vAlign w:val="bottom"/>
            <w:hideMark/>
          </w:tcPr>
          <w:p w14:paraId="2063E8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0.6682224</w:t>
            </w:r>
          </w:p>
        </w:tc>
        <w:tc>
          <w:tcPr>
            <w:tcW w:w="0" w:type="auto"/>
            <w:shd w:val="clear" w:color="auto" w:fill="auto"/>
            <w:noWrap/>
            <w:vAlign w:val="bottom"/>
            <w:hideMark/>
          </w:tcPr>
          <w:p w14:paraId="33EE1BB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1.1269683</w:t>
            </w:r>
          </w:p>
        </w:tc>
        <w:tc>
          <w:tcPr>
            <w:tcW w:w="0" w:type="auto"/>
            <w:shd w:val="clear" w:color="auto" w:fill="auto"/>
            <w:noWrap/>
            <w:vAlign w:val="bottom"/>
            <w:hideMark/>
          </w:tcPr>
          <w:p w14:paraId="50A9DAE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F3EA15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99.989%</w:t>
            </w:r>
          </w:p>
        </w:tc>
      </w:tr>
      <w:tr w:rsidR="00546266" w:rsidRPr="0056090F" w14:paraId="3ADFAEAE" w14:textId="77777777" w:rsidTr="0056090F">
        <w:trPr>
          <w:cantSplit/>
          <w:jc w:val="center"/>
        </w:trPr>
        <w:tc>
          <w:tcPr>
            <w:tcW w:w="0" w:type="auto"/>
            <w:shd w:val="clear" w:color="auto" w:fill="auto"/>
            <w:noWrap/>
            <w:vAlign w:val="bottom"/>
            <w:hideMark/>
          </w:tcPr>
          <w:p w14:paraId="2839580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89</w:t>
            </w:r>
          </w:p>
        </w:tc>
        <w:tc>
          <w:tcPr>
            <w:tcW w:w="0" w:type="auto"/>
            <w:shd w:val="clear" w:color="auto" w:fill="auto"/>
            <w:noWrap/>
            <w:vAlign w:val="bottom"/>
            <w:hideMark/>
          </w:tcPr>
          <w:p w14:paraId="3AF380D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Rhizosolenia</w:t>
            </w:r>
            <w:proofErr w:type="spellEnd"/>
          </w:p>
        </w:tc>
        <w:tc>
          <w:tcPr>
            <w:tcW w:w="0" w:type="auto"/>
            <w:shd w:val="clear" w:color="auto" w:fill="auto"/>
            <w:noWrap/>
            <w:vAlign w:val="bottom"/>
            <w:hideMark/>
          </w:tcPr>
          <w:p w14:paraId="2AA20EE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0.5860247</w:t>
            </w:r>
          </w:p>
        </w:tc>
        <w:tc>
          <w:tcPr>
            <w:tcW w:w="0" w:type="auto"/>
            <w:shd w:val="clear" w:color="auto" w:fill="auto"/>
            <w:noWrap/>
            <w:vAlign w:val="bottom"/>
            <w:hideMark/>
          </w:tcPr>
          <w:p w14:paraId="262244C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1.6624736</w:t>
            </w:r>
          </w:p>
        </w:tc>
        <w:tc>
          <w:tcPr>
            <w:tcW w:w="0" w:type="auto"/>
            <w:shd w:val="clear" w:color="auto" w:fill="auto"/>
            <w:noWrap/>
            <w:vAlign w:val="bottom"/>
            <w:hideMark/>
          </w:tcPr>
          <w:p w14:paraId="0BB55B1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1.1242491</w:t>
            </w:r>
          </w:p>
        </w:tc>
        <w:tc>
          <w:tcPr>
            <w:tcW w:w="0" w:type="auto"/>
            <w:shd w:val="clear" w:color="auto" w:fill="auto"/>
            <w:noWrap/>
            <w:vAlign w:val="bottom"/>
            <w:hideMark/>
          </w:tcPr>
          <w:p w14:paraId="477532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6266AE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99.989%</w:t>
            </w:r>
          </w:p>
        </w:tc>
      </w:tr>
      <w:tr w:rsidR="00546266" w:rsidRPr="0056090F" w14:paraId="3B75EA81" w14:textId="77777777" w:rsidTr="0056090F">
        <w:trPr>
          <w:cantSplit/>
          <w:jc w:val="center"/>
        </w:trPr>
        <w:tc>
          <w:tcPr>
            <w:tcW w:w="0" w:type="auto"/>
            <w:shd w:val="clear" w:color="auto" w:fill="auto"/>
            <w:noWrap/>
            <w:vAlign w:val="bottom"/>
            <w:hideMark/>
          </w:tcPr>
          <w:p w14:paraId="323D1AC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90</w:t>
            </w:r>
          </w:p>
        </w:tc>
        <w:tc>
          <w:tcPr>
            <w:tcW w:w="0" w:type="auto"/>
            <w:shd w:val="clear" w:color="auto" w:fill="auto"/>
            <w:noWrap/>
            <w:vAlign w:val="bottom"/>
            <w:hideMark/>
          </w:tcPr>
          <w:p w14:paraId="6D3A499E"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Cyclotella </w:t>
            </w:r>
            <w:proofErr w:type="spellStart"/>
            <w:r w:rsidRPr="0056090F">
              <w:rPr>
                <w:rFonts w:eastAsia="Times New Roman" w:cs="Times New Roman"/>
                <w:color w:val="000000"/>
                <w:sz w:val="20"/>
                <w:szCs w:val="20"/>
              </w:rPr>
              <w:t>meneghiniana</w:t>
            </w:r>
            <w:proofErr w:type="spellEnd"/>
          </w:p>
        </w:tc>
        <w:tc>
          <w:tcPr>
            <w:tcW w:w="0" w:type="auto"/>
            <w:shd w:val="clear" w:color="auto" w:fill="auto"/>
            <w:noWrap/>
            <w:vAlign w:val="bottom"/>
            <w:hideMark/>
          </w:tcPr>
          <w:p w14:paraId="70272B1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0.9714286</w:t>
            </w:r>
          </w:p>
        </w:tc>
        <w:tc>
          <w:tcPr>
            <w:tcW w:w="0" w:type="auto"/>
            <w:shd w:val="clear" w:color="auto" w:fill="auto"/>
            <w:noWrap/>
            <w:vAlign w:val="bottom"/>
            <w:hideMark/>
          </w:tcPr>
          <w:p w14:paraId="29AD9C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1.0950081</w:t>
            </w:r>
          </w:p>
        </w:tc>
        <w:tc>
          <w:tcPr>
            <w:tcW w:w="0" w:type="auto"/>
            <w:shd w:val="clear" w:color="auto" w:fill="auto"/>
            <w:noWrap/>
            <w:vAlign w:val="bottom"/>
            <w:hideMark/>
          </w:tcPr>
          <w:p w14:paraId="045E7C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1.0332183</w:t>
            </w:r>
          </w:p>
        </w:tc>
        <w:tc>
          <w:tcPr>
            <w:tcW w:w="0" w:type="auto"/>
            <w:shd w:val="clear" w:color="auto" w:fill="auto"/>
            <w:noWrap/>
            <w:vAlign w:val="bottom"/>
            <w:hideMark/>
          </w:tcPr>
          <w:p w14:paraId="37E17E1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0AF2D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99.989%</w:t>
            </w:r>
          </w:p>
        </w:tc>
      </w:tr>
      <w:tr w:rsidR="00546266" w:rsidRPr="0056090F" w14:paraId="2DBEB563" w14:textId="77777777" w:rsidTr="0056090F">
        <w:trPr>
          <w:cantSplit/>
          <w:jc w:val="center"/>
        </w:trPr>
        <w:tc>
          <w:tcPr>
            <w:tcW w:w="0" w:type="auto"/>
            <w:shd w:val="clear" w:color="auto" w:fill="auto"/>
            <w:noWrap/>
            <w:vAlign w:val="bottom"/>
            <w:hideMark/>
          </w:tcPr>
          <w:p w14:paraId="35B2241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91</w:t>
            </w:r>
          </w:p>
        </w:tc>
        <w:tc>
          <w:tcPr>
            <w:tcW w:w="0" w:type="auto"/>
            <w:shd w:val="clear" w:color="auto" w:fill="auto"/>
            <w:noWrap/>
            <w:vAlign w:val="bottom"/>
            <w:hideMark/>
          </w:tcPr>
          <w:p w14:paraId="0E2050C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closterium</w:t>
            </w:r>
            <w:proofErr w:type="spellEnd"/>
          </w:p>
        </w:tc>
        <w:tc>
          <w:tcPr>
            <w:tcW w:w="0" w:type="auto"/>
            <w:shd w:val="clear" w:color="auto" w:fill="auto"/>
            <w:noWrap/>
            <w:vAlign w:val="bottom"/>
            <w:hideMark/>
          </w:tcPr>
          <w:p w14:paraId="08C830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0.9626942</w:t>
            </w:r>
          </w:p>
        </w:tc>
        <w:tc>
          <w:tcPr>
            <w:tcW w:w="0" w:type="auto"/>
            <w:shd w:val="clear" w:color="auto" w:fill="auto"/>
            <w:noWrap/>
            <w:vAlign w:val="bottom"/>
            <w:hideMark/>
          </w:tcPr>
          <w:p w14:paraId="02FC2D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1.0280153</w:t>
            </w:r>
          </w:p>
        </w:tc>
        <w:tc>
          <w:tcPr>
            <w:tcW w:w="0" w:type="auto"/>
            <w:shd w:val="clear" w:color="auto" w:fill="auto"/>
            <w:noWrap/>
            <w:vAlign w:val="bottom"/>
            <w:hideMark/>
          </w:tcPr>
          <w:p w14:paraId="1F5927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0.9953548</w:t>
            </w:r>
          </w:p>
        </w:tc>
        <w:tc>
          <w:tcPr>
            <w:tcW w:w="0" w:type="auto"/>
            <w:shd w:val="clear" w:color="auto" w:fill="auto"/>
            <w:noWrap/>
            <w:vAlign w:val="bottom"/>
            <w:hideMark/>
          </w:tcPr>
          <w:p w14:paraId="3A5353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9B206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99.990%</w:t>
            </w:r>
          </w:p>
        </w:tc>
      </w:tr>
      <w:tr w:rsidR="00546266" w:rsidRPr="0056090F" w14:paraId="39C00C00" w14:textId="77777777" w:rsidTr="0056090F">
        <w:trPr>
          <w:cantSplit/>
          <w:jc w:val="center"/>
        </w:trPr>
        <w:tc>
          <w:tcPr>
            <w:tcW w:w="0" w:type="auto"/>
            <w:shd w:val="clear" w:color="auto" w:fill="auto"/>
            <w:noWrap/>
            <w:vAlign w:val="bottom"/>
            <w:hideMark/>
          </w:tcPr>
          <w:p w14:paraId="0841740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92</w:t>
            </w:r>
          </w:p>
        </w:tc>
        <w:tc>
          <w:tcPr>
            <w:tcW w:w="0" w:type="auto"/>
            <w:shd w:val="clear" w:color="auto" w:fill="auto"/>
            <w:noWrap/>
            <w:vAlign w:val="bottom"/>
            <w:hideMark/>
          </w:tcPr>
          <w:p w14:paraId="520CFAF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Cymbella</w:t>
            </w:r>
            <w:proofErr w:type="spellEnd"/>
          </w:p>
        </w:tc>
        <w:tc>
          <w:tcPr>
            <w:tcW w:w="0" w:type="auto"/>
            <w:shd w:val="clear" w:color="auto" w:fill="auto"/>
            <w:noWrap/>
            <w:vAlign w:val="bottom"/>
            <w:hideMark/>
          </w:tcPr>
          <w:p w14:paraId="5703FD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0.9109758</w:t>
            </w:r>
          </w:p>
        </w:tc>
        <w:tc>
          <w:tcPr>
            <w:tcW w:w="0" w:type="auto"/>
            <w:shd w:val="clear" w:color="auto" w:fill="auto"/>
            <w:noWrap/>
            <w:vAlign w:val="bottom"/>
            <w:hideMark/>
          </w:tcPr>
          <w:p w14:paraId="4F30D85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1.0791996</w:t>
            </w:r>
          </w:p>
        </w:tc>
        <w:tc>
          <w:tcPr>
            <w:tcW w:w="0" w:type="auto"/>
            <w:shd w:val="clear" w:color="auto" w:fill="auto"/>
            <w:noWrap/>
            <w:vAlign w:val="bottom"/>
            <w:hideMark/>
          </w:tcPr>
          <w:p w14:paraId="1FE875B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0.9950877</w:t>
            </w:r>
          </w:p>
        </w:tc>
        <w:tc>
          <w:tcPr>
            <w:tcW w:w="0" w:type="auto"/>
            <w:shd w:val="clear" w:color="auto" w:fill="auto"/>
            <w:noWrap/>
            <w:vAlign w:val="bottom"/>
            <w:hideMark/>
          </w:tcPr>
          <w:p w14:paraId="33F9E8B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560B3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99.990%</w:t>
            </w:r>
          </w:p>
        </w:tc>
      </w:tr>
      <w:tr w:rsidR="00546266" w:rsidRPr="0056090F" w14:paraId="2A309F31" w14:textId="77777777" w:rsidTr="0056090F">
        <w:trPr>
          <w:cantSplit/>
          <w:jc w:val="center"/>
        </w:trPr>
        <w:tc>
          <w:tcPr>
            <w:tcW w:w="0" w:type="auto"/>
            <w:shd w:val="clear" w:color="auto" w:fill="auto"/>
            <w:noWrap/>
            <w:vAlign w:val="bottom"/>
            <w:hideMark/>
          </w:tcPr>
          <w:p w14:paraId="17991F4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93</w:t>
            </w:r>
          </w:p>
        </w:tc>
        <w:tc>
          <w:tcPr>
            <w:tcW w:w="0" w:type="auto"/>
            <w:shd w:val="clear" w:color="auto" w:fill="auto"/>
            <w:noWrap/>
            <w:vAlign w:val="bottom"/>
            <w:hideMark/>
          </w:tcPr>
          <w:p w14:paraId="685211B4"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Coscinodiscus</w:t>
            </w:r>
          </w:p>
        </w:tc>
        <w:tc>
          <w:tcPr>
            <w:tcW w:w="0" w:type="auto"/>
            <w:shd w:val="clear" w:color="auto" w:fill="auto"/>
            <w:noWrap/>
            <w:vAlign w:val="bottom"/>
            <w:hideMark/>
          </w:tcPr>
          <w:p w14:paraId="2F7E0C9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0.6283682</w:t>
            </w:r>
          </w:p>
        </w:tc>
        <w:tc>
          <w:tcPr>
            <w:tcW w:w="0" w:type="auto"/>
            <w:shd w:val="clear" w:color="auto" w:fill="auto"/>
            <w:noWrap/>
            <w:vAlign w:val="bottom"/>
            <w:hideMark/>
          </w:tcPr>
          <w:p w14:paraId="11B5F3C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1.3409294</w:t>
            </w:r>
          </w:p>
        </w:tc>
        <w:tc>
          <w:tcPr>
            <w:tcW w:w="0" w:type="auto"/>
            <w:shd w:val="clear" w:color="auto" w:fill="auto"/>
            <w:noWrap/>
            <w:vAlign w:val="bottom"/>
            <w:hideMark/>
          </w:tcPr>
          <w:p w14:paraId="0C558A2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0.9846488</w:t>
            </w:r>
          </w:p>
        </w:tc>
        <w:tc>
          <w:tcPr>
            <w:tcW w:w="0" w:type="auto"/>
            <w:shd w:val="clear" w:color="auto" w:fill="auto"/>
            <w:noWrap/>
            <w:vAlign w:val="bottom"/>
            <w:hideMark/>
          </w:tcPr>
          <w:p w14:paraId="48A2063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AD50B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99.990%</w:t>
            </w:r>
          </w:p>
        </w:tc>
      </w:tr>
      <w:tr w:rsidR="00546266" w:rsidRPr="0056090F" w14:paraId="2AD417C6" w14:textId="77777777" w:rsidTr="0056090F">
        <w:trPr>
          <w:cantSplit/>
          <w:jc w:val="center"/>
        </w:trPr>
        <w:tc>
          <w:tcPr>
            <w:tcW w:w="0" w:type="auto"/>
            <w:shd w:val="clear" w:color="auto" w:fill="auto"/>
            <w:noWrap/>
            <w:vAlign w:val="bottom"/>
            <w:hideMark/>
          </w:tcPr>
          <w:p w14:paraId="2657D7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94</w:t>
            </w:r>
          </w:p>
        </w:tc>
        <w:tc>
          <w:tcPr>
            <w:tcW w:w="0" w:type="auto"/>
            <w:shd w:val="clear" w:color="auto" w:fill="auto"/>
            <w:noWrap/>
            <w:vAlign w:val="bottom"/>
            <w:hideMark/>
          </w:tcPr>
          <w:p w14:paraId="12F2DB9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Actinastrum</w:t>
            </w:r>
            <w:proofErr w:type="spellEnd"/>
          </w:p>
        </w:tc>
        <w:tc>
          <w:tcPr>
            <w:tcW w:w="0" w:type="auto"/>
            <w:shd w:val="clear" w:color="auto" w:fill="auto"/>
            <w:noWrap/>
            <w:vAlign w:val="bottom"/>
            <w:hideMark/>
          </w:tcPr>
          <w:p w14:paraId="09DDCE2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0.5353706</w:t>
            </w:r>
          </w:p>
        </w:tc>
        <w:tc>
          <w:tcPr>
            <w:tcW w:w="0" w:type="auto"/>
            <w:shd w:val="clear" w:color="auto" w:fill="auto"/>
            <w:noWrap/>
            <w:vAlign w:val="bottom"/>
            <w:hideMark/>
          </w:tcPr>
          <w:p w14:paraId="1D3B43E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1.4278980</w:t>
            </w:r>
          </w:p>
        </w:tc>
        <w:tc>
          <w:tcPr>
            <w:tcW w:w="0" w:type="auto"/>
            <w:shd w:val="clear" w:color="auto" w:fill="auto"/>
            <w:noWrap/>
            <w:vAlign w:val="bottom"/>
            <w:hideMark/>
          </w:tcPr>
          <w:p w14:paraId="05A9C2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0.9816343</w:t>
            </w:r>
          </w:p>
        </w:tc>
        <w:tc>
          <w:tcPr>
            <w:tcW w:w="0" w:type="auto"/>
            <w:shd w:val="clear" w:color="auto" w:fill="auto"/>
            <w:noWrap/>
            <w:vAlign w:val="bottom"/>
            <w:hideMark/>
          </w:tcPr>
          <w:p w14:paraId="5C8636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3DB302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99.990%</w:t>
            </w:r>
          </w:p>
        </w:tc>
      </w:tr>
      <w:tr w:rsidR="00546266" w:rsidRPr="0056090F" w14:paraId="6D468B91" w14:textId="77777777" w:rsidTr="0056090F">
        <w:trPr>
          <w:cantSplit/>
          <w:jc w:val="center"/>
        </w:trPr>
        <w:tc>
          <w:tcPr>
            <w:tcW w:w="0" w:type="auto"/>
            <w:shd w:val="clear" w:color="auto" w:fill="auto"/>
            <w:noWrap/>
            <w:vAlign w:val="bottom"/>
            <w:hideMark/>
          </w:tcPr>
          <w:p w14:paraId="25A0D0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95</w:t>
            </w:r>
          </w:p>
        </w:tc>
        <w:tc>
          <w:tcPr>
            <w:tcW w:w="0" w:type="auto"/>
            <w:shd w:val="clear" w:color="auto" w:fill="auto"/>
            <w:noWrap/>
            <w:vAlign w:val="bottom"/>
            <w:hideMark/>
          </w:tcPr>
          <w:p w14:paraId="256073D2"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Haptophyte</w:t>
            </w:r>
          </w:p>
        </w:tc>
        <w:tc>
          <w:tcPr>
            <w:tcW w:w="0" w:type="auto"/>
            <w:shd w:val="clear" w:color="auto" w:fill="auto"/>
            <w:noWrap/>
            <w:vAlign w:val="bottom"/>
            <w:hideMark/>
          </w:tcPr>
          <w:p w14:paraId="00480E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1.9514286</w:t>
            </w:r>
          </w:p>
        </w:tc>
        <w:tc>
          <w:tcPr>
            <w:tcW w:w="0" w:type="auto"/>
            <w:shd w:val="clear" w:color="auto" w:fill="auto"/>
            <w:noWrap/>
            <w:vAlign w:val="bottom"/>
            <w:hideMark/>
          </w:tcPr>
          <w:p w14:paraId="67694A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D6125F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0.9757143</w:t>
            </w:r>
          </w:p>
        </w:tc>
        <w:tc>
          <w:tcPr>
            <w:tcW w:w="0" w:type="auto"/>
            <w:shd w:val="clear" w:color="auto" w:fill="auto"/>
            <w:noWrap/>
            <w:vAlign w:val="bottom"/>
            <w:hideMark/>
          </w:tcPr>
          <w:p w14:paraId="22FB037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2C0108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99.991%</w:t>
            </w:r>
          </w:p>
        </w:tc>
      </w:tr>
      <w:tr w:rsidR="00546266" w:rsidRPr="0056090F" w14:paraId="6EEFC7B9" w14:textId="77777777" w:rsidTr="0056090F">
        <w:trPr>
          <w:cantSplit/>
          <w:jc w:val="center"/>
        </w:trPr>
        <w:tc>
          <w:tcPr>
            <w:tcW w:w="0" w:type="auto"/>
            <w:shd w:val="clear" w:color="auto" w:fill="auto"/>
            <w:noWrap/>
            <w:vAlign w:val="bottom"/>
            <w:hideMark/>
          </w:tcPr>
          <w:p w14:paraId="46651DE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96</w:t>
            </w:r>
          </w:p>
        </w:tc>
        <w:tc>
          <w:tcPr>
            <w:tcW w:w="0" w:type="auto"/>
            <w:shd w:val="clear" w:color="auto" w:fill="auto"/>
            <w:noWrap/>
            <w:vAlign w:val="bottom"/>
            <w:hideMark/>
          </w:tcPr>
          <w:p w14:paraId="303A0ECD"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Scenedesmus </w:t>
            </w:r>
            <w:proofErr w:type="spellStart"/>
            <w:r w:rsidRPr="0056090F">
              <w:rPr>
                <w:rFonts w:eastAsia="Times New Roman" w:cs="Times New Roman"/>
                <w:color w:val="000000"/>
                <w:sz w:val="20"/>
                <w:szCs w:val="20"/>
              </w:rPr>
              <w:t>quadricauda</w:t>
            </w:r>
            <w:proofErr w:type="spellEnd"/>
          </w:p>
        </w:tc>
        <w:tc>
          <w:tcPr>
            <w:tcW w:w="0" w:type="auto"/>
            <w:shd w:val="clear" w:color="auto" w:fill="auto"/>
            <w:noWrap/>
            <w:vAlign w:val="bottom"/>
            <w:hideMark/>
          </w:tcPr>
          <w:p w14:paraId="3E5692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0.5078720</w:t>
            </w:r>
          </w:p>
        </w:tc>
        <w:tc>
          <w:tcPr>
            <w:tcW w:w="0" w:type="auto"/>
            <w:shd w:val="clear" w:color="auto" w:fill="auto"/>
            <w:noWrap/>
            <w:vAlign w:val="bottom"/>
            <w:hideMark/>
          </w:tcPr>
          <w:p w14:paraId="1A2E1D2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1.4073145</w:t>
            </w:r>
          </w:p>
        </w:tc>
        <w:tc>
          <w:tcPr>
            <w:tcW w:w="0" w:type="auto"/>
            <w:shd w:val="clear" w:color="auto" w:fill="auto"/>
            <w:noWrap/>
            <w:vAlign w:val="bottom"/>
            <w:hideMark/>
          </w:tcPr>
          <w:p w14:paraId="7620EA2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0.9575932</w:t>
            </w:r>
          </w:p>
        </w:tc>
        <w:tc>
          <w:tcPr>
            <w:tcW w:w="0" w:type="auto"/>
            <w:shd w:val="clear" w:color="auto" w:fill="auto"/>
            <w:noWrap/>
            <w:vAlign w:val="bottom"/>
            <w:hideMark/>
          </w:tcPr>
          <w:p w14:paraId="67C3F8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4320B7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99.991%</w:t>
            </w:r>
          </w:p>
        </w:tc>
      </w:tr>
      <w:tr w:rsidR="00546266" w:rsidRPr="0056090F" w14:paraId="351B1CBC" w14:textId="77777777" w:rsidTr="0056090F">
        <w:trPr>
          <w:cantSplit/>
          <w:jc w:val="center"/>
        </w:trPr>
        <w:tc>
          <w:tcPr>
            <w:tcW w:w="0" w:type="auto"/>
            <w:shd w:val="clear" w:color="auto" w:fill="auto"/>
            <w:noWrap/>
            <w:vAlign w:val="bottom"/>
            <w:hideMark/>
          </w:tcPr>
          <w:p w14:paraId="7FCDF4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97</w:t>
            </w:r>
          </w:p>
        </w:tc>
        <w:tc>
          <w:tcPr>
            <w:tcW w:w="0" w:type="auto"/>
            <w:shd w:val="clear" w:color="auto" w:fill="auto"/>
            <w:noWrap/>
            <w:vAlign w:val="bottom"/>
            <w:hideMark/>
          </w:tcPr>
          <w:p w14:paraId="1B195E1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Nephroselmis</w:t>
            </w:r>
            <w:proofErr w:type="spellEnd"/>
          </w:p>
        </w:tc>
        <w:tc>
          <w:tcPr>
            <w:tcW w:w="0" w:type="auto"/>
            <w:shd w:val="clear" w:color="auto" w:fill="auto"/>
            <w:noWrap/>
            <w:vAlign w:val="bottom"/>
            <w:hideMark/>
          </w:tcPr>
          <w:p w14:paraId="373B3C1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1.3694745</w:t>
            </w:r>
          </w:p>
        </w:tc>
        <w:tc>
          <w:tcPr>
            <w:tcW w:w="0" w:type="auto"/>
            <w:shd w:val="clear" w:color="auto" w:fill="auto"/>
            <w:noWrap/>
            <w:vAlign w:val="bottom"/>
            <w:hideMark/>
          </w:tcPr>
          <w:p w14:paraId="767D573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0.4851174</w:t>
            </w:r>
          </w:p>
        </w:tc>
        <w:tc>
          <w:tcPr>
            <w:tcW w:w="0" w:type="auto"/>
            <w:shd w:val="clear" w:color="auto" w:fill="auto"/>
            <w:noWrap/>
            <w:vAlign w:val="bottom"/>
            <w:hideMark/>
          </w:tcPr>
          <w:p w14:paraId="41877B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0.9272959</w:t>
            </w:r>
          </w:p>
        </w:tc>
        <w:tc>
          <w:tcPr>
            <w:tcW w:w="0" w:type="auto"/>
            <w:shd w:val="clear" w:color="auto" w:fill="auto"/>
            <w:noWrap/>
            <w:vAlign w:val="bottom"/>
            <w:hideMark/>
          </w:tcPr>
          <w:p w14:paraId="058954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0721EF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99.991%</w:t>
            </w:r>
          </w:p>
        </w:tc>
      </w:tr>
      <w:tr w:rsidR="00546266" w:rsidRPr="0056090F" w14:paraId="0E03C2CF" w14:textId="77777777" w:rsidTr="0056090F">
        <w:trPr>
          <w:cantSplit/>
          <w:jc w:val="center"/>
        </w:trPr>
        <w:tc>
          <w:tcPr>
            <w:tcW w:w="0" w:type="auto"/>
            <w:shd w:val="clear" w:color="auto" w:fill="auto"/>
            <w:noWrap/>
            <w:vAlign w:val="bottom"/>
            <w:hideMark/>
          </w:tcPr>
          <w:p w14:paraId="6C2A2F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98</w:t>
            </w:r>
          </w:p>
        </w:tc>
        <w:tc>
          <w:tcPr>
            <w:tcW w:w="0" w:type="auto"/>
            <w:shd w:val="clear" w:color="auto" w:fill="auto"/>
            <w:noWrap/>
            <w:vAlign w:val="bottom"/>
            <w:hideMark/>
          </w:tcPr>
          <w:p w14:paraId="297929E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Tetraedron</w:t>
            </w:r>
            <w:proofErr w:type="spellEnd"/>
          </w:p>
        </w:tc>
        <w:tc>
          <w:tcPr>
            <w:tcW w:w="0" w:type="auto"/>
            <w:shd w:val="clear" w:color="auto" w:fill="auto"/>
            <w:noWrap/>
            <w:vAlign w:val="bottom"/>
            <w:hideMark/>
          </w:tcPr>
          <w:p w14:paraId="28492B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0.8181503</w:t>
            </w:r>
          </w:p>
        </w:tc>
        <w:tc>
          <w:tcPr>
            <w:tcW w:w="0" w:type="auto"/>
            <w:shd w:val="clear" w:color="auto" w:fill="auto"/>
            <w:noWrap/>
            <w:vAlign w:val="bottom"/>
            <w:hideMark/>
          </w:tcPr>
          <w:p w14:paraId="1A03A60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0.9819452</w:t>
            </w:r>
          </w:p>
        </w:tc>
        <w:tc>
          <w:tcPr>
            <w:tcW w:w="0" w:type="auto"/>
            <w:shd w:val="clear" w:color="auto" w:fill="auto"/>
            <w:noWrap/>
            <w:vAlign w:val="bottom"/>
            <w:hideMark/>
          </w:tcPr>
          <w:p w14:paraId="1904F3C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0.9000478</w:t>
            </w:r>
          </w:p>
        </w:tc>
        <w:tc>
          <w:tcPr>
            <w:tcW w:w="0" w:type="auto"/>
            <w:shd w:val="clear" w:color="auto" w:fill="auto"/>
            <w:noWrap/>
            <w:vAlign w:val="bottom"/>
            <w:hideMark/>
          </w:tcPr>
          <w:p w14:paraId="6E0994C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09C7A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99.991%</w:t>
            </w:r>
          </w:p>
        </w:tc>
      </w:tr>
      <w:tr w:rsidR="00546266" w:rsidRPr="0056090F" w14:paraId="7C6E7AFC" w14:textId="77777777" w:rsidTr="0056090F">
        <w:trPr>
          <w:cantSplit/>
          <w:jc w:val="center"/>
        </w:trPr>
        <w:tc>
          <w:tcPr>
            <w:tcW w:w="0" w:type="auto"/>
            <w:shd w:val="clear" w:color="auto" w:fill="auto"/>
            <w:noWrap/>
            <w:vAlign w:val="bottom"/>
            <w:hideMark/>
          </w:tcPr>
          <w:p w14:paraId="4155308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w:t>
            </w:r>
          </w:p>
        </w:tc>
        <w:tc>
          <w:tcPr>
            <w:tcW w:w="0" w:type="auto"/>
            <w:shd w:val="clear" w:color="auto" w:fill="auto"/>
            <w:noWrap/>
            <w:vAlign w:val="bottom"/>
            <w:hideMark/>
          </w:tcPr>
          <w:p w14:paraId="7C3297C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Desmodesmus</w:t>
            </w:r>
            <w:proofErr w:type="spellEnd"/>
            <w:r w:rsidRPr="0056090F">
              <w:rPr>
                <w:rFonts w:eastAsia="Times New Roman" w:cs="Times New Roman"/>
                <w:color w:val="000000"/>
                <w:sz w:val="20"/>
                <w:szCs w:val="20"/>
              </w:rPr>
              <w:t xml:space="preserve"> communis</w:t>
            </w:r>
          </w:p>
        </w:tc>
        <w:tc>
          <w:tcPr>
            <w:tcW w:w="0" w:type="auto"/>
            <w:shd w:val="clear" w:color="auto" w:fill="auto"/>
            <w:noWrap/>
            <w:vAlign w:val="bottom"/>
            <w:hideMark/>
          </w:tcPr>
          <w:p w14:paraId="3BF54D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1.5857143</w:t>
            </w:r>
          </w:p>
        </w:tc>
        <w:tc>
          <w:tcPr>
            <w:tcW w:w="0" w:type="auto"/>
            <w:shd w:val="clear" w:color="auto" w:fill="auto"/>
            <w:noWrap/>
            <w:vAlign w:val="bottom"/>
            <w:hideMark/>
          </w:tcPr>
          <w:p w14:paraId="4C9A394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0.2102273</w:t>
            </w:r>
          </w:p>
        </w:tc>
        <w:tc>
          <w:tcPr>
            <w:tcW w:w="0" w:type="auto"/>
            <w:shd w:val="clear" w:color="auto" w:fill="auto"/>
            <w:noWrap/>
            <w:vAlign w:val="bottom"/>
            <w:hideMark/>
          </w:tcPr>
          <w:p w14:paraId="53932F4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0.8979708</w:t>
            </w:r>
          </w:p>
        </w:tc>
        <w:tc>
          <w:tcPr>
            <w:tcW w:w="0" w:type="auto"/>
            <w:shd w:val="clear" w:color="auto" w:fill="auto"/>
            <w:noWrap/>
            <w:vAlign w:val="bottom"/>
            <w:hideMark/>
          </w:tcPr>
          <w:p w14:paraId="508AA21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17A50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99.992%</w:t>
            </w:r>
          </w:p>
        </w:tc>
      </w:tr>
      <w:tr w:rsidR="00546266" w:rsidRPr="0056090F" w14:paraId="57CBB8A5" w14:textId="77777777" w:rsidTr="0056090F">
        <w:trPr>
          <w:cantSplit/>
          <w:jc w:val="center"/>
        </w:trPr>
        <w:tc>
          <w:tcPr>
            <w:tcW w:w="0" w:type="auto"/>
            <w:shd w:val="clear" w:color="auto" w:fill="auto"/>
            <w:noWrap/>
            <w:vAlign w:val="bottom"/>
            <w:hideMark/>
          </w:tcPr>
          <w:p w14:paraId="357122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w:t>
            </w:r>
          </w:p>
        </w:tc>
        <w:tc>
          <w:tcPr>
            <w:tcW w:w="0" w:type="auto"/>
            <w:shd w:val="clear" w:color="auto" w:fill="auto"/>
            <w:noWrap/>
            <w:vAlign w:val="bottom"/>
            <w:hideMark/>
          </w:tcPr>
          <w:p w14:paraId="505621BC"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Dinoflagellates</w:t>
            </w:r>
          </w:p>
        </w:tc>
        <w:tc>
          <w:tcPr>
            <w:tcW w:w="0" w:type="auto"/>
            <w:shd w:val="clear" w:color="auto" w:fill="auto"/>
            <w:noWrap/>
            <w:vAlign w:val="bottom"/>
            <w:hideMark/>
          </w:tcPr>
          <w:p w14:paraId="13590D4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1.3571429</w:t>
            </w:r>
          </w:p>
        </w:tc>
        <w:tc>
          <w:tcPr>
            <w:tcW w:w="0" w:type="auto"/>
            <w:shd w:val="clear" w:color="auto" w:fill="auto"/>
            <w:noWrap/>
            <w:vAlign w:val="bottom"/>
            <w:hideMark/>
          </w:tcPr>
          <w:p w14:paraId="5A5E35E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0.4326299</w:t>
            </w:r>
          </w:p>
        </w:tc>
        <w:tc>
          <w:tcPr>
            <w:tcW w:w="0" w:type="auto"/>
            <w:shd w:val="clear" w:color="auto" w:fill="auto"/>
            <w:noWrap/>
            <w:vAlign w:val="bottom"/>
            <w:hideMark/>
          </w:tcPr>
          <w:p w14:paraId="6B47B19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0.8948864</w:t>
            </w:r>
          </w:p>
        </w:tc>
        <w:tc>
          <w:tcPr>
            <w:tcW w:w="0" w:type="auto"/>
            <w:shd w:val="clear" w:color="auto" w:fill="auto"/>
            <w:noWrap/>
            <w:vAlign w:val="bottom"/>
            <w:hideMark/>
          </w:tcPr>
          <w:p w14:paraId="3874EE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8F4862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99.992%</w:t>
            </w:r>
          </w:p>
        </w:tc>
      </w:tr>
      <w:tr w:rsidR="00546266" w:rsidRPr="0056090F" w14:paraId="7655843F" w14:textId="77777777" w:rsidTr="0056090F">
        <w:trPr>
          <w:cantSplit/>
          <w:jc w:val="center"/>
        </w:trPr>
        <w:tc>
          <w:tcPr>
            <w:tcW w:w="0" w:type="auto"/>
            <w:shd w:val="clear" w:color="auto" w:fill="auto"/>
            <w:noWrap/>
            <w:vAlign w:val="bottom"/>
            <w:hideMark/>
          </w:tcPr>
          <w:p w14:paraId="3D77858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101</w:t>
            </w:r>
          </w:p>
        </w:tc>
        <w:tc>
          <w:tcPr>
            <w:tcW w:w="0" w:type="auto"/>
            <w:shd w:val="clear" w:color="auto" w:fill="auto"/>
            <w:noWrap/>
            <w:vAlign w:val="bottom"/>
            <w:hideMark/>
          </w:tcPr>
          <w:p w14:paraId="2D4B7CD7"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Euglenophyta</w:t>
            </w:r>
          </w:p>
        </w:tc>
        <w:tc>
          <w:tcPr>
            <w:tcW w:w="0" w:type="auto"/>
            <w:shd w:val="clear" w:color="auto" w:fill="auto"/>
            <w:noWrap/>
            <w:vAlign w:val="bottom"/>
            <w:hideMark/>
          </w:tcPr>
          <w:p w14:paraId="44011F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1.4818179</w:t>
            </w:r>
          </w:p>
        </w:tc>
        <w:tc>
          <w:tcPr>
            <w:tcW w:w="0" w:type="auto"/>
            <w:shd w:val="clear" w:color="auto" w:fill="auto"/>
            <w:noWrap/>
            <w:vAlign w:val="bottom"/>
            <w:hideMark/>
          </w:tcPr>
          <w:p w14:paraId="7A1A5C4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0.3022863</w:t>
            </w:r>
          </w:p>
        </w:tc>
        <w:tc>
          <w:tcPr>
            <w:tcW w:w="0" w:type="auto"/>
            <w:shd w:val="clear" w:color="auto" w:fill="auto"/>
            <w:noWrap/>
            <w:vAlign w:val="bottom"/>
            <w:hideMark/>
          </w:tcPr>
          <w:p w14:paraId="60522BE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0.8920521</w:t>
            </w:r>
          </w:p>
        </w:tc>
        <w:tc>
          <w:tcPr>
            <w:tcW w:w="0" w:type="auto"/>
            <w:shd w:val="clear" w:color="auto" w:fill="auto"/>
            <w:noWrap/>
            <w:vAlign w:val="bottom"/>
            <w:hideMark/>
          </w:tcPr>
          <w:p w14:paraId="4B6B850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6DC23C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99.992%</w:t>
            </w:r>
          </w:p>
        </w:tc>
      </w:tr>
      <w:tr w:rsidR="00546266" w:rsidRPr="0056090F" w14:paraId="50BDFC86" w14:textId="77777777" w:rsidTr="0056090F">
        <w:trPr>
          <w:cantSplit/>
          <w:jc w:val="center"/>
        </w:trPr>
        <w:tc>
          <w:tcPr>
            <w:tcW w:w="0" w:type="auto"/>
            <w:shd w:val="clear" w:color="auto" w:fill="auto"/>
            <w:noWrap/>
            <w:vAlign w:val="bottom"/>
            <w:hideMark/>
          </w:tcPr>
          <w:p w14:paraId="49BF67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102</w:t>
            </w:r>
          </w:p>
        </w:tc>
        <w:tc>
          <w:tcPr>
            <w:tcW w:w="0" w:type="auto"/>
            <w:shd w:val="clear" w:color="auto" w:fill="auto"/>
            <w:noWrap/>
            <w:vAlign w:val="bottom"/>
            <w:hideMark/>
          </w:tcPr>
          <w:p w14:paraId="4F03303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Marsionella</w:t>
            </w:r>
            <w:proofErr w:type="spellEnd"/>
          </w:p>
        </w:tc>
        <w:tc>
          <w:tcPr>
            <w:tcW w:w="0" w:type="auto"/>
            <w:shd w:val="clear" w:color="auto" w:fill="auto"/>
            <w:noWrap/>
            <w:vAlign w:val="bottom"/>
            <w:hideMark/>
          </w:tcPr>
          <w:p w14:paraId="485C7EA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1.1614634</w:t>
            </w:r>
          </w:p>
        </w:tc>
        <w:tc>
          <w:tcPr>
            <w:tcW w:w="0" w:type="auto"/>
            <w:shd w:val="clear" w:color="auto" w:fill="auto"/>
            <w:noWrap/>
            <w:vAlign w:val="bottom"/>
            <w:hideMark/>
          </w:tcPr>
          <w:p w14:paraId="1F737EA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0.6120303</w:t>
            </w:r>
          </w:p>
        </w:tc>
        <w:tc>
          <w:tcPr>
            <w:tcW w:w="0" w:type="auto"/>
            <w:shd w:val="clear" w:color="auto" w:fill="auto"/>
            <w:noWrap/>
            <w:vAlign w:val="bottom"/>
            <w:hideMark/>
          </w:tcPr>
          <w:p w14:paraId="2CCE5F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0.8867469</w:t>
            </w:r>
          </w:p>
        </w:tc>
        <w:tc>
          <w:tcPr>
            <w:tcW w:w="0" w:type="auto"/>
            <w:shd w:val="clear" w:color="auto" w:fill="auto"/>
            <w:noWrap/>
            <w:vAlign w:val="bottom"/>
            <w:hideMark/>
          </w:tcPr>
          <w:p w14:paraId="043A351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814604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99.992%</w:t>
            </w:r>
          </w:p>
        </w:tc>
      </w:tr>
      <w:tr w:rsidR="00546266" w:rsidRPr="0056090F" w14:paraId="29CAFD53" w14:textId="77777777" w:rsidTr="0056090F">
        <w:trPr>
          <w:cantSplit/>
          <w:jc w:val="center"/>
        </w:trPr>
        <w:tc>
          <w:tcPr>
            <w:tcW w:w="0" w:type="auto"/>
            <w:shd w:val="clear" w:color="auto" w:fill="auto"/>
            <w:noWrap/>
            <w:vAlign w:val="bottom"/>
            <w:hideMark/>
          </w:tcPr>
          <w:p w14:paraId="238D892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103</w:t>
            </w:r>
          </w:p>
        </w:tc>
        <w:tc>
          <w:tcPr>
            <w:tcW w:w="0" w:type="auto"/>
            <w:shd w:val="clear" w:color="auto" w:fill="auto"/>
            <w:noWrap/>
            <w:vAlign w:val="bottom"/>
            <w:hideMark/>
          </w:tcPr>
          <w:p w14:paraId="07D298C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Pinnularia</w:t>
            </w:r>
            <w:proofErr w:type="spellEnd"/>
          </w:p>
        </w:tc>
        <w:tc>
          <w:tcPr>
            <w:tcW w:w="0" w:type="auto"/>
            <w:shd w:val="clear" w:color="auto" w:fill="auto"/>
            <w:noWrap/>
            <w:vAlign w:val="bottom"/>
            <w:hideMark/>
          </w:tcPr>
          <w:p w14:paraId="353B98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0.8460018</w:t>
            </w:r>
          </w:p>
        </w:tc>
        <w:tc>
          <w:tcPr>
            <w:tcW w:w="0" w:type="auto"/>
            <w:shd w:val="clear" w:color="auto" w:fill="auto"/>
            <w:noWrap/>
            <w:vAlign w:val="bottom"/>
            <w:hideMark/>
          </w:tcPr>
          <w:p w14:paraId="4A689FB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0.8748889</w:t>
            </w:r>
          </w:p>
        </w:tc>
        <w:tc>
          <w:tcPr>
            <w:tcW w:w="0" w:type="auto"/>
            <w:shd w:val="clear" w:color="auto" w:fill="auto"/>
            <w:noWrap/>
            <w:vAlign w:val="bottom"/>
            <w:hideMark/>
          </w:tcPr>
          <w:p w14:paraId="2AC4E53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0.8604454</w:t>
            </w:r>
          </w:p>
        </w:tc>
        <w:tc>
          <w:tcPr>
            <w:tcW w:w="0" w:type="auto"/>
            <w:shd w:val="clear" w:color="auto" w:fill="auto"/>
            <w:noWrap/>
            <w:vAlign w:val="bottom"/>
            <w:hideMark/>
          </w:tcPr>
          <w:p w14:paraId="5E9B04E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C176D5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99.993%</w:t>
            </w:r>
          </w:p>
        </w:tc>
      </w:tr>
      <w:tr w:rsidR="00546266" w:rsidRPr="0056090F" w14:paraId="2D095F1F" w14:textId="77777777" w:rsidTr="0056090F">
        <w:trPr>
          <w:cantSplit/>
          <w:jc w:val="center"/>
        </w:trPr>
        <w:tc>
          <w:tcPr>
            <w:tcW w:w="0" w:type="auto"/>
            <w:shd w:val="clear" w:color="auto" w:fill="auto"/>
            <w:noWrap/>
            <w:vAlign w:val="bottom"/>
            <w:hideMark/>
          </w:tcPr>
          <w:p w14:paraId="6B6514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104</w:t>
            </w:r>
          </w:p>
        </w:tc>
        <w:tc>
          <w:tcPr>
            <w:tcW w:w="0" w:type="auto"/>
            <w:shd w:val="clear" w:color="auto" w:fill="auto"/>
            <w:noWrap/>
            <w:vAlign w:val="bottom"/>
            <w:hideMark/>
          </w:tcPr>
          <w:p w14:paraId="1FD8C03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Asterionella</w:t>
            </w:r>
            <w:proofErr w:type="spellEnd"/>
          </w:p>
        </w:tc>
        <w:tc>
          <w:tcPr>
            <w:tcW w:w="0" w:type="auto"/>
            <w:shd w:val="clear" w:color="auto" w:fill="auto"/>
            <w:noWrap/>
            <w:vAlign w:val="bottom"/>
            <w:hideMark/>
          </w:tcPr>
          <w:p w14:paraId="595200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1.1008640</w:t>
            </w:r>
          </w:p>
        </w:tc>
        <w:tc>
          <w:tcPr>
            <w:tcW w:w="0" w:type="auto"/>
            <w:shd w:val="clear" w:color="auto" w:fill="auto"/>
            <w:noWrap/>
            <w:vAlign w:val="bottom"/>
            <w:hideMark/>
          </w:tcPr>
          <w:p w14:paraId="39EED86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0.4993085</w:t>
            </w:r>
          </w:p>
        </w:tc>
        <w:tc>
          <w:tcPr>
            <w:tcW w:w="0" w:type="auto"/>
            <w:shd w:val="clear" w:color="auto" w:fill="auto"/>
            <w:noWrap/>
            <w:vAlign w:val="bottom"/>
            <w:hideMark/>
          </w:tcPr>
          <w:p w14:paraId="1AF014C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0.8000863</w:t>
            </w:r>
          </w:p>
        </w:tc>
        <w:tc>
          <w:tcPr>
            <w:tcW w:w="0" w:type="auto"/>
            <w:shd w:val="clear" w:color="auto" w:fill="auto"/>
            <w:noWrap/>
            <w:vAlign w:val="bottom"/>
            <w:hideMark/>
          </w:tcPr>
          <w:p w14:paraId="0759BC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89BD36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99.993%</w:t>
            </w:r>
          </w:p>
        </w:tc>
      </w:tr>
      <w:tr w:rsidR="00546266" w:rsidRPr="0056090F" w14:paraId="520DCF8A" w14:textId="77777777" w:rsidTr="0056090F">
        <w:trPr>
          <w:cantSplit/>
          <w:jc w:val="center"/>
        </w:trPr>
        <w:tc>
          <w:tcPr>
            <w:tcW w:w="0" w:type="auto"/>
            <w:shd w:val="clear" w:color="auto" w:fill="auto"/>
            <w:noWrap/>
            <w:vAlign w:val="bottom"/>
            <w:hideMark/>
          </w:tcPr>
          <w:p w14:paraId="5B9300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105</w:t>
            </w:r>
          </w:p>
        </w:tc>
        <w:tc>
          <w:tcPr>
            <w:tcW w:w="0" w:type="auto"/>
            <w:shd w:val="clear" w:color="auto" w:fill="auto"/>
            <w:noWrap/>
            <w:vAlign w:val="bottom"/>
            <w:hideMark/>
          </w:tcPr>
          <w:p w14:paraId="3179B47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Diatoma</w:t>
            </w:r>
            <w:proofErr w:type="spellEnd"/>
          </w:p>
        </w:tc>
        <w:tc>
          <w:tcPr>
            <w:tcW w:w="0" w:type="auto"/>
            <w:shd w:val="clear" w:color="auto" w:fill="auto"/>
            <w:noWrap/>
            <w:vAlign w:val="bottom"/>
            <w:hideMark/>
          </w:tcPr>
          <w:p w14:paraId="250DA42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0.0571429</w:t>
            </w:r>
          </w:p>
        </w:tc>
        <w:tc>
          <w:tcPr>
            <w:tcW w:w="0" w:type="auto"/>
            <w:shd w:val="clear" w:color="auto" w:fill="auto"/>
            <w:noWrap/>
            <w:vAlign w:val="bottom"/>
            <w:hideMark/>
          </w:tcPr>
          <w:p w14:paraId="175E70D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1.4909399</w:t>
            </w:r>
          </w:p>
        </w:tc>
        <w:tc>
          <w:tcPr>
            <w:tcW w:w="0" w:type="auto"/>
            <w:shd w:val="clear" w:color="auto" w:fill="auto"/>
            <w:noWrap/>
            <w:vAlign w:val="bottom"/>
            <w:hideMark/>
          </w:tcPr>
          <w:p w14:paraId="1D1B9C5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0.7740414</w:t>
            </w:r>
          </w:p>
        </w:tc>
        <w:tc>
          <w:tcPr>
            <w:tcW w:w="0" w:type="auto"/>
            <w:shd w:val="clear" w:color="auto" w:fill="auto"/>
            <w:noWrap/>
            <w:vAlign w:val="bottom"/>
            <w:hideMark/>
          </w:tcPr>
          <w:p w14:paraId="474933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E49D8C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99.993%</w:t>
            </w:r>
          </w:p>
        </w:tc>
      </w:tr>
      <w:tr w:rsidR="00546266" w:rsidRPr="0056090F" w14:paraId="3A2D936E" w14:textId="77777777" w:rsidTr="0056090F">
        <w:trPr>
          <w:cantSplit/>
          <w:jc w:val="center"/>
        </w:trPr>
        <w:tc>
          <w:tcPr>
            <w:tcW w:w="0" w:type="auto"/>
            <w:shd w:val="clear" w:color="auto" w:fill="auto"/>
            <w:noWrap/>
            <w:vAlign w:val="bottom"/>
            <w:hideMark/>
          </w:tcPr>
          <w:p w14:paraId="76DFB0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106</w:t>
            </w:r>
          </w:p>
        </w:tc>
        <w:tc>
          <w:tcPr>
            <w:tcW w:w="0" w:type="auto"/>
            <w:shd w:val="clear" w:color="auto" w:fill="auto"/>
            <w:noWrap/>
            <w:vAlign w:val="bottom"/>
            <w:hideMark/>
          </w:tcPr>
          <w:p w14:paraId="7E71070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Thalassionema</w:t>
            </w:r>
            <w:proofErr w:type="spellEnd"/>
          </w:p>
        </w:tc>
        <w:tc>
          <w:tcPr>
            <w:tcW w:w="0" w:type="auto"/>
            <w:shd w:val="clear" w:color="auto" w:fill="auto"/>
            <w:noWrap/>
            <w:vAlign w:val="bottom"/>
            <w:hideMark/>
          </w:tcPr>
          <w:p w14:paraId="5126CB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0.9405129</w:t>
            </w:r>
          </w:p>
        </w:tc>
        <w:tc>
          <w:tcPr>
            <w:tcW w:w="0" w:type="auto"/>
            <w:shd w:val="clear" w:color="auto" w:fill="auto"/>
            <w:noWrap/>
            <w:vAlign w:val="bottom"/>
            <w:hideMark/>
          </w:tcPr>
          <w:p w14:paraId="5853ACE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0.5941628</w:t>
            </w:r>
          </w:p>
        </w:tc>
        <w:tc>
          <w:tcPr>
            <w:tcW w:w="0" w:type="auto"/>
            <w:shd w:val="clear" w:color="auto" w:fill="auto"/>
            <w:noWrap/>
            <w:vAlign w:val="bottom"/>
            <w:hideMark/>
          </w:tcPr>
          <w:p w14:paraId="1D1E2EF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0.7673379</w:t>
            </w:r>
          </w:p>
        </w:tc>
        <w:tc>
          <w:tcPr>
            <w:tcW w:w="0" w:type="auto"/>
            <w:shd w:val="clear" w:color="auto" w:fill="auto"/>
            <w:noWrap/>
            <w:vAlign w:val="bottom"/>
            <w:hideMark/>
          </w:tcPr>
          <w:p w14:paraId="29FD2B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06A54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99.993%</w:t>
            </w:r>
          </w:p>
        </w:tc>
      </w:tr>
      <w:tr w:rsidR="00546266" w:rsidRPr="0056090F" w14:paraId="32C0CE85" w14:textId="77777777" w:rsidTr="0056090F">
        <w:trPr>
          <w:cantSplit/>
          <w:jc w:val="center"/>
        </w:trPr>
        <w:tc>
          <w:tcPr>
            <w:tcW w:w="0" w:type="auto"/>
            <w:shd w:val="clear" w:color="auto" w:fill="auto"/>
            <w:noWrap/>
            <w:vAlign w:val="bottom"/>
            <w:hideMark/>
          </w:tcPr>
          <w:p w14:paraId="017DA78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107</w:t>
            </w:r>
          </w:p>
        </w:tc>
        <w:tc>
          <w:tcPr>
            <w:tcW w:w="0" w:type="auto"/>
            <w:shd w:val="clear" w:color="auto" w:fill="auto"/>
            <w:noWrap/>
            <w:vAlign w:val="bottom"/>
            <w:hideMark/>
          </w:tcPr>
          <w:p w14:paraId="4C907ADF"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Coccolithophores</w:t>
            </w:r>
          </w:p>
        </w:tc>
        <w:tc>
          <w:tcPr>
            <w:tcW w:w="0" w:type="auto"/>
            <w:shd w:val="clear" w:color="auto" w:fill="auto"/>
            <w:noWrap/>
            <w:vAlign w:val="bottom"/>
            <w:hideMark/>
          </w:tcPr>
          <w:p w14:paraId="5DC6A9E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1.2857143</w:t>
            </w:r>
          </w:p>
        </w:tc>
        <w:tc>
          <w:tcPr>
            <w:tcW w:w="0" w:type="auto"/>
            <w:shd w:val="clear" w:color="auto" w:fill="auto"/>
            <w:noWrap/>
            <w:vAlign w:val="bottom"/>
            <w:hideMark/>
          </w:tcPr>
          <w:p w14:paraId="2970257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0.2430682</w:t>
            </w:r>
          </w:p>
        </w:tc>
        <w:tc>
          <w:tcPr>
            <w:tcW w:w="0" w:type="auto"/>
            <w:shd w:val="clear" w:color="auto" w:fill="auto"/>
            <w:noWrap/>
            <w:vAlign w:val="bottom"/>
            <w:hideMark/>
          </w:tcPr>
          <w:p w14:paraId="4E5ACC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0.7643912</w:t>
            </w:r>
          </w:p>
        </w:tc>
        <w:tc>
          <w:tcPr>
            <w:tcW w:w="0" w:type="auto"/>
            <w:shd w:val="clear" w:color="auto" w:fill="auto"/>
            <w:noWrap/>
            <w:vAlign w:val="bottom"/>
            <w:hideMark/>
          </w:tcPr>
          <w:p w14:paraId="0C635AA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A98CB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99.993%</w:t>
            </w:r>
          </w:p>
        </w:tc>
      </w:tr>
      <w:tr w:rsidR="00546266" w:rsidRPr="0056090F" w14:paraId="0CE8D2FD" w14:textId="77777777" w:rsidTr="0056090F">
        <w:trPr>
          <w:cantSplit/>
          <w:jc w:val="center"/>
        </w:trPr>
        <w:tc>
          <w:tcPr>
            <w:tcW w:w="0" w:type="auto"/>
            <w:shd w:val="clear" w:color="auto" w:fill="auto"/>
            <w:noWrap/>
            <w:vAlign w:val="bottom"/>
            <w:hideMark/>
          </w:tcPr>
          <w:p w14:paraId="29BF877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108</w:t>
            </w:r>
          </w:p>
        </w:tc>
        <w:tc>
          <w:tcPr>
            <w:tcW w:w="0" w:type="auto"/>
            <w:shd w:val="clear" w:color="auto" w:fill="auto"/>
            <w:noWrap/>
            <w:vAlign w:val="bottom"/>
            <w:hideMark/>
          </w:tcPr>
          <w:p w14:paraId="33BC3D6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Stichococcus</w:t>
            </w:r>
            <w:proofErr w:type="spellEnd"/>
          </w:p>
        </w:tc>
        <w:tc>
          <w:tcPr>
            <w:tcW w:w="0" w:type="auto"/>
            <w:shd w:val="clear" w:color="auto" w:fill="auto"/>
            <w:noWrap/>
            <w:vAlign w:val="bottom"/>
            <w:hideMark/>
          </w:tcPr>
          <w:p w14:paraId="578BED6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0.0285714</w:t>
            </w:r>
          </w:p>
        </w:tc>
        <w:tc>
          <w:tcPr>
            <w:tcW w:w="0" w:type="auto"/>
            <w:shd w:val="clear" w:color="auto" w:fill="auto"/>
            <w:noWrap/>
            <w:vAlign w:val="bottom"/>
            <w:hideMark/>
          </w:tcPr>
          <w:p w14:paraId="2E1FA4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1.4714011</w:t>
            </w:r>
          </w:p>
        </w:tc>
        <w:tc>
          <w:tcPr>
            <w:tcW w:w="0" w:type="auto"/>
            <w:shd w:val="clear" w:color="auto" w:fill="auto"/>
            <w:noWrap/>
            <w:vAlign w:val="bottom"/>
            <w:hideMark/>
          </w:tcPr>
          <w:p w14:paraId="0F079C8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0.7499863</w:t>
            </w:r>
          </w:p>
        </w:tc>
        <w:tc>
          <w:tcPr>
            <w:tcW w:w="0" w:type="auto"/>
            <w:shd w:val="clear" w:color="auto" w:fill="auto"/>
            <w:noWrap/>
            <w:vAlign w:val="bottom"/>
            <w:hideMark/>
          </w:tcPr>
          <w:p w14:paraId="320D8F6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D428B5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99.994%</w:t>
            </w:r>
          </w:p>
        </w:tc>
      </w:tr>
      <w:tr w:rsidR="00546266" w:rsidRPr="0056090F" w14:paraId="1B3B72AA" w14:textId="77777777" w:rsidTr="0056090F">
        <w:trPr>
          <w:cantSplit/>
          <w:jc w:val="center"/>
        </w:trPr>
        <w:tc>
          <w:tcPr>
            <w:tcW w:w="0" w:type="auto"/>
            <w:shd w:val="clear" w:color="auto" w:fill="auto"/>
            <w:noWrap/>
            <w:vAlign w:val="bottom"/>
            <w:hideMark/>
          </w:tcPr>
          <w:p w14:paraId="5AF2FE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109</w:t>
            </w:r>
          </w:p>
        </w:tc>
        <w:tc>
          <w:tcPr>
            <w:tcW w:w="0" w:type="auto"/>
            <w:shd w:val="clear" w:color="auto" w:fill="auto"/>
            <w:noWrap/>
            <w:vAlign w:val="bottom"/>
            <w:hideMark/>
          </w:tcPr>
          <w:p w14:paraId="37274A2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Prymnesium</w:t>
            </w:r>
            <w:proofErr w:type="spellEnd"/>
          </w:p>
        </w:tc>
        <w:tc>
          <w:tcPr>
            <w:tcW w:w="0" w:type="auto"/>
            <w:shd w:val="clear" w:color="auto" w:fill="auto"/>
            <w:noWrap/>
            <w:vAlign w:val="bottom"/>
            <w:hideMark/>
          </w:tcPr>
          <w:p w14:paraId="7954C86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0.7928571</w:t>
            </w:r>
          </w:p>
        </w:tc>
        <w:tc>
          <w:tcPr>
            <w:tcW w:w="0" w:type="auto"/>
            <w:shd w:val="clear" w:color="auto" w:fill="auto"/>
            <w:noWrap/>
            <w:vAlign w:val="bottom"/>
            <w:hideMark/>
          </w:tcPr>
          <w:p w14:paraId="4498280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0.7057630</w:t>
            </w:r>
          </w:p>
        </w:tc>
        <w:tc>
          <w:tcPr>
            <w:tcW w:w="0" w:type="auto"/>
            <w:shd w:val="clear" w:color="auto" w:fill="auto"/>
            <w:noWrap/>
            <w:vAlign w:val="bottom"/>
            <w:hideMark/>
          </w:tcPr>
          <w:p w14:paraId="1C435E1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0.7493101</w:t>
            </w:r>
          </w:p>
        </w:tc>
        <w:tc>
          <w:tcPr>
            <w:tcW w:w="0" w:type="auto"/>
            <w:shd w:val="clear" w:color="auto" w:fill="auto"/>
            <w:noWrap/>
            <w:vAlign w:val="bottom"/>
            <w:hideMark/>
          </w:tcPr>
          <w:p w14:paraId="5F7D8D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EA06B2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99.994%</w:t>
            </w:r>
          </w:p>
        </w:tc>
      </w:tr>
      <w:tr w:rsidR="00546266" w:rsidRPr="0056090F" w14:paraId="0A554BEE" w14:textId="77777777" w:rsidTr="0056090F">
        <w:trPr>
          <w:cantSplit/>
          <w:jc w:val="center"/>
        </w:trPr>
        <w:tc>
          <w:tcPr>
            <w:tcW w:w="0" w:type="auto"/>
            <w:shd w:val="clear" w:color="auto" w:fill="auto"/>
            <w:noWrap/>
            <w:vAlign w:val="bottom"/>
            <w:hideMark/>
          </w:tcPr>
          <w:p w14:paraId="52AA9FE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110</w:t>
            </w:r>
          </w:p>
        </w:tc>
        <w:tc>
          <w:tcPr>
            <w:tcW w:w="0" w:type="auto"/>
            <w:shd w:val="clear" w:color="auto" w:fill="auto"/>
            <w:noWrap/>
            <w:vAlign w:val="bottom"/>
            <w:hideMark/>
          </w:tcPr>
          <w:p w14:paraId="76C61B7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Gyrosigma</w:t>
            </w:r>
            <w:proofErr w:type="spellEnd"/>
          </w:p>
        </w:tc>
        <w:tc>
          <w:tcPr>
            <w:tcW w:w="0" w:type="auto"/>
            <w:shd w:val="clear" w:color="auto" w:fill="auto"/>
            <w:noWrap/>
            <w:vAlign w:val="bottom"/>
            <w:hideMark/>
          </w:tcPr>
          <w:p w14:paraId="291892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0.7086608</w:t>
            </w:r>
          </w:p>
        </w:tc>
        <w:tc>
          <w:tcPr>
            <w:tcW w:w="0" w:type="auto"/>
            <w:shd w:val="clear" w:color="auto" w:fill="auto"/>
            <w:noWrap/>
            <w:vAlign w:val="bottom"/>
            <w:hideMark/>
          </w:tcPr>
          <w:p w14:paraId="2EB1675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0.6863717</w:t>
            </w:r>
          </w:p>
        </w:tc>
        <w:tc>
          <w:tcPr>
            <w:tcW w:w="0" w:type="auto"/>
            <w:shd w:val="clear" w:color="auto" w:fill="auto"/>
            <w:noWrap/>
            <w:vAlign w:val="bottom"/>
            <w:hideMark/>
          </w:tcPr>
          <w:p w14:paraId="66D7615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0.6975162</w:t>
            </w:r>
          </w:p>
        </w:tc>
        <w:tc>
          <w:tcPr>
            <w:tcW w:w="0" w:type="auto"/>
            <w:shd w:val="clear" w:color="auto" w:fill="auto"/>
            <w:noWrap/>
            <w:vAlign w:val="bottom"/>
            <w:hideMark/>
          </w:tcPr>
          <w:p w14:paraId="6FBEC2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43BEF3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99.994%</w:t>
            </w:r>
          </w:p>
        </w:tc>
      </w:tr>
      <w:tr w:rsidR="00546266" w:rsidRPr="0056090F" w14:paraId="7E2D4CAE" w14:textId="77777777" w:rsidTr="0056090F">
        <w:trPr>
          <w:cantSplit/>
          <w:jc w:val="center"/>
        </w:trPr>
        <w:tc>
          <w:tcPr>
            <w:tcW w:w="0" w:type="auto"/>
            <w:shd w:val="clear" w:color="auto" w:fill="auto"/>
            <w:noWrap/>
            <w:vAlign w:val="bottom"/>
            <w:hideMark/>
          </w:tcPr>
          <w:p w14:paraId="054EA4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111</w:t>
            </w:r>
          </w:p>
        </w:tc>
        <w:tc>
          <w:tcPr>
            <w:tcW w:w="0" w:type="auto"/>
            <w:shd w:val="clear" w:color="auto" w:fill="auto"/>
            <w:noWrap/>
            <w:vAlign w:val="bottom"/>
            <w:hideMark/>
          </w:tcPr>
          <w:p w14:paraId="3504080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Tetraedron</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muticum</w:t>
            </w:r>
            <w:proofErr w:type="spellEnd"/>
          </w:p>
        </w:tc>
        <w:tc>
          <w:tcPr>
            <w:tcW w:w="0" w:type="auto"/>
            <w:shd w:val="clear" w:color="auto" w:fill="auto"/>
            <w:noWrap/>
            <w:vAlign w:val="bottom"/>
            <w:hideMark/>
          </w:tcPr>
          <w:p w14:paraId="76B5E87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0.7928571</w:t>
            </w:r>
          </w:p>
        </w:tc>
        <w:tc>
          <w:tcPr>
            <w:tcW w:w="0" w:type="auto"/>
            <w:shd w:val="clear" w:color="auto" w:fill="auto"/>
            <w:noWrap/>
            <w:vAlign w:val="bottom"/>
            <w:hideMark/>
          </w:tcPr>
          <w:p w14:paraId="3BA4D05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0.5905709</w:t>
            </w:r>
          </w:p>
        </w:tc>
        <w:tc>
          <w:tcPr>
            <w:tcW w:w="0" w:type="auto"/>
            <w:shd w:val="clear" w:color="auto" w:fill="auto"/>
            <w:noWrap/>
            <w:vAlign w:val="bottom"/>
            <w:hideMark/>
          </w:tcPr>
          <w:p w14:paraId="3CDA48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0.6917140</w:t>
            </w:r>
          </w:p>
        </w:tc>
        <w:tc>
          <w:tcPr>
            <w:tcW w:w="0" w:type="auto"/>
            <w:shd w:val="clear" w:color="auto" w:fill="auto"/>
            <w:noWrap/>
            <w:vAlign w:val="bottom"/>
            <w:hideMark/>
          </w:tcPr>
          <w:p w14:paraId="1D123E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00014D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99.994%</w:t>
            </w:r>
          </w:p>
        </w:tc>
      </w:tr>
      <w:tr w:rsidR="00546266" w:rsidRPr="0056090F" w14:paraId="4AE164C3" w14:textId="77777777" w:rsidTr="0056090F">
        <w:trPr>
          <w:cantSplit/>
          <w:jc w:val="center"/>
        </w:trPr>
        <w:tc>
          <w:tcPr>
            <w:tcW w:w="0" w:type="auto"/>
            <w:shd w:val="clear" w:color="auto" w:fill="auto"/>
            <w:noWrap/>
            <w:vAlign w:val="bottom"/>
            <w:hideMark/>
          </w:tcPr>
          <w:p w14:paraId="2AE3AC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lastRenderedPageBreak/>
              <w:t>112</w:t>
            </w:r>
          </w:p>
        </w:tc>
        <w:tc>
          <w:tcPr>
            <w:tcW w:w="0" w:type="auto"/>
            <w:shd w:val="clear" w:color="auto" w:fill="auto"/>
            <w:noWrap/>
            <w:vAlign w:val="bottom"/>
            <w:hideMark/>
          </w:tcPr>
          <w:p w14:paraId="7B65CBE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Campylodiscus</w:t>
            </w:r>
            <w:proofErr w:type="spellEnd"/>
          </w:p>
        </w:tc>
        <w:tc>
          <w:tcPr>
            <w:tcW w:w="0" w:type="auto"/>
            <w:shd w:val="clear" w:color="auto" w:fill="auto"/>
            <w:noWrap/>
            <w:vAlign w:val="bottom"/>
            <w:hideMark/>
          </w:tcPr>
          <w:p w14:paraId="0B4C84E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0.0041321</w:t>
            </w:r>
          </w:p>
        </w:tc>
        <w:tc>
          <w:tcPr>
            <w:tcW w:w="0" w:type="auto"/>
            <w:shd w:val="clear" w:color="auto" w:fill="auto"/>
            <w:noWrap/>
            <w:vAlign w:val="bottom"/>
            <w:hideMark/>
          </w:tcPr>
          <w:p w14:paraId="11939B6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1.3655939</w:t>
            </w:r>
          </w:p>
        </w:tc>
        <w:tc>
          <w:tcPr>
            <w:tcW w:w="0" w:type="auto"/>
            <w:shd w:val="clear" w:color="auto" w:fill="auto"/>
            <w:noWrap/>
            <w:vAlign w:val="bottom"/>
            <w:hideMark/>
          </w:tcPr>
          <w:p w14:paraId="66BDF0E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0.6848630</w:t>
            </w:r>
          </w:p>
        </w:tc>
        <w:tc>
          <w:tcPr>
            <w:tcW w:w="0" w:type="auto"/>
            <w:shd w:val="clear" w:color="auto" w:fill="auto"/>
            <w:noWrap/>
            <w:vAlign w:val="bottom"/>
            <w:hideMark/>
          </w:tcPr>
          <w:p w14:paraId="1FCF74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4BB275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99.994%</w:t>
            </w:r>
          </w:p>
        </w:tc>
      </w:tr>
      <w:tr w:rsidR="00546266" w:rsidRPr="0056090F" w14:paraId="2A80CE25" w14:textId="77777777" w:rsidTr="0056090F">
        <w:trPr>
          <w:cantSplit/>
          <w:jc w:val="center"/>
        </w:trPr>
        <w:tc>
          <w:tcPr>
            <w:tcW w:w="0" w:type="auto"/>
            <w:shd w:val="clear" w:color="auto" w:fill="auto"/>
            <w:noWrap/>
            <w:vAlign w:val="bottom"/>
            <w:hideMark/>
          </w:tcPr>
          <w:p w14:paraId="43E3682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113</w:t>
            </w:r>
          </w:p>
        </w:tc>
        <w:tc>
          <w:tcPr>
            <w:tcW w:w="0" w:type="auto"/>
            <w:shd w:val="clear" w:color="auto" w:fill="auto"/>
            <w:noWrap/>
            <w:vAlign w:val="bottom"/>
            <w:hideMark/>
          </w:tcPr>
          <w:p w14:paraId="0620704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Tetrastrum</w:t>
            </w:r>
            <w:proofErr w:type="spellEnd"/>
          </w:p>
        </w:tc>
        <w:tc>
          <w:tcPr>
            <w:tcW w:w="0" w:type="auto"/>
            <w:shd w:val="clear" w:color="auto" w:fill="auto"/>
            <w:noWrap/>
            <w:vAlign w:val="bottom"/>
            <w:hideMark/>
          </w:tcPr>
          <w:p w14:paraId="2580E74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0.4391593</w:t>
            </w:r>
          </w:p>
        </w:tc>
        <w:tc>
          <w:tcPr>
            <w:tcW w:w="0" w:type="auto"/>
            <w:shd w:val="clear" w:color="auto" w:fill="auto"/>
            <w:noWrap/>
            <w:vAlign w:val="bottom"/>
            <w:hideMark/>
          </w:tcPr>
          <w:p w14:paraId="5D36710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0.8823813</w:t>
            </w:r>
          </w:p>
        </w:tc>
        <w:tc>
          <w:tcPr>
            <w:tcW w:w="0" w:type="auto"/>
            <w:shd w:val="clear" w:color="auto" w:fill="auto"/>
            <w:noWrap/>
            <w:vAlign w:val="bottom"/>
            <w:hideMark/>
          </w:tcPr>
          <w:p w14:paraId="0C9BF8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0.6607703</w:t>
            </w:r>
          </w:p>
        </w:tc>
        <w:tc>
          <w:tcPr>
            <w:tcW w:w="0" w:type="auto"/>
            <w:shd w:val="clear" w:color="auto" w:fill="auto"/>
            <w:noWrap/>
            <w:vAlign w:val="bottom"/>
            <w:hideMark/>
          </w:tcPr>
          <w:p w14:paraId="568B063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E7A725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99.995%</w:t>
            </w:r>
          </w:p>
        </w:tc>
      </w:tr>
      <w:tr w:rsidR="00546266" w:rsidRPr="0056090F" w14:paraId="3B13F880" w14:textId="77777777" w:rsidTr="0056090F">
        <w:trPr>
          <w:cantSplit/>
          <w:jc w:val="center"/>
        </w:trPr>
        <w:tc>
          <w:tcPr>
            <w:tcW w:w="0" w:type="auto"/>
            <w:shd w:val="clear" w:color="auto" w:fill="auto"/>
            <w:noWrap/>
            <w:vAlign w:val="bottom"/>
            <w:hideMark/>
          </w:tcPr>
          <w:p w14:paraId="2A711B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114</w:t>
            </w:r>
          </w:p>
        </w:tc>
        <w:tc>
          <w:tcPr>
            <w:tcW w:w="0" w:type="auto"/>
            <w:shd w:val="clear" w:color="auto" w:fill="auto"/>
            <w:noWrap/>
            <w:vAlign w:val="bottom"/>
            <w:hideMark/>
          </w:tcPr>
          <w:p w14:paraId="5044C12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Melosira</w:t>
            </w:r>
            <w:proofErr w:type="spellEnd"/>
          </w:p>
        </w:tc>
        <w:tc>
          <w:tcPr>
            <w:tcW w:w="0" w:type="auto"/>
            <w:shd w:val="clear" w:color="auto" w:fill="auto"/>
            <w:noWrap/>
            <w:vAlign w:val="bottom"/>
            <w:hideMark/>
          </w:tcPr>
          <w:p w14:paraId="78B2865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0.3997633</w:t>
            </w:r>
          </w:p>
        </w:tc>
        <w:tc>
          <w:tcPr>
            <w:tcW w:w="0" w:type="auto"/>
            <w:shd w:val="clear" w:color="auto" w:fill="auto"/>
            <w:noWrap/>
            <w:vAlign w:val="bottom"/>
            <w:hideMark/>
          </w:tcPr>
          <w:p w14:paraId="73D80ED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0.8808897</w:t>
            </w:r>
          </w:p>
        </w:tc>
        <w:tc>
          <w:tcPr>
            <w:tcW w:w="0" w:type="auto"/>
            <w:shd w:val="clear" w:color="auto" w:fill="auto"/>
            <w:noWrap/>
            <w:vAlign w:val="bottom"/>
            <w:hideMark/>
          </w:tcPr>
          <w:p w14:paraId="42BE558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0.6403265</w:t>
            </w:r>
          </w:p>
        </w:tc>
        <w:tc>
          <w:tcPr>
            <w:tcW w:w="0" w:type="auto"/>
            <w:shd w:val="clear" w:color="auto" w:fill="auto"/>
            <w:noWrap/>
            <w:vAlign w:val="bottom"/>
            <w:hideMark/>
          </w:tcPr>
          <w:p w14:paraId="1AE2F20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F6BF14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99.995%</w:t>
            </w:r>
          </w:p>
        </w:tc>
      </w:tr>
      <w:tr w:rsidR="00546266" w:rsidRPr="0056090F" w14:paraId="471EE962" w14:textId="77777777" w:rsidTr="0056090F">
        <w:trPr>
          <w:cantSplit/>
          <w:jc w:val="center"/>
        </w:trPr>
        <w:tc>
          <w:tcPr>
            <w:tcW w:w="0" w:type="auto"/>
            <w:shd w:val="clear" w:color="auto" w:fill="auto"/>
            <w:noWrap/>
            <w:vAlign w:val="bottom"/>
            <w:hideMark/>
          </w:tcPr>
          <w:p w14:paraId="083119D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115</w:t>
            </w:r>
          </w:p>
        </w:tc>
        <w:tc>
          <w:tcPr>
            <w:tcW w:w="0" w:type="auto"/>
            <w:shd w:val="clear" w:color="auto" w:fill="auto"/>
            <w:noWrap/>
            <w:vAlign w:val="bottom"/>
            <w:hideMark/>
          </w:tcPr>
          <w:p w14:paraId="5EB8668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Rhizosolenia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setigera</w:t>
            </w:r>
            <w:proofErr w:type="spellEnd"/>
          </w:p>
        </w:tc>
        <w:tc>
          <w:tcPr>
            <w:tcW w:w="0" w:type="auto"/>
            <w:shd w:val="clear" w:color="auto" w:fill="auto"/>
            <w:noWrap/>
            <w:vAlign w:val="bottom"/>
            <w:hideMark/>
          </w:tcPr>
          <w:p w14:paraId="63422F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0.6397295</w:t>
            </w:r>
          </w:p>
        </w:tc>
        <w:tc>
          <w:tcPr>
            <w:tcW w:w="0" w:type="auto"/>
            <w:shd w:val="clear" w:color="auto" w:fill="auto"/>
            <w:noWrap/>
            <w:vAlign w:val="bottom"/>
            <w:hideMark/>
          </w:tcPr>
          <w:p w14:paraId="7D2C93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0.6222699</w:t>
            </w:r>
          </w:p>
        </w:tc>
        <w:tc>
          <w:tcPr>
            <w:tcW w:w="0" w:type="auto"/>
            <w:shd w:val="clear" w:color="auto" w:fill="auto"/>
            <w:noWrap/>
            <w:vAlign w:val="bottom"/>
            <w:hideMark/>
          </w:tcPr>
          <w:p w14:paraId="322985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0.6309997</w:t>
            </w:r>
          </w:p>
        </w:tc>
        <w:tc>
          <w:tcPr>
            <w:tcW w:w="0" w:type="auto"/>
            <w:shd w:val="clear" w:color="auto" w:fill="auto"/>
            <w:noWrap/>
            <w:vAlign w:val="bottom"/>
            <w:hideMark/>
          </w:tcPr>
          <w:p w14:paraId="7DF80C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00B934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99.995%</w:t>
            </w:r>
          </w:p>
        </w:tc>
      </w:tr>
      <w:tr w:rsidR="00546266" w:rsidRPr="0056090F" w14:paraId="2D325EF5" w14:textId="77777777" w:rsidTr="0056090F">
        <w:trPr>
          <w:cantSplit/>
          <w:jc w:val="center"/>
        </w:trPr>
        <w:tc>
          <w:tcPr>
            <w:tcW w:w="0" w:type="auto"/>
            <w:shd w:val="clear" w:color="auto" w:fill="auto"/>
            <w:noWrap/>
            <w:vAlign w:val="bottom"/>
            <w:hideMark/>
          </w:tcPr>
          <w:p w14:paraId="07EC2A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116</w:t>
            </w:r>
          </w:p>
        </w:tc>
        <w:tc>
          <w:tcPr>
            <w:tcW w:w="0" w:type="auto"/>
            <w:shd w:val="clear" w:color="auto" w:fill="auto"/>
            <w:noWrap/>
            <w:vAlign w:val="bottom"/>
            <w:hideMark/>
          </w:tcPr>
          <w:p w14:paraId="0A261D95"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Synedra</w:t>
            </w:r>
          </w:p>
        </w:tc>
        <w:tc>
          <w:tcPr>
            <w:tcW w:w="0" w:type="auto"/>
            <w:shd w:val="clear" w:color="auto" w:fill="auto"/>
            <w:noWrap/>
            <w:vAlign w:val="bottom"/>
            <w:hideMark/>
          </w:tcPr>
          <w:p w14:paraId="7349846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0.8536623</w:t>
            </w:r>
          </w:p>
        </w:tc>
        <w:tc>
          <w:tcPr>
            <w:tcW w:w="0" w:type="auto"/>
            <w:shd w:val="clear" w:color="auto" w:fill="auto"/>
            <w:noWrap/>
            <w:vAlign w:val="bottom"/>
            <w:hideMark/>
          </w:tcPr>
          <w:p w14:paraId="6668D1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0.3510997</w:t>
            </w:r>
          </w:p>
        </w:tc>
        <w:tc>
          <w:tcPr>
            <w:tcW w:w="0" w:type="auto"/>
            <w:shd w:val="clear" w:color="auto" w:fill="auto"/>
            <w:noWrap/>
            <w:vAlign w:val="bottom"/>
            <w:hideMark/>
          </w:tcPr>
          <w:p w14:paraId="5E2919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0.6023810</w:t>
            </w:r>
          </w:p>
        </w:tc>
        <w:tc>
          <w:tcPr>
            <w:tcW w:w="0" w:type="auto"/>
            <w:shd w:val="clear" w:color="auto" w:fill="auto"/>
            <w:noWrap/>
            <w:vAlign w:val="bottom"/>
            <w:hideMark/>
          </w:tcPr>
          <w:p w14:paraId="69C2F57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74F02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99.995%</w:t>
            </w:r>
          </w:p>
        </w:tc>
      </w:tr>
      <w:tr w:rsidR="00546266" w:rsidRPr="0056090F" w14:paraId="0015436F" w14:textId="77777777" w:rsidTr="0056090F">
        <w:trPr>
          <w:cantSplit/>
          <w:jc w:val="center"/>
        </w:trPr>
        <w:tc>
          <w:tcPr>
            <w:tcW w:w="0" w:type="auto"/>
            <w:shd w:val="clear" w:color="auto" w:fill="auto"/>
            <w:noWrap/>
            <w:vAlign w:val="bottom"/>
            <w:hideMark/>
          </w:tcPr>
          <w:p w14:paraId="0071959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117</w:t>
            </w:r>
          </w:p>
        </w:tc>
        <w:tc>
          <w:tcPr>
            <w:tcW w:w="0" w:type="auto"/>
            <w:shd w:val="clear" w:color="auto" w:fill="auto"/>
            <w:noWrap/>
            <w:vAlign w:val="bottom"/>
            <w:hideMark/>
          </w:tcPr>
          <w:p w14:paraId="20840790"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Anabaena</w:t>
            </w:r>
          </w:p>
        </w:tc>
        <w:tc>
          <w:tcPr>
            <w:tcW w:w="0" w:type="auto"/>
            <w:shd w:val="clear" w:color="auto" w:fill="auto"/>
            <w:noWrap/>
            <w:vAlign w:val="bottom"/>
            <w:hideMark/>
          </w:tcPr>
          <w:p w14:paraId="0422ED0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0.4036478</w:t>
            </w:r>
          </w:p>
        </w:tc>
        <w:tc>
          <w:tcPr>
            <w:tcW w:w="0" w:type="auto"/>
            <w:shd w:val="clear" w:color="auto" w:fill="auto"/>
            <w:noWrap/>
            <w:vAlign w:val="bottom"/>
            <w:hideMark/>
          </w:tcPr>
          <w:p w14:paraId="4AEB7F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0.7829796</w:t>
            </w:r>
          </w:p>
        </w:tc>
        <w:tc>
          <w:tcPr>
            <w:tcW w:w="0" w:type="auto"/>
            <w:shd w:val="clear" w:color="auto" w:fill="auto"/>
            <w:noWrap/>
            <w:vAlign w:val="bottom"/>
            <w:hideMark/>
          </w:tcPr>
          <w:p w14:paraId="477F315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0.5933137</w:t>
            </w:r>
          </w:p>
        </w:tc>
        <w:tc>
          <w:tcPr>
            <w:tcW w:w="0" w:type="auto"/>
            <w:shd w:val="clear" w:color="auto" w:fill="auto"/>
            <w:noWrap/>
            <w:vAlign w:val="bottom"/>
            <w:hideMark/>
          </w:tcPr>
          <w:p w14:paraId="75954EC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BFBA5D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99.995%</w:t>
            </w:r>
          </w:p>
        </w:tc>
      </w:tr>
      <w:tr w:rsidR="00546266" w:rsidRPr="0056090F" w14:paraId="55041328" w14:textId="77777777" w:rsidTr="0056090F">
        <w:trPr>
          <w:cantSplit/>
          <w:jc w:val="center"/>
        </w:trPr>
        <w:tc>
          <w:tcPr>
            <w:tcW w:w="0" w:type="auto"/>
            <w:shd w:val="clear" w:color="auto" w:fill="auto"/>
            <w:noWrap/>
            <w:vAlign w:val="bottom"/>
            <w:hideMark/>
          </w:tcPr>
          <w:p w14:paraId="4AC89A3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118</w:t>
            </w:r>
          </w:p>
        </w:tc>
        <w:tc>
          <w:tcPr>
            <w:tcW w:w="0" w:type="auto"/>
            <w:shd w:val="clear" w:color="auto" w:fill="auto"/>
            <w:noWrap/>
            <w:vAlign w:val="bottom"/>
            <w:hideMark/>
          </w:tcPr>
          <w:p w14:paraId="0CD12639"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Spirulina</w:t>
            </w:r>
          </w:p>
        </w:tc>
        <w:tc>
          <w:tcPr>
            <w:tcW w:w="0" w:type="auto"/>
            <w:shd w:val="clear" w:color="auto" w:fill="auto"/>
            <w:noWrap/>
            <w:vAlign w:val="bottom"/>
            <w:hideMark/>
          </w:tcPr>
          <w:p w14:paraId="4EB40B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0.9285714</w:t>
            </w:r>
          </w:p>
        </w:tc>
        <w:tc>
          <w:tcPr>
            <w:tcW w:w="0" w:type="auto"/>
            <w:shd w:val="clear" w:color="auto" w:fill="auto"/>
            <w:noWrap/>
            <w:vAlign w:val="bottom"/>
            <w:hideMark/>
          </w:tcPr>
          <w:p w14:paraId="6C2D39C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0.2058149</w:t>
            </w:r>
          </w:p>
        </w:tc>
        <w:tc>
          <w:tcPr>
            <w:tcW w:w="0" w:type="auto"/>
            <w:shd w:val="clear" w:color="auto" w:fill="auto"/>
            <w:noWrap/>
            <w:vAlign w:val="bottom"/>
            <w:hideMark/>
          </w:tcPr>
          <w:p w14:paraId="1E0E81A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0.5671931</w:t>
            </w:r>
          </w:p>
        </w:tc>
        <w:tc>
          <w:tcPr>
            <w:tcW w:w="0" w:type="auto"/>
            <w:shd w:val="clear" w:color="auto" w:fill="auto"/>
            <w:noWrap/>
            <w:vAlign w:val="bottom"/>
            <w:hideMark/>
          </w:tcPr>
          <w:p w14:paraId="2D90AEF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2954EF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99.995%</w:t>
            </w:r>
          </w:p>
        </w:tc>
      </w:tr>
      <w:tr w:rsidR="00546266" w:rsidRPr="0056090F" w14:paraId="0BB9AB9F" w14:textId="77777777" w:rsidTr="0056090F">
        <w:trPr>
          <w:cantSplit/>
          <w:jc w:val="center"/>
        </w:trPr>
        <w:tc>
          <w:tcPr>
            <w:tcW w:w="0" w:type="auto"/>
            <w:shd w:val="clear" w:color="auto" w:fill="auto"/>
            <w:noWrap/>
            <w:vAlign w:val="bottom"/>
            <w:hideMark/>
          </w:tcPr>
          <w:p w14:paraId="185FB7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119</w:t>
            </w:r>
          </w:p>
        </w:tc>
        <w:tc>
          <w:tcPr>
            <w:tcW w:w="0" w:type="auto"/>
            <w:shd w:val="clear" w:color="auto" w:fill="auto"/>
            <w:noWrap/>
            <w:vAlign w:val="bottom"/>
            <w:hideMark/>
          </w:tcPr>
          <w:p w14:paraId="2B1B1E3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Cylindrotheca</w:t>
            </w:r>
            <w:proofErr w:type="spellEnd"/>
          </w:p>
        </w:tc>
        <w:tc>
          <w:tcPr>
            <w:tcW w:w="0" w:type="auto"/>
            <w:shd w:val="clear" w:color="auto" w:fill="auto"/>
            <w:noWrap/>
            <w:vAlign w:val="bottom"/>
            <w:hideMark/>
          </w:tcPr>
          <w:p w14:paraId="4A642A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0.4136661</w:t>
            </w:r>
          </w:p>
        </w:tc>
        <w:tc>
          <w:tcPr>
            <w:tcW w:w="0" w:type="auto"/>
            <w:shd w:val="clear" w:color="auto" w:fill="auto"/>
            <w:noWrap/>
            <w:vAlign w:val="bottom"/>
            <w:hideMark/>
          </w:tcPr>
          <w:p w14:paraId="7FBF8BF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0.6013350</w:t>
            </w:r>
          </w:p>
        </w:tc>
        <w:tc>
          <w:tcPr>
            <w:tcW w:w="0" w:type="auto"/>
            <w:shd w:val="clear" w:color="auto" w:fill="auto"/>
            <w:noWrap/>
            <w:vAlign w:val="bottom"/>
            <w:hideMark/>
          </w:tcPr>
          <w:p w14:paraId="7269CBF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0.5075006</w:t>
            </w:r>
          </w:p>
        </w:tc>
        <w:tc>
          <w:tcPr>
            <w:tcW w:w="0" w:type="auto"/>
            <w:shd w:val="clear" w:color="auto" w:fill="auto"/>
            <w:noWrap/>
            <w:vAlign w:val="bottom"/>
            <w:hideMark/>
          </w:tcPr>
          <w:p w14:paraId="5FC37E8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9DAD8B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99.995%</w:t>
            </w:r>
          </w:p>
        </w:tc>
      </w:tr>
      <w:tr w:rsidR="00546266" w:rsidRPr="0056090F" w14:paraId="2B907FB8" w14:textId="77777777" w:rsidTr="0056090F">
        <w:trPr>
          <w:cantSplit/>
          <w:jc w:val="center"/>
        </w:trPr>
        <w:tc>
          <w:tcPr>
            <w:tcW w:w="0" w:type="auto"/>
            <w:shd w:val="clear" w:color="auto" w:fill="auto"/>
            <w:noWrap/>
            <w:vAlign w:val="bottom"/>
            <w:hideMark/>
          </w:tcPr>
          <w:p w14:paraId="6CF9A7E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120</w:t>
            </w:r>
          </w:p>
        </w:tc>
        <w:tc>
          <w:tcPr>
            <w:tcW w:w="0" w:type="auto"/>
            <w:shd w:val="clear" w:color="auto" w:fill="auto"/>
            <w:noWrap/>
            <w:vAlign w:val="bottom"/>
            <w:hideMark/>
          </w:tcPr>
          <w:p w14:paraId="40AA80F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Gonyaulax</w:t>
            </w:r>
            <w:proofErr w:type="spellEnd"/>
          </w:p>
        </w:tc>
        <w:tc>
          <w:tcPr>
            <w:tcW w:w="0" w:type="auto"/>
            <w:shd w:val="clear" w:color="auto" w:fill="auto"/>
            <w:noWrap/>
            <w:vAlign w:val="bottom"/>
            <w:hideMark/>
          </w:tcPr>
          <w:p w14:paraId="682335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0.3010670</w:t>
            </w:r>
          </w:p>
        </w:tc>
        <w:tc>
          <w:tcPr>
            <w:tcW w:w="0" w:type="auto"/>
            <w:shd w:val="clear" w:color="auto" w:fill="auto"/>
            <w:noWrap/>
            <w:vAlign w:val="bottom"/>
            <w:hideMark/>
          </w:tcPr>
          <w:p w14:paraId="29C3074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0.6922176</w:t>
            </w:r>
          </w:p>
        </w:tc>
        <w:tc>
          <w:tcPr>
            <w:tcW w:w="0" w:type="auto"/>
            <w:shd w:val="clear" w:color="auto" w:fill="auto"/>
            <w:noWrap/>
            <w:vAlign w:val="bottom"/>
            <w:hideMark/>
          </w:tcPr>
          <w:p w14:paraId="39FA13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0.4966423</w:t>
            </w:r>
          </w:p>
        </w:tc>
        <w:tc>
          <w:tcPr>
            <w:tcW w:w="0" w:type="auto"/>
            <w:shd w:val="clear" w:color="auto" w:fill="auto"/>
            <w:noWrap/>
            <w:vAlign w:val="bottom"/>
            <w:hideMark/>
          </w:tcPr>
          <w:p w14:paraId="49CF676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4BF57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2852C560" w14:textId="77777777" w:rsidTr="0056090F">
        <w:trPr>
          <w:cantSplit/>
          <w:jc w:val="center"/>
        </w:trPr>
        <w:tc>
          <w:tcPr>
            <w:tcW w:w="0" w:type="auto"/>
            <w:shd w:val="clear" w:color="auto" w:fill="auto"/>
            <w:noWrap/>
            <w:vAlign w:val="bottom"/>
            <w:hideMark/>
          </w:tcPr>
          <w:p w14:paraId="618088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121</w:t>
            </w:r>
          </w:p>
        </w:tc>
        <w:tc>
          <w:tcPr>
            <w:tcW w:w="0" w:type="auto"/>
            <w:shd w:val="clear" w:color="auto" w:fill="auto"/>
            <w:noWrap/>
            <w:vAlign w:val="bottom"/>
            <w:hideMark/>
          </w:tcPr>
          <w:p w14:paraId="1AFB4AE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Asterionellopsis</w:t>
            </w:r>
            <w:proofErr w:type="spellEnd"/>
            <w:r w:rsidRPr="0056090F">
              <w:rPr>
                <w:rFonts w:eastAsia="Times New Roman" w:cs="Times New Roman"/>
                <w:color w:val="000000"/>
                <w:sz w:val="20"/>
                <w:szCs w:val="20"/>
              </w:rPr>
              <w:t xml:space="preserve"> glacialis</w:t>
            </w:r>
          </w:p>
        </w:tc>
        <w:tc>
          <w:tcPr>
            <w:tcW w:w="0" w:type="auto"/>
            <w:shd w:val="clear" w:color="auto" w:fill="auto"/>
            <w:noWrap/>
            <w:vAlign w:val="bottom"/>
            <w:hideMark/>
          </w:tcPr>
          <w:p w14:paraId="357606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0.0951916</w:t>
            </w:r>
          </w:p>
        </w:tc>
        <w:tc>
          <w:tcPr>
            <w:tcW w:w="0" w:type="auto"/>
            <w:shd w:val="clear" w:color="auto" w:fill="auto"/>
            <w:noWrap/>
            <w:vAlign w:val="bottom"/>
            <w:hideMark/>
          </w:tcPr>
          <w:p w14:paraId="0BF70E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0.8517117</w:t>
            </w:r>
          </w:p>
        </w:tc>
        <w:tc>
          <w:tcPr>
            <w:tcW w:w="0" w:type="auto"/>
            <w:shd w:val="clear" w:color="auto" w:fill="auto"/>
            <w:noWrap/>
            <w:vAlign w:val="bottom"/>
            <w:hideMark/>
          </w:tcPr>
          <w:p w14:paraId="1FE6936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0.4734516</w:t>
            </w:r>
          </w:p>
        </w:tc>
        <w:tc>
          <w:tcPr>
            <w:tcW w:w="0" w:type="auto"/>
            <w:shd w:val="clear" w:color="auto" w:fill="auto"/>
            <w:noWrap/>
            <w:vAlign w:val="bottom"/>
            <w:hideMark/>
          </w:tcPr>
          <w:p w14:paraId="6BB1E1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218B13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1E5D0AAA" w14:textId="77777777" w:rsidTr="0056090F">
        <w:trPr>
          <w:cantSplit/>
          <w:jc w:val="center"/>
        </w:trPr>
        <w:tc>
          <w:tcPr>
            <w:tcW w:w="0" w:type="auto"/>
            <w:shd w:val="clear" w:color="auto" w:fill="auto"/>
            <w:noWrap/>
            <w:vAlign w:val="bottom"/>
            <w:hideMark/>
          </w:tcPr>
          <w:p w14:paraId="0A6AB12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122</w:t>
            </w:r>
          </w:p>
        </w:tc>
        <w:tc>
          <w:tcPr>
            <w:tcW w:w="0" w:type="auto"/>
            <w:shd w:val="clear" w:color="auto" w:fill="auto"/>
            <w:noWrap/>
            <w:vAlign w:val="bottom"/>
            <w:hideMark/>
          </w:tcPr>
          <w:p w14:paraId="3A1B886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Bacillaria</w:t>
            </w:r>
            <w:proofErr w:type="spellEnd"/>
          </w:p>
        </w:tc>
        <w:tc>
          <w:tcPr>
            <w:tcW w:w="0" w:type="auto"/>
            <w:shd w:val="clear" w:color="auto" w:fill="auto"/>
            <w:noWrap/>
            <w:vAlign w:val="bottom"/>
            <w:hideMark/>
          </w:tcPr>
          <w:p w14:paraId="4D4D943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0.5217373</w:t>
            </w:r>
          </w:p>
        </w:tc>
        <w:tc>
          <w:tcPr>
            <w:tcW w:w="0" w:type="auto"/>
            <w:shd w:val="clear" w:color="auto" w:fill="auto"/>
            <w:noWrap/>
            <w:vAlign w:val="bottom"/>
            <w:hideMark/>
          </w:tcPr>
          <w:p w14:paraId="343BDAE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0.3778443</w:t>
            </w:r>
          </w:p>
        </w:tc>
        <w:tc>
          <w:tcPr>
            <w:tcW w:w="0" w:type="auto"/>
            <w:shd w:val="clear" w:color="auto" w:fill="auto"/>
            <w:noWrap/>
            <w:vAlign w:val="bottom"/>
            <w:hideMark/>
          </w:tcPr>
          <w:p w14:paraId="774A5A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0.4497908</w:t>
            </w:r>
          </w:p>
        </w:tc>
        <w:tc>
          <w:tcPr>
            <w:tcW w:w="0" w:type="auto"/>
            <w:shd w:val="clear" w:color="auto" w:fill="auto"/>
            <w:noWrap/>
            <w:vAlign w:val="bottom"/>
            <w:hideMark/>
          </w:tcPr>
          <w:p w14:paraId="7A7F381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D96D4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34001519" w14:textId="77777777" w:rsidTr="0056090F">
        <w:trPr>
          <w:cantSplit/>
          <w:jc w:val="center"/>
        </w:trPr>
        <w:tc>
          <w:tcPr>
            <w:tcW w:w="0" w:type="auto"/>
            <w:shd w:val="clear" w:color="auto" w:fill="auto"/>
            <w:noWrap/>
            <w:vAlign w:val="bottom"/>
            <w:hideMark/>
          </w:tcPr>
          <w:p w14:paraId="726ED5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123</w:t>
            </w:r>
          </w:p>
        </w:tc>
        <w:tc>
          <w:tcPr>
            <w:tcW w:w="0" w:type="auto"/>
            <w:shd w:val="clear" w:color="auto" w:fill="auto"/>
            <w:noWrap/>
            <w:vAlign w:val="bottom"/>
            <w:hideMark/>
          </w:tcPr>
          <w:p w14:paraId="20FCB7D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Isochrysis</w:t>
            </w:r>
            <w:proofErr w:type="spellEnd"/>
          </w:p>
        </w:tc>
        <w:tc>
          <w:tcPr>
            <w:tcW w:w="0" w:type="auto"/>
            <w:shd w:val="clear" w:color="auto" w:fill="auto"/>
            <w:noWrap/>
            <w:vAlign w:val="bottom"/>
            <w:hideMark/>
          </w:tcPr>
          <w:p w14:paraId="1A267A0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0.6898389</w:t>
            </w:r>
          </w:p>
        </w:tc>
        <w:tc>
          <w:tcPr>
            <w:tcW w:w="0" w:type="auto"/>
            <w:shd w:val="clear" w:color="auto" w:fill="auto"/>
            <w:noWrap/>
            <w:vAlign w:val="bottom"/>
            <w:hideMark/>
          </w:tcPr>
          <w:p w14:paraId="5123D86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0.1994152</w:t>
            </w:r>
          </w:p>
        </w:tc>
        <w:tc>
          <w:tcPr>
            <w:tcW w:w="0" w:type="auto"/>
            <w:shd w:val="clear" w:color="auto" w:fill="auto"/>
            <w:noWrap/>
            <w:vAlign w:val="bottom"/>
            <w:hideMark/>
          </w:tcPr>
          <w:p w14:paraId="67319E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0.4446270</w:t>
            </w:r>
          </w:p>
        </w:tc>
        <w:tc>
          <w:tcPr>
            <w:tcW w:w="0" w:type="auto"/>
            <w:shd w:val="clear" w:color="auto" w:fill="auto"/>
            <w:noWrap/>
            <w:vAlign w:val="bottom"/>
            <w:hideMark/>
          </w:tcPr>
          <w:p w14:paraId="75AB4DE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7D791C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1B99E03C" w14:textId="77777777" w:rsidTr="0056090F">
        <w:trPr>
          <w:cantSplit/>
          <w:jc w:val="center"/>
        </w:trPr>
        <w:tc>
          <w:tcPr>
            <w:tcW w:w="0" w:type="auto"/>
            <w:shd w:val="clear" w:color="auto" w:fill="auto"/>
            <w:noWrap/>
            <w:vAlign w:val="bottom"/>
            <w:hideMark/>
          </w:tcPr>
          <w:p w14:paraId="023634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124</w:t>
            </w:r>
          </w:p>
        </w:tc>
        <w:tc>
          <w:tcPr>
            <w:tcW w:w="0" w:type="auto"/>
            <w:shd w:val="clear" w:color="auto" w:fill="auto"/>
            <w:noWrap/>
            <w:vAlign w:val="bottom"/>
            <w:hideMark/>
          </w:tcPr>
          <w:p w14:paraId="74870DD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Crucigenia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tetrapedia</w:t>
            </w:r>
            <w:proofErr w:type="spellEnd"/>
          </w:p>
        </w:tc>
        <w:tc>
          <w:tcPr>
            <w:tcW w:w="0" w:type="auto"/>
            <w:shd w:val="clear" w:color="auto" w:fill="auto"/>
            <w:noWrap/>
            <w:vAlign w:val="bottom"/>
            <w:hideMark/>
          </w:tcPr>
          <w:p w14:paraId="7C2B11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0.7928571</w:t>
            </w:r>
          </w:p>
        </w:tc>
        <w:tc>
          <w:tcPr>
            <w:tcW w:w="0" w:type="auto"/>
            <w:shd w:val="clear" w:color="auto" w:fill="auto"/>
            <w:noWrap/>
            <w:vAlign w:val="bottom"/>
            <w:hideMark/>
          </w:tcPr>
          <w:p w14:paraId="1B3DF57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2FF7AA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0.3964286</w:t>
            </w:r>
          </w:p>
        </w:tc>
        <w:tc>
          <w:tcPr>
            <w:tcW w:w="0" w:type="auto"/>
            <w:shd w:val="clear" w:color="auto" w:fill="auto"/>
            <w:noWrap/>
            <w:vAlign w:val="bottom"/>
            <w:hideMark/>
          </w:tcPr>
          <w:p w14:paraId="0E12168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6F68D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6E984BCE" w14:textId="77777777" w:rsidTr="0056090F">
        <w:trPr>
          <w:cantSplit/>
          <w:jc w:val="center"/>
        </w:trPr>
        <w:tc>
          <w:tcPr>
            <w:tcW w:w="0" w:type="auto"/>
            <w:shd w:val="clear" w:color="auto" w:fill="auto"/>
            <w:noWrap/>
            <w:vAlign w:val="bottom"/>
            <w:hideMark/>
          </w:tcPr>
          <w:p w14:paraId="793C21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125</w:t>
            </w:r>
          </w:p>
        </w:tc>
        <w:tc>
          <w:tcPr>
            <w:tcW w:w="0" w:type="auto"/>
            <w:shd w:val="clear" w:color="auto" w:fill="auto"/>
            <w:noWrap/>
            <w:vAlign w:val="bottom"/>
            <w:hideMark/>
          </w:tcPr>
          <w:p w14:paraId="12D0E0B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Ankistrodesmus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falcatus</w:t>
            </w:r>
            <w:proofErr w:type="spellEnd"/>
          </w:p>
        </w:tc>
        <w:tc>
          <w:tcPr>
            <w:tcW w:w="0" w:type="auto"/>
            <w:shd w:val="clear" w:color="auto" w:fill="auto"/>
            <w:noWrap/>
            <w:vAlign w:val="bottom"/>
            <w:hideMark/>
          </w:tcPr>
          <w:p w14:paraId="72487BC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0.3785714</w:t>
            </w:r>
          </w:p>
        </w:tc>
        <w:tc>
          <w:tcPr>
            <w:tcW w:w="0" w:type="auto"/>
            <w:shd w:val="clear" w:color="auto" w:fill="auto"/>
            <w:noWrap/>
            <w:vAlign w:val="bottom"/>
            <w:hideMark/>
          </w:tcPr>
          <w:p w14:paraId="61C26CB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0.3984037</w:t>
            </w:r>
          </w:p>
        </w:tc>
        <w:tc>
          <w:tcPr>
            <w:tcW w:w="0" w:type="auto"/>
            <w:shd w:val="clear" w:color="auto" w:fill="auto"/>
            <w:noWrap/>
            <w:vAlign w:val="bottom"/>
            <w:hideMark/>
          </w:tcPr>
          <w:p w14:paraId="7AD0C10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0.3884876</w:t>
            </w:r>
          </w:p>
        </w:tc>
        <w:tc>
          <w:tcPr>
            <w:tcW w:w="0" w:type="auto"/>
            <w:shd w:val="clear" w:color="auto" w:fill="auto"/>
            <w:noWrap/>
            <w:vAlign w:val="bottom"/>
            <w:hideMark/>
          </w:tcPr>
          <w:p w14:paraId="3589231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9153B7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571D71C1" w14:textId="77777777" w:rsidTr="0056090F">
        <w:trPr>
          <w:cantSplit/>
          <w:jc w:val="center"/>
        </w:trPr>
        <w:tc>
          <w:tcPr>
            <w:tcW w:w="0" w:type="auto"/>
            <w:shd w:val="clear" w:color="auto" w:fill="auto"/>
            <w:noWrap/>
            <w:vAlign w:val="bottom"/>
            <w:hideMark/>
          </w:tcPr>
          <w:p w14:paraId="63A1016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126</w:t>
            </w:r>
          </w:p>
        </w:tc>
        <w:tc>
          <w:tcPr>
            <w:tcW w:w="0" w:type="auto"/>
            <w:shd w:val="clear" w:color="auto" w:fill="auto"/>
            <w:noWrap/>
            <w:vAlign w:val="bottom"/>
            <w:hideMark/>
          </w:tcPr>
          <w:p w14:paraId="32C028C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Kirchneriella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obesa</w:t>
            </w:r>
            <w:proofErr w:type="spellEnd"/>
          </w:p>
        </w:tc>
        <w:tc>
          <w:tcPr>
            <w:tcW w:w="0" w:type="auto"/>
            <w:shd w:val="clear" w:color="auto" w:fill="auto"/>
            <w:noWrap/>
            <w:vAlign w:val="bottom"/>
            <w:hideMark/>
          </w:tcPr>
          <w:p w14:paraId="10E962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0.2285714</w:t>
            </w:r>
          </w:p>
        </w:tc>
        <w:tc>
          <w:tcPr>
            <w:tcW w:w="0" w:type="auto"/>
            <w:shd w:val="clear" w:color="auto" w:fill="auto"/>
            <w:noWrap/>
            <w:vAlign w:val="bottom"/>
            <w:hideMark/>
          </w:tcPr>
          <w:p w14:paraId="646F5E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0.5455222</w:t>
            </w:r>
          </w:p>
        </w:tc>
        <w:tc>
          <w:tcPr>
            <w:tcW w:w="0" w:type="auto"/>
            <w:shd w:val="clear" w:color="auto" w:fill="auto"/>
            <w:noWrap/>
            <w:vAlign w:val="bottom"/>
            <w:hideMark/>
          </w:tcPr>
          <w:p w14:paraId="1F7ECC1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0.3870468</w:t>
            </w:r>
          </w:p>
        </w:tc>
        <w:tc>
          <w:tcPr>
            <w:tcW w:w="0" w:type="auto"/>
            <w:shd w:val="clear" w:color="auto" w:fill="auto"/>
            <w:noWrap/>
            <w:vAlign w:val="bottom"/>
            <w:hideMark/>
          </w:tcPr>
          <w:p w14:paraId="5E691D5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1989F2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1E7305D4" w14:textId="77777777" w:rsidTr="0056090F">
        <w:trPr>
          <w:cantSplit/>
          <w:jc w:val="center"/>
        </w:trPr>
        <w:tc>
          <w:tcPr>
            <w:tcW w:w="0" w:type="auto"/>
            <w:shd w:val="clear" w:color="auto" w:fill="auto"/>
            <w:noWrap/>
            <w:vAlign w:val="bottom"/>
            <w:hideMark/>
          </w:tcPr>
          <w:p w14:paraId="1FA1DE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127</w:t>
            </w:r>
          </w:p>
        </w:tc>
        <w:tc>
          <w:tcPr>
            <w:tcW w:w="0" w:type="auto"/>
            <w:shd w:val="clear" w:color="auto" w:fill="auto"/>
            <w:noWrap/>
            <w:vAlign w:val="bottom"/>
            <w:hideMark/>
          </w:tcPr>
          <w:p w14:paraId="1FEFC337"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Scenedesmus </w:t>
            </w:r>
            <w:proofErr w:type="spellStart"/>
            <w:r w:rsidRPr="0056090F">
              <w:rPr>
                <w:rFonts w:eastAsia="Times New Roman" w:cs="Times New Roman"/>
                <w:color w:val="000000"/>
                <w:sz w:val="20"/>
                <w:szCs w:val="20"/>
              </w:rPr>
              <w:t>bijuga</w:t>
            </w:r>
            <w:proofErr w:type="spellEnd"/>
          </w:p>
        </w:tc>
        <w:tc>
          <w:tcPr>
            <w:tcW w:w="0" w:type="auto"/>
            <w:shd w:val="clear" w:color="auto" w:fill="auto"/>
            <w:noWrap/>
            <w:vAlign w:val="bottom"/>
            <w:hideMark/>
          </w:tcPr>
          <w:p w14:paraId="4C20E3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0.1285714</w:t>
            </w:r>
          </w:p>
        </w:tc>
        <w:tc>
          <w:tcPr>
            <w:tcW w:w="0" w:type="auto"/>
            <w:shd w:val="clear" w:color="auto" w:fill="auto"/>
            <w:noWrap/>
            <w:vAlign w:val="bottom"/>
            <w:hideMark/>
          </w:tcPr>
          <w:p w14:paraId="24BC13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0.6217456</w:t>
            </w:r>
          </w:p>
        </w:tc>
        <w:tc>
          <w:tcPr>
            <w:tcW w:w="0" w:type="auto"/>
            <w:shd w:val="clear" w:color="auto" w:fill="auto"/>
            <w:noWrap/>
            <w:vAlign w:val="bottom"/>
            <w:hideMark/>
          </w:tcPr>
          <w:p w14:paraId="5E53669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0.3751585</w:t>
            </w:r>
          </w:p>
        </w:tc>
        <w:tc>
          <w:tcPr>
            <w:tcW w:w="0" w:type="auto"/>
            <w:shd w:val="clear" w:color="auto" w:fill="auto"/>
            <w:noWrap/>
            <w:vAlign w:val="bottom"/>
            <w:hideMark/>
          </w:tcPr>
          <w:p w14:paraId="4093B6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DCC375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496B2A7D" w14:textId="77777777" w:rsidTr="0056090F">
        <w:trPr>
          <w:cantSplit/>
          <w:jc w:val="center"/>
        </w:trPr>
        <w:tc>
          <w:tcPr>
            <w:tcW w:w="0" w:type="auto"/>
            <w:shd w:val="clear" w:color="auto" w:fill="auto"/>
            <w:noWrap/>
            <w:vAlign w:val="bottom"/>
            <w:hideMark/>
          </w:tcPr>
          <w:p w14:paraId="3DB362F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128</w:t>
            </w:r>
          </w:p>
        </w:tc>
        <w:tc>
          <w:tcPr>
            <w:tcW w:w="0" w:type="auto"/>
            <w:shd w:val="clear" w:color="auto" w:fill="auto"/>
            <w:noWrap/>
            <w:vAlign w:val="bottom"/>
            <w:hideMark/>
          </w:tcPr>
          <w:p w14:paraId="25E88C7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Schroederia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setigera</w:t>
            </w:r>
            <w:proofErr w:type="spellEnd"/>
          </w:p>
        </w:tc>
        <w:tc>
          <w:tcPr>
            <w:tcW w:w="0" w:type="auto"/>
            <w:shd w:val="clear" w:color="auto" w:fill="auto"/>
            <w:noWrap/>
            <w:vAlign w:val="bottom"/>
            <w:hideMark/>
          </w:tcPr>
          <w:p w14:paraId="6561E9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0.0642857</w:t>
            </w:r>
          </w:p>
        </w:tc>
        <w:tc>
          <w:tcPr>
            <w:tcW w:w="0" w:type="auto"/>
            <w:shd w:val="clear" w:color="auto" w:fill="auto"/>
            <w:noWrap/>
            <w:vAlign w:val="bottom"/>
            <w:hideMark/>
          </w:tcPr>
          <w:p w14:paraId="784CA00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0.6826299</w:t>
            </w:r>
          </w:p>
        </w:tc>
        <w:tc>
          <w:tcPr>
            <w:tcW w:w="0" w:type="auto"/>
            <w:shd w:val="clear" w:color="auto" w:fill="auto"/>
            <w:noWrap/>
            <w:vAlign w:val="bottom"/>
            <w:hideMark/>
          </w:tcPr>
          <w:p w14:paraId="2EA30A0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0.3734578</w:t>
            </w:r>
          </w:p>
        </w:tc>
        <w:tc>
          <w:tcPr>
            <w:tcW w:w="0" w:type="auto"/>
            <w:shd w:val="clear" w:color="auto" w:fill="auto"/>
            <w:noWrap/>
            <w:vAlign w:val="bottom"/>
            <w:hideMark/>
          </w:tcPr>
          <w:p w14:paraId="3FC462E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C13A9E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99.996%</w:t>
            </w:r>
          </w:p>
        </w:tc>
      </w:tr>
      <w:tr w:rsidR="00546266" w:rsidRPr="0056090F" w14:paraId="54AA16E2" w14:textId="77777777" w:rsidTr="0056090F">
        <w:trPr>
          <w:cantSplit/>
          <w:jc w:val="center"/>
        </w:trPr>
        <w:tc>
          <w:tcPr>
            <w:tcW w:w="0" w:type="auto"/>
            <w:shd w:val="clear" w:color="auto" w:fill="auto"/>
            <w:noWrap/>
            <w:vAlign w:val="bottom"/>
            <w:hideMark/>
          </w:tcPr>
          <w:p w14:paraId="2F49D03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129</w:t>
            </w:r>
          </w:p>
        </w:tc>
        <w:tc>
          <w:tcPr>
            <w:tcW w:w="0" w:type="auto"/>
            <w:shd w:val="clear" w:color="auto" w:fill="auto"/>
            <w:noWrap/>
            <w:vAlign w:val="bottom"/>
            <w:hideMark/>
          </w:tcPr>
          <w:p w14:paraId="3DC5501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Thalassiosira</w:t>
            </w:r>
            <w:proofErr w:type="spellEnd"/>
          </w:p>
        </w:tc>
        <w:tc>
          <w:tcPr>
            <w:tcW w:w="0" w:type="auto"/>
            <w:shd w:val="clear" w:color="auto" w:fill="auto"/>
            <w:noWrap/>
            <w:vAlign w:val="bottom"/>
            <w:hideMark/>
          </w:tcPr>
          <w:p w14:paraId="559DEC6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0.1571429</w:t>
            </w:r>
          </w:p>
        </w:tc>
        <w:tc>
          <w:tcPr>
            <w:tcW w:w="0" w:type="auto"/>
            <w:shd w:val="clear" w:color="auto" w:fill="auto"/>
            <w:noWrap/>
            <w:vAlign w:val="bottom"/>
            <w:hideMark/>
          </w:tcPr>
          <w:p w14:paraId="2682FCC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0.5883010</w:t>
            </w:r>
          </w:p>
        </w:tc>
        <w:tc>
          <w:tcPr>
            <w:tcW w:w="0" w:type="auto"/>
            <w:shd w:val="clear" w:color="auto" w:fill="auto"/>
            <w:noWrap/>
            <w:vAlign w:val="bottom"/>
            <w:hideMark/>
          </w:tcPr>
          <w:p w14:paraId="0A28B54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0.3727219</w:t>
            </w:r>
          </w:p>
        </w:tc>
        <w:tc>
          <w:tcPr>
            <w:tcW w:w="0" w:type="auto"/>
            <w:shd w:val="clear" w:color="auto" w:fill="auto"/>
            <w:noWrap/>
            <w:vAlign w:val="bottom"/>
            <w:hideMark/>
          </w:tcPr>
          <w:p w14:paraId="56BEAA0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B8E7EF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6718A7F2" w14:textId="77777777" w:rsidTr="0056090F">
        <w:trPr>
          <w:cantSplit/>
          <w:jc w:val="center"/>
        </w:trPr>
        <w:tc>
          <w:tcPr>
            <w:tcW w:w="0" w:type="auto"/>
            <w:shd w:val="clear" w:color="auto" w:fill="auto"/>
            <w:noWrap/>
            <w:vAlign w:val="bottom"/>
            <w:hideMark/>
          </w:tcPr>
          <w:p w14:paraId="1C3CC2D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130</w:t>
            </w:r>
          </w:p>
        </w:tc>
        <w:tc>
          <w:tcPr>
            <w:tcW w:w="0" w:type="auto"/>
            <w:shd w:val="clear" w:color="auto" w:fill="auto"/>
            <w:noWrap/>
            <w:vAlign w:val="bottom"/>
            <w:hideMark/>
          </w:tcPr>
          <w:p w14:paraId="620B19F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Prorocentrum</w:t>
            </w:r>
            <w:proofErr w:type="spellEnd"/>
          </w:p>
        </w:tc>
        <w:tc>
          <w:tcPr>
            <w:tcW w:w="0" w:type="auto"/>
            <w:shd w:val="clear" w:color="auto" w:fill="auto"/>
            <w:noWrap/>
            <w:vAlign w:val="bottom"/>
            <w:hideMark/>
          </w:tcPr>
          <w:p w14:paraId="5EF0794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0.0037143</w:t>
            </w:r>
          </w:p>
        </w:tc>
        <w:tc>
          <w:tcPr>
            <w:tcW w:w="0" w:type="auto"/>
            <w:shd w:val="clear" w:color="auto" w:fill="auto"/>
            <w:noWrap/>
            <w:vAlign w:val="bottom"/>
            <w:hideMark/>
          </w:tcPr>
          <w:p w14:paraId="4A69F4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0.7195020</w:t>
            </w:r>
          </w:p>
        </w:tc>
        <w:tc>
          <w:tcPr>
            <w:tcW w:w="0" w:type="auto"/>
            <w:shd w:val="clear" w:color="auto" w:fill="auto"/>
            <w:noWrap/>
            <w:vAlign w:val="bottom"/>
            <w:hideMark/>
          </w:tcPr>
          <w:p w14:paraId="5DC982E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0.3616081</w:t>
            </w:r>
          </w:p>
        </w:tc>
        <w:tc>
          <w:tcPr>
            <w:tcW w:w="0" w:type="auto"/>
            <w:shd w:val="clear" w:color="auto" w:fill="auto"/>
            <w:noWrap/>
            <w:vAlign w:val="bottom"/>
            <w:hideMark/>
          </w:tcPr>
          <w:p w14:paraId="16B055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5BAB75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53ACF1CA" w14:textId="77777777" w:rsidTr="0056090F">
        <w:trPr>
          <w:cantSplit/>
          <w:jc w:val="center"/>
        </w:trPr>
        <w:tc>
          <w:tcPr>
            <w:tcW w:w="0" w:type="auto"/>
            <w:shd w:val="clear" w:color="auto" w:fill="auto"/>
            <w:noWrap/>
            <w:vAlign w:val="bottom"/>
            <w:hideMark/>
          </w:tcPr>
          <w:p w14:paraId="37EFEE3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131</w:t>
            </w:r>
          </w:p>
        </w:tc>
        <w:tc>
          <w:tcPr>
            <w:tcW w:w="0" w:type="auto"/>
            <w:shd w:val="clear" w:color="auto" w:fill="auto"/>
            <w:noWrap/>
            <w:vAlign w:val="bottom"/>
            <w:hideMark/>
          </w:tcPr>
          <w:p w14:paraId="0A92A52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Ditylum</w:t>
            </w:r>
            <w:proofErr w:type="spellEnd"/>
          </w:p>
        </w:tc>
        <w:tc>
          <w:tcPr>
            <w:tcW w:w="0" w:type="auto"/>
            <w:shd w:val="clear" w:color="auto" w:fill="auto"/>
            <w:noWrap/>
            <w:vAlign w:val="bottom"/>
            <w:hideMark/>
          </w:tcPr>
          <w:p w14:paraId="36D57A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0.3913757</w:t>
            </w:r>
          </w:p>
        </w:tc>
        <w:tc>
          <w:tcPr>
            <w:tcW w:w="0" w:type="auto"/>
            <w:shd w:val="clear" w:color="auto" w:fill="auto"/>
            <w:noWrap/>
            <w:vAlign w:val="bottom"/>
            <w:hideMark/>
          </w:tcPr>
          <w:p w14:paraId="36D294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0.2838085</w:t>
            </w:r>
          </w:p>
        </w:tc>
        <w:tc>
          <w:tcPr>
            <w:tcW w:w="0" w:type="auto"/>
            <w:shd w:val="clear" w:color="auto" w:fill="auto"/>
            <w:noWrap/>
            <w:vAlign w:val="bottom"/>
            <w:hideMark/>
          </w:tcPr>
          <w:p w14:paraId="47A17F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0.3375921</w:t>
            </w:r>
          </w:p>
        </w:tc>
        <w:tc>
          <w:tcPr>
            <w:tcW w:w="0" w:type="auto"/>
            <w:shd w:val="clear" w:color="auto" w:fill="auto"/>
            <w:noWrap/>
            <w:vAlign w:val="bottom"/>
            <w:hideMark/>
          </w:tcPr>
          <w:p w14:paraId="19AF38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226C05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0C646C79" w14:textId="77777777" w:rsidTr="0056090F">
        <w:trPr>
          <w:cantSplit/>
          <w:jc w:val="center"/>
        </w:trPr>
        <w:tc>
          <w:tcPr>
            <w:tcW w:w="0" w:type="auto"/>
            <w:shd w:val="clear" w:color="auto" w:fill="auto"/>
            <w:noWrap/>
            <w:vAlign w:val="bottom"/>
            <w:hideMark/>
          </w:tcPr>
          <w:p w14:paraId="2CC4B0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132</w:t>
            </w:r>
          </w:p>
        </w:tc>
        <w:tc>
          <w:tcPr>
            <w:tcW w:w="0" w:type="auto"/>
            <w:shd w:val="clear" w:color="auto" w:fill="auto"/>
            <w:noWrap/>
            <w:vAlign w:val="bottom"/>
            <w:hideMark/>
          </w:tcPr>
          <w:p w14:paraId="10BC509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Elakatothrix</w:t>
            </w:r>
            <w:proofErr w:type="spellEnd"/>
          </w:p>
        </w:tc>
        <w:tc>
          <w:tcPr>
            <w:tcW w:w="0" w:type="auto"/>
            <w:shd w:val="clear" w:color="auto" w:fill="auto"/>
            <w:noWrap/>
            <w:vAlign w:val="bottom"/>
            <w:hideMark/>
          </w:tcPr>
          <w:p w14:paraId="236DAC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0.2041661</w:t>
            </w:r>
          </w:p>
        </w:tc>
        <w:tc>
          <w:tcPr>
            <w:tcW w:w="0" w:type="auto"/>
            <w:shd w:val="clear" w:color="auto" w:fill="auto"/>
            <w:noWrap/>
            <w:vAlign w:val="bottom"/>
            <w:hideMark/>
          </w:tcPr>
          <w:p w14:paraId="416EEC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0.4699818</w:t>
            </w:r>
          </w:p>
        </w:tc>
        <w:tc>
          <w:tcPr>
            <w:tcW w:w="0" w:type="auto"/>
            <w:shd w:val="clear" w:color="auto" w:fill="auto"/>
            <w:noWrap/>
            <w:vAlign w:val="bottom"/>
            <w:hideMark/>
          </w:tcPr>
          <w:p w14:paraId="5782525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0.3370739</w:t>
            </w:r>
          </w:p>
        </w:tc>
        <w:tc>
          <w:tcPr>
            <w:tcW w:w="0" w:type="auto"/>
            <w:shd w:val="clear" w:color="auto" w:fill="auto"/>
            <w:noWrap/>
            <w:vAlign w:val="bottom"/>
            <w:hideMark/>
          </w:tcPr>
          <w:p w14:paraId="3D9EF02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570331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5325F16A" w14:textId="77777777" w:rsidTr="0056090F">
        <w:trPr>
          <w:cantSplit/>
          <w:jc w:val="center"/>
        </w:trPr>
        <w:tc>
          <w:tcPr>
            <w:tcW w:w="0" w:type="auto"/>
            <w:shd w:val="clear" w:color="auto" w:fill="auto"/>
            <w:noWrap/>
            <w:vAlign w:val="bottom"/>
            <w:hideMark/>
          </w:tcPr>
          <w:p w14:paraId="03A2082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133</w:t>
            </w:r>
          </w:p>
        </w:tc>
        <w:tc>
          <w:tcPr>
            <w:tcW w:w="0" w:type="auto"/>
            <w:shd w:val="clear" w:color="auto" w:fill="auto"/>
            <w:noWrap/>
            <w:vAlign w:val="bottom"/>
            <w:hideMark/>
          </w:tcPr>
          <w:p w14:paraId="7A1F310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Aphanothece</w:t>
            </w:r>
            <w:proofErr w:type="spellEnd"/>
          </w:p>
        </w:tc>
        <w:tc>
          <w:tcPr>
            <w:tcW w:w="0" w:type="auto"/>
            <w:shd w:val="clear" w:color="auto" w:fill="auto"/>
            <w:noWrap/>
            <w:vAlign w:val="bottom"/>
            <w:hideMark/>
          </w:tcPr>
          <w:p w14:paraId="19A8E5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F7C71B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0.6306818</w:t>
            </w:r>
          </w:p>
        </w:tc>
        <w:tc>
          <w:tcPr>
            <w:tcW w:w="0" w:type="auto"/>
            <w:shd w:val="clear" w:color="auto" w:fill="auto"/>
            <w:noWrap/>
            <w:vAlign w:val="bottom"/>
            <w:hideMark/>
          </w:tcPr>
          <w:p w14:paraId="6422C16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0.3153409</w:t>
            </w:r>
          </w:p>
        </w:tc>
        <w:tc>
          <w:tcPr>
            <w:tcW w:w="0" w:type="auto"/>
            <w:shd w:val="clear" w:color="auto" w:fill="auto"/>
            <w:noWrap/>
            <w:vAlign w:val="bottom"/>
            <w:hideMark/>
          </w:tcPr>
          <w:p w14:paraId="24639E4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CBB29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7CD9E262" w14:textId="77777777" w:rsidTr="0056090F">
        <w:trPr>
          <w:cantSplit/>
          <w:jc w:val="center"/>
        </w:trPr>
        <w:tc>
          <w:tcPr>
            <w:tcW w:w="0" w:type="auto"/>
            <w:shd w:val="clear" w:color="auto" w:fill="auto"/>
            <w:noWrap/>
            <w:vAlign w:val="bottom"/>
            <w:hideMark/>
          </w:tcPr>
          <w:p w14:paraId="71AB573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134</w:t>
            </w:r>
          </w:p>
        </w:tc>
        <w:tc>
          <w:tcPr>
            <w:tcW w:w="0" w:type="auto"/>
            <w:shd w:val="clear" w:color="auto" w:fill="auto"/>
            <w:noWrap/>
            <w:vAlign w:val="bottom"/>
            <w:hideMark/>
          </w:tcPr>
          <w:p w14:paraId="553D751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Asterionellopsis</w:t>
            </w:r>
            <w:proofErr w:type="spellEnd"/>
          </w:p>
        </w:tc>
        <w:tc>
          <w:tcPr>
            <w:tcW w:w="0" w:type="auto"/>
            <w:shd w:val="clear" w:color="auto" w:fill="auto"/>
            <w:noWrap/>
            <w:vAlign w:val="bottom"/>
            <w:hideMark/>
          </w:tcPr>
          <w:p w14:paraId="31C15E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0.2437001</w:t>
            </w:r>
          </w:p>
        </w:tc>
        <w:tc>
          <w:tcPr>
            <w:tcW w:w="0" w:type="auto"/>
            <w:shd w:val="clear" w:color="auto" w:fill="auto"/>
            <w:noWrap/>
            <w:vAlign w:val="bottom"/>
            <w:hideMark/>
          </w:tcPr>
          <w:p w14:paraId="625707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0.3797387</w:t>
            </w:r>
          </w:p>
        </w:tc>
        <w:tc>
          <w:tcPr>
            <w:tcW w:w="0" w:type="auto"/>
            <w:shd w:val="clear" w:color="auto" w:fill="auto"/>
            <w:noWrap/>
            <w:vAlign w:val="bottom"/>
            <w:hideMark/>
          </w:tcPr>
          <w:p w14:paraId="3FD00C8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0.3117194</w:t>
            </w:r>
          </w:p>
        </w:tc>
        <w:tc>
          <w:tcPr>
            <w:tcW w:w="0" w:type="auto"/>
            <w:shd w:val="clear" w:color="auto" w:fill="auto"/>
            <w:noWrap/>
            <w:vAlign w:val="bottom"/>
            <w:hideMark/>
          </w:tcPr>
          <w:p w14:paraId="2B7CE24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10235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03EE94D9" w14:textId="77777777" w:rsidTr="0056090F">
        <w:trPr>
          <w:cantSplit/>
          <w:jc w:val="center"/>
        </w:trPr>
        <w:tc>
          <w:tcPr>
            <w:tcW w:w="0" w:type="auto"/>
            <w:shd w:val="clear" w:color="auto" w:fill="auto"/>
            <w:noWrap/>
            <w:vAlign w:val="bottom"/>
            <w:hideMark/>
          </w:tcPr>
          <w:p w14:paraId="4DCECE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135</w:t>
            </w:r>
          </w:p>
        </w:tc>
        <w:tc>
          <w:tcPr>
            <w:tcW w:w="0" w:type="auto"/>
            <w:shd w:val="clear" w:color="auto" w:fill="auto"/>
            <w:noWrap/>
            <w:vAlign w:val="bottom"/>
            <w:hideMark/>
          </w:tcPr>
          <w:p w14:paraId="11CD2DD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Asterococcus</w:t>
            </w:r>
            <w:proofErr w:type="spellEnd"/>
          </w:p>
        </w:tc>
        <w:tc>
          <w:tcPr>
            <w:tcW w:w="0" w:type="auto"/>
            <w:shd w:val="clear" w:color="auto" w:fill="auto"/>
            <w:noWrap/>
            <w:vAlign w:val="bottom"/>
            <w:hideMark/>
          </w:tcPr>
          <w:p w14:paraId="0763C6E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9D352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0.6160112</w:t>
            </w:r>
          </w:p>
        </w:tc>
        <w:tc>
          <w:tcPr>
            <w:tcW w:w="0" w:type="auto"/>
            <w:shd w:val="clear" w:color="auto" w:fill="auto"/>
            <w:noWrap/>
            <w:vAlign w:val="bottom"/>
            <w:hideMark/>
          </w:tcPr>
          <w:p w14:paraId="5B17BC3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0.3080056</w:t>
            </w:r>
          </w:p>
        </w:tc>
        <w:tc>
          <w:tcPr>
            <w:tcW w:w="0" w:type="auto"/>
            <w:shd w:val="clear" w:color="auto" w:fill="auto"/>
            <w:noWrap/>
            <w:vAlign w:val="bottom"/>
            <w:hideMark/>
          </w:tcPr>
          <w:p w14:paraId="389C96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A45698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2B17C745" w14:textId="77777777" w:rsidTr="0056090F">
        <w:trPr>
          <w:cantSplit/>
          <w:jc w:val="center"/>
        </w:trPr>
        <w:tc>
          <w:tcPr>
            <w:tcW w:w="0" w:type="auto"/>
            <w:shd w:val="clear" w:color="auto" w:fill="auto"/>
            <w:noWrap/>
            <w:vAlign w:val="bottom"/>
            <w:hideMark/>
          </w:tcPr>
          <w:p w14:paraId="72D107C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136</w:t>
            </w:r>
          </w:p>
        </w:tc>
        <w:tc>
          <w:tcPr>
            <w:tcW w:w="0" w:type="auto"/>
            <w:shd w:val="clear" w:color="auto" w:fill="auto"/>
            <w:noWrap/>
            <w:vAlign w:val="bottom"/>
            <w:hideMark/>
          </w:tcPr>
          <w:p w14:paraId="5824009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palea</w:t>
            </w:r>
          </w:p>
        </w:tc>
        <w:tc>
          <w:tcPr>
            <w:tcW w:w="0" w:type="auto"/>
            <w:shd w:val="clear" w:color="auto" w:fill="auto"/>
            <w:noWrap/>
            <w:vAlign w:val="bottom"/>
            <w:hideMark/>
          </w:tcPr>
          <w:p w14:paraId="7837433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0.4214286</w:t>
            </w:r>
          </w:p>
        </w:tc>
        <w:tc>
          <w:tcPr>
            <w:tcW w:w="0" w:type="auto"/>
            <w:shd w:val="clear" w:color="auto" w:fill="auto"/>
            <w:noWrap/>
            <w:vAlign w:val="bottom"/>
            <w:hideMark/>
          </w:tcPr>
          <w:p w14:paraId="7B1BB00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0.1885552</w:t>
            </w:r>
          </w:p>
        </w:tc>
        <w:tc>
          <w:tcPr>
            <w:tcW w:w="0" w:type="auto"/>
            <w:shd w:val="clear" w:color="auto" w:fill="auto"/>
            <w:noWrap/>
            <w:vAlign w:val="bottom"/>
            <w:hideMark/>
          </w:tcPr>
          <w:p w14:paraId="703D35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0.3049919</w:t>
            </w:r>
          </w:p>
        </w:tc>
        <w:tc>
          <w:tcPr>
            <w:tcW w:w="0" w:type="auto"/>
            <w:shd w:val="clear" w:color="auto" w:fill="auto"/>
            <w:noWrap/>
            <w:vAlign w:val="bottom"/>
            <w:hideMark/>
          </w:tcPr>
          <w:p w14:paraId="77419AD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ADE3E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37CFE04B" w14:textId="77777777" w:rsidTr="0056090F">
        <w:trPr>
          <w:cantSplit/>
          <w:jc w:val="center"/>
        </w:trPr>
        <w:tc>
          <w:tcPr>
            <w:tcW w:w="0" w:type="auto"/>
            <w:shd w:val="clear" w:color="auto" w:fill="auto"/>
            <w:noWrap/>
            <w:vAlign w:val="bottom"/>
            <w:hideMark/>
          </w:tcPr>
          <w:p w14:paraId="4A447A0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137</w:t>
            </w:r>
          </w:p>
        </w:tc>
        <w:tc>
          <w:tcPr>
            <w:tcW w:w="0" w:type="auto"/>
            <w:shd w:val="clear" w:color="auto" w:fill="auto"/>
            <w:noWrap/>
            <w:vAlign w:val="bottom"/>
            <w:hideMark/>
          </w:tcPr>
          <w:p w14:paraId="400A683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Rhizosolenia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fragillissima</w:t>
            </w:r>
            <w:proofErr w:type="spellEnd"/>
          </w:p>
        </w:tc>
        <w:tc>
          <w:tcPr>
            <w:tcW w:w="0" w:type="auto"/>
            <w:shd w:val="clear" w:color="auto" w:fill="auto"/>
            <w:noWrap/>
            <w:vAlign w:val="bottom"/>
            <w:hideMark/>
          </w:tcPr>
          <w:p w14:paraId="6A4BC6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0.4642857</w:t>
            </w:r>
          </w:p>
        </w:tc>
        <w:tc>
          <w:tcPr>
            <w:tcW w:w="0" w:type="auto"/>
            <w:shd w:val="clear" w:color="auto" w:fill="auto"/>
            <w:noWrap/>
            <w:vAlign w:val="bottom"/>
            <w:hideMark/>
          </w:tcPr>
          <w:p w14:paraId="781512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0.1404221</w:t>
            </w:r>
          </w:p>
        </w:tc>
        <w:tc>
          <w:tcPr>
            <w:tcW w:w="0" w:type="auto"/>
            <w:shd w:val="clear" w:color="auto" w:fill="auto"/>
            <w:noWrap/>
            <w:vAlign w:val="bottom"/>
            <w:hideMark/>
          </w:tcPr>
          <w:p w14:paraId="5B62C6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0.3023539</w:t>
            </w:r>
          </w:p>
        </w:tc>
        <w:tc>
          <w:tcPr>
            <w:tcW w:w="0" w:type="auto"/>
            <w:shd w:val="clear" w:color="auto" w:fill="auto"/>
            <w:noWrap/>
            <w:vAlign w:val="bottom"/>
            <w:hideMark/>
          </w:tcPr>
          <w:p w14:paraId="777482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BB69DC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4F915882" w14:textId="77777777" w:rsidTr="0056090F">
        <w:trPr>
          <w:cantSplit/>
          <w:jc w:val="center"/>
        </w:trPr>
        <w:tc>
          <w:tcPr>
            <w:tcW w:w="0" w:type="auto"/>
            <w:shd w:val="clear" w:color="auto" w:fill="auto"/>
            <w:noWrap/>
            <w:vAlign w:val="bottom"/>
            <w:hideMark/>
          </w:tcPr>
          <w:p w14:paraId="3CDC608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138</w:t>
            </w:r>
          </w:p>
        </w:tc>
        <w:tc>
          <w:tcPr>
            <w:tcW w:w="0" w:type="auto"/>
            <w:shd w:val="clear" w:color="auto" w:fill="auto"/>
            <w:noWrap/>
            <w:vAlign w:val="bottom"/>
            <w:hideMark/>
          </w:tcPr>
          <w:p w14:paraId="6D701F9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Pseudonitzschia</w:t>
            </w:r>
            <w:proofErr w:type="spellEnd"/>
          </w:p>
        </w:tc>
        <w:tc>
          <w:tcPr>
            <w:tcW w:w="0" w:type="auto"/>
            <w:shd w:val="clear" w:color="auto" w:fill="auto"/>
            <w:noWrap/>
            <w:vAlign w:val="bottom"/>
            <w:hideMark/>
          </w:tcPr>
          <w:p w14:paraId="0178CA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0.0590332</w:t>
            </w:r>
          </w:p>
        </w:tc>
        <w:tc>
          <w:tcPr>
            <w:tcW w:w="0" w:type="auto"/>
            <w:shd w:val="clear" w:color="auto" w:fill="auto"/>
            <w:noWrap/>
            <w:vAlign w:val="bottom"/>
            <w:hideMark/>
          </w:tcPr>
          <w:p w14:paraId="11EC720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0.5366911</w:t>
            </w:r>
          </w:p>
        </w:tc>
        <w:tc>
          <w:tcPr>
            <w:tcW w:w="0" w:type="auto"/>
            <w:shd w:val="clear" w:color="auto" w:fill="auto"/>
            <w:noWrap/>
            <w:vAlign w:val="bottom"/>
            <w:hideMark/>
          </w:tcPr>
          <w:p w14:paraId="36DE279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0.2978622</w:t>
            </w:r>
          </w:p>
        </w:tc>
        <w:tc>
          <w:tcPr>
            <w:tcW w:w="0" w:type="auto"/>
            <w:shd w:val="clear" w:color="auto" w:fill="auto"/>
            <w:noWrap/>
            <w:vAlign w:val="bottom"/>
            <w:hideMark/>
          </w:tcPr>
          <w:p w14:paraId="03A1BD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EDDD71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39E0976B" w14:textId="77777777" w:rsidTr="0056090F">
        <w:trPr>
          <w:cantSplit/>
          <w:jc w:val="center"/>
        </w:trPr>
        <w:tc>
          <w:tcPr>
            <w:tcW w:w="0" w:type="auto"/>
            <w:shd w:val="clear" w:color="auto" w:fill="auto"/>
            <w:noWrap/>
            <w:vAlign w:val="bottom"/>
            <w:hideMark/>
          </w:tcPr>
          <w:p w14:paraId="15FD544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139</w:t>
            </w:r>
          </w:p>
        </w:tc>
        <w:tc>
          <w:tcPr>
            <w:tcW w:w="0" w:type="auto"/>
            <w:shd w:val="clear" w:color="auto" w:fill="auto"/>
            <w:noWrap/>
            <w:vAlign w:val="bottom"/>
            <w:hideMark/>
          </w:tcPr>
          <w:p w14:paraId="32964A6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Cosmarium</w:t>
            </w:r>
            <w:proofErr w:type="spellEnd"/>
          </w:p>
        </w:tc>
        <w:tc>
          <w:tcPr>
            <w:tcW w:w="0" w:type="auto"/>
            <w:shd w:val="clear" w:color="auto" w:fill="auto"/>
            <w:noWrap/>
            <w:vAlign w:val="bottom"/>
            <w:hideMark/>
          </w:tcPr>
          <w:p w14:paraId="4AB251B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0.0571429</w:t>
            </w:r>
          </w:p>
        </w:tc>
        <w:tc>
          <w:tcPr>
            <w:tcW w:w="0" w:type="auto"/>
            <w:shd w:val="clear" w:color="auto" w:fill="auto"/>
            <w:noWrap/>
            <w:vAlign w:val="bottom"/>
            <w:hideMark/>
          </w:tcPr>
          <w:p w14:paraId="35F6186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0.5367364</w:t>
            </w:r>
          </w:p>
        </w:tc>
        <w:tc>
          <w:tcPr>
            <w:tcW w:w="0" w:type="auto"/>
            <w:shd w:val="clear" w:color="auto" w:fill="auto"/>
            <w:noWrap/>
            <w:vAlign w:val="bottom"/>
            <w:hideMark/>
          </w:tcPr>
          <w:p w14:paraId="3D12D40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0.2969396</w:t>
            </w:r>
          </w:p>
        </w:tc>
        <w:tc>
          <w:tcPr>
            <w:tcW w:w="0" w:type="auto"/>
            <w:shd w:val="clear" w:color="auto" w:fill="auto"/>
            <w:noWrap/>
            <w:vAlign w:val="bottom"/>
            <w:hideMark/>
          </w:tcPr>
          <w:p w14:paraId="165BE0C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DCA6DB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34C4127B" w14:textId="77777777" w:rsidTr="0056090F">
        <w:trPr>
          <w:cantSplit/>
          <w:jc w:val="center"/>
        </w:trPr>
        <w:tc>
          <w:tcPr>
            <w:tcW w:w="0" w:type="auto"/>
            <w:shd w:val="clear" w:color="auto" w:fill="auto"/>
            <w:noWrap/>
            <w:vAlign w:val="bottom"/>
            <w:hideMark/>
          </w:tcPr>
          <w:p w14:paraId="781DC0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140</w:t>
            </w:r>
          </w:p>
        </w:tc>
        <w:tc>
          <w:tcPr>
            <w:tcW w:w="0" w:type="auto"/>
            <w:shd w:val="clear" w:color="auto" w:fill="auto"/>
            <w:noWrap/>
            <w:vAlign w:val="bottom"/>
            <w:hideMark/>
          </w:tcPr>
          <w:p w14:paraId="2876BB9E"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Bacillariophyceae</w:t>
            </w:r>
          </w:p>
        </w:tc>
        <w:tc>
          <w:tcPr>
            <w:tcW w:w="0" w:type="auto"/>
            <w:shd w:val="clear" w:color="auto" w:fill="auto"/>
            <w:noWrap/>
            <w:vAlign w:val="bottom"/>
            <w:hideMark/>
          </w:tcPr>
          <w:p w14:paraId="6E086A8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0.3285714</w:t>
            </w:r>
          </w:p>
        </w:tc>
        <w:tc>
          <w:tcPr>
            <w:tcW w:w="0" w:type="auto"/>
            <w:shd w:val="clear" w:color="auto" w:fill="auto"/>
            <w:noWrap/>
            <w:vAlign w:val="bottom"/>
            <w:hideMark/>
          </w:tcPr>
          <w:p w14:paraId="53EC68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0.2581487</w:t>
            </w:r>
          </w:p>
        </w:tc>
        <w:tc>
          <w:tcPr>
            <w:tcW w:w="0" w:type="auto"/>
            <w:shd w:val="clear" w:color="auto" w:fill="auto"/>
            <w:noWrap/>
            <w:vAlign w:val="bottom"/>
            <w:hideMark/>
          </w:tcPr>
          <w:p w14:paraId="2F5EE4F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0.2933600</w:t>
            </w:r>
          </w:p>
        </w:tc>
        <w:tc>
          <w:tcPr>
            <w:tcW w:w="0" w:type="auto"/>
            <w:shd w:val="clear" w:color="auto" w:fill="auto"/>
            <w:noWrap/>
            <w:vAlign w:val="bottom"/>
            <w:hideMark/>
          </w:tcPr>
          <w:p w14:paraId="668312E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D78F7B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99.997%</w:t>
            </w:r>
          </w:p>
        </w:tc>
      </w:tr>
      <w:tr w:rsidR="00546266" w:rsidRPr="0056090F" w14:paraId="307AD0FF" w14:textId="77777777" w:rsidTr="0056090F">
        <w:trPr>
          <w:cantSplit/>
          <w:jc w:val="center"/>
        </w:trPr>
        <w:tc>
          <w:tcPr>
            <w:tcW w:w="0" w:type="auto"/>
            <w:shd w:val="clear" w:color="auto" w:fill="auto"/>
            <w:noWrap/>
            <w:vAlign w:val="bottom"/>
            <w:hideMark/>
          </w:tcPr>
          <w:p w14:paraId="6105BAD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141</w:t>
            </w:r>
          </w:p>
        </w:tc>
        <w:tc>
          <w:tcPr>
            <w:tcW w:w="0" w:type="auto"/>
            <w:shd w:val="clear" w:color="auto" w:fill="auto"/>
            <w:noWrap/>
            <w:vAlign w:val="bottom"/>
            <w:hideMark/>
          </w:tcPr>
          <w:p w14:paraId="33DDD93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Amphiprora</w:t>
            </w:r>
            <w:proofErr w:type="spellEnd"/>
          </w:p>
        </w:tc>
        <w:tc>
          <w:tcPr>
            <w:tcW w:w="0" w:type="auto"/>
            <w:shd w:val="clear" w:color="auto" w:fill="auto"/>
            <w:noWrap/>
            <w:vAlign w:val="bottom"/>
            <w:hideMark/>
          </w:tcPr>
          <w:p w14:paraId="60E310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0.3512100</w:t>
            </w:r>
          </w:p>
        </w:tc>
        <w:tc>
          <w:tcPr>
            <w:tcW w:w="0" w:type="auto"/>
            <w:shd w:val="clear" w:color="auto" w:fill="auto"/>
            <w:noWrap/>
            <w:vAlign w:val="bottom"/>
            <w:hideMark/>
          </w:tcPr>
          <w:p w14:paraId="0202082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0.2128142</w:t>
            </w:r>
          </w:p>
        </w:tc>
        <w:tc>
          <w:tcPr>
            <w:tcW w:w="0" w:type="auto"/>
            <w:shd w:val="clear" w:color="auto" w:fill="auto"/>
            <w:noWrap/>
            <w:vAlign w:val="bottom"/>
            <w:hideMark/>
          </w:tcPr>
          <w:p w14:paraId="22FF3F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0.2820121</w:t>
            </w:r>
          </w:p>
        </w:tc>
        <w:tc>
          <w:tcPr>
            <w:tcW w:w="0" w:type="auto"/>
            <w:shd w:val="clear" w:color="auto" w:fill="auto"/>
            <w:noWrap/>
            <w:vAlign w:val="bottom"/>
            <w:hideMark/>
          </w:tcPr>
          <w:p w14:paraId="3533AC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A725D8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08B8947B" w14:textId="77777777" w:rsidTr="0056090F">
        <w:trPr>
          <w:cantSplit/>
          <w:jc w:val="center"/>
        </w:trPr>
        <w:tc>
          <w:tcPr>
            <w:tcW w:w="0" w:type="auto"/>
            <w:shd w:val="clear" w:color="auto" w:fill="auto"/>
            <w:noWrap/>
            <w:vAlign w:val="bottom"/>
            <w:hideMark/>
          </w:tcPr>
          <w:p w14:paraId="72B08F0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142</w:t>
            </w:r>
          </w:p>
        </w:tc>
        <w:tc>
          <w:tcPr>
            <w:tcW w:w="0" w:type="auto"/>
            <w:shd w:val="clear" w:color="auto" w:fill="auto"/>
            <w:noWrap/>
            <w:vAlign w:val="bottom"/>
            <w:hideMark/>
          </w:tcPr>
          <w:p w14:paraId="7A6B781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Bacillaria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paradoxa</w:t>
            </w:r>
            <w:proofErr w:type="spellEnd"/>
          </w:p>
        </w:tc>
        <w:tc>
          <w:tcPr>
            <w:tcW w:w="0" w:type="auto"/>
            <w:shd w:val="clear" w:color="auto" w:fill="auto"/>
            <w:noWrap/>
            <w:vAlign w:val="bottom"/>
            <w:hideMark/>
          </w:tcPr>
          <w:p w14:paraId="07EC3E3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0.2285714</w:t>
            </w:r>
          </w:p>
        </w:tc>
        <w:tc>
          <w:tcPr>
            <w:tcW w:w="0" w:type="auto"/>
            <w:shd w:val="clear" w:color="auto" w:fill="auto"/>
            <w:noWrap/>
            <w:vAlign w:val="bottom"/>
            <w:hideMark/>
          </w:tcPr>
          <w:p w14:paraId="0D1B8E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0.3299513</w:t>
            </w:r>
          </w:p>
        </w:tc>
        <w:tc>
          <w:tcPr>
            <w:tcW w:w="0" w:type="auto"/>
            <w:shd w:val="clear" w:color="auto" w:fill="auto"/>
            <w:noWrap/>
            <w:vAlign w:val="bottom"/>
            <w:hideMark/>
          </w:tcPr>
          <w:p w14:paraId="753DAD1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0.2792614</w:t>
            </w:r>
          </w:p>
        </w:tc>
        <w:tc>
          <w:tcPr>
            <w:tcW w:w="0" w:type="auto"/>
            <w:shd w:val="clear" w:color="auto" w:fill="auto"/>
            <w:noWrap/>
            <w:vAlign w:val="bottom"/>
            <w:hideMark/>
          </w:tcPr>
          <w:p w14:paraId="5A25F2D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CE217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3278848A" w14:textId="77777777" w:rsidTr="0056090F">
        <w:trPr>
          <w:cantSplit/>
          <w:jc w:val="center"/>
        </w:trPr>
        <w:tc>
          <w:tcPr>
            <w:tcW w:w="0" w:type="auto"/>
            <w:shd w:val="clear" w:color="auto" w:fill="auto"/>
            <w:noWrap/>
            <w:vAlign w:val="bottom"/>
            <w:hideMark/>
          </w:tcPr>
          <w:p w14:paraId="2C24E7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143</w:t>
            </w:r>
          </w:p>
        </w:tc>
        <w:tc>
          <w:tcPr>
            <w:tcW w:w="0" w:type="auto"/>
            <w:shd w:val="clear" w:color="auto" w:fill="auto"/>
            <w:noWrap/>
            <w:vAlign w:val="bottom"/>
            <w:hideMark/>
          </w:tcPr>
          <w:p w14:paraId="1ECC8280"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Oscillatoria 2</w:t>
            </w:r>
          </w:p>
        </w:tc>
        <w:tc>
          <w:tcPr>
            <w:tcW w:w="0" w:type="auto"/>
            <w:shd w:val="clear" w:color="auto" w:fill="auto"/>
            <w:noWrap/>
            <w:vAlign w:val="bottom"/>
            <w:hideMark/>
          </w:tcPr>
          <w:p w14:paraId="26B726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B45C5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0.5547325</w:t>
            </w:r>
          </w:p>
        </w:tc>
        <w:tc>
          <w:tcPr>
            <w:tcW w:w="0" w:type="auto"/>
            <w:shd w:val="clear" w:color="auto" w:fill="auto"/>
            <w:noWrap/>
            <w:vAlign w:val="bottom"/>
            <w:hideMark/>
          </w:tcPr>
          <w:p w14:paraId="1EBC2B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0.2773663</w:t>
            </w:r>
          </w:p>
        </w:tc>
        <w:tc>
          <w:tcPr>
            <w:tcW w:w="0" w:type="auto"/>
            <w:shd w:val="clear" w:color="auto" w:fill="auto"/>
            <w:noWrap/>
            <w:vAlign w:val="bottom"/>
            <w:hideMark/>
          </w:tcPr>
          <w:p w14:paraId="33CD537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707D4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4F24A043" w14:textId="77777777" w:rsidTr="0056090F">
        <w:trPr>
          <w:cantSplit/>
          <w:jc w:val="center"/>
        </w:trPr>
        <w:tc>
          <w:tcPr>
            <w:tcW w:w="0" w:type="auto"/>
            <w:shd w:val="clear" w:color="auto" w:fill="auto"/>
            <w:noWrap/>
            <w:vAlign w:val="bottom"/>
            <w:hideMark/>
          </w:tcPr>
          <w:p w14:paraId="548178F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144</w:t>
            </w:r>
          </w:p>
        </w:tc>
        <w:tc>
          <w:tcPr>
            <w:tcW w:w="0" w:type="auto"/>
            <w:shd w:val="clear" w:color="auto" w:fill="auto"/>
            <w:noWrap/>
            <w:vAlign w:val="bottom"/>
            <w:hideMark/>
          </w:tcPr>
          <w:p w14:paraId="060AD64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Surirella</w:t>
            </w:r>
            <w:proofErr w:type="spellEnd"/>
          </w:p>
        </w:tc>
        <w:tc>
          <w:tcPr>
            <w:tcW w:w="0" w:type="auto"/>
            <w:shd w:val="clear" w:color="auto" w:fill="auto"/>
            <w:noWrap/>
            <w:vAlign w:val="bottom"/>
            <w:hideMark/>
          </w:tcPr>
          <w:p w14:paraId="68CC2CC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0.2821614</w:t>
            </w:r>
          </w:p>
        </w:tc>
        <w:tc>
          <w:tcPr>
            <w:tcW w:w="0" w:type="auto"/>
            <w:shd w:val="clear" w:color="auto" w:fill="auto"/>
            <w:noWrap/>
            <w:vAlign w:val="bottom"/>
            <w:hideMark/>
          </w:tcPr>
          <w:p w14:paraId="7BDDA75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0.2709482</w:t>
            </w:r>
          </w:p>
        </w:tc>
        <w:tc>
          <w:tcPr>
            <w:tcW w:w="0" w:type="auto"/>
            <w:shd w:val="clear" w:color="auto" w:fill="auto"/>
            <w:noWrap/>
            <w:vAlign w:val="bottom"/>
            <w:hideMark/>
          </w:tcPr>
          <w:p w14:paraId="016A0D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0.2765548</w:t>
            </w:r>
          </w:p>
        </w:tc>
        <w:tc>
          <w:tcPr>
            <w:tcW w:w="0" w:type="auto"/>
            <w:shd w:val="clear" w:color="auto" w:fill="auto"/>
            <w:noWrap/>
            <w:vAlign w:val="bottom"/>
            <w:hideMark/>
          </w:tcPr>
          <w:p w14:paraId="5C8A22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A544D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66D0E4B8" w14:textId="77777777" w:rsidTr="0056090F">
        <w:trPr>
          <w:cantSplit/>
          <w:jc w:val="center"/>
        </w:trPr>
        <w:tc>
          <w:tcPr>
            <w:tcW w:w="0" w:type="auto"/>
            <w:shd w:val="clear" w:color="auto" w:fill="auto"/>
            <w:noWrap/>
            <w:vAlign w:val="bottom"/>
            <w:hideMark/>
          </w:tcPr>
          <w:p w14:paraId="4B25088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145</w:t>
            </w:r>
          </w:p>
        </w:tc>
        <w:tc>
          <w:tcPr>
            <w:tcW w:w="0" w:type="auto"/>
            <w:shd w:val="clear" w:color="auto" w:fill="auto"/>
            <w:noWrap/>
            <w:vAlign w:val="bottom"/>
            <w:hideMark/>
          </w:tcPr>
          <w:p w14:paraId="66C4E2E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Guinardia</w:t>
            </w:r>
            <w:proofErr w:type="spellEnd"/>
          </w:p>
        </w:tc>
        <w:tc>
          <w:tcPr>
            <w:tcW w:w="0" w:type="auto"/>
            <w:shd w:val="clear" w:color="auto" w:fill="auto"/>
            <w:noWrap/>
            <w:vAlign w:val="bottom"/>
            <w:hideMark/>
          </w:tcPr>
          <w:p w14:paraId="2A40C8A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0.0042857</w:t>
            </w:r>
          </w:p>
        </w:tc>
        <w:tc>
          <w:tcPr>
            <w:tcW w:w="0" w:type="auto"/>
            <w:shd w:val="clear" w:color="auto" w:fill="auto"/>
            <w:noWrap/>
            <w:vAlign w:val="bottom"/>
            <w:hideMark/>
          </w:tcPr>
          <w:p w14:paraId="125E6C4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0.5363781</w:t>
            </w:r>
          </w:p>
        </w:tc>
        <w:tc>
          <w:tcPr>
            <w:tcW w:w="0" w:type="auto"/>
            <w:shd w:val="clear" w:color="auto" w:fill="auto"/>
            <w:noWrap/>
            <w:vAlign w:val="bottom"/>
            <w:hideMark/>
          </w:tcPr>
          <w:p w14:paraId="4B6C05A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0.2703319</w:t>
            </w:r>
          </w:p>
        </w:tc>
        <w:tc>
          <w:tcPr>
            <w:tcW w:w="0" w:type="auto"/>
            <w:shd w:val="clear" w:color="auto" w:fill="auto"/>
            <w:noWrap/>
            <w:vAlign w:val="bottom"/>
            <w:hideMark/>
          </w:tcPr>
          <w:p w14:paraId="0A21C4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C6F59B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741511AF" w14:textId="77777777" w:rsidTr="0056090F">
        <w:trPr>
          <w:cantSplit/>
          <w:jc w:val="center"/>
        </w:trPr>
        <w:tc>
          <w:tcPr>
            <w:tcW w:w="0" w:type="auto"/>
            <w:shd w:val="clear" w:color="auto" w:fill="auto"/>
            <w:noWrap/>
            <w:vAlign w:val="bottom"/>
            <w:hideMark/>
          </w:tcPr>
          <w:p w14:paraId="76E345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146</w:t>
            </w:r>
          </w:p>
        </w:tc>
        <w:tc>
          <w:tcPr>
            <w:tcW w:w="0" w:type="auto"/>
            <w:shd w:val="clear" w:color="auto" w:fill="auto"/>
            <w:noWrap/>
            <w:vAlign w:val="bottom"/>
            <w:hideMark/>
          </w:tcPr>
          <w:p w14:paraId="07F302B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Aulacosira</w:t>
            </w:r>
            <w:proofErr w:type="spellEnd"/>
          </w:p>
        </w:tc>
        <w:tc>
          <w:tcPr>
            <w:tcW w:w="0" w:type="auto"/>
            <w:shd w:val="clear" w:color="auto" w:fill="auto"/>
            <w:noWrap/>
            <w:vAlign w:val="bottom"/>
            <w:hideMark/>
          </w:tcPr>
          <w:p w14:paraId="10BBD6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10FE46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0.5285013</w:t>
            </w:r>
          </w:p>
        </w:tc>
        <w:tc>
          <w:tcPr>
            <w:tcW w:w="0" w:type="auto"/>
            <w:shd w:val="clear" w:color="auto" w:fill="auto"/>
            <w:noWrap/>
            <w:vAlign w:val="bottom"/>
            <w:hideMark/>
          </w:tcPr>
          <w:p w14:paraId="29BA0CE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0.2642506</w:t>
            </w:r>
          </w:p>
        </w:tc>
        <w:tc>
          <w:tcPr>
            <w:tcW w:w="0" w:type="auto"/>
            <w:shd w:val="clear" w:color="auto" w:fill="auto"/>
            <w:noWrap/>
            <w:vAlign w:val="bottom"/>
            <w:hideMark/>
          </w:tcPr>
          <w:p w14:paraId="618E9AD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6D7138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31968F20" w14:textId="77777777" w:rsidTr="0056090F">
        <w:trPr>
          <w:cantSplit/>
          <w:jc w:val="center"/>
        </w:trPr>
        <w:tc>
          <w:tcPr>
            <w:tcW w:w="0" w:type="auto"/>
            <w:shd w:val="clear" w:color="auto" w:fill="auto"/>
            <w:noWrap/>
            <w:vAlign w:val="bottom"/>
            <w:hideMark/>
          </w:tcPr>
          <w:p w14:paraId="675459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147</w:t>
            </w:r>
          </w:p>
        </w:tc>
        <w:tc>
          <w:tcPr>
            <w:tcW w:w="0" w:type="auto"/>
            <w:shd w:val="clear" w:color="auto" w:fill="auto"/>
            <w:noWrap/>
            <w:vAlign w:val="bottom"/>
            <w:hideMark/>
          </w:tcPr>
          <w:p w14:paraId="29EC899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Asterionella</w:t>
            </w:r>
            <w:proofErr w:type="spellEnd"/>
            <w:r w:rsidRPr="0056090F">
              <w:rPr>
                <w:rFonts w:eastAsia="Times New Roman" w:cs="Times New Roman"/>
                <w:color w:val="000000"/>
                <w:sz w:val="20"/>
                <w:szCs w:val="20"/>
              </w:rPr>
              <w:t xml:space="preserve"> japonica</w:t>
            </w:r>
          </w:p>
        </w:tc>
        <w:tc>
          <w:tcPr>
            <w:tcW w:w="0" w:type="auto"/>
            <w:shd w:val="clear" w:color="auto" w:fill="auto"/>
            <w:noWrap/>
            <w:vAlign w:val="bottom"/>
            <w:hideMark/>
          </w:tcPr>
          <w:p w14:paraId="7266C1E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0.5071429</w:t>
            </w:r>
          </w:p>
        </w:tc>
        <w:tc>
          <w:tcPr>
            <w:tcW w:w="0" w:type="auto"/>
            <w:shd w:val="clear" w:color="auto" w:fill="auto"/>
            <w:noWrap/>
            <w:vAlign w:val="bottom"/>
            <w:hideMark/>
          </w:tcPr>
          <w:p w14:paraId="6B291A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2E97B4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0.2535714</w:t>
            </w:r>
          </w:p>
        </w:tc>
        <w:tc>
          <w:tcPr>
            <w:tcW w:w="0" w:type="auto"/>
            <w:shd w:val="clear" w:color="auto" w:fill="auto"/>
            <w:noWrap/>
            <w:vAlign w:val="bottom"/>
            <w:hideMark/>
          </w:tcPr>
          <w:p w14:paraId="722B65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5E4B23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5376AA73" w14:textId="77777777" w:rsidTr="0056090F">
        <w:trPr>
          <w:cantSplit/>
          <w:jc w:val="center"/>
        </w:trPr>
        <w:tc>
          <w:tcPr>
            <w:tcW w:w="0" w:type="auto"/>
            <w:shd w:val="clear" w:color="auto" w:fill="auto"/>
            <w:noWrap/>
            <w:vAlign w:val="bottom"/>
            <w:hideMark/>
          </w:tcPr>
          <w:p w14:paraId="77FD849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148</w:t>
            </w:r>
          </w:p>
        </w:tc>
        <w:tc>
          <w:tcPr>
            <w:tcW w:w="0" w:type="auto"/>
            <w:shd w:val="clear" w:color="auto" w:fill="auto"/>
            <w:noWrap/>
            <w:vAlign w:val="bottom"/>
            <w:hideMark/>
          </w:tcPr>
          <w:p w14:paraId="53D5212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Microcytis</w:t>
            </w:r>
            <w:proofErr w:type="spellEnd"/>
          </w:p>
        </w:tc>
        <w:tc>
          <w:tcPr>
            <w:tcW w:w="0" w:type="auto"/>
            <w:shd w:val="clear" w:color="auto" w:fill="auto"/>
            <w:noWrap/>
            <w:vAlign w:val="bottom"/>
            <w:hideMark/>
          </w:tcPr>
          <w:p w14:paraId="326680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0.3571429</w:t>
            </w:r>
          </w:p>
        </w:tc>
        <w:tc>
          <w:tcPr>
            <w:tcW w:w="0" w:type="auto"/>
            <w:shd w:val="clear" w:color="auto" w:fill="auto"/>
            <w:noWrap/>
            <w:vAlign w:val="bottom"/>
            <w:hideMark/>
          </w:tcPr>
          <w:p w14:paraId="215708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0.1473365</w:t>
            </w:r>
          </w:p>
        </w:tc>
        <w:tc>
          <w:tcPr>
            <w:tcW w:w="0" w:type="auto"/>
            <w:shd w:val="clear" w:color="auto" w:fill="auto"/>
            <w:noWrap/>
            <w:vAlign w:val="bottom"/>
            <w:hideMark/>
          </w:tcPr>
          <w:p w14:paraId="22DD21F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0.2522397</w:t>
            </w:r>
          </w:p>
        </w:tc>
        <w:tc>
          <w:tcPr>
            <w:tcW w:w="0" w:type="auto"/>
            <w:shd w:val="clear" w:color="auto" w:fill="auto"/>
            <w:noWrap/>
            <w:vAlign w:val="bottom"/>
            <w:hideMark/>
          </w:tcPr>
          <w:p w14:paraId="186C8D2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7708A4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2B3F5F74" w14:textId="77777777" w:rsidTr="0056090F">
        <w:trPr>
          <w:cantSplit/>
          <w:jc w:val="center"/>
        </w:trPr>
        <w:tc>
          <w:tcPr>
            <w:tcW w:w="0" w:type="auto"/>
            <w:shd w:val="clear" w:color="auto" w:fill="auto"/>
            <w:noWrap/>
            <w:vAlign w:val="bottom"/>
            <w:hideMark/>
          </w:tcPr>
          <w:p w14:paraId="0A75EEF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149</w:t>
            </w:r>
          </w:p>
        </w:tc>
        <w:tc>
          <w:tcPr>
            <w:tcW w:w="0" w:type="auto"/>
            <w:shd w:val="clear" w:color="auto" w:fill="auto"/>
            <w:noWrap/>
            <w:vAlign w:val="bottom"/>
            <w:hideMark/>
          </w:tcPr>
          <w:p w14:paraId="695E71B8"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Euglena </w:t>
            </w:r>
            <w:proofErr w:type="spellStart"/>
            <w:r w:rsidRPr="0056090F">
              <w:rPr>
                <w:rFonts w:eastAsia="Times New Roman" w:cs="Times New Roman"/>
                <w:color w:val="000000"/>
                <w:sz w:val="20"/>
                <w:szCs w:val="20"/>
              </w:rPr>
              <w:t>acusformis</w:t>
            </w:r>
            <w:proofErr w:type="spellEnd"/>
          </w:p>
        </w:tc>
        <w:tc>
          <w:tcPr>
            <w:tcW w:w="0" w:type="auto"/>
            <w:shd w:val="clear" w:color="auto" w:fill="auto"/>
            <w:noWrap/>
            <w:vAlign w:val="bottom"/>
            <w:hideMark/>
          </w:tcPr>
          <w:p w14:paraId="673D8B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0.2500000</w:t>
            </w:r>
          </w:p>
        </w:tc>
        <w:tc>
          <w:tcPr>
            <w:tcW w:w="0" w:type="auto"/>
            <w:shd w:val="clear" w:color="auto" w:fill="auto"/>
            <w:noWrap/>
            <w:vAlign w:val="bottom"/>
            <w:hideMark/>
          </w:tcPr>
          <w:p w14:paraId="3F29A0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0.2139340</w:t>
            </w:r>
          </w:p>
        </w:tc>
        <w:tc>
          <w:tcPr>
            <w:tcW w:w="0" w:type="auto"/>
            <w:shd w:val="clear" w:color="auto" w:fill="auto"/>
            <w:noWrap/>
            <w:vAlign w:val="bottom"/>
            <w:hideMark/>
          </w:tcPr>
          <w:p w14:paraId="3B1063D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0.2319670</w:t>
            </w:r>
          </w:p>
        </w:tc>
        <w:tc>
          <w:tcPr>
            <w:tcW w:w="0" w:type="auto"/>
            <w:shd w:val="clear" w:color="auto" w:fill="auto"/>
            <w:noWrap/>
            <w:vAlign w:val="bottom"/>
            <w:hideMark/>
          </w:tcPr>
          <w:p w14:paraId="7ED2251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EE5A6D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6FC84636" w14:textId="77777777" w:rsidTr="0056090F">
        <w:trPr>
          <w:cantSplit/>
          <w:jc w:val="center"/>
        </w:trPr>
        <w:tc>
          <w:tcPr>
            <w:tcW w:w="0" w:type="auto"/>
            <w:shd w:val="clear" w:color="auto" w:fill="auto"/>
            <w:noWrap/>
            <w:vAlign w:val="bottom"/>
            <w:hideMark/>
          </w:tcPr>
          <w:p w14:paraId="393D9F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150</w:t>
            </w:r>
          </w:p>
        </w:tc>
        <w:tc>
          <w:tcPr>
            <w:tcW w:w="0" w:type="auto"/>
            <w:shd w:val="clear" w:color="auto" w:fill="auto"/>
            <w:noWrap/>
            <w:vAlign w:val="bottom"/>
            <w:hideMark/>
          </w:tcPr>
          <w:p w14:paraId="0C200B0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Hemiaulus</w:t>
            </w:r>
            <w:proofErr w:type="spellEnd"/>
          </w:p>
        </w:tc>
        <w:tc>
          <w:tcPr>
            <w:tcW w:w="0" w:type="auto"/>
            <w:shd w:val="clear" w:color="auto" w:fill="auto"/>
            <w:noWrap/>
            <w:vAlign w:val="bottom"/>
            <w:hideMark/>
          </w:tcPr>
          <w:p w14:paraId="44547E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0.2142857</w:t>
            </w:r>
          </w:p>
        </w:tc>
        <w:tc>
          <w:tcPr>
            <w:tcW w:w="0" w:type="auto"/>
            <w:shd w:val="clear" w:color="auto" w:fill="auto"/>
            <w:noWrap/>
            <w:vAlign w:val="bottom"/>
            <w:hideMark/>
          </w:tcPr>
          <w:p w14:paraId="788FC98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0.2336111</w:t>
            </w:r>
          </w:p>
        </w:tc>
        <w:tc>
          <w:tcPr>
            <w:tcW w:w="0" w:type="auto"/>
            <w:shd w:val="clear" w:color="auto" w:fill="auto"/>
            <w:noWrap/>
            <w:vAlign w:val="bottom"/>
            <w:hideMark/>
          </w:tcPr>
          <w:p w14:paraId="3F33B7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0.2239484</w:t>
            </w:r>
          </w:p>
        </w:tc>
        <w:tc>
          <w:tcPr>
            <w:tcW w:w="0" w:type="auto"/>
            <w:shd w:val="clear" w:color="auto" w:fill="auto"/>
            <w:noWrap/>
            <w:vAlign w:val="bottom"/>
            <w:hideMark/>
          </w:tcPr>
          <w:p w14:paraId="3E00959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7771E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4849AB9A" w14:textId="77777777" w:rsidTr="0056090F">
        <w:trPr>
          <w:cantSplit/>
          <w:jc w:val="center"/>
        </w:trPr>
        <w:tc>
          <w:tcPr>
            <w:tcW w:w="0" w:type="auto"/>
            <w:shd w:val="clear" w:color="auto" w:fill="auto"/>
            <w:noWrap/>
            <w:vAlign w:val="bottom"/>
            <w:hideMark/>
          </w:tcPr>
          <w:p w14:paraId="713A8AF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151</w:t>
            </w:r>
          </w:p>
        </w:tc>
        <w:tc>
          <w:tcPr>
            <w:tcW w:w="0" w:type="auto"/>
            <w:shd w:val="clear" w:color="auto" w:fill="auto"/>
            <w:noWrap/>
            <w:vAlign w:val="bottom"/>
            <w:hideMark/>
          </w:tcPr>
          <w:p w14:paraId="6DF2F20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Microspora</w:t>
            </w:r>
            <w:proofErr w:type="spellEnd"/>
          </w:p>
        </w:tc>
        <w:tc>
          <w:tcPr>
            <w:tcW w:w="0" w:type="auto"/>
            <w:shd w:val="clear" w:color="auto" w:fill="auto"/>
            <w:noWrap/>
            <w:vAlign w:val="bottom"/>
            <w:hideMark/>
          </w:tcPr>
          <w:p w14:paraId="1C3C334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0.3115601</w:t>
            </w:r>
          </w:p>
        </w:tc>
        <w:tc>
          <w:tcPr>
            <w:tcW w:w="0" w:type="auto"/>
            <w:shd w:val="clear" w:color="auto" w:fill="auto"/>
            <w:noWrap/>
            <w:vAlign w:val="bottom"/>
            <w:hideMark/>
          </w:tcPr>
          <w:p w14:paraId="4C8866A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0.1228953</w:t>
            </w:r>
          </w:p>
        </w:tc>
        <w:tc>
          <w:tcPr>
            <w:tcW w:w="0" w:type="auto"/>
            <w:shd w:val="clear" w:color="auto" w:fill="auto"/>
            <w:noWrap/>
            <w:vAlign w:val="bottom"/>
            <w:hideMark/>
          </w:tcPr>
          <w:p w14:paraId="27D663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0.2172277</w:t>
            </w:r>
          </w:p>
        </w:tc>
        <w:tc>
          <w:tcPr>
            <w:tcW w:w="0" w:type="auto"/>
            <w:shd w:val="clear" w:color="auto" w:fill="auto"/>
            <w:noWrap/>
            <w:vAlign w:val="bottom"/>
            <w:hideMark/>
          </w:tcPr>
          <w:p w14:paraId="66AED3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BE3AB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457FB3F9" w14:textId="77777777" w:rsidTr="0056090F">
        <w:trPr>
          <w:cantSplit/>
          <w:jc w:val="center"/>
        </w:trPr>
        <w:tc>
          <w:tcPr>
            <w:tcW w:w="0" w:type="auto"/>
            <w:shd w:val="clear" w:color="auto" w:fill="auto"/>
            <w:noWrap/>
            <w:vAlign w:val="bottom"/>
            <w:hideMark/>
          </w:tcPr>
          <w:p w14:paraId="4D49109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152</w:t>
            </w:r>
          </w:p>
        </w:tc>
        <w:tc>
          <w:tcPr>
            <w:tcW w:w="0" w:type="auto"/>
            <w:shd w:val="clear" w:color="auto" w:fill="auto"/>
            <w:noWrap/>
            <w:vAlign w:val="bottom"/>
            <w:hideMark/>
          </w:tcPr>
          <w:p w14:paraId="070EE619"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Fragilaria</w:t>
            </w:r>
          </w:p>
        </w:tc>
        <w:tc>
          <w:tcPr>
            <w:tcW w:w="0" w:type="auto"/>
            <w:shd w:val="clear" w:color="auto" w:fill="auto"/>
            <w:noWrap/>
            <w:vAlign w:val="bottom"/>
            <w:hideMark/>
          </w:tcPr>
          <w:p w14:paraId="619E141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0.1089591</w:t>
            </w:r>
          </w:p>
        </w:tc>
        <w:tc>
          <w:tcPr>
            <w:tcW w:w="0" w:type="auto"/>
            <w:shd w:val="clear" w:color="auto" w:fill="auto"/>
            <w:noWrap/>
            <w:vAlign w:val="bottom"/>
            <w:hideMark/>
          </w:tcPr>
          <w:p w14:paraId="08767D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0.3201798</w:t>
            </w:r>
          </w:p>
        </w:tc>
        <w:tc>
          <w:tcPr>
            <w:tcW w:w="0" w:type="auto"/>
            <w:shd w:val="clear" w:color="auto" w:fill="auto"/>
            <w:noWrap/>
            <w:vAlign w:val="bottom"/>
            <w:hideMark/>
          </w:tcPr>
          <w:p w14:paraId="44C7859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0.2145694</w:t>
            </w:r>
          </w:p>
        </w:tc>
        <w:tc>
          <w:tcPr>
            <w:tcW w:w="0" w:type="auto"/>
            <w:shd w:val="clear" w:color="auto" w:fill="auto"/>
            <w:noWrap/>
            <w:vAlign w:val="bottom"/>
            <w:hideMark/>
          </w:tcPr>
          <w:p w14:paraId="355DBB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7E7DFC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3D862727" w14:textId="77777777" w:rsidTr="0056090F">
        <w:trPr>
          <w:cantSplit/>
          <w:jc w:val="center"/>
        </w:trPr>
        <w:tc>
          <w:tcPr>
            <w:tcW w:w="0" w:type="auto"/>
            <w:shd w:val="clear" w:color="auto" w:fill="auto"/>
            <w:noWrap/>
            <w:vAlign w:val="bottom"/>
            <w:hideMark/>
          </w:tcPr>
          <w:p w14:paraId="4F282E8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153</w:t>
            </w:r>
          </w:p>
        </w:tc>
        <w:tc>
          <w:tcPr>
            <w:tcW w:w="0" w:type="auto"/>
            <w:shd w:val="clear" w:color="auto" w:fill="auto"/>
            <w:noWrap/>
            <w:vAlign w:val="bottom"/>
            <w:hideMark/>
          </w:tcPr>
          <w:p w14:paraId="538DA71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Thoracomonas</w:t>
            </w:r>
            <w:proofErr w:type="spellEnd"/>
          </w:p>
        </w:tc>
        <w:tc>
          <w:tcPr>
            <w:tcW w:w="0" w:type="auto"/>
            <w:shd w:val="clear" w:color="auto" w:fill="auto"/>
            <w:noWrap/>
            <w:vAlign w:val="bottom"/>
            <w:hideMark/>
          </w:tcPr>
          <w:p w14:paraId="7C4F0F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0.2428571</w:t>
            </w:r>
          </w:p>
        </w:tc>
        <w:tc>
          <w:tcPr>
            <w:tcW w:w="0" w:type="auto"/>
            <w:shd w:val="clear" w:color="auto" w:fill="auto"/>
            <w:noWrap/>
            <w:vAlign w:val="bottom"/>
            <w:hideMark/>
          </w:tcPr>
          <w:p w14:paraId="0015FA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0.1862148</w:t>
            </w:r>
          </w:p>
        </w:tc>
        <w:tc>
          <w:tcPr>
            <w:tcW w:w="0" w:type="auto"/>
            <w:shd w:val="clear" w:color="auto" w:fill="auto"/>
            <w:noWrap/>
            <w:vAlign w:val="bottom"/>
            <w:hideMark/>
          </w:tcPr>
          <w:p w14:paraId="663B012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0.2145360</w:t>
            </w:r>
          </w:p>
        </w:tc>
        <w:tc>
          <w:tcPr>
            <w:tcW w:w="0" w:type="auto"/>
            <w:shd w:val="clear" w:color="auto" w:fill="auto"/>
            <w:noWrap/>
            <w:vAlign w:val="bottom"/>
            <w:hideMark/>
          </w:tcPr>
          <w:p w14:paraId="00A89C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F904A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285D9A78" w14:textId="77777777" w:rsidTr="0056090F">
        <w:trPr>
          <w:cantSplit/>
          <w:jc w:val="center"/>
        </w:trPr>
        <w:tc>
          <w:tcPr>
            <w:tcW w:w="0" w:type="auto"/>
            <w:shd w:val="clear" w:color="auto" w:fill="auto"/>
            <w:noWrap/>
            <w:vAlign w:val="bottom"/>
            <w:hideMark/>
          </w:tcPr>
          <w:p w14:paraId="5E98D9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154</w:t>
            </w:r>
          </w:p>
        </w:tc>
        <w:tc>
          <w:tcPr>
            <w:tcW w:w="0" w:type="auto"/>
            <w:shd w:val="clear" w:color="auto" w:fill="auto"/>
            <w:noWrap/>
            <w:vAlign w:val="bottom"/>
            <w:hideMark/>
          </w:tcPr>
          <w:p w14:paraId="28E20D38"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Diatom </w:t>
            </w:r>
            <w:proofErr w:type="spellStart"/>
            <w:r w:rsidRPr="0056090F">
              <w:rPr>
                <w:rFonts w:eastAsia="Times New Roman" w:cs="Times New Roman"/>
                <w:color w:val="000000"/>
                <w:sz w:val="20"/>
                <w:szCs w:val="20"/>
              </w:rPr>
              <w:t>Unid</w:t>
            </w:r>
            <w:proofErr w:type="spellEnd"/>
          </w:p>
        </w:tc>
        <w:tc>
          <w:tcPr>
            <w:tcW w:w="0" w:type="auto"/>
            <w:shd w:val="clear" w:color="auto" w:fill="auto"/>
            <w:noWrap/>
            <w:vAlign w:val="bottom"/>
            <w:hideMark/>
          </w:tcPr>
          <w:p w14:paraId="0321F0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0.0568488</w:t>
            </w:r>
          </w:p>
        </w:tc>
        <w:tc>
          <w:tcPr>
            <w:tcW w:w="0" w:type="auto"/>
            <w:shd w:val="clear" w:color="auto" w:fill="auto"/>
            <w:noWrap/>
            <w:vAlign w:val="bottom"/>
            <w:hideMark/>
          </w:tcPr>
          <w:p w14:paraId="480F038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0.3653405</w:t>
            </w:r>
          </w:p>
        </w:tc>
        <w:tc>
          <w:tcPr>
            <w:tcW w:w="0" w:type="auto"/>
            <w:shd w:val="clear" w:color="auto" w:fill="auto"/>
            <w:noWrap/>
            <w:vAlign w:val="bottom"/>
            <w:hideMark/>
          </w:tcPr>
          <w:p w14:paraId="0306AFB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0.2110947</w:t>
            </w:r>
          </w:p>
        </w:tc>
        <w:tc>
          <w:tcPr>
            <w:tcW w:w="0" w:type="auto"/>
            <w:shd w:val="clear" w:color="auto" w:fill="auto"/>
            <w:noWrap/>
            <w:vAlign w:val="bottom"/>
            <w:hideMark/>
          </w:tcPr>
          <w:p w14:paraId="32905C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728EEC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38058B1F" w14:textId="77777777" w:rsidTr="0056090F">
        <w:trPr>
          <w:cantSplit/>
          <w:jc w:val="center"/>
        </w:trPr>
        <w:tc>
          <w:tcPr>
            <w:tcW w:w="0" w:type="auto"/>
            <w:shd w:val="clear" w:color="auto" w:fill="auto"/>
            <w:noWrap/>
            <w:vAlign w:val="bottom"/>
            <w:hideMark/>
          </w:tcPr>
          <w:p w14:paraId="29FBB45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155</w:t>
            </w:r>
          </w:p>
        </w:tc>
        <w:tc>
          <w:tcPr>
            <w:tcW w:w="0" w:type="auto"/>
            <w:shd w:val="clear" w:color="auto" w:fill="auto"/>
            <w:noWrap/>
            <w:vAlign w:val="bottom"/>
            <w:hideMark/>
          </w:tcPr>
          <w:p w14:paraId="3841BFF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Cymatopleura</w:t>
            </w:r>
            <w:proofErr w:type="spellEnd"/>
          </w:p>
        </w:tc>
        <w:tc>
          <w:tcPr>
            <w:tcW w:w="0" w:type="auto"/>
            <w:shd w:val="clear" w:color="auto" w:fill="auto"/>
            <w:noWrap/>
            <w:vAlign w:val="bottom"/>
            <w:hideMark/>
          </w:tcPr>
          <w:p w14:paraId="4D6E9BE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0.4208161</w:t>
            </w:r>
          </w:p>
        </w:tc>
        <w:tc>
          <w:tcPr>
            <w:tcW w:w="0" w:type="auto"/>
            <w:shd w:val="clear" w:color="auto" w:fill="auto"/>
            <w:noWrap/>
            <w:vAlign w:val="bottom"/>
            <w:hideMark/>
          </w:tcPr>
          <w:p w14:paraId="275FF51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74942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0.2104080</w:t>
            </w:r>
          </w:p>
        </w:tc>
        <w:tc>
          <w:tcPr>
            <w:tcW w:w="0" w:type="auto"/>
            <w:shd w:val="clear" w:color="auto" w:fill="auto"/>
            <w:noWrap/>
            <w:vAlign w:val="bottom"/>
            <w:hideMark/>
          </w:tcPr>
          <w:p w14:paraId="407E75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E734AB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99.998%</w:t>
            </w:r>
          </w:p>
        </w:tc>
      </w:tr>
      <w:tr w:rsidR="00546266" w:rsidRPr="0056090F" w14:paraId="251E0C27" w14:textId="77777777" w:rsidTr="0056090F">
        <w:trPr>
          <w:cantSplit/>
          <w:jc w:val="center"/>
        </w:trPr>
        <w:tc>
          <w:tcPr>
            <w:tcW w:w="0" w:type="auto"/>
            <w:shd w:val="clear" w:color="auto" w:fill="auto"/>
            <w:noWrap/>
            <w:vAlign w:val="bottom"/>
            <w:hideMark/>
          </w:tcPr>
          <w:p w14:paraId="47B6F2C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156</w:t>
            </w:r>
          </w:p>
        </w:tc>
        <w:tc>
          <w:tcPr>
            <w:tcW w:w="0" w:type="auto"/>
            <w:shd w:val="clear" w:color="auto" w:fill="auto"/>
            <w:noWrap/>
            <w:vAlign w:val="bottom"/>
            <w:hideMark/>
          </w:tcPr>
          <w:p w14:paraId="508CF0A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Oxytoxum</w:t>
            </w:r>
            <w:proofErr w:type="spellEnd"/>
          </w:p>
        </w:tc>
        <w:tc>
          <w:tcPr>
            <w:tcW w:w="0" w:type="auto"/>
            <w:shd w:val="clear" w:color="auto" w:fill="auto"/>
            <w:noWrap/>
            <w:vAlign w:val="bottom"/>
            <w:hideMark/>
          </w:tcPr>
          <w:p w14:paraId="49F8CBC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0.1739208</w:t>
            </w:r>
          </w:p>
        </w:tc>
        <w:tc>
          <w:tcPr>
            <w:tcW w:w="0" w:type="auto"/>
            <w:shd w:val="clear" w:color="auto" w:fill="auto"/>
            <w:noWrap/>
            <w:vAlign w:val="bottom"/>
            <w:hideMark/>
          </w:tcPr>
          <w:p w14:paraId="68AF337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0.2170681</w:t>
            </w:r>
          </w:p>
        </w:tc>
        <w:tc>
          <w:tcPr>
            <w:tcW w:w="0" w:type="auto"/>
            <w:shd w:val="clear" w:color="auto" w:fill="auto"/>
            <w:noWrap/>
            <w:vAlign w:val="bottom"/>
            <w:hideMark/>
          </w:tcPr>
          <w:p w14:paraId="24572F3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0.1954945</w:t>
            </w:r>
          </w:p>
        </w:tc>
        <w:tc>
          <w:tcPr>
            <w:tcW w:w="0" w:type="auto"/>
            <w:shd w:val="clear" w:color="auto" w:fill="auto"/>
            <w:noWrap/>
            <w:vAlign w:val="bottom"/>
            <w:hideMark/>
          </w:tcPr>
          <w:p w14:paraId="3FBAD43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D6BA1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0292AA1D" w14:textId="77777777" w:rsidTr="0056090F">
        <w:trPr>
          <w:cantSplit/>
          <w:jc w:val="center"/>
        </w:trPr>
        <w:tc>
          <w:tcPr>
            <w:tcW w:w="0" w:type="auto"/>
            <w:shd w:val="clear" w:color="auto" w:fill="auto"/>
            <w:noWrap/>
            <w:vAlign w:val="bottom"/>
            <w:hideMark/>
          </w:tcPr>
          <w:p w14:paraId="0CC4F76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157</w:t>
            </w:r>
          </w:p>
        </w:tc>
        <w:tc>
          <w:tcPr>
            <w:tcW w:w="0" w:type="auto"/>
            <w:shd w:val="clear" w:color="auto" w:fill="auto"/>
            <w:noWrap/>
            <w:vAlign w:val="bottom"/>
            <w:hideMark/>
          </w:tcPr>
          <w:p w14:paraId="7B531B7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Dictyospacium</w:t>
            </w:r>
            <w:proofErr w:type="spellEnd"/>
          </w:p>
        </w:tc>
        <w:tc>
          <w:tcPr>
            <w:tcW w:w="0" w:type="auto"/>
            <w:shd w:val="clear" w:color="auto" w:fill="auto"/>
            <w:noWrap/>
            <w:vAlign w:val="bottom"/>
            <w:hideMark/>
          </w:tcPr>
          <w:p w14:paraId="3E511B7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0.3657143</w:t>
            </w:r>
          </w:p>
        </w:tc>
        <w:tc>
          <w:tcPr>
            <w:tcW w:w="0" w:type="auto"/>
            <w:shd w:val="clear" w:color="auto" w:fill="auto"/>
            <w:noWrap/>
            <w:vAlign w:val="bottom"/>
            <w:hideMark/>
          </w:tcPr>
          <w:p w14:paraId="489774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0.0189394</w:t>
            </w:r>
          </w:p>
        </w:tc>
        <w:tc>
          <w:tcPr>
            <w:tcW w:w="0" w:type="auto"/>
            <w:shd w:val="clear" w:color="auto" w:fill="auto"/>
            <w:noWrap/>
            <w:vAlign w:val="bottom"/>
            <w:hideMark/>
          </w:tcPr>
          <w:p w14:paraId="755C5A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0.1923268</w:t>
            </w:r>
          </w:p>
        </w:tc>
        <w:tc>
          <w:tcPr>
            <w:tcW w:w="0" w:type="auto"/>
            <w:shd w:val="clear" w:color="auto" w:fill="auto"/>
            <w:noWrap/>
            <w:vAlign w:val="bottom"/>
            <w:hideMark/>
          </w:tcPr>
          <w:p w14:paraId="7312E10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64EA8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7A037B13" w14:textId="77777777" w:rsidTr="0056090F">
        <w:trPr>
          <w:cantSplit/>
          <w:jc w:val="center"/>
        </w:trPr>
        <w:tc>
          <w:tcPr>
            <w:tcW w:w="0" w:type="auto"/>
            <w:shd w:val="clear" w:color="auto" w:fill="auto"/>
            <w:noWrap/>
            <w:vAlign w:val="bottom"/>
            <w:hideMark/>
          </w:tcPr>
          <w:p w14:paraId="4F94B96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158</w:t>
            </w:r>
          </w:p>
        </w:tc>
        <w:tc>
          <w:tcPr>
            <w:tcW w:w="0" w:type="auto"/>
            <w:shd w:val="clear" w:color="auto" w:fill="auto"/>
            <w:noWrap/>
            <w:vAlign w:val="bottom"/>
            <w:hideMark/>
          </w:tcPr>
          <w:p w14:paraId="17999E5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Merismopedia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convoluta</w:t>
            </w:r>
            <w:proofErr w:type="spellEnd"/>
          </w:p>
        </w:tc>
        <w:tc>
          <w:tcPr>
            <w:tcW w:w="0" w:type="auto"/>
            <w:shd w:val="clear" w:color="auto" w:fill="auto"/>
            <w:noWrap/>
            <w:vAlign w:val="bottom"/>
            <w:hideMark/>
          </w:tcPr>
          <w:p w14:paraId="7B5BDB4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0.1928571</w:t>
            </w:r>
          </w:p>
        </w:tc>
        <w:tc>
          <w:tcPr>
            <w:tcW w:w="0" w:type="auto"/>
            <w:shd w:val="clear" w:color="auto" w:fill="auto"/>
            <w:noWrap/>
            <w:vAlign w:val="bottom"/>
            <w:hideMark/>
          </w:tcPr>
          <w:p w14:paraId="0DF8EA3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0.1747835</w:t>
            </w:r>
          </w:p>
        </w:tc>
        <w:tc>
          <w:tcPr>
            <w:tcW w:w="0" w:type="auto"/>
            <w:shd w:val="clear" w:color="auto" w:fill="auto"/>
            <w:noWrap/>
            <w:vAlign w:val="bottom"/>
            <w:hideMark/>
          </w:tcPr>
          <w:p w14:paraId="213D561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0.1838203</w:t>
            </w:r>
          </w:p>
        </w:tc>
        <w:tc>
          <w:tcPr>
            <w:tcW w:w="0" w:type="auto"/>
            <w:shd w:val="clear" w:color="auto" w:fill="auto"/>
            <w:noWrap/>
            <w:vAlign w:val="bottom"/>
            <w:hideMark/>
          </w:tcPr>
          <w:p w14:paraId="491D30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FE472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6692628F" w14:textId="77777777" w:rsidTr="0056090F">
        <w:trPr>
          <w:cantSplit/>
          <w:jc w:val="center"/>
        </w:trPr>
        <w:tc>
          <w:tcPr>
            <w:tcW w:w="0" w:type="auto"/>
            <w:shd w:val="clear" w:color="auto" w:fill="auto"/>
            <w:noWrap/>
            <w:vAlign w:val="bottom"/>
            <w:hideMark/>
          </w:tcPr>
          <w:p w14:paraId="7295715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159</w:t>
            </w:r>
          </w:p>
        </w:tc>
        <w:tc>
          <w:tcPr>
            <w:tcW w:w="0" w:type="auto"/>
            <w:shd w:val="clear" w:color="auto" w:fill="auto"/>
            <w:noWrap/>
            <w:vAlign w:val="bottom"/>
            <w:hideMark/>
          </w:tcPr>
          <w:p w14:paraId="6A296CD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Merismpoedia</w:t>
            </w:r>
            <w:proofErr w:type="spellEnd"/>
            <w:r w:rsidRPr="0056090F">
              <w:rPr>
                <w:rFonts w:eastAsia="Times New Roman" w:cs="Times New Roman"/>
                <w:color w:val="000000"/>
                <w:sz w:val="20"/>
                <w:szCs w:val="20"/>
              </w:rPr>
              <w:t xml:space="preserve"> glauca</w:t>
            </w:r>
          </w:p>
        </w:tc>
        <w:tc>
          <w:tcPr>
            <w:tcW w:w="0" w:type="auto"/>
            <w:shd w:val="clear" w:color="auto" w:fill="auto"/>
            <w:noWrap/>
            <w:vAlign w:val="bottom"/>
            <w:hideMark/>
          </w:tcPr>
          <w:p w14:paraId="52427A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0.2285714</w:t>
            </w:r>
          </w:p>
        </w:tc>
        <w:tc>
          <w:tcPr>
            <w:tcW w:w="0" w:type="auto"/>
            <w:shd w:val="clear" w:color="auto" w:fill="auto"/>
            <w:noWrap/>
            <w:vAlign w:val="bottom"/>
            <w:hideMark/>
          </w:tcPr>
          <w:p w14:paraId="5B59083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0.1361607</w:t>
            </w:r>
          </w:p>
        </w:tc>
        <w:tc>
          <w:tcPr>
            <w:tcW w:w="0" w:type="auto"/>
            <w:shd w:val="clear" w:color="auto" w:fill="auto"/>
            <w:noWrap/>
            <w:vAlign w:val="bottom"/>
            <w:hideMark/>
          </w:tcPr>
          <w:p w14:paraId="019E43A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0.1823661</w:t>
            </w:r>
          </w:p>
        </w:tc>
        <w:tc>
          <w:tcPr>
            <w:tcW w:w="0" w:type="auto"/>
            <w:shd w:val="clear" w:color="auto" w:fill="auto"/>
            <w:noWrap/>
            <w:vAlign w:val="bottom"/>
            <w:hideMark/>
          </w:tcPr>
          <w:p w14:paraId="2F967E0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B6D2E3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290D7350" w14:textId="77777777" w:rsidTr="0056090F">
        <w:trPr>
          <w:cantSplit/>
          <w:jc w:val="center"/>
        </w:trPr>
        <w:tc>
          <w:tcPr>
            <w:tcW w:w="0" w:type="auto"/>
            <w:shd w:val="clear" w:color="auto" w:fill="auto"/>
            <w:noWrap/>
            <w:vAlign w:val="bottom"/>
            <w:hideMark/>
          </w:tcPr>
          <w:p w14:paraId="18DBEC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160</w:t>
            </w:r>
          </w:p>
        </w:tc>
        <w:tc>
          <w:tcPr>
            <w:tcW w:w="0" w:type="auto"/>
            <w:shd w:val="clear" w:color="auto" w:fill="auto"/>
            <w:noWrap/>
            <w:vAlign w:val="bottom"/>
            <w:hideMark/>
          </w:tcPr>
          <w:p w14:paraId="47FBA256"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Pandorina</w:t>
            </w:r>
          </w:p>
        </w:tc>
        <w:tc>
          <w:tcPr>
            <w:tcW w:w="0" w:type="auto"/>
            <w:shd w:val="clear" w:color="auto" w:fill="auto"/>
            <w:noWrap/>
            <w:vAlign w:val="bottom"/>
            <w:hideMark/>
          </w:tcPr>
          <w:p w14:paraId="1B8FA18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0.0805931</w:t>
            </w:r>
          </w:p>
        </w:tc>
        <w:tc>
          <w:tcPr>
            <w:tcW w:w="0" w:type="auto"/>
            <w:shd w:val="clear" w:color="auto" w:fill="auto"/>
            <w:noWrap/>
            <w:vAlign w:val="bottom"/>
            <w:hideMark/>
          </w:tcPr>
          <w:p w14:paraId="7033605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0.2591771</w:t>
            </w:r>
          </w:p>
        </w:tc>
        <w:tc>
          <w:tcPr>
            <w:tcW w:w="0" w:type="auto"/>
            <w:shd w:val="clear" w:color="auto" w:fill="auto"/>
            <w:noWrap/>
            <w:vAlign w:val="bottom"/>
            <w:hideMark/>
          </w:tcPr>
          <w:p w14:paraId="7E032C2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0.1698851</w:t>
            </w:r>
          </w:p>
        </w:tc>
        <w:tc>
          <w:tcPr>
            <w:tcW w:w="0" w:type="auto"/>
            <w:shd w:val="clear" w:color="auto" w:fill="auto"/>
            <w:noWrap/>
            <w:vAlign w:val="bottom"/>
            <w:hideMark/>
          </w:tcPr>
          <w:p w14:paraId="5AC223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4CD0A3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4EFF21BD" w14:textId="77777777" w:rsidTr="0056090F">
        <w:trPr>
          <w:cantSplit/>
          <w:jc w:val="center"/>
        </w:trPr>
        <w:tc>
          <w:tcPr>
            <w:tcW w:w="0" w:type="auto"/>
            <w:shd w:val="clear" w:color="auto" w:fill="auto"/>
            <w:noWrap/>
            <w:vAlign w:val="bottom"/>
            <w:hideMark/>
          </w:tcPr>
          <w:p w14:paraId="040D98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161</w:t>
            </w:r>
          </w:p>
        </w:tc>
        <w:tc>
          <w:tcPr>
            <w:tcW w:w="0" w:type="auto"/>
            <w:shd w:val="clear" w:color="auto" w:fill="auto"/>
            <w:noWrap/>
            <w:vAlign w:val="bottom"/>
            <w:hideMark/>
          </w:tcPr>
          <w:p w14:paraId="18A641A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didymum</w:t>
            </w:r>
            <w:proofErr w:type="spellEnd"/>
          </w:p>
        </w:tc>
        <w:tc>
          <w:tcPr>
            <w:tcW w:w="0" w:type="auto"/>
            <w:shd w:val="clear" w:color="auto" w:fill="auto"/>
            <w:noWrap/>
            <w:vAlign w:val="bottom"/>
            <w:hideMark/>
          </w:tcPr>
          <w:p w14:paraId="3D311DE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0.0000516</w:t>
            </w:r>
          </w:p>
        </w:tc>
        <w:tc>
          <w:tcPr>
            <w:tcW w:w="0" w:type="auto"/>
            <w:shd w:val="clear" w:color="auto" w:fill="auto"/>
            <w:noWrap/>
            <w:vAlign w:val="bottom"/>
            <w:hideMark/>
          </w:tcPr>
          <w:p w14:paraId="2054DAE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0.3380787</w:t>
            </w:r>
          </w:p>
        </w:tc>
        <w:tc>
          <w:tcPr>
            <w:tcW w:w="0" w:type="auto"/>
            <w:shd w:val="clear" w:color="auto" w:fill="auto"/>
            <w:noWrap/>
            <w:vAlign w:val="bottom"/>
            <w:hideMark/>
          </w:tcPr>
          <w:p w14:paraId="725F45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0.1690651</w:t>
            </w:r>
          </w:p>
        </w:tc>
        <w:tc>
          <w:tcPr>
            <w:tcW w:w="0" w:type="auto"/>
            <w:shd w:val="clear" w:color="auto" w:fill="auto"/>
            <w:noWrap/>
            <w:vAlign w:val="bottom"/>
            <w:hideMark/>
          </w:tcPr>
          <w:p w14:paraId="4BF87C6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6C998F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468C33AC" w14:textId="77777777" w:rsidTr="0056090F">
        <w:trPr>
          <w:cantSplit/>
          <w:jc w:val="center"/>
        </w:trPr>
        <w:tc>
          <w:tcPr>
            <w:tcW w:w="0" w:type="auto"/>
            <w:shd w:val="clear" w:color="auto" w:fill="auto"/>
            <w:noWrap/>
            <w:vAlign w:val="bottom"/>
            <w:hideMark/>
          </w:tcPr>
          <w:p w14:paraId="2CBE24D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162</w:t>
            </w:r>
          </w:p>
        </w:tc>
        <w:tc>
          <w:tcPr>
            <w:tcW w:w="0" w:type="auto"/>
            <w:shd w:val="clear" w:color="auto" w:fill="auto"/>
            <w:noWrap/>
            <w:vAlign w:val="bottom"/>
            <w:hideMark/>
          </w:tcPr>
          <w:p w14:paraId="1598AD3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Protoperidinium</w:t>
            </w:r>
            <w:proofErr w:type="spellEnd"/>
            <w:r w:rsidRPr="0056090F">
              <w:rPr>
                <w:rFonts w:eastAsia="Times New Roman" w:cs="Times New Roman"/>
                <w:color w:val="000000"/>
                <w:sz w:val="20"/>
                <w:szCs w:val="20"/>
              </w:rPr>
              <w:t xml:space="preserve"> minimum</w:t>
            </w:r>
          </w:p>
        </w:tc>
        <w:tc>
          <w:tcPr>
            <w:tcW w:w="0" w:type="auto"/>
            <w:shd w:val="clear" w:color="auto" w:fill="auto"/>
            <w:noWrap/>
            <w:vAlign w:val="bottom"/>
            <w:hideMark/>
          </w:tcPr>
          <w:p w14:paraId="1D38FD2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0.3237143</w:t>
            </w:r>
          </w:p>
        </w:tc>
        <w:tc>
          <w:tcPr>
            <w:tcW w:w="0" w:type="auto"/>
            <w:shd w:val="clear" w:color="auto" w:fill="auto"/>
            <w:noWrap/>
            <w:vAlign w:val="bottom"/>
            <w:hideMark/>
          </w:tcPr>
          <w:p w14:paraId="2E549E8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0.0008608</w:t>
            </w:r>
          </w:p>
        </w:tc>
        <w:tc>
          <w:tcPr>
            <w:tcW w:w="0" w:type="auto"/>
            <w:shd w:val="clear" w:color="auto" w:fill="auto"/>
            <w:noWrap/>
            <w:vAlign w:val="bottom"/>
            <w:hideMark/>
          </w:tcPr>
          <w:p w14:paraId="7F5287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0.1622875</w:t>
            </w:r>
          </w:p>
        </w:tc>
        <w:tc>
          <w:tcPr>
            <w:tcW w:w="0" w:type="auto"/>
            <w:shd w:val="clear" w:color="auto" w:fill="auto"/>
            <w:noWrap/>
            <w:vAlign w:val="bottom"/>
            <w:hideMark/>
          </w:tcPr>
          <w:p w14:paraId="1C1E2C4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C968C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12A776AF" w14:textId="77777777" w:rsidTr="0056090F">
        <w:trPr>
          <w:cantSplit/>
          <w:jc w:val="center"/>
        </w:trPr>
        <w:tc>
          <w:tcPr>
            <w:tcW w:w="0" w:type="auto"/>
            <w:shd w:val="clear" w:color="auto" w:fill="auto"/>
            <w:noWrap/>
            <w:vAlign w:val="bottom"/>
            <w:hideMark/>
          </w:tcPr>
          <w:p w14:paraId="0BA7367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163</w:t>
            </w:r>
          </w:p>
        </w:tc>
        <w:tc>
          <w:tcPr>
            <w:tcW w:w="0" w:type="auto"/>
            <w:shd w:val="clear" w:color="auto" w:fill="auto"/>
            <w:noWrap/>
            <w:vAlign w:val="bottom"/>
            <w:hideMark/>
          </w:tcPr>
          <w:p w14:paraId="28E112B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Navicula</w:t>
            </w:r>
            <w:proofErr w:type="spellEnd"/>
            <w:r w:rsidRPr="0056090F">
              <w:rPr>
                <w:rFonts w:eastAsia="Times New Roman" w:cs="Times New Roman"/>
                <w:color w:val="000000"/>
                <w:sz w:val="20"/>
                <w:szCs w:val="20"/>
              </w:rPr>
              <w:t xml:space="preserve"> 3</w:t>
            </w:r>
          </w:p>
        </w:tc>
        <w:tc>
          <w:tcPr>
            <w:tcW w:w="0" w:type="auto"/>
            <w:shd w:val="clear" w:color="auto" w:fill="auto"/>
            <w:noWrap/>
            <w:vAlign w:val="bottom"/>
            <w:hideMark/>
          </w:tcPr>
          <w:p w14:paraId="5D9741F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0.2394165</w:t>
            </w:r>
          </w:p>
        </w:tc>
        <w:tc>
          <w:tcPr>
            <w:tcW w:w="0" w:type="auto"/>
            <w:shd w:val="clear" w:color="auto" w:fill="auto"/>
            <w:noWrap/>
            <w:vAlign w:val="bottom"/>
            <w:hideMark/>
          </w:tcPr>
          <w:p w14:paraId="0ECA21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0.0742852</w:t>
            </w:r>
          </w:p>
        </w:tc>
        <w:tc>
          <w:tcPr>
            <w:tcW w:w="0" w:type="auto"/>
            <w:shd w:val="clear" w:color="auto" w:fill="auto"/>
            <w:noWrap/>
            <w:vAlign w:val="bottom"/>
            <w:hideMark/>
          </w:tcPr>
          <w:p w14:paraId="7B67BE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0.1568509</w:t>
            </w:r>
          </w:p>
        </w:tc>
        <w:tc>
          <w:tcPr>
            <w:tcW w:w="0" w:type="auto"/>
            <w:shd w:val="clear" w:color="auto" w:fill="auto"/>
            <w:noWrap/>
            <w:vAlign w:val="bottom"/>
            <w:hideMark/>
          </w:tcPr>
          <w:p w14:paraId="56171B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F97EE8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591E52BA" w14:textId="77777777" w:rsidTr="0056090F">
        <w:trPr>
          <w:cantSplit/>
          <w:jc w:val="center"/>
        </w:trPr>
        <w:tc>
          <w:tcPr>
            <w:tcW w:w="0" w:type="auto"/>
            <w:shd w:val="clear" w:color="auto" w:fill="auto"/>
            <w:noWrap/>
            <w:vAlign w:val="bottom"/>
            <w:hideMark/>
          </w:tcPr>
          <w:p w14:paraId="3D80DAC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164</w:t>
            </w:r>
          </w:p>
        </w:tc>
        <w:tc>
          <w:tcPr>
            <w:tcW w:w="0" w:type="auto"/>
            <w:shd w:val="clear" w:color="auto" w:fill="auto"/>
            <w:noWrap/>
            <w:vAlign w:val="bottom"/>
            <w:hideMark/>
          </w:tcPr>
          <w:p w14:paraId="1356283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Eremosphaera</w:t>
            </w:r>
            <w:proofErr w:type="spellEnd"/>
          </w:p>
        </w:tc>
        <w:tc>
          <w:tcPr>
            <w:tcW w:w="0" w:type="auto"/>
            <w:shd w:val="clear" w:color="auto" w:fill="auto"/>
            <w:noWrap/>
            <w:vAlign w:val="bottom"/>
            <w:hideMark/>
          </w:tcPr>
          <w:p w14:paraId="6B52701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0.1857143</w:t>
            </w:r>
          </w:p>
        </w:tc>
        <w:tc>
          <w:tcPr>
            <w:tcW w:w="0" w:type="auto"/>
            <w:shd w:val="clear" w:color="auto" w:fill="auto"/>
            <w:noWrap/>
            <w:vAlign w:val="bottom"/>
            <w:hideMark/>
          </w:tcPr>
          <w:p w14:paraId="54A4256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0.1245942</w:t>
            </w:r>
          </w:p>
        </w:tc>
        <w:tc>
          <w:tcPr>
            <w:tcW w:w="0" w:type="auto"/>
            <w:shd w:val="clear" w:color="auto" w:fill="auto"/>
            <w:noWrap/>
            <w:vAlign w:val="bottom"/>
            <w:hideMark/>
          </w:tcPr>
          <w:p w14:paraId="383CFA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0.1551542</w:t>
            </w:r>
          </w:p>
        </w:tc>
        <w:tc>
          <w:tcPr>
            <w:tcW w:w="0" w:type="auto"/>
            <w:shd w:val="clear" w:color="auto" w:fill="auto"/>
            <w:noWrap/>
            <w:vAlign w:val="bottom"/>
            <w:hideMark/>
          </w:tcPr>
          <w:p w14:paraId="16741E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FB4E0B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4A51909C" w14:textId="77777777" w:rsidTr="0056090F">
        <w:trPr>
          <w:cantSplit/>
          <w:jc w:val="center"/>
        </w:trPr>
        <w:tc>
          <w:tcPr>
            <w:tcW w:w="0" w:type="auto"/>
            <w:shd w:val="clear" w:color="auto" w:fill="auto"/>
            <w:noWrap/>
            <w:vAlign w:val="bottom"/>
            <w:hideMark/>
          </w:tcPr>
          <w:p w14:paraId="7B589F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165</w:t>
            </w:r>
          </w:p>
        </w:tc>
        <w:tc>
          <w:tcPr>
            <w:tcW w:w="0" w:type="auto"/>
            <w:shd w:val="clear" w:color="auto" w:fill="auto"/>
            <w:noWrap/>
            <w:vAlign w:val="bottom"/>
            <w:hideMark/>
          </w:tcPr>
          <w:p w14:paraId="11FA73AD"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Scenedesmus </w:t>
            </w:r>
            <w:proofErr w:type="spellStart"/>
            <w:r w:rsidRPr="0056090F">
              <w:rPr>
                <w:rFonts w:eastAsia="Times New Roman" w:cs="Times New Roman"/>
                <w:color w:val="000000"/>
                <w:sz w:val="20"/>
                <w:szCs w:val="20"/>
              </w:rPr>
              <w:t>armatus</w:t>
            </w:r>
            <w:proofErr w:type="spellEnd"/>
          </w:p>
        </w:tc>
        <w:tc>
          <w:tcPr>
            <w:tcW w:w="0" w:type="auto"/>
            <w:shd w:val="clear" w:color="auto" w:fill="auto"/>
            <w:noWrap/>
            <w:vAlign w:val="bottom"/>
            <w:hideMark/>
          </w:tcPr>
          <w:p w14:paraId="50346DE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0.1214286</w:t>
            </w:r>
          </w:p>
        </w:tc>
        <w:tc>
          <w:tcPr>
            <w:tcW w:w="0" w:type="auto"/>
            <w:shd w:val="clear" w:color="auto" w:fill="auto"/>
            <w:noWrap/>
            <w:vAlign w:val="bottom"/>
            <w:hideMark/>
          </w:tcPr>
          <w:p w14:paraId="0669A17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0.1734984</w:t>
            </w:r>
          </w:p>
        </w:tc>
        <w:tc>
          <w:tcPr>
            <w:tcW w:w="0" w:type="auto"/>
            <w:shd w:val="clear" w:color="auto" w:fill="auto"/>
            <w:noWrap/>
            <w:vAlign w:val="bottom"/>
            <w:hideMark/>
          </w:tcPr>
          <w:p w14:paraId="1D635A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0.1474635</w:t>
            </w:r>
          </w:p>
        </w:tc>
        <w:tc>
          <w:tcPr>
            <w:tcW w:w="0" w:type="auto"/>
            <w:shd w:val="clear" w:color="auto" w:fill="auto"/>
            <w:noWrap/>
            <w:vAlign w:val="bottom"/>
            <w:hideMark/>
          </w:tcPr>
          <w:p w14:paraId="0790AA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3D916E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44EBC2A4" w14:textId="77777777" w:rsidTr="0056090F">
        <w:trPr>
          <w:cantSplit/>
          <w:jc w:val="center"/>
        </w:trPr>
        <w:tc>
          <w:tcPr>
            <w:tcW w:w="0" w:type="auto"/>
            <w:shd w:val="clear" w:color="auto" w:fill="auto"/>
            <w:noWrap/>
            <w:vAlign w:val="bottom"/>
            <w:hideMark/>
          </w:tcPr>
          <w:p w14:paraId="36259C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166</w:t>
            </w:r>
          </w:p>
        </w:tc>
        <w:tc>
          <w:tcPr>
            <w:tcW w:w="0" w:type="auto"/>
            <w:shd w:val="clear" w:color="auto" w:fill="auto"/>
            <w:noWrap/>
            <w:vAlign w:val="bottom"/>
            <w:hideMark/>
          </w:tcPr>
          <w:p w14:paraId="5C02B57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Thalassiosiraceae</w:t>
            </w:r>
            <w:proofErr w:type="spellEnd"/>
          </w:p>
        </w:tc>
        <w:tc>
          <w:tcPr>
            <w:tcW w:w="0" w:type="auto"/>
            <w:shd w:val="clear" w:color="auto" w:fill="auto"/>
            <w:noWrap/>
            <w:vAlign w:val="bottom"/>
            <w:hideMark/>
          </w:tcPr>
          <w:p w14:paraId="6EF7C5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0.1357143</w:t>
            </w:r>
          </w:p>
        </w:tc>
        <w:tc>
          <w:tcPr>
            <w:tcW w:w="0" w:type="auto"/>
            <w:shd w:val="clear" w:color="auto" w:fill="auto"/>
            <w:noWrap/>
            <w:vAlign w:val="bottom"/>
            <w:hideMark/>
          </w:tcPr>
          <w:p w14:paraId="326D5A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0.1544913</w:t>
            </w:r>
          </w:p>
        </w:tc>
        <w:tc>
          <w:tcPr>
            <w:tcW w:w="0" w:type="auto"/>
            <w:shd w:val="clear" w:color="auto" w:fill="auto"/>
            <w:noWrap/>
            <w:vAlign w:val="bottom"/>
            <w:hideMark/>
          </w:tcPr>
          <w:p w14:paraId="28240D9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0.1451028</w:t>
            </w:r>
          </w:p>
        </w:tc>
        <w:tc>
          <w:tcPr>
            <w:tcW w:w="0" w:type="auto"/>
            <w:shd w:val="clear" w:color="auto" w:fill="auto"/>
            <w:noWrap/>
            <w:vAlign w:val="bottom"/>
            <w:hideMark/>
          </w:tcPr>
          <w:p w14:paraId="0A296F0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29478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17D1A318" w14:textId="77777777" w:rsidTr="0056090F">
        <w:trPr>
          <w:cantSplit/>
          <w:jc w:val="center"/>
        </w:trPr>
        <w:tc>
          <w:tcPr>
            <w:tcW w:w="0" w:type="auto"/>
            <w:shd w:val="clear" w:color="auto" w:fill="auto"/>
            <w:noWrap/>
            <w:vAlign w:val="bottom"/>
            <w:hideMark/>
          </w:tcPr>
          <w:p w14:paraId="2396E9D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167</w:t>
            </w:r>
          </w:p>
        </w:tc>
        <w:tc>
          <w:tcPr>
            <w:tcW w:w="0" w:type="auto"/>
            <w:shd w:val="clear" w:color="auto" w:fill="auto"/>
            <w:noWrap/>
            <w:vAlign w:val="bottom"/>
            <w:hideMark/>
          </w:tcPr>
          <w:p w14:paraId="6F94C16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Phacus</w:t>
            </w:r>
            <w:proofErr w:type="spellEnd"/>
          </w:p>
        </w:tc>
        <w:tc>
          <w:tcPr>
            <w:tcW w:w="0" w:type="auto"/>
            <w:shd w:val="clear" w:color="auto" w:fill="auto"/>
            <w:noWrap/>
            <w:vAlign w:val="bottom"/>
            <w:hideMark/>
          </w:tcPr>
          <w:p w14:paraId="38CC7B6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0.1192336</w:t>
            </w:r>
          </w:p>
        </w:tc>
        <w:tc>
          <w:tcPr>
            <w:tcW w:w="0" w:type="auto"/>
            <w:shd w:val="clear" w:color="auto" w:fill="auto"/>
            <w:noWrap/>
            <w:vAlign w:val="bottom"/>
            <w:hideMark/>
          </w:tcPr>
          <w:p w14:paraId="17A65F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0.1527875</w:t>
            </w:r>
          </w:p>
        </w:tc>
        <w:tc>
          <w:tcPr>
            <w:tcW w:w="0" w:type="auto"/>
            <w:shd w:val="clear" w:color="auto" w:fill="auto"/>
            <w:noWrap/>
            <w:vAlign w:val="bottom"/>
            <w:hideMark/>
          </w:tcPr>
          <w:p w14:paraId="64A115B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0.1360106</w:t>
            </w:r>
          </w:p>
        </w:tc>
        <w:tc>
          <w:tcPr>
            <w:tcW w:w="0" w:type="auto"/>
            <w:shd w:val="clear" w:color="auto" w:fill="auto"/>
            <w:noWrap/>
            <w:vAlign w:val="bottom"/>
            <w:hideMark/>
          </w:tcPr>
          <w:p w14:paraId="12CB8DF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611E6D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3D75EDDE" w14:textId="77777777" w:rsidTr="0056090F">
        <w:trPr>
          <w:cantSplit/>
          <w:jc w:val="center"/>
        </w:trPr>
        <w:tc>
          <w:tcPr>
            <w:tcW w:w="0" w:type="auto"/>
            <w:shd w:val="clear" w:color="auto" w:fill="auto"/>
            <w:noWrap/>
            <w:vAlign w:val="bottom"/>
            <w:hideMark/>
          </w:tcPr>
          <w:p w14:paraId="606A93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168</w:t>
            </w:r>
          </w:p>
        </w:tc>
        <w:tc>
          <w:tcPr>
            <w:tcW w:w="0" w:type="auto"/>
            <w:shd w:val="clear" w:color="auto" w:fill="auto"/>
            <w:noWrap/>
            <w:vAlign w:val="bottom"/>
            <w:hideMark/>
          </w:tcPr>
          <w:p w14:paraId="739C2B4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Oxyphysis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oxytoxoides</w:t>
            </w:r>
            <w:proofErr w:type="spellEnd"/>
          </w:p>
        </w:tc>
        <w:tc>
          <w:tcPr>
            <w:tcW w:w="0" w:type="auto"/>
            <w:shd w:val="clear" w:color="auto" w:fill="auto"/>
            <w:noWrap/>
            <w:vAlign w:val="bottom"/>
            <w:hideMark/>
          </w:tcPr>
          <w:p w14:paraId="493593D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0.1094224</w:t>
            </w:r>
          </w:p>
        </w:tc>
        <w:tc>
          <w:tcPr>
            <w:tcW w:w="0" w:type="auto"/>
            <w:shd w:val="clear" w:color="auto" w:fill="auto"/>
            <w:noWrap/>
            <w:vAlign w:val="bottom"/>
            <w:hideMark/>
          </w:tcPr>
          <w:p w14:paraId="277596E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0.1617880</w:t>
            </w:r>
          </w:p>
        </w:tc>
        <w:tc>
          <w:tcPr>
            <w:tcW w:w="0" w:type="auto"/>
            <w:shd w:val="clear" w:color="auto" w:fill="auto"/>
            <w:noWrap/>
            <w:vAlign w:val="bottom"/>
            <w:hideMark/>
          </w:tcPr>
          <w:p w14:paraId="652B79D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0.1356052</w:t>
            </w:r>
          </w:p>
        </w:tc>
        <w:tc>
          <w:tcPr>
            <w:tcW w:w="0" w:type="auto"/>
            <w:shd w:val="clear" w:color="auto" w:fill="auto"/>
            <w:noWrap/>
            <w:vAlign w:val="bottom"/>
            <w:hideMark/>
          </w:tcPr>
          <w:p w14:paraId="4FEEA12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0A8F97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255F5AE2" w14:textId="77777777" w:rsidTr="0056090F">
        <w:trPr>
          <w:cantSplit/>
          <w:jc w:val="center"/>
        </w:trPr>
        <w:tc>
          <w:tcPr>
            <w:tcW w:w="0" w:type="auto"/>
            <w:shd w:val="clear" w:color="auto" w:fill="auto"/>
            <w:noWrap/>
            <w:vAlign w:val="bottom"/>
            <w:hideMark/>
          </w:tcPr>
          <w:p w14:paraId="70332F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lastRenderedPageBreak/>
              <w:t>169</w:t>
            </w:r>
          </w:p>
        </w:tc>
        <w:tc>
          <w:tcPr>
            <w:tcW w:w="0" w:type="auto"/>
            <w:shd w:val="clear" w:color="auto" w:fill="auto"/>
            <w:noWrap/>
            <w:vAlign w:val="bottom"/>
            <w:hideMark/>
          </w:tcPr>
          <w:p w14:paraId="76B6B5A9"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Scenedesmus </w:t>
            </w:r>
            <w:proofErr w:type="spellStart"/>
            <w:r w:rsidRPr="0056090F">
              <w:rPr>
                <w:rFonts w:eastAsia="Times New Roman" w:cs="Times New Roman"/>
                <w:color w:val="000000"/>
                <w:sz w:val="20"/>
                <w:szCs w:val="20"/>
              </w:rPr>
              <w:t>dimorphus</w:t>
            </w:r>
            <w:proofErr w:type="spellEnd"/>
          </w:p>
        </w:tc>
        <w:tc>
          <w:tcPr>
            <w:tcW w:w="0" w:type="auto"/>
            <w:shd w:val="clear" w:color="auto" w:fill="auto"/>
            <w:noWrap/>
            <w:vAlign w:val="bottom"/>
            <w:hideMark/>
          </w:tcPr>
          <w:p w14:paraId="5A63F8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0.2129906</w:t>
            </w:r>
          </w:p>
        </w:tc>
        <w:tc>
          <w:tcPr>
            <w:tcW w:w="0" w:type="auto"/>
            <w:shd w:val="clear" w:color="auto" w:fill="auto"/>
            <w:noWrap/>
            <w:vAlign w:val="bottom"/>
            <w:hideMark/>
          </w:tcPr>
          <w:p w14:paraId="4843F3B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0.0549919</w:t>
            </w:r>
          </w:p>
        </w:tc>
        <w:tc>
          <w:tcPr>
            <w:tcW w:w="0" w:type="auto"/>
            <w:shd w:val="clear" w:color="auto" w:fill="auto"/>
            <w:noWrap/>
            <w:vAlign w:val="bottom"/>
            <w:hideMark/>
          </w:tcPr>
          <w:p w14:paraId="71E8DA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0.1339912</w:t>
            </w:r>
          </w:p>
        </w:tc>
        <w:tc>
          <w:tcPr>
            <w:tcW w:w="0" w:type="auto"/>
            <w:shd w:val="clear" w:color="auto" w:fill="auto"/>
            <w:noWrap/>
            <w:vAlign w:val="bottom"/>
            <w:hideMark/>
          </w:tcPr>
          <w:p w14:paraId="0D1D68A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C445AE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53484FA0" w14:textId="77777777" w:rsidTr="0056090F">
        <w:trPr>
          <w:cantSplit/>
          <w:jc w:val="center"/>
        </w:trPr>
        <w:tc>
          <w:tcPr>
            <w:tcW w:w="0" w:type="auto"/>
            <w:shd w:val="clear" w:color="auto" w:fill="auto"/>
            <w:noWrap/>
            <w:vAlign w:val="bottom"/>
            <w:hideMark/>
          </w:tcPr>
          <w:p w14:paraId="562E4E3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170</w:t>
            </w:r>
          </w:p>
        </w:tc>
        <w:tc>
          <w:tcPr>
            <w:tcW w:w="0" w:type="auto"/>
            <w:shd w:val="clear" w:color="auto" w:fill="auto"/>
            <w:noWrap/>
            <w:vAlign w:val="bottom"/>
            <w:hideMark/>
          </w:tcPr>
          <w:p w14:paraId="497B841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Chlorogonium</w:t>
            </w:r>
            <w:proofErr w:type="spellEnd"/>
          </w:p>
        </w:tc>
        <w:tc>
          <w:tcPr>
            <w:tcW w:w="0" w:type="auto"/>
            <w:shd w:val="clear" w:color="auto" w:fill="auto"/>
            <w:noWrap/>
            <w:vAlign w:val="bottom"/>
            <w:hideMark/>
          </w:tcPr>
          <w:p w14:paraId="22869C8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130AA4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0.2677538</w:t>
            </w:r>
          </w:p>
        </w:tc>
        <w:tc>
          <w:tcPr>
            <w:tcW w:w="0" w:type="auto"/>
            <w:shd w:val="clear" w:color="auto" w:fill="auto"/>
            <w:noWrap/>
            <w:vAlign w:val="bottom"/>
            <w:hideMark/>
          </w:tcPr>
          <w:p w14:paraId="63017CE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0.1338769</w:t>
            </w:r>
          </w:p>
        </w:tc>
        <w:tc>
          <w:tcPr>
            <w:tcW w:w="0" w:type="auto"/>
            <w:shd w:val="clear" w:color="auto" w:fill="auto"/>
            <w:noWrap/>
            <w:vAlign w:val="bottom"/>
            <w:hideMark/>
          </w:tcPr>
          <w:p w14:paraId="4B2251B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EA677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5D6C052D" w14:textId="77777777" w:rsidTr="0056090F">
        <w:trPr>
          <w:cantSplit/>
          <w:jc w:val="center"/>
        </w:trPr>
        <w:tc>
          <w:tcPr>
            <w:tcW w:w="0" w:type="auto"/>
            <w:shd w:val="clear" w:color="auto" w:fill="auto"/>
            <w:noWrap/>
            <w:vAlign w:val="bottom"/>
            <w:hideMark/>
          </w:tcPr>
          <w:p w14:paraId="18239B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171</w:t>
            </w:r>
          </w:p>
        </w:tc>
        <w:tc>
          <w:tcPr>
            <w:tcW w:w="0" w:type="auto"/>
            <w:shd w:val="clear" w:color="auto" w:fill="auto"/>
            <w:noWrap/>
            <w:vAlign w:val="bottom"/>
            <w:hideMark/>
          </w:tcPr>
          <w:p w14:paraId="29225F31"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Pleurosigma</w:t>
            </w:r>
          </w:p>
        </w:tc>
        <w:tc>
          <w:tcPr>
            <w:tcW w:w="0" w:type="auto"/>
            <w:shd w:val="clear" w:color="auto" w:fill="auto"/>
            <w:noWrap/>
            <w:vAlign w:val="bottom"/>
            <w:hideMark/>
          </w:tcPr>
          <w:p w14:paraId="26AAB1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0.1271489</w:t>
            </w:r>
          </w:p>
        </w:tc>
        <w:tc>
          <w:tcPr>
            <w:tcW w:w="0" w:type="auto"/>
            <w:shd w:val="clear" w:color="auto" w:fill="auto"/>
            <w:noWrap/>
            <w:vAlign w:val="bottom"/>
            <w:hideMark/>
          </w:tcPr>
          <w:p w14:paraId="7D5C8F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0.1367886</w:t>
            </w:r>
          </w:p>
        </w:tc>
        <w:tc>
          <w:tcPr>
            <w:tcW w:w="0" w:type="auto"/>
            <w:shd w:val="clear" w:color="auto" w:fill="auto"/>
            <w:noWrap/>
            <w:vAlign w:val="bottom"/>
            <w:hideMark/>
          </w:tcPr>
          <w:p w14:paraId="62EE6E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0.1319688</w:t>
            </w:r>
          </w:p>
        </w:tc>
        <w:tc>
          <w:tcPr>
            <w:tcW w:w="0" w:type="auto"/>
            <w:shd w:val="clear" w:color="auto" w:fill="auto"/>
            <w:noWrap/>
            <w:vAlign w:val="bottom"/>
            <w:hideMark/>
          </w:tcPr>
          <w:p w14:paraId="7018798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5FBF1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7275B20A" w14:textId="77777777" w:rsidTr="0056090F">
        <w:trPr>
          <w:cantSplit/>
          <w:jc w:val="center"/>
        </w:trPr>
        <w:tc>
          <w:tcPr>
            <w:tcW w:w="0" w:type="auto"/>
            <w:shd w:val="clear" w:color="auto" w:fill="auto"/>
            <w:noWrap/>
            <w:vAlign w:val="bottom"/>
            <w:hideMark/>
          </w:tcPr>
          <w:p w14:paraId="140F752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172</w:t>
            </w:r>
          </w:p>
        </w:tc>
        <w:tc>
          <w:tcPr>
            <w:tcW w:w="0" w:type="auto"/>
            <w:shd w:val="clear" w:color="auto" w:fill="auto"/>
            <w:noWrap/>
            <w:vAlign w:val="bottom"/>
            <w:hideMark/>
          </w:tcPr>
          <w:p w14:paraId="300F136B"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Diogenes</w:t>
            </w:r>
          </w:p>
        </w:tc>
        <w:tc>
          <w:tcPr>
            <w:tcW w:w="0" w:type="auto"/>
            <w:shd w:val="clear" w:color="auto" w:fill="auto"/>
            <w:noWrap/>
            <w:vAlign w:val="bottom"/>
            <w:hideMark/>
          </w:tcPr>
          <w:p w14:paraId="4D68C21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0.1557801</w:t>
            </w:r>
          </w:p>
        </w:tc>
        <w:tc>
          <w:tcPr>
            <w:tcW w:w="0" w:type="auto"/>
            <w:shd w:val="clear" w:color="auto" w:fill="auto"/>
            <w:noWrap/>
            <w:vAlign w:val="bottom"/>
            <w:hideMark/>
          </w:tcPr>
          <w:p w14:paraId="46E9E9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0.1079917</w:t>
            </w:r>
          </w:p>
        </w:tc>
        <w:tc>
          <w:tcPr>
            <w:tcW w:w="0" w:type="auto"/>
            <w:shd w:val="clear" w:color="auto" w:fill="auto"/>
            <w:noWrap/>
            <w:vAlign w:val="bottom"/>
            <w:hideMark/>
          </w:tcPr>
          <w:p w14:paraId="16C219E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0.1318859</w:t>
            </w:r>
          </w:p>
        </w:tc>
        <w:tc>
          <w:tcPr>
            <w:tcW w:w="0" w:type="auto"/>
            <w:shd w:val="clear" w:color="auto" w:fill="auto"/>
            <w:noWrap/>
            <w:vAlign w:val="bottom"/>
            <w:hideMark/>
          </w:tcPr>
          <w:p w14:paraId="2F6967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9B366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462E1DB1" w14:textId="77777777" w:rsidTr="0056090F">
        <w:trPr>
          <w:cantSplit/>
          <w:jc w:val="center"/>
        </w:trPr>
        <w:tc>
          <w:tcPr>
            <w:tcW w:w="0" w:type="auto"/>
            <w:shd w:val="clear" w:color="auto" w:fill="auto"/>
            <w:noWrap/>
            <w:vAlign w:val="bottom"/>
            <w:hideMark/>
          </w:tcPr>
          <w:p w14:paraId="283C0B4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173</w:t>
            </w:r>
          </w:p>
        </w:tc>
        <w:tc>
          <w:tcPr>
            <w:tcW w:w="0" w:type="auto"/>
            <w:shd w:val="clear" w:color="auto" w:fill="auto"/>
            <w:noWrap/>
            <w:vAlign w:val="bottom"/>
            <w:hideMark/>
          </w:tcPr>
          <w:p w14:paraId="2288FD42"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Closterium</w:t>
            </w:r>
          </w:p>
        </w:tc>
        <w:tc>
          <w:tcPr>
            <w:tcW w:w="0" w:type="auto"/>
            <w:shd w:val="clear" w:color="auto" w:fill="auto"/>
            <w:noWrap/>
            <w:vAlign w:val="bottom"/>
            <w:hideMark/>
          </w:tcPr>
          <w:p w14:paraId="7C6880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0.1357143</w:t>
            </w:r>
          </w:p>
        </w:tc>
        <w:tc>
          <w:tcPr>
            <w:tcW w:w="0" w:type="auto"/>
            <w:shd w:val="clear" w:color="auto" w:fill="auto"/>
            <w:noWrap/>
            <w:vAlign w:val="bottom"/>
            <w:hideMark/>
          </w:tcPr>
          <w:p w14:paraId="5011D3F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0.0865124</w:t>
            </w:r>
          </w:p>
        </w:tc>
        <w:tc>
          <w:tcPr>
            <w:tcW w:w="0" w:type="auto"/>
            <w:shd w:val="clear" w:color="auto" w:fill="auto"/>
            <w:noWrap/>
            <w:vAlign w:val="bottom"/>
            <w:hideMark/>
          </w:tcPr>
          <w:p w14:paraId="56FCA2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0.1111134</w:t>
            </w:r>
          </w:p>
        </w:tc>
        <w:tc>
          <w:tcPr>
            <w:tcW w:w="0" w:type="auto"/>
            <w:shd w:val="clear" w:color="auto" w:fill="auto"/>
            <w:noWrap/>
            <w:vAlign w:val="bottom"/>
            <w:hideMark/>
          </w:tcPr>
          <w:p w14:paraId="34E4ED8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D796BE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2B3FE613" w14:textId="77777777" w:rsidTr="0056090F">
        <w:trPr>
          <w:cantSplit/>
          <w:jc w:val="center"/>
        </w:trPr>
        <w:tc>
          <w:tcPr>
            <w:tcW w:w="0" w:type="auto"/>
            <w:shd w:val="clear" w:color="auto" w:fill="auto"/>
            <w:noWrap/>
            <w:vAlign w:val="bottom"/>
            <w:hideMark/>
          </w:tcPr>
          <w:p w14:paraId="7235EAC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174</w:t>
            </w:r>
          </w:p>
        </w:tc>
        <w:tc>
          <w:tcPr>
            <w:tcW w:w="0" w:type="auto"/>
            <w:shd w:val="clear" w:color="auto" w:fill="auto"/>
            <w:noWrap/>
            <w:vAlign w:val="bottom"/>
            <w:hideMark/>
          </w:tcPr>
          <w:p w14:paraId="197D18E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Furcilla</w:t>
            </w:r>
            <w:proofErr w:type="spellEnd"/>
          </w:p>
        </w:tc>
        <w:tc>
          <w:tcPr>
            <w:tcW w:w="0" w:type="auto"/>
            <w:shd w:val="clear" w:color="auto" w:fill="auto"/>
            <w:noWrap/>
            <w:vAlign w:val="bottom"/>
            <w:hideMark/>
          </w:tcPr>
          <w:p w14:paraId="6F3147B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099CD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0.2200067</w:t>
            </w:r>
          </w:p>
        </w:tc>
        <w:tc>
          <w:tcPr>
            <w:tcW w:w="0" w:type="auto"/>
            <w:shd w:val="clear" w:color="auto" w:fill="auto"/>
            <w:noWrap/>
            <w:vAlign w:val="bottom"/>
            <w:hideMark/>
          </w:tcPr>
          <w:p w14:paraId="3777A35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0.1100033</w:t>
            </w:r>
          </w:p>
        </w:tc>
        <w:tc>
          <w:tcPr>
            <w:tcW w:w="0" w:type="auto"/>
            <w:shd w:val="clear" w:color="auto" w:fill="auto"/>
            <w:noWrap/>
            <w:vAlign w:val="bottom"/>
            <w:hideMark/>
          </w:tcPr>
          <w:p w14:paraId="03C2BB0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08D63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05814547" w14:textId="77777777" w:rsidTr="0056090F">
        <w:trPr>
          <w:cantSplit/>
          <w:jc w:val="center"/>
        </w:trPr>
        <w:tc>
          <w:tcPr>
            <w:tcW w:w="0" w:type="auto"/>
            <w:shd w:val="clear" w:color="auto" w:fill="auto"/>
            <w:noWrap/>
            <w:vAlign w:val="bottom"/>
            <w:hideMark/>
          </w:tcPr>
          <w:p w14:paraId="4D6A325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175</w:t>
            </w:r>
          </w:p>
        </w:tc>
        <w:tc>
          <w:tcPr>
            <w:tcW w:w="0" w:type="auto"/>
            <w:shd w:val="clear" w:color="auto" w:fill="auto"/>
            <w:noWrap/>
            <w:vAlign w:val="bottom"/>
            <w:hideMark/>
          </w:tcPr>
          <w:p w14:paraId="7E1AA38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Gleocystis</w:t>
            </w:r>
            <w:proofErr w:type="spellEnd"/>
          </w:p>
        </w:tc>
        <w:tc>
          <w:tcPr>
            <w:tcW w:w="0" w:type="auto"/>
            <w:shd w:val="clear" w:color="auto" w:fill="auto"/>
            <w:noWrap/>
            <w:vAlign w:val="bottom"/>
            <w:hideMark/>
          </w:tcPr>
          <w:p w14:paraId="5F003D0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0.0662510</w:t>
            </w:r>
          </w:p>
        </w:tc>
        <w:tc>
          <w:tcPr>
            <w:tcW w:w="0" w:type="auto"/>
            <w:shd w:val="clear" w:color="auto" w:fill="auto"/>
            <w:noWrap/>
            <w:vAlign w:val="bottom"/>
            <w:hideMark/>
          </w:tcPr>
          <w:p w14:paraId="2732C8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0.1528930</w:t>
            </w:r>
          </w:p>
        </w:tc>
        <w:tc>
          <w:tcPr>
            <w:tcW w:w="0" w:type="auto"/>
            <w:shd w:val="clear" w:color="auto" w:fill="auto"/>
            <w:noWrap/>
            <w:vAlign w:val="bottom"/>
            <w:hideMark/>
          </w:tcPr>
          <w:p w14:paraId="6240F4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0.1095720</w:t>
            </w:r>
          </w:p>
        </w:tc>
        <w:tc>
          <w:tcPr>
            <w:tcW w:w="0" w:type="auto"/>
            <w:shd w:val="clear" w:color="auto" w:fill="auto"/>
            <w:noWrap/>
            <w:vAlign w:val="bottom"/>
            <w:hideMark/>
          </w:tcPr>
          <w:p w14:paraId="70FDA8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E3FED5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4B843B9C" w14:textId="77777777" w:rsidTr="0056090F">
        <w:trPr>
          <w:cantSplit/>
          <w:jc w:val="center"/>
        </w:trPr>
        <w:tc>
          <w:tcPr>
            <w:tcW w:w="0" w:type="auto"/>
            <w:shd w:val="clear" w:color="auto" w:fill="auto"/>
            <w:noWrap/>
            <w:vAlign w:val="bottom"/>
            <w:hideMark/>
          </w:tcPr>
          <w:p w14:paraId="4B4B756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176</w:t>
            </w:r>
          </w:p>
        </w:tc>
        <w:tc>
          <w:tcPr>
            <w:tcW w:w="0" w:type="auto"/>
            <w:shd w:val="clear" w:color="auto" w:fill="auto"/>
            <w:noWrap/>
            <w:vAlign w:val="bottom"/>
            <w:hideMark/>
          </w:tcPr>
          <w:p w14:paraId="28E2FA1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Striatella</w:t>
            </w:r>
            <w:proofErr w:type="spellEnd"/>
          </w:p>
        </w:tc>
        <w:tc>
          <w:tcPr>
            <w:tcW w:w="0" w:type="auto"/>
            <w:shd w:val="clear" w:color="auto" w:fill="auto"/>
            <w:noWrap/>
            <w:vAlign w:val="bottom"/>
            <w:hideMark/>
          </w:tcPr>
          <w:p w14:paraId="26A1BEE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0.1500000</w:t>
            </w:r>
          </w:p>
        </w:tc>
        <w:tc>
          <w:tcPr>
            <w:tcW w:w="0" w:type="auto"/>
            <w:shd w:val="clear" w:color="auto" w:fill="auto"/>
            <w:noWrap/>
            <w:vAlign w:val="bottom"/>
            <w:hideMark/>
          </w:tcPr>
          <w:p w14:paraId="2626006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0.0623647</w:t>
            </w:r>
          </w:p>
        </w:tc>
        <w:tc>
          <w:tcPr>
            <w:tcW w:w="0" w:type="auto"/>
            <w:shd w:val="clear" w:color="auto" w:fill="auto"/>
            <w:noWrap/>
            <w:vAlign w:val="bottom"/>
            <w:hideMark/>
          </w:tcPr>
          <w:p w14:paraId="1AEB6B9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0.1061824</w:t>
            </w:r>
          </w:p>
        </w:tc>
        <w:tc>
          <w:tcPr>
            <w:tcW w:w="0" w:type="auto"/>
            <w:shd w:val="clear" w:color="auto" w:fill="auto"/>
            <w:noWrap/>
            <w:vAlign w:val="bottom"/>
            <w:hideMark/>
          </w:tcPr>
          <w:p w14:paraId="548BE5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5F0A20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0BE5D04F" w14:textId="77777777" w:rsidTr="0056090F">
        <w:trPr>
          <w:cantSplit/>
          <w:jc w:val="center"/>
        </w:trPr>
        <w:tc>
          <w:tcPr>
            <w:tcW w:w="0" w:type="auto"/>
            <w:shd w:val="clear" w:color="auto" w:fill="auto"/>
            <w:noWrap/>
            <w:vAlign w:val="bottom"/>
            <w:hideMark/>
          </w:tcPr>
          <w:p w14:paraId="2AEFA67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177</w:t>
            </w:r>
          </w:p>
        </w:tc>
        <w:tc>
          <w:tcPr>
            <w:tcW w:w="0" w:type="auto"/>
            <w:shd w:val="clear" w:color="auto" w:fill="auto"/>
            <w:noWrap/>
            <w:vAlign w:val="bottom"/>
            <w:hideMark/>
          </w:tcPr>
          <w:p w14:paraId="46D0FD9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Acutodesmus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dimorphus</w:t>
            </w:r>
            <w:proofErr w:type="spellEnd"/>
          </w:p>
        </w:tc>
        <w:tc>
          <w:tcPr>
            <w:tcW w:w="0" w:type="auto"/>
            <w:shd w:val="clear" w:color="auto" w:fill="auto"/>
            <w:noWrap/>
            <w:vAlign w:val="bottom"/>
            <w:hideMark/>
          </w:tcPr>
          <w:p w14:paraId="5A9C66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D0A0AD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0.2102273</w:t>
            </w:r>
          </w:p>
        </w:tc>
        <w:tc>
          <w:tcPr>
            <w:tcW w:w="0" w:type="auto"/>
            <w:shd w:val="clear" w:color="auto" w:fill="auto"/>
            <w:noWrap/>
            <w:vAlign w:val="bottom"/>
            <w:hideMark/>
          </w:tcPr>
          <w:p w14:paraId="454EE98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0.1051136</w:t>
            </w:r>
          </w:p>
        </w:tc>
        <w:tc>
          <w:tcPr>
            <w:tcW w:w="0" w:type="auto"/>
            <w:shd w:val="clear" w:color="auto" w:fill="auto"/>
            <w:noWrap/>
            <w:vAlign w:val="bottom"/>
            <w:hideMark/>
          </w:tcPr>
          <w:p w14:paraId="7F61601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5B13F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5C5BD973" w14:textId="77777777" w:rsidTr="0056090F">
        <w:trPr>
          <w:cantSplit/>
          <w:jc w:val="center"/>
        </w:trPr>
        <w:tc>
          <w:tcPr>
            <w:tcW w:w="0" w:type="auto"/>
            <w:shd w:val="clear" w:color="auto" w:fill="auto"/>
            <w:noWrap/>
            <w:vAlign w:val="bottom"/>
            <w:hideMark/>
          </w:tcPr>
          <w:p w14:paraId="0A751A1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178</w:t>
            </w:r>
          </w:p>
        </w:tc>
        <w:tc>
          <w:tcPr>
            <w:tcW w:w="0" w:type="auto"/>
            <w:shd w:val="clear" w:color="auto" w:fill="auto"/>
            <w:noWrap/>
            <w:vAlign w:val="bottom"/>
            <w:hideMark/>
          </w:tcPr>
          <w:p w14:paraId="4977222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Coscinodiscaceae</w:t>
            </w:r>
            <w:proofErr w:type="spellEnd"/>
          </w:p>
        </w:tc>
        <w:tc>
          <w:tcPr>
            <w:tcW w:w="0" w:type="auto"/>
            <w:shd w:val="clear" w:color="auto" w:fill="auto"/>
            <w:noWrap/>
            <w:vAlign w:val="bottom"/>
            <w:hideMark/>
          </w:tcPr>
          <w:p w14:paraId="7A65E95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0.1928571</w:t>
            </w:r>
          </w:p>
        </w:tc>
        <w:tc>
          <w:tcPr>
            <w:tcW w:w="0" w:type="auto"/>
            <w:shd w:val="clear" w:color="auto" w:fill="auto"/>
            <w:noWrap/>
            <w:vAlign w:val="bottom"/>
            <w:hideMark/>
          </w:tcPr>
          <w:p w14:paraId="32B4964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0.0104843</w:t>
            </w:r>
          </w:p>
        </w:tc>
        <w:tc>
          <w:tcPr>
            <w:tcW w:w="0" w:type="auto"/>
            <w:shd w:val="clear" w:color="auto" w:fill="auto"/>
            <w:noWrap/>
            <w:vAlign w:val="bottom"/>
            <w:hideMark/>
          </w:tcPr>
          <w:p w14:paraId="54F5F12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0.1016707</w:t>
            </w:r>
          </w:p>
        </w:tc>
        <w:tc>
          <w:tcPr>
            <w:tcW w:w="0" w:type="auto"/>
            <w:shd w:val="clear" w:color="auto" w:fill="auto"/>
            <w:noWrap/>
            <w:vAlign w:val="bottom"/>
            <w:hideMark/>
          </w:tcPr>
          <w:p w14:paraId="7A30D9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F19D0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7AD36503" w14:textId="77777777" w:rsidTr="0056090F">
        <w:trPr>
          <w:cantSplit/>
          <w:jc w:val="center"/>
        </w:trPr>
        <w:tc>
          <w:tcPr>
            <w:tcW w:w="0" w:type="auto"/>
            <w:shd w:val="clear" w:color="auto" w:fill="auto"/>
            <w:noWrap/>
            <w:vAlign w:val="bottom"/>
            <w:hideMark/>
          </w:tcPr>
          <w:p w14:paraId="4AB204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179</w:t>
            </w:r>
          </w:p>
        </w:tc>
        <w:tc>
          <w:tcPr>
            <w:tcW w:w="0" w:type="auto"/>
            <w:shd w:val="clear" w:color="auto" w:fill="auto"/>
            <w:noWrap/>
            <w:vAlign w:val="bottom"/>
            <w:hideMark/>
          </w:tcPr>
          <w:p w14:paraId="2A56B4F9"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Chrysophyta</w:t>
            </w:r>
          </w:p>
        </w:tc>
        <w:tc>
          <w:tcPr>
            <w:tcW w:w="0" w:type="auto"/>
            <w:shd w:val="clear" w:color="auto" w:fill="auto"/>
            <w:noWrap/>
            <w:vAlign w:val="bottom"/>
            <w:hideMark/>
          </w:tcPr>
          <w:p w14:paraId="5B6975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7D315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0.2026515</w:t>
            </w:r>
          </w:p>
        </w:tc>
        <w:tc>
          <w:tcPr>
            <w:tcW w:w="0" w:type="auto"/>
            <w:shd w:val="clear" w:color="auto" w:fill="auto"/>
            <w:noWrap/>
            <w:vAlign w:val="bottom"/>
            <w:hideMark/>
          </w:tcPr>
          <w:p w14:paraId="77F94C8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0.1013258</w:t>
            </w:r>
          </w:p>
        </w:tc>
        <w:tc>
          <w:tcPr>
            <w:tcW w:w="0" w:type="auto"/>
            <w:shd w:val="clear" w:color="auto" w:fill="auto"/>
            <w:noWrap/>
            <w:vAlign w:val="bottom"/>
            <w:hideMark/>
          </w:tcPr>
          <w:p w14:paraId="31F950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48D46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57BEFA1F" w14:textId="77777777" w:rsidTr="0056090F">
        <w:trPr>
          <w:cantSplit/>
          <w:jc w:val="center"/>
        </w:trPr>
        <w:tc>
          <w:tcPr>
            <w:tcW w:w="0" w:type="auto"/>
            <w:shd w:val="clear" w:color="auto" w:fill="auto"/>
            <w:noWrap/>
            <w:vAlign w:val="bottom"/>
            <w:hideMark/>
          </w:tcPr>
          <w:p w14:paraId="1AD724B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180</w:t>
            </w:r>
          </w:p>
        </w:tc>
        <w:tc>
          <w:tcPr>
            <w:tcW w:w="0" w:type="auto"/>
            <w:shd w:val="clear" w:color="auto" w:fill="auto"/>
            <w:noWrap/>
            <w:vAlign w:val="bottom"/>
            <w:hideMark/>
          </w:tcPr>
          <w:p w14:paraId="4AA9623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Brachymonas</w:t>
            </w:r>
            <w:proofErr w:type="spellEnd"/>
          </w:p>
        </w:tc>
        <w:tc>
          <w:tcPr>
            <w:tcW w:w="0" w:type="auto"/>
            <w:shd w:val="clear" w:color="auto" w:fill="auto"/>
            <w:noWrap/>
            <w:vAlign w:val="bottom"/>
            <w:hideMark/>
          </w:tcPr>
          <w:p w14:paraId="5F29C5F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09CD42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0.1864534</w:t>
            </w:r>
          </w:p>
        </w:tc>
        <w:tc>
          <w:tcPr>
            <w:tcW w:w="0" w:type="auto"/>
            <w:shd w:val="clear" w:color="auto" w:fill="auto"/>
            <w:noWrap/>
            <w:vAlign w:val="bottom"/>
            <w:hideMark/>
          </w:tcPr>
          <w:p w14:paraId="7B8479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0.0932267</w:t>
            </w:r>
          </w:p>
        </w:tc>
        <w:tc>
          <w:tcPr>
            <w:tcW w:w="0" w:type="auto"/>
            <w:shd w:val="clear" w:color="auto" w:fill="auto"/>
            <w:noWrap/>
            <w:vAlign w:val="bottom"/>
            <w:hideMark/>
          </w:tcPr>
          <w:p w14:paraId="24300B3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22C47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1CE1A59B" w14:textId="77777777" w:rsidTr="0056090F">
        <w:trPr>
          <w:cantSplit/>
          <w:jc w:val="center"/>
        </w:trPr>
        <w:tc>
          <w:tcPr>
            <w:tcW w:w="0" w:type="auto"/>
            <w:shd w:val="clear" w:color="auto" w:fill="auto"/>
            <w:noWrap/>
            <w:vAlign w:val="bottom"/>
            <w:hideMark/>
          </w:tcPr>
          <w:p w14:paraId="548E593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181</w:t>
            </w:r>
          </w:p>
        </w:tc>
        <w:tc>
          <w:tcPr>
            <w:tcW w:w="0" w:type="auto"/>
            <w:shd w:val="clear" w:color="auto" w:fill="auto"/>
            <w:noWrap/>
            <w:vAlign w:val="bottom"/>
            <w:hideMark/>
          </w:tcPr>
          <w:p w14:paraId="7400962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Dinophysis</w:t>
            </w:r>
            <w:proofErr w:type="spellEnd"/>
          </w:p>
        </w:tc>
        <w:tc>
          <w:tcPr>
            <w:tcW w:w="0" w:type="auto"/>
            <w:shd w:val="clear" w:color="auto" w:fill="auto"/>
            <w:noWrap/>
            <w:vAlign w:val="bottom"/>
            <w:hideMark/>
          </w:tcPr>
          <w:p w14:paraId="558D18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0.1709499</w:t>
            </w:r>
          </w:p>
        </w:tc>
        <w:tc>
          <w:tcPr>
            <w:tcW w:w="0" w:type="auto"/>
            <w:shd w:val="clear" w:color="auto" w:fill="auto"/>
            <w:noWrap/>
            <w:vAlign w:val="bottom"/>
            <w:hideMark/>
          </w:tcPr>
          <w:p w14:paraId="20F0F71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743B6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0.0854749</w:t>
            </w:r>
          </w:p>
        </w:tc>
        <w:tc>
          <w:tcPr>
            <w:tcW w:w="0" w:type="auto"/>
            <w:shd w:val="clear" w:color="auto" w:fill="auto"/>
            <w:noWrap/>
            <w:vAlign w:val="bottom"/>
            <w:hideMark/>
          </w:tcPr>
          <w:p w14:paraId="5BC2C5D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A2D74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5EC31B75" w14:textId="77777777" w:rsidTr="0056090F">
        <w:trPr>
          <w:cantSplit/>
          <w:jc w:val="center"/>
        </w:trPr>
        <w:tc>
          <w:tcPr>
            <w:tcW w:w="0" w:type="auto"/>
            <w:shd w:val="clear" w:color="auto" w:fill="auto"/>
            <w:noWrap/>
            <w:vAlign w:val="bottom"/>
            <w:hideMark/>
          </w:tcPr>
          <w:p w14:paraId="179AEAD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182</w:t>
            </w:r>
          </w:p>
        </w:tc>
        <w:tc>
          <w:tcPr>
            <w:tcW w:w="0" w:type="auto"/>
            <w:shd w:val="clear" w:color="auto" w:fill="auto"/>
            <w:noWrap/>
            <w:vAlign w:val="bottom"/>
            <w:hideMark/>
          </w:tcPr>
          <w:p w14:paraId="2D3061D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Tropedoneis</w:t>
            </w:r>
            <w:proofErr w:type="spellEnd"/>
          </w:p>
        </w:tc>
        <w:tc>
          <w:tcPr>
            <w:tcW w:w="0" w:type="auto"/>
            <w:shd w:val="clear" w:color="auto" w:fill="auto"/>
            <w:noWrap/>
            <w:vAlign w:val="bottom"/>
            <w:hideMark/>
          </w:tcPr>
          <w:p w14:paraId="3427761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0.0212321</w:t>
            </w:r>
          </w:p>
        </w:tc>
        <w:tc>
          <w:tcPr>
            <w:tcW w:w="0" w:type="auto"/>
            <w:shd w:val="clear" w:color="auto" w:fill="auto"/>
            <w:noWrap/>
            <w:vAlign w:val="bottom"/>
            <w:hideMark/>
          </w:tcPr>
          <w:p w14:paraId="68EA0E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0.1342718</w:t>
            </w:r>
          </w:p>
        </w:tc>
        <w:tc>
          <w:tcPr>
            <w:tcW w:w="0" w:type="auto"/>
            <w:shd w:val="clear" w:color="auto" w:fill="auto"/>
            <w:noWrap/>
            <w:vAlign w:val="bottom"/>
            <w:hideMark/>
          </w:tcPr>
          <w:p w14:paraId="762E823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0.0777519</w:t>
            </w:r>
          </w:p>
        </w:tc>
        <w:tc>
          <w:tcPr>
            <w:tcW w:w="0" w:type="auto"/>
            <w:shd w:val="clear" w:color="auto" w:fill="auto"/>
            <w:noWrap/>
            <w:vAlign w:val="bottom"/>
            <w:hideMark/>
          </w:tcPr>
          <w:p w14:paraId="7145E50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16FF2D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607DBA45" w14:textId="77777777" w:rsidTr="0056090F">
        <w:trPr>
          <w:cantSplit/>
          <w:jc w:val="center"/>
        </w:trPr>
        <w:tc>
          <w:tcPr>
            <w:tcW w:w="0" w:type="auto"/>
            <w:shd w:val="clear" w:color="auto" w:fill="auto"/>
            <w:noWrap/>
            <w:vAlign w:val="bottom"/>
            <w:hideMark/>
          </w:tcPr>
          <w:p w14:paraId="7E01480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183</w:t>
            </w:r>
          </w:p>
        </w:tc>
        <w:tc>
          <w:tcPr>
            <w:tcW w:w="0" w:type="auto"/>
            <w:shd w:val="clear" w:color="auto" w:fill="auto"/>
            <w:noWrap/>
            <w:vAlign w:val="bottom"/>
            <w:hideMark/>
          </w:tcPr>
          <w:p w14:paraId="1235C77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Schroederia</w:t>
            </w:r>
            <w:proofErr w:type="spellEnd"/>
          </w:p>
        </w:tc>
        <w:tc>
          <w:tcPr>
            <w:tcW w:w="0" w:type="auto"/>
            <w:shd w:val="clear" w:color="auto" w:fill="auto"/>
            <w:noWrap/>
            <w:vAlign w:val="bottom"/>
            <w:hideMark/>
          </w:tcPr>
          <w:p w14:paraId="343197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6D9DBF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0.1450570</w:t>
            </w:r>
          </w:p>
        </w:tc>
        <w:tc>
          <w:tcPr>
            <w:tcW w:w="0" w:type="auto"/>
            <w:shd w:val="clear" w:color="auto" w:fill="auto"/>
            <w:noWrap/>
            <w:vAlign w:val="bottom"/>
            <w:hideMark/>
          </w:tcPr>
          <w:p w14:paraId="57CD523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0.0760999</w:t>
            </w:r>
          </w:p>
        </w:tc>
        <w:tc>
          <w:tcPr>
            <w:tcW w:w="0" w:type="auto"/>
            <w:shd w:val="clear" w:color="auto" w:fill="auto"/>
            <w:noWrap/>
            <w:vAlign w:val="bottom"/>
            <w:hideMark/>
          </w:tcPr>
          <w:p w14:paraId="7AD8C46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8F37F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1C7E6E24" w14:textId="77777777" w:rsidTr="0056090F">
        <w:trPr>
          <w:cantSplit/>
          <w:jc w:val="center"/>
        </w:trPr>
        <w:tc>
          <w:tcPr>
            <w:tcW w:w="0" w:type="auto"/>
            <w:shd w:val="clear" w:color="auto" w:fill="auto"/>
            <w:noWrap/>
            <w:vAlign w:val="bottom"/>
            <w:hideMark/>
          </w:tcPr>
          <w:p w14:paraId="525FD99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184</w:t>
            </w:r>
          </w:p>
        </w:tc>
        <w:tc>
          <w:tcPr>
            <w:tcW w:w="0" w:type="auto"/>
            <w:shd w:val="clear" w:color="auto" w:fill="auto"/>
            <w:noWrap/>
            <w:vAlign w:val="bottom"/>
            <w:hideMark/>
          </w:tcPr>
          <w:p w14:paraId="422C08C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Coelosphaerium</w:t>
            </w:r>
            <w:proofErr w:type="spellEnd"/>
          </w:p>
        </w:tc>
        <w:tc>
          <w:tcPr>
            <w:tcW w:w="0" w:type="auto"/>
            <w:shd w:val="clear" w:color="auto" w:fill="auto"/>
            <w:noWrap/>
            <w:vAlign w:val="bottom"/>
            <w:hideMark/>
          </w:tcPr>
          <w:p w14:paraId="2E5931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EDC379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0.1484295</w:t>
            </w:r>
          </w:p>
        </w:tc>
        <w:tc>
          <w:tcPr>
            <w:tcW w:w="0" w:type="auto"/>
            <w:shd w:val="clear" w:color="auto" w:fill="auto"/>
            <w:noWrap/>
            <w:vAlign w:val="bottom"/>
            <w:hideMark/>
          </w:tcPr>
          <w:p w14:paraId="514CAEE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0.0742147</w:t>
            </w:r>
          </w:p>
        </w:tc>
        <w:tc>
          <w:tcPr>
            <w:tcW w:w="0" w:type="auto"/>
            <w:shd w:val="clear" w:color="auto" w:fill="auto"/>
            <w:noWrap/>
            <w:vAlign w:val="bottom"/>
            <w:hideMark/>
          </w:tcPr>
          <w:p w14:paraId="05DEF67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5A0FF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05A6F55E" w14:textId="77777777" w:rsidTr="0056090F">
        <w:trPr>
          <w:cantSplit/>
          <w:jc w:val="center"/>
        </w:trPr>
        <w:tc>
          <w:tcPr>
            <w:tcW w:w="0" w:type="auto"/>
            <w:shd w:val="clear" w:color="auto" w:fill="auto"/>
            <w:noWrap/>
            <w:vAlign w:val="bottom"/>
            <w:hideMark/>
          </w:tcPr>
          <w:p w14:paraId="395415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185</w:t>
            </w:r>
          </w:p>
        </w:tc>
        <w:tc>
          <w:tcPr>
            <w:tcW w:w="0" w:type="auto"/>
            <w:shd w:val="clear" w:color="auto" w:fill="auto"/>
            <w:noWrap/>
            <w:vAlign w:val="bottom"/>
            <w:hideMark/>
          </w:tcPr>
          <w:p w14:paraId="69B9440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Epipyxis</w:t>
            </w:r>
            <w:proofErr w:type="spellEnd"/>
          </w:p>
        </w:tc>
        <w:tc>
          <w:tcPr>
            <w:tcW w:w="0" w:type="auto"/>
            <w:shd w:val="clear" w:color="auto" w:fill="auto"/>
            <w:noWrap/>
            <w:vAlign w:val="bottom"/>
            <w:hideMark/>
          </w:tcPr>
          <w:p w14:paraId="0372CCD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629B60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0.1480374</w:t>
            </w:r>
          </w:p>
        </w:tc>
        <w:tc>
          <w:tcPr>
            <w:tcW w:w="0" w:type="auto"/>
            <w:shd w:val="clear" w:color="auto" w:fill="auto"/>
            <w:noWrap/>
            <w:vAlign w:val="bottom"/>
            <w:hideMark/>
          </w:tcPr>
          <w:p w14:paraId="693883B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0.0740187</w:t>
            </w:r>
          </w:p>
        </w:tc>
        <w:tc>
          <w:tcPr>
            <w:tcW w:w="0" w:type="auto"/>
            <w:shd w:val="clear" w:color="auto" w:fill="auto"/>
            <w:noWrap/>
            <w:vAlign w:val="bottom"/>
            <w:hideMark/>
          </w:tcPr>
          <w:p w14:paraId="3822735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CAF218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6CE1100A" w14:textId="77777777" w:rsidTr="0056090F">
        <w:trPr>
          <w:cantSplit/>
          <w:jc w:val="center"/>
        </w:trPr>
        <w:tc>
          <w:tcPr>
            <w:tcW w:w="0" w:type="auto"/>
            <w:shd w:val="clear" w:color="auto" w:fill="auto"/>
            <w:noWrap/>
            <w:vAlign w:val="bottom"/>
            <w:hideMark/>
          </w:tcPr>
          <w:p w14:paraId="711FD4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186</w:t>
            </w:r>
          </w:p>
        </w:tc>
        <w:tc>
          <w:tcPr>
            <w:tcW w:w="0" w:type="auto"/>
            <w:shd w:val="clear" w:color="auto" w:fill="auto"/>
            <w:noWrap/>
            <w:vAlign w:val="bottom"/>
            <w:hideMark/>
          </w:tcPr>
          <w:p w14:paraId="6D1A3D5F" w14:textId="41DF0806"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Actinoptychus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sen</w:t>
            </w:r>
            <w:r w:rsidR="0063484F">
              <w:rPr>
                <w:rFonts w:eastAsia="Times New Roman" w:cs="Times New Roman"/>
                <w:color w:val="000000"/>
                <w:sz w:val="20"/>
                <w:szCs w:val="20"/>
              </w:rPr>
              <w:t>Ariopsis</w:t>
            </w:r>
            <w:proofErr w:type="spellEnd"/>
          </w:p>
        </w:tc>
        <w:tc>
          <w:tcPr>
            <w:tcW w:w="0" w:type="auto"/>
            <w:shd w:val="clear" w:color="auto" w:fill="auto"/>
            <w:noWrap/>
            <w:vAlign w:val="bottom"/>
            <w:hideMark/>
          </w:tcPr>
          <w:p w14:paraId="22B14C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0.0844093</w:t>
            </w:r>
          </w:p>
        </w:tc>
        <w:tc>
          <w:tcPr>
            <w:tcW w:w="0" w:type="auto"/>
            <w:shd w:val="clear" w:color="auto" w:fill="auto"/>
            <w:noWrap/>
            <w:vAlign w:val="bottom"/>
            <w:hideMark/>
          </w:tcPr>
          <w:p w14:paraId="06D7DA6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0.0570309</w:t>
            </w:r>
          </w:p>
        </w:tc>
        <w:tc>
          <w:tcPr>
            <w:tcW w:w="0" w:type="auto"/>
            <w:shd w:val="clear" w:color="auto" w:fill="auto"/>
            <w:noWrap/>
            <w:vAlign w:val="bottom"/>
            <w:hideMark/>
          </w:tcPr>
          <w:p w14:paraId="21E33C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0.0707201</w:t>
            </w:r>
          </w:p>
        </w:tc>
        <w:tc>
          <w:tcPr>
            <w:tcW w:w="0" w:type="auto"/>
            <w:shd w:val="clear" w:color="auto" w:fill="auto"/>
            <w:noWrap/>
            <w:vAlign w:val="bottom"/>
            <w:hideMark/>
          </w:tcPr>
          <w:p w14:paraId="25A5F65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AE84D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99.999%</w:t>
            </w:r>
          </w:p>
        </w:tc>
      </w:tr>
      <w:tr w:rsidR="00546266" w:rsidRPr="0056090F" w14:paraId="0C01341C" w14:textId="77777777" w:rsidTr="0056090F">
        <w:trPr>
          <w:cantSplit/>
          <w:jc w:val="center"/>
        </w:trPr>
        <w:tc>
          <w:tcPr>
            <w:tcW w:w="0" w:type="auto"/>
            <w:shd w:val="clear" w:color="auto" w:fill="auto"/>
            <w:noWrap/>
            <w:vAlign w:val="bottom"/>
            <w:hideMark/>
          </w:tcPr>
          <w:p w14:paraId="1131368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187</w:t>
            </w:r>
          </w:p>
        </w:tc>
        <w:tc>
          <w:tcPr>
            <w:tcW w:w="0" w:type="auto"/>
            <w:shd w:val="clear" w:color="auto" w:fill="auto"/>
            <w:noWrap/>
            <w:vAlign w:val="bottom"/>
            <w:hideMark/>
          </w:tcPr>
          <w:p w14:paraId="2805023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Spermatazoa</w:t>
            </w:r>
            <w:proofErr w:type="spellEnd"/>
          </w:p>
        </w:tc>
        <w:tc>
          <w:tcPr>
            <w:tcW w:w="0" w:type="auto"/>
            <w:shd w:val="clear" w:color="auto" w:fill="auto"/>
            <w:noWrap/>
            <w:vAlign w:val="bottom"/>
            <w:hideMark/>
          </w:tcPr>
          <w:p w14:paraId="63324AB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0.0928571</w:t>
            </w:r>
          </w:p>
        </w:tc>
        <w:tc>
          <w:tcPr>
            <w:tcW w:w="0" w:type="auto"/>
            <w:shd w:val="clear" w:color="auto" w:fill="auto"/>
            <w:noWrap/>
            <w:vAlign w:val="bottom"/>
            <w:hideMark/>
          </w:tcPr>
          <w:p w14:paraId="1B6980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0.0467397</w:t>
            </w:r>
          </w:p>
        </w:tc>
        <w:tc>
          <w:tcPr>
            <w:tcW w:w="0" w:type="auto"/>
            <w:shd w:val="clear" w:color="auto" w:fill="auto"/>
            <w:noWrap/>
            <w:vAlign w:val="bottom"/>
            <w:hideMark/>
          </w:tcPr>
          <w:p w14:paraId="39658BE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0.0697984</w:t>
            </w:r>
          </w:p>
        </w:tc>
        <w:tc>
          <w:tcPr>
            <w:tcW w:w="0" w:type="auto"/>
            <w:shd w:val="clear" w:color="auto" w:fill="auto"/>
            <w:noWrap/>
            <w:vAlign w:val="bottom"/>
            <w:hideMark/>
          </w:tcPr>
          <w:p w14:paraId="07B4871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3B042D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7B6EB88" w14:textId="77777777" w:rsidTr="0056090F">
        <w:trPr>
          <w:cantSplit/>
          <w:jc w:val="center"/>
        </w:trPr>
        <w:tc>
          <w:tcPr>
            <w:tcW w:w="0" w:type="auto"/>
            <w:shd w:val="clear" w:color="auto" w:fill="auto"/>
            <w:noWrap/>
            <w:vAlign w:val="bottom"/>
            <w:hideMark/>
          </w:tcPr>
          <w:p w14:paraId="2538CF4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188</w:t>
            </w:r>
          </w:p>
        </w:tc>
        <w:tc>
          <w:tcPr>
            <w:tcW w:w="0" w:type="auto"/>
            <w:shd w:val="clear" w:color="auto" w:fill="auto"/>
            <w:noWrap/>
            <w:vAlign w:val="bottom"/>
            <w:hideMark/>
          </w:tcPr>
          <w:p w14:paraId="0F744D4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Psammodictyon</w:t>
            </w:r>
            <w:proofErr w:type="spellEnd"/>
          </w:p>
        </w:tc>
        <w:tc>
          <w:tcPr>
            <w:tcW w:w="0" w:type="auto"/>
            <w:shd w:val="clear" w:color="auto" w:fill="auto"/>
            <w:noWrap/>
            <w:vAlign w:val="bottom"/>
            <w:hideMark/>
          </w:tcPr>
          <w:p w14:paraId="7BC574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0.1214286</w:t>
            </w:r>
          </w:p>
        </w:tc>
        <w:tc>
          <w:tcPr>
            <w:tcW w:w="0" w:type="auto"/>
            <w:shd w:val="clear" w:color="auto" w:fill="auto"/>
            <w:noWrap/>
            <w:vAlign w:val="bottom"/>
            <w:hideMark/>
          </w:tcPr>
          <w:p w14:paraId="61005B0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0.0026553</w:t>
            </w:r>
          </w:p>
        </w:tc>
        <w:tc>
          <w:tcPr>
            <w:tcW w:w="0" w:type="auto"/>
            <w:shd w:val="clear" w:color="auto" w:fill="auto"/>
            <w:noWrap/>
            <w:vAlign w:val="bottom"/>
            <w:hideMark/>
          </w:tcPr>
          <w:p w14:paraId="65B1D1F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0.0620419</w:t>
            </w:r>
          </w:p>
        </w:tc>
        <w:tc>
          <w:tcPr>
            <w:tcW w:w="0" w:type="auto"/>
            <w:shd w:val="clear" w:color="auto" w:fill="auto"/>
            <w:noWrap/>
            <w:vAlign w:val="bottom"/>
            <w:hideMark/>
          </w:tcPr>
          <w:p w14:paraId="71D1058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ACE4EE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4CC932A" w14:textId="77777777" w:rsidTr="0056090F">
        <w:trPr>
          <w:cantSplit/>
          <w:jc w:val="center"/>
        </w:trPr>
        <w:tc>
          <w:tcPr>
            <w:tcW w:w="0" w:type="auto"/>
            <w:shd w:val="clear" w:color="auto" w:fill="auto"/>
            <w:noWrap/>
            <w:vAlign w:val="bottom"/>
            <w:hideMark/>
          </w:tcPr>
          <w:p w14:paraId="1F76AFF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189</w:t>
            </w:r>
          </w:p>
        </w:tc>
        <w:tc>
          <w:tcPr>
            <w:tcW w:w="0" w:type="auto"/>
            <w:shd w:val="clear" w:color="auto" w:fill="auto"/>
            <w:noWrap/>
            <w:vAlign w:val="bottom"/>
            <w:hideMark/>
          </w:tcPr>
          <w:p w14:paraId="2749CF0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Spermatazoopis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exultans</w:t>
            </w:r>
            <w:proofErr w:type="spellEnd"/>
          </w:p>
        </w:tc>
        <w:tc>
          <w:tcPr>
            <w:tcW w:w="0" w:type="auto"/>
            <w:shd w:val="clear" w:color="auto" w:fill="auto"/>
            <w:noWrap/>
            <w:vAlign w:val="bottom"/>
            <w:hideMark/>
          </w:tcPr>
          <w:p w14:paraId="55991F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0.0642857</w:t>
            </w:r>
          </w:p>
        </w:tc>
        <w:tc>
          <w:tcPr>
            <w:tcW w:w="0" w:type="auto"/>
            <w:shd w:val="clear" w:color="auto" w:fill="auto"/>
            <w:noWrap/>
            <w:vAlign w:val="bottom"/>
            <w:hideMark/>
          </w:tcPr>
          <w:p w14:paraId="6E5F51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0.0570887</w:t>
            </w:r>
          </w:p>
        </w:tc>
        <w:tc>
          <w:tcPr>
            <w:tcW w:w="0" w:type="auto"/>
            <w:shd w:val="clear" w:color="auto" w:fill="auto"/>
            <w:noWrap/>
            <w:vAlign w:val="bottom"/>
            <w:hideMark/>
          </w:tcPr>
          <w:p w14:paraId="59CB8E2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0.0606872</w:t>
            </w:r>
          </w:p>
        </w:tc>
        <w:tc>
          <w:tcPr>
            <w:tcW w:w="0" w:type="auto"/>
            <w:shd w:val="clear" w:color="auto" w:fill="auto"/>
            <w:noWrap/>
            <w:vAlign w:val="bottom"/>
            <w:hideMark/>
          </w:tcPr>
          <w:p w14:paraId="7118D04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FFAD5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892F5A0" w14:textId="77777777" w:rsidTr="0056090F">
        <w:trPr>
          <w:cantSplit/>
          <w:jc w:val="center"/>
        </w:trPr>
        <w:tc>
          <w:tcPr>
            <w:tcW w:w="0" w:type="auto"/>
            <w:shd w:val="clear" w:color="auto" w:fill="auto"/>
            <w:noWrap/>
            <w:vAlign w:val="bottom"/>
            <w:hideMark/>
          </w:tcPr>
          <w:p w14:paraId="27368F9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190</w:t>
            </w:r>
          </w:p>
        </w:tc>
        <w:tc>
          <w:tcPr>
            <w:tcW w:w="0" w:type="auto"/>
            <w:shd w:val="clear" w:color="auto" w:fill="auto"/>
            <w:noWrap/>
            <w:vAlign w:val="bottom"/>
            <w:hideMark/>
          </w:tcPr>
          <w:p w14:paraId="733086A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3</w:t>
            </w:r>
          </w:p>
        </w:tc>
        <w:tc>
          <w:tcPr>
            <w:tcW w:w="0" w:type="auto"/>
            <w:shd w:val="clear" w:color="auto" w:fill="auto"/>
            <w:noWrap/>
            <w:vAlign w:val="bottom"/>
            <w:hideMark/>
          </w:tcPr>
          <w:p w14:paraId="27AB72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0.1194018</w:t>
            </w:r>
          </w:p>
        </w:tc>
        <w:tc>
          <w:tcPr>
            <w:tcW w:w="0" w:type="auto"/>
            <w:shd w:val="clear" w:color="auto" w:fill="auto"/>
            <w:noWrap/>
            <w:vAlign w:val="bottom"/>
            <w:hideMark/>
          </w:tcPr>
          <w:p w14:paraId="774F39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562487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0.0597009</w:t>
            </w:r>
          </w:p>
        </w:tc>
        <w:tc>
          <w:tcPr>
            <w:tcW w:w="0" w:type="auto"/>
            <w:shd w:val="clear" w:color="auto" w:fill="auto"/>
            <w:noWrap/>
            <w:vAlign w:val="bottom"/>
            <w:hideMark/>
          </w:tcPr>
          <w:p w14:paraId="16824CE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FCD0D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F2B594B" w14:textId="77777777" w:rsidTr="0056090F">
        <w:trPr>
          <w:cantSplit/>
          <w:jc w:val="center"/>
        </w:trPr>
        <w:tc>
          <w:tcPr>
            <w:tcW w:w="0" w:type="auto"/>
            <w:shd w:val="clear" w:color="auto" w:fill="auto"/>
            <w:noWrap/>
            <w:vAlign w:val="bottom"/>
            <w:hideMark/>
          </w:tcPr>
          <w:p w14:paraId="58E5C90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191</w:t>
            </w:r>
          </w:p>
        </w:tc>
        <w:tc>
          <w:tcPr>
            <w:tcW w:w="0" w:type="auto"/>
            <w:shd w:val="clear" w:color="auto" w:fill="auto"/>
            <w:noWrap/>
            <w:vAlign w:val="bottom"/>
            <w:hideMark/>
          </w:tcPr>
          <w:p w14:paraId="025ECDF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Campylosira</w:t>
            </w:r>
            <w:proofErr w:type="spellEnd"/>
          </w:p>
        </w:tc>
        <w:tc>
          <w:tcPr>
            <w:tcW w:w="0" w:type="auto"/>
            <w:shd w:val="clear" w:color="auto" w:fill="auto"/>
            <w:noWrap/>
            <w:vAlign w:val="bottom"/>
            <w:hideMark/>
          </w:tcPr>
          <w:p w14:paraId="0A1059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0.0363073</w:t>
            </w:r>
          </w:p>
        </w:tc>
        <w:tc>
          <w:tcPr>
            <w:tcW w:w="0" w:type="auto"/>
            <w:shd w:val="clear" w:color="auto" w:fill="auto"/>
            <w:noWrap/>
            <w:vAlign w:val="bottom"/>
            <w:hideMark/>
          </w:tcPr>
          <w:p w14:paraId="303A8C3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0.0777031</w:t>
            </w:r>
          </w:p>
        </w:tc>
        <w:tc>
          <w:tcPr>
            <w:tcW w:w="0" w:type="auto"/>
            <w:shd w:val="clear" w:color="auto" w:fill="auto"/>
            <w:noWrap/>
            <w:vAlign w:val="bottom"/>
            <w:hideMark/>
          </w:tcPr>
          <w:p w14:paraId="5120E0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0.0570052</w:t>
            </w:r>
          </w:p>
        </w:tc>
        <w:tc>
          <w:tcPr>
            <w:tcW w:w="0" w:type="auto"/>
            <w:shd w:val="clear" w:color="auto" w:fill="auto"/>
            <w:noWrap/>
            <w:vAlign w:val="bottom"/>
            <w:hideMark/>
          </w:tcPr>
          <w:p w14:paraId="75580FD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E65B7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461A0C4" w14:textId="77777777" w:rsidTr="0056090F">
        <w:trPr>
          <w:cantSplit/>
          <w:jc w:val="center"/>
        </w:trPr>
        <w:tc>
          <w:tcPr>
            <w:tcW w:w="0" w:type="auto"/>
            <w:shd w:val="clear" w:color="auto" w:fill="auto"/>
            <w:noWrap/>
            <w:vAlign w:val="bottom"/>
            <w:hideMark/>
          </w:tcPr>
          <w:p w14:paraId="2D0D4C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192</w:t>
            </w:r>
          </w:p>
        </w:tc>
        <w:tc>
          <w:tcPr>
            <w:tcW w:w="0" w:type="auto"/>
            <w:shd w:val="clear" w:color="auto" w:fill="auto"/>
            <w:noWrap/>
            <w:vAlign w:val="bottom"/>
            <w:hideMark/>
          </w:tcPr>
          <w:p w14:paraId="7232B0A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reversa</w:t>
            </w:r>
            <w:proofErr w:type="spellEnd"/>
          </w:p>
        </w:tc>
        <w:tc>
          <w:tcPr>
            <w:tcW w:w="0" w:type="auto"/>
            <w:shd w:val="clear" w:color="auto" w:fill="auto"/>
            <w:noWrap/>
            <w:vAlign w:val="bottom"/>
            <w:hideMark/>
          </w:tcPr>
          <w:p w14:paraId="1DAEDC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0.0422078</w:t>
            </w:r>
          </w:p>
        </w:tc>
        <w:tc>
          <w:tcPr>
            <w:tcW w:w="0" w:type="auto"/>
            <w:shd w:val="clear" w:color="auto" w:fill="auto"/>
            <w:noWrap/>
            <w:vAlign w:val="bottom"/>
            <w:hideMark/>
          </w:tcPr>
          <w:p w14:paraId="585261D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0.0707257</w:t>
            </w:r>
          </w:p>
        </w:tc>
        <w:tc>
          <w:tcPr>
            <w:tcW w:w="0" w:type="auto"/>
            <w:shd w:val="clear" w:color="auto" w:fill="auto"/>
            <w:noWrap/>
            <w:vAlign w:val="bottom"/>
            <w:hideMark/>
          </w:tcPr>
          <w:p w14:paraId="6B80DAD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0.0564668</w:t>
            </w:r>
          </w:p>
        </w:tc>
        <w:tc>
          <w:tcPr>
            <w:tcW w:w="0" w:type="auto"/>
            <w:shd w:val="clear" w:color="auto" w:fill="auto"/>
            <w:noWrap/>
            <w:vAlign w:val="bottom"/>
            <w:hideMark/>
          </w:tcPr>
          <w:p w14:paraId="49581A2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3EF74D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1F5AA25" w14:textId="77777777" w:rsidTr="0056090F">
        <w:trPr>
          <w:cantSplit/>
          <w:jc w:val="center"/>
        </w:trPr>
        <w:tc>
          <w:tcPr>
            <w:tcW w:w="0" w:type="auto"/>
            <w:shd w:val="clear" w:color="auto" w:fill="auto"/>
            <w:noWrap/>
            <w:vAlign w:val="bottom"/>
            <w:hideMark/>
          </w:tcPr>
          <w:p w14:paraId="506138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193</w:t>
            </w:r>
          </w:p>
        </w:tc>
        <w:tc>
          <w:tcPr>
            <w:tcW w:w="0" w:type="auto"/>
            <w:shd w:val="clear" w:color="auto" w:fill="auto"/>
            <w:noWrap/>
            <w:vAlign w:val="bottom"/>
            <w:hideMark/>
          </w:tcPr>
          <w:p w14:paraId="3CB1059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Botryococcus</w:t>
            </w:r>
            <w:proofErr w:type="spellEnd"/>
          </w:p>
        </w:tc>
        <w:tc>
          <w:tcPr>
            <w:tcW w:w="0" w:type="auto"/>
            <w:shd w:val="clear" w:color="auto" w:fill="auto"/>
            <w:noWrap/>
            <w:vAlign w:val="bottom"/>
            <w:hideMark/>
          </w:tcPr>
          <w:p w14:paraId="6E2F95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28BB79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0.1078571</w:t>
            </w:r>
          </w:p>
        </w:tc>
        <w:tc>
          <w:tcPr>
            <w:tcW w:w="0" w:type="auto"/>
            <w:shd w:val="clear" w:color="auto" w:fill="auto"/>
            <w:noWrap/>
            <w:vAlign w:val="bottom"/>
            <w:hideMark/>
          </w:tcPr>
          <w:p w14:paraId="350F435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0.0539286</w:t>
            </w:r>
          </w:p>
        </w:tc>
        <w:tc>
          <w:tcPr>
            <w:tcW w:w="0" w:type="auto"/>
            <w:shd w:val="clear" w:color="auto" w:fill="auto"/>
            <w:noWrap/>
            <w:vAlign w:val="bottom"/>
            <w:hideMark/>
          </w:tcPr>
          <w:p w14:paraId="2596795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8BA665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83ACA87" w14:textId="77777777" w:rsidTr="0056090F">
        <w:trPr>
          <w:cantSplit/>
          <w:jc w:val="center"/>
        </w:trPr>
        <w:tc>
          <w:tcPr>
            <w:tcW w:w="0" w:type="auto"/>
            <w:shd w:val="clear" w:color="auto" w:fill="auto"/>
            <w:noWrap/>
            <w:vAlign w:val="bottom"/>
            <w:hideMark/>
          </w:tcPr>
          <w:p w14:paraId="088D15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194</w:t>
            </w:r>
          </w:p>
        </w:tc>
        <w:tc>
          <w:tcPr>
            <w:tcW w:w="0" w:type="auto"/>
            <w:shd w:val="clear" w:color="auto" w:fill="auto"/>
            <w:noWrap/>
            <w:vAlign w:val="bottom"/>
            <w:hideMark/>
          </w:tcPr>
          <w:p w14:paraId="2776E5D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Agmenellum</w:t>
            </w:r>
            <w:proofErr w:type="spellEnd"/>
          </w:p>
        </w:tc>
        <w:tc>
          <w:tcPr>
            <w:tcW w:w="0" w:type="auto"/>
            <w:shd w:val="clear" w:color="auto" w:fill="auto"/>
            <w:noWrap/>
            <w:vAlign w:val="bottom"/>
            <w:hideMark/>
          </w:tcPr>
          <w:p w14:paraId="175D46A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0.0428571</w:t>
            </w:r>
          </w:p>
        </w:tc>
        <w:tc>
          <w:tcPr>
            <w:tcW w:w="0" w:type="auto"/>
            <w:shd w:val="clear" w:color="auto" w:fill="auto"/>
            <w:noWrap/>
            <w:vAlign w:val="bottom"/>
            <w:hideMark/>
          </w:tcPr>
          <w:p w14:paraId="706C0F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0.0622294</w:t>
            </w:r>
          </w:p>
        </w:tc>
        <w:tc>
          <w:tcPr>
            <w:tcW w:w="0" w:type="auto"/>
            <w:shd w:val="clear" w:color="auto" w:fill="auto"/>
            <w:noWrap/>
            <w:vAlign w:val="bottom"/>
            <w:hideMark/>
          </w:tcPr>
          <w:p w14:paraId="7C956FE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0.0525433</w:t>
            </w:r>
          </w:p>
        </w:tc>
        <w:tc>
          <w:tcPr>
            <w:tcW w:w="0" w:type="auto"/>
            <w:shd w:val="clear" w:color="auto" w:fill="auto"/>
            <w:noWrap/>
            <w:vAlign w:val="bottom"/>
            <w:hideMark/>
          </w:tcPr>
          <w:p w14:paraId="0BF379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67D192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9ABCD2E" w14:textId="77777777" w:rsidTr="0056090F">
        <w:trPr>
          <w:cantSplit/>
          <w:jc w:val="center"/>
        </w:trPr>
        <w:tc>
          <w:tcPr>
            <w:tcW w:w="0" w:type="auto"/>
            <w:shd w:val="clear" w:color="auto" w:fill="auto"/>
            <w:noWrap/>
            <w:vAlign w:val="bottom"/>
            <w:hideMark/>
          </w:tcPr>
          <w:p w14:paraId="627883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195</w:t>
            </w:r>
          </w:p>
        </w:tc>
        <w:tc>
          <w:tcPr>
            <w:tcW w:w="0" w:type="auto"/>
            <w:shd w:val="clear" w:color="auto" w:fill="auto"/>
            <w:noWrap/>
            <w:vAlign w:val="bottom"/>
            <w:hideMark/>
          </w:tcPr>
          <w:p w14:paraId="4452B84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Anabaenopsis</w:t>
            </w:r>
            <w:proofErr w:type="spellEnd"/>
          </w:p>
        </w:tc>
        <w:tc>
          <w:tcPr>
            <w:tcW w:w="0" w:type="auto"/>
            <w:shd w:val="clear" w:color="auto" w:fill="auto"/>
            <w:noWrap/>
            <w:vAlign w:val="bottom"/>
            <w:hideMark/>
          </w:tcPr>
          <w:p w14:paraId="3475682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72A1FA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0.1049540</w:t>
            </w:r>
          </w:p>
        </w:tc>
        <w:tc>
          <w:tcPr>
            <w:tcW w:w="0" w:type="auto"/>
            <w:shd w:val="clear" w:color="auto" w:fill="auto"/>
            <w:noWrap/>
            <w:vAlign w:val="bottom"/>
            <w:hideMark/>
          </w:tcPr>
          <w:p w14:paraId="460DF2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0.0524770</w:t>
            </w:r>
          </w:p>
        </w:tc>
        <w:tc>
          <w:tcPr>
            <w:tcW w:w="0" w:type="auto"/>
            <w:shd w:val="clear" w:color="auto" w:fill="auto"/>
            <w:noWrap/>
            <w:vAlign w:val="bottom"/>
            <w:hideMark/>
          </w:tcPr>
          <w:p w14:paraId="201B5E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50CDDF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1B16870" w14:textId="77777777" w:rsidTr="0056090F">
        <w:trPr>
          <w:cantSplit/>
          <w:jc w:val="center"/>
        </w:trPr>
        <w:tc>
          <w:tcPr>
            <w:tcW w:w="0" w:type="auto"/>
            <w:shd w:val="clear" w:color="auto" w:fill="auto"/>
            <w:noWrap/>
            <w:vAlign w:val="bottom"/>
            <w:hideMark/>
          </w:tcPr>
          <w:p w14:paraId="7EEB3A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196</w:t>
            </w:r>
          </w:p>
        </w:tc>
        <w:tc>
          <w:tcPr>
            <w:tcW w:w="0" w:type="auto"/>
            <w:shd w:val="clear" w:color="auto" w:fill="auto"/>
            <w:noWrap/>
            <w:vAlign w:val="bottom"/>
            <w:hideMark/>
          </w:tcPr>
          <w:p w14:paraId="214327F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Lithodesmium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undulatum</w:t>
            </w:r>
            <w:proofErr w:type="spellEnd"/>
          </w:p>
        </w:tc>
        <w:tc>
          <w:tcPr>
            <w:tcW w:w="0" w:type="auto"/>
            <w:shd w:val="clear" w:color="auto" w:fill="auto"/>
            <w:noWrap/>
            <w:vAlign w:val="bottom"/>
            <w:hideMark/>
          </w:tcPr>
          <w:p w14:paraId="28604A8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0.0180000</w:t>
            </w:r>
          </w:p>
        </w:tc>
        <w:tc>
          <w:tcPr>
            <w:tcW w:w="0" w:type="auto"/>
            <w:shd w:val="clear" w:color="auto" w:fill="auto"/>
            <w:noWrap/>
            <w:vAlign w:val="bottom"/>
            <w:hideMark/>
          </w:tcPr>
          <w:p w14:paraId="1118E2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0.0861255</w:t>
            </w:r>
          </w:p>
        </w:tc>
        <w:tc>
          <w:tcPr>
            <w:tcW w:w="0" w:type="auto"/>
            <w:shd w:val="clear" w:color="auto" w:fill="auto"/>
            <w:noWrap/>
            <w:vAlign w:val="bottom"/>
            <w:hideMark/>
          </w:tcPr>
          <w:p w14:paraId="02BD16C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0.0520628</w:t>
            </w:r>
          </w:p>
        </w:tc>
        <w:tc>
          <w:tcPr>
            <w:tcW w:w="0" w:type="auto"/>
            <w:shd w:val="clear" w:color="auto" w:fill="auto"/>
            <w:noWrap/>
            <w:vAlign w:val="bottom"/>
            <w:hideMark/>
          </w:tcPr>
          <w:p w14:paraId="2B1FF43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3E98C2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8683244" w14:textId="77777777" w:rsidTr="0056090F">
        <w:trPr>
          <w:cantSplit/>
          <w:jc w:val="center"/>
        </w:trPr>
        <w:tc>
          <w:tcPr>
            <w:tcW w:w="0" w:type="auto"/>
            <w:shd w:val="clear" w:color="auto" w:fill="auto"/>
            <w:noWrap/>
            <w:vAlign w:val="bottom"/>
            <w:hideMark/>
          </w:tcPr>
          <w:p w14:paraId="7E006F1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197</w:t>
            </w:r>
          </w:p>
        </w:tc>
        <w:tc>
          <w:tcPr>
            <w:tcW w:w="0" w:type="auto"/>
            <w:shd w:val="clear" w:color="auto" w:fill="auto"/>
            <w:noWrap/>
            <w:vAlign w:val="bottom"/>
            <w:hideMark/>
          </w:tcPr>
          <w:p w14:paraId="71B2E6D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Ceratium</w:t>
            </w:r>
            <w:proofErr w:type="spellEnd"/>
          </w:p>
        </w:tc>
        <w:tc>
          <w:tcPr>
            <w:tcW w:w="0" w:type="auto"/>
            <w:shd w:val="clear" w:color="auto" w:fill="auto"/>
            <w:noWrap/>
            <w:vAlign w:val="bottom"/>
            <w:hideMark/>
          </w:tcPr>
          <w:p w14:paraId="774E17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0.0238335</w:t>
            </w:r>
          </w:p>
        </w:tc>
        <w:tc>
          <w:tcPr>
            <w:tcW w:w="0" w:type="auto"/>
            <w:shd w:val="clear" w:color="auto" w:fill="auto"/>
            <w:noWrap/>
            <w:vAlign w:val="bottom"/>
            <w:hideMark/>
          </w:tcPr>
          <w:p w14:paraId="09DFC48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0.0802770</w:t>
            </w:r>
          </w:p>
        </w:tc>
        <w:tc>
          <w:tcPr>
            <w:tcW w:w="0" w:type="auto"/>
            <w:shd w:val="clear" w:color="auto" w:fill="auto"/>
            <w:noWrap/>
            <w:vAlign w:val="bottom"/>
            <w:hideMark/>
          </w:tcPr>
          <w:p w14:paraId="6884334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0.0520553</w:t>
            </w:r>
          </w:p>
        </w:tc>
        <w:tc>
          <w:tcPr>
            <w:tcW w:w="0" w:type="auto"/>
            <w:shd w:val="clear" w:color="auto" w:fill="auto"/>
            <w:noWrap/>
            <w:vAlign w:val="bottom"/>
            <w:hideMark/>
          </w:tcPr>
          <w:p w14:paraId="32AF43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8B37A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886FF7C" w14:textId="77777777" w:rsidTr="0056090F">
        <w:trPr>
          <w:cantSplit/>
          <w:jc w:val="center"/>
        </w:trPr>
        <w:tc>
          <w:tcPr>
            <w:tcW w:w="0" w:type="auto"/>
            <w:shd w:val="clear" w:color="auto" w:fill="auto"/>
            <w:noWrap/>
            <w:vAlign w:val="bottom"/>
            <w:hideMark/>
          </w:tcPr>
          <w:p w14:paraId="005D476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198</w:t>
            </w:r>
          </w:p>
        </w:tc>
        <w:tc>
          <w:tcPr>
            <w:tcW w:w="0" w:type="auto"/>
            <w:shd w:val="clear" w:color="auto" w:fill="auto"/>
            <w:noWrap/>
            <w:vAlign w:val="bottom"/>
            <w:hideMark/>
          </w:tcPr>
          <w:p w14:paraId="1589E99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sigmoidea</w:t>
            </w:r>
            <w:proofErr w:type="spellEnd"/>
          </w:p>
        </w:tc>
        <w:tc>
          <w:tcPr>
            <w:tcW w:w="0" w:type="auto"/>
            <w:shd w:val="clear" w:color="auto" w:fill="auto"/>
            <w:noWrap/>
            <w:vAlign w:val="bottom"/>
            <w:hideMark/>
          </w:tcPr>
          <w:p w14:paraId="66D2A9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0.0219528</w:t>
            </w:r>
          </w:p>
        </w:tc>
        <w:tc>
          <w:tcPr>
            <w:tcW w:w="0" w:type="auto"/>
            <w:shd w:val="clear" w:color="auto" w:fill="auto"/>
            <w:noWrap/>
            <w:vAlign w:val="bottom"/>
            <w:hideMark/>
          </w:tcPr>
          <w:p w14:paraId="3ABBDBC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0.0806886</w:t>
            </w:r>
          </w:p>
        </w:tc>
        <w:tc>
          <w:tcPr>
            <w:tcW w:w="0" w:type="auto"/>
            <w:shd w:val="clear" w:color="auto" w:fill="auto"/>
            <w:noWrap/>
            <w:vAlign w:val="bottom"/>
            <w:hideMark/>
          </w:tcPr>
          <w:p w14:paraId="53EB516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0.0513207</w:t>
            </w:r>
          </w:p>
        </w:tc>
        <w:tc>
          <w:tcPr>
            <w:tcW w:w="0" w:type="auto"/>
            <w:shd w:val="clear" w:color="auto" w:fill="auto"/>
            <w:noWrap/>
            <w:vAlign w:val="bottom"/>
            <w:hideMark/>
          </w:tcPr>
          <w:p w14:paraId="059E12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C3CEE1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8DD5C7E" w14:textId="77777777" w:rsidTr="0056090F">
        <w:trPr>
          <w:cantSplit/>
          <w:jc w:val="center"/>
        </w:trPr>
        <w:tc>
          <w:tcPr>
            <w:tcW w:w="0" w:type="auto"/>
            <w:shd w:val="clear" w:color="auto" w:fill="auto"/>
            <w:noWrap/>
            <w:vAlign w:val="bottom"/>
            <w:hideMark/>
          </w:tcPr>
          <w:p w14:paraId="1E04200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199</w:t>
            </w:r>
          </w:p>
        </w:tc>
        <w:tc>
          <w:tcPr>
            <w:tcW w:w="0" w:type="auto"/>
            <w:shd w:val="clear" w:color="auto" w:fill="auto"/>
            <w:noWrap/>
            <w:vAlign w:val="bottom"/>
            <w:hideMark/>
          </w:tcPr>
          <w:p w14:paraId="1F4E4AB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Golenkinia</w:t>
            </w:r>
            <w:proofErr w:type="spellEnd"/>
          </w:p>
        </w:tc>
        <w:tc>
          <w:tcPr>
            <w:tcW w:w="0" w:type="auto"/>
            <w:shd w:val="clear" w:color="auto" w:fill="auto"/>
            <w:noWrap/>
            <w:vAlign w:val="bottom"/>
            <w:hideMark/>
          </w:tcPr>
          <w:p w14:paraId="19945C7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BAB235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0.1025548</w:t>
            </w:r>
          </w:p>
        </w:tc>
        <w:tc>
          <w:tcPr>
            <w:tcW w:w="0" w:type="auto"/>
            <w:shd w:val="clear" w:color="auto" w:fill="auto"/>
            <w:noWrap/>
            <w:vAlign w:val="bottom"/>
            <w:hideMark/>
          </w:tcPr>
          <w:p w14:paraId="1F783EC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0.0512774</w:t>
            </w:r>
          </w:p>
        </w:tc>
        <w:tc>
          <w:tcPr>
            <w:tcW w:w="0" w:type="auto"/>
            <w:shd w:val="clear" w:color="auto" w:fill="auto"/>
            <w:noWrap/>
            <w:vAlign w:val="bottom"/>
            <w:hideMark/>
          </w:tcPr>
          <w:p w14:paraId="630C9D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60214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991D8E4" w14:textId="77777777" w:rsidTr="0056090F">
        <w:trPr>
          <w:cantSplit/>
          <w:jc w:val="center"/>
        </w:trPr>
        <w:tc>
          <w:tcPr>
            <w:tcW w:w="0" w:type="auto"/>
            <w:shd w:val="clear" w:color="auto" w:fill="auto"/>
            <w:noWrap/>
            <w:vAlign w:val="bottom"/>
            <w:hideMark/>
          </w:tcPr>
          <w:p w14:paraId="6F32340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200</w:t>
            </w:r>
          </w:p>
        </w:tc>
        <w:tc>
          <w:tcPr>
            <w:tcW w:w="0" w:type="auto"/>
            <w:shd w:val="clear" w:color="auto" w:fill="auto"/>
            <w:noWrap/>
            <w:vAlign w:val="bottom"/>
            <w:hideMark/>
          </w:tcPr>
          <w:p w14:paraId="7403AE3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Amphidinium</w:t>
            </w:r>
            <w:proofErr w:type="spellEnd"/>
          </w:p>
        </w:tc>
        <w:tc>
          <w:tcPr>
            <w:tcW w:w="0" w:type="auto"/>
            <w:shd w:val="clear" w:color="auto" w:fill="auto"/>
            <w:noWrap/>
            <w:vAlign w:val="bottom"/>
            <w:hideMark/>
          </w:tcPr>
          <w:p w14:paraId="4C4039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0.0162321</w:t>
            </w:r>
          </w:p>
        </w:tc>
        <w:tc>
          <w:tcPr>
            <w:tcW w:w="0" w:type="auto"/>
            <w:shd w:val="clear" w:color="auto" w:fill="auto"/>
            <w:noWrap/>
            <w:vAlign w:val="bottom"/>
            <w:hideMark/>
          </w:tcPr>
          <w:p w14:paraId="56FDAB6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0.0858333</w:t>
            </w:r>
          </w:p>
        </w:tc>
        <w:tc>
          <w:tcPr>
            <w:tcW w:w="0" w:type="auto"/>
            <w:shd w:val="clear" w:color="auto" w:fill="auto"/>
            <w:noWrap/>
            <w:vAlign w:val="bottom"/>
            <w:hideMark/>
          </w:tcPr>
          <w:p w14:paraId="5CA557F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0.0510327</w:t>
            </w:r>
          </w:p>
        </w:tc>
        <w:tc>
          <w:tcPr>
            <w:tcW w:w="0" w:type="auto"/>
            <w:shd w:val="clear" w:color="auto" w:fill="auto"/>
            <w:noWrap/>
            <w:vAlign w:val="bottom"/>
            <w:hideMark/>
          </w:tcPr>
          <w:p w14:paraId="4E2DB9B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B3A606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5AF7D0A" w14:textId="77777777" w:rsidTr="0056090F">
        <w:trPr>
          <w:cantSplit/>
          <w:jc w:val="center"/>
        </w:trPr>
        <w:tc>
          <w:tcPr>
            <w:tcW w:w="0" w:type="auto"/>
            <w:shd w:val="clear" w:color="auto" w:fill="auto"/>
            <w:noWrap/>
            <w:vAlign w:val="bottom"/>
            <w:hideMark/>
          </w:tcPr>
          <w:p w14:paraId="0B3A6B8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201</w:t>
            </w:r>
          </w:p>
        </w:tc>
        <w:tc>
          <w:tcPr>
            <w:tcW w:w="0" w:type="auto"/>
            <w:shd w:val="clear" w:color="auto" w:fill="auto"/>
            <w:noWrap/>
            <w:vAlign w:val="bottom"/>
            <w:hideMark/>
          </w:tcPr>
          <w:p w14:paraId="5B3B3B68"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Bacillariophyta</w:t>
            </w:r>
          </w:p>
        </w:tc>
        <w:tc>
          <w:tcPr>
            <w:tcW w:w="0" w:type="auto"/>
            <w:shd w:val="clear" w:color="auto" w:fill="auto"/>
            <w:noWrap/>
            <w:vAlign w:val="bottom"/>
            <w:hideMark/>
          </w:tcPr>
          <w:p w14:paraId="0A62F52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0.0363073</w:t>
            </w:r>
          </w:p>
        </w:tc>
        <w:tc>
          <w:tcPr>
            <w:tcW w:w="0" w:type="auto"/>
            <w:shd w:val="clear" w:color="auto" w:fill="auto"/>
            <w:noWrap/>
            <w:vAlign w:val="bottom"/>
            <w:hideMark/>
          </w:tcPr>
          <w:p w14:paraId="116484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0.0612350</w:t>
            </w:r>
          </w:p>
        </w:tc>
        <w:tc>
          <w:tcPr>
            <w:tcW w:w="0" w:type="auto"/>
            <w:shd w:val="clear" w:color="auto" w:fill="auto"/>
            <w:noWrap/>
            <w:vAlign w:val="bottom"/>
            <w:hideMark/>
          </w:tcPr>
          <w:p w14:paraId="583C3BC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0.0487712</w:t>
            </w:r>
          </w:p>
        </w:tc>
        <w:tc>
          <w:tcPr>
            <w:tcW w:w="0" w:type="auto"/>
            <w:shd w:val="clear" w:color="auto" w:fill="auto"/>
            <w:noWrap/>
            <w:vAlign w:val="bottom"/>
            <w:hideMark/>
          </w:tcPr>
          <w:p w14:paraId="19CF19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91B41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3AD1CA6" w14:textId="77777777" w:rsidTr="0056090F">
        <w:trPr>
          <w:cantSplit/>
          <w:jc w:val="center"/>
        </w:trPr>
        <w:tc>
          <w:tcPr>
            <w:tcW w:w="0" w:type="auto"/>
            <w:shd w:val="clear" w:color="auto" w:fill="auto"/>
            <w:noWrap/>
            <w:vAlign w:val="bottom"/>
            <w:hideMark/>
          </w:tcPr>
          <w:p w14:paraId="185CE44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202</w:t>
            </w:r>
          </w:p>
        </w:tc>
        <w:tc>
          <w:tcPr>
            <w:tcW w:w="0" w:type="auto"/>
            <w:shd w:val="clear" w:color="auto" w:fill="auto"/>
            <w:noWrap/>
            <w:vAlign w:val="bottom"/>
            <w:hideMark/>
          </w:tcPr>
          <w:p w14:paraId="3EADD34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Gymnodium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mikimotoi</w:t>
            </w:r>
            <w:proofErr w:type="spellEnd"/>
          </w:p>
        </w:tc>
        <w:tc>
          <w:tcPr>
            <w:tcW w:w="0" w:type="auto"/>
            <w:shd w:val="clear" w:color="auto" w:fill="auto"/>
            <w:noWrap/>
            <w:vAlign w:val="bottom"/>
            <w:hideMark/>
          </w:tcPr>
          <w:p w14:paraId="2D901F9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0.0032464</w:t>
            </w:r>
          </w:p>
        </w:tc>
        <w:tc>
          <w:tcPr>
            <w:tcW w:w="0" w:type="auto"/>
            <w:shd w:val="clear" w:color="auto" w:fill="auto"/>
            <w:noWrap/>
            <w:vAlign w:val="bottom"/>
            <w:hideMark/>
          </w:tcPr>
          <w:p w14:paraId="0D17DB6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0.0884157</w:t>
            </w:r>
          </w:p>
        </w:tc>
        <w:tc>
          <w:tcPr>
            <w:tcW w:w="0" w:type="auto"/>
            <w:shd w:val="clear" w:color="auto" w:fill="auto"/>
            <w:noWrap/>
            <w:vAlign w:val="bottom"/>
            <w:hideMark/>
          </w:tcPr>
          <w:p w14:paraId="67492DE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0.0458311</w:t>
            </w:r>
          </w:p>
        </w:tc>
        <w:tc>
          <w:tcPr>
            <w:tcW w:w="0" w:type="auto"/>
            <w:shd w:val="clear" w:color="auto" w:fill="auto"/>
            <w:noWrap/>
            <w:vAlign w:val="bottom"/>
            <w:hideMark/>
          </w:tcPr>
          <w:p w14:paraId="7D72B9D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54FDBB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5FEFCBC" w14:textId="77777777" w:rsidTr="0056090F">
        <w:trPr>
          <w:cantSplit/>
          <w:jc w:val="center"/>
        </w:trPr>
        <w:tc>
          <w:tcPr>
            <w:tcW w:w="0" w:type="auto"/>
            <w:shd w:val="clear" w:color="auto" w:fill="auto"/>
            <w:noWrap/>
            <w:vAlign w:val="bottom"/>
            <w:hideMark/>
          </w:tcPr>
          <w:p w14:paraId="3331015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203</w:t>
            </w:r>
          </w:p>
        </w:tc>
        <w:tc>
          <w:tcPr>
            <w:tcW w:w="0" w:type="auto"/>
            <w:shd w:val="clear" w:color="auto" w:fill="auto"/>
            <w:noWrap/>
            <w:vAlign w:val="bottom"/>
            <w:hideMark/>
          </w:tcPr>
          <w:p w14:paraId="7A0D5C2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Staurastrum</w:t>
            </w:r>
            <w:proofErr w:type="spellEnd"/>
          </w:p>
        </w:tc>
        <w:tc>
          <w:tcPr>
            <w:tcW w:w="0" w:type="auto"/>
            <w:shd w:val="clear" w:color="auto" w:fill="auto"/>
            <w:noWrap/>
            <w:vAlign w:val="bottom"/>
            <w:hideMark/>
          </w:tcPr>
          <w:p w14:paraId="6D95B73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23A35BE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0.0831242</w:t>
            </w:r>
          </w:p>
        </w:tc>
        <w:tc>
          <w:tcPr>
            <w:tcW w:w="0" w:type="auto"/>
            <w:shd w:val="clear" w:color="auto" w:fill="auto"/>
            <w:noWrap/>
            <w:vAlign w:val="bottom"/>
            <w:hideMark/>
          </w:tcPr>
          <w:p w14:paraId="4D0A78E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0.0451335</w:t>
            </w:r>
          </w:p>
        </w:tc>
        <w:tc>
          <w:tcPr>
            <w:tcW w:w="0" w:type="auto"/>
            <w:shd w:val="clear" w:color="auto" w:fill="auto"/>
            <w:noWrap/>
            <w:vAlign w:val="bottom"/>
            <w:hideMark/>
          </w:tcPr>
          <w:p w14:paraId="25CDF0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88373D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2035B05" w14:textId="77777777" w:rsidTr="0056090F">
        <w:trPr>
          <w:cantSplit/>
          <w:jc w:val="center"/>
        </w:trPr>
        <w:tc>
          <w:tcPr>
            <w:tcW w:w="0" w:type="auto"/>
            <w:shd w:val="clear" w:color="auto" w:fill="auto"/>
            <w:noWrap/>
            <w:vAlign w:val="bottom"/>
            <w:hideMark/>
          </w:tcPr>
          <w:p w14:paraId="723269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204</w:t>
            </w:r>
          </w:p>
        </w:tc>
        <w:tc>
          <w:tcPr>
            <w:tcW w:w="0" w:type="auto"/>
            <w:shd w:val="clear" w:color="auto" w:fill="auto"/>
            <w:noWrap/>
            <w:vAlign w:val="bottom"/>
            <w:hideMark/>
          </w:tcPr>
          <w:p w14:paraId="130CE03A"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Karenia brevis</w:t>
            </w:r>
          </w:p>
        </w:tc>
        <w:tc>
          <w:tcPr>
            <w:tcW w:w="0" w:type="auto"/>
            <w:shd w:val="clear" w:color="auto" w:fill="auto"/>
            <w:noWrap/>
            <w:vAlign w:val="bottom"/>
            <w:hideMark/>
          </w:tcPr>
          <w:p w14:paraId="7002C48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53B008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0.0875549</w:t>
            </w:r>
          </w:p>
        </w:tc>
        <w:tc>
          <w:tcPr>
            <w:tcW w:w="0" w:type="auto"/>
            <w:shd w:val="clear" w:color="auto" w:fill="auto"/>
            <w:noWrap/>
            <w:vAlign w:val="bottom"/>
            <w:hideMark/>
          </w:tcPr>
          <w:p w14:paraId="33903A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0.0437775</w:t>
            </w:r>
          </w:p>
        </w:tc>
        <w:tc>
          <w:tcPr>
            <w:tcW w:w="0" w:type="auto"/>
            <w:shd w:val="clear" w:color="auto" w:fill="auto"/>
            <w:noWrap/>
            <w:vAlign w:val="bottom"/>
            <w:hideMark/>
          </w:tcPr>
          <w:p w14:paraId="3F3232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3B7ECC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C5CDB42" w14:textId="77777777" w:rsidTr="0056090F">
        <w:trPr>
          <w:cantSplit/>
          <w:jc w:val="center"/>
        </w:trPr>
        <w:tc>
          <w:tcPr>
            <w:tcW w:w="0" w:type="auto"/>
            <w:shd w:val="clear" w:color="auto" w:fill="auto"/>
            <w:noWrap/>
            <w:vAlign w:val="bottom"/>
            <w:hideMark/>
          </w:tcPr>
          <w:p w14:paraId="15C7A8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205</w:t>
            </w:r>
          </w:p>
        </w:tc>
        <w:tc>
          <w:tcPr>
            <w:tcW w:w="0" w:type="auto"/>
            <w:shd w:val="clear" w:color="auto" w:fill="auto"/>
            <w:noWrap/>
            <w:vAlign w:val="bottom"/>
            <w:hideMark/>
          </w:tcPr>
          <w:p w14:paraId="279E06B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Gloeactinium</w:t>
            </w:r>
            <w:proofErr w:type="spellEnd"/>
          </w:p>
        </w:tc>
        <w:tc>
          <w:tcPr>
            <w:tcW w:w="0" w:type="auto"/>
            <w:shd w:val="clear" w:color="auto" w:fill="auto"/>
            <w:noWrap/>
            <w:vAlign w:val="bottom"/>
            <w:hideMark/>
          </w:tcPr>
          <w:p w14:paraId="747400C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14EC6E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0.0854821</w:t>
            </w:r>
          </w:p>
        </w:tc>
        <w:tc>
          <w:tcPr>
            <w:tcW w:w="0" w:type="auto"/>
            <w:shd w:val="clear" w:color="auto" w:fill="auto"/>
            <w:noWrap/>
            <w:vAlign w:val="bottom"/>
            <w:hideMark/>
          </w:tcPr>
          <w:p w14:paraId="663097D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0.0427410</w:t>
            </w:r>
          </w:p>
        </w:tc>
        <w:tc>
          <w:tcPr>
            <w:tcW w:w="0" w:type="auto"/>
            <w:shd w:val="clear" w:color="auto" w:fill="auto"/>
            <w:noWrap/>
            <w:vAlign w:val="bottom"/>
            <w:hideMark/>
          </w:tcPr>
          <w:p w14:paraId="713E788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4A300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0EE9614" w14:textId="77777777" w:rsidTr="0056090F">
        <w:trPr>
          <w:cantSplit/>
          <w:jc w:val="center"/>
        </w:trPr>
        <w:tc>
          <w:tcPr>
            <w:tcW w:w="0" w:type="auto"/>
            <w:shd w:val="clear" w:color="auto" w:fill="auto"/>
            <w:noWrap/>
            <w:vAlign w:val="bottom"/>
            <w:hideMark/>
          </w:tcPr>
          <w:p w14:paraId="115475F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206</w:t>
            </w:r>
          </w:p>
        </w:tc>
        <w:tc>
          <w:tcPr>
            <w:tcW w:w="0" w:type="auto"/>
            <w:shd w:val="clear" w:color="auto" w:fill="auto"/>
            <w:noWrap/>
            <w:vAlign w:val="bottom"/>
            <w:hideMark/>
          </w:tcPr>
          <w:p w14:paraId="703DD89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Protoperidinium</w:t>
            </w:r>
            <w:proofErr w:type="spellEnd"/>
            <w:r w:rsidRPr="0056090F">
              <w:rPr>
                <w:rFonts w:eastAsia="Times New Roman" w:cs="Times New Roman"/>
                <w:color w:val="000000"/>
                <w:sz w:val="20"/>
                <w:szCs w:val="20"/>
              </w:rPr>
              <w:t xml:space="preserve"> pellucidum</w:t>
            </w:r>
          </w:p>
        </w:tc>
        <w:tc>
          <w:tcPr>
            <w:tcW w:w="0" w:type="auto"/>
            <w:shd w:val="clear" w:color="auto" w:fill="auto"/>
            <w:noWrap/>
            <w:vAlign w:val="bottom"/>
            <w:hideMark/>
          </w:tcPr>
          <w:p w14:paraId="0FAB3F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0.0000065</w:t>
            </w:r>
          </w:p>
        </w:tc>
        <w:tc>
          <w:tcPr>
            <w:tcW w:w="0" w:type="auto"/>
            <w:shd w:val="clear" w:color="auto" w:fill="auto"/>
            <w:noWrap/>
            <w:vAlign w:val="bottom"/>
            <w:hideMark/>
          </w:tcPr>
          <w:p w14:paraId="37C103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0.0755109</w:t>
            </w:r>
          </w:p>
        </w:tc>
        <w:tc>
          <w:tcPr>
            <w:tcW w:w="0" w:type="auto"/>
            <w:shd w:val="clear" w:color="auto" w:fill="auto"/>
            <w:noWrap/>
            <w:vAlign w:val="bottom"/>
            <w:hideMark/>
          </w:tcPr>
          <w:p w14:paraId="02A2B9A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0.0377587</w:t>
            </w:r>
          </w:p>
        </w:tc>
        <w:tc>
          <w:tcPr>
            <w:tcW w:w="0" w:type="auto"/>
            <w:shd w:val="clear" w:color="auto" w:fill="auto"/>
            <w:noWrap/>
            <w:vAlign w:val="bottom"/>
            <w:hideMark/>
          </w:tcPr>
          <w:p w14:paraId="37B8DDE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A260DD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101866D" w14:textId="77777777" w:rsidTr="0056090F">
        <w:trPr>
          <w:cantSplit/>
          <w:jc w:val="center"/>
        </w:trPr>
        <w:tc>
          <w:tcPr>
            <w:tcW w:w="0" w:type="auto"/>
            <w:shd w:val="clear" w:color="auto" w:fill="auto"/>
            <w:noWrap/>
            <w:vAlign w:val="bottom"/>
            <w:hideMark/>
          </w:tcPr>
          <w:p w14:paraId="4C0038F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207</w:t>
            </w:r>
          </w:p>
        </w:tc>
        <w:tc>
          <w:tcPr>
            <w:tcW w:w="0" w:type="auto"/>
            <w:shd w:val="clear" w:color="auto" w:fill="auto"/>
            <w:noWrap/>
            <w:vAlign w:val="bottom"/>
            <w:hideMark/>
          </w:tcPr>
          <w:p w14:paraId="3F96EC7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Diploneis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chersonensis</w:t>
            </w:r>
            <w:proofErr w:type="spellEnd"/>
          </w:p>
        </w:tc>
        <w:tc>
          <w:tcPr>
            <w:tcW w:w="0" w:type="auto"/>
            <w:shd w:val="clear" w:color="auto" w:fill="auto"/>
            <w:noWrap/>
            <w:vAlign w:val="bottom"/>
            <w:hideMark/>
          </w:tcPr>
          <w:p w14:paraId="1BFA98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7A7159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0.0729167</w:t>
            </w:r>
          </w:p>
        </w:tc>
        <w:tc>
          <w:tcPr>
            <w:tcW w:w="0" w:type="auto"/>
            <w:shd w:val="clear" w:color="auto" w:fill="auto"/>
            <w:noWrap/>
            <w:vAlign w:val="bottom"/>
            <w:hideMark/>
          </w:tcPr>
          <w:p w14:paraId="5FF5166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0.0364583</w:t>
            </w:r>
          </w:p>
        </w:tc>
        <w:tc>
          <w:tcPr>
            <w:tcW w:w="0" w:type="auto"/>
            <w:shd w:val="clear" w:color="auto" w:fill="auto"/>
            <w:noWrap/>
            <w:vAlign w:val="bottom"/>
            <w:hideMark/>
          </w:tcPr>
          <w:p w14:paraId="58695C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D159B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38F6E72" w14:textId="77777777" w:rsidTr="0056090F">
        <w:trPr>
          <w:cantSplit/>
          <w:jc w:val="center"/>
        </w:trPr>
        <w:tc>
          <w:tcPr>
            <w:tcW w:w="0" w:type="auto"/>
            <w:shd w:val="clear" w:color="auto" w:fill="auto"/>
            <w:noWrap/>
            <w:vAlign w:val="bottom"/>
            <w:hideMark/>
          </w:tcPr>
          <w:p w14:paraId="528EC9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208</w:t>
            </w:r>
          </w:p>
        </w:tc>
        <w:tc>
          <w:tcPr>
            <w:tcW w:w="0" w:type="auto"/>
            <w:shd w:val="clear" w:color="auto" w:fill="auto"/>
            <w:noWrap/>
            <w:vAlign w:val="bottom"/>
            <w:hideMark/>
          </w:tcPr>
          <w:p w14:paraId="4AE3A51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Arthrospira</w:t>
            </w:r>
            <w:proofErr w:type="spellEnd"/>
          </w:p>
        </w:tc>
        <w:tc>
          <w:tcPr>
            <w:tcW w:w="0" w:type="auto"/>
            <w:shd w:val="clear" w:color="auto" w:fill="auto"/>
            <w:noWrap/>
            <w:vAlign w:val="bottom"/>
            <w:hideMark/>
          </w:tcPr>
          <w:p w14:paraId="1A42245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0.0357143</w:t>
            </w:r>
          </w:p>
        </w:tc>
        <w:tc>
          <w:tcPr>
            <w:tcW w:w="0" w:type="auto"/>
            <w:shd w:val="clear" w:color="auto" w:fill="auto"/>
            <w:noWrap/>
            <w:vAlign w:val="bottom"/>
            <w:hideMark/>
          </w:tcPr>
          <w:p w14:paraId="767949D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0.0370671</w:t>
            </w:r>
          </w:p>
        </w:tc>
        <w:tc>
          <w:tcPr>
            <w:tcW w:w="0" w:type="auto"/>
            <w:shd w:val="clear" w:color="auto" w:fill="auto"/>
            <w:noWrap/>
            <w:vAlign w:val="bottom"/>
            <w:hideMark/>
          </w:tcPr>
          <w:p w14:paraId="261393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0.0363907</w:t>
            </w:r>
          </w:p>
        </w:tc>
        <w:tc>
          <w:tcPr>
            <w:tcW w:w="0" w:type="auto"/>
            <w:shd w:val="clear" w:color="auto" w:fill="auto"/>
            <w:noWrap/>
            <w:vAlign w:val="bottom"/>
            <w:hideMark/>
          </w:tcPr>
          <w:p w14:paraId="581AFF4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EBF7F9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53BB437" w14:textId="77777777" w:rsidTr="0056090F">
        <w:trPr>
          <w:cantSplit/>
          <w:jc w:val="center"/>
        </w:trPr>
        <w:tc>
          <w:tcPr>
            <w:tcW w:w="0" w:type="auto"/>
            <w:shd w:val="clear" w:color="auto" w:fill="auto"/>
            <w:noWrap/>
            <w:vAlign w:val="bottom"/>
            <w:hideMark/>
          </w:tcPr>
          <w:p w14:paraId="208CDF0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209</w:t>
            </w:r>
          </w:p>
        </w:tc>
        <w:tc>
          <w:tcPr>
            <w:tcW w:w="0" w:type="auto"/>
            <w:shd w:val="clear" w:color="auto" w:fill="auto"/>
            <w:noWrap/>
            <w:vAlign w:val="bottom"/>
            <w:hideMark/>
          </w:tcPr>
          <w:p w14:paraId="57552B0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Centrodinium</w:t>
            </w:r>
            <w:proofErr w:type="spellEnd"/>
          </w:p>
        </w:tc>
        <w:tc>
          <w:tcPr>
            <w:tcW w:w="0" w:type="auto"/>
            <w:shd w:val="clear" w:color="auto" w:fill="auto"/>
            <w:noWrap/>
            <w:vAlign w:val="bottom"/>
            <w:hideMark/>
          </w:tcPr>
          <w:p w14:paraId="796034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0.0097464</w:t>
            </w:r>
          </w:p>
        </w:tc>
        <w:tc>
          <w:tcPr>
            <w:tcW w:w="0" w:type="auto"/>
            <w:shd w:val="clear" w:color="auto" w:fill="auto"/>
            <w:noWrap/>
            <w:vAlign w:val="bottom"/>
            <w:hideMark/>
          </w:tcPr>
          <w:p w14:paraId="7ADD7D0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0.0612520</w:t>
            </w:r>
          </w:p>
        </w:tc>
        <w:tc>
          <w:tcPr>
            <w:tcW w:w="0" w:type="auto"/>
            <w:shd w:val="clear" w:color="auto" w:fill="auto"/>
            <w:noWrap/>
            <w:vAlign w:val="bottom"/>
            <w:hideMark/>
          </w:tcPr>
          <w:p w14:paraId="1E12CC3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0.0354992</w:t>
            </w:r>
          </w:p>
        </w:tc>
        <w:tc>
          <w:tcPr>
            <w:tcW w:w="0" w:type="auto"/>
            <w:shd w:val="clear" w:color="auto" w:fill="auto"/>
            <w:noWrap/>
            <w:vAlign w:val="bottom"/>
            <w:hideMark/>
          </w:tcPr>
          <w:p w14:paraId="52311CE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12E388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6B7C113" w14:textId="77777777" w:rsidTr="0056090F">
        <w:trPr>
          <w:cantSplit/>
          <w:jc w:val="center"/>
        </w:trPr>
        <w:tc>
          <w:tcPr>
            <w:tcW w:w="0" w:type="auto"/>
            <w:shd w:val="clear" w:color="auto" w:fill="auto"/>
            <w:noWrap/>
            <w:vAlign w:val="bottom"/>
            <w:hideMark/>
          </w:tcPr>
          <w:p w14:paraId="7E7D70A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210</w:t>
            </w:r>
          </w:p>
        </w:tc>
        <w:tc>
          <w:tcPr>
            <w:tcW w:w="0" w:type="auto"/>
            <w:shd w:val="clear" w:color="auto" w:fill="auto"/>
            <w:noWrap/>
            <w:vAlign w:val="bottom"/>
            <w:hideMark/>
          </w:tcPr>
          <w:p w14:paraId="2D57AC3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Cosmeineis</w:t>
            </w:r>
            <w:proofErr w:type="spellEnd"/>
          </w:p>
        </w:tc>
        <w:tc>
          <w:tcPr>
            <w:tcW w:w="0" w:type="auto"/>
            <w:shd w:val="clear" w:color="auto" w:fill="auto"/>
            <w:noWrap/>
            <w:vAlign w:val="bottom"/>
            <w:hideMark/>
          </w:tcPr>
          <w:p w14:paraId="17772D2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20AE8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0.0701434</w:t>
            </w:r>
          </w:p>
        </w:tc>
        <w:tc>
          <w:tcPr>
            <w:tcW w:w="0" w:type="auto"/>
            <w:shd w:val="clear" w:color="auto" w:fill="auto"/>
            <w:noWrap/>
            <w:vAlign w:val="bottom"/>
            <w:hideMark/>
          </w:tcPr>
          <w:p w14:paraId="0780F3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0.0350717</w:t>
            </w:r>
          </w:p>
        </w:tc>
        <w:tc>
          <w:tcPr>
            <w:tcW w:w="0" w:type="auto"/>
            <w:shd w:val="clear" w:color="auto" w:fill="auto"/>
            <w:noWrap/>
            <w:vAlign w:val="bottom"/>
            <w:hideMark/>
          </w:tcPr>
          <w:p w14:paraId="78F92D8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A55C01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0D4A2D5" w14:textId="77777777" w:rsidTr="0056090F">
        <w:trPr>
          <w:cantSplit/>
          <w:jc w:val="center"/>
        </w:trPr>
        <w:tc>
          <w:tcPr>
            <w:tcW w:w="0" w:type="auto"/>
            <w:shd w:val="clear" w:color="auto" w:fill="auto"/>
            <w:noWrap/>
            <w:vAlign w:val="bottom"/>
            <w:hideMark/>
          </w:tcPr>
          <w:p w14:paraId="2276B3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211</w:t>
            </w:r>
          </w:p>
        </w:tc>
        <w:tc>
          <w:tcPr>
            <w:tcW w:w="0" w:type="auto"/>
            <w:shd w:val="clear" w:color="auto" w:fill="auto"/>
            <w:noWrap/>
            <w:vAlign w:val="bottom"/>
            <w:hideMark/>
          </w:tcPr>
          <w:p w14:paraId="3ED68E3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subtilis</w:t>
            </w:r>
          </w:p>
        </w:tc>
        <w:tc>
          <w:tcPr>
            <w:tcW w:w="0" w:type="auto"/>
            <w:shd w:val="clear" w:color="auto" w:fill="auto"/>
            <w:noWrap/>
            <w:vAlign w:val="bottom"/>
            <w:hideMark/>
          </w:tcPr>
          <w:p w14:paraId="4819D2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0.0194805</w:t>
            </w:r>
          </w:p>
        </w:tc>
        <w:tc>
          <w:tcPr>
            <w:tcW w:w="0" w:type="auto"/>
            <w:shd w:val="clear" w:color="auto" w:fill="auto"/>
            <w:noWrap/>
            <w:vAlign w:val="bottom"/>
            <w:hideMark/>
          </w:tcPr>
          <w:p w14:paraId="219C3E4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0.0429572</w:t>
            </w:r>
          </w:p>
        </w:tc>
        <w:tc>
          <w:tcPr>
            <w:tcW w:w="0" w:type="auto"/>
            <w:shd w:val="clear" w:color="auto" w:fill="auto"/>
            <w:noWrap/>
            <w:vAlign w:val="bottom"/>
            <w:hideMark/>
          </w:tcPr>
          <w:p w14:paraId="020DDF7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0.0312189</w:t>
            </w:r>
          </w:p>
        </w:tc>
        <w:tc>
          <w:tcPr>
            <w:tcW w:w="0" w:type="auto"/>
            <w:shd w:val="clear" w:color="auto" w:fill="auto"/>
            <w:noWrap/>
            <w:vAlign w:val="bottom"/>
            <w:hideMark/>
          </w:tcPr>
          <w:p w14:paraId="6941CDF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C8837E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7D51158" w14:textId="77777777" w:rsidTr="0056090F">
        <w:trPr>
          <w:cantSplit/>
          <w:jc w:val="center"/>
        </w:trPr>
        <w:tc>
          <w:tcPr>
            <w:tcW w:w="0" w:type="auto"/>
            <w:shd w:val="clear" w:color="auto" w:fill="auto"/>
            <w:noWrap/>
            <w:vAlign w:val="bottom"/>
            <w:hideMark/>
          </w:tcPr>
          <w:p w14:paraId="687795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212</w:t>
            </w:r>
          </w:p>
        </w:tc>
        <w:tc>
          <w:tcPr>
            <w:tcW w:w="0" w:type="auto"/>
            <w:shd w:val="clear" w:color="auto" w:fill="auto"/>
            <w:noWrap/>
            <w:vAlign w:val="bottom"/>
            <w:hideMark/>
          </w:tcPr>
          <w:p w14:paraId="4E9D0A9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Gloeocapsa</w:t>
            </w:r>
            <w:proofErr w:type="spellEnd"/>
          </w:p>
        </w:tc>
        <w:tc>
          <w:tcPr>
            <w:tcW w:w="0" w:type="auto"/>
            <w:shd w:val="clear" w:color="auto" w:fill="auto"/>
            <w:noWrap/>
            <w:vAlign w:val="bottom"/>
            <w:hideMark/>
          </w:tcPr>
          <w:p w14:paraId="79ACA6B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0.0287863</w:t>
            </w:r>
          </w:p>
        </w:tc>
        <w:tc>
          <w:tcPr>
            <w:tcW w:w="0" w:type="auto"/>
            <w:shd w:val="clear" w:color="auto" w:fill="auto"/>
            <w:noWrap/>
            <w:vAlign w:val="bottom"/>
            <w:hideMark/>
          </w:tcPr>
          <w:p w14:paraId="6F847C1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0.0320721</w:t>
            </w:r>
          </w:p>
        </w:tc>
        <w:tc>
          <w:tcPr>
            <w:tcW w:w="0" w:type="auto"/>
            <w:shd w:val="clear" w:color="auto" w:fill="auto"/>
            <w:noWrap/>
            <w:vAlign w:val="bottom"/>
            <w:hideMark/>
          </w:tcPr>
          <w:p w14:paraId="489A693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0.0304292</w:t>
            </w:r>
          </w:p>
        </w:tc>
        <w:tc>
          <w:tcPr>
            <w:tcW w:w="0" w:type="auto"/>
            <w:shd w:val="clear" w:color="auto" w:fill="auto"/>
            <w:noWrap/>
            <w:vAlign w:val="bottom"/>
            <w:hideMark/>
          </w:tcPr>
          <w:p w14:paraId="66C3F0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5F3DF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18501B6" w14:textId="77777777" w:rsidTr="0056090F">
        <w:trPr>
          <w:cantSplit/>
          <w:jc w:val="center"/>
        </w:trPr>
        <w:tc>
          <w:tcPr>
            <w:tcW w:w="0" w:type="auto"/>
            <w:shd w:val="clear" w:color="auto" w:fill="auto"/>
            <w:noWrap/>
            <w:vAlign w:val="bottom"/>
            <w:hideMark/>
          </w:tcPr>
          <w:p w14:paraId="440762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213</w:t>
            </w:r>
          </w:p>
        </w:tc>
        <w:tc>
          <w:tcPr>
            <w:tcW w:w="0" w:type="auto"/>
            <w:shd w:val="clear" w:color="auto" w:fill="auto"/>
            <w:noWrap/>
            <w:vAlign w:val="bottom"/>
            <w:hideMark/>
          </w:tcPr>
          <w:p w14:paraId="6A5489B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Lyngbya</w:t>
            </w:r>
            <w:proofErr w:type="spellEnd"/>
          </w:p>
        </w:tc>
        <w:tc>
          <w:tcPr>
            <w:tcW w:w="0" w:type="auto"/>
            <w:shd w:val="clear" w:color="auto" w:fill="auto"/>
            <w:noWrap/>
            <w:vAlign w:val="bottom"/>
            <w:hideMark/>
          </w:tcPr>
          <w:p w14:paraId="4834BAE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9F20B7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0.0585312</w:t>
            </w:r>
          </w:p>
        </w:tc>
        <w:tc>
          <w:tcPr>
            <w:tcW w:w="0" w:type="auto"/>
            <w:shd w:val="clear" w:color="auto" w:fill="auto"/>
            <w:noWrap/>
            <w:vAlign w:val="bottom"/>
            <w:hideMark/>
          </w:tcPr>
          <w:p w14:paraId="45AE201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0.0292656</w:t>
            </w:r>
          </w:p>
        </w:tc>
        <w:tc>
          <w:tcPr>
            <w:tcW w:w="0" w:type="auto"/>
            <w:shd w:val="clear" w:color="auto" w:fill="auto"/>
            <w:noWrap/>
            <w:vAlign w:val="bottom"/>
            <w:hideMark/>
          </w:tcPr>
          <w:p w14:paraId="44118F4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0B2AC3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1392EA7" w14:textId="77777777" w:rsidTr="0056090F">
        <w:trPr>
          <w:cantSplit/>
          <w:jc w:val="center"/>
        </w:trPr>
        <w:tc>
          <w:tcPr>
            <w:tcW w:w="0" w:type="auto"/>
            <w:shd w:val="clear" w:color="auto" w:fill="auto"/>
            <w:noWrap/>
            <w:vAlign w:val="bottom"/>
            <w:hideMark/>
          </w:tcPr>
          <w:p w14:paraId="369F6D3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214</w:t>
            </w:r>
          </w:p>
        </w:tc>
        <w:tc>
          <w:tcPr>
            <w:tcW w:w="0" w:type="auto"/>
            <w:shd w:val="clear" w:color="auto" w:fill="auto"/>
            <w:noWrap/>
            <w:vAlign w:val="bottom"/>
            <w:hideMark/>
          </w:tcPr>
          <w:p w14:paraId="1D2DEFD6"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Biddulphia</w:t>
            </w:r>
          </w:p>
        </w:tc>
        <w:tc>
          <w:tcPr>
            <w:tcW w:w="0" w:type="auto"/>
            <w:shd w:val="clear" w:color="auto" w:fill="auto"/>
            <w:noWrap/>
            <w:vAlign w:val="bottom"/>
            <w:hideMark/>
          </w:tcPr>
          <w:p w14:paraId="0656AD3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63F49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0.0546540</w:t>
            </w:r>
          </w:p>
        </w:tc>
        <w:tc>
          <w:tcPr>
            <w:tcW w:w="0" w:type="auto"/>
            <w:shd w:val="clear" w:color="auto" w:fill="auto"/>
            <w:noWrap/>
            <w:vAlign w:val="bottom"/>
            <w:hideMark/>
          </w:tcPr>
          <w:p w14:paraId="04FF3A3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0.0273270</w:t>
            </w:r>
          </w:p>
        </w:tc>
        <w:tc>
          <w:tcPr>
            <w:tcW w:w="0" w:type="auto"/>
            <w:shd w:val="clear" w:color="auto" w:fill="auto"/>
            <w:noWrap/>
            <w:vAlign w:val="bottom"/>
            <w:hideMark/>
          </w:tcPr>
          <w:p w14:paraId="4E69AD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730ABB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691A7C2" w14:textId="77777777" w:rsidTr="0056090F">
        <w:trPr>
          <w:cantSplit/>
          <w:jc w:val="center"/>
        </w:trPr>
        <w:tc>
          <w:tcPr>
            <w:tcW w:w="0" w:type="auto"/>
            <w:shd w:val="clear" w:color="auto" w:fill="auto"/>
            <w:noWrap/>
            <w:vAlign w:val="bottom"/>
            <w:hideMark/>
          </w:tcPr>
          <w:p w14:paraId="79BF90F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215</w:t>
            </w:r>
          </w:p>
        </w:tc>
        <w:tc>
          <w:tcPr>
            <w:tcW w:w="0" w:type="auto"/>
            <w:shd w:val="clear" w:color="auto" w:fill="auto"/>
            <w:noWrap/>
            <w:vAlign w:val="bottom"/>
            <w:hideMark/>
          </w:tcPr>
          <w:p w14:paraId="4529147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Treubaria</w:t>
            </w:r>
            <w:proofErr w:type="spellEnd"/>
          </w:p>
        </w:tc>
        <w:tc>
          <w:tcPr>
            <w:tcW w:w="0" w:type="auto"/>
            <w:shd w:val="clear" w:color="auto" w:fill="auto"/>
            <w:noWrap/>
            <w:vAlign w:val="bottom"/>
            <w:hideMark/>
          </w:tcPr>
          <w:p w14:paraId="5403170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0.0333189</w:t>
            </w:r>
          </w:p>
        </w:tc>
        <w:tc>
          <w:tcPr>
            <w:tcW w:w="0" w:type="auto"/>
            <w:shd w:val="clear" w:color="auto" w:fill="auto"/>
            <w:noWrap/>
            <w:vAlign w:val="bottom"/>
            <w:hideMark/>
          </w:tcPr>
          <w:p w14:paraId="15978D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0.0204312</w:t>
            </w:r>
          </w:p>
        </w:tc>
        <w:tc>
          <w:tcPr>
            <w:tcW w:w="0" w:type="auto"/>
            <w:shd w:val="clear" w:color="auto" w:fill="auto"/>
            <w:noWrap/>
            <w:vAlign w:val="bottom"/>
            <w:hideMark/>
          </w:tcPr>
          <w:p w14:paraId="720E3B8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0.0268751</w:t>
            </w:r>
          </w:p>
        </w:tc>
        <w:tc>
          <w:tcPr>
            <w:tcW w:w="0" w:type="auto"/>
            <w:shd w:val="clear" w:color="auto" w:fill="auto"/>
            <w:noWrap/>
            <w:vAlign w:val="bottom"/>
            <w:hideMark/>
          </w:tcPr>
          <w:p w14:paraId="270E6C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F5CCF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D2E2755" w14:textId="77777777" w:rsidTr="0056090F">
        <w:trPr>
          <w:cantSplit/>
          <w:jc w:val="center"/>
        </w:trPr>
        <w:tc>
          <w:tcPr>
            <w:tcW w:w="0" w:type="auto"/>
            <w:shd w:val="clear" w:color="auto" w:fill="auto"/>
            <w:noWrap/>
            <w:vAlign w:val="bottom"/>
            <w:hideMark/>
          </w:tcPr>
          <w:p w14:paraId="2CDDAF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216</w:t>
            </w:r>
          </w:p>
        </w:tc>
        <w:tc>
          <w:tcPr>
            <w:tcW w:w="0" w:type="auto"/>
            <w:shd w:val="clear" w:color="auto" w:fill="auto"/>
            <w:noWrap/>
            <w:vAlign w:val="bottom"/>
            <w:hideMark/>
          </w:tcPr>
          <w:p w14:paraId="4F9AA6B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tryblionella</w:t>
            </w:r>
            <w:proofErr w:type="spellEnd"/>
          </w:p>
        </w:tc>
        <w:tc>
          <w:tcPr>
            <w:tcW w:w="0" w:type="auto"/>
            <w:shd w:val="clear" w:color="auto" w:fill="auto"/>
            <w:noWrap/>
            <w:vAlign w:val="bottom"/>
            <w:hideMark/>
          </w:tcPr>
          <w:p w14:paraId="7AFA85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7DFB9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0.0530303</w:t>
            </w:r>
          </w:p>
        </w:tc>
        <w:tc>
          <w:tcPr>
            <w:tcW w:w="0" w:type="auto"/>
            <w:shd w:val="clear" w:color="auto" w:fill="auto"/>
            <w:noWrap/>
            <w:vAlign w:val="bottom"/>
            <w:hideMark/>
          </w:tcPr>
          <w:p w14:paraId="5CCBA4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0.0265152</w:t>
            </w:r>
          </w:p>
        </w:tc>
        <w:tc>
          <w:tcPr>
            <w:tcW w:w="0" w:type="auto"/>
            <w:shd w:val="clear" w:color="auto" w:fill="auto"/>
            <w:noWrap/>
            <w:vAlign w:val="bottom"/>
            <w:hideMark/>
          </w:tcPr>
          <w:p w14:paraId="0B82292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B70B0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E59D0B8" w14:textId="77777777" w:rsidTr="0056090F">
        <w:trPr>
          <w:cantSplit/>
          <w:jc w:val="center"/>
        </w:trPr>
        <w:tc>
          <w:tcPr>
            <w:tcW w:w="0" w:type="auto"/>
            <w:shd w:val="clear" w:color="auto" w:fill="auto"/>
            <w:noWrap/>
            <w:vAlign w:val="bottom"/>
            <w:hideMark/>
          </w:tcPr>
          <w:p w14:paraId="7EA7D5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217</w:t>
            </w:r>
          </w:p>
        </w:tc>
        <w:tc>
          <w:tcPr>
            <w:tcW w:w="0" w:type="auto"/>
            <w:shd w:val="clear" w:color="auto" w:fill="auto"/>
            <w:noWrap/>
            <w:vAlign w:val="bottom"/>
            <w:hideMark/>
          </w:tcPr>
          <w:p w14:paraId="07C4BEBB"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Filamentous Diatom</w:t>
            </w:r>
          </w:p>
        </w:tc>
        <w:tc>
          <w:tcPr>
            <w:tcW w:w="0" w:type="auto"/>
            <w:shd w:val="clear" w:color="auto" w:fill="auto"/>
            <w:noWrap/>
            <w:vAlign w:val="bottom"/>
            <w:hideMark/>
          </w:tcPr>
          <w:p w14:paraId="21D5C3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0.0523170</w:t>
            </w:r>
          </w:p>
        </w:tc>
        <w:tc>
          <w:tcPr>
            <w:tcW w:w="0" w:type="auto"/>
            <w:shd w:val="clear" w:color="auto" w:fill="auto"/>
            <w:noWrap/>
            <w:vAlign w:val="bottom"/>
            <w:hideMark/>
          </w:tcPr>
          <w:p w14:paraId="20A6EA9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E83361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0.0261585</w:t>
            </w:r>
          </w:p>
        </w:tc>
        <w:tc>
          <w:tcPr>
            <w:tcW w:w="0" w:type="auto"/>
            <w:shd w:val="clear" w:color="auto" w:fill="auto"/>
            <w:noWrap/>
            <w:vAlign w:val="bottom"/>
            <w:hideMark/>
          </w:tcPr>
          <w:p w14:paraId="4ABE0A6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7A1342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6036400" w14:textId="77777777" w:rsidTr="0056090F">
        <w:trPr>
          <w:cantSplit/>
          <w:jc w:val="center"/>
        </w:trPr>
        <w:tc>
          <w:tcPr>
            <w:tcW w:w="0" w:type="auto"/>
            <w:shd w:val="clear" w:color="auto" w:fill="auto"/>
            <w:noWrap/>
            <w:vAlign w:val="bottom"/>
            <w:hideMark/>
          </w:tcPr>
          <w:p w14:paraId="56A911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218</w:t>
            </w:r>
          </w:p>
        </w:tc>
        <w:tc>
          <w:tcPr>
            <w:tcW w:w="0" w:type="auto"/>
            <w:shd w:val="clear" w:color="auto" w:fill="auto"/>
            <w:noWrap/>
            <w:vAlign w:val="bottom"/>
            <w:hideMark/>
          </w:tcPr>
          <w:p w14:paraId="2F00742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Phaeocystis</w:t>
            </w:r>
            <w:proofErr w:type="spellEnd"/>
          </w:p>
        </w:tc>
        <w:tc>
          <w:tcPr>
            <w:tcW w:w="0" w:type="auto"/>
            <w:shd w:val="clear" w:color="auto" w:fill="auto"/>
            <w:noWrap/>
            <w:vAlign w:val="bottom"/>
            <w:hideMark/>
          </w:tcPr>
          <w:p w14:paraId="3F74876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0.0515668</w:t>
            </w:r>
          </w:p>
        </w:tc>
        <w:tc>
          <w:tcPr>
            <w:tcW w:w="0" w:type="auto"/>
            <w:shd w:val="clear" w:color="auto" w:fill="auto"/>
            <w:noWrap/>
            <w:vAlign w:val="bottom"/>
            <w:hideMark/>
          </w:tcPr>
          <w:p w14:paraId="747B84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186272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0.0257834</w:t>
            </w:r>
          </w:p>
        </w:tc>
        <w:tc>
          <w:tcPr>
            <w:tcW w:w="0" w:type="auto"/>
            <w:shd w:val="clear" w:color="auto" w:fill="auto"/>
            <w:noWrap/>
            <w:vAlign w:val="bottom"/>
            <w:hideMark/>
          </w:tcPr>
          <w:p w14:paraId="529854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8FF524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A0F7380" w14:textId="77777777" w:rsidTr="0056090F">
        <w:trPr>
          <w:cantSplit/>
          <w:jc w:val="center"/>
        </w:trPr>
        <w:tc>
          <w:tcPr>
            <w:tcW w:w="0" w:type="auto"/>
            <w:shd w:val="clear" w:color="auto" w:fill="auto"/>
            <w:noWrap/>
            <w:vAlign w:val="bottom"/>
            <w:hideMark/>
          </w:tcPr>
          <w:p w14:paraId="3B202C6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219</w:t>
            </w:r>
          </w:p>
        </w:tc>
        <w:tc>
          <w:tcPr>
            <w:tcW w:w="0" w:type="auto"/>
            <w:shd w:val="clear" w:color="auto" w:fill="auto"/>
            <w:noWrap/>
            <w:vAlign w:val="bottom"/>
            <w:hideMark/>
          </w:tcPr>
          <w:p w14:paraId="5C54C53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Gyrosigma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scalproides</w:t>
            </w:r>
            <w:proofErr w:type="spellEnd"/>
          </w:p>
        </w:tc>
        <w:tc>
          <w:tcPr>
            <w:tcW w:w="0" w:type="auto"/>
            <w:shd w:val="clear" w:color="auto" w:fill="auto"/>
            <w:noWrap/>
            <w:vAlign w:val="bottom"/>
            <w:hideMark/>
          </w:tcPr>
          <w:p w14:paraId="3B1F69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3F2924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0.0438988</w:t>
            </w:r>
          </w:p>
        </w:tc>
        <w:tc>
          <w:tcPr>
            <w:tcW w:w="0" w:type="auto"/>
            <w:shd w:val="clear" w:color="auto" w:fill="auto"/>
            <w:noWrap/>
            <w:vAlign w:val="bottom"/>
            <w:hideMark/>
          </w:tcPr>
          <w:p w14:paraId="287B403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0.0255208</w:t>
            </w:r>
          </w:p>
        </w:tc>
        <w:tc>
          <w:tcPr>
            <w:tcW w:w="0" w:type="auto"/>
            <w:shd w:val="clear" w:color="auto" w:fill="auto"/>
            <w:noWrap/>
            <w:vAlign w:val="bottom"/>
            <w:hideMark/>
          </w:tcPr>
          <w:p w14:paraId="1B5B51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95EEF4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4811863" w14:textId="77777777" w:rsidTr="0056090F">
        <w:trPr>
          <w:cantSplit/>
          <w:jc w:val="center"/>
        </w:trPr>
        <w:tc>
          <w:tcPr>
            <w:tcW w:w="0" w:type="auto"/>
            <w:shd w:val="clear" w:color="auto" w:fill="auto"/>
            <w:noWrap/>
            <w:vAlign w:val="bottom"/>
            <w:hideMark/>
          </w:tcPr>
          <w:p w14:paraId="6DCEF2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220</w:t>
            </w:r>
          </w:p>
        </w:tc>
        <w:tc>
          <w:tcPr>
            <w:tcW w:w="0" w:type="auto"/>
            <w:shd w:val="clear" w:color="auto" w:fill="auto"/>
            <w:noWrap/>
            <w:vAlign w:val="bottom"/>
            <w:hideMark/>
          </w:tcPr>
          <w:p w14:paraId="373931A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holsatica</w:t>
            </w:r>
            <w:proofErr w:type="spellEnd"/>
          </w:p>
        </w:tc>
        <w:tc>
          <w:tcPr>
            <w:tcW w:w="0" w:type="auto"/>
            <w:shd w:val="clear" w:color="auto" w:fill="auto"/>
            <w:noWrap/>
            <w:vAlign w:val="bottom"/>
            <w:hideMark/>
          </w:tcPr>
          <w:p w14:paraId="283191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0BA0F4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0.0505149</w:t>
            </w:r>
          </w:p>
        </w:tc>
        <w:tc>
          <w:tcPr>
            <w:tcW w:w="0" w:type="auto"/>
            <w:shd w:val="clear" w:color="auto" w:fill="auto"/>
            <w:noWrap/>
            <w:vAlign w:val="bottom"/>
            <w:hideMark/>
          </w:tcPr>
          <w:p w14:paraId="4CE88FA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0.0252574</w:t>
            </w:r>
          </w:p>
        </w:tc>
        <w:tc>
          <w:tcPr>
            <w:tcW w:w="0" w:type="auto"/>
            <w:shd w:val="clear" w:color="auto" w:fill="auto"/>
            <w:noWrap/>
            <w:vAlign w:val="bottom"/>
            <w:hideMark/>
          </w:tcPr>
          <w:p w14:paraId="10DCAFE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D53D78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10CBBF5" w14:textId="77777777" w:rsidTr="0056090F">
        <w:trPr>
          <w:cantSplit/>
          <w:jc w:val="center"/>
        </w:trPr>
        <w:tc>
          <w:tcPr>
            <w:tcW w:w="0" w:type="auto"/>
            <w:shd w:val="clear" w:color="auto" w:fill="auto"/>
            <w:noWrap/>
            <w:vAlign w:val="bottom"/>
            <w:hideMark/>
          </w:tcPr>
          <w:p w14:paraId="379151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221</w:t>
            </w:r>
          </w:p>
        </w:tc>
        <w:tc>
          <w:tcPr>
            <w:tcW w:w="0" w:type="auto"/>
            <w:shd w:val="clear" w:color="auto" w:fill="auto"/>
            <w:noWrap/>
            <w:vAlign w:val="bottom"/>
            <w:hideMark/>
          </w:tcPr>
          <w:p w14:paraId="5CF541C9"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Ulothrix</w:t>
            </w:r>
          </w:p>
        </w:tc>
        <w:tc>
          <w:tcPr>
            <w:tcW w:w="0" w:type="auto"/>
            <w:shd w:val="clear" w:color="auto" w:fill="auto"/>
            <w:noWrap/>
            <w:vAlign w:val="bottom"/>
            <w:hideMark/>
          </w:tcPr>
          <w:p w14:paraId="47E9B3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6BAA76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0.0382170</w:t>
            </w:r>
          </w:p>
        </w:tc>
        <w:tc>
          <w:tcPr>
            <w:tcW w:w="0" w:type="auto"/>
            <w:shd w:val="clear" w:color="auto" w:fill="auto"/>
            <w:noWrap/>
            <w:vAlign w:val="bottom"/>
            <w:hideMark/>
          </w:tcPr>
          <w:p w14:paraId="0594EA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0.0226799</w:t>
            </w:r>
          </w:p>
        </w:tc>
        <w:tc>
          <w:tcPr>
            <w:tcW w:w="0" w:type="auto"/>
            <w:shd w:val="clear" w:color="auto" w:fill="auto"/>
            <w:noWrap/>
            <w:vAlign w:val="bottom"/>
            <w:hideMark/>
          </w:tcPr>
          <w:p w14:paraId="3CFAFA7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3683D8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8511D1B" w14:textId="77777777" w:rsidTr="0056090F">
        <w:trPr>
          <w:cantSplit/>
          <w:jc w:val="center"/>
        </w:trPr>
        <w:tc>
          <w:tcPr>
            <w:tcW w:w="0" w:type="auto"/>
            <w:shd w:val="clear" w:color="auto" w:fill="auto"/>
            <w:noWrap/>
            <w:vAlign w:val="bottom"/>
            <w:hideMark/>
          </w:tcPr>
          <w:p w14:paraId="7093790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222</w:t>
            </w:r>
          </w:p>
        </w:tc>
        <w:tc>
          <w:tcPr>
            <w:tcW w:w="0" w:type="auto"/>
            <w:shd w:val="clear" w:color="auto" w:fill="auto"/>
            <w:noWrap/>
            <w:vAlign w:val="bottom"/>
            <w:hideMark/>
          </w:tcPr>
          <w:p w14:paraId="6496BEE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tryblionella</w:t>
            </w:r>
            <w:proofErr w:type="spellEnd"/>
          </w:p>
        </w:tc>
        <w:tc>
          <w:tcPr>
            <w:tcW w:w="0" w:type="auto"/>
            <w:shd w:val="clear" w:color="auto" w:fill="auto"/>
            <w:noWrap/>
            <w:vAlign w:val="bottom"/>
            <w:hideMark/>
          </w:tcPr>
          <w:p w14:paraId="0626C1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0.0285714</w:t>
            </w:r>
          </w:p>
        </w:tc>
        <w:tc>
          <w:tcPr>
            <w:tcW w:w="0" w:type="auto"/>
            <w:shd w:val="clear" w:color="auto" w:fill="auto"/>
            <w:noWrap/>
            <w:vAlign w:val="bottom"/>
            <w:hideMark/>
          </w:tcPr>
          <w:p w14:paraId="17D9D8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0.0132576</w:t>
            </w:r>
          </w:p>
        </w:tc>
        <w:tc>
          <w:tcPr>
            <w:tcW w:w="0" w:type="auto"/>
            <w:shd w:val="clear" w:color="auto" w:fill="auto"/>
            <w:noWrap/>
            <w:vAlign w:val="bottom"/>
            <w:hideMark/>
          </w:tcPr>
          <w:p w14:paraId="1B49715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0.0209145</w:t>
            </w:r>
          </w:p>
        </w:tc>
        <w:tc>
          <w:tcPr>
            <w:tcW w:w="0" w:type="auto"/>
            <w:shd w:val="clear" w:color="auto" w:fill="auto"/>
            <w:noWrap/>
            <w:vAlign w:val="bottom"/>
            <w:hideMark/>
          </w:tcPr>
          <w:p w14:paraId="6B8E77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3928DA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431756C" w14:textId="77777777" w:rsidTr="0056090F">
        <w:trPr>
          <w:cantSplit/>
          <w:jc w:val="center"/>
        </w:trPr>
        <w:tc>
          <w:tcPr>
            <w:tcW w:w="0" w:type="auto"/>
            <w:shd w:val="clear" w:color="auto" w:fill="auto"/>
            <w:noWrap/>
            <w:vAlign w:val="bottom"/>
            <w:hideMark/>
          </w:tcPr>
          <w:p w14:paraId="1AD65B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223</w:t>
            </w:r>
          </w:p>
        </w:tc>
        <w:tc>
          <w:tcPr>
            <w:tcW w:w="0" w:type="auto"/>
            <w:shd w:val="clear" w:color="auto" w:fill="auto"/>
            <w:noWrap/>
            <w:vAlign w:val="bottom"/>
            <w:hideMark/>
          </w:tcPr>
          <w:p w14:paraId="2C8868B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Crucigenia</w:t>
            </w:r>
            <w:proofErr w:type="spellEnd"/>
          </w:p>
        </w:tc>
        <w:tc>
          <w:tcPr>
            <w:tcW w:w="0" w:type="auto"/>
            <w:shd w:val="clear" w:color="auto" w:fill="auto"/>
            <w:noWrap/>
            <w:vAlign w:val="bottom"/>
            <w:hideMark/>
          </w:tcPr>
          <w:p w14:paraId="082554E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0.0142857</w:t>
            </w:r>
          </w:p>
        </w:tc>
        <w:tc>
          <w:tcPr>
            <w:tcW w:w="0" w:type="auto"/>
            <w:shd w:val="clear" w:color="auto" w:fill="auto"/>
            <w:noWrap/>
            <w:vAlign w:val="bottom"/>
            <w:hideMark/>
          </w:tcPr>
          <w:p w14:paraId="1B35D18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0.0274841</w:t>
            </w:r>
          </w:p>
        </w:tc>
        <w:tc>
          <w:tcPr>
            <w:tcW w:w="0" w:type="auto"/>
            <w:shd w:val="clear" w:color="auto" w:fill="auto"/>
            <w:noWrap/>
            <w:vAlign w:val="bottom"/>
            <w:hideMark/>
          </w:tcPr>
          <w:p w14:paraId="7AB495D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0.0208849</w:t>
            </w:r>
          </w:p>
        </w:tc>
        <w:tc>
          <w:tcPr>
            <w:tcW w:w="0" w:type="auto"/>
            <w:shd w:val="clear" w:color="auto" w:fill="auto"/>
            <w:noWrap/>
            <w:vAlign w:val="bottom"/>
            <w:hideMark/>
          </w:tcPr>
          <w:p w14:paraId="7CE62D5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566CF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03D8AE4" w14:textId="77777777" w:rsidTr="0056090F">
        <w:trPr>
          <w:cantSplit/>
          <w:jc w:val="center"/>
        </w:trPr>
        <w:tc>
          <w:tcPr>
            <w:tcW w:w="0" w:type="auto"/>
            <w:shd w:val="clear" w:color="auto" w:fill="auto"/>
            <w:noWrap/>
            <w:vAlign w:val="bottom"/>
            <w:hideMark/>
          </w:tcPr>
          <w:p w14:paraId="287299B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224</w:t>
            </w:r>
          </w:p>
        </w:tc>
        <w:tc>
          <w:tcPr>
            <w:tcW w:w="0" w:type="auto"/>
            <w:shd w:val="clear" w:color="auto" w:fill="auto"/>
            <w:noWrap/>
            <w:vAlign w:val="bottom"/>
            <w:hideMark/>
          </w:tcPr>
          <w:p w14:paraId="4F80918B"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Gonium</w:t>
            </w:r>
          </w:p>
        </w:tc>
        <w:tc>
          <w:tcPr>
            <w:tcW w:w="0" w:type="auto"/>
            <w:shd w:val="clear" w:color="auto" w:fill="auto"/>
            <w:noWrap/>
            <w:vAlign w:val="bottom"/>
            <w:hideMark/>
          </w:tcPr>
          <w:p w14:paraId="125C6F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F3F405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0.0401685</w:t>
            </w:r>
          </w:p>
        </w:tc>
        <w:tc>
          <w:tcPr>
            <w:tcW w:w="0" w:type="auto"/>
            <w:shd w:val="clear" w:color="auto" w:fill="auto"/>
            <w:noWrap/>
            <w:vAlign w:val="bottom"/>
            <w:hideMark/>
          </w:tcPr>
          <w:p w14:paraId="3894815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0.0200843</w:t>
            </w:r>
          </w:p>
        </w:tc>
        <w:tc>
          <w:tcPr>
            <w:tcW w:w="0" w:type="auto"/>
            <w:shd w:val="clear" w:color="auto" w:fill="auto"/>
            <w:noWrap/>
            <w:vAlign w:val="bottom"/>
            <w:hideMark/>
          </w:tcPr>
          <w:p w14:paraId="34325C0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B01D46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04C3A1B" w14:textId="77777777" w:rsidTr="0056090F">
        <w:trPr>
          <w:cantSplit/>
          <w:jc w:val="center"/>
        </w:trPr>
        <w:tc>
          <w:tcPr>
            <w:tcW w:w="0" w:type="auto"/>
            <w:shd w:val="clear" w:color="auto" w:fill="auto"/>
            <w:noWrap/>
            <w:vAlign w:val="bottom"/>
            <w:hideMark/>
          </w:tcPr>
          <w:p w14:paraId="34063E1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225</w:t>
            </w:r>
          </w:p>
        </w:tc>
        <w:tc>
          <w:tcPr>
            <w:tcW w:w="0" w:type="auto"/>
            <w:shd w:val="clear" w:color="auto" w:fill="auto"/>
            <w:noWrap/>
            <w:vAlign w:val="bottom"/>
            <w:hideMark/>
          </w:tcPr>
          <w:p w14:paraId="6E89F75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Cerataulina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pelagica</w:t>
            </w:r>
            <w:proofErr w:type="spellEnd"/>
          </w:p>
        </w:tc>
        <w:tc>
          <w:tcPr>
            <w:tcW w:w="0" w:type="auto"/>
            <w:shd w:val="clear" w:color="auto" w:fill="auto"/>
            <w:noWrap/>
            <w:vAlign w:val="bottom"/>
            <w:hideMark/>
          </w:tcPr>
          <w:p w14:paraId="3DE19F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3C0A48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0.0379464</w:t>
            </w:r>
          </w:p>
        </w:tc>
        <w:tc>
          <w:tcPr>
            <w:tcW w:w="0" w:type="auto"/>
            <w:shd w:val="clear" w:color="auto" w:fill="auto"/>
            <w:noWrap/>
            <w:vAlign w:val="bottom"/>
            <w:hideMark/>
          </w:tcPr>
          <w:p w14:paraId="6075BF8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0.0189732</w:t>
            </w:r>
          </w:p>
        </w:tc>
        <w:tc>
          <w:tcPr>
            <w:tcW w:w="0" w:type="auto"/>
            <w:shd w:val="clear" w:color="auto" w:fill="auto"/>
            <w:noWrap/>
            <w:vAlign w:val="bottom"/>
            <w:hideMark/>
          </w:tcPr>
          <w:p w14:paraId="2041F6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DA64FB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E3FF4EF" w14:textId="77777777" w:rsidTr="0056090F">
        <w:trPr>
          <w:cantSplit/>
          <w:jc w:val="center"/>
        </w:trPr>
        <w:tc>
          <w:tcPr>
            <w:tcW w:w="0" w:type="auto"/>
            <w:shd w:val="clear" w:color="auto" w:fill="auto"/>
            <w:noWrap/>
            <w:vAlign w:val="bottom"/>
            <w:hideMark/>
          </w:tcPr>
          <w:p w14:paraId="575DDA8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lastRenderedPageBreak/>
              <w:t>226</w:t>
            </w:r>
          </w:p>
        </w:tc>
        <w:tc>
          <w:tcPr>
            <w:tcW w:w="0" w:type="auto"/>
            <w:shd w:val="clear" w:color="auto" w:fill="auto"/>
            <w:noWrap/>
            <w:vAlign w:val="bottom"/>
            <w:hideMark/>
          </w:tcPr>
          <w:p w14:paraId="46943F4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Gyrodinium</w:t>
            </w:r>
            <w:proofErr w:type="spellEnd"/>
          </w:p>
        </w:tc>
        <w:tc>
          <w:tcPr>
            <w:tcW w:w="0" w:type="auto"/>
            <w:shd w:val="clear" w:color="auto" w:fill="auto"/>
            <w:noWrap/>
            <w:vAlign w:val="bottom"/>
            <w:hideMark/>
          </w:tcPr>
          <w:p w14:paraId="404CA4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758E2F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0.0379464</w:t>
            </w:r>
          </w:p>
        </w:tc>
        <w:tc>
          <w:tcPr>
            <w:tcW w:w="0" w:type="auto"/>
            <w:shd w:val="clear" w:color="auto" w:fill="auto"/>
            <w:noWrap/>
            <w:vAlign w:val="bottom"/>
            <w:hideMark/>
          </w:tcPr>
          <w:p w14:paraId="080804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0.0189732</w:t>
            </w:r>
          </w:p>
        </w:tc>
        <w:tc>
          <w:tcPr>
            <w:tcW w:w="0" w:type="auto"/>
            <w:shd w:val="clear" w:color="auto" w:fill="auto"/>
            <w:noWrap/>
            <w:vAlign w:val="bottom"/>
            <w:hideMark/>
          </w:tcPr>
          <w:p w14:paraId="36A877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7ED1B5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EC5E65C" w14:textId="77777777" w:rsidTr="0056090F">
        <w:trPr>
          <w:cantSplit/>
          <w:jc w:val="center"/>
        </w:trPr>
        <w:tc>
          <w:tcPr>
            <w:tcW w:w="0" w:type="auto"/>
            <w:shd w:val="clear" w:color="auto" w:fill="auto"/>
            <w:noWrap/>
            <w:vAlign w:val="bottom"/>
            <w:hideMark/>
          </w:tcPr>
          <w:p w14:paraId="56A4648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227</w:t>
            </w:r>
          </w:p>
        </w:tc>
        <w:tc>
          <w:tcPr>
            <w:tcW w:w="0" w:type="auto"/>
            <w:shd w:val="clear" w:color="auto" w:fill="auto"/>
            <w:noWrap/>
            <w:vAlign w:val="bottom"/>
            <w:hideMark/>
          </w:tcPr>
          <w:p w14:paraId="7BB1FBAA"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Entomoneis</w:t>
            </w:r>
            <w:proofErr w:type="spellEnd"/>
          </w:p>
        </w:tc>
        <w:tc>
          <w:tcPr>
            <w:tcW w:w="0" w:type="auto"/>
            <w:shd w:val="clear" w:color="auto" w:fill="auto"/>
            <w:noWrap/>
            <w:vAlign w:val="bottom"/>
            <w:hideMark/>
          </w:tcPr>
          <w:p w14:paraId="76109A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0.0103978</w:t>
            </w:r>
          </w:p>
        </w:tc>
        <w:tc>
          <w:tcPr>
            <w:tcW w:w="0" w:type="auto"/>
            <w:shd w:val="clear" w:color="auto" w:fill="auto"/>
            <w:noWrap/>
            <w:vAlign w:val="bottom"/>
            <w:hideMark/>
          </w:tcPr>
          <w:p w14:paraId="7601103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0.0246249</w:t>
            </w:r>
          </w:p>
        </w:tc>
        <w:tc>
          <w:tcPr>
            <w:tcW w:w="0" w:type="auto"/>
            <w:shd w:val="clear" w:color="auto" w:fill="auto"/>
            <w:noWrap/>
            <w:vAlign w:val="bottom"/>
            <w:hideMark/>
          </w:tcPr>
          <w:p w14:paraId="21D7752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0.0175113</w:t>
            </w:r>
          </w:p>
        </w:tc>
        <w:tc>
          <w:tcPr>
            <w:tcW w:w="0" w:type="auto"/>
            <w:shd w:val="clear" w:color="auto" w:fill="auto"/>
            <w:noWrap/>
            <w:vAlign w:val="bottom"/>
            <w:hideMark/>
          </w:tcPr>
          <w:p w14:paraId="61B73A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D5B9D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A67A449" w14:textId="77777777" w:rsidTr="0056090F">
        <w:trPr>
          <w:cantSplit/>
          <w:jc w:val="center"/>
        </w:trPr>
        <w:tc>
          <w:tcPr>
            <w:tcW w:w="0" w:type="auto"/>
            <w:shd w:val="clear" w:color="auto" w:fill="auto"/>
            <w:noWrap/>
            <w:vAlign w:val="bottom"/>
            <w:hideMark/>
          </w:tcPr>
          <w:p w14:paraId="192334C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228</w:t>
            </w:r>
          </w:p>
        </w:tc>
        <w:tc>
          <w:tcPr>
            <w:tcW w:w="0" w:type="auto"/>
            <w:shd w:val="clear" w:color="auto" w:fill="auto"/>
            <w:noWrap/>
            <w:vAlign w:val="bottom"/>
            <w:hideMark/>
          </w:tcPr>
          <w:p w14:paraId="76ACC2EE"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 xml:space="preserve">Euglena </w:t>
            </w:r>
            <w:proofErr w:type="spellStart"/>
            <w:r w:rsidRPr="0056090F">
              <w:rPr>
                <w:rFonts w:eastAsia="Times New Roman" w:cs="Times New Roman"/>
                <w:color w:val="000000"/>
                <w:sz w:val="20"/>
                <w:szCs w:val="20"/>
              </w:rPr>
              <w:t>elastica</w:t>
            </w:r>
            <w:proofErr w:type="spellEnd"/>
          </w:p>
        </w:tc>
        <w:tc>
          <w:tcPr>
            <w:tcW w:w="0" w:type="auto"/>
            <w:shd w:val="clear" w:color="auto" w:fill="auto"/>
            <w:noWrap/>
            <w:vAlign w:val="bottom"/>
            <w:hideMark/>
          </w:tcPr>
          <w:p w14:paraId="5CBF22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0.0285714</w:t>
            </w:r>
          </w:p>
        </w:tc>
        <w:tc>
          <w:tcPr>
            <w:tcW w:w="0" w:type="auto"/>
            <w:shd w:val="clear" w:color="auto" w:fill="auto"/>
            <w:noWrap/>
            <w:vAlign w:val="bottom"/>
            <w:hideMark/>
          </w:tcPr>
          <w:p w14:paraId="2B95437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0.0022321</w:t>
            </w:r>
          </w:p>
        </w:tc>
        <w:tc>
          <w:tcPr>
            <w:tcW w:w="0" w:type="auto"/>
            <w:shd w:val="clear" w:color="auto" w:fill="auto"/>
            <w:noWrap/>
            <w:vAlign w:val="bottom"/>
            <w:hideMark/>
          </w:tcPr>
          <w:p w14:paraId="184905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0.0154018</w:t>
            </w:r>
          </w:p>
        </w:tc>
        <w:tc>
          <w:tcPr>
            <w:tcW w:w="0" w:type="auto"/>
            <w:shd w:val="clear" w:color="auto" w:fill="auto"/>
            <w:noWrap/>
            <w:vAlign w:val="bottom"/>
            <w:hideMark/>
          </w:tcPr>
          <w:p w14:paraId="446E0C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CE78F0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B314FC8" w14:textId="77777777" w:rsidTr="0056090F">
        <w:trPr>
          <w:cantSplit/>
          <w:jc w:val="center"/>
        </w:trPr>
        <w:tc>
          <w:tcPr>
            <w:tcW w:w="0" w:type="auto"/>
            <w:shd w:val="clear" w:color="auto" w:fill="auto"/>
            <w:noWrap/>
            <w:vAlign w:val="bottom"/>
            <w:hideMark/>
          </w:tcPr>
          <w:p w14:paraId="251678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229</w:t>
            </w:r>
          </w:p>
        </w:tc>
        <w:tc>
          <w:tcPr>
            <w:tcW w:w="0" w:type="auto"/>
            <w:shd w:val="clear" w:color="auto" w:fill="auto"/>
            <w:noWrap/>
            <w:vAlign w:val="bottom"/>
            <w:hideMark/>
          </w:tcPr>
          <w:p w14:paraId="6A08B4B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Gyrosigma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macrum</w:t>
            </w:r>
            <w:proofErr w:type="spellEnd"/>
          </w:p>
        </w:tc>
        <w:tc>
          <w:tcPr>
            <w:tcW w:w="0" w:type="auto"/>
            <w:shd w:val="clear" w:color="auto" w:fill="auto"/>
            <w:noWrap/>
            <w:vAlign w:val="bottom"/>
            <w:hideMark/>
          </w:tcPr>
          <w:p w14:paraId="6B0A6F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A6868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0.0290179</w:t>
            </w:r>
          </w:p>
        </w:tc>
        <w:tc>
          <w:tcPr>
            <w:tcW w:w="0" w:type="auto"/>
            <w:shd w:val="clear" w:color="auto" w:fill="auto"/>
            <w:noWrap/>
            <w:vAlign w:val="bottom"/>
            <w:hideMark/>
          </w:tcPr>
          <w:p w14:paraId="628EEB7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0.0145089</w:t>
            </w:r>
          </w:p>
        </w:tc>
        <w:tc>
          <w:tcPr>
            <w:tcW w:w="0" w:type="auto"/>
            <w:shd w:val="clear" w:color="auto" w:fill="auto"/>
            <w:noWrap/>
            <w:vAlign w:val="bottom"/>
            <w:hideMark/>
          </w:tcPr>
          <w:p w14:paraId="1FEB64F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48CDE1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2D22F2D" w14:textId="77777777" w:rsidTr="0056090F">
        <w:trPr>
          <w:cantSplit/>
          <w:jc w:val="center"/>
        </w:trPr>
        <w:tc>
          <w:tcPr>
            <w:tcW w:w="0" w:type="auto"/>
            <w:shd w:val="clear" w:color="auto" w:fill="auto"/>
            <w:noWrap/>
            <w:vAlign w:val="bottom"/>
            <w:hideMark/>
          </w:tcPr>
          <w:p w14:paraId="3DCE784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230</w:t>
            </w:r>
          </w:p>
        </w:tc>
        <w:tc>
          <w:tcPr>
            <w:tcW w:w="0" w:type="auto"/>
            <w:shd w:val="clear" w:color="auto" w:fill="auto"/>
            <w:noWrap/>
            <w:vAlign w:val="bottom"/>
            <w:hideMark/>
          </w:tcPr>
          <w:p w14:paraId="34EA419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Thalassiothrix</w:t>
            </w:r>
            <w:proofErr w:type="spellEnd"/>
          </w:p>
        </w:tc>
        <w:tc>
          <w:tcPr>
            <w:tcW w:w="0" w:type="auto"/>
            <w:shd w:val="clear" w:color="auto" w:fill="auto"/>
            <w:noWrap/>
            <w:vAlign w:val="bottom"/>
            <w:hideMark/>
          </w:tcPr>
          <w:p w14:paraId="19E253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AB6EB6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0.0290179</w:t>
            </w:r>
          </w:p>
        </w:tc>
        <w:tc>
          <w:tcPr>
            <w:tcW w:w="0" w:type="auto"/>
            <w:shd w:val="clear" w:color="auto" w:fill="auto"/>
            <w:noWrap/>
            <w:vAlign w:val="bottom"/>
            <w:hideMark/>
          </w:tcPr>
          <w:p w14:paraId="7671536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0.0145089</w:t>
            </w:r>
          </w:p>
        </w:tc>
        <w:tc>
          <w:tcPr>
            <w:tcW w:w="0" w:type="auto"/>
            <w:shd w:val="clear" w:color="auto" w:fill="auto"/>
            <w:noWrap/>
            <w:vAlign w:val="bottom"/>
            <w:hideMark/>
          </w:tcPr>
          <w:p w14:paraId="749AD00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22C269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B97E098" w14:textId="77777777" w:rsidTr="0056090F">
        <w:trPr>
          <w:cantSplit/>
          <w:jc w:val="center"/>
        </w:trPr>
        <w:tc>
          <w:tcPr>
            <w:tcW w:w="0" w:type="auto"/>
            <w:shd w:val="clear" w:color="auto" w:fill="auto"/>
            <w:noWrap/>
            <w:vAlign w:val="bottom"/>
            <w:hideMark/>
          </w:tcPr>
          <w:p w14:paraId="746898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231</w:t>
            </w:r>
          </w:p>
        </w:tc>
        <w:tc>
          <w:tcPr>
            <w:tcW w:w="0" w:type="auto"/>
            <w:shd w:val="clear" w:color="auto" w:fill="auto"/>
            <w:noWrap/>
            <w:vAlign w:val="bottom"/>
            <w:hideMark/>
          </w:tcPr>
          <w:p w14:paraId="6BB3422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Volvocacae</w:t>
            </w:r>
            <w:proofErr w:type="spellEnd"/>
          </w:p>
        </w:tc>
        <w:tc>
          <w:tcPr>
            <w:tcW w:w="0" w:type="auto"/>
            <w:shd w:val="clear" w:color="auto" w:fill="auto"/>
            <w:noWrap/>
            <w:vAlign w:val="bottom"/>
            <w:hideMark/>
          </w:tcPr>
          <w:p w14:paraId="56FED0D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0.0287863</w:t>
            </w:r>
          </w:p>
        </w:tc>
        <w:tc>
          <w:tcPr>
            <w:tcW w:w="0" w:type="auto"/>
            <w:shd w:val="clear" w:color="auto" w:fill="auto"/>
            <w:noWrap/>
            <w:vAlign w:val="bottom"/>
            <w:hideMark/>
          </w:tcPr>
          <w:p w14:paraId="089E21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56771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0.0143931</w:t>
            </w:r>
          </w:p>
        </w:tc>
        <w:tc>
          <w:tcPr>
            <w:tcW w:w="0" w:type="auto"/>
            <w:shd w:val="clear" w:color="auto" w:fill="auto"/>
            <w:noWrap/>
            <w:vAlign w:val="bottom"/>
            <w:hideMark/>
          </w:tcPr>
          <w:p w14:paraId="5C67E9F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986989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689BFBD" w14:textId="77777777" w:rsidTr="0056090F">
        <w:trPr>
          <w:cantSplit/>
          <w:jc w:val="center"/>
        </w:trPr>
        <w:tc>
          <w:tcPr>
            <w:tcW w:w="0" w:type="auto"/>
            <w:shd w:val="clear" w:color="auto" w:fill="auto"/>
            <w:noWrap/>
            <w:vAlign w:val="bottom"/>
            <w:hideMark/>
          </w:tcPr>
          <w:p w14:paraId="6C9012F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232</w:t>
            </w:r>
          </w:p>
        </w:tc>
        <w:tc>
          <w:tcPr>
            <w:tcW w:w="0" w:type="auto"/>
            <w:shd w:val="clear" w:color="auto" w:fill="auto"/>
            <w:noWrap/>
            <w:vAlign w:val="bottom"/>
            <w:hideMark/>
          </w:tcPr>
          <w:p w14:paraId="6E346F36"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Pediastrum simplex</w:t>
            </w:r>
          </w:p>
        </w:tc>
        <w:tc>
          <w:tcPr>
            <w:tcW w:w="0" w:type="auto"/>
            <w:shd w:val="clear" w:color="auto" w:fill="auto"/>
            <w:noWrap/>
            <w:vAlign w:val="bottom"/>
            <w:hideMark/>
          </w:tcPr>
          <w:p w14:paraId="6C9B509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1D6FB9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0.0175189</w:t>
            </w:r>
          </w:p>
        </w:tc>
        <w:tc>
          <w:tcPr>
            <w:tcW w:w="0" w:type="auto"/>
            <w:shd w:val="clear" w:color="auto" w:fill="auto"/>
            <w:noWrap/>
            <w:vAlign w:val="bottom"/>
            <w:hideMark/>
          </w:tcPr>
          <w:p w14:paraId="62248FF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0.0123309</w:t>
            </w:r>
          </w:p>
        </w:tc>
        <w:tc>
          <w:tcPr>
            <w:tcW w:w="0" w:type="auto"/>
            <w:shd w:val="clear" w:color="auto" w:fill="auto"/>
            <w:noWrap/>
            <w:vAlign w:val="bottom"/>
            <w:hideMark/>
          </w:tcPr>
          <w:p w14:paraId="2FB404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81D491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F0E5DF9" w14:textId="77777777" w:rsidTr="0056090F">
        <w:trPr>
          <w:cantSplit/>
          <w:jc w:val="center"/>
        </w:trPr>
        <w:tc>
          <w:tcPr>
            <w:tcW w:w="0" w:type="auto"/>
            <w:shd w:val="clear" w:color="auto" w:fill="auto"/>
            <w:noWrap/>
            <w:vAlign w:val="bottom"/>
            <w:hideMark/>
          </w:tcPr>
          <w:p w14:paraId="6D8D7AF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233</w:t>
            </w:r>
          </w:p>
        </w:tc>
        <w:tc>
          <w:tcPr>
            <w:tcW w:w="0" w:type="auto"/>
            <w:shd w:val="clear" w:color="auto" w:fill="auto"/>
            <w:noWrap/>
            <w:vAlign w:val="bottom"/>
            <w:hideMark/>
          </w:tcPr>
          <w:p w14:paraId="67B3569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Bacteriastrum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delicatulum</w:t>
            </w:r>
            <w:proofErr w:type="spellEnd"/>
          </w:p>
        </w:tc>
        <w:tc>
          <w:tcPr>
            <w:tcW w:w="0" w:type="auto"/>
            <w:shd w:val="clear" w:color="auto" w:fill="auto"/>
            <w:noWrap/>
            <w:vAlign w:val="bottom"/>
            <w:hideMark/>
          </w:tcPr>
          <w:p w14:paraId="660E625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0.0238674</w:t>
            </w:r>
          </w:p>
        </w:tc>
        <w:tc>
          <w:tcPr>
            <w:tcW w:w="0" w:type="auto"/>
            <w:shd w:val="clear" w:color="auto" w:fill="auto"/>
            <w:noWrap/>
            <w:vAlign w:val="bottom"/>
            <w:hideMark/>
          </w:tcPr>
          <w:p w14:paraId="50DF318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0.0000022</w:t>
            </w:r>
          </w:p>
        </w:tc>
        <w:tc>
          <w:tcPr>
            <w:tcW w:w="0" w:type="auto"/>
            <w:shd w:val="clear" w:color="auto" w:fill="auto"/>
            <w:noWrap/>
            <w:vAlign w:val="bottom"/>
            <w:hideMark/>
          </w:tcPr>
          <w:p w14:paraId="1D7C731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0.0119348</w:t>
            </w:r>
          </w:p>
        </w:tc>
        <w:tc>
          <w:tcPr>
            <w:tcW w:w="0" w:type="auto"/>
            <w:shd w:val="clear" w:color="auto" w:fill="auto"/>
            <w:noWrap/>
            <w:vAlign w:val="bottom"/>
            <w:hideMark/>
          </w:tcPr>
          <w:p w14:paraId="4A58322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488616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196F809" w14:textId="77777777" w:rsidTr="0056090F">
        <w:trPr>
          <w:cantSplit/>
          <w:jc w:val="center"/>
        </w:trPr>
        <w:tc>
          <w:tcPr>
            <w:tcW w:w="0" w:type="auto"/>
            <w:shd w:val="clear" w:color="auto" w:fill="auto"/>
            <w:noWrap/>
            <w:vAlign w:val="bottom"/>
            <w:hideMark/>
          </w:tcPr>
          <w:p w14:paraId="15380F5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234</w:t>
            </w:r>
          </w:p>
        </w:tc>
        <w:tc>
          <w:tcPr>
            <w:tcW w:w="0" w:type="auto"/>
            <w:shd w:val="clear" w:color="auto" w:fill="auto"/>
            <w:noWrap/>
            <w:vAlign w:val="bottom"/>
            <w:hideMark/>
          </w:tcPr>
          <w:p w14:paraId="22B08BF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Characium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limneticum</w:t>
            </w:r>
            <w:proofErr w:type="spellEnd"/>
          </w:p>
        </w:tc>
        <w:tc>
          <w:tcPr>
            <w:tcW w:w="0" w:type="auto"/>
            <w:shd w:val="clear" w:color="auto" w:fill="auto"/>
            <w:noWrap/>
            <w:vAlign w:val="bottom"/>
            <w:hideMark/>
          </w:tcPr>
          <w:p w14:paraId="69F7428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0.0142857</w:t>
            </w:r>
          </w:p>
        </w:tc>
        <w:tc>
          <w:tcPr>
            <w:tcW w:w="0" w:type="auto"/>
            <w:shd w:val="clear" w:color="auto" w:fill="auto"/>
            <w:noWrap/>
            <w:vAlign w:val="bottom"/>
            <w:hideMark/>
          </w:tcPr>
          <w:p w14:paraId="4DBFF1C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0.0094697</w:t>
            </w:r>
          </w:p>
        </w:tc>
        <w:tc>
          <w:tcPr>
            <w:tcW w:w="0" w:type="auto"/>
            <w:shd w:val="clear" w:color="auto" w:fill="auto"/>
            <w:noWrap/>
            <w:vAlign w:val="bottom"/>
            <w:hideMark/>
          </w:tcPr>
          <w:p w14:paraId="57AC77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0.0118777</w:t>
            </w:r>
          </w:p>
        </w:tc>
        <w:tc>
          <w:tcPr>
            <w:tcW w:w="0" w:type="auto"/>
            <w:shd w:val="clear" w:color="auto" w:fill="auto"/>
            <w:noWrap/>
            <w:vAlign w:val="bottom"/>
            <w:hideMark/>
          </w:tcPr>
          <w:p w14:paraId="0E8298B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32A87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5CB83E5" w14:textId="77777777" w:rsidTr="0056090F">
        <w:trPr>
          <w:cantSplit/>
          <w:jc w:val="center"/>
        </w:trPr>
        <w:tc>
          <w:tcPr>
            <w:tcW w:w="0" w:type="auto"/>
            <w:shd w:val="clear" w:color="auto" w:fill="auto"/>
            <w:noWrap/>
            <w:vAlign w:val="bottom"/>
            <w:hideMark/>
          </w:tcPr>
          <w:p w14:paraId="27B64C8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235</w:t>
            </w:r>
          </w:p>
        </w:tc>
        <w:tc>
          <w:tcPr>
            <w:tcW w:w="0" w:type="auto"/>
            <w:shd w:val="clear" w:color="auto" w:fill="auto"/>
            <w:noWrap/>
            <w:vAlign w:val="bottom"/>
            <w:hideMark/>
          </w:tcPr>
          <w:p w14:paraId="17A2E06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Melosira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mummuloides</w:t>
            </w:r>
            <w:proofErr w:type="spellEnd"/>
          </w:p>
        </w:tc>
        <w:tc>
          <w:tcPr>
            <w:tcW w:w="0" w:type="auto"/>
            <w:shd w:val="clear" w:color="auto" w:fill="auto"/>
            <w:noWrap/>
            <w:vAlign w:val="bottom"/>
            <w:hideMark/>
          </w:tcPr>
          <w:p w14:paraId="5E870DC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0.0064935</w:t>
            </w:r>
          </w:p>
        </w:tc>
        <w:tc>
          <w:tcPr>
            <w:tcW w:w="0" w:type="auto"/>
            <w:shd w:val="clear" w:color="auto" w:fill="auto"/>
            <w:noWrap/>
            <w:vAlign w:val="bottom"/>
            <w:hideMark/>
          </w:tcPr>
          <w:p w14:paraId="7E2886F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0.0101498</w:t>
            </w:r>
          </w:p>
        </w:tc>
        <w:tc>
          <w:tcPr>
            <w:tcW w:w="0" w:type="auto"/>
            <w:shd w:val="clear" w:color="auto" w:fill="auto"/>
            <w:noWrap/>
            <w:vAlign w:val="bottom"/>
            <w:hideMark/>
          </w:tcPr>
          <w:p w14:paraId="73CFE09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0.0083217</w:t>
            </w:r>
          </w:p>
        </w:tc>
        <w:tc>
          <w:tcPr>
            <w:tcW w:w="0" w:type="auto"/>
            <w:shd w:val="clear" w:color="auto" w:fill="auto"/>
            <w:noWrap/>
            <w:vAlign w:val="bottom"/>
            <w:hideMark/>
          </w:tcPr>
          <w:p w14:paraId="08E705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1C320B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8A08EE7" w14:textId="77777777" w:rsidTr="0056090F">
        <w:trPr>
          <w:cantSplit/>
          <w:jc w:val="center"/>
        </w:trPr>
        <w:tc>
          <w:tcPr>
            <w:tcW w:w="0" w:type="auto"/>
            <w:shd w:val="clear" w:color="auto" w:fill="auto"/>
            <w:noWrap/>
            <w:vAlign w:val="bottom"/>
            <w:hideMark/>
          </w:tcPr>
          <w:p w14:paraId="7B8FB97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236</w:t>
            </w:r>
          </w:p>
        </w:tc>
        <w:tc>
          <w:tcPr>
            <w:tcW w:w="0" w:type="auto"/>
            <w:shd w:val="clear" w:color="auto" w:fill="auto"/>
            <w:noWrap/>
            <w:vAlign w:val="bottom"/>
            <w:hideMark/>
          </w:tcPr>
          <w:p w14:paraId="53CBCD5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Bacteriastrum</w:t>
            </w:r>
            <w:proofErr w:type="spellEnd"/>
          </w:p>
        </w:tc>
        <w:tc>
          <w:tcPr>
            <w:tcW w:w="0" w:type="auto"/>
            <w:shd w:val="clear" w:color="auto" w:fill="auto"/>
            <w:noWrap/>
            <w:vAlign w:val="bottom"/>
            <w:hideMark/>
          </w:tcPr>
          <w:p w14:paraId="4C90A5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0.0014286</w:t>
            </w:r>
          </w:p>
        </w:tc>
        <w:tc>
          <w:tcPr>
            <w:tcW w:w="0" w:type="auto"/>
            <w:shd w:val="clear" w:color="auto" w:fill="auto"/>
            <w:noWrap/>
            <w:vAlign w:val="bottom"/>
            <w:hideMark/>
          </w:tcPr>
          <w:p w14:paraId="642E8EA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0.0129796</w:t>
            </w:r>
          </w:p>
        </w:tc>
        <w:tc>
          <w:tcPr>
            <w:tcW w:w="0" w:type="auto"/>
            <w:shd w:val="clear" w:color="auto" w:fill="auto"/>
            <w:noWrap/>
            <w:vAlign w:val="bottom"/>
            <w:hideMark/>
          </w:tcPr>
          <w:p w14:paraId="6923072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0.0072041</w:t>
            </w:r>
          </w:p>
        </w:tc>
        <w:tc>
          <w:tcPr>
            <w:tcW w:w="0" w:type="auto"/>
            <w:shd w:val="clear" w:color="auto" w:fill="auto"/>
            <w:noWrap/>
            <w:vAlign w:val="bottom"/>
            <w:hideMark/>
          </w:tcPr>
          <w:p w14:paraId="7FD6AB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96DE96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56D4867" w14:textId="77777777" w:rsidTr="0056090F">
        <w:trPr>
          <w:cantSplit/>
          <w:jc w:val="center"/>
        </w:trPr>
        <w:tc>
          <w:tcPr>
            <w:tcW w:w="0" w:type="auto"/>
            <w:shd w:val="clear" w:color="auto" w:fill="auto"/>
            <w:noWrap/>
            <w:vAlign w:val="bottom"/>
            <w:hideMark/>
          </w:tcPr>
          <w:p w14:paraId="0297166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237</w:t>
            </w:r>
          </w:p>
        </w:tc>
        <w:tc>
          <w:tcPr>
            <w:tcW w:w="0" w:type="auto"/>
            <w:shd w:val="clear" w:color="auto" w:fill="auto"/>
            <w:noWrap/>
            <w:vAlign w:val="bottom"/>
            <w:hideMark/>
          </w:tcPr>
          <w:p w14:paraId="79422E4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Ditylum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brightwelli</w:t>
            </w:r>
            <w:proofErr w:type="spellEnd"/>
          </w:p>
        </w:tc>
        <w:tc>
          <w:tcPr>
            <w:tcW w:w="0" w:type="auto"/>
            <w:shd w:val="clear" w:color="auto" w:fill="auto"/>
            <w:noWrap/>
            <w:vAlign w:val="bottom"/>
            <w:hideMark/>
          </w:tcPr>
          <w:p w14:paraId="7AF6259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0.0142857</w:t>
            </w:r>
          </w:p>
        </w:tc>
        <w:tc>
          <w:tcPr>
            <w:tcW w:w="0" w:type="auto"/>
            <w:shd w:val="clear" w:color="auto" w:fill="auto"/>
            <w:noWrap/>
            <w:vAlign w:val="bottom"/>
            <w:hideMark/>
          </w:tcPr>
          <w:p w14:paraId="500E2EC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B25AFC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7FD47E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5F43A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CB162C0" w14:textId="77777777" w:rsidTr="0056090F">
        <w:trPr>
          <w:cantSplit/>
          <w:jc w:val="center"/>
        </w:trPr>
        <w:tc>
          <w:tcPr>
            <w:tcW w:w="0" w:type="auto"/>
            <w:shd w:val="clear" w:color="auto" w:fill="auto"/>
            <w:noWrap/>
            <w:vAlign w:val="bottom"/>
            <w:hideMark/>
          </w:tcPr>
          <w:p w14:paraId="5C7F8C9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238</w:t>
            </w:r>
          </w:p>
        </w:tc>
        <w:tc>
          <w:tcPr>
            <w:tcW w:w="0" w:type="auto"/>
            <w:shd w:val="clear" w:color="auto" w:fill="auto"/>
            <w:noWrap/>
            <w:vAlign w:val="bottom"/>
            <w:hideMark/>
          </w:tcPr>
          <w:p w14:paraId="2441F372"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Volvox</w:t>
            </w:r>
          </w:p>
        </w:tc>
        <w:tc>
          <w:tcPr>
            <w:tcW w:w="0" w:type="auto"/>
            <w:shd w:val="clear" w:color="auto" w:fill="auto"/>
            <w:noWrap/>
            <w:vAlign w:val="bottom"/>
            <w:hideMark/>
          </w:tcPr>
          <w:p w14:paraId="11252DC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0.0142857</w:t>
            </w:r>
          </w:p>
        </w:tc>
        <w:tc>
          <w:tcPr>
            <w:tcW w:w="0" w:type="auto"/>
            <w:shd w:val="clear" w:color="auto" w:fill="auto"/>
            <w:noWrap/>
            <w:vAlign w:val="bottom"/>
            <w:hideMark/>
          </w:tcPr>
          <w:p w14:paraId="5A5A5BE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784654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0D2DABF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C2AB0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B39D693" w14:textId="77777777" w:rsidTr="0056090F">
        <w:trPr>
          <w:cantSplit/>
          <w:jc w:val="center"/>
        </w:trPr>
        <w:tc>
          <w:tcPr>
            <w:tcW w:w="0" w:type="auto"/>
            <w:shd w:val="clear" w:color="auto" w:fill="auto"/>
            <w:noWrap/>
            <w:vAlign w:val="bottom"/>
            <w:hideMark/>
          </w:tcPr>
          <w:p w14:paraId="3C26532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239</w:t>
            </w:r>
          </w:p>
        </w:tc>
        <w:tc>
          <w:tcPr>
            <w:tcW w:w="0" w:type="auto"/>
            <w:shd w:val="clear" w:color="auto" w:fill="auto"/>
            <w:noWrap/>
            <w:vAlign w:val="bottom"/>
            <w:hideMark/>
          </w:tcPr>
          <w:p w14:paraId="25505B6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Procentrum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caribbaeum</w:t>
            </w:r>
            <w:proofErr w:type="spellEnd"/>
          </w:p>
        </w:tc>
        <w:tc>
          <w:tcPr>
            <w:tcW w:w="0" w:type="auto"/>
            <w:shd w:val="clear" w:color="auto" w:fill="auto"/>
            <w:noWrap/>
            <w:vAlign w:val="bottom"/>
            <w:hideMark/>
          </w:tcPr>
          <w:p w14:paraId="16D04C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0.0137143</w:t>
            </w:r>
          </w:p>
        </w:tc>
        <w:tc>
          <w:tcPr>
            <w:tcW w:w="0" w:type="auto"/>
            <w:shd w:val="clear" w:color="auto" w:fill="auto"/>
            <w:noWrap/>
            <w:vAlign w:val="bottom"/>
            <w:hideMark/>
          </w:tcPr>
          <w:p w14:paraId="500628B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753F4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0.0068571</w:t>
            </w:r>
          </w:p>
        </w:tc>
        <w:tc>
          <w:tcPr>
            <w:tcW w:w="0" w:type="auto"/>
            <w:shd w:val="clear" w:color="auto" w:fill="auto"/>
            <w:noWrap/>
            <w:vAlign w:val="bottom"/>
            <w:hideMark/>
          </w:tcPr>
          <w:p w14:paraId="0AE348E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C704C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9A0BB2C" w14:textId="77777777" w:rsidTr="0056090F">
        <w:trPr>
          <w:cantSplit/>
          <w:jc w:val="center"/>
        </w:trPr>
        <w:tc>
          <w:tcPr>
            <w:tcW w:w="0" w:type="auto"/>
            <w:shd w:val="clear" w:color="auto" w:fill="auto"/>
            <w:noWrap/>
            <w:vAlign w:val="bottom"/>
            <w:hideMark/>
          </w:tcPr>
          <w:p w14:paraId="44E97D7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240</w:t>
            </w:r>
          </w:p>
        </w:tc>
        <w:tc>
          <w:tcPr>
            <w:tcW w:w="0" w:type="auto"/>
            <w:shd w:val="clear" w:color="auto" w:fill="auto"/>
            <w:noWrap/>
            <w:vAlign w:val="bottom"/>
            <w:hideMark/>
          </w:tcPr>
          <w:p w14:paraId="4C7E798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Denticula</w:t>
            </w:r>
            <w:proofErr w:type="spellEnd"/>
          </w:p>
        </w:tc>
        <w:tc>
          <w:tcPr>
            <w:tcW w:w="0" w:type="auto"/>
            <w:shd w:val="clear" w:color="auto" w:fill="auto"/>
            <w:noWrap/>
            <w:vAlign w:val="bottom"/>
            <w:hideMark/>
          </w:tcPr>
          <w:p w14:paraId="2B08CDD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BCE7C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0.0134688</w:t>
            </w:r>
          </w:p>
        </w:tc>
        <w:tc>
          <w:tcPr>
            <w:tcW w:w="0" w:type="auto"/>
            <w:shd w:val="clear" w:color="auto" w:fill="auto"/>
            <w:noWrap/>
            <w:vAlign w:val="bottom"/>
            <w:hideMark/>
          </w:tcPr>
          <w:p w14:paraId="0B85D6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0.0067344</w:t>
            </w:r>
          </w:p>
        </w:tc>
        <w:tc>
          <w:tcPr>
            <w:tcW w:w="0" w:type="auto"/>
            <w:shd w:val="clear" w:color="auto" w:fill="auto"/>
            <w:noWrap/>
            <w:vAlign w:val="bottom"/>
            <w:hideMark/>
          </w:tcPr>
          <w:p w14:paraId="28920A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5AD6F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C8BE89C" w14:textId="77777777" w:rsidTr="0056090F">
        <w:trPr>
          <w:cantSplit/>
          <w:jc w:val="center"/>
        </w:trPr>
        <w:tc>
          <w:tcPr>
            <w:tcW w:w="0" w:type="auto"/>
            <w:shd w:val="clear" w:color="auto" w:fill="auto"/>
            <w:noWrap/>
            <w:vAlign w:val="bottom"/>
            <w:hideMark/>
          </w:tcPr>
          <w:p w14:paraId="5639639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241</w:t>
            </w:r>
          </w:p>
        </w:tc>
        <w:tc>
          <w:tcPr>
            <w:tcW w:w="0" w:type="auto"/>
            <w:shd w:val="clear" w:color="auto" w:fill="auto"/>
            <w:noWrap/>
            <w:vAlign w:val="bottom"/>
            <w:hideMark/>
          </w:tcPr>
          <w:p w14:paraId="72AEAB8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Melosira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granulata</w:t>
            </w:r>
            <w:proofErr w:type="spellEnd"/>
          </w:p>
        </w:tc>
        <w:tc>
          <w:tcPr>
            <w:tcW w:w="0" w:type="auto"/>
            <w:shd w:val="clear" w:color="auto" w:fill="auto"/>
            <w:noWrap/>
            <w:vAlign w:val="bottom"/>
            <w:hideMark/>
          </w:tcPr>
          <w:p w14:paraId="31F7A7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4E18F6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0.0133929</w:t>
            </w:r>
          </w:p>
        </w:tc>
        <w:tc>
          <w:tcPr>
            <w:tcW w:w="0" w:type="auto"/>
            <w:shd w:val="clear" w:color="auto" w:fill="auto"/>
            <w:noWrap/>
            <w:vAlign w:val="bottom"/>
            <w:hideMark/>
          </w:tcPr>
          <w:p w14:paraId="5C46205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0.0066964</w:t>
            </w:r>
          </w:p>
        </w:tc>
        <w:tc>
          <w:tcPr>
            <w:tcW w:w="0" w:type="auto"/>
            <w:shd w:val="clear" w:color="auto" w:fill="auto"/>
            <w:noWrap/>
            <w:vAlign w:val="bottom"/>
            <w:hideMark/>
          </w:tcPr>
          <w:p w14:paraId="09540B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85052F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D14EC6D" w14:textId="77777777" w:rsidTr="0056090F">
        <w:trPr>
          <w:cantSplit/>
          <w:jc w:val="center"/>
        </w:trPr>
        <w:tc>
          <w:tcPr>
            <w:tcW w:w="0" w:type="auto"/>
            <w:shd w:val="clear" w:color="auto" w:fill="auto"/>
            <w:noWrap/>
            <w:vAlign w:val="bottom"/>
            <w:hideMark/>
          </w:tcPr>
          <w:p w14:paraId="5E676D8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242</w:t>
            </w:r>
          </w:p>
        </w:tc>
        <w:tc>
          <w:tcPr>
            <w:tcW w:w="0" w:type="auto"/>
            <w:shd w:val="clear" w:color="auto" w:fill="auto"/>
            <w:noWrap/>
            <w:vAlign w:val="bottom"/>
            <w:hideMark/>
          </w:tcPr>
          <w:p w14:paraId="40E1D17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Dictyosphaerium</w:t>
            </w:r>
            <w:proofErr w:type="spellEnd"/>
          </w:p>
        </w:tc>
        <w:tc>
          <w:tcPr>
            <w:tcW w:w="0" w:type="auto"/>
            <w:shd w:val="clear" w:color="auto" w:fill="auto"/>
            <w:noWrap/>
            <w:vAlign w:val="bottom"/>
            <w:hideMark/>
          </w:tcPr>
          <w:p w14:paraId="322DEB5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6AA676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0.0132576</w:t>
            </w:r>
          </w:p>
        </w:tc>
        <w:tc>
          <w:tcPr>
            <w:tcW w:w="0" w:type="auto"/>
            <w:shd w:val="clear" w:color="auto" w:fill="auto"/>
            <w:noWrap/>
            <w:vAlign w:val="bottom"/>
            <w:hideMark/>
          </w:tcPr>
          <w:p w14:paraId="724D015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0.0066288</w:t>
            </w:r>
          </w:p>
        </w:tc>
        <w:tc>
          <w:tcPr>
            <w:tcW w:w="0" w:type="auto"/>
            <w:shd w:val="clear" w:color="auto" w:fill="auto"/>
            <w:noWrap/>
            <w:vAlign w:val="bottom"/>
            <w:hideMark/>
          </w:tcPr>
          <w:p w14:paraId="0F38CE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1560B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49EB635" w14:textId="77777777" w:rsidTr="0056090F">
        <w:trPr>
          <w:cantSplit/>
          <w:jc w:val="center"/>
        </w:trPr>
        <w:tc>
          <w:tcPr>
            <w:tcW w:w="0" w:type="auto"/>
            <w:shd w:val="clear" w:color="auto" w:fill="auto"/>
            <w:noWrap/>
            <w:vAlign w:val="bottom"/>
            <w:hideMark/>
          </w:tcPr>
          <w:p w14:paraId="16BEDD3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243</w:t>
            </w:r>
          </w:p>
        </w:tc>
        <w:tc>
          <w:tcPr>
            <w:tcW w:w="0" w:type="auto"/>
            <w:shd w:val="clear" w:color="auto" w:fill="auto"/>
            <w:noWrap/>
            <w:vAlign w:val="bottom"/>
            <w:hideMark/>
          </w:tcPr>
          <w:p w14:paraId="3338D1E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granulata</w:t>
            </w:r>
            <w:proofErr w:type="spellEnd"/>
          </w:p>
        </w:tc>
        <w:tc>
          <w:tcPr>
            <w:tcW w:w="0" w:type="auto"/>
            <w:shd w:val="clear" w:color="auto" w:fill="auto"/>
            <w:noWrap/>
            <w:vAlign w:val="bottom"/>
            <w:hideMark/>
          </w:tcPr>
          <w:p w14:paraId="25DA80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A83CE4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0.0120400</w:t>
            </w:r>
          </w:p>
        </w:tc>
        <w:tc>
          <w:tcPr>
            <w:tcW w:w="0" w:type="auto"/>
            <w:shd w:val="clear" w:color="auto" w:fill="auto"/>
            <w:noWrap/>
            <w:vAlign w:val="bottom"/>
            <w:hideMark/>
          </w:tcPr>
          <w:p w14:paraId="3D8CBD0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0.0060200</w:t>
            </w:r>
          </w:p>
        </w:tc>
        <w:tc>
          <w:tcPr>
            <w:tcW w:w="0" w:type="auto"/>
            <w:shd w:val="clear" w:color="auto" w:fill="auto"/>
            <w:noWrap/>
            <w:vAlign w:val="bottom"/>
            <w:hideMark/>
          </w:tcPr>
          <w:p w14:paraId="5B3C83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B8C68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A2641F3" w14:textId="77777777" w:rsidTr="0056090F">
        <w:trPr>
          <w:cantSplit/>
          <w:jc w:val="center"/>
        </w:trPr>
        <w:tc>
          <w:tcPr>
            <w:tcW w:w="0" w:type="auto"/>
            <w:shd w:val="clear" w:color="auto" w:fill="auto"/>
            <w:noWrap/>
            <w:vAlign w:val="bottom"/>
            <w:hideMark/>
          </w:tcPr>
          <w:p w14:paraId="27C0C84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244</w:t>
            </w:r>
          </w:p>
        </w:tc>
        <w:tc>
          <w:tcPr>
            <w:tcW w:w="0" w:type="auto"/>
            <w:shd w:val="clear" w:color="auto" w:fill="auto"/>
            <w:noWrap/>
            <w:vAlign w:val="bottom"/>
            <w:hideMark/>
          </w:tcPr>
          <w:p w14:paraId="29D0080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Aphanizomenon</w:t>
            </w:r>
            <w:proofErr w:type="spellEnd"/>
          </w:p>
        </w:tc>
        <w:tc>
          <w:tcPr>
            <w:tcW w:w="0" w:type="auto"/>
            <w:shd w:val="clear" w:color="auto" w:fill="auto"/>
            <w:noWrap/>
            <w:vAlign w:val="bottom"/>
            <w:hideMark/>
          </w:tcPr>
          <w:p w14:paraId="2CD11C9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6D43504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0.0047840</w:t>
            </w:r>
          </w:p>
        </w:tc>
        <w:tc>
          <w:tcPr>
            <w:tcW w:w="0" w:type="auto"/>
            <w:shd w:val="clear" w:color="auto" w:fill="auto"/>
            <w:noWrap/>
            <w:vAlign w:val="bottom"/>
            <w:hideMark/>
          </w:tcPr>
          <w:p w14:paraId="4A6AC7A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0.0059634</w:t>
            </w:r>
          </w:p>
        </w:tc>
        <w:tc>
          <w:tcPr>
            <w:tcW w:w="0" w:type="auto"/>
            <w:shd w:val="clear" w:color="auto" w:fill="auto"/>
            <w:noWrap/>
            <w:vAlign w:val="bottom"/>
            <w:hideMark/>
          </w:tcPr>
          <w:p w14:paraId="7D7AE74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F0767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0AA2CDB" w14:textId="77777777" w:rsidTr="0056090F">
        <w:trPr>
          <w:cantSplit/>
          <w:jc w:val="center"/>
        </w:trPr>
        <w:tc>
          <w:tcPr>
            <w:tcW w:w="0" w:type="auto"/>
            <w:shd w:val="clear" w:color="auto" w:fill="auto"/>
            <w:noWrap/>
            <w:vAlign w:val="bottom"/>
            <w:hideMark/>
          </w:tcPr>
          <w:p w14:paraId="78BCC15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245</w:t>
            </w:r>
          </w:p>
        </w:tc>
        <w:tc>
          <w:tcPr>
            <w:tcW w:w="0" w:type="auto"/>
            <w:shd w:val="clear" w:color="auto" w:fill="auto"/>
            <w:noWrap/>
            <w:vAlign w:val="bottom"/>
            <w:hideMark/>
          </w:tcPr>
          <w:p w14:paraId="7C52446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Arthrodesmus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phimus</w:t>
            </w:r>
            <w:proofErr w:type="spellEnd"/>
          </w:p>
        </w:tc>
        <w:tc>
          <w:tcPr>
            <w:tcW w:w="0" w:type="auto"/>
            <w:shd w:val="clear" w:color="auto" w:fill="auto"/>
            <w:noWrap/>
            <w:vAlign w:val="bottom"/>
            <w:hideMark/>
          </w:tcPr>
          <w:p w14:paraId="7B1711E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3F17FB0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0.0044643</w:t>
            </w:r>
          </w:p>
        </w:tc>
        <w:tc>
          <w:tcPr>
            <w:tcW w:w="0" w:type="auto"/>
            <w:shd w:val="clear" w:color="auto" w:fill="auto"/>
            <w:noWrap/>
            <w:vAlign w:val="bottom"/>
            <w:hideMark/>
          </w:tcPr>
          <w:p w14:paraId="1606297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0.0058036</w:t>
            </w:r>
          </w:p>
        </w:tc>
        <w:tc>
          <w:tcPr>
            <w:tcW w:w="0" w:type="auto"/>
            <w:shd w:val="clear" w:color="auto" w:fill="auto"/>
            <w:noWrap/>
            <w:vAlign w:val="bottom"/>
            <w:hideMark/>
          </w:tcPr>
          <w:p w14:paraId="05717F9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E398B8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B0CD51F" w14:textId="77777777" w:rsidTr="0056090F">
        <w:trPr>
          <w:cantSplit/>
          <w:jc w:val="center"/>
        </w:trPr>
        <w:tc>
          <w:tcPr>
            <w:tcW w:w="0" w:type="auto"/>
            <w:shd w:val="clear" w:color="auto" w:fill="auto"/>
            <w:noWrap/>
            <w:vAlign w:val="bottom"/>
            <w:hideMark/>
          </w:tcPr>
          <w:p w14:paraId="0B87A89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246</w:t>
            </w:r>
          </w:p>
        </w:tc>
        <w:tc>
          <w:tcPr>
            <w:tcW w:w="0" w:type="auto"/>
            <w:shd w:val="clear" w:color="auto" w:fill="auto"/>
            <w:noWrap/>
            <w:vAlign w:val="bottom"/>
            <w:hideMark/>
          </w:tcPr>
          <w:p w14:paraId="6E5BC3A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Rhizoclonium</w:t>
            </w:r>
            <w:proofErr w:type="spellEnd"/>
          </w:p>
        </w:tc>
        <w:tc>
          <w:tcPr>
            <w:tcW w:w="0" w:type="auto"/>
            <w:shd w:val="clear" w:color="auto" w:fill="auto"/>
            <w:noWrap/>
            <w:vAlign w:val="bottom"/>
            <w:hideMark/>
          </w:tcPr>
          <w:p w14:paraId="516DE8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07233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0.0113636</w:t>
            </w:r>
          </w:p>
        </w:tc>
        <w:tc>
          <w:tcPr>
            <w:tcW w:w="0" w:type="auto"/>
            <w:shd w:val="clear" w:color="auto" w:fill="auto"/>
            <w:noWrap/>
            <w:vAlign w:val="bottom"/>
            <w:hideMark/>
          </w:tcPr>
          <w:p w14:paraId="383E58B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0.0056818</w:t>
            </w:r>
          </w:p>
        </w:tc>
        <w:tc>
          <w:tcPr>
            <w:tcW w:w="0" w:type="auto"/>
            <w:shd w:val="clear" w:color="auto" w:fill="auto"/>
            <w:noWrap/>
            <w:vAlign w:val="bottom"/>
            <w:hideMark/>
          </w:tcPr>
          <w:p w14:paraId="4ADF6E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8AB9F5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C99FD12" w14:textId="77777777" w:rsidTr="0056090F">
        <w:trPr>
          <w:cantSplit/>
          <w:jc w:val="center"/>
        </w:trPr>
        <w:tc>
          <w:tcPr>
            <w:tcW w:w="0" w:type="auto"/>
            <w:shd w:val="clear" w:color="auto" w:fill="auto"/>
            <w:noWrap/>
            <w:vAlign w:val="bottom"/>
            <w:hideMark/>
          </w:tcPr>
          <w:p w14:paraId="665904A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247</w:t>
            </w:r>
          </w:p>
        </w:tc>
        <w:tc>
          <w:tcPr>
            <w:tcW w:w="0" w:type="auto"/>
            <w:shd w:val="clear" w:color="auto" w:fill="auto"/>
            <w:noWrap/>
            <w:vAlign w:val="bottom"/>
            <w:hideMark/>
          </w:tcPr>
          <w:p w14:paraId="0014D816"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Spirogyra</w:t>
            </w:r>
          </w:p>
        </w:tc>
        <w:tc>
          <w:tcPr>
            <w:tcW w:w="0" w:type="auto"/>
            <w:shd w:val="clear" w:color="auto" w:fill="auto"/>
            <w:noWrap/>
            <w:vAlign w:val="bottom"/>
            <w:hideMark/>
          </w:tcPr>
          <w:p w14:paraId="3AB26D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6A2B38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0.0041278</w:t>
            </w:r>
          </w:p>
        </w:tc>
        <w:tc>
          <w:tcPr>
            <w:tcW w:w="0" w:type="auto"/>
            <w:shd w:val="clear" w:color="auto" w:fill="auto"/>
            <w:noWrap/>
            <w:vAlign w:val="bottom"/>
            <w:hideMark/>
          </w:tcPr>
          <w:p w14:paraId="1734A3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0.0056353</w:t>
            </w:r>
          </w:p>
        </w:tc>
        <w:tc>
          <w:tcPr>
            <w:tcW w:w="0" w:type="auto"/>
            <w:shd w:val="clear" w:color="auto" w:fill="auto"/>
            <w:noWrap/>
            <w:vAlign w:val="bottom"/>
            <w:hideMark/>
          </w:tcPr>
          <w:p w14:paraId="597E0F4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41BE12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5EB355D" w14:textId="77777777" w:rsidTr="0056090F">
        <w:trPr>
          <w:cantSplit/>
          <w:jc w:val="center"/>
        </w:trPr>
        <w:tc>
          <w:tcPr>
            <w:tcW w:w="0" w:type="auto"/>
            <w:shd w:val="clear" w:color="auto" w:fill="auto"/>
            <w:noWrap/>
            <w:vAlign w:val="bottom"/>
            <w:hideMark/>
          </w:tcPr>
          <w:p w14:paraId="4A8E7C3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248</w:t>
            </w:r>
          </w:p>
        </w:tc>
        <w:tc>
          <w:tcPr>
            <w:tcW w:w="0" w:type="auto"/>
            <w:shd w:val="clear" w:color="auto" w:fill="auto"/>
            <w:noWrap/>
            <w:vAlign w:val="bottom"/>
            <w:hideMark/>
          </w:tcPr>
          <w:p w14:paraId="573F702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Trachelomonas</w:t>
            </w:r>
            <w:proofErr w:type="spellEnd"/>
          </w:p>
        </w:tc>
        <w:tc>
          <w:tcPr>
            <w:tcW w:w="0" w:type="auto"/>
            <w:shd w:val="clear" w:color="auto" w:fill="auto"/>
            <w:noWrap/>
            <w:vAlign w:val="bottom"/>
            <w:hideMark/>
          </w:tcPr>
          <w:p w14:paraId="37BDF71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0DBCD0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0.0041261</w:t>
            </w:r>
          </w:p>
        </w:tc>
        <w:tc>
          <w:tcPr>
            <w:tcW w:w="0" w:type="auto"/>
            <w:shd w:val="clear" w:color="auto" w:fill="auto"/>
            <w:noWrap/>
            <w:vAlign w:val="bottom"/>
            <w:hideMark/>
          </w:tcPr>
          <w:p w14:paraId="1FA8B8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0.0056345</w:t>
            </w:r>
          </w:p>
        </w:tc>
        <w:tc>
          <w:tcPr>
            <w:tcW w:w="0" w:type="auto"/>
            <w:shd w:val="clear" w:color="auto" w:fill="auto"/>
            <w:noWrap/>
            <w:vAlign w:val="bottom"/>
            <w:hideMark/>
          </w:tcPr>
          <w:p w14:paraId="26B9A4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AE09CC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2DB5F9E" w14:textId="77777777" w:rsidTr="0056090F">
        <w:trPr>
          <w:cantSplit/>
          <w:jc w:val="center"/>
        </w:trPr>
        <w:tc>
          <w:tcPr>
            <w:tcW w:w="0" w:type="auto"/>
            <w:shd w:val="clear" w:color="auto" w:fill="auto"/>
            <w:noWrap/>
            <w:vAlign w:val="bottom"/>
            <w:hideMark/>
          </w:tcPr>
          <w:p w14:paraId="3B6B1E0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249</w:t>
            </w:r>
          </w:p>
        </w:tc>
        <w:tc>
          <w:tcPr>
            <w:tcW w:w="0" w:type="auto"/>
            <w:shd w:val="clear" w:color="auto" w:fill="auto"/>
            <w:noWrap/>
            <w:vAlign w:val="bottom"/>
            <w:hideMark/>
          </w:tcPr>
          <w:p w14:paraId="176BEC4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Gyrosigma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balticum</w:t>
            </w:r>
            <w:proofErr w:type="spellEnd"/>
          </w:p>
        </w:tc>
        <w:tc>
          <w:tcPr>
            <w:tcW w:w="0" w:type="auto"/>
            <w:shd w:val="clear" w:color="auto" w:fill="auto"/>
            <w:noWrap/>
            <w:vAlign w:val="bottom"/>
            <w:hideMark/>
          </w:tcPr>
          <w:p w14:paraId="225526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7A695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0.0111607</w:t>
            </w:r>
          </w:p>
        </w:tc>
        <w:tc>
          <w:tcPr>
            <w:tcW w:w="0" w:type="auto"/>
            <w:shd w:val="clear" w:color="auto" w:fill="auto"/>
            <w:noWrap/>
            <w:vAlign w:val="bottom"/>
            <w:hideMark/>
          </w:tcPr>
          <w:p w14:paraId="0CB83FE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0.0055804</w:t>
            </w:r>
          </w:p>
        </w:tc>
        <w:tc>
          <w:tcPr>
            <w:tcW w:w="0" w:type="auto"/>
            <w:shd w:val="clear" w:color="auto" w:fill="auto"/>
            <w:noWrap/>
            <w:vAlign w:val="bottom"/>
            <w:hideMark/>
          </w:tcPr>
          <w:p w14:paraId="1377FBE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D0779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5BE9773" w14:textId="77777777" w:rsidTr="0056090F">
        <w:trPr>
          <w:cantSplit/>
          <w:jc w:val="center"/>
        </w:trPr>
        <w:tc>
          <w:tcPr>
            <w:tcW w:w="0" w:type="auto"/>
            <w:shd w:val="clear" w:color="auto" w:fill="auto"/>
            <w:noWrap/>
            <w:vAlign w:val="bottom"/>
            <w:hideMark/>
          </w:tcPr>
          <w:p w14:paraId="54EFF0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250</w:t>
            </w:r>
          </w:p>
        </w:tc>
        <w:tc>
          <w:tcPr>
            <w:tcW w:w="0" w:type="auto"/>
            <w:shd w:val="clear" w:color="auto" w:fill="auto"/>
            <w:noWrap/>
            <w:vAlign w:val="bottom"/>
            <w:hideMark/>
          </w:tcPr>
          <w:p w14:paraId="13F443C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peruvianum</w:t>
            </w:r>
            <w:proofErr w:type="spellEnd"/>
          </w:p>
        </w:tc>
        <w:tc>
          <w:tcPr>
            <w:tcW w:w="0" w:type="auto"/>
            <w:shd w:val="clear" w:color="auto" w:fill="auto"/>
            <w:noWrap/>
            <w:vAlign w:val="bottom"/>
            <w:hideMark/>
          </w:tcPr>
          <w:p w14:paraId="1CD9FCF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0.0000353</w:t>
            </w:r>
          </w:p>
        </w:tc>
        <w:tc>
          <w:tcPr>
            <w:tcW w:w="0" w:type="auto"/>
            <w:shd w:val="clear" w:color="auto" w:fill="auto"/>
            <w:noWrap/>
            <w:vAlign w:val="bottom"/>
            <w:hideMark/>
          </w:tcPr>
          <w:p w14:paraId="71C991D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0.0109837</w:t>
            </w:r>
          </w:p>
        </w:tc>
        <w:tc>
          <w:tcPr>
            <w:tcW w:w="0" w:type="auto"/>
            <w:shd w:val="clear" w:color="auto" w:fill="auto"/>
            <w:noWrap/>
            <w:vAlign w:val="bottom"/>
            <w:hideMark/>
          </w:tcPr>
          <w:p w14:paraId="5CED2C0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0.0055095</w:t>
            </w:r>
          </w:p>
        </w:tc>
        <w:tc>
          <w:tcPr>
            <w:tcW w:w="0" w:type="auto"/>
            <w:shd w:val="clear" w:color="auto" w:fill="auto"/>
            <w:noWrap/>
            <w:vAlign w:val="bottom"/>
            <w:hideMark/>
          </w:tcPr>
          <w:p w14:paraId="11BF5F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5BA438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2A0C634" w14:textId="77777777" w:rsidTr="0056090F">
        <w:trPr>
          <w:cantSplit/>
          <w:jc w:val="center"/>
        </w:trPr>
        <w:tc>
          <w:tcPr>
            <w:tcW w:w="0" w:type="auto"/>
            <w:shd w:val="clear" w:color="auto" w:fill="auto"/>
            <w:noWrap/>
            <w:vAlign w:val="bottom"/>
            <w:hideMark/>
          </w:tcPr>
          <w:p w14:paraId="7BC4C9C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251</w:t>
            </w:r>
          </w:p>
        </w:tc>
        <w:tc>
          <w:tcPr>
            <w:tcW w:w="0" w:type="auto"/>
            <w:shd w:val="clear" w:color="auto" w:fill="auto"/>
            <w:noWrap/>
            <w:vAlign w:val="bottom"/>
            <w:hideMark/>
          </w:tcPr>
          <w:p w14:paraId="477EB21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Caloneis</w:t>
            </w:r>
            <w:proofErr w:type="spellEnd"/>
          </w:p>
        </w:tc>
        <w:tc>
          <w:tcPr>
            <w:tcW w:w="0" w:type="auto"/>
            <w:shd w:val="clear" w:color="auto" w:fill="auto"/>
            <w:noWrap/>
            <w:vAlign w:val="bottom"/>
            <w:hideMark/>
          </w:tcPr>
          <w:p w14:paraId="6281DB9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AD115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0.0101914</w:t>
            </w:r>
          </w:p>
        </w:tc>
        <w:tc>
          <w:tcPr>
            <w:tcW w:w="0" w:type="auto"/>
            <w:shd w:val="clear" w:color="auto" w:fill="auto"/>
            <w:noWrap/>
            <w:vAlign w:val="bottom"/>
            <w:hideMark/>
          </w:tcPr>
          <w:p w14:paraId="3238888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0.0050957</w:t>
            </w:r>
          </w:p>
        </w:tc>
        <w:tc>
          <w:tcPr>
            <w:tcW w:w="0" w:type="auto"/>
            <w:shd w:val="clear" w:color="auto" w:fill="auto"/>
            <w:noWrap/>
            <w:vAlign w:val="bottom"/>
            <w:hideMark/>
          </w:tcPr>
          <w:p w14:paraId="3DDB5D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3A817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E92C383" w14:textId="77777777" w:rsidTr="0056090F">
        <w:trPr>
          <w:cantSplit/>
          <w:jc w:val="center"/>
        </w:trPr>
        <w:tc>
          <w:tcPr>
            <w:tcW w:w="0" w:type="auto"/>
            <w:shd w:val="clear" w:color="auto" w:fill="auto"/>
            <w:noWrap/>
            <w:vAlign w:val="bottom"/>
            <w:hideMark/>
          </w:tcPr>
          <w:p w14:paraId="6CE06C8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252</w:t>
            </w:r>
          </w:p>
        </w:tc>
        <w:tc>
          <w:tcPr>
            <w:tcW w:w="0" w:type="auto"/>
            <w:shd w:val="clear" w:color="auto" w:fill="auto"/>
            <w:noWrap/>
            <w:vAlign w:val="bottom"/>
            <w:hideMark/>
          </w:tcPr>
          <w:p w14:paraId="78AFE39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Guinardia</w:t>
            </w:r>
            <w:proofErr w:type="spellEnd"/>
            <w:r w:rsidRPr="0056090F">
              <w:rPr>
                <w:rFonts w:eastAsia="Times New Roman" w:cs="Times New Roman"/>
                <w:color w:val="000000"/>
                <w:sz w:val="20"/>
                <w:szCs w:val="20"/>
              </w:rPr>
              <w:t xml:space="preserve"> striata</w:t>
            </w:r>
          </w:p>
        </w:tc>
        <w:tc>
          <w:tcPr>
            <w:tcW w:w="0" w:type="auto"/>
            <w:shd w:val="clear" w:color="auto" w:fill="auto"/>
            <w:noWrap/>
            <w:vAlign w:val="bottom"/>
            <w:hideMark/>
          </w:tcPr>
          <w:p w14:paraId="0EB9F38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EC0C21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0.0101461</w:t>
            </w:r>
          </w:p>
        </w:tc>
        <w:tc>
          <w:tcPr>
            <w:tcW w:w="0" w:type="auto"/>
            <w:shd w:val="clear" w:color="auto" w:fill="auto"/>
            <w:noWrap/>
            <w:vAlign w:val="bottom"/>
            <w:hideMark/>
          </w:tcPr>
          <w:p w14:paraId="13E28E6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0.0050731</w:t>
            </w:r>
          </w:p>
        </w:tc>
        <w:tc>
          <w:tcPr>
            <w:tcW w:w="0" w:type="auto"/>
            <w:shd w:val="clear" w:color="auto" w:fill="auto"/>
            <w:noWrap/>
            <w:vAlign w:val="bottom"/>
            <w:hideMark/>
          </w:tcPr>
          <w:p w14:paraId="757CBE2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D98EB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948639D" w14:textId="77777777" w:rsidTr="0056090F">
        <w:trPr>
          <w:cantSplit/>
          <w:jc w:val="center"/>
        </w:trPr>
        <w:tc>
          <w:tcPr>
            <w:tcW w:w="0" w:type="auto"/>
            <w:shd w:val="clear" w:color="auto" w:fill="auto"/>
            <w:noWrap/>
            <w:vAlign w:val="bottom"/>
            <w:hideMark/>
          </w:tcPr>
          <w:p w14:paraId="5F63799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253</w:t>
            </w:r>
          </w:p>
        </w:tc>
        <w:tc>
          <w:tcPr>
            <w:tcW w:w="0" w:type="auto"/>
            <w:shd w:val="clear" w:color="auto" w:fill="auto"/>
            <w:noWrap/>
            <w:vAlign w:val="bottom"/>
            <w:hideMark/>
          </w:tcPr>
          <w:p w14:paraId="063D742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Ceratium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fusus</w:t>
            </w:r>
            <w:proofErr w:type="spellEnd"/>
          </w:p>
        </w:tc>
        <w:tc>
          <w:tcPr>
            <w:tcW w:w="0" w:type="auto"/>
            <w:shd w:val="clear" w:color="auto" w:fill="auto"/>
            <w:noWrap/>
            <w:vAlign w:val="bottom"/>
            <w:hideMark/>
          </w:tcPr>
          <w:p w14:paraId="7E9D8FC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0.0000698</w:t>
            </w:r>
          </w:p>
        </w:tc>
        <w:tc>
          <w:tcPr>
            <w:tcW w:w="0" w:type="auto"/>
            <w:shd w:val="clear" w:color="auto" w:fill="auto"/>
            <w:noWrap/>
            <w:vAlign w:val="bottom"/>
            <w:hideMark/>
          </w:tcPr>
          <w:p w14:paraId="7DA275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0.0096964</w:t>
            </w:r>
          </w:p>
        </w:tc>
        <w:tc>
          <w:tcPr>
            <w:tcW w:w="0" w:type="auto"/>
            <w:shd w:val="clear" w:color="auto" w:fill="auto"/>
            <w:noWrap/>
            <w:vAlign w:val="bottom"/>
            <w:hideMark/>
          </w:tcPr>
          <w:p w14:paraId="5C857AF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0.0048831</w:t>
            </w:r>
          </w:p>
        </w:tc>
        <w:tc>
          <w:tcPr>
            <w:tcW w:w="0" w:type="auto"/>
            <w:shd w:val="clear" w:color="auto" w:fill="auto"/>
            <w:noWrap/>
            <w:vAlign w:val="bottom"/>
            <w:hideMark/>
          </w:tcPr>
          <w:p w14:paraId="07CB4B9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D1FD55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221BC38" w14:textId="77777777" w:rsidTr="0056090F">
        <w:trPr>
          <w:cantSplit/>
          <w:jc w:val="center"/>
        </w:trPr>
        <w:tc>
          <w:tcPr>
            <w:tcW w:w="0" w:type="auto"/>
            <w:shd w:val="clear" w:color="auto" w:fill="auto"/>
            <w:noWrap/>
            <w:vAlign w:val="bottom"/>
            <w:hideMark/>
          </w:tcPr>
          <w:p w14:paraId="1922654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254</w:t>
            </w:r>
          </w:p>
        </w:tc>
        <w:tc>
          <w:tcPr>
            <w:tcW w:w="0" w:type="auto"/>
            <w:shd w:val="clear" w:color="auto" w:fill="auto"/>
            <w:noWrap/>
            <w:vAlign w:val="bottom"/>
            <w:hideMark/>
          </w:tcPr>
          <w:p w14:paraId="579486E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aequatorialis</w:t>
            </w:r>
            <w:proofErr w:type="spellEnd"/>
          </w:p>
        </w:tc>
        <w:tc>
          <w:tcPr>
            <w:tcW w:w="0" w:type="auto"/>
            <w:shd w:val="clear" w:color="auto" w:fill="auto"/>
            <w:noWrap/>
            <w:vAlign w:val="bottom"/>
            <w:hideMark/>
          </w:tcPr>
          <w:p w14:paraId="7807F62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0.0005162</w:t>
            </w:r>
          </w:p>
        </w:tc>
        <w:tc>
          <w:tcPr>
            <w:tcW w:w="0" w:type="auto"/>
            <w:shd w:val="clear" w:color="auto" w:fill="auto"/>
            <w:noWrap/>
            <w:vAlign w:val="bottom"/>
            <w:hideMark/>
          </w:tcPr>
          <w:p w14:paraId="647C074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0.0091281</w:t>
            </w:r>
          </w:p>
        </w:tc>
        <w:tc>
          <w:tcPr>
            <w:tcW w:w="0" w:type="auto"/>
            <w:shd w:val="clear" w:color="auto" w:fill="auto"/>
            <w:noWrap/>
            <w:vAlign w:val="bottom"/>
            <w:hideMark/>
          </w:tcPr>
          <w:p w14:paraId="052FC3B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0.0048221</w:t>
            </w:r>
          </w:p>
        </w:tc>
        <w:tc>
          <w:tcPr>
            <w:tcW w:w="0" w:type="auto"/>
            <w:shd w:val="clear" w:color="auto" w:fill="auto"/>
            <w:noWrap/>
            <w:vAlign w:val="bottom"/>
            <w:hideMark/>
          </w:tcPr>
          <w:p w14:paraId="147377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CBC62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74CE319" w14:textId="77777777" w:rsidTr="0056090F">
        <w:trPr>
          <w:cantSplit/>
          <w:jc w:val="center"/>
        </w:trPr>
        <w:tc>
          <w:tcPr>
            <w:tcW w:w="0" w:type="auto"/>
            <w:shd w:val="clear" w:color="auto" w:fill="auto"/>
            <w:noWrap/>
            <w:vAlign w:val="bottom"/>
            <w:hideMark/>
          </w:tcPr>
          <w:p w14:paraId="733E8D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255</w:t>
            </w:r>
          </w:p>
        </w:tc>
        <w:tc>
          <w:tcPr>
            <w:tcW w:w="0" w:type="auto"/>
            <w:shd w:val="clear" w:color="auto" w:fill="auto"/>
            <w:noWrap/>
            <w:vAlign w:val="bottom"/>
            <w:hideMark/>
          </w:tcPr>
          <w:p w14:paraId="41C6790E"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Pediastrum</w:t>
            </w:r>
          </w:p>
        </w:tc>
        <w:tc>
          <w:tcPr>
            <w:tcW w:w="0" w:type="auto"/>
            <w:shd w:val="clear" w:color="auto" w:fill="auto"/>
            <w:noWrap/>
            <w:vAlign w:val="bottom"/>
            <w:hideMark/>
          </w:tcPr>
          <w:p w14:paraId="761EF21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C3B2F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0.0096269</w:t>
            </w:r>
          </w:p>
        </w:tc>
        <w:tc>
          <w:tcPr>
            <w:tcW w:w="0" w:type="auto"/>
            <w:shd w:val="clear" w:color="auto" w:fill="auto"/>
            <w:noWrap/>
            <w:vAlign w:val="bottom"/>
            <w:hideMark/>
          </w:tcPr>
          <w:p w14:paraId="258DE03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0.0048135</w:t>
            </w:r>
          </w:p>
        </w:tc>
        <w:tc>
          <w:tcPr>
            <w:tcW w:w="0" w:type="auto"/>
            <w:shd w:val="clear" w:color="auto" w:fill="auto"/>
            <w:noWrap/>
            <w:vAlign w:val="bottom"/>
            <w:hideMark/>
          </w:tcPr>
          <w:p w14:paraId="4EE0468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CFF40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8BCDD49" w14:textId="77777777" w:rsidTr="0056090F">
        <w:trPr>
          <w:cantSplit/>
          <w:jc w:val="center"/>
        </w:trPr>
        <w:tc>
          <w:tcPr>
            <w:tcW w:w="0" w:type="auto"/>
            <w:shd w:val="clear" w:color="auto" w:fill="auto"/>
            <w:noWrap/>
            <w:vAlign w:val="bottom"/>
            <w:hideMark/>
          </w:tcPr>
          <w:p w14:paraId="1BB102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256</w:t>
            </w:r>
          </w:p>
        </w:tc>
        <w:tc>
          <w:tcPr>
            <w:tcW w:w="0" w:type="auto"/>
            <w:shd w:val="clear" w:color="auto" w:fill="auto"/>
            <w:noWrap/>
            <w:vAlign w:val="bottom"/>
            <w:hideMark/>
          </w:tcPr>
          <w:p w14:paraId="70ABBA33"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Protoperidinium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conicum</w:t>
            </w:r>
            <w:proofErr w:type="spellEnd"/>
          </w:p>
        </w:tc>
        <w:tc>
          <w:tcPr>
            <w:tcW w:w="0" w:type="auto"/>
            <w:shd w:val="clear" w:color="auto" w:fill="auto"/>
            <w:noWrap/>
            <w:vAlign w:val="bottom"/>
            <w:hideMark/>
          </w:tcPr>
          <w:p w14:paraId="07132D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0.0083571</w:t>
            </w:r>
          </w:p>
        </w:tc>
        <w:tc>
          <w:tcPr>
            <w:tcW w:w="0" w:type="auto"/>
            <w:shd w:val="clear" w:color="auto" w:fill="auto"/>
            <w:noWrap/>
            <w:vAlign w:val="bottom"/>
            <w:hideMark/>
          </w:tcPr>
          <w:p w14:paraId="05BD45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0.0007813</w:t>
            </w:r>
          </w:p>
        </w:tc>
        <w:tc>
          <w:tcPr>
            <w:tcW w:w="0" w:type="auto"/>
            <w:shd w:val="clear" w:color="auto" w:fill="auto"/>
            <w:noWrap/>
            <w:vAlign w:val="bottom"/>
            <w:hideMark/>
          </w:tcPr>
          <w:p w14:paraId="4932565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0.0045692</w:t>
            </w:r>
          </w:p>
        </w:tc>
        <w:tc>
          <w:tcPr>
            <w:tcW w:w="0" w:type="auto"/>
            <w:shd w:val="clear" w:color="auto" w:fill="auto"/>
            <w:noWrap/>
            <w:vAlign w:val="bottom"/>
            <w:hideMark/>
          </w:tcPr>
          <w:p w14:paraId="2B27559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F0B8A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1B934DF" w14:textId="77777777" w:rsidTr="0056090F">
        <w:trPr>
          <w:cantSplit/>
          <w:jc w:val="center"/>
        </w:trPr>
        <w:tc>
          <w:tcPr>
            <w:tcW w:w="0" w:type="auto"/>
            <w:shd w:val="clear" w:color="auto" w:fill="auto"/>
            <w:noWrap/>
            <w:vAlign w:val="bottom"/>
            <w:hideMark/>
          </w:tcPr>
          <w:p w14:paraId="2081FFF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257</w:t>
            </w:r>
          </w:p>
        </w:tc>
        <w:tc>
          <w:tcPr>
            <w:tcW w:w="0" w:type="auto"/>
            <w:shd w:val="clear" w:color="auto" w:fill="auto"/>
            <w:noWrap/>
            <w:vAlign w:val="bottom"/>
            <w:hideMark/>
          </w:tcPr>
          <w:p w14:paraId="3645039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Ceratium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hircus</w:t>
            </w:r>
            <w:proofErr w:type="spellEnd"/>
          </w:p>
        </w:tc>
        <w:tc>
          <w:tcPr>
            <w:tcW w:w="0" w:type="auto"/>
            <w:shd w:val="clear" w:color="auto" w:fill="auto"/>
            <w:noWrap/>
            <w:vAlign w:val="bottom"/>
            <w:hideMark/>
          </w:tcPr>
          <w:p w14:paraId="10A78A6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0.0039379</w:t>
            </w:r>
          </w:p>
        </w:tc>
        <w:tc>
          <w:tcPr>
            <w:tcW w:w="0" w:type="auto"/>
            <w:shd w:val="clear" w:color="auto" w:fill="auto"/>
            <w:noWrap/>
            <w:vAlign w:val="bottom"/>
            <w:hideMark/>
          </w:tcPr>
          <w:p w14:paraId="067657E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0.0051559</w:t>
            </w:r>
          </w:p>
        </w:tc>
        <w:tc>
          <w:tcPr>
            <w:tcW w:w="0" w:type="auto"/>
            <w:shd w:val="clear" w:color="auto" w:fill="auto"/>
            <w:noWrap/>
            <w:vAlign w:val="bottom"/>
            <w:hideMark/>
          </w:tcPr>
          <w:p w14:paraId="05163C3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0.0045469</w:t>
            </w:r>
          </w:p>
        </w:tc>
        <w:tc>
          <w:tcPr>
            <w:tcW w:w="0" w:type="auto"/>
            <w:shd w:val="clear" w:color="auto" w:fill="auto"/>
            <w:noWrap/>
            <w:vAlign w:val="bottom"/>
            <w:hideMark/>
          </w:tcPr>
          <w:p w14:paraId="4111C06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10F443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600A40D" w14:textId="77777777" w:rsidTr="0056090F">
        <w:trPr>
          <w:cantSplit/>
          <w:jc w:val="center"/>
        </w:trPr>
        <w:tc>
          <w:tcPr>
            <w:tcW w:w="0" w:type="auto"/>
            <w:shd w:val="clear" w:color="auto" w:fill="auto"/>
            <w:noWrap/>
            <w:vAlign w:val="bottom"/>
            <w:hideMark/>
          </w:tcPr>
          <w:p w14:paraId="592E13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258</w:t>
            </w:r>
          </w:p>
        </w:tc>
        <w:tc>
          <w:tcPr>
            <w:tcW w:w="0" w:type="auto"/>
            <w:shd w:val="clear" w:color="auto" w:fill="auto"/>
            <w:noWrap/>
            <w:vAlign w:val="bottom"/>
            <w:hideMark/>
          </w:tcPr>
          <w:p w14:paraId="57B4897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Lepocinclis</w:t>
            </w:r>
            <w:proofErr w:type="spellEnd"/>
          </w:p>
        </w:tc>
        <w:tc>
          <w:tcPr>
            <w:tcW w:w="0" w:type="auto"/>
            <w:shd w:val="clear" w:color="auto" w:fill="auto"/>
            <w:noWrap/>
            <w:vAlign w:val="bottom"/>
            <w:hideMark/>
          </w:tcPr>
          <w:p w14:paraId="440A82F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24FAE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0.0089286</w:t>
            </w:r>
          </w:p>
        </w:tc>
        <w:tc>
          <w:tcPr>
            <w:tcW w:w="0" w:type="auto"/>
            <w:shd w:val="clear" w:color="auto" w:fill="auto"/>
            <w:noWrap/>
            <w:vAlign w:val="bottom"/>
            <w:hideMark/>
          </w:tcPr>
          <w:p w14:paraId="25E5494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0.0044643</w:t>
            </w:r>
          </w:p>
        </w:tc>
        <w:tc>
          <w:tcPr>
            <w:tcW w:w="0" w:type="auto"/>
            <w:shd w:val="clear" w:color="auto" w:fill="auto"/>
            <w:noWrap/>
            <w:vAlign w:val="bottom"/>
            <w:hideMark/>
          </w:tcPr>
          <w:p w14:paraId="6837E8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3D7B9D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9DD9FDD" w14:textId="77777777" w:rsidTr="0056090F">
        <w:trPr>
          <w:cantSplit/>
          <w:jc w:val="center"/>
        </w:trPr>
        <w:tc>
          <w:tcPr>
            <w:tcW w:w="0" w:type="auto"/>
            <w:shd w:val="clear" w:color="auto" w:fill="auto"/>
            <w:noWrap/>
            <w:vAlign w:val="bottom"/>
            <w:hideMark/>
          </w:tcPr>
          <w:p w14:paraId="21A25CB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259</w:t>
            </w:r>
          </w:p>
        </w:tc>
        <w:tc>
          <w:tcPr>
            <w:tcW w:w="0" w:type="auto"/>
            <w:shd w:val="clear" w:color="auto" w:fill="auto"/>
            <w:noWrap/>
            <w:vAlign w:val="bottom"/>
            <w:hideMark/>
          </w:tcPr>
          <w:p w14:paraId="6CCCAC9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Prymnesiodhyceae</w:t>
            </w:r>
            <w:proofErr w:type="spellEnd"/>
          </w:p>
        </w:tc>
        <w:tc>
          <w:tcPr>
            <w:tcW w:w="0" w:type="auto"/>
            <w:shd w:val="clear" w:color="auto" w:fill="auto"/>
            <w:noWrap/>
            <w:vAlign w:val="bottom"/>
            <w:hideMark/>
          </w:tcPr>
          <w:p w14:paraId="0305958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845A4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0.0089248</w:t>
            </w:r>
          </w:p>
        </w:tc>
        <w:tc>
          <w:tcPr>
            <w:tcW w:w="0" w:type="auto"/>
            <w:shd w:val="clear" w:color="auto" w:fill="auto"/>
            <w:noWrap/>
            <w:vAlign w:val="bottom"/>
            <w:hideMark/>
          </w:tcPr>
          <w:p w14:paraId="72B9EC2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0.0044624</w:t>
            </w:r>
          </w:p>
        </w:tc>
        <w:tc>
          <w:tcPr>
            <w:tcW w:w="0" w:type="auto"/>
            <w:shd w:val="clear" w:color="auto" w:fill="auto"/>
            <w:noWrap/>
            <w:vAlign w:val="bottom"/>
            <w:hideMark/>
          </w:tcPr>
          <w:p w14:paraId="61A6B0D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2DBEB4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8C13845" w14:textId="77777777" w:rsidTr="0056090F">
        <w:trPr>
          <w:cantSplit/>
          <w:jc w:val="center"/>
        </w:trPr>
        <w:tc>
          <w:tcPr>
            <w:tcW w:w="0" w:type="auto"/>
            <w:shd w:val="clear" w:color="auto" w:fill="auto"/>
            <w:noWrap/>
            <w:vAlign w:val="bottom"/>
            <w:hideMark/>
          </w:tcPr>
          <w:p w14:paraId="264ACD6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260</w:t>
            </w:r>
          </w:p>
        </w:tc>
        <w:tc>
          <w:tcPr>
            <w:tcW w:w="0" w:type="auto"/>
            <w:shd w:val="clear" w:color="auto" w:fill="auto"/>
            <w:noWrap/>
            <w:vAlign w:val="bottom"/>
            <w:hideMark/>
          </w:tcPr>
          <w:p w14:paraId="1EB6ECB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Prorocentrum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micans</w:t>
            </w:r>
            <w:proofErr w:type="spellEnd"/>
          </w:p>
        </w:tc>
        <w:tc>
          <w:tcPr>
            <w:tcW w:w="0" w:type="auto"/>
            <w:shd w:val="clear" w:color="auto" w:fill="auto"/>
            <w:noWrap/>
            <w:vAlign w:val="bottom"/>
            <w:hideMark/>
          </w:tcPr>
          <w:p w14:paraId="6AA506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7F054B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0.0079552</w:t>
            </w:r>
          </w:p>
        </w:tc>
        <w:tc>
          <w:tcPr>
            <w:tcW w:w="0" w:type="auto"/>
            <w:shd w:val="clear" w:color="auto" w:fill="auto"/>
            <w:noWrap/>
            <w:vAlign w:val="bottom"/>
            <w:hideMark/>
          </w:tcPr>
          <w:p w14:paraId="39EE39D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0.0039776</w:t>
            </w:r>
          </w:p>
        </w:tc>
        <w:tc>
          <w:tcPr>
            <w:tcW w:w="0" w:type="auto"/>
            <w:shd w:val="clear" w:color="auto" w:fill="auto"/>
            <w:noWrap/>
            <w:vAlign w:val="bottom"/>
            <w:hideMark/>
          </w:tcPr>
          <w:p w14:paraId="032E76C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89074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37EFAE7" w14:textId="77777777" w:rsidTr="0056090F">
        <w:trPr>
          <w:cantSplit/>
          <w:jc w:val="center"/>
        </w:trPr>
        <w:tc>
          <w:tcPr>
            <w:tcW w:w="0" w:type="auto"/>
            <w:shd w:val="clear" w:color="auto" w:fill="auto"/>
            <w:noWrap/>
            <w:vAlign w:val="bottom"/>
            <w:hideMark/>
          </w:tcPr>
          <w:p w14:paraId="3798913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261</w:t>
            </w:r>
          </w:p>
        </w:tc>
        <w:tc>
          <w:tcPr>
            <w:tcW w:w="0" w:type="auto"/>
            <w:shd w:val="clear" w:color="auto" w:fill="auto"/>
            <w:noWrap/>
            <w:vAlign w:val="bottom"/>
            <w:hideMark/>
          </w:tcPr>
          <w:p w14:paraId="73080F98"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Chlorophyceae</w:t>
            </w:r>
          </w:p>
        </w:tc>
        <w:tc>
          <w:tcPr>
            <w:tcW w:w="0" w:type="auto"/>
            <w:shd w:val="clear" w:color="auto" w:fill="auto"/>
            <w:noWrap/>
            <w:vAlign w:val="bottom"/>
            <w:hideMark/>
          </w:tcPr>
          <w:p w14:paraId="174B3CE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C6BEEA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0.0076369</w:t>
            </w:r>
          </w:p>
        </w:tc>
        <w:tc>
          <w:tcPr>
            <w:tcW w:w="0" w:type="auto"/>
            <w:shd w:val="clear" w:color="auto" w:fill="auto"/>
            <w:noWrap/>
            <w:vAlign w:val="bottom"/>
            <w:hideMark/>
          </w:tcPr>
          <w:p w14:paraId="13AECE1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0.0038184</w:t>
            </w:r>
          </w:p>
        </w:tc>
        <w:tc>
          <w:tcPr>
            <w:tcW w:w="0" w:type="auto"/>
            <w:shd w:val="clear" w:color="auto" w:fill="auto"/>
            <w:noWrap/>
            <w:vAlign w:val="bottom"/>
            <w:hideMark/>
          </w:tcPr>
          <w:p w14:paraId="3424166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77C380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4272B65" w14:textId="77777777" w:rsidTr="0056090F">
        <w:trPr>
          <w:cantSplit/>
          <w:jc w:val="center"/>
        </w:trPr>
        <w:tc>
          <w:tcPr>
            <w:tcW w:w="0" w:type="auto"/>
            <w:shd w:val="clear" w:color="auto" w:fill="auto"/>
            <w:noWrap/>
            <w:vAlign w:val="bottom"/>
            <w:hideMark/>
          </w:tcPr>
          <w:p w14:paraId="596C41E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262</w:t>
            </w:r>
          </w:p>
        </w:tc>
        <w:tc>
          <w:tcPr>
            <w:tcW w:w="0" w:type="auto"/>
            <w:shd w:val="clear" w:color="auto" w:fill="auto"/>
            <w:noWrap/>
            <w:vAlign w:val="bottom"/>
            <w:hideMark/>
          </w:tcPr>
          <w:p w14:paraId="292896B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Leptocylindricus</w:t>
            </w:r>
            <w:proofErr w:type="spellEnd"/>
          </w:p>
        </w:tc>
        <w:tc>
          <w:tcPr>
            <w:tcW w:w="0" w:type="auto"/>
            <w:shd w:val="clear" w:color="auto" w:fill="auto"/>
            <w:noWrap/>
            <w:vAlign w:val="bottom"/>
            <w:hideMark/>
          </w:tcPr>
          <w:p w14:paraId="152B41A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783571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0.0075790</w:t>
            </w:r>
          </w:p>
        </w:tc>
        <w:tc>
          <w:tcPr>
            <w:tcW w:w="0" w:type="auto"/>
            <w:shd w:val="clear" w:color="auto" w:fill="auto"/>
            <w:noWrap/>
            <w:vAlign w:val="bottom"/>
            <w:hideMark/>
          </w:tcPr>
          <w:p w14:paraId="44B13E5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0.0037895</w:t>
            </w:r>
          </w:p>
        </w:tc>
        <w:tc>
          <w:tcPr>
            <w:tcW w:w="0" w:type="auto"/>
            <w:shd w:val="clear" w:color="auto" w:fill="auto"/>
            <w:noWrap/>
            <w:vAlign w:val="bottom"/>
            <w:hideMark/>
          </w:tcPr>
          <w:p w14:paraId="5EB1446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19B0BF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F190B11" w14:textId="77777777" w:rsidTr="0056090F">
        <w:trPr>
          <w:cantSplit/>
          <w:jc w:val="center"/>
        </w:trPr>
        <w:tc>
          <w:tcPr>
            <w:tcW w:w="0" w:type="auto"/>
            <w:shd w:val="clear" w:color="auto" w:fill="auto"/>
            <w:noWrap/>
            <w:vAlign w:val="bottom"/>
            <w:hideMark/>
          </w:tcPr>
          <w:p w14:paraId="2DB896A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263</w:t>
            </w:r>
          </w:p>
        </w:tc>
        <w:tc>
          <w:tcPr>
            <w:tcW w:w="0" w:type="auto"/>
            <w:shd w:val="clear" w:color="auto" w:fill="auto"/>
            <w:noWrap/>
            <w:vAlign w:val="bottom"/>
            <w:hideMark/>
          </w:tcPr>
          <w:p w14:paraId="1D78AA7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Plagiogramma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tessellatum</w:t>
            </w:r>
            <w:proofErr w:type="spellEnd"/>
          </w:p>
        </w:tc>
        <w:tc>
          <w:tcPr>
            <w:tcW w:w="0" w:type="auto"/>
            <w:shd w:val="clear" w:color="auto" w:fill="auto"/>
            <w:noWrap/>
            <w:vAlign w:val="bottom"/>
            <w:hideMark/>
          </w:tcPr>
          <w:p w14:paraId="39312F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2F02281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0C851C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0.0035714</w:t>
            </w:r>
          </w:p>
        </w:tc>
        <w:tc>
          <w:tcPr>
            <w:tcW w:w="0" w:type="auto"/>
            <w:shd w:val="clear" w:color="auto" w:fill="auto"/>
            <w:noWrap/>
            <w:vAlign w:val="bottom"/>
            <w:hideMark/>
          </w:tcPr>
          <w:p w14:paraId="1FF4D4F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E9BEE7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B608E69" w14:textId="77777777" w:rsidTr="0056090F">
        <w:trPr>
          <w:cantSplit/>
          <w:jc w:val="center"/>
        </w:trPr>
        <w:tc>
          <w:tcPr>
            <w:tcW w:w="0" w:type="auto"/>
            <w:shd w:val="clear" w:color="auto" w:fill="auto"/>
            <w:noWrap/>
            <w:vAlign w:val="bottom"/>
            <w:hideMark/>
          </w:tcPr>
          <w:p w14:paraId="4ECA383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264</w:t>
            </w:r>
          </w:p>
        </w:tc>
        <w:tc>
          <w:tcPr>
            <w:tcW w:w="0" w:type="auto"/>
            <w:shd w:val="clear" w:color="auto" w:fill="auto"/>
            <w:noWrap/>
            <w:vAlign w:val="bottom"/>
            <w:hideMark/>
          </w:tcPr>
          <w:p w14:paraId="3EDC996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Tropidonteis</w:t>
            </w:r>
            <w:proofErr w:type="spellEnd"/>
            <w:r w:rsidRPr="0056090F">
              <w:rPr>
                <w:rFonts w:eastAsia="Times New Roman" w:cs="Times New Roman"/>
                <w:color w:val="000000"/>
                <w:sz w:val="20"/>
                <w:szCs w:val="20"/>
              </w:rPr>
              <w:t xml:space="preserve"> lepidoptera</w:t>
            </w:r>
          </w:p>
        </w:tc>
        <w:tc>
          <w:tcPr>
            <w:tcW w:w="0" w:type="auto"/>
            <w:shd w:val="clear" w:color="auto" w:fill="auto"/>
            <w:noWrap/>
            <w:vAlign w:val="bottom"/>
            <w:hideMark/>
          </w:tcPr>
          <w:p w14:paraId="2FF5AB6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0.0071429</w:t>
            </w:r>
          </w:p>
        </w:tc>
        <w:tc>
          <w:tcPr>
            <w:tcW w:w="0" w:type="auto"/>
            <w:shd w:val="clear" w:color="auto" w:fill="auto"/>
            <w:noWrap/>
            <w:vAlign w:val="bottom"/>
            <w:hideMark/>
          </w:tcPr>
          <w:p w14:paraId="7EBC93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371ECF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0.0035714</w:t>
            </w:r>
          </w:p>
        </w:tc>
        <w:tc>
          <w:tcPr>
            <w:tcW w:w="0" w:type="auto"/>
            <w:shd w:val="clear" w:color="auto" w:fill="auto"/>
            <w:noWrap/>
            <w:vAlign w:val="bottom"/>
            <w:hideMark/>
          </w:tcPr>
          <w:p w14:paraId="649B695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925D4C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0FC48C9" w14:textId="77777777" w:rsidTr="0056090F">
        <w:trPr>
          <w:cantSplit/>
          <w:jc w:val="center"/>
        </w:trPr>
        <w:tc>
          <w:tcPr>
            <w:tcW w:w="0" w:type="auto"/>
            <w:shd w:val="clear" w:color="auto" w:fill="auto"/>
            <w:noWrap/>
            <w:vAlign w:val="bottom"/>
            <w:hideMark/>
          </w:tcPr>
          <w:p w14:paraId="4244543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265</w:t>
            </w:r>
          </w:p>
        </w:tc>
        <w:tc>
          <w:tcPr>
            <w:tcW w:w="0" w:type="auto"/>
            <w:shd w:val="clear" w:color="auto" w:fill="auto"/>
            <w:noWrap/>
            <w:vAlign w:val="bottom"/>
            <w:hideMark/>
          </w:tcPr>
          <w:p w14:paraId="525FCEC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Leptocylindricus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danicus</w:t>
            </w:r>
            <w:proofErr w:type="spellEnd"/>
          </w:p>
        </w:tc>
        <w:tc>
          <w:tcPr>
            <w:tcW w:w="0" w:type="auto"/>
            <w:shd w:val="clear" w:color="auto" w:fill="auto"/>
            <w:noWrap/>
            <w:vAlign w:val="bottom"/>
            <w:hideMark/>
          </w:tcPr>
          <w:p w14:paraId="408C410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FA7346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0.0060877</w:t>
            </w:r>
          </w:p>
        </w:tc>
        <w:tc>
          <w:tcPr>
            <w:tcW w:w="0" w:type="auto"/>
            <w:shd w:val="clear" w:color="auto" w:fill="auto"/>
            <w:noWrap/>
            <w:vAlign w:val="bottom"/>
            <w:hideMark/>
          </w:tcPr>
          <w:p w14:paraId="2C9260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0.0030438</w:t>
            </w:r>
          </w:p>
        </w:tc>
        <w:tc>
          <w:tcPr>
            <w:tcW w:w="0" w:type="auto"/>
            <w:shd w:val="clear" w:color="auto" w:fill="auto"/>
            <w:noWrap/>
            <w:vAlign w:val="bottom"/>
            <w:hideMark/>
          </w:tcPr>
          <w:p w14:paraId="069016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0AB26C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7E4FA37" w14:textId="77777777" w:rsidTr="0056090F">
        <w:trPr>
          <w:cantSplit/>
          <w:jc w:val="center"/>
        </w:trPr>
        <w:tc>
          <w:tcPr>
            <w:tcW w:w="0" w:type="auto"/>
            <w:shd w:val="clear" w:color="auto" w:fill="auto"/>
            <w:noWrap/>
            <w:vAlign w:val="bottom"/>
            <w:hideMark/>
          </w:tcPr>
          <w:p w14:paraId="0981175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266</w:t>
            </w:r>
          </w:p>
        </w:tc>
        <w:tc>
          <w:tcPr>
            <w:tcW w:w="0" w:type="auto"/>
            <w:shd w:val="clear" w:color="auto" w:fill="auto"/>
            <w:noWrap/>
            <w:vAlign w:val="bottom"/>
            <w:hideMark/>
          </w:tcPr>
          <w:p w14:paraId="38695A0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Thalassionema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nitzchioides</w:t>
            </w:r>
            <w:proofErr w:type="spellEnd"/>
          </w:p>
        </w:tc>
        <w:tc>
          <w:tcPr>
            <w:tcW w:w="0" w:type="auto"/>
            <w:shd w:val="clear" w:color="auto" w:fill="auto"/>
            <w:noWrap/>
            <w:vAlign w:val="bottom"/>
            <w:hideMark/>
          </w:tcPr>
          <w:p w14:paraId="3CAF3D7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9D6F62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0.0060877</w:t>
            </w:r>
          </w:p>
        </w:tc>
        <w:tc>
          <w:tcPr>
            <w:tcW w:w="0" w:type="auto"/>
            <w:shd w:val="clear" w:color="auto" w:fill="auto"/>
            <w:noWrap/>
            <w:vAlign w:val="bottom"/>
            <w:hideMark/>
          </w:tcPr>
          <w:p w14:paraId="36ADCE7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0.0030438</w:t>
            </w:r>
          </w:p>
        </w:tc>
        <w:tc>
          <w:tcPr>
            <w:tcW w:w="0" w:type="auto"/>
            <w:shd w:val="clear" w:color="auto" w:fill="auto"/>
            <w:noWrap/>
            <w:vAlign w:val="bottom"/>
            <w:hideMark/>
          </w:tcPr>
          <w:p w14:paraId="44D5BF8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722AA1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4E77907" w14:textId="77777777" w:rsidTr="0056090F">
        <w:trPr>
          <w:cantSplit/>
          <w:jc w:val="center"/>
        </w:trPr>
        <w:tc>
          <w:tcPr>
            <w:tcW w:w="0" w:type="auto"/>
            <w:shd w:val="clear" w:color="auto" w:fill="auto"/>
            <w:noWrap/>
            <w:vAlign w:val="bottom"/>
            <w:hideMark/>
          </w:tcPr>
          <w:p w14:paraId="56600E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267</w:t>
            </w:r>
          </w:p>
        </w:tc>
        <w:tc>
          <w:tcPr>
            <w:tcW w:w="0" w:type="auto"/>
            <w:shd w:val="clear" w:color="auto" w:fill="auto"/>
            <w:noWrap/>
            <w:vAlign w:val="bottom"/>
            <w:hideMark/>
          </w:tcPr>
          <w:p w14:paraId="3E178FB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Hemiaulus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hauckii</w:t>
            </w:r>
            <w:proofErr w:type="spellEnd"/>
          </w:p>
        </w:tc>
        <w:tc>
          <w:tcPr>
            <w:tcW w:w="0" w:type="auto"/>
            <w:shd w:val="clear" w:color="auto" w:fill="auto"/>
            <w:noWrap/>
            <w:vAlign w:val="bottom"/>
            <w:hideMark/>
          </w:tcPr>
          <w:p w14:paraId="28F1714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1940FD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0.0057802</w:t>
            </w:r>
          </w:p>
        </w:tc>
        <w:tc>
          <w:tcPr>
            <w:tcW w:w="0" w:type="auto"/>
            <w:shd w:val="clear" w:color="auto" w:fill="auto"/>
            <w:noWrap/>
            <w:vAlign w:val="bottom"/>
            <w:hideMark/>
          </w:tcPr>
          <w:p w14:paraId="383114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0.0028901</w:t>
            </w:r>
          </w:p>
        </w:tc>
        <w:tc>
          <w:tcPr>
            <w:tcW w:w="0" w:type="auto"/>
            <w:shd w:val="clear" w:color="auto" w:fill="auto"/>
            <w:noWrap/>
            <w:vAlign w:val="bottom"/>
            <w:hideMark/>
          </w:tcPr>
          <w:p w14:paraId="4DEF71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5E889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8A594E4" w14:textId="77777777" w:rsidTr="0056090F">
        <w:trPr>
          <w:cantSplit/>
          <w:jc w:val="center"/>
        </w:trPr>
        <w:tc>
          <w:tcPr>
            <w:tcW w:w="0" w:type="auto"/>
            <w:shd w:val="clear" w:color="auto" w:fill="auto"/>
            <w:noWrap/>
            <w:vAlign w:val="bottom"/>
            <w:hideMark/>
          </w:tcPr>
          <w:p w14:paraId="6F1AF4B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268</w:t>
            </w:r>
          </w:p>
        </w:tc>
        <w:tc>
          <w:tcPr>
            <w:tcW w:w="0" w:type="auto"/>
            <w:shd w:val="clear" w:color="auto" w:fill="auto"/>
            <w:noWrap/>
            <w:vAlign w:val="bottom"/>
            <w:hideMark/>
          </w:tcPr>
          <w:p w14:paraId="782AA4A2"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Pyrrophyta</w:t>
            </w:r>
          </w:p>
        </w:tc>
        <w:tc>
          <w:tcPr>
            <w:tcW w:w="0" w:type="auto"/>
            <w:shd w:val="clear" w:color="auto" w:fill="auto"/>
            <w:noWrap/>
            <w:vAlign w:val="bottom"/>
            <w:hideMark/>
          </w:tcPr>
          <w:p w14:paraId="16FAD5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FE942E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0.0056818</w:t>
            </w:r>
          </w:p>
        </w:tc>
        <w:tc>
          <w:tcPr>
            <w:tcW w:w="0" w:type="auto"/>
            <w:shd w:val="clear" w:color="auto" w:fill="auto"/>
            <w:noWrap/>
            <w:vAlign w:val="bottom"/>
            <w:hideMark/>
          </w:tcPr>
          <w:p w14:paraId="22B7CC6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0.0028409</w:t>
            </w:r>
          </w:p>
        </w:tc>
        <w:tc>
          <w:tcPr>
            <w:tcW w:w="0" w:type="auto"/>
            <w:shd w:val="clear" w:color="auto" w:fill="auto"/>
            <w:noWrap/>
            <w:vAlign w:val="bottom"/>
            <w:hideMark/>
          </w:tcPr>
          <w:p w14:paraId="0028EE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D55338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3F6706A" w14:textId="77777777" w:rsidTr="0056090F">
        <w:trPr>
          <w:cantSplit/>
          <w:jc w:val="center"/>
        </w:trPr>
        <w:tc>
          <w:tcPr>
            <w:tcW w:w="0" w:type="auto"/>
            <w:shd w:val="clear" w:color="auto" w:fill="auto"/>
            <w:noWrap/>
            <w:vAlign w:val="bottom"/>
            <w:hideMark/>
          </w:tcPr>
          <w:p w14:paraId="534D931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269</w:t>
            </w:r>
          </w:p>
        </w:tc>
        <w:tc>
          <w:tcPr>
            <w:tcW w:w="0" w:type="auto"/>
            <w:shd w:val="clear" w:color="auto" w:fill="auto"/>
            <w:noWrap/>
            <w:vAlign w:val="bottom"/>
            <w:hideMark/>
          </w:tcPr>
          <w:p w14:paraId="6210D64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Odontella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mobiliensis</w:t>
            </w:r>
            <w:proofErr w:type="spellEnd"/>
          </w:p>
        </w:tc>
        <w:tc>
          <w:tcPr>
            <w:tcW w:w="0" w:type="auto"/>
            <w:shd w:val="clear" w:color="auto" w:fill="auto"/>
            <w:noWrap/>
            <w:vAlign w:val="bottom"/>
            <w:hideMark/>
          </w:tcPr>
          <w:p w14:paraId="3AF89A5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0.0026518</w:t>
            </w:r>
          </w:p>
        </w:tc>
        <w:tc>
          <w:tcPr>
            <w:tcW w:w="0" w:type="auto"/>
            <w:shd w:val="clear" w:color="auto" w:fill="auto"/>
            <w:noWrap/>
            <w:vAlign w:val="bottom"/>
            <w:hideMark/>
          </w:tcPr>
          <w:p w14:paraId="6E44BDF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0.0024457</w:t>
            </w:r>
          </w:p>
        </w:tc>
        <w:tc>
          <w:tcPr>
            <w:tcW w:w="0" w:type="auto"/>
            <w:shd w:val="clear" w:color="auto" w:fill="auto"/>
            <w:noWrap/>
            <w:vAlign w:val="bottom"/>
            <w:hideMark/>
          </w:tcPr>
          <w:p w14:paraId="5E386A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0.0025487</w:t>
            </w:r>
          </w:p>
        </w:tc>
        <w:tc>
          <w:tcPr>
            <w:tcW w:w="0" w:type="auto"/>
            <w:shd w:val="clear" w:color="auto" w:fill="auto"/>
            <w:noWrap/>
            <w:vAlign w:val="bottom"/>
            <w:hideMark/>
          </w:tcPr>
          <w:p w14:paraId="3559713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358E2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C2E1EA0" w14:textId="77777777" w:rsidTr="0056090F">
        <w:trPr>
          <w:cantSplit/>
          <w:jc w:val="center"/>
        </w:trPr>
        <w:tc>
          <w:tcPr>
            <w:tcW w:w="0" w:type="auto"/>
            <w:shd w:val="clear" w:color="auto" w:fill="auto"/>
            <w:noWrap/>
            <w:vAlign w:val="bottom"/>
            <w:hideMark/>
          </w:tcPr>
          <w:p w14:paraId="60436E8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270</w:t>
            </w:r>
          </w:p>
        </w:tc>
        <w:tc>
          <w:tcPr>
            <w:tcW w:w="0" w:type="auto"/>
            <w:shd w:val="clear" w:color="auto" w:fill="auto"/>
            <w:noWrap/>
            <w:vAlign w:val="bottom"/>
            <w:hideMark/>
          </w:tcPr>
          <w:p w14:paraId="15F3C04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Stauroneis</w:t>
            </w:r>
            <w:proofErr w:type="spellEnd"/>
          </w:p>
        </w:tc>
        <w:tc>
          <w:tcPr>
            <w:tcW w:w="0" w:type="auto"/>
            <w:shd w:val="clear" w:color="auto" w:fill="auto"/>
            <w:noWrap/>
            <w:vAlign w:val="bottom"/>
            <w:hideMark/>
          </w:tcPr>
          <w:p w14:paraId="432352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D23F73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0.0041261</w:t>
            </w:r>
          </w:p>
        </w:tc>
        <w:tc>
          <w:tcPr>
            <w:tcW w:w="0" w:type="auto"/>
            <w:shd w:val="clear" w:color="auto" w:fill="auto"/>
            <w:noWrap/>
            <w:vAlign w:val="bottom"/>
            <w:hideMark/>
          </w:tcPr>
          <w:p w14:paraId="27CFF81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0.0020630</w:t>
            </w:r>
          </w:p>
        </w:tc>
        <w:tc>
          <w:tcPr>
            <w:tcW w:w="0" w:type="auto"/>
            <w:shd w:val="clear" w:color="auto" w:fill="auto"/>
            <w:noWrap/>
            <w:vAlign w:val="bottom"/>
            <w:hideMark/>
          </w:tcPr>
          <w:p w14:paraId="706C33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207B1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1D8DB8F" w14:textId="77777777" w:rsidTr="0056090F">
        <w:trPr>
          <w:cantSplit/>
          <w:jc w:val="center"/>
        </w:trPr>
        <w:tc>
          <w:tcPr>
            <w:tcW w:w="0" w:type="auto"/>
            <w:shd w:val="clear" w:color="auto" w:fill="auto"/>
            <w:noWrap/>
            <w:vAlign w:val="bottom"/>
            <w:hideMark/>
          </w:tcPr>
          <w:p w14:paraId="1059C8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271</w:t>
            </w:r>
          </w:p>
        </w:tc>
        <w:tc>
          <w:tcPr>
            <w:tcW w:w="0" w:type="auto"/>
            <w:shd w:val="clear" w:color="auto" w:fill="auto"/>
            <w:noWrap/>
            <w:vAlign w:val="bottom"/>
            <w:hideMark/>
          </w:tcPr>
          <w:p w14:paraId="5F6528C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Aulacosiera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granulata</w:t>
            </w:r>
            <w:proofErr w:type="spellEnd"/>
          </w:p>
        </w:tc>
        <w:tc>
          <w:tcPr>
            <w:tcW w:w="0" w:type="auto"/>
            <w:shd w:val="clear" w:color="auto" w:fill="auto"/>
            <w:noWrap/>
            <w:vAlign w:val="bottom"/>
            <w:hideMark/>
          </w:tcPr>
          <w:p w14:paraId="46DA441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E7312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0.0031807</w:t>
            </w:r>
          </w:p>
        </w:tc>
        <w:tc>
          <w:tcPr>
            <w:tcW w:w="0" w:type="auto"/>
            <w:shd w:val="clear" w:color="auto" w:fill="auto"/>
            <w:noWrap/>
            <w:vAlign w:val="bottom"/>
            <w:hideMark/>
          </w:tcPr>
          <w:p w14:paraId="5F98B04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0.0015903</w:t>
            </w:r>
          </w:p>
        </w:tc>
        <w:tc>
          <w:tcPr>
            <w:tcW w:w="0" w:type="auto"/>
            <w:shd w:val="clear" w:color="auto" w:fill="auto"/>
            <w:noWrap/>
            <w:vAlign w:val="bottom"/>
            <w:hideMark/>
          </w:tcPr>
          <w:p w14:paraId="7FAF8B7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C85BE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1EF7C5F" w14:textId="77777777" w:rsidTr="0056090F">
        <w:trPr>
          <w:cantSplit/>
          <w:jc w:val="center"/>
        </w:trPr>
        <w:tc>
          <w:tcPr>
            <w:tcW w:w="0" w:type="auto"/>
            <w:shd w:val="clear" w:color="auto" w:fill="auto"/>
            <w:noWrap/>
            <w:vAlign w:val="bottom"/>
            <w:hideMark/>
          </w:tcPr>
          <w:p w14:paraId="776BA07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272</w:t>
            </w:r>
          </w:p>
        </w:tc>
        <w:tc>
          <w:tcPr>
            <w:tcW w:w="0" w:type="auto"/>
            <w:shd w:val="clear" w:color="auto" w:fill="auto"/>
            <w:noWrap/>
            <w:vAlign w:val="bottom"/>
            <w:hideMark/>
          </w:tcPr>
          <w:p w14:paraId="76F7D2D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Hemiaulus</w:t>
            </w:r>
            <w:proofErr w:type="spellEnd"/>
            <w:r w:rsidRPr="0056090F">
              <w:rPr>
                <w:rFonts w:eastAsia="Times New Roman" w:cs="Times New Roman"/>
                <w:color w:val="000000"/>
                <w:sz w:val="20"/>
                <w:szCs w:val="20"/>
              </w:rPr>
              <w:t xml:space="preserve"> sinensis</w:t>
            </w:r>
          </w:p>
        </w:tc>
        <w:tc>
          <w:tcPr>
            <w:tcW w:w="0" w:type="auto"/>
            <w:shd w:val="clear" w:color="auto" w:fill="auto"/>
            <w:noWrap/>
            <w:vAlign w:val="bottom"/>
            <w:hideMark/>
          </w:tcPr>
          <w:p w14:paraId="1C5F87C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0.0000082</w:t>
            </w:r>
          </w:p>
        </w:tc>
        <w:tc>
          <w:tcPr>
            <w:tcW w:w="0" w:type="auto"/>
            <w:shd w:val="clear" w:color="auto" w:fill="auto"/>
            <w:noWrap/>
            <w:vAlign w:val="bottom"/>
            <w:hideMark/>
          </w:tcPr>
          <w:p w14:paraId="17E792E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0.0027364</w:t>
            </w:r>
          </w:p>
        </w:tc>
        <w:tc>
          <w:tcPr>
            <w:tcW w:w="0" w:type="auto"/>
            <w:shd w:val="clear" w:color="auto" w:fill="auto"/>
            <w:noWrap/>
            <w:vAlign w:val="bottom"/>
            <w:hideMark/>
          </w:tcPr>
          <w:p w14:paraId="29FBDD6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0.0013723</w:t>
            </w:r>
          </w:p>
        </w:tc>
        <w:tc>
          <w:tcPr>
            <w:tcW w:w="0" w:type="auto"/>
            <w:shd w:val="clear" w:color="auto" w:fill="auto"/>
            <w:noWrap/>
            <w:vAlign w:val="bottom"/>
            <w:hideMark/>
          </w:tcPr>
          <w:p w14:paraId="3E6942F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73B88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4E895DF" w14:textId="77777777" w:rsidTr="0056090F">
        <w:trPr>
          <w:cantSplit/>
          <w:jc w:val="center"/>
        </w:trPr>
        <w:tc>
          <w:tcPr>
            <w:tcW w:w="0" w:type="auto"/>
            <w:shd w:val="clear" w:color="auto" w:fill="auto"/>
            <w:noWrap/>
            <w:vAlign w:val="bottom"/>
            <w:hideMark/>
          </w:tcPr>
          <w:p w14:paraId="0B83305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273</w:t>
            </w:r>
          </w:p>
        </w:tc>
        <w:tc>
          <w:tcPr>
            <w:tcW w:w="0" w:type="auto"/>
            <w:shd w:val="clear" w:color="auto" w:fill="auto"/>
            <w:noWrap/>
            <w:vAlign w:val="bottom"/>
            <w:hideMark/>
          </w:tcPr>
          <w:p w14:paraId="42E3305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Pheopolykrikos</w:t>
            </w:r>
            <w:proofErr w:type="spellEnd"/>
          </w:p>
        </w:tc>
        <w:tc>
          <w:tcPr>
            <w:tcW w:w="0" w:type="auto"/>
            <w:shd w:val="clear" w:color="auto" w:fill="auto"/>
            <w:noWrap/>
            <w:vAlign w:val="bottom"/>
            <w:hideMark/>
          </w:tcPr>
          <w:p w14:paraId="20C210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00CA1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0.0020292</w:t>
            </w:r>
          </w:p>
        </w:tc>
        <w:tc>
          <w:tcPr>
            <w:tcW w:w="0" w:type="auto"/>
            <w:shd w:val="clear" w:color="auto" w:fill="auto"/>
            <w:noWrap/>
            <w:vAlign w:val="bottom"/>
            <w:hideMark/>
          </w:tcPr>
          <w:p w14:paraId="0F8B829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0.0010146</w:t>
            </w:r>
          </w:p>
        </w:tc>
        <w:tc>
          <w:tcPr>
            <w:tcW w:w="0" w:type="auto"/>
            <w:shd w:val="clear" w:color="auto" w:fill="auto"/>
            <w:noWrap/>
            <w:vAlign w:val="bottom"/>
            <w:hideMark/>
          </w:tcPr>
          <w:p w14:paraId="761D689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14165B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5F7EB34" w14:textId="77777777" w:rsidTr="0056090F">
        <w:trPr>
          <w:cantSplit/>
          <w:jc w:val="center"/>
        </w:trPr>
        <w:tc>
          <w:tcPr>
            <w:tcW w:w="0" w:type="auto"/>
            <w:shd w:val="clear" w:color="auto" w:fill="auto"/>
            <w:noWrap/>
            <w:vAlign w:val="bottom"/>
            <w:hideMark/>
          </w:tcPr>
          <w:p w14:paraId="09CA44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274</w:t>
            </w:r>
          </w:p>
        </w:tc>
        <w:tc>
          <w:tcPr>
            <w:tcW w:w="0" w:type="auto"/>
            <w:shd w:val="clear" w:color="auto" w:fill="auto"/>
            <w:noWrap/>
            <w:vAlign w:val="bottom"/>
            <w:hideMark/>
          </w:tcPr>
          <w:p w14:paraId="2FBE86E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Tychonema</w:t>
            </w:r>
            <w:proofErr w:type="spellEnd"/>
          </w:p>
        </w:tc>
        <w:tc>
          <w:tcPr>
            <w:tcW w:w="0" w:type="auto"/>
            <w:shd w:val="clear" w:color="auto" w:fill="auto"/>
            <w:noWrap/>
            <w:vAlign w:val="bottom"/>
            <w:hideMark/>
          </w:tcPr>
          <w:p w14:paraId="3B4A0D4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0.0000071</w:t>
            </w:r>
          </w:p>
        </w:tc>
        <w:tc>
          <w:tcPr>
            <w:tcW w:w="0" w:type="auto"/>
            <w:shd w:val="clear" w:color="auto" w:fill="auto"/>
            <w:noWrap/>
            <w:vAlign w:val="bottom"/>
            <w:hideMark/>
          </w:tcPr>
          <w:p w14:paraId="22EB5F7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0.0018939</w:t>
            </w:r>
          </w:p>
        </w:tc>
        <w:tc>
          <w:tcPr>
            <w:tcW w:w="0" w:type="auto"/>
            <w:shd w:val="clear" w:color="auto" w:fill="auto"/>
            <w:noWrap/>
            <w:vAlign w:val="bottom"/>
            <w:hideMark/>
          </w:tcPr>
          <w:p w14:paraId="3AB929F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0.0009505</w:t>
            </w:r>
          </w:p>
        </w:tc>
        <w:tc>
          <w:tcPr>
            <w:tcW w:w="0" w:type="auto"/>
            <w:shd w:val="clear" w:color="auto" w:fill="auto"/>
            <w:noWrap/>
            <w:vAlign w:val="bottom"/>
            <w:hideMark/>
          </w:tcPr>
          <w:p w14:paraId="6C8B161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EDB16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D29265D" w14:textId="77777777" w:rsidTr="0056090F">
        <w:trPr>
          <w:cantSplit/>
          <w:jc w:val="center"/>
        </w:trPr>
        <w:tc>
          <w:tcPr>
            <w:tcW w:w="0" w:type="auto"/>
            <w:shd w:val="clear" w:color="auto" w:fill="auto"/>
            <w:noWrap/>
            <w:vAlign w:val="bottom"/>
            <w:hideMark/>
          </w:tcPr>
          <w:p w14:paraId="3306E5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275</w:t>
            </w:r>
          </w:p>
        </w:tc>
        <w:tc>
          <w:tcPr>
            <w:tcW w:w="0" w:type="auto"/>
            <w:shd w:val="clear" w:color="auto" w:fill="auto"/>
            <w:noWrap/>
            <w:vAlign w:val="bottom"/>
            <w:hideMark/>
          </w:tcPr>
          <w:p w14:paraId="2AA6427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Micrasterias</w:t>
            </w:r>
            <w:proofErr w:type="spellEnd"/>
          </w:p>
        </w:tc>
        <w:tc>
          <w:tcPr>
            <w:tcW w:w="0" w:type="auto"/>
            <w:shd w:val="clear" w:color="auto" w:fill="auto"/>
            <w:noWrap/>
            <w:vAlign w:val="bottom"/>
            <w:hideMark/>
          </w:tcPr>
          <w:p w14:paraId="4750AB8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CD1C4F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0.0018939</w:t>
            </w:r>
          </w:p>
        </w:tc>
        <w:tc>
          <w:tcPr>
            <w:tcW w:w="0" w:type="auto"/>
            <w:shd w:val="clear" w:color="auto" w:fill="auto"/>
            <w:noWrap/>
            <w:vAlign w:val="bottom"/>
            <w:hideMark/>
          </w:tcPr>
          <w:p w14:paraId="167D3C6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0.0009470</w:t>
            </w:r>
          </w:p>
        </w:tc>
        <w:tc>
          <w:tcPr>
            <w:tcW w:w="0" w:type="auto"/>
            <w:shd w:val="clear" w:color="auto" w:fill="auto"/>
            <w:noWrap/>
            <w:vAlign w:val="bottom"/>
            <w:hideMark/>
          </w:tcPr>
          <w:p w14:paraId="5D82EFC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336175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B5D4140" w14:textId="77777777" w:rsidTr="0056090F">
        <w:trPr>
          <w:cantSplit/>
          <w:jc w:val="center"/>
        </w:trPr>
        <w:tc>
          <w:tcPr>
            <w:tcW w:w="0" w:type="auto"/>
            <w:shd w:val="clear" w:color="auto" w:fill="auto"/>
            <w:noWrap/>
            <w:vAlign w:val="bottom"/>
            <w:hideMark/>
          </w:tcPr>
          <w:p w14:paraId="3EB190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276</w:t>
            </w:r>
          </w:p>
        </w:tc>
        <w:tc>
          <w:tcPr>
            <w:tcW w:w="0" w:type="auto"/>
            <w:shd w:val="clear" w:color="auto" w:fill="auto"/>
            <w:noWrap/>
            <w:vAlign w:val="bottom"/>
            <w:hideMark/>
          </w:tcPr>
          <w:p w14:paraId="3D01AA1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Oocardium</w:t>
            </w:r>
            <w:proofErr w:type="spellEnd"/>
          </w:p>
        </w:tc>
        <w:tc>
          <w:tcPr>
            <w:tcW w:w="0" w:type="auto"/>
            <w:shd w:val="clear" w:color="auto" w:fill="auto"/>
            <w:noWrap/>
            <w:vAlign w:val="bottom"/>
            <w:hideMark/>
          </w:tcPr>
          <w:p w14:paraId="03E6E63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C196AE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0.0018939</w:t>
            </w:r>
          </w:p>
        </w:tc>
        <w:tc>
          <w:tcPr>
            <w:tcW w:w="0" w:type="auto"/>
            <w:shd w:val="clear" w:color="auto" w:fill="auto"/>
            <w:noWrap/>
            <w:vAlign w:val="bottom"/>
            <w:hideMark/>
          </w:tcPr>
          <w:p w14:paraId="0626BA8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0.0009470</w:t>
            </w:r>
          </w:p>
        </w:tc>
        <w:tc>
          <w:tcPr>
            <w:tcW w:w="0" w:type="auto"/>
            <w:shd w:val="clear" w:color="auto" w:fill="auto"/>
            <w:noWrap/>
            <w:vAlign w:val="bottom"/>
            <w:hideMark/>
          </w:tcPr>
          <w:p w14:paraId="16CE464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26BC47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9B5A840" w14:textId="77777777" w:rsidTr="0056090F">
        <w:trPr>
          <w:cantSplit/>
          <w:jc w:val="center"/>
        </w:trPr>
        <w:tc>
          <w:tcPr>
            <w:tcW w:w="0" w:type="auto"/>
            <w:shd w:val="clear" w:color="auto" w:fill="auto"/>
            <w:noWrap/>
            <w:vAlign w:val="bottom"/>
            <w:hideMark/>
          </w:tcPr>
          <w:p w14:paraId="439D38A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277</w:t>
            </w:r>
          </w:p>
        </w:tc>
        <w:tc>
          <w:tcPr>
            <w:tcW w:w="0" w:type="auto"/>
            <w:shd w:val="clear" w:color="auto" w:fill="auto"/>
            <w:noWrap/>
            <w:vAlign w:val="bottom"/>
            <w:hideMark/>
          </w:tcPr>
          <w:p w14:paraId="0193279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Ceratium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furca</w:t>
            </w:r>
            <w:proofErr w:type="spellEnd"/>
          </w:p>
        </w:tc>
        <w:tc>
          <w:tcPr>
            <w:tcW w:w="0" w:type="auto"/>
            <w:shd w:val="clear" w:color="auto" w:fill="auto"/>
            <w:noWrap/>
            <w:vAlign w:val="bottom"/>
            <w:hideMark/>
          </w:tcPr>
          <w:p w14:paraId="0562022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BF869A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0.0018793</w:t>
            </w:r>
          </w:p>
        </w:tc>
        <w:tc>
          <w:tcPr>
            <w:tcW w:w="0" w:type="auto"/>
            <w:shd w:val="clear" w:color="auto" w:fill="auto"/>
            <w:noWrap/>
            <w:vAlign w:val="bottom"/>
            <w:hideMark/>
          </w:tcPr>
          <w:p w14:paraId="23FA23D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0.0009396</w:t>
            </w:r>
          </w:p>
        </w:tc>
        <w:tc>
          <w:tcPr>
            <w:tcW w:w="0" w:type="auto"/>
            <w:shd w:val="clear" w:color="auto" w:fill="auto"/>
            <w:noWrap/>
            <w:vAlign w:val="bottom"/>
            <w:hideMark/>
          </w:tcPr>
          <w:p w14:paraId="4E3CAB9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088F3A2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6E920ED" w14:textId="77777777" w:rsidTr="0056090F">
        <w:trPr>
          <w:cantSplit/>
          <w:jc w:val="center"/>
        </w:trPr>
        <w:tc>
          <w:tcPr>
            <w:tcW w:w="0" w:type="auto"/>
            <w:shd w:val="clear" w:color="auto" w:fill="auto"/>
            <w:noWrap/>
            <w:vAlign w:val="bottom"/>
            <w:hideMark/>
          </w:tcPr>
          <w:p w14:paraId="49049C2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278</w:t>
            </w:r>
          </w:p>
        </w:tc>
        <w:tc>
          <w:tcPr>
            <w:tcW w:w="0" w:type="auto"/>
            <w:shd w:val="clear" w:color="auto" w:fill="auto"/>
            <w:noWrap/>
            <w:vAlign w:val="bottom"/>
            <w:hideMark/>
          </w:tcPr>
          <w:p w14:paraId="50E77C9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Lithodesmium</w:t>
            </w:r>
            <w:proofErr w:type="spellEnd"/>
          </w:p>
        </w:tc>
        <w:tc>
          <w:tcPr>
            <w:tcW w:w="0" w:type="auto"/>
            <w:shd w:val="clear" w:color="auto" w:fill="auto"/>
            <w:noWrap/>
            <w:vAlign w:val="bottom"/>
            <w:hideMark/>
          </w:tcPr>
          <w:p w14:paraId="5BA30FA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0.0012697</w:t>
            </w:r>
          </w:p>
        </w:tc>
        <w:tc>
          <w:tcPr>
            <w:tcW w:w="0" w:type="auto"/>
            <w:shd w:val="clear" w:color="auto" w:fill="auto"/>
            <w:noWrap/>
            <w:vAlign w:val="bottom"/>
            <w:hideMark/>
          </w:tcPr>
          <w:p w14:paraId="199B99D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0.0002425</w:t>
            </w:r>
          </w:p>
        </w:tc>
        <w:tc>
          <w:tcPr>
            <w:tcW w:w="0" w:type="auto"/>
            <w:shd w:val="clear" w:color="auto" w:fill="auto"/>
            <w:noWrap/>
            <w:vAlign w:val="bottom"/>
            <w:hideMark/>
          </w:tcPr>
          <w:p w14:paraId="0169745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0.0007561</w:t>
            </w:r>
          </w:p>
        </w:tc>
        <w:tc>
          <w:tcPr>
            <w:tcW w:w="0" w:type="auto"/>
            <w:shd w:val="clear" w:color="auto" w:fill="auto"/>
            <w:noWrap/>
            <w:vAlign w:val="bottom"/>
            <w:hideMark/>
          </w:tcPr>
          <w:p w14:paraId="45A21AE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6EE16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A675229" w14:textId="77777777" w:rsidTr="0056090F">
        <w:trPr>
          <w:cantSplit/>
          <w:jc w:val="center"/>
        </w:trPr>
        <w:tc>
          <w:tcPr>
            <w:tcW w:w="0" w:type="auto"/>
            <w:shd w:val="clear" w:color="auto" w:fill="auto"/>
            <w:noWrap/>
            <w:vAlign w:val="bottom"/>
            <w:hideMark/>
          </w:tcPr>
          <w:p w14:paraId="58A0E68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279</w:t>
            </w:r>
          </w:p>
        </w:tc>
        <w:tc>
          <w:tcPr>
            <w:tcW w:w="0" w:type="auto"/>
            <w:shd w:val="clear" w:color="auto" w:fill="auto"/>
            <w:noWrap/>
            <w:vAlign w:val="bottom"/>
            <w:hideMark/>
          </w:tcPr>
          <w:p w14:paraId="2FB9DA3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Odontella</w:t>
            </w:r>
            <w:proofErr w:type="spellEnd"/>
            <w:r w:rsidRPr="0056090F">
              <w:rPr>
                <w:rFonts w:eastAsia="Times New Roman" w:cs="Times New Roman"/>
                <w:color w:val="000000"/>
                <w:sz w:val="20"/>
                <w:szCs w:val="20"/>
              </w:rPr>
              <w:t xml:space="preserve"> rhombus</w:t>
            </w:r>
          </w:p>
        </w:tc>
        <w:tc>
          <w:tcPr>
            <w:tcW w:w="0" w:type="auto"/>
            <w:shd w:val="clear" w:color="auto" w:fill="auto"/>
            <w:noWrap/>
            <w:vAlign w:val="bottom"/>
            <w:hideMark/>
          </w:tcPr>
          <w:p w14:paraId="07F5106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0.0000172</w:t>
            </w:r>
          </w:p>
        </w:tc>
        <w:tc>
          <w:tcPr>
            <w:tcW w:w="0" w:type="auto"/>
            <w:shd w:val="clear" w:color="auto" w:fill="auto"/>
            <w:noWrap/>
            <w:vAlign w:val="bottom"/>
            <w:hideMark/>
          </w:tcPr>
          <w:p w14:paraId="5F83F20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0.0012275</w:t>
            </w:r>
          </w:p>
        </w:tc>
        <w:tc>
          <w:tcPr>
            <w:tcW w:w="0" w:type="auto"/>
            <w:shd w:val="clear" w:color="auto" w:fill="auto"/>
            <w:noWrap/>
            <w:vAlign w:val="bottom"/>
            <w:hideMark/>
          </w:tcPr>
          <w:p w14:paraId="63E8B4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0.0006223</w:t>
            </w:r>
          </w:p>
        </w:tc>
        <w:tc>
          <w:tcPr>
            <w:tcW w:w="0" w:type="auto"/>
            <w:shd w:val="clear" w:color="auto" w:fill="auto"/>
            <w:noWrap/>
            <w:vAlign w:val="bottom"/>
            <w:hideMark/>
          </w:tcPr>
          <w:p w14:paraId="7161C16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E44A47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11BD34A" w14:textId="77777777" w:rsidTr="0056090F">
        <w:trPr>
          <w:cantSplit/>
          <w:jc w:val="center"/>
        </w:trPr>
        <w:tc>
          <w:tcPr>
            <w:tcW w:w="0" w:type="auto"/>
            <w:shd w:val="clear" w:color="auto" w:fill="auto"/>
            <w:noWrap/>
            <w:vAlign w:val="bottom"/>
            <w:hideMark/>
          </w:tcPr>
          <w:p w14:paraId="28C7C75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280</w:t>
            </w:r>
          </w:p>
        </w:tc>
        <w:tc>
          <w:tcPr>
            <w:tcW w:w="0" w:type="auto"/>
            <w:shd w:val="clear" w:color="auto" w:fill="auto"/>
            <w:noWrap/>
            <w:vAlign w:val="bottom"/>
            <w:hideMark/>
          </w:tcPr>
          <w:p w14:paraId="1336086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Netrium</w:t>
            </w:r>
            <w:proofErr w:type="spellEnd"/>
          </w:p>
        </w:tc>
        <w:tc>
          <w:tcPr>
            <w:tcW w:w="0" w:type="auto"/>
            <w:shd w:val="clear" w:color="auto" w:fill="auto"/>
            <w:noWrap/>
            <w:vAlign w:val="bottom"/>
            <w:hideMark/>
          </w:tcPr>
          <w:p w14:paraId="1AEE189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B31136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0.0010156</w:t>
            </w:r>
          </w:p>
        </w:tc>
        <w:tc>
          <w:tcPr>
            <w:tcW w:w="0" w:type="auto"/>
            <w:shd w:val="clear" w:color="auto" w:fill="auto"/>
            <w:noWrap/>
            <w:vAlign w:val="bottom"/>
            <w:hideMark/>
          </w:tcPr>
          <w:p w14:paraId="64C2D8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0.0005078</w:t>
            </w:r>
          </w:p>
        </w:tc>
        <w:tc>
          <w:tcPr>
            <w:tcW w:w="0" w:type="auto"/>
            <w:shd w:val="clear" w:color="auto" w:fill="auto"/>
            <w:noWrap/>
            <w:vAlign w:val="bottom"/>
            <w:hideMark/>
          </w:tcPr>
          <w:p w14:paraId="21EBE3D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1901F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AA557CF" w14:textId="77777777" w:rsidTr="0056090F">
        <w:trPr>
          <w:cantSplit/>
          <w:jc w:val="center"/>
        </w:trPr>
        <w:tc>
          <w:tcPr>
            <w:tcW w:w="0" w:type="auto"/>
            <w:shd w:val="clear" w:color="auto" w:fill="auto"/>
            <w:noWrap/>
            <w:vAlign w:val="bottom"/>
            <w:hideMark/>
          </w:tcPr>
          <w:p w14:paraId="638594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281</w:t>
            </w:r>
          </w:p>
        </w:tc>
        <w:tc>
          <w:tcPr>
            <w:tcW w:w="0" w:type="auto"/>
            <w:shd w:val="clear" w:color="auto" w:fill="auto"/>
            <w:noWrap/>
            <w:vAlign w:val="bottom"/>
            <w:hideMark/>
          </w:tcPr>
          <w:p w14:paraId="16A1AB50"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Closteriopsis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acicularis</w:t>
            </w:r>
            <w:proofErr w:type="spellEnd"/>
          </w:p>
        </w:tc>
        <w:tc>
          <w:tcPr>
            <w:tcW w:w="0" w:type="auto"/>
            <w:shd w:val="clear" w:color="auto" w:fill="auto"/>
            <w:noWrap/>
            <w:vAlign w:val="bottom"/>
            <w:hideMark/>
          </w:tcPr>
          <w:p w14:paraId="5335E2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54791B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0.0010146</w:t>
            </w:r>
          </w:p>
        </w:tc>
        <w:tc>
          <w:tcPr>
            <w:tcW w:w="0" w:type="auto"/>
            <w:shd w:val="clear" w:color="auto" w:fill="auto"/>
            <w:noWrap/>
            <w:vAlign w:val="bottom"/>
            <w:hideMark/>
          </w:tcPr>
          <w:p w14:paraId="35AD463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0.0005073</w:t>
            </w:r>
          </w:p>
        </w:tc>
        <w:tc>
          <w:tcPr>
            <w:tcW w:w="0" w:type="auto"/>
            <w:shd w:val="clear" w:color="auto" w:fill="auto"/>
            <w:noWrap/>
            <w:vAlign w:val="bottom"/>
            <w:hideMark/>
          </w:tcPr>
          <w:p w14:paraId="536C4D3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CDAA2D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395750D" w14:textId="77777777" w:rsidTr="0056090F">
        <w:trPr>
          <w:cantSplit/>
          <w:jc w:val="center"/>
        </w:trPr>
        <w:tc>
          <w:tcPr>
            <w:tcW w:w="0" w:type="auto"/>
            <w:shd w:val="clear" w:color="auto" w:fill="auto"/>
            <w:noWrap/>
            <w:vAlign w:val="bottom"/>
            <w:hideMark/>
          </w:tcPr>
          <w:p w14:paraId="6426946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282</w:t>
            </w:r>
          </w:p>
        </w:tc>
        <w:tc>
          <w:tcPr>
            <w:tcW w:w="0" w:type="auto"/>
            <w:shd w:val="clear" w:color="auto" w:fill="auto"/>
            <w:noWrap/>
            <w:vAlign w:val="bottom"/>
            <w:hideMark/>
          </w:tcPr>
          <w:p w14:paraId="371875C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Coelastrum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microporum</w:t>
            </w:r>
            <w:proofErr w:type="spellEnd"/>
          </w:p>
        </w:tc>
        <w:tc>
          <w:tcPr>
            <w:tcW w:w="0" w:type="auto"/>
            <w:shd w:val="clear" w:color="auto" w:fill="auto"/>
            <w:noWrap/>
            <w:vAlign w:val="bottom"/>
            <w:hideMark/>
          </w:tcPr>
          <w:p w14:paraId="406B5A3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171B52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0.0010146</w:t>
            </w:r>
          </w:p>
        </w:tc>
        <w:tc>
          <w:tcPr>
            <w:tcW w:w="0" w:type="auto"/>
            <w:shd w:val="clear" w:color="auto" w:fill="auto"/>
            <w:noWrap/>
            <w:vAlign w:val="bottom"/>
            <w:hideMark/>
          </w:tcPr>
          <w:p w14:paraId="324018C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0.0005073</w:t>
            </w:r>
          </w:p>
        </w:tc>
        <w:tc>
          <w:tcPr>
            <w:tcW w:w="0" w:type="auto"/>
            <w:shd w:val="clear" w:color="auto" w:fill="auto"/>
            <w:noWrap/>
            <w:vAlign w:val="bottom"/>
            <w:hideMark/>
          </w:tcPr>
          <w:p w14:paraId="6002476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27A297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6127398" w14:textId="77777777" w:rsidTr="0056090F">
        <w:trPr>
          <w:cantSplit/>
          <w:jc w:val="center"/>
        </w:trPr>
        <w:tc>
          <w:tcPr>
            <w:tcW w:w="0" w:type="auto"/>
            <w:shd w:val="clear" w:color="auto" w:fill="auto"/>
            <w:noWrap/>
            <w:vAlign w:val="bottom"/>
            <w:hideMark/>
          </w:tcPr>
          <w:p w14:paraId="07B83D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lastRenderedPageBreak/>
              <w:t>283</w:t>
            </w:r>
          </w:p>
        </w:tc>
        <w:tc>
          <w:tcPr>
            <w:tcW w:w="0" w:type="auto"/>
            <w:shd w:val="clear" w:color="auto" w:fill="auto"/>
            <w:noWrap/>
            <w:vAlign w:val="bottom"/>
            <w:hideMark/>
          </w:tcPr>
          <w:p w14:paraId="4225DA4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thorondensi</w:t>
            </w:r>
            <w:proofErr w:type="spellEnd"/>
          </w:p>
        </w:tc>
        <w:tc>
          <w:tcPr>
            <w:tcW w:w="0" w:type="auto"/>
            <w:shd w:val="clear" w:color="auto" w:fill="auto"/>
            <w:noWrap/>
            <w:vAlign w:val="bottom"/>
            <w:hideMark/>
          </w:tcPr>
          <w:p w14:paraId="41337C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F2924A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0.0008609</w:t>
            </w:r>
          </w:p>
        </w:tc>
        <w:tc>
          <w:tcPr>
            <w:tcW w:w="0" w:type="auto"/>
            <w:shd w:val="clear" w:color="auto" w:fill="auto"/>
            <w:noWrap/>
            <w:vAlign w:val="bottom"/>
            <w:hideMark/>
          </w:tcPr>
          <w:p w14:paraId="186F0E6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0.0004304</w:t>
            </w:r>
          </w:p>
        </w:tc>
        <w:tc>
          <w:tcPr>
            <w:tcW w:w="0" w:type="auto"/>
            <w:shd w:val="clear" w:color="auto" w:fill="auto"/>
            <w:noWrap/>
            <w:vAlign w:val="bottom"/>
            <w:hideMark/>
          </w:tcPr>
          <w:p w14:paraId="77885E0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58D3AB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0B23E67" w14:textId="77777777" w:rsidTr="0056090F">
        <w:trPr>
          <w:cantSplit/>
          <w:jc w:val="center"/>
        </w:trPr>
        <w:tc>
          <w:tcPr>
            <w:tcW w:w="0" w:type="auto"/>
            <w:shd w:val="clear" w:color="auto" w:fill="auto"/>
            <w:noWrap/>
            <w:vAlign w:val="bottom"/>
            <w:hideMark/>
          </w:tcPr>
          <w:p w14:paraId="1CE9646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284</w:t>
            </w:r>
          </w:p>
        </w:tc>
        <w:tc>
          <w:tcPr>
            <w:tcW w:w="0" w:type="auto"/>
            <w:shd w:val="clear" w:color="auto" w:fill="auto"/>
            <w:noWrap/>
            <w:vAlign w:val="bottom"/>
            <w:hideMark/>
          </w:tcPr>
          <w:p w14:paraId="40BCFF75"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Bacteriastrum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hyalinum</w:t>
            </w:r>
            <w:proofErr w:type="spellEnd"/>
          </w:p>
        </w:tc>
        <w:tc>
          <w:tcPr>
            <w:tcW w:w="0" w:type="auto"/>
            <w:shd w:val="clear" w:color="auto" w:fill="auto"/>
            <w:noWrap/>
            <w:vAlign w:val="bottom"/>
            <w:hideMark/>
          </w:tcPr>
          <w:p w14:paraId="2DA10F0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6C9A1F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0.0008252</w:t>
            </w:r>
          </w:p>
        </w:tc>
        <w:tc>
          <w:tcPr>
            <w:tcW w:w="0" w:type="auto"/>
            <w:shd w:val="clear" w:color="auto" w:fill="auto"/>
            <w:noWrap/>
            <w:vAlign w:val="bottom"/>
            <w:hideMark/>
          </w:tcPr>
          <w:p w14:paraId="505712D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0.0004126</w:t>
            </w:r>
          </w:p>
        </w:tc>
        <w:tc>
          <w:tcPr>
            <w:tcW w:w="0" w:type="auto"/>
            <w:shd w:val="clear" w:color="auto" w:fill="auto"/>
            <w:noWrap/>
            <w:vAlign w:val="bottom"/>
            <w:hideMark/>
          </w:tcPr>
          <w:p w14:paraId="377B807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7FC9A2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BF3379B" w14:textId="77777777" w:rsidTr="0056090F">
        <w:trPr>
          <w:cantSplit/>
          <w:jc w:val="center"/>
        </w:trPr>
        <w:tc>
          <w:tcPr>
            <w:tcW w:w="0" w:type="auto"/>
            <w:shd w:val="clear" w:color="auto" w:fill="auto"/>
            <w:noWrap/>
            <w:vAlign w:val="bottom"/>
            <w:hideMark/>
          </w:tcPr>
          <w:p w14:paraId="6110E1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285</w:t>
            </w:r>
          </w:p>
        </w:tc>
        <w:tc>
          <w:tcPr>
            <w:tcW w:w="0" w:type="auto"/>
            <w:shd w:val="clear" w:color="auto" w:fill="auto"/>
            <w:noWrap/>
            <w:vAlign w:val="bottom"/>
            <w:hideMark/>
          </w:tcPr>
          <w:p w14:paraId="5FB1E8B4"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Nitzschia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gyrosignma</w:t>
            </w:r>
            <w:proofErr w:type="spellEnd"/>
          </w:p>
        </w:tc>
        <w:tc>
          <w:tcPr>
            <w:tcW w:w="0" w:type="auto"/>
            <w:shd w:val="clear" w:color="auto" w:fill="auto"/>
            <w:noWrap/>
            <w:vAlign w:val="bottom"/>
            <w:hideMark/>
          </w:tcPr>
          <w:p w14:paraId="47392C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777439F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0.0007813</w:t>
            </w:r>
          </w:p>
        </w:tc>
        <w:tc>
          <w:tcPr>
            <w:tcW w:w="0" w:type="auto"/>
            <w:shd w:val="clear" w:color="auto" w:fill="auto"/>
            <w:noWrap/>
            <w:vAlign w:val="bottom"/>
            <w:hideMark/>
          </w:tcPr>
          <w:p w14:paraId="40E0DDB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0.0003906</w:t>
            </w:r>
          </w:p>
        </w:tc>
        <w:tc>
          <w:tcPr>
            <w:tcW w:w="0" w:type="auto"/>
            <w:shd w:val="clear" w:color="auto" w:fill="auto"/>
            <w:noWrap/>
            <w:vAlign w:val="bottom"/>
            <w:hideMark/>
          </w:tcPr>
          <w:p w14:paraId="0DA6DB2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55320B9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DAAC3AF" w14:textId="77777777" w:rsidTr="0056090F">
        <w:trPr>
          <w:cantSplit/>
          <w:jc w:val="center"/>
        </w:trPr>
        <w:tc>
          <w:tcPr>
            <w:tcW w:w="0" w:type="auto"/>
            <w:shd w:val="clear" w:color="auto" w:fill="auto"/>
            <w:noWrap/>
            <w:vAlign w:val="bottom"/>
            <w:hideMark/>
          </w:tcPr>
          <w:p w14:paraId="3CA9256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286</w:t>
            </w:r>
          </w:p>
        </w:tc>
        <w:tc>
          <w:tcPr>
            <w:tcW w:w="0" w:type="auto"/>
            <w:shd w:val="clear" w:color="auto" w:fill="auto"/>
            <w:noWrap/>
            <w:vAlign w:val="bottom"/>
            <w:hideMark/>
          </w:tcPr>
          <w:p w14:paraId="400CB01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Dactyliosolen</w:t>
            </w:r>
            <w:proofErr w:type="spellEnd"/>
          </w:p>
        </w:tc>
        <w:tc>
          <w:tcPr>
            <w:tcW w:w="0" w:type="auto"/>
            <w:shd w:val="clear" w:color="auto" w:fill="auto"/>
            <w:noWrap/>
            <w:vAlign w:val="bottom"/>
            <w:hideMark/>
          </w:tcPr>
          <w:p w14:paraId="41CB593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12B439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0.0004464</w:t>
            </w:r>
          </w:p>
        </w:tc>
        <w:tc>
          <w:tcPr>
            <w:tcW w:w="0" w:type="auto"/>
            <w:shd w:val="clear" w:color="auto" w:fill="auto"/>
            <w:noWrap/>
            <w:vAlign w:val="bottom"/>
            <w:hideMark/>
          </w:tcPr>
          <w:p w14:paraId="63CBD35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0.0002232</w:t>
            </w:r>
          </w:p>
        </w:tc>
        <w:tc>
          <w:tcPr>
            <w:tcW w:w="0" w:type="auto"/>
            <w:shd w:val="clear" w:color="auto" w:fill="auto"/>
            <w:noWrap/>
            <w:vAlign w:val="bottom"/>
            <w:hideMark/>
          </w:tcPr>
          <w:p w14:paraId="1D76826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667550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7DF00FF3" w14:textId="77777777" w:rsidTr="0056090F">
        <w:trPr>
          <w:cantSplit/>
          <w:jc w:val="center"/>
        </w:trPr>
        <w:tc>
          <w:tcPr>
            <w:tcW w:w="0" w:type="auto"/>
            <w:shd w:val="clear" w:color="auto" w:fill="auto"/>
            <w:noWrap/>
            <w:vAlign w:val="bottom"/>
            <w:hideMark/>
          </w:tcPr>
          <w:p w14:paraId="5B21F54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287</w:t>
            </w:r>
          </w:p>
        </w:tc>
        <w:tc>
          <w:tcPr>
            <w:tcW w:w="0" w:type="auto"/>
            <w:shd w:val="clear" w:color="auto" w:fill="auto"/>
            <w:noWrap/>
            <w:vAlign w:val="bottom"/>
            <w:hideMark/>
          </w:tcPr>
          <w:p w14:paraId="40CB836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curvisetus</w:t>
            </w:r>
            <w:proofErr w:type="spellEnd"/>
          </w:p>
        </w:tc>
        <w:tc>
          <w:tcPr>
            <w:tcW w:w="0" w:type="auto"/>
            <w:shd w:val="clear" w:color="auto" w:fill="auto"/>
            <w:noWrap/>
            <w:vAlign w:val="bottom"/>
            <w:hideMark/>
          </w:tcPr>
          <w:p w14:paraId="5A7DD63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28910D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0.0003503</w:t>
            </w:r>
          </w:p>
        </w:tc>
        <w:tc>
          <w:tcPr>
            <w:tcW w:w="0" w:type="auto"/>
            <w:shd w:val="clear" w:color="auto" w:fill="auto"/>
            <w:noWrap/>
            <w:vAlign w:val="bottom"/>
            <w:hideMark/>
          </w:tcPr>
          <w:p w14:paraId="5FAF51B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0.0001751</w:t>
            </w:r>
          </w:p>
        </w:tc>
        <w:tc>
          <w:tcPr>
            <w:tcW w:w="0" w:type="auto"/>
            <w:shd w:val="clear" w:color="auto" w:fill="auto"/>
            <w:noWrap/>
            <w:vAlign w:val="bottom"/>
            <w:hideMark/>
          </w:tcPr>
          <w:p w14:paraId="63DFB69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86BE2F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846E9A0" w14:textId="77777777" w:rsidTr="0056090F">
        <w:trPr>
          <w:cantSplit/>
          <w:jc w:val="center"/>
        </w:trPr>
        <w:tc>
          <w:tcPr>
            <w:tcW w:w="0" w:type="auto"/>
            <w:shd w:val="clear" w:color="auto" w:fill="auto"/>
            <w:noWrap/>
            <w:vAlign w:val="bottom"/>
            <w:hideMark/>
          </w:tcPr>
          <w:p w14:paraId="7DA0C9C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288</w:t>
            </w:r>
          </w:p>
        </w:tc>
        <w:tc>
          <w:tcPr>
            <w:tcW w:w="0" w:type="auto"/>
            <w:shd w:val="clear" w:color="auto" w:fill="auto"/>
            <w:noWrap/>
            <w:vAlign w:val="bottom"/>
            <w:hideMark/>
          </w:tcPr>
          <w:p w14:paraId="1C698B5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Procentrum</w:t>
            </w:r>
            <w:proofErr w:type="spellEnd"/>
            <w:r w:rsidRPr="0056090F">
              <w:rPr>
                <w:rFonts w:eastAsia="Times New Roman" w:cs="Times New Roman"/>
                <w:color w:val="000000"/>
                <w:sz w:val="20"/>
                <w:szCs w:val="20"/>
              </w:rPr>
              <w:t xml:space="preserve"> gracile</w:t>
            </w:r>
          </w:p>
        </w:tc>
        <w:tc>
          <w:tcPr>
            <w:tcW w:w="0" w:type="auto"/>
            <w:shd w:val="clear" w:color="auto" w:fill="auto"/>
            <w:noWrap/>
            <w:vAlign w:val="bottom"/>
            <w:hideMark/>
          </w:tcPr>
          <w:p w14:paraId="1814784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457218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0.0003220</w:t>
            </w:r>
          </w:p>
        </w:tc>
        <w:tc>
          <w:tcPr>
            <w:tcW w:w="0" w:type="auto"/>
            <w:shd w:val="clear" w:color="auto" w:fill="auto"/>
            <w:noWrap/>
            <w:vAlign w:val="bottom"/>
            <w:hideMark/>
          </w:tcPr>
          <w:p w14:paraId="7DAEC4F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0.0001610</w:t>
            </w:r>
          </w:p>
        </w:tc>
        <w:tc>
          <w:tcPr>
            <w:tcW w:w="0" w:type="auto"/>
            <w:shd w:val="clear" w:color="auto" w:fill="auto"/>
            <w:noWrap/>
            <w:vAlign w:val="bottom"/>
            <w:hideMark/>
          </w:tcPr>
          <w:p w14:paraId="34C6E7B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DB3080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423AA50" w14:textId="77777777" w:rsidTr="0056090F">
        <w:trPr>
          <w:cantSplit/>
          <w:jc w:val="center"/>
        </w:trPr>
        <w:tc>
          <w:tcPr>
            <w:tcW w:w="0" w:type="auto"/>
            <w:shd w:val="clear" w:color="auto" w:fill="auto"/>
            <w:noWrap/>
            <w:vAlign w:val="bottom"/>
            <w:hideMark/>
          </w:tcPr>
          <w:p w14:paraId="037D821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289</w:t>
            </w:r>
          </w:p>
        </w:tc>
        <w:tc>
          <w:tcPr>
            <w:tcW w:w="0" w:type="auto"/>
            <w:shd w:val="clear" w:color="auto" w:fill="auto"/>
            <w:noWrap/>
            <w:vAlign w:val="bottom"/>
            <w:hideMark/>
          </w:tcPr>
          <w:p w14:paraId="00F51DA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danicus</w:t>
            </w:r>
            <w:proofErr w:type="spellEnd"/>
          </w:p>
        </w:tc>
        <w:tc>
          <w:tcPr>
            <w:tcW w:w="0" w:type="auto"/>
            <w:shd w:val="clear" w:color="auto" w:fill="auto"/>
            <w:noWrap/>
            <w:vAlign w:val="bottom"/>
            <w:hideMark/>
          </w:tcPr>
          <w:p w14:paraId="567E587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814C92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0.0001534</w:t>
            </w:r>
          </w:p>
        </w:tc>
        <w:tc>
          <w:tcPr>
            <w:tcW w:w="0" w:type="auto"/>
            <w:shd w:val="clear" w:color="auto" w:fill="auto"/>
            <w:noWrap/>
            <w:vAlign w:val="bottom"/>
            <w:hideMark/>
          </w:tcPr>
          <w:p w14:paraId="60761FD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0.0000767</w:t>
            </w:r>
          </w:p>
        </w:tc>
        <w:tc>
          <w:tcPr>
            <w:tcW w:w="0" w:type="auto"/>
            <w:shd w:val="clear" w:color="auto" w:fill="auto"/>
            <w:noWrap/>
            <w:vAlign w:val="bottom"/>
            <w:hideMark/>
          </w:tcPr>
          <w:p w14:paraId="2EB004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1A8647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BDF4F5E" w14:textId="77777777" w:rsidTr="0056090F">
        <w:trPr>
          <w:cantSplit/>
          <w:jc w:val="center"/>
        </w:trPr>
        <w:tc>
          <w:tcPr>
            <w:tcW w:w="0" w:type="auto"/>
            <w:shd w:val="clear" w:color="auto" w:fill="auto"/>
            <w:noWrap/>
            <w:vAlign w:val="bottom"/>
            <w:hideMark/>
          </w:tcPr>
          <w:p w14:paraId="07497A8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290</w:t>
            </w:r>
          </w:p>
        </w:tc>
        <w:tc>
          <w:tcPr>
            <w:tcW w:w="0" w:type="auto"/>
            <w:shd w:val="clear" w:color="auto" w:fill="auto"/>
            <w:noWrap/>
            <w:vAlign w:val="bottom"/>
            <w:hideMark/>
          </w:tcPr>
          <w:p w14:paraId="28EF7BF8"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Dilichospermum</w:t>
            </w:r>
            <w:proofErr w:type="spellEnd"/>
          </w:p>
        </w:tc>
        <w:tc>
          <w:tcPr>
            <w:tcW w:w="0" w:type="auto"/>
            <w:shd w:val="clear" w:color="auto" w:fill="auto"/>
            <w:noWrap/>
            <w:vAlign w:val="bottom"/>
            <w:hideMark/>
          </w:tcPr>
          <w:p w14:paraId="06739F8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0.0000251</w:t>
            </w:r>
          </w:p>
        </w:tc>
        <w:tc>
          <w:tcPr>
            <w:tcW w:w="0" w:type="auto"/>
            <w:shd w:val="clear" w:color="auto" w:fill="auto"/>
            <w:noWrap/>
            <w:vAlign w:val="bottom"/>
            <w:hideMark/>
          </w:tcPr>
          <w:p w14:paraId="1CBBCD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0.0000566</w:t>
            </w:r>
          </w:p>
        </w:tc>
        <w:tc>
          <w:tcPr>
            <w:tcW w:w="0" w:type="auto"/>
            <w:shd w:val="clear" w:color="auto" w:fill="auto"/>
            <w:noWrap/>
            <w:vAlign w:val="bottom"/>
            <w:hideMark/>
          </w:tcPr>
          <w:p w14:paraId="6BDA5BD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0.0000409</w:t>
            </w:r>
          </w:p>
        </w:tc>
        <w:tc>
          <w:tcPr>
            <w:tcW w:w="0" w:type="auto"/>
            <w:shd w:val="clear" w:color="auto" w:fill="auto"/>
            <w:noWrap/>
            <w:vAlign w:val="bottom"/>
            <w:hideMark/>
          </w:tcPr>
          <w:p w14:paraId="33024DC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A6DA85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11463A3F" w14:textId="77777777" w:rsidTr="0056090F">
        <w:trPr>
          <w:cantSplit/>
          <w:jc w:val="center"/>
        </w:trPr>
        <w:tc>
          <w:tcPr>
            <w:tcW w:w="0" w:type="auto"/>
            <w:shd w:val="clear" w:color="auto" w:fill="auto"/>
            <w:noWrap/>
            <w:vAlign w:val="bottom"/>
            <w:hideMark/>
          </w:tcPr>
          <w:p w14:paraId="20F4B37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291</w:t>
            </w:r>
          </w:p>
        </w:tc>
        <w:tc>
          <w:tcPr>
            <w:tcW w:w="0" w:type="auto"/>
            <w:shd w:val="clear" w:color="auto" w:fill="auto"/>
            <w:noWrap/>
            <w:vAlign w:val="bottom"/>
            <w:hideMark/>
          </w:tcPr>
          <w:p w14:paraId="6695F921"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Fliamentous</w:t>
            </w:r>
            <w:proofErr w:type="spellEnd"/>
            <w:r w:rsidRPr="0056090F">
              <w:rPr>
                <w:rFonts w:eastAsia="Times New Roman" w:cs="Times New Roman"/>
                <w:color w:val="000000"/>
                <w:sz w:val="20"/>
                <w:szCs w:val="20"/>
              </w:rPr>
              <w:t xml:space="preserve"> Green</w:t>
            </w:r>
          </w:p>
        </w:tc>
        <w:tc>
          <w:tcPr>
            <w:tcW w:w="0" w:type="auto"/>
            <w:shd w:val="clear" w:color="auto" w:fill="auto"/>
            <w:noWrap/>
            <w:vAlign w:val="bottom"/>
            <w:hideMark/>
          </w:tcPr>
          <w:p w14:paraId="22834E7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0.0000395</w:t>
            </w:r>
          </w:p>
        </w:tc>
        <w:tc>
          <w:tcPr>
            <w:tcW w:w="0" w:type="auto"/>
            <w:shd w:val="clear" w:color="auto" w:fill="auto"/>
            <w:noWrap/>
            <w:vAlign w:val="bottom"/>
            <w:hideMark/>
          </w:tcPr>
          <w:p w14:paraId="2265FF2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0.0000038</w:t>
            </w:r>
          </w:p>
        </w:tc>
        <w:tc>
          <w:tcPr>
            <w:tcW w:w="0" w:type="auto"/>
            <w:shd w:val="clear" w:color="auto" w:fill="auto"/>
            <w:noWrap/>
            <w:vAlign w:val="bottom"/>
            <w:hideMark/>
          </w:tcPr>
          <w:p w14:paraId="3DFA3F6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0.0000217</w:t>
            </w:r>
          </w:p>
        </w:tc>
        <w:tc>
          <w:tcPr>
            <w:tcW w:w="0" w:type="auto"/>
            <w:shd w:val="clear" w:color="auto" w:fill="auto"/>
            <w:noWrap/>
            <w:vAlign w:val="bottom"/>
            <w:hideMark/>
          </w:tcPr>
          <w:p w14:paraId="446024A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76AA4E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8697EA2" w14:textId="77777777" w:rsidTr="0056090F">
        <w:trPr>
          <w:cantSplit/>
          <w:jc w:val="center"/>
        </w:trPr>
        <w:tc>
          <w:tcPr>
            <w:tcW w:w="0" w:type="auto"/>
            <w:shd w:val="clear" w:color="auto" w:fill="auto"/>
            <w:noWrap/>
            <w:vAlign w:val="bottom"/>
            <w:hideMark/>
          </w:tcPr>
          <w:p w14:paraId="4E3539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292</w:t>
            </w:r>
          </w:p>
        </w:tc>
        <w:tc>
          <w:tcPr>
            <w:tcW w:w="0" w:type="auto"/>
            <w:shd w:val="clear" w:color="auto" w:fill="auto"/>
            <w:noWrap/>
            <w:vAlign w:val="bottom"/>
            <w:hideMark/>
          </w:tcPr>
          <w:p w14:paraId="6ADADACD"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Astermophalus</w:t>
            </w:r>
            <w:proofErr w:type="spellEnd"/>
          </w:p>
        </w:tc>
        <w:tc>
          <w:tcPr>
            <w:tcW w:w="0" w:type="auto"/>
            <w:shd w:val="clear" w:color="auto" w:fill="auto"/>
            <w:noWrap/>
            <w:vAlign w:val="bottom"/>
            <w:hideMark/>
          </w:tcPr>
          <w:p w14:paraId="6908C8F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0.0000302</w:t>
            </w:r>
          </w:p>
        </w:tc>
        <w:tc>
          <w:tcPr>
            <w:tcW w:w="0" w:type="auto"/>
            <w:shd w:val="clear" w:color="auto" w:fill="auto"/>
            <w:noWrap/>
            <w:vAlign w:val="bottom"/>
            <w:hideMark/>
          </w:tcPr>
          <w:p w14:paraId="11123AC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36644C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0.0000151</w:t>
            </w:r>
          </w:p>
        </w:tc>
        <w:tc>
          <w:tcPr>
            <w:tcW w:w="0" w:type="auto"/>
            <w:shd w:val="clear" w:color="auto" w:fill="auto"/>
            <w:noWrap/>
            <w:vAlign w:val="bottom"/>
            <w:hideMark/>
          </w:tcPr>
          <w:p w14:paraId="056967A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7B93D1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D5AC365" w14:textId="77777777" w:rsidTr="0056090F">
        <w:trPr>
          <w:cantSplit/>
          <w:jc w:val="center"/>
        </w:trPr>
        <w:tc>
          <w:tcPr>
            <w:tcW w:w="0" w:type="auto"/>
            <w:shd w:val="clear" w:color="auto" w:fill="auto"/>
            <w:noWrap/>
            <w:vAlign w:val="bottom"/>
            <w:hideMark/>
          </w:tcPr>
          <w:p w14:paraId="622C008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293</w:t>
            </w:r>
          </w:p>
        </w:tc>
        <w:tc>
          <w:tcPr>
            <w:tcW w:w="0" w:type="auto"/>
            <w:shd w:val="clear" w:color="auto" w:fill="auto"/>
            <w:noWrap/>
            <w:vAlign w:val="bottom"/>
            <w:hideMark/>
          </w:tcPr>
          <w:p w14:paraId="4D1D995B"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diadema</w:t>
            </w:r>
            <w:proofErr w:type="spellEnd"/>
          </w:p>
        </w:tc>
        <w:tc>
          <w:tcPr>
            <w:tcW w:w="0" w:type="auto"/>
            <w:shd w:val="clear" w:color="auto" w:fill="auto"/>
            <w:noWrap/>
            <w:vAlign w:val="bottom"/>
            <w:hideMark/>
          </w:tcPr>
          <w:p w14:paraId="03910F2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EFE1B0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0.0000147</w:t>
            </w:r>
          </w:p>
        </w:tc>
        <w:tc>
          <w:tcPr>
            <w:tcW w:w="0" w:type="auto"/>
            <w:shd w:val="clear" w:color="auto" w:fill="auto"/>
            <w:noWrap/>
            <w:vAlign w:val="bottom"/>
            <w:hideMark/>
          </w:tcPr>
          <w:p w14:paraId="255F1A8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0.0000074</w:t>
            </w:r>
          </w:p>
        </w:tc>
        <w:tc>
          <w:tcPr>
            <w:tcW w:w="0" w:type="auto"/>
            <w:shd w:val="clear" w:color="auto" w:fill="auto"/>
            <w:noWrap/>
            <w:vAlign w:val="bottom"/>
            <w:hideMark/>
          </w:tcPr>
          <w:p w14:paraId="4C88AD9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27854D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5E97DDB8" w14:textId="77777777" w:rsidTr="0056090F">
        <w:trPr>
          <w:cantSplit/>
          <w:jc w:val="center"/>
        </w:trPr>
        <w:tc>
          <w:tcPr>
            <w:tcW w:w="0" w:type="auto"/>
            <w:shd w:val="clear" w:color="auto" w:fill="auto"/>
            <w:noWrap/>
            <w:vAlign w:val="bottom"/>
            <w:hideMark/>
          </w:tcPr>
          <w:p w14:paraId="2E06E1F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294</w:t>
            </w:r>
          </w:p>
        </w:tc>
        <w:tc>
          <w:tcPr>
            <w:tcW w:w="0" w:type="auto"/>
            <w:shd w:val="clear" w:color="auto" w:fill="auto"/>
            <w:noWrap/>
            <w:vAlign w:val="bottom"/>
            <w:hideMark/>
          </w:tcPr>
          <w:p w14:paraId="5918A11E"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Chaetoceros</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affinis</w:t>
            </w:r>
            <w:proofErr w:type="spellEnd"/>
          </w:p>
        </w:tc>
        <w:tc>
          <w:tcPr>
            <w:tcW w:w="0" w:type="auto"/>
            <w:shd w:val="clear" w:color="auto" w:fill="auto"/>
            <w:noWrap/>
            <w:vAlign w:val="bottom"/>
            <w:hideMark/>
          </w:tcPr>
          <w:p w14:paraId="20E9DF8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732146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0.0000123</w:t>
            </w:r>
          </w:p>
        </w:tc>
        <w:tc>
          <w:tcPr>
            <w:tcW w:w="0" w:type="auto"/>
            <w:shd w:val="clear" w:color="auto" w:fill="auto"/>
            <w:noWrap/>
            <w:vAlign w:val="bottom"/>
            <w:hideMark/>
          </w:tcPr>
          <w:p w14:paraId="674516F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0.0000061</w:t>
            </w:r>
          </w:p>
        </w:tc>
        <w:tc>
          <w:tcPr>
            <w:tcW w:w="0" w:type="auto"/>
            <w:shd w:val="clear" w:color="auto" w:fill="auto"/>
            <w:noWrap/>
            <w:vAlign w:val="bottom"/>
            <w:hideMark/>
          </w:tcPr>
          <w:p w14:paraId="608E1AD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46A90E56"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6CC97280" w14:textId="77777777" w:rsidTr="0056090F">
        <w:trPr>
          <w:cantSplit/>
          <w:jc w:val="center"/>
        </w:trPr>
        <w:tc>
          <w:tcPr>
            <w:tcW w:w="0" w:type="auto"/>
            <w:shd w:val="clear" w:color="auto" w:fill="auto"/>
            <w:noWrap/>
            <w:vAlign w:val="bottom"/>
            <w:hideMark/>
          </w:tcPr>
          <w:p w14:paraId="0321CBF1"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295</w:t>
            </w:r>
          </w:p>
        </w:tc>
        <w:tc>
          <w:tcPr>
            <w:tcW w:w="0" w:type="auto"/>
            <w:shd w:val="clear" w:color="auto" w:fill="auto"/>
            <w:noWrap/>
            <w:vAlign w:val="bottom"/>
            <w:hideMark/>
          </w:tcPr>
          <w:p w14:paraId="429985D6"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Lioloma</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pacificum</w:t>
            </w:r>
            <w:proofErr w:type="spellEnd"/>
          </w:p>
        </w:tc>
        <w:tc>
          <w:tcPr>
            <w:tcW w:w="0" w:type="auto"/>
            <w:shd w:val="clear" w:color="auto" w:fill="auto"/>
            <w:noWrap/>
            <w:vAlign w:val="bottom"/>
            <w:hideMark/>
          </w:tcPr>
          <w:p w14:paraId="16B03FC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28CA33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0.0000078</w:t>
            </w:r>
          </w:p>
        </w:tc>
        <w:tc>
          <w:tcPr>
            <w:tcW w:w="0" w:type="auto"/>
            <w:shd w:val="clear" w:color="auto" w:fill="auto"/>
            <w:noWrap/>
            <w:vAlign w:val="bottom"/>
            <w:hideMark/>
          </w:tcPr>
          <w:p w14:paraId="685F60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0.0000039</w:t>
            </w:r>
          </w:p>
        </w:tc>
        <w:tc>
          <w:tcPr>
            <w:tcW w:w="0" w:type="auto"/>
            <w:shd w:val="clear" w:color="auto" w:fill="auto"/>
            <w:noWrap/>
            <w:vAlign w:val="bottom"/>
            <w:hideMark/>
          </w:tcPr>
          <w:p w14:paraId="2E0447A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53E29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CE0AB99" w14:textId="77777777" w:rsidTr="0056090F">
        <w:trPr>
          <w:cantSplit/>
          <w:jc w:val="center"/>
        </w:trPr>
        <w:tc>
          <w:tcPr>
            <w:tcW w:w="0" w:type="auto"/>
            <w:shd w:val="clear" w:color="auto" w:fill="auto"/>
            <w:noWrap/>
            <w:vAlign w:val="bottom"/>
            <w:hideMark/>
          </w:tcPr>
          <w:p w14:paraId="073A82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296</w:t>
            </w:r>
          </w:p>
        </w:tc>
        <w:tc>
          <w:tcPr>
            <w:tcW w:w="0" w:type="auto"/>
            <w:shd w:val="clear" w:color="auto" w:fill="auto"/>
            <w:noWrap/>
            <w:vAlign w:val="bottom"/>
            <w:hideMark/>
          </w:tcPr>
          <w:p w14:paraId="6AA2A9EF"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Ceratium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lineatum</w:t>
            </w:r>
            <w:proofErr w:type="spellEnd"/>
          </w:p>
        </w:tc>
        <w:tc>
          <w:tcPr>
            <w:tcW w:w="0" w:type="auto"/>
            <w:shd w:val="clear" w:color="auto" w:fill="auto"/>
            <w:noWrap/>
            <w:vAlign w:val="bottom"/>
            <w:hideMark/>
          </w:tcPr>
          <w:p w14:paraId="7D5E1ED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ED3442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0.0000026</w:t>
            </w:r>
          </w:p>
        </w:tc>
        <w:tc>
          <w:tcPr>
            <w:tcW w:w="0" w:type="auto"/>
            <w:shd w:val="clear" w:color="auto" w:fill="auto"/>
            <w:noWrap/>
            <w:vAlign w:val="bottom"/>
            <w:hideMark/>
          </w:tcPr>
          <w:p w14:paraId="29EB533B"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0.0000013</w:t>
            </w:r>
          </w:p>
        </w:tc>
        <w:tc>
          <w:tcPr>
            <w:tcW w:w="0" w:type="auto"/>
            <w:shd w:val="clear" w:color="auto" w:fill="auto"/>
            <w:noWrap/>
            <w:vAlign w:val="bottom"/>
            <w:hideMark/>
          </w:tcPr>
          <w:p w14:paraId="43E4D2F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C7DB04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09B56285" w14:textId="77777777" w:rsidTr="0056090F">
        <w:trPr>
          <w:cantSplit/>
          <w:jc w:val="center"/>
        </w:trPr>
        <w:tc>
          <w:tcPr>
            <w:tcW w:w="0" w:type="auto"/>
            <w:shd w:val="clear" w:color="auto" w:fill="auto"/>
            <w:noWrap/>
            <w:vAlign w:val="bottom"/>
            <w:hideMark/>
          </w:tcPr>
          <w:p w14:paraId="1223E69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297</w:t>
            </w:r>
          </w:p>
        </w:tc>
        <w:tc>
          <w:tcPr>
            <w:tcW w:w="0" w:type="auto"/>
            <w:shd w:val="clear" w:color="auto" w:fill="auto"/>
            <w:noWrap/>
            <w:vAlign w:val="bottom"/>
            <w:hideMark/>
          </w:tcPr>
          <w:p w14:paraId="06514EA7"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Protoperidinium</w:t>
            </w:r>
            <w:proofErr w:type="spellEnd"/>
            <w:r w:rsidRPr="0056090F">
              <w:rPr>
                <w:rFonts w:eastAsia="Times New Roman" w:cs="Times New Roman"/>
                <w:color w:val="000000"/>
                <w:sz w:val="20"/>
                <w:szCs w:val="20"/>
              </w:rPr>
              <w:t xml:space="preserve"> </w:t>
            </w:r>
            <w:proofErr w:type="spellStart"/>
            <w:r w:rsidRPr="0056090F">
              <w:rPr>
                <w:rFonts w:eastAsia="Times New Roman" w:cs="Times New Roman"/>
                <w:color w:val="000000"/>
                <w:sz w:val="20"/>
                <w:szCs w:val="20"/>
              </w:rPr>
              <w:t>quaraerense</w:t>
            </w:r>
            <w:proofErr w:type="spellEnd"/>
          </w:p>
        </w:tc>
        <w:tc>
          <w:tcPr>
            <w:tcW w:w="0" w:type="auto"/>
            <w:shd w:val="clear" w:color="auto" w:fill="auto"/>
            <w:noWrap/>
            <w:vAlign w:val="bottom"/>
            <w:hideMark/>
          </w:tcPr>
          <w:p w14:paraId="7843077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3E81BC1E"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0.0000023</w:t>
            </w:r>
          </w:p>
        </w:tc>
        <w:tc>
          <w:tcPr>
            <w:tcW w:w="0" w:type="auto"/>
            <w:shd w:val="clear" w:color="auto" w:fill="auto"/>
            <w:noWrap/>
            <w:vAlign w:val="bottom"/>
            <w:hideMark/>
          </w:tcPr>
          <w:p w14:paraId="121A8FC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0.0000012</w:t>
            </w:r>
          </w:p>
        </w:tc>
        <w:tc>
          <w:tcPr>
            <w:tcW w:w="0" w:type="auto"/>
            <w:shd w:val="clear" w:color="auto" w:fill="auto"/>
            <w:noWrap/>
            <w:vAlign w:val="bottom"/>
            <w:hideMark/>
          </w:tcPr>
          <w:p w14:paraId="2009DC8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355E9CE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3AF6C034" w14:textId="77777777" w:rsidTr="0056090F">
        <w:trPr>
          <w:cantSplit/>
          <w:jc w:val="center"/>
        </w:trPr>
        <w:tc>
          <w:tcPr>
            <w:tcW w:w="0" w:type="auto"/>
            <w:shd w:val="clear" w:color="auto" w:fill="auto"/>
            <w:noWrap/>
            <w:vAlign w:val="bottom"/>
            <w:hideMark/>
          </w:tcPr>
          <w:p w14:paraId="0E9148A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298</w:t>
            </w:r>
          </w:p>
        </w:tc>
        <w:tc>
          <w:tcPr>
            <w:tcW w:w="0" w:type="auto"/>
            <w:shd w:val="clear" w:color="auto" w:fill="auto"/>
            <w:noWrap/>
            <w:vAlign w:val="bottom"/>
            <w:hideMark/>
          </w:tcPr>
          <w:p w14:paraId="769E162C"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Pleurotaenium</w:t>
            </w:r>
            <w:proofErr w:type="spellEnd"/>
          </w:p>
        </w:tc>
        <w:tc>
          <w:tcPr>
            <w:tcW w:w="0" w:type="auto"/>
            <w:shd w:val="clear" w:color="auto" w:fill="auto"/>
            <w:noWrap/>
            <w:vAlign w:val="bottom"/>
            <w:hideMark/>
          </w:tcPr>
          <w:p w14:paraId="29C5837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1950E185"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0.0000013</w:t>
            </w:r>
          </w:p>
        </w:tc>
        <w:tc>
          <w:tcPr>
            <w:tcW w:w="0" w:type="auto"/>
            <w:shd w:val="clear" w:color="auto" w:fill="auto"/>
            <w:noWrap/>
            <w:vAlign w:val="bottom"/>
            <w:hideMark/>
          </w:tcPr>
          <w:p w14:paraId="4EE85FC4"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0.0000007</w:t>
            </w:r>
          </w:p>
        </w:tc>
        <w:tc>
          <w:tcPr>
            <w:tcW w:w="0" w:type="auto"/>
            <w:shd w:val="clear" w:color="auto" w:fill="auto"/>
            <w:noWrap/>
            <w:vAlign w:val="bottom"/>
            <w:hideMark/>
          </w:tcPr>
          <w:p w14:paraId="43AEC1B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224B39D7"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25DF9905" w14:textId="77777777" w:rsidTr="0056090F">
        <w:trPr>
          <w:cantSplit/>
          <w:jc w:val="center"/>
        </w:trPr>
        <w:tc>
          <w:tcPr>
            <w:tcW w:w="0" w:type="auto"/>
            <w:shd w:val="clear" w:color="auto" w:fill="auto"/>
            <w:noWrap/>
            <w:vAlign w:val="bottom"/>
            <w:hideMark/>
          </w:tcPr>
          <w:p w14:paraId="27384F3A"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299</w:t>
            </w:r>
          </w:p>
        </w:tc>
        <w:tc>
          <w:tcPr>
            <w:tcW w:w="0" w:type="auto"/>
            <w:shd w:val="clear" w:color="auto" w:fill="auto"/>
            <w:noWrap/>
            <w:vAlign w:val="bottom"/>
            <w:hideMark/>
          </w:tcPr>
          <w:p w14:paraId="364430B9"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Actinoptychus</w:t>
            </w:r>
            <w:proofErr w:type="spellEnd"/>
            <w:r w:rsidRPr="0056090F">
              <w:rPr>
                <w:rFonts w:eastAsia="Times New Roman" w:cs="Times New Roman"/>
                <w:color w:val="000000"/>
                <w:sz w:val="20"/>
                <w:szCs w:val="20"/>
              </w:rPr>
              <w:t xml:space="preserve"> undulatus</w:t>
            </w:r>
          </w:p>
        </w:tc>
        <w:tc>
          <w:tcPr>
            <w:tcW w:w="0" w:type="auto"/>
            <w:shd w:val="clear" w:color="auto" w:fill="auto"/>
            <w:noWrap/>
            <w:vAlign w:val="bottom"/>
            <w:hideMark/>
          </w:tcPr>
          <w:p w14:paraId="710DFC1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08C61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6474558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5E0267D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1D56CC12"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2B31D47" w14:textId="77777777" w:rsidTr="0056090F">
        <w:trPr>
          <w:cantSplit/>
          <w:jc w:val="center"/>
        </w:trPr>
        <w:tc>
          <w:tcPr>
            <w:tcW w:w="0" w:type="auto"/>
            <w:shd w:val="clear" w:color="auto" w:fill="auto"/>
            <w:noWrap/>
            <w:vAlign w:val="bottom"/>
            <w:hideMark/>
          </w:tcPr>
          <w:p w14:paraId="0DFE1D6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300</w:t>
            </w:r>
          </w:p>
        </w:tc>
        <w:tc>
          <w:tcPr>
            <w:tcW w:w="0" w:type="auto"/>
            <w:shd w:val="clear" w:color="auto" w:fill="auto"/>
            <w:noWrap/>
            <w:vAlign w:val="bottom"/>
            <w:hideMark/>
          </w:tcPr>
          <w:p w14:paraId="68BB9272" w14:textId="77777777" w:rsidR="0056090F" w:rsidRPr="0056090F" w:rsidRDefault="0056090F" w:rsidP="0056090F">
            <w:pPr>
              <w:rPr>
                <w:rFonts w:eastAsia="Times New Roman" w:cs="Times New Roman"/>
                <w:color w:val="000000"/>
                <w:sz w:val="20"/>
                <w:szCs w:val="20"/>
              </w:rPr>
            </w:pPr>
            <w:proofErr w:type="spellStart"/>
            <w:r w:rsidRPr="0056090F">
              <w:rPr>
                <w:rFonts w:eastAsia="Times New Roman" w:cs="Times New Roman"/>
                <w:color w:val="000000"/>
                <w:sz w:val="20"/>
                <w:szCs w:val="20"/>
              </w:rPr>
              <w:t>Dinobryon</w:t>
            </w:r>
            <w:proofErr w:type="spellEnd"/>
          </w:p>
        </w:tc>
        <w:tc>
          <w:tcPr>
            <w:tcW w:w="0" w:type="auto"/>
            <w:shd w:val="clear" w:color="auto" w:fill="auto"/>
            <w:noWrap/>
            <w:vAlign w:val="bottom"/>
            <w:hideMark/>
          </w:tcPr>
          <w:p w14:paraId="7EEE13ED"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0E7F564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61C7F23"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0.0000000</w:t>
            </w:r>
          </w:p>
        </w:tc>
        <w:tc>
          <w:tcPr>
            <w:tcW w:w="0" w:type="auto"/>
            <w:shd w:val="clear" w:color="auto" w:fill="auto"/>
            <w:noWrap/>
            <w:vAlign w:val="bottom"/>
            <w:hideMark/>
          </w:tcPr>
          <w:p w14:paraId="4E4629CC"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0.000%</w:t>
            </w:r>
          </w:p>
        </w:tc>
        <w:tc>
          <w:tcPr>
            <w:tcW w:w="0" w:type="auto"/>
            <w:shd w:val="clear" w:color="auto" w:fill="auto"/>
            <w:noWrap/>
            <w:vAlign w:val="bottom"/>
            <w:hideMark/>
          </w:tcPr>
          <w:p w14:paraId="74BE46E8"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100.000%</w:t>
            </w:r>
          </w:p>
        </w:tc>
      </w:tr>
      <w:tr w:rsidR="00546266" w:rsidRPr="0056090F" w14:paraId="468CA170" w14:textId="77777777" w:rsidTr="0056090F">
        <w:trPr>
          <w:cantSplit/>
          <w:jc w:val="center"/>
        </w:trPr>
        <w:tc>
          <w:tcPr>
            <w:tcW w:w="0" w:type="auto"/>
            <w:shd w:val="clear" w:color="auto" w:fill="auto"/>
            <w:noWrap/>
            <w:vAlign w:val="bottom"/>
            <w:hideMark/>
          </w:tcPr>
          <w:p w14:paraId="6C771551" w14:textId="77777777" w:rsidR="0056090F" w:rsidRPr="0056090F" w:rsidRDefault="0056090F" w:rsidP="0056090F">
            <w:pPr>
              <w:jc w:val="right"/>
              <w:rPr>
                <w:rFonts w:eastAsia="Times New Roman" w:cs="Times New Roman"/>
                <w:color w:val="000000"/>
                <w:sz w:val="20"/>
                <w:szCs w:val="20"/>
              </w:rPr>
            </w:pPr>
          </w:p>
        </w:tc>
        <w:tc>
          <w:tcPr>
            <w:tcW w:w="0" w:type="auto"/>
            <w:shd w:val="clear" w:color="auto" w:fill="auto"/>
            <w:noWrap/>
            <w:vAlign w:val="bottom"/>
            <w:hideMark/>
          </w:tcPr>
          <w:p w14:paraId="2F79AD2D" w14:textId="77777777" w:rsidR="0056090F" w:rsidRPr="0056090F" w:rsidRDefault="0056090F" w:rsidP="0056090F">
            <w:pPr>
              <w:rPr>
                <w:rFonts w:eastAsia="Times New Roman" w:cs="Times New Roman"/>
                <w:color w:val="000000"/>
                <w:sz w:val="20"/>
                <w:szCs w:val="20"/>
              </w:rPr>
            </w:pPr>
            <w:r w:rsidRPr="0056090F">
              <w:rPr>
                <w:rFonts w:eastAsia="Times New Roman" w:cs="Times New Roman"/>
                <w:color w:val="000000"/>
                <w:sz w:val="20"/>
                <w:szCs w:val="20"/>
              </w:rPr>
              <w:t>Total</w:t>
            </w:r>
          </w:p>
        </w:tc>
        <w:tc>
          <w:tcPr>
            <w:tcW w:w="0" w:type="auto"/>
            <w:shd w:val="clear" w:color="auto" w:fill="auto"/>
            <w:noWrap/>
            <w:vAlign w:val="bottom"/>
            <w:hideMark/>
          </w:tcPr>
          <w:p w14:paraId="69F56EC9"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452891.9991590</w:t>
            </w:r>
          </w:p>
        </w:tc>
        <w:tc>
          <w:tcPr>
            <w:tcW w:w="0" w:type="auto"/>
            <w:shd w:val="clear" w:color="auto" w:fill="auto"/>
            <w:noWrap/>
            <w:vAlign w:val="bottom"/>
            <w:hideMark/>
          </w:tcPr>
          <w:p w14:paraId="07A81440"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301845.4900803</w:t>
            </w:r>
          </w:p>
        </w:tc>
        <w:tc>
          <w:tcPr>
            <w:tcW w:w="0" w:type="auto"/>
            <w:shd w:val="clear" w:color="auto" w:fill="auto"/>
            <w:noWrap/>
            <w:vAlign w:val="bottom"/>
            <w:hideMark/>
          </w:tcPr>
          <w:p w14:paraId="561D9F0F" w14:textId="77777777" w:rsidR="0056090F" w:rsidRPr="0056090F" w:rsidRDefault="0056090F" w:rsidP="0056090F">
            <w:pPr>
              <w:jc w:val="right"/>
              <w:rPr>
                <w:rFonts w:eastAsia="Times New Roman" w:cs="Times New Roman"/>
                <w:color w:val="000000"/>
                <w:sz w:val="20"/>
                <w:szCs w:val="20"/>
              </w:rPr>
            </w:pPr>
            <w:r w:rsidRPr="0056090F">
              <w:rPr>
                <w:rFonts w:eastAsia="Times New Roman" w:cs="Times New Roman"/>
                <w:color w:val="000000"/>
                <w:sz w:val="20"/>
                <w:szCs w:val="20"/>
              </w:rPr>
              <w:t>377368.7446197</w:t>
            </w:r>
          </w:p>
        </w:tc>
        <w:tc>
          <w:tcPr>
            <w:tcW w:w="0" w:type="auto"/>
            <w:shd w:val="clear" w:color="auto" w:fill="auto"/>
            <w:noWrap/>
            <w:vAlign w:val="bottom"/>
            <w:hideMark/>
          </w:tcPr>
          <w:p w14:paraId="496BEB0D" w14:textId="77777777" w:rsidR="0056090F" w:rsidRPr="0056090F" w:rsidRDefault="0056090F" w:rsidP="0056090F">
            <w:pPr>
              <w:jc w:val="right"/>
              <w:rPr>
                <w:rFonts w:eastAsia="Times New Roman" w:cs="Times New Roman"/>
                <w:color w:val="000000"/>
                <w:sz w:val="20"/>
                <w:szCs w:val="20"/>
              </w:rPr>
            </w:pPr>
          </w:p>
        </w:tc>
        <w:tc>
          <w:tcPr>
            <w:tcW w:w="0" w:type="auto"/>
            <w:shd w:val="clear" w:color="auto" w:fill="auto"/>
            <w:noWrap/>
            <w:vAlign w:val="bottom"/>
            <w:hideMark/>
          </w:tcPr>
          <w:p w14:paraId="4C251B14" w14:textId="77777777" w:rsidR="0056090F" w:rsidRPr="0056090F" w:rsidRDefault="0056090F" w:rsidP="0056090F">
            <w:pPr>
              <w:rPr>
                <w:rFonts w:eastAsia="Times New Roman" w:cs="Times New Roman"/>
                <w:sz w:val="20"/>
                <w:szCs w:val="20"/>
              </w:rPr>
            </w:pPr>
          </w:p>
        </w:tc>
      </w:tr>
    </w:tbl>
    <w:p w14:paraId="07ECC9C7" w14:textId="2EA891FD" w:rsidR="0053118B" w:rsidRDefault="0053118B"/>
    <w:p w14:paraId="13F551E2" w14:textId="77777777" w:rsidR="0053118B" w:rsidRDefault="0053118B">
      <w:pPr>
        <w:spacing w:after="160" w:line="259" w:lineRule="auto"/>
      </w:pPr>
      <w:r>
        <w:br w:type="page"/>
      </w:r>
    </w:p>
    <w:p w14:paraId="3EC1DF84" w14:textId="2549ED07" w:rsidR="007044B1" w:rsidRDefault="0053118B" w:rsidP="00FB09C2">
      <w:pPr>
        <w:pStyle w:val="Heading2"/>
      </w:pPr>
      <w:bookmarkStart w:id="18" w:name="_Toc110850400"/>
      <w:r>
        <w:lastRenderedPageBreak/>
        <w:t>Zooplankton</w:t>
      </w:r>
      <w:bookmarkEnd w:id="18"/>
    </w:p>
    <w:p w14:paraId="2016E7DB" w14:textId="30ABFCB1" w:rsidR="0053118B" w:rsidRDefault="00E82A40">
      <w:r>
        <w:t>Zooplankton abundance (n/m</w:t>
      </w:r>
      <w:r w:rsidR="007F08A1" w:rsidRPr="007F08A1">
        <w:rPr>
          <w:vertAlign w:val="superscript"/>
        </w:rPr>
        <w:t>3</w:t>
      </w:r>
      <w:r>
        <w:t>) averaged over all sample collection periods.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2948"/>
        <w:gridCol w:w="1487"/>
        <w:gridCol w:w="1615"/>
        <w:gridCol w:w="1615"/>
        <w:gridCol w:w="1063"/>
        <w:gridCol w:w="1190"/>
      </w:tblGrid>
      <w:tr w:rsidR="00E82A40" w:rsidRPr="0053118B" w14:paraId="456DAFBA" w14:textId="77777777" w:rsidTr="007B35B3">
        <w:trPr>
          <w:cantSplit/>
          <w:tblHeader/>
          <w:jc w:val="center"/>
        </w:trPr>
        <w:tc>
          <w:tcPr>
            <w:tcW w:w="0" w:type="auto"/>
            <w:vMerge w:val="restart"/>
            <w:shd w:val="clear" w:color="auto" w:fill="auto"/>
            <w:noWrap/>
            <w:vAlign w:val="bottom"/>
          </w:tcPr>
          <w:p w14:paraId="0B2C8401" w14:textId="5460A928" w:rsidR="00E82A40" w:rsidRPr="0053118B" w:rsidRDefault="00E82A40" w:rsidP="00E82A40">
            <w:pPr>
              <w:jc w:val="right"/>
              <w:rPr>
                <w:rFonts w:eastAsia="Times New Roman" w:cs="Times New Roman"/>
                <w:b/>
                <w:bCs/>
                <w:color w:val="000000"/>
                <w:sz w:val="20"/>
                <w:szCs w:val="20"/>
              </w:rPr>
            </w:pPr>
            <w:r w:rsidRPr="0053118B">
              <w:rPr>
                <w:rFonts w:eastAsia="Times New Roman" w:cs="Times New Roman"/>
                <w:b/>
                <w:bCs/>
                <w:color w:val="000000"/>
                <w:sz w:val="20"/>
                <w:szCs w:val="20"/>
              </w:rPr>
              <w:t>Rank</w:t>
            </w:r>
          </w:p>
        </w:tc>
        <w:tc>
          <w:tcPr>
            <w:tcW w:w="0" w:type="auto"/>
            <w:vMerge w:val="restart"/>
            <w:shd w:val="clear" w:color="auto" w:fill="auto"/>
            <w:noWrap/>
            <w:vAlign w:val="bottom"/>
          </w:tcPr>
          <w:p w14:paraId="45D0D448" w14:textId="22548C91" w:rsidR="00E82A40" w:rsidRPr="0053118B" w:rsidRDefault="00E82A40" w:rsidP="0053118B">
            <w:pPr>
              <w:rPr>
                <w:rFonts w:eastAsia="Times New Roman" w:cs="Times New Roman"/>
                <w:b/>
                <w:bCs/>
                <w:color w:val="000000"/>
                <w:sz w:val="20"/>
                <w:szCs w:val="20"/>
              </w:rPr>
            </w:pPr>
            <w:bookmarkStart w:id="19" w:name="RANGE!B1:E154"/>
            <w:r>
              <w:rPr>
                <w:rFonts w:eastAsia="Times New Roman" w:cs="Times New Roman"/>
                <w:b/>
                <w:bCs/>
                <w:color w:val="000000"/>
                <w:sz w:val="20"/>
                <w:szCs w:val="20"/>
              </w:rPr>
              <w:t>Taxa/</w:t>
            </w:r>
            <w:r w:rsidRPr="0053118B">
              <w:rPr>
                <w:rFonts w:eastAsia="Times New Roman" w:cs="Times New Roman"/>
                <w:b/>
                <w:bCs/>
                <w:color w:val="000000"/>
                <w:sz w:val="20"/>
                <w:szCs w:val="20"/>
              </w:rPr>
              <w:t>Species</w:t>
            </w:r>
            <w:r>
              <w:rPr>
                <w:rFonts w:eastAsia="Times New Roman" w:cs="Times New Roman"/>
                <w:b/>
                <w:bCs/>
                <w:color w:val="000000"/>
                <w:sz w:val="20"/>
                <w:szCs w:val="20"/>
              </w:rPr>
              <w:t xml:space="preserve"> </w:t>
            </w:r>
            <w:r w:rsidRPr="0053118B">
              <w:rPr>
                <w:rFonts w:eastAsia="Times New Roman" w:cs="Times New Roman"/>
                <w:b/>
                <w:bCs/>
                <w:color w:val="000000"/>
                <w:sz w:val="20"/>
                <w:szCs w:val="20"/>
              </w:rPr>
              <w:t>Name</w:t>
            </w:r>
            <w:bookmarkEnd w:id="19"/>
          </w:p>
        </w:tc>
        <w:tc>
          <w:tcPr>
            <w:tcW w:w="0" w:type="auto"/>
            <w:gridSpan w:val="2"/>
            <w:shd w:val="clear" w:color="auto" w:fill="auto"/>
            <w:noWrap/>
            <w:vAlign w:val="bottom"/>
          </w:tcPr>
          <w:p w14:paraId="20CE7848" w14:textId="37B7958E" w:rsidR="00E82A40" w:rsidRPr="0053118B" w:rsidRDefault="00E82A40" w:rsidP="00E82A40">
            <w:pPr>
              <w:jc w:val="center"/>
              <w:rPr>
                <w:rFonts w:eastAsia="Times New Roman" w:cs="Times New Roman"/>
                <w:b/>
                <w:bCs/>
                <w:color w:val="000000"/>
                <w:sz w:val="20"/>
                <w:szCs w:val="20"/>
              </w:rPr>
            </w:pPr>
            <w:r>
              <w:rPr>
                <w:rFonts w:eastAsia="Times New Roman" w:cs="Times New Roman"/>
                <w:b/>
                <w:bCs/>
                <w:color w:val="000000"/>
                <w:sz w:val="20"/>
                <w:szCs w:val="20"/>
              </w:rPr>
              <w:t>Distance from Discharge</w:t>
            </w:r>
          </w:p>
        </w:tc>
        <w:tc>
          <w:tcPr>
            <w:tcW w:w="0" w:type="auto"/>
            <w:vMerge w:val="restart"/>
            <w:shd w:val="clear" w:color="auto" w:fill="auto"/>
            <w:noWrap/>
            <w:vAlign w:val="bottom"/>
          </w:tcPr>
          <w:p w14:paraId="2BE92A50" w14:textId="78673ACE" w:rsidR="00E82A40" w:rsidRPr="0053118B" w:rsidRDefault="00E82A40" w:rsidP="0053118B">
            <w:pPr>
              <w:jc w:val="right"/>
              <w:rPr>
                <w:rFonts w:eastAsia="Times New Roman" w:cs="Times New Roman"/>
                <w:b/>
                <w:bCs/>
                <w:color w:val="000000"/>
                <w:sz w:val="20"/>
                <w:szCs w:val="20"/>
              </w:rPr>
            </w:pPr>
            <w:r w:rsidRPr="0053118B">
              <w:rPr>
                <w:rFonts w:eastAsia="Times New Roman" w:cs="Times New Roman"/>
                <w:b/>
                <w:bCs/>
                <w:color w:val="000000"/>
                <w:sz w:val="20"/>
                <w:szCs w:val="20"/>
              </w:rPr>
              <w:t>Mean</w:t>
            </w:r>
          </w:p>
        </w:tc>
        <w:tc>
          <w:tcPr>
            <w:tcW w:w="0" w:type="auto"/>
            <w:vMerge w:val="restart"/>
            <w:shd w:val="clear" w:color="auto" w:fill="auto"/>
            <w:noWrap/>
            <w:vAlign w:val="bottom"/>
          </w:tcPr>
          <w:p w14:paraId="2B0915D5" w14:textId="5132039A" w:rsidR="00E82A40" w:rsidRPr="0053118B" w:rsidRDefault="00E82A40" w:rsidP="0053118B">
            <w:pPr>
              <w:jc w:val="right"/>
              <w:rPr>
                <w:rFonts w:eastAsia="Times New Roman" w:cs="Times New Roman"/>
                <w:b/>
                <w:bCs/>
                <w:color w:val="000000"/>
                <w:sz w:val="20"/>
                <w:szCs w:val="20"/>
              </w:rPr>
            </w:pPr>
            <w:r w:rsidRPr="0053118B">
              <w:rPr>
                <w:rFonts w:eastAsia="Times New Roman" w:cs="Times New Roman"/>
                <w:b/>
                <w:bCs/>
                <w:color w:val="000000"/>
                <w:sz w:val="20"/>
                <w:szCs w:val="20"/>
              </w:rPr>
              <w:t>Pct</w:t>
            </w:r>
          </w:p>
        </w:tc>
        <w:tc>
          <w:tcPr>
            <w:tcW w:w="0" w:type="auto"/>
            <w:vMerge w:val="restart"/>
            <w:shd w:val="clear" w:color="auto" w:fill="auto"/>
            <w:noWrap/>
            <w:vAlign w:val="bottom"/>
          </w:tcPr>
          <w:p w14:paraId="16974CE5" w14:textId="361F6F86" w:rsidR="00E82A40" w:rsidRPr="0053118B" w:rsidRDefault="00E82A40" w:rsidP="0053118B">
            <w:pPr>
              <w:jc w:val="right"/>
              <w:rPr>
                <w:rFonts w:eastAsia="Times New Roman" w:cs="Times New Roman"/>
                <w:b/>
                <w:bCs/>
                <w:color w:val="000000"/>
                <w:sz w:val="20"/>
                <w:szCs w:val="20"/>
              </w:rPr>
            </w:pPr>
            <w:proofErr w:type="spellStart"/>
            <w:r w:rsidRPr="0053118B">
              <w:rPr>
                <w:rFonts w:eastAsia="Times New Roman" w:cs="Times New Roman"/>
                <w:b/>
                <w:bCs/>
                <w:color w:val="000000"/>
                <w:sz w:val="20"/>
                <w:szCs w:val="20"/>
              </w:rPr>
              <w:t>CumPct</w:t>
            </w:r>
            <w:proofErr w:type="spellEnd"/>
          </w:p>
        </w:tc>
      </w:tr>
      <w:tr w:rsidR="00E82A40" w:rsidRPr="0053118B" w14:paraId="34D8487D" w14:textId="77777777" w:rsidTr="0053118B">
        <w:trPr>
          <w:cantSplit/>
          <w:jc w:val="center"/>
        </w:trPr>
        <w:tc>
          <w:tcPr>
            <w:tcW w:w="0" w:type="auto"/>
            <w:vMerge/>
            <w:shd w:val="clear" w:color="auto" w:fill="auto"/>
            <w:noWrap/>
            <w:vAlign w:val="bottom"/>
            <w:hideMark/>
          </w:tcPr>
          <w:p w14:paraId="09FA4BC5" w14:textId="737F1DDC" w:rsidR="00E82A40" w:rsidRPr="0053118B" w:rsidRDefault="00E82A40" w:rsidP="0053118B">
            <w:pPr>
              <w:rPr>
                <w:rFonts w:eastAsia="Times New Roman" w:cs="Times New Roman"/>
                <w:b/>
                <w:bCs/>
                <w:color w:val="000000"/>
                <w:sz w:val="20"/>
                <w:szCs w:val="20"/>
              </w:rPr>
            </w:pPr>
          </w:p>
        </w:tc>
        <w:tc>
          <w:tcPr>
            <w:tcW w:w="0" w:type="auto"/>
            <w:vMerge/>
            <w:shd w:val="clear" w:color="auto" w:fill="auto"/>
            <w:noWrap/>
            <w:vAlign w:val="bottom"/>
            <w:hideMark/>
          </w:tcPr>
          <w:p w14:paraId="62398348" w14:textId="697C8EC2" w:rsidR="00E82A40" w:rsidRPr="0053118B" w:rsidRDefault="00E82A40" w:rsidP="0053118B">
            <w:pPr>
              <w:rPr>
                <w:rFonts w:eastAsia="Times New Roman" w:cs="Times New Roman"/>
                <w:b/>
                <w:bCs/>
                <w:color w:val="000000"/>
                <w:sz w:val="20"/>
                <w:szCs w:val="20"/>
              </w:rPr>
            </w:pPr>
          </w:p>
        </w:tc>
        <w:tc>
          <w:tcPr>
            <w:tcW w:w="0" w:type="auto"/>
            <w:shd w:val="clear" w:color="auto" w:fill="auto"/>
            <w:noWrap/>
            <w:vAlign w:val="bottom"/>
            <w:hideMark/>
          </w:tcPr>
          <w:p w14:paraId="536E3C45" w14:textId="77777777" w:rsidR="00E82A40" w:rsidRPr="0053118B" w:rsidRDefault="00E82A40" w:rsidP="0053118B">
            <w:pPr>
              <w:jc w:val="right"/>
              <w:rPr>
                <w:rFonts w:eastAsia="Times New Roman" w:cs="Times New Roman"/>
                <w:b/>
                <w:bCs/>
                <w:color w:val="000000"/>
                <w:sz w:val="20"/>
                <w:szCs w:val="20"/>
              </w:rPr>
            </w:pPr>
            <w:r w:rsidRPr="0053118B">
              <w:rPr>
                <w:rFonts w:eastAsia="Times New Roman" w:cs="Times New Roman"/>
                <w:b/>
                <w:bCs/>
                <w:color w:val="000000"/>
                <w:sz w:val="20"/>
                <w:szCs w:val="20"/>
              </w:rPr>
              <w:t>B</w:t>
            </w:r>
          </w:p>
        </w:tc>
        <w:tc>
          <w:tcPr>
            <w:tcW w:w="0" w:type="auto"/>
            <w:shd w:val="clear" w:color="auto" w:fill="auto"/>
            <w:noWrap/>
            <w:vAlign w:val="bottom"/>
            <w:hideMark/>
          </w:tcPr>
          <w:p w14:paraId="470AF81C" w14:textId="77777777" w:rsidR="00E82A40" w:rsidRPr="0053118B" w:rsidRDefault="00E82A40" w:rsidP="0053118B">
            <w:pPr>
              <w:jc w:val="right"/>
              <w:rPr>
                <w:rFonts w:eastAsia="Times New Roman" w:cs="Times New Roman"/>
                <w:b/>
                <w:bCs/>
                <w:color w:val="000000"/>
                <w:sz w:val="20"/>
                <w:szCs w:val="20"/>
              </w:rPr>
            </w:pPr>
            <w:r w:rsidRPr="0053118B">
              <w:rPr>
                <w:rFonts w:eastAsia="Times New Roman" w:cs="Times New Roman"/>
                <w:b/>
                <w:bCs/>
                <w:color w:val="000000"/>
                <w:sz w:val="20"/>
                <w:szCs w:val="20"/>
              </w:rPr>
              <w:t>R</w:t>
            </w:r>
          </w:p>
        </w:tc>
        <w:tc>
          <w:tcPr>
            <w:tcW w:w="0" w:type="auto"/>
            <w:vMerge/>
            <w:shd w:val="clear" w:color="auto" w:fill="auto"/>
            <w:noWrap/>
            <w:vAlign w:val="bottom"/>
            <w:hideMark/>
          </w:tcPr>
          <w:p w14:paraId="0ADD2A3C" w14:textId="1944A40E" w:rsidR="00E82A40" w:rsidRPr="0053118B" w:rsidRDefault="00E82A40" w:rsidP="0053118B">
            <w:pPr>
              <w:jc w:val="right"/>
              <w:rPr>
                <w:rFonts w:eastAsia="Times New Roman" w:cs="Times New Roman"/>
                <w:b/>
                <w:bCs/>
                <w:color w:val="000000"/>
                <w:sz w:val="20"/>
                <w:szCs w:val="20"/>
              </w:rPr>
            </w:pPr>
          </w:p>
        </w:tc>
        <w:tc>
          <w:tcPr>
            <w:tcW w:w="0" w:type="auto"/>
            <w:vMerge/>
            <w:shd w:val="clear" w:color="auto" w:fill="auto"/>
            <w:noWrap/>
            <w:vAlign w:val="bottom"/>
            <w:hideMark/>
          </w:tcPr>
          <w:p w14:paraId="61A9EE07" w14:textId="7357D5B9" w:rsidR="00E82A40" w:rsidRPr="0053118B" w:rsidRDefault="00E82A40" w:rsidP="0053118B">
            <w:pPr>
              <w:jc w:val="right"/>
              <w:rPr>
                <w:rFonts w:eastAsia="Times New Roman" w:cs="Times New Roman"/>
                <w:b/>
                <w:bCs/>
                <w:color w:val="000000"/>
                <w:sz w:val="20"/>
                <w:szCs w:val="20"/>
              </w:rPr>
            </w:pPr>
          </w:p>
        </w:tc>
        <w:tc>
          <w:tcPr>
            <w:tcW w:w="0" w:type="auto"/>
            <w:vMerge/>
            <w:shd w:val="clear" w:color="auto" w:fill="auto"/>
            <w:noWrap/>
            <w:vAlign w:val="bottom"/>
            <w:hideMark/>
          </w:tcPr>
          <w:p w14:paraId="4F1D5F27" w14:textId="440DF542" w:rsidR="00E82A40" w:rsidRPr="0053118B" w:rsidRDefault="00E82A40" w:rsidP="0053118B">
            <w:pPr>
              <w:jc w:val="right"/>
              <w:rPr>
                <w:rFonts w:eastAsia="Times New Roman" w:cs="Times New Roman"/>
                <w:b/>
                <w:bCs/>
                <w:color w:val="000000"/>
                <w:sz w:val="20"/>
                <w:szCs w:val="20"/>
              </w:rPr>
            </w:pPr>
          </w:p>
        </w:tc>
      </w:tr>
      <w:tr w:rsidR="0053118B" w:rsidRPr="0053118B" w14:paraId="00C92E1F" w14:textId="77777777" w:rsidTr="0053118B">
        <w:trPr>
          <w:cantSplit/>
          <w:jc w:val="center"/>
        </w:trPr>
        <w:tc>
          <w:tcPr>
            <w:tcW w:w="0" w:type="auto"/>
            <w:shd w:val="clear" w:color="auto" w:fill="auto"/>
            <w:noWrap/>
            <w:vAlign w:val="bottom"/>
            <w:hideMark/>
          </w:tcPr>
          <w:p w14:paraId="6861BDC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w:t>
            </w:r>
          </w:p>
        </w:tc>
        <w:tc>
          <w:tcPr>
            <w:tcW w:w="0" w:type="auto"/>
            <w:shd w:val="clear" w:color="auto" w:fill="auto"/>
            <w:noWrap/>
            <w:vAlign w:val="bottom"/>
            <w:hideMark/>
          </w:tcPr>
          <w:p w14:paraId="08BA3105"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Protozoa</w:t>
            </w:r>
          </w:p>
        </w:tc>
        <w:tc>
          <w:tcPr>
            <w:tcW w:w="0" w:type="auto"/>
            <w:shd w:val="clear" w:color="auto" w:fill="auto"/>
            <w:noWrap/>
            <w:vAlign w:val="bottom"/>
            <w:hideMark/>
          </w:tcPr>
          <w:p w14:paraId="69F7495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3143847.60</w:t>
            </w:r>
          </w:p>
        </w:tc>
        <w:tc>
          <w:tcPr>
            <w:tcW w:w="0" w:type="auto"/>
            <w:shd w:val="clear" w:color="auto" w:fill="auto"/>
            <w:noWrap/>
            <w:vAlign w:val="bottom"/>
            <w:hideMark/>
          </w:tcPr>
          <w:p w14:paraId="4EC61F4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6431070.41</w:t>
            </w:r>
          </w:p>
        </w:tc>
        <w:tc>
          <w:tcPr>
            <w:tcW w:w="0" w:type="auto"/>
            <w:shd w:val="clear" w:color="auto" w:fill="auto"/>
            <w:noWrap/>
            <w:vAlign w:val="bottom"/>
            <w:hideMark/>
          </w:tcPr>
          <w:p w14:paraId="21AA738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4787459.01</w:t>
            </w:r>
          </w:p>
        </w:tc>
        <w:tc>
          <w:tcPr>
            <w:tcW w:w="0" w:type="auto"/>
            <w:shd w:val="clear" w:color="auto" w:fill="auto"/>
            <w:noWrap/>
            <w:vAlign w:val="bottom"/>
            <w:hideMark/>
          </w:tcPr>
          <w:p w14:paraId="231EFD9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45.51%</w:t>
            </w:r>
          </w:p>
        </w:tc>
        <w:tc>
          <w:tcPr>
            <w:tcW w:w="0" w:type="auto"/>
            <w:shd w:val="clear" w:color="auto" w:fill="auto"/>
            <w:noWrap/>
            <w:vAlign w:val="bottom"/>
            <w:hideMark/>
          </w:tcPr>
          <w:p w14:paraId="76F3C49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45.51%</w:t>
            </w:r>
          </w:p>
        </w:tc>
      </w:tr>
      <w:tr w:rsidR="0053118B" w:rsidRPr="0053118B" w14:paraId="30E4CDA5" w14:textId="77777777" w:rsidTr="0053118B">
        <w:trPr>
          <w:cantSplit/>
          <w:jc w:val="center"/>
        </w:trPr>
        <w:tc>
          <w:tcPr>
            <w:tcW w:w="0" w:type="auto"/>
            <w:shd w:val="clear" w:color="auto" w:fill="auto"/>
            <w:noWrap/>
            <w:vAlign w:val="bottom"/>
            <w:hideMark/>
          </w:tcPr>
          <w:p w14:paraId="40FB125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w:t>
            </w:r>
          </w:p>
        </w:tc>
        <w:tc>
          <w:tcPr>
            <w:tcW w:w="0" w:type="auto"/>
            <w:shd w:val="clear" w:color="auto" w:fill="auto"/>
            <w:noWrap/>
            <w:vAlign w:val="bottom"/>
            <w:hideMark/>
          </w:tcPr>
          <w:p w14:paraId="7AFB341F"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Ciliata</w:t>
            </w:r>
          </w:p>
        </w:tc>
        <w:tc>
          <w:tcPr>
            <w:tcW w:w="0" w:type="auto"/>
            <w:shd w:val="clear" w:color="auto" w:fill="auto"/>
            <w:noWrap/>
            <w:vAlign w:val="bottom"/>
            <w:hideMark/>
          </w:tcPr>
          <w:p w14:paraId="120B8E7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2347500.98</w:t>
            </w:r>
          </w:p>
        </w:tc>
        <w:tc>
          <w:tcPr>
            <w:tcW w:w="0" w:type="auto"/>
            <w:shd w:val="clear" w:color="auto" w:fill="auto"/>
            <w:noWrap/>
            <w:vAlign w:val="bottom"/>
            <w:hideMark/>
          </w:tcPr>
          <w:p w14:paraId="6066036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3709737.27</w:t>
            </w:r>
          </w:p>
        </w:tc>
        <w:tc>
          <w:tcPr>
            <w:tcW w:w="0" w:type="auto"/>
            <w:shd w:val="clear" w:color="auto" w:fill="auto"/>
            <w:noWrap/>
            <w:vAlign w:val="bottom"/>
            <w:hideMark/>
          </w:tcPr>
          <w:p w14:paraId="449CCCB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3028619.12</w:t>
            </w:r>
          </w:p>
        </w:tc>
        <w:tc>
          <w:tcPr>
            <w:tcW w:w="0" w:type="auto"/>
            <w:shd w:val="clear" w:color="auto" w:fill="auto"/>
            <w:noWrap/>
            <w:vAlign w:val="bottom"/>
            <w:hideMark/>
          </w:tcPr>
          <w:p w14:paraId="4E66B44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28.79%</w:t>
            </w:r>
          </w:p>
        </w:tc>
        <w:tc>
          <w:tcPr>
            <w:tcW w:w="0" w:type="auto"/>
            <w:shd w:val="clear" w:color="auto" w:fill="auto"/>
            <w:noWrap/>
            <w:vAlign w:val="bottom"/>
            <w:hideMark/>
          </w:tcPr>
          <w:p w14:paraId="551F67F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74.30%</w:t>
            </w:r>
          </w:p>
        </w:tc>
      </w:tr>
      <w:tr w:rsidR="0053118B" w:rsidRPr="0053118B" w14:paraId="14A384D8" w14:textId="77777777" w:rsidTr="0053118B">
        <w:trPr>
          <w:cantSplit/>
          <w:jc w:val="center"/>
        </w:trPr>
        <w:tc>
          <w:tcPr>
            <w:tcW w:w="0" w:type="auto"/>
            <w:shd w:val="clear" w:color="auto" w:fill="auto"/>
            <w:noWrap/>
            <w:vAlign w:val="bottom"/>
            <w:hideMark/>
          </w:tcPr>
          <w:p w14:paraId="54B1F50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w:t>
            </w:r>
          </w:p>
        </w:tc>
        <w:tc>
          <w:tcPr>
            <w:tcW w:w="0" w:type="auto"/>
            <w:shd w:val="clear" w:color="auto" w:fill="auto"/>
            <w:noWrap/>
            <w:vAlign w:val="bottom"/>
            <w:hideMark/>
          </w:tcPr>
          <w:p w14:paraId="4A11EF53"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Myrionecta</w:t>
            </w:r>
            <w:proofErr w:type="spellEnd"/>
            <w:r w:rsidRPr="0053118B">
              <w:rPr>
                <w:rFonts w:eastAsia="Times New Roman" w:cs="Times New Roman"/>
                <w:color w:val="000000"/>
                <w:sz w:val="20"/>
                <w:szCs w:val="20"/>
              </w:rPr>
              <w:t xml:space="preserve"> rubra</w:t>
            </w:r>
          </w:p>
        </w:tc>
        <w:tc>
          <w:tcPr>
            <w:tcW w:w="0" w:type="auto"/>
            <w:shd w:val="clear" w:color="auto" w:fill="auto"/>
            <w:noWrap/>
            <w:vAlign w:val="bottom"/>
            <w:hideMark/>
          </w:tcPr>
          <w:p w14:paraId="2D171E9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810006.49</w:t>
            </w:r>
          </w:p>
        </w:tc>
        <w:tc>
          <w:tcPr>
            <w:tcW w:w="0" w:type="auto"/>
            <w:shd w:val="clear" w:color="auto" w:fill="auto"/>
            <w:noWrap/>
            <w:vAlign w:val="bottom"/>
            <w:hideMark/>
          </w:tcPr>
          <w:p w14:paraId="6AFC6B3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938042.19</w:t>
            </w:r>
          </w:p>
        </w:tc>
        <w:tc>
          <w:tcPr>
            <w:tcW w:w="0" w:type="auto"/>
            <w:shd w:val="clear" w:color="auto" w:fill="auto"/>
            <w:noWrap/>
            <w:vAlign w:val="bottom"/>
            <w:hideMark/>
          </w:tcPr>
          <w:p w14:paraId="70AA860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874024.34</w:t>
            </w:r>
          </w:p>
        </w:tc>
        <w:tc>
          <w:tcPr>
            <w:tcW w:w="0" w:type="auto"/>
            <w:shd w:val="clear" w:color="auto" w:fill="auto"/>
            <w:noWrap/>
            <w:vAlign w:val="bottom"/>
            <w:hideMark/>
          </w:tcPr>
          <w:p w14:paraId="58E3D0F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8.31%</w:t>
            </w:r>
          </w:p>
        </w:tc>
        <w:tc>
          <w:tcPr>
            <w:tcW w:w="0" w:type="auto"/>
            <w:shd w:val="clear" w:color="auto" w:fill="auto"/>
            <w:noWrap/>
            <w:vAlign w:val="bottom"/>
            <w:hideMark/>
          </w:tcPr>
          <w:p w14:paraId="36D496A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82.61%</w:t>
            </w:r>
          </w:p>
        </w:tc>
      </w:tr>
      <w:tr w:rsidR="0053118B" w:rsidRPr="0053118B" w14:paraId="3C2E397E" w14:textId="77777777" w:rsidTr="0053118B">
        <w:trPr>
          <w:cantSplit/>
          <w:jc w:val="center"/>
        </w:trPr>
        <w:tc>
          <w:tcPr>
            <w:tcW w:w="0" w:type="auto"/>
            <w:shd w:val="clear" w:color="auto" w:fill="auto"/>
            <w:noWrap/>
            <w:vAlign w:val="bottom"/>
            <w:hideMark/>
          </w:tcPr>
          <w:p w14:paraId="602C0A9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w:t>
            </w:r>
          </w:p>
        </w:tc>
        <w:tc>
          <w:tcPr>
            <w:tcW w:w="0" w:type="auto"/>
            <w:shd w:val="clear" w:color="auto" w:fill="auto"/>
            <w:noWrap/>
            <w:vAlign w:val="bottom"/>
            <w:hideMark/>
          </w:tcPr>
          <w:p w14:paraId="149F1E92"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Amoebacea</w:t>
            </w:r>
            <w:proofErr w:type="spellEnd"/>
          </w:p>
        </w:tc>
        <w:tc>
          <w:tcPr>
            <w:tcW w:w="0" w:type="auto"/>
            <w:shd w:val="clear" w:color="auto" w:fill="auto"/>
            <w:noWrap/>
            <w:vAlign w:val="bottom"/>
            <w:hideMark/>
          </w:tcPr>
          <w:p w14:paraId="3764871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69FD5E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1376909.72</w:t>
            </w:r>
          </w:p>
        </w:tc>
        <w:tc>
          <w:tcPr>
            <w:tcW w:w="0" w:type="auto"/>
            <w:shd w:val="clear" w:color="auto" w:fill="auto"/>
            <w:noWrap/>
            <w:vAlign w:val="bottom"/>
            <w:hideMark/>
          </w:tcPr>
          <w:p w14:paraId="5CDDB02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688454.86</w:t>
            </w:r>
          </w:p>
        </w:tc>
        <w:tc>
          <w:tcPr>
            <w:tcW w:w="0" w:type="auto"/>
            <w:shd w:val="clear" w:color="auto" w:fill="auto"/>
            <w:noWrap/>
            <w:vAlign w:val="bottom"/>
            <w:hideMark/>
          </w:tcPr>
          <w:p w14:paraId="3FBB623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6.54%</w:t>
            </w:r>
          </w:p>
        </w:tc>
        <w:tc>
          <w:tcPr>
            <w:tcW w:w="0" w:type="auto"/>
            <w:shd w:val="clear" w:color="auto" w:fill="auto"/>
            <w:noWrap/>
            <w:vAlign w:val="bottom"/>
            <w:hideMark/>
          </w:tcPr>
          <w:p w14:paraId="12B4C67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89.16%</w:t>
            </w:r>
          </w:p>
        </w:tc>
      </w:tr>
      <w:tr w:rsidR="0053118B" w:rsidRPr="0053118B" w14:paraId="59262D52" w14:textId="77777777" w:rsidTr="0053118B">
        <w:trPr>
          <w:cantSplit/>
          <w:jc w:val="center"/>
        </w:trPr>
        <w:tc>
          <w:tcPr>
            <w:tcW w:w="0" w:type="auto"/>
            <w:shd w:val="clear" w:color="auto" w:fill="auto"/>
            <w:noWrap/>
            <w:vAlign w:val="bottom"/>
            <w:hideMark/>
          </w:tcPr>
          <w:p w14:paraId="5460591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w:t>
            </w:r>
          </w:p>
        </w:tc>
        <w:tc>
          <w:tcPr>
            <w:tcW w:w="0" w:type="auto"/>
            <w:shd w:val="clear" w:color="auto" w:fill="auto"/>
            <w:noWrap/>
            <w:vAlign w:val="bottom"/>
            <w:hideMark/>
          </w:tcPr>
          <w:p w14:paraId="0F467152"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Eutintinnus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tubulosa</w:t>
            </w:r>
            <w:proofErr w:type="spellEnd"/>
          </w:p>
        </w:tc>
        <w:tc>
          <w:tcPr>
            <w:tcW w:w="0" w:type="auto"/>
            <w:shd w:val="clear" w:color="auto" w:fill="auto"/>
            <w:noWrap/>
            <w:vAlign w:val="bottom"/>
            <w:hideMark/>
          </w:tcPr>
          <w:p w14:paraId="1C75FF7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346254.23</w:t>
            </w:r>
          </w:p>
        </w:tc>
        <w:tc>
          <w:tcPr>
            <w:tcW w:w="0" w:type="auto"/>
            <w:shd w:val="clear" w:color="auto" w:fill="auto"/>
            <w:noWrap/>
            <w:vAlign w:val="bottom"/>
            <w:hideMark/>
          </w:tcPr>
          <w:p w14:paraId="75D6B6F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284584.05</w:t>
            </w:r>
          </w:p>
        </w:tc>
        <w:tc>
          <w:tcPr>
            <w:tcW w:w="0" w:type="auto"/>
            <w:shd w:val="clear" w:color="auto" w:fill="auto"/>
            <w:noWrap/>
            <w:vAlign w:val="bottom"/>
            <w:hideMark/>
          </w:tcPr>
          <w:p w14:paraId="4937400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315419.14</w:t>
            </w:r>
          </w:p>
        </w:tc>
        <w:tc>
          <w:tcPr>
            <w:tcW w:w="0" w:type="auto"/>
            <w:shd w:val="clear" w:color="auto" w:fill="auto"/>
            <w:noWrap/>
            <w:vAlign w:val="bottom"/>
            <w:hideMark/>
          </w:tcPr>
          <w:p w14:paraId="679F71C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3.00%</w:t>
            </w:r>
          </w:p>
        </w:tc>
        <w:tc>
          <w:tcPr>
            <w:tcW w:w="0" w:type="auto"/>
            <w:shd w:val="clear" w:color="auto" w:fill="auto"/>
            <w:noWrap/>
            <w:vAlign w:val="bottom"/>
            <w:hideMark/>
          </w:tcPr>
          <w:p w14:paraId="6ADDC6F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92.15%</w:t>
            </w:r>
          </w:p>
        </w:tc>
      </w:tr>
      <w:tr w:rsidR="0053118B" w:rsidRPr="0053118B" w14:paraId="023EAA87" w14:textId="77777777" w:rsidTr="0053118B">
        <w:trPr>
          <w:cantSplit/>
          <w:jc w:val="center"/>
        </w:trPr>
        <w:tc>
          <w:tcPr>
            <w:tcW w:w="0" w:type="auto"/>
            <w:shd w:val="clear" w:color="auto" w:fill="auto"/>
            <w:noWrap/>
            <w:vAlign w:val="bottom"/>
            <w:hideMark/>
          </w:tcPr>
          <w:p w14:paraId="28A582E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w:t>
            </w:r>
          </w:p>
        </w:tc>
        <w:tc>
          <w:tcPr>
            <w:tcW w:w="0" w:type="auto"/>
            <w:shd w:val="clear" w:color="auto" w:fill="auto"/>
            <w:noWrap/>
            <w:vAlign w:val="bottom"/>
            <w:hideMark/>
          </w:tcPr>
          <w:p w14:paraId="709C734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Tintinnopsis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parvula</w:t>
            </w:r>
            <w:proofErr w:type="spellEnd"/>
          </w:p>
        </w:tc>
        <w:tc>
          <w:tcPr>
            <w:tcW w:w="0" w:type="auto"/>
            <w:shd w:val="clear" w:color="auto" w:fill="auto"/>
            <w:noWrap/>
            <w:vAlign w:val="bottom"/>
            <w:hideMark/>
          </w:tcPr>
          <w:p w14:paraId="3D00031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119988.47</w:t>
            </w:r>
          </w:p>
        </w:tc>
        <w:tc>
          <w:tcPr>
            <w:tcW w:w="0" w:type="auto"/>
            <w:shd w:val="clear" w:color="auto" w:fill="auto"/>
            <w:noWrap/>
            <w:vAlign w:val="bottom"/>
            <w:hideMark/>
          </w:tcPr>
          <w:p w14:paraId="4483C3D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288857.91</w:t>
            </w:r>
          </w:p>
        </w:tc>
        <w:tc>
          <w:tcPr>
            <w:tcW w:w="0" w:type="auto"/>
            <w:shd w:val="clear" w:color="auto" w:fill="auto"/>
            <w:noWrap/>
            <w:vAlign w:val="bottom"/>
            <w:hideMark/>
          </w:tcPr>
          <w:p w14:paraId="0DFD600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204423.19</w:t>
            </w:r>
          </w:p>
        </w:tc>
        <w:tc>
          <w:tcPr>
            <w:tcW w:w="0" w:type="auto"/>
            <w:shd w:val="clear" w:color="auto" w:fill="auto"/>
            <w:noWrap/>
            <w:vAlign w:val="bottom"/>
            <w:hideMark/>
          </w:tcPr>
          <w:p w14:paraId="4C58F01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1.94%</w:t>
            </w:r>
          </w:p>
        </w:tc>
        <w:tc>
          <w:tcPr>
            <w:tcW w:w="0" w:type="auto"/>
            <w:shd w:val="clear" w:color="auto" w:fill="auto"/>
            <w:noWrap/>
            <w:vAlign w:val="bottom"/>
            <w:hideMark/>
          </w:tcPr>
          <w:p w14:paraId="0AFF612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94.10%</w:t>
            </w:r>
          </w:p>
        </w:tc>
      </w:tr>
      <w:tr w:rsidR="0053118B" w:rsidRPr="0053118B" w14:paraId="1DF08DBF" w14:textId="77777777" w:rsidTr="0053118B">
        <w:trPr>
          <w:cantSplit/>
          <w:jc w:val="center"/>
        </w:trPr>
        <w:tc>
          <w:tcPr>
            <w:tcW w:w="0" w:type="auto"/>
            <w:shd w:val="clear" w:color="auto" w:fill="auto"/>
            <w:noWrap/>
            <w:vAlign w:val="bottom"/>
            <w:hideMark/>
          </w:tcPr>
          <w:p w14:paraId="3920A79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w:t>
            </w:r>
          </w:p>
        </w:tc>
        <w:tc>
          <w:tcPr>
            <w:tcW w:w="0" w:type="auto"/>
            <w:shd w:val="clear" w:color="auto" w:fill="auto"/>
            <w:noWrap/>
            <w:vAlign w:val="bottom"/>
            <w:hideMark/>
          </w:tcPr>
          <w:p w14:paraId="34CA9F62"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Tintinnidium</w:t>
            </w:r>
            <w:proofErr w:type="spellEnd"/>
          </w:p>
        </w:tc>
        <w:tc>
          <w:tcPr>
            <w:tcW w:w="0" w:type="auto"/>
            <w:shd w:val="clear" w:color="auto" w:fill="auto"/>
            <w:noWrap/>
            <w:vAlign w:val="bottom"/>
            <w:hideMark/>
          </w:tcPr>
          <w:p w14:paraId="5C51345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97403.38</w:t>
            </w:r>
          </w:p>
        </w:tc>
        <w:tc>
          <w:tcPr>
            <w:tcW w:w="0" w:type="auto"/>
            <w:shd w:val="clear" w:color="auto" w:fill="auto"/>
            <w:noWrap/>
            <w:vAlign w:val="bottom"/>
            <w:hideMark/>
          </w:tcPr>
          <w:p w14:paraId="3250C65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131781.72</w:t>
            </w:r>
          </w:p>
        </w:tc>
        <w:tc>
          <w:tcPr>
            <w:tcW w:w="0" w:type="auto"/>
            <w:shd w:val="clear" w:color="auto" w:fill="auto"/>
            <w:noWrap/>
            <w:vAlign w:val="bottom"/>
            <w:hideMark/>
          </w:tcPr>
          <w:p w14:paraId="5FD6CDC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114592.55</w:t>
            </w:r>
          </w:p>
        </w:tc>
        <w:tc>
          <w:tcPr>
            <w:tcW w:w="0" w:type="auto"/>
            <w:shd w:val="clear" w:color="auto" w:fill="auto"/>
            <w:noWrap/>
            <w:vAlign w:val="bottom"/>
            <w:hideMark/>
          </w:tcPr>
          <w:p w14:paraId="4EA2208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1.09%</w:t>
            </w:r>
          </w:p>
        </w:tc>
        <w:tc>
          <w:tcPr>
            <w:tcW w:w="0" w:type="auto"/>
            <w:shd w:val="clear" w:color="auto" w:fill="auto"/>
            <w:noWrap/>
            <w:vAlign w:val="bottom"/>
            <w:hideMark/>
          </w:tcPr>
          <w:p w14:paraId="3CC6492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95.19%</w:t>
            </w:r>
          </w:p>
        </w:tc>
      </w:tr>
      <w:tr w:rsidR="0053118B" w:rsidRPr="0053118B" w14:paraId="31BB1AC2" w14:textId="77777777" w:rsidTr="0053118B">
        <w:trPr>
          <w:cantSplit/>
          <w:jc w:val="center"/>
        </w:trPr>
        <w:tc>
          <w:tcPr>
            <w:tcW w:w="0" w:type="auto"/>
            <w:shd w:val="clear" w:color="auto" w:fill="auto"/>
            <w:noWrap/>
            <w:vAlign w:val="bottom"/>
            <w:hideMark/>
          </w:tcPr>
          <w:p w14:paraId="307A9D8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w:t>
            </w:r>
          </w:p>
        </w:tc>
        <w:tc>
          <w:tcPr>
            <w:tcW w:w="0" w:type="auto"/>
            <w:shd w:val="clear" w:color="auto" w:fill="auto"/>
            <w:noWrap/>
            <w:vAlign w:val="bottom"/>
            <w:hideMark/>
          </w:tcPr>
          <w:p w14:paraId="6AFAD06F"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Eutintinnus</w:t>
            </w:r>
            <w:proofErr w:type="spellEnd"/>
            <w:r w:rsidRPr="0053118B">
              <w:rPr>
                <w:rFonts w:eastAsia="Times New Roman" w:cs="Times New Roman"/>
                <w:color w:val="000000"/>
                <w:sz w:val="20"/>
                <w:szCs w:val="20"/>
              </w:rPr>
              <w:t xml:space="preserve"> tenuis</w:t>
            </w:r>
          </w:p>
        </w:tc>
        <w:tc>
          <w:tcPr>
            <w:tcW w:w="0" w:type="auto"/>
            <w:shd w:val="clear" w:color="auto" w:fill="auto"/>
            <w:noWrap/>
            <w:vAlign w:val="bottom"/>
            <w:hideMark/>
          </w:tcPr>
          <w:p w14:paraId="331B249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48710.08</w:t>
            </w:r>
          </w:p>
        </w:tc>
        <w:tc>
          <w:tcPr>
            <w:tcW w:w="0" w:type="auto"/>
            <w:shd w:val="clear" w:color="auto" w:fill="auto"/>
            <w:noWrap/>
            <w:vAlign w:val="bottom"/>
            <w:hideMark/>
          </w:tcPr>
          <w:p w14:paraId="33578ED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105922.37</w:t>
            </w:r>
          </w:p>
        </w:tc>
        <w:tc>
          <w:tcPr>
            <w:tcW w:w="0" w:type="auto"/>
            <w:shd w:val="clear" w:color="auto" w:fill="auto"/>
            <w:noWrap/>
            <w:vAlign w:val="bottom"/>
            <w:hideMark/>
          </w:tcPr>
          <w:p w14:paraId="410FD41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77316.22</w:t>
            </w:r>
          </w:p>
        </w:tc>
        <w:tc>
          <w:tcPr>
            <w:tcW w:w="0" w:type="auto"/>
            <w:shd w:val="clear" w:color="auto" w:fill="auto"/>
            <w:noWrap/>
            <w:vAlign w:val="bottom"/>
            <w:hideMark/>
          </w:tcPr>
          <w:p w14:paraId="1747D46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0.73%</w:t>
            </w:r>
          </w:p>
        </w:tc>
        <w:tc>
          <w:tcPr>
            <w:tcW w:w="0" w:type="auto"/>
            <w:shd w:val="clear" w:color="auto" w:fill="auto"/>
            <w:noWrap/>
            <w:vAlign w:val="bottom"/>
            <w:hideMark/>
          </w:tcPr>
          <w:p w14:paraId="39ACB57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95.92%</w:t>
            </w:r>
          </w:p>
        </w:tc>
      </w:tr>
      <w:tr w:rsidR="0053118B" w:rsidRPr="0053118B" w14:paraId="286DF3FF" w14:textId="77777777" w:rsidTr="0053118B">
        <w:trPr>
          <w:cantSplit/>
          <w:jc w:val="center"/>
        </w:trPr>
        <w:tc>
          <w:tcPr>
            <w:tcW w:w="0" w:type="auto"/>
            <w:shd w:val="clear" w:color="auto" w:fill="auto"/>
            <w:noWrap/>
            <w:vAlign w:val="bottom"/>
            <w:hideMark/>
          </w:tcPr>
          <w:p w14:paraId="71FE4D9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w:t>
            </w:r>
          </w:p>
        </w:tc>
        <w:tc>
          <w:tcPr>
            <w:tcW w:w="0" w:type="auto"/>
            <w:shd w:val="clear" w:color="auto" w:fill="auto"/>
            <w:noWrap/>
            <w:vAlign w:val="bottom"/>
            <w:hideMark/>
          </w:tcPr>
          <w:p w14:paraId="43F417F0"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Tintinnopsis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tubulosa</w:t>
            </w:r>
            <w:proofErr w:type="spellEnd"/>
          </w:p>
        </w:tc>
        <w:tc>
          <w:tcPr>
            <w:tcW w:w="0" w:type="auto"/>
            <w:shd w:val="clear" w:color="auto" w:fill="auto"/>
            <w:noWrap/>
            <w:vAlign w:val="bottom"/>
            <w:hideMark/>
          </w:tcPr>
          <w:p w14:paraId="064729E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83932.13</w:t>
            </w:r>
          </w:p>
        </w:tc>
        <w:tc>
          <w:tcPr>
            <w:tcW w:w="0" w:type="auto"/>
            <w:shd w:val="clear" w:color="auto" w:fill="auto"/>
            <w:noWrap/>
            <w:vAlign w:val="bottom"/>
            <w:hideMark/>
          </w:tcPr>
          <w:p w14:paraId="73205DD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60994.88</w:t>
            </w:r>
          </w:p>
        </w:tc>
        <w:tc>
          <w:tcPr>
            <w:tcW w:w="0" w:type="auto"/>
            <w:shd w:val="clear" w:color="auto" w:fill="auto"/>
            <w:noWrap/>
            <w:vAlign w:val="bottom"/>
            <w:hideMark/>
          </w:tcPr>
          <w:p w14:paraId="3BBCB46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72463.51</w:t>
            </w:r>
          </w:p>
        </w:tc>
        <w:tc>
          <w:tcPr>
            <w:tcW w:w="0" w:type="auto"/>
            <w:shd w:val="clear" w:color="auto" w:fill="auto"/>
            <w:noWrap/>
            <w:vAlign w:val="bottom"/>
            <w:hideMark/>
          </w:tcPr>
          <w:p w14:paraId="5162CA2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0.69%</w:t>
            </w:r>
          </w:p>
        </w:tc>
        <w:tc>
          <w:tcPr>
            <w:tcW w:w="0" w:type="auto"/>
            <w:shd w:val="clear" w:color="auto" w:fill="auto"/>
            <w:noWrap/>
            <w:vAlign w:val="bottom"/>
            <w:hideMark/>
          </w:tcPr>
          <w:p w14:paraId="55F162F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96.61%</w:t>
            </w:r>
          </w:p>
        </w:tc>
      </w:tr>
      <w:tr w:rsidR="0053118B" w:rsidRPr="0053118B" w14:paraId="32F0E242" w14:textId="77777777" w:rsidTr="0053118B">
        <w:trPr>
          <w:cantSplit/>
          <w:jc w:val="center"/>
        </w:trPr>
        <w:tc>
          <w:tcPr>
            <w:tcW w:w="0" w:type="auto"/>
            <w:shd w:val="clear" w:color="auto" w:fill="auto"/>
            <w:noWrap/>
            <w:vAlign w:val="bottom"/>
            <w:hideMark/>
          </w:tcPr>
          <w:p w14:paraId="1D3650C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w:t>
            </w:r>
          </w:p>
        </w:tc>
        <w:tc>
          <w:tcPr>
            <w:tcW w:w="0" w:type="auto"/>
            <w:shd w:val="clear" w:color="auto" w:fill="auto"/>
            <w:noWrap/>
            <w:vAlign w:val="bottom"/>
            <w:hideMark/>
          </w:tcPr>
          <w:p w14:paraId="47C6E081"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Rotifera</w:t>
            </w:r>
            <w:proofErr w:type="spellEnd"/>
          </w:p>
        </w:tc>
        <w:tc>
          <w:tcPr>
            <w:tcW w:w="0" w:type="auto"/>
            <w:shd w:val="clear" w:color="auto" w:fill="auto"/>
            <w:noWrap/>
            <w:vAlign w:val="bottom"/>
            <w:hideMark/>
          </w:tcPr>
          <w:p w14:paraId="339F7D6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45784.51</w:t>
            </w:r>
          </w:p>
        </w:tc>
        <w:tc>
          <w:tcPr>
            <w:tcW w:w="0" w:type="auto"/>
            <w:shd w:val="clear" w:color="auto" w:fill="auto"/>
            <w:noWrap/>
            <w:vAlign w:val="bottom"/>
            <w:hideMark/>
          </w:tcPr>
          <w:p w14:paraId="089A5EF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49044.91</w:t>
            </w:r>
          </w:p>
        </w:tc>
        <w:tc>
          <w:tcPr>
            <w:tcW w:w="0" w:type="auto"/>
            <w:shd w:val="clear" w:color="auto" w:fill="auto"/>
            <w:noWrap/>
            <w:vAlign w:val="bottom"/>
            <w:hideMark/>
          </w:tcPr>
          <w:p w14:paraId="2538EF7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47414.71</w:t>
            </w:r>
          </w:p>
        </w:tc>
        <w:tc>
          <w:tcPr>
            <w:tcW w:w="0" w:type="auto"/>
            <w:shd w:val="clear" w:color="auto" w:fill="auto"/>
            <w:noWrap/>
            <w:vAlign w:val="bottom"/>
            <w:hideMark/>
          </w:tcPr>
          <w:p w14:paraId="1447464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0.45%</w:t>
            </w:r>
          </w:p>
        </w:tc>
        <w:tc>
          <w:tcPr>
            <w:tcW w:w="0" w:type="auto"/>
            <w:shd w:val="clear" w:color="auto" w:fill="auto"/>
            <w:noWrap/>
            <w:vAlign w:val="bottom"/>
            <w:hideMark/>
          </w:tcPr>
          <w:p w14:paraId="0D5FE56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97.06%</w:t>
            </w:r>
          </w:p>
        </w:tc>
      </w:tr>
      <w:tr w:rsidR="0053118B" w:rsidRPr="0053118B" w14:paraId="7A14A5C6" w14:textId="77777777" w:rsidTr="0053118B">
        <w:trPr>
          <w:cantSplit/>
          <w:jc w:val="center"/>
        </w:trPr>
        <w:tc>
          <w:tcPr>
            <w:tcW w:w="0" w:type="auto"/>
            <w:shd w:val="clear" w:color="auto" w:fill="auto"/>
            <w:noWrap/>
            <w:vAlign w:val="bottom"/>
            <w:hideMark/>
          </w:tcPr>
          <w:p w14:paraId="5E24D42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w:t>
            </w:r>
          </w:p>
        </w:tc>
        <w:tc>
          <w:tcPr>
            <w:tcW w:w="0" w:type="auto"/>
            <w:shd w:val="clear" w:color="auto" w:fill="auto"/>
            <w:noWrap/>
            <w:vAlign w:val="bottom"/>
            <w:hideMark/>
          </w:tcPr>
          <w:p w14:paraId="45EB64EF"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Tintinnopsis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beroidea</w:t>
            </w:r>
            <w:proofErr w:type="spellEnd"/>
          </w:p>
        </w:tc>
        <w:tc>
          <w:tcPr>
            <w:tcW w:w="0" w:type="auto"/>
            <w:shd w:val="clear" w:color="auto" w:fill="auto"/>
            <w:noWrap/>
            <w:vAlign w:val="bottom"/>
            <w:hideMark/>
          </w:tcPr>
          <w:p w14:paraId="728C085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22997.84</w:t>
            </w:r>
          </w:p>
        </w:tc>
        <w:tc>
          <w:tcPr>
            <w:tcW w:w="0" w:type="auto"/>
            <w:shd w:val="clear" w:color="auto" w:fill="auto"/>
            <w:noWrap/>
            <w:vAlign w:val="bottom"/>
            <w:hideMark/>
          </w:tcPr>
          <w:p w14:paraId="012860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64789.82</w:t>
            </w:r>
          </w:p>
        </w:tc>
        <w:tc>
          <w:tcPr>
            <w:tcW w:w="0" w:type="auto"/>
            <w:shd w:val="clear" w:color="auto" w:fill="auto"/>
            <w:noWrap/>
            <w:vAlign w:val="bottom"/>
            <w:hideMark/>
          </w:tcPr>
          <w:p w14:paraId="05145E5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43893.83</w:t>
            </w:r>
          </w:p>
        </w:tc>
        <w:tc>
          <w:tcPr>
            <w:tcW w:w="0" w:type="auto"/>
            <w:shd w:val="clear" w:color="auto" w:fill="auto"/>
            <w:noWrap/>
            <w:vAlign w:val="bottom"/>
            <w:hideMark/>
          </w:tcPr>
          <w:p w14:paraId="79734EF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0.42%</w:t>
            </w:r>
          </w:p>
        </w:tc>
        <w:tc>
          <w:tcPr>
            <w:tcW w:w="0" w:type="auto"/>
            <w:shd w:val="clear" w:color="auto" w:fill="auto"/>
            <w:noWrap/>
            <w:vAlign w:val="bottom"/>
            <w:hideMark/>
          </w:tcPr>
          <w:p w14:paraId="57A8997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97.48%</w:t>
            </w:r>
          </w:p>
        </w:tc>
      </w:tr>
      <w:tr w:rsidR="0053118B" w:rsidRPr="0053118B" w14:paraId="0E17D154" w14:textId="77777777" w:rsidTr="0053118B">
        <w:trPr>
          <w:cantSplit/>
          <w:jc w:val="center"/>
        </w:trPr>
        <w:tc>
          <w:tcPr>
            <w:tcW w:w="0" w:type="auto"/>
            <w:shd w:val="clear" w:color="auto" w:fill="auto"/>
            <w:noWrap/>
            <w:vAlign w:val="bottom"/>
            <w:hideMark/>
          </w:tcPr>
          <w:p w14:paraId="05288F9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w:t>
            </w:r>
          </w:p>
        </w:tc>
        <w:tc>
          <w:tcPr>
            <w:tcW w:w="0" w:type="auto"/>
            <w:shd w:val="clear" w:color="auto" w:fill="auto"/>
            <w:noWrap/>
            <w:vAlign w:val="bottom"/>
            <w:hideMark/>
          </w:tcPr>
          <w:p w14:paraId="0018AA96"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Tintinnopsis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tocantinensis</w:t>
            </w:r>
            <w:proofErr w:type="spellEnd"/>
          </w:p>
        </w:tc>
        <w:tc>
          <w:tcPr>
            <w:tcW w:w="0" w:type="auto"/>
            <w:shd w:val="clear" w:color="auto" w:fill="auto"/>
            <w:noWrap/>
            <w:vAlign w:val="bottom"/>
            <w:hideMark/>
          </w:tcPr>
          <w:p w14:paraId="4D54E81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34189.35</w:t>
            </w:r>
          </w:p>
        </w:tc>
        <w:tc>
          <w:tcPr>
            <w:tcW w:w="0" w:type="auto"/>
            <w:shd w:val="clear" w:color="auto" w:fill="auto"/>
            <w:noWrap/>
            <w:vAlign w:val="bottom"/>
            <w:hideMark/>
          </w:tcPr>
          <w:p w14:paraId="4D58FC5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41631.47</w:t>
            </w:r>
          </w:p>
        </w:tc>
        <w:tc>
          <w:tcPr>
            <w:tcW w:w="0" w:type="auto"/>
            <w:shd w:val="clear" w:color="auto" w:fill="auto"/>
            <w:noWrap/>
            <w:vAlign w:val="bottom"/>
            <w:hideMark/>
          </w:tcPr>
          <w:p w14:paraId="69D5ADB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37910.41</w:t>
            </w:r>
          </w:p>
        </w:tc>
        <w:tc>
          <w:tcPr>
            <w:tcW w:w="0" w:type="auto"/>
            <w:shd w:val="clear" w:color="auto" w:fill="auto"/>
            <w:noWrap/>
            <w:vAlign w:val="bottom"/>
            <w:hideMark/>
          </w:tcPr>
          <w:p w14:paraId="4575EE9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0.36%</w:t>
            </w:r>
          </w:p>
        </w:tc>
        <w:tc>
          <w:tcPr>
            <w:tcW w:w="0" w:type="auto"/>
            <w:shd w:val="clear" w:color="auto" w:fill="auto"/>
            <w:noWrap/>
            <w:vAlign w:val="bottom"/>
            <w:hideMark/>
          </w:tcPr>
          <w:p w14:paraId="584FF2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97.84%</w:t>
            </w:r>
          </w:p>
        </w:tc>
      </w:tr>
      <w:tr w:rsidR="0053118B" w:rsidRPr="0053118B" w14:paraId="2820FB7B" w14:textId="77777777" w:rsidTr="0053118B">
        <w:trPr>
          <w:cantSplit/>
          <w:jc w:val="center"/>
        </w:trPr>
        <w:tc>
          <w:tcPr>
            <w:tcW w:w="0" w:type="auto"/>
            <w:shd w:val="clear" w:color="auto" w:fill="auto"/>
            <w:noWrap/>
            <w:vAlign w:val="bottom"/>
            <w:hideMark/>
          </w:tcPr>
          <w:p w14:paraId="42C6446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w:t>
            </w:r>
          </w:p>
        </w:tc>
        <w:tc>
          <w:tcPr>
            <w:tcW w:w="0" w:type="auto"/>
            <w:shd w:val="clear" w:color="auto" w:fill="auto"/>
            <w:noWrap/>
            <w:vAlign w:val="bottom"/>
            <w:hideMark/>
          </w:tcPr>
          <w:p w14:paraId="4B3B08CC"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Strobilidium</w:t>
            </w:r>
            <w:proofErr w:type="spellEnd"/>
          </w:p>
        </w:tc>
        <w:tc>
          <w:tcPr>
            <w:tcW w:w="0" w:type="auto"/>
            <w:shd w:val="clear" w:color="auto" w:fill="auto"/>
            <w:noWrap/>
            <w:vAlign w:val="bottom"/>
            <w:hideMark/>
          </w:tcPr>
          <w:p w14:paraId="32CD4AB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29220.42</w:t>
            </w:r>
          </w:p>
        </w:tc>
        <w:tc>
          <w:tcPr>
            <w:tcW w:w="0" w:type="auto"/>
            <w:shd w:val="clear" w:color="auto" w:fill="auto"/>
            <w:noWrap/>
            <w:vAlign w:val="bottom"/>
            <w:hideMark/>
          </w:tcPr>
          <w:p w14:paraId="08B8D2D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36432.34</w:t>
            </w:r>
          </w:p>
        </w:tc>
        <w:tc>
          <w:tcPr>
            <w:tcW w:w="0" w:type="auto"/>
            <w:shd w:val="clear" w:color="auto" w:fill="auto"/>
            <w:noWrap/>
            <w:vAlign w:val="bottom"/>
            <w:hideMark/>
          </w:tcPr>
          <w:p w14:paraId="357DFD1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32826.38</w:t>
            </w:r>
          </w:p>
        </w:tc>
        <w:tc>
          <w:tcPr>
            <w:tcW w:w="0" w:type="auto"/>
            <w:shd w:val="clear" w:color="auto" w:fill="auto"/>
            <w:noWrap/>
            <w:vAlign w:val="bottom"/>
            <w:hideMark/>
          </w:tcPr>
          <w:p w14:paraId="3D642E6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0.31%</w:t>
            </w:r>
          </w:p>
        </w:tc>
        <w:tc>
          <w:tcPr>
            <w:tcW w:w="0" w:type="auto"/>
            <w:shd w:val="clear" w:color="auto" w:fill="auto"/>
            <w:noWrap/>
            <w:vAlign w:val="bottom"/>
            <w:hideMark/>
          </w:tcPr>
          <w:p w14:paraId="475522B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98.15%</w:t>
            </w:r>
          </w:p>
        </w:tc>
      </w:tr>
      <w:tr w:rsidR="0053118B" w:rsidRPr="0053118B" w14:paraId="56A0F4C5" w14:textId="77777777" w:rsidTr="0053118B">
        <w:trPr>
          <w:cantSplit/>
          <w:jc w:val="center"/>
        </w:trPr>
        <w:tc>
          <w:tcPr>
            <w:tcW w:w="0" w:type="auto"/>
            <w:shd w:val="clear" w:color="auto" w:fill="auto"/>
            <w:noWrap/>
            <w:vAlign w:val="bottom"/>
            <w:hideMark/>
          </w:tcPr>
          <w:p w14:paraId="145C57F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w:t>
            </w:r>
          </w:p>
        </w:tc>
        <w:tc>
          <w:tcPr>
            <w:tcW w:w="0" w:type="auto"/>
            <w:shd w:val="clear" w:color="auto" w:fill="auto"/>
            <w:noWrap/>
            <w:vAlign w:val="bottom"/>
            <w:hideMark/>
          </w:tcPr>
          <w:p w14:paraId="35A7F7CC"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Euplotes</w:t>
            </w:r>
          </w:p>
        </w:tc>
        <w:tc>
          <w:tcPr>
            <w:tcW w:w="0" w:type="auto"/>
            <w:shd w:val="clear" w:color="auto" w:fill="auto"/>
            <w:noWrap/>
            <w:vAlign w:val="bottom"/>
            <w:hideMark/>
          </w:tcPr>
          <w:p w14:paraId="07DA2F1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22725.97</w:t>
            </w:r>
          </w:p>
        </w:tc>
        <w:tc>
          <w:tcPr>
            <w:tcW w:w="0" w:type="auto"/>
            <w:shd w:val="clear" w:color="auto" w:fill="auto"/>
            <w:noWrap/>
            <w:vAlign w:val="bottom"/>
            <w:hideMark/>
          </w:tcPr>
          <w:p w14:paraId="584E5BD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40020.75</w:t>
            </w:r>
          </w:p>
        </w:tc>
        <w:tc>
          <w:tcPr>
            <w:tcW w:w="0" w:type="auto"/>
            <w:shd w:val="clear" w:color="auto" w:fill="auto"/>
            <w:noWrap/>
            <w:vAlign w:val="bottom"/>
            <w:hideMark/>
          </w:tcPr>
          <w:p w14:paraId="51269E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31373.36</w:t>
            </w:r>
          </w:p>
        </w:tc>
        <w:tc>
          <w:tcPr>
            <w:tcW w:w="0" w:type="auto"/>
            <w:shd w:val="clear" w:color="auto" w:fill="auto"/>
            <w:noWrap/>
            <w:vAlign w:val="bottom"/>
            <w:hideMark/>
          </w:tcPr>
          <w:p w14:paraId="51A4FC7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0.30%</w:t>
            </w:r>
          </w:p>
        </w:tc>
        <w:tc>
          <w:tcPr>
            <w:tcW w:w="0" w:type="auto"/>
            <w:shd w:val="clear" w:color="auto" w:fill="auto"/>
            <w:noWrap/>
            <w:vAlign w:val="bottom"/>
            <w:hideMark/>
          </w:tcPr>
          <w:p w14:paraId="4175934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98.45%</w:t>
            </w:r>
          </w:p>
        </w:tc>
      </w:tr>
      <w:tr w:rsidR="0053118B" w:rsidRPr="0053118B" w14:paraId="5A36C2ED" w14:textId="77777777" w:rsidTr="0053118B">
        <w:trPr>
          <w:cantSplit/>
          <w:jc w:val="center"/>
        </w:trPr>
        <w:tc>
          <w:tcPr>
            <w:tcW w:w="0" w:type="auto"/>
            <w:shd w:val="clear" w:color="auto" w:fill="auto"/>
            <w:noWrap/>
            <w:vAlign w:val="bottom"/>
            <w:hideMark/>
          </w:tcPr>
          <w:p w14:paraId="77DB16C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w:t>
            </w:r>
          </w:p>
        </w:tc>
        <w:tc>
          <w:tcPr>
            <w:tcW w:w="0" w:type="auto"/>
            <w:shd w:val="clear" w:color="auto" w:fill="auto"/>
            <w:noWrap/>
            <w:vAlign w:val="bottom"/>
            <w:hideMark/>
          </w:tcPr>
          <w:p w14:paraId="2B06FCF6"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Didinium</w:t>
            </w:r>
            <w:proofErr w:type="spellEnd"/>
          </w:p>
        </w:tc>
        <w:tc>
          <w:tcPr>
            <w:tcW w:w="0" w:type="auto"/>
            <w:shd w:val="clear" w:color="auto" w:fill="auto"/>
            <w:noWrap/>
            <w:vAlign w:val="bottom"/>
            <w:hideMark/>
          </w:tcPr>
          <w:p w14:paraId="4623234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22734.34</w:t>
            </w:r>
          </w:p>
        </w:tc>
        <w:tc>
          <w:tcPr>
            <w:tcW w:w="0" w:type="auto"/>
            <w:shd w:val="clear" w:color="auto" w:fill="auto"/>
            <w:noWrap/>
            <w:vAlign w:val="bottom"/>
            <w:hideMark/>
          </w:tcPr>
          <w:p w14:paraId="4D0D910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33205.59</w:t>
            </w:r>
          </w:p>
        </w:tc>
        <w:tc>
          <w:tcPr>
            <w:tcW w:w="0" w:type="auto"/>
            <w:shd w:val="clear" w:color="auto" w:fill="auto"/>
            <w:noWrap/>
            <w:vAlign w:val="bottom"/>
            <w:hideMark/>
          </w:tcPr>
          <w:p w14:paraId="1C813D1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27969.96</w:t>
            </w:r>
          </w:p>
        </w:tc>
        <w:tc>
          <w:tcPr>
            <w:tcW w:w="0" w:type="auto"/>
            <w:shd w:val="clear" w:color="auto" w:fill="auto"/>
            <w:noWrap/>
            <w:vAlign w:val="bottom"/>
            <w:hideMark/>
          </w:tcPr>
          <w:p w14:paraId="25107D4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0.27%</w:t>
            </w:r>
          </w:p>
        </w:tc>
        <w:tc>
          <w:tcPr>
            <w:tcW w:w="0" w:type="auto"/>
            <w:shd w:val="clear" w:color="auto" w:fill="auto"/>
            <w:noWrap/>
            <w:vAlign w:val="bottom"/>
            <w:hideMark/>
          </w:tcPr>
          <w:p w14:paraId="04A21CC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98.71%</w:t>
            </w:r>
          </w:p>
        </w:tc>
      </w:tr>
      <w:tr w:rsidR="0053118B" w:rsidRPr="0053118B" w14:paraId="36E79F4E" w14:textId="77777777" w:rsidTr="0053118B">
        <w:trPr>
          <w:cantSplit/>
          <w:jc w:val="center"/>
        </w:trPr>
        <w:tc>
          <w:tcPr>
            <w:tcW w:w="0" w:type="auto"/>
            <w:shd w:val="clear" w:color="auto" w:fill="auto"/>
            <w:noWrap/>
            <w:vAlign w:val="bottom"/>
            <w:hideMark/>
          </w:tcPr>
          <w:p w14:paraId="01E0E6A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w:t>
            </w:r>
          </w:p>
        </w:tc>
        <w:tc>
          <w:tcPr>
            <w:tcW w:w="0" w:type="auto"/>
            <w:shd w:val="clear" w:color="auto" w:fill="auto"/>
            <w:noWrap/>
            <w:vAlign w:val="bottom"/>
            <w:hideMark/>
          </w:tcPr>
          <w:p w14:paraId="2BFC4A83"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Strobilidiidae</w:t>
            </w:r>
            <w:proofErr w:type="spellEnd"/>
          </w:p>
        </w:tc>
        <w:tc>
          <w:tcPr>
            <w:tcW w:w="0" w:type="auto"/>
            <w:shd w:val="clear" w:color="auto" w:fill="auto"/>
            <w:noWrap/>
            <w:vAlign w:val="bottom"/>
            <w:hideMark/>
          </w:tcPr>
          <w:p w14:paraId="08C35AE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9739.29</w:t>
            </w:r>
          </w:p>
        </w:tc>
        <w:tc>
          <w:tcPr>
            <w:tcW w:w="0" w:type="auto"/>
            <w:shd w:val="clear" w:color="auto" w:fill="auto"/>
            <w:noWrap/>
            <w:vAlign w:val="bottom"/>
            <w:hideMark/>
          </w:tcPr>
          <w:p w14:paraId="4982720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38983.82</w:t>
            </w:r>
          </w:p>
        </w:tc>
        <w:tc>
          <w:tcPr>
            <w:tcW w:w="0" w:type="auto"/>
            <w:shd w:val="clear" w:color="auto" w:fill="auto"/>
            <w:noWrap/>
            <w:vAlign w:val="bottom"/>
            <w:hideMark/>
          </w:tcPr>
          <w:p w14:paraId="2C5D864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24361.55</w:t>
            </w:r>
          </w:p>
        </w:tc>
        <w:tc>
          <w:tcPr>
            <w:tcW w:w="0" w:type="auto"/>
            <w:shd w:val="clear" w:color="auto" w:fill="auto"/>
            <w:noWrap/>
            <w:vAlign w:val="bottom"/>
            <w:hideMark/>
          </w:tcPr>
          <w:p w14:paraId="1AF4544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0.23%</w:t>
            </w:r>
          </w:p>
        </w:tc>
        <w:tc>
          <w:tcPr>
            <w:tcW w:w="0" w:type="auto"/>
            <w:shd w:val="clear" w:color="auto" w:fill="auto"/>
            <w:noWrap/>
            <w:vAlign w:val="bottom"/>
            <w:hideMark/>
          </w:tcPr>
          <w:p w14:paraId="2A526B3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98.95%</w:t>
            </w:r>
          </w:p>
        </w:tc>
      </w:tr>
      <w:tr w:rsidR="0053118B" w:rsidRPr="0053118B" w14:paraId="7A04676D" w14:textId="77777777" w:rsidTr="0053118B">
        <w:trPr>
          <w:cantSplit/>
          <w:jc w:val="center"/>
        </w:trPr>
        <w:tc>
          <w:tcPr>
            <w:tcW w:w="0" w:type="auto"/>
            <w:shd w:val="clear" w:color="auto" w:fill="auto"/>
            <w:noWrap/>
            <w:vAlign w:val="bottom"/>
            <w:hideMark/>
          </w:tcPr>
          <w:p w14:paraId="6ED73F0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17</w:t>
            </w:r>
          </w:p>
        </w:tc>
        <w:tc>
          <w:tcPr>
            <w:tcW w:w="0" w:type="auto"/>
            <w:shd w:val="clear" w:color="auto" w:fill="auto"/>
            <w:noWrap/>
            <w:vAlign w:val="bottom"/>
            <w:hideMark/>
          </w:tcPr>
          <w:p w14:paraId="52994176"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Copepoda</w:t>
            </w:r>
            <w:proofErr w:type="spellEnd"/>
          </w:p>
        </w:tc>
        <w:tc>
          <w:tcPr>
            <w:tcW w:w="0" w:type="auto"/>
            <w:shd w:val="clear" w:color="auto" w:fill="auto"/>
            <w:noWrap/>
            <w:vAlign w:val="bottom"/>
            <w:hideMark/>
          </w:tcPr>
          <w:p w14:paraId="5C7130F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22387.27</w:t>
            </w:r>
          </w:p>
        </w:tc>
        <w:tc>
          <w:tcPr>
            <w:tcW w:w="0" w:type="auto"/>
            <w:shd w:val="clear" w:color="auto" w:fill="auto"/>
            <w:noWrap/>
            <w:vAlign w:val="bottom"/>
            <w:hideMark/>
          </w:tcPr>
          <w:p w14:paraId="7D6F8F0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24820.50</w:t>
            </w:r>
          </w:p>
        </w:tc>
        <w:tc>
          <w:tcPr>
            <w:tcW w:w="0" w:type="auto"/>
            <w:shd w:val="clear" w:color="auto" w:fill="auto"/>
            <w:noWrap/>
            <w:vAlign w:val="bottom"/>
            <w:hideMark/>
          </w:tcPr>
          <w:p w14:paraId="3BCED49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23603.88</w:t>
            </w:r>
          </w:p>
        </w:tc>
        <w:tc>
          <w:tcPr>
            <w:tcW w:w="0" w:type="auto"/>
            <w:shd w:val="clear" w:color="auto" w:fill="auto"/>
            <w:noWrap/>
            <w:vAlign w:val="bottom"/>
            <w:hideMark/>
          </w:tcPr>
          <w:p w14:paraId="08BE5EA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0.22%</w:t>
            </w:r>
          </w:p>
        </w:tc>
        <w:tc>
          <w:tcPr>
            <w:tcW w:w="0" w:type="auto"/>
            <w:shd w:val="clear" w:color="auto" w:fill="auto"/>
            <w:noWrap/>
            <w:vAlign w:val="bottom"/>
            <w:hideMark/>
          </w:tcPr>
          <w:p w14:paraId="0A40FBB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99.17%</w:t>
            </w:r>
          </w:p>
        </w:tc>
      </w:tr>
      <w:tr w:rsidR="0053118B" w:rsidRPr="0053118B" w14:paraId="32DF6938" w14:textId="77777777" w:rsidTr="0053118B">
        <w:trPr>
          <w:cantSplit/>
          <w:jc w:val="center"/>
        </w:trPr>
        <w:tc>
          <w:tcPr>
            <w:tcW w:w="0" w:type="auto"/>
            <w:shd w:val="clear" w:color="auto" w:fill="auto"/>
            <w:noWrap/>
            <w:vAlign w:val="bottom"/>
            <w:hideMark/>
          </w:tcPr>
          <w:p w14:paraId="1600AE4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18</w:t>
            </w:r>
          </w:p>
        </w:tc>
        <w:tc>
          <w:tcPr>
            <w:tcW w:w="0" w:type="auto"/>
            <w:shd w:val="clear" w:color="auto" w:fill="auto"/>
            <w:noWrap/>
            <w:vAlign w:val="bottom"/>
            <w:hideMark/>
          </w:tcPr>
          <w:p w14:paraId="332B4A17"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Bivalve larvae</w:t>
            </w:r>
          </w:p>
        </w:tc>
        <w:tc>
          <w:tcPr>
            <w:tcW w:w="0" w:type="auto"/>
            <w:shd w:val="clear" w:color="auto" w:fill="auto"/>
            <w:noWrap/>
            <w:vAlign w:val="bottom"/>
            <w:hideMark/>
          </w:tcPr>
          <w:p w14:paraId="1EC61BD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24100.38</w:t>
            </w:r>
          </w:p>
        </w:tc>
        <w:tc>
          <w:tcPr>
            <w:tcW w:w="0" w:type="auto"/>
            <w:shd w:val="clear" w:color="auto" w:fill="auto"/>
            <w:noWrap/>
            <w:vAlign w:val="bottom"/>
            <w:hideMark/>
          </w:tcPr>
          <w:p w14:paraId="3126C5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3834.28</w:t>
            </w:r>
          </w:p>
        </w:tc>
        <w:tc>
          <w:tcPr>
            <w:tcW w:w="0" w:type="auto"/>
            <w:shd w:val="clear" w:color="auto" w:fill="auto"/>
            <w:noWrap/>
            <w:vAlign w:val="bottom"/>
            <w:hideMark/>
          </w:tcPr>
          <w:p w14:paraId="377464E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13967.33</w:t>
            </w:r>
          </w:p>
        </w:tc>
        <w:tc>
          <w:tcPr>
            <w:tcW w:w="0" w:type="auto"/>
            <w:shd w:val="clear" w:color="auto" w:fill="auto"/>
            <w:noWrap/>
            <w:vAlign w:val="bottom"/>
            <w:hideMark/>
          </w:tcPr>
          <w:p w14:paraId="075070E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0.13%</w:t>
            </w:r>
          </w:p>
        </w:tc>
        <w:tc>
          <w:tcPr>
            <w:tcW w:w="0" w:type="auto"/>
            <w:shd w:val="clear" w:color="auto" w:fill="auto"/>
            <w:noWrap/>
            <w:vAlign w:val="bottom"/>
            <w:hideMark/>
          </w:tcPr>
          <w:p w14:paraId="3408061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99.30%</w:t>
            </w:r>
          </w:p>
        </w:tc>
      </w:tr>
      <w:tr w:rsidR="0053118B" w:rsidRPr="0053118B" w14:paraId="42094D18" w14:textId="77777777" w:rsidTr="0053118B">
        <w:trPr>
          <w:cantSplit/>
          <w:jc w:val="center"/>
        </w:trPr>
        <w:tc>
          <w:tcPr>
            <w:tcW w:w="0" w:type="auto"/>
            <w:shd w:val="clear" w:color="auto" w:fill="auto"/>
            <w:noWrap/>
            <w:vAlign w:val="bottom"/>
            <w:hideMark/>
          </w:tcPr>
          <w:p w14:paraId="3FD4454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19</w:t>
            </w:r>
          </w:p>
        </w:tc>
        <w:tc>
          <w:tcPr>
            <w:tcW w:w="0" w:type="auto"/>
            <w:shd w:val="clear" w:color="auto" w:fill="auto"/>
            <w:noWrap/>
            <w:vAlign w:val="bottom"/>
            <w:hideMark/>
          </w:tcPr>
          <w:p w14:paraId="4D72E759"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Strombidium</w:t>
            </w:r>
            <w:proofErr w:type="spellEnd"/>
          </w:p>
        </w:tc>
        <w:tc>
          <w:tcPr>
            <w:tcW w:w="0" w:type="auto"/>
            <w:shd w:val="clear" w:color="auto" w:fill="auto"/>
            <w:noWrap/>
            <w:vAlign w:val="bottom"/>
            <w:hideMark/>
          </w:tcPr>
          <w:p w14:paraId="4C22156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8203.79</w:t>
            </w:r>
          </w:p>
        </w:tc>
        <w:tc>
          <w:tcPr>
            <w:tcW w:w="0" w:type="auto"/>
            <w:shd w:val="clear" w:color="auto" w:fill="auto"/>
            <w:noWrap/>
            <w:vAlign w:val="bottom"/>
            <w:hideMark/>
          </w:tcPr>
          <w:p w14:paraId="529BE29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14918.24</w:t>
            </w:r>
          </w:p>
        </w:tc>
        <w:tc>
          <w:tcPr>
            <w:tcW w:w="0" w:type="auto"/>
            <w:shd w:val="clear" w:color="auto" w:fill="auto"/>
            <w:noWrap/>
            <w:vAlign w:val="bottom"/>
            <w:hideMark/>
          </w:tcPr>
          <w:p w14:paraId="415184D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11561.01</w:t>
            </w:r>
          </w:p>
        </w:tc>
        <w:tc>
          <w:tcPr>
            <w:tcW w:w="0" w:type="auto"/>
            <w:shd w:val="clear" w:color="auto" w:fill="auto"/>
            <w:noWrap/>
            <w:vAlign w:val="bottom"/>
            <w:hideMark/>
          </w:tcPr>
          <w:p w14:paraId="6F6203D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0.11%</w:t>
            </w:r>
          </w:p>
        </w:tc>
        <w:tc>
          <w:tcPr>
            <w:tcW w:w="0" w:type="auto"/>
            <w:shd w:val="clear" w:color="auto" w:fill="auto"/>
            <w:noWrap/>
            <w:vAlign w:val="bottom"/>
            <w:hideMark/>
          </w:tcPr>
          <w:p w14:paraId="1E3A6A3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99.41%</w:t>
            </w:r>
          </w:p>
        </w:tc>
      </w:tr>
      <w:tr w:rsidR="0053118B" w:rsidRPr="0053118B" w14:paraId="4CAEC36D" w14:textId="77777777" w:rsidTr="0053118B">
        <w:trPr>
          <w:cantSplit/>
          <w:jc w:val="center"/>
        </w:trPr>
        <w:tc>
          <w:tcPr>
            <w:tcW w:w="0" w:type="auto"/>
            <w:shd w:val="clear" w:color="auto" w:fill="auto"/>
            <w:noWrap/>
            <w:vAlign w:val="bottom"/>
            <w:hideMark/>
          </w:tcPr>
          <w:p w14:paraId="79DF636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w:t>
            </w:r>
          </w:p>
        </w:tc>
        <w:tc>
          <w:tcPr>
            <w:tcW w:w="0" w:type="auto"/>
            <w:shd w:val="clear" w:color="auto" w:fill="auto"/>
            <w:noWrap/>
            <w:vAlign w:val="bottom"/>
            <w:hideMark/>
          </w:tcPr>
          <w:p w14:paraId="09F4CCB9"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Tintinnopsis</w:t>
            </w:r>
            <w:proofErr w:type="spellEnd"/>
          </w:p>
        </w:tc>
        <w:tc>
          <w:tcPr>
            <w:tcW w:w="0" w:type="auto"/>
            <w:shd w:val="clear" w:color="auto" w:fill="auto"/>
            <w:noWrap/>
            <w:vAlign w:val="bottom"/>
            <w:hideMark/>
          </w:tcPr>
          <w:p w14:paraId="0F5E7D2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16431.93</w:t>
            </w:r>
          </w:p>
        </w:tc>
        <w:tc>
          <w:tcPr>
            <w:tcW w:w="0" w:type="auto"/>
            <w:shd w:val="clear" w:color="auto" w:fill="auto"/>
            <w:noWrap/>
            <w:vAlign w:val="bottom"/>
            <w:hideMark/>
          </w:tcPr>
          <w:p w14:paraId="36F3C72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4976.51</w:t>
            </w:r>
          </w:p>
        </w:tc>
        <w:tc>
          <w:tcPr>
            <w:tcW w:w="0" w:type="auto"/>
            <w:shd w:val="clear" w:color="auto" w:fill="auto"/>
            <w:noWrap/>
            <w:vAlign w:val="bottom"/>
            <w:hideMark/>
          </w:tcPr>
          <w:p w14:paraId="412C5E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10704.22</w:t>
            </w:r>
          </w:p>
        </w:tc>
        <w:tc>
          <w:tcPr>
            <w:tcW w:w="0" w:type="auto"/>
            <w:shd w:val="clear" w:color="auto" w:fill="auto"/>
            <w:noWrap/>
            <w:vAlign w:val="bottom"/>
            <w:hideMark/>
          </w:tcPr>
          <w:p w14:paraId="5E235FC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0.10%</w:t>
            </w:r>
          </w:p>
        </w:tc>
        <w:tc>
          <w:tcPr>
            <w:tcW w:w="0" w:type="auto"/>
            <w:shd w:val="clear" w:color="auto" w:fill="auto"/>
            <w:noWrap/>
            <w:vAlign w:val="bottom"/>
            <w:hideMark/>
          </w:tcPr>
          <w:p w14:paraId="0E1EBFB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99.52%</w:t>
            </w:r>
          </w:p>
        </w:tc>
      </w:tr>
      <w:tr w:rsidR="0053118B" w:rsidRPr="0053118B" w14:paraId="4E81ED30" w14:textId="77777777" w:rsidTr="0053118B">
        <w:trPr>
          <w:cantSplit/>
          <w:jc w:val="center"/>
        </w:trPr>
        <w:tc>
          <w:tcPr>
            <w:tcW w:w="0" w:type="auto"/>
            <w:shd w:val="clear" w:color="auto" w:fill="auto"/>
            <w:noWrap/>
            <w:vAlign w:val="bottom"/>
            <w:hideMark/>
          </w:tcPr>
          <w:p w14:paraId="678BF98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w:t>
            </w:r>
          </w:p>
        </w:tc>
        <w:tc>
          <w:tcPr>
            <w:tcW w:w="0" w:type="auto"/>
            <w:shd w:val="clear" w:color="auto" w:fill="auto"/>
            <w:noWrap/>
            <w:vAlign w:val="bottom"/>
            <w:hideMark/>
          </w:tcPr>
          <w:p w14:paraId="7FF15E9A"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Brachionus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rubens</w:t>
            </w:r>
            <w:proofErr w:type="spellEnd"/>
          </w:p>
        </w:tc>
        <w:tc>
          <w:tcPr>
            <w:tcW w:w="0" w:type="auto"/>
            <w:shd w:val="clear" w:color="auto" w:fill="auto"/>
            <w:noWrap/>
            <w:vAlign w:val="bottom"/>
            <w:hideMark/>
          </w:tcPr>
          <w:p w14:paraId="69C7259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1932.90</w:t>
            </w:r>
          </w:p>
        </w:tc>
        <w:tc>
          <w:tcPr>
            <w:tcW w:w="0" w:type="auto"/>
            <w:shd w:val="clear" w:color="auto" w:fill="auto"/>
            <w:noWrap/>
            <w:vAlign w:val="bottom"/>
            <w:hideMark/>
          </w:tcPr>
          <w:p w14:paraId="17FAF8F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8404.80</w:t>
            </w:r>
          </w:p>
        </w:tc>
        <w:tc>
          <w:tcPr>
            <w:tcW w:w="0" w:type="auto"/>
            <w:shd w:val="clear" w:color="auto" w:fill="auto"/>
            <w:noWrap/>
            <w:vAlign w:val="bottom"/>
            <w:hideMark/>
          </w:tcPr>
          <w:p w14:paraId="122ECC8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5168.85</w:t>
            </w:r>
          </w:p>
        </w:tc>
        <w:tc>
          <w:tcPr>
            <w:tcW w:w="0" w:type="auto"/>
            <w:shd w:val="clear" w:color="auto" w:fill="auto"/>
            <w:noWrap/>
            <w:vAlign w:val="bottom"/>
            <w:hideMark/>
          </w:tcPr>
          <w:p w14:paraId="2869A0A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0.05%</w:t>
            </w:r>
          </w:p>
        </w:tc>
        <w:tc>
          <w:tcPr>
            <w:tcW w:w="0" w:type="auto"/>
            <w:shd w:val="clear" w:color="auto" w:fill="auto"/>
            <w:noWrap/>
            <w:vAlign w:val="bottom"/>
            <w:hideMark/>
          </w:tcPr>
          <w:p w14:paraId="7745DED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99.56%</w:t>
            </w:r>
          </w:p>
        </w:tc>
      </w:tr>
      <w:tr w:rsidR="0053118B" w:rsidRPr="0053118B" w14:paraId="0DF7B183" w14:textId="77777777" w:rsidTr="0053118B">
        <w:trPr>
          <w:cantSplit/>
          <w:jc w:val="center"/>
        </w:trPr>
        <w:tc>
          <w:tcPr>
            <w:tcW w:w="0" w:type="auto"/>
            <w:shd w:val="clear" w:color="auto" w:fill="auto"/>
            <w:noWrap/>
            <w:vAlign w:val="bottom"/>
            <w:hideMark/>
          </w:tcPr>
          <w:p w14:paraId="69752E9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w:t>
            </w:r>
          </w:p>
        </w:tc>
        <w:tc>
          <w:tcPr>
            <w:tcW w:w="0" w:type="auto"/>
            <w:shd w:val="clear" w:color="auto" w:fill="auto"/>
            <w:noWrap/>
            <w:vAlign w:val="bottom"/>
            <w:hideMark/>
          </w:tcPr>
          <w:p w14:paraId="4F8A379E"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Tintinnopsis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levigata</w:t>
            </w:r>
            <w:proofErr w:type="spellEnd"/>
          </w:p>
        </w:tc>
        <w:tc>
          <w:tcPr>
            <w:tcW w:w="0" w:type="auto"/>
            <w:shd w:val="clear" w:color="auto" w:fill="auto"/>
            <w:noWrap/>
            <w:vAlign w:val="bottom"/>
            <w:hideMark/>
          </w:tcPr>
          <w:p w14:paraId="0484888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6521.44</w:t>
            </w:r>
          </w:p>
        </w:tc>
        <w:tc>
          <w:tcPr>
            <w:tcW w:w="0" w:type="auto"/>
            <w:shd w:val="clear" w:color="auto" w:fill="auto"/>
            <w:noWrap/>
            <w:vAlign w:val="bottom"/>
            <w:hideMark/>
          </w:tcPr>
          <w:p w14:paraId="6B76A4F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3401.37</w:t>
            </w:r>
          </w:p>
        </w:tc>
        <w:tc>
          <w:tcPr>
            <w:tcW w:w="0" w:type="auto"/>
            <w:shd w:val="clear" w:color="auto" w:fill="auto"/>
            <w:noWrap/>
            <w:vAlign w:val="bottom"/>
            <w:hideMark/>
          </w:tcPr>
          <w:p w14:paraId="41A3969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4961.41</w:t>
            </w:r>
          </w:p>
        </w:tc>
        <w:tc>
          <w:tcPr>
            <w:tcW w:w="0" w:type="auto"/>
            <w:shd w:val="clear" w:color="auto" w:fill="auto"/>
            <w:noWrap/>
            <w:vAlign w:val="bottom"/>
            <w:hideMark/>
          </w:tcPr>
          <w:p w14:paraId="3BD4BFE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0.05%</w:t>
            </w:r>
          </w:p>
        </w:tc>
        <w:tc>
          <w:tcPr>
            <w:tcW w:w="0" w:type="auto"/>
            <w:shd w:val="clear" w:color="auto" w:fill="auto"/>
            <w:noWrap/>
            <w:vAlign w:val="bottom"/>
            <w:hideMark/>
          </w:tcPr>
          <w:p w14:paraId="6BD2B85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99.61%</w:t>
            </w:r>
          </w:p>
        </w:tc>
      </w:tr>
      <w:tr w:rsidR="0053118B" w:rsidRPr="0053118B" w14:paraId="472F4A26" w14:textId="77777777" w:rsidTr="0053118B">
        <w:trPr>
          <w:cantSplit/>
          <w:jc w:val="center"/>
        </w:trPr>
        <w:tc>
          <w:tcPr>
            <w:tcW w:w="0" w:type="auto"/>
            <w:shd w:val="clear" w:color="auto" w:fill="auto"/>
            <w:noWrap/>
            <w:vAlign w:val="bottom"/>
            <w:hideMark/>
          </w:tcPr>
          <w:p w14:paraId="7261AD7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23</w:t>
            </w:r>
          </w:p>
        </w:tc>
        <w:tc>
          <w:tcPr>
            <w:tcW w:w="0" w:type="auto"/>
            <w:shd w:val="clear" w:color="auto" w:fill="auto"/>
            <w:noWrap/>
            <w:vAlign w:val="bottom"/>
            <w:hideMark/>
          </w:tcPr>
          <w:p w14:paraId="28482431"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Tintinnopsis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mortensis</w:t>
            </w:r>
            <w:proofErr w:type="spellEnd"/>
          </w:p>
        </w:tc>
        <w:tc>
          <w:tcPr>
            <w:tcW w:w="0" w:type="auto"/>
            <w:shd w:val="clear" w:color="auto" w:fill="auto"/>
            <w:noWrap/>
            <w:vAlign w:val="bottom"/>
            <w:hideMark/>
          </w:tcPr>
          <w:p w14:paraId="72A138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3105.36</w:t>
            </w:r>
          </w:p>
        </w:tc>
        <w:tc>
          <w:tcPr>
            <w:tcW w:w="0" w:type="auto"/>
            <w:shd w:val="clear" w:color="auto" w:fill="auto"/>
            <w:noWrap/>
            <w:vAlign w:val="bottom"/>
            <w:hideMark/>
          </w:tcPr>
          <w:p w14:paraId="2E0B0C7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5643.80</w:t>
            </w:r>
          </w:p>
        </w:tc>
        <w:tc>
          <w:tcPr>
            <w:tcW w:w="0" w:type="auto"/>
            <w:shd w:val="clear" w:color="auto" w:fill="auto"/>
            <w:noWrap/>
            <w:vAlign w:val="bottom"/>
            <w:hideMark/>
          </w:tcPr>
          <w:p w14:paraId="78EB299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4374.58</w:t>
            </w:r>
          </w:p>
        </w:tc>
        <w:tc>
          <w:tcPr>
            <w:tcW w:w="0" w:type="auto"/>
            <w:shd w:val="clear" w:color="auto" w:fill="auto"/>
            <w:noWrap/>
            <w:vAlign w:val="bottom"/>
            <w:hideMark/>
          </w:tcPr>
          <w:p w14:paraId="70A794A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0.04%</w:t>
            </w:r>
          </w:p>
        </w:tc>
        <w:tc>
          <w:tcPr>
            <w:tcW w:w="0" w:type="auto"/>
            <w:shd w:val="clear" w:color="auto" w:fill="auto"/>
            <w:noWrap/>
            <w:vAlign w:val="bottom"/>
            <w:hideMark/>
          </w:tcPr>
          <w:p w14:paraId="67FF460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99.65%</w:t>
            </w:r>
          </w:p>
        </w:tc>
      </w:tr>
      <w:tr w:rsidR="0053118B" w:rsidRPr="0053118B" w14:paraId="6C1911D7" w14:textId="77777777" w:rsidTr="0053118B">
        <w:trPr>
          <w:cantSplit/>
          <w:jc w:val="center"/>
        </w:trPr>
        <w:tc>
          <w:tcPr>
            <w:tcW w:w="0" w:type="auto"/>
            <w:shd w:val="clear" w:color="auto" w:fill="auto"/>
            <w:noWrap/>
            <w:vAlign w:val="bottom"/>
            <w:hideMark/>
          </w:tcPr>
          <w:p w14:paraId="7C3C5D1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24</w:t>
            </w:r>
          </w:p>
        </w:tc>
        <w:tc>
          <w:tcPr>
            <w:tcW w:w="0" w:type="auto"/>
            <w:shd w:val="clear" w:color="auto" w:fill="auto"/>
            <w:noWrap/>
            <w:vAlign w:val="bottom"/>
            <w:hideMark/>
          </w:tcPr>
          <w:p w14:paraId="32CBE132"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Cyclopoida</w:t>
            </w:r>
            <w:proofErr w:type="spellEnd"/>
          </w:p>
        </w:tc>
        <w:tc>
          <w:tcPr>
            <w:tcW w:w="0" w:type="auto"/>
            <w:shd w:val="clear" w:color="auto" w:fill="auto"/>
            <w:noWrap/>
            <w:vAlign w:val="bottom"/>
            <w:hideMark/>
          </w:tcPr>
          <w:p w14:paraId="528B0AA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3718.81</w:t>
            </w:r>
          </w:p>
        </w:tc>
        <w:tc>
          <w:tcPr>
            <w:tcW w:w="0" w:type="auto"/>
            <w:shd w:val="clear" w:color="auto" w:fill="auto"/>
            <w:noWrap/>
            <w:vAlign w:val="bottom"/>
            <w:hideMark/>
          </w:tcPr>
          <w:p w14:paraId="3B24EAE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4040.64</w:t>
            </w:r>
          </w:p>
        </w:tc>
        <w:tc>
          <w:tcPr>
            <w:tcW w:w="0" w:type="auto"/>
            <w:shd w:val="clear" w:color="auto" w:fill="auto"/>
            <w:noWrap/>
            <w:vAlign w:val="bottom"/>
            <w:hideMark/>
          </w:tcPr>
          <w:p w14:paraId="1253B2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3879.73</w:t>
            </w:r>
          </w:p>
        </w:tc>
        <w:tc>
          <w:tcPr>
            <w:tcW w:w="0" w:type="auto"/>
            <w:shd w:val="clear" w:color="auto" w:fill="auto"/>
            <w:noWrap/>
            <w:vAlign w:val="bottom"/>
            <w:hideMark/>
          </w:tcPr>
          <w:p w14:paraId="2FFD30A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0.04%</w:t>
            </w:r>
          </w:p>
        </w:tc>
        <w:tc>
          <w:tcPr>
            <w:tcW w:w="0" w:type="auto"/>
            <w:shd w:val="clear" w:color="auto" w:fill="auto"/>
            <w:noWrap/>
            <w:vAlign w:val="bottom"/>
            <w:hideMark/>
          </w:tcPr>
          <w:p w14:paraId="1F3FC29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99.69%</w:t>
            </w:r>
          </w:p>
        </w:tc>
      </w:tr>
      <w:tr w:rsidR="0053118B" w:rsidRPr="0053118B" w14:paraId="1B9F1816" w14:textId="77777777" w:rsidTr="0053118B">
        <w:trPr>
          <w:cantSplit/>
          <w:jc w:val="center"/>
        </w:trPr>
        <w:tc>
          <w:tcPr>
            <w:tcW w:w="0" w:type="auto"/>
            <w:shd w:val="clear" w:color="auto" w:fill="auto"/>
            <w:noWrap/>
            <w:vAlign w:val="bottom"/>
            <w:hideMark/>
          </w:tcPr>
          <w:p w14:paraId="18CE500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25</w:t>
            </w:r>
          </w:p>
        </w:tc>
        <w:tc>
          <w:tcPr>
            <w:tcW w:w="0" w:type="auto"/>
            <w:shd w:val="clear" w:color="auto" w:fill="auto"/>
            <w:noWrap/>
            <w:vAlign w:val="bottom"/>
            <w:hideMark/>
          </w:tcPr>
          <w:p w14:paraId="3DE0FE2D"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Cell</w:t>
            </w:r>
          </w:p>
        </w:tc>
        <w:tc>
          <w:tcPr>
            <w:tcW w:w="0" w:type="auto"/>
            <w:shd w:val="clear" w:color="auto" w:fill="auto"/>
            <w:noWrap/>
            <w:vAlign w:val="bottom"/>
            <w:hideMark/>
          </w:tcPr>
          <w:p w14:paraId="7B83D1D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3316.13</w:t>
            </w:r>
          </w:p>
        </w:tc>
        <w:tc>
          <w:tcPr>
            <w:tcW w:w="0" w:type="auto"/>
            <w:shd w:val="clear" w:color="auto" w:fill="auto"/>
            <w:noWrap/>
            <w:vAlign w:val="bottom"/>
            <w:hideMark/>
          </w:tcPr>
          <w:p w14:paraId="0B155E7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2619.95</w:t>
            </w:r>
          </w:p>
        </w:tc>
        <w:tc>
          <w:tcPr>
            <w:tcW w:w="0" w:type="auto"/>
            <w:shd w:val="clear" w:color="auto" w:fill="auto"/>
            <w:noWrap/>
            <w:vAlign w:val="bottom"/>
            <w:hideMark/>
          </w:tcPr>
          <w:p w14:paraId="4DD530A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2968.04</w:t>
            </w:r>
          </w:p>
        </w:tc>
        <w:tc>
          <w:tcPr>
            <w:tcW w:w="0" w:type="auto"/>
            <w:shd w:val="clear" w:color="auto" w:fill="auto"/>
            <w:noWrap/>
            <w:vAlign w:val="bottom"/>
            <w:hideMark/>
          </w:tcPr>
          <w:p w14:paraId="06B940F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0.03%</w:t>
            </w:r>
          </w:p>
        </w:tc>
        <w:tc>
          <w:tcPr>
            <w:tcW w:w="0" w:type="auto"/>
            <w:shd w:val="clear" w:color="auto" w:fill="auto"/>
            <w:noWrap/>
            <w:vAlign w:val="bottom"/>
            <w:hideMark/>
          </w:tcPr>
          <w:p w14:paraId="0BFD9DE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99.72%</w:t>
            </w:r>
          </w:p>
        </w:tc>
      </w:tr>
      <w:tr w:rsidR="0053118B" w:rsidRPr="0053118B" w14:paraId="307E6ADE" w14:textId="77777777" w:rsidTr="0053118B">
        <w:trPr>
          <w:cantSplit/>
          <w:jc w:val="center"/>
        </w:trPr>
        <w:tc>
          <w:tcPr>
            <w:tcW w:w="0" w:type="auto"/>
            <w:shd w:val="clear" w:color="auto" w:fill="auto"/>
            <w:noWrap/>
            <w:vAlign w:val="bottom"/>
            <w:hideMark/>
          </w:tcPr>
          <w:p w14:paraId="416BB8D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26</w:t>
            </w:r>
          </w:p>
        </w:tc>
        <w:tc>
          <w:tcPr>
            <w:tcW w:w="0" w:type="auto"/>
            <w:shd w:val="clear" w:color="auto" w:fill="auto"/>
            <w:noWrap/>
            <w:vAlign w:val="bottom"/>
            <w:hideMark/>
          </w:tcPr>
          <w:p w14:paraId="5C9E05F0"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Polychaeta</w:t>
            </w:r>
          </w:p>
        </w:tc>
        <w:tc>
          <w:tcPr>
            <w:tcW w:w="0" w:type="auto"/>
            <w:shd w:val="clear" w:color="auto" w:fill="auto"/>
            <w:noWrap/>
            <w:vAlign w:val="bottom"/>
            <w:hideMark/>
          </w:tcPr>
          <w:p w14:paraId="3556A42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2572.67</w:t>
            </w:r>
          </w:p>
        </w:tc>
        <w:tc>
          <w:tcPr>
            <w:tcW w:w="0" w:type="auto"/>
            <w:shd w:val="clear" w:color="auto" w:fill="auto"/>
            <w:noWrap/>
            <w:vAlign w:val="bottom"/>
            <w:hideMark/>
          </w:tcPr>
          <w:p w14:paraId="57E3349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3136.77</w:t>
            </w:r>
          </w:p>
        </w:tc>
        <w:tc>
          <w:tcPr>
            <w:tcW w:w="0" w:type="auto"/>
            <w:shd w:val="clear" w:color="auto" w:fill="auto"/>
            <w:noWrap/>
            <w:vAlign w:val="bottom"/>
            <w:hideMark/>
          </w:tcPr>
          <w:p w14:paraId="4265844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2854.72</w:t>
            </w:r>
          </w:p>
        </w:tc>
        <w:tc>
          <w:tcPr>
            <w:tcW w:w="0" w:type="auto"/>
            <w:shd w:val="clear" w:color="auto" w:fill="auto"/>
            <w:noWrap/>
            <w:vAlign w:val="bottom"/>
            <w:hideMark/>
          </w:tcPr>
          <w:p w14:paraId="4B91A36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0.03%</w:t>
            </w:r>
          </w:p>
        </w:tc>
        <w:tc>
          <w:tcPr>
            <w:tcW w:w="0" w:type="auto"/>
            <w:shd w:val="clear" w:color="auto" w:fill="auto"/>
            <w:noWrap/>
            <w:vAlign w:val="bottom"/>
            <w:hideMark/>
          </w:tcPr>
          <w:p w14:paraId="2D36F5B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99.75%</w:t>
            </w:r>
          </w:p>
        </w:tc>
      </w:tr>
      <w:tr w:rsidR="0053118B" w:rsidRPr="0053118B" w14:paraId="267C8E59" w14:textId="77777777" w:rsidTr="0053118B">
        <w:trPr>
          <w:cantSplit/>
          <w:jc w:val="center"/>
        </w:trPr>
        <w:tc>
          <w:tcPr>
            <w:tcW w:w="0" w:type="auto"/>
            <w:shd w:val="clear" w:color="auto" w:fill="auto"/>
            <w:noWrap/>
            <w:vAlign w:val="bottom"/>
            <w:hideMark/>
          </w:tcPr>
          <w:p w14:paraId="7CD68F4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27</w:t>
            </w:r>
          </w:p>
        </w:tc>
        <w:tc>
          <w:tcPr>
            <w:tcW w:w="0" w:type="auto"/>
            <w:shd w:val="clear" w:color="auto" w:fill="auto"/>
            <w:noWrap/>
            <w:vAlign w:val="bottom"/>
            <w:hideMark/>
          </w:tcPr>
          <w:p w14:paraId="4E428AD4"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Filinia</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cornuta</w:t>
            </w:r>
            <w:proofErr w:type="spellEnd"/>
          </w:p>
        </w:tc>
        <w:tc>
          <w:tcPr>
            <w:tcW w:w="0" w:type="auto"/>
            <w:shd w:val="clear" w:color="auto" w:fill="auto"/>
            <w:noWrap/>
            <w:vAlign w:val="bottom"/>
            <w:hideMark/>
          </w:tcPr>
          <w:p w14:paraId="69D4B52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3246.75</w:t>
            </w:r>
          </w:p>
        </w:tc>
        <w:tc>
          <w:tcPr>
            <w:tcW w:w="0" w:type="auto"/>
            <w:shd w:val="clear" w:color="auto" w:fill="auto"/>
            <w:noWrap/>
            <w:vAlign w:val="bottom"/>
            <w:hideMark/>
          </w:tcPr>
          <w:p w14:paraId="2036F76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2185.31</w:t>
            </w:r>
          </w:p>
        </w:tc>
        <w:tc>
          <w:tcPr>
            <w:tcW w:w="0" w:type="auto"/>
            <w:shd w:val="clear" w:color="auto" w:fill="auto"/>
            <w:noWrap/>
            <w:vAlign w:val="bottom"/>
            <w:hideMark/>
          </w:tcPr>
          <w:p w14:paraId="77BE20E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2716.03</w:t>
            </w:r>
          </w:p>
        </w:tc>
        <w:tc>
          <w:tcPr>
            <w:tcW w:w="0" w:type="auto"/>
            <w:shd w:val="clear" w:color="auto" w:fill="auto"/>
            <w:noWrap/>
            <w:vAlign w:val="bottom"/>
            <w:hideMark/>
          </w:tcPr>
          <w:p w14:paraId="5400383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0.03%</w:t>
            </w:r>
          </w:p>
        </w:tc>
        <w:tc>
          <w:tcPr>
            <w:tcW w:w="0" w:type="auto"/>
            <w:shd w:val="clear" w:color="auto" w:fill="auto"/>
            <w:noWrap/>
            <w:vAlign w:val="bottom"/>
            <w:hideMark/>
          </w:tcPr>
          <w:p w14:paraId="277AA0E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99.77%</w:t>
            </w:r>
          </w:p>
        </w:tc>
      </w:tr>
      <w:tr w:rsidR="0053118B" w:rsidRPr="0053118B" w14:paraId="6321E574" w14:textId="77777777" w:rsidTr="0053118B">
        <w:trPr>
          <w:cantSplit/>
          <w:jc w:val="center"/>
        </w:trPr>
        <w:tc>
          <w:tcPr>
            <w:tcW w:w="0" w:type="auto"/>
            <w:shd w:val="clear" w:color="auto" w:fill="auto"/>
            <w:noWrap/>
            <w:vAlign w:val="bottom"/>
            <w:hideMark/>
          </w:tcPr>
          <w:p w14:paraId="136DB58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28</w:t>
            </w:r>
          </w:p>
        </w:tc>
        <w:tc>
          <w:tcPr>
            <w:tcW w:w="0" w:type="auto"/>
            <w:shd w:val="clear" w:color="auto" w:fill="auto"/>
            <w:noWrap/>
            <w:vAlign w:val="bottom"/>
            <w:hideMark/>
          </w:tcPr>
          <w:p w14:paraId="72DA345D"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Calanoida</w:t>
            </w:r>
            <w:proofErr w:type="spellEnd"/>
          </w:p>
        </w:tc>
        <w:tc>
          <w:tcPr>
            <w:tcW w:w="0" w:type="auto"/>
            <w:shd w:val="clear" w:color="auto" w:fill="auto"/>
            <w:noWrap/>
            <w:vAlign w:val="bottom"/>
            <w:hideMark/>
          </w:tcPr>
          <w:p w14:paraId="3817CDB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2108.06</w:t>
            </w:r>
          </w:p>
        </w:tc>
        <w:tc>
          <w:tcPr>
            <w:tcW w:w="0" w:type="auto"/>
            <w:shd w:val="clear" w:color="auto" w:fill="auto"/>
            <w:noWrap/>
            <w:vAlign w:val="bottom"/>
            <w:hideMark/>
          </w:tcPr>
          <w:p w14:paraId="043AED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3093.91</w:t>
            </w:r>
          </w:p>
        </w:tc>
        <w:tc>
          <w:tcPr>
            <w:tcW w:w="0" w:type="auto"/>
            <w:shd w:val="clear" w:color="auto" w:fill="auto"/>
            <w:noWrap/>
            <w:vAlign w:val="bottom"/>
            <w:hideMark/>
          </w:tcPr>
          <w:p w14:paraId="63B6E89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2600.99</w:t>
            </w:r>
          </w:p>
        </w:tc>
        <w:tc>
          <w:tcPr>
            <w:tcW w:w="0" w:type="auto"/>
            <w:shd w:val="clear" w:color="auto" w:fill="auto"/>
            <w:noWrap/>
            <w:vAlign w:val="bottom"/>
            <w:hideMark/>
          </w:tcPr>
          <w:p w14:paraId="7B05206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0.02%</w:t>
            </w:r>
          </w:p>
        </w:tc>
        <w:tc>
          <w:tcPr>
            <w:tcW w:w="0" w:type="auto"/>
            <w:shd w:val="clear" w:color="auto" w:fill="auto"/>
            <w:noWrap/>
            <w:vAlign w:val="bottom"/>
            <w:hideMark/>
          </w:tcPr>
          <w:p w14:paraId="0EB8D07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99.80%</w:t>
            </w:r>
          </w:p>
        </w:tc>
      </w:tr>
      <w:tr w:rsidR="0053118B" w:rsidRPr="0053118B" w14:paraId="66A1A281" w14:textId="77777777" w:rsidTr="0053118B">
        <w:trPr>
          <w:cantSplit/>
          <w:jc w:val="center"/>
        </w:trPr>
        <w:tc>
          <w:tcPr>
            <w:tcW w:w="0" w:type="auto"/>
            <w:shd w:val="clear" w:color="auto" w:fill="auto"/>
            <w:noWrap/>
            <w:vAlign w:val="bottom"/>
            <w:hideMark/>
          </w:tcPr>
          <w:p w14:paraId="266C81E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29</w:t>
            </w:r>
          </w:p>
        </w:tc>
        <w:tc>
          <w:tcPr>
            <w:tcW w:w="0" w:type="auto"/>
            <w:shd w:val="clear" w:color="auto" w:fill="auto"/>
            <w:noWrap/>
            <w:vAlign w:val="bottom"/>
            <w:hideMark/>
          </w:tcPr>
          <w:p w14:paraId="2BBFA6C6"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Foraminifera</w:t>
            </w:r>
          </w:p>
        </w:tc>
        <w:tc>
          <w:tcPr>
            <w:tcW w:w="0" w:type="auto"/>
            <w:shd w:val="clear" w:color="auto" w:fill="auto"/>
            <w:noWrap/>
            <w:vAlign w:val="bottom"/>
            <w:hideMark/>
          </w:tcPr>
          <w:p w14:paraId="726DD47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3662.03</w:t>
            </w:r>
          </w:p>
        </w:tc>
        <w:tc>
          <w:tcPr>
            <w:tcW w:w="0" w:type="auto"/>
            <w:shd w:val="clear" w:color="auto" w:fill="auto"/>
            <w:noWrap/>
            <w:vAlign w:val="bottom"/>
            <w:hideMark/>
          </w:tcPr>
          <w:p w14:paraId="7A7BDD1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1187.39</w:t>
            </w:r>
          </w:p>
        </w:tc>
        <w:tc>
          <w:tcPr>
            <w:tcW w:w="0" w:type="auto"/>
            <w:shd w:val="clear" w:color="auto" w:fill="auto"/>
            <w:noWrap/>
            <w:vAlign w:val="bottom"/>
            <w:hideMark/>
          </w:tcPr>
          <w:p w14:paraId="7CDCFCA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2424.71</w:t>
            </w:r>
          </w:p>
        </w:tc>
        <w:tc>
          <w:tcPr>
            <w:tcW w:w="0" w:type="auto"/>
            <w:shd w:val="clear" w:color="auto" w:fill="auto"/>
            <w:noWrap/>
            <w:vAlign w:val="bottom"/>
            <w:hideMark/>
          </w:tcPr>
          <w:p w14:paraId="44D4F83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0.02%</w:t>
            </w:r>
          </w:p>
        </w:tc>
        <w:tc>
          <w:tcPr>
            <w:tcW w:w="0" w:type="auto"/>
            <w:shd w:val="clear" w:color="auto" w:fill="auto"/>
            <w:noWrap/>
            <w:vAlign w:val="bottom"/>
            <w:hideMark/>
          </w:tcPr>
          <w:p w14:paraId="394351B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99.82%</w:t>
            </w:r>
          </w:p>
        </w:tc>
      </w:tr>
      <w:tr w:rsidR="0053118B" w:rsidRPr="0053118B" w14:paraId="05EC651B" w14:textId="77777777" w:rsidTr="0053118B">
        <w:trPr>
          <w:cantSplit/>
          <w:jc w:val="center"/>
        </w:trPr>
        <w:tc>
          <w:tcPr>
            <w:tcW w:w="0" w:type="auto"/>
            <w:shd w:val="clear" w:color="auto" w:fill="auto"/>
            <w:noWrap/>
            <w:vAlign w:val="bottom"/>
            <w:hideMark/>
          </w:tcPr>
          <w:p w14:paraId="61E4195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30</w:t>
            </w:r>
          </w:p>
        </w:tc>
        <w:tc>
          <w:tcPr>
            <w:tcW w:w="0" w:type="auto"/>
            <w:shd w:val="clear" w:color="auto" w:fill="auto"/>
            <w:noWrap/>
            <w:vAlign w:val="bottom"/>
            <w:hideMark/>
          </w:tcPr>
          <w:p w14:paraId="06ACD65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Coxliella</w:t>
            </w:r>
            <w:proofErr w:type="spellEnd"/>
            <w:r w:rsidRPr="0053118B">
              <w:rPr>
                <w:rFonts w:eastAsia="Times New Roman" w:cs="Times New Roman"/>
                <w:color w:val="000000"/>
                <w:sz w:val="20"/>
                <w:szCs w:val="20"/>
              </w:rPr>
              <w:t xml:space="preserve"> longa</w:t>
            </w:r>
          </w:p>
        </w:tc>
        <w:tc>
          <w:tcPr>
            <w:tcW w:w="0" w:type="auto"/>
            <w:shd w:val="clear" w:color="auto" w:fill="auto"/>
            <w:noWrap/>
            <w:vAlign w:val="bottom"/>
            <w:hideMark/>
          </w:tcPr>
          <w:p w14:paraId="2FA819E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12.94</w:t>
            </w:r>
          </w:p>
        </w:tc>
        <w:tc>
          <w:tcPr>
            <w:tcW w:w="0" w:type="auto"/>
            <w:shd w:val="clear" w:color="auto" w:fill="auto"/>
            <w:noWrap/>
            <w:vAlign w:val="bottom"/>
            <w:hideMark/>
          </w:tcPr>
          <w:p w14:paraId="5EF7942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4208.37</w:t>
            </w:r>
          </w:p>
        </w:tc>
        <w:tc>
          <w:tcPr>
            <w:tcW w:w="0" w:type="auto"/>
            <w:shd w:val="clear" w:color="auto" w:fill="auto"/>
            <w:noWrap/>
            <w:vAlign w:val="bottom"/>
            <w:hideMark/>
          </w:tcPr>
          <w:p w14:paraId="5AFA999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2110.65</w:t>
            </w:r>
          </w:p>
        </w:tc>
        <w:tc>
          <w:tcPr>
            <w:tcW w:w="0" w:type="auto"/>
            <w:shd w:val="clear" w:color="auto" w:fill="auto"/>
            <w:noWrap/>
            <w:vAlign w:val="bottom"/>
            <w:hideMark/>
          </w:tcPr>
          <w:p w14:paraId="5AE238E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0.02%</w:t>
            </w:r>
          </w:p>
        </w:tc>
        <w:tc>
          <w:tcPr>
            <w:tcW w:w="0" w:type="auto"/>
            <w:shd w:val="clear" w:color="auto" w:fill="auto"/>
            <w:noWrap/>
            <w:vAlign w:val="bottom"/>
            <w:hideMark/>
          </w:tcPr>
          <w:p w14:paraId="33ACC4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99.84%</w:t>
            </w:r>
          </w:p>
        </w:tc>
      </w:tr>
      <w:tr w:rsidR="0053118B" w:rsidRPr="0053118B" w14:paraId="3DEDBB9B" w14:textId="77777777" w:rsidTr="0053118B">
        <w:trPr>
          <w:cantSplit/>
          <w:jc w:val="center"/>
        </w:trPr>
        <w:tc>
          <w:tcPr>
            <w:tcW w:w="0" w:type="auto"/>
            <w:shd w:val="clear" w:color="auto" w:fill="auto"/>
            <w:noWrap/>
            <w:vAlign w:val="bottom"/>
            <w:hideMark/>
          </w:tcPr>
          <w:p w14:paraId="58EF64B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w:t>
            </w:r>
          </w:p>
        </w:tc>
        <w:tc>
          <w:tcPr>
            <w:tcW w:w="0" w:type="auto"/>
            <w:shd w:val="clear" w:color="auto" w:fill="auto"/>
            <w:noWrap/>
            <w:vAlign w:val="bottom"/>
            <w:hideMark/>
          </w:tcPr>
          <w:p w14:paraId="72F8C61B"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Amoeba</w:t>
            </w:r>
          </w:p>
        </w:tc>
        <w:tc>
          <w:tcPr>
            <w:tcW w:w="0" w:type="auto"/>
            <w:shd w:val="clear" w:color="auto" w:fill="auto"/>
            <w:noWrap/>
            <w:vAlign w:val="bottom"/>
            <w:hideMark/>
          </w:tcPr>
          <w:p w14:paraId="4CD4E80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ED635E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3281.78</w:t>
            </w:r>
          </w:p>
        </w:tc>
        <w:tc>
          <w:tcPr>
            <w:tcW w:w="0" w:type="auto"/>
            <w:shd w:val="clear" w:color="auto" w:fill="auto"/>
            <w:noWrap/>
            <w:vAlign w:val="bottom"/>
            <w:hideMark/>
          </w:tcPr>
          <w:p w14:paraId="1ADDAA5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1640.89</w:t>
            </w:r>
          </w:p>
        </w:tc>
        <w:tc>
          <w:tcPr>
            <w:tcW w:w="0" w:type="auto"/>
            <w:shd w:val="clear" w:color="auto" w:fill="auto"/>
            <w:noWrap/>
            <w:vAlign w:val="bottom"/>
            <w:hideMark/>
          </w:tcPr>
          <w:p w14:paraId="44DCAEE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0.02%</w:t>
            </w:r>
          </w:p>
        </w:tc>
        <w:tc>
          <w:tcPr>
            <w:tcW w:w="0" w:type="auto"/>
            <w:shd w:val="clear" w:color="auto" w:fill="auto"/>
            <w:noWrap/>
            <w:vAlign w:val="bottom"/>
            <w:hideMark/>
          </w:tcPr>
          <w:p w14:paraId="612E07C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99.85%</w:t>
            </w:r>
          </w:p>
        </w:tc>
      </w:tr>
      <w:tr w:rsidR="0053118B" w:rsidRPr="0053118B" w14:paraId="11242B5F" w14:textId="77777777" w:rsidTr="0053118B">
        <w:trPr>
          <w:cantSplit/>
          <w:jc w:val="center"/>
        </w:trPr>
        <w:tc>
          <w:tcPr>
            <w:tcW w:w="0" w:type="auto"/>
            <w:shd w:val="clear" w:color="auto" w:fill="auto"/>
            <w:noWrap/>
            <w:vAlign w:val="bottom"/>
            <w:hideMark/>
          </w:tcPr>
          <w:p w14:paraId="6443006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w:t>
            </w:r>
          </w:p>
        </w:tc>
        <w:tc>
          <w:tcPr>
            <w:tcW w:w="0" w:type="auto"/>
            <w:shd w:val="clear" w:color="auto" w:fill="auto"/>
            <w:noWrap/>
            <w:vAlign w:val="bottom"/>
            <w:hideMark/>
          </w:tcPr>
          <w:p w14:paraId="79723F42"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Trichocerca</w:t>
            </w:r>
            <w:proofErr w:type="spellEnd"/>
          </w:p>
        </w:tc>
        <w:tc>
          <w:tcPr>
            <w:tcW w:w="0" w:type="auto"/>
            <w:shd w:val="clear" w:color="auto" w:fill="auto"/>
            <w:noWrap/>
            <w:vAlign w:val="bottom"/>
            <w:hideMark/>
          </w:tcPr>
          <w:p w14:paraId="2EF1C5C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3259.85</w:t>
            </w:r>
          </w:p>
        </w:tc>
        <w:tc>
          <w:tcPr>
            <w:tcW w:w="0" w:type="auto"/>
            <w:shd w:val="clear" w:color="auto" w:fill="auto"/>
            <w:noWrap/>
            <w:vAlign w:val="bottom"/>
            <w:hideMark/>
          </w:tcPr>
          <w:p w14:paraId="0C3C63D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16.16</w:t>
            </w:r>
          </w:p>
        </w:tc>
        <w:tc>
          <w:tcPr>
            <w:tcW w:w="0" w:type="auto"/>
            <w:shd w:val="clear" w:color="auto" w:fill="auto"/>
            <w:noWrap/>
            <w:vAlign w:val="bottom"/>
            <w:hideMark/>
          </w:tcPr>
          <w:p w14:paraId="03CF0A1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1638.00</w:t>
            </w:r>
          </w:p>
        </w:tc>
        <w:tc>
          <w:tcPr>
            <w:tcW w:w="0" w:type="auto"/>
            <w:shd w:val="clear" w:color="auto" w:fill="auto"/>
            <w:noWrap/>
            <w:vAlign w:val="bottom"/>
            <w:hideMark/>
          </w:tcPr>
          <w:p w14:paraId="38C21BA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0.02%</w:t>
            </w:r>
          </w:p>
        </w:tc>
        <w:tc>
          <w:tcPr>
            <w:tcW w:w="0" w:type="auto"/>
            <w:shd w:val="clear" w:color="auto" w:fill="auto"/>
            <w:noWrap/>
            <w:vAlign w:val="bottom"/>
            <w:hideMark/>
          </w:tcPr>
          <w:p w14:paraId="09AB713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99.87%</w:t>
            </w:r>
          </w:p>
        </w:tc>
      </w:tr>
      <w:tr w:rsidR="0053118B" w:rsidRPr="0053118B" w14:paraId="120DC84B" w14:textId="77777777" w:rsidTr="0053118B">
        <w:trPr>
          <w:cantSplit/>
          <w:jc w:val="center"/>
        </w:trPr>
        <w:tc>
          <w:tcPr>
            <w:tcW w:w="0" w:type="auto"/>
            <w:shd w:val="clear" w:color="auto" w:fill="auto"/>
            <w:noWrap/>
            <w:vAlign w:val="bottom"/>
            <w:hideMark/>
          </w:tcPr>
          <w:p w14:paraId="33A098C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33</w:t>
            </w:r>
          </w:p>
        </w:tc>
        <w:tc>
          <w:tcPr>
            <w:tcW w:w="0" w:type="auto"/>
            <w:shd w:val="clear" w:color="auto" w:fill="auto"/>
            <w:noWrap/>
            <w:vAlign w:val="bottom"/>
            <w:hideMark/>
          </w:tcPr>
          <w:p w14:paraId="3312E0A4"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Synchaeta</w:t>
            </w:r>
            <w:proofErr w:type="spellEnd"/>
          </w:p>
        </w:tc>
        <w:tc>
          <w:tcPr>
            <w:tcW w:w="0" w:type="auto"/>
            <w:shd w:val="clear" w:color="auto" w:fill="auto"/>
            <w:noWrap/>
            <w:vAlign w:val="bottom"/>
            <w:hideMark/>
          </w:tcPr>
          <w:p w14:paraId="7640CA3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877.31</w:t>
            </w:r>
          </w:p>
        </w:tc>
        <w:tc>
          <w:tcPr>
            <w:tcW w:w="0" w:type="auto"/>
            <w:shd w:val="clear" w:color="auto" w:fill="auto"/>
            <w:noWrap/>
            <w:vAlign w:val="bottom"/>
            <w:hideMark/>
          </w:tcPr>
          <w:p w14:paraId="2E99B91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1696.46</w:t>
            </w:r>
          </w:p>
        </w:tc>
        <w:tc>
          <w:tcPr>
            <w:tcW w:w="0" w:type="auto"/>
            <w:shd w:val="clear" w:color="auto" w:fill="auto"/>
            <w:noWrap/>
            <w:vAlign w:val="bottom"/>
            <w:hideMark/>
          </w:tcPr>
          <w:p w14:paraId="5A5F0BA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1286.88</w:t>
            </w:r>
          </w:p>
        </w:tc>
        <w:tc>
          <w:tcPr>
            <w:tcW w:w="0" w:type="auto"/>
            <w:shd w:val="clear" w:color="auto" w:fill="auto"/>
            <w:noWrap/>
            <w:vAlign w:val="bottom"/>
            <w:hideMark/>
          </w:tcPr>
          <w:p w14:paraId="0B4F3DD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7A044D1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99.88%</w:t>
            </w:r>
          </w:p>
        </w:tc>
      </w:tr>
      <w:tr w:rsidR="0053118B" w:rsidRPr="0053118B" w14:paraId="4ADC17E4" w14:textId="77777777" w:rsidTr="0053118B">
        <w:trPr>
          <w:cantSplit/>
          <w:jc w:val="center"/>
        </w:trPr>
        <w:tc>
          <w:tcPr>
            <w:tcW w:w="0" w:type="auto"/>
            <w:shd w:val="clear" w:color="auto" w:fill="auto"/>
            <w:noWrap/>
            <w:vAlign w:val="bottom"/>
            <w:hideMark/>
          </w:tcPr>
          <w:p w14:paraId="35C9986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34</w:t>
            </w:r>
          </w:p>
        </w:tc>
        <w:tc>
          <w:tcPr>
            <w:tcW w:w="0" w:type="auto"/>
            <w:shd w:val="clear" w:color="auto" w:fill="auto"/>
            <w:noWrap/>
            <w:vAlign w:val="bottom"/>
            <w:hideMark/>
          </w:tcPr>
          <w:p w14:paraId="11E94366"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Astacidae</w:t>
            </w:r>
            <w:proofErr w:type="spellEnd"/>
          </w:p>
        </w:tc>
        <w:tc>
          <w:tcPr>
            <w:tcW w:w="0" w:type="auto"/>
            <w:shd w:val="clear" w:color="auto" w:fill="auto"/>
            <w:noWrap/>
            <w:vAlign w:val="bottom"/>
            <w:hideMark/>
          </w:tcPr>
          <w:p w14:paraId="3CCB639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3.84</w:t>
            </w:r>
          </w:p>
        </w:tc>
        <w:tc>
          <w:tcPr>
            <w:tcW w:w="0" w:type="auto"/>
            <w:shd w:val="clear" w:color="auto" w:fill="auto"/>
            <w:noWrap/>
            <w:vAlign w:val="bottom"/>
            <w:hideMark/>
          </w:tcPr>
          <w:p w14:paraId="61B77E6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2166.93</w:t>
            </w:r>
          </w:p>
        </w:tc>
        <w:tc>
          <w:tcPr>
            <w:tcW w:w="0" w:type="auto"/>
            <w:shd w:val="clear" w:color="auto" w:fill="auto"/>
            <w:noWrap/>
            <w:vAlign w:val="bottom"/>
            <w:hideMark/>
          </w:tcPr>
          <w:p w14:paraId="57790F4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1085.38</w:t>
            </w:r>
          </w:p>
        </w:tc>
        <w:tc>
          <w:tcPr>
            <w:tcW w:w="0" w:type="auto"/>
            <w:shd w:val="clear" w:color="auto" w:fill="auto"/>
            <w:noWrap/>
            <w:vAlign w:val="bottom"/>
            <w:hideMark/>
          </w:tcPr>
          <w:p w14:paraId="5A4B28A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106341B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99.89%</w:t>
            </w:r>
          </w:p>
        </w:tc>
      </w:tr>
      <w:tr w:rsidR="0053118B" w:rsidRPr="0053118B" w14:paraId="07D853B5" w14:textId="77777777" w:rsidTr="0053118B">
        <w:trPr>
          <w:cantSplit/>
          <w:jc w:val="center"/>
        </w:trPr>
        <w:tc>
          <w:tcPr>
            <w:tcW w:w="0" w:type="auto"/>
            <w:shd w:val="clear" w:color="auto" w:fill="auto"/>
            <w:noWrap/>
            <w:vAlign w:val="bottom"/>
            <w:hideMark/>
          </w:tcPr>
          <w:p w14:paraId="788D519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35</w:t>
            </w:r>
          </w:p>
        </w:tc>
        <w:tc>
          <w:tcPr>
            <w:tcW w:w="0" w:type="auto"/>
            <w:shd w:val="clear" w:color="auto" w:fill="auto"/>
            <w:noWrap/>
            <w:vAlign w:val="bottom"/>
            <w:hideMark/>
          </w:tcPr>
          <w:p w14:paraId="607F8D1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Eutintinnus</w:t>
            </w:r>
            <w:proofErr w:type="spellEnd"/>
          </w:p>
        </w:tc>
        <w:tc>
          <w:tcPr>
            <w:tcW w:w="0" w:type="auto"/>
            <w:shd w:val="clear" w:color="auto" w:fill="auto"/>
            <w:noWrap/>
            <w:vAlign w:val="bottom"/>
            <w:hideMark/>
          </w:tcPr>
          <w:p w14:paraId="185525D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5998B9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2104.38</w:t>
            </w:r>
          </w:p>
        </w:tc>
        <w:tc>
          <w:tcPr>
            <w:tcW w:w="0" w:type="auto"/>
            <w:shd w:val="clear" w:color="auto" w:fill="auto"/>
            <w:noWrap/>
            <w:vAlign w:val="bottom"/>
            <w:hideMark/>
          </w:tcPr>
          <w:p w14:paraId="3E8BE0B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1052.19</w:t>
            </w:r>
          </w:p>
        </w:tc>
        <w:tc>
          <w:tcPr>
            <w:tcW w:w="0" w:type="auto"/>
            <w:shd w:val="clear" w:color="auto" w:fill="auto"/>
            <w:noWrap/>
            <w:vAlign w:val="bottom"/>
            <w:hideMark/>
          </w:tcPr>
          <w:p w14:paraId="1738985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7137E1A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99.90%</w:t>
            </w:r>
          </w:p>
        </w:tc>
      </w:tr>
      <w:tr w:rsidR="0053118B" w:rsidRPr="0053118B" w14:paraId="7B0CAE2A" w14:textId="77777777" w:rsidTr="0053118B">
        <w:trPr>
          <w:cantSplit/>
          <w:jc w:val="center"/>
        </w:trPr>
        <w:tc>
          <w:tcPr>
            <w:tcW w:w="0" w:type="auto"/>
            <w:shd w:val="clear" w:color="auto" w:fill="auto"/>
            <w:noWrap/>
            <w:vAlign w:val="bottom"/>
            <w:hideMark/>
          </w:tcPr>
          <w:p w14:paraId="110FF57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36</w:t>
            </w:r>
          </w:p>
        </w:tc>
        <w:tc>
          <w:tcPr>
            <w:tcW w:w="0" w:type="auto"/>
            <w:shd w:val="clear" w:color="auto" w:fill="auto"/>
            <w:noWrap/>
            <w:vAlign w:val="bottom"/>
            <w:hideMark/>
          </w:tcPr>
          <w:p w14:paraId="2C478362"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Gastropoda Larva</w:t>
            </w:r>
          </w:p>
        </w:tc>
        <w:tc>
          <w:tcPr>
            <w:tcW w:w="0" w:type="auto"/>
            <w:shd w:val="clear" w:color="auto" w:fill="auto"/>
            <w:noWrap/>
            <w:vAlign w:val="bottom"/>
            <w:hideMark/>
          </w:tcPr>
          <w:p w14:paraId="4E881B3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1029.64</w:t>
            </w:r>
          </w:p>
        </w:tc>
        <w:tc>
          <w:tcPr>
            <w:tcW w:w="0" w:type="auto"/>
            <w:shd w:val="clear" w:color="auto" w:fill="auto"/>
            <w:noWrap/>
            <w:vAlign w:val="bottom"/>
            <w:hideMark/>
          </w:tcPr>
          <w:p w14:paraId="568829C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1021.67</w:t>
            </w:r>
          </w:p>
        </w:tc>
        <w:tc>
          <w:tcPr>
            <w:tcW w:w="0" w:type="auto"/>
            <w:shd w:val="clear" w:color="auto" w:fill="auto"/>
            <w:noWrap/>
            <w:vAlign w:val="bottom"/>
            <w:hideMark/>
          </w:tcPr>
          <w:p w14:paraId="40B77E4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1025.65</w:t>
            </w:r>
          </w:p>
        </w:tc>
        <w:tc>
          <w:tcPr>
            <w:tcW w:w="0" w:type="auto"/>
            <w:shd w:val="clear" w:color="auto" w:fill="auto"/>
            <w:noWrap/>
            <w:vAlign w:val="bottom"/>
            <w:hideMark/>
          </w:tcPr>
          <w:p w14:paraId="5A73379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11295E2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99.91%</w:t>
            </w:r>
          </w:p>
        </w:tc>
      </w:tr>
      <w:tr w:rsidR="0053118B" w:rsidRPr="0053118B" w14:paraId="0AA037AD" w14:textId="77777777" w:rsidTr="0053118B">
        <w:trPr>
          <w:cantSplit/>
          <w:jc w:val="center"/>
        </w:trPr>
        <w:tc>
          <w:tcPr>
            <w:tcW w:w="0" w:type="auto"/>
            <w:shd w:val="clear" w:color="auto" w:fill="auto"/>
            <w:noWrap/>
            <w:vAlign w:val="bottom"/>
            <w:hideMark/>
          </w:tcPr>
          <w:p w14:paraId="3082787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37</w:t>
            </w:r>
          </w:p>
        </w:tc>
        <w:tc>
          <w:tcPr>
            <w:tcW w:w="0" w:type="auto"/>
            <w:shd w:val="clear" w:color="auto" w:fill="auto"/>
            <w:noWrap/>
            <w:vAlign w:val="bottom"/>
            <w:hideMark/>
          </w:tcPr>
          <w:p w14:paraId="18546D23"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 xml:space="preserve">Zooplankton </w:t>
            </w:r>
            <w:proofErr w:type="spellStart"/>
            <w:r w:rsidRPr="0053118B">
              <w:rPr>
                <w:rFonts w:eastAsia="Times New Roman" w:cs="Times New Roman"/>
                <w:color w:val="000000"/>
                <w:sz w:val="20"/>
                <w:szCs w:val="20"/>
              </w:rPr>
              <w:t>Unid</w:t>
            </w:r>
            <w:proofErr w:type="spellEnd"/>
          </w:p>
        </w:tc>
        <w:tc>
          <w:tcPr>
            <w:tcW w:w="0" w:type="auto"/>
            <w:shd w:val="clear" w:color="auto" w:fill="auto"/>
            <w:noWrap/>
            <w:vAlign w:val="bottom"/>
            <w:hideMark/>
          </w:tcPr>
          <w:p w14:paraId="79EB8D8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266.31</w:t>
            </w:r>
          </w:p>
        </w:tc>
        <w:tc>
          <w:tcPr>
            <w:tcW w:w="0" w:type="auto"/>
            <w:shd w:val="clear" w:color="auto" w:fill="auto"/>
            <w:noWrap/>
            <w:vAlign w:val="bottom"/>
            <w:hideMark/>
          </w:tcPr>
          <w:p w14:paraId="5CA0C47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1348.04</w:t>
            </w:r>
          </w:p>
        </w:tc>
        <w:tc>
          <w:tcPr>
            <w:tcW w:w="0" w:type="auto"/>
            <w:shd w:val="clear" w:color="auto" w:fill="auto"/>
            <w:noWrap/>
            <w:vAlign w:val="bottom"/>
            <w:hideMark/>
          </w:tcPr>
          <w:p w14:paraId="1E9DD60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807.18</w:t>
            </w:r>
          </w:p>
        </w:tc>
        <w:tc>
          <w:tcPr>
            <w:tcW w:w="0" w:type="auto"/>
            <w:shd w:val="clear" w:color="auto" w:fill="auto"/>
            <w:noWrap/>
            <w:vAlign w:val="bottom"/>
            <w:hideMark/>
          </w:tcPr>
          <w:p w14:paraId="2828D1B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4102270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99.92%</w:t>
            </w:r>
          </w:p>
        </w:tc>
      </w:tr>
      <w:tr w:rsidR="0053118B" w:rsidRPr="0053118B" w14:paraId="242A5F83" w14:textId="77777777" w:rsidTr="0053118B">
        <w:trPr>
          <w:cantSplit/>
          <w:jc w:val="center"/>
        </w:trPr>
        <w:tc>
          <w:tcPr>
            <w:tcW w:w="0" w:type="auto"/>
            <w:shd w:val="clear" w:color="auto" w:fill="auto"/>
            <w:noWrap/>
            <w:vAlign w:val="bottom"/>
            <w:hideMark/>
          </w:tcPr>
          <w:p w14:paraId="3F848C3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w:t>
            </w:r>
          </w:p>
        </w:tc>
        <w:tc>
          <w:tcPr>
            <w:tcW w:w="0" w:type="auto"/>
            <w:shd w:val="clear" w:color="auto" w:fill="auto"/>
            <w:noWrap/>
            <w:vAlign w:val="bottom"/>
            <w:hideMark/>
          </w:tcPr>
          <w:p w14:paraId="5B02EAF2"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Balanus</w:t>
            </w:r>
          </w:p>
        </w:tc>
        <w:tc>
          <w:tcPr>
            <w:tcW w:w="0" w:type="auto"/>
            <w:shd w:val="clear" w:color="auto" w:fill="auto"/>
            <w:noWrap/>
            <w:vAlign w:val="bottom"/>
            <w:hideMark/>
          </w:tcPr>
          <w:p w14:paraId="19FC3A2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899.24</w:t>
            </w:r>
          </w:p>
        </w:tc>
        <w:tc>
          <w:tcPr>
            <w:tcW w:w="0" w:type="auto"/>
            <w:shd w:val="clear" w:color="auto" w:fill="auto"/>
            <w:noWrap/>
            <w:vAlign w:val="bottom"/>
            <w:hideMark/>
          </w:tcPr>
          <w:p w14:paraId="7C4ED34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714.03</w:t>
            </w:r>
          </w:p>
        </w:tc>
        <w:tc>
          <w:tcPr>
            <w:tcW w:w="0" w:type="auto"/>
            <w:shd w:val="clear" w:color="auto" w:fill="auto"/>
            <w:noWrap/>
            <w:vAlign w:val="bottom"/>
            <w:hideMark/>
          </w:tcPr>
          <w:p w14:paraId="770B91E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806.63</w:t>
            </w:r>
          </w:p>
        </w:tc>
        <w:tc>
          <w:tcPr>
            <w:tcW w:w="0" w:type="auto"/>
            <w:shd w:val="clear" w:color="auto" w:fill="auto"/>
            <w:noWrap/>
            <w:vAlign w:val="bottom"/>
            <w:hideMark/>
          </w:tcPr>
          <w:p w14:paraId="11E9E9D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55BBE41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99.93%</w:t>
            </w:r>
          </w:p>
        </w:tc>
      </w:tr>
      <w:tr w:rsidR="0053118B" w:rsidRPr="0053118B" w14:paraId="61B7B708" w14:textId="77777777" w:rsidTr="0053118B">
        <w:trPr>
          <w:cantSplit/>
          <w:jc w:val="center"/>
        </w:trPr>
        <w:tc>
          <w:tcPr>
            <w:tcW w:w="0" w:type="auto"/>
            <w:shd w:val="clear" w:color="auto" w:fill="auto"/>
            <w:noWrap/>
            <w:vAlign w:val="bottom"/>
            <w:hideMark/>
          </w:tcPr>
          <w:p w14:paraId="089EE28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39</w:t>
            </w:r>
          </w:p>
        </w:tc>
        <w:tc>
          <w:tcPr>
            <w:tcW w:w="0" w:type="auto"/>
            <w:shd w:val="clear" w:color="auto" w:fill="auto"/>
            <w:noWrap/>
            <w:vAlign w:val="bottom"/>
            <w:hideMark/>
          </w:tcPr>
          <w:p w14:paraId="526643BE"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Oikopleura</w:t>
            </w:r>
            <w:proofErr w:type="spellEnd"/>
          </w:p>
        </w:tc>
        <w:tc>
          <w:tcPr>
            <w:tcW w:w="0" w:type="auto"/>
            <w:shd w:val="clear" w:color="auto" w:fill="auto"/>
            <w:noWrap/>
            <w:vAlign w:val="bottom"/>
            <w:hideMark/>
          </w:tcPr>
          <w:p w14:paraId="3841A7E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272.66</w:t>
            </w:r>
          </w:p>
        </w:tc>
        <w:tc>
          <w:tcPr>
            <w:tcW w:w="0" w:type="auto"/>
            <w:shd w:val="clear" w:color="auto" w:fill="auto"/>
            <w:noWrap/>
            <w:vAlign w:val="bottom"/>
            <w:hideMark/>
          </w:tcPr>
          <w:p w14:paraId="49D3985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1228.73</w:t>
            </w:r>
          </w:p>
        </w:tc>
        <w:tc>
          <w:tcPr>
            <w:tcW w:w="0" w:type="auto"/>
            <w:shd w:val="clear" w:color="auto" w:fill="auto"/>
            <w:noWrap/>
            <w:vAlign w:val="bottom"/>
            <w:hideMark/>
          </w:tcPr>
          <w:p w14:paraId="5587533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750.69</w:t>
            </w:r>
          </w:p>
        </w:tc>
        <w:tc>
          <w:tcPr>
            <w:tcW w:w="0" w:type="auto"/>
            <w:shd w:val="clear" w:color="auto" w:fill="auto"/>
            <w:noWrap/>
            <w:vAlign w:val="bottom"/>
            <w:hideMark/>
          </w:tcPr>
          <w:p w14:paraId="43910FA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2F12078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99.94%</w:t>
            </w:r>
          </w:p>
        </w:tc>
      </w:tr>
      <w:tr w:rsidR="0053118B" w:rsidRPr="0053118B" w14:paraId="33C13875" w14:textId="77777777" w:rsidTr="0053118B">
        <w:trPr>
          <w:cantSplit/>
          <w:jc w:val="center"/>
        </w:trPr>
        <w:tc>
          <w:tcPr>
            <w:tcW w:w="0" w:type="auto"/>
            <w:shd w:val="clear" w:color="auto" w:fill="auto"/>
            <w:noWrap/>
            <w:vAlign w:val="bottom"/>
            <w:hideMark/>
          </w:tcPr>
          <w:p w14:paraId="5FF5AAC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40</w:t>
            </w:r>
          </w:p>
        </w:tc>
        <w:tc>
          <w:tcPr>
            <w:tcW w:w="0" w:type="auto"/>
            <w:shd w:val="clear" w:color="auto" w:fill="auto"/>
            <w:noWrap/>
            <w:vAlign w:val="bottom"/>
            <w:hideMark/>
          </w:tcPr>
          <w:p w14:paraId="6EA6BF8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Synchaeta</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bicornis</w:t>
            </w:r>
            <w:proofErr w:type="spellEnd"/>
          </w:p>
        </w:tc>
        <w:tc>
          <w:tcPr>
            <w:tcW w:w="0" w:type="auto"/>
            <w:shd w:val="clear" w:color="auto" w:fill="auto"/>
            <w:noWrap/>
            <w:vAlign w:val="bottom"/>
            <w:hideMark/>
          </w:tcPr>
          <w:p w14:paraId="0E0EB9A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43.90</w:t>
            </w:r>
          </w:p>
        </w:tc>
        <w:tc>
          <w:tcPr>
            <w:tcW w:w="0" w:type="auto"/>
            <w:shd w:val="clear" w:color="auto" w:fill="auto"/>
            <w:noWrap/>
            <w:vAlign w:val="bottom"/>
            <w:hideMark/>
          </w:tcPr>
          <w:p w14:paraId="65F5B94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1178.32</w:t>
            </w:r>
          </w:p>
        </w:tc>
        <w:tc>
          <w:tcPr>
            <w:tcW w:w="0" w:type="auto"/>
            <w:shd w:val="clear" w:color="auto" w:fill="auto"/>
            <w:noWrap/>
            <w:vAlign w:val="bottom"/>
            <w:hideMark/>
          </w:tcPr>
          <w:p w14:paraId="1ED2933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611.11</w:t>
            </w:r>
          </w:p>
        </w:tc>
        <w:tc>
          <w:tcPr>
            <w:tcW w:w="0" w:type="auto"/>
            <w:shd w:val="clear" w:color="auto" w:fill="auto"/>
            <w:noWrap/>
            <w:vAlign w:val="bottom"/>
            <w:hideMark/>
          </w:tcPr>
          <w:p w14:paraId="0F659EF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488F126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99.94%</w:t>
            </w:r>
          </w:p>
        </w:tc>
      </w:tr>
      <w:tr w:rsidR="0053118B" w:rsidRPr="0053118B" w14:paraId="576BC69E" w14:textId="77777777" w:rsidTr="0053118B">
        <w:trPr>
          <w:cantSplit/>
          <w:jc w:val="center"/>
        </w:trPr>
        <w:tc>
          <w:tcPr>
            <w:tcW w:w="0" w:type="auto"/>
            <w:shd w:val="clear" w:color="auto" w:fill="auto"/>
            <w:noWrap/>
            <w:vAlign w:val="bottom"/>
            <w:hideMark/>
          </w:tcPr>
          <w:p w14:paraId="169FA7D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41</w:t>
            </w:r>
          </w:p>
        </w:tc>
        <w:tc>
          <w:tcPr>
            <w:tcW w:w="0" w:type="auto"/>
            <w:shd w:val="clear" w:color="auto" w:fill="auto"/>
            <w:noWrap/>
            <w:vAlign w:val="bottom"/>
            <w:hideMark/>
          </w:tcPr>
          <w:p w14:paraId="05F69397"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Brachionus</w:t>
            </w:r>
            <w:proofErr w:type="spellEnd"/>
            <w:r w:rsidRPr="0053118B">
              <w:rPr>
                <w:rFonts w:eastAsia="Times New Roman" w:cs="Times New Roman"/>
                <w:color w:val="000000"/>
                <w:sz w:val="20"/>
                <w:szCs w:val="20"/>
              </w:rPr>
              <w:t xml:space="preserve"> angularis</w:t>
            </w:r>
          </w:p>
        </w:tc>
        <w:tc>
          <w:tcPr>
            <w:tcW w:w="0" w:type="auto"/>
            <w:shd w:val="clear" w:color="auto" w:fill="auto"/>
            <w:noWrap/>
            <w:vAlign w:val="bottom"/>
            <w:hideMark/>
          </w:tcPr>
          <w:p w14:paraId="5F88A8F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8C73D3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1183.79</w:t>
            </w:r>
          </w:p>
        </w:tc>
        <w:tc>
          <w:tcPr>
            <w:tcW w:w="0" w:type="auto"/>
            <w:shd w:val="clear" w:color="auto" w:fill="auto"/>
            <w:noWrap/>
            <w:vAlign w:val="bottom"/>
            <w:hideMark/>
          </w:tcPr>
          <w:p w14:paraId="2E850C6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591.90</w:t>
            </w:r>
          </w:p>
        </w:tc>
        <w:tc>
          <w:tcPr>
            <w:tcW w:w="0" w:type="auto"/>
            <w:shd w:val="clear" w:color="auto" w:fill="auto"/>
            <w:noWrap/>
            <w:vAlign w:val="bottom"/>
            <w:hideMark/>
          </w:tcPr>
          <w:p w14:paraId="41398A9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578654B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99.95%</w:t>
            </w:r>
          </w:p>
        </w:tc>
      </w:tr>
      <w:tr w:rsidR="0053118B" w:rsidRPr="0053118B" w14:paraId="223A42ED" w14:textId="77777777" w:rsidTr="0053118B">
        <w:trPr>
          <w:cantSplit/>
          <w:jc w:val="center"/>
        </w:trPr>
        <w:tc>
          <w:tcPr>
            <w:tcW w:w="0" w:type="auto"/>
            <w:shd w:val="clear" w:color="auto" w:fill="auto"/>
            <w:noWrap/>
            <w:vAlign w:val="bottom"/>
            <w:hideMark/>
          </w:tcPr>
          <w:p w14:paraId="5CAF7DB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42</w:t>
            </w:r>
          </w:p>
        </w:tc>
        <w:tc>
          <w:tcPr>
            <w:tcW w:w="0" w:type="auto"/>
            <w:shd w:val="clear" w:color="auto" w:fill="auto"/>
            <w:noWrap/>
            <w:vAlign w:val="bottom"/>
            <w:hideMark/>
          </w:tcPr>
          <w:p w14:paraId="5376483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Tintinnopsis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brandti</w:t>
            </w:r>
            <w:proofErr w:type="spellEnd"/>
          </w:p>
        </w:tc>
        <w:tc>
          <w:tcPr>
            <w:tcW w:w="0" w:type="auto"/>
            <w:shd w:val="clear" w:color="auto" w:fill="auto"/>
            <w:noWrap/>
            <w:vAlign w:val="bottom"/>
            <w:hideMark/>
          </w:tcPr>
          <w:p w14:paraId="7BBD606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B2894B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1092.55</w:t>
            </w:r>
          </w:p>
        </w:tc>
        <w:tc>
          <w:tcPr>
            <w:tcW w:w="0" w:type="auto"/>
            <w:shd w:val="clear" w:color="auto" w:fill="auto"/>
            <w:noWrap/>
            <w:vAlign w:val="bottom"/>
            <w:hideMark/>
          </w:tcPr>
          <w:p w14:paraId="4EDDA14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546.27</w:t>
            </w:r>
          </w:p>
        </w:tc>
        <w:tc>
          <w:tcPr>
            <w:tcW w:w="0" w:type="auto"/>
            <w:shd w:val="clear" w:color="auto" w:fill="auto"/>
            <w:noWrap/>
            <w:vAlign w:val="bottom"/>
            <w:hideMark/>
          </w:tcPr>
          <w:p w14:paraId="2780B2C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0F57468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99.95%</w:t>
            </w:r>
          </w:p>
        </w:tc>
      </w:tr>
      <w:tr w:rsidR="0053118B" w:rsidRPr="0053118B" w14:paraId="49E5D08A" w14:textId="77777777" w:rsidTr="0053118B">
        <w:trPr>
          <w:cantSplit/>
          <w:jc w:val="center"/>
        </w:trPr>
        <w:tc>
          <w:tcPr>
            <w:tcW w:w="0" w:type="auto"/>
            <w:shd w:val="clear" w:color="auto" w:fill="auto"/>
            <w:noWrap/>
            <w:vAlign w:val="bottom"/>
            <w:hideMark/>
          </w:tcPr>
          <w:p w14:paraId="30263E5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43</w:t>
            </w:r>
          </w:p>
        </w:tc>
        <w:tc>
          <w:tcPr>
            <w:tcW w:w="0" w:type="auto"/>
            <w:shd w:val="clear" w:color="auto" w:fill="auto"/>
            <w:noWrap/>
            <w:vAlign w:val="bottom"/>
            <w:hideMark/>
          </w:tcPr>
          <w:p w14:paraId="46315017"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Petalotricha</w:t>
            </w:r>
            <w:proofErr w:type="spellEnd"/>
          </w:p>
        </w:tc>
        <w:tc>
          <w:tcPr>
            <w:tcW w:w="0" w:type="auto"/>
            <w:shd w:val="clear" w:color="auto" w:fill="auto"/>
            <w:noWrap/>
            <w:vAlign w:val="bottom"/>
            <w:hideMark/>
          </w:tcPr>
          <w:p w14:paraId="6CDA51B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763.17</w:t>
            </w:r>
          </w:p>
        </w:tc>
        <w:tc>
          <w:tcPr>
            <w:tcW w:w="0" w:type="auto"/>
            <w:shd w:val="clear" w:color="auto" w:fill="auto"/>
            <w:noWrap/>
            <w:vAlign w:val="bottom"/>
            <w:hideMark/>
          </w:tcPr>
          <w:p w14:paraId="0E7D4DF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324.46</w:t>
            </w:r>
          </w:p>
        </w:tc>
        <w:tc>
          <w:tcPr>
            <w:tcW w:w="0" w:type="auto"/>
            <w:shd w:val="clear" w:color="auto" w:fill="auto"/>
            <w:noWrap/>
            <w:vAlign w:val="bottom"/>
            <w:hideMark/>
          </w:tcPr>
          <w:p w14:paraId="7823F19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543.81</w:t>
            </w:r>
          </w:p>
        </w:tc>
        <w:tc>
          <w:tcPr>
            <w:tcW w:w="0" w:type="auto"/>
            <w:shd w:val="clear" w:color="auto" w:fill="auto"/>
            <w:noWrap/>
            <w:vAlign w:val="bottom"/>
            <w:hideMark/>
          </w:tcPr>
          <w:p w14:paraId="15F7FBE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6588BDC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99.96%</w:t>
            </w:r>
          </w:p>
        </w:tc>
      </w:tr>
      <w:tr w:rsidR="0053118B" w:rsidRPr="0053118B" w14:paraId="6234CBFA" w14:textId="77777777" w:rsidTr="0053118B">
        <w:trPr>
          <w:cantSplit/>
          <w:jc w:val="center"/>
        </w:trPr>
        <w:tc>
          <w:tcPr>
            <w:tcW w:w="0" w:type="auto"/>
            <w:shd w:val="clear" w:color="auto" w:fill="auto"/>
            <w:noWrap/>
            <w:vAlign w:val="bottom"/>
            <w:hideMark/>
          </w:tcPr>
          <w:p w14:paraId="107E160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44</w:t>
            </w:r>
          </w:p>
        </w:tc>
        <w:tc>
          <w:tcPr>
            <w:tcW w:w="0" w:type="auto"/>
            <w:shd w:val="clear" w:color="auto" w:fill="auto"/>
            <w:noWrap/>
            <w:vAlign w:val="bottom"/>
            <w:hideMark/>
          </w:tcPr>
          <w:p w14:paraId="501FC07E"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Brachionus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urceolaris</w:t>
            </w:r>
            <w:proofErr w:type="spellEnd"/>
          </w:p>
        </w:tc>
        <w:tc>
          <w:tcPr>
            <w:tcW w:w="0" w:type="auto"/>
            <w:shd w:val="clear" w:color="auto" w:fill="auto"/>
            <w:noWrap/>
            <w:vAlign w:val="bottom"/>
            <w:hideMark/>
          </w:tcPr>
          <w:p w14:paraId="6D28733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452.83</w:t>
            </w:r>
          </w:p>
        </w:tc>
        <w:tc>
          <w:tcPr>
            <w:tcW w:w="0" w:type="auto"/>
            <w:shd w:val="clear" w:color="auto" w:fill="auto"/>
            <w:noWrap/>
            <w:vAlign w:val="bottom"/>
            <w:hideMark/>
          </w:tcPr>
          <w:p w14:paraId="43D9163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620.85</w:t>
            </w:r>
          </w:p>
        </w:tc>
        <w:tc>
          <w:tcPr>
            <w:tcW w:w="0" w:type="auto"/>
            <w:shd w:val="clear" w:color="auto" w:fill="auto"/>
            <w:noWrap/>
            <w:vAlign w:val="bottom"/>
            <w:hideMark/>
          </w:tcPr>
          <w:p w14:paraId="7A35308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536.84</w:t>
            </w:r>
          </w:p>
        </w:tc>
        <w:tc>
          <w:tcPr>
            <w:tcW w:w="0" w:type="auto"/>
            <w:shd w:val="clear" w:color="auto" w:fill="auto"/>
            <w:noWrap/>
            <w:vAlign w:val="bottom"/>
            <w:hideMark/>
          </w:tcPr>
          <w:p w14:paraId="6593F6B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786BFF7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99.96%</w:t>
            </w:r>
          </w:p>
        </w:tc>
      </w:tr>
      <w:tr w:rsidR="0053118B" w:rsidRPr="0053118B" w14:paraId="632A0DC6" w14:textId="77777777" w:rsidTr="0053118B">
        <w:trPr>
          <w:cantSplit/>
          <w:jc w:val="center"/>
        </w:trPr>
        <w:tc>
          <w:tcPr>
            <w:tcW w:w="0" w:type="auto"/>
            <w:shd w:val="clear" w:color="auto" w:fill="auto"/>
            <w:noWrap/>
            <w:vAlign w:val="bottom"/>
            <w:hideMark/>
          </w:tcPr>
          <w:p w14:paraId="1E821BF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45</w:t>
            </w:r>
          </w:p>
        </w:tc>
        <w:tc>
          <w:tcPr>
            <w:tcW w:w="0" w:type="auto"/>
            <w:shd w:val="clear" w:color="auto" w:fill="auto"/>
            <w:noWrap/>
            <w:vAlign w:val="bottom"/>
            <w:hideMark/>
          </w:tcPr>
          <w:p w14:paraId="007702DC"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Ceratium</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fusus</w:t>
            </w:r>
            <w:proofErr w:type="spellEnd"/>
          </w:p>
        </w:tc>
        <w:tc>
          <w:tcPr>
            <w:tcW w:w="0" w:type="auto"/>
            <w:shd w:val="clear" w:color="auto" w:fill="auto"/>
            <w:noWrap/>
            <w:vAlign w:val="bottom"/>
            <w:hideMark/>
          </w:tcPr>
          <w:p w14:paraId="70B573A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130.58</w:t>
            </w:r>
          </w:p>
        </w:tc>
        <w:tc>
          <w:tcPr>
            <w:tcW w:w="0" w:type="auto"/>
            <w:shd w:val="clear" w:color="auto" w:fill="auto"/>
            <w:noWrap/>
            <w:vAlign w:val="bottom"/>
            <w:hideMark/>
          </w:tcPr>
          <w:p w14:paraId="7C21F32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648.92</w:t>
            </w:r>
          </w:p>
        </w:tc>
        <w:tc>
          <w:tcPr>
            <w:tcW w:w="0" w:type="auto"/>
            <w:shd w:val="clear" w:color="auto" w:fill="auto"/>
            <w:noWrap/>
            <w:vAlign w:val="bottom"/>
            <w:hideMark/>
          </w:tcPr>
          <w:p w14:paraId="3D7A1AB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389.75</w:t>
            </w:r>
          </w:p>
        </w:tc>
        <w:tc>
          <w:tcPr>
            <w:tcW w:w="0" w:type="auto"/>
            <w:shd w:val="clear" w:color="auto" w:fill="auto"/>
            <w:noWrap/>
            <w:vAlign w:val="bottom"/>
            <w:hideMark/>
          </w:tcPr>
          <w:p w14:paraId="1060194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1B68C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99.97%</w:t>
            </w:r>
          </w:p>
        </w:tc>
      </w:tr>
      <w:tr w:rsidR="0053118B" w:rsidRPr="0053118B" w14:paraId="241A804A" w14:textId="77777777" w:rsidTr="0053118B">
        <w:trPr>
          <w:cantSplit/>
          <w:jc w:val="center"/>
        </w:trPr>
        <w:tc>
          <w:tcPr>
            <w:tcW w:w="0" w:type="auto"/>
            <w:shd w:val="clear" w:color="auto" w:fill="auto"/>
            <w:noWrap/>
            <w:vAlign w:val="bottom"/>
            <w:hideMark/>
          </w:tcPr>
          <w:p w14:paraId="5F5F4B9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46</w:t>
            </w:r>
          </w:p>
        </w:tc>
        <w:tc>
          <w:tcPr>
            <w:tcW w:w="0" w:type="auto"/>
            <w:shd w:val="clear" w:color="auto" w:fill="auto"/>
            <w:noWrap/>
            <w:vAlign w:val="bottom"/>
            <w:hideMark/>
          </w:tcPr>
          <w:p w14:paraId="65E3671F"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Trochophore larvae</w:t>
            </w:r>
          </w:p>
        </w:tc>
        <w:tc>
          <w:tcPr>
            <w:tcW w:w="0" w:type="auto"/>
            <w:shd w:val="clear" w:color="auto" w:fill="auto"/>
            <w:noWrap/>
            <w:vAlign w:val="bottom"/>
            <w:hideMark/>
          </w:tcPr>
          <w:p w14:paraId="5FF801D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506.86</w:t>
            </w:r>
          </w:p>
        </w:tc>
        <w:tc>
          <w:tcPr>
            <w:tcW w:w="0" w:type="auto"/>
            <w:shd w:val="clear" w:color="auto" w:fill="auto"/>
            <w:noWrap/>
            <w:vAlign w:val="bottom"/>
            <w:hideMark/>
          </w:tcPr>
          <w:p w14:paraId="486BF01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139.48</w:t>
            </w:r>
          </w:p>
        </w:tc>
        <w:tc>
          <w:tcPr>
            <w:tcW w:w="0" w:type="auto"/>
            <w:shd w:val="clear" w:color="auto" w:fill="auto"/>
            <w:noWrap/>
            <w:vAlign w:val="bottom"/>
            <w:hideMark/>
          </w:tcPr>
          <w:p w14:paraId="6FE7ACA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323.17</w:t>
            </w:r>
          </w:p>
        </w:tc>
        <w:tc>
          <w:tcPr>
            <w:tcW w:w="0" w:type="auto"/>
            <w:shd w:val="clear" w:color="auto" w:fill="auto"/>
            <w:noWrap/>
            <w:vAlign w:val="bottom"/>
            <w:hideMark/>
          </w:tcPr>
          <w:p w14:paraId="25D66E6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E5593F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99.97%</w:t>
            </w:r>
          </w:p>
        </w:tc>
      </w:tr>
      <w:tr w:rsidR="0053118B" w:rsidRPr="0053118B" w14:paraId="2A64811E" w14:textId="77777777" w:rsidTr="0053118B">
        <w:trPr>
          <w:cantSplit/>
          <w:jc w:val="center"/>
        </w:trPr>
        <w:tc>
          <w:tcPr>
            <w:tcW w:w="0" w:type="auto"/>
            <w:shd w:val="clear" w:color="auto" w:fill="auto"/>
            <w:noWrap/>
            <w:vAlign w:val="bottom"/>
            <w:hideMark/>
          </w:tcPr>
          <w:p w14:paraId="27B85FA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47</w:t>
            </w:r>
          </w:p>
        </w:tc>
        <w:tc>
          <w:tcPr>
            <w:tcW w:w="0" w:type="auto"/>
            <w:shd w:val="clear" w:color="auto" w:fill="auto"/>
            <w:noWrap/>
            <w:vAlign w:val="bottom"/>
            <w:hideMark/>
          </w:tcPr>
          <w:p w14:paraId="6739D85D"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Caligus</w:t>
            </w:r>
            <w:proofErr w:type="spellEnd"/>
          </w:p>
        </w:tc>
        <w:tc>
          <w:tcPr>
            <w:tcW w:w="0" w:type="auto"/>
            <w:shd w:val="clear" w:color="auto" w:fill="auto"/>
            <w:noWrap/>
            <w:vAlign w:val="bottom"/>
            <w:hideMark/>
          </w:tcPr>
          <w:p w14:paraId="312E540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468.51</w:t>
            </w:r>
          </w:p>
        </w:tc>
        <w:tc>
          <w:tcPr>
            <w:tcW w:w="0" w:type="auto"/>
            <w:shd w:val="clear" w:color="auto" w:fill="auto"/>
            <w:noWrap/>
            <w:vAlign w:val="bottom"/>
            <w:hideMark/>
          </w:tcPr>
          <w:p w14:paraId="595B88F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133.56</w:t>
            </w:r>
          </w:p>
        </w:tc>
        <w:tc>
          <w:tcPr>
            <w:tcW w:w="0" w:type="auto"/>
            <w:shd w:val="clear" w:color="auto" w:fill="auto"/>
            <w:noWrap/>
            <w:vAlign w:val="bottom"/>
            <w:hideMark/>
          </w:tcPr>
          <w:p w14:paraId="27A2F49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301.04</w:t>
            </w:r>
          </w:p>
        </w:tc>
        <w:tc>
          <w:tcPr>
            <w:tcW w:w="0" w:type="auto"/>
            <w:shd w:val="clear" w:color="auto" w:fill="auto"/>
            <w:noWrap/>
            <w:vAlign w:val="bottom"/>
            <w:hideMark/>
          </w:tcPr>
          <w:p w14:paraId="318E959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60E371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99.97%</w:t>
            </w:r>
          </w:p>
        </w:tc>
      </w:tr>
      <w:tr w:rsidR="0053118B" w:rsidRPr="0053118B" w14:paraId="2976C2D0" w14:textId="77777777" w:rsidTr="0053118B">
        <w:trPr>
          <w:cantSplit/>
          <w:jc w:val="center"/>
        </w:trPr>
        <w:tc>
          <w:tcPr>
            <w:tcW w:w="0" w:type="auto"/>
            <w:shd w:val="clear" w:color="auto" w:fill="auto"/>
            <w:noWrap/>
            <w:vAlign w:val="bottom"/>
            <w:hideMark/>
          </w:tcPr>
          <w:p w14:paraId="6CBA16D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48</w:t>
            </w:r>
          </w:p>
        </w:tc>
        <w:tc>
          <w:tcPr>
            <w:tcW w:w="0" w:type="auto"/>
            <w:shd w:val="clear" w:color="auto" w:fill="auto"/>
            <w:noWrap/>
            <w:vAlign w:val="bottom"/>
            <w:hideMark/>
          </w:tcPr>
          <w:p w14:paraId="3A0C1A9D"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Pelecypoda</w:t>
            </w:r>
            <w:proofErr w:type="spellEnd"/>
            <w:r w:rsidRPr="0053118B">
              <w:rPr>
                <w:rFonts w:eastAsia="Times New Roman" w:cs="Times New Roman"/>
                <w:color w:val="000000"/>
                <w:sz w:val="20"/>
                <w:szCs w:val="20"/>
              </w:rPr>
              <w:t xml:space="preserve"> larvae</w:t>
            </w:r>
          </w:p>
        </w:tc>
        <w:tc>
          <w:tcPr>
            <w:tcW w:w="0" w:type="auto"/>
            <w:shd w:val="clear" w:color="auto" w:fill="auto"/>
            <w:noWrap/>
            <w:vAlign w:val="bottom"/>
            <w:hideMark/>
          </w:tcPr>
          <w:p w14:paraId="7D65DC7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316.54</w:t>
            </w:r>
          </w:p>
        </w:tc>
        <w:tc>
          <w:tcPr>
            <w:tcW w:w="0" w:type="auto"/>
            <w:shd w:val="clear" w:color="auto" w:fill="auto"/>
            <w:noWrap/>
            <w:vAlign w:val="bottom"/>
            <w:hideMark/>
          </w:tcPr>
          <w:p w14:paraId="47C79C7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202.75</w:t>
            </w:r>
          </w:p>
        </w:tc>
        <w:tc>
          <w:tcPr>
            <w:tcW w:w="0" w:type="auto"/>
            <w:shd w:val="clear" w:color="auto" w:fill="auto"/>
            <w:noWrap/>
            <w:vAlign w:val="bottom"/>
            <w:hideMark/>
          </w:tcPr>
          <w:p w14:paraId="4FCB70E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259.64</w:t>
            </w:r>
          </w:p>
        </w:tc>
        <w:tc>
          <w:tcPr>
            <w:tcW w:w="0" w:type="auto"/>
            <w:shd w:val="clear" w:color="auto" w:fill="auto"/>
            <w:noWrap/>
            <w:vAlign w:val="bottom"/>
            <w:hideMark/>
          </w:tcPr>
          <w:p w14:paraId="4AB733A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1461A9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99.97%</w:t>
            </w:r>
          </w:p>
        </w:tc>
      </w:tr>
      <w:tr w:rsidR="0053118B" w:rsidRPr="0053118B" w14:paraId="0534DEC2" w14:textId="77777777" w:rsidTr="0053118B">
        <w:trPr>
          <w:cantSplit/>
          <w:jc w:val="center"/>
        </w:trPr>
        <w:tc>
          <w:tcPr>
            <w:tcW w:w="0" w:type="auto"/>
            <w:shd w:val="clear" w:color="auto" w:fill="auto"/>
            <w:noWrap/>
            <w:vAlign w:val="bottom"/>
            <w:hideMark/>
          </w:tcPr>
          <w:p w14:paraId="4C1C62A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49</w:t>
            </w:r>
          </w:p>
        </w:tc>
        <w:tc>
          <w:tcPr>
            <w:tcW w:w="0" w:type="auto"/>
            <w:shd w:val="clear" w:color="auto" w:fill="auto"/>
            <w:noWrap/>
            <w:vAlign w:val="bottom"/>
            <w:hideMark/>
          </w:tcPr>
          <w:p w14:paraId="780095BF"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Brachionus</w:t>
            </w:r>
            <w:proofErr w:type="spellEnd"/>
          </w:p>
        </w:tc>
        <w:tc>
          <w:tcPr>
            <w:tcW w:w="0" w:type="auto"/>
            <w:shd w:val="clear" w:color="auto" w:fill="auto"/>
            <w:noWrap/>
            <w:vAlign w:val="bottom"/>
            <w:hideMark/>
          </w:tcPr>
          <w:p w14:paraId="497DC9B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186.38</w:t>
            </w:r>
          </w:p>
        </w:tc>
        <w:tc>
          <w:tcPr>
            <w:tcW w:w="0" w:type="auto"/>
            <w:shd w:val="clear" w:color="auto" w:fill="auto"/>
            <w:noWrap/>
            <w:vAlign w:val="bottom"/>
            <w:hideMark/>
          </w:tcPr>
          <w:p w14:paraId="79B0E2D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329.76</w:t>
            </w:r>
          </w:p>
        </w:tc>
        <w:tc>
          <w:tcPr>
            <w:tcW w:w="0" w:type="auto"/>
            <w:shd w:val="clear" w:color="auto" w:fill="auto"/>
            <w:noWrap/>
            <w:vAlign w:val="bottom"/>
            <w:hideMark/>
          </w:tcPr>
          <w:p w14:paraId="11FA94F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258.07</w:t>
            </w:r>
          </w:p>
        </w:tc>
        <w:tc>
          <w:tcPr>
            <w:tcW w:w="0" w:type="auto"/>
            <w:shd w:val="clear" w:color="auto" w:fill="auto"/>
            <w:noWrap/>
            <w:vAlign w:val="bottom"/>
            <w:hideMark/>
          </w:tcPr>
          <w:p w14:paraId="5531992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ACE3E3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99.98%</w:t>
            </w:r>
          </w:p>
        </w:tc>
      </w:tr>
      <w:tr w:rsidR="0053118B" w:rsidRPr="0053118B" w14:paraId="5BA4F8F5" w14:textId="77777777" w:rsidTr="0053118B">
        <w:trPr>
          <w:cantSplit/>
          <w:jc w:val="center"/>
        </w:trPr>
        <w:tc>
          <w:tcPr>
            <w:tcW w:w="0" w:type="auto"/>
            <w:shd w:val="clear" w:color="auto" w:fill="auto"/>
            <w:noWrap/>
            <w:vAlign w:val="bottom"/>
            <w:hideMark/>
          </w:tcPr>
          <w:p w14:paraId="58525CD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50</w:t>
            </w:r>
          </w:p>
        </w:tc>
        <w:tc>
          <w:tcPr>
            <w:tcW w:w="0" w:type="auto"/>
            <w:shd w:val="clear" w:color="auto" w:fill="auto"/>
            <w:noWrap/>
            <w:vAlign w:val="bottom"/>
            <w:hideMark/>
          </w:tcPr>
          <w:p w14:paraId="6ABF9B6F"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Cirripedia Nauplius</w:t>
            </w:r>
          </w:p>
        </w:tc>
        <w:tc>
          <w:tcPr>
            <w:tcW w:w="0" w:type="auto"/>
            <w:shd w:val="clear" w:color="auto" w:fill="auto"/>
            <w:noWrap/>
            <w:vAlign w:val="bottom"/>
            <w:hideMark/>
          </w:tcPr>
          <w:p w14:paraId="53BAE58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274.51</w:t>
            </w:r>
          </w:p>
        </w:tc>
        <w:tc>
          <w:tcPr>
            <w:tcW w:w="0" w:type="auto"/>
            <w:shd w:val="clear" w:color="auto" w:fill="auto"/>
            <w:noWrap/>
            <w:vAlign w:val="bottom"/>
            <w:hideMark/>
          </w:tcPr>
          <w:p w14:paraId="4404AE6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231.99</w:t>
            </w:r>
          </w:p>
        </w:tc>
        <w:tc>
          <w:tcPr>
            <w:tcW w:w="0" w:type="auto"/>
            <w:shd w:val="clear" w:color="auto" w:fill="auto"/>
            <w:noWrap/>
            <w:vAlign w:val="bottom"/>
            <w:hideMark/>
          </w:tcPr>
          <w:p w14:paraId="02A3AC5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253.25</w:t>
            </w:r>
          </w:p>
        </w:tc>
        <w:tc>
          <w:tcPr>
            <w:tcW w:w="0" w:type="auto"/>
            <w:shd w:val="clear" w:color="auto" w:fill="auto"/>
            <w:noWrap/>
            <w:vAlign w:val="bottom"/>
            <w:hideMark/>
          </w:tcPr>
          <w:p w14:paraId="5C184AC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AFA33E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99.98%</w:t>
            </w:r>
          </w:p>
        </w:tc>
      </w:tr>
      <w:tr w:rsidR="0053118B" w:rsidRPr="0053118B" w14:paraId="2BED4AD2" w14:textId="77777777" w:rsidTr="0053118B">
        <w:trPr>
          <w:cantSplit/>
          <w:jc w:val="center"/>
        </w:trPr>
        <w:tc>
          <w:tcPr>
            <w:tcW w:w="0" w:type="auto"/>
            <w:shd w:val="clear" w:color="auto" w:fill="auto"/>
            <w:noWrap/>
            <w:vAlign w:val="bottom"/>
            <w:hideMark/>
          </w:tcPr>
          <w:p w14:paraId="62EFAE0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51</w:t>
            </w:r>
          </w:p>
        </w:tc>
        <w:tc>
          <w:tcPr>
            <w:tcW w:w="0" w:type="auto"/>
            <w:shd w:val="clear" w:color="auto" w:fill="auto"/>
            <w:noWrap/>
            <w:vAlign w:val="bottom"/>
            <w:hideMark/>
          </w:tcPr>
          <w:p w14:paraId="1FF38F38"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Egg</w:t>
            </w:r>
          </w:p>
        </w:tc>
        <w:tc>
          <w:tcPr>
            <w:tcW w:w="0" w:type="auto"/>
            <w:shd w:val="clear" w:color="auto" w:fill="auto"/>
            <w:noWrap/>
            <w:vAlign w:val="bottom"/>
            <w:hideMark/>
          </w:tcPr>
          <w:p w14:paraId="5DCA20E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245.05</w:t>
            </w:r>
          </w:p>
        </w:tc>
        <w:tc>
          <w:tcPr>
            <w:tcW w:w="0" w:type="auto"/>
            <w:shd w:val="clear" w:color="auto" w:fill="auto"/>
            <w:noWrap/>
            <w:vAlign w:val="bottom"/>
            <w:hideMark/>
          </w:tcPr>
          <w:p w14:paraId="2E5DE5D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165.91</w:t>
            </w:r>
          </w:p>
        </w:tc>
        <w:tc>
          <w:tcPr>
            <w:tcW w:w="0" w:type="auto"/>
            <w:shd w:val="clear" w:color="auto" w:fill="auto"/>
            <w:noWrap/>
            <w:vAlign w:val="bottom"/>
            <w:hideMark/>
          </w:tcPr>
          <w:p w14:paraId="63461B8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205.48</w:t>
            </w:r>
          </w:p>
        </w:tc>
        <w:tc>
          <w:tcPr>
            <w:tcW w:w="0" w:type="auto"/>
            <w:shd w:val="clear" w:color="auto" w:fill="auto"/>
            <w:noWrap/>
            <w:vAlign w:val="bottom"/>
            <w:hideMark/>
          </w:tcPr>
          <w:p w14:paraId="1399ED8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339D00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99.98%</w:t>
            </w:r>
          </w:p>
        </w:tc>
      </w:tr>
      <w:tr w:rsidR="0053118B" w:rsidRPr="0053118B" w14:paraId="5B6CCB13" w14:textId="77777777" w:rsidTr="0053118B">
        <w:trPr>
          <w:cantSplit/>
          <w:jc w:val="center"/>
        </w:trPr>
        <w:tc>
          <w:tcPr>
            <w:tcW w:w="0" w:type="auto"/>
            <w:shd w:val="clear" w:color="auto" w:fill="auto"/>
            <w:noWrap/>
            <w:vAlign w:val="bottom"/>
            <w:hideMark/>
          </w:tcPr>
          <w:p w14:paraId="495C245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52</w:t>
            </w:r>
          </w:p>
        </w:tc>
        <w:tc>
          <w:tcPr>
            <w:tcW w:w="0" w:type="auto"/>
            <w:shd w:val="clear" w:color="auto" w:fill="auto"/>
            <w:noWrap/>
            <w:vAlign w:val="bottom"/>
            <w:hideMark/>
          </w:tcPr>
          <w:p w14:paraId="6EEA22F2"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Favella</w:t>
            </w:r>
          </w:p>
        </w:tc>
        <w:tc>
          <w:tcPr>
            <w:tcW w:w="0" w:type="auto"/>
            <w:shd w:val="clear" w:color="auto" w:fill="auto"/>
            <w:noWrap/>
            <w:vAlign w:val="bottom"/>
            <w:hideMark/>
          </w:tcPr>
          <w:p w14:paraId="274B90D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206.85</w:t>
            </w:r>
          </w:p>
        </w:tc>
        <w:tc>
          <w:tcPr>
            <w:tcW w:w="0" w:type="auto"/>
            <w:shd w:val="clear" w:color="auto" w:fill="auto"/>
            <w:noWrap/>
            <w:vAlign w:val="bottom"/>
            <w:hideMark/>
          </w:tcPr>
          <w:p w14:paraId="1900ED9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202.99</w:t>
            </w:r>
          </w:p>
        </w:tc>
        <w:tc>
          <w:tcPr>
            <w:tcW w:w="0" w:type="auto"/>
            <w:shd w:val="clear" w:color="auto" w:fill="auto"/>
            <w:noWrap/>
            <w:vAlign w:val="bottom"/>
            <w:hideMark/>
          </w:tcPr>
          <w:p w14:paraId="53A861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204.92</w:t>
            </w:r>
          </w:p>
        </w:tc>
        <w:tc>
          <w:tcPr>
            <w:tcW w:w="0" w:type="auto"/>
            <w:shd w:val="clear" w:color="auto" w:fill="auto"/>
            <w:noWrap/>
            <w:vAlign w:val="bottom"/>
            <w:hideMark/>
          </w:tcPr>
          <w:p w14:paraId="7DB2221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5D22F4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99.98%</w:t>
            </w:r>
          </w:p>
        </w:tc>
      </w:tr>
      <w:tr w:rsidR="0053118B" w:rsidRPr="0053118B" w14:paraId="711ED784" w14:textId="77777777" w:rsidTr="0053118B">
        <w:trPr>
          <w:cantSplit/>
          <w:jc w:val="center"/>
        </w:trPr>
        <w:tc>
          <w:tcPr>
            <w:tcW w:w="0" w:type="auto"/>
            <w:shd w:val="clear" w:color="auto" w:fill="auto"/>
            <w:noWrap/>
            <w:vAlign w:val="bottom"/>
            <w:hideMark/>
          </w:tcPr>
          <w:p w14:paraId="77B783A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53</w:t>
            </w:r>
          </w:p>
        </w:tc>
        <w:tc>
          <w:tcPr>
            <w:tcW w:w="0" w:type="auto"/>
            <w:shd w:val="clear" w:color="auto" w:fill="auto"/>
            <w:noWrap/>
            <w:vAlign w:val="bottom"/>
            <w:hideMark/>
          </w:tcPr>
          <w:p w14:paraId="564258C9"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Asplanchna</w:t>
            </w:r>
            <w:proofErr w:type="spellEnd"/>
          </w:p>
        </w:tc>
        <w:tc>
          <w:tcPr>
            <w:tcW w:w="0" w:type="auto"/>
            <w:shd w:val="clear" w:color="auto" w:fill="auto"/>
            <w:noWrap/>
            <w:vAlign w:val="bottom"/>
            <w:hideMark/>
          </w:tcPr>
          <w:p w14:paraId="4A54FCF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217.40</w:t>
            </w:r>
          </w:p>
        </w:tc>
        <w:tc>
          <w:tcPr>
            <w:tcW w:w="0" w:type="auto"/>
            <w:shd w:val="clear" w:color="auto" w:fill="auto"/>
            <w:noWrap/>
            <w:vAlign w:val="bottom"/>
            <w:hideMark/>
          </w:tcPr>
          <w:p w14:paraId="397AA4A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152.36</w:t>
            </w:r>
          </w:p>
        </w:tc>
        <w:tc>
          <w:tcPr>
            <w:tcW w:w="0" w:type="auto"/>
            <w:shd w:val="clear" w:color="auto" w:fill="auto"/>
            <w:noWrap/>
            <w:vAlign w:val="bottom"/>
            <w:hideMark/>
          </w:tcPr>
          <w:p w14:paraId="310B17E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184.88</w:t>
            </w:r>
          </w:p>
        </w:tc>
        <w:tc>
          <w:tcPr>
            <w:tcW w:w="0" w:type="auto"/>
            <w:shd w:val="clear" w:color="auto" w:fill="auto"/>
            <w:noWrap/>
            <w:vAlign w:val="bottom"/>
            <w:hideMark/>
          </w:tcPr>
          <w:p w14:paraId="11A090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7DDC01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99.98%</w:t>
            </w:r>
          </w:p>
        </w:tc>
      </w:tr>
      <w:tr w:rsidR="0053118B" w:rsidRPr="0053118B" w14:paraId="27A9CC73" w14:textId="77777777" w:rsidTr="0053118B">
        <w:trPr>
          <w:cantSplit/>
          <w:jc w:val="center"/>
        </w:trPr>
        <w:tc>
          <w:tcPr>
            <w:tcW w:w="0" w:type="auto"/>
            <w:shd w:val="clear" w:color="auto" w:fill="auto"/>
            <w:noWrap/>
            <w:vAlign w:val="bottom"/>
            <w:hideMark/>
          </w:tcPr>
          <w:p w14:paraId="473EE6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54</w:t>
            </w:r>
          </w:p>
        </w:tc>
        <w:tc>
          <w:tcPr>
            <w:tcW w:w="0" w:type="auto"/>
            <w:shd w:val="clear" w:color="auto" w:fill="auto"/>
            <w:noWrap/>
            <w:vAlign w:val="bottom"/>
            <w:hideMark/>
          </w:tcPr>
          <w:p w14:paraId="53274112"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Planula</w:t>
            </w:r>
          </w:p>
        </w:tc>
        <w:tc>
          <w:tcPr>
            <w:tcW w:w="0" w:type="auto"/>
            <w:shd w:val="clear" w:color="auto" w:fill="auto"/>
            <w:noWrap/>
            <w:vAlign w:val="bottom"/>
            <w:hideMark/>
          </w:tcPr>
          <w:p w14:paraId="23F829E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112.20</w:t>
            </w:r>
          </w:p>
        </w:tc>
        <w:tc>
          <w:tcPr>
            <w:tcW w:w="0" w:type="auto"/>
            <w:shd w:val="clear" w:color="auto" w:fill="auto"/>
            <w:noWrap/>
            <w:vAlign w:val="bottom"/>
            <w:hideMark/>
          </w:tcPr>
          <w:p w14:paraId="026C5F0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185.70</w:t>
            </w:r>
          </w:p>
        </w:tc>
        <w:tc>
          <w:tcPr>
            <w:tcW w:w="0" w:type="auto"/>
            <w:shd w:val="clear" w:color="auto" w:fill="auto"/>
            <w:noWrap/>
            <w:vAlign w:val="bottom"/>
            <w:hideMark/>
          </w:tcPr>
          <w:p w14:paraId="12858C4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148.95</w:t>
            </w:r>
          </w:p>
        </w:tc>
        <w:tc>
          <w:tcPr>
            <w:tcW w:w="0" w:type="auto"/>
            <w:shd w:val="clear" w:color="auto" w:fill="auto"/>
            <w:noWrap/>
            <w:vAlign w:val="bottom"/>
            <w:hideMark/>
          </w:tcPr>
          <w:p w14:paraId="286303E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99A187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14C84B36" w14:textId="77777777" w:rsidTr="0053118B">
        <w:trPr>
          <w:cantSplit/>
          <w:jc w:val="center"/>
        </w:trPr>
        <w:tc>
          <w:tcPr>
            <w:tcW w:w="0" w:type="auto"/>
            <w:shd w:val="clear" w:color="auto" w:fill="auto"/>
            <w:noWrap/>
            <w:vAlign w:val="bottom"/>
            <w:hideMark/>
          </w:tcPr>
          <w:p w14:paraId="3815203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lastRenderedPageBreak/>
              <w:t>55</w:t>
            </w:r>
          </w:p>
        </w:tc>
        <w:tc>
          <w:tcPr>
            <w:tcW w:w="0" w:type="auto"/>
            <w:shd w:val="clear" w:color="auto" w:fill="auto"/>
            <w:noWrap/>
            <w:vAlign w:val="bottom"/>
            <w:hideMark/>
          </w:tcPr>
          <w:p w14:paraId="1D826A14"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Cnidaria planula</w:t>
            </w:r>
          </w:p>
        </w:tc>
        <w:tc>
          <w:tcPr>
            <w:tcW w:w="0" w:type="auto"/>
            <w:shd w:val="clear" w:color="auto" w:fill="auto"/>
            <w:noWrap/>
            <w:vAlign w:val="bottom"/>
            <w:hideMark/>
          </w:tcPr>
          <w:p w14:paraId="2F2C314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D6BF4A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262.23</w:t>
            </w:r>
          </w:p>
        </w:tc>
        <w:tc>
          <w:tcPr>
            <w:tcW w:w="0" w:type="auto"/>
            <w:shd w:val="clear" w:color="auto" w:fill="auto"/>
            <w:noWrap/>
            <w:vAlign w:val="bottom"/>
            <w:hideMark/>
          </w:tcPr>
          <w:p w14:paraId="4195351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131.12</w:t>
            </w:r>
          </w:p>
        </w:tc>
        <w:tc>
          <w:tcPr>
            <w:tcW w:w="0" w:type="auto"/>
            <w:shd w:val="clear" w:color="auto" w:fill="auto"/>
            <w:noWrap/>
            <w:vAlign w:val="bottom"/>
            <w:hideMark/>
          </w:tcPr>
          <w:p w14:paraId="142249F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27D1CD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3D7D3B41" w14:textId="77777777" w:rsidTr="0053118B">
        <w:trPr>
          <w:cantSplit/>
          <w:jc w:val="center"/>
        </w:trPr>
        <w:tc>
          <w:tcPr>
            <w:tcW w:w="0" w:type="auto"/>
            <w:shd w:val="clear" w:color="auto" w:fill="auto"/>
            <w:noWrap/>
            <w:vAlign w:val="bottom"/>
            <w:hideMark/>
          </w:tcPr>
          <w:p w14:paraId="62FA07B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56</w:t>
            </w:r>
          </w:p>
        </w:tc>
        <w:tc>
          <w:tcPr>
            <w:tcW w:w="0" w:type="auto"/>
            <w:shd w:val="clear" w:color="auto" w:fill="auto"/>
            <w:noWrap/>
            <w:vAlign w:val="bottom"/>
            <w:hideMark/>
          </w:tcPr>
          <w:p w14:paraId="2D062789"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Codonella</w:t>
            </w:r>
            <w:proofErr w:type="spellEnd"/>
          </w:p>
        </w:tc>
        <w:tc>
          <w:tcPr>
            <w:tcW w:w="0" w:type="auto"/>
            <w:shd w:val="clear" w:color="auto" w:fill="auto"/>
            <w:noWrap/>
            <w:vAlign w:val="bottom"/>
            <w:hideMark/>
          </w:tcPr>
          <w:p w14:paraId="60276D8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140.22</w:t>
            </w:r>
          </w:p>
        </w:tc>
        <w:tc>
          <w:tcPr>
            <w:tcW w:w="0" w:type="auto"/>
            <w:shd w:val="clear" w:color="auto" w:fill="auto"/>
            <w:noWrap/>
            <w:vAlign w:val="bottom"/>
            <w:hideMark/>
          </w:tcPr>
          <w:p w14:paraId="63A1240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112.05</w:t>
            </w:r>
          </w:p>
        </w:tc>
        <w:tc>
          <w:tcPr>
            <w:tcW w:w="0" w:type="auto"/>
            <w:shd w:val="clear" w:color="auto" w:fill="auto"/>
            <w:noWrap/>
            <w:vAlign w:val="bottom"/>
            <w:hideMark/>
          </w:tcPr>
          <w:p w14:paraId="37EF76B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126.13</w:t>
            </w:r>
          </w:p>
        </w:tc>
        <w:tc>
          <w:tcPr>
            <w:tcW w:w="0" w:type="auto"/>
            <w:shd w:val="clear" w:color="auto" w:fill="auto"/>
            <w:noWrap/>
            <w:vAlign w:val="bottom"/>
            <w:hideMark/>
          </w:tcPr>
          <w:p w14:paraId="78AAD67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CF3BBE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2C8ECF13" w14:textId="77777777" w:rsidTr="0053118B">
        <w:trPr>
          <w:cantSplit/>
          <w:jc w:val="center"/>
        </w:trPr>
        <w:tc>
          <w:tcPr>
            <w:tcW w:w="0" w:type="auto"/>
            <w:shd w:val="clear" w:color="auto" w:fill="auto"/>
            <w:noWrap/>
            <w:vAlign w:val="bottom"/>
            <w:hideMark/>
          </w:tcPr>
          <w:p w14:paraId="0857036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57</w:t>
            </w:r>
          </w:p>
        </w:tc>
        <w:tc>
          <w:tcPr>
            <w:tcW w:w="0" w:type="auto"/>
            <w:shd w:val="clear" w:color="auto" w:fill="auto"/>
            <w:noWrap/>
            <w:vAlign w:val="bottom"/>
            <w:hideMark/>
          </w:tcPr>
          <w:p w14:paraId="0D29871E"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Nematoda</w:t>
            </w:r>
          </w:p>
        </w:tc>
        <w:tc>
          <w:tcPr>
            <w:tcW w:w="0" w:type="auto"/>
            <w:shd w:val="clear" w:color="auto" w:fill="auto"/>
            <w:noWrap/>
            <w:vAlign w:val="bottom"/>
            <w:hideMark/>
          </w:tcPr>
          <w:p w14:paraId="0D314C7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204.96</w:t>
            </w:r>
          </w:p>
        </w:tc>
        <w:tc>
          <w:tcPr>
            <w:tcW w:w="0" w:type="auto"/>
            <w:shd w:val="clear" w:color="auto" w:fill="auto"/>
            <w:noWrap/>
            <w:vAlign w:val="bottom"/>
            <w:hideMark/>
          </w:tcPr>
          <w:p w14:paraId="374E238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38.13</w:t>
            </w:r>
          </w:p>
        </w:tc>
        <w:tc>
          <w:tcPr>
            <w:tcW w:w="0" w:type="auto"/>
            <w:shd w:val="clear" w:color="auto" w:fill="auto"/>
            <w:noWrap/>
            <w:vAlign w:val="bottom"/>
            <w:hideMark/>
          </w:tcPr>
          <w:p w14:paraId="4BB6C14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121.55</w:t>
            </w:r>
          </w:p>
        </w:tc>
        <w:tc>
          <w:tcPr>
            <w:tcW w:w="0" w:type="auto"/>
            <w:shd w:val="clear" w:color="auto" w:fill="auto"/>
            <w:noWrap/>
            <w:vAlign w:val="bottom"/>
            <w:hideMark/>
          </w:tcPr>
          <w:p w14:paraId="3D21673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582233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30313DFA" w14:textId="77777777" w:rsidTr="0053118B">
        <w:trPr>
          <w:cantSplit/>
          <w:jc w:val="center"/>
        </w:trPr>
        <w:tc>
          <w:tcPr>
            <w:tcW w:w="0" w:type="auto"/>
            <w:shd w:val="clear" w:color="auto" w:fill="auto"/>
            <w:noWrap/>
            <w:vAlign w:val="bottom"/>
            <w:hideMark/>
          </w:tcPr>
          <w:p w14:paraId="7DAAE5A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58</w:t>
            </w:r>
          </w:p>
        </w:tc>
        <w:tc>
          <w:tcPr>
            <w:tcW w:w="0" w:type="auto"/>
            <w:shd w:val="clear" w:color="auto" w:fill="auto"/>
            <w:noWrap/>
            <w:vAlign w:val="bottom"/>
            <w:hideMark/>
          </w:tcPr>
          <w:p w14:paraId="20399BD4"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Ceratium</w:t>
            </w:r>
            <w:proofErr w:type="spellEnd"/>
          </w:p>
        </w:tc>
        <w:tc>
          <w:tcPr>
            <w:tcW w:w="0" w:type="auto"/>
            <w:shd w:val="clear" w:color="auto" w:fill="auto"/>
            <w:noWrap/>
            <w:vAlign w:val="bottom"/>
            <w:hideMark/>
          </w:tcPr>
          <w:p w14:paraId="5D1BCB3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77.95</w:t>
            </w:r>
          </w:p>
        </w:tc>
        <w:tc>
          <w:tcPr>
            <w:tcW w:w="0" w:type="auto"/>
            <w:shd w:val="clear" w:color="auto" w:fill="auto"/>
            <w:noWrap/>
            <w:vAlign w:val="bottom"/>
            <w:hideMark/>
          </w:tcPr>
          <w:p w14:paraId="0E50B7F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135.78</w:t>
            </w:r>
          </w:p>
        </w:tc>
        <w:tc>
          <w:tcPr>
            <w:tcW w:w="0" w:type="auto"/>
            <w:shd w:val="clear" w:color="auto" w:fill="auto"/>
            <w:noWrap/>
            <w:vAlign w:val="bottom"/>
            <w:hideMark/>
          </w:tcPr>
          <w:p w14:paraId="49AEE35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106.87</w:t>
            </w:r>
          </w:p>
        </w:tc>
        <w:tc>
          <w:tcPr>
            <w:tcW w:w="0" w:type="auto"/>
            <w:shd w:val="clear" w:color="auto" w:fill="auto"/>
            <w:noWrap/>
            <w:vAlign w:val="bottom"/>
            <w:hideMark/>
          </w:tcPr>
          <w:p w14:paraId="55543B3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B6FEF0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55EF23D8" w14:textId="77777777" w:rsidTr="0053118B">
        <w:trPr>
          <w:cantSplit/>
          <w:jc w:val="center"/>
        </w:trPr>
        <w:tc>
          <w:tcPr>
            <w:tcW w:w="0" w:type="auto"/>
            <w:shd w:val="clear" w:color="auto" w:fill="auto"/>
            <w:noWrap/>
            <w:vAlign w:val="bottom"/>
            <w:hideMark/>
          </w:tcPr>
          <w:p w14:paraId="6C236B4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59</w:t>
            </w:r>
          </w:p>
        </w:tc>
        <w:tc>
          <w:tcPr>
            <w:tcW w:w="0" w:type="auto"/>
            <w:shd w:val="clear" w:color="auto" w:fill="auto"/>
            <w:noWrap/>
            <w:vAlign w:val="bottom"/>
            <w:hideMark/>
          </w:tcPr>
          <w:p w14:paraId="25D732E6"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Harpacticoida</w:t>
            </w:r>
          </w:p>
        </w:tc>
        <w:tc>
          <w:tcPr>
            <w:tcW w:w="0" w:type="auto"/>
            <w:shd w:val="clear" w:color="auto" w:fill="auto"/>
            <w:noWrap/>
            <w:vAlign w:val="bottom"/>
            <w:hideMark/>
          </w:tcPr>
          <w:p w14:paraId="4BC86CB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176.96</w:t>
            </w:r>
          </w:p>
        </w:tc>
        <w:tc>
          <w:tcPr>
            <w:tcW w:w="0" w:type="auto"/>
            <w:shd w:val="clear" w:color="auto" w:fill="auto"/>
            <w:noWrap/>
            <w:vAlign w:val="bottom"/>
            <w:hideMark/>
          </w:tcPr>
          <w:p w14:paraId="62FF3CB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23.31</w:t>
            </w:r>
          </w:p>
        </w:tc>
        <w:tc>
          <w:tcPr>
            <w:tcW w:w="0" w:type="auto"/>
            <w:shd w:val="clear" w:color="auto" w:fill="auto"/>
            <w:noWrap/>
            <w:vAlign w:val="bottom"/>
            <w:hideMark/>
          </w:tcPr>
          <w:p w14:paraId="74C8ED9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100.13</w:t>
            </w:r>
          </w:p>
        </w:tc>
        <w:tc>
          <w:tcPr>
            <w:tcW w:w="0" w:type="auto"/>
            <w:shd w:val="clear" w:color="auto" w:fill="auto"/>
            <w:noWrap/>
            <w:vAlign w:val="bottom"/>
            <w:hideMark/>
          </w:tcPr>
          <w:p w14:paraId="5B5024D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CA1CAD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64AD49BD" w14:textId="77777777" w:rsidTr="0053118B">
        <w:trPr>
          <w:cantSplit/>
          <w:jc w:val="center"/>
        </w:trPr>
        <w:tc>
          <w:tcPr>
            <w:tcW w:w="0" w:type="auto"/>
            <w:shd w:val="clear" w:color="auto" w:fill="auto"/>
            <w:noWrap/>
            <w:vAlign w:val="bottom"/>
            <w:hideMark/>
          </w:tcPr>
          <w:p w14:paraId="523F06D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60</w:t>
            </w:r>
          </w:p>
        </w:tc>
        <w:tc>
          <w:tcPr>
            <w:tcW w:w="0" w:type="auto"/>
            <w:shd w:val="clear" w:color="auto" w:fill="auto"/>
            <w:noWrap/>
            <w:vAlign w:val="bottom"/>
            <w:hideMark/>
          </w:tcPr>
          <w:p w14:paraId="56F612C3"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Acartia</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tonsa</w:t>
            </w:r>
            <w:proofErr w:type="spellEnd"/>
          </w:p>
        </w:tc>
        <w:tc>
          <w:tcPr>
            <w:tcW w:w="0" w:type="auto"/>
            <w:shd w:val="clear" w:color="auto" w:fill="auto"/>
            <w:noWrap/>
            <w:vAlign w:val="bottom"/>
            <w:hideMark/>
          </w:tcPr>
          <w:p w14:paraId="393AA69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59.53</w:t>
            </w:r>
          </w:p>
        </w:tc>
        <w:tc>
          <w:tcPr>
            <w:tcW w:w="0" w:type="auto"/>
            <w:shd w:val="clear" w:color="auto" w:fill="auto"/>
            <w:noWrap/>
            <w:vAlign w:val="bottom"/>
            <w:hideMark/>
          </w:tcPr>
          <w:p w14:paraId="1A14FFD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131.17</w:t>
            </w:r>
          </w:p>
        </w:tc>
        <w:tc>
          <w:tcPr>
            <w:tcW w:w="0" w:type="auto"/>
            <w:shd w:val="clear" w:color="auto" w:fill="auto"/>
            <w:noWrap/>
            <w:vAlign w:val="bottom"/>
            <w:hideMark/>
          </w:tcPr>
          <w:p w14:paraId="32A6A10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95.35</w:t>
            </w:r>
          </w:p>
        </w:tc>
        <w:tc>
          <w:tcPr>
            <w:tcW w:w="0" w:type="auto"/>
            <w:shd w:val="clear" w:color="auto" w:fill="auto"/>
            <w:noWrap/>
            <w:vAlign w:val="bottom"/>
            <w:hideMark/>
          </w:tcPr>
          <w:p w14:paraId="3D7D95C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5E7477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60EF5E8D" w14:textId="77777777" w:rsidTr="0053118B">
        <w:trPr>
          <w:cantSplit/>
          <w:jc w:val="center"/>
        </w:trPr>
        <w:tc>
          <w:tcPr>
            <w:tcW w:w="0" w:type="auto"/>
            <w:shd w:val="clear" w:color="auto" w:fill="auto"/>
            <w:noWrap/>
            <w:vAlign w:val="bottom"/>
            <w:hideMark/>
          </w:tcPr>
          <w:p w14:paraId="66F2C9A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61</w:t>
            </w:r>
          </w:p>
        </w:tc>
        <w:tc>
          <w:tcPr>
            <w:tcW w:w="0" w:type="auto"/>
            <w:shd w:val="clear" w:color="auto" w:fill="auto"/>
            <w:noWrap/>
            <w:vAlign w:val="bottom"/>
            <w:hideMark/>
          </w:tcPr>
          <w:p w14:paraId="0B2DE38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Oithona</w:t>
            </w:r>
            <w:proofErr w:type="spellEnd"/>
          </w:p>
        </w:tc>
        <w:tc>
          <w:tcPr>
            <w:tcW w:w="0" w:type="auto"/>
            <w:shd w:val="clear" w:color="auto" w:fill="auto"/>
            <w:noWrap/>
            <w:vAlign w:val="bottom"/>
            <w:hideMark/>
          </w:tcPr>
          <w:p w14:paraId="7A7E9B2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95.60</w:t>
            </w:r>
          </w:p>
        </w:tc>
        <w:tc>
          <w:tcPr>
            <w:tcW w:w="0" w:type="auto"/>
            <w:shd w:val="clear" w:color="auto" w:fill="auto"/>
            <w:noWrap/>
            <w:vAlign w:val="bottom"/>
            <w:hideMark/>
          </w:tcPr>
          <w:p w14:paraId="6613946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64.70</w:t>
            </w:r>
          </w:p>
        </w:tc>
        <w:tc>
          <w:tcPr>
            <w:tcW w:w="0" w:type="auto"/>
            <w:shd w:val="clear" w:color="auto" w:fill="auto"/>
            <w:noWrap/>
            <w:vAlign w:val="bottom"/>
            <w:hideMark/>
          </w:tcPr>
          <w:p w14:paraId="18309D2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80.15</w:t>
            </w:r>
          </w:p>
        </w:tc>
        <w:tc>
          <w:tcPr>
            <w:tcW w:w="0" w:type="auto"/>
            <w:shd w:val="clear" w:color="auto" w:fill="auto"/>
            <w:noWrap/>
            <w:vAlign w:val="bottom"/>
            <w:hideMark/>
          </w:tcPr>
          <w:p w14:paraId="1C0A301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DE4E34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6D75289F" w14:textId="77777777" w:rsidTr="0053118B">
        <w:trPr>
          <w:cantSplit/>
          <w:jc w:val="center"/>
        </w:trPr>
        <w:tc>
          <w:tcPr>
            <w:tcW w:w="0" w:type="auto"/>
            <w:shd w:val="clear" w:color="auto" w:fill="auto"/>
            <w:noWrap/>
            <w:vAlign w:val="bottom"/>
            <w:hideMark/>
          </w:tcPr>
          <w:p w14:paraId="5A0B1F9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62</w:t>
            </w:r>
          </w:p>
        </w:tc>
        <w:tc>
          <w:tcPr>
            <w:tcW w:w="0" w:type="auto"/>
            <w:shd w:val="clear" w:color="auto" w:fill="auto"/>
            <w:noWrap/>
            <w:vAlign w:val="bottom"/>
            <w:hideMark/>
          </w:tcPr>
          <w:p w14:paraId="77C6B711"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Annelida</w:t>
            </w:r>
          </w:p>
        </w:tc>
        <w:tc>
          <w:tcPr>
            <w:tcW w:w="0" w:type="auto"/>
            <w:shd w:val="clear" w:color="auto" w:fill="auto"/>
            <w:noWrap/>
            <w:vAlign w:val="bottom"/>
            <w:hideMark/>
          </w:tcPr>
          <w:p w14:paraId="1D6A0CA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89.18</w:t>
            </w:r>
          </w:p>
        </w:tc>
        <w:tc>
          <w:tcPr>
            <w:tcW w:w="0" w:type="auto"/>
            <w:shd w:val="clear" w:color="auto" w:fill="auto"/>
            <w:noWrap/>
            <w:vAlign w:val="bottom"/>
            <w:hideMark/>
          </w:tcPr>
          <w:p w14:paraId="08731CF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68.98</w:t>
            </w:r>
          </w:p>
        </w:tc>
        <w:tc>
          <w:tcPr>
            <w:tcW w:w="0" w:type="auto"/>
            <w:shd w:val="clear" w:color="auto" w:fill="auto"/>
            <w:noWrap/>
            <w:vAlign w:val="bottom"/>
            <w:hideMark/>
          </w:tcPr>
          <w:p w14:paraId="4329C94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79.08</w:t>
            </w:r>
          </w:p>
        </w:tc>
        <w:tc>
          <w:tcPr>
            <w:tcW w:w="0" w:type="auto"/>
            <w:shd w:val="clear" w:color="auto" w:fill="auto"/>
            <w:noWrap/>
            <w:vAlign w:val="bottom"/>
            <w:hideMark/>
          </w:tcPr>
          <w:p w14:paraId="351A809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4C38FE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41523C21" w14:textId="77777777" w:rsidTr="0053118B">
        <w:trPr>
          <w:cantSplit/>
          <w:jc w:val="center"/>
        </w:trPr>
        <w:tc>
          <w:tcPr>
            <w:tcW w:w="0" w:type="auto"/>
            <w:shd w:val="clear" w:color="auto" w:fill="auto"/>
            <w:noWrap/>
            <w:vAlign w:val="bottom"/>
            <w:hideMark/>
          </w:tcPr>
          <w:p w14:paraId="42A45E7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63</w:t>
            </w:r>
          </w:p>
        </w:tc>
        <w:tc>
          <w:tcPr>
            <w:tcW w:w="0" w:type="auto"/>
            <w:shd w:val="clear" w:color="auto" w:fill="auto"/>
            <w:noWrap/>
            <w:vAlign w:val="bottom"/>
            <w:hideMark/>
          </w:tcPr>
          <w:p w14:paraId="36C7C023"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Flavella</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panamensis</w:t>
            </w:r>
            <w:proofErr w:type="spellEnd"/>
          </w:p>
        </w:tc>
        <w:tc>
          <w:tcPr>
            <w:tcW w:w="0" w:type="auto"/>
            <w:shd w:val="clear" w:color="auto" w:fill="auto"/>
            <w:noWrap/>
            <w:vAlign w:val="bottom"/>
            <w:hideMark/>
          </w:tcPr>
          <w:p w14:paraId="2822C33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69.24</w:t>
            </w:r>
          </w:p>
        </w:tc>
        <w:tc>
          <w:tcPr>
            <w:tcW w:w="0" w:type="auto"/>
            <w:shd w:val="clear" w:color="auto" w:fill="auto"/>
            <w:noWrap/>
            <w:vAlign w:val="bottom"/>
            <w:hideMark/>
          </w:tcPr>
          <w:p w14:paraId="58A756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44.32</w:t>
            </w:r>
          </w:p>
        </w:tc>
        <w:tc>
          <w:tcPr>
            <w:tcW w:w="0" w:type="auto"/>
            <w:shd w:val="clear" w:color="auto" w:fill="auto"/>
            <w:noWrap/>
            <w:vAlign w:val="bottom"/>
            <w:hideMark/>
          </w:tcPr>
          <w:p w14:paraId="269F878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56.78</w:t>
            </w:r>
          </w:p>
        </w:tc>
        <w:tc>
          <w:tcPr>
            <w:tcW w:w="0" w:type="auto"/>
            <w:shd w:val="clear" w:color="auto" w:fill="auto"/>
            <w:noWrap/>
            <w:vAlign w:val="bottom"/>
            <w:hideMark/>
          </w:tcPr>
          <w:p w14:paraId="511F1C9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198787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99.99%</w:t>
            </w:r>
          </w:p>
        </w:tc>
      </w:tr>
      <w:tr w:rsidR="0053118B" w:rsidRPr="0053118B" w14:paraId="7053E889" w14:textId="77777777" w:rsidTr="0053118B">
        <w:trPr>
          <w:cantSplit/>
          <w:jc w:val="center"/>
        </w:trPr>
        <w:tc>
          <w:tcPr>
            <w:tcW w:w="0" w:type="auto"/>
            <w:shd w:val="clear" w:color="auto" w:fill="auto"/>
            <w:noWrap/>
            <w:vAlign w:val="bottom"/>
            <w:hideMark/>
          </w:tcPr>
          <w:p w14:paraId="0AD9A21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64</w:t>
            </w:r>
          </w:p>
        </w:tc>
        <w:tc>
          <w:tcPr>
            <w:tcW w:w="0" w:type="auto"/>
            <w:shd w:val="clear" w:color="auto" w:fill="auto"/>
            <w:noWrap/>
            <w:vAlign w:val="bottom"/>
            <w:hideMark/>
          </w:tcPr>
          <w:p w14:paraId="5A2C3FF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Lecane</w:t>
            </w:r>
            <w:proofErr w:type="spellEnd"/>
          </w:p>
        </w:tc>
        <w:tc>
          <w:tcPr>
            <w:tcW w:w="0" w:type="auto"/>
            <w:shd w:val="clear" w:color="auto" w:fill="auto"/>
            <w:noWrap/>
            <w:vAlign w:val="bottom"/>
            <w:hideMark/>
          </w:tcPr>
          <w:p w14:paraId="6E9EF15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38.51</w:t>
            </w:r>
          </w:p>
        </w:tc>
        <w:tc>
          <w:tcPr>
            <w:tcW w:w="0" w:type="auto"/>
            <w:shd w:val="clear" w:color="auto" w:fill="auto"/>
            <w:noWrap/>
            <w:vAlign w:val="bottom"/>
            <w:hideMark/>
          </w:tcPr>
          <w:p w14:paraId="629DBE8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71.86</w:t>
            </w:r>
          </w:p>
        </w:tc>
        <w:tc>
          <w:tcPr>
            <w:tcW w:w="0" w:type="auto"/>
            <w:shd w:val="clear" w:color="auto" w:fill="auto"/>
            <w:noWrap/>
            <w:vAlign w:val="bottom"/>
            <w:hideMark/>
          </w:tcPr>
          <w:p w14:paraId="58A2D06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55.19</w:t>
            </w:r>
          </w:p>
        </w:tc>
        <w:tc>
          <w:tcPr>
            <w:tcW w:w="0" w:type="auto"/>
            <w:shd w:val="clear" w:color="auto" w:fill="auto"/>
            <w:noWrap/>
            <w:vAlign w:val="bottom"/>
            <w:hideMark/>
          </w:tcPr>
          <w:p w14:paraId="7921E25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3F45B0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FBA84C1" w14:textId="77777777" w:rsidTr="0053118B">
        <w:trPr>
          <w:cantSplit/>
          <w:jc w:val="center"/>
        </w:trPr>
        <w:tc>
          <w:tcPr>
            <w:tcW w:w="0" w:type="auto"/>
            <w:shd w:val="clear" w:color="auto" w:fill="auto"/>
            <w:noWrap/>
            <w:vAlign w:val="bottom"/>
            <w:hideMark/>
          </w:tcPr>
          <w:p w14:paraId="5E0CD24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65</w:t>
            </w:r>
          </w:p>
        </w:tc>
        <w:tc>
          <w:tcPr>
            <w:tcW w:w="0" w:type="auto"/>
            <w:shd w:val="clear" w:color="auto" w:fill="auto"/>
            <w:noWrap/>
            <w:vAlign w:val="bottom"/>
            <w:hideMark/>
          </w:tcPr>
          <w:p w14:paraId="2CEC7145"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Condonellopsis</w:t>
            </w:r>
            <w:proofErr w:type="spellEnd"/>
          </w:p>
        </w:tc>
        <w:tc>
          <w:tcPr>
            <w:tcW w:w="0" w:type="auto"/>
            <w:shd w:val="clear" w:color="auto" w:fill="auto"/>
            <w:noWrap/>
            <w:vAlign w:val="bottom"/>
            <w:hideMark/>
          </w:tcPr>
          <w:p w14:paraId="05C23EB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54.62</w:t>
            </w:r>
          </w:p>
        </w:tc>
        <w:tc>
          <w:tcPr>
            <w:tcW w:w="0" w:type="auto"/>
            <w:shd w:val="clear" w:color="auto" w:fill="auto"/>
            <w:noWrap/>
            <w:vAlign w:val="bottom"/>
            <w:hideMark/>
          </w:tcPr>
          <w:p w14:paraId="07ED5D8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49.80</w:t>
            </w:r>
          </w:p>
        </w:tc>
        <w:tc>
          <w:tcPr>
            <w:tcW w:w="0" w:type="auto"/>
            <w:shd w:val="clear" w:color="auto" w:fill="auto"/>
            <w:noWrap/>
            <w:vAlign w:val="bottom"/>
            <w:hideMark/>
          </w:tcPr>
          <w:p w14:paraId="3829FCD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52.21</w:t>
            </w:r>
          </w:p>
        </w:tc>
        <w:tc>
          <w:tcPr>
            <w:tcW w:w="0" w:type="auto"/>
            <w:shd w:val="clear" w:color="auto" w:fill="auto"/>
            <w:noWrap/>
            <w:vAlign w:val="bottom"/>
            <w:hideMark/>
          </w:tcPr>
          <w:p w14:paraId="3DD5235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4BA722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FB8FB0C" w14:textId="77777777" w:rsidTr="0053118B">
        <w:trPr>
          <w:cantSplit/>
          <w:jc w:val="center"/>
        </w:trPr>
        <w:tc>
          <w:tcPr>
            <w:tcW w:w="0" w:type="auto"/>
            <w:shd w:val="clear" w:color="auto" w:fill="auto"/>
            <w:noWrap/>
            <w:vAlign w:val="bottom"/>
            <w:hideMark/>
          </w:tcPr>
          <w:p w14:paraId="6183D59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66</w:t>
            </w:r>
          </w:p>
        </w:tc>
        <w:tc>
          <w:tcPr>
            <w:tcW w:w="0" w:type="auto"/>
            <w:shd w:val="clear" w:color="auto" w:fill="auto"/>
            <w:noWrap/>
            <w:vAlign w:val="bottom"/>
            <w:hideMark/>
          </w:tcPr>
          <w:p w14:paraId="19A64798"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Vorticella</w:t>
            </w:r>
          </w:p>
        </w:tc>
        <w:tc>
          <w:tcPr>
            <w:tcW w:w="0" w:type="auto"/>
            <w:shd w:val="clear" w:color="auto" w:fill="auto"/>
            <w:noWrap/>
            <w:vAlign w:val="bottom"/>
            <w:hideMark/>
          </w:tcPr>
          <w:p w14:paraId="1B15531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79.84</w:t>
            </w:r>
          </w:p>
        </w:tc>
        <w:tc>
          <w:tcPr>
            <w:tcW w:w="0" w:type="auto"/>
            <w:shd w:val="clear" w:color="auto" w:fill="auto"/>
            <w:noWrap/>
            <w:vAlign w:val="bottom"/>
            <w:hideMark/>
          </w:tcPr>
          <w:p w14:paraId="1C22183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13.72</w:t>
            </w:r>
          </w:p>
        </w:tc>
        <w:tc>
          <w:tcPr>
            <w:tcW w:w="0" w:type="auto"/>
            <w:shd w:val="clear" w:color="auto" w:fill="auto"/>
            <w:noWrap/>
            <w:vAlign w:val="bottom"/>
            <w:hideMark/>
          </w:tcPr>
          <w:p w14:paraId="6306BA0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46.78</w:t>
            </w:r>
          </w:p>
        </w:tc>
        <w:tc>
          <w:tcPr>
            <w:tcW w:w="0" w:type="auto"/>
            <w:shd w:val="clear" w:color="auto" w:fill="auto"/>
            <w:noWrap/>
            <w:vAlign w:val="bottom"/>
            <w:hideMark/>
          </w:tcPr>
          <w:p w14:paraId="141CBC6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D736A1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75C369F" w14:textId="77777777" w:rsidTr="0053118B">
        <w:trPr>
          <w:cantSplit/>
          <w:jc w:val="center"/>
        </w:trPr>
        <w:tc>
          <w:tcPr>
            <w:tcW w:w="0" w:type="auto"/>
            <w:shd w:val="clear" w:color="auto" w:fill="auto"/>
            <w:noWrap/>
            <w:vAlign w:val="bottom"/>
            <w:hideMark/>
          </w:tcPr>
          <w:p w14:paraId="3683D24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67</w:t>
            </w:r>
          </w:p>
        </w:tc>
        <w:tc>
          <w:tcPr>
            <w:tcW w:w="0" w:type="auto"/>
            <w:shd w:val="clear" w:color="auto" w:fill="auto"/>
            <w:noWrap/>
            <w:vAlign w:val="bottom"/>
            <w:hideMark/>
          </w:tcPr>
          <w:p w14:paraId="7A26BC3D"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Oithiona</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colcarva</w:t>
            </w:r>
            <w:proofErr w:type="spellEnd"/>
          </w:p>
        </w:tc>
        <w:tc>
          <w:tcPr>
            <w:tcW w:w="0" w:type="auto"/>
            <w:shd w:val="clear" w:color="auto" w:fill="auto"/>
            <w:noWrap/>
            <w:vAlign w:val="bottom"/>
            <w:hideMark/>
          </w:tcPr>
          <w:p w14:paraId="3B10772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25.32</w:t>
            </w:r>
          </w:p>
        </w:tc>
        <w:tc>
          <w:tcPr>
            <w:tcW w:w="0" w:type="auto"/>
            <w:shd w:val="clear" w:color="auto" w:fill="auto"/>
            <w:noWrap/>
            <w:vAlign w:val="bottom"/>
            <w:hideMark/>
          </w:tcPr>
          <w:p w14:paraId="01B905D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63.08</w:t>
            </w:r>
          </w:p>
        </w:tc>
        <w:tc>
          <w:tcPr>
            <w:tcW w:w="0" w:type="auto"/>
            <w:shd w:val="clear" w:color="auto" w:fill="auto"/>
            <w:noWrap/>
            <w:vAlign w:val="bottom"/>
            <w:hideMark/>
          </w:tcPr>
          <w:p w14:paraId="3221D2B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44.20</w:t>
            </w:r>
          </w:p>
        </w:tc>
        <w:tc>
          <w:tcPr>
            <w:tcW w:w="0" w:type="auto"/>
            <w:shd w:val="clear" w:color="auto" w:fill="auto"/>
            <w:noWrap/>
            <w:vAlign w:val="bottom"/>
            <w:hideMark/>
          </w:tcPr>
          <w:p w14:paraId="569C6BA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9DABB9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F00A601" w14:textId="77777777" w:rsidTr="0053118B">
        <w:trPr>
          <w:cantSplit/>
          <w:jc w:val="center"/>
        </w:trPr>
        <w:tc>
          <w:tcPr>
            <w:tcW w:w="0" w:type="auto"/>
            <w:shd w:val="clear" w:color="auto" w:fill="auto"/>
            <w:noWrap/>
            <w:vAlign w:val="bottom"/>
            <w:hideMark/>
          </w:tcPr>
          <w:p w14:paraId="57A861A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68</w:t>
            </w:r>
          </w:p>
        </w:tc>
        <w:tc>
          <w:tcPr>
            <w:tcW w:w="0" w:type="auto"/>
            <w:shd w:val="clear" w:color="auto" w:fill="auto"/>
            <w:noWrap/>
            <w:vAlign w:val="bottom"/>
            <w:hideMark/>
          </w:tcPr>
          <w:p w14:paraId="71B63E9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Monostyla</w:t>
            </w:r>
            <w:proofErr w:type="spellEnd"/>
          </w:p>
        </w:tc>
        <w:tc>
          <w:tcPr>
            <w:tcW w:w="0" w:type="auto"/>
            <w:shd w:val="clear" w:color="auto" w:fill="auto"/>
            <w:noWrap/>
            <w:vAlign w:val="bottom"/>
            <w:hideMark/>
          </w:tcPr>
          <w:p w14:paraId="778C36A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84.52</w:t>
            </w:r>
          </w:p>
        </w:tc>
        <w:tc>
          <w:tcPr>
            <w:tcW w:w="0" w:type="auto"/>
            <w:shd w:val="clear" w:color="auto" w:fill="auto"/>
            <w:noWrap/>
            <w:vAlign w:val="bottom"/>
            <w:hideMark/>
          </w:tcPr>
          <w:p w14:paraId="5919214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1.78</w:t>
            </w:r>
          </w:p>
        </w:tc>
        <w:tc>
          <w:tcPr>
            <w:tcW w:w="0" w:type="auto"/>
            <w:shd w:val="clear" w:color="auto" w:fill="auto"/>
            <w:noWrap/>
            <w:vAlign w:val="bottom"/>
            <w:hideMark/>
          </w:tcPr>
          <w:p w14:paraId="341F33D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43.15</w:t>
            </w:r>
          </w:p>
        </w:tc>
        <w:tc>
          <w:tcPr>
            <w:tcW w:w="0" w:type="auto"/>
            <w:shd w:val="clear" w:color="auto" w:fill="auto"/>
            <w:noWrap/>
            <w:vAlign w:val="bottom"/>
            <w:hideMark/>
          </w:tcPr>
          <w:p w14:paraId="2C152AD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318F1C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F7F6ACA" w14:textId="77777777" w:rsidTr="0053118B">
        <w:trPr>
          <w:cantSplit/>
          <w:jc w:val="center"/>
        </w:trPr>
        <w:tc>
          <w:tcPr>
            <w:tcW w:w="0" w:type="auto"/>
            <w:shd w:val="clear" w:color="auto" w:fill="auto"/>
            <w:noWrap/>
            <w:vAlign w:val="bottom"/>
            <w:hideMark/>
          </w:tcPr>
          <w:p w14:paraId="46ED43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69</w:t>
            </w:r>
          </w:p>
        </w:tc>
        <w:tc>
          <w:tcPr>
            <w:tcW w:w="0" w:type="auto"/>
            <w:shd w:val="clear" w:color="auto" w:fill="auto"/>
            <w:noWrap/>
            <w:vAlign w:val="bottom"/>
            <w:hideMark/>
          </w:tcPr>
          <w:p w14:paraId="173485B5"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Microcyclops</w:t>
            </w:r>
            <w:proofErr w:type="spellEnd"/>
          </w:p>
        </w:tc>
        <w:tc>
          <w:tcPr>
            <w:tcW w:w="0" w:type="auto"/>
            <w:shd w:val="clear" w:color="auto" w:fill="auto"/>
            <w:noWrap/>
            <w:vAlign w:val="bottom"/>
            <w:hideMark/>
          </w:tcPr>
          <w:p w14:paraId="54FA1FE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43.60</w:t>
            </w:r>
          </w:p>
        </w:tc>
        <w:tc>
          <w:tcPr>
            <w:tcW w:w="0" w:type="auto"/>
            <w:shd w:val="clear" w:color="auto" w:fill="auto"/>
            <w:noWrap/>
            <w:vAlign w:val="bottom"/>
            <w:hideMark/>
          </w:tcPr>
          <w:p w14:paraId="1AA6049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34.26</w:t>
            </w:r>
          </w:p>
        </w:tc>
        <w:tc>
          <w:tcPr>
            <w:tcW w:w="0" w:type="auto"/>
            <w:shd w:val="clear" w:color="auto" w:fill="auto"/>
            <w:noWrap/>
            <w:vAlign w:val="bottom"/>
            <w:hideMark/>
          </w:tcPr>
          <w:p w14:paraId="6E0B908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38.93</w:t>
            </w:r>
          </w:p>
        </w:tc>
        <w:tc>
          <w:tcPr>
            <w:tcW w:w="0" w:type="auto"/>
            <w:shd w:val="clear" w:color="auto" w:fill="auto"/>
            <w:noWrap/>
            <w:vAlign w:val="bottom"/>
            <w:hideMark/>
          </w:tcPr>
          <w:p w14:paraId="4CB4DCF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18ED49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8759336" w14:textId="77777777" w:rsidTr="0053118B">
        <w:trPr>
          <w:cantSplit/>
          <w:jc w:val="center"/>
        </w:trPr>
        <w:tc>
          <w:tcPr>
            <w:tcW w:w="0" w:type="auto"/>
            <w:shd w:val="clear" w:color="auto" w:fill="auto"/>
            <w:noWrap/>
            <w:vAlign w:val="bottom"/>
            <w:hideMark/>
          </w:tcPr>
          <w:p w14:paraId="0630CCD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70</w:t>
            </w:r>
          </w:p>
        </w:tc>
        <w:tc>
          <w:tcPr>
            <w:tcW w:w="0" w:type="auto"/>
            <w:shd w:val="clear" w:color="auto" w:fill="auto"/>
            <w:noWrap/>
            <w:vAlign w:val="bottom"/>
            <w:hideMark/>
          </w:tcPr>
          <w:p w14:paraId="192ECE30"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Oligotrichida</w:t>
            </w:r>
            <w:proofErr w:type="spellEnd"/>
          </w:p>
        </w:tc>
        <w:tc>
          <w:tcPr>
            <w:tcW w:w="0" w:type="auto"/>
            <w:shd w:val="clear" w:color="auto" w:fill="auto"/>
            <w:noWrap/>
            <w:vAlign w:val="bottom"/>
            <w:hideMark/>
          </w:tcPr>
          <w:p w14:paraId="33A8D3D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17.96</w:t>
            </w:r>
          </w:p>
        </w:tc>
        <w:tc>
          <w:tcPr>
            <w:tcW w:w="0" w:type="auto"/>
            <w:shd w:val="clear" w:color="auto" w:fill="auto"/>
            <w:noWrap/>
            <w:vAlign w:val="bottom"/>
            <w:hideMark/>
          </w:tcPr>
          <w:p w14:paraId="6ED4A99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39.75</w:t>
            </w:r>
          </w:p>
        </w:tc>
        <w:tc>
          <w:tcPr>
            <w:tcW w:w="0" w:type="auto"/>
            <w:shd w:val="clear" w:color="auto" w:fill="auto"/>
            <w:noWrap/>
            <w:vAlign w:val="bottom"/>
            <w:hideMark/>
          </w:tcPr>
          <w:p w14:paraId="6F7BCE3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28.85</w:t>
            </w:r>
          </w:p>
        </w:tc>
        <w:tc>
          <w:tcPr>
            <w:tcW w:w="0" w:type="auto"/>
            <w:shd w:val="clear" w:color="auto" w:fill="auto"/>
            <w:noWrap/>
            <w:vAlign w:val="bottom"/>
            <w:hideMark/>
          </w:tcPr>
          <w:p w14:paraId="7BA205D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1C6F36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C87B622" w14:textId="77777777" w:rsidTr="0053118B">
        <w:trPr>
          <w:cantSplit/>
          <w:jc w:val="center"/>
        </w:trPr>
        <w:tc>
          <w:tcPr>
            <w:tcW w:w="0" w:type="auto"/>
            <w:shd w:val="clear" w:color="auto" w:fill="auto"/>
            <w:noWrap/>
            <w:vAlign w:val="bottom"/>
            <w:hideMark/>
          </w:tcPr>
          <w:p w14:paraId="719D46B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71</w:t>
            </w:r>
          </w:p>
        </w:tc>
        <w:tc>
          <w:tcPr>
            <w:tcW w:w="0" w:type="auto"/>
            <w:shd w:val="clear" w:color="auto" w:fill="auto"/>
            <w:noWrap/>
            <w:vAlign w:val="bottom"/>
            <w:hideMark/>
          </w:tcPr>
          <w:p w14:paraId="39AE10D4"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Bdelloidea</w:t>
            </w:r>
            <w:proofErr w:type="spellEnd"/>
          </w:p>
        </w:tc>
        <w:tc>
          <w:tcPr>
            <w:tcW w:w="0" w:type="auto"/>
            <w:shd w:val="clear" w:color="auto" w:fill="auto"/>
            <w:noWrap/>
            <w:vAlign w:val="bottom"/>
            <w:hideMark/>
          </w:tcPr>
          <w:p w14:paraId="65C859B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31.01</w:t>
            </w:r>
          </w:p>
        </w:tc>
        <w:tc>
          <w:tcPr>
            <w:tcW w:w="0" w:type="auto"/>
            <w:shd w:val="clear" w:color="auto" w:fill="auto"/>
            <w:noWrap/>
            <w:vAlign w:val="bottom"/>
            <w:hideMark/>
          </w:tcPr>
          <w:p w14:paraId="5226FDB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19.12</w:t>
            </w:r>
          </w:p>
        </w:tc>
        <w:tc>
          <w:tcPr>
            <w:tcW w:w="0" w:type="auto"/>
            <w:shd w:val="clear" w:color="auto" w:fill="auto"/>
            <w:noWrap/>
            <w:vAlign w:val="bottom"/>
            <w:hideMark/>
          </w:tcPr>
          <w:p w14:paraId="3CDFA0A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25.06</w:t>
            </w:r>
          </w:p>
        </w:tc>
        <w:tc>
          <w:tcPr>
            <w:tcW w:w="0" w:type="auto"/>
            <w:shd w:val="clear" w:color="auto" w:fill="auto"/>
            <w:noWrap/>
            <w:vAlign w:val="bottom"/>
            <w:hideMark/>
          </w:tcPr>
          <w:p w14:paraId="6A2324B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143AE6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014F20F3" w14:textId="77777777" w:rsidTr="0053118B">
        <w:trPr>
          <w:cantSplit/>
          <w:jc w:val="center"/>
        </w:trPr>
        <w:tc>
          <w:tcPr>
            <w:tcW w:w="0" w:type="auto"/>
            <w:shd w:val="clear" w:color="auto" w:fill="auto"/>
            <w:noWrap/>
            <w:vAlign w:val="bottom"/>
            <w:hideMark/>
          </w:tcPr>
          <w:p w14:paraId="7D63201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72</w:t>
            </w:r>
          </w:p>
        </w:tc>
        <w:tc>
          <w:tcPr>
            <w:tcW w:w="0" w:type="auto"/>
            <w:shd w:val="clear" w:color="auto" w:fill="auto"/>
            <w:noWrap/>
            <w:vAlign w:val="bottom"/>
            <w:hideMark/>
          </w:tcPr>
          <w:p w14:paraId="5ED25E21"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Udella</w:t>
            </w:r>
          </w:p>
        </w:tc>
        <w:tc>
          <w:tcPr>
            <w:tcW w:w="0" w:type="auto"/>
            <w:shd w:val="clear" w:color="auto" w:fill="auto"/>
            <w:noWrap/>
            <w:vAlign w:val="bottom"/>
            <w:hideMark/>
          </w:tcPr>
          <w:p w14:paraId="477201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11.90</w:t>
            </w:r>
          </w:p>
        </w:tc>
        <w:tc>
          <w:tcPr>
            <w:tcW w:w="0" w:type="auto"/>
            <w:shd w:val="clear" w:color="auto" w:fill="auto"/>
            <w:noWrap/>
            <w:vAlign w:val="bottom"/>
            <w:hideMark/>
          </w:tcPr>
          <w:p w14:paraId="7BA1894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35.82</w:t>
            </w:r>
          </w:p>
        </w:tc>
        <w:tc>
          <w:tcPr>
            <w:tcW w:w="0" w:type="auto"/>
            <w:shd w:val="clear" w:color="auto" w:fill="auto"/>
            <w:noWrap/>
            <w:vAlign w:val="bottom"/>
            <w:hideMark/>
          </w:tcPr>
          <w:p w14:paraId="7F1D520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23.86</w:t>
            </w:r>
          </w:p>
        </w:tc>
        <w:tc>
          <w:tcPr>
            <w:tcW w:w="0" w:type="auto"/>
            <w:shd w:val="clear" w:color="auto" w:fill="auto"/>
            <w:noWrap/>
            <w:vAlign w:val="bottom"/>
            <w:hideMark/>
          </w:tcPr>
          <w:p w14:paraId="22E07E2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955880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0E4BD049" w14:textId="77777777" w:rsidTr="0053118B">
        <w:trPr>
          <w:cantSplit/>
          <w:jc w:val="center"/>
        </w:trPr>
        <w:tc>
          <w:tcPr>
            <w:tcW w:w="0" w:type="auto"/>
            <w:shd w:val="clear" w:color="auto" w:fill="auto"/>
            <w:noWrap/>
            <w:vAlign w:val="bottom"/>
            <w:hideMark/>
          </w:tcPr>
          <w:p w14:paraId="53AFBF8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73</w:t>
            </w:r>
          </w:p>
        </w:tc>
        <w:tc>
          <w:tcPr>
            <w:tcW w:w="0" w:type="auto"/>
            <w:shd w:val="clear" w:color="auto" w:fill="auto"/>
            <w:noWrap/>
            <w:vAlign w:val="bottom"/>
            <w:hideMark/>
          </w:tcPr>
          <w:p w14:paraId="185463AF"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Bryocamptus</w:t>
            </w:r>
            <w:proofErr w:type="spellEnd"/>
          </w:p>
        </w:tc>
        <w:tc>
          <w:tcPr>
            <w:tcW w:w="0" w:type="auto"/>
            <w:shd w:val="clear" w:color="auto" w:fill="auto"/>
            <w:noWrap/>
            <w:vAlign w:val="bottom"/>
            <w:hideMark/>
          </w:tcPr>
          <w:p w14:paraId="7880FF3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16.43</w:t>
            </w:r>
          </w:p>
        </w:tc>
        <w:tc>
          <w:tcPr>
            <w:tcW w:w="0" w:type="auto"/>
            <w:shd w:val="clear" w:color="auto" w:fill="auto"/>
            <w:noWrap/>
            <w:vAlign w:val="bottom"/>
            <w:hideMark/>
          </w:tcPr>
          <w:p w14:paraId="07CD097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28.69</w:t>
            </w:r>
          </w:p>
        </w:tc>
        <w:tc>
          <w:tcPr>
            <w:tcW w:w="0" w:type="auto"/>
            <w:shd w:val="clear" w:color="auto" w:fill="auto"/>
            <w:noWrap/>
            <w:vAlign w:val="bottom"/>
            <w:hideMark/>
          </w:tcPr>
          <w:p w14:paraId="5FF05A7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22.56</w:t>
            </w:r>
          </w:p>
        </w:tc>
        <w:tc>
          <w:tcPr>
            <w:tcW w:w="0" w:type="auto"/>
            <w:shd w:val="clear" w:color="auto" w:fill="auto"/>
            <w:noWrap/>
            <w:vAlign w:val="bottom"/>
            <w:hideMark/>
          </w:tcPr>
          <w:p w14:paraId="22CB715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1C7852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ECE6749" w14:textId="77777777" w:rsidTr="0053118B">
        <w:trPr>
          <w:cantSplit/>
          <w:jc w:val="center"/>
        </w:trPr>
        <w:tc>
          <w:tcPr>
            <w:tcW w:w="0" w:type="auto"/>
            <w:shd w:val="clear" w:color="auto" w:fill="auto"/>
            <w:noWrap/>
            <w:vAlign w:val="bottom"/>
            <w:hideMark/>
          </w:tcPr>
          <w:p w14:paraId="0D822D1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74</w:t>
            </w:r>
          </w:p>
        </w:tc>
        <w:tc>
          <w:tcPr>
            <w:tcW w:w="0" w:type="auto"/>
            <w:shd w:val="clear" w:color="auto" w:fill="auto"/>
            <w:noWrap/>
            <w:vAlign w:val="bottom"/>
            <w:hideMark/>
          </w:tcPr>
          <w:p w14:paraId="56091B35"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Saphirella</w:t>
            </w:r>
            <w:proofErr w:type="spellEnd"/>
          </w:p>
        </w:tc>
        <w:tc>
          <w:tcPr>
            <w:tcW w:w="0" w:type="auto"/>
            <w:shd w:val="clear" w:color="auto" w:fill="auto"/>
            <w:noWrap/>
            <w:vAlign w:val="bottom"/>
            <w:hideMark/>
          </w:tcPr>
          <w:p w14:paraId="3665952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20.93</w:t>
            </w:r>
          </w:p>
        </w:tc>
        <w:tc>
          <w:tcPr>
            <w:tcW w:w="0" w:type="auto"/>
            <w:shd w:val="clear" w:color="auto" w:fill="auto"/>
            <w:noWrap/>
            <w:vAlign w:val="bottom"/>
            <w:hideMark/>
          </w:tcPr>
          <w:p w14:paraId="7217A4E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21.82</w:t>
            </w:r>
          </w:p>
        </w:tc>
        <w:tc>
          <w:tcPr>
            <w:tcW w:w="0" w:type="auto"/>
            <w:shd w:val="clear" w:color="auto" w:fill="auto"/>
            <w:noWrap/>
            <w:vAlign w:val="bottom"/>
            <w:hideMark/>
          </w:tcPr>
          <w:p w14:paraId="101EF4F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21.38</w:t>
            </w:r>
          </w:p>
        </w:tc>
        <w:tc>
          <w:tcPr>
            <w:tcW w:w="0" w:type="auto"/>
            <w:shd w:val="clear" w:color="auto" w:fill="auto"/>
            <w:noWrap/>
            <w:vAlign w:val="bottom"/>
            <w:hideMark/>
          </w:tcPr>
          <w:p w14:paraId="0EA750C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3D21DC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BE1EBB7" w14:textId="77777777" w:rsidTr="0053118B">
        <w:trPr>
          <w:cantSplit/>
          <w:jc w:val="center"/>
        </w:trPr>
        <w:tc>
          <w:tcPr>
            <w:tcW w:w="0" w:type="auto"/>
            <w:shd w:val="clear" w:color="auto" w:fill="auto"/>
            <w:noWrap/>
            <w:vAlign w:val="bottom"/>
            <w:hideMark/>
          </w:tcPr>
          <w:p w14:paraId="7F5D5A9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75</w:t>
            </w:r>
          </w:p>
        </w:tc>
        <w:tc>
          <w:tcPr>
            <w:tcW w:w="0" w:type="auto"/>
            <w:shd w:val="clear" w:color="auto" w:fill="auto"/>
            <w:noWrap/>
            <w:vAlign w:val="bottom"/>
            <w:hideMark/>
          </w:tcPr>
          <w:p w14:paraId="3B697BD2"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Dinoflagellates</w:t>
            </w:r>
          </w:p>
        </w:tc>
        <w:tc>
          <w:tcPr>
            <w:tcW w:w="0" w:type="auto"/>
            <w:shd w:val="clear" w:color="auto" w:fill="auto"/>
            <w:noWrap/>
            <w:vAlign w:val="bottom"/>
            <w:hideMark/>
          </w:tcPr>
          <w:p w14:paraId="58BFF1D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21.29</w:t>
            </w:r>
          </w:p>
        </w:tc>
        <w:tc>
          <w:tcPr>
            <w:tcW w:w="0" w:type="auto"/>
            <w:shd w:val="clear" w:color="auto" w:fill="auto"/>
            <w:noWrap/>
            <w:vAlign w:val="bottom"/>
            <w:hideMark/>
          </w:tcPr>
          <w:p w14:paraId="56ADBB0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14.56</w:t>
            </w:r>
          </w:p>
        </w:tc>
        <w:tc>
          <w:tcPr>
            <w:tcW w:w="0" w:type="auto"/>
            <w:shd w:val="clear" w:color="auto" w:fill="auto"/>
            <w:noWrap/>
            <w:vAlign w:val="bottom"/>
            <w:hideMark/>
          </w:tcPr>
          <w:p w14:paraId="61ED6B1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17.93</w:t>
            </w:r>
          </w:p>
        </w:tc>
        <w:tc>
          <w:tcPr>
            <w:tcW w:w="0" w:type="auto"/>
            <w:shd w:val="clear" w:color="auto" w:fill="auto"/>
            <w:noWrap/>
            <w:vAlign w:val="bottom"/>
            <w:hideMark/>
          </w:tcPr>
          <w:p w14:paraId="6C321FE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9FDE25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F245E86" w14:textId="77777777" w:rsidTr="0053118B">
        <w:trPr>
          <w:cantSplit/>
          <w:jc w:val="center"/>
        </w:trPr>
        <w:tc>
          <w:tcPr>
            <w:tcW w:w="0" w:type="auto"/>
            <w:shd w:val="clear" w:color="auto" w:fill="auto"/>
            <w:noWrap/>
            <w:vAlign w:val="bottom"/>
            <w:hideMark/>
          </w:tcPr>
          <w:p w14:paraId="251CB4D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76</w:t>
            </w:r>
          </w:p>
        </w:tc>
        <w:tc>
          <w:tcPr>
            <w:tcW w:w="0" w:type="auto"/>
            <w:shd w:val="clear" w:color="auto" w:fill="auto"/>
            <w:noWrap/>
            <w:vAlign w:val="bottom"/>
            <w:hideMark/>
          </w:tcPr>
          <w:p w14:paraId="595211D7"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Conchoecia</w:t>
            </w:r>
            <w:proofErr w:type="spellEnd"/>
          </w:p>
        </w:tc>
        <w:tc>
          <w:tcPr>
            <w:tcW w:w="0" w:type="auto"/>
            <w:shd w:val="clear" w:color="auto" w:fill="auto"/>
            <w:noWrap/>
            <w:vAlign w:val="bottom"/>
            <w:hideMark/>
          </w:tcPr>
          <w:p w14:paraId="3C83435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13.39</w:t>
            </w:r>
          </w:p>
        </w:tc>
        <w:tc>
          <w:tcPr>
            <w:tcW w:w="0" w:type="auto"/>
            <w:shd w:val="clear" w:color="auto" w:fill="auto"/>
            <w:noWrap/>
            <w:vAlign w:val="bottom"/>
            <w:hideMark/>
          </w:tcPr>
          <w:p w14:paraId="12BC33F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8.89</w:t>
            </w:r>
          </w:p>
        </w:tc>
        <w:tc>
          <w:tcPr>
            <w:tcW w:w="0" w:type="auto"/>
            <w:shd w:val="clear" w:color="auto" w:fill="auto"/>
            <w:noWrap/>
            <w:vAlign w:val="bottom"/>
            <w:hideMark/>
          </w:tcPr>
          <w:p w14:paraId="59220A6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11.14</w:t>
            </w:r>
          </w:p>
        </w:tc>
        <w:tc>
          <w:tcPr>
            <w:tcW w:w="0" w:type="auto"/>
            <w:shd w:val="clear" w:color="auto" w:fill="auto"/>
            <w:noWrap/>
            <w:vAlign w:val="bottom"/>
            <w:hideMark/>
          </w:tcPr>
          <w:p w14:paraId="09F7024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41FB30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CF331C6" w14:textId="77777777" w:rsidTr="0053118B">
        <w:trPr>
          <w:cantSplit/>
          <w:jc w:val="center"/>
        </w:trPr>
        <w:tc>
          <w:tcPr>
            <w:tcW w:w="0" w:type="auto"/>
            <w:shd w:val="clear" w:color="auto" w:fill="auto"/>
            <w:noWrap/>
            <w:vAlign w:val="bottom"/>
            <w:hideMark/>
          </w:tcPr>
          <w:p w14:paraId="214B16F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77</w:t>
            </w:r>
          </w:p>
        </w:tc>
        <w:tc>
          <w:tcPr>
            <w:tcW w:w="0" w:type="auto"/>
            <w:shd w:val="clear" w:color="auto" w:fill="auto"/>
            <w:noWrap/>
            <w:vAlign w:val="bottom"/>
            <w:hideMark/>
          </w:tcPr>
          <w:p w14:paraId="58BDDFB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Calocalanus</w:t>
            </w:r>
            <w:proofErr w:type="spellEnd"/>
          </w:p>
        </w:tc>
        <w:tc>
          <w:tcPr>
            <w:tcW w:w="0" w:type="auto"/>
            <w:shd w:val="clear" w:color="auto" w:fill="auto"/>
            <w:noWrap/>
            <w:vAlign w:val="bottom"/>
            <w:hideMark/>
          </w:tcPr>
          <w:p w14:paraId="073C80B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20.83</w:t>
            </w:r>
          </w:p>
        </w:tc>
        <w:tc>
          <w:tcPr>
            <w:tcW w:w="0" w:type="auto"/>
            <w:shd w:val="clear" w:color="auto" w:fill="auto"/>
            <w:noWrap/>
            <w:vAlign w:val="bottom"/>
            <w:hideMark/>
          </w:tcPr>
          <w:p w14:paraId="3721E0E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1.45</w:t>
            </w:r>
          </w:p>
        </w:tc>
        <w:tc>
          <w:tcPr>
            <w:tcW w:w="0" w:type="auto"/>
            <w:shd w:val="clear" w:color="auto" w:fill="auto"/>
            <w:noWrap/>
            <w:vAlign w:val="bottom"/>
            <w:hideMark/>
          </w:tcPr>
          <w:p w14:paraId="29BD557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11.14</w:t>
            </w:r>
          </w:p>
        </w:tc>
        <w:tc>
          <w:tcPr>
            <w:tcW w:w="0" w:type="auto"/>
            <w:shd w:val="clear" w:color="auto" w:fill="auto"/>
            <w:noWrap/>
            <w:vAlign w:val="bottom"/>
            <w:hideMark/>
          </w:tcPr>
          <w:p w14:paraId="5F84400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F99DE5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036092BE" w14:textId="77777777" w:rsidTr="0053118B">
        <w:trPr>
          <w:cantSplit/>
          <w:jc w:val="center"/>
        </w:trPr>
        <w:tc>
          <w:tcPr>
            <w:tcW w:w="0" w:type="auto"/>
            <w:shd w:val="clear" w:color="auto" w:fill="auto"/>
            <w:noWrap/>
            <w:vAlign w:val="bottom"/>
            <w:hideMark/>
          </w:tcPr>
          <w:p w14:paraId="18C9837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78</w:t>
            </w:r>
          </w:p>
        </w:tc>
        <w:tc>
          <w:tcPr>
            <w:tcW w:w="0" w:type="auto"/>
            <w:shd w:val="clear" w:color="auto" w:fill="auto"/>
            <w:noWrap/>
            <w:vAlign w:val="bottom"/>
            <w:hideMark/>
          </w:tcPr>
          <w:p w14:paraId="05C58D41"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Coconella</w:t>
            </w:r>
            <w:proofErr w:type="spellEnd"/>
          </w:p>
        </w:tc>
        <w:tc>
          <w:tcPr>
            <w:tcW w:w="0" w:type="auto"/>
            <w:shd w:val="clear" w:color="auto" w:fill="auto"/>
            <w:noWrap/>
            <w:vAlign w:val="bottom"/>
            <w:hideMark/>
          </w:tcPr>
          <w:p w14:paraId="06C8B75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D2ECF2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22.26</w:t>
            </w:r>
          </w:p>
        </w:tc>
        <w:tc>
          <w:tcPr>
            <w:tcW w:w="0" w:type="auto"/>
            <w:shd w:val="clear" w:color="auto" w:fill="auto"/>
            <w:noWrap/>
            <w:vAlign w:val="bottom"/>
            <w:hideMark/>
          </w:tcPr>
          <w:p w14:paraId="67CD4A9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11.13</w:t>
            </w:r>
          </w:p>
        </w:tc>
        <w:tc>
          <w:tcPr>
            <w:tcW w:w="0" w:type="auto"/>
            <w:shd w:val="clear" w:color="auto" w:fill="auto"/>
            <w:noWrap/>
            <w:vAlign w:val="bottom"/>
            <w:hideMark/>
          </w:tcPr>
          <w:p w14:paraId="49B2F9F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22B54C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F358C0B" w14:textId="77777777" w:rsidTr="0053118B">
        <w:trPr>
          <w:cantSplit/>
          <w:jc w:val="center"/>
        </w:trPr>
        <w:tc>
          <w:tcPr>
            <w:tcW w:w="0" w:type="auto"/>
            <w:shd w:val="clear" w:color="auto" w:fill="auto"/>
            <w:noWrap/>
            <w:vAlign w:val="bottom"/>
            <w:hideMark/>
          </w:tcPr>
          <w:p w14:paraId="2AEA2FE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79</w:t>
            </w:r>
          </w:p>
        </w:tc>
        <w:tc>
          <w:tcPr>
            <w:tcW w:w="0" w:type="auto"/>
            <w:shd w:val="clear" w:color="auto" w:fill="auto"/>
            <w:noWrap/>
            <w:vAlign w:val="bottom"/>
            <w:hideMark/>
          </w:tcPr>
          <w:p w14:paraId="753CA98D"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Ceratium</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hircus</w:t>
            </w:r>
            <w:proofErr w:type="spellEnd"/>
          </w:p>
        </w:tc>
        <w:tc>
          <w:tcPr>
            <w:tcW w:w="0" w:type="auto"/>
            <w:shd w:val="clear" w:color="auto" w:fill="auto"/>
            <w:noWrap/>
            <w:vAlign w:val="bottom"/>
            <w:hideMark/>
          </w:tcPr>
          <w:p w14:paraId="334170F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13.39</w:t>
            </w:r>
          </w:p>
        </w:tc>
        <w:tc>
          <w:tcPr>
            <w:tcW w:w="0" w:type="auto"/>
            <w:shd w:val="clear" w:color="auto" w:fill="auto"/>
            <w:noWrap/>
            <w:vAlign w:val="bottom"/>
            <w:hideMark/>
          </w:tcPr>
          <w:p w14:paraId="7098BA5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8.39</w:t>
            </w:r>
          </w:p>
        </w:tc>
        <w:tc>
          <w:tcPr>
            <w:tcW w:w="0" w:type="auto"/>
            <w:shd w:val="clear" w:color="auto" w:fill="auto"/>
            <w:noWrap/>
            <w:vAlign w:val="bottom"/>
            <w:hideMark/>
          </w:tcPr>
          <w:p w14:paraId="2E31249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10.89</w:t>
            </w:r>
          </w:p>
        </w:tc>
        <w:tc>
          <w:tcPr>
            <w:tcW w:w="0" w:type="auto"/>
            <w:shd w:val="clear" w:color="auto" w:fill="auto"/>
            <w:noWrap/>
            <w:vAlign w:val="bottom"/>
            <w:hideMark/>
          </w:tcPr>
          <w:p w14:paraId="2E55D3A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DA49D5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3246E24" w14:textId="77777777" w:rsidTr="0053118B">
        <w:trPr>
          <w:cantSplit/>
          <w:jc w:val="center"/>
        </w:trPr>
        <w:tc>
          <w:tcPr>
            <w:tcW w:w="0" w:type="auto"/>
            <w:shd w:val="clear" w:color="auto" w:fill="auto"/>
            <w:noWrap/>
            <w:vAlign w:val="bottom"/>
            <w:hideMark/>
          </w:tcPr>
          <w:p w14:paraId="644A4F9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80</w:t>
            </w:r>
          </w:p>
        </w:tc>
        <w:tc>
          <w:tcPr>
            <w:tcW w:w="0" w:type="auto"/>
            <w:shd w:val="clear" w:color="auto" w:fill="auto"/>
            <w:noWrap/>
            <w:vAlign w:val="bottom"/>
            <w:hideMark/>
          </w:tcPr>
          <w:p w14:paraId="11DD677F"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Keratella</w:t>
            </w:r>
            <w:proofErr w:type="spellEnd"/>
          </w:p>
        </w:tc>
        <w:tc>
          <w:tcPr>
            <w:tcW w:w="0" w:type="auto"/>
            <w:shd w:val="clear" w:color="auto" w:fill="auto"/>
            <w:noWrap/>
            <w:vAlign w:val="bottom"/>
            <w:hideMark/>
          </w:tcPr>
          <w:p w14:paraId="75D839B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8.35</w:t>
            </w:r>
          </w:p>
        </w:tc>
        <w:tc>
          <w:tcPr>
            <w:tcW w:w="0" w:type="auto"/>
            <w:shd w:val="clear" w:color="auto" w:fill="auto"/>
            <w:noWrap/>
            <w:vAlign w:val="bottom"/>
            <w:hideMark/>
          </w:tcPr>
          <w:p w14:paraId="032B25B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10.18</w:t>
            </w:r>
          </w:p>
        </w:tc>
        <w:tc>
          <w:tcPr>
            <w:tcW w:w="0" w:type="auto"/>
            <w:shd w:val="clear" w:color="auto" w:fill="auto"/>
            <w:noWrap/>
            <w:vAlign w:val="bottom"/>
            <w:hideMark/>
          </w:tcPr>
          <w:p w14:paraId="2953415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9.27</w:t>
            </w:r>
          </w:p>
        </w:tc>
        <w:tc>
          <w:tcPr>
            <w:tcW w:w="0" w:type="auto"/>
            <w:shd w:val="clear" w:color="auto" w:fill="auto"/>
            <w:noWrap/>
            <w:vAlign w:val="bottom"/>
            <w:hideMark/>
          </w:tcPr>
          <w:p w14:paraId="79FE683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FF207D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D526477" w14:textId="77777777" w:rsidTr="0053118B">
        <w:trPr>
          <w:cantSplit/>
          <w:jc w:val="center"/>
        </w:trPr>
        <w:tc>
          <w:tcPr>
            <w:tcW w:w="0" w:type="auto"/>
            <w:shd w:val="clear" w:color="auto" w:fill="auto"/>
            <w:noWrap/>
            <w:vAlign w:val="bottom"/>
            <w:hideMark/>
          </w:tcPr>
          <w:p w14:paraId="57A2588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81</w:t>
            </w:r>
          </w:p>
        </w:tc>
        <w:tc>
          <w:tcPr>
            <w:tcW w:w="0" w:type="auto"/>
            <w:shd w:val="clear" w:color="auto" w:fill="auto"/>
            <w:noWrap/>
            <w:vAlign w:val="bottom"/>
            <w:hideMark/>
          </w:tcPr>
          <w:p w14:paraId="0A2A4FC4"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Neritidae</w:t>
            </w:r>
            <w:proofErr w:type="spellEnd"/>
          </w:p>
        </w:tc>
        <w:tc>
          <w:tcPr>
            <w:tcW w:w="0" w:type="auto"/>
            <w:shd w:val="clear" w:color="auto" w:fill="auto"/>
            <w:noWrap/>
            <w:vAlign w:val="bottom"/>
            <w:hideMark/>
          </w:tcPr>
          <w:p w14:paraId="1442D23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6.60</w:t>
            </w:r>
          </w:p>
        </w:tc>
        <w:tc>
          <w:tcPr>
            <w:tcW w:w="0" w:type="auto"/>
            <w:shd w:val="clear" w:color="auto" w:fill="auto"/>
            <w:noWrap/>
            <w:vAlign w:val="bottom"/>
            <w:hideMark/>
          </w:tcPr>
          <w:p w14:paraId="6286804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9.47</w:t>
            </w:r>
          </w:p>
        </w:tc>
        <w:tc>
          <w:tcPr>
            <w:tcW w:w="0" w:type="auto"/>
            <w:shd w:val="clear" w:color="auto" w:fill="auto"/>
            <w:noWrap/>
            <w:vAlign w:val="bottom"/>
            <w:hideMark/>
          </w:tcPr>
          <w:p w14:paraId="5CF44C3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8.04</w:t>
            </w:r>
          </w:p>
        </w:tc>
        <w:tc>
          <w:tcPr>
            <w:tcW w:w="0" w:type="auto"/>
            <w:shd w:val="clear" w:color="auto" w:fill="auto"/>
            <w:noWrap/>
            <w:vAlign w:val="bottom"/>
            <w:hideMark/>
          </w:tcPr>
          <w:p w14:paraId="231D59D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80D326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943D794" w14:textId="77777777" w:rsidTr="0053118B">
        <w:trPr>
          <w:cantSplit/>
          <w:jc w:val="center"/>
        </w:trPr>
        <w:tc>
          <w:tcPr>
            <w:tcW w:w="0" w:type="auto"/>
            <w:shd w:val="clear" w:color="auto" w:fill="auto"/>
            <w:noWrap/>
            <w:vAlign w:val="bottom"/>
            <w:hideMark/>
          </w:tcPr>
          <w:p w14:paraId="0CE5100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82</w:t>
            </w:r>
          </w:p>
        </w:tc>
        <w:tc>
          <w:tcPr>
            <w:tcW w:w="0" w:type="auto"/>
            <w:shd w:val="clear" w:color="auto" w:fill="auto"/>
            <w:noWrap/>
            <w:vAlign w:val="bottom"/>
            <w:hideMark/>
          </w:tcPr>
          <w:p w14:paraId="4AA4E4D6"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Appendicularia larvae</w:t>
            </w:r>
          </w:p>
        </w:tc>
        <w:tc>
          <w:tcPr>
            <w:tcW w:w="0" w:type="auto"/>
            <w:shd w:val="clear" w:color="auto" w:fill="auto"/>
            <w:noWrap/>
            <w:vAlign w:val="bottom"/>
            <w:hideMark/>
          </w:tcPr>
          <w:p w14:paraId="32EBCF1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3.72</w:t>
            </w:r>
          </w:p>
        </w:tc>
        <w:tc>
          <w:tcPr>
            <w:tcW w:w="0" w:type="auto"/>
            <w:shd w:val="clear" w:color="auto" w:fill="auto"/>
            <w:noWrap/>
            <w:vAlign w:val="bottom"/>
            <w:hideMark/>
          </w:tcPr>
          <w:p w14:paraId="1B748E0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9.48</w:t>
            </w:r>
          </w:p>
        </w:tc>
        <w:tc>
          <w:tcPr>
            <w:tcW w:w="0" w:type="auto"/>
            <w:shd w:val="clear" w:color="auto" w:fill="auto"/>
            <w:noWrap/>
            <w:vAlign w:val="bottom"/>
            <w:hideMark/>
          </w:tcPr>
          <w:p w14:paraId="6179993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6.60</w:t>
            </w:r>
          </w:p>
        </w:tc>
        <w:tc>
          <w:tcPr>
            <w:tcW w:w="0" w:type="auto"/>
            <w:shd w:val="clear" w:color="auto" w:fill="auto"/>
            <w:noWrap/>
            <w:vAlign w:val="bottom"/>
            <w:hideMark/>
          </w:tcPr>
          <w:p w14:paraId="10F83B7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E0ECFB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C40C191" w14:textId="77777777" w:rsidTr="0053118B">
        <w:trPr>
          <w:cantSplit/>
          <w:jc w:val="center"/>
        </w:trPr>
        <w:tc>
          <w:tcPr>
            <w:tcW w:w="0" w:type="auto"/>
            <w:shd w:val="clear" w:color="auto" w:fill="auto"/>
            <w:noWrap/>
            <w:vAlign w:val="bottom"/>
            <w:hideMark/>
          </w:tcPr>
          <w:p w14:paraId="7AB22DC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83</w:t>
            </w:r>
          </w:p>
        </w:tc>
        <w:tc>
          <w:tcPr>
            <w:tcW w:w="0" w:type="auto"/>
            <w:shd w:val="clear" w:color="auto" w:fill="auto"/>
            <w:noWrap/>
            <w:vAlign w:val="bottom"/>
            <w:hideMark/>
          </w:tcPr>
          <w:p w14:paraId="2092B2B7"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Epistylis</w:t>
            </w:r>
            <w:proofErr w:type="spellEnd"/>
          </w:p>
        </w:tc>
        <w:tc>
          <w:tcPr>
            <w:tcW w:w="0" w:type="auto"/>
            <w:shd w:val="clear" w:color="auto" w:fill="auto"/>
            <w:noWrap/>
            <w:vAlign w:val="bottom"/>
            <w:hideMark/>
          </w:tcPr>
          <w:p w14:paraId="36DEC95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10.71</w:t>
            </w:r>
          </w:p>
        </w:tc>
        <w:tc>
          <w:tcPr>
            <w:tcW w:w="0" w:type="auto"/>
            <w:shd w:val="clear" w:color="auto" w:fill="auto"/>
            <w:noWrap/>
            <w:vAlign w:val="bottom"/>
            <w:hideMark/>
          </w:tcPr>
          <w:p w14:paraId="1BDF8EB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A72B01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5.36</w:t>
            </w:r>
          </w:p>
        </w:tc>
        <w:tc>
          <w:tcPr>
            <w:tcW w:w="0" w:type="auto"/>
            <w:shd w:val="clear" w:color="auto" w:fill="auto"/>
            <w:noWrap/>
            <w:vAlign w:val="bottom"/>
            <w:hideMark/>
          </w:tcPr>
          <w:p w14:paraId="4CDB13C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B9207C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0C1D782C" w14:textId="77777777" w:rsidTr="0053118B">
        <w:trPr>
          <w:cantSplit/>
          <w:jc w:val="center"/>
        </w:trPr>
        <w:tc>
          <w:tcPr>
            <w:tcW w:w="0" w:type="auto"/>
            <w:shd w:val="clear" w:color="auto" w:fill="auto"/>
            <w:noWrap/>
            <w:vAlign w:val="bottom"/>
            <w:hideMark/>
          </w:tcPr>
          <w:p w14:paraId="5B4ECFE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84</w:t>
            </w:r>
          </w:p>
        </w:tc>
        <w:tc>
          <w:tcPr>
            <w:tcW w:w="0" w:type="auto"/>
            <w:shd w:val="clear" w:color="auto" w:fill="auto"/>
            <w:noWrap/>
            <w:vAlign w:val="bottom"/>
            <w:hideMark/>
          </w:tcPr>
          <w:p w14:paraId="798BF231"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Parafavella</w:t>
            </w:r>
            <w:proofErr w:type="spellEnd"/>
          </w:p>
        </w:tc>
        <w:tc>
          <w:tcPr>
            <w:tcW w:w="0" w:type="auto"/>
            <w:shd w:val="clear" w:color="auto" w:fill="auto"/>
            <w:noWrap/>
            <w:vAlign w:val="bottom"/>
            <w:hideMark/>
          </w:tcPr>
          <w:p w14:paraId="08D7310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4.46</w:t>
            </w:r>
          </w:p>
        </w:tc>
        <w:tc>
          <w:tcPr>
            <w:tcW w:w="0" w:type="auto"/>
            <w:shd w:val="clear" w:color="auto" w:fill="auto"/>
            <w:noWrap/>
            <w:vAlign w:val="bottom"/>
            <w:hideMark/>
          </w:tcPr>
          <w:p w14:paraId="427F6F6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5.85</w:t>
            </w:r>
          </w:p>
        </w:tc>
        <w:tc>
          <w:tcPr>
            <w:tcW w:w="0" w:type="auto"/>
            <w:shd w:val="clear" w:color="auto" w:fill="auto"/>
            <w:noWrap/>
            <w:vAlign w:val="bottom"/>
            <w:hideMark/>
          </w:tcPr>
          <w:p w14:paraId="2DE1377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5.16</w:t>
            </w:r>
          </w:p>
        </w:tc>
        <w:tc>
          <w:tcPr>
            <w:tcW w:w="0" w:type="auto"/>
            <w:shd w:val="clear" w:color="auto" w:fill="auto"/>
            <w:noWrap/>
            <w:vAlign w:val="bottom"/>
            <w:hideMark/>
          </w:tcPr>
          <w:p w14:paraId="341A2F9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BA09F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93A3C64" w14:textId="77777777" w:rsidTr="0053118B">
        <w:trPr>
          <w:cantSplit/>
          <w:jc w:val="center"/>
        </w:trPr>
        <w:tc>
          <w:tcPr>
            <w:tcW w:w="0" w:type="auto"/>
            <w:shd w:val="clear" w:color="auto" w:fill="auto"/>
            <w:noWrap/>
            <w:vAlign w:val="bottom"/>
            <w:hideMark/>
          </w:tcPr>
          <w:p w14:paraId="6197E75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85</w:t>
            </w:r>
          </w:p>
        </w:tc>
        <w:tc>
          <w:tcPr>
            <w:tcW w:w="0" w:type="auto"/>
            <w:shd w:val="clear" w:color="auto" w:fill="auto"/>
            <w:noWrap/>
            <w:vAlign w:val="bottom"/>
            <w:hideMark/>
          </w:tcPr>
          <w:p w14:paraId="1B9370D1"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Tintinnopsella</w:t>
            </w:r>
            <w:proofErr w:type="spellEnd"/>
          </w:p>
        </w:tc>
        <w:tc>
          <w:tcPr>
            <w:tcW w:w="0" w:type="auto"/>
            <w:shd w:val="clear" w:color="auto" w:fill="auto"/>
            <w:noWrap/>
            <w:vAlign w:val="bottom"/>
            <w:hideMark/>
          </w:tcPr>
          <w:p w14:paraId="025BC4D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59B277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9.10</w:t>
            </w:r>
          </w:p>
        </w:tc>
        <w:tc>
          <w:tcPr>
            <w:tcW w:w="0" w:type="auto"/>
            <w:shd w:val="clear" w:color="auto" w:fill="auto"/>
            <w:noWrap/>
            <w:vAlign w:val="bottom"/>
            <w:hideMark/>
          </w:tcPr>
          <w:p w14:paraId="7C453B3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4.55</w:t>
            </w:r>
          </w:p>
        </w:tc>
        <w:tc>
          <w:tcPr>
            <w:tcW w:w="0" w:type="auto"/>
            <w:shd w:val="clear" w:color="auto" w:fill="auto"/>
            <w:noWrap/>
            <w:vAlign w:val="bottom"/>
            <w:hideMark/>
          </w:tcPr>
          <w:p w14:paraId="06FDDF6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46F9F2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F39AEB5" w14:textId="77777777" w:rsidTr="0053118B">
        <w:trPr>
          <w:cantSplit/>
          <w:jc w:val="center"/>
        </w:trPr>
        <w:tc>
          <w:tcPr>
            <w:tcW w:w="0" w:type="auto"/>
            <w:shd w:val="clear" w:color="auto" w:fill="auto"/>
            <w:noWrap/>
            <w:vAlign w:val="bottom"/>
            <w:hideMark/>
          </w:tcPr>
          <w:p w14:paraId="2A2BA74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86</w:t>
            </w:r>
          </w:p>
        </w:tc>
        <w:tc>
          <w:tcPr>
            <w:tcW w:w="0" w:type="auto"/>
            <w:shd w:val="clear" w:color="auto" w:fill="auto"/>
            <w:noWrap/>
            <w:vAlign w:val="bottom"/>
            <w:hideMark/>
          </w:tcPr>
          <w:p w14:paraId="67BC947F"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Keratella</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valga</w:t>
            </w:r>
            <w:proofErr w:type="spellEnd"/>
          </w:p>
        </w:tc>
        <w:tc>
          <w:tcPr>
            <w:tcW w:w="0" w:type="auto"/>
            <w:shd w:val="clear" w:color="auto" w:fill="auto"/>
            <w:noWrap/>
            <w:vAlign w:val="bottom"/>
            <w:hideMark/>
          </w:tcPr>
          <w:p w14:paraId="4899C03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7.97</w:t>
            </w:r>
          </w:p>
        </w:tc>
        <w:tc>
          <w:tcPr>
            <w:tcW w:w="0" w:type="auto"/>
            <w:shd w:val="clear" w:color="auto" w:fill="auto"/>
            <w:noWrap/>
            <w:vAlign w:val="bottom"/>
            <w:hideMark/>
          </w:tcPr>
          <w:p w14:paraId="4D6F4C3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1CC35E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3.99</w:t>
            </w:r>
          </w:p>
        </w:tc>
        <w:tc>
          <w:tcPr>
            <w:tcW w:w="0" w:type="auto"/>
            <w:shd w:val="clear" w:color="auto" w:fill="auto"/>
            <w:noWrap/>
            <w:vAlign w:val="bottom"/>
            <w:hideMark/>
          </w:tcPr>
          <w:p w14:paraId="523C707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3B2D8F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78CB57B" w14:textId="77777777" w:rsidTr="0053118B">
        <w:trPr>
          <w:cantSplit/>
          <w:jc w:val="center"/>
        </w:trPr>
        <w:tc>
          <w:tcPr>
            <w:tcW w:w="0" w:type="auto"/>
            <w:shd w:val="clear" w:color="auto" w:fill="auto"/>
            <w:noWrap/>
            <w:vAlign w:val="bottom"/>
            <w:hideMark/>
          </w:tcPr>
          <w:p w14:paraId="52F013B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87</w:t>
            </w:r>
          </w:p>
        </w:tc>
        <w:tc>
          <w:tcPr>
            <w:tcW w:w="0" w:type="auto"/>
            <w:shd w:val="clear" w:color="auto" w:fill="auto"/>
            <w:noWrap/>
            <w:vAlign w:val="bottom"/>
            <w:hideMark/>
          </w:tcPr>
          <w:p w14:paraId="5F315C00"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Hexarthra</w:t>
            </w:r>
            <w:proofErr w:type="spellEnd"/>
          </w:p>
        </w:tc>
        <w:tc>
          <w:tcPr>
            <w:tcW w:w="0" w:type="auto"/>
            <w:shd w:val="clear" w:color="auto" w:fill="auto"/>
            <w:noWrap/>
            <w:vAlign w:val="bottom"/>
            <w:hideMark/>
          </w:tcPr>
          <w:p w14:paraId="03A343E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9705E2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7.39</w:t>
            </w:r>
          </w:p>
        </w:tc>
        <w:tc>
          <w:tcPr>
            <w:tcW w:w="0" w:type="auto"/>
            <w:shd w:val="clear" w:color="auto" w:fill="auto"/>
            <w:noWrap/>
            <w:vAlign w:val="bottom"/>
            <w:hideMark/>
          </w:tcPr>
          <w:p w14:paraId="56D85C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3.69</w:t>
            </w:r>
          </w:p>
        </w:tc>
        <w:tc>
          <w:tcPr>
            <w:tcW w:w="0" w:type="auto"/>
            <w:shd w:val="clear" w:color="auto" w:fill="auto"/>
            <w:noWrap/>
            <w:vAlign w:val="bottom"/>
            <w:hideMark/>
          </w:tcPr>
          <w:p w14:paraId="45626B8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BC3F4A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45D8B311" w14:textId="77777777" w:rsidTr="0053118B">
        <w:trPr>
          <w:cantSplit/>
          <w:jc w:val="center"/>
        </w:trPr>
        <w:tc>
          <w:tcPr>
            <w:tcW w:w="0" w:type="auto"/>
            <w:shd w:val="clear" w:color="auto" w:fill="auto"/>
            <w:noWrap/>
            <w:vAlign w:val="bottom"/>
            <w:hideMark/>
          </w:tcPr>
          <w:p w14:paraId="4C1B063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88</w:t>
            </w:r>
          </w:p>
        </w:tc>
        <w:tc>
          <w:tcPr>
            <w:tcW w:w="0" w:type="auto"/>
            <w:shd w:val="clear" w:color="auto" w:fill="auto"/>
            <w:noWrap/>
            <w:vAlign w:val="bottom"/>
            <w:hideMark/>
          </w:tcPr>
          <w:p w14:paraId="43CAB10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Gastropus</w:t>
            </w:r>
            <w:proofErr w:type="spellEnd"/>
          </w:p>
        </w:tc>
        <w:tc>
          <w:tcPr>
            <w:tcW w:w="0" w:type="auto"/>
            <w:shd w:val="clear" w:color="auto" w:fill="auto"/>
            <w:noWrap/>
            <w:vAlign w:val="bottom"/>
            <w:hideMark/>
          </w:tcPr>
          <w:p w14:paraId="51F6C1E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4.46</w:t>
            </w:r>
          </w:p>
        </w:tc>
        <w:tc>
          <w:tcPr>
            <w:tcW w:w="0" w:type="auto"/>
            <w:shd w:val="clear" w:color="auto" w:fill="auto"/>
            <w:noWrap/>
            <w:vAlign w:val="bottom"/>
            <w:hideMark/>
          </w:tcPr>
          <w:p w14:paraId="0279524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2.29</w:t>
            </w:r>
          </w:p>
        </w:tc>
        <w:tc>
          <w:tcPr>
            <w:tcW w:w="0" w:type="auto"/>
            <w:shd w:val="clear" w:color="auto" w:fill="auto"/>
            <w:noWrap/>
            <w:vAlign w:val="bottom"/>
            <w:hideMark/>
          </w:tcPr>
          <w:p w14:paraId="0356FAD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3.38</w:t>
            </w:r>
          </w:p>
        </w:tc>
        <w:tc>
          <w:tcPr>
            <w:tcW w:w="0" w:type="auto"/>
            <w:shd w:val="clear" w:color="auto" w:fill="auto"/>
            <w:noWrap/>
            <w:vAlign w:val="bottom"/>
            <w:hideMark/>
          </w:tcPr>
          <w:p w14:paraId="3AE2AE2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540E68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1ABC8E4" w14:textId="77777777" w:rsidTr="0053118B">
        <w:trPr>
          <w:cantSplit/>
          <w:jc w:val="center"/>
        </w:trPr>
        <w:tc>
          <w:tcPr>
            <w:tcW w:w="0" w:type="auto"/>
            <w:shd w:val="clear" w:color="auto" w:fill="auto"/>
            <w:noWrap/>
            <w:vAlign w:val="bottom"/>
            <w:hideMark/>
          </w:tcPr>
          <w:p w14:paraId="255A6DD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89</w:t>
            </w:r>
          </w:p>
        </w:tc>
        <w:tc>
          <w:tcPr>
            <w:tcW w:w="0" w:type="auto"/>
            <w:shd w:val="clear" w:color="auto" w:fill="auto"/>
            <w:noWrap/>
            <w:vAlign w:val="bottom"/>
            <w:hideMark/>
          </w:tcPr>
          <w:p w14:paraId="1934A2B4"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Mnemiopsis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leidyi</w:t>
            </w:r>
            <w:proofErr w:type="spellEnd"/>
          </w:p>
        </w:tc>
        <w:tc>
          <w:tcPr>
            <w:tcW w:w="0" w:type="auto"/>
            <w:shd w:val="clear" w:color="auto" w:fill="auto"/>
            <w:noWrap/>
            <w:vAlign w:val="bottom"/>
            <w:hideMark/>
          </w:tcPr>
          <w:p w14:paraId="1352A5D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0.30</w:t>
            </w:r>
          </w:p>
        </w:tc>
        <w:tc>
          <w:tcPr>
            <w:tcW w:w="0" w:type="auto"/>
            <w:shd w:val="clear" w:color="auto" w:fill="auto"/>
            <w:noWrap/>
            <w:vAlign w:val="bottom"/>
            <w:hideMark/>
          </w:tcPr>
          <w:p w14:paraId="64AFEEE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6.21</w:t>
            </w:r>
          </w:p>
        </w:tc>
        <w:tc>
          <w:tcPr>
            <w:tcW w:w="0" w:type="auto"/>
            <w:shd w:val="clear" w:color="auto" w:fill="auto"/>
            <w:noWrap/>
            <w:vAlign w:val="bottom"/>
            <w:hideMark/>
          </w:tcPr>
          <w:p w14:paraId="4C6D2C0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3.26</w:t>
            </w:r>
          </w:p>
        </w:tc>
        <w:tc>
          <w:tcPr>
            <w:tcW w:w="0" w:type="auto"/>
            <w:shd w:val="clear" w:color="auto" w:fill="auto"/>
            <w:noWrap/>
            <w:vAlign w:val="bottom"/>
            <w:hideMark/>
          </w:tcPr>
          <w:p w14:paraId="133EB1A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7332F5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2212D0A" w14:textId="77777777" w:rsidTr="0053118B">
        <w:trPr>
          <w:cantSplit/>
          <w:jc w:val="center"/>
        </w:trPr>
        <w:tc>
          <w:tcPr>
            <w:tcW w:w="0" w:type="auto"/>
            <w:shd w:val="clear" w:color="auto" w:fill="auto"/>
            <w:noWrap/>
            <w:vAlign w:val="bottom"/>
            <w:hideMark/>
          </w:tcPr>
          <w:p w14:paraId="264693B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90</w:t>
            </w:r>
          </w:p>
        </w:tc>
        <w:tc>
          <w:tcPr>
            <w:tcW w:w="0" w:type="auto"/>
            <w:shd w:val="clear" w:color="auto" w:fill="auto"/>
            <w:noWrap/>
            <w:vAlign w:val="bottom"/>
            <w:hideMark/>
          </w:tcPr>
          <w:p w14:paraId="7C9DB8D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Actinolaimus</w:t>
            </w:r>
            <w:proofErr w:type="spellEnd"/>
          </w:p>
        </w:tc>
        <w:tc>
          <w:tcPr>
            <w:tcW w:w="0" w:type="auto"/>
            <w:shd w:val="clear" w:color="auto" w:fill="auto"/>
            <w:noWrap/>
            <w:vAlign w:val="bottom"/>
            <w:hideMark/>
          </w:tcPr>
          <w:p w14:paraId="49C9A08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720DF6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6.08</w:t>
            </w:r>
          </w:p>
        </w:tc>
        <w:tc>
          <w:tcPr>
            <w:tcW w:w="0" w:type="auto"/>
            <w:shd w:val="clear" w:color="auto" w:fill="auto"/>
            <w:noWrap/>
            <w:vAlign w:val="bottom"/>
            <w:hideMark/>
          </w:tcPr>
          <w:p w14:paraId="2327ED6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3.04</w:t>
            </w:r>
          </w:p>
        </w:tc>
        <w:tc>
          <w:tcPr>
            <w:tcW w:w="0" w:type="auto"/>
            <w:shd w:val="clear" w:color="auto" w:fill="auto"/>
            <w:noWrap/>
            <w:vAlign w:val="bottom"/>
            <w:hideMark/>
          </w:tcPr>
          <w:p w14:paraId="4DCC5B7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3DDE18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5A1A056" w14:textId="77777777" w:rsidTr="0053118B">
        <w:trPr>
          <w:cantSplit/>
          <w:jc w:val="center"/>
        </w:trPr>
        <w:tc>
          <w:tcPr>
            <w:tcW w:w="0" w:type="auto"/>
            <w:shd w:val="clear" w:color="auto" w:fill="auto"/>
            <w:noWrap/>
            <w:vAlign w:val="bottom"/>
            <w:hideMark/>
          </w:tcPr>
          <w:p w14:paraId="2DC9B94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91</w:t>
            </w:r>
          </w:p>
        </w:tc>
        <w:tc>
          <w:tcPr>
            <w:tcW w:w="0" w:type="auto"/>
            <w:shd w:val="clear" w:color="auto" w:fill="auto"/>
            <w:noWrap/>
            <w:vAlign w:val="bottom"/>
            <w:hideMark/>
          </w:tcPr>
          <w:p w14:paraId="2ED631DD"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Ostracoda</w:t>
            </w:r>
          </w:p>
        </w:tc>
        <w:tc>
          <w:tcPr>
            <w:tcW w:w="0" w:type="auto"/>
            <w:shd w:val="clear" w:color="auto" w:fill="auto"/>
            <w:noWrap/>
            <w:vAlign w:val="bottom"/>
            <w:hideMark/>
          </w:tcPr>
          <w:p w14:paraId="6A43A6E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5.58</w:t>
            </w:r>
          </w:p>
        </w:tc>
        <w:tc>
          <w:tcPr>
            <w:tcW w:w="0" w:type="auto"/>
            <w:shd w:val="clear" w:color="auto" w:fill="auto"/>
            <w:noWrap/>
            <w:vAlign w:val="bottom"/>
            <w:hideMark/>
          </w:tcPr>
          <w:p w14:paraId="4067C26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0.42</w:t>
            </w:r>
          </w:p>
        </w:tc>
        <w:tc>
          <w:tcPr>
            <w:tcW w:w="0" w:type="auto"/>
            <w:shd w:val="clear" w:color="auto" w:fill="auto"/>
            <w:noWrap/>
            <w:vAlign w:val="bottom"/>
            <w:hideMark/>
          </w:tcPr>
          <w:p w14:paraId="679A410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3.00</w:t>
            </w:r>
          </w:p>
        </w:tc>
        <w:tc>
          <w:tcPr>
            <w:tcW w:w="0" w:type="auto"/>
            <w:shd w:val="clear" w:color="auto" w:fill="auto"/>
            <w:noWrap/>
            <w:vAlign w:val="bottom"/>
            <w:hideMark/>
          </w:tcPr>
          <w:p w14:paraId="23BED38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AC5141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E05E8BD" w14:textId="77777777" w:rsidTr="0053118B">
        <w:trPr>
          <w:cantSplit/>
          <w:jc w:val="center"/>
        </w:trPr>
        <w:tc>
          <w:tcPr>
            <w:tcW w:w="0" w:type="auto"/>
            <w:shd w:val="clear" w:color="auto" w:fill="auto"/>
            <w:noWrap/>
            <w:vAlign w:val="bottom"/>
            <w:hideMark/>
          </w:tcPr>
          <w:p w14:paraId="4490CA3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92</w:t>
            </w:r>
          </w:p>
        </w:tc>
        <w:tc>
          <w:tcPr>
            <w:tcW w:w="0" w:type="auto"/>
            <w:shd w:val="clear" w:color="auto" w:fill="auto"/>
            <w:noWrap/>
            <w:vAlign w:val="bottom"/>
            <w:hideMark/>
          </w:tcPr>
          <w:p w14:paraId="01A9E0E5"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Hydracarina</w:t>
            </w:r>
            <w:proofErr w:type="spellEnd"/>
          </w:p>
        </w:tc>
        <w:tc>
          <w:tcPr>
            <w:tcW w:w="0" w:type="auto"/>
            <w:shd w:val="clear" w:color="auto" w:fill="auto"/>
            <w:noWrap/>
            <w:vAlign w:val="bottom"/>
            <w:hideMark/>
          </w:tcPr>
          <w:p w14:paraId="6D2566E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4.48</w:t>
            </w:r>
          </w:p>
        </w:tc>
        <w:tc>
          <w:tcPr>
            <w:tcW w:w="0" w:type="auto"/>
            <w:shd w:val="clear" w:color="auto" w:fill="auto"/>
            <w:noWrap/>
            <w:vAlign w:val="bottom"/>
            <w:hideMark/>
          </w:tcPr>
          <w:p w14:paraId="4EEA01E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1.45</w:t>
            </w:r>
          </w:p>
        </w:tc>
        <w:tc>
          <w:tcPr>
            <w:tcW w:w="0" w:type="auto"/>
            <w:shd w:val="clear" w:color="auto" w:fill="auto"/>
            <w:noWrap/>
            <w:vAlign w:val="bottom"/>
            <w:hideMark/>
          </w:tcPr>
          <w:p w14:paraId="02584A6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2.97</w:t>
            </w:r>
          </w:p>
        </w:tc>
        <w:tc>
          <w:tcPr>
            <w:tcW w:w="0" w:type="auto"/>
            <w:shd w:val="clear" w:color="auto" w:fill="auto"/>
            <w:noWrap/>
            <w:vAlign w:val="bottom"/>
            <w:hideMark/>
          </w:tcPr>
          <w:p w14:paraId="102ADD1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7713B8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6CBA16F" w14:textId="77777777" w:rsidTr="0053118B">
        <w:trPr>
          <w:cantSplit/>
          <w:jc w:val="center"/>
        </w:trPr>
        <w:tc>
          <w:tcPr>
            <w:tcW w:w="0" w:type="auto"/>
            <w:shd w:val="clear" w:color="auto" w:fill="auto"/>
            <w:noWrap/>
            <w:vAlign w:val="bottom"/>
            <w:hideMark/>
          </w:tcPr>
          <w:p w14:paraId="33BE58B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93</w:t>
            </w:r>
          </w:p>
        </w:tc>
        <w:tc>
          <w:tcPr>
            <w:tcW w:w="0" w:type="auto"/>
            <w:shd w:val="clear" w:color="auto" w:fill="auto"/>
            <w:noWrap/>
            <w:vAlign w:val="bottom"/>
            <w:hideMark/>
          </w:tcPr>
          <w:p w14:paraId="285DB427"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Cumacea</w:t>
            </w:r>
            <w:proofErr w:type="spellEnd"/>
          </w:p>
        </w:tc>
        <w:tc>
          <w:tcPr>
            <w:tcW w:w="0" w:type="auto"/>
            <w:shd w:val="clear" w:color="auto" w:fill="auto"/>
            <w:noWrap/>
            <w:vAlign w:val="bottom"/>
            <w:hideMark/>
          </w:tcPr>
          <w:p w14:paraId="2DD50FF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1D146D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5.71</w:t>
            </w:r>
          </w:p>
        </w:tc>
        <w:tc>
          <w:tcPr>
            <w:tcW w:w="0" w:type="auto"/>
            <w:shd w:val="clear" w:color="auto" w:fill="auto"/>
            <w:noWrap/>
            <w:vAlign w:val="bottom"/>
            <w:hideMark/>
          </w:tcPr>
          <w:p w14:paraId="3498CD4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2.85</w:t>
            </w:r>
          </w:p>
        </w:tc>
        <w:tc>
          <w:tcPr>
            <w:tcW w:w="0" w:type="auto"/>
            <w:shd w:val="clear" w:color="auto" w:fill="auto"/>
            <w:noWrap/>
            <w:vAlign w:val="bottom"/>
            <w:hideMark/>
          </w:tcPr>
          <w:p w14:paraId="6508D93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F81EF7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6004A98" w14:textId="77777777" w:rsidTr="0053118B">
        <w:trPr>
          <w:cantSplit/>
          <w:jc w:val="center"/>
        </w:trPr>
        <w:tc>
          <w:tcPr>
            <w:tcW w:w="0" w:type="auto"/>
            <w:shd w:val="clear" w:color="auto" w:fill="auto"/>
            <w:noWrap/>
            <w:vAlign w:val="bottom"/>
            <w:hideMark/>
          </w:tcPr>
          <w:p w14:paraId="5CFD01E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94</w:t>
            </w:r>
          </w:p>
        </w:tc>
        <w:tc>
          <w:tcPr>
            <w:tcW w:w="0" w:type="auto"/>
            <w:shd w:val="clear" w:color="auto" w:fill="auto"/>
            <w:noWrap/>
            <w:vAlign w:val="bottom"/>
            <w:hideMark/>
          </w:tcPr>
          <w:p w14:paraId="713FE2CC"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Rhabdonella</w:t>
            </w:r>
            <w:proofErr w:type="spellEnd"/>
          </w:p>
        </w:tc>
        <w:tc>
          <w:tcPr>
            <w:tcW w:w="0" w:type="auto"/>
            <w:shd w:val="clear" w:color="auto" w:fill="auto"/>
            <w:noWrap/>
            <w:vAlign w:val="bottom"/>
            <w:hideMark/>
          </w:tcPr>
          <w:p w14:paraId="3AEC960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w:t>
            </w:r>
          </w:p>
        </w:tc>
        <w:tc>
          <w:tcPr>
            <w:tcW w:w="0" w:type="auto"/>
            <w:shd w:val="clear" w:color="auto" w:fill="auto"/>
            <w:noWrap/>
            <w:vAlign w:val="bottom"/>
            <w:hideMark/>
          </w:tcPr>
          <w:p w14:paraId="2145914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3.00</w:t>
            </w:r>
          </w:p>
        </w:tc>
        <w:tc>
          <w:tcPr>
            <w:tcW w:w="0" w:type="auto"/>
            <w:shd w:val="clear" w:color="auto" w:fill="auto"/>
            <w:noWrap/>
            <w:vAlign w:val="bottom"/>
            <w:hideMark/>
          </w:tcPr>
          <w:p w14:paraId="04E3CDE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2.25</w:t>
            </w:r>
          </w:p>
        </w:tc>
        <w:tc>
          <w:tcPr>
            <w:tcW w:w="0" w:type="auto"/>
            <w:shd w:val="clear" w:color="auto" w:fill="auto"/>
            <w:noWrap/>
            <w:vAlign w:val="bottom"/>
            <w:hideMark/>
          </w:tcPr>
          <w:p w14:paraId="325EE0B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CDFEFD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4B6F8D05" w14:textId="77777777" w:rsidTr="0053118B">
        <w:trPr>
          <w:cantSplit/>
          <w:jc w:val="center"/>
        </w:trPr>
        <w:tc>
          <w:tcPr>
            <w:tcW w:w="0" w:type="auto"/>
            <w:shd w:val="clear" w:color="auto" w:fill="auto"/>
            <w:noWrap/>
            <w:vAlign w:val="bottom"/>
            <w:hideMark/>
          </w:tcPr>
          <w:p w14:paraId="443A741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95</w:t>
            </w:r>
          </w:p>
        </w:tc>
        <w:tc>
          <w:tcPr>
            <w:tcW w:w="0" w:type="auto"/>
            <w:shd w:val="clear" w:color="auto" w:fill="auto"/>
            <w:noWrap/>
            <w:vAlign w:val="bottom"/>
            <w:hideMark/>
          </w:tcPr>
          <w:p w14:paraId="1183C1FD"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Daphnia</w:t>
            </w:r>
          </w:p>
        </w:tc>
        <w:tc>
          <w:tcPr>
            <w:tcW w:w="0" w:type="auto"/>
            <w:shd w:val="clear" w:color="auto" w:fill="auto"/>
            <w:noWrap/>
            <w:vAlign w:val="bottom"/>
            <w:hideMark/>
          </w:tcPr>
          <w:p w14:paraId="06B5CC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3.86</w:t>
            </w:r>
          </w:p>
        </w:tc>
        <w:tc>
          <w:tcPr>
            <w:tcW w:w="0" w:type="auto"/>
            <w:shd w:val="clear" w:color="auto" w:fill="auto"/>
            <w:noWrap/>
            <w:vAlign w:val="bottom"/>
            <w:hideMark/>
          </w:tcPr>
          <w:p w14:paraId="0773DA5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0.50</w:t>
            </w:r>
          </w:p>
        </w:tc>
        <w:tc>
          <w:tcPr>
            <w:tcW w:w="0" w:type="auto"/>
            <w:shd w:val="clear" w:color="auto" w:fill="auto"/>
            <w:noWrap/>
            <w:vAlign w:val="bottom"/>
            <w:hideMark/>
          </w:tcPr>
          <w:p w14:paraId="028C152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2.18</w:t>
            </w:r>
          </w:p>
        </w:tc>
        <w:tc>
          <w:tcPr>
            <w:tcW w:w="0" w:type="auto"/>
            <w:shd w:val="clear" w:color="auto" w:fill="auto"/>
            <w:noWrap/>
            <w:vAlign w:val="bottom"/>
            <w:hideMark/>
          </w:tcPr>
          <w:p w14:paraId="5314089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29AE5D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B32715D" w14:textId="77777777" w:rsidTr="0053118B">
        <w:trPr>
          <w:cantSplit/>
          <w:jc w:val="center"/>
        </w:trPr>
        <w:tc>
          <w:tcPr>
            <w:tcW w:w="0" w:type="auto"/>
            <w:shd w:val="clear" w:color="auto" w:fill="auto"/>
            <w:noWrap/>
            <w:vAlign w:val="bottom"/>
            <w:hideMark/>
          </w:tcPr>
          <w:p w14:paraId="1181C99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96</w:t>
            </w:r>
          </w:p>
        </w:tc>
        <w:tc>
          <w:tcPr>
            <w:tcW w:w="0" w:type="auto"/>
            <w:shd w:val="clear" w:color="auto" w:fill="auto"/>
            <w:noWrap/>
            <w:vAlign w:val="bottom"/>
            <w:hideMark/>
          </w:tcPr>
          <w:p w14:paraId="3B1F785A"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Notommata</w:t>
            </w:r>
            <w:proofErr w:type="spellEnd"/>
          </w:p>
        </w:tc>
        <w:tc>
          <w:tcPr>
            <w:tcW w:w="0" w:type="auto"/>
            <w:shd w:val="clear" w:color="auto" w:fill="auto"/>
            <w:noWrap/>
            <w:vAlign w:val="bottom"/>
            <w:hideMark/>
          </w:tcPr>
          <w:p w14:paraId="4158EE0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w:t>
            </w:r>
          </w:p>
        </w:tc>
        <w:tc>
          <w:tcPr>
            <w:tcW w:w="0" w:type="auto"/>
            <w:shd w:val="clear" w:color="auto" w:fill="auto"/>
            <w:noWrap/>
            <w:vAlign w:val="bottom"/>
            <w:hideMark/>
          </w:tcPr>
          <w:p w14:paraId="0BAFB05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2.30</w:t>
            </w:r>
          </w:p>
        </w:tc>
        <w:tc>
          <w:tcPr>
            <w:tcW w:w="0" w:type="auto"/>
            <w:shd w:val="clear" w:color="auto" w:fill="auto"/>
            <w:noWrap/>
            <w:vAlign w:val="bottom"/>
            <w:hideMark/>
          </w:tcPr>
          <w:p w14:paraId="6E0D163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1.89</w:t>
            </w:r>
          </w:p>
        </w:tc>
        <w:tc>
          <w:tcPr>
            <w:tcW w:w="0" w:type="auto"/>
            <w:shd w:val="clear" w:color="auto" w:fill="auto"/>
            <w:noWrap/>
            <w:vAlign w:val="bottom"/>
            <w:hideMark/>
          </w:tcPr>
          <w:p w14:paraId="0719BAD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122480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985EDEA" w14:textId="77777777" w:rsidTr="0053118B">
        <w:trPr>
          <w:cantSplit/>
          <w:jc w:val="center"/>
        </w:trPr>
        <w:tc>
          <w:tcPr>
            <w:tcW w:w="0" w:type="auto"/>
            <w:shd w:val="clear" w:color="auto" w:fill="auto"/>
            <w:noWrap/>
            <w:vAlign w:val="bottom"/>
            <w:hideMark/>
          </w:tcPr>
          <w:p w14:paraId="7933CC6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97</w:t>
            </w:r>
          </w:p>
        </w:tc>
        <w:tc>
          <w:tcPr>
            <w:tcW w:w="0" w:type="auto"/>
            <w:shd w:val="clear" w:color="auto" w:fill="auto"/>
            <w:noWrap/>
            <w:vAlign w:val="bottom"/>
            <w:hideMark/>
          </w:tcPr>
          <w:p w14:paraId="5336A6E3"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Sida</w:t>
            </w:r>
            <w:proofErr w:type="spellEnd"/>
          </w:p>
        </w:tc>
        <w:tc>
          <w:tcPr>
            <w:tcW w:w="0" w:type="auto"/>
            <w:shd w:val="clear" w:color="auto" w:fill="auto"/>
            <w:noWrap/>
            <w:vAlign w:val="bottom"/>
            <w:hideMark/>
          </w:tcPr>
          <w:p w14:paraId="72AD2B8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86CBF4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3.23</w:t>
            </w:r>
          </w:p>
        </w:tc>
        <w:tc>
          <w:tcPr>
            <w:tcW w:w="0" w:type="auto"/>
            <w:shd w:val="clear" w:color="auto" w:fill="auto"/>
            <w:noWrap/>
            <w:vAlign w:val="bottom"/>
            <w:hideMark/>
          </w:tcPr>
          <w:p w14:paraId="7EF3C93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1.61</w:t>
            </w:r>
          </w:p>
        </w:tc>
        <w:tc>
          <w:tcPr>
            <w:tcW w:w="0" w:type="auto"/>
            <w:shd w:val="clear" w:color="auto" w:fill="auto"/>
            <w:noWrap/>
            <w:vAlign w:val="bottom"/>
            <w:hideMark/>
          </w:tcPr>
          <w:p w14:paraId="697AE72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B0352A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E0D266B" w14:textId="77777777" w:rsidTr="0053118B">
        <w:trPr>
          <w:cantSplit/>
          <w:jc w:val="center"/>
        </w:trPr>
        <w:tc>
          <w:tcPr>
            <w:tcW w:w="0" w:type="auto"/>
            <w:shd w:val="clear" w:color="auto" w:fill="auto"/>
            <w:noWrap/>
            <w:vAlign w:val="bottom"/>
            <w:hideMark/>
          </w:tcPr>
          <w:p w14:paraId="6204F46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98</w:t>
            </w:r>
          </w:p>
        </w:tc>
        <w:tc>
          <w:tcPr>
            <w:tcW w:w="0" w:type="auto"/>
            <w:shd w:val="clear" w:color="auto" w:fill="auto"/>
            <w:noWrap/>
            <w:vAlign w:val="bottom"/>
            <w:hideMark/>
          </w:tcPr>
          <w:p w14:paraId="73214824"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Crustacea</w:t>
            </w:r>
          </w:p>
        </w:tc>
        <w:tc>
          <w:tcPr>
            <w:tcW w:w="0" w:type="auto"/>
            <w:shd w:val="clear" w:color="auto" w:fill="auto"/>
            <w:noWrap/>
            <w:vAlign w:val="bottom"/>
            <w:hideMark/>
          </w:tcPr>
          <w:p w14:paraId="5ED991C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BBA4D2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3.15</w:t>
            </w:r>
          </w:p>
        </w:tc>
        <w:tc>
          <w:tcPr>
            <w:tcW w:w="0" w:type="auto"/>
            <w:shd w:val="clear" w:color="auto" w:fill="auto"/>
            <w:noWrap/>
            <w:vAlign w:val="bottom"/>
            <w:hideMark/>
          </w:tcPr>
          <w:p w14:paraId="152E53B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1.57</w:t>
            </w:r>
          </w:p>
        </w:tc>
        <w:tc>
          <w:tcPr>
            <w:tcW w:w="0" w:type="auto"/>
            <w:shd w:val="clear" w:color="auto" w:fill="auto"/>
            <w:noWrap/>
            <w:vAlign w:val="bottom"/>
            <w:hideMark/>
          </w:tcPr>
          <w:p w14:paraId="2D4E741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5C768D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6D47046" w14:textId="77777777" w:rsidTr="0053118B">
        <w:trPr>
          <w:cantSplit/>
          <w:jc w:val="center"/>
        </w:trPr>
        <w:tc>
          <w:tcPr>
            <w:tcW w:w="0" w:type="auto"/>
            <w:shd w:val="clear" w:color="auto" w:fill="auto"/>
            <w:noWrap/>
            <w:vAlign w:val="bottom"/>
            <w:hideMark/>
          </w:tcPr>
          <w:p w14:paraId="1987A07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99</w:t>
            </w:r>
          </w:p>
        </w:tc>
        <w:tc>
          <w:tcPr>
            <w:tcW w:w="0" w:type="auto"/>
            <w:shd w:val="clear" w:color="auto" w:fill="auto"/>
            <w:noWrap/>
            <w:vAlign w:val="bottom"/>
            <w:hideMark/>
          </w:tcPr>
          <w:p w14:paraId="032343D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Paracalanus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crassirostris</w:t>
            </w:r>
            <w:proofErr w:type="spellEnd"/>
          </w:p>
        </w:tc>
        <w:tc>
          <w:tcPr>
            <w:tcW w:w="0" w:type="auto"/>
            <w:shd w:val="clear" w:color="auto" w:fill="auto"/>
            <w:noWrap/>
            <w:vAlign w:val="bottom"/>
            <w:hideMark/>
          </w:tcPr>
          <w:p w14:paraId="7AEEE77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w:t>
            </w:r>
          </w:p>
        </w:tc>
        <w:tc>
          <w:tcPr>
            <w:tcW w:w="0" w:type="auto"/>
            <w:shd w:val="clear" w:color="auto" w:fill="auto"/>
            <w:noWrap/>
            <w:vAlign w:val="bottom"/>
            <w:hideMark/>
          </w:tcPr>
          <w:p w14:paraId="3A33E32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1.37</w:t>
            </w:r>
          </w:p>
        </w:tc>
        <w:tc>
          <w:tcPr>
            <w:tcW w:w="0" w:type="auto"/>
            <w:shd w:val="clear" w:color="auto" w:fill="auto"/>
            <w:noWrap/>
            <w:vAlign w:val="bottom"/>
            <w:hideMark/>
          </w:tcPr>
          <w:p w14:paraId="739E553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1.43</w:t>
            </w:r>
          </w:p>
        </w:tc>
        <w:tc>
          <w:tcPr>
            <w:tcW w:w="0" w:type="auto"/>
            <w:shd w:val="clear" w:color="auto" w:fill="auto"/>
            <w:noWrap/>
            <w:vAlign w:val="bottom"/>
            <w:hideMark/>
          </w:tcPr>
          <w:p w14:paraId="1C37F71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A0F44F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42119B8" w14:textId="77777777" w:rsidTr="0053118B">
        <w:trPr>
          <w:cantSplit/>
          <w:jc w:val="center"/>
        </w:trPr>
        <w:tc>
          <w:tcPr>
            <w:tcW w:w="0" w:type="auto"/>
            <w:shd w:val="clear" w:color="auto" w:fill="auto"/>
            <w:noWrap/>
            <w:vAlign w:val="bottom"/>
            <w:hideMark/>
          </w:tcPr>
          <w:p w14:paraId="3EE3F30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w:t>
            </w:r>
          </w:p>
        </w:tc>
        <w:tc>
          <w:tcPr>
            <w:tcW w:w="0" w:type="auto"/>
            <w:shd w:val="clear" w:color="auto" w:fill="auto"/>
            <w:noWrap/>
            <w:vAlign w:val="bottom"/>
            <w:hideMark/>
          </w:tcPr>
          <w:p w14:paraId="49EF96A8"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Cladocera</w:t>
            </w:r>
          </w:p>
        </w:tc>
        <w:tc>
          <w:tcPr>
            <w:tcW w:w="0" w:type="auto"/>
            <w:shd w:val="clear" w:color="auto" w:fill="auto"/>
            <w:noWrap/>
            <w:vAlign w:val="bottom"/>
            <w:hideMark/>
          </w:tcPr>
          <w:p w14:paraId="0773849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5B1B13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2.78</w:t>
            </w:r>
          </w:p>
        </w:tc>
        <w:tc>
          <w:tcPr>
            <w:tcW w:w="0" w:type="auto"/>
            <w:shd w:val="clear" w:color="auto" w:fill="auto"/>
            <w:noWrap/>
            <w:vAlign w:val="bottom"/>
            <w:hideMark/>
          </w:tcPr>
          <w:p w14:paraId="3CE7DB6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1.39</w:t>
            </w:r>
          </w:p>
        </w:tc>
        <w:tc>
          <w:tcPr>
            <w:tcW w:w="0" w:type="auto"/>
            <w:shd w:val="clear" w:color="auto" w:fill="auto"/>
            <w:noWrap/>
            <w:vAlign w:val="bottom"/>
            <w:hideMark/>
          </w:tcPr>
          <w:p w14:paraId="25D8CB3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8F9042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82424D7" w14:textId="77777777" w:rsidTr="0053118B">
        <w:trPr>
          <w:cantSplit/>
          <w:jc w:val="center"/>
        </w:trPr>
        <w:tc>
          <w:tcPr>
            <w:tcW w:w="0" w:type="auto"/>
            <w:shd w:val="clear" w:color="auto" w:fill="auto"/>
            <w:noWrap/>
            <w:vAlign w:val="bottom"/>
            <w:hideMark/>
          </w:tcPr>
          <w:p w14:paraId="14E4819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101</w:t>
            </w:r>
          </w:p>
        </w:tc>
        <w:tc>
          <w:tcPr>
            <w:tcW w:w="0" w:type="auto"/>
            <w:shd w:val="clear" w:color="auto" w:fill="auto"/>
            <w:noWrap/>
            <w:vAlign w:val="bottom"/>
            <w:hideMark/>
          </w:tcPr>
          <w:p w14:paraId="1D4D0861"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Hydromedusa</w:t>
            </w:r>
          </w:p>
        </w:tc>
        <w:tc>
          <w:tcPr>
            <w:tcW w:w="0" w:type="auto"/>
            <w:shd w:val="clear" w:color="auto" w:fill="auto"/>
            <w:noWrap/>
            <w:vAlign w:val="bottom"/>
            <w:hideMark/>
          </w:tcPr>
          <w:p w14:paraId="2F47286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0.68</w:t>
            </w:r>
          </w:p>
        </w:tc>
        <w:tc>
          <w:tcPr>
            <w:tcW w:w="0" w:type="auto"/>
            <w:shd w:val="clear" w:color="auto" w:fill="auto"/>
            <w:noWrap/>
            <w:vAlign w:val="bottom"/>
            <w:hideMark/>
          </w:tcPr>
          <w:p w14:paraId="57E52BD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2.03</w:t>
            </w:r>
          </w:p>
        </w:tc>
        <w:tc>
          <w:tcPr>
            <w:tcW w:w="0" w:type="auto"/>
            <w:shd w:val="clear" w:color="auto" w:fill="auto"/>
            <w:noWrap/>
            <w:vAlign w:val="bottom"/>
            <w:hideMark/>
          </w:tcPr>
          <w:p w14:paraId="0DCEC03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1.36</w:t>
            </w:r>
          </w:p>
        </w:tc>
        <w:tc>
          <w:tcPr>
            <w:tcW w:w="0" w:type="auto"/>
            <w:shd w:val="clear" w:color="auto" w:fill="auto"/>
            <w:noWrap/>
            <w:vAlign w:val="bottom"/>
            <w:hideMark/>
          </w:tcPr>
          <w:p w14:paraId="4FB0451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858222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8FD63F1" w14:textId="77777777" w:rsidTr="0053118B">
        <w:trPr>
          <w:cantSplit/>
          <w:jc w:val="center"/>
        </w:trPr>
        <w:tc>
          <w:tcPr>
            <w:tcW w:w="0" w:type="auto"/>
            <w:shd w:val="clear" w:color="auto" w:fill="auto"/>
            <w:noWrap/>
            <w:vAlign w:val="bottom"/>
            <w:hideMark/>
          </w:tcPr>
          <w:p w14:paraId="0DA615B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102</w:t>
            </w:r>
          </w:p>
        </w:tc>
        <w:tc>
          <w:tcPr>
            <w:tcW w:w="0" w:type="auto"/>
            <w:shd w:val="clear" w:color="auto" w:fill="auto"/>
            <w:noWrap/>
            <w:vAlign w:val="bottom"/>
            <w:hideMark/>
          </w:tcPr>
          <w:p w14:paraId="379AC2A7"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Cyprid larva</w:t>
            </w:r>
          </w:p>
        </w:tc>
        <w:tc>
          <w:tcPr>
            <w:tcW w:w="0" w:type="auto"/>
            <w:shd w:val="clear" w:color="auto" w:fill="auto"/>
            <w:noWrap/>
            <w:vAlign w:val="bottom"/>
            <w:hideMark/>
          </w:tcPr>
          <w:p w14:paraId="472A3F9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AD70D5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2.64</w:t>
            </w:r>
          </w:p>
        </w:tc>
        <w:tc>
          <w:tcPr>
            <w:tcW w:w="0" w:type="auto"/>
            <w:shd w:val="clear" w:color="auto" w:fill="auto"/>
            <w:noWrap/>
            <w:vAlign w:val="bottom"/>
            <w:hideMark/>
          </w:tcPr>
          <w:p w14:paraId="6727183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1.32</w:t>
            </w:r>
          </w:p>
        </w:tc>
        <w:tc>
          <w:tcPr>
            <w:tcW w:w="0" w:type="auto"/>
            <w:shd w:val="clear" w:color="auto" w:fill="auto"/>
            <w:noWrap/>
            <w:vAlign w:val="bottom"/>
            <w:hideMark/>
          </w:tcPr>
          <w:p w14:paraId="61D8175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A047B5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3B9DD22" w14:textId="77777777" w:rsidTr="0053118B">
        <w:trPr>
          <w:cantSplit/>
          <w:jc w:val="center"/>
        </w:trPr>
        <w:tc>
          <w:tcPr>
            <w:tcW w:w="0" w:type="auto"/>
            <w:shd w:val="clear" w:color="auto" w:fill="auto"/>
            <w:noWrap/>
            <w:vAlign w:val="bottom"/>
            <w:hideMark/>
          </w:tcPr>
          <w:p w14:paraId="0BF0077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103</w:t>
            </w:r>
          </w:p>
        </w:tc>
        <w:tc>
          <w:tcPr>
            <w:tcW w:w="0" w:type="auto"/>
            <w:shd w:val="clear" w:color="auto" w:fill="auto"/>
            <w:noWrap/>
            <w:vAlign w:val="bottom"/>
            <w:hideMark/>
          </w:tcPr>
          <w:p w14:paraId="125C38AE"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Mytilina</w:t>
            </w:r>
            <w:proofErr w:type="spellEnd"/>
          </w:p>
        </w:tc>
        <w:tc>
          <w:tcPr>
            <w:tcW w:w="0" w:type="auto"/>
            <w:shd w:val="clear" w:color="auto" w:fill="auto"/>
            <w:noWrap/>
            <w:vAlign w:val="bottom"/>
            <w:hideMark/>
          </w:tcPr>
          <w:p w14:paraId="76F71EC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w:t>
            </w:r>
          </w:p>
        </w:tc>
        <w:tc>
          <w:tcPr>
            <w:tcW w:w="0" w:type="auto"/>
            <w:shd w:val="clear" w:color="auto" w:fill="auto"/>
            <w:noWrap/>
            <w:vAlign w:val="bottom"/>
            <w:hideMark/>
          </w:tcPr>
          <w:p w14:paraId="0163F77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0.97</w:t>
            </w:r>
          </w:p>
        </w:tc>
        <w:tc>
          <w:tcPr>
            <w:tcW w:w="0" w:type="auto"/>
            <w:shd w:val="clear" w:color="auto" w:fill="auto"/>
            <w:noWrap/>
            <w:vAlign w:val="bottom"/>
            <w:hideMark/>
          </w:tcPr>
          <w:p w14:paraId="7319FF0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1.23</w:t>
            </w:r>
          </w:p>
        </w:tc>
        <w:tc>
          <w:tcPr>
            <w:tcW w:w="0" w:type="auto"/>
            <w:shd w:val="clear" w:color="auto" w:fill="auto"/>
            <w:noWrap/>
            <w:vAlign w:val="bottom"/>
            <w:hideMark/>
          </w:tcPr>
          <w:p w14:paraId="475985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054792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E18ED6A" w14:textId="77777777" w:rsidTr="0053118B">
        <w:trPr>
          <w:cantSplit/>
          <w:jc w:val="center"/>
        </w:trPr>
        <w:tc>
          <w:tcPr>
            <w:tcW w:w="0" w:type="auto"/>
            <w:shd w:val="clear" w:color="auto" w:fill="auto"/>
            <w:noWrap/>
            <w:vAlign w:val="bottom"/>
            <w:hideMark/>
          </w:tcPr>
          <w:p w14:paraId="1C65521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104</w:t>
            </w:r>
          </w:p>
        </w:tc>
        <w:tc>
          <w:tcPr>
            <w:tcW w:w="0" w:type="auto"/>
            <w:shd w:val="clear" w:color="auto" w:fill="auto"/>
            <w:noWrap/>
            <w:vAlign w:val="bottom"/>
            <w:hideMark/>
          </w:tcPr>
          <w:p w14:paraId="760C30E5"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Epiplocylis</w:t>
            </w:r>
            <w:proofErr w:type="spellEnd"/>
          </w:p>
        </w:tc>
        <w:tc>
          <w:tcPr>
            <w:tcW w:w="0" w:type="auto"/>
            <w:shd w:val="clear" w:color="auto" w:fill="auto"/>
            <w:noWrap/>
            <w:vAlign w:val="bottom"/>
            <w:hideMark/>
          </w:tcPr>
          <w:p w14:paraId="4CBCC5E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w:t>
            </w:r>
          </w:p>
        </w:tc>
        <w:tc>
          <w:tcPr>
            <w:tcW w:w="0" w:type="auto"/>
            <w:shd w:val="clear" w:color="auto" w:fill="auto"/>
            <w:noWrap/>
            <w:vAlign w:val="bottom"/>
            <w:hideMark/>
          </w:tcPr>
          <w:p w14:paraId="010089A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0.81</w:t>
            </w:r>
          </w:p>
        </w:tc>
        <w:tc>
          <w:tcPr>
            <w:tcW w:w="0" w:type="auto"/>
            <w:shd w:val="clear" w:color="auto" w:fill="auto"/>
            <w:noWrap/>
            <w:vAlign w:val="bottom"/>
            <w:hideMark/>
          </w:tcPr>
          <w:p w14:paraId="0CAEA77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1.15</w:t>
            </w:r>
          </w:p>
        </w:tc>
        <w:tc>
          <w:tcPr>
            <w:tcW w:w="0" w:type="auto"/>
            <w:shd w:val="clear" w:color="auto" w:fill="auto"/>
            <w:noWrap/>
            <w:vAlign w:val="bottom"/>
            <w:hideMark/>
          </w:tcPr>
          <w:p w14:paraId="235C20A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05CAB0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A4FE913" w14:textId="77777777" w:rsidTr="0053118B">
        <w:trPr>
          <w:cantSplit/>
          <w:jc w:val="center"/>
        </w:trPr>
        <w:tc>
          <w:tcPr>
            <w:tcW w:w="0" w:type="auto"/>
            <w:shd w:val="clear" w:color="auto" w:fill="auto"/>
            <w:noWrap/>
            <w:vAlign w:val="bottom"/>
            <w:hideMark/>
          </w:tcPr>
          <w:p w14:paraId="3D58C58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105</w:t>
            </w:r>
          </w:p>
        </w:tc>
        <w:tc>
          <w:tcPr>
            <w:tcW w:w="0" w:type="auto"/>
            <w:shd w:val="clear" w:color="auto" w:fill="auto"/>
            <w:noWrap/>
            <w:vAlign w:val="bottom"/>
            <w:hideMark/>
          </w:tcPr>
          <w:p w14:paraId="119D945C"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Filinia</w:t>
            </w:r>
            <w:proofErr w:type="spellEnd"/>
          </w:p>
        </w:tc>
        <w:tc>
          <w:tcPr>
            <w:tcW w:w="0" w:type="auto"/>
            <w:shd w:val="clear" w:color="auto" w:fill="auto"/>
            <w:noWrap/>
            <w:vAlign w:val="bottom"/>
            <w:hideMark/>
          </w:tcPr>
          <w:p w14:paraId="655148E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0.73</w:t>
            </w:r>
          </w:p>
        </w:tc>
        <w:tc>
          <w:tcPr>
            <w:tcW w:w="0" w:type="auto"/>
            <w:shd w:val="clear" w:color="auto" w:fill="auto"/>
            <w:noWrap/>
            <w:vAlign w:val="bottom"/>
            <w:hideMark/>
          </w:tcPr>
          <w:p w14:paraId="7A671B6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1.47</w:t>
            </w:r>
          </w:p>
        </w:tc>
        <w:tc>
          <w:tcPr>
            <w:tcW w:w="0" w:type="auto"/>
            <w:shd w:val="clear" w:color="auto" w:fill="auto"/>
            <w:noWrap/>
            <w:vAlign w:val="bottom"/>
            <w:hideMark/>
          </w:tcPr>
          <w:p w14:paraId="609291C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1.10</w:t>
            </w:r>
          </w:p>
        </w:tc>
        <w:tc>
          <w:tcPr>
            <w:tcW w:w="0" w:type="auto"/>
            <w:shd w:val="clear" w:color="auto" w:fill="auto"/>
            <w:noWrap/>
            <w:vAlign w:val="bottom"/>
            <w:hideMark/>
          </w:tcPr>
          <w:p w14:paraId="71EEB5C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DC0D8F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E2766BB" w14:textId="77777777" w:rsidTr="0053118B">
        <w:trPr>
          <w:cantSplit/>
          <w:jc w:val="center"/>
        </w:trPr>
        <w:tc>
          <w:tcPr>
            <w:tcW w:w="0" w:type="auto"/>
            <w:shd w:val="clear" w:color="auto" w:fill="auto"/>
            <w:noWrap/>
            <w:vAlign w:val="bottom"/>
            <w:hideMark/>
          </w:tcPr>
          <w:p w14:paraId="06AD4F0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106</w:t>
            </w:r>
          </w:p>
        </w:tc>
        <w:tc>
          <w:tcPr>
            <w:tcW w:w="0" w:type="auto"/>
            <w:shd w:val="clear" w:color="auto" w:fill="auto"/>
            <w:noWrap/>
            <w:vAlign w:val="bottom"/>
            <w:hideMark/>
          </w:tcPr>
          <w:p w14:paraId="41BE74B3"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Notholca</w:t>
            </w:r>
            <w:proofErr w:type="spellEnd"/>
          </w:p>
        </w:tc>
        <w:tc>
          <w:tcPr>
            <w:tcW w:w="0" w:type="auto"/>
            <w:shd w:val="clear" w:color="auto" w:fill="auto"/>
            <w:noWrap/>
            <w:vAlign w:val="bottom"/>
            <w:hideMark/>
          </w:tcPr>
          <w:p w14:paraId="428FBBB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F220AC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2.18</w:t>
            </w:r>
          </w:p>
        </w:tc>
        <w:tc>
          <w:tcPr>
            <w:tcW w:w="0" w:type="auto"/>
            <w:shd w:val="clear" w:color="auto" w:fill="auto"/>
            <w:noWrap/>
            <w:vAlign w:val="bottom"/>
            <w:hideMark/>
          </w:tcPr>
          <w:p w14:paraId="7804CC0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1.09</w:t>
            </w:r>
          </w:p>
        </w:tc>
        <w:tc>
          <w:tcPr>
            <w:tcW w:w="0" w:type="auto"/>
            <w:shd w:val="clear" w:color="auto" w:fill="auto"/>
            <w:noWrap/>
            <w:vAlign w:val="bottom"/>
            <w:hideMark/>
          </w:tcPr>
          <w:p w14:paraId="6B1366C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259E80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2C987E6" w14:textId="77777777" w:rsidTr="0053118B">
        <w:trPr>
          <w:cantSplit/>
          <w:jc w:val="center"/>
        </w:trPr>
        <w:tc>
          <w:tcPr>
            <w:tcW w:w="0" w:type="auto"/>
            <w:shd w:val="clear" w:color="auto" w:fill="auto"/>
            <w:noWrap/>
            <w:vAlign w:val="bottom"/>
            <w:hideMark/>
          </w:tcPr>
          <w:p w14:paraId="389CD60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107</w:t>
            </w:r>
          </w:p>
        </w:tc>
        <w:tc>
          <w:tcPr>
            <w:tcW w:w="0" w:type="auto"/>
            <w:shd w:val="clear" w:color="auto" w:fill="auto"/>
            <w:noWrap/>
            <w:vAlign w:val="bottom"/>
            <w:hideMark/>
          </w:tcPr>
          <w:p w14:paraId="73CB5F9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Surirella</w:t>
            </w:r>
            <w:proofErr w:type="spellEnd"/>
          </w:p>
        </w:tc>
        <w:tc>
          <w:tcPr>
            <w:tcW w:w="0" w:type="auto"/>
            <w:shd w:val="clear" w:color="auto" w:fill="auto"/>
            <w:noWrap/>
            <w:vAlign w:val="bottom"/>
            <w:hideMark/>
          </w:tcPr>
          <w:p w14:paraId="5C1F4BF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7B3403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1.97</w:t>
            </w:r>
          </w:p>
        </w:tc>
        <w:tc>
          <w:tcPr>
            <w:tcW w:w="0" w:type="auto"/>
            <w:shd w:val="clear" w:color="auto" w:fill="auto"/>
            <w:noWrap/>
            <w:vAlign w:val="bottom"/>
            <w:hideMark/>
          </w:tcPr>
          <w:p w14:paraId="72B2675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0.98</w:t>
            </w:r>
          </w:p>
        </w:tc>
        <w:tc>
          <w:tcPr>
            <w:tcW w:w="0" w:type="auto"/>
            <w:shd w:val="clear" w:color="auto" w:fill="auto"/>
            <w:noWrap/>
            <w:vAlign w:val="bottom"/>
            <w:hideMark/>
          </w:tcPr>
          <w:p w14:paraId="4134A3F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B832FB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7F0F3CD" w14:textId="77777777" w:rsidTr="0053118B">
        <w:trPr>
          <w:cantSplit/>
          <w:jc w:val="center"/>
        </w:trPr>
        <w:tc>
          <w:tcPr>
            <w:tcW w:w="0" w:type="auto"/>
            <w:shd w:val="clear" w:color="auto" w:fill="auto"/>
            <w:noWrap/>
            <w:vAlign w:val="bottom"/>
            <w:hideMark/>
          </w:tcPr>
          <w:p w14:paraId="586F39E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108</w:t>
            </w:r>
          </w:p>
        </w:tc>
        <w:tc>
          <w:tcPr>
            <w:tcW w:w="0" w:type="auto"/>
            <w:shd w:val="clear" w:color="auto" w:fill="auto"/>
            <w:noWrap/>
            <w:vAlign w:val="bottom"/>
            <w:hideMark/>
          </w:tcPr>
          <w:p w14:paraId="3E0E1BD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Acartia</w:t>
            </w:r>
            <w:proofErr w:type="spellEnd"/>
          </w:p>
        </w:tc>
        <w:tc>
          <w:tcPr>
            <w:tcW w:w="0" w:type="auto"/>
            <w:shd w:val="clear" w:color="auto" w:fill="auto"/>
            <w:noWrap/>
            <w:vAlign w:val="bottom"/>
            <w:hideMark/>
          </w:tcPr>
          <w:p w14:paraId="3E4F637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6A7D44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1.91</w:t>
            </w:r>
          </w:p>
        </w:tc>
        <w:tc>
          <w:tcPr>
            <w:tcW w:w="0" w:type="auto"/>
            <w:shd w:val="clear" w:color="auto" w:fill="auto"/>
            <w:noWrap/>
            <w:vAlign w:val="bottom"/>
            <w:hideMark/>
          </w:tcPr>
          <w:p w14:paraId="6F88626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0.95</w:t>
            </w:r>
          </w:p>
        </w:tc>
        <w:tc>
          <w:tcPr>
            <w:tcW w:w="0" w:type="auto"/>
            <w:shd w:val="clear" w:color="auto" w:fill="auto"/>
            <w:noWrap/>
            <w:vAlign w:val="bottom"/>
            <w:hideMark/>
          </w:tcPr>
          <w:p w14:paraId="5E34718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CF4D73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15EDDE2" w14:textId="77777777" w:rsidTr="0053118B">
        <w:trPr>
          <w:cantSplit/>
          <w:jc w:val="center"/>
        </w:trPr>
        <w:tc>
          <w:tcPr>
            <w:tcW w:w="0" w:type="auto"/>
            <w:shd w:val="clear" w:color="auto" w:fill="auto"/>
            <w:noWrap/>
            <w:vAlign w:val="bottom"/>
            <w:hideMark/>
          </w:tcPr>
          <w:p w14:paraId="71C600B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109</w:t>
            </w:r>
          </w:p>
        </w:tc>
        <w:tc>
          <w:tcPr>
            <w:tcW w:w="0" w:type="auto"/>
            <w:shd w:val="clear" w:color="auto" w:fill="auto"/>
            <w:noWrap/>
            <w:vAlign w:val="bottom"/>
            <w:hideMark/>
          </w:tcPr>
          <w:p w14:paraId="54169FC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Polyarthra</w:t>
            </w:r>
            <w:proofErr w:type="spellEnd"/>
          </w:p>
        </w:tc>
        <w:tc>
          <w:tcPr>
            <w:tcW w:w="0" w:type="auto"/>
            <w:shd w:val="clear" w:color="auto" w:fill="auto"/>
            <w:noWrap/>
            <w:vAlign w:val="bottom"/>
            <w:hideMark/>
          </w:tcPr>
          <w:p w14:paraId="02FCAF2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2D70E9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1.76</w:t>
            </w:r>
          </w:p>
        </w:tc>
        <w:tc>
          <w:tcPr>
            <w:tcW w:w="0" w:type="auto"/>
            <w:shd w:val="clear" w:color="auto" w:fill="auto"/>
            <w:noWrap/>
            <w:vAlign w:val="bottom"/>
            <w:hideMark/>
          </w:tcPr>
          <w:p w14:paraId="7F57273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0.88</w:t>
            </w:r>
          </w:p>
        </w:tc>
        <w:tc>
          <w:tcPr>
            <w:tcW w:w="0" w:type="auto"/>
            <w:shd w:val="clear" w:color="auto" w:fill="auto"/>
            <w:noWrap/>
            <w:vAlign w:val="bottom"/>
            <w:hideMark/>
          </w:tcPr>
          <w:p w14:paraId="4D879B6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662A4F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47DDDE1" w14:textId="77777777" w:rsidTr="0053118B">
        <w:trPr>
          <w:cantSplit/>
          <w:jc w:val="center"/>
        </w:trPr>
        <w:tc>
          <w:tcPr>
            <w:tcW w:w="0" w:type="auto"/>
            <w:shd w:val="clear" w:color="auto" w:fill="auto"/>
            <w:noWrap/>
            <w:vAlign w:val="bottom"/>
            <w:hideMark/>
          </w:tcPr>
          <w:p w14:paraId="5F731E9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110</w:t>
            </w:r>
          </w:p>
        </w:tc>
        <w:tc>
          <w:tcPr>
            <w:tcW w:w="0" w:type="auto"/>
            <w:shd w:val="clear" w:color="auto" w:fill="auto"/>
            <w:noWrap/>
            <w:vAlign w:val="bottom"/>
            <w:hideMark/>
          </w:tcPr>
          <w:p w14:paraId="5E6A3C15"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Filinia</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longiseta</w:t>
            </w:r>
            <w:proofErr w:type="spellEnd"/>
          </w:p>
        </w:tc>
        <w:tc>
          <w:tcPr>
            <w:tcW w:w="0" w:type="auto"/>
            <w:shd w:val="clear" w:color="auto" w:fill="auto"/>
            <w:noWrap/>
            <w:vAlign w:val="bottom"/>
            <w:hideMark/>
          </w:tcPr>
          <w:p w14:paraId="2C8FE3A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71E027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1.75</w:t>
            </w:r>
          </w:p>
        </w:tc>
        <w:tc>
          <w:tcPr>
            <w:tcW w:w="0" w:type="auto"/>
            <w:shd w:val="clear" w:color="auto" w:fill="auto"/>
            <w:noWrap/>
            <w:vAlign w:val="bottom"/>
            <w:hideMark/>
          </w:tcPr>
          <w:p w14:paraId="455280C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0.88</w:t>
            </w:r>
          </w:p>
        </w:tc>
        <w:tc>
          <w:tcPr>
            <w:tcW w:w="0" w:type="auto"/>
            <w:shd w:val="clear" w:color="auto" w:fill="auto"/>
            <w:noWrap/>
            <w:vAlign w:val="bottom"/>
            <w:hideMark/>
          </w:tcPr>
          <w:p w14:paraId="0923267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4866FD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64C8139" w14:textId="77777777" w:rsidTr="0053118B">
        <w:trPr>
          <w:cantSplit/>
          <w:jc w:val="center"/>
        </w:trPr>
        <w:tc>
          <w:tcPr>
            <w:tcW w:w="0" w:type="auto"/>
            <w:shd w:val="clear" w:color="auto" w:fill="auto"/>
            <w:noWrap/>
            <w:vAlign w:val="bottom"/>
            <w:hideMark/>
          </w:tcPr>
          <w:p w14:paraId="7BB5D8D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111</w:t>
            </w:r>
          </w:p>
        </w:tc>
        <w:tc>
          <w:tcPr>
            <w:tcW w:w="0" w:type="auto"/>
            <w:shd w:val="clear" w:color="auto" w:fill="auto"/>
            <w:noWrap/>
            <w:vAlign w:val="bottom"/>
            <w:hideMark/>
          </w:tcPr>
          <w:p w14:paraId="0A4D146A"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Nereis</w:t>
            </w:r>
          </w:p>
        </w:tc>
        <w:tc>
          <w:tcPr>
            <w:tcW w:w="0" w:type="auto"/>
            <w:shd w:val="clear" w:color="auto" w:fill="auto"/>
            <w:noWrap/>
            <w:vAlign w:val="bottom"/>
            <w:hideMark/>
          </w:tcPr>
          <w:p w14:paraId="4A14EBA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FA1CBB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1.70</w:t>
            </w:r>
          </w:p>
        </w:tc>
        <w:tc>
          <w:tcPr>
            <w:tcW w:w="0" w:type="auto"/>
            <w:shd w:val="clear" w:color="auto" w:fill="auto"/>
            <w:noWrap/>
            <w:vAlign w:val="bottom"/>
            <w:hideMark/>
          </w:tcPr>
          <w:p w14:paraId="1D105DE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0.85</w:t>
            </w:r>
          </w:p>
        </w:tc>
        <w:tc>
          <w:tcPr>
            <w:tcW w:w="0" w:type="auto"/>
            <w:shd w:val="clear" w:color="auto" w:fill="auto"/>
            <w:noWrap/>
            <w:vAlign w:val="bottom"/>
            <w:hideMark/>
          </w:tcPr>
          <w:p w14:paraId="17F04D6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8D5348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59DC945" w14:textId="77777777" w:rsidTr="0053118B">
        <w:trPr>
          <w:cantSplit/>
          <w:jc w:val="center"/>
        </w:trPr>
        <w:tc>
          <w:tcPr>
            <w:tcW w:w="0" w:type="auto"/>
            <w:shd w:val="clear" w:color="auto" w:fill="auto"/>
            <w:noWrap/>
            <w:vAlign w:val="bottom"/>
            <w:hideMark/>
          </w:tcPr>
          <w:p w14:paraId="6006367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lastRenderedPageBreak/>
              <w:t>112</w:t>
            </w:r>
          </w:p>
        </w:tc>
        <w:tc>
          <w:tcPr>
            <w:tcW w:w="0" w:type="auto"/>
            <w:shd w:val="clear" w:color="auto" w:fill="auto"/>
            <w:noWrap/>
            <w:vAlign w:val="bottom"/>
            <w:hideMark/>
          </w:tcPr>
          <w:p w14:paraId="6963FCA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Amphorellopsis</w:t>
            </w:r>
            <w:proofErr w:type="spellEnd"/>
            <w:r w:rsidRPr="0053118B">
              <w:rPr>
                <w:rFonts w:eastAsia="Times New Roman" w:cs="Times New Roman"/>
                <w:color w:val="000000"/>
                <w:sz w:val="20"/>
                <w:szCs w:val="20"/>
              </w:rPr>
              <w:t xml:space="preserve"> acuta</w:t>
            </w:r>
          </w:p>
        </w:tc>
        <w:tc>
          <w:tcPr>
            <w:tcW w:w="0" w:type="auto"/>
            <w:shd w:val="clear" w:color="auto" w:fill="auto"/>
            <w:noWrap/>
            <w:vAlign w:val="bottom"/>
            <w:hideMark/>
          </w:tcPr>
          <w:p w14:paraId="3BE127F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7C7855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1.69</w:t>
            </w:r>
          </w:p>
        </w:tc>
        <w:tc>
          <w:tcPr>
            <w:tcW w:w="0" w:type="auto"/>
            <w:shd w:val="clear" w:color="auto" w:fill="auto"/>
            <w:noWrap/>
            <w:vAlign w:val="bottom"/>
            <w:hideMark/>
          </w:tcPr>
          <w:p w14:paraId="4C52A36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0.84</w:t>
            </w:r>
          </w:p>
        </w:tc>
        <w:tc>
          <w:tcPr>
            <w:tcW w:w="0" w:type="auto"/>
            <w:shd w:val="clear" w:color="auto" w:fill="auto"/>
            <w:noWrap/>
            <w:vAlign w:val="bottom"/>
            <w:hideMark/>
          </w:tcPr>
          <w:p w14:paraId="1952C57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76E181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3DF67A0" w14:textId="77777777" w:rsidTr="0053118B">
        <w:trPr>
          <w:cantSplit/>
          <w:jc w:val="center"/>
        </w:trPr>
        <w:tc>
          <w:tcPr>
            <w:tcW w:w="0" w:type="auto"/>
            <w:shd w:val="clear" w:color="auto" w:fill="auto"/>
            <w:noWrap/>
            <w:vAlign w:val="bottom"/>
            <w:hideMark/>
          </w:tcPr>
          <w:p w14:paraId="413F436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113</w:t>
            </w:r>
          </w:p>
        </w:tc>
        <w:tc>
          <w:tcPr>
            <w:tcW w:w="0" w:type="auto"/>
            <w:shd w:val="clear" w:color="auto" w:fill="auto"/>
            <w:noWrap/>
            <w:vAlign w:val="bottom"/>
            <w:hideMark/>
          </w:tcPr>
          <w:p w14:paraId="33093FC0"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Gastrotricha</w:t>
            </w:r>
            <w:proofErr w:type="spellEnd"/>
          </w:p>
        </w:tc>
        <w:tc>
          <w:tcPr>
            <w:tcW w:w="0" w:type="auto"/>
            <w:shd w:val="clear" w:color="auto" w:fill="auto"/>
            <w:noWrap/>
            <w:vAlign w:val="bottom"/>
            <w:hideMark/>
          </w:tcPr>
          <w:p w14:paraId="04DF7C3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CAD57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1.63</w:t>
            </w:r>
          </w:p>
        </w:tc>
        <w:tc>
          <w:tcPr>
            <w:tcW w:w="0" w:type="auto"/>
            <w:shd w:val="clear" w:color="auto" w:fill="auto"/>
            <w:noWrap/>
            <w:vAlign w:val="bottom"/>
            <w:hideMark/>
          </w:tcPr>
          <w:p w14:paraId="710367B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0.81</w:t>
            </w:r>
          </w:p>
        </w:tc>
        <w:tc>
          <w:tcPr>
            <w:tcW w:w="0" w:type="auto"/>
            <w:shd w:val="clear" w:color="auto" w:fill="auto"/>
            <w:noWrap/>
            <w:vAlign w:val="bottom"/>
            <w:hideMark/>
          </w:tcPr>
          <w:p w14:paraId="2AAF1F5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B512AB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05990CF7" w14:textId="77777777" w:rsidTr="0053118B">
        <w:trPr>
          <w:cantSplit/>
          <w:jc w:val="center"/>
        </w:trPr>
        <w:tc>
          <w:tcPr>
            <w:tcW w:w="0" w:type="auto"/>
            <w:shd w:val="clear" w:color="auto" w:fill="auto"/>
            <w:noWrap/>
            <w:vAlign w:val="bottom"/>
            <w:hideMark/>
          </w:tcPr>
          <w:p w14:paraId="7C9715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114</w:t>
            </w:r>
          </w:p>
        </w:tc>
        <w:tc>
          <w:tcPr>
            <w:tcW w:w="0" w:type="auto"/>
            <w:shd w:val="clear" w:color="auto" w:fill="auto"/>
            <w:noWrap/>
            <w:vAlign w:val="bottom"/>
            <w:hideMark/>
          </w:tcPr>
          <w:p w14:paraId="4B2A628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Zooflagella</w:t>
            </w:r>
            <w:proofErr w:type="spellEnd"/>
          </w:p>
        </w:tc>
        <w:tc>
          <w:tcPr>
            <w:tcW w:w="0" w:type="auto"/>
            <w:shd w:val="clear" w:color="auto" w:fill="auto"/>
            <w:noWrap/>
            <w:vAlign w:val="bottom"/>
            <w:hideMark/>
          </w:tcPr>
          <w:p w14:paraId="3412D7F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1F31EE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1.63</w:t>
            </w:r>
          </w:p>
        </w:tc>
        <w:tc>
          <w:tcPr>
            <w:tcW w:w="0" w:type="auto"/>
            <w:shd w:val="clear" w:color="auto" w:fill="auto"/>
            <w:noWrap/>
            <w:vAlign w:val="bottom"/>
            <w:hideMark/>
          </w:tcPr>
          <w:p w14:paraId="76F5626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0.81</w:t>
            </w:r>
          </w:p>
        </w:tc>
        <w:tc>
          <w:tcPr>
            <w:tcW w:w="0" w:type="auto"/>
            <w:shd w:val="clear" w:color="auto" w:fill="auto"/>
            <w:noWrap/>
            <w:vAlign w:val="bottom"/>
            <w:hideMark/>
          </w:tcPr>
          <w:p w14:paraId="3ECCE52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57F096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9DE41F3" w14:textId="77777777" w:rsidTr="0053118B">
        <w:trPr>
          <w:cantSplit/>
          <w:jc w:val="center"/>
        </w:trPr>
        <w:tc>
          <w:tcPr>
            <w:tcW w:w="0" w:type="auto"/>
            <w:shd w:val="clear" w:color="auto" w:fill="auto"/>
            <w:noWrap/>
            <w:vAlign w:val="bottom"/>
            <w:hideMark/>
          </w:tcPr>
          <w:p w14:paraId="5B9310F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115</w:t>
            </w:r>
          </w:p>
        </w:tc>
        <w:tc>
          <w:tcPr>
            <w:tcW w:w="0" w:type="auto"/>
            <w:shd w:val="clear" w:color="auto" w:fill="auto"/>
            <w:noWrap/>
            <w:vAlign w:val="bottom"/>
            <w:hideMark/>
          </w:tcPr>
          <w:p w14:paraId="33FE6DCE"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Lecane</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luna</w:t>
            </w:r>
            <w:proofErr w:type="spellEnd"/>
          </w:p>
        </w:tc>
        <w:tc>
          <w:tcPr>
            <w:tcW w:w="0" w:type="auto"/>
            <w:shd w:val="clear" w:color="auto" w:fill="auto"/>
            <w:noWrap/>
            <w:vAlign w:val="bottom"/>
            <w:hideMark/>
          </w:tcPr>
          <w:p w14:paraId="42C759C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4CB9D8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1.59</w:t>
            </w:r>
          </w:p>
        </w:tc>
        <w:tc>
          <w:tcPr>
            <w:tcW w:w="0" w:type="auto"/>
            <w:shd w:val="clear" w:color="auto" w:fill="auto"/>
            <w:noWrap/>
            <w:vAlign w:val="bottom"/>
            <w:hideMark/>
          </w:tcPr>
          <w:p w14:paraId="426812E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0.79</w:t>
            </w:r>
          </w:p>
        </w:tc>
        <w:tc>
          <w:tcPr>
            <w:tcW w:w="0" w:type="auto"/>
            <w:shd w:val="clear" w:color="auto" w:fill="auto"/>
            <w:noWrap/>
            <w:vAlign w:val="bottom"/>
            <w:hideMark/>
          </w:tcPr>
          <w:p w14:paraId="2DA9D1F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6E853A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2E193F9" w14:textId="77777777" w:rsidTr="0053118B">
        <w:trPr>
          <w:cantSplit/>
          <w:jc w:val="center"/>
        </w:trPr>
        <w:tc>
          <w:tcPr>
            <w:tcW w:w="0" w:type="auto"/>
            <w:shd w:val="clear" w:color="auto" w:fill="auto"/>
            <w:noWrap/>
            <w:vAlign w:val="bottom"/>
            <w:hideMark/>
          </w:tcPr>
          <w:p w14:paraId="5E94F30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116</w:t>
            </w:r>
          </w:p>
        </w:tc>
        <w:tc>
          <w:tcPr>
            <w:tcW w:w="0" w:type="auto"/>
            <w:shd w:val="clear" w:color="auto" w:fill="auto"/>
            <w:noWrap/>
            <w:vAlign w:val="bottom"/>
            <w:hideMark/>
          </w:tcPr>
          <w:p w14:paraId="133C0ED0"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Kellicottia</w:t>
            </w:r>
            <w:proofErr w:type="spellEnd"/>
          </w:p>
        </w:tc>
        <w:tc>
          <w:tcPr>
            <w:tcW w:w="0" w:type="auto"/>
            <w:shd w:val="clear" w:color="auto" w:fill="auto"/>
            <w:noWrap/>
            <w:vAlign w:val="bottom"/>
            <w:hideMark/>
          </w:tcPr>
          <w:p w14:paraId="02110F0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37AC56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1.50</w:t>
            </w:r>
          </w:p>
        </w:tc>
        <w:tc>
          <w:tcPr>
            <w:tcW w:w="0" w:type="auto"/>
            <w:shd w:val="clear" w:color="auto" w:fill="auto"/>
            <w:noWrap/>
            <w:vAlign w:val="bottom"/>
            <w:hideMark/>
          </w:tcPr>
          <w:p w14:paraId="77F4DBC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0.75</w:t>
            </w:r>
          </w:p>
        </w:tc>
        <w:tc>
          <w:tcPr>
            <w:tcW w:w="0" w:type="auto"/>
            <w:shd w:val="clear" w:color="auto" w:fill="auto"/>
            <w:noWrap/>
            <w:vAlign w:val="bottom"/>
            <w:hideMark/>
          </w:tcPr>
          <w:p w14:paraId="07A0A22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879C75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42F7A2D" w14:textId="77777777" w:rsidTr="0053118B">
        <w:trPr>
          <w:cantSplit/>
          <w:jc w:val="center"/>
        </w:trPr>
        <w:tc>
          <w:tcPr>
            <w:tcW w:w="0" w:type="auto"/>
            <w:shd w:val="clear" w:color="auto" w:fill="auto"/>
            <w:noWrap/>
            <w:vAlign w:val="bottom"/>
            <w:hideMark/>
          </w:tcPr>
          <w:p w14:paraId="12F68DD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117</w:t>
            </w:r>
          </w:p>
        </w:tc>
        <w:tc>
          <w:tcPr>
            <w:tcW w:w="0" w:type="auto"/>
            <w:shd w:val="clear" w:color="auto" w:fill="auto"/>
            <w:noWrap/>
            <w:vAlign w:val="bottom"/>
            <w:hideMark/>
          </w:tcPr>
          <w:p w14:paraId="17ACA83C"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Proplectella</w:t>
            </w:r>
            <w:proofErr w:type="spellEnd"/>
          </w:p>
        </w:tc>
        <w:tc>
          <w:tcPr>
            <w:tcW w:w="0" w:type="auto"/>
            <w:shd w:val="clear" w:color="auto" w:fill="auto"/>
            <w:noWrap/>
            <w:vAlign w:val="bottom"/>
            <w:hideMark/>
          </w:tcPr>
          <w:p w14:paraId="55BEB69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06F08C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1.50</w:t>
            </w:r>
          </w:p>
        </w:tc>
        <w:tc>
          <w:tcPr>
            <w:tcW w:w="0" w:type="auto"/>
            <w:shd w:val="clear" w:color="auto" w:fill="auto"/>
            <w:noWrap/>
            <w:vAlign w:val="bottom"/>
            <w:hideMark/>
          </w:tcPr>
          <w:p w14:paraId="0EAFCEC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0.75</w:t>
            </w:r>
          </w:p>
        </w:tc>
        <w:tc>
          <w:tcPr>
            <w:tcW w:w="0" w:type="auto"/>
            <w:shd w:val="clear" w:color="auto" w:fill="auto"/>
            <w:noWrap/>
            <w:vAlign w:val="bottom"/>
            <w:hideMark/>
          </w:tcPr>
          <w:p w14:paraId="099C42A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AB6719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CA77495" w14:textId="77777777" w:rsidTr="0053118B">
        <w:trPr>
          <w:cantSplit/>
          <w:jc w:val="center"/>
        </w:trPr>
        <w:tc>
          <w:tcPr>
            <w:tcW w:w="0" w:type="auto"/>
            <w:shd w:val="clear" w:color="auto" w:fill="auto"/>
            <w:noWrap/>
            <w:vAlign w:val="bottom"/>
            <w:hideMark/>
          </w:tcPr>
          <w:p w14:paraId="3C6EFA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118</w:t>
            </w:r>
          </w:p>
        </w:tc>
        <w:tc>
          <w:tcPr>
            <w:tcW w:w="0" w:type="auto"/>
            <w:shd w:val="clear" w:color="auto" w:fill="auto"/>
            <w:noWrap/>
            <w:vAlign w:val="bottom"/>
            <w:hideMark/>
          </w:tcPr>
          <w:p w14:paraId="088DA8EC"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Halocypris</w:t>
            </w:r>
            <w:proofErr w:type="spellEnd"/>
          </w:p>
        </w:tc>
        <w:tc>
          <w:tcPr>
            <w:tcW w:w="0" w:type="auto"/>
            <w:shd w:val="clear" w:color="auto" w:fill="auto"/>
            <w:noWrap/>
            <w:vAlign w:val="bottom"/>
            <w:hideMark/>
          </w:tcPr>
          <w:p w14:paraId="3D9608B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w:t>
            </w:r>
          </w:p>
        </w:tc>
        <w:tc>
          <w:tcPr>
            <w:tcW w:w="0" w:type="auto"/>
            <w:shd w:val="clear" w:color="auto" w:fill="auto"/>
            <w:noWrap/>
            <w:vAlign w:val="bottom"/>
            <w:hideMark/>
          </w:tcPr>
          <w:p w14:paraId="3FD99AB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A12365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0.74</w:t>
            </w:r>
          </w:p>
        </w:tc>
        <w:tc>
          <w:tcPr>
            <w:tcW w:w="0" w:type="auto"/>
            <w:shd w:val="clear" w:color="auto" w:fill="auto"/>
            <w:noWrap/>
            <w:vAlign w:val="bottom"/>
            <w:hideMark/>
          </w:tcPr>
          <w:p w14:paraId="47BAFD0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B8A889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83BF5C5" w14:textId="77777777" w:rsidTr="0053118B">
        <w:trPr>
          <w:cantSplit/>
          <w:jc w:val="center"/>
        </w:trPr>
        <w:tc>
          <w:tcPr>
            <w:tcW w:w="0" w:type="auto"/>
            <w:shd w:val="clear" w:color="auto" w:fill="auto"/>
            <w:noWrap/>
            <w:vAlign w:val="bottom"/>
            <w:hideMark/>
          </w:tcPr>
          <w:p w14:paraId="7F303CA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119</w:t>
            </w:r>
          </w:p>
        </w:tc>
        <w:tc>
          <w:tcPr>
            <w:tcW w:w="0" w:type="auto"/>
            <w:shd w:val="clear" w:color="auto" w:fill="auto"/>
            <w:noWrap/>
            <w:vAlign w:val="bottom"/>
            <w:hideMark/>
          </w:tcPr>
          <w:p w14:paraId="78950D7E"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Squatinella</w:t>
            </w:r>
            <w:proofErr w:type="spellEnd"/>
          </w:p>
        </w:tc>
        <w:tc>
          <w:tcPr>
            <w:tcW w:w="0" w:type="auto"/>
            <w:shd w:val="clear" w:color="auto" w:fill="auto"/>
            <w:noWrap/>
            <w:vAlign w:val="bottom"/>
            <w:hideMark/>
          </w:tcPr>
          <w:p w14:paraId="093387C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w:t>
            </w:r>
          </w:p>
        </w:tc>
        <w:tc>
          <w:tcPr>
            <w:tcW w:w="0" w:type="auto"/>
            <w:shd w:val="clear" w:color="auto" w:fill="auto"/>
            <w:noWrap/>
            <w:vAlign w:val="bottom"/>
            <w:hideMark/>
          </w:tcPr>
          <w:p w14:paraId="18ED5BA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4E2C90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0.74</w:t>
            </w:r>
          </w:p>
        </w:tc>
        <w:tc>
          <w:tcPr>
            <w:tcW w:w="0" w:type="auto"/>
            <w:shd w:val="clear" w:color="auto" w:fill="auto"/>
            <w:noWrap/>
            <w:vAlign w:val="bottom"/>
            <w:hideMark/>
          </w:tcPr>
          <w:p w14:paraId="6B46C87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5855C8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1E6F171" w14:textId="77777777" w:rsidTr="0053118B">
        <w:trPr>
          <w:cantSplit/>
          <w:jc w:val="center"/>
        </w:trPr>
        <w:tc>
          <w:tcPr>
            <w:tcW w:w="0" w:type="auto"/>
            <w:shd w:val="clear" w:color="auto" w:fill="auto"/>
            <w:noWrap/>
            <w:vAlign w:val="bottom"/>
            <w:hideMark/>
          </w:tcPr>
          <w:p w14:paraId="6F50660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120</w:t>
            </w:r>
          </w:p>
        </w:tc>
        <w:tc>
          <w:tcPr>
            <w:tcW w:w="0" w:type="auto"/>
            <w:shd w:val="clear" w:color="auto" w:fill="auto"/>
            <w:noWrap/>
            <w:vAlign w:val="bottom"/>
            <w:hideMark/>
          </w:tcPr>
          <w:p w14:paraId="7A66DDC0"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Corixidae</w:t>
            </w:r>
            <w:proofErr w:type="spellEnd"/>
          </w:p>
        </w:tc>
        <w:tc>
          <w:tcPr>
            <w:tcW w:w="0" w:type="auto"/>
            <w:shd w:val="clear" w:color="auto" w:fill="auto"/>
            <w:noWrap/>
            <w:vAlign w:val="bottom"/>
            <w:hideMark/>
          </w:tcPr>
          <w:p w14:paraId="57560C6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B26BCC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1.30</w:t>
            </w:r>
          </w:p>
        </w:tc>
        <w:tc>
          <w:tcPr>
            <w:tcW w:w="0" w:type="auto"/>
            <w:shd w:val="clear" w:color="auto" w:fill="auto"/>
            <w:noWrap/>
            <w:vAlign w:val="bottom"/>
            <w:hideMark/>
          </w:tcPr>
          <w:p w14:paraId="38253E0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0.65</w:t>
            </w:r>
          </w:p>
        </w:tc>
        <w:tc>
          <w:tcPr>
            <w:tcW w:w="0" w:type="auto"/>
            <w:shd w:val="clear" w:color="auto" w:fill="auto"/>
            <w:noWrap/>
            <w:vAlign w:val="bottom"/>
            <w:hideMark/>
          </w:tcPr>
          <w:p w14:paraId="07C9E95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80A658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2E1B347" w14:textId="77777777" w:rsidTr="0053118B">
        <w:trPr>
          <w:cantSplit/>
          <w:jc w:val="center"/>
        </w:trPr>
        <w:tc>
          <w:tcPr>
            <w:tcW w:w="0" w:type="auto"/>
            <w:shd w:val="clear" w:color="auto" w:fill="auto"/>
            <w:noWrap/>
            <w:vAlign w:val="bottom"/>
            <w:hideMark/>
          </w:tcPr>
          <w:p w14:paraId="43C97BB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121</w:t>
            </w:r>
          </w:p>
        </w:tc>
        <w:tc>
          <w:tcPr>
            <w:tcW w:w="0" w:type="auto"/>
            <w:shd w:val="clear" w:color="auto" w:fill="auto"/>
            <w:noWrap/>
            <w:vAlign w:val="bottom"/>
            <w:hideMark/>
          </w:tcPr>
          <w:p w14:paraId="239C7C31"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Ploesoma</w:t>
            </w:r>
            <w:proofErr w:type="spellEnd"/>
          </w:p>
        </w:tc>
        <w:tc>
          <w:tcPr>
            <w:tcW w:w="0" w:type="auto"/>
            <w:shd w:val="clear" w:color="auto" w:fill="auto"/>
            <w:noWrap/>
            <w:vAlign w:val="bottom"/>
            <w:hideMark/>
          </w:tcPr>
          <w:p w14:paraId="455533A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0AC3F7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1.15</w:t>
            </w:r>
          </w:p>
        </w:tc>
        <w:tc>
          <w:tcPr>
            <w:tcW w:w="0" w:type="auto"/>
            <w:shd w:val="clear" w:color="auto" w:fill="auto"/>
            <w:noWrap/>
            <w:vAlign w:val="bottom"/>
            <w:hideMark/>
          </w:tcPr>
          <w:p w14:paraId="1B0B032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0.58</w:t>
            </w:r>
          </w:p>
        </w:tc>
        <w:tc>
          <w:tcPr>
            <w:tcW w:w="0" w:type="auto"/>
            <w:shd w:val="clear" w:color="auto" w:fill="auto"/>
            <w:noWrap/>
            <w:vAlign w:val="bottom"/>
            <w:hideMark/>
          </w:tcPr>
          <w:p w14:paraId="1085E4D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BA8B98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F1CFDFF" w14:textId="77777777" w:rsidTr="0053118B">
        <w:trPr>
          <w:cantSplit/>
          <w:jc w:val="center"/>
        </w:trPr>
        <w:tc>
          <w:tcPr>
            <w:tcW w:w="0" w:type="auto"/>
            <w:shd w:val="clear" w:color="auto" w:fill="auto"/>
            <w:noWrap/>
            <w:vAlign w:val="bottom"/>
            <w:hideMark/>
          </w:tcPr>
          <w:p w14:paraId="77A778C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122</w:t>
            </w:r>
          </w:p>
        </w:tc>
        <w:tc>
          <w:tcPr>
            <w:tcW w:w="0" w:type="auto"/>
            <w:shd w:val="clear" w:color="auto" w:fill="auto"/>
            <w:noWrap/>
            <w:vAlign w:val="bottom"/>
            <w:hideMark/>
          </w:tcPr>
          <w:p w14:paraId="6ED1E0F4"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Brachionus</w:t>
            </w:r>
            <w:proofErr w:type="spellEnd"/>
            <w:r w:rsidRPr="0053118B">
              <w:rPr>
                <w:rFonts w:eastAsia="Times New Roman" w:cs="Times New Roman"/>
                <w:color w:val="000000"/>
                <w:sz w:val="20"/>
                <w:szCs w:val="20"/>
              </w:rPr>
              <w:t xml:space="preserve"> </w:t>
            </w:r>
            <w:proofErr w:type="spellStart"/>
            <w:r w:rsidRPr="0053118B">
              <w:rPr>
                <w:rFonts w:eastAsia="Times New Roman" w:cs="Times New Roman"/>
                <w:color w:val="000000"/>
                <w:sz w:val="20"/>
                <w:szCs w:val="20"/>
              </w:rPr>
              <w:t>calyciflorus</w:t>
            </w:r>
            <w:proofErr w:type="spellEnd"/>
          </w:p>
        </w:tc>
        <w:tc>
          <w:tcPr>
            <w:tcW w:w="0" w:type="auto"/>
            <w:shd w:val="clear" w:color="auto" w:fill="auto"/>
            <w:noWrap/>
            <w:vAlign w:val="bottom"/>
            <w:hideMark/>
          </w:tcPr>
          <w:p w14:paraId="04AFEF5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C7DE2C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1.14</w:t>
            </w:r>
          </w:p>
        </w:tc>
        <w:tc>
          <w:tcPr>
            <w:tcW w:w="0" w:type="auto"/>
            <w:shd w:val="clear" w:color="auto" w:fill="auto"/>
            <w:noWrap/>
            <w:vAlign w:val="bottom"/>
            <w:hideMark/>
          </w:tcPr>
          <w:p w14:paraId="3472B88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0.57</w:t>
            </w:r>
          </w:p>
        </w:tc>
        <w:tc>
          <w:tcPr>
            <w:tcW w:w="0" w:type="auto"/>
            <w:shd w:val="clear" w:color="auto" w:fill="auto"/>
            <w:noWrap/>
            <w:vAlign w:val="bottom"/>
            <w:hideMark/>
          </w:tcPr>
          <w:p w14:paraId="301DD5C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3A0139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0B2CE3A5" w14:textId="77777777" w:rsidTr="0053118B">
        <w:trPr>
          <w:cantSplit/>
          <w:jc w:val="center"/>
        </w:trPr>
        <w:tc>
          <w:tcPr>
            <w:tcW w:w="0" w:type="auto"/>
            <w:shd w:val="clear" w:color="auto" w:fill="auto"/>
            <w:noWrap/>
            <w:vAlign w:val="bottom"/>
            <w:hideMark/>
          </w:tcPr>
          <w:p w14:paraId="0648ED9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123</w:t>
            </w:r>
          </w:p>
        </w:tc>
        <w:tc>
          <w:tcPr>
            <w:tcW w:w="0" w:type="auto"/>
            <w:shd w:val="clear" w:color="auto" w:fill="auto"/>
            <w:noWrap/>
            <w:vAlign w:val="bottom"/>
            <w:hideMark/>
          </w:tcPr>
          <w:p w14:paraId="36CE838E"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Decapoda Zoea</w:t>
            </w:r>
          </w:p>
        </w:tc>
        <w:tc>
          <w:tcPr>
            <w:tcW w:w="0" w:type="auto"/>
            <w:shd w:val="clear" w:color="auto" w:fill="auto"/>
            <w:noWrap/>
            <w:vAlign w:val="bottom"/>
            <w:hideMark/>
          </w:tcPr>
          <w:p w14:paraId="2B99BB0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43A99AB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0.94</w:t>
            </w:r>
          </w:p>
        </w:tc>
        <w:tc>
          <w:tcPr>
            <w:tcW w:w="0" w:type="auto"/>
            <w:shd w:val="clear" w:color="auto" w:fill="auto"/>
            <w:noWrap/>
            <w:vAlign w:val="bottom"/>
            <w:hideMark/>
          </w:tcPr>
          <w:p w14:paraId="5CA24DA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0.47</w:t>
            </w:r>
          </w:p>
        </w:tc>
        <w:tc>
          <w:tcPr>
            <w:tcW w:w="0" w:type="auto"/>
            <w:shd w:val="clear" w:color="auto" w:fill="auto"/>
            <w:noWrap/>
            <w:vAlign w:val="bottom"/>
            <w:hideMark/>
          </w:tcPr>
          <w:p w14:paraId="5988F4D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6252C9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5BA7555" w14:textId="77777777" w:rsidTr="0053118B">
        <w:trPr>
          <w:cantSplit/>
          <w:jc w:val="center"/>
        </w:trPr>
        <w:tc>
          <w:tcPr>
            <w:tcW w:w="0" w:type="auto"/>
            <w:shd w:val="clear" w:color="auto" w:fill="auto"/>
            <w:noWrap/>
            <w:vAlign w:val="bottom"/>
            <w:hideMark/>
          </w:tcPr>
          <w:p w14:paraId="5425E05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124</w:t>
            </w:r>
          </w:p>
        </w:tc>
        <w:tc>
          <w:tcPr>
            <w:tcW w:w="0" w:type="auto"/>
            <w:shd w:val="clear" w:color="auto" w:fill="auto"/>
            <w:noWrap/>
            <w:vAlign w:val="bottom"/>
            <w:hideMark/>
          </w:tcPr>
          <w:p w14:paraId="4C1D7587"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Cyphonaute</w:t>
            </w:r>
            <w:proofErr w:type="spellEnd"/>
          </w:p>
        </w:tc>
        <w:tc>
          <w:tcPr>
            <w:tcW w:w="0" w:type="auto"/>
            <w:shd w:val="clear" w:color="auto" w:fill="auto"/>
            <w:noWrap/>
            <w:vAlign w:val="bottom"/>
            <w:hideMark/>
          </w:tcPr>
          <w:p w14:paraId="21328DC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B765EB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0.94</w:t>
            </w:r>
          </w:p>
        </w:tc>
        <w:tc>
          <w:tcPr>
            <w:tcW w:w="0" w:type="auto"/>
            <w:shd w:val="clear" w:color="auto" w:fill="auto"/>
            <w:noWrap/>
            <w:vAlign w:val="bottom"/>
            <w:hideMark/>
          </w:tcPr>
          <w:p w14:paraId="771D692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0.47</w:t>
            </w:r>
          </w:p>
        </w:tc>
        <w:tc>
          <w:tcPr>
            <w:tcW w:w="0" w:type="auto"/>
            <w:shd w:val="clear" w:color="auto" w:fill="auto"/>
            <w:noWrap/>
            <w:vAlign w:val="bottom"/>
            <w:hideMark/>
          </w:tcPr>
          <w:p w14:paraId="3E56E31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653BE5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4256DD1" w14:textId="77777777" w:rsidTr="0053118B">
        <w:trPr>
          <w:cantSplit/>
          <w:jc w:val="center"/>
        </w:trPr>
        <w:tc>
          <w:tcPr>
            <w:tcW w:w="0" w:type="auto"/>
            <w:shd w:val="clear" w:color="auto" w:fill="auto"/>
            <w:noWrap/>
            <w:vAlign w:val="bottom"/>
            <w:hideMark/>
          </w:tcPr>
          <w:p w14:paraId="0D343AA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125</w:t>
            </w:r>
          </w:p>
        </w:tc>
        <w:tc>
          <w:tcPr>
            <w:tcW w:w="0" w:type="auto"/>
            <w:shd w:val="clear" w:color="auto" w:fill="auto"/>
            <w:noWrap/>
            <w:vAlign w:val="bottom"/>
            <w:hideMark/>
          </w:tcPr>
          <w:p w14:paraId="27BA4354"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Ophiura</w:t>
            </w:r>
            <w:proofErr w:type="spellEnd"/>
            <w:r w:rsidRPr="0053118B">
              <w:rPr>
                <w:rFonts w:eastAsia="Times New Roman" w:cs="Times New Roman"/>
                <w:color w:val="000000"/>
                <w:sz w:val="20"/>
                <w:szCs w:val="20"/>
              </w:rPr>
              <w:t xml:space="preserve"> larvae</w:t>
            </w:r>
          </w:p>
        </w:tc>
        <w:tc>
          <w:tcPr>
            <w:tcW w:w="0" w:type="auto"/>
            <w:shd w:val="clear" w:color="auto" w:fill="auto"/>
            <w:noWrap/>
            <w:vAlign w:val="bottom"/>
            <w:hideMark/>
          </w:tcPr>
          <w:p w14:paraId="2FB5A54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691DA9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0.94</w:t>
            </w:r>
          </w:p>
        </w:tc>
        <w:tc>
          <w:tcPr>
            <w:tcW w:w="0" w:type="auto"/>
            <w:shd w:val="clear" w:color="auto" w:fill="auto"/>
            <w:noWrap/>
            <w:vAlign w:val="bottom"/>
            <w:hideMark/>
          </w:tcPr>
          <w:p w14:paraId="047B0E1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0.47</w:t>
            </w:r>
          </w:p>
        </w:tc>
        <w:tc>
          <w:tcPr>
            <w:tcW w:w="0" w:type="auto"/>
            <w:shd w:val="clear" w:color="auto" w:fill="auto"/>
            <w:noWrap/>
            <w:vAlign w:val="bottom"/>
            <w:hideMark/>
          </w:tcPr>
          <w:p w14:paraId="7FD7AC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FF2E41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A0BAABB" w14:textId="77777777" w:rsidTr="0053118B">
        <w:trPr>
          <w:cantSplit/>
          <w:jc w:val="center"/>
        </w:trPr>
        <w:tc>
          <w:tcPr>
            <w:tcW w:w="0" w:type="auto"/>
            <w:shd w:val="clear" w:color="auto" w:fill="auto"/>
            <w:noWrap/>
            <w:vAlign w:val="bottom"/>
            <w:hideMark/>
          </w:tcPr>
          <w:p w14:paraId="5AF2E9D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126</w:t>
            </w:r>
          </w:p>
        </w:tc>
        <w:tc>
          <w:tcPr>
            <w:tcW w:w="0" w:type="auto"/>
            <w:shd w:val="clear" w:color="auto" w:fill="auto"/>
            <w:noWrap/>
            <w:vAlign w:val="bottom"/>
            <w:hideMark/>
          </w:tcPr>
          <w:p w14:paraId="34024502"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Undella</w:t>
            </w:r>
            <w:proofErr w:type="spellEnd"/>
          </w:p>
        </w:tc>
        <w:tc>
          <w:tcPr>
            <w:tcW w:w="0" w:type="auto"/>
            <w:shd w:val="clear" w:color="auto" w:fill="auto"/>
            <w:noWrap/>
            <w:vAlign w:val="bottom"/>
            <w:hideMark/>
          </w:tcPr>
          <w:p w14:paraId="561E3E6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14C1B9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0.81</w:t>
            </w:r>
          </w:p>
        </w:tc>
        <w:tc>
          <w:tcPr>
            <w:tcW w:w="0" w:type="auto"/>
            <w:shd w:val="clear" w:color="auto" w:fill="auto"/>
            <w:noWrap/>
            <w:vAlign w:val="bottom"/>
            <w:hideMark/>
          </w:tcPr>
          <w:p w14:paraId="3FCADEC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0.41</w:t>
            </w:r>
          </w:p>
        </w:tc>
        <w:tc>
          <w:tcPr>
            <w:tcW w:w="0" w:type="auto"/>
            <w:shd w:val="clear" w:color="auto" w:fill="auto"/>
            <w:noWrap/>
            <w:vAlign w:val="bottom"/>
            <w:hideMark/>
          </w:tcPr>
          <w:p w14:paraId="64D11BE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52791A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9B116F2" w14:textId="77777777" w:rsidTr="0053118B">
        <w:trPr>
          <w:cantSplit/>
          <w:jc w:val="center"/>
        </w:trPr>
        <w:tc>
          <w:tcPr>
            <w:tcW w:w="0" w:type="auto"/>
            <w:shd w:val="clear" w:color="auto" w:fill="auto"/>
            <w:noWrap/>
            <w:vAlign w:val="bottom"/>
            <w:hideMark/>
          </w:tcPr>
          <w:p w14:paraId="4CA1937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127</w:t>
            </w:r>
          </w:p>
        </w:tc>
        <w:tc>
          <w:tcPr>
            <w:tcW w:w="0" w:type="auto"/>
            <w:shd w:val="clear" w:color="auto" w:fill="auto"/>
            <w:noWrap/>
            <w:vAlign w:val="bottom"/>
            <w:hideMark/>
          </w:tcPr>
          <w:p w14:paraId="6DA2F34D"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Ploima</w:t>
            </w:r>
            <w:proofErr w:type="spellEnd"/>
          </w:p>
        </w:tc>
        <w:tc>
          <w:tcPr>
            <w:tcW w:w="0" w:type="auto"/>
            <w:shd w:val="clear" w:color="auto" w:fill="auto"/>
            <w:noWrap/>
            <w:vAlign w:val="bottom"/>
            <w:hideMark/>
          </w:tcPr>
          <w:p w14:paraId="1F5CBE3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0.33</w:t>
            </w:r>
          </w:p>
        </w:tc>
        <w:tc>
          <w:tcPr>
            <w:tcW w:w="0" w:type="auto"/>
            <w:shd w:val="clear" w:color="auto" w:fill="auto"/>
            <w:noWrap/>
            <w:vAlign w:val="bottom"/>
            <w:hideMark/>
          </w:tcPr>
          <w:p w14:paraId="43FA3DE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0.47</w:t>
            </w:r>
          </w:p>
        </w:tc>
        <w:tc>
          <w:tcPr>
            <w:tcW w:w="0" w:type="auto"/>
            <w:shd w:val="clear" w:color="auto" w:fill="auto"/>
            <w:noWrap/>
            <w:vAlign w:val="bottom"/>
            <w:hideMark/>
          </w:tcPr>
          <w:p w14:paraId="72251B9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0.40</w:t>
            </w:r>
          </w:p>
        </w:tc>
        <w:tc>
          <w:tcPr>
            <w:tcW w:w="0" w:type="auto"/>
            <w:shd w:val="clear" w:color="auto" w:fill="auto"/>
            <w:noWrap/>
            <w:vAlign w:val="bottom"/>
            <w:hideMark/>
          </w:tcPr>
          <w:p w14:paraId="14A109F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107F79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58214B9" w14:textId="77777777" w:rsidTr="0053118B">
        <w:trPr>
          <w:cantSplit/>
          <w:jc w:val="center"/>
        </w:trPr>
        <w:tc>
          <w:tcPr>
            <w:tcW w:w="0" w:type="auto"/>
            <w:shd w:val="clear" w:color="auto" w:fill="auto"/>
            <w:noWrap/>
            <w:vAlign w:val="bottom"/>
            <w:hideMark/>
          </w:tcPr>
          <w:p w14:paraId="09CA0E4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128</w:t>
            </w:r>
          </w:p>
        </w:tc>
        <w:tc>
          <w:tcPr>
            <w:tcW w:w="0" w:type="auto"/>
            <w:shd w:val="clear" w:color="auto" w:fill="auto"/>
            <w:noWrap/>
            <w:vAlign w:val="bottom"/>
            <w:hideMark/>
          </w:tcPr>
          <w:p w14:paraId="27922F91"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Bosmidia</w:t>
            </w:r>
            <w:proofErr w:type="spellEnd"/>
          </w:p>
        </w:tc>
        <w:tc>
          <w:tcPr>
            <w:tcW w:w="0" w:type="auto"/>
            <w:shd w:val="clear" w:color="auto" w:fill="auto"/>
            <w:noWrap/>
            <w:vAlign w:val="bottom"/>
            <w:hideMark/>
          </w:tcPr>
          <w:p w14:paraId="2E379C3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671A81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0.58</w:t>
            </w:r>
          </w:p>
        </w:tc>
        <w:tc>
          <w:tcPr>
            <w:tcW w:w="0" w:type="auto"/>
            <w:shd w:val="clear" w:color="auto" w:fill="auto"/>
            <w:noWrap/>
            <w:vAlign w:val="bottom"/>
            <w:hideMark/>
          </w:tcPr>
          <w:p w14:paraId="714A46F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0.29</w:t>
            </w:r>
          </w:p>
        </w:tc>
        <w:tc>
          <w:tcPr>
            <w:tcW w:w="0" w:type="auto"/>
            <w:shd w:val="clear" w:color="auto" w:fill="auto"/>
            <w:noWrap/>
            <w:vAlign w:val="bottom"/>
            <w:hideMark/>
          </w:tcPr>
          <w:p w14:paraId="49917AA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D1B907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0F15034" w14:textId="77777777" w:rsidTr="0053118B">
        <w:trPr>
          <w:cantSplit/>
          <w:jc w:val="center"/>
        </w:trPr>
        <w:tc>
          <w:tcPr>
            <w:tcW w:w="0" w:type="auto"/>
            <w:shd w:val="clear" w:color="auto" w:fill="auto"/>
            <w:noWrap/>
            <w:vAlign w:val="bottom"/>
            <w:hideMark/>
          </w:tcPr>
          <w:p w14:paraId="7A61E1D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129</w:t>
            </w:r>
          </w:p>
        </w:tc>
        <w:tc>
          <w:tcPr>
            <w:tcW w:w="0" w:type="auto"/>
            <w:shd w:val="clear" w:color="auto" w:fill="auto"/>
            <w:noWrap/>
            <w:vAlign w:val="bottom"/>
            <w:hideMark/>
          </w:tcPr>
          <w:p w14:paraId="1821A669"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Amphorides</w:t>
            </w:r>
            <w:proofErr w:type="spellEnd"/>
          </w:p>
        </w:tc>
        <w:tc>
          <w:tcPr>
            <w:tcW w:w="0" w:type="auto"/>
            <w:shd w:val="clear" w:color="auto" w:fill="auto"/>
            <w:noWrap/>
            <w:vAlign w:val="bottom"/>
            <w:hideMark/>
          </w:tcPr>
          <w:p w14:paraId="5DF9D1B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3EEABC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0.50</w:t>
            </w:r>
          </w:p>
        </w:tc>
        <w:tc>
          <w:tcPr>
            <w:tcW w:w="0" w:type="auto"/>
            <w:shd w:val="clear" w:color="auto" w:fill="auto"/>
            <w:noWrap/>
            <w:vAlign w:val="bottom"/>
            <w:hideMark/>
          </w:tcPr>
          <w:p w14:paraId="0640AC6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0.25</w:t>
            </w:r>
          </w:p>
        </w:tc>
        <w:tc>
          <w:tcPr>
            <w:tcW w:w="0" w:type="auto"/>
            <w:shd w:val="clear" w:color="auto" w:fill="auto"/>
            <w:noWrap/>
            <w:vAlign w:val="bottom"/>
            <w:hideMark/>
          </w:tcPr>
          <w:p w14:paraId="7A231E0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0448D6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3AC0F2F" w14:textId="77777777" w:rsidTr="0053118B">
        <w:trPr>
          <w:cantSplit/>
          <w:jc w:val="center"/>
        </w:trPr>
        <w:tc>
          <w:tcPr>
            <w:tcW w:w="0" w:type="auto"/>
            <w:shd w:val="clear" w:color="auto" w:fill="auto"/>
            <w:noWrap/>
            <w:vAlign w:val="bottom"/>
            <w:hideMark/>
          </w:tcPr>
          <w:p w14:paraId="549EC60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130</w:t>
            </w:r>
          </w:p>
        </w:tc>
        <w:tc>
          <w:tcPr>
            <w:tcW w:w="0" w:type="auto"/>
            <w:shd w:val="clear" w:color="auto" w:fill="auto"/>
            <w:noWrap/>
            <w:vAlign w:val="bottom"/>
            <w:hideMark/>
          </w:tcPr>
          <w:p w14:paraId="6A203DB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Dictyocysta</w:t>
            </w:r>
            <w:proofErr w:type="spellEnd"/>
          </w:p>
        </w:tc>
        <w:tc>
          <w:tcPr>
            <w:tcW w:w="0" w:type="auto"/>
            <w:shd w:val="clear" w:color="auto" w:fill="auto"/>
            <w:noWrap/>
            <w:vAlign w:val="bottom"/>
            <w:hideMark/>
          </w:tcPr>
          <w:p w14:paraId="71ED0F7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E763A1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0.50</w:t>
            </w:r>
          </w:p>
        </w:tc>
        <w:tc>
          <w:tcPr>
            <w:tcW w:w="0" w:type="auto"/>
            <w:shd w:val="clear" w:color="auto" w:fill="auto"/>
            <w:noWrap/>
            <w:vAlign w:val="bottom"/>
            <w:hideMark/>
          </w:tcPr>
          <w:p w14:paraId="089F6EA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0.25</w:t>
            </w:r>
          </w:p>
        </w:tc>
        <w:tc>
          <w:tcPr>
            <w:tcW w:w="0" w:type="auto"/>
            <w:shd w:val="clear" w:color="auto" w:fill="auto"/>
            <w:noWrap/>
            <w:vAlign w:val="bottom"/>
            <w:hideMark/>
          </w:tcPr>
          <w:p w14:paraId="6765D96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9516C1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5CAE860" w14:textId="77777777" w:rsidTr="0053118B">
        <w:trPr>
          <w:cantSplit/>
          <w:jc w:val="center"/>
        </w:trPr>
        <w:tc>
          <w:tcPr>
            <w:tcW w:w="0" w:type="auto"/>
            <w:shd w:val="clear" w:color="auto" w:fill="auto"/>
            <w:noWrap/>
            <w:vAlign w:val="bottom"/>
            <w:hideMark/>
          </w:tcPr>
          <w:p w14:paraId="0ACF68B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131</w:t>
            </w:r>
          </w:p>
        </w:tc>
        <w:tc>
          <w:tcPr>
            <w:tcW w:w="0" w:type="auto"/>
            <w:shd w:val="clear" w:color="auto" w:fill="auto"/>
            <w:noWrap/>
            <w:vAlign w:val="bottom"/>
            <w:hideMark/>
          </w:tcPr>
          <w:p w14:paraId="51F060B6"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Stebosemella</w:t>
            </w:r>
            <w:proofErr w:type="spellEnd"/>
          </w:p>
        </w:tc>
        <w:tc>
          <w:tcPr>
            <w:tcW w:w="0" w:type="auto"/>
            <w:shd w:val="clear" w:color="auto" w:fill="auto"/>
            <w:noWrap/>
            <w:vAlign w:val="bottom"/>
            <w:hideMark/>
          </w:tcPr>
          <w:p w14:paraId="0DBAFD1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98CF09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0.50</w:t>
            </w:r>
          </w:p>
        </w:tc>
        <w:tc>
          <w:tcPr>
            <w:tcW w:w="0" w:type="auto"/>
            <w:shd w:val="clear" w:color="auto" w:fill="auto"/>
            <w:noWrap/>
            <w:vAlign w:val="bottom"/>
            <w:hideMark/>
          </w:tcPr>
          <w:p w14:paraId="0EF6AD6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0.25</w:t>
            </w:r>
          </w:p>
        </w:tc>
        <w:tc>
          <w:tcPr>
            <w:tcW w:w="0" w:type="auto"/>
            <w:shd w:val="clear" w:color="auto" w:fill="auto"/>
            <w:noWrap/>
            <w:vAlign w:val="bottom"/>
            <w:hideMark/>
          </w:tcPr>
          <w:p w14:paraId="2866BBA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83AE0B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80E0493" w14:textId="77777777" w:rsidTr="0053118B">
        <w:trPr>
          <w:cantSplit/>
          <w:jc w:val="center"/>
        </w:trPr>
        <w:tc>
          <w:tcPr>
            <w:tcW w:w="0" w:type="auto"/>
            <w:shd w:val="clear" w:color="auto" w:fill="auto"/>
            <w:noWrap/>
            <w:vAlign w:val="bottom"/>
            <w:hideMark/>
          </w:tcPr>
          <w:p w14:paraId="6441914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132</w:t>
            </w:r>
          </w:p>
        </w:tc>
        <w:tc>
          <w:tcPr>
            <w:tcW w:w="0" w:type="auto"/>
            <w:shd w:val="clear" w:color="auto" w:fill="auto"/>
            <w:noWrap/>
            <w:vAlign w:val="bottom"/>
            <w:hideMark/>
          </w:tcPr>
          <w:p w14:paraId="42701C6D"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Ascampbelliella</w:t>
            </w:r>
            <w:proofErr w:type="spellEnd"/>
          </w:p>
        </w:tc>
        <w:tc>
          <w:tcPr>
            <w:tcW w:w="0" w:type="auto"/>
            <w:shd w:val="clear" w:color="auto" w:fill="auto"/>
            <w:noWrap/>
            <w:vAlign w:val="bottom"/>
            <w:hideMark/>
          </w:tcPr>
          <w:p w14:paraId="61FF593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C0D6D3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0.48</w:t>
            </w:r>
          </w:p>
        </w:tc>
        <w:tc>
          <w:tcPr>
            <w:tcW w:w="0" w:type="auto"/>
            <w:shd w:val="clear" w:color="auto" w:fill="auto"/>
            <w:noWrap/>
            <w:vAlign w:val="bottom"/>
            <w:hideMark/>
          </w:tcPr>
          <w:p w14:paraId="4A249F1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0.24</w:t>
            </w:r>
          </w:p>
        </w:tc>
        <w:tc>
          <w:tcPr>
            <w:tcW w:w="0" w:type="auto"/>
            <w:shd w:val="clear" w:color="auto" w:fill="auto"/>
            <w:noWrap/>
            <w:vAlign w:val="bottom"/>
            <w:hideMark/>
          </w:tcPr>
          <w:p w14:paraId="79F81EB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EBEC81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2313CCD" w14:textId="77777777" w:rsidTr="0053118B">
        <w:trPr>
          <w:cantSplit/>
          <w:jc w:val="center"/>
        </w:trPr>
        <w:tc>
          <w:tcPr>
            <w:tcW w:w="0" w:type="auto"/>
            <w:shd w:val="clear" w:color="auto" w:fill="auto"/>
            <w:noWrap/>
            <w:vAlign w:val="bottom"/>
            <w:hideMark/>
          </w:tcPr>
          <w:p w14:paraId="0CD2516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133</w:t>
            </w:r>
          </w:p>
        </w:tc>
        <w:tc>
          <w:tcPr>
            <w:tcW w:w="0" w:type="auto"/>
            <w:shd w:val="clear" w:color="auto" w:fill="auto"/>
            <w:noWrap/>
            <w:vAlign w:val="bottom"/>
            <w:hideMark/>
          </w:tcPr>
          <w:p w14:paraId="7B8A63CA"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Cymatocylis</w:t>
            </w:r>
            <w:proofErr w:type="spellEnd"/>
          </w:p>
        </w:tc>
        <w:tc>
          <w:tcPr>
            <w:tcW w:w="0" w:type="auto"/>
            <w:shd w:val="clear" w:color="auto" w:fill="auto"/>
            <w:noWrap/>
            <w:vAlign w:val="bottom"/>
            <w:hideMark/>
          </w:tcPr>
          <w:p w14:paraId="0723282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AC75B9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0.48</w:t>
            </w:r>
          </w:p>
        </w:tc>
        <w:tc>
          <w:tcPr>
            <w:tcW w:w="0" w:type="auto"/>
            <w:shd w:val="clear" w:color="auto" w:fill="auto"/>
            <w:noWrap/>
            <w:vAlign w:val="bottom"/>
            <w:hideMark/>
          </w:tcPr>
          <w:p w14:paraId="7D12B03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0.24</w:t>
            </w:r>
          </w:p>
        </w:tc>
        <w:tc>
          <w:tcPr>
            <w:tcW w:w="0" w:type="auto"/>
            <w:shd w:val="clear" w:color="auto" w:fill="auto"/>
            <w:noWrap/>
            <w:vAlign w:val="bottom"/>
            <w:hideMark/>
          </w:tcPr>
          <w:p w14:paraId="50FFE71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451D3A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1EDB8BF" w14:textId="77777777" w:rsidTr="0053118B">
        <w:trPr>
          <w:cantSplit/>
          <w:jc w:val="center"/>
        </w:trPr>
        <w:tc>
          <w:tcPr>
            <w:tcW w:w="0" w:type="auto"/>
            <w:shd w:val="clear" w:color="auto" w:fill="auto"/>
            <w:noWrap/>
            <w:vAlign w:val="bottom"/>
            <w:hideMark/>
          </w:tcPr>
          <w:p w14:paraId="45F678D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134</w:t>
            </w:r>
          </w:p>
        </w:tc>
        <w:tc>
          <w:tcPr>
            <w:tcW w:w="0" w:type="auto"/>
            <w:shd w:val="clear" w:color="auto" w:fill="auto"/>
            <w:noWrap/>
            <w:vAlign w:val="bottom"/>
            <w:hideMark/>
          </w:tcPr>
          <w:p w14:paraId="1B8686F5"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Xystonellopsis</w:t>
            </w:r>
            <w:proofErr w:type="spellEnd"/>
          </w:p>
        </w:tc>
        <w:tc>
          <w:tcPr>
            <w:tcW w:w="0" w:type="auto"/>
            <w:shd w:val="clear" w:color="auto" w:fill="auto"/>
            <w:noWrap/>
            <w:vAlign w:val="bottom"/>
            <w:hideMark/>
          </w:tcPr>
          <w:p w14:paraId="12F416F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9227AF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0.48</w:t>
            </w:r>
          </w:p>
        </w:tc>
        <w:tc>
          <w:tcPr>
            <w:tcW w:w="0" w:type="auto"/>
            <w:shd w:val="clear" w:color="auto" w:fill="auto"/>
            <w:noWrap/>
            <w:vAlign w:val="bottom"/>
            <w:hideMark/>
          </w:tcPr>
          <w:p w14:paraId="7AD34EA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0.24</w:t>
            </w:r>
          </w:p>
        </w:tc>
        <w:tc>
          <w:tcPr>
            <w:tcW w:w="0" w:type="auto"/>
            <w:shd w:val="clear" w:color="auto" w:fill="auto"/>
            <w:noWrap/>
            <w:vAlign w:val="bottom"/>
            <w:hideMark/>
          </w:tcPr>
          <w:p w14:paraId="177C89F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FC4F4B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DFE5702" w14:textId="77777777" w:rsidTr="0053118B">
        <w:trPr>
          <w:cantSplit/>
          <w:jc w:val="center"/>
        </w:trPr>
        <w:tc>
          <w:tcPr>
            <w:tcW w:w="0" w:type="auto"/>
            <w:shd w:val="clear" w:color="auto" w:fill="auto"/>
            <w:noWrap/>
            <w:vAlign w:val="bottom"/>
            <w:hideMark/>
          </w:tcPr>
          <w:p w14:paraId="77D5592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135</w:t>
            </w:r>
          </w:p>
        </w:tc>
        <w:tc>
          <w:tcPr>
            <w:tcW w:w="0" w:type="auto"/>
            <w:shd w:val="clear" w:color="auto" w:fill="auto"/>
            <w:noWrap/>
            <w:vAlign w:val="bottom"/>
            <w:hideMark/>
          </w:tcPr>
          <w:p w14:paraId="4ECAA20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Euchlanis</w:t>
            </w:r>
            <w:proofErr w:type="spellEnd"/>
          </w:p>
        </w:tc>
        <w:tc>
          <w:tcPr>
            <w:tcW w:w="0" w:type="auto"/>
            <w:shd w:val="clear" w:color="auto" w:fill="auto"/>
            <w:noWrap/>
            <w:vAlign w:val="bottom"/>
            <w:hideMark/>
          </w:tcPr>
          <w:p w14:paraId="4EB6FDD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D34573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0.41</w:t>
            </w:r>
          </w:p>
        </w:tc>
        <w:tc>
          <w:tcPr>
            <w:tcW w:w="0" w:type="auto"/>
            <w:shd w:val="clear" w:color="auto" w:fill="auto"/>
            <w:noWrap/>
            <w:vAlign w:val="bottom"/>
            <w:hideMark/>
          </w:tcPr>
          <w:p w14:paraId="3C03222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0.20</w:t>
            </w:r>
          </w:p>
        </w:tc>
        <w:tc>
          <w:tcPr>
            <w:tcW w:w="0" w:type="auto"/>
            <w:shd w:val="clear" w:color="auto" w:fill="auto"/>
            <w:noWrap/>
            <w:vAlign w:val="bottom"/>
            <w:hideMark/>
          </w:tcPr>
          <w:p w14:paraId="5F4273C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360A74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42837743" w14:textId="77777777" w:rsidTr="0053118B">
        <w:trPr>
          <w:cantSplit/>
          <w:jc w:val="center"/>
        </w:trPr>
        <w:tc>
          <w:tcPr>
            <w:tcW w:w="0" w:type="auto"/>
            <w:shd w:val="clear" w:color="auto" w:fill="auto"/>
            <w:noWrap/>
            <w:vAlign w:val="bottom"/>
            <w:hideMark/>
          </w:tcPr>
          <w:p w14:paraId="215CF07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136</w:t>
            </w:r>
          </w:p>
        </w:tc>
        <w:tc>
          <w:tcPr>
            <w:tcW w:w="0" w:type="auto"/>
            <w:shd w:val="clear" w:color="auto" w:fill="auto"/>
            <w:noWrap/>
            <w:vAlign w:val="bottom"/>
            <w:hideMark/>
          </w:tcPr>
          <w:p w14:paraId="0582187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Paragrolaimus</w:t>
            </w:r>
            <w:proofErr w:type="spellEnd"/>
          </w:p>
        </w:tc>
        <w:tc>
          <w:tcPr>
            <w:tcW w:w="0" w:type="auto"/>
            <w:shd w:val="clear" w:color="auto" w:fill="auto"/>
            <w:noWrap/>
            <w:vAlign w:val="bottom"/>
            <w:hideMark/>
          </w:tcPr>
          <w:p w14:paraId="6AF1642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99BD44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0.41</w:t>
            </w:r>
          </w:p>
        </w:tc>
        <w:tc>
          <w:tcPr>
            <w:tcW w:w="0" w:type="auto"/>
            <w:shd w:val="clear" w:color="auto" w:fill="auto"/>
            <w:noWrap/>
            <w:vAlign w:val="bottom"/>
            <w:hideMark/>
          </w:tcPr>
          <w:p w14:paraId="7A2AA25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0.20</w:t>
            </w:r>
          </w:p>
        </w:tc>
        <w:tc>
          <w:tcPr>
            <w:tcW w:w="0" w:type="auto"/>
            <w:shd w:val="clear" w:color="auto" w:fill="auto"/>
            <w:noWrap/>
            <w:vAlign w:val="bottom"/>
            <w:hideMark/>
          </w:tcPr>
          <w:p w14:paraId="50A2F6E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6E74D0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D757942" w14:textId="77777777" w:rsidTr="0053118B">
        <w:trPr>
          <w:cantSplit/>
          <w:jc w:val="center"/>
        </w:trPr>
        <w:tc>
          <w:tcPr>
            <w:tcW w:w="0" w:type="auto"/>
            <w:shd w:val="clear" w:color="auto" w:fill="auto"/>
            <w:noWrap/>
            <w:vAlign w:val="bottom"/>
            <w:hideMark/>
          </w:tcPr>
          <w:p w14:paraId="48831E2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137</w:t>
            </w:r>
          </w:p>
        </w:tc>
        <w:tc>
          <w:tcPr>
            <w:tcW w:w="0" w:type="auto"/>
            <w:shd w:val="clear" w:color="auto" w:fill="auto"/>
            <w:noWrap/>
            <w:vAlign w:val="bottom"/>
            <w:hideMark/>
          </w:tcPr>
          <w:p w14:paraId="6927BB31"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Thysanoptera</w:t>
            </w:r>
          </w:p>
        </w:tc>
        <w:tc>
          <w:tcPr>
            <w:tcW w:w="0" w:type="auto"/>
            <w:shd w:val="clear" w:color="auto" w:fill="auto"/>
            <w:noWrap/>
            <w:vAlign w:val="bottom"/>
            <w:hideMark/>
          </w:tcPr>
          <w:p w14:paraId="344533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DD664A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0.35</w:t>
            </w:r>
          </w:p>
        </w:tc>
        <w:tc>
          <w:tcPr>
            <w:tcW w:w="0" w:type="auto"/>
            <w:shd w:val="clear" w:color="auto" w:fill="auto"/>
            <w:noWrap/>
            <w:vAlign w:val="bottom"/>
            <w:hideMark/>
          </w:tcPr>
          <w:p w14:paraId="04E07E1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0.17</w:t>
            </w:r>
          </w:p>
        </w:tc>
        <w:tc>
          <w:tcPr>
            <w:tcW w:w="0" w:type="auto"/>
            <w:shd w:val="clear" w:color="auto" w:fill="auto"/>
            <w:noWrap/>
            <w:vAlign w:val="bottom"/>
            <w:hideMark/>
          </w:tcPr>
          <w:p w14:paraId="3351F1E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9B9F19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FFD08D9" w14:textId="77777777" w:rsidTr="0053118B">
        <w:trPr>
          <w:cantSplit/>
          <w:jc w:val="center"/>
        </w:trPr>
        <w:tc>
          <w:tcPr>
            <w:tcW w:w="0" w:type="auto"/>
            <w:shd w:val="clear" w:color="auto" w:fill="auto"/>
            <w:noWrap/>
            <w:vAlign w:val="bottom"/>
            <w:hideMark/>
          </w:tcPr>
          <w:p w14:paraId="3EB99F2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138</w:t>
            </w:r>
          </w:p>
        </w:tc>
        <w:tc>
          <w:tcPr>
            <w:tcW w:w="0" w:type="auto"/>
            <w:shd w:val="clear" w:color="auto" w:fill="auto"/>
            <w:noWrap/>
            <w:vAlign w:val="bottom"/>
            <w:hideMark/>
          </w:tcPr>
          <w:p w14:paraId="721CAF7A"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Arthropoda</w:t>
            </w:r>
          </w:p>
        </w:tc>
        <w:tc>
          <w:tcPr>
            <w:tcW w:w="0" w:type="auto"/>
            <w:shd w:val="clear" w:color="auto" w:fill="auto"/>
            <w:noWrap/>
            <w:vAlign w:val="bottom"/>
            <w:hideMark/>
          </w:tcPr>
          <w:p w14:paraId="5184E09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1A9ECA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0.21</w:t>
            </w:r>
          </w:p>
        </w:tc>
        <w:tc>
          <w:tcPr>
            <w:tcW w:w="0" w:type="auto"/>
            <w:shd w:val="clear" w:color="auto" w:fill="auto"/>
            <w:noWrap/>
            <w:vAlign w:val="bottom"/>
            <w:hideMark/>
          </w:tcPr>
          <w:p w14:paraId="1EE7D78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0.10</w:t>
            </w:r>
          </w:p>
        </w:tc>
        <w:tc>
          <w:tcPr>
            <w:tcW w:w="0" w:type="auto"/>
            <w:shd w:val="clear" w:color="auto" w:fill="auto"/>
            <w:noWrap/>
            <w:vAlign w:val="bottom"/>
            <w:hideMark/>
          </w:tcPr>
          <w:p w14:paraId="3F43ED0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BE9B62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E54530D" w14:textId="77777777" w:rsidTr="0053118B">
        <w:trPr>
          <w:cantSplit/>
          <w:jc w:val="center"/>
        </w:trPr>
        <w:tc>
          <w:tcPr>
            <w:tcW w:w="0" w:type="auto"/>
            <w:shd w:val="clear" w:color="auto" w:fill="auto"/>
            <w:noWrap/>
            <w:vAlign w:val="bottom"/>
            <w:hideMark/>
          </w:tcPr>
          <w:p w14:paraId="6949462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139</w:t>
            </w:r>
          </w:p>
        </w:tc>
        <w:tc>
          <w:tcPr>
            <w:tcW w:w="0" w:type="auto"/>
            <w:shd w:val="clear" w:color="auto" w:fill="auto"/>
            <w:noWrap/>
            <w:vAlign w:val="bottom"/>
            <w:hideMark/>
          </w:tcPr>
          <w:p w14:paraId="3B14E710"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Scyphozoa</w:t>
            </w:r>
            <w:proofErr w:type="spellEnd"/>
          </w:p>
        </w:tc>
        <w:tc>
          <w:tcPr>
            <w:tcW w:w="0" w:type="auto"/>
            <w:shd w:val="clear" w:color="auto" w:fill="auto"/>
            <w:noWrap/>
            <w:vAlign w:val="bottom"/>
            <w:hideMark/>
          </w:tcPr>
          <w:p w14:paraId="2BF120B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C7FCB8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0.12</w:t>
            </w:r>
          </w:p>
        </w:tc>
        <w:tc>
          <w:tcPr>
            <w:tcW w:w="0" w:type="auto"/>
            <w:shd w:val="clear" w:color="auto" w:fill="auto"/>
            <w:noWrap/>
            <w:vAlign w:val="bottom"/>
            <w:hideMark/>
          </w:tcPr>
          <w:p w14:paraId="2DB0518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0.06</w:t>
            </w:r>
          </w:p>
        </w:tc>
        <w:tc>
          <w:tcPr>
            <w:tcW w:w="0" w:type="auto"/>
            <w:shd w:val="clear" w:color="auto" w:fill="auto"/>
            <w:noWrap/>
            <w:vAlign w:val="bottom"/>
            <w:hideMark/>
          </w:tcPr>
          <w:p w14:paraId="6034DDE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7316DF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0830916" w14:textId="77777777" w:rsidTr="0053118B">
        <w:trPr>
          <w:cantSplit/>
          <w:jc w:val="center"/>
        </w:trPr>
        <w:tc>
          <w:tcPr>
            <w:tcW w:w="0" w:type="auto"/>
            <w:shd w:val="clear" w:color="auto" w:fill="auto"/>
            <w:noWrap/>
            <w:vAlign w:val="bottom"/>
            <w:hideMark/>
          </w:tcPr>
          <w:p w14:paraId="34030E0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140</w:t>
            </w:r>
          </w:p>
        </w:tc>
        <w:tc>
          <w:tcPr>
            <w:tcW w:w="0" w:type="auto"/>
            <w:shd w:val="clear" w:color="auto" w:fill="auto"/>
            <w:noWrap/>
            <w:vAlign w:val="bottom"/>
            <w:hideMark/>
          </w:tcPr>
          <w:p w14:paraId="743D5F54"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Hymenoptera</w:t>
            </w:r>
          </w:p>
        </w:tc>
        <w:tc>
          <w:tcPr>
            <w:tcW w:w="0" w:type="auto"/>
            <w:shd w:val="clear" w:color="auto" w:fill="auto"/>
            <w:noWrap/>
            <w:vAlign w:val="bottom"/>
            <w:hideMark/>
          </w:tcPr>
          <w:p w14:paraId="717F1C5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46F152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0.08</w:t>
            </w:r>
          </w:p>
        </w:tc>
        <w:tc>
          <w:tcPr>
            <w:tcW w:w="0" w:type="auto"/>
            <w:shd w:val="clear" w:color="auto" w:fill="auto"/>
            <w:noWrap/>
            <w:vAlign w:val="bottom"/>
            <w:hideMark/>
          </w:tcPr>
          <w:p w14:paraId="248AD05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0.04</w:t>
            </w:r>
          </w:p>
        </w:tc>
        <w:tc>
          <w:tcPr>
            <w:tcW w:w="0" w:type="auto"/>
            <w:shd w:val="clear" w:color="auto" w:fill="auto"/>
            <w:noWrap/>
            <w:vAlign w:val="bottom"/>
            <w:hideMark/>
          </w:tcPr>
          <w:p w14:paraId="7C6726F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C4DD22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8500808" w14:textId="77777777" w:rsidTr="0053118B">
        <w:trPr>
          <w:cantSplit/>
          <w:jc w:val="center"/>
        </w:trPr>
        <w:tc>
          <w:tcPr>
            <w:tcW w:w="0" w:type="auto"/>
            <w:shd w:val="clear" w:color="auto" w:fill="auto"/>
            <w:noWrap/>
            <w:vAlign w:val="bottom"/>
            <w:hideMark/>
          </w:tcPr>
          <w:p w14:paraId="6E008DA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141</w:t>
            </w:r>
          </w:p>
        </w:tc>
        <w:tc>
          <w:tcPr>
            <w:tcW w:w="0" w:type="auto"/>
            <w:shd w:val="clear" w:color="auto" w:fill="auto"/>
            <w:noWrap/>
            <w:vAlign w:val="bottom"/>
            <w:hideMark/>
          </w:tcPr>
          <w:p w14:paraId="2647E2E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Paracalanus</w:t>
            </w:r>
            <w:proofErr w:type="spellEnd"/>
          </w:p>
        </w:tc>
        <w:tc>
          <w:tcPr>
            <w:tcW w:w="0" w:type="auto"/>
            <w:shd w:val="clear" w:color="auto" w:fill="auto"/>
            <w:noWrap/>
            <w:vAlign w:val="bottom"/>
            <w:hideMark/>
          </w:tcPr>
          <w:p w14:paraId="2ED9065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6D547E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0.05</w:t>
            </w:r>
          </w:p>
        </w:tc>
        <w:tc>
          <w:tcPr>
            <w:tcW w:w="0" w:type="auto"/>
            <w:shd w:val="clear" w:color="auto" w:fill="auto"/>
            <w:noWrap/>
            <w:vAlign w:val="bottom"/>
            <w:hideMark/>
          </w:tcPr>
          <w:p w14:paraId="4F34D61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0.02</w:t>
            </w:r>
          </w:p>
        </w:tc>
        <w:tc>
          <w:tcPr>
            <w:tcW w:w="0" w:type="auto"/>
            <w:shd w:val="clear" w:color="auto" w:fill="auto"/>
            <w:noWrap/>
            <w:vAlign w:val="bottom"/>
            <w:hideMark/>
          </w:tcPr>
          <w:p w14:paraId="39051FE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4A5663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346BD23" w14:textId="77777777" w:rsidTr="0053118B">
        <w:trPr>
          <w:cantSplit/>
          <w:jc w:val="center"/>
        </w:trPr>
        <w:tc>
          <w:tcPr>
            <w:tcW w:w="0" w:type="auto"/>
            <w:shd w:val="clear" w:color="auto" w:fill="auto"/>
            <w:noWrap/>
            <w:vAlign w:val="bottom"/>
            <w:hideMark/>
          </w:tcPr>
          <w:p w14:paraId="2150D48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142</w:t>
            </w:r>
          </w:p>
        </w:tc>
        <w:tc>
          <w:tcPr>
            <w:tcW w:w="0" w:type="auto"/>
            <w:shd w:val="clear" w:color="auto" w:fill="auto"/>
            <w:noWrap/>
            <w:vAlign w:val="bottom"/>
            <w:hideMark/>
          </w:tcPr>
          <w:p w14:paraId="34F60CA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Oithona</w:t>
            </w:r>
            <w:proofErr w:type="spellEnd"/>
            <w:r w:rsidRPr="0053118B">
              <w:rPr>
                <w:rFonts w:eastAsia="Times New Roman" w:cs="Times New Roman"/>
                <w:color w:val="000000"/>
                <w:sz w:val="20"/>
                <w:szCs w:val="20"/>
              </w:rPr>
              <w:t xml:space="preserve"> nana</w:t>
            </w:r>
          </w:p>
        </w:tc>
        <w:tc>
          <w:tcPr>
            <w:tcW w:w="0" w:type="auto"/>
            <w:shd w:val="clear" w:color="auto" w:fill="auto"/>
            <w:noWrap/>
            <w:vAlign w:val="bottom"/>
            <w:hideMark/>
          </w:tcPr>
          <w:p w14:paraId="5E50DCD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5F35842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0.02</w:t>
            </w:r>
          </w:p>
        </w:tc>
        <w:tc>
          <w:tcPr>
            <w:tcW w:w="0" w:type="auto"/>
            <w:shd w:val="clear" w:color="auto" w:fill="auto"/>
            <w:noWrap/>
            <w:vAlign w:val="bottom"/>
            <w:hideMark/>
          </w:tcPr>
          <w:p w14:paraId="231B36F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66186C0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1F65C7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35E60467" w14:textId="77777777" w:rsidTr="0053118B">
        <w:trPr>
          <w:cantSplit/>
          <w:jc w:val="center"/>
        </w:trPr>
        <w:tc>
          <w:tcPr>
            <w:tcW w:w="0" w:type="auto"/>
            <w:shd w:val="clear" w:color="auto" w:fill="auto"/>
            <w:noWrap/>
            <w:vAlign w:val="bottom"/>
            <w:hideMark/>
          </w:tcPr>
          <w:p w14:paraId="7BD2DB7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143</w:t>
            </w:r>
          </w:p>
        </w:tc>
        <w:tc>
          <w:tcPr>
            <w:tcW w:w="0" w:type="auto"/>
            <w:shd w:val="clear" w:color="auto" w:fill="auto"/>
            <w:noWrap/>
            <w:vAlign w:val="bottom"/>
            <w:hideMark/>
          </w:tcPr>
          <w:p w14:paraId="633AC996"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Tunicate larvae</w:t>
            </w:r>
          </w:p>
        </w:tc>
        <w:tc>
          <w:tcPr>
            <w:tcW w:w="0" w:type="auto"/>
            <w:shd w:val="clear" w:color="auto" w:fill="auto"/>
            <w:noWrap/>
            <w:vAlign w:val="bottom"/>
            <w:hideMark/>
          </w:tcPr>
          <w:p w14:paraId="6154597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BF9A34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32FA456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464502B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086FEB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EABDEBB" w14:textId="77777777" w:rsidTr="0053118B">
        <w:trPr>
          <w:cantSplit/>
          <w:jc w:val="center"/>
        </w:trPr>
        <w:tc>
          <w:tcPr>
            <w:tcW w:w="0" w:type="auto"/>
            <w:shd w:val="clear" w:color="auto" w:fill="auto"/>
            <w:noWrap/>
            <w:vAlign w:val="bottom"/>
            <w:hideMark/>
          </w:tcPr>
          <w:p w14:paraId="5443A20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144</w:t>
            </w:r>
          </w:p>
        </w:tc>
        <w:tc>
          <w:tcPr>
            <w:tcW w:w="0" w:type="auto"/>
            <w:shd w:val="clear" w:color="auto" w:fill="auto"/>
            <w:noWrap/>
            <w:vAlign w:val="bottom"/>
            <w:hideMark/>
          </w:tcPr>
          <w:p w14:paraId="41ACED98"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Prionchulus</w:t>
            </w:r>
            <w:proofErr w:type="spellEnd"/>
          </w:p>
        </w:tc>
        <w:tc>
          <w:tcPr>
            <w:tcW w:w="0" w:type="auto"/>
            <w:shd w:val="clear" w:color="auto" w:fill="auto"/>
            <w:noWrap/>
            <w:vAlign w:val="bottom"/>
            <w:hideMark/>
          </w:tcPr>
          <w:p w14:paraId="2223B96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F8BC44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3FF5FCA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AE9C41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513AB9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9554B16" w14:textId="77777777" w:rsidTr="0053118B">
        <w:trPr>
          <w:cantSplit/>
          <w:jc w:val="center"/>
        </w:trPr>
        <w:tc>
          <w:tcPr>
            <w:tcW w:w="0" w:type="auto"/>
            <w:shd w:val="clear" w:color="auto" w:fill="auto"/>
            <w:noWrap/>
            <w:vAlign w:val="bottom"/>
            <w:hideMark/>
          </w:tcPr>
          <w:p w14:paraId="528CA25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145</w:t>
            </w:r>
          </w:p>
        </w:tc>
        <w:tc>
          <w:tcPr>
            <w:tcW w:w="0" w:type="auto"/>
            <w:shd w:val="clear" w:color="auto" w:fill="auto"/>
            <w:noWrap/>
            <w:vAlign w:val="bottom"/>
            <w:hideMark/>
          </w:tcPr>
          <w:p w14:paraId="783BFD53"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Tetramastix</w:t>
            </w:r>
            <w:proofErr w:type="spellEnd"/>
          </w:p>
        </w:tc>
        <w:tc>
          <w:tcPr>
            <w:tcW w:w="0" w:type="auto"/>
            <w:shd w:val="clear" w:color="auto" w:fill="auto"/>
            <w:noWrap/>
            <w:vAlign w:val="bottom"/>
            <w:hideMark/>
          </w:tcPr>
          <w:p w14:paraId="30725BA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E33E5D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0.01</w:t>
            </w:r>
          </w:p>
        </w:tc>
        <w:tc>
          <w:tcPr>
            <w:tcW w:w="0" w:type="auto"/>
            <w:shd w:val="clear" w:color="auto" w:fill="auto"/>
            <w:noWrap/>
            <w:vAlign w:val="bottom"/>
            <w:hideMark/>
          </w:tcPr>
          <w:p w14:paraId="180676A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B039C7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49593D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0BB4135C" w14:textId="77777777" w:rsidTr="0053118B">
        <w:trPr>
          <w:cantSplit/>
          <w:jc w:val="center"/>
        </w:trPr>
        <w:tc>
          <w:tcPr>
            <w:tcW w:w="0" w:type="auto"/>
            <w:shd w:val="clear" w:color="auto" w:fill="auto"/>
            <w:noWrap/>
            <w:vAlign w:val="bottom"/>
            <w:hideMark/>
          </w:tcPr>
          <w:p w14:paraId="382E7CB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146</w:t>
            </w:r>
          </w:p>
        </w:tc>
        <w:tc>
          <w:tcPr>
            <w:tcW w:w="0" w:type="auto"/>
            <w:shd w:val="clear" w:color="auto" w:fill="auto"/>
            <w:noWrap/>
            <w:vAlign w:val="bottom"/>
            <w:hideMark/>
          </w:tcPr>
          <w:p w14:paraId="6A7407C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Ceriodaphnia</w:t>
            </w:r>
            <w:proofErr w:type="spellEnd"/>
          </w:p>
        </w:tc>
        <w:tc>
          <w:tcPr>
            <w:tcW w:w="0" w:type="auto"/>
            <w:shd w:val="clear" w:color="auto" w:fill="auto"/>
            <w:noWrap/>
            <w:vAlign w:val="bottom"/>
            <w:hideMark/>
          </w:tcPr>
          <w:p w14:paraId="005BEC3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1828C7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852B24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78F27B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9F4497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F52B146" w14:textId="77777777" w:rsidTr="0053118B">
        <w:trPr>
          <w:cantSplit/>
          <w:jc w:val="center"/>
        </w:trPr>
        <w:tc>
          <w:tcPr>
            <w:tcW w:w="0" w:type="auto"/>
            <w:shd w:val="clear" w:color="auto" w:fill="auto"/>
            <w:noWrap/>
            <w:vAlign w:val="bottom"/>
            <w:hideMark/>
          </w:tcPr>
          <w:p w14:paraId="165766D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147</w:t>
            </w:r>
          </w:p>
        </w:tc>
        <w:tc>
          <w:tcPr>
            <w:tcW w:w="0" w:type="auto"/>
            <w:shd w:val="clear" w:color="auto" w:fill="auto"/>
            <w:noWrap/>
            <w:vAlign w:val="bottom"/>
            <w:hideMark/>
          </w:tcPr>
          <w:p w14:paraId="32105B2F"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Bosmina</w:t>
            </w:r>
          </w:p>
        </w:tc>
        <w:tc>
          <w:tcPr>
            <w:tcW w:w="0" w:type="auto"/>
            <w:shd w:val="clear" w:color="auto" w:fill="auto"/>
            <w:noWrap/>
            <w:vAlign w:val="bottom"/>
            <w:hideMark/>
          </w:tcPr>
          <w:p w14:paraId="3886EC3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B20170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91F36D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D888A4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4A2DEFBB"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42A3DF1C" w14:textId="77777777" w:rsidTr="0053118B">
        <w:trPr>
          <w:cantSplit/>
          <w:jc w:val="center"/>
        </w:trPr>
        <w:tc>
          <w:tcPr>
            <w:tcW w:w="0" w:type="auto"/>
            <w:shd w:val="clear" w:color="auto" w:fill="auto"/>
            <w:noWrap/>
            <w:vAlign w:val="bottom"/>
            <w:hideMark/>
          </w:tcPr>
          <w:p w14:paraId="0267AA3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148</w:t>
            </w:r>
          </w:p>
        </w:tc>
        <w:tc>
          <w:tcPr>
            <w:tcW w:w="0" w:type="auto"/>
            <w:shd w:val="clear" w:color="auto" w:fill="auto"/>
            <w:noWrap/>
            <w:vAlign w:val="bottom"/>
            <w:hideMark/>
          </w:tcPr>
          <w:p w14:paraId="5DF8D285"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Moina</w:t>
            </w:r>
            <w:proofErr w:type="spellEnd"/>
          </w:p>
        </w:tc>
        <w:tc>
          <w:tcPr>
            <w:tcW w:w="0" w:type="auto"/>
            <w:shd w:val="clear" w:color="auto" w:fill="auto"/>
            <w:noWrap/>
            <w:vAlign w:val="bottom"/>
            <w:hideMark/>
          </w:tcPr>
          <w:p w14:paraId="2DB1256A"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FF52FF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C3E1C7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5D756F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1317D6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1661DD86" w14:textId="77777777" w:rsidTr="0053118B">
        <w:trPr>
          <w:cantSplit/>
          <w:jc w:val="center"/>
        </w:trPr>
        <w:tc>
          <w:tcPr>
            <w:tcW w:w="0" w:type="auto"/>
            <w:shd w:val="clear" w:color="auto" w:fill="auto"/>
            <w:noWrap/>
            <w:vAlign w:val="bottom"/>
            <w:hideMark/>
          </w:tcPr>
          <w:p w14:paraId="23B30C1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149</w:t>
            </w:r>
          </w:p>
        </w:tc>
        <w:tc>
          <w:tcPr>
            <w:tcW w:w="0" w:type="auto"/>
            <w:shd w:val="clear" w:color="auto" w:fill="auto"/>
            <w:noWrap/>
            <w:vAlign w:val="bottom"/>
            <w:hideMark/>
          </w:tcPr>
          <w:p w14:paraId="26E39CCF"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Oithiona</w:t>
            </w:r>
            <w:proofErr w:type="spellEnd"/>
            <w:r w:rsidRPr="0053118B">
              <w:rPr>
                <w:rFonts w:eastAsia="Times New Roman" w:cs="Times New Roman"/>
                <w:color w:val="000000"/>
                <w:sz w:val="20"/>
                <w:szCs w:val="20"/>
              </w:rPr>
              <w:t xml:space="preserve"> simplex</w:t>
            </w:r>
          </w:p>
        </w:tc>
        <w:tc>
          <w:tcPr>
            <w:tcW w:w="0" w:type="auto"/>
            <w:shd w:val="clear" w:color="auto" w:fill="auto"/>
            <w:noWrap/>
            <w:vAlign w:val="bottom"/>
            <w:hideMark/>
          </w:tcPr>
          <w:p w14:paraId="05036B7F"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F3FA6C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7ECF5C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589CDD6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4E7A998"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26B29B4F" w14:textId="77777777" w:rsidTr="0053118B">
        <w:trPr>
          <w:cantSplit/>
          <w:jc w:val="center"/>
        </w:trPr>
        <w:tc>
          <w:tcPr>
            <w:tcW w:w="0" w:type="auto"/>
            <w:shd w:val="clear" w:color="auto" w:fill="auto"/>
            <w:noWrap/>
            <w:vAlign w:val="bottom"/>
            <w:hideMark/>
          </w:tcPr>
          <w:p w14:paraId="437C251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150</w:t>
            </w:r>
          </w:p>
        </w:tc>
        <w:tc>
          <w:tcPr>
            <w:tcW w:w="0" w:type="auto"/>
            <w:shd w:val="clear" w:color="auto" w:fill="auto"/>
            <w:noWrap/>
            <w:vAlign w:val="bottom"/>
            <w:hideMark/>
          </w:tcPr>
          <w:p w14:paraId="0CA79ACE"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Isopoda</w:t>
            </w:r>
          </w:p>
        </w:tc>
        <w:tc>
          <w:tcPr>
            <w:tcW w:w="0" w:type="auto"/>
            <w:shd w:val="clear" w:color="auto" w:fill="auto"/>
            <w:noWrap/>
            <w:vAlign w:val="bottom"/>
            <w:hideMark/>
          </w:tcPr>
          <w:p w14:paraId="14EA9433"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644275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FA5308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F42BC2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3E38DE3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8ABC7DF" w14:textId="77777777" w:rsidTr="0053118B">
        <w:trPr>
          <w:cantSplit/>
          <w:jc w:val="center"/>
        </w:trPr>
        <w:tc>
          <w:tcPr>
            <w:tcW w:w="0" w:type="auto"/>
            <w:shd w:val="clear" w:color="auto" w:fill="auto"/>
            <w:noWrap/>
            <w:vAlign w:val="bottom"/>
            <w:hideMark/>
          </w:tcPr>
          <w:p w14:paraId="2CFCF4A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151</w:t>
            </w:r>
          </w:p>
        </w:tc>
        <w:tc>
          <w:tcPr>
            <w:tcW w:w="0" w:type="auto"/>
            <w:shd w:val="clear" w:color="auto" w:fill="auto"/>
            <w:noWrap/>
            <w:vAlign w:val="bottom"/>
            <w:hideMark/>
          </w:tcPr>
          <w:p w14:paraId="7F43558E"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Clausocalonus</w:t>
            </w:r>
            <w:proofErr w:type="spellEnd"/>
          </w:p>
        </w:tc>
        <w:tc>
          <w:tcPr>
            <w:tcW w:w="0" w:type="auto"/>
            <w:shd w:val="clear" w:color="auto" w:fill="auto"/>
            <w:noWrap/>
            <w:vAlign w:val="bottom"/>
            <w:hideMark/>
          </w:tcPr>
          <w:p w14:paraId="5536181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7469BE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AD777D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071DFA55"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4194654"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5A13DB98" w14:textId="77777777" w:rsidTr="0053118B">
        <w:trPr>
          <w:cantSplit/>
          <w:jc w:val="center"/>
        </w:trPr>
        <w:tc>
          <w:tcPr>
            <w:tcW w:w="0" w:type="auto"/>
            <w:shd w:val="clear" w:color="auto" w:fill="auto"/>
            <w:noWrap/>
            <w:vAlign w:val="bottom"/>
            <w:hideMark/>
          </w:tcPr>
          <w:p w14:paraId="711FC18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152</w:t>
            </w:r>
          </w:p>
        </w:tc>
        <w:tc>
          <w:tcPr>
            <w:tcW w:w="0" w:type="auto"/>
            <w:shd w:val="clear" w:color="auto" w:fill="auto"/>
            <w:noWrap/>
            <w:vAlign w:val="bottom"/>
            <w:hideMark/>
          </w:tcPr>
          <w:p w14:paraId="6A503A46"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Cypridopsis</w:t>
            </w:r>
            <w:proofErr w:type="spellEnd"/>
          </w:p>
        </w:tc>
        <w:tc>
          <w:tcPr>
            <w:tcW w:w="0" w:type="auto"/>
            <w:shd w:val="clear" w:color="auto" w:fill="auto"/>
            <w:noWrap/>
            <w:vAlign w:val="bottom"/>
            <w:hideMark/>
          </w:tcPr>
          <w:p w14:paraId="22D86E5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40EC4F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5A6459E"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76C97FB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B363820"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75D2D7A5" w14:textId="77777777" w:rsidTr="0053118B">
        <w:trPr>
          <w:cantSplit/>
          <w:jc w:val="center"/>
        </w:trPr>
        <w:tc>
          <w:tcPr>
            <w:tcW w:w="0" w:type="auto"/>
            <w:shd w:val="clear" w:color="auto" w:fill="auto"/>
            <w:noWrap/>
            <w:vAlign w:val="bottom"/>
            <w:hideMark/>
          </w:tcPr>
          <w:p w14:paraId="46DC4A5C"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153</w:t>
            </w:r>
          </w:p>
        </w:tc>
        <w:tc>
          <w:tcPr>
            <w:tcW w:w="0" w:type="auto"/>
            <w:shd w:val="clear" w:color="auto" w:fill="auto"/>
            <w:noWrap/>
            <w:vAlign w:val="bottom"/>
            <w:hideMark/>
          </w:tcPr>
          <w:p w14:paraId="0C1D73BB" w14:textId="77777777" w:rsidR="0053118B" w:rsidRPr="0053118B" w:rsidRDefault="0053118B" w:rsidP="0053118B">
            <w:pPr>
              <w:rPr>
                <w:rFonts w:eastAsia="Times New Roman" w:cs="Times New Roman"/>
                <w:color w:val="000000"/>
                <w:sz w:val="20"/>
                <w:szCs w:val="20"/>
              </w:rPr>
            </w:pPr>
            <w:proofErr w:type="spellStart"/>
            <w:r w:rsidRPr="0053118B">
              <w:rPr>
                <w:rFonts w:eastAsia="Times New Roman" w:cs="Times New Roman"/>
                <w:color w:val="000000"/>
                <w:sz w:val="20"/>
                <w:szCs w:val="20"/>
              </w:rPr>
              <w:t>Microstella</w:t>
            </w:r>
            <w:proofErr w:type="spellEnd"/>
          </w:p>
        </w:tc>
        <w:tc>
          <w:tcPr>
            <w:tcW w:w="0" w:type="auto"/>
            <w:shd w:val="clear" w:color="auto" w:fill="auto"/>
            <w:noWrap/>
            <w:vAlign w:val="bottom"/>
            <w:hideMark/>
          </w:tcPr>
          <w:p w14:paraId="60ED8B46"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404DB11"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1954DE7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67E7330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0.00%</w:t>
            </w:r>
          </w:p>
        </w:tc>
        <w:tc>
          <w:tcPr>
            <w:tcW w:w="0" w:type="auto"/>
            <w:shd w:val="clear" w:color="auto" w:fill="auto"/>
            <w:noWrap/>
            <w:vAlign w:val="bottom"/>
            <w:hideMark/>
          </w:tcPr>
          <w:p w14:paraId="2B9E5FED"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100.00%</w:t>
            </w:r>
          </w:p>
        </w:tc>
      </w:tr>
      <w:tr w:rsidR="0053118B" w:rsidRPr="0053118B" w14:paraId="655B3CF1" w14:textId="77777777" w:rsidTr="0053118B">
        <w:trPr>
          <w:cantSplit/>
          <w:jc w:val="center"/>
        </w:trPr>
        <w:tc>
          <w:tcPr>
            <w:tcW w:w="0" w:type="auto"/>
            <w:shd w:val="clear" w:color="auto" w:fill="auto"/>
            <w:noWrap/>
            <w:vAlign w:val="bottom"/>
            <w:hideMark/>
          </w:tcPr>
          <w:p w14:paraId="34A7B8E6" w14:textId="77777777" w:rsidR="0053118B" w:rsidRPr="0053118B" w:rsidRDefault="0053118B" w:rsidP="0053118B">
            <w:pPr>
              <w:jc w:val="right"/>
              <w:rPr>
                <w:rFonts w:eastAsia="Times New Roman" w:cs="Times New Roman"/>
                <w:color w:val="000000"/>
                <w:sz w:val="20"/>
                <w:szCs w:val="20"/>
              </w:rPr>
            </w:pPr>
          </w:p>
        </w:tc>
        <w:tc>
          <w:tcPr>
            <w:tcW w:w="0" w:type="auto"/>
            <w:shd w:val="clear" w:color="auto" w:fill="auto"/>
            <w:noWrap/>
            <w:vAlign w:val="bottom"/>
            <w:hideMark/>
          </w:tcPr>
          <w:p w14:paraId="216D0F05" w14:textId="77777777" w:rsidR="0053118B" w:rsidRPr="0053118B" w:rsidRDefault="0053118B" w:rsidP="0053118B">
            <w:pPr>
              <w:rPr>
                <w:rFonts w:eastAsia="Times New Roman" w:cs="Times New Roman"/>
                <w:color w:val="000000"/>
                <w:sz w:val="20"/>
                <w:szCs w:val="20"/>
              </w:rPr>
            </w:pPr>
            <w:r w:rsidRPr="0053118B">
              <w:rPr>
                <w:rFonts w:eastAsia="Times New Roman" w:cs="Times New Roman"/>
                <w:color w:val="000000"/>
                <w:sz w:val="20"/>
                <w:szCs w:val="20"/>
              </w:rPr>
              <w:t>Total</w:t>
            </w:r>
          </w:p>
        </w:tc>
        <w:tc>
          <w:tcPr>
            <w:tcW w:w="0" w:type="auto"/>
            <w:shd w:val="clear" w:color="auto" w:fill="auto"/>
            <w:noWrap/>
            <w:vAlign w:val="bottom"/>
            <w:hideMark/>
          </w:tcPr>
          <w:p w14:paraId="6FE606E2"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7298369.04</w:t>
            </w:r>
          </w:p>
        </w:tc>
        <w:tc>
          <w:tcPr>
            <w:tcW w:w="0" w:type="auto"/>
            <w:shd w:val="clear" w:color="auto" w:fill="auto"/>
            <w:noWrap/>
            <w:vAlign w:val="bottom"/>
            <w:hideMark/>
          </w:tcPr>
          <w:p w14:paraId="66A304A9"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13740300.09</w:t>
            </w:r>
          </w:p>
        </w:tc>
        <w:tc>
          <w:tcPr>
            <w:tcW w:w="0" w:type="auto"/>
            <w:shd w:val="clear" w:color="auto" w:fill="auto"/>
            <w:noWrap/>
            <w:vAlign w:val="bottom"/>
            <w:hideMark/>
          </w:tcPr>
          <w:p w14:paraId="16F6AB47" w14:textId="77777777" w:rsidR="0053118B" w:rsidRPr="0053118B" w:rsidRDefault="0053118B" w:rsidP="0053118B">
            <w:pPr>
              <w:jc w:val="right"/>
              <w:rPr>
                <w:rFonts w:eastAsia="Times New Roman" w:cs="Times New Roman"/>
                <w:color w:val="000000"/>
                <w:sz w:val="20"/>
                <w:szCs w:val="20"/>
              </w:rPr>
            </w:pPr>
            <w:r w:rsidRPr="0053118B">
              <w:rPr>
                <w:rFonts w:eastAsia="Times New Roman" w:cs="Times New Roman"/>
                <w:color w:val="000000"/>
                <w:sz w:val="20"/>
                <w:szCs w:val="20"/>
              </w:rPr>
              <w:t>10519334.57</w:t>
            </w:r>
          </w:p>
        </w:tc>
        <w:tc>
          <w:tcPr>
            <w:tcW w:w="0" w:type="auto"/>
            <w:shd w:val="clear" w:color="auto" w:fill="auto"/>
            <w:noWrap/>
            <w:vAlign w:val="bottom"/>
            <w:hideMark/>
          </w:tcPr>
          <w:p w14:paraId="10157B24" w14:textId="77777777" w:rsidR="0053118B" w:rsidRPr="0053118B" w:rsidRDefault="0053118B" w:rsidP="0053118B">
            <w:pPr>
              <w:jc w:val="right"/>
              <w:rPr>
                <w:rFonts w:eastAsia="Times New Roman" w:cs="Times New Roman"/>
                <w:color w:val="000000"/>
                <w:sz w:val="20"/>
                <w:szCs w:val="20"/>
              </w:rPr>
            </w:pPr>
          </w:p>
        </w:tc>
        <w:tc>
          <w:tcPr>
            <w:tcW w:w="0" w:type="auto"/>
            <w:shd w:val="clear" w:color="auto" w:fill="auto"/>
            <w:noWrap/>
            <w:vAlign w:val="bottom"/>
            <w:hideMark/>
          </w:tcPr>
          <w:p w14:paraId="2321DE56" w14:textId="77777777" w:rsidR="0053118B" w:rsidRPr="0053118B" w:rsidRDefault="0053118B" w:rsidP="0053118B">
            <w:pPr>
              <w:rPr>
                <w:rFonts w:eastAsia="Times New Roman" w:cs="Times New Roman"/>
                <w:sz w:val="20"/>
                <w:szCs w:val="20"/>
              </w:rPr>
            </w:pPr>
          </w:p>
        </w:tc>
      </w:tr>
    </w:tbl>
    <w:p w14:paraId="342E8927" w14:textId="785068D8" w:rsidR="0053118B" w:rsidRDefault="0053118B"/>
    <w:p w14:paraId="3FD311D7" w14:textId="3B10C446" w:rsidR="00E82A40" w:rsidRDefault="00E82A40">
      <w:pPr>
        <w:spacing w:after="160" w:line="259" w:lineRule="auto"/>
      </w:pPr>
      <w:r>
        <w:br w:type="page"/>
      </w:r>
    </w:p>
    <w:p w14:paraId="0D469457" w14:textId="21327AD3" w:rsidR="0053118B" w:rsidRDefault="00E82A40" w:rsidP="00FB09C2">
      <w:pPr>
        <w:pStyle w:val="Heading2"/>
      </w:pPr>
      <w:bookmarkStart w:id="20" w:name="_Toc110850401"/>
      <w:r>
        <w:lastRenderedPageBreak/>
        <w:t>Ichthyoplankton</w:t>
      </w:r>
      <w:bookmarkEnd w:id="20"/>
    </w:p>
    <w:p w14:paraId="37CCE3D2" w14:textId="741E0F15" w:rsidR="00E82A40" w:rsidRDefault="00E82A40">
      <w:r>
        <w:t>Abundance (n/5-min tow) of ichthyoplankton averaged over all sampling periods.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209"/>
        <w:gridCol w:w="1074"/>
        <w:gridCol w:w="1074"/>
        <w:gridCol w:w="1074"/>
        <w:gridCol w:w="1074"/>
        <w:gridCol w:w="1157"/>
        <w:gridCol w:w="1281"/>
      </w:tblGrid>
      <w:tr w:rsidR="00E82A40" w:rsidRPr="00E82A40" w14:paraId="48AECDDB" w14:textId="77777777" w:rsidTr="00CC5AFB">
        <w:trPr>
          <w:cantSplit/>
          <w:tblHeader/>
          <w:jc w:val="center"/>
        </w:trPr>
        <w:tc>
          <w:tcPr>
            <w:tcW w:w="0" w:type="auto"/>
            <w:vMerge w:val="restart"/>
            <w:shd w:val="clear" w:color="auto" w:fill="auto"/>
            <w:noWrap/>
            <w:vAlign w:val="bottom"/>
          </w:tcPr>
          <w:p w14:paraId="11E4FCDC" w14:textId="1E1AF638" w:rsidR="00E82A40" w:rsidRPr="00E82A40" w:rsidRDefault="00E82A40" w:rsidP="00E82A40">
            <w:pPr>
              <w:rPr>
                <w:rFonts w:eastAsia="Times New Roman" w:cs="Times New Roman"/>
                <w:b/>
                <w:bCs/>
                <w:color w:val="000000"/>
                <w:sz w:val="20"/>
                <w:szCs w:val="20"/>
              </w:rPr>
            </w:pPr>
            <w:r w:rsidRPr="00E82A40">
              <w:rPr>
                <w:rFonts w:eastAsia="Times New Roman" w:cs="Times New Roman"/>
                <w:b/>
                <w:bCs/>
                <w:color w:val="000000"/>
                <w:sz w:val="20"/>
                <w:szCs w:val="20"/>
              </w:rPr>
              <w:t>Rank</w:t>
            </w:r>
          </w:p>
        </w:tc>
        <w:tc>
          <w:tcPr>
            <w:tcW w:w="0" w:type="auto"/>
            <w:vMerge w:val="restart"/>
            <w:shd w:val="clear" w:color="auto" w:fill="auto"/>
            <w:noWrap/>
            <w:vAlign w:val="bottom"/>
          </w:tcPr>
          <w:p w14:paraId="18C547E2" w14:textId="7525E232" w:rsidR="00E82A40" w:rsidRPr="00E82A40" w:rsidRDefault="00E82A40" w:rsidP="00E82A40">
            <w:pPr>
              <w:rPr>
                <w:rFonts w:eastAsia="Times New Roman" w:cs="Times New Roman"/>
                <w:b/>
                <w:bCs/>
                <w:color w:val="000000"/>
                <w:sz w:val="20"/>
                <w:szCs w:val="20"/>
              </w:rPr>
            </w:pPr>
            <w:bookmarkStart w:id="21" w:name="RANGE!B1:F85"/>
            <w:r>
              <w:rPr>
                <w:rFonts w:eastAsia="Times New Roman" w:cs="Times New Roman"/>
                <w:b/>
                <w:bCs/>
                <w:color w:val="000000"/>
                <w:sz w:val="20"/>
                <w:szCs w:val="20"/>
              </w:rPr>
              <w:t>Taxa/</w:t>
            </w:r>
            <w:r w:rsidRPr="00E82A40">
              <w:rPr>
                <w:rFonts w:eastAsia="Times New Roman" w:cs="Times New Roman"/>
                <w:b/>
                <w:bCs/>
                <w:color w:val="000000"/>
                <w:sz w:val="20"/>
                <w:szCs w:val="20"/>
              </w:rPr>
              <w:t>Species</w:t>
            </w:r>
            <w:r>
              <w:rPr>
                <w:rFonts w:eastAsia="Times New Roman" w:cs="Times New Roman"/>
                <w:b/>
                <w:bCs/>
                <w:color w:val="000000"/>
                <w:sz w:val="20"/>
                <w:szCs w:val="20"/>
              </w:rPr>
              <w:t xml:space="preserve"> </w:t>
            </w:r>
            <w:r w:rsidRPr="00E82A40">
              <w:rPr>
                <w:rFonts w:eastAsia="Times New Roman" w:cs="Times New Roman"/>
                <w:b/>
                <w:bCs/>
                <w:color w:val="000000"/>
                <w:sz w:val="20"/>
                <w:szCs w:val="20"/>
              </w:rPr>
              <w:t>Name</w:t>
            </w:r>
            <w:bookmarkEnd w:id="21"/>
          </w:p>
        </w:tc>
        <w:tc>
          <w:tcPr>
            <w:tcW w:w="0" w:type="auto"/>
            <w:gridSpan w:val="3"/>
            <w:shd w:val="clear" w:color="auto" w:fill="auto"/>
            <w:noWrap/>
            <w:vAlign w:val="bottom"/>
          </w:tcPr>
          <w:p w14:paraId="2BF5ED34" w14:textId="51073A38" w:rsidR="00E82A40" w:rsidRPr="00E82A40" w:rsidRDefault="00E82A40" w:rsidP="00E82A40">
            <w:pPr>
              <w:jc w:val="center"/>
              <w:rPr>
                <w:rFonts w:eastAsia="Times New Roman" w:cs="Times New Roman"/>
                <w:b/>
                <w:bCs/>
                <w:color w:val="000000"/>
                <w:sz w:val="20"/>
                <w:szCs w:val="20"/>
              </w:rPr>
            </w:pPr>
            <w:r>
              <w:rPr>
                <w:rFonts w:eastAsia="Times New Roman" w:cs="Times New Roman"/>
                <w:b/>
                <w:bCs/>
                <w:color w:val="000000"/>
                <w:sz w:val="20"/>
                <w:szCs w:val="20"/>
              </w:rPr>
              <w:t>Distance from Discharge</w:t>
            </w:r>
          </w:p>
        </w:tc>
        <w:tc>
          <w:tcPr>
            <w:tcW w:w="0" w:type="auto"/>
            <w:vMerge w:val="restart"/>
            <w:shd w:val="clear" w:color="auto" w:fill="auto"/>
            <w:noWrap/>
            <w:vAlign w:val="bottom"/>
          </w:tcPr>
          <w:p w14:paraId="1499A827" w14:textId="62CA6144" w:rsidR="00E82A40" w:rsidRPr="00E82A40" w:rsidRDefault="00E82A40" w:rsidP="00E82A40">
            <w:pPr>
              <w:jc w:val="right"/>
              <w:rPr>
                <w:rFonts w:eastAsia="Times New Roman" w:cs="Times New Roman"/>
                <w:b/>
                <w:bCs/>
                <w:color w:val="000000"/>
                <w:sz w:val="20"/>
                <w:szCs w:val="20"/>
              </w:rPr>
            </w:pPr>
            <w:r w:rsidRPr="00E82A40">
              <w:rPr>
                <w:rFonts w:eastAsia="Times New Roman" w:cs="Times New Roman"/>
                <w:b/>
                <w:bCs/>
                <w:color w:val="000000"/>
                <w:sz w:val="20"/>
                <w:szCs w:val="20"/>
              </w:rPr>
              <w:t>Mean</w:t>
            </w:r>
          </w:p>
        </w:tc>
        <w:tc>
          <w:tcPr>
            <w:tcW w:w="0" w:type="auto"/>
            <w:vMerge w:val="restart"/>
            <w:shd w:val="clear" w:color="auto" w:fill="auto"/>
            <w:noWrap/>
            <w:vAlign w:val="bottom"/>
          </w:tcPr>
          <w:p w14:paraId="65D4A5D9" w14:textId="454CA1A6" w:rsidR="00E82A40" w:rsidRPr="00E82A40" w:rsidRDefault="00E82A40" w:rsidP="00E82A40">
            <w:pPr>
              <w:jc w:val="right"/>
              <w:rPr>
                <w:rFonts w:eastAsia="Times New Roman" w:cs="Times New Roman"/>
                <w:b/>
                <w:bCs/>
                <w:color w:val="000000"/>
                <w:sz w:val="20"/>
                <w:szCs w:val="20"/>
              </w:rPr>
            </w:pPr>
            <w:r w:rsidRPr="00E82A40">
              <w:rPr>
                <w:rFonts w:eastAsia="Times New Roman" w:cs="Times New Roman"/>
                <w:b/>
                <w:bCs/>
                <w:color w:val="000000"/>
                <w:sz w:val="20"/>
                <w:szCs w:val="20"/>
              </w:rPr>
              <w:t>Pct</w:t>
            </w:r>
          </w:p>
        </w:tc>
        <w:tc>
          <w:tcPr>
            <w:tcW w:w="0" w:type="auto"/>
            <w:vMerge w:val="restart"/>
            <w:shd w:val="clear" w:color="auto" w:fill="auto"/>
            <w:noWrap/>
            <w:vAlign w:val="bottom"/>
          </w:tcPr>
          <w:p w14:paraId="29EB7330" w14:textId="5901FA35" w:rsidR="00E82A40" w:rsidRPr="00E82A40" w:rsidRDefault="00E82A40" w:rsidP="00E82A40">
            <w:pPr>
              <w:jc w:val="right"/>
              <w:rPr>
                <w:rFonts w:eastAsia="Times New Roman" w:cs="Times New Roman"/>
                <w:b/>
                <w:bCs/>
                <w:color w:val="000000"/>
                <w:sz w:val="20"/>
                <w:szCs w:val="20"/>
              </w:rPr>
            </w:pPr>
            <w:proofErr w:type="spellStart"/>
            <w:r w:rsidRPr="00E82A40">
              <w:rPr>
                <w:rFonts w:eastAsia="Times New Roman" w:cs="Times New Roman"/>
                <w:b/>
                <w:bCs/>
                <w:color w:val="000000"/>
                <w:sz w:val="20"/>
                <w:szCs w:val="20"/>
              </w:rPr>
              <w:t>CumPct</w:t>
            </w:r>
            <w:proofErr w:type="spellEnd"/>
          </w:p>
        </w:tc>
      </w:tr>
      <w:tr w:rsidR="00E82A40" w:rsidRPr="00E82A40" w14:paraId="7F445847" w14:textId="77777777" w:rsidTr="00E82A40">
        <w:trPr>
          <w:cantSplit/>
          <w:tblHeader/>
          <w:jc w:val="center"/>
        </w:trPr>
        <w:tc>
          <w:tcPr>
            <w:tcW w:w="0" w:type="auto"/>
            <w:vMerge/>
            <w:shd w:val="clear" w:color="auto" w:fill="auto"/>
            <w:noWrap/>
            <w:vAlign w:val="bottom"/>
            <w:hideMark/>
          </w:tcPr>
          <w:p w14:paraId="7502796D" w14:textId="713283A5" w:rsidR="00E82A40" w:rsidRPr="00E82A40" w:rsidRDefault="00E82A40" w:rsidP="00E82A40">
            <w:pPr>
              <w:rPr>
                <w:rFonts w:eastAsia="Times New Roman" w:cs="Times New Roman"/>
                <w:b/>
                <w:bCs/>
                <w:color w:val="000000"/>
                <w:sz w:val="20"/>
                <w:szCs w:val="20"/>
              </w:rPr>
            </w:pPr>
          </w:p>
        </w:tc>
        <w:tc>
          <w:tcPr>
            <w:tcW w:w="0" w:type="auto"/>
            <w:vMerge/>
            <w:shd w:val="clear" w:color="auto" w:fill="auto"/>
            <w:noWrap/>
            <w:vAlign w:val="bottom"/>
            <w:hideMark/>
          </w:tcPr>
          <w:p w14:paraId="7AF94806" w14:textId="2F9113BB" w:rsidR="00E82A40" w:rsidRPr="00E82A40" w:rsidRDefault="00E82A40" w:rsidP="00E82A40">
            <w:pPr>
              <w:rPr>
                <w:rFonts w:eastAsia="Times New Roman" w:cs="Times New Roman"/>
                <w:b/>
                <w:bCs/>
                <w:color w:val="000000"/>
                <w:sz w:val="20"/>
                <w:szCs w:val="20"/>
              </w:rPr>
            </w:pPr>
          </w:p>
        </w:tc>
        <w:tc>
          <w:tcPr>
            <w:tcW w:w="0" w:type="auto"/>
            <w:shd w:val="clear" w:color="auto" w:fill="auto"/>
            <w:noWrap/>
            <w:vAlign w:val="bottom"/>
            <w:hideMark/>
          </w:tcPr>
          <w:p w14:paraId="484D1114" w14:textId="77777777" w:rsidR="00E82A40" w:rsidRPr="00E82A40" w:rsidRDefault="00E82A40" w:rsidP="00E82A40">
            <w:pPr>
              <w:jc w:val="right"/>
              <w:rPr>
                <w:rFonts w:eastAsia="Times New Roman" w:cs="Times New Roman"/>
                <w:b/>
                <w:bCs/>
                <w:color w:val="000000"/>
                <w:sz w:val="20"/>
                <w:szCs w:val="20"/>
              </w:rPr>
            </w:pPr>
            <w:r w:rsidRPr="00E82A40">
              <w:rPr>
                <w:rFonts w:eastAsia="Times New Roman" w:cs="Times New Roman"/>
                <w:b/>
                <w:bCs/>
                <w:color w:val="000000"/>
                <w:sz w:val="20"/>
                <w:szCs w:val="20"/>
              </w:rPr>
              <w:t>B</w:t>
            </w:r>
          </w:p>
        </w:tc>
        <w:tc>
          <w:tcPr>
            <w:tcW w:w="0" w:type="auto"/>
            <w:shd w:val="clear" w:color="auto" w:fill="auto"/>
            <w:noWrap/>
            <w:vAlign w:val="bottom"/>
            <w:hideMark/>
          </w:tcPr>
          <w:p w14:paraId="4F9512B1" w14:textId="77777777" w:rsidR="00E82A40" w:rsidRPr="00E82A40" w:rsidRDefault="00E82A40" w:rsidP="00E82A40">
            <w:pPr>
              <w:jc w:val="right"/>
              <w:rPr>
                <w:rFonts w:eastAsia="Times New Roman" w:cs="Times New Roman"/>
                <w:b/>
                <w:bCs/>
                <w:color w:val="000000"/>
                <w:sz w:val="20"/>
                <w:szCs w:val="20"/>
              </w:rPr>
            </w:pPr>
            <w:r w:rsidRPr="00E82A40">
              <w:rPr>
                <w:rFonts w:eastAsia="Times New Roman" w:cs="Times New Roman"/>
                <w:b/>
                <w:bCs/>
                <w:color w:val="000000"/>
                <w:sz w:val="20"/>
                <w:szCs w:val="20"/>
              </w:rPr>
              <w:t>C</w:t>
            </w:r>
          </w:p>
        </w:tc>
        <w:tc>
          <w:tcPr>
            <w:tcW w:w="0" w:type="auto"/>
            <w:shd w:val="clear" w:color="auto" w:fill="auto"/>
            <w:noWrap/>
            <w:vAlign w:val="bottom"/>
            <w:hideMark/>
          </w:tcPr>
          <w:p w14:paraId="24FAF5C1" w14:textId="77777777" w:rsidR="00E82A40" w:rsidRPr="00E82A40" w:rsidRDefault="00E82A40" w:rsidP="00E82A40">
            <w:pPr>
              <w:jc w:val="right"/>
              <w:rPr>
                <w:rFonts w:eastAsia="Times New Roman" w:cs="Times New Roman"/>
                <w:b/>
                <w:bCs/>
                <w:color w:val="000000"/>
                <w:sz w:val="20"/>
                <w:szCs w:val="20"/>
              </w:rPr>
            </w:pPr>
            <w:r w:rsidRPr="00E82A40">
              <w:rPr>
                <w:rFonts w:eastAsia="Times New Roman" w:cs="Times New Roman"/>
                <w:b/>
                <w:bCs/>
                <w:color w:val="000000"/>
                <w:sz w:val="20"/>
                <w:szCs w:val="20"/>
              </w:rPr>
              <w:t>R</w:t>
            </w:r>
          </w:p>
        </w:tc>
        <w:tc>
          <w:tcPr>
            <w:tcW w:w="0" w:type="auto"/>
            <w:vMerge/>
            <w:shd w:val="clear" w:color="auto" w:fill="auto"/>
            <w:noWrap/>
            <w:vAlign w:val="bottom"/>
            <w:hideMark/>
          </w:tcPr>
          <w:p w14:paraId="4AB2C4B4" w14:textId="2D089113" w:rsidR="00E82A40" w:rsidRPr="00E82A40" w:rsidRDefault="00E82A40" w:rsidP="00E82A40">
            <w:pPr>
              <w:jc w:val="right"/>
              <w:rPr>
                <w:rFonts w:eastAsia="Times New Roman" w:cs="Times New Roman"/>
                <w:b/>
                <w:bCs/>
                <w:color w:val="000000"/>
                <w:sz w:val="20"/>
                <w:szCs w:val="20"/>
              </w:rPr>
            </w:pPr>
          </w:p>
        </w:tc>
        <w:tc>
          <w:tcPr>
            <w:tcW w:w="0" w:type="auto"/>
            <w:vMerge/>
            <w:shd w:val="clear" w:color="auto" w:fill="auto"/>
            <w:noWrap/>
            <w:vAlign w:val="bottom"/>
            <w:hideMark/>
          </w:tcPr>
          <w:p w14:paraId="47311431" w14:textId="215B987C" w:rsidR="00E82A40" w:rsidRPr="00E82A40" w:rsidRDefault="00E82A40" w:rsidP="00E82A40">
            <w:pPr>
              <w:jc w:val="right"/>
              <w:rPr>
                <w:rFonts w:eastAsia="Times New Roman" w:cs="Times New Roman"/>
                <w:b/>
                <w:bCs/>
                <w:color w:val="000000"/>
                <w:sz w:val="20"/>
                <w:szCs w:val="20"/>
              </w:rPr>
            </w:pPr>
          </w:p>
        </w:tc>
        <w:tc>
          <w:tcPr>
            <w:tcW w:w="0" w:type="auto"/>
            <w:vMerge/>
            <w:shd w:val="clear" w:color="auto" w:fill="auto"/>
            <w:noWrap/>
            <w:vAlign w:val="bottom"/>
            <w:hideMark/>
          </w:tcPr>
          <w:p w14:paraId="40E07DBB" w14:textId="099B440E" w:rsidR="00E82A40" w:rsidRPr="00E82A40" w:rsidRDefault="00E82A40" w:rsidP="00E82A40">
            <w:pPr>
              <w:jc w:val="right"/>
              <w:rPr>
                <w:rFonts w:eastAsia="Times New Roman" w:cs="Times New Roman"/>
                <w:b/>
                <w:bCs/>
                <w:color w:val="000000"/>
                <w:sz w:val="20"/>
                <w:szCs w:val="20"/>
              </w:rPr>
            </w:pPr>
          </w:p>
        </w:tc>
      </w:tr>
      <w:tr w:rsidR="00E82A40" w:rsidRPr="00E82A40" w14:paraId="28A37C16" w14:textId="77777777" w:rsidTr="00E82A40">
        <w:trPr>
          <w:cantSplit/>
          <w:jc w:val="center"/>
        </w:trPr>
        <w:tc>
          <w:tcPr>
            <w:tcW w:w="0" w:type="auto"/>
            <w:shd w:val="clear" w:color="auto" w:fill="auto"/>
            <w:noWrap/>
            <w:vAlign w:val="bottom"/>
            <w:hideMark/>
          </w:tcPr>
          <w:p w14:paraId="7BFBAAD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w:t>
            </w:r>
          </w:p>
        </w:tc>
        <w:tc>
          <w:tcPr>
            <w:tcW w:w="0" w:type="auto"/>
            <w:shd w:val="clear" w:color="auto" w:fill="auto"/>
            <w:noWrap/>
            <w:vAlign w:val="bottom"/>
            <w:hideMark/>
          </w:tcPr>
          <w:p w14:paraId="00D57DC8"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Anchoa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mitchilli</w:t>
            </w:r>
            <w:proofErr w:type="spellEnd"/>
          </w:p>
        </w:tc>
        <w:tc>
          <w:tcPr>
            <w:tcW w:w="0" w:type="auto"/>
            <w:shd w:val="clear" w:color="auto" w:fill="auto"/>
            <w:noWrap/>
            <w:vAlign w:val="bottom"/>
            <w:hideMark/>
          </w:tcPr>
          <w:p w14:paraId="1947116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11.1391</w:t>
            </w:r>
          </w:p>
        </w:tc>
        <w:tc>
          <w:tcPr>
            <w:tcW w:w="0" w:type="auto"/>
            <w:shd w:val="clear" w:color="auto" w:fill="auto"/>
            <w:noWrap/>
            <w:vAlign w:val="bottom"/>
            <w:hideMark/>
          </w:tcPr>
          <w:p w14:paraId="5672D17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10.1292</w:t>
            </w:r>
          </w:p>
        </w:tc>
        <w:tc>
          <w:tcPr>
            <w:tcW w:w="0" w:type="auto"/>
            <w:shd w:val="clear" w:color="auto" w:fill="auto"/>
            <w:noWrap/>
            <w:vAlign w:val="bottom"/>
            <w:hideMark/>
          </w:tcPr>
          <w:p w14:paraId="0DDB9B8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8.2462</w:t>
            </w:r>
          </w:p>
        </w:tc>
        <w:tc>
          <w:tcPr>
            <w:tcW w:w="0" w:type="auto"/>
            <w:shd w:val="clear" w:color="auto" w:fill="auto"/>
            <w:noWrap/>
            <w:vAlign w:val="bottom"/>
            <w:hideMark/>
          </w:tcPr>
          <w:p w14:paraId="3CEAC75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9.8382</w:t>
            </w:r>
          </w:p>
        </w:tc>
        <w:tc>
          <w:tcPr>
            <w:tcW w:w="0" w:type="auto"/>
            <w:shd w:val="clear" w:color="auto" w:fill="auto"/>
            <w:noWrap/>
            <w:vAlign w:val="bottom"/>
            <w:hideMark/>
          </w:tcPr>
          <w:p w14:paraId="15ED1B2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30.117%</w:t>
            </w:r>
          </w:p>
        </w:tc>
        <w:tc>
          <w:tcPr>
            <w:tcW w:w="0" w:type="auto"/>
            <w:shd w:val="clear" w:color="auto" w:fill="auto"/>
            <w:noWrap/>
            <w:vAlign w:val="bottom"/>
            <w:hideMark/>
          </w:tcPr>
          <w:p w14:paraId="4437B83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30.117%</w:t>
            </w:r>
          </w:p>
        </w:tc>
      </w:tr>
      <w:tr w:rsidR="00E82A40" w:rsidRPr="00E82A40" w14:paraId="68DF582E" w14:textId="77777777" w:rsidTr="00E82A40">
        <w:trPr>
          <w:cantSplit/>
          <w:jc w:val="center"/>
        </w:trPr>
        <w:tc>
          <w:tcPr>
            <w:tcW w:w="0" w:type="auto"/>
            <w:shd w:val="clear" w:color="auto" w:fill="auto"/>
            <w:noWrap/>
            <w:vAlign w:val="bottom"/>
            <w:hideMark/>
          </w:tcPr>
          <w:p w14:paraId="22DC2AD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w:t>
            </w:r>
          </w:p>
        </w:tc>
        <w:tc>
          <w:tcPr>
            <w:tcW w:w="0" w:type="auto"/>
            <w:shd w:val="clear" w:color="auto" w:fill="auto"/>
            <w:noWrap/>
            <w:vAlign w:val="bottom"/>
            <w:hideMark/>
          </w:tcPr>
          <w:p w14:paraId="73653613"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Clupeidae</w:t>
            </w:r>
            <w:proofErr w:type="spellEnd"/>
          </w:p>
        </w:tc>
        <w:tc>
          <w:tcPr>
            <w:tcW w:w="0" w:type="auto"/>
            <w:shd w:val="clear" w:color="auto" w:fill="auto"/>
            <w:noWrap/>
            <w:vAlign w:val="bottom"/>
            <w:hideMark/>
          </w:tcPr>
          <w:p w14:paraId="0CD8764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5.7605</w:t>
            </w:r>
          </w:p>
        </w:tc>
        <w:tc>
          <w:tcPr>
            <w:tcW w:w="0" w:type="auto"/>
            <w:shd w:val="clear" w:color="auto" w:fill="auto"/>
            <w:noWrap/>
            <w:vAlign w:val="bottom"/>
            <w:hideMark/>
          </w:tcPr>
          <w:p w14:paraId="673E79E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5.1770</w:t>
            </w:r>
          </w:p>
        </w:tc>
        <w:tc>
          <w:tcPr>
            <w:tcW w:w="0" w:type="auto"/>
            <w:shd w:val="clear" w:color="auto" w:fill="auto"/>
            <w:noWrap/>
            <w:vAlign w:val="bottom"/>
            <w:hideMark/>
          </w:tcPr>
          <w:p w14:paraId="62D7734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5.6313</w:t>
            </w:r>
          </w:p>
        </w:tc>
        <w:tc>
          <w:tcPr>
            <w:tcW w:w="0" w:type="auto"/>
            <w:shd w:val="clear" w:color="auto" w:fill="auto"/>
            <w:noWrap/>
            <w:vAlign w:val="bottom"/>
            <w:hideMark/>
          </w:tcPr>
          <w:p w14:paraId="7E6E34E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5.5230</w:t>
            </w:r>
          </w:p>
        </w:tc>
        <w:tc>
          <w:tcPr>
            <w:tcW w:w="0" w:type="auto"/>
            <w:shd w:val="clear" w:color="auto" w:fill="auto"/>
            <w:noWrap/>
            <w:vAlign w:val="bottom"/>
            <w:hideMark/>
          </w:tcPr>
          <w:p w14:paraId="64F027A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16.907%</w:t>
            </w:r>
          </w:p>
        </w:tc>
        <w:tc>
          <w:tcPr>
            <w:tcW w:w="0" w:type="auto"/>
            <w:shd w:val="clear" w:color="auto" w:fill="auto"/>
            <w:noWrap/>
            <w:vAlign w:val="bottom"/>
            <w:hideMark/>
          </w:tcPr>
          <w:p w14:paraId="6C2F2D0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47.023%</w:t>
            </w:r>
          </w:p>
        </w:tc>
      </w:tr>
      <w:tr w:rsidR="00E82A40" w:rsidRPr="00E82A40" w14:paraId="16AFF4B1" w14:textId="77777777" w:rsidTr="00E82A40">
        <w:trPr>
          <w:cantSplit/>
          <w:jc w:val="center"/>
        </w:trPr>
        <w:tc>
          <w:tcPr>
            <w:tcW w:w="0" w:type="auto"/>
            <w:shd w:val="clear" w:color="auto" w:fill="auto"/>
            <w:noWrap/>
            <w:vAlign w:val="bottom"/>
            <w:hideMark/>
          </w:tcPr>
          <w:p w14:paraId="5B46D99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w:t>
            </w:r>
          </w:p>
        </w:tc>
        <w:tc>
          <w:tcPr>
            <w:tcW w:w="0" w:type="auto"/>
            <w:shd w:val="clear" w:color="auto" w:fill="auto"/>
            <w:noWrap/>
            <w:vAlign w:val="bottom"/>
            <w:hideMark/>
          </w:tcPr>
          <w:p w14:paraId="4817545F"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 xml:space="preserve">Brevoortia </w:t>
            </w:r>
            <w:proofErr w:type="spellStart"/>
            <w:r w:rsidRPr="00E82A40">
              <w:rPr>
                <w:rFonts w:eastAsia="Times New Roman" w:cs="Times New Roman"/>
                <w:color w:val="000000"/>
                <w:sz w:val="20"/>
                <w:szCs w:val="20"/>
              </w:rPr>
              <w:t>patronus</w:t>
            </w:r>
            <w:proofErr w:type="spellEnd"/>
          </w:p>
        </w:tc>
        <w:tc>
          <w:tcPr>
            <w:tcW w:w="0" w:type="auto"/>
            <w:shd w:val="clear" w:color="auto" w:fill="auto"/>
            <w:noWrap/>
            <w:vAlign w:val="bottom"/>
            <w:hideMark/>
          </w:tcPr>
          <w:p w14:paraId="420C8F6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3.6055</w:t>
            </w:r>
          </w:p>
        </w:tc>
        <w:tc>
          <w:tcPr>
            <w:tcW w:w="0" w:type="auto"/>
            <w:shd w:val="clear" w:color="auto" w:fill="auto"/>
            <w:noWrap/>
            <w:vAlign w:val="bottom"/>
            <w:hideMark/>
          </w:tcPr>
          <w:p w14:paraId="76E6933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3.1589</w:t>
            </w:r>
          </w:p>
        </w:tc>
        <w:tc>
          <w:tcPr>
            <w:tcW w:w="0" w:type="auto"/>
            <w:shd w:val="clear" w:color="auto" w:fill="auto"/>
            <w:noWrap/>
            <w:vAlign w:val="bottom"/>
            <w:hideMark/>
          </w:tcPr>
          <w:p w14:paraId="06ABCB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5.5925</w:t>
            </w:r>
          </w:p>
        </w:tc>
        <w:tc>
          <w:tcPr>
            <w:tcW w:w="0" w:type="auto"/>
            <w:shd w:val="clear" w:color="auto" w:fill="auto"/>
            <w:noWrap/>
            <w:vAlign w:val="bottom"/>
            <w:hideMark/>
          </w:tcPr>
          <w:p w14:paraId="07AAD1D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4.1190</w:t>
            </w:r>
          </w:p>
        </w:tc>
        <w:tc>
          <w:tcPr>
            <w:tcW w:w="0" w:type="auto"/>
            <w:shd w:val="clear" w:color="auto" w:fill="auto"/>
            <w:noWrap/>
            <w:vAlign w:val="bottom"/>
            <w:hideMark/>
          </w:tcPr>
          <w:p w14:paraId="3F40942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12.609%</w:t>
            </w:r>
          </w:p>
        </w:tc>
        <w:tc>
          <w:tcPr>
            <w:tcW w:w="0" w:type="auto"/>
            <w:shd w:val="clear" w:color="auto" w:fill="auto"/>
            <w:noWrap/>
            <w:vAlign w:val="bottom"/>
            <w:hideMark/>
          </w:tcPr>
          <w:p w14:paraId="2B8133E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59.632%</w:t>
            </w:r>
          </w:p>
        </w:tc>
      </w:tr>
      <w:tr w:rsidR="00E82A40" w:rsidRPr="00E82A40" w14:paraId="1FF41D88" w14:textId="77777777" w:rsidTr="00E82A40">
        <w:trPr>
          <w:cantSplit/>
          <w:jc w:val="center"/>
        </w:trPr>
        <w:tc>
          <w:tcPr>
            <w:tcW w:w="0" w:type="auto"/>
            <w:shd w:val="clear" w:color="auto" w:fill="auto"/>
            <w:noWrap/>
            <w:vAlign w:val="bottom"/>
            <w:hideMark/>
          </w:tcPr>
          <w:p w14:paraId="774AD56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w:t>
            </w:r>
          </w:p>
        </w:tc>
        <w:tc>
          <w:tcPr>
            <w:tcW w:w="0" w:type="auto"/>
            <w:shd w:val="clear" w:color="auto" w:fill="auto"/>
            <w:noWrap/>
            <w:vAlign w:val="bottom"/>
            <w:hideMark/>
          </w:tcPr>
          <w:p w14:paraId="0CE8FB74"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Gobiosoma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bosci</w:t>
            </w:r>
            <w:proofErr w:type="spellEnd"/>
          </w:p>
        </w:tc>
        <w:tc>
          <w:tcPr>
            <w:tcW w:w="0" w:type="auto"/>
            <w:shd w:val="clear" w:color="auto" w:fill="auto"/>
            <w:noWrap/>
            <w:vAlign w:val="bottom"/>
            <w:hideMark/>
          </w:tcPr>
          <w:p w14:paraId="6103458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4.9332</w:t>
            </w:r>
          </w:p>
        </w:tc>
        <w:tc>
          <w:tcPr>
            <w:tcW w:w="0" w:type="auto"/>
            <w:shd w:val="clear" w:color="auto" w:fill="auto"/>
            <w:noWrap/>
            <w:vAlign w:val="bottom"/>
            <w:hideMark/>
          </w:tcPr>
          <w:p w14:paraId="558EB18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4.5420</w:t>
            </w:r>
          </w:p>
        </w:tc>
        <w:tc>
          <w:tcPr>
            <w:tcW w:w="0" w:type="auto"/>
            <w:shd w:val="clear" w:color="auto" w:fill="auto"/>
            <w:noWrap/>
            <w:vAlign w:val="bottom"/>
            <w:hideMark/>
          </w:tcPr>
          <w:p w14:paraId="5E3D099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1.7231</w:t>
            </w:r>
          </w:p>
        </w:tc>
        <w:tc>
          <w:tcPr>
            <w:tcW w:w="0" w:type="auto"/>
            <w:shd w:val="clear" w:color="auto" w:fill="auto"/>
            <w:noWrap/>
            <w:vAlign w:val="bottom"/>
            <w:hideMark/>
          </w:tcPr>
          <w:p w14:paraId="66A6C51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3.7328</w:t>
            </w:r>
          </w:p>
        </w:tc>
        <w:tc>
          <w:tcPr>
            <w:tcW w:w="0" w:type="auto"/>
            <w:shd w:val="clear" w:color="auto" w:fill="auto"/>
            <w:noWrap/>
            <w:vAlign w:val="bottom"/>
            <w:hideMark/>
          </w:tcPr>
          <w:p w14:paraId="26E4FE1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11.427%</w:t>
            </w:r>
          </w:p>
        </w:tc>
        <w:tc>
          <w:tcPr>
            <w:tcW w:w="0" w:type="auto"/>
            <w:shd w:val="clear" w:color="auto" w:fill="auto"/>
            <w:noWrap/>
            <w:vAlign w:val="bottom"/>
            <w:hideMark/>
          </w:tcPr>
          <w:p w14:paraId="39F5A62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71.059%</w:t>
            </w:r>
          </w:p>
        </w:tc>
      </w:tr>
      <w:tr w:rsidR="00E82A40" w:rsidRPr="00E82A40" w14:paraId="48F03544" w14:textId="77777777" w:rsidTr="00E82A40">
        <w:trPr>
          <w:cantSplit/>
          <w:jc w:val="center"/>
        </w:trPr>
        <w:tc>
          <w:tcPr>
            <w:tcW w:w="0" w:type="auto"/>
            <w:shd w:val="clear" w:color="auto" w:fill="auto"/>
            <w:noWrap/>
            <w:vAlign w:val="bottom"/>
            <w:hideMark/>
          </w:tcPr>
          <w:p w14:paraId="731DAB7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w:t>
            </w:r>
          </w:p>
        </w:tc>
        <w:tc>
          <w:tcPr>
            <w:tcW w:w="0" w:type="auto"/>
            <w:shd w:val="clear" w:color="auto" w:fill="auto"/>
            <w:noWrap/>
            <w:vAlign w:val="bottom"/>
            <w:hideMark/>
          </w:tcPr>
          <w:p w14:paraId="5447015D"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Engraulidae</w:t>
            </w:r>
            <w:proofErr w:type="spellEnd"/>
          </w:p>
        </w:tc>
        <w:tc>
          <w:tcPr>
            <w:tcW w:w="0" w:type="auto"/>
            <w:shd w:val="clear" w:color="auto" w:fill="auto"/>
            <w:noWrap/>
            <w:vAlign w:val="bottom"/>
            <w:hideMark/>
          </w:tcPr>
          <w:p w14:paraId="430C3B9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1.3539</w:t>
            </w:r>
          </w:p>
        </w:tc>
        <w:tc>
          <w:tcPr>
            <w:tcW w:w="0" w:type="auto"/>
            <w:shd w:val="clear" w:color="auto" w:fill="auto"/>
            <w:noWrap/>
            <w:vAlign w:val="bottom"/>
            <w:hideMark/>
          </w:tcPr>
          <w:p w14:paraId="4757759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1.1173</w:t>
            </w:r>
          </w:p>
        </w:tc>
        <w:tc>
          <w:tcPr>
            <w:tcW w:w="0" w:type="auto"/>
            <w:shd w:val="clear" w:color="auto" w:fill="auto"/>
            <w:noWrap/>
            <w:vAlign w:val="bottom"/>
            <w:hideMark/>
          </w:tcPr>
          <w:p w14:paraId="0146D1E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2.7586</w:t>
            </w:r>
          </w:p>
        </w:tc>
        <w:tc>
          <w:tcPr>
            <w:tcW w:w="0" w:type="auto"/>
            <w:shd w:val="clear" w:color="auto" w:fill="auto"/>
            <w:noWrap/>
            <w:vAlign w:val="bottom"/>
            <w:hideMark/>
          </w:tcPr>
          <w:p w14:paraId="14EEB5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1.7433</w:t>
            </w:r>
          </w:p>
        </w:tc>
        <w:tc>
          <w:tcPr>
            <w:tcW w:w="0" w:type="auto"/>
            <w:shd w:val="clear" w:color="auto" w:fill="auto"/>
            <w:noWrap/>
            <w:vAlign w:val="bottom"/>
            <w:hideMark/>
          </w:tcPr>
          <w:p w14:paraId="24B5C6A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5.336%</w:t>
            </w:r>
          </w:p>
        </w:tc>
        <w:tc>
          <w:tcPr>
            <w:tcW w:w="0" w:type="auto"/>
            <w:shd w:val="clear" w:color="auto" w:fill="auto"/>
            <w:noWrap/>
            <w:vAlign w:val="bottom"/>
            <w:hideMark/>
          </w:tcPr>
          <w:p w14:paraId="6C92706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76.396%</w:t>
            </w:r>
          </w:p>
        </w:tc>
      </w:tr>
      <w:tr w:rsidR="00E82A40" w:rsidRPr="00E82A40" w14:paraId="2E47B9A5" w14:textId="77777777" w:rsidTr="00E82A40">
        <w:trPr>
          <w:cantSplit/>
          <w:jc w:val="center"/>
        </w:trPr>
        <w:tc>
          <w:tcPr>
            <w:tcW w:w="0" w:type="auto"/>
            <w:shd w:val="clear" w:color="auto" w:fill="auto"/>
            <w:noWrap/>
            <w:vAlign w:val="bottom"/>
            <w:hideMark/>
          </w:tcPr>
          <w:p w14:paraId="4238595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w:t>
            </w:r>
          </w:p>
        </w:tc>
        <w:tc>
          <w:tcPr>
            <w:tcW w:w="0" w:type="auto"/>
            <w:shd w:val="clear" w:color="auto" w:fill="auto"/>
            <w:noWrap/>
            <w:vAlign w:val="bottom"/>
            <w:hideMark/>
          </w:tcPr>
          <w:p w14:paraId="06C7CD60"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Clupeid egg</w:t>
            </w:r>
          </w:p>
        </w:tc>
        <w:tc>
          <w:tcPr>
            <w:tcW w:w="0" w:type="auto"/>
            <w:shd w:val="clear" w:color="auto" w:fill="auto"/>
            <w:noWrap/>
            <w:vAlign w:val="bottom"/>
            <w:hideMark/>
          </w:tcPr>
          <w:p w14:paraId="3A1E97E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2B5F2A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5929B41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2.7557</w:t>
            </w:r>
          </w:p>
        </w:tc>
        <w:tc>
          <w:tcPr>
            <w:tcW w:w="0" w:type="auto"/>
            <w:shd w:val="clear" w:color="auto" w:fill="auto"/>
            <w:noWrap/>
            <w:vAlign w:val="bottom"/>
            <w:hideMark/>
          </w:tcPr>
          <w:p w14:paraId="2FEE0F7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0.9186</w:t>
            </w:r>
          </w:p>
        </w:tc>
        <w:tc>
          <w:tcPr>
            <w:tcW w:w="0" w:type="auto"/>
            <w:shd w:val="clear" w:color="auto" w:fill="auto"/>
            <w:noWrap/>
            <w:vAlign w:val="bottom"/>
            <w:hideMark/>
          </w:tcPr>
          <w:p w14:paraId="5AD4753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2.812%</w:t>
            </w:r>
          </w:p>
        </w:tc>
        <w:tc>
          <w:tcPr>
            <w:tcW w:w="0" w:type="auto"/>
            <w:shd w:val="clear" w:color="auto" w:fill="auto"/>
            <w:noWrap/>
            <w:vAlign w:val="bottom"/>
            <w:hideMark/>
          </w:tcPr>
          <w:p w14:paraId="23A28EA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79.207%</w:t>
            </w:r>
          </w:p>
        </w:tc>
      </w:tr>
      <w:tr w:rsidR="00E82A40" w:rsidRPr="00E82A40" w14:paraId="21C20C32" w14:textId="77777777" w:rsidTr="00E82A40">
        <w:trPr>
          <w:cantSplit/>
          <w:jc w:val="center"/>
        </w:trPr>
        <w:tc>
          <w:tcPr>
            <w:tcW w:w="0" w:type="auto"/>
            <w:shd w:val="clear" w:color="auto" w:fill="auto"/>
            <w:noWrap/>
            <w:vAlign w:val="bottom"/>
            <w:hideMark/>
          </w:tcPr>
          <w:p w14:paraId="10A9B70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w:t>
            </w:r>
          </w:p>
        </w:tc>
        <w:tc>
          <w:tcPr>
            <w:tcW w:w="0" w:type="auto"/>
            <w:shd w:val="clear" w:color="auto" w:fill="auto"/>
            <w:noWrap/>
            <w:vAlign w:val="bottom"/>
            <w:hideMark/>
          </w:tcPr>
          <w:p w14:paraId="59DF30FA"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Menidia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beryllina</w:t>
            </w:r>
            <w:proofErr w:type="spellEnd"/>
          </w:p>
        </w:tc>
        <w:tc>
          <w:tcPr>
            <w:tcW w:w="0" w:type="auto"/>
            <w:shd w:val="clear" w:color="auto" w:fill="auto"/>
            <w:noWrap/>
            <w:vAlign w:val="bottom"/>
            <w:hideMark/>
          </w:tcPr>
          <w:p w14:paraId="6266D1D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1.1717</w:t>
            </w:r>
          </w:p>
        </w:tc>
        <w:tc>
          <w:tcPr>
            <w:tcW w:w="0" w:type="auto"/>
            <w:shd w:val="clear" w:color="auto" w:fill="auto"/>
            <w:noWrap/>
            <w:vAlign w:val="bottom"/>
            <w:hideMark/>
          </w:tcPr>
          <w:p w14:paraId="1D8C277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0.8454</w:t>
            </w:r>
          </w:p>
        </w:tc>
        <w:tc>
          <w:tcPr>
            <w:tcW w:w="0" w:type="auto"/>
            <w:shd w:val="clear" w:color="auto" w:fill="auto"/>
            <w:noWrap/>
            <w:vAlign w:val="bottom"/>
            <w:hideMark/>
          </w:tcPr>
          <w:p w14:paraId="24D24F8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0.6279</w:t>
            </w:r>
          </w:p>
        </w:tc>
        <w:tc>
          <w:tcPr>
            <w:tcW w:w="0" w:type="auto"/>
            <w:shd w:val="clear" w:color="auto" w:fill="auto"/>
            <w:noWrap/>
            <w:vAlign w:val="bottom"/>
            <w:hideMark/>
          </w:tcPr>
          <w:p w14:paraId="3341C55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0.8817</w:t>
            </w:r>
          </w:p>
        </w:tc>
        <w:tc>
          <w:tcPr>
            <w:tcW w:w="0" w:type="auto"/>
            <w:shd w:val="clear" w:color="auto" w:fill="auto"/>
            <w:noWrap/>
            <w:vAlign w:val="bottom"/>
            <w:hideMark/>
          </w:tcPr>
          <w:p w14:paraId="7D3C3F2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2.699%</w:t>
            </w:r>
          </w:p>
        </w:tc>
        <w:tc>
          <w:tcPr>
            <w:tcW w:w="0" w:type="auto"/>
            <w:shd w:val="clear" w:color="auto" w:fill="auto"/>
            <w:noWrap/>
            <w:vAlign w:val="bottom"/>
            <w:hideMark/>
          </w:tcPr>
          <w:p w14:paraId="0B50470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81.906%</w:t>
            </w:r>
          </w:p>
        </w:tc>
      </w:tr>
      <w:tr w:rsidR="00E82A40" w:rsidRPr="00E82A40" w14:paraId="6A5631B9" w14:textId="77777777" w:rsidTr="00E82A40">
        <w:trPr>
          <w:cantSplit/>
          <w:jc w:val="center"/>
        </w:trPr>
        <w:tc>
          <w:tcPr>
            <w:tcW w:w="0" w:type="auto"/>
            <w:shd w:val="clear" w:color="auto" w:fill="auto"/>
            <w:noWrap/>
            <w:vAlign w:val="bottom"/>
            <w:hideMark/>
          </w:tcPr>
          <w:p w14:paraId="2C5AB18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w:t>
            </w:r>
          </w:p>
        </w:tc>
        <w:tc>
          <w:tcPr>
            <w:tcW w:w="0" w:type="auto"/>
            <w:shd w:val="clear" w:color="auto" w:fill="auto"/>
            <w:noWrap/>
            <w:vAlign w:val="bottom"/>
            <w:hideMark/>
          </w:tcPr>
          <w:p w14:paraId="2E59804E"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Anchoa</w:t>
            </w:r>
            <w:proofErr w:type="spellEnd"/>
            <w:r w:rsidRPr="00E82A40">
              <w:rPr>
                <w:rFonts w:eastAsia="Times New Roman" w:cs="Times New Roman"/>
                <w:color w:val="000000"/>
                <w:sz w:val="20"/>
                <w:szCs w:val="20"/>
              </w:rPr>
              <w:t xml:space="preserve"> egg</w:t>
            </w:r>
          </w:p>
        </w:tc>
        <w:tc>
          <w:tcPr>
            <w:tcW w:w="0" w:type="auto"/>
            <w:shd w:val="clear" w:color="auto" w:fill="auto"/>
            <w:noWrap/>
            <w:vAlign w:val="bottom"/>
            <w:hideMark/>
          </w:tcPr>
          <w:p w14:paraId="3A9BF84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C9030E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12B1E75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2.6216</w:t>
            </w:r>
          </w:p>
        </w:tc>
        <w:tc>
          <w:tcPr>
            <w:tcW w:w="0" w:type="auto"/>
            <w:shd w:val="clear" w:color="auto" w:fill="auto"/>
            <w:noWrap/>
            <w:vAlign w:val="bottom"/>
            <w:hideMark/>
          </w:tcPr>
          <w:p w14:paraId="4E04B60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0.8739</w:t>
            </w:r>
          </w:p>
        </w:tc>
        <w:tc>
          <w:tcPr>
            <w:tcW w:w="0" w:type="auto"/>
            <w:shd w:val="clear" w:color="auto" w:fill="auto"/>
            <w:noWrap/>
            <w:vAlign w:val="bottom"/>
            <w:hideMark/>
          </w:tcPr>
          <w:p w14:paraId="25C7A74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2.675%</w:t>
            </w:r>
          </w:p>
        </w:tc>
        <w:tc>
          <w:tcPr>
            <w:tcW w:w="0" w:type="auto"/>
            <w:shd w:val="clear" w:color="auto" w:fill="auto"/>
            <w:noWrap/>
            <w:vAlign w:val="bottom"/>
            <w:hideMark/>
          </w:tcPr>
          <w:p w14:paraId="7767F60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84.581%</w:t>
            </w:r>
          </w:p>
        </w:tc>
      </w:tr>
      <w:tr w:rsidR="00E82A40" w:rsidRPr="00E82A40" w14:paraId="2E7DD1BF" w14:textId="77777777" w:rsidTr="00E82A40">
        <w:trPr>
          <w:cantSplit/>
          <w:jc w:val="center"/>
        </w:trPr>
        <w:tc>
          <w:tcPr>
            <w:tcW w:w="0" w:type="auto"/>
            <w:shd w:val="clear" w:color="auto" w:fill="auto"/>
            <w:noWrap/>
            <w:vAlign w:val="bottom"/>
            <w:hideMark/>
          </w:tcPr>
          <w:p w14:paraId="07BE75A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w:t>
            </w:r>
          </w:p>
        </w:tc>
        <w:tc>
          <w:tcPr>
            <w:tcW w:w="0" w:type="auto"/>
            <w:shd w:val="clear" w:color="auto" w:fill="auto"/>
            <w:noWrap/>
            <w:vAlign w:val="bottom"/>
            <w:hideMark/>
          </w:tcPr>
          <w:p w14:paraId="30B358C9"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Gobiesox</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strumosus</w:t>
            </w:r>
            <w:proofErr w:type="spellEnd"/>
          </w:p>
        </w:tc>
        <w:tc>
          <w:tcPr>
            <w:tcW w:w="0" w:type="auto"/>
            <w:shd w:val="clear" w:color="auto" w:fill="auto"/>
            <w:noWrap/>
            <w:vAlign w:val="bottom"/>
            <w:hideMark/>
          </w:tcPr>
          <w:p w14:paraId="6B61F2C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0.5614</w:t>
            </w:r>
          </w:p>
        </w:tc>
        <w:tc>
          <w:tcPr>
            <w:tcW w:w="0" w:type="auto"/>
            <w:shd w:val="clear" w:color="auto" w:fill="auto"/>
            <w:noWrap/>
            <w:vAlign w:val="bottom"/>
            <w:hideMark/>
          </w:tcPr>
          <w:p w14:paraId="27ACB63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0.3450</w:t>
            </w:r>
          </w:p>
        </w:tc>
        <w:tc>
          <w:tcPr>
            <w:tcW w:w="0" w:type="auto"/>
            <w:shd w:val="clear" w:color="auto" w:fill="auto"/>
            <w:noWrap/>
            <w:vAlign w:val="bottom"/>
            <w:hideMark/>
          </w:tcPr>
          <w:p w14:paraId="27D7D6C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1.2059</w:t>
            </w:r>
          </w:p>
        </w:tc>
        <w:tc>
          <w:tcPr>
            <w:tcW w:w="0" w:type="auto"/>
            <w:shd w:val="clear" w:color="auto" w:fill="auto"/>
            <w:noWrap/>
            <w:vAlign w:val="bottom"/>
            <w:hideMark/>
          </w:tcPr>
          <w:p w14:paraId="1E56F52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0.7041</w:t>
            </w:r>
          </w:p>
        </w:tc>
        <w:tc>
          <w:tcPr>
            <w:tcW w:w="0" w:type="auto"/>
            <w:shd w:val="clear" w:color="auto" w:fill="auto"/>
            <w:noWrap/>
            <w:vAlign w:val="bottom"/>
            <w:hideMark/>
          </w:tcPr>
          <w:p w14:paraId="090855E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2.155%</w:t>
            </w:r>
          </w:p>
        </w:tc>
        <w:tc>
          <w:tcPr>
            <w:tcW w:w="0" w:type="auto"/>
            <w:shd w:val="clear" w:color="auto" w:fill="auto"/>
            <w:noWrap/>
            <w:vAlign w:val="bottom"/>
            <w:hideMark/>
          </w:tcPr>
          <w:p w14:paraId="1FD44C3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86.737%</w:t>
            </w:r>
          </w:p>
        </w:tc>
      </w:tr>
      <w:tr w:rsidR="00E82A40" w:rsidRPr="00E82A40" w14:paraId="49ACC862" w14:textId="77777777" w:rsidTr="00E82A40">
        <w:trPr>
          <w:cantSplit/>
          <w:jc w:val="center"/>
        </w:trPr>
        <w:tc>
          <w:tcPr>
            <w:tcW w:w="0" w:type="auto"/>
            <w:shd w:val="clear" w:color="auto" w:fill="auto"/>
            <w:noWrap/>
            <w:vAlign w:val="bottom"/>
            <w:hideMark/>
          </w:tcPr>
          <w:p w14:paraId="2BE4637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10</w:t>
            </w:r>
          </w:p>
        </w:tc>
        <w:tc>
          <w:tcPr>
            <w:tcW w:w="0" w:type="auto"/>
            <w:shd w:val="clear" w:color="auto" w:fill="auto"/>
            <w:noWrap/>
            <w:vAlign w:val="bottom"/>
            <w:hideMark/>
          </w:tcPr>
          <w:p w14:paraId="73C83586"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Micropogonias</w:t>
            </w:r>
            <w:proofErr w:type="spellEnd"/>
            <w:r w:rsidRPr="00E82A40">
              <w:rPr>
                <w:rFonts w:eastAsia="Times New Roman" w:cs="Times New Roman"/>
                <w:color w:val="000000"/>
                <w:sz w:val="20"/>
                <w:szCs w:val="20"/>
              </w:rPr>
              <w:t xml:space="preserve"> undulatus</w:t>
            </w:r>
          </w:p>
        </w:tc>
        <w:tc>
          <w:tcPr>
            <w:tcW w:w="0" w:type="auto"/>
            <w:shd w:val="clear" w:color="auto" w:fill="auto"/>
            <w:noWrap/>
            <w:vAlign w:val="bottom"/>
            <w:hideMark/>
          </w:tcPr>
          <w:p w14:paraId="62BA547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0.6128</w:t>
            </w:r>
          </w:p>
        </w:tc>
        <w:tc>
          <w:tcPr>
            <w:tcW w:w="0" w:type="auto"/>
            <w:shd w:val="clear" w:color="auto" w:fill="auto"/>
            <w:noWrap/>
            <w:vAlign w:val="bottom"/>
            <w:hideMark/>
          </w:tcPr>
          <w:p w14:paraId="2146F33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1.1948</w:t>
            </w:r>
          </w:p>
        </w:tc>
        <w:tc>
          <w:tcPr>
            <w:tcW w:w="0" w:type="auto"/>
            <w:shd w:val="clear" w:color="auto" w:fill="auto"/>
            <w:noWrap/>
            <w:vAlign w:val="bottom"/>
            <w:hideMark/>
          </w:tcPr>
          <w:p w14:paraId="39EDF96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0.1424</w:t>
            </w:r>
          </w:p>
        </w:tc>
        <w:tc>
          <w:tcPr>
            <w:tcW w:w="0" w:type="auto"/>
            <w:shd w:val="clear" w:color="auto" w:fill="auto"/>
            <w:noWrap/>
            <w:vAlign w:val="bottom"/>
            <w:hideMark/>
          </w:tcPr>
          <w:p w14:paraId="7985852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0.6500</w:t>
            </w:r>
          </w:p>
        </w:tc>
        <w:tc>
          <w:tcPr>
            <w:tcW w:w="0" w:type="auto"/>
            <w:shd w:val="clear" w:color="auto" w:fill="auto"/>
            <w:noWrap/>
            <w:vAlign w:val="bottom"/>
            <w:hideMark/>
          </w:tcPr>
          <w:p w14:paraId="12525E3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1.990%</w:t>
            </w:r>
          </w:p>
        </w:tc>
        <w:tc>
          <w:tcPr>
            <w:tcW w:w="0" w:type="auto"/>
            <w:shd w:val="clear" w:color="auto" w:fill="auto"/>
            <w:noWrap/>
            <w:vAlign w:val="bottom"/>
            <w:hideMark/>
          </w:tcPr>
          <w:p w14:paraId="7CF4780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88.727%</w:t>
            </w:r>
          </w:p>
        </w:tc>
      </w:tr>
      <w:tr w:rsidR="00E82A40" w:rsidRPr="00E82A40" w14:paraId="28CBE75A" w14:textId="77777777" w:rsidTr="00E82A40">
        <w:trPr>
          <w:cantSplit/>
          <w:jc w:val="center"/>
        </w:trPr>
        <w:tc>
          <w:tcPr>
            <w:tcW w:w="0" w:type="auto"/>
            <w:shd w:val="clear" w:color="auto" w:fill="auto"/>
            <w:noWrap/>
            <w:vAlign w:val="bottom"/>
            <w:hideMark/>
          </w:tcPr>
          <w:p w14:paraId="0490218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11</w:t>
            </w:r>
          </w:p>
        </w:tc>
        <w:tc>
          <w:tcPr>
            <w:tcW w:w="0" w:type="auto"/>
            <w:shd w:val="clear" w:color="auto" w:fill="auto"/>
            <w:noWrap/>
            <w:vAlign w:val="bottom"/>
            <w:hideMark/>
          </w:tcPr>
          <w:p w14:paraId="28642924"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Sciaenid egg</w:t>
            </w:r>
          </w:p>
        </w:tc>
        <w:tc>
          <w:tcPr>
            <w:tcW w:w="0" w:type="auto"/>
            <w:shd w:val="clear" w:color="auto" w:fill="auto"/>
            <w:noWrap/>
            <w:vAlign w:val="bottom"/>
            <w:hideMark/>
          </w:tcPr>
          <w:p w14:paraId="258B1AC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48F0FD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5F5EC8B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1.8117</w:t>
            </w:r>
          </w:p>
        </w:tc>
        <w:tc>
          <w:tcPr>
            <w:tcW w:w="0" w:type="auto"/>
            <w:shd w:val="clear" w:color="auto" w:fill="auto"/>
            <w:noWrap/>
            <w:vAlign w:val="bottom"/>
            <w:hideMark/>
          </w:tcPr>
          <w:p w14:paraId="52474E7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0.6039</w:t>
            </w:r>
          </w:p>
        </w:tc>
        <w:tc>
          <w:tcPr>
            <w:tcW w:w="0" w:type="auto"/>
            <w:shd w:val="clear" w:color="auto" w:fill="auto"/>
            <w:noWrap/>
            <w:vAlign w:val="bottom"/>
            <w:hideMark/>
          </w:tcPr>
          <w:p w14:paraId="14998B8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1.849%</w:t>
            </w:r>
          </w:p>
        </w:tc>
        <w:tc>
          <w:tcPr>
            <w:tcW w:w="0" w:type="auto"/>
            <w:shd w:val="clear" w:color="auto" w:fill="auto"/>
            <w:noWrap/>
            <w:vAlign w:val="bottom"/>
            <w:hideMark/>
          </w:tcPr>
          <w:p w14:paraId="618AE6F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90.575%</w:t>
            </w:r>
          </w:p>
        </w:tc>
      </w:tr>
      <w:tr w:rsidR="00E82A40" w:rsidRPr="00E82A40" w14:paraId="1D186C7E" w14:textId="77777777" w:rsidTr="00E82A40">
        <w:trPr>
          <w:cantSplit/>
          <w:jc w:val="center"/>
        </w:trPr>
        <w:tc>
          <w:tcPr>
            <w:tcW w:w="0" w:type="auto"/>
            <w:shd w:val="clear" w:color="auto" w:fill="auto"/>
            <w:noWrap/>
            <w:vAlign w:val="bottom"/>
            <w:hideMark/>
          </w:tcPr>
          <w:p w14:paraId="31773C1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12</w:t>
            </w:r>
          </w:p>
        </w:tc>
        <w:tc>
          <w:tcPr>
            <w:tcW w:w="0" w:type="auto"/>
            <w:shd w:val="clear" w:color="auto" w:fill="auto"/>
            <w:noWrap/>
            <w:vAlign w:val="bottom"/>
            <w:hideMark/>
          </w:tcPr>
          <w:p w14:paraId="46481FE2"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Lagodon</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rhomboides</w:t>
            </w:r>
            <w:proofErr w:type="spellEnd"/>
          </w:p>
        </w:tc>
        <w:tc>
          <w:tcPr>
            <w:tcW w:w="0" w:type="auto"/>
            <w:shd w:val="clear" w:color="auto" w:fill="auto"/>
            <w:noWrap/>
            <w:vAlign w:val="bottom"/>
            <w:hideMark/>
          </w:tcPr>
          <w:p w14:paraId="57FBF46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0.1724</w:t>
            </w:r>
          </w:p>
        </w:tc>
        <w:tc>
          <w:tcPr>
            <w:tcW w:w="0" w:type="auto"/>
            <w:shd w:val="clear" w:color="auto" w:fill="auto"/>
            <w:noWrap/>
            <w:vAlign w:val="bottom"/>
            <w:hideMark/>
          </w:tcPr>
          <w:p w14:paraId="77DCAC7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0.2749</w:t>
            </w:r>
          </w:p>
        </w:tc>
        <w:tc>
          <w:tcPr>
            <w:tcW w:w="0" w:type="auto"/>
            <w:shd w:val="clear" w:color="auto" w:fill="auto"/>
            <w:noWrap/>
            <w:vAlign w:val="bottom"/>
            <w:hideMark/>
          </w:tcPr>
          <w:p w14:paraId="67D1849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1.0836</w:t>
            </w:r>
          </w:p>
        </w:tc>
        <w:tc>
          <w:tcPr>
            <w:tcW w:w="0" w:type="auto"/>
            <w:shd w:val="clear" w:color="auto" w:fill="auto"/>
            <w:noWrap/>
            <w:vAlign w:val="bottom"/>
            <w:hideMark/>
          </w:tcPr>
          <w:p w14:paraId="6BD928D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0.5103</w:t>
            </w:r>
          </w:p>
        </w:tc>
        <w:tc>
          <w:tcPr>
            <w:tcW w:w="0" w:type="auto"/>
            <w:shd w:val="clear" w:color="auto" w:fill="auto"/>
            <w:noWrap/>
            <w:vAlign w:val="bottom"/>
            <w:hideMark/>
          </w:tcPr>
          <w:p w14:paraId="04FFB31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1.562%</w:t>
            </w:r>
          </w:p>
        </w:tc>
        <w:tc>
          <w:tcPr>
            <w:tcW w:w="0" w:type="auto"/>
            <w:shd w:val="clear" w:color="auto" w:fill="auto"/>
            <w:noWrap/>
            <w:vAlign w:val="bottom"/>
            <w:hideMark/>
          </w:tcPr>
          <w:p w14:paraId="6086593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92.137%</w:t>
            </w:r>
          </w:p>
        </w:tc>
      </w:tr>
      <w:tr w:rsidR="00E82A40" w:rsidRPr="00E82A40" w14:paraId="586FB0D6" w14:textId="77777777" w:rsidTr="00E82A40">
        <w:trPr>
          <w:cantSplit/>
          <w:jc w:val="center"/>
        </w:trPr>
        <w:tc>
          <w:tcPr>
            <w:tcW w:w="0" w:type="auto"/>
            <w:shd w:val="clear" w:color="auto" w:fill="auto"/>
            <w:noWrap/>
            <w:vAlign w:val="bottom"/>
            <w:hideMark/>
          </w:tcPr>
          <w:p w14:paraId="4D06E06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13</w:t>
            </w:r>
          </w:p>
        </w:tc>
        <w:tc>
          <w:tcPr>
            <w:tcW w:w="0" w:type="auto"/>
            <w:shd w:val="clear" w:color="auto" w:fill="auto"/>
            <w:noWrap/>
            <w:vAlign w:val="bottom"/>
            <w:hideMark/>
          </w:tcPr>
          <w:p w14:paraId="1BDAFBCD"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Hypsoblennius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hentz</w:t>
            </w:r>
            <w:proofErr w:type="spellEnd"/>
          </w:p>
        </w:tc>
        <w:tc>
          <w:tcPr>
            <w:tcW w:w="0" w:type="auto"/>
            <w:shd w:val="clear" w:color="auto" w:fill="auto"/>
            <w:noWrap/>
            <w:vAlign w:val="bottom"/>
            <w:hideMark/>
          </w:tcPr>
          <w:p w14:paraId="3AFAA60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0.4428</w:t>
            </w:r>
          </w:p>
        </w:tc>
        <w:tc>
          <w:tcPr>
            <w:tcW w:w="0" w:type="auto"/>
            <w:shd w:val="clear" w:color="auto" w:fill="auto"/>
            <w:noWrap/>
            <w:vAlign w:val="bottom"/>
            <w:hideMark/>
          </w:tcPr>
          <w:p w14:paraId="3CC09AC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0.4579</w:t>
            </w:r>
          </w:p>
        </w:tc>
        <w:tc>
          <w:tcPr>
            <w:tcW w:w="0" w:type="auto"/>
            <w:shd w:val="clear" w:color="auto" w:fill="auto"/>
            <w:noWrap/>
            <w:vAlign w:val="bottom"/>
            <w:hideMark/>
          </w:tcPr>
          <w:p w14:paraId="43FFD47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0.4803</w:t>
            </w:r>
          </w:p>
        </w:tc>
        <w:tc>
          <w:tcPr>
            <w:tcW w:w="0" w:type="auto"/>
            <w:shd w:val="clear" w:color="auto" w:fill="auto"/>
            <w:noWrap/>
            <w:vAlign w:val="bottom"/>
            <w:hideMark/>
          </w:tcPr>
          <w:p w14:paraId="4887785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0.4603</w:t>
            </w:r>
          </w:p>
        </w:tc>
        <w:tc>
          <w:tcPr>
            <w:tcW w:w="0" w:type="auto"/>
            <w:shd w:val="clear" w:color="auto" w:fill="auto"/>
            <w:noWrap/>
            <w:vAlign w:val="bottom"/>
            <w:hideMark/>
          </w:tcPr>
          <w:p w14:paraId="102116B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1.409%</w:t>
            </w:r>
          </w:p>
        </w:tc>
        <w:tc>
          <w:tcPr>
            <w:tcW w:w="0" w:type="auto"/>
            <w:shd w:val="clear" w:color="auto" w:fill="auto"/>
            <w:noWrap/>
            <w:vAlign w:val="bottom"/>
            <w:hideMark/>
          </w:tcPr>
          <w:p w14:paraId="60708A1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93.547%</w:t>
            </w:r>
          </w:p>
        </w:tc>
      </w:tr>
      <w:tr w:rsidR="00E82A40" w:rsidRPr="00E82A40" w14:paraId="1ED40194" w14:textId="77777777" w:rsidTr="00E82A40">
        <w:trPr>
          <w:cantSplit/>
          <w:jc w:val="center"/>
        </w:trPr>
        <w:tc>
          <w:tcPr>
            <w:tcW w:w="0" w:type="auto"/>
            <w:shd w:val="clear" w:color="auto" w:fill="auto"/>
            <w:noWrap/>
            <w:vAlign w:val="bottom"/>
            <w:hideMark/>
          </w:tcPr>
          <w:p w14:paraId="4FDFD8F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14</w:t>
            </w:r>
          </w:p>
        </w:tc>
        <w:tc>
          <w:tcPr>
            <w:tcW w:w="0" w:type="auto"/>
            <w:shd w:val="clear" w:color="auto" w:fill="auto"/>
            <w:noWrap/>
            <w:vAlign w:val="bottom"/>
            <w:hideMark/>
          </w:tcPr>
          <w:p w14:paraId="59931953"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Anchoa</w:t>
            </w:r>
            <w:proofErr w:type="spellEnd"/>
          </w:p>
        </w:tc>
        <w:tc>
          <w:tcPr>
            <w:tcW w:w="0" w:type="auto"/>
            <w:shd w:val="clear" w:color="auto" w:fill="auto"/>
            <w:noWrap/>
            <w:vAlign w:val="bottom"/>
            <w:hideMark/>
          </w:tcPr>
          <w:p w14:paraId="7B3F7BB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0.3840</w:t>
            </w:r>
          </w:p>
        </w:tc>
        <w:tc>
          <w:tcPr>
            <w:tcW w:w="0" w:type="auto"/>
            <w:shd w:val="clear" w:color="auto" w:fill="auto"/>
            <w:noWrap/>
            <w:vAlign w:val="bottom"/>
            <w:hideMark/>
          </w:tcPr>
          <w:p w14:paraId="4D78F66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0.3825</w:t>
            </w:r>
          </w:p>
        </w:tc>
        <w:tc>
          <w:tcPr>
            <w:tcW w:w="0" w:type="auto"/>
            <w:shd w:val="clear" w:color="auto" w:fill="auto"/>
            <w:noWrap/>
            <w:vAlign w:val="bottom"/>
            <w:hideMark/>
          </w:tcPr>
          <w:p w14:paraId="349214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0.5947</w:t>
            </w:r>
          </w:p>
        </w:tc>
        <w:tc>
          <w:tcPr>
            <w:tcW w:w="0" w:type="auto"/>
            <w:shd w:val="clear" w:color="auto" w:fill="auto"/>
            <w:noWrap/>
            <w:vAlign w:val="bottom"/>
            <w:hideMark/>
          </w:tcPr>
          <w:p w14:paraId="6329641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0.4537</w:t>
            </w:r>
          </w:p>
        </w:tc>
        <w:tc>
          <w:tcPr>
            <w:tcW w:w="0" w:type="auto"/>
            <w:shd w:val="clear" w:color="auto" w:fill="auto"/>
            <w:noWrap/>
            <w:vAlign w:val="bottom"/>
            <w:hideMark/>
          </w:tcPr>
          <w:p w14:paraId="45F1AE4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1.389%</w:t>
            </w:r>
          </w:p>
        </w:tc>
        <w:tc>
          <w:tcPr>
            <w:tcW w:w="0" w:type="auto"/>
            <w:shd w:val="clear" w:color="auto" w:fill="auto"/>
            <w:noWrap/>
            <w:vAlign w:val="bottom"/>
            <w:hideMark/>
          </w:tcPr>
          <w:p w14:paraId="63B7D78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94.935%</w:t>
            </w:r>
          </w:p>
        </w:tc>
      </w:tr>
      <w:tr w:rsidR="00E82A40" w:rsidRPr="00E82A40" w14:paraId="71C807F6" w14:textId="77777777" w:rsidTr="00E82A40">
        <w:trPr>
          <w:cantSplit/>
          <w:jc w:val="center"/>
        </w:trPr>
        <w:tc>
          <w:tcPr>
            <w:tcW w:w="0" w:type="auto"/>
            <w:shd w:val="clear" w:color="auto" w:fill="auto"/>
            <w:noWrap/>
            <w:vAlign w:val="bottom"/>
            <w:hideMark/>
          </w:tcPr>
          <w:p w14:paraId="464D52B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15</w:t>
            </w:r>
          </w:p>
        </w:tc>
        <w:tc>
          <w:tcPr>
            <w:tcW w:w="0" w:type="auto"/>
            <w:shd w:val="clear" w:color="auto" w:fill="auto"/>
            <w:noWrap/>
            <w:vAlign w:val="bottom"/>
            <w:hideMark/>
          </w:tcPr>
          <w:p w14:paraId="1F6A5EE4"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Tetradontidae</w:t>
            </w:r>
            <w:proofErr w:type="spellEnd"/>
          </w:p>
        </w:tc>
        <w:tc>
          <w:tcPr>
            <w:tcW w:w="0" w:type="auto"/>
            <w:shd w:val="clear" w:color="auto" w:fill="auto"/>
            <w:noWrap/>
            <w:vAlign w:val="bottom"/>
            <w:hideMark/>
          </w:tcPr>
          <w:p w14:paraId="4EC71DB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0.3846</w:t>
            </w:r>
          </w:p>
        </w:tc>
        <w:tc>
          <w:tcPr>
            <w:tcW w:w="0" w:type="auto"/>
            <w:shd w:val="clear" w:color="auto" w:fill="auto"/>
            <w:noWrap/>
            <w:vAlign w:val="bottom"/>
            <w:hideMark/>
          </w:tcPr>
          <w:p w14:paraId="47CB6A2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0.2509</w:t>
            </w:r>
          </w:p>
        </w:tc>
        <w:tc>
          <w:tcPr>
            <w:tcW w:w="0" w:type="auto"/>
            <w:shd w:val="clear" w:color="auto" w:fill="auto"/>
            <w:noWrap/>
            <w:vAlign w:val="bottom"/>
            <w:hideMark/>
          </w:tcPr>
          <w:p w14:paraId="61B4BD0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0.5899</w:t>
            </w:r>
          </w:p>
        </w:tc>
        <w:tc>
          <w:tcPr>
            <w:tcW w:w="0" w:type="auto"/>
            <w:shd w:val="clear" w:color="auto" w:fill="auto"/>
            <w:noWrap/>
            <w:vAlign w:val="bottom"/>
            <w:hideMark/>
          </w:tcPr>
          <w:p w14:paraId="6DC575D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0.4085</w:t>
            </w:r>
          </w:p>
        </w:tc>
        <w:tc>
          <w:tcPr>
            <w:tcW w:w="0" w:type="auto"/>
            <w:shd w:val="clear" w:color="auto" w:fill="auto"/>
            <w:noWrap/>
            <w:vAlign w:val="bottom"/>
            <w:hideMark/>
          </w:tcPr>
          <w:p w14:paraId="4B47667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1.250%</w:t>
            </w:r>
          </w:p>
        </w:tc>
        <w:tc>
          <w:tcPr>
            <w:tcW w:w="0" w:type="auto"/>
            <w:shd w:val="clear" w:color="auto" w:fill="auto"/>
            <w:noWrap/>
            <w:vAlign w:val="bottom"/>
            <w:hideMark/>
          </w:tcPr>
          <w:p w14:paraId="0D32D2A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96.186%</w:t>
            </w:r>
          </w:p>
        </w:tc>
      </w:tr>
      <w:tr w:rsidR="00E82A40" w:rsidRPr="00E82A40" w14:paraId="756EBBE9" w14:textId="77777777" w:rsidTr="00E82A40">
        <w:trPr>
          <w:cantSplit/>
          <w:jc w:val="center"/>
        </w:trPr>
        <w:tc>
          <w:tcPr>
            <w:tcW w:w="0" w:type="auto"/>
            <w:shd w:val="clear" w:color="auto" w:fill="auto"/>
            <w:noWrap/>
            <w:vAlign w:val="bottom"/>
            <w:hideMark/>
          </w:tcPr>
          <w:p w14:paraId="21E66A8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16</w:t>
            </w:r>
          </w:p>
        </w:tc>
        <w:tc>
          <w:tcPr>
            <w:tcW w:w="0" w:type="auto"/>
            <w:shd w:val="clear" w:color="auto" w:fill="auto"/>
            <w:noWrap/>
            <w:vAlign w:val="bottom"/>
            <w:hideMark/>
          </w:tcPr>
          <w:p w14:paraId="1F91376D"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Microgobius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thalassinus</w:t>
            </w:r>
            <w:proofErr w:type="spellEnd"/>
          </w:p>
        </w:tc>
        <w:tc>
          <w:tcPr>
            <w:tcW w:w="0" w:type="auto"/>
            <w:shd w:val="clear" w:color="auto" w:fill="auto"/>
            <w:noWrap/>
            <w:vAlign w:val="bottom"/>
            <w:hideMark/>
          </w:tcPr>
          <w:p w14:paraId="2108128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0.3498</w:t>
            </w:r>
          </w:p>
        </w:tc>
        <w:tc>
          <w:tcPr>
            <w:tcW w:w="0" w:type="auto"/>
            <w:shd w:val="clear" w:color="auto" w:fill="auto"/>
            <w:noWrap/>
            <w:vAlign w:val="bottom"/>
            <w:hideMark/>
          </w:tcPr>
          <w:p w14:paraId="4DBBE59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0.2361</w:t>
            </w:r>
          </w:p>
        </w:tc>
        <w:tc>
          <w:tcPr>
            <w:tcW w:w="0" w:type="auto"/>
            <w:shd w:val="clear" w:color="auto" w:fill="auto"/>
            <w:noWrap/>
            <w:vAlign w:val="bottom"/>
            <w:hideMark/>
          </w:tcPr>
          <w:p w14:paraId="3C649BB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0.0470</w:t>
            </w:r>
          </w:p>
        </w:tc>
        <w:tc>
          <w:tcPr>
            <w:tcW w:w="0" w:type="auto"/>
            <w:shd w:val="clear" w:color="auto" w:fill="auto"/>
            <w:noWrap/>
            <w:vAlign w:val="bottom"/>
            <w:hideMark/>
          </w:tcPr>
          <w:p w14:paraId="7AB59F1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0.2110</w:t>
            </w:r>
          </w:p>
        </w:tc>
        <w:tc>
          <w:tcPr>
            <w:tcW w:w="0" w:type="auto"/>
            <w:shd w:val="clear" w:color="auto" w:fill="auto"/>
            <w:noWrap/>
            <w:vAlign w:val="bottom"/>
            <w:hideMark/>
          </w:tcPr>
          <w:p w14:paraId="24A5A56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0.646%</w:t>
            </w:r>
          </w:p>
        </w:tc>
        <w:tc>
          <w:tcPr>
            <w:tcW w:w="0" w:type="auto"/>
            <w:shd w:val="clear" w:color="auto" w:fill="auto"/>
            <w:noWrap/>
            <w:vAlign w:val="bottom"/>
            <w:hideMark/>
          </w:tcPr>
          <w:p w14:paraId="01C81F8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96.832%</w:t>
            </w:r>
          </w:p>
        </w:tc>
      </w:tr>
      <w:tr w:rsidR="00E82A40" w:rsidRPr="00E82A40" w14:paraId="0E671C2C" w14:textId="77777777" w:rsidTr="00E82A40">
        <w:trPr>
          <w:cantSplit/>
          <w:jc w:val="center"/>
        </w:trPr>
        <w:tc>
          <w:tcPr>
            <w:tcW w:w="0" w:type="auto"/>
            <w:shd w:val="clear" w:color="auto" w:fill="auto"/>
            <w:noWrap/>
            <w:vAlign w:val="bottom"/>
            <w:hideMark/>
          </w:tcPr>
          <w:p w14:paraId="342BBE2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17</w:t>
            </w:r>
          </w:p>
        </w:tc>
        <w:tc>
          <w:tcPr>
            <w:tcW w:w="0" w:type="auto"/>
            <w:shd w:val="clear" w:color="auto" w:fill="auto"/>
            <w:noWrap/>
            <w:vAlign w:val="bottom"/>
            <w:hideMark/>
          </w:tcPr>
          <w:p w14:paraId="0D29B25C"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Anchoa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hepsetus</w:t>
            </w:r>
            <w:proofErr w:type="spellEnd"/>
          </w:p>
        </w:tc>
        <w:tc>
          <w:tcPr>
            <w:tcW w:w="0" w:type="auto"/>
            <w:shd w:val="clear" w:color="auto" w:fill="auto"/>
            <w:noWrap/>
            <w:vAlign w:val="bottom"/>
            <w:hideMark/>
          </w:tcPr>
          <w:p w14:paraId="13AC3A0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0.2327</w:t>
            </w:r>
          </w:p>
        </w:tc>
        <w:tc>
          <w:tcPr>
            <w:tcW w:w="0" w:type="auto"/>
            <w:shd w:val="clear" w:color="auto" w:fill="auto"/>
            <w:noWrap/>
            <w:vAlign w:val="bottom"/>
            <w:hideMark/>
          </w:tcPr>
          <w:p w14:paraId="513A163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0.2488</w:t>
            </w:r>
          </w:p>
        </w:tc>
        <w:tc>
          <w:tcPr>
            <w:tcW w:w="0" w:type="auto"/>
            <w:shd w:val="clear" w:color="auto" w:fill="auto"/>
            <w:noWrap/>
            <w:vAlign w:val="bottom"/>
            <w:hideMark/>
          </w:tcPr>
          <w:p w14:paraId="3C745F9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0.0491</w:t>
            </w:r>
          </w:p>
        </w:tc>
        <w:tc>
          <w:tcPr>
            <w:tcW w:w="0" w:type="auto"/>
            <w:shd w:val="clear" w:color="auto" w:fill="auto"/>
            <w:noWrap/>
            <w:vAlign w:val="bottom"/>
            <w:hideMark/>
          </w:tcPr>
          <w:p w14:paraId="578391C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0.1769</w:t>
            </w:r>
          </w:p>
        </w:tc>
        <w:tc>
          <w:tcPr>
            <w:tcW w:w="0" w:type="auto"/>
            <w:shd w:val="clear" w:color="auto" w:fill="auto"/>
            <w:noWrap/>
            <w:vAlign w:val="bottom"/>
            <w:hideMark/>
          </w:tcPr>
          <w:p w14:paraId="6D7D219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0.541%</w:t>
            </w:r>
          </w:p>
        </w:tc>
        <w:tc>
          <w:tcPr>
            <w:tcW w:w="0" w:type="auto"/>
            <w:shd w:val="clear" w:color="auto" w:fill="auto"/>
            <w:noWrap/>
            <w:vAlign w:val="bottom"/>
            <w:hideMark/>
          </w:tcPr>
          <w:p w14:paraId="747D851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97.373%</w:t>
            </w:r>
          </w:p>
        </w:tc>
      </w:tr>
      <w:tr w:rsidR="00E82A40" w:rsidRPr="00E82A40" w14:paraId="6BDD916E" w14:textId="77777777" w:rsidTr="00E82A40">
        <w:trPr>
          <w:cantSplit/>
          <w:jc w:val="center"/>
        </w:trPr>
        <w:tc>
          <w:tcPr>
            <w:tcW w:w="0" w:type="auto"/>
            <w:shd w:val="clear" w:color="auto" w:fill="auto"/>
            <w:noWrap/>
            <w:vAlign w:val="bottom"/>
            <w:hideMark/>
          </w:tcPr>
          <w:p w14:paraId="24B0779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18</w:t>
            </w:r>
          </w:p>
        </w:tc>
        <w:tc>
          <w:tcPr>
            <w:tcW w:w="0" w:type="auto"/>
            <w:shd w:val="clear" w:color="auto" w:fill="auto"/>
            <w:noWrap/>
            <w:vAlign w:val="bottom"/>
            <w:hideMark/>
          </w:tcPr>
          <w:p w14:paraId="20E97B48"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Menidia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peninsulae</w:t>
            </w:r>
            <w:proofErr w:type="spellEnd"/>
          </w:p>
        </w:tc>
        <w:tc>
          <w:tcPr>
            <w:tcW w:w="0" w:type="auto"/>
            <w:shd w:val="clear" w:color="auto" w:fill="auto"/>
            <w:noWrap/>
            <w:vAlign w:val="bottom"/>
            <w:hideMark/>
          </w:tcPr>
          <w:p w14:paraId="382B4A4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0.1912</w:t>
            </w:r>
          </w:p>
        </w:tc>
        <w:tc>
          <w:tcPr>
            <w:tcW w:w="0" w:type="auto"/>
            <w:shd w:val="clear" w:color="auto" w:fill="auto"/>
            <w:noWrap/>
            <w:vAlign w:val="bottom"/>
            <w:hideMark/>
          </w:tcPr>
          <w:p w14:paraId="6FCE614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0.1036</w:t>
            </w:r>
          </w:p>
        </w:tc>
        <w:tc>
          <w:tcPr>
            <w:tcW w:w="0" w:type="auto"/>
            <w:shd w:val="clear" w:color="auto" w:fill="auto"/>
            <w:noWrap/>
            <w:vAlign w:val="bottom"/>
            <w:hideMark/>
          </w:tcPr>
          <w:p w14:paraId="5B77FEC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0.1037</w:t>
            </w:r>
          </w:p>
        </w:tc>
        <w:tc>
          <w:tcPr>
            <w:tcW w:w="0" w:type="auto"/>
            <w:shd w:val="clear" w:color="auto" w:fill="auto"/>
            <w:noWrap/>
            <w:vAlign w:val="bottom"/>
            <w:hideMark/>
          </w:tcPr>
          <w:p w14:paraId="2575BB2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0.1329</w:t>
            </w:r>
          </w:p>
        </w:tc>
        <w:tc>
          <w:tcPr>
            <w:tcW w:w="0" w:type="auto"/>
            <w:shd w:val="clear" w:color="auto" w:fill="auto"/>
            <w:noWrap/>
            <w:vAlign w:val="bottom"/>
            <w:hideMark/>
          </w:tcPr>
          <w:p w14:paraId="3098F2F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0.407%</w:t>
            </w:r>
          </w:p>
        </w:tc>
        <w:tc>
          <w:tcPr>
            <w:tcW w:w="0" w:type="auto"/>
            <w:shd w:val="clear" w:color="auto" w:fill="auto"/>
            <w:noWrap/>
            <w:vAlign w:val="bottom"/>
            <w:hideMark/>
          </w:tcPr>
          <w:p w14:paraId="76AD27D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97.780%</w:t>
            </w:r>
          </w:p>
        </w:tc>
      </w:tr>
      <w:tr w:rsidR="00E82A40" w:rsidRPr="00E82A40" w14:paraId="5F31F324" w14:textId="77777777" w:rsidTr="00E82A40">
        <w:trPr>
          <w:cantSplit/>
          <w:jc w:val="center"/>
        </w:trPr>
        <w:tc>
          <w:tcPr>
            <w:tcW w:w="0" w:type="auto"/>
            <w:shd w:val="clear" w:color="auto" w:fill="auto"/>
            <w:noWrap/>
            <w:vAlign w:val="bottom"/>
            <w:hideMark/>
          </w:tcPr>
          <w:p w14:paraId="2E2129C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19</w:t>
            </w:r>
          </w:p>
        </w:tc>
        <w:tc>
          <w:tcPr>
            <w:tcW w:w="0" w:type="auto"/>
            <w:shd w:val="clear" w:color="auto" w:fill="auto"/>
            <w:noWrap/>
            <w:vAlign w:val="bottom"/>
            <w:hideMark/>
          </w:tcPr>
          <w:p w14:paraId="494C00F8"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Blenniidae</w:t>
            </w:r>
            <w:proofErr w:type="spellEnd"/>
          </w:p>
        </w:tc>
        <w:tc>
          <w:tcPr>
            <w:tcW w:w="0" w:type="auto"/>
            <w:shd w:val="clear" w:color="auto" w:fill="auto"/>
            <w:noWrap/>
            <w:vAlign w:val="bottom"/>
            <w:hideMark/>
          </w:tcPr>
          <w:p w14:paraId="03CE0FD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0.0677</w:t>
            </w:r>
          </w:p>
        </w:tc>
        <w:tc>
          <w:tcPr>
            <w:tcW w:w="0" w:type="auto"/>
            <w:shd w:val="clear" w:color="auto" w:fill="auto"/>
            <w:noWrap/>
            <w:vAlign w:val="bottom"/>
            <w:hideMark/>
          </w:tcPr>
          <w:p w14:paraId="1342C4F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0.0963</w:t>
            </w:r>
          </w:p>
        </w:tc>
        <w:tc>
          <w:tcPr>
            <w:tcW w:w="0" w:type="auto"/>
            <w:shd w:val="clear" w:color="auto" w:fill="auto"/>
            <w:noWrap/>
            <w:vAlign w:val="bottom"/>
            <w:hideMark/>
          </w:tcPr>
          <w:p w14:paraId="0389DB2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0.0790</w:t>
            </w:r>
          </w:p>
        </w:tc>
        <w:tc>
          <w:tcPr>
            <w:tcW w:w="0" w:type="auto"/>
            <w:shd w:val="clear" w:color="auto" w:fill="auto"/>
            <w:noWrap/>
            <w:vAlign w:val="bottom"/>
            <w:hideMark/>
          </w:tcPr>
          <w:p w14:paraId="5AA8D78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0.0810</w:t>
            </w:r>
          </w:p>
        </w:tc>
        <w:tc>
          <w:tcPr>
            <w:tcW w:w="0" w:type="auto"/>
            <w:shd w:val="clear" w:color="auto" w:fill="auto"/>
            <w:noWrap/>
            <w:vAlign w:val="bottom"/>
            <w:hideMark/>
          </w:tcPr>
          <w:p w14:paraId="1A60717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0.248%</w:t>
            </w:r>
          </w:p>
        </w:tc>
        <w:tc>
          <w:tcPr>
            <w:tcW w:w="0" w:type="auto"/>
            <w:shd w:val="clear" w:color="auto" w:fill="auto"/>
            <w:noWrap/>
            <w:vAlign w:val="bottom"/>
            <w:hideMark/>
          </w:tcPr>
          <w:p w14:paraId="00EEAB6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98.028%</w:t>
            </w:r>
          </w:p>
        </w:tc>
      </w:tr>
      <w:tr w:rsidR="00E82A40" w:rsidRPr="00E82A40" w14:paraId="69FE3270" w14:textId="77777777" w:rsidTr="00E82A40">
        <w:trPr>
          <w:cantSplit/>
          <w:jc w:val="center"/>
        </w:trPr>
        <w:tc>
          <w:tcPr>
            <w:tcW w:w="0" w:type="auto"/>
            <w:shd w:val="clear" w:color="auto" w:fill="auto"/>
            <w:noWrap/>
            <w:vAlign w:val="bottom"/>
            <w:hideMark/>
          </w:tcPr>
          <w:p w14:paraId="1A49A7C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20</w:t>
            </w:r>
          </w:p>
        </w:tc>
        <w:tc>
          <w:tcPr>
            <w:tcW w:w="0" w:type="auto"/>
            <w:shd w:val="clear" w:color="auto" w:fill="auto"/>
            <w:noWrap/>
            <w:vAlign w:val="bottom"/>
            <w:hideMark/>
          </w:tcPr>
          <w:p w14:paraId="16B6AB0E"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Leiostomus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xanthurus</w:t>
            </w:r>
            <w:proofErr w:type="spellEnd"/>
          </w:p>
        </w:tc>
        <w:tc>
          <w:tcPr>
            <w:tcW w:w="0" w:type="auto"/>
            <w:shd w:val="clear" w:color="auto" w:fill="auto"/>
            <w:noWrap/>
            <w:vAlign w:val="bottom"/>
            <w:hideMark/>
          </w:tcPr>
          <w:p w14:paraId="78CCF42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0.0513</w:t>
            </w:r>
          </w:p>
        </w:tc>
        <w:tc>
          <w:tcPr>
            <w:tcW w:w="0" w:type="auto"/>
            <w:shd w:val="clear" w:color="auto" w:fill="auto"/>
            <w:noWrap/>
            <w:vAlign w:val="bottom"/>
            <w:hideMark/>
          </w:tcPr>
          <w:p w14:paraId="69C0561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0.0507</w:t>
            </w:r>
          </w:p>
        </w:tc>
        <w:tc>
          <w:tcPr>
            <w:tcW w:w="0" w:type="auto"/>
            <w:shd w:val="clear" w:color="auto" w:fill="auto"/>
            <w:noWrap/>
            <w:vAlign w:val="bottom"/>
            <w:hideMark/>
          </w:tcPr>
          <w:p w14:paraId="12B4627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0.1128</w:t>
            </w:r>
          </w:p>
        </w:tc>
        <w:tc>
          <w:tcPr>
            <w:tcW w:w="0" w:type="auto"/>
            <w:shd w:val="clear" w:color="auto" w:fill="auto"/>
            <w:noWrap/>
            <w:vAlign w:val="bottom"/>
            <w:hideMark/>
          </w:tcPr>
          <w:p w14:paraId="2D313C9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0.0716</w:t>
            </w:r>
          </w:p>
        </w:tc>
        <w:tc>
          <w:tcPr>
            <w:tcW w:w="0" w:type="auto"/>
            <w:shd w:val="clear" w:color="auto" w:fill="auto"/>
            <w:noWrap/>
            <w:vAlign w:val="bottom"/>
            <w:hideMark/>
          </w:tcPr>
          <w:p w14:paraId="54EEB89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0.219%</w:t>
            </w:r>
          </w:p>
        </w:tc>
        <w:tc>
          <w:tcPr>
            <w:tcW w:w="0" w:type="auto"/>
            <w:shd w:val="clear" w:color="auto" w:fill="auto"/>
            <w:noWrap/>
            <w:vAlign w:val="bottom"/>
            <w:hideMark/>
          </w:tcPr>
          <w:p w14:paraId="652C27C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98.247%</w:t>
            </w:r>
          </w:p>
        </w:tc>
      </w:tr>
      <w:tr w:rsidR="00E82A40" w:rsidRPr="00E82A40" w14:paraId="0811F354" w14:textId="77777777" w:rsidTr="00E82A40">
        <w:trPr>
          <w:cantSplit/>
          <w:jc w:val="center"/>
        </w:trPr>
        <w:tc>
          <w:tcPr>
            <w:tcW w:w="0" w:type="auto"/>
            <w:shd w:val="clear" w:color="auto" w:fill="auto"/>
            <w:noWrap/>
            <w:vAlign w:val="bottom"/>
            <w:hideMark/>
          </w:tcPr>
          <w:p w14:paraId="57E1E14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21</w:t>
            </w:r>
          </w:p>
        </w:tc>
        <w:tc>
          <w:tcPr>
            <w:tcW w:w="0" w:type="auto"/>
            <w:shd w:val="clear" w:color="auto" w:fill="auto"/>
            <w:noWrap/>
            <w:vAlign w:val="bottom"/>
            <w:hideMark/>
          </w:tcPr>
          <w:p w14:paraId="0F8C64E5"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Acetes</w:t>
            </w:r>
            <w:proofErr w:type="spellEnd"/>
            <w:r w:rsidRPr="00E82A40">
              <w:rPr>
                <w:rFonts w:eastAsia="Times New Roman" w:cs="Times New Roman"/>
                <w:color w:val="000000"/>
                <w:sz w:val="20"/>
                <w:szCs w:val="20"/>
              </w:rPr>
              <w:t xml:space="preserve"> americanus</w:t>
            </w:r>
          </w:p>
        </w:tc>
        <w:tc>
          <w:tcPr>
            <w:tcW w:w="0" w:type="auto"/>
            <w:shd w:val="clear" w:color="auto" w:fill="auto"/>
            <w:noWrap/>
            <w:vAlign w:val="bottom"/>
            <w:hideMark/>
          </w:tcPr>
          <w:p w14:paraId="1807619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E377A6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15FA31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0.1439</w:t>
            </w:r>
          </w:p>
        </w:tc>
        <w:tc>
          <w:tcPr>
            <w:tcW w:w="0" w:type="auto"/>
            <w:shd w:val="clear" w:color="auto" w:fill="auto"/>
            <w:noWrap/>
            <w:vAlign w:val="bottom"/>
            <w:hideMark/>
          </w:tcPr>
          <w:p w14:paraId="2D01D71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0.0480</w:t>
            </w:r>
          </w:p>
        </w:tc>
        <w:tc>
          <w:tcPr>
            <w:tcW w:w="0" w:type="auto"/>
            <w:shd w:val="clear" w:color="auto" w:fill="auto"/>
            <w:noWrap/>
            <w:vAlign w:val="bottom"/>
            <w:hideMark/>
          </w:tcPr>
          <w:p w14:paraId="3AA49C3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0.147%</w:t>
            </w:r>
          </w:p>
        </w:tc>
        <w:tc>
          <w:tcPr>
            <w:tcW w:w="0" w:type="auto"/>
            <w:shd w:val="clear" w:color="auto" w:fill="auto"/>
            <w:noWrap/>
            <w:vAlign w:val="bottom"/>
            <w:hideMark/>
          </w:tcPr>
          <w:p w14:paraId="5809B92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98.394%</w:t>
            </w:r>
          </w:p>
        </w:tc>
      </w:tr>
      <w:tr w:rsidR="00E82A40" w:rsidRPr="00E82A40" w14:paraId="652C0B64" w14:textId="77777777" w:rsidTr="00E82A40">
        <w:trPr>
          <w:cantSplit/>
          <w:jc w:val="center"/>
        </w:trPr>
        <w:tc>
          <w:tcPr>
            <w:tcW w:w="0" w:type="auto"/>
            <w:shd w:val="clear" w:color="auto" w:fill="auto"/>
            <w:noWrap/>
            <w:vAlign w:val="bottom"/>
            <w:hideMark/>
          </w:tcPr>
          <w:p w14:paraId="33B09A4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22</w:t>
            </w:r>
          </w:p>
        </w:tc>
        <w:tc>
          <w:tcPr>
            <w:tcW w:w="0" w:type="auto"/>
            <w:shd w:val="clear" w:color="auto" w:fill="auto"/>
            <w:noWrap/>
            <w:vAlign w:val="bottom"/>
            <w:hideMark/>
          </w:tcPr>
          <w:p w14:paraId="191BA1E9"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Sphoeroides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parvus</w:t>
            </w:r>
            <w:proofErr w:type="spellEnd"/>
          </w:p>
        </w:tc>
        <w:tc>
          <w:tcPr>
            <w:tcW w:w="0" w:type="auto"/>
            <w:shd w:val="clear" w:color="auto" w:fill="auto"/>
            <w:noWrap/>
            <w:vAlign w:val="bottom"/>
            <w:hideMark/>
          </w:tcPr>
          <w:p w14:paraId="541F34B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0.0466</w:t>
            </w:r>
          </w:p>
        </w:tc>
        <w:tc>
          <w:tcPr>
            <w:tcW w:w="0" w:type="auto"/>
            <w:shd w:val="clear" w:color="auto" w:fill="auto"/>
            <w:noWrap/>
            <w:vAlign w:val="bottom"/>
            <w:hideMark/>
          </w:tcPr>
          <w:p w14:paraId="4C3759B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0.0434</w:t>
            </w:r>
          </w:p>
        </w:tc>
        <w:tc>
          <w:tcPr>
            <w:tcW w:w="0" w:type="auto"/>
            <w:shd w:val="clear" w:color="auto" w:fill="auto"/>
            <w:noWrap/>
            <w:vAlign w:val="bottom"/>
            <w:hideMark/>
          </w:tcPr>
          <w:p w14:paraId="027931D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0.0518</w:t>
            </w:r>
          </w:p>
        </w:tc>
        <w:tc>
          <w:tcPr>
            <w:tcW w:w="0" w:type="auto"/>
            <w:shd w:val="clear" w:color="auto" w:fill="auto"/>
            <w:noWrap/>
            <w:vAlign w:val="bottom"/>
            <w:hideMark/>
          </w:tcPr>
          <w:p w14:paraId="7E79208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0.0473</w:t>
            </w:r>
          </w:p>
        </w:tc>
        <w:tc>
          <w:tcPr>
            <w:tcW w:w="0" w:type="auto"/>
            <w:shd w:val="clear" w:color="auto" w:fill="auto"/>
            <w:noWrap/>
            <w:vAlign w:val="bottom"/>
            <w:hideMark/>
          </w:tcPr>
          <w:p w14:paraId="07E2A43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0.145%</w:t>
            </w:r>
          </w:p>
        </w:tc>
        <w:tc>
          <w:tcPr>
            <w:tcW w:w="0" w:type="auto"/>
            <w:shd w:val="clear" w:color="auto" w:fill="auto"/>
            <w:noWrap/>
            <w:vAlign w:val="bottom"/>
            <w:hideMark/>
          </w:tcPr>
          <w:p w14:paraId="1CC24DB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98.539%</w:t>
            </w:r>
          </w:p>
        </w:tc>
      </w:tr>
      <w:tr w:rsidR="00E82A40" w:rsidRPr="00E82A40" w14:paraId="4D9918FE" w14:textId="77777777" w:rsidTr="00E82A40">
        <w:trPr>
          <w:cantSplit/>
          <w:jc w:val="center"/>
        </w:trPr>
        <w:tc>
          <w:tcPr>
            <w:tcW w:w="0" w:type="auto"/>
            <w:shd w:val="clear" w:color="auto" w:fill="auto"/>
            <w:noWrap/>
            <w:vAlign w:val="bottom"/>
            <w:hideMark/>
          </w:tcPr>
          <w:p w14:paraId="65BDF81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23</w:t>
            </w:r>
          </w:p>
        </w:tc>
        <w:tc>
          <w:tcPr>
            <w:tcW w:w="0" w:type="auto"/>
            <w:shd w:val="clear" w:color="auto" w:fill="auto"/>
            <w:noWrap/>
            <w:vAlign w:val="bottom"/>
            <w:hideMark/>
          </w:tcPr>
          <w:p w14:paraId="43E32807"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Micropogon</w:t>
            </w:r>
            <w:proofErr w:type="spellEnd"/>
            <w:r w:rsidRPr="00E82A40">
              <w:rPr>
                <w:rFonts w:eastAsia="Times New Roman" w:cs="Times New Roman"/>
                <w:color w:val="000000"/>
                <w:sz w:val="20"/>
                <w:szCs w:val="20"/>
              </w:rPr>
              <w:t xml:space="preserve"> undulatus</w:t>
            </w:r>
          </w:p>
        </w:tc>
        <w:tc>
          <w:tcPr>
            <w:tcW w:w="0" w:type="auto"/>
            <w:shd w:val="clear" w:color="auto" w:fill="auto"/>
            <w:noWrap/>
            <w:vAlign w:val="bottom"/>
            <w:hideMark/>
          </w:tcPr>
          <w:p w14:paraId="7C836BA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0.0606</w:t>
            </w:r>
          </w:p>
        </w:tc>
        <w:tc>
          <w:tcPr>
            <w:tcW w:w="0" w:type="auto"/>
            <w:shd w:val="clear" w:color="auto" w:fill="auto"/>
            <w:noWrap/>
            <w:vAlign w:val="bottom"/>
            <w:hideMark/>
          </w:tcPr>
          <w:p w14:paraId="58C6FBE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0.0650</w:t>
            </w:r>
          </w:p>
        </w:tc>
        <w:tc>
          <w:tcPr>
            <w:tcW w:w="0" w:type="auto"/>
            <w:shd w:val="clear" w:color="auto" w:fill="auto"/>
            <w:noWrap/>
            <w:vAlign w:val="bottom"/>
            <w:hideMark/>
          </w:tcPr>
          <w:p w14:paraId="64BBADE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0.0048</w:t>
            </w:r>
          </w:p>
        </w:tc>
        <w:tc>
          <w:tcPr>
            <w:tcW w:w="0" w:type="auto"/>
            <w:shd w:val="clear" w:color="auto" w:fill="auto"/>
            <w:noWrap/>
            <w:vAlign w:val="bottom"/>
            <w:hideMark/>
          </w:tcPr>
          <w:p w14:paraId="0F0B6BF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0.0435</w:t>
            </w:r>
          </w:p>
        </w:tc>
        <w:tc>
          <w:tcPr>
            <w:tcW w:w="0" w:type="auto"/>
            <w:shd w:val="clear" w:color="auto" w:fill="auto"/>
            <w:noWrap/>
            <w:vAlign w:val="bottom"/>
            <w:hideMark/>
          </w:tcPr>
          <w:p w14:paraId="4439653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0.133%</w:t>
            </w:r>
          </w:p>
        </w:tc>
        <w:tc>
          <w:tcPr>
            <w:tcW w:w="0" w:type="auto"/>
            <w:shd w:val="clear" w:color="auto" w:fill="auto"/>
            <w:noWrap/>
            <w:vAlign w:val="bottom"/>
            <w:hideMark/>
          </w:tcPr>
          <w:p w14:paraId="68EC55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98.672%</w:t>
            </w:r>
          </w:p>
        </w:tc>
      </w:tr>
      <w:tr w:rsidR="00E82A40" w:rsidRPr="00E82A40" w14:paraId="5FF98AFF" w14:textId="77777777" w:rsidTr="00E82A40">
        <w:trPr>
          <w:cantSplit/>
          <w:jc w:val="center"/>
        </w:trPr>
        <w:tc>
          <w:tcPr>
            <w:tcW w:w="0" w:type="auto"/>
            <w:shd w:val="clear" w:color="auto" w:fill="auto"/>
            <w:noWrap/>
            <w:vAlign w:val="bottom"/>
            <w:hideMark/>
          </w:tcPr>
          <w:p w14:paraId="0560AE0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24</w:t>
            </w:r>
          </w:p>
        </w:tc>
        <w:tc>
          <w:tcPr>
            <w:tcW w:w="0" w:type="auto"/>
            <w:shd w:val="clear" w:color="auto" w:fill="auto"/>
            <w:noWrap/>
            <w:vAlign w:val="bottom"/>
            <w:hideMark/>
          </w:tcPr>
          <w:p w14:paraId="69010FA4"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Bairdiella chrysoura</w:t>
            </w:r>
          </w:p>
        </w:tc>
        <w:tc>
          <w:tcPr>
            <w:tcW w:w="0" w:type="auto"/>
            <w:shd w:val="clear" w:color="auto" w:fill="auto"/>
            <w:noWrap/>
            <w:vAlign w:val="bottom"/>
            <w:hideMark/>
          </w:tcPr>
          <w:p w14:paraId="68C2034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0.0349</w:t>
            </w:r>
          </w:p>
        </w:tc>
        <w:tc>
          <w:tcPr>
            <w:tcW w:w="0" w:type="auto"/>
            <w:shd w:val="clear" w:color="auto" w:fill="auto"/>
            <w:noWrap/>
            <w:vAlign w:val="bottom"/>
            <w:hideMark/>
          </w:tcPr>
          <w:p w14:paraId="7603DE6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0.0193</w:t>
            </w:r>
          </w:p>
        </w:tc>
        <w:tc>
          <w:tcPr>
            <w:tcW w:w="0" w:type="auto"/>
            <w:shd w:val="clear" w:color="auto" w:fill="auto"/>
            <w:noWrap/>
            <w:vAlign w:val="bottom"/>
            <w:hideMark/>
          </w:tcPr>
          <w:p w14:paraId="0D78170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0.0516</w:t>
            </w:r>
          </w:p>
        </w:tc>
        <w:tc>
          <w:tcPr>
            <w:tcW w:w="0" w:type="auto"/>
            <w:shd w:val="clear" w:color="auto" w:fill="auto"/>
            <w:noWrap/>
            <w:vAlign w:val="bottom"/>
            <w:hideMark/>
          </w:tcPr>
          <w:p w14:paraId="5318E42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0.0353</w:t>
            </w:r>
          </w:p>
        </w:tc>
        <w:tc>
          <w:tcPr>
            <w:tcW w:w="0" w:type="auto"/>
            <w:shd w:val="clear" w:color="auto" w:fill="auto"/>
            <w:noWrap/>
            <w:vAlign w:val="bottom"/>
            <w:hideMark/>
          </w:tcPr>
          <w:p w14:paraId="7CF4856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0.108%</w:t>
            </w:r>
          </w:p>
        </w:tc>
        <w:tc>
          <w:tcPr>
            <w:tcW w:w="0" w:type="auto"/>
            <w:shd w:val="clear" w:color="auto" w:fill="auto"/>
            <w:noWrap/>
            <w:vAlign w:val="bottom"/>
            <w:hideMark/>
          </w:tcPr>
          <w:p w14:paraId="4BADA75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98.780%</w:t>
            </w:r>
          </w:p>
        </w:tc>
      </w:tr>
      <w:tr w:rsidR="00E82A40" w:rsidRPr="00E82A40" w14:paraId="1C73D479" w14:textId="77777777" w:rsidTr="00E82A40">
        <w:trPr>
          <w:cantSplit/>
          <w:jc w:val="center"/>
        </w:trPr>
        <w:tc>
          <w:tcPr>
            <w:tcW w:w="0" w:type="auto"/>
            <w:shd w:val="clear" w:color="auto" w:fill="auto"/>
            <w:noWrap/>
            <w:vAlign w:val="bottom"/>
            <w:hideMark/>
          </w:tcPr>
          <w:p w14:paraId="0356430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25</w:t>
            </w:r>
          </w:p>
        </w:tc>
        <w:tc>
          <w:tcPr>
            <w:tcW w:w="0" w:type="auto"/>
            <w:shd w:val="clear" w:color="auto" w:fill="auto"/>
            <w:noWrap/>
            <w:vAlign w:val="bottom"/>
            <w:hideMark/>
          </w:tcPr>
          <w:p w14:paraId="1F56876A"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Menidia</w:t>
            </w:r>
            <w:proofErr w:type="spellEnd"/>
          </w:p>
        </w:tc>
        <w:tc>
          <w:tcPr>
            <w:tcW w:w="0" w:type="auto"/>
            <w:shd w:val="clear" w:color="auto" w:fill="auto"/>
            <w:noWrap/>
            <w:vAlign w:val="bottom"/>
            <w:hideMark/>
          </w:tcPr>
          <w:p w14:paraId="5595AA8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0.0047</w:t>
            </w:r>
          </w:p>
        </w:tc>
        <w:tc>
          <w:tcPr>
            <w:tcW w:w="0" w:type="auto"/>
            <w:shd w:val="clear" w:color="auto" w:fill="auto"/>
            <w:noWrap/>
            <w:vAlign w:val="bottom"/>
            <w:hideMark/>
          </w:tcPr>
          <w:p w14:paraId="69BAC4C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0.0240</w:t>
            </w:r>
          </w:p>
        </w:tc>
        <w:tc>
          <w:tcPr>
            <w:tcW w:w="0" w:type="auto"/>
            <w:shd w:val="clear" w:color="auto" w:fill="auto"/>
            <w:noWrap/>
            <w:vAlign w:val="bottom"/>
            <w:hideMark/>
          </w:tcPr>
          <w:p w14:paraId="3D1C86D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0.0733</w:t>
            </w:r>
          </w:p>
        </w:tc>
        <w:tc>
          <w:tcPr>
            <w:tcW w:w="0" w:type="auto"/>
            <w:shd w:val="clear" w:color="auto" w:fill="auto"/>
            <w:noWrap/>
            <w:vAlign w:val="bottom"/>
            <w:hideMark/>
          </w:tcPr>
          <w:p w14:paraId="0A6E0A4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0.0340</w:t>
            </w:r>
          </w:p>
        </w:tc>
        <w:tc>
          <w:tcPr>
            <w:tcW w:w="0" w:type="auto"/>
            <w:shd w:val="clear" w:color="auto" w:fill="auto"/>
            <w:noWrap/>
            <w:vAlign w:val="bottom"/>
            <w:hideMark/>
          </w:tcPr>
          <w:p w14:paraId="3A8CF84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0.104%</w:t>
            </w:r>
          </w:p>
        </w:tc>
        <w:tc>
          <w:tcPr>
            <w:tcW w:w="0" w:type="auto"/>
            <w:shd w:val="clear" w:color="auto" w:fill="auto"/>
            <w:noWrap/>
            <w:vAlign w:val="bottom"/>
            <w:hideMark/>
          </w:tcPr>
          <w:p w14:paraId="4D1E3F6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98.884%</w:t>
            </w:r>
          </w:p>
        </w:tc>
      </w:tr>
      <w:tr w:rsidR="00E82A40" w:rsidRPr="00E82A40" w14:paraId="35832812" w14:textId="77777777" w:rsidTr="00E82A40">
        <w:trPr>
          <w:cantSplit/>
          <w:jc w:val="center"/>
        </w:trPr>
        <w:tc>
          <w:tcPr>
            <w:tcW w:w="0" w:type="auto"/>
            <w:shd w:val="clear" w:color="auto" w:fill="auto"/>
            <w:noWrap/>
            <w:vAlign w:val="bottom"/>
            <w:hideMark/>
          </w:tcPr>
          <w:p w14:paraId="22AAEF5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26</w:t>
            </w:r>
          </w:p>
        </w:tc>
        <w:tc>
          <w:tcPr>
            <w:tcW w:w="0" w:type="auto"/>
            <w:shd w:val="clear" w:color="auto" w:fill="auto"/>
            <w:noWrap/>
            <w:vAlign w:val="bottom"/>
            <w:hideMark/>
          </w:tcPr>
          <w:p w14:paraId="12ABA33C"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Membras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martinica</w:t>
            </w:r>
            <w:proofErr w:type="spellEnd"/>
          </w:p>
        </w:tc>
        <w:tc>
          <w:tcPr>
            <w:tcW w:w="0" w:type="auto"/>
            <w:shd w:val="clear" w:color="auto" w:fill="auto"/>
            <w:noWrap/>
            <w:vAlign w:val="bottom"/>
            <w:hideMark/>
          </w:tcPr>
          <w:p w14:paraId="5DA2001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0.0442</w:t>
            </w:r>
          </w:p>
        </w:tc>
        <w:tc>
          <w:tcPr>
            <w:tcW w:w="0" w:type="auto"/>
            <w:shd w:val="clear" w:color="auto" w:fill="auto"/>
            <w:noWrap/>
            <w:vAlign w:val="bottom"/>
            <w:hideMark/>
          </w:tcPr>
          <w:p w14:paraId="2AEAADF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0.0169</w:t>
            </w:r>
          </w:p>
        </w:tc>
        <w:tc>
          <w:tcPr>
            <w:tcW w:w="0" w:type="auto"/>
            <w:shd w:val="clear" w:color="auto" w:fill="auto"/>
            <w:noWrap/>
            <w:vAlign w:val="bottom"/>
            <w:hideMark/>
          </w:tcPr>
          <w:p w14:paraId="0821231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0.0298</w:t>
            </w:r>
          </w:p>
        </w:tc>
        <w:tc>
          <w:tcPr>
            <w:tcW w:w="0" w:type="auto"/>
            <w:shd w:val="clear" w:color="auto" w:fill="auto"/>
            <w:noWrap/>
            <w:vAlign w:val="bottom"/>
            <w:hideMark/>
          </w:tcPr>
          <w:p w14:paraId="7A4B157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0.0303</w:t>
            </w:r>
          </w:p>
        </w:tc>
        <w:tc>
          <w:tcPr>
            <w:tcW w:w="0" w:type="auto"/>
            <w:shd w:val="clear" w:color="auto" w:fill="auto"/>
            <w:noWrap/>
            <w:vAlign w:val="bottom"/>
            <w:hideMark/>
          </w:tcPr>
          <w:p w14:paraId="2D82A13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0.093%</w:t>
            </w:r>
          </w:p>
        </w:tc>
        <w:tc>
          <w:tcPr>
            <w:tcW w:w="0" w:type="auto"/>
            <w:shd w:val="clear" w:color="auto" w:fill="auto"/>
            <w:noWrap/>
            <w:vAlign w:val="bottom"/>
            <w:hideMark/>
          </w:tcPr>
          <w:p w14:paraId="076E822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98.977%</w:t>
            </w:r>
          </w:p>
        </w:tc>
      </w:tr>
      <w:tr w:rsidR="00E82A40" w:rsidRPr="00E82A40" w14:paraId="3976151A" w14:textId="77777777" w:rsidTr="00E82A40">
        <w:trPr>
          <w:cantSplit/>
          <w:jc w:val="center"/>
        </w:trPr>
        <w:tc>
          <w:tcPr>
            <w:tcW w:w="0" w:type="auto"/>
            <w:shd w:val="clear" w:color="auto" w:fill="auto"/>
            <w:noWrap/>
            <w:vAlign w:val="bottom"/>
            <w:hideMark/>
          </w:tcPr>
          <w:p w14:paraId="03A50C9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27</w:t>
            </w:r>
          </w:p>
        </w:tc>
        <w:tc>
          <w:tcPr>
            <w:tcW w:w="0" w:type="auto"/>
            <w:shd w:val="clear" w:color="auto" w:fill="auto"/>
            <w:noWrap/>
            <w:vAlign w:val="bottom"/>
            <w:hideMark/>
          </w:tcPr>
          <w:p w14:paraId="6DE0AC5C"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Goby</w:t>
            </w:r>
          </w:p>
        </w:tc>
        <w:tc>
          <w:tcPr>
            <w:tcW w:w="0" w:type="auto"/>
            <w:shd w:val="clear" w:color="auto" w:fill="auto"/>
            <w:noWrap/>
            <w:vAlign w:val="bottom"/>
            <w:hideMark/>
          </w:tcPr>
          <w:p w14:paraId="5F41256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144D47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0.0048</w:t>
            </w:r>
          </w:p>
        </w:tc>
        <w:tc>
          <w:tcPr>
            <w:tcW w:w="0" w:type="auto"/>
            <w:shd w:val="clear" w:color="auto" w:fill="auto"/>
            <w:noWrap/>
            <w:vAlign w:val="bottom"/>
            <w:hideMark/>
          </w:tcPr>
          <w:p w14:paraId="28985A6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0.0738</w:t>
            </w:r>
          </w:p>
        </w:tc>
        <w:tc>
          <w:tcPr>
            <w:tcW w:w="0" w:type="auto"/>
            <w:shd w:val="clear" w:color="auto" w:fill="auto"/>
            <w:noWrap/>
            <w:vAlign w:val="bottom"/>
            <w:hideMark/>
          </w:tcPr>
          <w:p w14:paraId="77D04A6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0.0262</w:t>
            </w:r>
          </w:p>
        </w:tc>
        <w:tc>
          <w:tcPr>
            <w:tcW w:w="0" w:type="auto"/>
            <w:shd w:val="clear" w:color="auto" w:fill="auto"/>
            <w:noWrap/>
            <w:vAlign w:val="bottom"/>
            <w:hideMark/>
          </w:tcPr>
          <w:p w14:paraId="0CC415D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0.080%</w:t>
            </w:r>
          </w:p>
        </w:tc>
        <w:tc>
          <w:tcPr>
            <w:tcW w:w="0" w:type="auto"/>
            <w:shd w:val="clear" w:color="auto" w:fill="auto"/>
            <w:noWrap/>
            <w:vAlign w:val="bottom"/>
            <w:hideMark/>
          </w:tcPr>
          <w:p w14:paraId="59875FE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99.057%</w:t>
            </w:r>
          </w:p>
        </w:tc>
      </w:tr>
      <w:tr w:rsidR="00E82A40" w:rsidRPr="00E82A40" w14:paraId="6C04D449" w14:textId="77777777" w:rsidTr="00E82A40">
        <w:trPr>
          <w:cantSplit/>
          <w:jc w:val="center"/>
        </w:trPr>
        <w:tc>
          <w:tcPr>
            <w:tcW w:w="0" w:type="auto"/>
            <w:shd w:val="clear" w:color="auto" w:fill="auto"/>
            <w:noWrap/>
            <w:vAlign w:val="bottom"/>
            <w:hideMark/>
          </w:tcPr>
          <w:p w14:paraId="0214628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28</w:t>
            </w:r>
          </w:p>
        </w:tc>
        <w:tc>
          <w:tcPr>
            <w:tcW w:w="0" w:type="auto"/>
            <w:shd w:val="clear" w:color="auto" w:fill="auto"/>
            <w:noWrap/>
            <w:vAlign w:val="bottom"/>
            <w:hideMark/>
          </w:tcPr>
          <w:p w14:paraId="6314DE4F"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Cynoscion</w:t>
            </w:r>
            <w:proofErr w:type="spellEnd"/>
            <w:r w:rsidRPr="00E82A40">
              <w:rPr>
                <w:rFonts w:eastAsia="Times New Roman" w:cs="Times New Roman"/>
                <w:color w:val="000000"/>
                <w:sz w:val="20"/>
                <w:szCs w:val="20"/>
              </w:rPr>
              <w:t xml:space="preserve"> nebulosus</w:t>
            </w:r>
          </w:p>
        </w:tc>
        <w:tc>
          <w:tcPr>
            <w:tcW w:w="0" w:type="auto"/>
            <w:shd w:val="clear" w:color="auto" w:fill="auto"/>
            <w:noWrap/>
            <w:vAlign w:val="bottom"/>
            <w:hideMark/>
          </w:tcPr>
          <w:p w14:paraId="32A173E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0.0396</w:t>
            </w:r>
          </w:p>
        </w:tc>
        <w:tc>
          <w:tcPr>
            <w:tcW w:w="0" w:type="auto"/>
            <w:shd w:val="clear" w:color="auto" w:fill="auto"/>
            <w:noWrap/>
            <w:vAlign w:val="bottom"/>
            <w:hideMark/>
          </w:tcPr>
          <w:p w14:paraId="76E8A21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0.0266</w:t>
            </w:r>
          </w:p>
        </w:tc>
        <w:tc>
          <w:tcPr>
            <w:tcW w:w="0" w:type="auto"/>
            <w:shd w:val="clear" w:color="auto" w:fill="auto"/>
            <w:noWrap/>
            <w:vAlign w:val="bottom"/>
            <w:hideMark/>
          </w:tcPr>
          <w:p w14:paraId="559FFEA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0.0098</w:t>
            </w:r>
          </w:p>
        </w:tc>
        <w:tc>
          <w:tcPr>
            <w:tcW w:w="0" w:type="auto"/>
            <w:shd w:val="clear" w:color="auto" w:fill="auto"/>
            <w:noWrap/>
            <w:vAlign w:val="bottom"/>
            <w:hideMark/>
          </w:tcPr>
          <w:p w14:paraId="75F9883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0.0253</w:t>
            </w:r>
          </w:p>
        </w:tc>
        <w:tc>
          <w:tcPr>
            <w:tcW w:w="0" w:type="auto"/>
            <w:shd w:val="clear" w:color="auto" w:fill="auto"/>
            <w:noWrap/>
            <w:vAlign w:val="bottom"/>
            <w:hideMark/>
          </w:tcPr>
          <w:p w14:paraId="00EB724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0.078%</w:t>
            </w:r>
          </w:p>
        </w:tc>
        <w:tc>
          <w:tcPr>
            <w:tcW w:w="0" w:type="auto"/>
            <w:shd w:val="clear" w:color="auto" w:fill="auto"/>
            <w:noWrap/>
            <w:vAlign w:val="bottom"/>
            <w:hideMark/>
          </w:tcPr>
          <w:p w14:paraId="638B248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99.134%</w:t>
            </w:r>
          </w:p>
        </w:tc>
      </w:tr>
      <w:tr w:rsidR="00E82A40" w:rsidRPr="00E82A40" w14:paraId="3B6B6734" w14:textId="77777777" w:rsidTr="00E82A40">
        <w:trPr>
          <w:cantSplit/>
          <w:jc w:val="center"/>
        </w:trPr>
        <w:tc>
          <w:tcPr>
            <w:tcW w:w="0" w:type="auto"/>
            <w:shd w:val="clear" w:color="auto" w:fill="auto"/>
            <w:noWrap/>
            <w:vAlign w:val="bottom"/>
            <w:hideMark/>
          </w:tcPr>
          <w:p w14:paraId="1050F54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29</w:t>
            </w:r>
          </w:p>
        </w:tc>
        <w:tc>
          <w:tcPr>
            <w:tcW w:w="0" w:type="auto"/>
            <w:shd w:val="clear" w:color="auto" w:fill="auto"/>
            <w:noWrap/>
            <w:vAlign w:val="bottom"/>
            <w:hideMark/>
          </w:tcPr>
          <w:p w14:paraId="0CDD4E20"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Menidia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penisulae</w:t>
            </w:r>
            <w:proofErr w:type="spellEnd"/>
          </w:p>
        </w:tc>
        <w:tc>
          <w:tcPr>
            <w:tcW w:w="0" w:type="auto"/>
            <w:shd w:val="clear" w:color="auto" w:fill="auto"/>
            <w:noWrap/>
            <w:vAlign w:val="bottom"/>
            <w:hideMark/>
          </w:tcPr>
          <w:p w14:paraId="210AEC1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0.0232</w:t>
            </w:r>
          </w:p>
        </w:tc>
        <w:tc>
          <w:tcPr>
            <w:tcW w:w="0" w:type="auto"/>
            <w:shd w:val="clear" w:color="auto" w:fill="auto"/>
            <w:noWrap/>
            <w:vAlign w:val="bottom"/>
            <w:hideMark/>
          </w:tcPr>
          <w:p w14:paraId="3B10906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0.0120</w:t>
            </w:r>
          </w:p>
        </w:tc>
        <w:tc>
          <w:tcPr>
            <w:tcW w:w="0" w:type="auto"/>
            <w:shd w:val="clear" w:color="auto" w:fill="auto"/>
            <w:noWrap/>
            <w:vAlign w:val="bottom"/>
            <w:hideMark/>
          </w:tcPr>
          <w:p w14:paraId="05810CB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0.0397</w:t>
            </w:r>
          </w:p>
        </w:tc>
        <w:tc>
          <w:tcPr>
            <w:tcW w:w="0" w:type="auto"/>
            <w:shd w:val="clear" w:color="auto" w:fill="auto"/>
            <w:noWrap/>
            <w:vAlign w:val="bottom"/>
            <w:hideMark/>
          </w:tcPr>
          <w:p w14:paraId="42D1E35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0.0250</w:t>
            </w:r>
          </w:p>
        </w:tc>
        <w:tc>
          <w:tcPr>
            <w:tcW w:w="0" w:type="auto"/>
            <w:shd w:val="clear" w:color="auto" w:fill="auto"/>
            <w:noWrap/>
            <w:vAlign w:val="bottom"/>
            <w:hideMark/>
          </w:tcPr>
          <w:p w14:paraId="090C053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0.076%</w:t>
            </w:r>
          </w:p>
        </w:tc>
        <w:tc>
          <w:tcPr>
            <w:tcW w:w="0" w:type="auto"/>
            <w:shd w:val="clear" w:color="auto" w:fill="auto"/>
            <w:noWrap/>
            <w:vAlign w:val="bottom"/>
            <w:hideMark/>
          </w:tcPr>
          <w:p w14:paraId="2D30925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99.211%</w:t>
            </w:r>
          </w:p>
        </w:tc>
      </w:tr>
      <w:tr w:rsidR="00E82A40" w:rsidRPr="00E82A40" w14:paraId="77EAE5E1" w14:textId="77777777" w:rsidTr="00E82A40">
        <w:trPr>
          <w:cantSplit/>
          <w:jc w:val="center"/>
        </w:trPr>
        <w:tc>
          <w:tcPr>
            <w:tcW w:w="0" w:type="auto"/>
            <w:shd w:val="clear" w:color="auto" w:fill="auto"/>
            <w:noWrap/>
            <w:vAlign w:val="bottom"/>
            <w:hideMark/>
          </w:tcPr>
          <w:p w14:paraId="22630DE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30</w:t>
            </w:r>
          </w:p>
        </w:tc>
        <w:tc>
          <w:tcPr>
            <w:tcW w:w="0" w:type="auto"/>
            <w:shd w:val="clear" w:color="auto" w:fill="auto"/>
            <w:noWrap/>
            <w:vAlign w:val="bottom"/>
            <w:hideMark/>
          </w:tcPr>
          <w:p w14:paraId="4D1A4DB5"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Hypsoblennius</w:t>
            </w:r>
            <w:proofErr w:type="spellEnd"/>
          </w:p>
        </w:tc>
        <w:tc>
          <w:tcPr>
            <w:tcW w:w="0" w:type="auto"/>
            <w:shd w:val="clear" w:color="auto" w:fill="auto"/>
            <w:noWrap/>
            <w:vAlign w:val="bottom"/>
            <w:hideMark/>
          </w:tcPr>
          <w:p w14:paraId="0524085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0.0256</w:t>
            </w:r>
          </w:p>
        </w:tc>
        <w:tc>
          <w:tcPr>
            <w:tcW w:w="0" w:type="auto"/>
            <w:shd w:val="clear" w:color="auto" w:fill="auto"/>
            <w:noWrap/>
            <w:vAlign w:val="bottom"/>
            <w:hideMark/>
          </w:tcPr>
          <w:p w14:paraId="52601D6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0.0121</w:t>
            </w:r>
          </w:p>
        </w:tc>
        <w:tc>
          <w:tcPr>
            <w:tcW w:w="0" w:type="auto"/>
            <w:shd w:val="clear" w:color="auto" w:fill="auto"/>
            <w:noWrap/>
            <w:vAlign w:val="bottom"/>
            <w:hideMark/>
          </w:tcPr>
          <w:p w14:paraId="4C54328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0.0272</w:t>
            </w:r>
          </w:p>
        </w:tc>
        <w:tc>
          <w:tcPr>
            <w:tcW w:w="0" w:type="auto"/>
            <w:shd w:val="clear" w:color="auto" w:fill="auto"/>
            <w:noWrap/>
            <w:vAlign w:val="bottom"/>
            <w:hideMark/>
          </w:tcPr>
          <w:p w14:paraId="5522935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0.0216</w:t>
            </w:r>
          </w:p>
        </w:tc>
        <w:tc>
          <w:tcPr>
            <w:tcW w:w="0" w:type="auto"/>
            <w:shd w:val="clear" w:color="auto" w:fill="auto"/>
            <w:noWrap/>
            <w:vAlign w:val="bottom"/>
            <w:hideMark/>
          </w:tcPr>
          <w:p w14:paraId="2A7C7DC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0.066%</w:t>
            </w:r>
          </w:p>
        </w:tc>
        <w:tc>
          <w:tcPr>
            <w:tcW w:w="0" w:type="auto"/>
            <w:shd w:val="clear" w:color="auto" w:fill="auto"/>
            <w:noWrap/>
            <w:vAlign w:val="bottom"/>
            <w:hideMark/>
          </w:tcPr>
          <w:p w14:paraId="04F2F69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99.277%</w:t>
            </w:r>
          </w:p>
        </w:tc>
      </w:tr>
      <w:tr w:rsidR="00E82A40" w:rsidRPr="00E82A40" w14:paraId="60D5C11B" w14:textId="77777777" w:rsidTr="00E82A40">
        <w:trPr>
          <w:cantSplit/>
          <w:jc w:val="center"/>
        </w:trPr>
        <w:tc>
          <w:tcPr>
            <w:tcW w:w="0" w:type="auto"/>
            <w:shd w:val="clear" w:color="auto" w:fill="auto"/>
            <w:noWrap/>
            <w:vAlign w:val="bottom"/>
            <w:hideMark/>
          </w:tcPr>
          <w:p w14:paraId="0981DF9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31</w:t>
            </w:r>
          </w:p>
        </w:tc>
        <w:tc>
          <w:tcPr>
            <w:tcW w:w="0" w:type="auto"/>
            <w:shd w:val="clear" w:color="auto" w:fill="auto"/>
            <w:noWrap/>
            <w:vAlign w:val="bottom"/>
            <w:hideMark/>
          </w:tcPr>
          <w:p w14:paraId="566AE78A"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Lolliguncula</w:t>
            </w:r>
            <w:proofErr w:type="spellEnd"/>
            <w:r w:rsidRPr="00E82A40">
              <w:rPr>
                <w:rFonts w:eastAsia="Times New Roman" w:cs="Times New Roman"/>
                <w:color w:val="000000"/>
                <w:sz w:val="20"/>
                <w:szCs w:val="20"/>
              </w:rPr>
              <w:t xml:space="preserve"> brevis</w:t>
            </w:r>
          </w:p>
        </w:tc>
        <w:tc>
          <w:tcPr>
            <w:tcW w:w="0" w:type="auto"/>
            <w:shd w:val="clear" w:color="auto" w:fill="auto"/>
            <w:noWrap/>
            <w:vAlign w:val="bottom"/>
            <w:hideMark/>
          </w:tcPr>
          <w:p w14:paraId="5E416A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0.0186</w:t>
            </w:r>
          </w:p>
        </w:tc>
        <w:tc>
          <w:tcPr>
            <w:tcW w:w="0" w:type="auto"/>
            <w:shd w:val="clear" w:color="auto" w:fill="auto"/>
            <w:noWrap/>
            <w:vAlign w:val="bottom"/>
            <w:hideMark/>
          </w:tcPr>
          <w:p w14:paraId="0E9FBAB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0.0096</w:t>
            </w:r>
          </w:p>
        </w:tc>
        <w:tc>
          <w:tcPr>
            <w:tcW w:w="0" w:type="auto"/>
            <w:shd w:val="clear" w:color="auto" w:fill="auto"/>
            <w:noWrap/>
            <w:vAlign w:val="bottom"/>
            <w:hideMark/>
          </w:tcPr>
          <w:p w14:paraId="20CBE9B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0.0314</w:t>
            </w:r>
          </w:p>
        </w:tc>
        <w:tc>
          <w:tcPr>
            <w:tcW w:w="0" w:type="auto"/>
            <w:shd w:val="clear" w:color="auto" w:fill="auto"/>
            <w:noWrap/>
            <w:vAlign w:val="bottom"/>
            <w:hideMark/>
          </w:tcPr>
          <w:p w14:paraId="49D29B8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0.0199</w:t>
            </w:r>
          </w:p>
        </w:tc>
        <w:tc>
          <w:tcPr>
            <w:tcW w:w="0" w:type="auto"/>
            <w:shd w:val="clear" w:color="auto" w:fill="auto"/>
            <w:noWrap/>
            <w:vAlign w:val="bottom"/>
            <w:hideMark/>
          </w:tcPr>
          <w:p w14:paraId="2FA64A4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0.061%</w:t>
            </w:r>
          </w:p>
        </w:tc>
        <w:tc>
          <w:tcPr>
            <w:tcW w:w="0" w:type="auto"/>
            <w:shd w:val="clear" w:color="auto" w:fill="auto"/>
            <w:noWrap/>
            <w:vAlign w:val="bottom"/>
            <w:hideMark/>
          </w:tcPr>
          <w:p w14:paraId="197CB91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99.338%</w:t>
            </w:r>
          </w:p>
        </w:tc>
      </w:tr>
      <w:tr w:rsidR="00E82A40" w:rsidRPr="00E82A40" w14:paraId="4B1A6B9D" w14:textId="77777777" w:rsidTr="00E82A40">
        <w:trPr>
          <w:cantSplit/>
          <w:jc w:val="center"/>
        </w:trPr>
        <w:tc>
          <w:tcPr>
            <w:tcW w:w="0" w:type="auto"/>
            <w:shd w:val="clear" w:color="auto" w:fill="auto"/>
            <w:noWrap/>
            <w:vAlign w:val="bottom"/>
            <w:hideMark/>
          </w:tcPr>
          <w:p w14:paraId="035E1E8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32</w:t>
            </w:r>
          </w:p>
        </w:tc>
        <w:tc>
          <w:tcPr>
            <w:tcW w:w="0" w:type="auto"/>
            <w:shd w:val="clear" w:color="auto" w:fill="auto"/>
            <w:noWrap/>
            <w:vAlign w:val="bottom"/>
            <w:hideMark/>
          </w:tcPr>
          <w:p w14:paraId="4CC5BBDE"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Gobiidae</w:t>
            </w:r>
            <w:proofErr w:type="spellEnd"/>
          </w:p>
        </w:tc>
        <w:tc>
          <w:tcPr>
            <w:tcW w:w="0" w:type="auto"/>
            <w:shd w:val="clear" w:color="auto" w:fill="auto"/>
            <w:noWrap/>
            <w:vAlign w:val="bottom"/>
            <w:hideMark/>
          </w:tcPr>
          <w:p w14:paraId="58C50E8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0.0140</w:t>
            </w:r>
          </w:p>
        </w:tc>
        <w:tc>
          <w:tcPr>
            <w:tcW w:w="0" w:type="auto"/>
            <w:shd w:val="clear" w:color="auto" w:fill="auto"/>
            <w:noWrap/>
            <w:vAlign w:val="bottom"/>
            <w:hideMark/>
          </w:tcPr>
          <w:p w14:paraId="1ACB844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0.0217</w:t>
            </w:r>
          </w:p>
        </w:tc>
        <w:tc>
          <w:tcPr>
            <w:tcW w:w="0" w:type="auto"/>
            <w:shd w:val="clear" w:color="auto" w:fill="auto"/>
            <w:noWrap/>
            <w:vAlign w:val="bottom"/>
            <w:hideMark/>
          </w:tcPr>
          <w:p w14:paraId="0C9E377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0.0198</w:t>
            </w:r>
          </w:p>
        </w:tc>
        <w:tc>
          <w:tcPr>
            <w:tcW w:w="0" w:type="auto"/>
            <w:shd w:val="clear" w:color="auto" w:fill="auto"/>
            <w:noWrap/>
            <w:vAlign w:val="bottom"/>
            <w:hideMark/>
          </w:tcPr>
          <w:p w14:paraId="2CC389E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0.0185</w:t>
            </w:r>
          </w:p>
        </w:tc>
        <w:tc>
          <w:tcPr>
            <w:tcW w:w="0" w:type="auto"/>
            <w:shd w:val="clear" w:color="auto" w:fill="auto"/>
            <w:noWrap/>
            <w:vAlign w:val="bottom"/>
            <w:hideMark/>
          </w:tcPr>
          <w:p w14:paraId="648D63E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0.057%</w:t>
            </w:r>
          </w:p>
        </w:tc>
        <w:tc>
          <w:tcPr>
            <w:tcW w:w="0" w:type="auto"/>
            <w:shd w:val="clear" w:color="auto" w:fill="auto"/>
            <w:noWrap/>
            <w:vAlign w:val="bottom"/>
            <w:hideMark/>
          </w:tcPr>
          <w:p w14:paraId="1F3EE66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99.395%</w:t>
            </w:r>
          </w:p>
        </w:tc>
      </w:tr>
      <w:tr w:rsidR="00E82A40" w:rsidRPr="00E82A40" w14:paraId="6CE31D36" w14:textId="77777777" w:rsidTr="00E82A40">
        <w:trPr>
          <w:cantSplit/>
          <w:jc w:val="center"/>
        </w:trPr>
        <w:tc>
          <w:tcPr>
            <w:tcW w:w="0" w:type="auto"/>
            <w:shd w:val="clear" w:color="auto" w:fill="auto"/>
            <w:noWrap/>
            <w:vAlign w:val="bottom"/>
            <w:hideMark/>
          </w:tcPr>
          <w:p w14:paraId="4F9F509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33</w:t>
            </w:r>
          </w:p>
        </w:tc>
        <w:tc>
          <w:tcPr>
            <w:tcW w:w="0" w:type="auto"/>
            <w:shd w:val="clear" w:color="auto" w:fill="auto"/>
            <w:noWrap/>
            <w:vAlign w:val="bottom"/>
            <w:hideMark/>
          </w:tcPr>
          <w:p w14:paraId="2DE34935"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Syngnathidae</w:t>
            </w:r>
          </w:p>
        </w:tc>
        <w:tc>
          <w:tcPr>
            <w:tcW w:w="0" w:type="auto"/>
            <w:shd w:val="clear" w:color="auto" w:fill="auto"/>
            <w:noWrap/>
            <w:vAlign w:val="bottom"/>
            <w:hideMark/>
          </w:tcPr>
          <w:p w14:paraId="037C515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0.0186</w:t>
            </w:r>
          </w:p>
        </w:tc>
        <w:tc>
          <w:tcPr>
            <w:tcW w:w="0" w:type="auto"/>
            <w:shd w:val="clear" w:color="auto" w:fill="auto"/>
            <w:noWrap/>
            <w:vAlign w:val="bottom"/>
            <w:hideMark/>
          </w:tcPr>
          <w:p w14:paraId="534A583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0.0169</w:t>
            </w:r>
          </w:p>
        </w:tc>
        <w:tc>
          <w:tcPr>
            <w:tcW w:w="0" w:type="auto"/>
            <w:shd w:val="clear" w:color="auto" w:fill="auto"/>
            <w:noWrap/>
            <w:vAlign w:val="bottom"/>
            <w:hideMark/>
          </w:tcPr>
          <w:p w14:paraId="66262FD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0.0196</w:t>
            </w:r>
          </w:p>
        </w:tc>
        <w:tc>
          <w:tcPr>
            <w:tcW w:w="0" w:type="auto"/>
            <w:shd w:val="clear" w:color="auto" w:fill="auto"/>
            <w:noWrap/>
            <w:vAlign w:val="bottom"/>
            <w:hideMark/>
          </w:tcPr>
          <w:p w14:paraId="6206DF8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0.0184</w:t>
            </w:r>
          </w:p>
        </w:tc>
        <w:tc>
          <w:tcPr>
            <w:tcW w:w="0" w:type="auto"/>
            <w:shd w:val="clear" w:color="auto" w:fill="auto"/>
            <w:noWrap/>
            <w:vAlign w:val="bottom"/>
            <w:hideMark/>
          </w:tcPr>
          <w:p w14:paraId="3CB9A79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0.056%</w:t>
            </w:r>
          </w:p>
        </w:tc>
        <w:tc>
          <w:tcPr>
            <w:tcW w:w="0" w:type="auto"/>
            <w:shd w:val="clear" w:color="auto" w:fill="auto"/>
            <w:noWrap/>
            <w:vAlign w:val="bottom"/>
            <w:hideMark/>
          </w:tcPr>
          <w:p w14:paraId="395E2CA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99.451%</w:t>
            </w:r>
          </w:p>
        </w:tc>
      </w:tr>
      <w:tr w:rsidR="00E82A40" w:rsidRPr="00E82A40" w14:paraId="281A8AB9" w14:textId="77777777" w:rsidTr="00E82A40">
        <w:trPr>
          <w:cantSplit/>
          <w:jc w:val="center"/>
        </w:trPr>
        <w:tc>
          <w:tcPr>
            <w:tcW w:w="0" w:type="auto"/>
            <w:shd w:val="clear" w:color="auto" w:fill="auto"/>
            <w:noWrap/>
            <w:vAlign w:val="bottom"/>
            <w:hideMark/>
          </w:tcPr>
          <w:p w14:paraId="5FE4A31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34</w:t>
            </w:r>
          </w:p>
        </w:tc>
        <w:tc>
          <w:tcPr>
            <w:tcW w:w="0" w:type="auto"/>
            <w:shd w:val="clear" w:color="auto" w:fill="auto"/>
            <w:noWrap/>
            <w:vAlign w:val="bottom"/>
            <w:hideMark/>
          </w:tcPr>
          <w:p w14:paraId="6150A628"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Elops</w:t>
            </w:r>
            <w:proofErr w:type="spellEnd"/>
            <w:r w:rsidRPr="00E82A40">
              <w:rPr>
                <w:rFonts w:eastAsia="Times New Roman" w:cs="Times New Roman"/>
                <w:color w:val="000000"/>
                <w:sz w:val="20"/>
                <w:szCs w:val="20"/>
              </w:rPr>
              <w:t xml:space="preserve"> saurus</w:t>
            </w:r>
          </w:p>
        </w:tc>
        <w:tc>
          <w:tcPr>
            <w:tcW w:w="0" w:type="auto"/>
            <w:shd w:val="clear" w:color="auto" w:fill="auto"/>
            <w:noWrap/>
            <w:vAlign w:val="bottom"/>
            <w:hideMark/>
          </w:tcPr>
          <w:p w14:paraId="6E03245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0.0210</w:t>
            </w:r>
          </w:p>
        </w:tc>
        <w:tc>
          <w:tcPr>
            <w:tcW w:w="0" w:type="auto"/>
            <w:shd w:val="clear" w:color="auto" w:fill="auto"/>
            <w:noWrap/>
            <w:vAlign w:val="bottom"/>
            <w:hideMark/>
          </w:tcPr>
          <w:p w14:paraId="09963FA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0.0193</w:t>
            </w:r>
          </w:p>
        </w:tc>
        <w:tc>
          <w:tcPr>
            <w:tcW w:w="0" w:type="auto"/>
            <w:shd w:val="clear" w:color="auto" w:fill="auto"/>
            <w:noWrap/>
            <w:vAlign w:val="bottom"/>
            <w:hideMark/>
          </w:tcPr>
          <w:p w14:paraId="6415A57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0.0144</w:t>
            </w:r>
          </w:p>
        </w:tc>
        <w:tc>
          <w:tcPr>
            <w:tcW w:w="0" w:type="auto"/>
            <w:shd w:val="clear" w:color="auto" w:fill="auto"/>
            <w:noWrap/>
            <w:vAlign w:val="bottom"/>
            <w:hideMark/>
          </w:tcPr>
          <w:p w14:paraId="2D7A9DD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0.0182</w:t>
            </w:r>
          </w:p>
        </w:tc>
        <w:tc>
          <w:tcPr>
            <w:tcW w:w="0" w:type="auto"/>
            <w:shd w:val="clear" w:color="auto" w:fill="auto"/>
            <w:noWrap/>
            <w:vAlign w:val="bottom"/>
            <w:hideMark/>
          </w:tcPr>
          <w:p w14:paraId="54068E2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0.056%</w:t>
            </w:r>
          </w:p>
        </w:tc>
        <w:tc>
          <w:tcPr>
            <w:tcW w:w="0" w:type="auto"/>
            <w:shd w:val="clear" w:color="auto" w:fill="auto"/>
            <w:noWrap/>
            <w:vAlign w:val="bottom"/>
            <w:hideMark/>
          </w:tcPr>
          <w:p w14:paraId="1A8980A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99.507%</w:t>
            </w:r>
          </w:p>
        </w:tc>
      </w:tr>
      <w:tr w:rsidR="00E82A40" w:rsidRPr="00E82A40" w14:paraId="4A149849" w14:textId="77777777" w:rsidTr="00E82A40">
        <w:trPr>
          <w:cantSplit/>
          <w:jc w:val="center"/>
        </w:trPr>
        <w:tc>
          <w:tcPr>
            <w:tcW w:w="0" w:type="auto"/>
            <w:shd w:val="clear" w:color="auto" w:fill="auto"/>
            <w:noWrap/>
            <w:vAlign w:val="bottom"/>
            <w:hideMark/>
          </w:tcPr>
          <w:p w14:paraId="1D48AA2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35</w:t>
            </w:r>
          </w:p>
        </w:tc>
        <w:tc>
          <w:tcPr>
            <w:tcW w:w="0" w:type="auto"/>
            <w:shd w:val="clear" w:color="auto" w:fill="auto"/>
            <w:noWrap/>
            <w:vAlign w:val="bottom"/>
            <w:hideMark/>
          </w:tcPr>
          <w:p w14:paraId="07B591CA"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Synodus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foetens</w:t>
            </w:r>
            <w:proofErr w:type="spellEnd"/>
          </w:p>
        </w:tc>
        <w:tc>
          <w:tcPr>
            <w:tcW w:w="0" w:type="auto"/>
            <w:shd w:val="clear" w:color="auto" w:fill="auto"/>
            <w:noWrap/>
            <w:vAlign w:val="bottom"/>
            <w:hideMark/>
          </w:tcPr>
          <w:p w14:paraId="5BA6952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0.0163</w:t>
            </w:r>
          </w:p>
        </w:tc>
        <w:tc>
          <w:tcPr>
            <w:tcW w:w="0" w:type="auto"/>
            <w:shd w:val="clear" w:color="auto" w:fill="auto"/>
            <w:noWrap/>
            <w:vAlign w:val="bottom"/>
            <w:hideMark/>
          </w:tcPr>
          <w:p w14:paraId="20B4B77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0.0193</w:t>
            </w:r>
          </w:p>
        </w:tc>
        <w:tc>
          <w:tcPr>
            <w:tcW w:w="0" w:type="auto"/>
            <w:shd w:val="clear" w:color="auto" w:fill="auto"/>
            <w:noWrap/>
            <w:vAlign w:val="bottom"/>
            <w:hideMark/>
          </w:tcPr>
          <w:p w14:paraId="4FEDF4F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0.0100</w:t>
            </w:r>
          </w:p>
        </w:tc>
        <w:tc>
          <w:tcPr>
            <w:tcW w:w="0" w:type="auto"/>
            <w:shd w:val="clear" w:color="auto" w:fill="auto"/>
            <w:noWrap/>
            <w:vAlign w:val="bottom"/>
            <w:hideMark/>
          </w:tcPr>
          <w:p w14:paraId="76DC7BA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0.0152</w:t>
            </w:r>
          </w:p>
        </w:tc>
        <w:tc>
          <w:tcPr>
            <w:tcW w:w="0" w:type="auto"/>
            <w:shd w:val="clear" w:color="auto" w:fill="auto"/>
            <w:noWrap/>
            <w:vAlign w:val="bottom"/>
            <w:hideMark/>
          </w:tcPr>
          <w:p w14:paraId="0381A00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0.047%</w:t>
            </w:r>
          </w:p>
        </w:tc>
        <w:tc>
          <w:tcPr>
            <w:tcW w:w="0" w:type="auto"/>
            <w:shd w:val="clear" w:color="auto" w:fill="auto"/>
            <w:noWrap/>
            <w:vAlign w:val="bottom"/>
            <w:hideMark/>
          </w:tcPr>
          <w:p w14:paraId="1EE4C98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99.553%</w:t>
            </w:r>
          </w:p>
        </w:tc>
      </w:tr>
      <w:tr w:rsidR="00E82A40" w:rsidRPr="00E82A40" w14:paraId="6EF39E0B" w14:textId="77777777" w:rsidTr="00E82A40">
        <w:trPr>
          <w:cantSplit/>
          <w:jc w:val="center"/>
        </w:trPr>
        <w:tc>
          <w:tcPr>
            <w:tcW w:w="0" w:type="auto"/>
            <w:shd w:val="clear" w:color="auto" w:fill="auto"/>
            <w:noWrap/>
            <w:vAlign w:val="bottom"/>
            <w:hideMark/>
          </w:tcPr>
          <w:p w14:paraId="13230A9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36</w:t>
            </w:r>
          </w:p>
        </w:tc>
        <w:tc>
          <w:tcPr>
            <w:tcW w:w="0" w:type="auto"/>
            <w:shd w:val="clear" w:color="auto" w:fill="auto"/>
            <w:noWrap/>
            <w:vAlign w:val="bottom"/>
            <w:hideMark/>
          </w:tcPr>
          <w:p w14:paraId="425A86DE"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Gobionellus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boleosoma</w:t>
            </w:r>
            <w:proofErr w:type="spellEnd"/>
          </w:p>
        </w:tc>
        <w:tc>
          <w:tcPr>
            <w:tcW w:w="0" w:type="auto"/>
            <w:shd w:val="clear" w:color="auto" w:fill="auto"/>
            <w:noWrap/>
            <w:vAlign w:val="bottom"/>
            <w:hideMark/>
          </w:tcPr>
          <w:p w14:paraId="25F4D31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C529DB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0.0072</w:t>
            </w:r>
          </w:p>
        </w:tc>
        <w:tc>
          <w:tcPr>
            <w:tcW w:w="0" w:type="auto"/>
            <w:shd w:val="clear" w:color="auto" w:fill="auto"/>
            <w:noWrap/>
            <w:vAlign w:val="bottom"/>
            <w:hideMark/>
          </w:tcPr>
          <w:p w14:paraId="4878CA6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0.0350</w:t>
            </w:r>
          </w:p>
        </w:tc>
        <w:tc>
          <w:tcPr>
            <w:tcW w:w="0" w:type="auto"/>
            <w:shd w:val="clear" w:color="auto" w:fill="auto"/>
            <w:noWrap/>
            <w:vAlign w:val="bottom"/>
            <w:hideMark/>
          </w:tcPr>
          <w:p w14:paraId="5CF973E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0.0141</w:t>
            </w:r>
          </w:p>
        </w:tc>
        <w:tc>
          <w:tcPr>
            <w:tcW w:w="0" w:type="auto"/>
            <w:shd w:val="clear" w:color="auto" w:fill="auto"/>
            <w:noWrap/>
            <w:vAlign w:val="bottom"/>
            <w:hideMark/>
          </w:tcPr>
          <w:p w14:paraId="68DF943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0.043%</w:t>
            </w:r>
          </w:p>
        </w:tc>
        <w:tc>
          <w:tcPr>
            <w:tcW w:w="0" w:type="auto"/>
            <w:shd w:val="clear" w:color="auto" w:fill="auto"/>
            <w:noWrap/>
            <w:vAlign w:val="bottom"/>
            <w:hideMark/>
          </w:tcPr>
          <w:p w14:paraId="6446107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99.596%</w:t>
            </w:r>
          </w:p>
        </w:tc>
      </w:tr>
      <w:tr w:rsidR="00E82A40" w:rsidRPr="00E82A40" w14:paraId="2670BB1A" w14:textId="77777777" w:rsidTr="00E82A40">
        <w:trPr>
          <w:cantSplit/>
          <w:jc w:val="center"/>
        </w:trPr>
        <w:tc>
          <w:tcPr>
            <w:tcW w:w="0" w:type="auto"/>
            <w:shd w:val="clear" w:color="auto" w:fill="auto"/>
            <w:noWrap/>
            <w:vAlign w:val="bottom"/>
            <w:hideMark/>
          </w:tcPr>
          <w:p w14:paraId="1302F7E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37</w:t>
            </w:r>
          </w:p>
        </w:tc>
        <w:tc>
          <w:tcPr>
            <w:tcW w:w="0" w:type="auto"/>
            <w:shd w:val="clear" w:color="auto" w:fill="auto"/>
            <w:noWrap/>
            <w:vAlign w:val="bottom"/>
            <w:hideMark/>
          </w:tcPr>
          <w:p w14:paraId="73ECD53E"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 xml:space="preserve">Mugil </w:t>
            </w:r>
            <w:proofErr w:type="spellStart"/>
            <w:r w:rsidRPr="00E82A40">
              <w:rPr>
                <w:rFonts w:eastAsia="Times New Roman" w:cs="Times New Roman"/>
                <w:color w:val="000000"/>
                <w:sz w:val="20"/>
                <w:szCs w:val="20"/>
              </w:rPr>
              <w:t>cephalus</w:t>
            </w:r>
            <w:proofErr w:type="spellEnd"/>
          </w:p>
        </w:tc>
        <w:tc>
          <w:tcPr>
            <w:tcW w:w="0" w:type="auto"/>
            <w:shd w:val="clear" w:color="auto" w:fill="auto"/>
            <w:noWrap/>
            <w:vAlign w:val="bottom"/>
            <w:hideMark/>
          </w:tcPr>
          <w:p w14:paraId="5FBDAF8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0.0093</w:t>
            </w:r>
          </w:p>
        </w:tc>
        <w:tc>
          <w:tcPr>
            <w:tcW w:w="0" w:type="auto"/>
            <w:shd w:val="clear" w:color="auto" w:fill="auto"/>
            <w:noWrap/>
            <w:vAlign w:val="bottom"/>
            <w:hideMark/>
          </w:tcPr>
          <w:p w14:paraId="0B0469C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0.0048</w:t>
            </w:r>
          </w:p>
        </w:tc>
        <w:tc>
          <w:tcPr>
            <w:tcW w:w="0" w:type="auto"/>
            <w:shd w:val="clear" w:color="auto" w:fill="auto"/>
            <w:noWrap/>
            <w:vAlign w:val="bottom"/>
            <w:hideMark/>
          </w:tcPr>
          <w:p w14:paraId="435B8C1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0.0171</w:t>
            </w:r>
          </w:p>
        </w:tc>
        <w:tc>
          <w:tcPr>
            <w:tcW w:w="0" w:type="auto"/>
            <w:shd w:val="clear" w:color="auto" w:fill="auto"/>
            <w:noWrap/>
            <w:vAlign w:val="bottom"/>
            <w:hideMark/>
          </w:tcPr>
          <w:p w14:paraId="2A19B45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0.0104</w:t>
            </w:r>
          </w:p>
        </w:tc>
        <w:tc>
          <w:tcPr>
            <w:tcW w:w="0" w:type="auto"/>
            <w:shd w:val="clear" w:color="auto" w:fill="auto"/>
            <w:noWrap/>
            <w:vAlign w:val="bottom"/>
            <w:hideMark/>
          </w:tcPr>
          <w:p w14:paraId="3728DFC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0.032%</w:t>
            </w:r>
          </w:p>
        </w:tc>
        <w:tc>
          <w:tcPr>
            <w:tcW w:w="0" w:type="auto"/>
            <w:shd w:val="clear" w:color="auto" w:fill="auto"/>
            <w:noWrap/>
            <w:vAlign w:val="bottom"/>
            <w:hideMark/>
          </w:tcPr>
          <w:p w14:paraId="361D8B2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99.628%</w:t>
            </w:r>
          </w:p>
        </w:tc>
      </w:tr>
      <w:tr w:rsidR="00E82A40" w:rsidRPr="00E82A40" w14:paraId="13383193" w14:textId="77777777" w:rsidTr="00E82A40">
        <w:trPr>
          <w:cantSplit/>
          <w:jc w:val="center"/>
        </w:trPr>
        <w:tc>
          <w:tcPr>
            <w:tcW w:w="0" w:type="auto"/>
            <w:shd w:val="clear" w:color="auto" w:fill="auto"/>
            <w:noWrap/>
            <w:vAlign w:val="bottom"/>
            <w:hideMark/>
          </w:tcPr>
          <w:p w14:paraId="4DC69D0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38</w:t>
            </w:r>
          </w:p>
        </w:tc>
        <w:tc>
          <w:tcPr>
            <w:tcW w:w="0" w:type="auto"/>
            <w:shd w:val="clear" w:color="auto" w:fill="auto"/>
            <w:noWrap/>
            <w:vAlign w:val="bottom"/>
            <w:hideMark/>
          </w:tcPr>
          <w:p w14:paraId="5783D5EF"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 xml:space="preserve">Pogonias </w:t>
            </w:r>
            <w:proofErr w:type="spellStart"/>
            <w:r w:rsidRPr="00E82A40">
              <w:rPr>
                <w:rFonts w:eastAsia="Times New Roman" w:cs="Times New Roman"/>
                <w:color w:val="000000"/>
                <w:sz w:val="20"/>
                <w:szCs w:val="20"/>
              </w:rPr>
              <w:t>cromis</w:t>
            </w:r>
            <w:proofErr w:type="spellEnd"/>
          </w:p>
        </w:tc>
        <w:tc>
          <w:tcPr>
            <w:tcW w:w="0" w:type="auto"/>
            <w:shd w:val="clear" w:color="auto" w:fill="auto"/>
            <w:noWrap/>
            <w:vAlign w:val="bottom"/>
            <w:hideMark/>
          </w:tcPr>
          <w:p w14:paraId="77B3265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0.0093</w:t>
            </w:r>
          </w:p>
        </w:tc>
        <w:tc>
          <w:tcPr>
            <w:tcW w:w="0" w:type="auto"/>
            <w:shd w:val="clear" w:color="auto" w:fill="auto"/>
            <w:noWrap/>
            <w:vAlign w:val="bottom"/>
            <w:hideMark/>
          </w:tcPr>
          <w:p w14:paraId="2ED29C6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0.0169</w:t>
            </w:r>
          </w:p>
        </w:tc>
        <w:tc>
          <w:tcPr>
            <w:tcW w:w="0" w:type="auto"/>
            <w:shd w:val="clear" w:color="auto" w:fill="auto"/>
            <w:noWrap/>
            <w:vAlign w:val="bottom"/>
            <w:hideMark/>
          </w:tcPr>
          <w:p w14:paraId="60C6789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0.0049</w:t>
            </w:r>
          </w:p>
        </w:tc>
        <w:tc>
          <w:tcPr>
            <w:tcW w:w="0" w:type="auto"/>
            <w:shd w:val="clear" w:color="auto" w:fill="auto"/>
            <w:noWrap/>
            <w:vAlign w:val="bottom"/>
            <w:hideMark/>
          </w:tcPr>
          <w:p w14:paraId="390C8DD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0.0103</w:t>
            </w:r>
          </w:p>
        </w:tc>
        <w:tc>
          <w:tcPr>
            <w:tcW w:w="0" w:type="auto"/>
            <w:shd w:val="clear" w:color="auto" w:fill="auto"/>
            <w:noWrap/>
            <w:vAlign w:val="bottom"/>
            <w:hideMark/>
          </w:tcPr>
          <w:p w14:paraId="31AA8DA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0.032%</w:t>
            </w:r>
          </w:p>
        </w:tc>
        <w:tc>
          <w:tcPr>
            <w:tcW w:w="0" w:type="auto"/>
            <w:shd w:val="clear" w:color="auto" w:fill="auto"/>
            <w:noWrap/>
            <w:vAlign w:val="bottom"/>
            <w:hideMark/>
          </w:tcPr>
          <w:p w14:paraId="7708447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99.660%</w:t>
            </w:r>
          </w:p>
        </w:tc>
      </w:tr>
      <w:tr w:rsidR="00E82A40" w:rsidRPr="00E82A40" w14:paraId="2A4FC78B" w14:textId="77777777" w:rsidTr="00E82A40">
        <w:trPr>
          <w:cantSplit/>
          <w:jc w:val="center"/>
        </w:trPr>
        <w:tc>
          <w:tcPr>
            <w:tcW w:w="0" w:type="auto"/>
            <w:shd w:val="clear" w:color="auto" w:fill="auto"/>
            <w:noWrap/>
            <w:vAlign w:val="bottom"/>
            <w:hideMark/>
          </w:tcPr>
          <w:p w14:paraId="6DD296D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39</w:t>
            </w:r>
          </w:p>
        </w:tc>
        <w:tc>
          <w:tcPr>
            <w:tcW w:w="0" w:type="auto"/>
            <w:shd w:val="clear" w:color="auto" w:fill="auto"/>
            <w:noWrap/>
            <w:vAlign w:val="bottom"/>
            <w:hideMark/>
          </w:tcPr>
          <w:p w14:paraId="42F27A8C"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Archosargus probatocephalus</w:t>
            </w:r>
          </w:p>
        </w:tc>
        <w:tc>
          <w:tcPr>
            <w:tcW w:w="0" w:type="auto"/>
            <w:shd w:val="clear" w:color="auto" w:fill="auto"/>
            <w:noWrap/>
            <w:vAlign w:val="bottom"/>
            <w:hideMark/>
          </w:tcPr>
          <w:p w14:paraId="6B5413D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0.0093</w:t>
            </w:r>
          </w:p>
        </w:tc>
        <w:tc>
          <w:tcPr>
            <w:tcW w:w="0" w:type="auto"/>
            <w:shd w:val="clear" w:color="auto" w:fill="auto"/>
            <w:noWrap/>
            <w:vAlign w:val="bottom"/>
            <w:hideMark/>
          </w:tcPr>
          <w:p w14:paraId="1389134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0.0096</w:t>
            </w:r>
          </w:p>
        </w:tc>
        <w:tc>
          <w:tcPr>
            <w:tcW w:w="0" w:type="auto"/>
            <w:shd w:val="clear" w:color="auto" w:fill="auto"/>
            <w:noWrap/>
            <w:vAlign w:val="bottom"/>
            <w:hideMark/>
          </w:tcPr>
          <w:p w14:paraId="0CB5DA1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0.0075</w:t>
            </w:r>
          </w:p>
        </w:tc>
        <w:tc>
          <w:tcPr>
            <w:tcW w:w="0" w:type="auto"/>
            <w:shd w:val="clear" w:color="auto" w:fill="auto"/>
            <w:noWrap/>
            <w:vAlign w:val="bottom"/>
            <w:hideMark/>
          </w:tcPr>
          <w:p w14:paraId="377DA1B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0.0088</w:t>
            </w:r>
          </w:p>
        </w:tc>
        <w:tc>
          <w:tcPr>
            <w:tcW w:w="0" w:type="auto"/>
            <w:shd w:val="clear" w:color="auto" w:fill="auto"/>
            <w:noWrap/>
            <w:vAlign w:val="bottom"/>
            <w:hideMark/>
          </w:tcPr>
          <w:p w14:paraId="69B2BEA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0.027%</w:t>
            </w:r>
          </w:p>
        </w:tc>
        <w:tc>
          <w:tcPr>
            <w:tcW w:w="0" w:type="auto"/>
            <w:shd w:val="clear" w:color="auto" w:fill="auto"/>
            <w:noWrap/>
            <w:vAlign w:val="bottom"/>
            <w:hideMark/>
          </w:tcPr>
          <w:p w14:paraId="094800B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99.687%</w:t>
            </w:r>
          </w:p>
        </w:tc>
      </w:tr>
      <w:tr w:rsidR="00E82A40" w:rsidRPr="00E82A40" w14:paraId="055BE653" w14:textId="77777777" w:rsidTr="00E82A40">
        <w:trPr>
          <w:cantSplit/>
          <w:jc w:val="center"/>
        </w:trPr>
        <w:tc>
          <w:tcPr>
            <w:tcW w:w="0" w:type="auto"/>
            <w:shd w:val="clear" w:color="auto" w:fill="auto"/>
            <w:noWrap/>
            <w:vAlign w:val="bottom"/>
            <w:hideMark/>
          </w:tcPr>
          <w:p w14:paraId="51A6E44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40</w:t>
            </w:r>
          </w:p>
        </w:tc>
        <w:tc>
          <w:tcPr>
            <w:tcW w:w="0" w:type="auto"/>
            <w:shd w:val="clear" w:color="auto" w:fill="auto"/>
            <w:noWrap/>
            <w:vAlign w:val="bottom"/>
            <w:hideMark/>
          </w:tcPr>
          <w:p w14:paraId="0A906E42"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Gobiosoma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robustum</w:t>
            </w:r>
            <w:proofErr w:type="spellEnd"/>
          </w:p>
        </w:tc>
        <w:tc>
          <w:tcPr>
            <w:tcW w:w="0" w:type="auto"/>
            <w:shd w:val="clear" w:color="auto" w:fill="auto"/>
            <w:noWrap/>
            <w:vAlign w:val="bottom"/>
            <w:hideMark/>
          </w:tcPr>
          <w:p w14:paraId="61E2941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0.0164</w:t>
            </w:r>
          </w:p>
        </w:tc>
        <w:tc>
          <w:tcPr>
            <w:tcW w:w="0" w:type="auto"/>
            <w:shd w:val="clear" w:color="auto" w:fill="auto"/>
            <w:noWrap/>
            <w:vAlign w:val="bottom"/>
            <w:hideMark/>
          </w:tcPr>
          <w:p w14:paraId="4C59414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0.0072</w:t>
            </w:r>
          </w:p>
        </w:tc>
        <w:tc>
          <w:tcPr>
            <w:tcW w:w="0" w:type="auto"/>
            <w:shd w:val="clear" w:color="auto" w:fill="auto"/>
            <w:noWrap/>
            <w:vAlign w:val="bottom"/>
            <w:hideMark/>
          </w:tcPr>
          <w:p w14:paraId="172B113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6A4080E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0.0087</w:t>
            </w:r>
          </w:p>
        </w:tc>
        <w:tc>
          <w:tcPr>
            <w:tcW w:w="0" w:type="auto"/>
            <w:shd w:val="clear" w:color="auto" w:fill="auto"/>
            <w:noWrap/>
            <w:vAlign w:val="bottom"/>
            <w:hideMark/>
          </w:tcPr>
          <w:p w14:paraId="479E563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0.027%</w:t>
            </w:r>
          </w:p>
        </w:tc>
        <w:tc>
          <w:tcPr>
            <w:tcW w:w="0" w:type="auto"/>
            <w:shd w:val="clear" w:color="auto" w:fill="auto"/>
            <w:noWrap/>
            <w:vAlign w:val="bottom"/>
            <w:hideMark/>
          </w:tcPr>
          <w:p w14:paraId="205F5C1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99.713%</w:t>
            </w:r>
          </w:p>
        </w:tc>
      </w:tr>
      <w:tr w:rsidR="00E82A40" w:rsidRPr="00E82A40" w14:paraId="40C16434" w14:textId="77777777" w:rsidTr="00E82A40">
        <w:trPr>
          <w:cantSplit/>
          <w:jc w:val="center"/>
        </w:trPr>
        <w:tc>
          <w:tcPr>
            <w:tcW w:w="0" w:type="auto"/>
            <w:shd w:val="clear" w:color="auto" w:fill="auto"/>
            <w:noWrap/>
            <w:vAlign w:val="bottom"/>
            <w:hideMark/>
          </w:tcPr>
          <w:p w14:paraId="319FB21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41</w:t>
            </w:r>
          </w:p>
        </w:tc>
        <w:tc>
          <w:tcPr>
            <w:tcW w:w="0" w:type="auto"/>
            <w:shd w:val="clear" w:color="auto" w:fill="auto"/>
            <w:noWrap/>
            <w:vAlign w:val="bottom"/>
            <w:hideMark/>
          </w:tcPr>
          <w:p w14:paraId="567F7E62"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Synodontidae</w:t>
            </w:r>
            <w:proofErr w:type="spellEnd"/>
          </w:p>
        </w:tc>
        <w:tc>
          <w:tcPr>
            <w:tcW w:w="0" w:type="auto"/>
            <w:shd w:val="clear" w:color="auto" w:fill="auto"/>
            <w:noWrap/>
            <w:vAlign w:val="bottom"/>
            <w:hideMark/>
          </w:tcPr>
          <w:p w14:paraId="74205CA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0.0070</w:t>
            </w:r>
          </w:p>
        </w:tc>
        <w:tc>
          <w:tcPr>
            <w:tcW w:w="0" w:type="auto"/>
            <w:shd w:val="clear" w:color="auto" w:fill="auto"/>
            <w:noWrap/>
            <w:vAlign w:val="bottom"/>
            <w:hideMark/>
          </w:tcPr>
          <w:p w14:paraId="188E5CF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0.0048</w:t>
            </w:r>
          </w:p>
        </w:tc>
        <w:tc>
          <w:tcPr>
            <w:tcW w:w="0" w:type="auto"/>
            <w:shd w:val="clear" w:color="auto" w:fill="auto"/>
            <w:noWrap/>
            <w:vAlign w:val="bottom"/>
            <w:hideMark/>
          </w:tcPr>
          <w:p w14:paraId="289126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0.0125</w:t>
            </w:r>
          </w:p>
        </w:tc>
        <w:tc>
          <w:tcPr>
            <w:tcW w:w="0" w:type="auto"/>
            <w:shd w:val="clear" w:color="auto" w:fill="auto"/>
            <w:noWrap/>
            <w:vAlign w:val="bottom"/>
            <w:hideMark/>
          </w:tcPr>
          <w:p w14:paraId="637EF43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0.0081</w:t>
            </w:r>
          </w:p>
        </w:tc>
        <w:tc>
          <w:tcPr>
            <w:tcW w:w="0" w:type="auto"/>
            <w:shd w:val="clear" w:color="auto" w:fill="auto"/>
            <w:noWrap/>
            <w:vAlign w:val="bottom"/>
            <w:hideMark/>
          </w:tcPr>
          <w:p w14:paraId="186C85A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0.025%</w:t>
            </w:r>
          </w:p>
        </w:tc>
        <w:tc>
          <w:tcPr>
            <w:tcW w:w="0" w:type="auto"/>
            <w:shd w:val="clear" w:color="auto" w:fill="auto"/>
            <w:noWrap/>
            <w:vAlign w:val="bottom"/>
            <w:hideMark/>
          </w:tcPr>
          <w:p w14:paraId="16511C8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99.738%</w:t>
            </w:r>
          </w:p>
        </w:tc>
      </w:tr>
      <w:tr w:rsidR="00E82A40" w:rsidRPr="00E82A40" w14:paraId="588C82CB" w14:textId="77777777" w:rsidTr="00E82A40">
        <w:trPr>
          <w:cantSplit/>
          <w:jc w:val="center"/>
        </w:trPr>
        <w:tc>
          <w:tcPr>
            <w:tcW w:w="0" w:type="auto"/>
            <w:shd w:val="clear" w:color="auto" w:fill="auto"/>
            <w:noWrap/>
            <w:vAlign w:val="bottom"/>
            <w:hideMark/>
          </w:tcPr>
          <w:p w14:paraId="562DF8F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42</w:t>
            </w:r>
          </w:p>
        </w:tc>
        <w:tc>
          <w:tcPr>
            <w:tcW w:w="0" w:type="auto"/>
            <w:shd w:val="clear" w:color="auto" w:fill="auto"/>
            <w:noWrap/>
            <w:vAlign w:val="bottom"/>
            <w:hideMark/>
          </w:tcPr>
          <w:p w14:paraId="3CB48F38"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Myrophis</w:t>
            </w:r>
            <w:proofErr w:type="spellEnd"/>
            <w:r w:rsidRPr="00E82A40">
              <w:rPr>
                <w:rFonts w:eastAsia="Times New Roman" w:cs="Times New Roman"/>
                <w:color w:val="000000"/>
                <w:sz w:val="20"/>
                <w:szCs w:val="20"/>
              </w:rPr>
              <w:t xml:space="preserve"> punctatus</w:t>
            </w:r>
          </w:p>
        </w:tc>
        <w:tc>
          <w:tcPr>
            <w:tcW w:w="0" w:type="auto"/>
            <w:shd w:val="clear" w:color="auto" w:fill="auto"/>
            <w:noWrap/>
            <w:vAlign w:val="bottom"/>
            <w:hideMark/>
          </w:tcPr>
          <w:p w14:paraId="75E7245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0.0047</w:t>
            </w:r>
          </w:p>
        </w:tc>
        <w:tc>
          <w:tcPr>
            <w:tcW w:w="0" w:type="auto"/>
            <w:shd w:val="clear" w:color="auto" w:fill="auto"/>
            <w:noWrap/>
            <w:vAlign w:val="bottom"/>
            <w:hideMark/>
          </w:tcPr>
          <w:p w14:paraId="3F6B1FD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BB2228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0.0171</w:t>
            </w:r>
          </w:p>
        </w:tc>
        <w:tc>
          <w:tcPr>
            <w:tcW w:w="0" w:type="auto"/>
            <w:shd w:val="clear" w:color="auto" w:fill="auto"/>
            <w:noWrap/>
            <w:vAlign w:val="bottom"/>
            <w:hideMark/>
          </w:tcPr>
          <w:p w14:paraId="4BE436B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0.0073</w:t>
            </w:r>
          </w:p>
        </w:tc>
        <w:tc>
          <w:tcPr>
            <w:tcW w:w="0" w:type="auto"/>
            <w:shd w:val="clear" w:color="auto" w:fill="auto"/>
            <w:noWrap/>
            <w:vAlign w:val="bottom"/>
            <w:hideMark/>
          </w:tcPr>
          <w:p w14:paraId="0D13ECD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0.022%</w:t>
            </w:r>
          </w:p>
        </w:tc>
        <w:tc>
          <w:tcPr>
            <w:tcW w:w="0" w:type="auto"/>
            <w:shd w:val="clear" w:color="auto" w:fill="auto"/>
            <w:noWrap/>
            <w:vAlign w:val="bottom"/>
            <w:hideMark/>
          </w:tcPr>
          <w:p w14:paraId="5072A0B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99.761%</w:t>
            </w:r>
          </w:p>
        </w:tc>
      </w:tr>
      <w:tr w:rsidR="00E82A40" w:rsidRPr="00E82A40" w14:paraId="66B67F5E" w14:textId="77777777" w:rsidTr="00E82A40">
        <w:trPr>
          <w:cantSplit/>
          <w:jc w:val="center"/>
        </w:trPr>
        <w:tc>
          <w:tcPr>
            <w:tcW w:w="0" w:type="auto"/>
            <w:shd w:val="clear" w:color="auto" w:fill="auto"/>
            <w:noWrap/>
            <w:vAlign w:val="bottom"/>
            <w:hideMark/>
          </w:tcPr>
          <w:p w14:paraId="2182785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43</w:t>
            </w:r>
          </w:p>
        </w:tc>
        <w:tc>
          <w:tcPr>
            <w:tcW w:w="0" w:type="auto"/>
            <w:shd w:val="clear" w:color="auto" w:fill="auto"/>
            <w:noWrap/>
            <w:vAlign w:val="bottom"/>
            <w:hideMark/>
          </w:tcPr>
          <w:p w14:paraId="254E9BB6"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Trinectes</w:t>
            </w:r>
            <w:proofErr w:type="spellEnd"/>
            <w:r w:rsidRPr="00E82A40">
              <w:rPr>
                <w:rFonts w:eastAsia="Times New Roman" w:cs="Times New Roman"/>
                <w:color w:val="000000"/>
                <w:sz w:val="20"/>
                <w:szCs w:val="20"/>
              </w:rPr>
              <w:t xml:space="preserve"> maculatus</w:t>
            </w:r>
          </w:p>
        </w:tc>
        <w:tc>
          <w:tcPr>
            <w:tcW w:w="0" w:type="auto"/>
            <w:shd w:val="clear" w:color="auto" w:fill="auto"/>
            <w:noWrap/>
            <w:vAlign w:val="bottom"/>
            <w:hideMark/>
          </w:tcPr>
          <w:p w14:paraId="53B8584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0.0070</w:t>
            </w:r>
          </w:p>
        </w:tc>
        <w:tc>
          <w:tcPr>
            <w:tcW w:w="0" w:type="auto"/>
            <w:shd w:val="clear" w:color="auto" w:fill="auto"/>
            <w:noWrap/>
            <w:vAlign w:val="bottom"/>
            <w:hideMark/>
          </w:tcPr>
          <w:p w14:paraId="621E85D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0.0073</w:t>
            </w:r>
          </w:p>
        </w:tc>
        <w:tc>
          <w:tcPr>
            <w:tcW w:w="0" w:type="auto"/>
            <w:shd w:val="clear" w:color="auto" w:fill="auto"/>
            <w:noWrap/>
            <w:vAlign w:val="bottom"/>
            <w:hideMark/>
          </w:tcPr>
          <w:p w14:paraId="4802375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0.0050</w:t>
            </w:r>
          </w:p>
        </w:tc>
        <w:tc>
          <w:tcPr>
            <w:tcW w:w="0" w:type="auto"/>
            <w:shd w:val="clear" w:color="auto" w:fill="auto"/>
            <w:noWrap/>
            <w:vAlign w:val="bottom"/>
            <w:hideMark/>
          </w:tcPr>
          <w:p w14:paraId="1812E0F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0.0064</w:t>
            </w:r>
          </w:p>
        </w:tc>
        <w:tc>
          <w:tcPr>
            <w:tcW w:w="0" w:type="auto"/>
            <w:shd w:val="clear" w:color="auto" w:fill="auto"/>
            <w:noWrap/>
            <w:vAlign w:val="bottom"/>
            <w:hideMark/>
          </w:tcPr>
          <w:p w14:paraId="274C8EE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0.020%</w:t>
            </w:r>
          </w:p>
        </w:tc>
        <w:tc>
          <w:tcPr>
            <w:tcW w:w="0" w:type="auto"/>
            <w:shd w:val="clear" w:color="auto" w:fill="auto"/>
            <w:noWrap/>
            <w:vAlign w:val="bottom"/>
            <w:hideMark/>
          </w:tcPr>
          <w:p w14:paraId="3F13692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99.780%</w:t>
            </w:r>
          </w:p>
        </w:tc>
      </w:tr>
      <w:tr w:rsidR="00E82A40" w:rsidRPr="00E82A40" w14:paraId="4E097D2E" w14:textId="77777777" w:rsidTr="00E82A40">
        <w:trPr>
          <w:cantSplit/>
          <w:jc w:val="center"/>
        </w:trPr>
        <w:tc>
          <w:tcPr>
            <w:tcW w:w="0" w:type="auto"/>
            <w:shd w:val="clear" w:color="auto" w:fill="auto"/>
            <w:noWrap/>
            <w:vAlign w:val="bottom"/>
            <w:hideMark/>
          </w:tcPr>
          <w:p w14:paraId="024136C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44</w:t>
            </w:r>
          </w:p>
        </w:tc>
        <w:tc>
          <w:tcPr>
            <w:tcW w:w="0" w:type="auto"/>
            <w:shd w:val="clear" w:color="auto" w:fill="auto"/>
            <w:noWrap/>
            <w:vAlign w:val="bottom"/>
            <w:hideMark/>
          </w:tcPr>
          <w:p w14:paraId="1AE047C4"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Skeletonema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costatum</w:t>
            </w:r>
            <w:proofErr w:type="spellEnd"/>
          </w:p>
        </w:tc>
        <w:tc>
          <w:tcPr>
            <w:tcW w:w="0" w:type="auto"/>
            <w:shd w:val="clear" w:color="auto" w:fill="auto"/>
            <w:noWrap/>
            <w:vAlign w:val="bottom"/>
            <w:hideMark/>
          </w:tcPr>
          <w:p w14:paraId="292DF64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0.0116</w:t>
            </w:r>
          </w:p>
        </w:tc>
        <w:tc>
          <w:tcPr>
            <w:tcW w:w="0" w:type="auto"/>
            <w:shd w:val="clear" w:color="auto" w:fill="auto"/>
            <w:noWrap/>
            <w:vAlign w:val="bottom"/>
            <w:hideMark/>
          </w:tcPr>
          <w:p w14:paraId="634D1A7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0.0073</w:t>
            </w:r>
          </w:p>
        </w:tc>
        <w:tc>
          <w:tcPr>
            <w:tcW w:w="0" w:type="auto"/>
            <w:shd w:val="clear" w:color="auto" w:fill="auto"/>
            <w:noWrap/>
            <w:vAlign w:val="bottom"/>
            <w:hideMark/>
          </w:tcPr>
          <w:p w14:paraId="1FFD34E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FE43EF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0.0063</w:t>
            </w:r>
          </w:p>
        </w:tc>
        <w:tc>
          <w:tcPr>
            <w:tcW w:w="0" w:type="auto"/>
            <w:shd w:val="clear" w:color="auto" w:fill="auto"/>
            <w:noWrap/>
            <w:vAlign w:val="bottom"/>
            <w:hideMark/>
          </w:tcPr>
          <w:p w14:paraId="024F6B0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0.019%</w:t>
            </w:r>
          </w:p>
        </w:tc>
        <w:tc>
          <w:tcPr>
            <w:tcW w:w="0" w:type="auto"/>
            <w:shd w:val="clear" w:color="auto" w:fill="auto"/>
            <w:noWrap/>
            <w:vAlign w:val="bottom"/>
            <w:hideMark/>
          </w:tcPr>
          <w:p w14:paraId="3BC9F6A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99.799%</w:t>
            </w:r>
          </w:p>
        </w:tc>
      </w:tr>
      <w:tr w:rsidR="00E82A40" w:rsidRPr="00E82A40" w14:paraId="2C40C794" w14:textId="77777777" w:rsidTr="00E82A40">
        <w:trPr>
          <w:cantSplit/>
          <w:jc w:val="center"/>
        </w:trPr>
        <w:tc>
          <w:tcPr>
            <w:tcW w:w="0" w:type="auto"/>
            <w:shd w:val="clear" w:color="auto" w:fill="auto"/>
            <w:noWrap/>
            <w:vAlign w:val="bottom"/>
            <w:hideMark/>
          </w:tcPr>
          <w:p w14:paraId="5D1423E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45</w:t>
            </w:r>
          </w:p>
        </w:tc>
        <w:tc>
          <w:tcPr>
            <w:tcW w:w="0" w:type="auto"/>
            <w:shd w:val="clear" w:color="auto" w:fill="auto"/>
            <w:noWrap/>
            <w:vAlign w:val="bottom"/>
            <w:hideMark/>
          </w:tcPr>
          <w:p w14:paraId="68B1443B"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Ophichthus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gomesi</w:t>
            </w:r>
            <w:proofErr w:type="spellEnd"/>
          </w:p>
        </w:tc>
        <w:tc>
          <w:tcPr>
            <w:tcW w:w="0" w:type="auto"/>
            <w:shd w:val="clear" w:color="auto" w:fill="auto"/>
            <w:noWrap/>
            <w:vAlign w:val="bottom"/>
            <w:hideMark/>
          </w:tcPr>
          <w:p w14:paraId="73936EE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0.0070</w:t>
            </w:r>
          </w:p>
        </w:tc>
        <w:tc>
          <w:tcPr>
            <w:tcW w:w="0" w:type="auto"/>
            <w:shd w:val="clear" w:color="auto" w:fill="auto"/>
            <w:noWrap/>
            <w:vAlign w:val="bottom"/>
            <w:hideMark/>
          </w:tcPr>
          <w:p w14:paraId="7A13CF6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0.0048</w:t>
            </w:r>
          </w:p>
        </w:tc>
        <w:tc>
          <w:tcPr>
            <w:tcW w:w="0" w:type="auto"/>
            <w:shd w:val="clear" w:color="auto" w:fill="auto"/>
            <w:noWrap/>
            <w:vAlign w:val="bottom"/>
            <w:hideMark/>
          </w:tcPr>
          <w:p w14:paraId="65091AC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0.0051</w:t>
            </w:r>
          </w:p>
        </w:tc>
        <w:tc>
          <w:tcPr>
            <w:tcW w:w="0" w:type="auto"/>
            <w:shd w:val="clear" w:color="auto" w:fill="auto"/>
            <w:noWrap/>
            <w:vAlign w:val="bottom"/>
            <w:hideMark/>
          </w:tcPr>
          <w:p w14:paraId="2956301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0.0056</w:t>
            </w:r>
          </w:p>
        </w:tc>
        <w:tc>
          <w:tcPr>
            <w:tcW w:w="0" w:type="auto"/>
            <w:shd w:val="clear" w:color="auto" w:fill="auto"/>
            <w:noWrap/>
            <w:vAlign w:val="bottom"/>
            <w:hideMark/>
          </w:tcPr>
          <w:p w14:paraId="6A7EF73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0.017%</w:t>
            </w:r>
          </w:p>
        </w:tc>
        <w:tc>
          <w:tcPr>
            <w:tcW w:w="0" w:type="auto"/>
            <w:shd w:val="clear" w:color="auto" w:fill="auto"/>
            <w:noWrap/>
            <w:vAlign w:val="bottom"/>
            <w:hideMark/>
          </w:tcPr>
          <w:p w14:paraId="23DE8FD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99.817%</w:t>
            </w:r>
          </w:p>
        </w:tc>
      </w:tr>
      <w:tr w:rsidR="00E82A40" w:rsidRPr="00E82A40" w14:paraId="7DD6556B" w14:textId="77777777" w:rsidTr="00E82A40">
        <w:trPr>
          <w:cantSplit/>
          <w:jc w:val="center"/>
        </w:trPr>
        <w:tc>
          <w:tcPr>
            <w:tcW w:w="0" w:type="auto"/>
            <w:shd w:val="clear" w:color="auto" w:fill="auto"/>
            <w:noWrap/>
            <w:vAlign w:val="bottom"/>
            <w:hideMark/>
          </w:tcPr>
          <w:p w14:paraId="4C3553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46</w:t>
            </w:r>
          </w:p>
        </w:tc>
        <w:tc>
          <w:tcPr>
            <w:tcW w:w="0" w:type="auto"/>
            <w:shd w:val="clear" w:color="auto" w:fill="auto"/>
            <w:noWrap/>
            <w:vAlign w:val="bottom"/>
            <w:hideMark/>
          </w:tcPr>
          <w:p w14:paraId="34D1546E"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Orthopristis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chrysopterus</w:t>
            </w:r>
            <w:proofErr w:type="spellEnd"/>
          </w:p>
        </w:tc>
        <w:tc>
          <w:tcPr>
            <w:tcW w:w="0" w:type="auto"/>
            <w:shd w:val="clear" w:color="auto" w:fill="auto"/>
            <w:noWrap/>
            <w:vAlign w:val="bottom"/>
            <w:hideMark/>
          </w:tcPr>
          <w:p w14:paraId="5DA0CE4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0.0093</w:t>
            </w:r>
          </w:p>
        </w:tc>
        <w:tc>
          <w:tcPr>
            <w:tcW w:w="0" w:type="auto"/>
            <w:shd w:val="clear" w:color="auto" w:fill="auto"/>
            <w:noWrap/>
            <w:vAlign w:val="bottom"/>
            <w:hideMark/>
          </w:tcPr>
          <w:p w14:paraId="7D15B30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0.0072</w:t>
            </w:r>
          </w:p>
        </w:tc>
        <w:tc>
          <w:tcPr>
            <w:tcW w:w="0" w:type="auto"/>
            <w:shd w:val="clear" w:color="auto" w:fill="auto"/>
            <w:noWrap/>
            <w:vAlign w:val="bottom"/>
            <w:hideMark/>
          </w:tcPr>
          <w:p w14:paraId="448334A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888657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0.0055</w:t>
            </w:r>
          </w:p>
        </w:tc>
        <w:tc>
          <w:tcPr>
            <w:tcW w:w="0" w:type="auto"/>
            <w:shd w:val="clear" w:color="auto" w:fill="auto"/>
            <w:noWrap/>
            <w:vAlign w:val="bottom"/>
            <w:hideMark/>
          </w:tcPr>
          <w:p w14:paraId="23A8EB1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0.017%</w:t>
            </w:r>
          </w:p>
        </w:tc>
        <w:tc>
          <w:tcPr>
            <w:tcW w:w="0" w:type="auto"/>
            <w:shd w:val="clear" w:color="auto" w:fill="auto"/>
            <w:noWrap/>
            <w:vAlign w:val="bottom"/>
            <w:hideMark/>
          </w:tcPr>
          <w:p w14:paraId="22504E3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99.833%</w:t>
            </w:r>
          </w:p>
        </w:tc>
      </w:tr>
      <w:tr w:rsidR="00E82A40" w:rsidRPr="00E82A40" w14:paraId="720532A1" w14:textId="77777777" w:rsidTr="00E82A40">
        <w:trPr>
          <w:cantSplit/>
          <w:jc w:val="center"/>
        </w:trPr>
        <w:tc>
          <w:tcPr>
            <w:tcW w:w="0" w:type="auto"/>
            <w:shd w:val="clear" w:color="auto" w:fill="auto"/>
            <w:noWrap/>
            <w:vAlign w:val="bottom"/>
            <w:hideMark/>
          </w:tcPr>
          <w:p w14:paraId="2297F33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47</w:t>
            </w:r>
          </w:p>
        </w:tc>
        <w:tc>
          <w:tcPr>
            <w:tcW w:w="0" w:type="auto"/>
            <w:shd w:val="clear" w:color="auto" w:fill="auto"/>
            <w:noWrap/>
            <w:vAlign w:val="bottom"/>
            <w:hideMark/>
          </w:tcPr>
          <w:p w14:paraId="3A5A5CDF"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Oligoplites</w:t>
            </w:r>
            <w:proofErr w:type="spellEnd"/>
            <w:r w:rsidRPr="00E82A40">
              <w:rPr>
                <w:rFonts w:eastAsia="Times New Roman" w:cs="Times New Roman"/>
                <w:color w:val="000000"/>
                <w:sz w:val="20"/>
                <w:szCs w:val="20"/>
              </w:rPr>
              <w:t xml:space="preserve"> saurus</w:t>
            </w:r>
          </w:p>
        </w:tc>
        <w:tc>
          <w:tcPr>
            <w:tcW w:w="0" w:type="auto"/>
            <w:shd w:val="clear" w:color="auto" w:fill="auto"/>
            <w:noWrap/>
            <w:vAlign w:val="bottom"/>
            <w:hideMark/>
          </w:tcPr>
          <w:p w14:paraId="37A9B35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0.0140</w:t>
            </w:r>
          </w:p>
        </w:tc>
        <w:tc>
          <w:tcPr>
            <w:tcW w:w="0" w:type="auto"/>
            <w:shd w:val="clear" w:color="auto" w:fill="auto"/>
            <w:noWrap/>
            <w:vAlign w:val="bottom"/>
            <w:hideMark/>
          </w:tcPr>
          <w:p w14:paraId="0451489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D5B006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72C568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0.0047</w:t>
            </w:r>
          </w:p>
        </w:tc>
        <w:tc>
          <w:tcPr>
            <w:tcW w:w="0" w:type="auto"/>
            <w:shd w:val="clear" w:color="auto" w:fill="auto"/>
            <w:noWrap/>
            <w:vAlign w:val="bottom"/>
            <w:hideMark/>
          </w:tcPr>
          <w:p w14:paraId="2B0129D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0.014%</w:t>
            </w:r>
          </w:p>
        </w:tc>
        <w:tc>
          <w:tcPr>
            <w:tcW w:w="0" w:type="auto"/>
            <w:shd w:val="clear" w:color="auto" w:fill="auto"/>
            <w:noWrap/>
            <w:vAlign w:val="bottom"/>
            <w:hideMark/>
          </w:tcPr>
          <w:p w14:paraId="66AF66B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99.848%</w:t>
            </w:r>
          </w:p>
        </w:tc>
      </w:tr>
      <w:tr w:rsidR="00E82A40" w:rsidRPr="00E82A40" w14:paraId="6357C24D" w14:textId="77777777" w:rsidTr="00E82A40">
        <w:trPr>
          <w:cantSplit/>
          <w:jc w:val="center"/>
        </w:trPr>
        <w:tc>
          <w:tcPr>
            <w:tcW w:w="0" w:type="auto"/>
            <w:shd w:val="clear" w:color="auto" w:fill="auto"/>
            <w:noWrap/>
            <w:vAlign w:val="bottom"/>
            <w:hideMark/>
          </w:tcPr>
          <w:p w14:paraId="4C743FC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48</w:t>
            </w:r>
          </w:p>
        </w:tc>
        <w:tc>
          <w:tcPr>
            <w:tcW w:w="0" w:type="auto"/>
            <w:shd w:val="clear" w:color="auto" w:fill="auto"/>
            <w:noWrap/>
            <w:vAlign w:val="bottom"/>
            <w:hideMark/>
          </w:tcPr>
          <w:p w14:paraId="22BE8CEE"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Cyprinodon</w:t>
            </w:r>
            <w:proofErr w:type="spellEnd"/>
            <w:r w:rsidRPr="00E82A40">
              <w:rPr>
                <w:rFonts w:eastAsia="Times New Roman" w:cs="Times New Roman"/>
                <w:color w:val="000000"/>
                <w:sz w:val="20"/>
                <w:szCs w:val="20"/>
              </w:rPr>
              <w:t xml:space="preserve"> variegatus</w:t>
            </w:r>
          </w:p>
        </w:tc>
        <w:tc>
          <w:tcPr>
            <w:tcW w:w="0" w:type="auto"/>
            <w:shd w:val="clear" w:color="auto" w:fill="auto"/>
            <w:noWrap/>
            <w:vAlign w:val="bottom"/>
            <w:hideMark/>
          </w:tcPr>
          <w:p w14:paraId="03315AA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0.0070</w:t>
            </w:r>
          </w:p>
        </w:tc>
        <w:tc>
          <w:tcPr>
            <w:tcW w:w="0" w:type="auto"/>
            <w:shd w:val="clear" w:color="auto" w:fill="auto"/>
            <w:noWrap/>
            <w:vAlign w:val="bottom"/>
            <w:hideMark/>
          </w:tcPr>
          <w:p w14:paraId="1770A55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5783FC8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D7BDCE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0.0031</w:t>
            </w:r>
          </w:p>
        </w:tc>
        <w:tc>
          <w:tcPr>
            <w:tcW w:w="0" w:type="auto"/>
            <w:shd w:val="clear" w:color="auto" w:fill="auto"/>
            <w:noWrap/>
            <w:vAlign w:val="bottom"/>
            <w:hideMark/>
          </w:tcPr>
          <w:p w14:paraId="13D6483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0.010%</w:t>
            </w:r>
          </w:p>
        </w:tc>
        <w:tc>
          <w:tcPr>
            <w:tcW w:w="0" w:type="auto"/>
            <w:shd w:val="clear" w:color="auto" w:fill="auto"/>
            <w:noWrap/>
            <w:vAlign w:val="bottom"/>
            <w:hideMark/>
          </w:tcPr>
          <w:p w14:paraId="1E9C0AD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99.857%</w:t>
            </w:r>
          </w:p>
        </w:tc>
      </w:tr>
      <w:tr w:rsidR="00E82A40" w:rsidRPr="00E82A40" w14:paraId="3238F8A5" w14:textId="77777777" w:rsidTr="00E82A40">
        <w:trPr>
          <w:cantSplit/>
          <w:jc w:val="center"/>
        </w:trPr>
        <w:tc>
          <w:tcPr>
            <w:tcW w:w="0" w:type="auto"/>
            <w:shd w:val="clear" w:color="auto" w:fill="auto"/>
            <w:noWrap/>
            <w:vAlign w:val="bottom"/>
            <w:hideMark/>
          </w:tcPr>
          <w:p w14:paraId="38C5DDA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49</w:t>
            </w:r>
          </w:p>
        </w:tc>
        <w:tc>
          <w:tcPr>
            <w:tcW w:w="0" w:type="auto"/>
            <w:shd w:val="clear" w:color="auto" w:fill="auto"/>
            <w:noWrap/>
            <w:vAlign w:val="bottom"/>
            <w:hideMark/>
          </w:tcPr>
          <w:p w14:paraId="19D5867F"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Cyprinodon</w:t>
            </w:r>
            <w:proofErr w:type="spellEnd"/>
          </w:p>
        </w:tc>
        <w:tc>
          <w:tcPr>
            <w:tcW w:w="0" w:type="auto"/>
            <w:shd w:val="clear" w:color="auto" w:fill="auto"/>
            <w:noWrap/>
            <w:vAlign w:val="bottom"/>
            <w:hideMark/>
          </w:tcPr>
          <w:p w14:paraId="2F95716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0.0093</w:t>
            </w:r>
          </w:p>
        </w:tc>
        <w:tc>
          <w:tcPr>
            <w:tcW w:w="0" w:type="auto"/>
            <w:shd w:val="clear" w:color="auto" w:fill="auto"/>
            <w:noWrap/>
            <w:vAlign w:val="bottom"/>
            <w:hideMark/>
          </w:tcPr>
          <w:p w14:paraId="132C704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ADB66C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E0288C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0.0031</w:t>
            </w:r>
          </w:p>
        </w:tc>
        <w:tc>
          <w:tcPr>
            <w:tcW w:w="0" w:type="auto"/>
            <w:shd w:val="clear" w:color="auto" w:fill="auto"/>
            <w:noWrap/>
            <w:vAlign w:val="bottom"/>
            <w:hideMark/>
          </w:tcPr>
          <w:p w14:paraId="0245314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0.009%</w:t>
            </w:r>
          </w:p>
        </w:tc>
        <w:tc>
          <w:tcPr>
            <w:tcW w:w="0" w:type="auto"/>
            <w:shd w:val="clear" w:color="auto" w:fill="auto"/>
            <w:noWrap/>
            <w:vAlign w:val="bottom"/>
            <w:hideMark/>
          </w:tcPr>
          <w:p w14:paraId="337F35A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99.867%</w:t>
            </w:r>
          </w:p>
        </w:tc>
      </w:tr>
      <w:tr w:rsidR="00E82A40" w:rsidRPr="00E82A40" w14:paraId="7C28E182" w14:textId="77777777" w:rsidTr="00E82A40">
        <w:trPr>
          <w:cantSplit/>
          <w:jc w:val="center"/>
        </w:trPr>
        <w:tc>
          <w:tcPr>
            <w:tcW w:w="0" w:type="auto"/>
            <w:shd w:val="clear" w:color="auto" w:fill="auto"/>
            <w:noWrap/>
            <w:vAlign w:val="bottom"/>
            <w:hideMark/>
          </w:tcPr>
          <w:p w14:paraId="4EA7A14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50</w:t>
            </w:r>
          </w:p>
        </w:tc>
        <w:tc>
          <w:tcPr>
            <w:tcW w:w="0" w:type="auto"/>
            <w:shd w:val="clear" w:color="auto" w:fill="auto"/>
            <w:noWrap/>
            <w:vAlign w:val="bottom"/>
            <w:hideMark/>
          </w:tcPr>
          <w:p w14:paraId="0FE37B70"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Symphurus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plagiusa</w:t>
            </w:r>
            <w:proofErr w:type="spellEnd"/>
          </w:p>
        </w:tc>
        <w:tc>
          <w:tcPr>
            <w:tcW w:w="0" w:type="auto"/>
            <w:shd w:val="clear" w:color="auto" w:fill="auto"/>
            <w:noWrap/>
            <w:vAlign w:val="bottom"/>
            <w:hideMark/>
          </w:tcPr>
          <w:p w14:paraId="25032C3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5C3FA1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A5F3D5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0.0077</w:t>
            </w:r>
          </w:p>
        </w:tc>
        <w:tc>
          <w:tcPr>
            <w:tcW w:w="0" w:type="auto"/>
            <w:shd w:val="clear" w:color="auto" w:fill="auto"/>
            <w:noWrap/>
            <w:vAlign w:val="bottom"/>
            <w:hideMark/>
          </w:tcPr>
          <w:p w14:paraId="42C0464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0.0026</w:t>
            </w:r>
          </w:p>
        </w:tc>
        <w:tc>
          <w:tcPr>
            <w:tcW w:w="0" w:type="auto"/>
            <w:shd w:val="clear" w:color="auto" w:fill="auto"/>
            <w:noWrap/>
            <w:vAlign w:val="bottom"/>
            <w:hideMark/>
          </w:tcPr>
          <w:p w14:paraId="6554392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0.008%</w:t>
            </w:r>
          </w:p>
        </w:tc>
        <w:tc>
          <w:tcPr>
            <w:tcW w:w="0" w:type="auto"/>
            <w:shd w:val="clear" w:color="auto" w:fill="auto"/>
            <w:noWrap/>
            <w:vAlign w:val="bottom"/>
            <w:hideMark/>
          </w:tcPr>
          <w:p w14:paraId="6B216B9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99.875%</w:t>
            </w:r>
          </w:p>
        </w:tc>
      </w:tr>
      <w:tr w:rsidR="00E82A40" w:rsidRPr="00E82A40" w14:paraId="53FBF87E" w14:textId="77777777" w:rsidTr="00E82A40">
        <w:trPr>
          <w:cantSplit/>
          <w:jc w:val="center"/>
        </w:trPr>
        <w:tc>
          <w:tcPr>
            <w:tcW w:w="0" w:type="auto"/>
            <w:shd w:val="clear" w:color="auto" w:fill="auto"/>
            <w:noWrap/>
            <w:vAlign w:val="bottom"/>
            <w:hideMark/>
          </w:tcPr>
          <w:p w14:paraId="476022D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51</w:t>
            </w:r>
          </w:p>
        </w:tc>
        <w:tc>
          <w:tcPr>
            <w:tcW w:w="0" w:type="auto"/>
            <w:shd w:val="clear" w:color="auto" w:fill="auto"/>
            <w:noWrap/>
            <w:vAlign w:val="bottom"/>
            <w:hideMark/>
          </w:tcPr>
          <w:p w14:paraId="4E25CAF4"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Anguilliformes</w:t>
            </w:r>
          </w:p>
        </w:tc>
        <w:tc>
          <w:tcPr>
            <w:tcW w:w="0" w:type="auto"/>
            <w:shd w:val="clear" w:color="auto" w:fill="auto"/>
            <w:noWrap/>
            <w:vAlign w:val="bottom"/>
            <w:hideMark/>
          </w:tcPr>
          <w:p w14:paraId="1AE7D09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A3A753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3FB0A86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0.0050</w:t>
            </w:r>
          </w:p>
        </w:tc>
        <w:tc>
          <w:tcPr>
            <w:tcW w:w="0" w:type="auto"/>
            <w:shd w:val="clear" w:color="auto" w:fill="auto"/>
            <w:noWrap/>
            <w:vAlign w:val="bottom"/>
            <w:hideMark/>
          </w:tcPr>
          <w:p w14:paraId="773A8D2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0.0025</w:t>
            </w:r>
          </w:p>
        </w:tc>
        <w:tc>
          <w:tcPr>
            <w:tcW w:w="0" w:type="auto"/>
            <w:shd w:val="clear" w:color="auto" w:fill="auto"/>
            <w:noWrap/>
            <w:vAlign w:val="bottom"/>
            <w:hideMark/>
          </w:tcPr>
          <w:p w14:paraId="1C46016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0.008%</w:t>
            </w:r>
          </w:p>
        </w:tc>
        <w:tc>
          <w:tcPr>
            <w:tcW w:w="0" w:type="auto"/>
            <w:shd w:val="clear" w:color="auto" w:fill="auto"/>
            <w:noWrap/>
            <w:vAlign w:val="bottom"/>
            <w:hideMark/>
          </w:tcPr>
          <w:p w14:paraId="44B0F6E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99.882%</w:t>
            </w:r>
          </w:p>
        </w:tc>
      </w:tr>
      <w:tr w:rsidR="00E82A40" w:rsidRPr="00E82A40" w14:paraId="5FEA3C83" w14:textId="77777777" w:rsidTr="00E82A40">
        <w:trPr>
          <w:cantSplit/>
          <w:jc w:val="center"/>
        </w:trPr>
        <w:tc>
          <w:tcPr>
            <w:tcW w:w="0" w:type="auto"/>
            <w:shd w:val="clear" w:color="auto" w:fill="auto"/>
            <w:noWrap/>
            <w:vAlign w:val="bottom"/>
            <w:hideMark/>
          </w:tcPr>
          <w:p w14:paraId="0478E30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52</w:t>
            </w:r>
          </w:p>
        </w:tc>
        <w:tc>
          <w:tcPr>
            <w:tcW w:w="0" w:type="auto"/>
            <w:shd w:val="clear" w:color="auto" w:fill="auto"/>
            <w:noWrap/>
            <w:vAlign w:val="bottom"/>
            <w:hideMark/>
          </w:tcPr>
          <w:p w14:paraId="2CAB2511"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Citharichthys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spilopterus</w:t>
            </w:r>
            <w:proofErr w:type="spellEnd"/>
          </w:p>
        </w:tc>
        <w:tc>
          <w:tcPr>
            <w:tcW w:w="0" w:type="auto"/>
            <w:shd w:val="clear" w:color="auto" w:fill="auto"/>
            <w:noWrap/>
            <w:vAlign w:val="bottom"/>
            <w:hideMark/>
          </w:tcPr>
          <w:p w14:paraId="3CB9D19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3FAB8F7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33AA8AE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0.0026</w:t>
            </w:r>
          </w:p>
        </w:tc>
        <w:tc>
          <w:tcPr>
            <w:tcW w:w="0" w:type="auto"/>
            <w:shd w:val="clear" w:color="auto" w:fill="auto"/>
            <w:noWrap/>
            <w:vAlign w:val="bottom"/>
            <w:hideMark/>
          </w:tcPr>
          <w:p w14:paraId="309F001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5ED2E26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w:t>
            </w:r>
          </w:p>
        </w:tc>
        <w:tc>
          <w:tcPr>
            <w:tcW w:w="0" w:type="auto"/>
            <w:shd w:val="clear" w:color="auto" w:fill="auto"/>
            <w:noWrap/>
            <w:vAlign w:val="bottom"/>
            <w:hideMark/>
          </w:tcPr>
          <w:p w14:paraId="5B44227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99.890%</w:t>
            </w:r>
          </w:p>
        </w:tc>
      </w:tr>
      <w:tr w:rsidR="00E82A40" w:rsidRPr="00E82A40" w14:paraId="6538BFF6" w14:textId="77777777" w:rsidTr="00E82A40">
        <w:trPr>
          <w:cantSplit/>
          <w:jc w:val="center"/>
        </w:trPr>
        <w:tc>
          <w:tcPr>
            <w:tcW w:w="0" w:type="auto"/>
            <w:shd w:val="clear" w:color="auto" w:fill="auto"/>
            <w:noWrap/>
            <w:vAlign w:val="bottom"/>
            <w:hideMark/>
          </w:tcPr>
          <w:p w14:paraId="38206A4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53</w:t>
            </w:r>
          </w:p>
        </w:tc>
        <w:tc>
          <w:tcPr>
            <w:tcW w:w="0" w:type="auto"/>
            <w:shd w:val="clear" w:color="auto" w:fill="auto"/>
            <w:noWrap/>
            <w:vAlign w:val="bottom"/>
            <w:hideMark/>
          </w:tcPr>
          <w:p w14:paraId="4E99BC7F"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Chloroscombrus</w:t>
            </w:r>
            <w:proofErr w:type="spellEnd"/>
            <w:r w:rsidRPr="00E82A40">
              <w:rPr>
                <w:rFonts w:eastAsia="Times New Roman" w:cs="Times New Roman"/>
                <w:color w:val="000000"/>
                <w:sz w:val="20"/>
                <w:szCs w:val="20"/>
              </w:rPr>
              <w:t xml:space="preserve"> chrysurus</w:t>
            </w:r>
          </w:p>
        </w:tc>
        <w:tc>
          <w:tcPr>
            <w:tcW w:w="0" w:type="auto"/>
            <w:shd w:val="clear" w:color="auto" w:fill="auto"/>
            <w:noWrap/>
            <w:vAlign w:val="bottom"/>
            <w:hideMark/>
          </w:tcPr>
          <w:p w14:paraId="7AE12F6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2BE43F0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6E53142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0.0025</w:t>
            </w:r>
          </w:p>
        </w:tc>
        <w:tc>
          <w:tcPr>
            <w:tcW w:w="0" w:type="auto"/>
            <w:shd w:val="clear" w:color="auto" w:fill="auto"/>
            <w:noWrap/>
            <w:vAlign w:val="bottom"/>
            <w:hideMark/>
          </w:tcPr>
          <w:p w14:paraId="0439453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2420D3B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w:t>
            </w:r>
          </w:p>
        </w:tc>
        <w:tc>
          <w:tcPr>
            <w:tcW w:w="0" w:type="auto"/>
            <w:shd w:val="clear" w:color="auto" w:fill="auto"/>
            <w:noWrap/>
            <w:vAlign w:val="bottom"/>
            <w:hideMark/>
          </w:tcPr>
          <w:p w14:paraId="1A6664E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99.897%</w:t>
            </w:r>
          </w:p>
        </w:tc>
      </w:tr>
      <w:tr w:rsidR="00E82A40" w:rsidRPr="00E82A40" w14:paraId="1CA2A707" w14:textId="77777777" w:rsidTr="00E82A40">
        <w:trPr>
          <w:cantSplit/>
          <w:jc w:val="center"/>
        </w:trPr>
        <w:tc>
          <w:tcPr>
            <w:tcW w:w="0" w:type="auto"/>
            <w:shd w:val="clear" w:color="auto" w:fill="auto"/>
            <w:noWrap/>
            <w:vAlign w:val="bottom"/>
            <w:hideMark/>
          </w:tcPr>
          <w:p w14:paraId="4D29315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54</w:t>
            </w:r>
          </w:p>
        </w:tc>
        <w:tc>
          <w:tcPr>
            <w:tcW w:w="0" w:type="auto"/>
            <w:shd w:val="clear" w:color="auto" w:fill="auto"/>
            <w:noWrap/>
            <w:vAlign w:val="bottom"/>
            <w:hideMark/>
          </w:tcPr>
          <w:p w14:paraId="40576CF7"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Astroscopus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ygraecum</w:t>
            </w:r>
            <w:proofErr w:type="spellEnd"/>
          </w:p>
        </w:tc>
        <w:tc>
          <w:tcPr>
            <w:tcW w:w="0" w:type="auto"/>
            <w:shd w:val="clear" w:color="auto" w:fill="auto"/>
            <w:noWrap/>
            <w:vAlign w:val="bottom"/>
            <w:hideMark/>
          </w:tcPr>
          <w:p w14:paraId="74FC11B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53FF54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1B1FC1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0.0073</w:t>
            </w:r>
          </w:p>
        </w:tc>
        <w:tc>
          <w:tcPr>
            <w:tcW w:w="0" w:type="auto"/>
            <w:shd w:val="clear" w:color="auto" w:fill="auto"/>
            <w:noWrap/>
            <w:vAlign w:val="bottom"/>
            <w:hideMark/>
          </w:tcPr>
          <w:p w14:paraId="241FC60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71FD010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w:t>
            </w:r>
          </w:p>
        </w:tc>
        <w:tc>
          <w:tcPr>
            <w:tcW w:w="0" w:type="auto"/>
            <w:shd w:val="clear" w:color="auto" w:fill="auto"/>
            <w:noWrap/>
            <w:vAlign w:val="bottom"/>
            <w:hideMark/>
          </w:tcPr>
          <w:p w14:paraId="121DCF3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99.904%</w:t>
            </w:r>
          </w:p>
        </w:tc>
      </w:tr>
      <w:tr w:rsidR="00E82A40" w:rsidRPr="00E82A40" w14:paraId="01EC85F9" w14:textId="77777777" w:rsidTr="00E82A40">
        <w:trPr>
          <w:cantSplit/>
          <w:jc w:val="center"/>
        </w:trPr>
        <w:tc>
          <w:tcPr>
            <w:tcW w:w="0" w:type="auto"/>
            <w:shd w:val="clear" w:color="auto" w:fill="auto"/>
            <w:noWrap/>
            <w:vAlign w:val="bottom"/>
            <w:hideMark/>
          </w:tcPr>
          <w:p w14:paraId="26EE86A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lastRenderedPageBreak/>
              <w:t>55</w:t>
            </w:r>
          </w:p>
        </w:tc>
        <w:tc>
          <w:tcPr>
            <w:tcW w:w="0" w:type="auto"/>
            <w:shd w:val="clear" w:color="auto" w:fill="auto"/>
            <w:noWrap/>
            <w:vAlign w:val="bottom"/>
            <w:hideMark/>
          </w:tcPr>
          <w:p w14:paraId="27B120C5"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Brevoortia</w:t>
            </w:r>
          </w:p>
        </w:tc>
        <w:tc>
          <w:tcPr>
            <w:tcW w:w="0" w:type="auto"/>
            <w:shd w:val="clear" w:color="auto" w:fill="auto"/>
            <w:noWrap/>
            <w:vAlign w:val="bottom"/>
            <w:hideMark/>
          </w:tcPr>
          <w:p w14:paraId="5142E67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E8FD58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0.0072</w:t>
            </w:r>
          </w:p>
        </w:tc>
        <w:tc>
          <w:tcPr>
            <w:tcW w:w="0" w:type="auto"/>
            <w:shd w:val="clear" w:color="auto" w:fill="auto"/>
            <w:noWrap/>
            <w:vAlign w:val="bottom"/>
            <w:hideMark/>
          </w:tcPr>
          <w:p w14:paraId="3EFF1FF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5C79251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2E9184B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w:t>
            </w:r>
          </w:p>
        </w:tc>
        <w:tc>
          <w:tcPr>
            <w:tcW w:w="0" w:type="auto"/>
            <w:shd w:val="clear" w:color="auto" w:fill="auto"/>
            <w:noWrap/>
            <w:vAlign w:val="bottom"/>
            <w:hideMark/>
          </w:tcPr>
          <w:p w14:paraId="1F9DC07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99.912%</w:t>
            </w:r>
          </w:p>
        </w:tc>
      </w:tr>
      <w:tr w:rsidR="00E82A40" w:rsidRPr="00E82A40" w14:paraId="725D3EC5" w14:textId="77777777" w:rsidTr="00E82A40">
        <w:trPr>
          <w:cantSplit/>
          <w:jc w:val="center"/>
        </w:trPr>
        <w:tc>
          <w:tcPr>
            <w:tcW w:w="0" w:type="auto"/>
            <w:shd w:val="clear" w:color="auto" w:fill="auto"/>
            <w:noWrap/>
            <w:vAlign w:val="bottom"/>
            <w:hideMark/>
          </w:tcPr>
          <w:p w14:paraId="69DC498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56</w:t>
            </w:r>
          </w:p>
        </w:tc>
        <w:tc>
          <w:tcPr>
            <w:tcW w:w="0" w:type="auto"/>
            <w:shd w:val="clear" w:color="auto" w:fill="auto"/>
            <w:noWrap/>
            <w:vAlign w:val="bottom"/>
            <w:hideMark/>
          </w:tcPr>
          <w:p w14:paraId="42FE3A28"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Achirus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lineatus</w:t>
            </w:r>
            <w:proofErr w:type="spellEnd"/>
          </w:p>
        </w:tc>
        <w:tc>
          <w:tcPr>
            <w:tcW w:w="0" w:type="auto"/>
            <w:shd w:val="clear" w:color="auto" w:fill="auto"/>
            <w:noWrap/>
            <w:vAlign w:val="bottom"/>
            <w:hideMark/>
          </w:tcPr>
          <w:p w14:paraId="2E09E72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4CF575B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FB2EB2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0.0049</w:t>
            </w:r>
          </w:p>
        </w:tc>
        <w:tc>
          <w:tcPr>
            <w:tcW w:w="0" w:type="auto"/>
            <w:shd w:val="clear" w:color="auto" w:fill="auto"/>
            <w:noWrap/>
            <w:vAlign w:val="bottom"/>
            <w:hideMark/>
          </w:tcPr>
          <w:p w14:paraId="0DF48EB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7A14B27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0.007%</w:t>
            </w:r>
          </w:p>
        </w:tc>
        <w:tc>
          <w:tcPr>
            <w:tcW w:w="0" w:type="auto"/>
            <w:shd w:val="clear" w:color="auto" w:fill="auto"/>
            <w:noWrap/>
            <w:vAlign w:val="bottom"/>
            <w:hideMark/>
          </w:tcPr>
          <w:p w14:paraId="070F55D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99.919%</w:t>
            </w:r>
          </w:p>
        </w:tc>
      </w:tr>
      <w:tr w:rsidR="00E82A40" w:rsidRPr="00E82A40" w14:paraId="130B603D" w14:textId="77777777" w:rsidTr="00E82A40">
        <w:trPr>
          <w:cantSplit/>
          <w:jc w:val="center"/>
        </w:trPr>
        <w:tc>
          <w:tcPr>
            <w:tcW w:w="0" w:type="auto"/>
            <w:shd w:val="clear" w:color="auto" w:fill="auto"/>
            <w:noWrap/>
            <w:vAlign w:val="bottom"/>
            <w:hideMark/>
          </w:tcPr>
          <w:p w14:paraId="7E3DFCB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57</w:t>
            </w:r>
          </w:p>
        </w:tc>
        <w:tc>
          <w:tcPr>
            <w:tcW w:w="0" w:type="auto"/>
            <w:shd w:val="clear" w:color="auto" w:fill="auto"/>
            <w:noWrap/>
            <w:vAlign w:val="bottom"/>
            <w:hideMark/>
          </w:tcPr>
          <w:p w14:paraId="2B149062" w14:textId="5429C720"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Cynoscion</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aren</w:t>
            </w:r>
            <w:r w:rsidR="0063484F">
              <w:rPr>
                <w:rFonts w:eastAsia="Times New Roman" w:cs="Times New Roman"/>
                <w:color w:val="000000"/>
                <w:sz w:val="20"/>
                <w:szCs w:val="20"/>
              </w:rPr>
              <w:t>Ariopsis</w:t>
            </w:r>
            <w:proofErr w:type="spellEnd"/>
          </w:p>
        </w:tc>
        <w:tc>
          <w:tcPr>
            <w:tcW w:w="0" w:type="auto"/>
            <w:shd w:val="clear" w:color="auto" w:fill="auto"/>
            <w:noWrap/>
            <w:vAlign w:val="bottom"/>
            <w:hideMark/>
          </w:tcPr>
          <w:p w14:paraId="4EF3D75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B99195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B6E1EA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0.0051</w:t>
            </w:r>
          </w:p>
        </w:tc>
        <w:tc>
          <w:tcPr>
            <w:tcW w:w="0" w:type="auto"/>
            <w:shd w:val="clear" w:color="auto" w:fill="auto"/>
            <w:noWrap/>
            <w:vAlign w:val="bottom"/>
            <w:hideMark/>
          </w:tcPr>
          <w:p w14:paraId="0A9AFD3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0.0017</w:t>
            </w:r>
          </w:p>
        </w:tc>
        <w:tc>
          <w:tcPr>
            <w:tcW w:w="0" w:type="auto"/>
            <w:shd w:val="clear" w:color="auto" w:fill="auto"/>
            <w:noWrap/>
            <w:vAlign w:val="bottom"/>
            <w:hideMark/>
          </w:tcPr>
          <w:p w14:paraId="76F09C7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w:t>
            </w:r>
          </w:p>
        </w:tc>
        <w:tc>
          <w:tcPr>
            <w:tcW w:w="0" w:type="auto"/>
            <w:shd w:val="clear" w:color="auto" w:fill="auto"/>
            <w:noWrap/>
            <w:vAlign w:val="bottom"/>
            <w:hideMark/>
          </w:tcPr>
          <w:p w14:paraId="07B0572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99.924%</w:t>
            </w:r>
          </w:p>
        </w:tc>
      </w:tr>
      <w:tr w:rsidR="00E82A40" w:rsidRPr="00E82A40" w14:paraId="2A4B206F" w14:textId="77777777" w:rsidTr="00E82A40">
        <w:trPr>
          <w:cantSplit/>
          <w:jc w:val="center"/>
        </w:trPr>
        <w:tc>
          <w:tcPr>
            <w:tcW w:w="0" w:type="auto"/>
            <w:shd w:val="clear" w:color="auto" w:fill="auto"/>
            <w:noWrap/>
            <w:vAlign w:val="bottom"/>
            <w:hideMark/>
          </w:tcPr>
          <w:p w14:paraId="3677B01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58</w:t>
            </w:r>
          </w:p>
        </w:tc>
        <w:tc>
          <w:tcPr>
            <w:tcW w:w="0" w:type="auto"/>
            <w:shd w:val="clear" w:color="auto" w:fill="auto"/>
            <w:noWrap/>
            <w:vAlign w:val="bottom"/>
            <w:hideMark/>
          </w:tcPr>
          <w:p w14:paraId="28AA66F3"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Atherinidae</w:t>
            </w:r>
          </w:p>
        </w:tc>
        <w:tc>
          <w:tcPr>
            <w:tcW w:w="0" w:type="auto"/>
            <w:shd w:val="clear" w:color="auto" w:fill="auto"/>
            <w:noWrap/>
            <w:vAlign w:val="bottom"/>
            <w:hideMark/>
          </w:tcPr>
          <w:p w14:paraId="2C3C4BE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038854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335ED7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587E455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0.0016</w:t>
            </w:r>
          </w:p>
        </w:tc>
        <w:tc>
          <w:tcPr>
            <w:tcW w:w="0" w:type="auto"/>
            <w:shd w:val="clear" w:color="auto" w:fill="auto"/>
            <w:noWrap/>
            <w:vAlign w:val="bottom"/>
            <w:hideMark/>
          </w:tcPr>
          <w:p w14:paraId="7F37978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w:t>
            </w:r>
          </w:p>
        </w:tc>
        <w:tc>
          <w:tcPr>
            <w:tcW w:w="0" w:type="auto"/>
            <w:shd w:val="clear" w:color="auto" w:fill="auto"/>
            <w:noWrap/>
            <w:vAlign w:val="bottom"/>
            <w:hideMark/>
          </w:tcPr>
          <w:p w14:paraId="12BE518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99.929%</w:t>
            </w:r>
          </w:p>
        </w:tc>
      </w:tr>
      <w:tr w:rsidR="00E82A40" w:rsidRPr="00E82A40" w14:paraId="469A0DFF" w14:textId="77777777" w:rsidTr="00E82A40">
        <w:trPr>
          <w:cantSplit/>
          <w:jc w:val="center"/>
        </w:trPr>
        <w:tc>
          <w:tcPr>
            <w:tcW w:w="0" w:type="auto"/>
            <w:shd w:val="clear" w:color="auto" w:fill="auto"/>
            <w:noWrap/>
            <w:vAlign w:val="bottom"/>
            <w:hideMark/>
          </w:tcPr>
          <w:p w14:paraId="1F27FB1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59</w:t>
            </w:r>
          </w:p>
        </w:tc>
        <w:tc>
          <w:tcPr>
            <w:tcW w:w="0" w:type="auto"/>
            <w:shd w:val="clear" w:color="auto" w:fill="auto"/>
            <w:noWrap/>
            <w:vAlign w:val="bottom"/>
            <w:hideMark/>
          </w:tcPr>
          <w:p w14:paraId="5BD9A1F6"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Paralichthys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lethostigma</w:t>
            </w:r>
            <w:proofErr w:type="spellEnd"/>
          </w:p>
        </w:tc>
        <w:tc>
          <w:tcPr>
            <w:tcW w:w="0" w:type="auto"/>
            <w:shd w:val="clear" w:color="auto" w:fill="auto"/>
            <w:noWrap/>
            <w:vAlign w:val="bottom"/>
            <w:hideMark/>
          </w:tcPr>
          <w:p w14:paraId="4727421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81E6F0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5295314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0.0048</w:t>
            </w:r>
          </w:p>
        </w:tc>
        <w:tc>
          <w:tcPr>
            <w:tcW w:w="0" w:type="auto"/>
            <w:shd w:val="clear" w:color="auto" w:fill="auto"/>
            <w:noWrap/>
            <w:vAlign w:val="bottom"/>
            <w:hideMark/>
          </w:tcPr>
          <w:p w14:paraId="408F9E2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0.0016</w:t>
            </w:r>
          </w:p>
        </w:tc>
        <w:tc>
          <w:tcPr>
            <w:tcW w:w="0" w:type="auto"/>
            <w:shd w:val="clear" w:color="auto" w:fill="auto"/>
            <w:noWrap/>
            <w:vAlign w:val="bottom"/>
            <w:hideMark/>
          </w:tcPr>
          <w:p w14:paraId="60B2E43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w:t>
            </w:r>
          </w:p>
        </w:tc>
        <w:tc>
          <w:tcPr>
            <w:tcW w:w="0" w:type="auto"/>
            <w:shd w:val="clear" w:color="auto" w:fill="auto"/>
            <w:noWrap/>
            <w:vAlign w:val="bottom"/>
            <w:hideMark/>
          </w:tcPr>
          <w:p w14:paraId="49EA8FC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99.934%</w:t>
            </w:r>
          </w:p>
        </w:tc>
      </w:tr>
      <w:tr w:rsidR="00E82A40" w:rsidRPr="00E82A40" w14:paraId="34F8F6CC" w14:textId="77777777" w:rsidTr="00E82A40">
        <w:trPr>
          <w:cantSplit/>
          <w:jc w:val="center"/>
        </w:trPr>
        <w:tc>
          <w:tcPr>
            <w:tcW w:w="0" w:type="auto"/>
            <w:shd w:val="clear" w:color="auto" w:fill="auto"/>
            <w:noWrap/>
            <w:vAlign w:val="bottom"/>
            <w:hideMark/>
          </w:tcPr>
          <w:p w14:paraId="1F17C78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60</w:t>
            </w:r>
          </w:p>
        </w:tc>
        <w:tc>
          <w:tcPr>
            <w:tcW w:w="0" w:type="auto"/>
            <w:shd w:val="clear" w:color="auto" w:fill="auto"/>
            <w:noWrap/>
            <w:vAlign w:val="bottom"/>
            <w:hideMark/>
          </w:tcPr>
          <w:p w14:paraId="6E4E625A"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Balistidae</w:t>
            </w:r>
            <w:proofErr w:type="spellEnd"/>
          </w:p>
        </w:tc>
        <w:tc>
          <w:tcPr>
            <w:tcW w:w="0" w:type="auto"/>
            <w:shd w:val="clear" w:color="auto" w:fill="auto"/>
            <w:noWrap/>
            <w:vAlign w:val="bottom"/>
            <w:hideMark/>
          </w:tcPr>
          <w:p w14:paraId="50200E8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78D955C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44BCE19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1D26B16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0.0016</w:t>
            </w:r>
          </w:p>
        </w:tc>
        <w:tc>
          <w:tcPr>
            <w:tcW w:w="0" w:type="auto"/>
            <w:shd w:val="clear" w:color="auto" w:fill="auto"/>
            <w:noWrap/>
            <w:vAlign w:val="bottom"/>
            <w:hideMark/>
          </w:tcPr>
          <w:p w14:paraId="7071611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w:t>
            </w:r>
          </w:p>
        </w:tc>
        <w:tc>
          <w:tcPr>
            <w:tcW w:w="0" w:type="auto"/>
            <w:shd w:val="clear" w:color="auto" w:fill="auto"/>
            <w:noWrap/>
            <w:vAlign w:val="bottom"/>
            <w:hideMark/>
          </w:tcPr>
          <w:p w14:paraId="48A6759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99.939%</w:t>
            </w:r>
          </w:p>
        </w:tc>
      </w:tr>
      <w:tr w:rsidR="00E82A40" w:rsidRPr="00E82A40" w14:paraId="76307AF3" w14:textId="77777777" w:rsidTr="00E82A40">
        <w:trPr>
          <w:cantSplit/>
          <w:jc w:val="center"/>
        </w:trPr>
        <w:tc>
          <w:tcPr>
            <w:tcW w:w="0" w:type="auto"/>
            <w:shd w:val="clear" w:color="auto" w:fill="auto"/>
            <w:noWrap/>
            <w:vAlign w:val="bottom"/>
            <w:hideMark/>
          </w:tcPr>
          <w:p w14:paraId="4E20AFA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61</w:t>
            </w:r>
          </w:p>
        </w:tc>
        <w:tc>
          <w:tcPr>
            <w:tcW w:w="0" w:type="auto"/>
            <w:shd w:val="clear" w:color="auto" w:fill="auto"/>
            <w:noWrap/>
            <w:vAlign w:val="bottom"/>
            <w:hideMark/>
          </w:tcPr>
          <w:p w14:paraId="56FF4E57"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Sciaenops ocellata</w:t>
            </w:r>
          </w:p>
        </w:tc>
        <w:tc>
          <w:tcPr>
            <w:tcW w:w="0" w:type="auto"/>
            <w:shd w:val="clear" w:color="auto" w:fill="auto"/>
            <w:noWrap/>
            <w:vAlign w:val="bottom"/>
            <w:hideMark/>
          </w:tcPr>
          <w:p w14:paraId="1B6D540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4C3E0E2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03B2A89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7F9A2C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0.0016</w:t>
            </w:r>
          </w:p>
        </w:tc>
        <w:tc>
          <w:tcPr>
            <w:tcW w:w="0" w:type="auto"/>
            <w:shd w:val="clear" w:color="auto" w:fill="auto"/>
            <w:noWrap/>
            <w:vAlign w:val="bottom"/>
            <w:hideMark/>
          </w:tcPr>
          <w:p w14:paraId="3EE7BAC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w:t>
            </w:r>
          </w:p>
        </w:tc>
        <w:tc>
          <w:tcPr>
            <w:tcW w:w="0" w:type="auto"/>
            <w:shd w:val="clear" w:color="auto" w:fill="auto"/>
            <w:noWrap/>
            <w:vAlign w:val="bottom"/>
            <w:hideMark/>
          </w:tcPr>
          <w:p w14:paraId="5AF4A37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99.944%</w:t>
            </w:r>
          </w:p>
        </w:tc>
      </w:tr>
      <w:tr w:rsidR="00E82A40" w:rsidRPr="00E82A40" w14:paraId="64761D07" w14:textId="77777777" w:rsidTr="00E82A40">
        <w:trPr>
          <w:cantSplit/>
          <w:jc w:val="center"/>
        </w:trPr>
        <w:tc>
          <w:tcPr>
            <w:tcW w:w="0" w:type="auto"/>
            <w:shd w:val="clear" w:color="auto" w:fill="auto"/>
            <w:noWrap/>
            <w:vAlign w:val="bottom"/>
            <w:hideMark/>
          </w:tcPr>
          <w:p w14:paraId="3CE9B13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62</w:t>
            </w:r>
          </w:p>
        </w:tc>
        <w:tc>
          <w:tcPr>
            <w:tcW w:w="0" w:type="auto"/>
            <w:shd w:val="clear" w:color="auto" w:fill="auto"/>
            <w:noWrap/>
            <w:vAlign w:val="bottom"/>
            <w:hideMark/>
          </w:tcPr>
          <w:p w14:paraId="6C415FD4"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 xml:space="preserve">Penaeus </w:t>
            </w:r>
            <w:proofErr w:type="spellStart"/>
            <w:r w:rsidRPr="00E82A40">
              <w:rPr>
                <w:rFonts w:eastAsia="Times New Roman" w:cs="Times New Roman"/>
                <w:color w:val="000000"/>
                <w:sz w:val="20"/>
                <w:szCs w:val="20"/>
              </w:rPr>
              <w:t>setiferus</w:t>
            </w:r>
            <w:proofErr w:type="spellEnd"/>
          </w:p>
        </w:tc>
        <w:tc>
          <w:tcPr>
            <w:tcW w:w="0" w:type="auto"/>
            <w:shd w:val="clear" w:color="auto" w:fill="auto"/>
            <w:noWrap/>
            <w:vAlign w:val="bottom"/>
            <w:hideMark/>
          </w:tcPr>
          <w:p w14:paraId="23062CB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0.0047</w:t>
            </w:r>
          </w:p>
        </w:tc>
        <w:tc>
          <w:tcPr>
            <w:tcW w:w="0" w:type="auto"/>
            <w:shd w:val="clear" w:color="auto" w:fill="auto"/>
            <w:noWrap/>
            <w:vAlign w:val="bottom"/>
            <w:hideMark/>
          </w:tcPr>
          <w:p w14:paraId="3EEE6D7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5BEACAF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59796A4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0.0016</w:t>
            </w:r>
          </w:p>
        </w:tc>
        <w:tc>
          <w:tcPr>
            <w:tcW w:w="0" w:type="auto"/>
            <w:shd w:val="clear" w:color="auto" w:fill="auto"/>
            <w:noWrap/>
            <w:vAlign w:val="bottom"/>
            <w:hideMark/>
          </w:tcPr>
          <w:p w14:paraId="21EF0BF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0.005%</w:t>
            </w:r>
          </w:p>
        </w:tc>
        <w:tc>
          <w:tcPr>
            <w:tcW w:w="0" w:type="auto"/>
            <w:shd w:val="clear" w:color="auto" w:fill="auto"/>
            <w:noWrap/>
            <w:vAlign w:val="bottom"/>
            <w:hideMark/>
          </w:tcPr>
          <w:p w14:paraId="6AAC062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99.949%</w:t>
            </w:r>
          </w:p>
        </w:tc>
      </w:tr>
      <w:tr w:rsidR="00E82A40" w:rsidRPr="00E82A40" w14:paraId="5977551D" w14:textId="77777777" w:rsidTr="00E82A40">
        <w:trPr>
          <w:cantSplit/>
          <w:jc w:val="center"/>
        </w:trPr>
        <w:tc>
          <w:tcPr>
            <w:tcW w:w="0" w:type="auto"/>
            <w:shd w:val="clear" w:color="auto" w:fill="auto"/>
            <w:noWrap/>
            <w:vAlign w:val="bottom"/>
            <w:hideMark/>
          </w:tcPr>
          <w:p w14:paraId="22447B3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63</w:t>
            </w:r>
          </w:p>
        </w:tc>
        <w:tc>
          <w:tcPr>
            <w:tcW w:w="0" w:type="auto"/>
            <w:shd w:val="clear" w:color="auto" w:fill="auto"/>
            <w:noWrap/>
            <w:vAlign w:val="bottom"/>
            <w:hideMark/>
          </w:tcPr>
          <w:p w14:paraId="3837FFD7"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Ctenogobius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boleosoma</w:t>
            </w:r>
            <w:proofErr w:type="spellEnd"/>
          </w:p>
        </w:tc>
        <w:tc>
          <w:tcPr>
            <w:tcW w:w="0" w:type="auto"/>
            <w:shd w:val="clear" w:color="auto" w:fill="auto"/>
            <w:noWrap/>
            <w:vAlign w:val="bottom"/>
            <w:hideMark/>
          </w:tcPr>
          <w:p w14:paraId="575EB58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767788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788980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0.0026</w:t>
            </w:r>
          </w:p>
        </w:tc>
        <w:tc>
          <w:tcPr>
            <w:tcW w:w="0" w:type="auto"/>
            <w:shd w:val="clear" w:color="auto" w:fill="auto"/>
            <w:noWrap/>
            <w:vAlign w:val="bottom"/>
            <w:hideMark/>
          </w:tcPr>
          <w:p w14:paraId="1E3C55F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0.0009</w:t>
            </w:r>
          </w:p>
        </w:tc>
        <w:tc>
          <w:tcPr>
            <w:tcW w:w="0" w:type="auto"/>
            <w:shd w:val="clear" w:color="auto" w:fill="auto"/>
            <w:noWrap/>
            <w:vAlign w:val="bottom"/>
            <w:hideMark/>
          </w:tcPr>
          <w:p w14:paraId="0BBA213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0.003%</w:t>
            </w:r>
          </w:p>
        </w:tc>
        <w:tc>
          <w:tcPr>
            <w:tcW w:w="0" w:type="auto"/>
            <w:shd w:val="clear" w:color="auto" w:fill="auto"/>
            <w:noWrap/>
            <w:vAlign w:val="bottom"/>
            <w:hideMark/>
          </w:tcPr>
          <w:p w14:paraId="7E99484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99.951%</w:t>
            </w:r>
          </w:p>
        </w:tc>
      </w:tr>
      <w:tr w:rsidR="00E82A40" w:rsidRPr="00E82A40" w14:paraId="6B4A9AB9" w14:textId="77777777" w:rsidTr="00E82A40">
        <w:trPr>
          <w:cantSplit/>
          <w:jc w:val="center"/>
        </w:trPr>
        <w:tc>
          <w:tcPr>
            <w:tcW w:w="0" w:type="auto"/>
            <w:shd w:val="clear" w:color="auto" w:fill="auto"/>
            <w:noWrap/>
            <w:vAlign w:val="bottom"/>
            <w:hideMark/>
          </w:tcPr>
          <w:p w14:paraId="52091AB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64</w:t>
            </w:r>
          </w:p>
        </w:tc>
        <w:tc>
          <w:tcPr>
            <w:tcW w:w="0" w:type="auto"/>
            <w:shd w:val="clear" w:color="auto" w:fill="auto"/>
            <w:noWrap/>
            <w:vAlign w:val="bottom"/>
            <w:hideMark/>
          </w:tcPr>
          <w:p w14:paraId="4252CEE0"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Eucinostomus</w:t>
            </w:r>
            <w:proofErr w:type="spellEnd"/>
            <w:r w:rsidRPr="00E82A40">
              <w:rPr>
                <w:rFonts w:eastAsia="Times New Roman" w:cs="Times New Roman"/>
                <w:color w:val="000000"/>
                <w:sz w:val="20"/>
                <w:szCs w:val="20"/>
              </w:rPr>
              <w:t xml:space="preserve"> argenteus</w:t>
            </w:r>
          </w:p>
        </w:tc>
        <w:tc>
          <w:tcPr>
            <w:tcW w:w="0" w:type="auto"/>
            <w:shd w:val="clear" w:color="auto" w:fill="auto"/>
            <w:noWrap/>
            <w:vAlign w:val="bottom"/>
            <w:hideMark/>
          </w:tcPr>
          <w:p w14:paraId="7DD72C8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2D4505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61B326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0.0026</w:t>
            </w:r>
          </w:p>
        </w:tc>
        <w:tc>
          <w:tcPr>
            <w:tcW w:w="0" w:type="auto"/>
            <w:shd w:val="clear" w:color="auto" w:fill="auto"/>
            <w:noWrap/>
            <w:vAlign w:val="bottom"/>
            <w:hideMark/>
          </w:tcPr>
          <w:p w14:paraId="3C68C17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0.0009</w:t>
            </w:r>
          </w:p>
        </w:tc>
        <w:tc>
          <w:tcPr>
            <w:tcW w:w="0" w:type="auto"/>
            <w:shd w:val="clear" w:color="auto" w:fill="auto"/>
            <w:noWrap/>
            <w:vAlign w:val="bottom"/>
            <w:hideMark/>
          </w:tcPr>
          <w:p w14:paraId="19D24F8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0.003%</w:t>
            </w:r>
          </w:p>
        </w:tc>
        <w:tc>
          <w:tcPr>
            <w:tcW w:w="0" w:type="auto"/>
            <w:shd w:val="clear" w:color="auto" w:fill="auto"/>
            <w:noWrap/>
            <w:vAlign w:val="bottom"/>
            <w:hideMark/>
          </w:tcPr>
          <w:p w14:paraId="3442372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99.954%</w:t>
            </w:r>
          </w:p>
        </w:tc>
      </w:tr>
      <w:tr w:rsidR="00E82A40" w:rsidRPr="00E82A40" w14:paraId="7384747F" w14:textId="77777777" w:rsidTr="00E82A40">
        <w:trPr>
          <w:cantSplit/>
          <w:jc w:val="center"/>
        </w:trPr>
        <w:tc>
          <w:tcPr>
            <w:tcW w:w="0" w:type="auto"/>
            <w:shd w:val="clear" w:color="auto" w:fill="auto"/>
            <w:noWrap/>
            <w:vAlign w:val="bottom"/>
            <w:hideMark/>
          </w:tcPr>
          <w:p w14:paraId="281E96F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65</w:t>
            </w:r>
          </w:p>
        </w:tc>
        <w:tc>
          <w:tcPr>
            <w:tcW w:w="0" w:type="auto"/>
            <w:shd w:val="clear" w:color="auto" w:fill="auto"/>
            <w:noWrap/>
            <w:vAlign w:val="bottom"/>
            <w:hideMark/>
          </w:tcPr>
          <w:p w14:paraId="3891F046"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Caranx</w:t>
            </w:r>
            <w:proofErr w:type="spellEnd"/>
            <w:r w:rsidRPr="00E82A40">
              <w:rPr>
                <w:rFonts w:eastAsia="Times New Roman" w:cs="Times New Roman"/>
                <w:color w:val="000000"/>
                <w:sz w:val="20"/>
                <w:szCs w:val="20"/>
              </w:rPr>
              <w:t xml:space="preserve"> hippos</w:t>
            </w:r>
          </w:p>
        </w:tc>
        <w:tc>
          <w:tcPr>
            <w:tcW w:w="0" w:type="auto"/>
            <w:shd w:val="clear" w:color="auto" w:fill="auto"/>
            <w:noWrap/>
            <w:vAlign w:val="bottom"/>
            <w:hideMark/>
          </w:tcPr>
          <w:p w14:paraId="51BB7AE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066E91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708731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0.0025</w:t>
            </w:r>
          </w:p>
        </w:tc>
        <w:tc>
          <w:tcPr>
            <w:tcW w:w="0" w:type="auto"/>
            <w:shd w:val="clear" w:color="auto" w:fill="auto"/>
            <w:noWrap/>
            <w:vAlign w:val="bottom"/>
            <w:hideMark/>
          </w:tcPr>
          <w:p w14:paraId="0A34167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0B4FB12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0.003%</w:t>
            </w:r>
          </w:p>
        </w:tc>
        <w:tc>
          <w:tcPr>
            <w:tcW w:w="0" w:type="auto"/>
            <w:shd w:val="clear" w:color="auto" w:fill="auto"/>
            <w:noWrap/>
            <w:vAlign w:val="bottom"/>
            <w:hideMark/>
          </w:tcPr>
          <w:p w14:paraId="0B4BBC5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99.956%</w:t>
            </w:r>
          </w:p>
        </w:tc>
      </w:tr>
      <w:tr w:rsidR="00E82A40" w:rsidRPr="00E82A40" w14:paraId="023ADD7D" w14:textId="77777777" w:rsidTr="00E82A40">
        <w:trPr>
          <w:cantSplit/>
          <w:jc w:val="center"/>
        </w:trPr>
        <w:tc>
          <w:tcPr>
            <w:tcW w:w="0" w:type="auto"/>
            <w:shd w:val="clear" w:color="auto" w:fill="auto"/>
            <w:noWrap/>
            <w:vAlign w:val="bottom"/>
            <w:hideMark/>
          </w:tcPr>
          <w:p w14:paraId="3B761CC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66</w:t>
            </w:r>
          </w:p>
        </w:tc>
        <w:tc>
          <w:tcPr>
            <w:tcW w:w="0" w:type="auto"/>
            <w:shd w:val="clear" w:color="auto" w:fill="auto"/>
            <w:noWrap/>
            <w:vAlign w:val="bottom"/>
            <w:hideMark/>
          </w:tcPr>
          <w:p w14:paraId="3D39F241"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Hogchoker egg</w:t>
            </w:r>
          </w:p>
        </w:tc>
        <w:tc>
          <w:tcPr>
            <w:tcW w:w="0" w:type="auto"/>
            <w:shd w:val="clear" w:color="auto" w:fill="auto"/>
            <w:noWrap/>
            <w:vAlign w:val="bottom"/>
            <w:hideMark/>
          </w:tcPr>
          <w:p w14:paraId="730F6EC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21A510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6A2D64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0.0025</w:t>
            </w:r>
          </w:p>
        </w:tc>
        <w:tc>
          <w:tcPr>
            <w:tcW w:w="0" w:type="auto"/>
            <w:shd w:val="clear" w:color="auto" w:fill="auto"/>
            <w:noWrap/>
            <w:vAlign w:val="bottom"/>
            <w:hideMark/>
          </w:tcPr>
          <w:p w14:paraId="2002404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1167996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0.003%</w:t>
            </w:r>
          </w:p>
        </w:tc>
        <w:tc>
          <w:tcPr>
            <w:tcW w:w="0" w:type="auto"/>
            <w:shd w:val="clear" w:color="auto" w:fill="auto"/>
            <w:noWrap/>
            <w:vAlign w:val="bottom"/>
            <w:hideMark/>
          </w:tcPr>
          <w:p w14:paraId="4E7539E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99.959%</w:t>
            </w:r>
          </w:p>
        </w:tc>
      </w:tr>
      <w:tr w:rsidR="00E82A40" w:rsidRPr="00E82A40" w14:paraId="7EEBBFD5" w14:textId="77777777" w:rsidTr="00E82A40">
        <w:trPr>
          <w:cantSplit/>
          <w:jc w:val="center"/>
        </w:trPr>
        <w:tc>
          <w:tcPr>
            <w:tcW w:w="0" w:type="auto"/>
            <w:shd w:val="clear" w:color="auto" w:fill="auto"/>
            <w:noWrap/>
            <w:vAlign w:val="bottom"/>
            <w:hideMark/>
          </w:tcPr>
          <w:p w14:paraId="274FA8F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67</w:t>
            </w:r>
          </w:p>
        </w:tc>
        <w:tc>
          <w:tcPr>
            <w:tcW w:w="0" w:type="auto"/>
            <w:shd w:val="clear" w:color="auto" w:fill="auto"/>
            <w:noWrap/>
            <w:vAlign w:val="bottom"/>
            <w:hideMark/>
          </w:tcPr>
          <w:p w14:paraId="36124AE0"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Hyporhamphus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meeki</w:t>
            </w:r>
            <w:proofErr w:type="spellEnd"/>
          </w:p>
        </w:tc>
        <w:tc>
          <w:tcPr>
            <w:tcW w:w="0" w:type="auto"/>
            <w:shd w:val="clear" w:color="auto" w:fill="auto"/>
            <w:noWrap/>
            <w:vAlign w:val="bottom"/>
            <w:hideMark/>
          </w:tcPr>
          <w:p w14:paraId="76CF4BD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99E4AF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18AF560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1984120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7AB454F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732C209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99.961%</w:t>
            </w:r>
          </w:p>
        </w:tc>
      </w:tr>
      <w:tr w:rsidR="00E82A40" w:rsidRPr="00E82A40" w14:paraId="27AB081E" w14:textId="77777777" w:rsidTr="00E82A40">
        <w:trPr>
          <w:cantSplit/>
          <w:jc w:val="center"/>
        </w:trPr>
        <w:tc>
          <w:tcPr>
            <w:tcW w:w="0" w:type="auto"/>
            <w:shd w:val="clear" w:color="auto" w:fill="auto"/>
            <w:noWrap/>
            <w:vAlign w:val="bottom"/>
            <w:hideMark/>
          </w:tcPr>
          <w:p w14:paraId="352B536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68</w:t>
            </w:r>
          </w:p>
        </w:tc>
        <w:tc>
          <w:tcPr>
            <w:tcW w:w="0" w:type="auto"/>
            <w:shd w:val="clear" w:color="auto" w:fill="auto"/>
            <w:noWrap/>
            <w:vAlign w:val="bottom"/>
            <w:hideMark/>
          </w:tcPr>
          <w:p w14:paraId="5A2A7399"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Strongylura</w:t>
            </w:r>
            <w:proofErr w:type="spellEnd"/>
            <w:r w:rsidRPr="00E82A40">
              <w:rPr>
                <w:rFonts w:eastAsia="Times New Roman" w:cs="Times New Roman"/>
                <w:color w:val="000000"/>
                <w:sz w:val="20"/>
                <w:szCs w:val="20"/>
              </w:rPr>
              <w:t xml:space="preserve"> marina</w:t>
            </w:r>
          </w:p>
        </w:tc>
        <w:tc>
          <w:tcPr>
            <w:tcW w:w="0" w:type="auto"/>
            <w:shd w:val="clear" w:color="auto" w:fill="auto"/>
            <w:noWrap/>
            <w:vAlign w:val="bottom"/>
            <w:hideMark/>
          </w:tcPr>
          <w:p w14:paraId="29A199B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793A36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5EF912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42A0B25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29E6119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7A3D95D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99.964%</w:t>
            </w:r>
          </w:p>
        </w:tc>
      </w:tr>
      <w:tr w:rsidR="00E82A40" w:rsidRPr="00E82A40" w14:paraId="64112940" w14:textId="77777777" w:rsidTr="00E82A40">
        <w:trPr>
          <w:cantSplit/>
          <w:jc w:val="center"/>
        </w:trPr>
        <w:tc>
          <w:tcPr>
            <w:tcW w:w="0" w:type="auto"/>
            <w:shd w:val="clear" w:color="auto" w:fill="auto"/>
            <w:noWrap/>
            <w:vAlign w:val="bottom"/>
            <w:hideMark/>
          </w:tcPr>
          <w:p w14:paraId="67632FA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69</w:t>
            </w:r>
          </w:p>
        </w:tc>
        <w:tc>
          <w:tcPr>
            <w:tcW w:w="0" w:type="auto"/>
            <w:shd w:val="clear" w:color="auto" w:fill="auto"/>
            <w:noWrap/>
            <w:vAlign w:val="bottom"/>
            <w:hideMark/>
          </w:tcPr>
          <w:p w14:paraId="632801D1"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Ariopsis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felis</w:t>
            </w:r>
            <w:proofErr w:type="spellEnd"/>
          </w:p>
        </w:tc>
        <w:tc>
          <w:tcPr>
            <w:tcW w:w="0" w:type="auto"/>
            <w:shd w:val="clear" w:color="auto" w:fill="auto"/>
            <w:noWrap/>
            <w:vAlign w:val="bottom"/>
            <w:hideMark/>
          </w:tcPr>
          <w:p w14:paraId="10DA9B3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D80B91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3E4863D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A2C194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08D3C77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3F98CD8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99.966%</w:t>
            </w:r>
          </w:p>
        </w:tc>
      </w:tr>
      <w:tr w:rsidR="00E82A40" w:rsidRPr="00E82A40" w14:paraId="19AE2C28" w14:textId="77777777" w:rsidTr="00E82A40">
        <w:trPr>
          <w:cantSplit/>
          <w:jc w:val="center"/>
        </w:trPr>
        <w:tc>
          <w:tcPr>
            <w:tcW w:w="0" w:type="auto"/>
            <w:shd w:val="clear" w:color="auto" w:fill="auto"/>
            <w:noWrap/>
            <w:vAlign w:val="bottom"/>
            <w:hideMark/>
          </w:tcPr>
          <w:p w14:paraId="0168767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70</w:t>
            </w:r>
          </w:p>
        </w:tc>
        <w:tc>
          <w:tcPr>
            <w:tcW w:w="0" w:type="auto"/>
            <w:shd w:val="clear" w:color="auto" w:fill="auto"/>
            <w:noWrap/>
            <w:vAlign w:val="bottom"/>
            <w:hideMark/>
          </w:tcPr>
          <w:p w14:paraId="1F954A29"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Centrarchid</w:t>
            </w:r>
          </w:p>
        </w:tc>
        <w:tc>
          <w:tcPr>
            <w:tcW w:w="0" w:type="auto"/>
            <w:shd w:val="clear" w:color="auto" w:fill="auto"/>
            <w:noWrap/>
            <w:vAlign w:val="bottom"/>
            <w:hideMark/>
          </w:tcPr>
          <w:p w14:paraId="3D4AD0B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A35452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68AA83F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096824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5912052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235BF40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99.969%</w:t>
            </w:r>
          </w:p>
        </w:tc>
      </w:tr>
      <w:tr w:rsidR="00E82A40" w:rsidRPr="00E82A40" w14:paraId="3DB8DD37" w14:textId="77777777" w:rsidTr="00E82A40">
        <w:trPr>
          <w:cantSplit/>
          <w:jc w:val="center"/>
        </w:trPr>
        <w:tc>
          <w:tcPr>
            <w:tcW w:w="0" w:type="auto"/>
            <w:shd w:val="clear" w:color="auto" w:fill="auto"/>
            <w:noWrap/>
            <w:vAlign w:val="bottom"/>
            <w:hideMark/>
          </w:tcPr>
          <w:p w14:paraId="49E0AC0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71</w:t>
            </w:r>
          </w:p>
        </w:tc>
        <w:tc>
          <w:tcPr>
            <w:tcW w:w="0" w:type="auto"/>
            <w:shd w:val="clear" w:color="auto" w:fill="auto"/>
            <w:noWrap/>
            <w:vAlign w:val="bottom"/>
            <w:hideMark/>
          </w:tcPr>
          <w:p w14:paraId="4B3597C3"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Chilomycterus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schoepfi</w:t>
            </w:r>
            <w:proofErr w:type="spellEnd"/>
          </w:p>
        </w:tc>
        <w:tc>
          <w:tcPr>
            <w:tcW w:w="0" w:type="auto"/>
            <w:shd w:val="clear" w:color="auto" w:fill="auto"/>
            <w:noWrap/>
            <w:vAlign w:val="bottom"/>
            <w:hideMark/>
          </w:tcPr>
          <w:p w14:paraId="620BE54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D680C5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1BAF4CB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2F1FB95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6F17024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60BFEB7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99.971%</w:t>
            </w:r>
          </w:p>
        </w:tc>
      </w:tr>
      <w:tr w:rsidR="00E82A40" w:rsidRPr="00E82A40" w14:paraId="0362DDA8" w14:textId="77777777" w:rsidTr="00E82A40">
        <w:trPr>
          <w:cantSplit/>
          <w:jc w:val="center"/>
        </w:trPr>
        <w:tc>
          <w:tcPr>
            <w:tcW w:w="0" w:type="auto"/>
            <w:shd w:val="clear" w:color="auto" w:fill="auto"/>
            <w:noWrap/>
            <w:vAlign w:val="bottom"/>
            <w:hideMark/>
          </w:tcPr>
          <w:p w14:paraId="780B6E8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72</w:t>
            </w:r>
          </w:p>
        </w:tc>
        <w:tc>
          <w:tcPr>
            <w:tcW w:w="0" w:type="auto"/>
            <w:shd w:val="clear" w:color="auto" w:fill="auto"/>
            <w:noWrap/>
            <w:vAlign w:val="bottom"/>
            <w:hideMark/>
          </w:tcPr>
          <w:p w14:paraId="699C324B"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Lucania parva</w:t>
            </w:r>
          </w:p>
        </w:tc>
        <w:tc>
          <w:tcPr>
            <w:tcW w:w="0" w:type="auto"/>
            <w:shd w:val="clear" w:color="auto" w:fill="auto"/>
            <w:noWrap/>
            <w:vAlign w:val="bottom"/>
            <w:hideMark/>
          </w:tcPr>
          <w:p w14:paraId="28424DD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12B064A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1413369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020F38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4B2A506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315ACC7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99.974%</w:t>
            </w:r>
          </w:p>
        </w:tc>
      </w:tr>
      <w:tr w:rsidR="00E82A40" w:rsidRPr="00E82A40" w14:paraId="24062D62" w14:textId="77777777" w:rsidTr="00E82A40">
        <w:trPr>
          <w:cantSplit/>
          <w:jc w:val="center"/>
        </w:trPr>
        <w:tc>
          <w:tcPr>
            <w:tcW w:w="0" w:type="auto"/>
            <w:shd w:val="clear" w:color="auto" w:fill="auto"/>
            <w:noWrap/>
            <w:vAlign w:val="bottom"/>
            <w:hideMark/>
          </w:tcPr>
          <w:p w14:paraId="02DE232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73</w:t>
            </w:r>
          </w:p>
        </w:tc>
        <w:tc>
          <w:tcPr>
            <w:tcW w:w="0" w:type="auto"/>
            <w:shd w:val="clear" w:color="auto" w:fill="auto"/>
            <w:noWrap/>
            <w:vAlign w:val="bottom"/>
            <w:hideMark/>
          </w:tcPr>
          <w:p w14:paraId="1EF6DCE5"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Microgobius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gulosus</w:t>
            </w:r>
            <w:proofErr w:type="spellEnd"/>
          </w:p>
        </w:tc>
        <w:tc>
          <w:tcPr>
            <w:tcW w:w="0" w:type="auto"/>
            <w:shd w:val="clear" w:color="auto" w:fill="auto"/>
            <w:noWrap/>
            <w:vAlign w:val="bottom"/>
            <w:hideMark/>
          </w:tcPr>
          <w:p w14:paraId="7F84F53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AC110E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4BB275E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18625F7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10F5EAD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453F2F4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99.976%</w:t>
            </w:r>
          </w:p>
        </w:tc>
      </w:tr>
      <w:tr w:rsidR="00E82A40" w:rsidRPr="00E82A40" w14:paraId="5D571656" w14:textId="77777777" w:rsidTr="00E82A40">
        <w:trPr>
          <w:cantSplit/>
          <w:jc w:val="center"/>
        </w:trPr>
        <w:tc>
          <w:tcPr>
            <w:tcW w:w="0" w:type="auto"/>
            <w:shd w:val="clear" w:color="auto" w:fill="auto"/>
            <w:noWrap/>
            <w:vAlign w:val="bottom"/>
            <w:hideMark/>
          </w:tcPr>
          <w:p w14:paraId="1C07D9F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74</w:t>
            </w:r>
          </w:p>
        </w:tc>
        <w:tc>
          <w:tcPr>
            <w:tcW w:w="0" w:type="auto"/>
            <w:shd w:val="clear" w:color="auto" w:fill="auto"/>
            <w:noWrap/>
            <w:vAlign w:val="bottom"/>
            <w:hideMark/>
          </w:tcPr>
          <w:p w14:paraId="74420955"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Syngnathus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scovelli</w:t>
            </w:r>
            <w:proofErr w:type="spellEnd"/>
          </w:p>
        </w:tc>
        <w:tc>
          <w:tcPr>
            <w:tcW w:w="0" w:type="auto"/>
            <w:shd w:val="clear" w:color="auto" w:fill="auto"/>
            <w:noWrap/>
            <w:vAlign w:val="bottom"/>
            <w:hideMark/>
          </w:tcPr>
          <w:p w14:paraId="246D06F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05B088E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080934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3F9E0B3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2D2023D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450B4B5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99.979%</w:t>
            </w:r>
          </w:p>
        </w:tc>
      </w:tr>
      <w:tr w:rsidR="00E82A40" w:rsidRPr="00E82A40" w14:paraId="79514FD6" w14:textId="77777777" w:rsidTr="00E82A40">
        <w:trPr>
          <w:cantSplit/>
          <w:jc w:val="center"/>
        </w:trPr>
        <w:tc>
          <w:tcPr>
            <w:tcW w:w="0" w:type="auto"/>
            <w:shd w:val="clear" w:color="auto" w:fill="auto"/>
            <w:noWrap/>
            <w:vAlign w:val="bottom"/>
            <w:hideMark/>
          </w:tcPr>
          <w:p w14:paraId="7100BC2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75</w:t>
            </w:r>
          </w:p>
        </w:tc>
        <w:tc>
          <w:tcPr>
            <w:tcW w:w="0" w:type="auto"/>
            <w:shd w:val="clear" w:color="auto" w:fill="auto"/>
            <w:noWrap/>
            <w:vAlign w:val="bottom"/>
            <w:hideMark/>
          </w:tcPr>
          <w:p w14:paraId="443E247E"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Triglidae</w:t>
            </w:r>
            <w:proofErr w:type="spellEnd"/>
          </w:p>
        </w:tc>
        <w:tc>
          <w:tcPr>
            <w:tcW w:w="0" w:type="auto"/>
            <w:shd w:val="clear" w:color="auto" w:fill="auto"/>
            <w:noWrap/>
            <w:vAlign w:val="bottom"/>
            <w:hideMark/>
          </w:tcPr>
          <w:p w14:paraId="1F0ABBD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9D4ADD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0.0024</w:t>
            </w:r>
          </w:p>
        </w:tc>
        <w:tc>
          <w:tcPr>
            <w:tcW w:w="0" w:type="auto"/>
            <w:shd w:val="clear" w:color="auto" w:fill="auto"/>
            <w:noWrap/>
            <w:vAlign w:val="bottom"/>
            <w:hideMark/>
          </w:tcPr>
          <w:p w14:paraId="6F1E450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74A3C3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75F4BF6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495FBFE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99.981%</w:t>
            </w:r>
          </w:p>
        </w:tc>
      </w:tr>
      <w:tr w:rsidR="00E82A40" w:rsidRPr="00E82A40" w14:paraId="7CFC7BFD" w14:textId="77777777" w:rsidTr="00E82A40">
        <w:trPr>
          <w:cantSplit/>
          <w:jc w:val="center"/>
        </w:trPr>
        <w:tc>
          <w:tcPr>
            <w:tcW w:w="0" w:type="auto"/>
            <w:shd w:val="clear" w:color="auto" w:fill="auto"/>
            <w:noWrap/>
            <w:vAlign w:val="bottom"/>
            <w:hideMark/>
          </w:tcPr>
          <w:p w14:paraId="3F70C5E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76</w:t>
            </w:r>
          </w:p>
        </w:tc>
        <w:tc>
          <w:tcPr>
            <w:tcW w:w="0" w:type="auto"/>
            <w:shd w:val="clear" w:color="auto" w:fill="auto"/>
            <w:noWrap/>
            <w:vAlign w:val="bottom"/>
            <w:hideMark/>
          </w:tcPr>
          <w:p w14:paraId="6465A7E7"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Carangidae</w:t>
            </w:r>
          </w:p>
        </w:tc>
        <w:tc>
          <w:tcPr>
            <w:tcW w:w="0" w:type="auto"/>
            <w:shd w:val="clear" w:color="auto" w:fill="auto"/>
            <w:noWrap/>
            <w:vAlign w:val="bottom"/>
            <w:hideMark/>
          </w:tcPr>
          <w:p w14:paraId="2AE7397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039436F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80D661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651166D3"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67A2A5E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65C2CB4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99.983%</w:t>
            </w:r>
          </w:p>
        </w:tc>
      </w:tr>
      <w:tr w:rsidR="00E82A40" w:rsidRPr="00E82A40" w14:paraId="46064BEC" w14:textId="77777777" w:rsidTr="00E82A40">
        <w:trPr>
          <w:cantSplit/>
          <w:jc w:val="center"/>
        </w:trPr>
        <w:tc>
          <w:tcPr>
            <w:tcW w:w="0" w:type="auto"/>
            <w:shd w:val="clear" w:color="auto" w:fill="auto"/>
            <w:noWrap/>
            <w:vAlign w:val="bottom"/>
            <w:hideMark/>
          </w:tcPr>
          <w:p w14:paraId="7D2D910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77</w:t>
            </w:r>
          </w:p>
        </w:tc>
        <w:tc>
          <w:tcPr>
            <w:tcW w:w="0" w:type="auto"/>
            <w:shd w:val="clear" w:color="auto" w:fill="auto"/>
            <w:noWrap/>
            <w:vAlign w:val="bottom"/>
            <w:hideMark/>
          </w:tcPr>
          <w:p w14:paraId="58214D3F"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Microdesmus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longipinnis</w:t>
            </w:r>
            <w:proofErr w:type="spellEnd"/>
          </w:p>
        </w:tc>
        <w:tc>
          <w:tcPr>
            <w:tcW w:w="0" w:type="auto"/>
            <w:shd w:val="clear" w:color="auto" w:fill="auto"/>
            <w:noWrap/>
            <w:vAlign w:val="bottom"/>
            <w:hideMark/>
          </w:tcPr>
          <w:p w14:paraId="109D616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00AE550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3B00D89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A82EE8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7C05A12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7F038B5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99.986%</w:t>
            </w:r>
          </w:p>
        </w:tc>
      </w:tr>
      <w:tr w:rsidR="00E82A40" w:rsidRPr="00E82A40" w14:paraId="16BE0491" w14:textId="77777777" w:rsidTr="00E82A40">
        <w:trPr>
          <w:cantSplit/>
          <w:jc w:val="center"/>
        </w:trPr>
        <w:tc>
          <w:tcPr>
            <w:tcW w:w="0" w:type="auto"/>
            <w:shd w:val="clear" w:color="auto" w:fill="auto"/>
            <w:noWrap/>
            <w:vAlign w:val="bottom"/>
            <w:hideMark/>
          </w:tcPr>
          <w:p w14:paraId="7A9B6E2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78</w:t>
            </w:r>
          </w:p>
        </w:tc>
        <w:tc>
          <w:tcPr>
            <w:tcW w:w="0" w:type="auto"/>
            <w:shd w:val="clear" w:color="auto" w:fill="auto"/>
            <w:noWrap/>
            <w:vAlign w:val="bottom"/>
            <w:hideMark/>
          </w:tcPr>
          <w:p w14:paraId="37DEC58F"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 xml:space="preserve">Plankton </w:t>
            </w:r>
            <w:proofErr w:type="spellStart"/>
            <w:r w:rsidRPr="00E82A40">
              <w:rPr>
                <w:rFonts w:eastAsia="Times New Roman" w:cs="Times New Roman"/>
                <w:color w:val="000000"/>
                <w:sz w:val="20"/>
                <w:szCs w:val="20"/>
              </w:rPr>
              <w:t>Unid</w:t>
            </w:r>
            <w:proofErr w:type="spellEnd"/>
          </w:p>
        </w:tc>
        <w:tc>
          <w:tcPr>
            <w:tcW w:w="0" w:type="auto"/>
            <w:shd w:val="clear" w:color="auto" w:fill="auto"/>
            <w:noWrap/>
            <w:vAlign w:val="bottom"/>
            <w:hideMark/>
          </w:tcPr>
          <w:p w14:paraId="784DD9A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5DA50D8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003DC5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F27C9B8"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44727DD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7751C34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99.988%</w:t>
            </w:r>
          </w:p>
        </w:tc>
      </w:tr>
      <w:tr w:rsidR="00E82A40" w:rsidRPr="00E82A40" w14:paraId="5D9E09B5" w14:textId="77777777" w:rsidTr="00E82A40">
        <w:trPr>
          <w:cantSplit/>
          <w:jc w:val="center"/>
        </w:trPr>
        <w:tc>
          <w:tcPr>
            <w:tcW w:w="0" w:type="auto"/>
            <w:shd w:val="clear" w:color="auto" w:fill="auto"/>
            <w:noWrap/>
            <w:vAlign w:val="bottom"/>
            <w:hideMark/>
          </w:tcPr>
          <w:p w14:paraId="12C1ECF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79</w:t>
            </w:r>
          </w:p>
        </w:tc>
        <w:tc>
          <w:tcPr>
            <w:tcW w:w="0" w:type="auto"/>
            <w:shd w:val="clear" w:color="auto" w:fill="auto"/>
            <w:noWrap/>
            <w:vAlign w:val="bottom"/>
            <w:hideMark/>
          </w:tcPr>
          <w:p w14:paraId="34ABB138"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Prionotus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tribulus</w:t>
            </w:r>
            <w:proofErr w:type="spellEnd"/>
          </w:p>
        </w:tc>
        <w:tc>
          <w:tcPr>
            <w:tcW w:w="0" w:type="auto"/>
            <w:shd w:val="clear" w:color="auto" w:fill="auto"/>
            <w:noWrap/>
            <w:vAlign w:val="bottom"/>
            <w:hideMark/>
          </w:tcPr>
          <w:p w14:paraId="39BA78C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41B73B8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D74C6A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3F699A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5670E44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43F3089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99.991%</w:t>
            </w:r>
          </w:p>
        </w:tc>
      </w:tr>
      <w:tr w:rsidR="00E82A40" w:rsidRPr="00E82A40" w14:paraId="77D4A539" w14:textId="77777777" w:rsidTr="00E82A40">
        <w:trPr>
          <w:cantSplit/>
          <w:jc w:val="center"/>
        </w:trPr>
        <w:tc>
          <w:tcPr>
            <w:tcW w:w="0" w:type="auto"/>
            <w:shd w:val="clear" w:color="auto" w:fill="auto"/>
            <w:noWrap/>
            <w:vAlign w:val="bottom"/>
            <w:hideMark/>
          </w:tcPr>
          <w:p w14:paraId="12E7581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80</w:t>
            </w:r>
          </w:p>
        </w:tc>
        <w:tc>
          <w:tcPr>
            <w:tcW w:w="0" w:type="auto"/>
            <w:shd w:val="clear" w:color="auto" w:fill="auto"/>
            <w:noWrap/>
            <w:vAlign w:val="bottom"/>
            <w:hideMark/>
          </w:tcPr>
          <w:p w14:paraId="502A72EB"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Tetradesmus</w:t>
            </w:r>
            <w:proofErr w:type="spellEnd"/>
          </w:p>
        </w:tc>
        <w:tc>
          <w:tcPr>
            <w:tcW w:w="0" w:type="auto"/>
            <w:shd w:val="clear" w:color="auto" w:fill="auto"/>
            <w:noWrap/>
            <w:vAlign w:val="bottom"/>
            <w:hideMark/>
          </w:tcPr>
          <w:p w14:paraId="07878D0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763AB982"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5EB9A4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7A8963F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03CDB97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06514BC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99.993%</w:t>
            </w:r>
          </w:p>
        </w:tc>
      </w:tr>
      <w:tr w:rsidR="00E82A40" w:rsidRPr="00E82A40" w14:paraId="3DA6C9A5" w14:textId="77777777" w:rsidTr="00E82A40">
        <w:trPr>
          <w:cantSplit/>
          <w:jc w:val="center"/>
        </w:trPr>
        <w:tc>
          <w:tcPr>
            <w:tcW w:w="0" w:type="auto"/>
            <w:shd w:val="clear" w:color="auto" w:fill="auto"/>
            <w:noWrap/>
            <w:vAlign w:val="bottom"/>
            <w:hideMark/>
          </w:tcPr>
          <w:p w14:paraId="33D361AF"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81</w:t>
            </w:r>
          </w:p>
        </w:tc>
        <w:tc>
          <w:tcPr>
            <w:tcW w:w="0" w:type="auto"/>
            <w:shd w:val="clear" w:color="auto" w:fill="auto"/>
            <w:noWrap/>
            <w:vAlign w:val="bottom"/>
            <w:hideMark/>
          </w:tcPr>
          <w:p w14:paraId="4F5758A8"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Dorosoma</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petenense</w:t>
            </w:r>
            <w:proofErr w:type="spellEnd"/>
          </w:p>
        </w:tc>
        <w:tc>
          <w:tcPr>
            <w:tcW w:w="0" w:type="auto"/>
            <w:shd w:val="clear" w:color="auto" w:fill="auto"/>
            <w:noWrap/>
            <w:vAlign w:val="bottom"/>
            <w:hideMark/>
          </w:tcPr>
          <w:p w14:paraId="64F0F5F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0B18721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3DD13F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135425D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1E3BFED9"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7EAC939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99.995%</w:t>
            </w:r>
          </w:p>
        </w:tc>
      </w:tr>
      <w:tr w:rsidR="00E82A40" w:rsidRPr="00E82A40" w14:paraId="2764CDD4" w14:textId="77777777" w:rsidTr="00E82A40">
        <w:trPr>
          <w:cantSplit/>
          <w:jc w:val="center"/>
        </w:trPr>
        <w:tc>
          <w:tcPr>
            <w:tcW w:w="0" w:type="auto"/>
            <w:shd w:val="clear" w:color="auto" w:fill="auto"/>
            <w:noWrap/>
            <w:vAlign w:val="bottom"/>
            <w:hideMark/>
          </w:tcPr>
          <w:p w14:paraId="4292850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82</w:t>
            </w:r>
          </w:p>
        </w:tc>
        <w:tc>
          <w:tcPr>
            <w:tcW w:w="0" w:type="auto"/>
            <w:shd w:val="clear" w:color="auto" w:fill="auto"/>
            <w:noWrap/>
            <w:vAlign w:val="bottom"/>
            <w:hideMark/>
          </w:tcPr>
          <w:p w14:paraId="0A052479"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Leptocephalus larvae</w:t>
            </w:r>
          </w:p>
        </w:tc>
        <w:tc>
          <w:tcPr>
            <w:tcW w:w="0" w:type="auto"/>
            <w:shd w:val="clear" w:color="auto" w:fill="auto"/>
            <w:noWrap/>
            <w:vAlign w:val="bottom"/>
            <w:hideMark/>
          </w:tcPr>
          <w:p w14:paraId="0254F6C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108BC1F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5C9D6891"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1DC15DDE"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1E3AC34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4F63168C"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99.998%</w:t>
            </w:r>
          </w:p>
        </w:tc>
      </w:tr>
      <w:tr w:rsidR="00E82A40" w:rsidRPr="00E82A40" w14:paraId="1B95932E" w14:textId="77777777" w:rsidTr="00E82A40">
        <w:trPr>
          <w:cantSplit/>
          <w:jc w:val="center"/>
        </w:trPr>
        <w:tc>
          <w:tcPr>
            <w:tcW w:w="0" w:type="auto"/>
            <w:shd w:val="clear" w:color="auto" w:fill="auto"/>
            <w:noWrap/>
            <w:vAlign w:val="bottom"/>
            <w:hideMark/>
          </w:tcPr>
          <w:p w14:paraId="6139171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83</w:t>
            </w:r>
          </w:p>
        </w:tc>
        <w:tc>
          <w:tcPr>
            <w:tcW w:w="0" w:type="auto"/>
            <w:shd w:val="clear" w:color="auto" w:fill="auto"/>
            <w:noWrap/>
            <w:vAlign w:val="bottom"/>
            <w:hideMark/>
          </w:tcPr>
          <w:p w14:paraId="66383F86" w14:textId="77777777" w:rsidR="00E82A40" w:rsidRPr="00E82A40" w:rsidRDefault="00E82A40" w:rsidP="00E82A40">
            <w:pPr>
              <w:rPr>
                <w:rFonts w:eastAsia="Times New Roman" w:cs="Times New Roman"/>
                <w:color w:val="000000"/>
                <w:sz w:val="20"/>
                <w:szCs w:val="20"/>
              </w:rPr>
            </w:pPr>
            <w:proofErr w:type="spellStart"/>
            <w:r w:rsidRPr="00E82A40">
              <w:rPr>
                <w:rFonts w:eastAsia="Times New Roman" w:cs="Times New Roman"/>
                <w:color w:val="000000"/>
                <w:sz w:val="20"/>
                <w:szCs w:val="20"/>
              </w:rPr>
              <w:t>Syngnathus</w:t>
            </w:r>
            <w:proofErr w:type="spellEnd"/>
            <w:r w:rsidRPr="00E82A40">
              <w:rPr>
                <w:rFonts w:eastAsia="Times New Roman" w:cs="Times New Roman"/>
                <w:color w:val="000000"/>
                <w:sz w:val="20"/>
                <w:szCs w:val="20"/>
              </w:rPr>
              <w:t xml:space="preserve"> </w:t>
            </w:r>
            <w:proofErr w:type="spellStart"/>
            <w:r w:rsidRPr="00E82A40">
              <w:rPr>
                <w:rFonts w:eastAsia="Times New Roman" w:cs="Times New Roman"/>
                <w:color w:val="000000"/>
                <w:sz w:val="20"/>
                <w:szCs w:val="20"/>
              </w:rPr>
              <w:t>louisianae</w:t>
            </w:r>
            <w:proofErr w:type="spellEnd"/>
          </w:p>
        </w:tc>
        <w:tc>
          <w:tcPr>
            <w:tcW w:w="0" w:type="auto"/>
            <w:shd w:val="clear" w:color="auto" w:fill="auto"/>
            <w:noWrap/>
            <w:vAlign w:val="bottom"/>
            <w:hideMark/>
          </w:tcPr>
          <w:p w14:paraId="16E9D3EB"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0.0023</w:t>
            </w:r>
          </w:p>
        </w:tc>
        <w:tc>
          <w:tcPr>
            <w:tcW w:w="0" w:type="auto"/>
            <w:shd w:val="clear" w:color="auto" w:fill="auto"/>
            <w:noWrap/>
            <w:vAlign w:val="bottom"/>
            <w:hideMark/>
          </w:tcPr>
          <w:p w14:paraId="2373A8DA"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27217BC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0.0000</w:t>
            </w:r>
          </w:p>
        </w:tc>
        <w:tc>
          <w:tcPr>
            <w:tcW w:w="0" w:type="auto"/>
            <w:shd w:val="clear" w:color="auto" w:fill="auto"/>
            <w:noWrap/>
            <w:vAlign w:val="bottom"/>
            <w:hideMark/>
          </w:tcPr>
          <w:p w14:paraId="4A9741B0"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0.0008</w:t>
            </w:r>
          </w:p>
        </w:tc>
        <w:tc>
          <w:tcPr>
            <w:tcW w:w="0" w:type="auto"/>
            <w:shd w:val="clear" w:color="auto" w:fill="auto"/>
            <w:noWrap/>
            <w:vAlign w:val="bottom"/>
            <w:hideMark/>
          </w:tcPr>
          <w:p w14:paraId="27BFCB17"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0.002%</w:t>
            </w:r>
          </w:p>
        </w:tc>
        <w:tc>
          <w:tcPr>
            <w:tcW w:w="0" w:type="auto"/>
            <w:shd w:val="clear" w:color="auto" w:fill="auto"/>
            <w:noWrap/>
            <w:vAlign w:val="bottom"/>
            <w:hideMark/>
          </w:tcPr>
          <w:p w14:paraId="03DEF625"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100.000%</w:t>
            </w:r>
          </w:p>
        </w:tc>
      </w:tr>
      <w:tr w:rsidR="00E82A40" w:rsidRPr="00E82A40" w14:paraId="0DB37CFE" w14:textId="77777777" w:rsidTr="00E82A40">
        <w:trPr>
          <w:cantSplit/>
          <w:jc w:val="center"/>
        </w:trPr>
        <w:tc>
          <w:tcPr>
            <w:tcW w:w="0" w:type="auto"/>
            <w:shd w:val="clear" w:color="auto" w:fill="auto"/>
            <w:noWrap/>
            <w:vAlign w:val="bottom"/>
            <w:hideMark/>
          </w:tcPr>
          <w:p w14:paraId="543C05DB" w14:textId="77777777" w:rsidR="00E82A40" w:rsidRPr="00E82A40" w:rsidRDefault="00E82A40" w:rsidP="00E82A40">
            <w:pPr>
              <w:jc w:val="right"/>
              <w:rPr>
                <w:rFonts w:eastAsia="Times New Roman" w:cs="Times New Roman"/>
                <w:color w:val="000000"/>
                <w:sz w:val="20"/>
                <w:szCs w:val="20"/>
              </w:rPr>
            </w:pPr>
          </w:p>
        </w:tc>
        <w:tc>
          <w:tcPr>
            <w:tcW w:w="0" w:type="auto"/>
            <w:shd w:val="clear" w:color="auto" w:fill="auto"/>
            <w:noWrap/>
            <w:vAlign w:val="bottom"/>
            <w:hideMark/>
          </w:tcPr>
          <w:p w14:paraId="1DB97A9A" w14:textId="77777777" w:rsidR="00E82A40" w:rsidRPr="00E82A40" w:rsidRDefault="00E82A40" w:rsidP="00E82A40">
            <w:pPr>
              <w:rPr>
                <w:rFonts w:eastAsia="Times New Roman" w:cs="Times New Roman"/>
                <w:color w:val="000000"/>
                <w:sz w:val="20"/>
                <w:szCs w:val="20"/>
              </w:rPr>
            </w:pPr>
            <w:r w:rsidRPr="00E82A40">
              <w:rPr>
                <w:rFonts w:eastAsia="Times New Roman" w:cs="Times New Roman"/>
                <w:color w:val="000000"/>
                <w:sz w:val="20"/>
                <w:szCs w:val="20"/>
              </w:rPr>
              <w:t>Total</w:t>
            </w:r>
          </w:p>
        </w:tc>
        <w:tc>
          <w:tcPr>
            <w:tcW w:w="0" w:type="auto"/>
            <w:shd w:val="clear" w:color="auto" w:fill="auto"/>
            <w:noWrap/>
            <w:vAlign w:val="bottom"/>
            <w:hideMark/>
          </w:tcPr>
          <w:p w14:paraId="6FA129D4"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31.9389</w:t>
            </w:r>
          </w:p>
        </w:tc>
        <w:tc>
          <w:tcPr>
            <w:tcW w:w="0" w:type="auto"/>
            <w:shd w:val="clear" w:color="auto" w:fill="auto"/>
            <w:noWrap/>
            <w:vAlign w:val="bottom"/>
            <w:hideMark/>
          </w:tcPr>
          <w:p w14:paraId="14CE9996"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29.0379</w:t>
            </w:r>
          </w:p>
        </w:tc>
        <w:tc>
          <w:tcPr>
            <w:tcW w:w="0" w:type="auto"/>
            <w:shd w:val="clear" w:color="auto" w:fill="auto"/>
            <w:noWrap/>
            <w:vAlign w:val="bottom"/>
            <w:hideMark/>
          </w:tcPr>
          <w:p w14:paraId="54E6D4C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37.0241</w:t>
            </w:r>
          </w:p>
        </w:tc>
        <w:tc>
          <w:tcPr>
            <w:tcW w:w="0" w:type="auto"/>
            <w:shd w:val="clear" w:color="auto" w:fill="auto"/>
            <w:noWrap/>
            <w:vAlign w:val="bottom"/>
            <w:hideMark/>
          </w:tcPr>
          <w:p w14:paraId="367E96FD" w14:textId="77777777" w:rsidR="00E82A40" w:rsidRPr="00E82A40" w:rsidRDefault="00E82A40" w:rsidP="00E82A40">
            <w:pPr>
              <w:jc w:val="right"/>
              <w:rPr>
                <w:rFonts w:eastAsia="Times New Roman" w:cs="Times New Roman"/>
                <w:color w:val="000000"/>
                <w:sz w:val="20"/>
                <w:szCs w:val="20"/>
              </w:rPr>
            </w:pPr>
            <w:r w:rsidRPr="00E82A40">
              <w:rPr>
                <w:rFonts w:eastAsia="Times New Roman" w:cs="Times New Roman"/>
                <w:color w:val="000000"/>
                <w:sz w:val="20"/>
                <w:szCs w:val="20"/>
              </w:rPr>
              <w:t>32.6670</w:t>
            </w:r>
          </w:p>
        </w:tc>
        <w:tc>
          <w:tcPr>
            <w:tcW w:w="0" w:type="auto"/>
            <w:shd w:val="clear" w:color="auto" w:fill="auto"/>
            <w:noWrap/>
            <w:vAlign w:val="bottom"/>
            <w:hideMark/>
          </w:tcPr>
          <w:p w14:paraId="31732B92" w14:textId="77777777" w:rsidR="00E82A40" w:rsidRPr="00E82A40" w:rsidRDefault="00E82A40" w:rsidP="00E82A40">
            <w:pPr>
              <w:jc w:val="right"/>
              <w:rPr>
                <w:rFonts w:eastAsia="Times New Roman" w:cs="Times New Roman"/>
                <w:color w:val="000000"/>
                <w:sz w:val="20"/>
                <w:szCs w:val="20"/>
              </w:rPr>
            </w:pPr>
          </w:p>
        </w:tc>
        <w:tc>
          <w:tcPr>
            <w:tcW w:w="0" w:type="auto"/>
            <w:shd w:val="clear" w:color="auto" w:fill="auto"/>
            <w:noWrap/>
            <w:vAlign w:val="bottom"/>
            <w:hideMark/>
          </w:tcPr>
          <w:p w14:paraId="2A5B5AB4" w14:textId="77777777" w:rsidR="00E82A40" w:rsidRPr="00E82A40" w:rsidRDefault="00E82A40" w:rsidP="00E82A40">
            <w:pPr>
              <w:rPr>
                <w:rFonts w:eastAsia="Times New Roman" w:cs="Times New Roman"/>
                <w:sz w:val="20"/>
                <w:szCs w:val="20"/>
              </w:rPr>
            </w:pPr>
          </w:p>
        </w:tc>
      </w:tr>
    </w:tbl>
    <w:p w14:paraId="7E1A90AD" w14:textId="7EC30528" w:rsidR="00A20D63" w:rsidRDefault="00A20D63"/>
    <w:p w14:paraId="1AA9BD14" w14:textId="77777777" w:rsidR="00A20D63" w:rsidRDefault="00A20D63">
      <w:pPr>
        <w:spacing w:after="160" w:line="259" w:lineRule="auto"/>
      </w:pPr>
      <w:r>
        <w:br w:type="page"/>
      </w:r>
    </w:p>
    <w:p w14:paraId="6C2B5860" w14:textId="77777777" w:rsidR="00A20D63" w:rsidRDefault="00A20D63" w:rsidP="00E30E79">
      <w:pPr>
        <w:pStyle w:val="Heading1"/>
      </w:pPr>
      <w:bookmarkStart w:id="22" w:name="_Toc102659908"/>
      <w:bookmarkStart w:id="23" w:name="_Toc110850402"/>
      <w:r>
        <w:lastRenderedPageBreak/>
        <w:t xml:space="preserve">Figure S1: </w:t>
      </w:r>
      <w:r w:rsidRPr="00827A0F">
        <w:t xml:space="preserve">Time Series </w:t>
      </w:r>
      <w:r>
        <w:t>Plot</w:t>
      </w:r>
      <w:r w:rsidRPr="00827A0F">
        <w:t>s</w:t>
      </w:r>
      <w:bookmarkEnd w:id="22"/>
      <w:bookmarkEnd w:id="23"/>
    </w:p>
    <w:p w14:paraId="4E8B4ABC" w14:textId="77777777" w:rsidR="00DC27AF" w:rsidRDefault="00DC27AF" w:rsidP="00A20D63">
      <w:pPr>
        <w:tabs>
          <w:tab w:val="right" w:leader="dot" w:pos="10710"/>
        </w:tabs>
        <w:spacing w:after="120"/>
      </w:pPr>
    </w:p>
    <w:p w14:paraId="55EA5143" w14:textId="74C363E1" w:rsidR="00A20D63" w:rsidRDefault="00A20D63" w:rsidP="00A20D63">
      <w:pPr>
        <w:tabs>
          <w:tab w:val="right" w:leader="dot" w:pos="10710"/>
        </w:tabs>
        <w:spacing w:after="120"/>
      </w:pPr>
      <w:r>
        <w:t>Figure S1a. Aluminum (Al) values in sediment overtime (mg/kg)</w:t>
      </w:r>
      <w:r>
        <w:tab/>
      </w:r>
      <w:r w:rsidR="00DC27AF">
        <w:t>57</w:t>
      </w:r>
    </w:p>
    <w:p w14:paraId="193C50E2" w14:textId="06DBAC79" w:rsidR="00A20D63" w:rsidRDefault="00A20D63" w:rsidP="00A20D63">
      <w:pPr>
        <w:tabs>
          <w:tab w:val="right" w:leader="dot" w:pos="10710"/>
        </w:tabs>
        <w:spacing w:after="120"/>
      </w:pPr>
      <w:r>
        <w:t>Figure S1b Copper(Cu) values in sediment overtime (mg/kg)</w:t>
      </w:r>
      <w:r>
        <w:tab/>
        <w:t>5</w:t>
      </w:r>
      <w:r w:rsidR="00DC27AF">
        <w:t>8</w:t>
      </w:r>
    </w:p>
    <w:p w14:paraId="39F7A3E7" w14:textId="057D6B67" w:rsidR="00A20D63" w:rsidRDefault="00A20D63" w:rsidP="00A20D63">
      <w:pPr>
        <w:tabs>
          <w:tab w:val="right" w:leader="dot" w:pos="10710"/>
        </w:tabs>
        <w:spacing w:after="120"/>
      </w:pPr>
      <w:r>
        <w:t>Figure S1c. Mercury (Hg) values in sediment overtime (mg/kg)</w:t>
      </w:r>
      <w:r>
        <w:tab/>
      </w:r>
      <w:r w:rsidR="00DC27AF">
        <w:t>59</w:t>
      </w:r>
    </w:p>
    <w:p w14:paraId="6C57986D" w14:textId="66061863" w:rsidR="00A20D63" w:rsidRDefault="00A20D63" w:rsidP="00A20D63">
      <w:pPr>
        <w:tabs>
          <w:tab w:val="right" w:leader="dot" w:pos="10710"/>
        </w:tabs>
        <w:spacing w:after="120"/>
      </w:pPr>
      <w:r>
        <w:t>Figure S1d. Lead (Pb) values in sediment overtime (mg/kg)</w:t>
      </w:r>
      <w:r>
        <w:tab/>
      </w:r>
      <w:r w:rsidR="00DC27AF">
        <w:t>60</w:t>
      </w:r>
    </w:p>
    <w:p w14:paraId="777F80AF" w14:textId="33278B2B" w:rsidR="00A20D63" w:rsidRDefault="00A20D63" w:rsidP="00A20D63">
      <w:pPr>
        <w:tabs>
          <w:tab w:val="right" w:leader="dot" w:pos="10710"/>
        </w:tabs>
        <w:spacing w:after="120"/>
      </w:pPr>
      <w:r>
        <w:t>Figure S1e. Zinc (Zn) concentrations in sediment overtime (mg/kg)</w:t>
      </w:r>
      <w:r>
        <w:tab/>
      </w:r>
      <w:r w:rsidR="00DC27AF">
        <w:t>61</w:t>
      </w:r>
    </w:p>
    <w:p w14:paraId="7178B9C6" w14:textId="28C6C233" w:rsidR="00A20D63" w:rsidRDefault="00A20D63" w:rsidP="00A20D63">
      <w:pPr>
        <w:tabs>
          <w:tab w:val="right" w:leader="dot" w:pos="10710"/>
        </w:tabs>
        <w:spacing w:after="120"/>
      </w:pPr>
      <w:r>
        <w:t>Figure S1f. Chemical oxygen demand (COD) values in water overtime (mg/L)</w:t>
      </w:r>
      <w:r>
        <w:tab/>
      </w:r>
      <w:r w:rsidR="00DC27AF">
        <w:t>62</w:t>
      </w:r>
    </w:p>
    <w:p w14:paraId="3F7BD90A" w14:textId="46525442" w:rsidR="00A20D63" w:rsidRDefault="00A20D63" w:rsidP="00A20D63">
      <w:pPr>
        <w:tabs>
          <w:tab w:val="right" w:leader="dot" w:pos="10710"/>
        </w:tabs>
        <w:spacing w:after="120"/>
      </w:pPr>
      <w:r>
        <w:t>Figure S1g. Dissolved oxygen (DO) concentrations in water overtime (mg/L)</w:t>
      </w:r>
      <w:r>
        <w:tab/>
      </w:r>
      <w:r w:rsidR="00DC27AF">
        <w:t>63</w:t>
      </w:r>
    </w:p>
    <w:p w14:paraId="0D423512" w14:textId="4D4C6B81" w:rsidR="00A20D63" w:rsidRDefault="00A20D63" w:rsidP="00A20D63">
      <w:pPr>
        <w:tabs>
          <w:tab w:val="right" w:leader="dot" w:pos="10710"/>
        </w:tabs>
        <w:spacing w:after="120"/>
      </w:pPr>
      <w:r>
        <w:t>Figure S1h. Dissolved organic nitrogen (DON) values in water overtime (</w:t>
      </w:r>
      <w:proofErr w:type="gramStart"/>
      <w:r>
        <w:t>mg-N</w:t>
      </w:r>
      <w:proofErr w:type="gramEnd"/>
      <w:r>
        <w:t>/kg)</w:t>
      </w:r>
      <w:r>
        <w:tab/>
      </w:r>
      <w:r w:rsidR="00DC27AF">
        <w:t>64</w:t>
      </w:r>
    </w:p>
    <w:p w14:paraId="3FFA9E40" w14:textId="4E1E2288" w:rsidR="00A20D63" w:rsidRDefault="00A20D63" w:rsidP="00A20D63">
      <w:pPr>
        <w:tabs>
          <w:tab w:val="right" w:leader="dot" w:pos="10710"/>
        </w:tabs>
        <w:spacing w:after="120"/>
      </w:pPr>
      <w:r>
        <w:t>Figure S1i. Orthophosphate (PO4) values in water overtime (mg P/L)</w:t>
      </w:r>
      <w:r>
        <w:tab/>
      </w:r>
      <w:r w:rsidR="00DC27AF">
        <w:t>65</w:t>
      </w:r>
    </w:p>
    <w:p w14:paraId="0C95C542" w14:textId="553D7731" w:rsidR="00A20D63" w:rsidRDefault="00A20D63" w:rsidP="00A20D63">
      <w:pPr>
        <w:tabs>
          <w:tab w:val="right" w:leader="dot" w:pos="10710"/>
        </w:tabs>
        <w:spacing w:after="120"/>
      </w:pPr>
      <w:r>
        <w:t>Figure S1j. pH values in water overtime (S.U.)</w:t>
      </w:r>
      <w:r>
        <w:tab/>
      </w:r>
      <w:r w:rsidR="00DC27AF">
        <w:t>66</w:t>
      </w:r>
    </w:p>
    <w:p w14:paraId="68BD3DCE" w14:textId="27B02505" w:rsidR="00A20D63" w:rsidRDefault="00A20D63" w:rsidP="00A20D63">
      <w:pPr>
        <w:tabs>
          <w:tab w:val="right" w:leader="dot" w:pos="10710"/>
        </w:tabs>
        <w:spacing w:after="120"/>
      </w:pPr>
      <w:r>
        <w:t>Figure S1k. Sulphate (SO4) concentrations in water overtime (mg S/L)</w:t>
      </w:r>
      <w:r>
        <w:tab/>
      </w:r>
      <w:r w:rsidR="00DC27AF">
        <w:t>67</w:t>
      </w:r>
    </w:p>
    <w:p w14:paraId="3EF8F6F4" w14:textId="0B62ECB8" w:rsidR="00A20D63" w:rsidRDefault="00A20D63" w:rsidP="00A20D63">
      <w:pPr>
        <w:tabs>
          <w:tab w:val="right" w:leader="dot" w:pos="10710"/>
        </w:tabs>
        <w:spacing w:after="120"/>
      </w:pPr>
      <w:r>
        <w:t>Figure S1l.  Salinity values in water overtime (PSU)</w:t>
      </w:r>
      <w:r>
        <w:tab/>
      </w:r>
      <w:r w:rsidR="00DC27AF">
        <w:t>68</w:t>
      </w:r>
    </w:p>
    <w:p w14:paraId="7026D6CA" w14:textId="1A383540" w:rsidR="00A20D63" w:rsidRDefault="00A20D63" w:rsidP="00A20D63">
      <w:pPr>
        <w:tabs>
          <w:tab w:val="right" w:leader="dot" w:pos="10710"/>
        </w:tabs>
        <w:spacing w:after="120"/>
      </w:pPr>
      <w:r>
        <w:t>Figure S1m. Temperature values in water overtime (C°)</w:t>
      </w:r>
      <w:r>
        <w:tab/>
      </w:r>
      <w:r w:rsidR="00DC27AF">
        <w:t>69</w:t>
      </w:r>
    </w:p>
    <w:p w14:paraId="1D0AEFA8" w14:textId="65B61FBE" w:rsidR="00A20D63" w:rsidRDefault="00A20D63" w:rsidP="00A20D63">
      <w:pPr>
        <w:tabs>
          <w:tab w:val="right" w:leader="dot" w:pos="10710"/>
        </w:tabs>
        <w:spacing w:after="120"/>
      </w:pPr>
      <w:r>
        <w:t>Figure S1n. Turbidity values in water overtime (NTU)</w:t>
      </w:r>
      <w:r>
        <w:tab/>
        <w:t>7</w:t>
      </w:r>
      <w:r w:rsidR="00DC27AF">
        <w:t>0</w:t>
      </w:r>
    </w:p>
    <w:p w14:paraId="4798C5A4" w14:textId="28F13A52" w:rsidR="00A20D63" w:rsidRDefault="00A20D63" w:rsidP="00A20D63">
      <w:pPr>
        <w:tabs>
          <w:tab w:val="right" w:leader="dot" w:pos="10710"/>
        </w:tabs>
        <w:spacing w:after="120"/>
      </w:pPr>
      <w:r>
        <w:t>Figure S1o. Total organic carbon (TOC) values in water overtime (mg/L).</w:t>
      </w:r>
      <w:r>
        <w:tab/>
      </w:r>
      <w:r w:rsidR="00DC27AF">
        <w:t>71</w:t>
      </w:r>
    </w:p>
    <w:p w14:paraId="4AE2F49A" w14:textId="2E419ABC" w:rsidR="00A20D63" w:rsidRDefault="00A20D63" w:rsidP="00A20D63">
      <w:pPr>
        <w:tabs>
          <w:tab w:val="right" w:leader="dot" w:pos="10710"/>
        </w:tabs>
        <w:spacing w:after="120"/>
      </w:pPr>
      <w:r>
        <w:t>Figure S1p. Sand, silt, and clay sediment content overtime (%).</w:t>
      </w:r>
      <w:r>
        <w:tab/>
      </w:r>
      <w:r w:rsidR="00DC27AF">
        <w:t>7</w:t>
      </w:r>
      <w:r>
        <w:t>2</w:t>
      </w:r>
    </w:p>
    <w:p w14:paraId="7FCE917B" w14:textId="18ACDDB0" w:rsidR="00A20D63" w:rsidRDefault="00A20D63" w:rsidP="00A20D63">
      <w:pPr>
        <w:tabs>
          <w:tab w:val="right" w:leader="dot" w:pos="10710"/>
        </w:tabs>
        <w:spacing w:after="120"/>
      </w:pPr>
      <w:r>
        <w:t>Figure S1q. Benthic abundance (log</w:t>
      </w:r>
      <w:r w:rsidRPr="00FF64CC">
        <w:rPr>
          <w:vertAlign w:val="subscript"/>
        </w:rPr>
        <w:t>10</w:t>
      </w:r>
      <w:r>
        <w:t xml:space="preserve"> n/m2) and richness (S/0.023 m2 sample) from 1993 to 2020</w:t>
      </w:r>
      <w:r>
        <w:tab/>
      </w:r>
      <w:r w:rsidR="00DC27AF">
        <w:t>73</w:t>
      </w:r>
    </w:p>
    <w:p w14:paraId="32B01E36" w14:textId="0A4A8B6E" w:rsidR="00A20D63" w:rsidRDefault="00A20D63" w:rsidP="00A20D63">
      <w:pPr>
        <w:tabs>
          <w:tab w:val="right" w:leader="dot" w:pos="10710"/>
        </w:tabs>
        <w:spacing w:after="120"/>
      </w:pPr>
      <w:r>
        <w:t>Figure S1r. Phytoplankton abundance (n/mL), log abundance (log10 n/mL) and richness (S/2 L sample) over time</w:t>
      </w:r>
      <w:r>
        <w:tab/>
      </w:r>
      <w:r w:rsidR="00DC27AF">
        <w:t>7</w:t>
      </w:r>
      <w:r w:rsidR="0058380D">
        <w:t>5</w:t>
      </w:r>
    </w:p>
    <w:p w14:paraId="2983C147" w14:textId="5AA5249E" w:rsidR="00A20D63" w:rsidRDefault="00A20D63" w:rsidP="00A20D63">
      <w:pPr>
        <w:tabs>
          <w:tab w:val="right" w:leader="dot" w:pos="10710"/>
        </w:tabs>
        <w:spacing w:after="120"/>
      </w:pPr>
      <w:r>
        <w:t>Figure S1s. Zooplankton abundance (log</w:t>
      </w:r>
      <w:r w:rsidRPr="007D694D">
        <w:rPr>
          <w:vertAlign w:val="subscript"/>
        </w:rPr>
        <w:t>10</w:t>
      </w:r>
      <w:r>
        <w:t xml:space="preserve"> n/m3) and richness (S/48 L sample) overtime</w:t>
      </w:r>
      <w:r>
        <w:tab/>
      </w:r>
      <w:r w:rsidR="0058380D">
        <w:t>77</w:t>
      </w:r>
    </w:p>
    <w:p w14:paraId="3E9A9B75" w14:textId="6302931B" w:rsidR="00A20D63" w:rsidRDefault="00A20D63" w:rsidP="00A20D63">
      <w:pPr>
        <w:tabs>
          <w:tab w:val="right" w:leader="dot" w:pos="10710"/>
        </w:tabs>
        <w:spacing w:after="120"/>
      </w:pPr>
      <w:r>
        <w:t>Figure S1t. Gillnet abundance (log</w:t>
      </w:r>
      <w:r w:rsidRPr="007D694D">
        <w:rPr>
          <w:vertAlign w:val="subscript"/>
        </w:rPr>
        <w:t>10</w:t>
      </w:r>
      <w:r>
        <w:t xml:space="preserve"> n/24 h set) and richness (S/sample) overtime</w:t>
      </w:r>
      <w:r>
        <w:tab/>
      </w:r>
      <w:r w:rsidR="0058380D">
        <w:t>78</w:t>
      </w:r>
    </w:p>
    <w:p w14:paraId="4C4AA91A" w14:textId="44290293" w:rsidR="00A20D63" w:rsidRDefault="00A20D63" w:rsidP="00A20D63">
      <w:pPr>
        <w:tabs>
          <w:tab w:val="right" w:leader="dot" w:pos="10710"/>
        </w:tabs>
        <w:spacing w:after="120"/>
      </w:pPr>
      <w:r>
        <w:t>Figure S1w. Ichthyoplankton abundance (log</w:t>
      </w:r>
      <w:r w:rsidRPr="007D694D">
        <w:rPr>
          <w:vertAlign w:val="subscript"/>
        </w:rPr>
        <w:t>10</w:t>
      </w:r>
      <w:r>
        <w:t xml:space="preserve"> n/5 min tow) and richness (S/sample) overtime</w:t>
      </w:r>
      <w:r>
        <w:tab/>
      </w:r>
      <w:r w:rsidR="0058380D">
        <w:t>7</w:t>
      </w:r>
      <w:r>
        <w:t>9</w:t>
      </w:r>
    </w:p>
    <w:p w14:paraId="67461CDD" w14:textId="6DB4A11B" w:rsidR="00A20D63" w:rsidRDefault="00A20D63" w:rsidP="00A20D63">
      <w:pPr>
        <w:tabs>
          <w:tab w:val="right" w:leader="dot" w:pos="10710"/>
        </w:tabs>
        <w:spacing w:after="120"/>
      </w:pPr>
      <w:r>
        <w:t>Figure S1x. Trawl abundance (log</w:t>
      </w:r>
      <w:r w:rsidRPr="000E5A29">
        <w:rPr>
          <w:vertAlign w:val="subscript"/>
        </w:rPr>
        <w:t>10</w:t>
      </w:r>
      <w:r>
        <w:t xml:space="preserve"> n/5 min tow) and richness (S/sample) overtime</w:t>
      </w:r>
      <w:r>
        <w:tab/>
      </w:r>
      <w:r w:rsidR="0058380D">
        <w:t>8</w:t>
      </w:r>
      <w:r>
        <w:t>0</w:t>
      </w:r>
    </w:p>
    <w:p w14:paraId="07CE4300" w14:textId="714401FE" w:rsidR="00A20D63" w:rsidRDefault="00A20D63" w:rsidP="00A20D63">
      <w:pPr>
        <w:tabs>
          <w:tab w:val="right" w:leader="dot" w:pos="10710"/>
        </w:tabs>
        <w:spacing w:after="120"/>
      </w:pPr>
      <w:r>
        <w:t>Figure S1y. Water quality PC1 sample scores for sampling dates. Symbols represent climatic periods, where W = wet, A = average, D = dry.  PC2 sample scores for sampling dates where symbols represent seasons, 1 = winter, 2 = spring, 3= s summer, 4 = fall</w:t>
      </w:r>
      <w:r>
        <w:tab/>
      </w:r>
      <w:r w:rsidR="0058380D">
        <w:t>81</w:t>
      </w:r>
    </w:p>
    <w:p w14:paraId="0EECFC05" w14:textId="28B4B08B" w:rsidR="00A20D63" w:rsidRDefault="00A20D63" w:rsidP="00A20D63">
      <w:pPr>
        <w:tabs>
          <w:tab w:val="right" w:leader="dot" w:pos="10710"/>
        </w:tabs>
        <w:spacing w:after="120"/>
      </w:pPr>
      <w:r>
        <w:t>Figure S1z. Sediment PC1 for all trips.  A) Sampling scores for PC1 where symbols represent climatic periods.  W = wet, A = average, D = dry.  B) Seasonality sample scores for PC1 where symbols represent seasonality. 1 = winter, 2 = spring, 3= summer, 4 = fall</w:t>
      </w:r>
      <w:r>
        <w:tab/>
      </w:r>
      <w:r w:rsidR="0058380D">
        <w:t>82</w:t>
      </w:r>
    </w:p>
    <w:p w14:paraId="348CF4F4" w14:textId="4D7020D2" w:rsidR="00A20D63" w:rsidRDefault="00A20D63" w:rsidP="00A20D63">
      <w:pPr>
        <w:tabs>
          <w:tab w:val="right" w:leader="dot" w:pos="10710"/>
        </w:tabs>
        <w:spacing w:after="120"/>
      </w:pPr>
      <w:r w:rsidRPr="00E30E79">
        <w:t>Figure S1aa. Sediment PC2 for all trips.  A) Sampling scores for PC2 where symbols represent climatic periods.  W = wet, A = average, D = dry.  B) Seasonality sample scores for PC2 where symbols represent seasonality. 1 = winter, 2 = spring, 3= summer, 4.</w:t>
      </w:r>
      <w:r>
        <w:tab/>
      </w:r>
      <w:r w:rsidR="0058380D">
        <w:t>8</w:t>
      </w:r>
      <w:r>
        <w:t>3</w:t>
      </w:r>
    </w:p>
    <w:p w14:paraId="1E9E03C4" w14:textId="77777777" w:rsidR="00A20D63" w:rsidRDefault="00A20D63" w:rsidP="00E30E79">
      <w:pPr>
        <w:tabs>
          <w:tab w:val="right" w:leader="dot" w:pos="9360"/>
        </w:tabs>
        <w:spacing w:after="120"/>
      </w:pPr>
      <w:r>
        <w:br w:type="page"/>
      </w:r>
    </w:p>
    <w:p w14:paraId="2F0348DA" w14:textId="77777777" w:rsidR="00A20D63" w:rsidRDefault="00A20D63" w:rsidP="00675658">
      <w:r>
        <w:lastRenderedPageBreak/>
        <w:t>Aluminum values fluctuated between low and high from 1993 to 2004 and then began to level off after 2004 (Fig. S1a).</w:t>
      </w:r>
    </w:p>
    <w:p w14:paraId="2C0E9416" w14:textId="77777777" w:rsidR="00A20D63" w:rsidRDefault="00A20D63" w:rsidP="00D71E66"/>
    <w:p w14:paraId="4653CF02" w14:textId="77777777" w:rsidR="00A20D63" w:rsidRDefault="00A20D63" w:rsidP="00D71E66">
      <w:r>
        <w:rPr>
          <w:noProof/>
        </w:rPr>
        <mc:AlternateContent>
          <mc:Choice Requires="wpg">
            <w:drawing>
              <wp:anchor distT="0" distB="0" distL="114300" distR="114300" simplePos="0" relativeHeight="251659264" behindDoc="0" locked="0" layoutInCell="1" allowOverlap="1" wp14:anchorId="28D3B7CC" wp14:editId="5D3ED93C">
                <wp:simplePos x="0" y="0"/>
                <wp:positionH relativeFrom="margin">
                  <wp:align>center</wp:align>
                </wp:positionH>
                <wp:positionV relativeFrom="paragraph">
                  <wp:posOffset>0</wp:posOffset>
                </wp:positionV>
                <wp:extent cx="6400800" cy="3863975"/>
                <wp:effectExtent l="0" t="0" r="0" b="3175"/>
                <wp:wrapTopAndBottom/>
                <wp:docPr id="52" name="Group 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76181" cy="3864334"/>
                          <a:chOff x="0" y="0"/>
                          <a:chExt cx="6099666" cy="3028920"/>
                        </a:xfrm>
                      </wpg:grpSpPr>
                      <pic:pic xmlns:pic="http://schemas.openxmlformats.org/drawingml/2006/picture">
                        <pic:nvPicPr>
                          <pic:cNvPr id="22" name="Picture 22" descr="A picture containing schematic&#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wps:wsp>
                        <wps:cNvPr id="51" name="Text Box 51"/>
                        <wps:cNvSpPr txBox="1"/>
                        <wps:spPr>
                          <a:xfrm>
                            <a:off x="157443" y="2801356"/>
                            <a:ext cx="5942223" cy="227564"/>
                          </a:xfrm>
                          <a:prstGeom prst="rect">
                            <a:avLst/>
                          </a:prstGeom>
                          <a:solidFill>
                            <a:prstClr val="white"/>
                          </a:solidFill>
                          <a:ln>
                            <a:noFill/>
                          </a:ln>
                        </wps:spPr>
                        <wps:txbx>
                          <w:txbxContent>
                            <w:p w14:paraId="74FE3040" w14:textId="00DD145C" w:rsidR="00A20D63" w:rsidRPr="00052B91" w:rsidRDefault="00A20D63" w:rsidP="00670291">
                              <w:pPr>
                                <w:pStyle w:val="Caption"/>
                                <w:rPr>
                                  <w:noProof/>
                                  <w:sz w:val="24"/>
                                  <w:szCs w:val="24"/>
                                </w:rPr>
                              </w:pPr>
                              <w:bookmarkStart w:id="24" w:name="_Toc110765856"/>
                              <w:bookmarkStart w:id="25" w:name="_Ref93051617"/>
                              <w:bookmarkStart w:id="26" w:name="_Toc102683446"/>
                              <w:r>
                                <w:t>Figure S</w:t>
                              </w:r>
                              <w:r w:rsidR="0063484F">
                                <w:fldChar w:fldCharType="begin"/>
                              </w:r>
                              <w:r w:rsidR="0063484F">
                                <w:instrText xml:space="preserve"> SEQ Figure \* ARABIC </w:instrText>
                              </w:r>
                              <w:r w:rsidR="0063484F">
                                <w:fldChar w:fldCharType="separate"/>
                              </w:r>
                              <w:r w:rsidR="00664B49">
                                <w:rPr>
                                  <w:noProof/>
                                </w:rPr>
                                <w:t>1</w:t>
                              </w:r>
                              <w:r w:rsidR="0063484F">
                                <w:rPr>
                                  <w:noProof/>
                                </w:rPr>
                                <w:fldChar w:fldCharType="end"/>
                              </w:r>
                              <w:r>
                                <w:rPr>
                                  <w:noProof/>
                                </w:rPr>
                                <w:t>a</w:t>
                              </w:r>
                              <w:r>
                                <w:t>. Aluminum (Al) values in sediment overtime (mg/kg).</w:t>
                              </w:r>
                            </w:p>
                            <w:p w14:paraId="568DF804" w14:textId="77777777" w:rsidR="00A20D63" w:rsidRDefault="00A20D63" w:rsidP="003840EB">
                              <w:pPr>
                                <w:pStyle w:val="Caption"/>
                              </w:pPr>
                            </w:p>
                            <w:p w14:paraId="1F709988" w14:textId="77777777" w:rsidR="00A20D63" w:rsidRPr="00C64C9A" w:rsidRDefault="00A20D63" w:rsidP="00670291">
                              <w:pPr>
                                <w:pStyle w:val="Caption"/>
                                <w:rPr>
                                  <w:sz w:val="24"/>
                                  <w:szCs w:val="24"/>
                                </w:rPr>
                              </w:pPr>
                              <w:r>
                                <w:t>Figure S1b Copper(Cu) values in sediment overtime (mg/kg).</w:t>
                              </w:r>
                            </w:p>
                            <w:p w14:paraId="3DBEB559" w14:textId="35EF6816" w:rsidR="00A20D63" w:rsidRPr="00052B91" w:rsidRDefault="00A20D63" w:rsidP="00670291">
                              <w:pPr>
                                <w:pStyle w:val="Caption"/>
                                <w:rPr>
                                  <w:noProof/>
                                  <w:sz w:val="24"/>
                                  <w:szCs w:val="24"/>
                                </w:rPr>
                              </w:pPr>
                              <w:r>
                                <w:t>Figure S</w:t>
                              </w:r>
                              <w:r w:rsidR="0063484F">
                                <w:fldChar w:fldCharType="begin"/>
                              </w:r>
                              <w:r w:rsidR="0063484F">
                                <w:instrText xml:space="preserve"> SEQ Figure \* ARABIC </w:instrText>
                              </w:r>
                              <w:r w:rsidR="0063484F">
                                <w:fldChar w:fldCharType="separate"/>
                              </w:r>
                              <w:r w:rsidR="00664B49">
                                <w:rPr>
                                  <w:noProof/>
                                </w:rPr>
                                <w:t>2</w:t>
                              </w:r>
                              <w:r w:rsidR="0063484F">
                                <w:rPr>
                                  <w:noProof/>
                                </w:rPr>
                                <w:fldChar w:fldCharType="end"/>
                              </w:r>
                              <w:r>
                                <w:rPr>
                                  <w:noProof/>
                                </w:rPr>
                                <w:t>a</w:t>
                              </w:r>
                              <w:r>
                                <w:t>. Aluminum (Al) values in sediment overtime (mg/kg).</w:t>
                              </w:r>
                              <w:bookmarkEnd w:id="24"/>
                            </w:p>
                            <w:bookmarkEnd w:id="25"/>
                            <w:bookmarkEnd w:id="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D3B7CC" id="Group 52" o:spid="_x0000_s1026" style="position:absolute;margin-left:0;margin-top:0;width:7in;height:304.25pt;z-index:251659264;mso-position-horizontal:center;mso-position-horizontal-relative:margin;mso-width-relative:margin;mso-height-relative:margin" coordsize="60996,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A picture containing schematic&#10;&#10;Description automatically generated" style="position:absolute;width:5943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">
                  <v:imagedata r:id="rId9" o:title="A picture containing schematic&#10;&#10;Description automatically generated"/>
                </v:shape>
                <v:shapetype id="_x0000_t202" coordsize="21600,21600" o:spt="202" path="m,l,21600r21600,l21600,xe">
                  <v:stroke joinstyle="miter"/>
                  <v:path gradientshapeok="t" o:connecttype="rect"/>
                </v:shapetype>
                <v:shape id="Text Box 51" o:spid="_x0000_s1028" type="#_x0000_t202" style="position:absolute;left:1574;top:28013;width:59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74FE3040" w14:textId="00DD145C" w:rsidR="00A20D63" w:rsidRPr="00052B91" w:rsidRDefault="00A20D63" w:rsidP="00670291">
                        <w:pPr>
                          <w:pStyle w:val="Caption"/>
                          <w:rPr>
                            <w:noProof/>
                            <w:sz w:val="24"/>
                            <w:szCs w:val="24"/>
                          </w:rPr>
                        </w:pPr>
                        <w:bookmarkStart w:id="27" w:name="_Toc110765856"/>
                        <w:bookmarkStart w:id="28" w:name="_Ref93051617"/>
                        <w:bookmarkStart w:id="29" w:name="_Toc102683446"/>
                        <w:r>
                          <w:t>Figure S</w:t>
                        </w:r>
                        <w:fldSimple w:instr=" SEQ Figure \* ARABIC ">
                          <w:r w:rsidR="00664B49">
                            <w:rPr>
                              <w:noProof/>
                            </w:rPr>
                            <w:t>1</w:t>
                          </w:r>
                        </w:fldSimple>
                        <w:r>
                          <w:rPr>
                            <w:noProof/>
                          </w:rPr>
                          <w:t>a</w:t>
                        </w:r>
                        <w:r>
                          <w:t>. Aluminum (Al) values in sediment overtime (mg/kg).</w:t>
                        </w:r>
                      </w:p>
                      <w:p w14:paraId="568DF804" w14:textId="77777777" w:rsidR="00A20D63" w:rsidRDefault="00A20D63" w:rsidP="003840EB">
                        <w:pPr>
                          <w:pStyle w:val="Caption"/>
                        </w:pPr>
                      </w:p>
                      <w:p w14:paraId="1F709988" w14:textId="77777777" w:rsidR="00A20D63" w:rsidRPr="00C64C9A" w:rsidRDefault="00A20D63" w:rsidP="00670291">
                        <w:pPr>
                          <w:pStyle w:val="Caption"/>
                          <w:rPr>
                            <w:sz w:val="24"/>
                            <w:szCs w:val="24"/>
                          </w:rPr>
                        </w:pPr>
                        <w:r>
                          <w:t>Figure S1b Copper(Cu) values in sediment overtime (mg/kg).</w:t>
                        </w:r>
                      </w:p>
                      <w:p w14:paraId="3DBEB559" w14:textId="35EF6816" w:rsidR="00A20D63" w:rsidRPr="00052B91" w:rsidRDefault="00A20D63" w:rsidP="00670291">
                        <w:pPr>
                          <w:pStyle w:val="Caption"/>
                          <w:rPr>
                            <w:noProof/>
                            <w:sz w:val="24"/>
                            <w:szCs w:val="24"/>
                          </w:rPr>
                        </w:pPr>
                        <w:r>
                          <w:t>Figure S</w:t>
                        </w:r>
                        <w:fldSimple w:instr=" SEQ Figure \* ARABIC ">
                          <w:r w:rsidR="00664B49">
                            <w:rPr>
                              <w:noProof/>
                            </w:rPr>
                            <w:t>2</w:t>
                          </w:r>
                        </w:fldSimple>
                        <w:r>
                          <w:rPr>
                            <w:noProof/>
                          </w:rPr>
                          <w:t>a</w:t>
                        </w:r>
                        <w:r>
                          <w:t>. Aluminum (Al) values in sediment overtime (mg/kg).</w:t>
                        </w:r>
                        <w:bookmarkEnd w:id="27"/>
                      </w:p>
                      <w:bookmarkEnd w:id="28"/>
                      <w:bookmarkEnd w:id="29"/>
                    </w:txbxContent>
                  </v:textbox>
                </v:shape>
                <w10:wrap type="topAndBottom" anchorx="margin"/>
              </v:group>
            </w:pict>
          </mc:Fallback>
        </mc:AlternateContent>
      </w:r>
    </w:p>
    <w:p w14:paraId="1839505A" w14:textId="77777777" w:rsidR="00A20D63" w:rsidRDefault="00A20D63" w:rsidP="00D71E66">
      <w:r>
        <w:br w:type="page"/>
      </w:r>
    </w:p>
    <w:p w14:paraId="4EEC196C" w14:textId="77777777" w:rsidR="00664B49" w:rsidRPr="00C64C9A" w:rsidRDefault="00A20D63" w:rsidP="00675658">
      <w:pPr>
        <w:rPr>
          <w:szCs w:val="24"/>
        </w:rPr>
      </w:pPr>
      <w:r>
        <w:lastRenderedPageBreak/>
        <w:t xml:space="preserve">Copper values show elevated copper concentration spikes in 1995 and 2020 but a general decrease over time (Figure </w:t>
      </w:r>
      <w:r>
        <w:rPr>
          <w:rFonts w:cs="Times New Roman"/>
          <w:sz w:val="22"/>
          <w:szCs w:val="18"/>
        </w:rPr>
        <w:fldChar w:fldCharType="begin"/>
      </w:r>
      <w:r>
        <w:instrText xml:space="preserve"> REF _Ref93144045 \h  \* MERGEFORMAT </w:instrText>
      </w:r>
      <w:r>
        <w:rPr>
          <w:rFonts w:cs="Times New Roman"/>
          <w:sz w:val="22"/>
          <w:szCs w:val="18"/>
        </w:rPr>
      </w:r>
      <w:r>
        <w:rPr>
          <w:rFonts w:cs="Times New Roman"/>
          <w:sz w:val="22"/>
          <w:szCs w:val="18"/>
        </w:rPr>
        <w:fldChar w:fldCharType="separate"/>
      </w:r>
      <w:proofErr w:type="spellStart"/>
      <w:r w:rsidR="00664B49">
        <w:t>Figure</w:t>
      </w:r>
      <w:proofErr w:type="spellEnd"/>
      <w:r w:rsidR="00664B49">
        <w:t xml:space="preserve"> S1b Copper(Cu) values in sediment overtime (mg/kg).</w:t>
      </w:r>
    </w:p>
    <w:p w14:paraId="69CC5141" w14:textId="53100969" w:rsidR="00A20D63" w:rsidRDefault="00A20D63" w:rsidP="00D71E66">
      <w:r>
        <w:fldChar w:fldCharType="end"/>
      </w:r>
      <w:r>
        <w:t>S1b).</w:t>
      </w:r>
    </w:p>
    <w:p w14:paraId="5E560C2B" w14:textId="77777777" w:rsidR="00A20D63" w:rsidRDefault="00A20D63" w:rsidP="00D71E66"/>
    <w:p w14:paraId="261DBA7E" w14:textId="77777777" w:rsidR="00A20D63" w:rsidRDefault="00A20D63" w:rsidP="00D71E66">
      <w:r>
        <w:rPr>
          <w:noProof/>
        </w:rPr>
        <mc:AlternateContent>
          <mc:Choice Requires="wpg">
            <w:drawing>
              <wp:anchor distT="0" distB="0" distL="114300" distR="114300" simplePos="0" relativeHeight="251660288" behindDoc="0" locked="0" layoutInCell="1" allowOverlap="1" wp14:anchorId="4F20C19D" wp14:editId="36B096AD">
                <wp:simplePos x="0" y="0"/>
                <wp:positionH relativeFrom="margin">
                  <wp:align>center</wp:align>
                </wp:positionH>
                <wp:positionV relativeFrom="paragraph">
                  <wp:posOffset>0</wp:posOffset>
                </wp:positionV>
                <wp:extent cx="6400800" cy="3447288"/>
                <wp:effectExtent l="0" t="0" r="0" b="1270"/>
                <wp:wrapTopAndBottom/>
                <wp:docPr id="117"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3447288"/>
                          <a:chOff x="0" y="0"/>
                          <a:chExt cx="5642259" cy="2830886"/>
                        </a:xfrm>
                      </wpg:grpSpPr>
                      <pic:pic xmlns:pic="http://schemas.openxmlformats.org/drawingml/2006/picture">
                        <pic:nvPicPr>
                          <pic:cNvPr id="95" name="Picture 5" descr="Chart&#10;&#10;Description automatically generated with low confidence">
                            <a:extLst>
                              <a:ext uri="{FF2B5EF4-FFF2-40B4-BE49-F238E27FC236}">
                                <a16:creationId xmlns:a16="http://schemas.microsoft.com/office/drawing/2014/main" id="{2A8B19B6-6AD0-4004-B212-167727A20F2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532380"/>
                          </a:xfrm>
                          <a:prstGeom prst="rect">
                            <a:avLst/>
                          </a:prstGeom>
                        </pic:spPr>
                      </pic:pic>
                      <wps:wsp>
                        <wps:cNvPr id="98" name="Text Box 98"/>
                        <wps:cNvSpPr txBox="1"/>
                        <wps:spPr>
                          <a:xfrm>
                            <a:off x="157979" y="2533627"/>
                            <a:ext cx="5484280" cy="297259"/>
                          </a:xfrm>
                          <a:prstGeom prst="rect">
                            <a:avLst/>
                          </a:prstGeom>
                          <a:solidFill>
                            <a:prstClr val="white"/>
                          </a:solidFill>
                          <a:ln>
                            <a:noFill/>
                          </a:ln>
                        </wps:spPr>
                        <wps:txbx>
                          <w:txbxContent>
                            <w:p w14:paraId="25A71298" w14:textId="77777777" w:rsidR="00A20D63" w:rsidRPr="00C64C9A" w:rsidRDefault="00A20D63" w:rsidP="00670291">
                              <w:pPr>
                                <w:pStyle w:val="Caption"/>
                                <w:rPr>
                                  <w:sz w:val="24"/>
                                  <w:szCs w:val="24"/>
                                </w:rPr>
                              </w:pPr>
                              <w:bookmarkStart w:id="27" w:name="_Toc110765858"/>
                              <w:bookmarkStart w:id="28" w:name="_Ref93144045"/>
                              <w:bookmarkStart w:id="29" w:name="_Toc102683447"/>
                              <w:r>
                                <w:t>Figure S1b Copper(Cu) values in sediment overtime (mg/kg).</w:t>
                              </w:r>
                            </w:p>
                            <w:bookmarkEnd w:id="27"/>
                            <w:bookmarkEnd w:id="28"/>
                            <w:bookmarkEnd w:id="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0C19D" id="Group 117" o:spid="_x0000_s1029" style="position:absolute;margin-left:0;margin-top:0;width:7in;height:271.45pt;z-index:251660288;mso-position-horizontal:center;mso-position-horizontal-relative:margin;mso-width-relative:margin;mso-height-relative:margin" coordsize="56422,2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">
                <o:lock v:ext="edit" aspectratio="t"/>
                <v:shape id="Picture 5" o:spid="_x0000_s1030" type="#_x0000_t75" alt="Chart&#10;&#10;Description automatically generated with low confidence" style="position:absolute;width:54864;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">
                  <v:imagedata r:id="rId11" o:title="Chart&#10;&#10;Description automatically generated with low confidence"/>
                </v:shape>
                <v:shape id="Text Box 98" o:spid="_x0000_s1031" type="#_x0000_t202" style="position:absolute;left:1579;top:25336;width:5484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14:paraId="25A71298" w14:textId="77777777" w:rsidR="00A20D63" w:rsidRPr="00C64C9A" w:rsidRDefault="00A20D63" w:rsidP="00670291">
                        <w:pPr>
                          <w:pStyle w:val="Caption"/>
                          <w:rPr>
                            <w:sz w:val="24"/>
                            <w:szCs w:val="24"/>
                          </w:rPr>
                        </w:pPr>
                        <w:bookmarkStart w:id="33" w:name="_Toc110765858"/>
                        <w:bookmarkStart w:id="34" w:name="_Ref93144045"/>
                        <w:bookmarkStart w:id="35" w:name="_Toc102683447"/>
                        <w:r>
                          <w:t>Figure S1b Copper(Cu) values in sediment overtime (mg/kg).</w:t>
                        </w:r>
                      </w:p>
                      <w:bookmarkEnd w:id="33"/>
                      <w:bookmarkEnd w:id="34"/>
                      <w:bookmarkEnd w:id="35"/>
                    </w:txbxContent>
                  </v:textbox>
                </v:shape>
                <w10:wrap type="topAndBottom" anchorx="margin"/>
              </v:group>
            </w:pict>
          </mc:Fallback>
        </mc:AlternateContent>
      </w:r>
    </w:p>
    <w:p w14:paraId="5D884AB0" w14:textId="77777777" w:rsidR="00A20D63" w:rsidRDefault="00A20D63" w:rsidP="00D71E66">
      <w:r>
        <w:br w:type="page"/>
      </w:r>
    </w:p>
    <w:p w14:paraId="50A636C0" w14:textId="77777777" w:rsidR="00A20D63" w:rsidRDefault="00A20D63" w:rsidP="00D71E66">
      <w:r w:rsidRPr="007B5FA5">
        <w:lastRenderedPageBreak/>
        <w:t xml:space="preserve">Mercury concentrations </w:t>
      </w:r>
      <w:r>
        <w:t>begin</w:t>
      </w:r>
      <w:r w:rsidRPr="007B5FA5">
        <w:t xml:space="preserve"> at ~0.06 in 1993, rise to the largest concentration documented for mercury at ~0.65 mg/kg in 1994, and then gradually decline in concentration overtime until 2015 with a spike of 0.58 mg/kg. Mercury concentrations plumet back down in 2016 and remain low into 2020 (</w:t>
      </w:r>
      <w:r>
        <w:t>Figure S1c)</w:t>
      </w:r>
    </w:p>
    <w:p w14:paraId="138F4469" w14:textId="77777777" w:rsidR="00A20D63" w:rsidRDefault="00A20D63" w:rsidP="00D71E66"/>
    <w:p w14:paraId="7A402FC1" w14:textId="77777777" w:rsidR="00A20D63" w:rsidRDefault="00A20D63" w:rsidP="00D71E66"/>
    <w:p w14:paraId="0B75077C" w14:textId="77777777" w:rsidR="00A20D63" w:rsidRDefault="00A20D63" w:rsidP="00D71E66">
      <w:r w:rsidRPr="007B5FA5">
        <w:rPr>
          <w:noProof/>
        </w:rPr>
        <mc:AlternateContent>
          <mc:Choice Requires="wpg">
            <w:drawing>
              <wp:anchor distT="0" distB="0" distL="114300" distR="114300" simplePos="0" relativeHeight="251670528" behindDoc="0" locked="0" layoutInCell="1" allowOverlap="1" wp14:anchorId="2F91413E" wp14:editId="7280AB8E">
                <wp:simplePos x="0" y="0"/>
                <wp:positionH relativeFrom="margin">
                  <wp:align>center</wp:align>
                </wp:positionH>
                <wp:positionV relativeFrom="paragraph">
                  <wp:posOffset>-13063</wp:posOffset>
                </wp:positionV>
                <wp:extent cx="6406807" cy="3190240"/>
                <wp:effectExtent l="0" t="0" r="0" b="0"/>
                <wp:wrapTopAndBottom/>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6807" cy="3190240"/>
                          <a:chOff x="0" y="0"/>
                          <a:chExt cx="5943600" cy="2947000"/>
                        </a:xfrm>
                      </wpg:grpSpPr>
                      <pic:pic xmlns:pic="http://schemas.openxmlformats.org/drawingml/2006/picture">
                        <pic:nvPicPr>
                          <pic:cNvPr id="11" name="Picture 11" descr="Diagram&#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wps:wsp>
                        <wps:cNvPr id="14" name="Text Box 14"/>
                        <wps:cNvSpPr txBox="1"/>
                        <wps:spPr>
                          <a:xfrm>
                            <a:off x="0" y="2798594"/>
                            <a:ext cx="5943329" cy="148406"/>
                          </a:xfrm>
                          <a:prstGeom prst="rect">
                            <a:avLst/>
                          </a:prstGeom>
                          <a:solidFill>
                            <a:prstClr val="white"/>
                          </a:solidFill>
                          <a:ln>
                            <a:noFill/>
                          </a:ln>
                        </wps:spPr>
                        <wps:txbx>
                          <w:txbxContent>
                            <w:p w14:paraId="12B7A5AA" w14:textId="77777777" w:rsidR="00A20D63" w:rsidRPr="009242F6" w:rsidRDefault="00A20D63" w:rsidP="00670291">
                              <w:pPr>
                                <w:pStyle w:val="Caption"/>
                                <w:rPr>
                                  <w:noProof/>
                                  <w:sz w:val="24"/>
                                  <w:szCs w:val="24"/>
                                </w:rPr>
                              </w:pPr>
                              <w:bookmarkStart w:id="30" w:name="_Toc110765860"/>
                              <w:bookmarkStart w:id="31" w:name="_Ref98517704"/>
                              <w:bookmarkStart w:id="32" w:name="_Toc102683448"/>
                              <w:r>
                                <w:t>Figure S1c. Mercury (Hg) values in sediment overtime (</w:t>
                              </w:r>
                              <w:r w:rsidRPr="009466EA">
                                <w:t>mg/kg</w:t>
                              </w:r>
                              <w:r>
                                <w:t>).</w:t>
                              </w:r>
                            </w:p>
                            <w:bookmarkEnd w:id="30"/>
                            <w:bookmarkEnd w:id="31"/>
                            <w:bookmarkEnd w:id="3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F91413E" id="Group 15" o:spid="_x0000_s1032" style="position:absolute;margin-left:0;margin-top:-1.05pt;width:504.45pt;height:251.2pt;z-index:251670528;mso-position-horizontal:center;mso-position-horizontal-relative:margin;mso-width-relative:margin;mso-height-relative:margin" coordsize="59436,29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">
                <o:lock v:ext="edit" aspectratio="t"/>
                <v:shape id="Picture 11" o:spid="_x0000_s1033" type="#_x0000_t75" alt="Diagram&#10;&#10;Description automatically generated" style="position:absolute;width:5943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">
                  <v:imagedata r:id="rId13" o:title="Diagram&#10;&#10;Description automatically generated"/>
                </v:shape>
                <v:shape id="Text Box 14" o:spid="_x0000_s1034" type="#_x0000_t202" style="position:absolute;top:27985;width:59433;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12B7A5AA" w14:textId="77777777" w:rsidR="00A20D63" w:rsidRPr="009242F6" w:rsidRDefault="00A20D63" w:rsidP="00670291">
                        <w:pPr>
                          <w:pStyle w:val="Caption"/>
                          <w:rPr>
                            <w:noProof/>
                            <w:sz w:val="24"/>
                            <w:szCs w:val="24"/>
                          </w:rPr>
                        </w:pPr>
                        <w:bookmarkStart w:id="39" w:name="_Toc110765860"/>
                        <w:bookmarkStart w:id="40" w:name="_Ref98517704"/>
                        <w:bookmarkStart w:id="41" w:name="_Toc102683448"/>
                        <w:r>
                          <w:t>Figure S1c. Mercury (Hg) values in sediment overtime (</w:t>
                        </w:r>
                        <w:r w:rsidRPr="009466EA">
                          <w:t>mg/kg</w:t>
                        </w:r>
                        <w:r>
                          <w:t>).</w:t>
                        </w:r>
                      </w:p>
                      <w:bookmarkEnd w:id="39"/>
                      <w:bookmarkEnd w:id="40"/>
                      <w:bookmarkEnd w:id="41"/>
                    </w:txbxContent>
                  </v:textbox>
                </v:shape>
                <w10:wrap type="topAndBottom" anchorx="margin"/>
              </v:group>
            </w:pict>
          </mc:Fallback>
        </mc:AlternateContent>
      </w:r>
      <w:r>
        <w:br w:type="page"/>
      </w:r>
    </w:p>
    <w:p w14:paraId="23ACEA01" w14:textId="77777777" w:rsidR="00A20D63" w:rsidRDefault="00A20D63" w:rsidP="00464CB2">
      <w:r w:rsidRPr="00A715F4">
        <w:lastRenderedPageBreak/>
        <w:t xml:space="preserve">Lead concentrations begin at 3 mg/kg in 1993, </w:t>
      </w:r>
      <w:r>
        <w:t>increase</w:t>
      </w:r>
      <w:r w:rsidRPr="00A715F4">
        <w:t xml:space="preserve"> to 30 mg/kg in 1995, </w:t>
      </w:r>
      <w:r>
        <w:t>decrease</w:t>
      </w:r>
      <w:r w:rsidRPr="00A715F4">
        <w:t xml:space="preserve"> to 10 to 15 mg/kg from 1996 to 2003, </w:t>
      </w:r>
      <w:r>
        <w:t>increase</w:t>
      </w:r>
      <w:r w:rsidRPr="00A715F4">
        <w:t xml:space="preserve"> to 25 mg/kg in 2002, and then remain between 5 to 10 mg/kg from 2003 till 2020 (</w:t>
      </w:r>
      <w:r>
        <w:t xml:space="preserve">Figure S1d </w:t>
      </w:r>
    </w:p>
    <w:p w14:paraId="3B99E68E" w14:textId="77777777" w:rsidR="00A20D63" w:rsidRDefault="00A20D63" w:rsidP="00D71E66"/>
    <w:p w14:paraId="1A2EA649" w14:textId="77777777" w:rsidR="00A20D63" w:rsidRDefault="00A20D63" w:rsidP="00D71E66">
      <w:r w:rsidRPr="00A715F4">
        <w:rPr>
          <w:noProof/>
        </w:rPr>
        <mc:AlternateContent>
          <mc:Choice Requires="wpg">
            <w:drawing>
              <wp:anchor distT="0" distB="0" distL="114300" distR="114300" simplePos="0" relativeHeight="251681792" behindDoc="0" locked="0" layoutInCell="1" allowOverlap="1" wp14:anchorId="4D426417" wp14:editId="0706A9CA">
                <wp:simplePos x="0" y="0"/>
                <wp:positionH relativeFrom="column">
                  <wp:align>center</wp:align>
                </wp:positionH>
                <wp:positionV relativeFrom="paragraph">
                  <wp:posOffset>0</wp:posOffset>
                </wp:positionV>
                <wp:extent cx="6400800" cy="3547872"/>
                <wp:effectExtent l="0" t="0" r="0" b="0"/>
                <wp:wrapTopAndBottom/>
                <wp:docPr id="76" name="Group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3547872"/>
                          <a:chOff x="0" y="0"/>
                          <a:chExt cx="5943600" cy="3122295"/>
                        </a:xfrm>
                      </wpg:grpSpPr>
                      <pic:pic xmlns:pic="http://schemas.openxmlformats.org/drawingml/2006/picture">
                        <pic:nvPicPr>
                          <pic:cNvPr id="79" name="Picture 79" descr="Diagram&#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wps:wsp>
                        <wps:cNvPr id="82" name="Text Box 82"/>
                        <wps:cNvSpPr txBox="1"/>
                        <wps:spPr>
                          <a:xfrm>
                            <a:off x="0" y="2800350"/>
                            <a:ext cx="5943600" cy="321945"/>
                          </a:xfrm>
                          <a:prstGeom prst="rect">
                            <a:avLst/>
                          </a:prstGeom>
                          <a:solidFill>
                            <a:prstClr val="white"/>
                          </a:solidFill>
                          <a:ln>
                            <a:noFill/>
                          </a:ln>
                        </wps:spPr>
                        <wps:txbx>
                          <w:txbxContent>
                            <w:p w14:paraId="074A16F4" w14:textId="77777777" w:rsidR="00A20D63" w:rsidRDefault="00A20D63" w:rsidP="0033439E">
                              <w:pPr>
                                <w:pStyle w:val="Caption"/>
                              </w:pPr>
                              <w:bookmarkStart w:id="33" w:name="_Toc110765862"/>
                              <w:bookmarkStart w:id="34" w:name="_Ref102128498"/>
                              <w:bookmarkStart w:id="35" w:name="_Toc102683449"/>
                              <w:r>
                                <w:t>Figure S1d. Lead (Pb) values in sediment overtime (</w:t>
                              </w:r>
                              <w:r w:rsidRPr="009466EA">
                                <w:t>mg/kg</w:t>
                              </w:r>
                              <w:r>
                                <w:t>).</w:t>
                              </w:r>
                              <w:bookmarkEnd w:id="33"/>
                            </w:p>
                            <w:bookmarkEnd w:id="34"/>
                            <w:bookmarkEnd w:id="3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26417" id="Group 76" o:spid="_x0000_s1035" style="position:absolute;margin-left:0;margin-top:0;width:7in;height:279.35pt;z-index:251681792;mso-position-horizontal:center;mso-width-relative:margin;mso-height-relative:margin" coordsize="59436,3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">
                <o:lock v:ext="edit" aspectratio="t"/>
                <v:shape id="Picture 79" o:spid="_x0000_s1036" type="#_x0000_t75" alt="Diagram&#10;&#10;Description automatically generated with medium confidence" style="position:absolute;width:5943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">
                  <v:imagedata r:id="rId15" o:title="Diagram&#10;&#10;Description automatically generated with medium confidence"/>
                </v:shape>
                <v:shape id="Text Box 82" o:spid="_x0000_s1037" type="#_x0000_t202" style="position:absolute;top:28003;width:59436;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074A16F4" w14:textId="77777777" w:rsidR="00A20D63" w:rsidRDefault="00A20D63" w:rsidP="0033439E">
                        <w:pPr>
                          <w:pStyle w:val="Caption"/>
                        </w:pPr>
                        <w:bookmarkStart w:id="45" w:name="_Toc110765862"/>
                        <w:bookmarkStart w:id="46" w:name="_Ref102128498"/>
                        <w:bookmarkStart w:id="47" w:name="_Toc102683449"/>
                        <w:r>
                          <w:t>Figure S1d. Lead (Pb) values in sediment overtime (</w:t>
                        </w:r>
                        <w:r w:rsidRPr="009466EA">
                          <w:t>mg/kg</w:t>
                        </w:r>
                        <w:r>
                          <w:t>).</w:t>
                        </w:r>
                        <w:bookmarkEnd w:id="45"/>
                      </w:p>
                      <w:bookmarkEnd w:id="46"/>
                      <w:bookmarkEnd w:id="47"/>
                    </w:txbxContent>
                  </v:textbox>
                </v:shape>
                <w10:wrap type="topAndBottom"/>
              </v:group>
            </w:pict>
          </mc:Fallback>
        </mc:AlternateContent>
      </w:r>
    </w:p>
    <w:p w14:paraId="0AAE0A0D" w14:textId="77777777" w:rsidR="00A20D63" w:rsidRDefault="00A20D63" w:rsidP="00D71E66"/>
    <w:p w14:paraId="51C44BCB" w14:textId="77777777" w:rsidR="00A20D63" w:rsidRDefault="00A20D63" w:rsidP="00D71E66">
      <w:r>
        <w:br w:type="page"/>
      </w:r>
    </w:p>
    <w:p w14:paraId="729C97FD" w14:textId="77777777" w:rsidR="00A20D63" w:rsidRDefault="00A20D63" w:rsidP="00D71E66">
      <w:r>
        <w:lastRenderedPageBreak/>
        <w:t xml:space="preserve">Zinc concentrations show to be decreasing overtime with larger spikes in </w:t>
      </w:r>
      <w:r w:rsidRPr="00153827">
        <w:t>1994</w:t>
      </w:r>
      <w:r>
        <w:t xml:space="preserve">, </w:t>
      </w:r>
      <w:r w:rsidRPr="00153827">
        <w:t>1995, 2001, and 2020</w:t>
      </w:r>
      <w:r>
        <w:t xml:space="preserve"> (Figure S1e).</w:t>
      </w:r>
    </w:p>
    <w:p w14:paraId="7C7FBEAA" w14:textId="77777777" w:rsidR="00A20D63" w:rsidRDefault="00A20D63" w:rsidP="00D71E66"/>
    <w:p w14:paraId="4BC28667" w14:textId="77777777" w:rsidR="00A20D63" w:rsidRDefault="00A20D63" w:rsidP="00D71E66">
      <w:r>
        <w:rPr>
          <w:noProof/>
        </w:rPr>
        <mc:AlternateContent>
          <mc:Choice Requires="wpg">
            <w:drawing>
              <wp:anchor distT="0" distB="0" distL="114300" distR="114300" simplePos="0" relativeHeight="251661312" behindDoc="0" locked="0" layoutInCell="1" allowOverlap="1" wp14:anchorId="25AC5F49" wp14:editId="60D03023">
                <wp:simplePos x="0" y="0"/>
                <wp:positionH relativeFrom="margin">
                  <wp:align>center</wp:align>
                </wp:positionH>
                <wp:positionV relativeFrom="paragraph">
                  <wp:posOffset>0</wp:posOffset>
                </wp:positionV>
                <wp:extent cx="6400800" cy="3766821"/>
                <wp:effectExtent l="0" t="0" r="0" b="5080"/>
                <wp:wrapTopAndBottom/>
                <wp:docPr id="138" name="Group 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3766821"/>
                          <a:chOff x="0" y="0"/>
                          <a:chExt cx="5486400" cy="2706269"/>
                        </a:xfrm>
                      </wpg:grpSpPr>
                      <pic:pic xmlns:pic="http://schemas.openxmlformats.org/drawingml/2006/picture">
                        <pic:nvPicPr>
                          <pic:cNvPr id="10" name="Picture 9" descr="A picture containing diagram&#10;&#10;Description automatically generated">
                            <a:extLst>
                              <a:ext uri="{FF2B5EF4-FFF2-40B4-BE49-F238E27FC236}">
                                <a16:creationId xmlns:a16="http://schemas.microsoft.com/office/drawing/2014/main" id="{4E2FF6C5-9C91-463C-933F-9CA5675679D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532380"/>
                          </a:xfrm>
                          <a:prstGeom prst="rect">
                            <a:avLst/>
                          </a:prstGeom>
                        </pic:spPr>
                      </pic:pic>
                      <wps:wsp>
                        <wps:cNvPr id="137" name="Text Box 137"/>
                        <wps:cNvSpPr txBox="1"/>
                        <wps:spPr>
                          <a:xfrm>
                            <a:off x="0" y="2590847"/>
                            <a:ext cx="5486400" cy="115422"/>
                          </a:xfrm>
                          <a:prstGeom prst="rect">
                            <a:avLst/>
                          </a:prstGeom>
                          <a:solidFill>
                            <a:prstClr val="white"/>
                          </a:solidFill>
                          <a:ln>
                            <a:noFill/>
                          </a:ln>
                        </wps:spPr>
                        <wps:txbx>
                          <w:txbxContent>
                            <w:p w14:paraId="1F61A2A1" w14:textId="77777777" w:rsidR="00A20D63" w:rsidRPr="00923E81" w:rsidRDefault="00A20D63" w:rsidP="0033439E">
                              <w:pPr>
                                <w:pStyle w:val="Caption"/>
                                <w:rPr>
                                  <w:sz w:val="24"/>
                                  <w:szCs w:val="24"/>
                                </w:rPr>
                              </w:pPr>
                              <w:bookmarkStart w:id="36" w:name="_Toc110765864"/>
                              <w:bookmarkStart w:id="37" w:name="_Ref93145662"/>
                              <w:bookmarkStart w:id="38" w:name="_Toc102683450"/>
                              <w:r>
                                <w:t>Figure S1e. Zinc (Zn) concentrations in sediment overtime (mg/kg).</w:t>
                              </w:r>
                              <w:bookmarkEnd w:id="36"/>
                            </w:p>
                            <w:bookmarkEnd w:id="37"/>
                            <w:bookmarkEnd w:id="3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AC5F49" id="Group 138" o:spid="_x0000_s1038" style="position:absolute;margin-left:0;margin-top:0;width:7in;height:296.6pt;z-index:251661312;mso-position-horizontal:center;mso-position-horizontal-relative:margin;mso-width-relative:margin;mso-height-relative:margin" coordsize="54864,2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">
                <o:lock v:ext="edit" aspectratio="t"/>
                <v:shape id="Picture 9" o:spid="_x0000_s1039" type="#_x0000_t75" alt="A picture containing diagram&#10;&#10;Description automatically generated" style="position:absolute;width:54864;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">
                  <v:imagedata r:id="rId17" o:title="A picture containing diagram&#10;&#10;Description automatically generated"/>
                </v:shape>
                <v:shape id="Text Box 137" o:spid="_x0000_s1040" type="#_x0000_t202" style="position:absolute;top:25908;width:5486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" stroked="f">
                  <v:textbox style="mso-fit-shape-to-text:t" inset="0,0,0,0">
                    <w:txbxContent>
                      <w:p w14:paraId="1F61A2A1" w14:textId="77777777" w:rsidR="00A20D63" w:rsidRPr="00923E81" w:rsidRDefault="00A20D63" w:rsidP="0033439E">
                        <w:pPr>
                          <w:pStyle w:val="Caption"/>
                          <w:rPr>
                            <w:sz w:val="24"/>
                            <w:szCs w:val="24"/>
                          </w:rPr>
                        </w:pPr>
                        <w:bookmarkStart w:id="51" w:name="_Toc110765864"/>
                        <w:bookmarkStart w:id="52" w:name="_Ref93145662"/>
                        <w:bookmarkStart w:id="53" w:name="_Toc102683450"/>
                        <w:r>
                          <w:t>Figure S1e. Zinc (Zn) concentrations in sediment overtime (mg/kg).</w:t>
                        </w:r>
                        <w:bookmarkEnd w:id="51"/>
                      </w:p>
                      <w:bookmarkEnd w:id="52"/>
                      <w:bookmarkEnd w:id="53"/>
                    </w:txbxContent>
                  </v:textbox>
                </v:shape>
                <w10:wrap type="topAndBottom" anchorx="margin"/>
              </v:group>
            </w:pict>
          </mc:Fallback>
        </mc:AlternateContent>
      </w:r>
    </w:p>
    <w:p w14:paraId="00AB06FF" w14:textId="77777777" w:rsidR="00A20D63" w:rsidRDefault="00A20D63" w:rsidP="00D71E66">
      <w:r>
        <w:br w:type="page"/>
      </w:r>
    </w:p>
    <w:p w14:paraId="3C38157E" w14:textId="77777777" w:rsidR="00A20D63" w:rsidRDefault="00A20D63" w:rsidP="00D71E66">
      <w:r>
        <w:lastRenderedPageBreak/>
        <w:t>Chemical oxygen demand (COD) fluctuates minimally from 1993 to 2015 with COD values ranging from 20 to 160 mg/L. COD values begin increasing significantly in 2016 till 2020 with a large spike in 2019 of ~530 mg/L (Figure S1f).</w:t>
      </w:r>
    </w:p>
    <w:p w14:paraId="4E9D46BC" w14:textId="77777777" w:rsidR="00A20D63" w:rsidRDefault="00A20D63" w:rsidP="00D71E66"/>
    <w:p w14:paraId="02AF75F0" w14:textId="77777777" w:rsidR="00A20D63" w:rsidRDefault="00A20D63" w:rsidP="00D71E66">
      <w:r>
        <w:rPr>
          <w:noProof/>
        </w:rPr>
        <mc:AlternateContent>
          <mc:Choice Requires="wpg">
            <w:drawing>
              <wp:anchor distT="0" distB="0" distL="114300" distR="114300" simplePos="0" relativeHeight="251662336" behindDoc="0" locked="0" layoutInCell="1" allowOverlap="1" wp14:anchorId="2DD38688" wp14:editId="26DCE4C0">
                <wp:simplePos x="0" y="0"/>
                <wp:positionH relativeFrom="margin">
                  <wp:align>center</wp:align>
                </wp:positionH>
                <wp:positionV relativeFrom="paragraph">
                  <wp:posOffset>0</wp:posOffset>
                </wp:positionV>
                <wp:extent cx="6399400" cy="3470910"/>
                <wp:effectExtent l="0" t="0" r="1905" b="0"/>
                <wp:wrapTopAndBottom/>
                <wp:docPr id="140" name="Group 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9400" cy="3470910"/>
                          <a:chOff x="0" y="0"/>
                          <a:chExt cx="5658385" cy="2717035"/>
                        </a:xfrm>
                      </wpg:grpSpPr>
                      <pic:pic xmlns:pic="http://schemas.openxmlformats.org/drawingml/2006/picture">
                        <pic:nvPicPr>
                          <pic:cNvPr id="130" name="Picture 13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532380"/>
                          </a:xfrm>
                          <a:prstGeom prst="rect">
                            <a:avLst/>
                          </a:prstGeom>
                          <a:noFill/>
                          <a:ln>
                            <a:noFill/>
                          </a:ln>
                        </pic:spPr>
                      </pic:pic>
                      <wps:wsp>
                        <wps:cNvPr id="139" name="Text Box 139"/>
                        <wps:cNvSpPr txBox="1"/>
                        <wps:spPr>
                          <a:xfrm>
                            <a:off x="173379" y="2591274"/>
                            <a:ext cx="5485006" cy="125761"/>
                          </a:xfrm>
                          <a:prstGeom prst="rect">
                            <a:avLst/>
                          </a:prstGeom>
                          <a:solidFill>
                            <a:prstClr val="white"/>
                          </a:solidFill>
                          <a:ln>
                            <a:noFill/>
                          </a:ln>
                        </wps:spPr>
                        <wps:txbx>
                          <w:txbxContent>
                            <w:p w14:paraId="04F8B07A" w14:textId="77777777" w:rsidR="00A20D63" w:rsidRPr="00770015" w:rsidRDefault="00A20D63" w:rsidP="00670291">
                              <w:pPr>
                                <w:pStyle w:val="Caption"/>
                                <w:rPr>
                                  <w:noProof/>
                                  <w:sz w:val="24"/>
                                  <w:szCs w:val="24"/>
                                </w:rPr>
                              </w:pPr>
                              <w:bookmarkStart w:id="39" w:name="_Toc110765866"/>
                              <w:bookmarkStart w:id="40" w:name="_Ref93147989"/>
                              <w:bookmarkStart w:id="41" w:name="_Toc102683451"/>
                              <w:r>
                                <w:t>Figure S1f. Chemical oxygen demand (COD) values in water overtime (mg/L).</w:t>
                              </w:r>
                            </w:p>
                            <w:bookmarkEnd w:id="39"/>
                            <w:bookmarkEnd w:id="40"/>
                            <w:bookmarkEnd w:id="4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DD38688" id="Group 140" o:spid="_x0000_s1041" style="position:absolute;margin-left:0;margin-top:0;width:503.9pt;height:273.3pt;z-index:251662336;mso-position-horizontal:center;mso-position-horizontal-relative:margin;mso-width-relative:margin;mso-height-relative:margin" coordsize="56583,27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">
                <o:lock v:ext="edit" aspectratio="t"/>
                <v:shape id="Picture 130" o:spid="_x0000_s1042" type="#_x0000_t75" style="position:absolute;width:54864;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">
                  <v:imagedata r:id="rId19" o:title=""/>
                </v:shape>
                <v:shape id="Text Box 139" o:spid="_x0000_s1043" type="#_x0000_t202" style="position:absolute;left:1733;top:25912;width:5485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" stroked="f">
                  <v:textbox style="mso-fit-shape-to-text:t" inset="0,0,0,0">
                    <w:txbxContent>
                      <w:p w14:paraId="04F8B07A" w14:textId="77777777" w:rsidR="00A20D63" w:rsidRPr="00770015" w:rsidRDefault="00A20D63" w:rsidP="00670291">
                        <w:pPr>
                          <w:pStyle w:val="Caption"/>
                          <w:rPr>
                            <w:noProof/>
                            <w:sz w:val="24"/>
                            <w:szCs w:val="24"/>
                          </w:rPr>
                        </w:pPr>
                        <w:bookmarkStart w:id="57" w:name="_Toc110765866"/>
                        <w:bookmarkStart w:id="58" w:name="_Ref93147989"/>
                        <w:bookmarkStart w:id="59" w:name="_Toc102683451"/>
                        <w:r>
                          <w:t>Figure S1f. Chemical oxygen demand (COD) values in water overtime (mg/L).</w:t>
                        </w:r>
                      </w:p>
                      <w:bookmarkEnd w:id="57"/>
                      <w:bookmarkEnd w:id="58"/>
                      <w:bookmarkEnd w:id="59"/>
                    </w:txbxContent>
                  </v:textbox>
                </v:shape>
                <w10:wrap type="topAndBottom" anchorx="margin"/>
              </v:group>
            </w:pict>
          </mc:Fallback>
        </mc:AlternateContent>
      </w:r>
    </w:p>
    <w:p w14:paraId="204C3149" w14:textId="77777777" w:rsidR="00A20D63" w:rsidRDefault="00A20D63" w:rsidP="00D71E66">
      <w:r>
        <w:br w:type="page"/>
      </w:r>
    </w:p>
    <w:p w14:paraId="260B80BC" w14:textId="77777777" w:rsidR="00A20D63" w:rsidRDefault="00A20D63" w:rsidP="007B1B25">
      <w:r>
        <w:lastRenderedPageBreak/>
        <w:t>Dissolved oxygen (DO) values fluctuate yearly with 5.75 mg/L being the lowest DO value recorded and 11.90 mg/L as the highest DO value recorded (Figure S1g)</w:t>
      </w:r>
    </w:p>
    <w:p w14:paraId="22567428" w14:textId="77777777" w:rsidR="00A20D63" w:rsidRDefault="00A20D63" w:rsidP="00D71E66"/>
    <w:p w14:paraId="69B2DD6C" w14:textId="77777777" w:rsidR="00A20D63" w:rsidRDefault="00A20D63" w:rsidP="00D71E66">
      <w:r>
        <w:rPr>
          <w:noProof/>
        </w:rPr>
        <mc:AlternateContent>
          <mc:Choice Requires="wpg">
            <w:drawing>
              <wp:anchor distT="0" distB="0" distL="114300" distR="114300" simplePos="0" relativeHeight="251663360" behindDoc="0" locked="0" layoutInCell="1" allowOverlap="1" wp14:anchorId="03406F52" wp14:editId="59FB60E6">
                <wp:simplePos x="0" y="0"/>
                <wp:positionH relativeFrom="margin">
                  <wp:align>center</wp:align>
                </wp:positionH>
                <wp:positionV relativeFrom="paragraph">
                  <wp:posOffset>0</wp:posOffset>
                </wp:positionV>
                <wp:extent cx="6399795" cy="3227708"/>
                <wp:effectExtent l="0" t="0" r="1270" b="0"/>
                <wp:wrapTopAndBottom/>
                <wp:docPr id="142" name="Group 1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9795" cy="3227708"/>
                          <a:chOff x="0" y="1"/>
                          <a:chExt cx="5486400" cy="2740173"/>
                        </a:xfrm>
                      </wpg:grpSpPr>
                      <pic:pic xmlns:pic="http://schemas.openxmlformats.org/drawingml/2006/picture">
                        <pic:nvPicPr>
                          <pic:cNvPr id="121" name="Picture 11" descr="A picture containing shape&#10;&#10;Description automatically generated">
                            <a:extLst>
                              <a:ext uri="{FF2B5EF4-FFF2-40B4-BE49-F238E27FC236}">
                                <a16:creationId xmlns:a16="http://schemas.microsoft.com/office/drawing/2014/main" id="{9B9E83EB-2003-43CC-B16F-8CB3C5CE6EA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
                            <a:ext cx="5486400" cy="2541905"/>
                          </a:xfrm>
                          <a:prstGeom prst="rect">
                            <a:avLst/>
                          </a:prstGeom>
                        </pic:spPr>
                      </pic:pic>
                      <wps:wsp>
                        <wps:cNvPr id="141" name="Text Box 141"/>
                        <wps:cNvSpPr txBox="1"/>
                        <wps:spPr>
                          <a:xfrm>
                            <a:off x="0" y="2603785"/>
                            <a:ext cx="5486173" cy="136389"/>
                          </a:xfrm>
                          <a:prstGeom prst="rect">
                            <a:avLst/>
                          </a:prstGeom>
                          <a:solidFill>
                            <a:prstClr val="white"/>
                          </a:solidFill>
                          <a:ln>
                            <a:noFill/>
                          </a:ln>
                        </wps:spPr>
                        <wps:txbx>
                          <w:txbxContent>
                            <w:p w14:paraId="5E3755EC" w14:textId="77777777" w:rsidR="00A20D63" w:rsidRDefault="00A20D63" w:rsidP="0034263B">
                              <w:pPr>
                                <w:pStyle w:val="Caption"/>
                              </w:pPr>
                              <w:bookmarkStart w:id="42" w:name="_Toc110765868"/>
                              <w:bookmarkStart w:id="43" w:name="_Ref93148013"/>
                              <w:bookmarkStart w:id="44" w:name="_Toc102683452"/>
                              <w:r>
                                <w:t>FigureS1g. Dissolved oxygen (DO) concentrations in water overtime (mg/L).</w:t>
                              </w:r>
                            </w:p>
                            <w:bookmarkEnd w:id="42"/>
                            <w:bookmarkEnd w:id="43"/>
                            <w:bookmarkEnd w:id="44"/>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3406F52" id="Group 142" o:spid="_x0000_s1044" style="position:absolute;margin-left:0;margin-top:0;width:503.9pt;height:254.15pt;z-index:251663360;mso-position-horizontal:center;mso-position-horizontal-relative:margin;mso-width-relative:margin;mso-height-relative:margin" coordorigin="" coordsize="54864,27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">
                <o:lock v:ext="edit" aspectratio="t"/>
                <v:shape id="Picture 11" o:spid="_x0000_s1045" type="#_x0000_t75" alt="A picture containing shape&#10;&#10;Description automatically generated" style="position:absolute;width:54864;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">
                  <v:imagedata r:id="rId21" o:title="A picture containing shape&#10;&#10;Description automatically generated"/>
                </v:shape>
                <v:shape id="Text Box 141" o:spid="_x0000_s1046" type="#_x0000_t202" style="position:absolute;top:26037;width:5486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" stroked="f">
                  <v:textbox style="mso-fit-shape-to-text:t" inset="0,0,0,0">
                    <w:txbxContent>
                      <w:p w14:paraId="5E3755EC" w14:textId="77777777" w:rsidR="00A20D63" w:rsidRDefault="00A20D63" w:rsidP="0034263B">
                        <w:pPr>
                          <w:pStyle w:val="Caption"/>
                        </w:pPr>
                        <w:bookmarkStart w:id="63" w:name="_Toc110765868"/>
                        <w:bookmarkStart w:id="64" w:name="_Ref93148013"/>
                        <w:bookmarkStart w:id="65" w:name="_Toc102683452"/>
                        <w:r>
                          <w:t>FigureS1g. Dissolved oxygen (DO) concentrations in water overtime (mg/L).</w:t>
                        </w:r>
                      </w:p>
                      <w:bookmarkEnd w:id="63"/>
                      <w:bookmarkEnd w:id="64"/>
                      <w:bookmarkEnd w:id="65"/>
                    </w:txbxContent>
                  </v:textbox>
                </v:shape>
                <w10:wrap type="topAndBottom" anchorx="margin"/>
              </v:group>
            </w:pict>
          </mc:Fallback>
        </mc:AlternateContent>
      </w:r>
    </w:p>
    <w:p w14:paraId="0DE56F99" w14:textId="77777777" w:rsidR="00A20D63" w:rsidRDefault="00A20D63" w:rsidP="00D71E66">
      <w:r>
        <w:br w:type="page"/>
      </w:r>
    </w:p>
    <w:p w14:paraId="35F7019F" w14:textId="77777777" w:rsidR="00A20D63" w:rsidRDefault="00A20D63" w:rsidP="00D71E66">
      <w:r w:rsidRPr="005C6841">
        <w:lastRenderedPageBreak/>
        <w:t xml:space="preserve">Dissolved </w:t>
      </w:r>
      <w:r>
        <w:t>O</w:t>
      </w:r>
      <w:r w:rsidRPr="005C6841">
        <w:t xml:space="preserve">rganic </w:t>
      </w:r>
      <w:r>
        <w:t xml:space="preserve">Nitrogen (DON) concentrations began at 0.5 mg-N/kg in 1993 then gradually increased to 3 mg-N/kg in 2002 (Figure S1h).  DON concentrations were then &lt;1 </w:t>
      </w:r>
      <w:proofErr w:type="gramStart"/>
      <w:r>
        <w:t>mg-N</w:t>
      </w:r>
      <w:proofErr w:type="gramEnd"/>
      <w:r>
        <w:t xml:space="preserve">/kg in late 2002 till 2010. In late 2010, early 2011, DON concentrations rose to 1.7 </w:t>
      </w:r>
      <w:proofErr w:type="gramStart"/>
      <w:r>
        <w:t>mg-N</w:t>
      </w:r>
      <w:proofErr w:type="gramEnd"/>
      <w:r>
        <w:t xml:space="preserve">/kg and fluctuated up and down till 2020. One spike is shown for DON concentrations in 2017 at 3.5 </w:t>
      </w:r>
      <w:proofErr w:type="gramStart"/>
      <w:r>
        <w:t>mg-N</w:t>
      </w:r>
      <w:proofErr w:type="gramEnd"/>
      <w:r>
        <w:t>/kg.</w:t>
      </w:r>
    </w:p>
    <w:p w14:paraId="6005FDB6" w14:textId="77777777" w:rsidR="00A20D63" w:rsidRDefault="00A20D63" w:rsidP="00D71E66"/>
    <w:p w14:paraId="60E31DDC" w14:textId="77777777" w:rsidR="00A20D63" w:rsidRDefault="00A20D63" w:rsidP="00D71E66">
      <w:pPr>
        <w:rPr>
          <w:highlight w:val="yellow"/>
        </w:rPr>
      </w:pPr>
      <w:r w:rsidRPr="005C6841">
        <w:rPr>
          <w:noProof/>
        </w:rPr>
        <mc:AlternateContent>
          <mc:Choice Requires="wpg">
            <w:drawing>
              <wp:anchor distT="0" distB="0" distL="114300" distR="114300" simplePos="0" relativeHeight="251671552" behindDoc="0" locked="0" layoutInCell="1" allowOverlap="1" wp14:anchorId="1BC135AB" wp14:editId="5E34B0FE">
                <wp:simplePos x="0" y="0"/>
                <wp:positionH relativeFrom="column">
                  <wp:align>center</wp:align>
                </wp:positionH>
                <wp:positionV relativeFrom="paragraph">
                  <wp:posOffset>0</wp:posOffset>
                </wp:positionV>
                <wp:extent cx="6399241" cy="3161030"/>
                <wp:effectExtent l="0" t="0" r="1905" b="1270"/>
                <wp:wrapTopAndBottom/>
                <wp:docPr id="29"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9241" cy="3161030"/>
                          <a:chOff x="0" y="0"/>
                          <a:chExt cx="5989734" cy="2949156"/>
                        </a:xfrm>
                      </wpg:grpSpPr>
                      <pic:pic xmlns:pic="http://schemas.openxmlformats.org/drawingml/2006/picture">
                        <pic:nvPicPr>
                          <pic:cNvPr id="26" name="Picture 26" descr="Diagram&#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wps:wsp>
                        <wps:cNvPr id="27" name="Text Box 27"/>
                        <wps:cNvSpPr txBox="1"/>
                        <wps:spPr>
                          <a:xfrm>
                            <a:off x="47279" y="2799269"/>
                            <a:ext cx="5942455" cy="149887"/>
                          </a:xfrm>
                          <a:prstGeom prst="rect">
                            <a:avLst/>
                          </a:prstGeom>
                          <a:solidFill>
                            <a:prstClr val="white"/>
                          </a:solidFill>
                          <a:ln>
                            <a:noFill/>
                          </a:ln>
                        </wps:spPr>
                        <wps:txbx>
                          <w:txbxContent>
                            <w:p w14:paraId="615CD893" w14:textId="77777777" w:rsidR="00A20D63" w:rsidRPr="003C060C" w:rsidRDefault="00A20D63" w:rsidP="007D7D9A">
                              <w:pPr>
                                <w:pStyle w:val="Caption"/>
                                <w:rPr>
                                  <w:noProof/>
                                  <w:sz w:val="24"/>
                                  <w:szCs w:val="24"/>
                                </w:rPr>
                              </w:pPr>
                              <w:bookmarkStart w:id="45" w:name="_Toc110765870"/>
                              <w:bookmarkStart w:id="46" w:name="_Ref94530364"/>
                              <w:bookmarkStart w:id="47" w:name="_Toc102683453"/>
                              <w:r>
                                <w:t>FigureS1h. Dissolved organic nitrogen (DON) values in water overtime (</w:t>
                              </w:r>
                              <w:r w:rsidRPr="00040431">
                                <w:t>mg-N/kg</w:t>
                              </w:r>
                              <w:r>
                                <w:t>).</w:t>
                              </w:r>
                              <w:bookmarkEnd w:id="45"/>
                            </w:p>
                            <w:bookmarkEnd w:id="46"/>
                            <w:bookmarkEnd w:id="4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BC135AB" id="Group 29" o:spid="_x0000_s1047" style="position:absolute;margin-left:0;margin-top:0;width:503.9pt;height:248.9pt;z-index:251671552;mso-position-horizontal:center;mso-width-relative:margin;mso-height-relative:margin" coordsize="59897,2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">
                <o:lock v:ext="edit" aspectratio="t"/>
                <v:shape id="Picture 26" o:spid="_x0000_s1048" type="#_x0000_t75" alt="Diagram&#10;&#10;Description automatically generated" style="position:absolute;width:5943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">
                  <v:imagedata r:id="rId23" o:title="Diagram&#10;&#10;Description automatically generated"/>
                </v:shape>
                <v:shape id="Text Box 27" o:spid="_x0000_s1049" type="#_x0000_t202" style="position:absolute;left:472;top:27992;width:59425;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615CD893" w14:textId="77777777" w:rsidR="00A20D63" w:rsidRPr="003C060C" w:rsidRDefault="00A20D63" w:rsidP="007D7D9A">
                        <w:pPr>
                          <w:pStyle w:val="Caption"/>
                          <w:rPr>
                            <w:noProof/>
                            <w:sz w:val="24"/>
                            <w:szCs w:val="24"/>
                          </w:rPr>
                        </w:pPr>
                        <w:bookmarkStart w:id="69" w:name="_Toc110765870"/>
                        <w:bookmarkStart w:id="70" w:name="_Ref94530364"/>
                        <w:bookmarkStart w:id="71" w:name="_Toc102683453"/>
                        <w:r>
                          <w:t>FigureS1h. Dissolved organic nitrogen (DON) values in water overtime (</w:t>
                        </w:r>
                        <w:r w:rsidRPr="00040431">
                          <w:t>mg-N/kg</w:t>
                        </w:r>
                        <w:r>
                          <w:t>).</w:t>
                        </w:r>
                        <w:bookmarkEnd w:id="69"/>
                      </w:p>
                      <w:bookmarkEnd w:id="70"/>
                      <w:bookmarkEnd w:id="71"/>
                    </w:txbxContent>
                  </v:textbox>
                </v:shape>
                <w10:wrap type="topAndBottom"/>
              </v:group>
            </w:pict>
          </mc:Fallback>
        </mc:AlternateContent>
      </w:r>
    </w:p>
    <w:p w14:paraId="03FD6C99" w14:textId="77777777" w:rsidR="00A20D63" w:rsidRDefault="00A20D63" w:rsidP="00D71E66">
      <w:pPr>
        <w:rPr>
          <w:noProof/>
        </w:rPr>
      </w:pPr>
      <w:r>
        <w:rPr>
          <w:noProof/>
        </w:rPr>
        <w:br w:type="page"/>
      </w:r>
    </w:p>
    <w:p w14:paraId="2C3BDDBC" w14:textId="77777777" w:rsidR="00A20D63" w:rsidRDefault="00A20D63" w:rsidP="00D71E66">
      <w:r>
        <w:rPr>
          <w:noProof/>
        </w:rPr>
        <w:lastRenderedPageBreak/>
        <w:t>Phosphate</w:t>
      </w:r>
      <w:r>
        <w:t xml:space="preserve"> (</w:t>
      </w:r>
      <w:r w:rsidRPr="001A460B">
        <w:t>PO4</w:t>
      </w:r>
      <w:r>
        <w:t>) concentrations fluctuated minimally overtime and remained at or below 0.2 mg/L but did present three noticeable spikes in 2001 (0.3 mg/L), late 2002 (0.4 mg/L), and late 2008 (1.3 mg/L) (Figure S1i).</w:t>
      </w:r>
    </w:p>
    <w:p w14:paraId="0FB638F6" w14:textId="77777777" w:rsidR="00A20D63" w:rsidRDefault="00A20D63" w:rsidP="00D71E66"/>
    <w:p w14:paraId="5CB3E9AA" w14:textId="77777777" w:rsidR="00A20D63" w:rsidRDefault="00A20D63" w:rsidP="00D71E66">
      <w:r w:rsidRPr="001A460B">
        <w:rPr>
          <w:noProof/>
        </w:rPr>
        <mc:AlternateContent>
          <mc:Choice Requires="wpg">
            <w:drawing>
              <wp:anchor distT="0" distB="0" distL="114300" distR="114300" simplePos="0" relativeHeight="251664384" behindDoc="0" locked="0" layoutInCell="1" allowOverlap="1" wp14:anchorId="2676F23E" wp14:editId="3C37F291">
                <wp:simplePos x="0" y="0"/>
                <wp:positionH relativeFrom="margin">
                  <wp:align>center</wp:align>
                </wp:positionH>
                <wp:positionV relativeFrom="paragraph">
                  <wp:posOffset>0</wp:posOffset>
                </wp:positionV>
                <wp:extent cx="6400800" cy="3376354"/>
                <wp:effectExtent l="0" t="0" r="0" b="0"/>
                <wp:wrapTopAndBottom/>
                <wp:docPr id="146" name="Group 1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3376354"/>
                          <a:chOff x="0" y="0"/>
                          <a:chExt cx="5486400" cy="2719760"/>
                        </a:xfrm>
                      </wpg:grpSpPr>
                      <pic:pic xmlns:pic="http://schemas.openxmlformats.org/drawingml/2006/picture">
                        <pic:nvPicPr>
                          <pic:cNvPr id="122" name="Picture 3" descr="A picture containing box and whisker chart&#10;&#10;Description automatically generated">
                            <a:extLst>
                              <a:ext uri="{FF2B5EF4-FFF2-40B4-BE49-F238E27FC236}">
                                <a16:creationId xmlns:a16="http://schemas.microsoft.com/office/drawing/2014/main" id="{57A72AB0-A6D3-494A-B7F0-830AC544CEC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541905"/>
                          </a:xfrm>
                          <a:prstGeom prst="rect">
                            <a:avLst/>
                          </a:prstGeom>
                        </pic:spPr>
                      </pic:pic>
                      <wps:wsp>
                        <wps:cNvPr id="145" name="Text Box 145"/>
                        <wps:cNvSpPr txBox="1"/>
                        <wps:spPr>
                          <a:xfrm>
                            <a:off x="0" y="2590347"/>
                            <a:ext cx="5486400" cy="129413"/>
                          </a:xfrm>
                          <a:prstGeom prst="rect">
                            <a:avLst/>
                          </a:prstGeom>
                          <a:solidFill>
                            <a:prstClr val="white"/>
                          </a:solidFill>
                          <a:ln>
                            <a:noFill/>
                          </a:ln>
                        </wps:spPr>
                        <wps:txbx>
                          <w:txbxContent>
                            <w:p w14:paraId="4AC762B6" w14:textId="77777777" w:rsidR="00A20D63" w:rsidRPr="00FD35AF" w:rsidRDefault="00A20D63" w:rsidP="007D7D9A">
                              <w:pPr>
                                <w:pStyle w:val="Caption"/>
                                <w:rPr>
                                  <w:sz w:val="24"/>
                                  <w:szCs w:val="24"/>
                                </w:rPr>
                              </w:pPr>
                              <w:bookmarkStart w:id="48" w:name="_Toc110765872"/>
                              <w:bookmarkStart w:id="49" w:name="_Ref93146122"/>
                              <w:bookmarkStart w:id="50" w:name="_Toc102683454"/>
                              <w:r>
                                <w:t>Figure S1i</w:t>
                              </w:r>
                              <w:r w:rsidRPr="009466EA">
                                <w:t>.</w:t>
                              </w:r>
                              <w:r>
                                <w:t xml:space="preserve"> Orthophosphate (PO4) values in water overtime (</w:t>
                              </w:r>
                              <w:r w:rsidRPr="001A460B">
                                <w:t>mg</w:t>
                              </w:r>
                              <w:r>
                                <w:t xml:space="preserve"> P</w:t>
                              </w:r>
                              <w:r w:rsidRPr="001A460B">
                                <w:t>/L</w:t>
                              </w:r>
                              <w:r>
                                <w:t>).</w:t>
                              </w:r>
                              <w:bookmarkEnd w:id="48"/>
                            </w:p>
                            <w:bookmarkEnd w:id="49"/>
                            <w:bookmarkEnd w:id="5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76F23E" id="Group 146" o:spid="_x0000_s1050" style="position:absolute;margin-left:0;margin-top:0;width:7in;height:265.85pt;z-index:251664384;mso-position-horizontal:center;mso-position-horizontal-relative:margin;mso-width-relative:margin;mso-height-relative:margin" coordsize="54864,2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">
                <o:lock v:ext="edit" aspectratio="t"/>
                <v:shape id="Picture 3" o:spid="_x0000_s1051" type="#_x0000_t75" alt="A picture containing box and whisker chart&#10;&#10;Description automatically generated" style="position:absolute;width:54864;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">
                  <v:imagedata r:id="rId25" o:title="A picture containing box and whisker chart&#10;&#10;Description automatically generated"/>
                </v:shape>
                <v:shape id="Text Box 145" o:spid="_x0000_s1052" type="#_x0000_t202" style="position:absolute;top:25903;width:54864;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" stroked="f">
                  <v:textbox style="mso-fit-shape-to-text:t" inset="0,0,0,0">
                    <w:txbxContent>
                      <w:p w14:paraId="4AC762B6" w14:textId="77777777" w:rsidR="00A20D63" w:rsidRPr="00FD35AF" w:rsidRDefault="00A20D63" w:rsidP="007D7D9A">
                        <w:pPr>
                          <w:pStyle w:val="Caption"/>
                          <w:rPr>
                            <w:sz w:val="24"/>
                            <w:szCs w:val="24"/>
                          </w:rPr>
                        </w:pPr>
                        <w:bookmarkStart w:id="75" w:name="_Toc110765872"/>
                        <w:bookmarkStart w:id="76" w:name="_Ref93146122"/>
                        <w:bookmarkStart w:id="77" w:name="_Toc102683454"/>
                        <w:r>
                          <w:t>Figure S1i</w:t>
                        </w:r>
                        <w:r w:rsidRPr="009466EA">
                          <w:t>.</w:t>
                        </w:r>
                        <w:r>
                          <w:t xml:space="preserve"> Orthophosphate (PO4) values in water overtime (</w:t>
                        </w:r>
                        <w:r w:rsidRPr="001A460B">
                          <w:t>mg</w:t>
                        </w:r>
                        <w:r>
                          <w:t xml:space="preserve"> P</w:t>
                        </w:r>
                        <w:r w:rsidRPr="001A460B">
                          <w:t>/L</w:t>
                        </w:r>
                        <w:r>
                          <w:t>).</w:t>
                        </w:r>
                        <w:bookmarkEnd w:id="75"/>
                      </w:p>
                      <w:bookmarkEnd w:id="76"/>
                      <w:bookmarkEnd w:id="77"/>
                    </w:txbxContent>
                  </v:textbox>
                </v:shape>
                <w10:wrap type="topAndBottom" anchorx="margin"/>
              </v:group>
            </w:pict>
          </mc:Fallback>
        </mc:AlternateContent>
      </w:r>
    </w:p>
    <w:p w14:paraId="7D1816B7" w14:textId="77777777" w:rsidR="00A20D63" w:rsidRDefault="00A20D63" w:rsidP="00D71E66">
      <w:r>
        <w:br w:type="page"/>
      </w:r>
    </w:p>
    <w:p w14:paraId="202C6344" w14:textId="77777777" w:rsidR="00A20D63" w:rsidRDefault="00A20D63" w:rsidP="00D71E66">
      <w:r w:rsidRPr="005A60C8">
        <w:lastRenderedPageBreak/>
        <w:t>Units of pH fluctuate</w:t>
      </w:r>
      <w:r>
        <w:t>d</w:t>
      </w:r>
      <w:r w:rsidRPr="005A60C8">
        <w:t xml:space="preserve"> between 7.5 and 8.5 as expected over the course of data collection from 1993 to 2020 </w:t>
      </w:r>
      <w:r>
        <w:t>(Figure S1j</w:t>
      </w:r>
      <w:r w:rsidRPr="00A11879">
        <w:t>).</w:t>
      </w:r>
      <w:r>
        <w:t xml:space="preserve"> Spikes were seen in pH in years 1995 (7.25 S. U.), 2010 (7.1 S.U.), late 2012 and 2013 (8.7 S.U.), and 2016 (9.3 S.U.).</w:t>
      </w:r>
    </w:p>
    <w:p w14:paraId="61E8FA0C" w14:textId="77777777" w:rsidR="00A20D63" w:rsidRDefault="00A20D63" w:rsidP="00D71E66"/>
    <w:p w14:paraId="41CD901A" w14:textId="77777777" w:rsidR="00A20D63" w:rsidRPr="00A11879" w:rsidRDefault="00A20D63" w:rsidP="00D71E66">
      <w:r w:rsidRPr="005A60C8">
        <w:rPr>
          <w:noProof/>
        </w:rPr>
        <mc:AlternateContent>
          <mc:Choice Requires="wpg">
            <w:drawing>
              <wp:anchor distT="0" distB="0" distL="114300" distR="114300" simplePos="0" relativeHeight="251665408" behindDoc="0" locked="0" layoutInCell="1" allowOverlap="1" wp14:anchorId="49616770" wp14:editId="38CA0775">
                <wp:simplePos x="0" y="0"/>
                <wp:positionH relativeFrom="margin">
                  <wp:align>center</wp:align>
                </wp:positionH>
                <wp:positionV relativeFrom="paragraph">
                  <wp:posOffset>0</wp:posOffset>
                </wp:positionV>
                <wp:extent cx="6400800" cy="3474720"/>
                <wp:effectExtent l="0" t="0" r="0" b="0"/>
                <wp:wrapTopAndBottom/>
                <wp:docPr id="148" name="Group 1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3474720"/>
                          <a:chOff x="0" y="-1"/>
                          <a:chExt cx="5486400" cy="2730285"/>
                        </a:xfrm>
                      </wpg:grpSpPr>
                      <pic:pic xmlns:pic="http://schemas.openxmlformats.org/drawingml/2006/picture">
                        <pic:nvPicPr>
                          <pic:cNvPr id="123" name="Picture 13" descr="Diagram&#10;&#10;Description automatically generated">
                            <a:extLst>
                              <a:ext uri="{FF2B5EF4-FFF2-40B4-BE49-F238E27FC236}">
                                <a16:creationId xmlns:a16="http://schemas.microsoft.com/office/drawing/2014/main" id="{CE43E587-12F5-43F6-AF95-4D833E36C98A}"/>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
                            <a:ext cx="5486400" cy="2541906"/>
                          </a:xfrm>
                          <a:prstGeom prst="rect">
                            <a:avLst/>
                          </a:prstGeom>
                        </pic:spPr>
                      </pic:pic>
                      <wps:wsp>
                        <wps:cNvPr id="147" name="Text Box 147"/>
                        <wps:cNvSpPr txBox="1"/>
                        <wps:spPr>
                          <a:xfrm>
                            <a:off x="0" y="2604048"/>
                            <a:ext cx="5486400" cy="126236"/>
                          </a:xfrm>
                          <a:prstGeom prst="rect">
                            <a:avLst/>
                          </a:prstGeom>
                          <a:solidFill>
                            <a:prstClr val="white"/>
                          </a:solidFill>
                          <a:ln>
                            <a:noFill/>
                          </a:ln>
                        </wps:spPr>
                        <wps:txbx>
                          <w:txbxContent>
                            <w:p w14:paraId="75058085" w14:textId="77777777" w:rsidR="00A20D63" w:rsidRPr="00E569C8" w:rsidRDefault="00A20D63" w:rsidP="007D7D9A">
                              <w:pPr>
                                <w:pStyle w:val="Caption"/>
                                <w:rPr>
                                  <w:sz w:val="24"/>
                                  <w:szCs w:val="24"/>
                                </w:rPr>
                              </w:pPr>
                              <w:bookmarkStart w:id="51" w:name="_Toc110765874"/>
                              <w:bookmarkStart w:id="52" w:name="_Ref93146305"/>
                              <w:bookmarkStart w:id="53" w:name="_Toc102683455"/>
                              <w:r>
                                <w:t>Figure S1j. pH values in water overtime (S.U.).</w:t>
                              </w:r>
                              <w:bookmarkEnd w:id="51"/>
                            </w:p>
                            <w:bookmarkEnd w:id="52"/>
                            <w:bookmarkEnd w:id="5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9616770" id="Group 148" o:spid="_x0000_s1053" style="position:absolute;margin-left:0;margin-top:0;width:7in;height:273.6pt;z-index:251665408;mso-position-horizontal:center;mso-position-horizontal-relative:margin;mso-width-relative:margin;mso-height-relative:margin" coordorigin="" coordsize="54864,2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">
                <o:lock v:ext="edit" aspectratio="t"/>
                <v:shape id="Picture 13" o:spid="_x0000_s1054" type="#_x0000_t75" alt="Diagram&#10;&#10;Description automatically generated" style="position:absolute;width:54864;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">
                  <v:imagedata r:id="rId27" o:title="Diagram&#10;&#10;Description automatically generated"/>
                </v:shape>
                <v:shape id="Text Box 147" o:spid="_x0000_s1055" type="#_x0000_t202" style="position:absolute;top:26040;width:54864;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" stroked="f">
                  <v:textbox style="mso-fit-shape-to-text:t" inset="0,0,0,0">
                    <w:txbxContent>
                      <w:p w14:paraId="75058085" w14:textId="77777777" w:rsidR="00A20D63" w:rsidRPr="00E569C8" w:rsidRDefault="00A20D63" w:rsidP="007D7D9A">
                        <w:pPr>
                          <w:pStyle w:val="Caption"/>
                          <w:rPr>
                            <w:sz w:val="24"/>
                            <w:szCs w:val="24"/>
                          </w:rPr>
                        </w:pPr>
                        <w:bookmarkStart w:id="81" w:name="_Toc110765874"/>
                        <w:bookmarkStart w:id="82" w:name="_Ref93146305"/>
                        <w:bookmarkStart w:id="83" w:name="_Toc102683455"/>
                        <w:r>
                          <w:t>Figure S1j. pH values in water overtime (S.U.).</w:t>
                        </w:r>
                        <w:bookmarkEnd w:id="81"/>
                      </w:p>
                      <w:bookmarkEnd w:id="82"/>
                      <w:bookmarkEnd w:id="83"/>
                    </w:txbxContent>
                  </v:textbox>
                </v:shape>
                <w10:wrap type="topAndBottom" anchorx="margin"/>
              </v:group>
            </w:pict>
          </mc:Fallback>
        </mc:AlternateContent>
      </w:r>
    </w:p>
    <w:p w14:paraId="061E04F3" w14:textId="77777777" w:rsidR="00A20D63" w:rsidRDefault="00A20D63" w:rsidP="00D71E66">
      <w:r>
        <w:br w:type="page"/>
      </w:r>
    </w:p>
    <w:p w14:paraId="48B0870A" w14:textId="77777777" w:rsidR="00A20D63" w:rsidRDefault="00A20D63" w:rsidP="00D71E66">
      <w:r w:rsidRPr="00527899">
        <w:lastRenderedPageBreak/>
        <w:t>Sulfate (SO4</w:t>
      </w:r>
      <w:r>
        <w:t>)</w:t>
      </w:r>
      <w:r w:rsidRPr="009C7143">
        <w:t xml:space="preserve"> </w:t>
      </w:r>
      <w:r>
        <w:t xml:space="preserve">concentrations fluctuated from 0 to approximately 2400 mg/L from 1993 to early 2008. Beginning in late 2008 concentrations began increasing to a maximum of 3,300 and then began decreasing once more in 2014 </w:t>
      </w:r>
      <w:r w:rsidRPr="009C7143">
        <w:t>(</w:t>
      </w:r>
      <w:r>
        <w:t>Figure S1k</w:t>
      </w:r>
      <w:r w:rsidRPr="009C7143">
        <w:t>).</w:t>
      </w:r>
    </w:p>
    <w:p w14:paraId="37395D48" w14:textId="77777777" w:rsidR="00A20D63" w:rsidRDefault="00A20D63" w:rsidP="00D71E66"/>
    <w:p w14:paraId="2EBC540C" w14:textId="77777777" w:rsidR="00A20D63" w:rsidRDefault="00A20D63" w:rsidP="00D71E66">
      <w:r>
        <w:rPr>
          <w:noProof/>
        </w:rPr>
        <mc:AlternateContent>
          <mc:Choice Requires="wpg">
            <w:drawing>
              <wp:anchor distT="0" distB="0" distL="114300" distR="114300" simplePos="0" relativeHeight="251666432" behindDoc="0" locked="0" layoutInCell="1" allowOverlap="1" wp14:anchorId="398CF031" wp14:editId="6EE755B9">
                <wp:simplePos x="0" y="0"/>
                <wp:positionH relativeFrom="margin">
                  <wp:align>center</wp:align>
                </wp:positionH>
                <wp:positionV relativeFrom="paragraph">
                  <wp:posOffset>0</wp:posOffset>
                </wp:positionV>
                <wp:extent cx="6400857" cy="3359786"/>
                <wp:effectExtent l="0" t="0" r="0" b="0"/>
                <wp:wrapTopAndBottom/>
                <wp:docPr id="150" name="Group 1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57" cy="3359786"/>
                          <a:chOff x="0" y="0"/>
                          <a:chExt cx="5535682" cy="2720604"/>
                        </a:xfrm>
                      </wpg:grpSpPr>
                      <pic:pic xmlns:pic="http://schemas.openxmlformats.org/drawingml/2006/picture">
                        <pic:nvPicPr>
                          <pic:cNvPr id="132" name="Picture 13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2532380"/>
                          </a:xfrm>
                          <a:prstGeom prst="rect">
                            <a:avLst/>
                          </a:prstGeom>
                          <a:noFill/>
                          <a:ln>
                            <a:noFill/>
                          </a:ln>
                        </pic:spPr>
                      </pic:pic>
                      <wps:wsp>
                        <wps:cNvPr id="149" name="Text Box 149"/>
                        <wps:cNvSpPr txBox="1"/>
                        <wps:spPr>
                          <a:xfrm>
                            <a:off x="48925" y="2590513"/>
                            <a:ext cx="5486757" cy="130091"/>
                          </a:xfrm>
                          <a:prstGeom prst="rect">
                            <a:avLst/>
                          </a:prstGeom>
                          <a:solidFill>
                            <a:prstClr val="white"/>
                          </a:solidFill>
                          <a:ln>
                            <a:noFill/>
                          </a:ln>
                        </wps:spPr>
                        <wps:txbx>
                          <w:txbxContent>
                            <w:p w14:paraId="46826100" w14:textId="77777777" w:rsidR="00A20D63" w:rsidRPr="00894426" w:rsidRDefault="00A20D63" w:rsidP="007D7D9A">
                              <w:pPr>
                                <w:pStyle w:val="Caption"/>
                                <w:rPr>
                                  <w:noProof/>
                                  <w:sz w:val="24"/>
                                  <w:szCs w:val="24"/>
                                </w:rPr>
                              </w:pPr>
                              <w:bookmarkStart w:id="54" w:name="_Toc110765876"/>
                              <w:bookmarkStart w:id="55" w:name="_Ref93146382"/>
                              <w:bookmarkStart w:id="56" w:name="_Toc102683456"/>
                              <w:r>
                                <w:t>Figure S1k. Sulphate (SO4) concentrations in water overtime (mg S/L).</w:t>
                              </w:r>
                              <w:bookmarkEnd w:id="54"/>
                            </w:p>
                            <w:bookmarkEnd w:id="55"/>
                            <w:bookmarkEnd w:id="5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98CF031" id="Group 150" o:spid="_x0000_s1056" style="position:absolute;margin-left:0;margin-top:0;width:7in;height:264.55pt;z-index:251666432;mso-position-horizontal:center;mso-position-horizontal-relative:margin;mso-width-relative:margin;mso-height-relative:margin" coordsize="55356,27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">
                <o:lock v:ext="edit" aspectratio="t"/>
                <v:shape id="Picture 132" o:spid="_x0000_s1057" type="#_x0000_t75" style="position:absolute;width:54864;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">
                  <v:imagedata r:id="rId29" o:title=""/>
                </v:shape>
                <v:shape id="Text Box 149" o:spid="_x0000_s1058" type="#_x0000_t202" style="position:absolute;left:489;top:25905;width:5486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" stroked="f">
                  <v:textbox style="mso-fit-shape-to-text:t" inset="0,0,0,0">
                    <w:txbxContent>
                      <w:p w14:paraId="46826100" w14:textId="77777777" w:rsidR="00A20D63" w:rsidRPr="00894426" w:rsidRDefault="00A20D63" w:rsidP="007D7D9A">
                        <w:pPr>
                          <w:pStyle w:val="Caption"/>
                          <w:rPr>
                            <w:noProof/>
                            <w:sz w:val="24"/>
                            <w:szCs w:val="24"/>
                          </w:rPr>
                        </w:pPr>
                        <w:bookmarkStart w:id="87" w:name="_Toc110765876"/>
                        <w:bookmarkStart w:id="88" w:name="_Ref93146382"/>
                        <w:bookmarkStart w:id="89" w:name="_Toc102683456"/>
                        <w:r>
                          <w:t>Figure S1k. Sulphate (SO4) concentrations in water overtime (mg S/L).</w:t>
                        </w:r>
                        <w:bookmarkEnd w:id="87"/>
                      </w:p>
                      <w:bookmarkEnd w:id="88"/>
                      <w:bookmarkEnd w:id="89"/>
                    </w:txbxContent>
                  </v:textbox>
                </v:shape>
                <w10:wrap type="topAndBottom" anchorx="margin"/>
              </v:group>
            </w:pict>
          </mc:Fallback>
        </mc:AlternateContent>
      </w:r>
    </w:p>
    <w:p w14:paraId="09F10F61" w14:textId="77777777" w:rsidR="00A20D63" w:rsidRPr="009C7143" w:rsidRDefault="00A20D63" w:rsidP="00D71E66"/>
    <w:p w14:paraId="7FE7A67F" w14:textId="77777777" w:rsidR="00A20D63" w:rsidRDefault="00A20D63" w:rsidP="00D71E66">
      <w:r>
        <w:br w:type="page"/>
      </w:r>
    </w:p>
    <w:p w14:paraId="74EB410E" w14:textId="77777777" w:rsidR="00A20D63" w:rsidRDefault="00A20D63" w:rsidP="00D71E66">
      <w:r w:rsidRPr="00976989">
        <w:lastRenderedPageBreak/>
        <w:t xml:space="preserve">Salinity fluctuated </w:t>
      </w:r>
      <w:r>
        <w:t xml:space="preserve">seasonally </w:t>
      </w:r>
      <w:r w:rsidRPr="00976989">
        <w:t>each year</w:t>
      </w:r>
      <w:r>
        <w:t xml:space="preserve"> (Figure S1l</w:t>
      </w:r>
      <w:r w:rsidRPr="001247C4">
        <w:t>).</w:t>
      </w:r>
      <w:r>
        <w:t xml:space="preserve"> The lowest salinity value recorded was in 1999, 2008, and 2010 with a salinity of 0 PSU.</w:t>
      </w:r>
    </w:p>
    <w:p w14:paraId="002BBE16" w14:textId="77777777" w:rsidR="00A20D63" w:rsidRDefault="00A20D63" w:rsidP="00D71E66"/>
    <w:p w14:paraId="2927F92E" w14:textId="77777777" w:rsidR="00A20D63" w:rsidRPr="001247C4" w:rsidRDefault="00A20D63" w:rsidP="00D71E66">
      <w:r w:rsidRPr="00976989">
        <w:rPr>
          <w:noProof/>
        </w:rPr>
        <mc:AlternateContent>
          <mc:Choice Requires="wpg">
            <w:drawing>
              <wp:anchor distT="0" distB="0" distL="114300" distR="114300" simplePos="0" relativeHeight="251667456" behindDoc="0" locked="0" layoutInCell="1" allowOverlap="1" wp14:anchorId="3BD096D0" wp14:editId="4C368619">
                <wp:simplePos x="0" y="0"/>
                <wp:positionH relativeFrom="margin">
                  <wp:align>center</wp:align>
                </wp:positionH>
                <wp:positionV relativeFrom="paragraph">
                  <wp:posOffset>0</wp:posOffset>
                </wp:positionV>
                <wp:extent cx="6399345" cy="3512877"/>
                <wp:effectExtent l="0" t="0" r="1905" b="0"/>
                <wp:wrapTopAndBottom/>
                <wp:docPr id="152" name="Group 1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9345" cy="3512877"/>
                          <a:chOff x="0" y="0"/>
                          <a:chExt cx="5563713" cy="2727467"/>
                        </a:xfrm>
                      </wpg:grpSpPr>
                      <pic:pic xmlns:pic="http://schemas.openxmlformats.org/drawingml/2006/picture">
                        <pic:nvPicPr>
                          <pic:cNvPr id="124" name="Picture 5" descr="A picture containing arrow&#10;&#10;Description automatically generated">
                            <a:extLst>
                              <a:ext uri="{FF2B5EF4-FFF2-40B4-BE49-F238E27FC236}">
                                <a16:creationId xmlns:a16="http://schemas.microsoft.com/office/drawing/2014/main" id="{A8254527-72B6-4E24-8D7E-16D95329AC57}"/>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541905"/>
                          </a:xfrm>
                          <a:prstGeom prst="rect">
                            <a:avLst/>
                          </a:prstGeom>
                        </pic:spPr>
                      </pic:pic>
                      <wps:wsp>
                        <wps:cNvPr id="151" name="Text Box 151"/>
                        <wps:cNvSpPr txBox="1"/>
                        <wps:spPr>
                          <a:xfrm>
                            <a:off x="78787" y="2602731"/>
                            <a:ext cx="5484926" cy="124736"/>
                          </a:xfrm>
                          <a:prstGeom prst="rect">
                            <a:avLst/>
                          </a:prstGeom>
                          <a:solidFill>
                            <a:prstClr val="white"/>
                          </a:solidFill>
                          <a:ln>
                            <a:noFill/>
                          </a:ln>
                        </wps:spPr>
                        <wps:txbx>
                          <w:txbxContent>
                            <w:p w14:paraId="531792A4" w14:textId="77777777" w:rsidR="00A20D63" w:rsidRPr="00E605C6" w:rsidRDefault="00A20D63" w:rsidP="007D7D9A">
                              <w:pPr>
                                <w:pStyle w:val="Caption"/>
                                <w:rPr>
                                  <w:sz w:val="24"/>
                                  <w:szCs w:val="24"/>
                                </w:rPr>
                              </w:pPr>
                              <w:bookmarkStart w:id="57" w:name="_Toc110765878"/>
                              <w:bookmarkStart w:id="58" w:name="_Ref93146494"/>
                              <w:bookmarkStart w:id="59" w:name="_Toc102683457"/>
                              <w:r>
                                <w:t>Figure S1l.  Salinity values in water overtime (PSU).</w:t>
                              </w:r>
                              <w:bookmarkEnd w:id="57"/>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D096D0" id="Group 152" o:spid="_x0000_s1059" style="position:absolute;margin-left:0;margin-top:0;width:503.9pt;height:276.6pt;z-index:251667456;mso-position-horizontal:center;mso-position-horizontal-relative:margin;mso-width-relative:margin;mso-height-relative:margin" coordsize="55637,27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">
                <o:lock v:ext="edit" aspectratio="t"/>
                <v:shape id="Picture 5" o:spid="_x0000_s1060" type="#_x0000_t75" alt="A picture containing arrow&#10;&#10;Description automatically generated" style="position:absolute;width:54864;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">
                  <v:imagedata r:id="rId31" o:title="A picture containing arrow&#10;&#10;Description automatically generated"/>
                </v:shape>
                <v:shape id="Text Box 151" o:spid="_x0000_s1061" type="#_x0000_t202" style="position:absolute;left:787;top:26027;width:54850;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" stroked="f">
                  <v:textbox style="mso-fit-shape-to-text:t" inset="0,0,0,0">
                    <w:txbxContent>
                      <w:p w14:paraId="531792A4" w14:textId="77777777" w:rsidR="00A20D63" w:rsidRPr="00E605C6" w:rsidRDefault="00A20D63" w:rsidP="007D7D9A">
                        <w:pPr>
                          <w:pStyle w:val="Caption"/>
                          <w:rPr>
                            <w:sz w:val="24"/>
                            <w:szCs w:val="24"/>
                          </w:rPr>
                        </w:pPr>
                        <w:bookmarkStart w:id="93" w:name="_Toc110765878"/>
                        <w:bookmarkStart w:id="94" w:name="_Ref93146494"/>
                        <w:bookmarkStart w:id="95" w:name="_Toc102683457"/>
                        <w:r>
                          <w:t>Figure S1l.  Salinity values in water overtime (PSU).</w:t>
                        </w:r>
                        <w:bookmarkEnd w:id="93"/>
                        <w:bookmarkEnd w:id="94"/>
                        <w:bookmarkEnd w:id="95"/>
                      </w:p>
                    </w:txbxContent>
                  </v:textbox>
                </v:shape>
                <w10:wrap type="topAndBottom" anchorx="margin"/>
              </v:group>
            </w:pict>
          </mc:Fallback>
        </mc:AlternateContent>
      </w:r>
    </w:p>
    <w:p w14:paraId="7D8F3379" w14:textId="77777777" w:rsidR="00A20D63" w:rsidRDefault="00A20D63" w:rsidP="00D71E66">
      <w:r>
        <w:br w:type="page"/>
      </w:r>
    </w:p>
    <w:p w14:paraId="79B6A868" w14:textId="77777777" w:rsidR="00A20D63" w:rsidRDefault="00A20D63" w:rsidP="00D71E66">
      <w:r w:rsidRPr="0008484A">
        <w:lastRenderedPageBreak/>
        <w:t xml:space="preserve">Temperature </w:t>
      </w:r>
      <w:r>
        <w:t xml:space="preserve">fluctuated throughout each year </w:t>
      </w:r>
      <w:r w:rsidRPr="0008484A">
        <w:t>(</w:t>
      </w:r>
      <w:r>
        <w:t>Figure S1m</w:t>
      </w:r>
      <w:r w:rsidRPr="0008484A">
        <w:t>).</w:t>
      </w:r>
      <w:r>
        <w:t xml:space="preserve"> The highest temperature recorded was 33 degrees Celsius and the lowest temperature was 5 degrees Celsius.</w:t>
      </w:r>
    </w:p>
    <w:p w14:paraId="6F679CEF" w14:textId="77777777" w:rsidR="00A20D63" w:rsidRDefault="00A20D63" w:rsidP="00D71E66"/>
    <w:p w14:paraId="74FC601A" w14:textId="77777777" w:rsidR="00A20D63" w:rsidRPr="0008484A" w:rsidRDefault="00A20D63" w:rsidP="00D71E66">
      <w:r>
        <w:rPr>
          <w:noProof/>
        </w:rPr>
        <mc:AlternateContent>
          <mc:Choice Requires="wpg">
            <w:drawing>
              <wp:anchor distT="0" distB="0" distL="114300" distR="114300" simplePos="0" relativeHeight="251668480" behindDoc="0" locked="0" layoutInCell="1" allowOverlap="1" wp14:anchorId="62C3536F" wp14:editId="7A64A7CE">
                <wp:simplePos x="0" y="0"/>
                <wp:positionH relativeFrom="margin">
                  <wp:align>center</wp:align>
                </wp:positionH>
                <wp:positionV relativeFrom="paragraph">
                  <wp:posOffset>0</wp:posOffset>
                </wp:positionV>
                <wp:extent cx="6400800" cy="3071498"/>
                <wp:effectExtent l="0" t="0" r="0" b="0"/>
                <wp:wrapTopAndBottom/>
                <wp:docPr id="154" name="Group 1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3071498"/>
                          <a:chOff x="0" y="0"/>
                          <a:chExt cx="5486400" cy="2745455"/>
                        </a:xfrm>
                      </wpg:grpSpPr>
                      <pic:pic xmlns:pic="http://schemas.openxmlformats.org/drawingml/2006/picture">
                        <pic:nvPicPr>
                          <pic:cNvPr id="125" name="Picture 7" descr="Shape, arrow&#10;&#10;Description automatically generated">
                            <a:extLst>
                              <a:ext uri="{FF2B5EF4-FFF2-40B4-BE49-F238E27FC236}">
                                <a16:creationId xmlns:a16="http://schemas.microsoft.com/office/drawing/2014/main" id="{96D1D84B-B951-4C58-BE6D-951711B1849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541905"/>
                          </a:xfrm>
                          <a:prstGeom prst="rect">
                            <a:avLst/>
                          </a:prstGeom>
                        </pic:spPr>
                      </pic:pic>
                      <wps:wsp>
                        <wps:cNvPr id="153" name="Text Box 153"/>
                        <wps:cNvSpPr txBox="1"/>
                        <wps:spPr>
                          <a:xfrm>
                            <a:off x="0" y="2601854"/>
                            <a:ext cx="5486400" cy="143601"/>
                          </a:xfrm>
                          <a:prstGeom prst="rect">
                            <a:avLst/>
                          </a:prstGeom>
                          <a:solidFill>
                            <a:prstClr val="white"/>
                          </a:solidFill>
                          <a:ln>
                            <a:noFill/>
                          </a:ln>
                        </wps:spPr>
                        <wps:txbx>
                          <w:txbxContent>
                            <w:p w14:paraId="184054C5" w14:textId="77777777" w:rsidR="00A20D63" w:rsidRPr="00D440BF" w:rsidRDefault="00A20D63" w:rsidP="00494AB6">
                              <w:pPr>
                                <w:pStyle w:val="Caption"/>
                                <w:rPr>
                                  <w:sz w:val="24"/>
                                  <w:szCs w:val="24"/>
                                </w:rPr>
                              </w:pPr>
                              <w:bookmarkStart w:id="60" w:name="_Toc110765880"/>
                              <w:bookmarkStart w:id="61" w:name="_Ref93146643"/>
                              <w:bookmarkStart w:id="62" w:name="_Toc102683458"/>
                              <w:r>
                                <w:t xml:space="preserve">FigureS1m. </w:t>
                              </w:r>
                              <w:r>
                                <w:rPr>
                                  <w:noProof/>
                                </w:rPr>
                                <w:t xml:space="preserve">Temperature values in water </w:t>
                              </w:r>
                              <w:r w:rsidRPr="000562E1">
                                <w:rPr>
                                  <w:noProof/>
                                </w:rPr>
                                <w:t>overtime (C</w:t>
                              </w:r>
                              <w:r w:rsidRPr="000562E1">
                                <w:rPr>
                                  <w:color w:val="666666"/>
                                  <w:sz w:val="21"/>
                                  <w:szCs w:val="21"/>
                                  <w:shd w:val="clear" w:color="auto" w:fill="FFFFFF"/>
                                </w:rPr>
                                <w:t>°</w:t>
                              </w:r>
                              <w:r>
                                <w:rPr>
                                  <w:sz w:val="21"/>
                                  <w:szCs w:val="21"/>
                                  <w:shd w:val="clear" w:color="auto" w:fill="FFFFFF"/>
                                </w:rPr>
                                <w:t>)</w:t>
                              </w:r>
                              <w:r w:rsidRPr="000562E1">
                                <w:rPr>
                                  <w:noProof/>
                                </w:rPr>
                                <w:t>.</w:t>
                              </w:r>
                              <w:bookmarkEnd w:id="60"/>
                            </w:p>
                            <w:bookmarkEnd w:id="61"/>
                            <w:bookmarkEnd w:id="6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2C3536F" id="Group 154" o:spid="_x0000_s1062" style="position:absolute;margin-left:0;margin-top:0;width:7in;height:241.85pt;z-index:251668480;mso-position-horizontal:center;mso-position-horizontal-relative:margin;mso-width-relative:margin;mso-height-relative:margin" coordsize="54864,2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">
                <o:lock v:ext="edit" aspectratio="t"/>
                <v:shape id="Picture 7" o:spid="_x0000_s1063" type="#_x0000_t75" alt="Shape, arrow&#10;&#10;Description automatically generated" style="position:absolute;width:54864;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">
                  <v:imagedata r:id="rId33" o:title="Shape, arrow&#10;&#10;Description automatically generated"/>
                </v:shape>
                <v:shape id="Text Box 153" o:spid="_x0000_s1064" type="#_x0000_t202" style="position:absolute;top:26018;width:5486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" stroked="f">
                  <v:textbox style="mso-fit-shape-to-text:t" inset="0,0,0,0">
                    <w:txbxContent>
                      <w:p w14:paraId="184054C5" w14:textId="77777777" w:rsidR="00A20D63" w:rsidRPr="00D440BF" w:rsidRDefault="00A20D63" w:rsidP="00494AB6">
                        <w:pPr>
                          <w:pStyle w:val="Caption"/>
                          <w:rPr>
                            <w:sz w:val="24"/>
                            <w:szCs w:val="24"/>
                          </w:rPr>
                        </w:pPr>
                        <w:bookmarkStart w:id="99" w:name="_Toc110765880"/>
                        <w:bookmarkStart w:id="100" w:name="_Ref93146643"/>
                        <w:bookmarkStart w:id="101" w:name="_Toc102683458"/>
                        <w:r>
                          <w:t xml:space="preserve">FigureS1m. </w:t>
                        </w:r>
                        <w:r>
                          <w:rPr>
                            <w:noProof/>
                          </w:rPr>
                          <w:t xml:space="preserve">Temperature values in water </w:t>
                        </w:r>
                        <w:r w:rsidRPr="000562E1">
                          <w:rPr>
                            <w:noProof/>
                          </w:rPr>
                          <w:t>overtime (C</w:t>
                        </w:r>
                        <w:r w:rsidRPr="000562E1">
                          <w:rPr>
                            <w:color w:val="666666"/>
                            <w:sz w:val="21"/>
                            <w:szCs w:val="21"/>
                            <w:shd w:val="clear" w:color="auto" w:fill="FFFFFF"/>
                          </w:rPr>
                          <w:t>°</w:t>
                        </w:r>
                        <w:r>
                          <w:rPr>
                            <w:sz w:val="21"/>
                            <w:szCs w:val="21"/>
                            <w:shd w:val="clear" w:color="auto" w:fill="FFFFFF"/>
                          </w:rPr>
                          <w:t>)</w:t>
                        </w:r>
                        <w:r w:rsidRPr="000562E1">
                          <w:rPr>
                            <w:noProof/>
                          </w:rPr>
                          <w:t>.</w:t>
                        </w:r>
                        <w:bookmarkEnd w:id="99"/>
                      </w:p>
                      <w:bookmarkEnd w:id="100"/>
                      <w:bookmarkEnd w:id="101"/>
                    </w:txbxContent>
                  </v:textbox>
                </v:shape>
                <w10:wrap type="topAndBottom" anchorx="margin"/>
              </v:group>
            </w:pict>
          </mc:Fallback>
        </mc:AlternateContent>
      </w:r>
    </w:p>
    <w:p w14:paraId="10FFB936" w14:textId="77777777" w:rsidR="00A20D63" w:rsidRDefault="00A20D63" w:rsidP="00D71E66">
      <w:r>
        <w:br w:type="page"/>
      </w:r>
    </w:p>
    <w:p w14:paraId="3D711885" w14:textId="77777777" w:rsidR="00A20D63" w:rsidRDefault="00A20D63" w:rsidP="00D71E66">
      <w:r w:rsidRPr="00C17E43">
        <w:lastRenderedPageBreak/>
        <w:t>Turbidity</w:t>
      </w:r>
      <w:r>
        <w:t xml:space="preserve"> </w:t>
      </w:r>
      <w:r w:rsidRPr="003F40EC">
        <w:t>values</w:t>
      </w:r>
      <w:r>
        <w:t xml:space="preserve"> remain low (less than or equal to 100 NTU) over the course of time data was collected; however, turbidity increased in late 1995 (240 NTU), 2003 (120 NTU), late 2004 (180 NTU), and 2010 (210 NTU) </w:t>
      </w:r>
      <w:r w:rsidRPr="003F40EC">
        <w:t>(</w:t>
      </w:r>
      <w:r>
        <w:t>Figure S1n).</w:t>
      </w:r>
    </w:p>
    <w:p w14:paraId="36C6803B" w14:textId="77777777" w:rsidR="00A20D63" w:rsidRDefault="00A20D63" w:rsidP="00D71E66"/>
    <w:p w14:paraId="78323012" w14:textId="77777777" w:rsidR="00A20D63" w:rsidRDefault="00A20D63" w:rsidP="00D71E66">
      <w:r w:rsidRPr="00C17E43">
        <w:rPr>
          <w:noProof/>
        </w:rPr>
        <mc:AlternateContent>
          <mc:Choice Requires="wpg">
            <w:drawing>
              <wp:anchor distT="0" distB="0" distL="114300" distR="114300" simplePos="0" relativeHeight="251672576" behindDoc="0" locked="0" layoutInCell="1" allowOverlap="1" wp14:anchorId="02868BEA" wp14:editId="7EB25011">
                <wp:simplePos x="0" y="0"/>
                <wp:positionH relativeFrom="margin">
                  <wp:align>center</wp:align>
                </wp:positionH>
                <wp:positionV relativeFrom="paragraph">
                  <wp:posOffset>0</wp:posOffset>
                </wp:positionV>
                <wp:extent cx="6400800" cy="4215384"/>
                <wp:effectExtent l="0" t="0" r="0" b="0"/>
                <wp:wrapTopAndBottom/>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4215384"/>
                          <a:chOff x="0" y="0"/>
                          <a:chExt cx="5537812" cy="2849107"/>
                        </a:xfrm>
                      </wpg:grpSpPr>
                      <pic:pic xmlns:pic="http://schemas.openxmlformats.org/drawingml/2006/picture">
                        <pic:nvPicPr>
                          <pic:cNvPr id="12" name="Picture 9" descr="Diagram&#10;&#10;Description automatically generated with low confidenc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541905"/>
                          </a:xfrm>
                          <a:prstGeom prst="rect">
                            <a:avLst/>
                          </a:prstGeom>
                        </pic:spPr>
                      </pic:pic>
                      <wps:wsp>
                        <wps:cNvPr id="17" name="Text Box 17"/>
                        <wps:cNvSpPr txBox="1"/>
                        <wps:spPr>
                          <a:xfrm>
                            <a:off x="51412" y="2591758"/>
                            <a:ext cx="5486400" cy="257349"/>
                          </a:xfrm>
                          <a:prstGeom prst="rect">
                            <a:avLst/>
                          </a:prstGeom>
                          <a:solidFill>
                            <a:prstClr val="white"/>
                          </a:solidFill>
                          <a:ln>
                            <a:noFill/>
                          </a:ln>
                        </wps:spPr>
                        <wps:txbx>
                          <w:txbxContent>
                            <w:p w14:paraId="745B09E7" w14:textId="77777777" w:rsidR="00A20D63" w:rsidRPr="00391A8A" w:rsidRDefault="00A20D63" w:rsidP="00494AB6">
                              <w:pPr>
                                <w:pStyle w:val="Caption"/>
                                <w:rPr>
                                  <w:sz w:val="24"/>
                                  <w:szCs w:val="24"/>
                                </w:rPr>
                              </w:pPr>
                              <w:bookmarkStart w:id="63" w:name="_Toc110765882"/>
                              <w:bookmarkStart w:id="64" w:name="_Ref94530365"/>
                              <w:bookmarkStart w:id="65" w:name="_Toc102683459"/>
                              <w:r>
                                <w:t xml:space="preserve">Figure S1n. </w:t>
                              </w:r>
                              <w:r>
                                <w:rPr>
                                  <w:noProof/>
                                </w:rPr>
                                <w:t>Turbidity values in water overtime (NTU).</w:t>
                              </w:r>
                              <w:bookmarkEnd w:id="63"/>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868BEA" id="Group 9" o:spid="_x0000_s1065" style="position:absolute;margin-left:0;margin-top:0;width:7in;height:331.9pt;z-index:251672576;mso-position-horizontal:center;mso-position-horizontal-relative:margin;mso-width-relative:margin;mso-height-relative:margin" coordsize="55378,28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">
                <o:lock v:ext="edit" aspectratio="t"/>
                <v:shape id="Picture 9" o:spid="_x0000_s1066" type="#_x0000_t75" alt="Diagram&#10;&#10;Description automatically generated with low confidence" style="position:absolute;width:54864;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">
                  <v:imagedata r:id="rId35" o:title="Diagram&#10;&#10;Description automatically generated with low confidence"/>
                </v:shape>
                <v:shape id="Text Box 17" o:spid="_x0000_s1067" type="#_x0000_t202" style="position:absolute;left:514;top:25917;width:5486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745B09E7" w14:textId="77777777" w:rsidR="00A20D63" w:rsidRPr="00391A8A" w:rsidRDefault="00A20D63" w:rsidP="00494AB6">
                        <w:pPr>
                          <w:pStyle w:val="Caption"/>
                          <w:rPr>
                            <w:sz w:val="24"/>
                            <w:szCs w:val="24"/>
                          </w:rPr>
                        </w:pPr>
                        <w:bookmarkStart w:id="105" w:name="_Toc110765882"/>
                        <w:bookmarkStart w:id="106" w:name="_Ref94530365"/>
                        <w:bookmarkStart w:id="107" w:name="_Toc102683459"/>
                        <w:r>
                          <w:t xml:space="preserve">Figure S1n. </w:t>
                        </w:r>
                        <w:r>
                          <w:rPr>
                            <w:noProof/>
                          </w:rPr>
                          <w:t>Turbidity values in water overtime (NTU).</w:t>
                        </w:r>
                        <w:bookmarkEnd w:id="105"/>
                        <w:bookmarkEnd w:id="106"/>
                        <w:bookmarkEnd w:id="107"/>
                      </w:p>
                    </w:txbxContent>
                  </v:textbox>
                </v:shape>
                <w10:wrap type="topAndBottom" anchorx="margin"/>
              </v:group>
            </w:pict>
          </mc:Fallback>
        </mc:AlternateContent>
      </w:r>
    </w:p>
    <w:p w14:paraId="386B1E2C" w14:textId="77777777" w:rsidR="00A20D63" w:rsidRDefault="00A20D63" w:rsidP="00D71E66">
      <w:r>
        <w:br w:type="page"/>
      </w:r>
    </w:p>
    <w:p w14:paraId="00714CBD" w14:textId="77777777" w:rsidR="00A20D63" w:rsidRDefault="00A20D63" w:rsidP="00D71E66">
      <w:r w:rsidRPr="001E1DA7">
        <w:lastRenderedPageBreak/>
        <w:t>Total Organic Carbon</w:t>
      </w:r>
      <w:r>
        <w:t xml:space="preserve"> (TOC)</w:t>
      </w:r>
      <w:r w:rsidRPr="001E1DA7">
        <w:t xml:space="preserve"> </w:t>
      </w:r>
      <w:r>
        <w:t>concentrations show three primary events throughout the span of data collection</w:t>
      </w:r>
      <w:r w:rsidRPr="001E1DA7">
        <w:t xml:space="preserve"> (</w:t>
      </w:r>
      <w:r>
        <w:t>S1o</w:t>
      </w:r>
      <w:r w:rsidRPr="001E1DA7">
        <w:t>).</w:t>
      </w:r>
      <w:r>
        <w:t xml:space="preserve"> TOC gradually increases from 3 mg/L to 45 mg/L from 1993 to 2002. After 2002 TOC concentrations begin to decrease to 10 mg/L or less and remains at a lower concentration until 2019 with a large spike at 35 mg/L. After 2019 TOC concentration lowers back down to 6 mg/L.</w:t>
      </w:r>
    </w:p>
    <w:p w14:paraId="15999E78" w14:textId="77777777" w:rsidR="00A20D63" w:rsidRDefault="00A20D63" w:rsidP="00D71E66"/>
    <w:p w14:paraId="416110BA" w14:textId="77777777" w:rsidR="00A20D63" w:rsidRDefault="00A20D63" w:rsidP="00D71E66">
      <w:r>
        <w:rPr>
          <w:noProof/>
        </w:rPr>
        <mc:AlternateContent>
          <mc:Choice Requires="wpg">
            <w:drawing>
              <wp:anchor distT="0" distB="0" distL="114300" distR="114300" simplePos="0" relativeHeight="251669504" behindDoc="0" locked="0" layoutInCell="1" allowOverlap="1" wp14:anchorId="19B6A7FF" wp14:editId="0F57A9F2">
                <wp:simplePos x="0" y="0"/>
                <wp:positionH relativeFrom="margin">
                  <wp:align>center</wp:align>
                </wp:positionH>
                <wp:positionV relativeFrom="paragraph">
                  <wp:posOffset>0</wp:posOffset>
                </wp:positionV>
                <wp:extent cx="6401068" cy="3319145"/>
                <wp:effectExtent l="0" t="0" r="0" b="0"/>
                <wp:wrapTopAndBottom/>
                <wp:docPr id="156" name="Group 1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1068" cy="3319145"/>
                          <a:chOff x="0" y="0"/>
                          <a:chExt cx="5678816" cy="2722672"/>
                        </a:xfrm>
                      </wpg:grpSpPr>
                      <pic:pic xmlns:pic="http://schemas.openxmlformats.org/drawingml/2006/picture">
                        <pic:nvPicPr>
                          <pic:cNvPr id="133" name="Picture 13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532380"/>
                          </a:xfrm>
                          <a:prstGeom prst="rect">
                            <a:avLst/>
                          </a:prstGeom>
                          <a:noFill/>
                          <a:ln>
                            <a:noFill/>
                          </a:ln>
                        </pic:spPr>
                      </pic:pic>
                      <wps:wsp>
                        <wps:cNvPr id="155" name="Text Box 155"/>
                        <wps:cNvSpPr txBox="1"/>
                        <wps:spPr>
                          <a:xfrm>
                            <a:off x="192340" y="2590888"/>
                            <a:ext cx="5486476" cy="131784"/>
                          </a:xfrm>
                          <a:prstGeom prst="rect">
                            <a:avLst/>
                          </a:prstGeom>
                          <a:solidFill>
                            <a:prstClr val="white"/>
                          </a:solidFill>
                          <a:ln>
                            <a:noFill/>
                          </a:ln>
                        </wps:spPr>
                        <wps:txbx>
                          <w:txbxContent>
                            <w:p w14:paraId="556F6851" w14:textId="77777777" w:rsidR="00A20D63" w:rsidRPr="003517CF" w:rsidRDefault="00A20D63" w:rsidP="00494AB6">
                              <w:pPr>
                                <w:pStyle w:val="Caption"/>
                                <w:rPr>
                                  <w:noProof/>
                                  <w:sz w:val="24"/>
                                  <w:szCs w:val="24"/>
                                </w:rPr>
                              </w:pPr>
                              <w:bookmarkStart w:id="66" w:name="_Toc110765884"/>
                              <w:bookmarkStart w:id="67" w:name="_Ref93147303"/>
                              <w:bookmarkStart w:id="68" w:name="_Toc102683460"/>
                              <w:r>
                                <w:t>Figure S1o. Total organic carbon (TOC) values in water overtime (mg/L).</w:t>
                              </w:r>
                              <w:bookmarkEnd w:id="66"/>
                            </w:p>
                            <w:bookmarkEnd w:id="67"/>
                            <w:bookmarkEnd w:id="6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B6A7FF" id="Group 156" o:spid="_x0000_s1068" style="position:absolute;margin-left:0;margin-top:0;width:7in;height:261.35pt;z-index:251669504;mso-position-horizontal:center;mso-position-horizontal-relative:margin;mso-width-relative:margin;mso-height-relative:margin" coordsize="56788,2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">
                <o:lock v:ext="edit" aspectratio="t"/>
                <v:shape id="Picture 133" o:spid="_x0000_s1069" type="#_x0000_t75" style="position:absolute;width:54864;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">
                  <v:imagedata r:id="rId37" o:title=""/>
                </v:shape>
                <v:shape id="Text Box 155" o:spid="_x0000_s1070" type="#_x0000_t202" style="position:absolute;left:1923;top:25908;width:54865;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" stroked="f">
                  <v:textbox style="mso-fit-shape-to-text:t" inset="0,0,0,0">
                    <w:txbxContent>
                      <w:p w14:paraId="556F6851" w14:textId="77777777" w:rsidR="00A20D63" w:rsidRPr="003517CF" w:rsidRDefault="00A20D63" w:rsidP="00494AB6">
                        <w:pPr>
                          <w:pStyle w:val="Caption"/>
                          <w:rPr>
                            <w:noProof/>
                            <w:sz w:val="24"/>
                            <w:szCs w:val="24"/>
                          </w:rPr>
                        </w:pPr>
                        <w:bookmarkStart w:id="111" w:name="_Toc110765884"/>
                        <w:bookmarkStart w:id="112" w:name="_Ref93147303"/>
                        <w:bookmarkStart w:id="113" w:name="_Toc102683460"/>
                        <w:r>
                          <w:t>Figure S1o. Total organic carbon (TOC) values in water overtime (mg/L).</w:t>
                        </w:r>
                        <w:bookmarkEnd w:id="111"/>
                      </w:p>
                      <w:bookmarkEnd w:id="112"/>
                      <w:bookmarkEnd w:id="113"/>
                    </w:txbxContent>
                  </v:textbox>
                </v:shape>
                <w10:wrap type="topAndBottom" anchorx="margin"/>
              </v:group>
            </w:pict>
          </mc:Fallback>
        </mc:AlternateContent>
      </w:r>
    </w:p>
    <w:p w14:paraId="43CB7837" w14:textId="77777777" w:rsidR="00A20D63" w:rsidRDefault="00A20D63" w:rsidP="00D71E66">
      <w:r>
        <w:br w:type="page"/>
      </w:r>
    </w:p>
    <w:p w14:paraId="6FCFA075" w14:textId="77777777" w:rsidR="00A20D63" w:rsidRDefault="00A20D63" w:rsidP="00D71E66">
      <w:r>
        <w:rPr>
          <w:noProof/>
        </w:rPr>
        <w:lastRenderedPageBreak/>
        <mc:AlternateContent>
          <mc:Choice Requires="wpg">
            <w:drawing>
              <wp:anchor distT="0" distB="0" distL="114300" distR="114300" simplePos="0" relativeHeight="251673600" behindDoc="0" locked="0" layoutInCell="1" allowOverlap="1" wp14:anchorId="311F6741" wp14:editId="72525D79">
                <wp:simplePos x="0" y="0"/>
                <wp:positionH relativeFrom="margin">
                  <wp:align>center</wp:align>
                </wp:positionH>
                <wp:positionV relativeFrom="paragraph">
                  <wp:posOffset>592455</wp:posOffset>
                </wp:positionV>
                <wp:extent cx="5760304" cy="6922008"/>
                <wp:effectExtent l="0" t="0" r="0" b="0"/>
                <wp:wrapTopAndBottom/>
                <wp:docPr id="115" name="Group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304" cy="6922008"/>
                          <a:chOff x="0" y="0"/>
                          <a:chExt cx="4204082" cy="7093232"/>
                        </a:xfrm>
                      </wpg:grpSpPr>
                      <wpg:grpSp>
                        <wpg:cNvPr id="109" name="Group 14"/>
                        <wpg:cNvGrpSpPr/>
                        <wpg:grpSpPr>
                          <a:xfrm>
                            <a:off x="0" y="0"/>
                            <a:ext cx="4114800" cy="6875780"/>
                            <a:chOff x="0" y="0"/>
                            <a:chExt cx="4113005" cy="6872563"/>
                          </a:xfrm>
                        </wpg:grpSpPr>
                        <pic:pic xmlns:pic="http://schemas.openxmlformats.org/drawingml/2006/picture">
                          <pic:nvPicPr>
                            <pic:cNvPr id="110" name="Picture 110" descr="Chart, box and whisker char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913" y="4539059"/>
                              <a:ext cx="4109092" cy="2333504"/>
                            </a:xfrm>
                            <a:prstGeom prst="rect">
                              <a:avLst/>
                            </a:prstGeom>
                          </pic:spPr>
                        </pic:pic>
                        <pic:pic xmlns:pic="http://schemas.openxmlformats.org/drawingml/2006/picture">
                          <pic:nvPicPr>
                            <pic:cNvPr id="111" name="Picture 111" descr="Schematic&#10;&#10;Description automatically generated with medium confidenc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8499" cy="2312888"/>
                            </a:xfrm>
                            <a:prstGeom prst="rect">
                              <a:avLst/>
                            </a:prstGeom>
                          </pic:spPr>
                        </pic:pic>
                        <pic:pic xmlns:pic="http://schemas.openxmlformats.org/drawingml/2006/picture">
                          <pic:nvPicPr>
                            <pic:cNvPr id="112" name="Picture 112" descr="Diagram, schematic&#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2473" y="2268820"/>
                              <a:ext cx="4068498" cy="2312888"/>
                            </a:xfrm>
                            <a:prstGeom prst="rect">
                              <a:avLst/>
                            </a:prstGeom>
                          </pic:spPr>
                        </pic:pic>
                      </wpg:grpSp>
                      <wps:wsp>
                        <wps:cNvPr id="114" name="Text Box 114"/>
                        <wps:cNvSpPr txBox="1"/>
                        <wps:spPr>
                          <a:xfrm>
                            <a:off x="88668" y="6928621"/>
                            <a:ext cx="4115414" cy="164611"/>
                          </a:xfrm>
                          <a:prstGeom prst="rect">
                            <a:avLst/>
                          </a:prstGeom>
                          <a:solidFill>
                            <a:prstClr val="white"/>
                          </a:solidFill>
                          <a:ln>
                            <a:noFill/>
                          </a:ln>
                        </wps:spPr>
                        <wps:txbx>
                          <w:txbxContent>
                            <w:p w14:paraId="17861605" w14:textId="77777777" w:rsidR="00A20D63" w:rsidRPr="0048271F" w:rsidRDefault="00A20D63" w:rsidP="00494AB6">
                              <w:pPr>
                                <w:pStyle w:val="Caption"/>
                              </w:pPr>
                              <w:bookmarkStart w:id="69" w:name="_Toc110765886"/>
                              <w:bookmarkStart w:id="70" w:name="_Ref94280266"/>
                              <w:bookmarkStart w:id="71" w:name="_Toc102683461"/>
                              <w:r>
                                <w:t>Figure S1p. Sand, silt, and clay sediment content overtime (%).</w:t>
                              </w:r>
                              <w:bookmarkEnd w:id="69"/>
                            </w:p>
                            <w:bookmarkEnd w:id="70"/>
                            <w:bookmarkEnd w:id="7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11F6741" id="Group 115" o:spid="_x0000_s1071" style="position:absolute;margin-left:0;margin-top:46.65pt;width:453.55pt;height:545.05pt;z-index:251673600;mso-position-horizontal:center;mso-position-horizontal-relative:margin;mso-width-relative:margin;mso-height-relative:margin" coordsize="42040,7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">
                <o:lock v:ext="edit" aspectratio="t"/>
                <v:group id="Group 14" o:spid="_x0000_s1072" style="position:absolute;width:41148;height:68757" coordsize="41130,6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110" o:spid="_x0000_s1073" type="#_x0000_t75" alt="Chart, box and whisker chart&#10;&#10;Description automatically generated" style="position:absolute;left:39;top:45390;width:41091;height:2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">
                    <v:imagedata r:id="rId41" o:title="Chart, box and whisker chart&#10;&#10;Description automatically generated"/>
                  </v:shape>
                  <v:shape id="Picture 111" o:spid="_x0000_s1074" type="#_x0000_t75" alt="Schematic&#10;&#10;Description automatically generated with medium confidence" style="position:absolute;width:40684;height:2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">
                    <v:imagedata r:id="rId42" o:title="Schematic&#10;&#10;Description automatically generated with medium confidence"/>
                  </v:shape>
                  <v:shape id="Picture 112" o:spid="_x0000_s1075" type="#_x0000_t75" alt="Diagram, schematic&#10;&#10;Description automatically generated" style="position:absolute;left:224;top:22688;width:40685;height:2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">
                    <v:imagedata r:id="rId43" o:title="Diagram, schematic&#10;&#10;Description automatically generated"/>
                  </v:shape>
                </v:group>
                <v:shape id="Text Box 114" o:spid="_x0000_s1076" type="#_x0000_t202" style="position:absolute;left:886;top:69286;width:41154;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" stroked="f">
                  <v:textbox style="mso-fit-shape-to-text:t" inset="0,0,0,0">
                    <w:txbxContent>
                      <w:p w14:paraId="17861605" w14:textId="77777777" w:rsidR="00A20D63" w:rsidRPr="0048271F" w:rsidRDefault="00A20D63" w:rsidP="00494AB6">
                        <w:pPr>
                          <w:pStyle w:val="Caption"/>
                        </w:pPr>
                        <w:bookmarkStart w:id="117" w:name="_Toc110765886"/>
                        <w:bookmarkStart w:id="118" w:name="_Ref94280266"/>
                        <w:bookmarkStart w:id="119" w:name="_Toc102683461"/>
                        <w:r>
                          <w:t>Figure S1p. Sand, silt, and clay sediment content overtime (%).</w:t>
                        </w:r>
                        <w:bookmarkEnd w:id="117"/>
                      </w:p>
                      <w:bookmarkEnd w:id="118"/>
                      <w:bookmarkEnd w:id="119"/>
                    </w:txbxContent>
                  </v:textbox>
                </v:shape>
                <w10:wrap type="topAndBottom" anchorx="margin"/>
              </v:group>
            </w:pict>
          </mc:Fallback>
        </mc:AlternateContent>
      </w:r>
      <w:r>
        <w:t xml:space="preserve">Sand increased over time while silt and clay content decreased (Figure S1p).  After 1997, sand content began to rise from a lower percentage of 40% to 60% and silt and clay content lowered from a percentage in the 40’s to less than 10% by 2020. </w:t>
      </w:r>
    </w:p>
    <w:p w14:paraId="0B4B977A" w14:textId="77777777" w:rsidR="00A20D63" w:rsidRDefault="00A20D63" w:rsidP="00D71E66">
      <w:r>
        <w:br w:type="page"/>
      </w:r>
    </w:p>
    <w:p w14:paraId="6DFED73E" w14:textId="77777777" w:rsidR="00A20D63" w:rsidRDefault="00A20D63" w:rsidP="00D71E66">
      <w:r>
        <w:rPr>
          <w:noProof/>
        </w:rPr>
        <w:lastRenderedPageBreak/>
        <mc:AlternateContent>
          <mc:Choice Requires="wpg">
            <w:drawing>
              <wp:anchor distT="0" distB="0" distL="114300" distR="114300" simplePos="0" relativeHeight="251680768" behindDoc="0" locked="0" layoutInCell="1" allowOverlap="1" wp14:anchorId="6727E589" wp14:editId="4BA77578">
                <wp:simplePos x="0" y="0"/>
                <wp:positionH relativeFrom="column">
                  <wp:align>center</wp:align>
                </wp:positionH>
                <wp:positionV relativeFrom="paragraph">
                  <wp:posOffset>1009650</wp:posOffset>
                </wp:positionV>
                <wp:extent cx="6397961" cy="6007608"/>
                <wp:effectExtent l="0" t="0" r="3175" b="0"/>
                <wp:wrapTopAndBottom/>
                <wp:docPr id="392" name="Group 3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7961" cy="6007608"/>
                          <a:chOff x="0" y="0"/>
                          <a:chExt cx="5943600" cy="5144109"/>
                        </a:xfrm>
                      </wpg:grpSpPr>
                      <wpg:grpSp>
                        <wpg:cNvPr id="393" name="Group 32"/>
                        <wpg:cNvGrpSpPr>
                          <a:grpSpLocks noChangeAspect="1"/>
                        </wpg:cNvGrpSpPr>
                        <wpg:grpSpPr>
                          <a:xfrm>
                            <a:off x="0" y="0"/>
                            <a:ext cx="5943600" cy="4953000"/>
                            <a:chOff x="0" y="0"/>
                            <a:chExt cx="3792797" cy="3508791"/>
                          </a:xfrm>
                        </wpg:grpSpPr>
                        <pic:pic xmlns:pic="http://schemas.openxmlformats.org/drawingml/2006/picture">
                          <pic:nvPicPr>
                            <pic:cNvPr id="394" name="Picture 394" descr="Diagram&#10;&#10;Description automatically generated with medium confidence"/>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754623"/>
                              <a:ext cx="3792797" cy="1754168"/>
                            </a:xfrm>
                            <a:prstGeom prst="rect">
                              <a:avLst/>
                            </a:prstGeom>
                          </pic:spPr>
                        </pic:pic>
                        <pic:pic xmlns:pic="http://schemas.openxmlformats.org/drawingml/2006/picture">
                          <pic:nvPicPr>
                            <pic:cNvPr id="395" name="Picture 395" descr="Diagram&#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92797" cy="1754168"/>
                            </a:xfrm>
                            <a:prstGeom prst="rect">
                              <a:avLst/>
                            </a:prstGeom>
                          </pic:spPr>
                        </pic:pic>
                      </wpg:grpSp>
                      <wps:wsp>
                        <wps:cNvPr id="396" name="Text Box 396"/>
                        <wps:cNvSpPr txBox="1"/>
                        <wps:spPr>
                          <a:xfrm>
                            <a:off x="0" y="5006607"/>
                            <a:ext cx="5943600" cy="137502"/>
                          </a:xfrm>
                          <a:prstGeom prst="rect">
                            <a:avLst/>
                          </a:prstGeom>
                          <a:solidFill>
                            <a:prstClr val="white"/>
                          </a:solidFill>
                          <a:ln>
                            <a:noFill/>
                          </a:ln>
                        </wps:spPr>
                        <wps:txbx>
                          <w:txbxContent>
                            <w:p w14:paraId="520A53F5" w14:textId="77777777" w:rsidR="00A20D63" w:rsidRPr="00EC13FC" w:rsidRDefault="00A20D63" w:rsidP="00670291">
                              <w:pPr>
                                <w:pStyle w:val="Caption"/>
                                <w:rPr>
                                  <w:sz w:val="24"/>
                                  <w:szCs w:val="24"/>
                                </w:rPr>
                              </w:pPr>
                              <w:bookmarkStart w:id="72" w:name="_Toc110765888"/>
                              <w:bookmarkStart w:id="73" w:name="_Ref98517894"/>
                              <w:bookmarkStart w:id="74" w:name="_Toc102683462"/>
                              <w:r>
                                <w:t>Figure S1q. Benthic abundance (log</w:t>
                              </w:r>
                              <w:r w:rsidRPr="00B52042">
                                <w:rPr>
                                  <w:vertAlign w:val="subscript"/>
                                </w:rPr>
                                <w:t>10</w:t>
                              </w:r>
                              <w:r>
                                <w:t xml:space="preserve"> n/m</w:t>
                              </w:r>
                              <w:r w:rsidRPr="00163136">
                                <w:rPr>
                                  <w:vertAlign w:val="superscript"/>
                                </w:rPr>
                                <w:t>2</w:t>
                              </w:r>
                              <w:r>
                                <w:t>) and richness (</w:t>
                              </w:r>
                              <w:r w:rsidRPr="00163136">
                                <w:t>S/0.023 m</w:t>
                              </w:r>
                              <w:r w:rsidRPr="00163136">
                                <w:rPr>
                                  <w:vertAlign w:val="superscript"/>
                                </w:rPr>
                                <w:t>2</w:t>
                              </w:r>
                              <w:r w:rsidRPr="00163136">
                                <w:t xml:space="preserve"> sample</w:t>
                              </w:r>
                              <w:r>
                                <w:t>) from 1993 to 2020.</w:t>
                              </w:r>
                            </w:p>
                            <w:bookmarkEnd w:id="72"/>
                            <w:bookmarkEnd w:id="73"/>
                            <w:bookmarkEnd w:id="74"/>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727E589" id="Group 392" o:spid="_x0000_s1077" style="position:absolute;margin-left:0;margin-top:79.5pt;width:503.8pt;height:473.05pt;z-index:251680768;mso-position-horizontal:center;mso-width-relative:margin;mso-height-relative:margin" coordsize="59436,5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">
                <o:lock v:ext="edit" aspectratio="t"/>
                <v:group id="Group 32" o:spid="_x0000_s1078" style="position:absolute;width:59436;height:49530" coordsize="37927,3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o:lock v:ext="edit" aspectratio="t"/>
                  <v:shape id="Picture 394" o:spid="_x0000_s1079" type="#_x0000_t75" alt="Diagram&#10;&#10;Description automatically generated with medium confidence" style="position:absolute;top:17546;width:37927;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">
                    <v:imagedata r:id="rId46" o:title="Diagram&#10;&#10;Description automatically generated with medium confidence"/>
                  </v:shape>
                  <v:shape id="Picture 395" o:spid="_x0000_s1080" type="#_x0000_t75" alt="Diagram&#10;&#10;Description automatically generated" style="position:absolute;width:37927;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">
                    <v:imagedata r:id="rId47" o:title="Diagram&#10;&#10;Description automatically generated"/>
                  </v:shape>
                </v:group>
                <v:shape id="Text Box 396" o:spid="_x0000_s1081" type="#_x0000_t202" style="position:absolute;top:50066;width:59436;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" stroked="f">
                  <v:textbox style="mso-fit-shape-to-text:t" inset="0,0,0,0">
                    <w:txbxContent>
                      <w:p w14:paraId="520A53F5" w14:textId="77777777" w:rsidR="00A20D63" w:rsidRPr="00EC13FC" w:rsidRDefault="00A20D63" w:rsidP="00670291">
                        <w:pPr>
                          <w:pStyle w:val="Caption"/>
                          <w:rPr>
                            <w:sz w:val="24"/>
                            <w:szCs w:val="24"/>
                          </w:rPr>
                        </w:pPr>
                        <w:bookmarkStart w:id="123" w:name="_Toc110765888"/>
                        <w:bookmarkStart w:id="124" w:name="_Ref98517894"/>
                        <w:bookmarkStart w:id="125" w:name="_Toc102683462"/>
                        <w:r>
                          <w:t>Figure S1q. Benthic abundance (log</w:t>
                        </w:r>
                        <w:r w:rsidRPr="00B52042">
                          <w:rPr>
                            <w:vertAlign w:val="subscript"/>
                          </w:rPr>
                          <w:t>10</w:t>
                        </w:r>
                        <w:r>
                          <w:t xml:space="preserve"> n/m</w:t>
                        </w:r>
                        <w:r w:rsidRPr="00163136">
                          <w:rPr>
                            <w:vertAlign w:val="superscript"/>
                          </w:rPr>
                          <w:t>2</w:t>
                        </w:r>
                        <w:r>
                          <w:t>) and richness (</w:t>
                        </w:r>
                        <w:r w:rsidRPr="00163136">
                          <w:t>S/0.023 m</w:t>
                        </w:r>
                        <w:r w:rsidRPr="00163136">
                          <w:rPr>
                            <w:vertAlign w:val="superscript"/>
                          </w:rPr>
                          <w:t>2</w:t>
                        </w:r>
                        <w:r w:rsidRPr="00163136">
                          <w:t xml:space="preserve"> sample</w:t>
                        </w:r>
                        <w:r>
                          <w:t>) from 1993 to 2020.</w:t>
                        </w:r>
                      </w:p>
                      <w:bookmarkEnd w:id="123"/>
                      <w:bookmarkEnd w:id="124"/>
                      <w:bookmarkEnd w:id="125"/>
                    </w:txbxContent>
                  </v:textbox>
                </v:shape>
                <w10:wrap type="topAndBottom"/>
              </v:group>
            </w:pict>
          </mc:Fallback>
        </mc:AlternateContent>
      </w:r>
      <w:r>
        <w:t>Benthic abundance spanned three orders of magnitude (Figure  S1q).  Abundance begins high in the thousands from 1993 to 2001, drops to single digits in 2002, fluctuates up and down between 2005 and 2010, drops once more in 2011 and then begins leveling back out in 2012.  Benthic richness spans from 1 to 23 species per sample and is high when abundance is high and low when abundance is low.</w:t>
      </w:r>
    </w:p>
    <w:p w14:paraId="64946101" w14:textId="77777777" w:rsidR="00A20D63" w:rsidRDefault="00A20D63" w:rsidP="00D71E66"/>
    <w:p w14:paraId="2B5A4A64" w14:textId="77777777" w:rsidR="00A20D63" w:rsidRDefault="00A20D63">
      <w:pPr>
        <w:spacing w:after="160" w:line="259" w:lineRule="auto"/>
      </w:pPr>
      <w:r>
        <w:br w:type="page"/>
      </w:r>
    </w:p>
    <w:p w14:paraId="41E4AECD" w14:textId="77777777" w:rsidR="00A20D63" w:rsidRDefault="00A20D63" w:rsidP="00D71E66">
      <w:r>
        <w:lastRenderedPageBreak/>
        <w:t>Phytoplankton abundance is near zero from 1993 till 2009 (Figure S1rA). After 2009, counts range from 6,000,000 n/m2 to close to zero. Phytoplankton abundance time series was log</w:t>
      </w:r>
      <w:r w:rsidRPr="00BE6CDC">
        <w:rPr>
          <w:vertAlign w:val="subscript"/>
        </w:rPr>
        <w:t>10</w:t>
      </w:r>
      <w:r>
        <w:t xml:space="preserve"> transformed (Figure S1rB). Counts spanned seven orders of magnitude. There appears to be three abundance patterns: phytoplankton from lower abundances (&lt;1000/m</w:t>
      </w:r>
      <w:r w:rsidRPr="00163136">
        <w:rPr>
          <w:vertAlign w:val="superscript"/>
        </w:rPr>
        <w:t>3</w:t>
      </w:r>
      <w:r>
        <w:t>) in 1993 to 1999, moderate abundances (1000/m</w:t>
      </w:r>
      <w:r w:rsidRPr="00163136">
        <w:rPr>
          <w:vertAlign w:val="superscript"/>
        </w:rPr>
        <w:t>3</w:t>
      </w:r>
      <w:r>
        <w:t xml:space="preserve"> to 10,000/m</w:t>
      </w:r>
      <w:r w:rsidRPr="00163136">
        <w:rPr>
          <w:vertAlign w:val="superscript"/>
        </w:rPr>
        <w:t>3</w:t>
      </w:r>
      <w:r>
        <w:t>) from 2000 to 2008, and highest abundances (100,000/m</w:t>
      </w:r>
      <w:r w:rsidRPr="00163136">
        <w:rPr>
          <w:vertAlign w:val="superscript"/>
        </w:rPr>
        <w:t>3</w:t>
      </w:r>
      <w:r>
        <w:t xml:space="preserve"> to 1,000,000/m</w:t>
      </w:r>
      <w:r w:rsidRPr="00163136">
        <w:rPr>
          <w:vertAlign w:val="superscript"/>
        </w:rPr>
        <w:t>3</w:t>
      </w:r>
      <w:r>
        <w:t>) from 2009 to 2020.  Phytoplankton richness begins low with values under 40 species/ 2 L from 1993 to 1997 and then rises to 85</w:t>
      </w:r>
      <w:r>
        <w:rPr>
          <w:vertAlign w:val="superscript"/>
        </w:rPr>
        <w:t xml:space="preserve"> </w:t>
      </w:r>
      <w:r>
        <w:t>in 1999 then gradually decreases until 2006 and increases from then to 2012 (Figure S1rC).</w:t>
      </w:r>
    </w:p>
    <w:p w14:paraId="7D12CB75" w14:textId="77777777" w:rsidR="00A20D63" w:rsidRDefault="00A20D63" w:rsidP="00D71E66">
      <w:r>
        <w:rPr>
          <w:noProof/>
        </w:rPr>
        <w:lastRenderedPageBreak/>
        <mc:AlternateContent>
          <mc:Choice Requires="wpg">
            <w:drawing>
              <wp:anchor distT="0" distB="0" distL="114300" distR="114300" simplePos="0" relativeHeight="251682816" behindDoc="0" locked="0" layoutInCell="1" allowOverlap="1" wp14:anchorId="38B4F4D8" wp14:editId="1121D305">
                <wp:simplePos x="0" y="0"/>
                <wp:positionH relativeFrom="column">
                  <wp:align>center</wp:align>
                </wp:positionH>
                <wp:positionV relativeFrom="paragraph">
                  <wp:posOffset>114</wp:posOffset>
                </wp:positionV>
                <wp:extent cx="6858000" cy="7991856"/>
                <wp:effectExtent l="0" t="0" r="0" b="9525"/>
                <wp:wrapTopAndBottom/>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991856"/>
                          <a:chOff x="0" y="0"/>
                          <a:chExt cx="5277123" cy="5710773"/>
                        </a:xfrm>
                      </wpg:grpSpPr>
                      <wpg:grpSp>
                        <wpg:cNvPr id="83" name="Group 83"/>
                        <wpg:cNvGrpSpPr/>
                        <wpg:grpSpPr>
                          <a:xfrm>
                            <a:off x="0" y="0"/>
                            <a:ext cx="5277123" cy="5710773"/>
                            <a:chOff x="0" y="0"/>
                            <a:chExt cx="4680213" cy="5721380"/>
                          </a:xfrm>
                        </wpg:grpSpPr>
                        <pic:pic xmlns:pic="http://schemas.openxmlformats.org/drawingml/2006/picture">
                          <pic:nvPicPr>
                            <pic:cNvPr id="176" name="Picture 176" descr="A picture containing chart&#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52483" y="1815153"/>
                              <a:ext cx="3746500" cy="1845310"/>
                            </a:xfrm>
                            <a:prstGeom prst="rect">
                              <a:avLst/>
                            </a:prstGeom>
                          </pic:spPr>
                        </pic:pic>
                        <pic:pic xmlns:pic="http://schemas.openxmlformats.org/drawingml/2006/picture">
                          <pic:nvPicPr>
                            <pic:cNvPr id="201" name="Picture 201" descr="Diagram&#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84244" y="3609833"/>
                              <a:ext cx="3834765" cy="1889125"/>
                            </a:xfrm>
                            <a:prstGeom prst="rect">
                              <a:avLst/>
                            </a:prstGeom>
                          </pic:spPr>
                        </pic:pic>
                        <wps:wsp>
                          <wps:cNvPr id="207" name="Text Box 207"/>
                          <wps:cNvSpPr txBox="1"/>
                          <wps:spPr>
                            <a:xfrm>
                              <a:off x="7749" y="5511505"/>
                              <a:ext cx="4672464" cy="209875"/>
                            </a:xfrm>
                            <a:prstGeom prst="rect">
                              <a:avLst/>
                            </a:prstGeom>
                            <a:solidFill>
                              <a:prstClr val="white"/>
                            </a:solidFill>
                            <a:ln>
                              <a:noFill/>
                            </a:ln>
                          </wps:spPr>
                          <wps:txbx>
                            <w:txbxContent>
                              <w:p w14:paraId="4CC2D8B8" w14:textId="5D3591C7" w:rsidR="00A20D63" w:rsidRPr="00F95CD6" w:rsidRDefault="00A20D63" w:rsidP="00494AB6">
                                <w:pPr>
                                  <w:pStyle w:val="Caption"/>
                                  <w:rPr>
                                    <w:sz w:val="24"/>
                                    <w:szCs w:val="24"/>
                                  </w:rPr>
                                </w:pPr>
                                <w:bookmarkStart w:id="75" w:name="_Toc110765890"/>
                                <w:bookmarkStart w:id="76" w:name="_Ref102683555"/>
                                <w:bookmarkStart w:id="77" w:name="_Toc102683463"/>
                                <w:r>
                                  <w:t>FigureS1r. Phytoplankton abundance (n/m</w:t>
                                </w:r>
                                <w:r w:rsidR="002B4E1C" w:rsidRPr="002B4E1C">
                                  <w:rPr>
                                    <w:vertAlign w:val="superscript"/>
                                  </w:rPr>
                                  <w:t>3</w:t>
                                </w:r>
                                <w:r>
                                  <w:t>), log abundance (</w:t>
                                </w:r>
                                <w:r w:rsidRPr="00864693">
                                  <w:t>log</w:t>
                                </w:r>
                                <w:r w:rsidRPr="00864693">
                                  <w:rPr>
                                    <w:vertAlign w:val="subscript"/>
                                  </w:rPr>
                                  <w:t>10</w:t>
                                </w:r>
                                <w:r w:rsidRPr="00864693">
                                  <w:t xml:space="preserve"> n/m</w:t>
                                </w:r>
                                <w:r w:rsidR="002B4E1C" w:rsidRPr="002B4E1C">
                                  <w:rPr>
                                    <w:vertAlign w:val="superscript"/>
                                  </w:rPr>
                                  <w:t>3</w:t>
                                </w:r>
                                <w:r w:rsidRPr="00864693">
                                  <w:t>)</w:t>
                                </w:r>
                                <w:r>
                                  <w:t xml:space="preserve"> and richness (S/2 L sample) over time.</w:t>
                                </w:r>
                                <w:bookmarkEnd w:id="75"/>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8" name="Picture 218" descr="Chart, histogram&#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71290" cy="1835785"/>
                            </a:xfrm>
                            <a:prstGeom prst="rect">
                              <a:avLst/>
                            </a:prstGeom>
                          </pic:spPr>
                        </pic:pic>
                      </wpg:grpSp>
                      <wps:wsp>
                        <wps:cNvPr id="220" name="Text Box 2"/>
                        <wps:cNvSpPr txBox="1">
                          <a:spLocks noChangeArrowheads="1"/>
                        </wps:cNvSpPr>
                        <wps:spPr bwMode="auto">
                          <a:xfrm>
                            <a:off x="636104" y="71561"/>
                            <a:ext cx="318977" cy="287079"/>
                          </a:xfrm>
                          <a:prstGeom prst="rect">
                            <a:avLst/>
                          </a:prstGeom>
                          <a:solidFill>
                            <a:srgbClr val="FFFFFF"/>
                          </a:solidFill>
                          <a:ln w="9525">
                            <a:noFill/>
                            <a:miter lim="800000"/>
                            <a:headEnd/>
                            <a:tailEnd/>
                          </a:ln>
                        </wps:spPr>
                        <wps:txbx>
                          <w:txbxContent>
                            <w:p w14:paraId="40DE8D66" w14:textId="77777777" w:rsidR="00A20D63" w:rsidRPr="00407BC8" w:rsidRDefault="00A20D63" w:rsidP="00E438D5">
                              <w:pPr>
                                <w:rPr>
                                  <w:b/>
                                  <w:bCs/>
                                </w:rPr>
                              </w:pPr>
                              <w:r w:rsidRPr="00407BC8">
                                <w:rPr>
                                  <w:b/>
                                  <w:bCs/>
                                </w:rPr>
                                <w:t>A</w:t>
                              </w:r>
                            </w:p>
                            <w:p w14:paraId="34E36230" w14:textId="77777777" w:rsidR="00A20D63" w:rsidRDefault="00A20D63"/>
                            <w:p w14:paraId="123AA701" w14:textId="77777777" w:rsidR="00A20D63" w:rsidRPr="00407BC8" w:rsidRDefault="00A20D63" w:rsidP="00E438D5">
                              <w:pPr>
                                <w:rPr>
                                  <w:b/>
                                  <w:bCs/>
                                </w:rPr>
                              </w:pPr>
                              <w:r w:rsidRPr="00407BC8">
                                <w:rPr>
                                  <w:b/>
                                  <w:bCs/>
                                </w:rPr>
                                <w:t>A</w:t>
                              </w:r>
                            </w:p>
                            <w:p w14:paraId="6F25837D" w14:textId="77777777" w:rsidR="00A20D63" w:rsidRDefault="00A20D63"/>
                            <w:p w14:paraId="0D32401C" w14:textId="77777777" w:rsidR="00A20D63" w:rsidRPr="00407BC8" w:rsidRDefault="00A20D63" w:rsidP="00E438D5">
                              <w:pPr>
                                <w:rPr>
                                  <w:b/>
                                  <w:bCs/>
                                </w:rPr>
                              </w:pPr>
                              <w:r w:rsidRPr="00407BC8">
                                <w:rPr>
                                  <w:b/>
                                  <w:bCs/>
                                </w:rPr>
                                <w:t>A</w:t>
                              </w:r>
                            </w:p>
                            <w:p w14:paraId="5BD222A6" w14:textId="77777777" w:rsidR="00A20D63" w:rsidRDefault="00A20D63"/>
                            <w:p w14:paraId="27882827" w14:textId="77777777" w:rsidR="00A20D63" w:rsidRPr="00407BC8" w:rsidRDefault="00A20D63" w:rsidP="00E438D5">
                              <w:pPr>
                                <w:rPr>
                                  <w:b/>
                                  <w:bCs/>
                                </w:rPr>
                              </w:pPr>
                              <w:r w:rsidRPr="00407BC8">
                                <w:rPr>
                                  <w:b/>
                                  <w:bCs/>
                                </w:rPr>
                                <w:t>A</w:t>
                              </w:r>
                            </w:p>
                          </w:txbxContent>
                        </wps:txbx>
                        <wps:bodyPr rot="0" vert="horz" wrap="square" lIns="91440" tIns="45720" rIns="91440" bIns="45720" anchor="t" anchorCtr="0">
                          <a:noAutofit/>
                        </wps:bodyPr>
                      </wps:wsp>
                      <wps:wsp>
                        <wps:cNvPr id="221" name="Text Box 2"/>
                        <wps:cNvSpPr txBox="1">
                          <a:spLocks noChangeArrowheads="1"/>
                        </wps:cNvSpPr>
                        <wps:spPr bwMode="auto">
                          <a:xfrm>
                            <a:off x="644055" y="1884459"/>
                            <a:ext cx="318770" cy="287020"/>
                          </a:xfrm>
                          <a:prstGeom prst="rect">
                            <a:avLst/>
                          </a:prstGeom>
                          <a:solidFill>
                            <a:srgbClr val="FFFFFF"/>
                          </a:solidFill>
                          <a:ln w="9525">
                            <a:noFill/>
                            <a:miter lim="800000"/>
                            <a:headEnd/>
                            <a:tailEnd/>
                          </a:ln>
                        </wps:spPr>
                        <wps:txbx>
                          <w:txbxContent>
                            <w:p w14:paraId="1A971FBC" w14:textId="77777777" w:rsidR="00A20D63" w:rsidRPr="00407BC8" w:rsidRDefault="00A20D63" w:rsidP="00E438D5">
                              <w:pPr>
                                <w:rPr>
                                  <w:b/>
                                  <w:bCs/>
                                </w:rPr>
                              </w:pPr>
                              <w:r w:rsidRPr="00407BC8">
                                <w:rPr>
                                  <w:b/>
                                  <w:bCs/>
                                </w:rPr>
                                <w:t>B</w:t>
                              </w:r>
                            </w:p>
                            <w:p w14:paraId="32A92E76" w14:textId="77777777" w:rsidR="00A20D63" w:rsidRDefault="00A20D63"/>
                            <w:p w14:paraId="1F68436E" w14:textId="77777777" w:rsidR="00A20D63" w:rsidRPr="00407BC8" w:rsidRDefault="00A20D63" w:rsidP="00E438D5">
                              <w:pPr>
                                <w:rPr>
                                  <w:b/>
                                  <w:bCs/>
                                </w:rPr>
                              </w:pPr>
                              <w:r w:rsidRPr="00407BC8">
                                <w:rPr>
                                  <w:b/>
                                  <w:bCs/>
                                </w:rPr>
                                <w:t>B</w:t>
                              </w:r>
                            </w:p>
                            <w:p w14:paraId="7DEF8F46" w14:textId="77777777" w:rsidR="00A20D63" w:rsidRDefault="00A20D63"/>
                            <w:p w14:paraId="6A587919" w14:textId="77777777" w:rsidR="00A20D63" w:rsidRPr="00407BC8" w:rsidRDefault="00A20D63" w:rsidP="00E438D5">
                              <w:pPr>
                                <w:rPr>
                                  <w:b/>
                                  <w:bCs/>
                                </w:rPr>
                              </w:pPr>
                              <w:r w:rsidRPr="00407BC8">
                                <w:rPr>
                                  <w:b/>
                                  <w:bCs/>
                                </w:rPr>
                                <w:t>B</w:t>
                              </w:r>
                            </w:p>
                            <w:p w14:paraId="5F2A99E8" w14:textId="77777777" w:rsidR="00A20D63" w:rsidRDefault="00A20D63"/>
                            <w:p w14:paraId="005F53B8" w14:textId="77777777" w:rsidR="00A20D63" w:rsidRPr="00407BC8" w:rsidRDefault="00A20D63" w:rsidP="00E438D5">
                              <w:pPr>
                                <w:rPr>
                                  <w:b/>
                                  <w:bCs/>
                                </w:rPr>
                              </w:pPr>
                              <w:r w:rsidRPr="00407BC8">
                                <w:rPr>
                                  <w:b/>
                                  <w:bCs/>
                                </w:rPr>
                                <w:t>B</w:t>
                              </w:r>
                            </w:p>
                          </w:txbxContent>
                        </wps:txbx>
                        <wps:bodyPr rot="0" vert="horz" wrap="square" lIns="91440" tIns="45720" rIns="91440" bIns="45720" anchor="t" anchorCtr="0">
                          <a:noAutofit/>
                        </wps:bodyPr>
                      </wps:wsp>
                      <wps:wsp>
                        <wps:cNvPr id="222" name="Text Box 2"/>
                        <wps:cNvSpPr txBox="1">
                          <a:spLocks noChangeArrowheads="1"/>
                        </wps:cNvSpPr>
                        <wps:spPr bwMode="auto">
                          <a:xfrm>
                            <a:off x="652007" y="3665551"/>
                            <a:ext cx="318770" cy="287020"/>
                          </a:xfrm>
                          <a:prstGeom prst="rect">
                            <a:avLst/>
                          </a:prstGeom>
                          <a:solidFill>
                            <a:srgbClr val="FFFFFF"/>
                          </a:solidFill>
                          <a:ln w="9525">
                            <a:noFill/>
                            <a:miter lim="800000"/>
                            <a:headEnd/>
                            <a:tailEnd/>
                          </a:ln>
                        </wps:spPr>
                        <wps:txbx>
                          <w:txbxContent>
                            <w:p w14:paraId="0A1881A8" w14:textId="77777777" w:rsidR="00A20D63" w:rsidRPr="00407BC8" w:rsidRDefault="00A20D63" w:rsidP="00E438D5">
                              <w:pPr>
                                <w:rPr>
                                  <w:b/>
                                  <w:bCs/>
                                </w:rPr>
                              </w:pPr>
                              <w:r w:rsidRPr="00407BC8">
                                <w:rPr>
                                  <w:b/>
                                  <w:bCs/>
                                </w:rPr>
                                <w:t>C</w:t>
                              </w:r>
                            </w:p>
                            <w:p w14:paraId="6932C9CB" w14:textId="77777777" w:rsidR="00A20D63" w:rsidRDefault="00A20D63"/>
                            <w:p w14:paraId="5C7460B0" w14:textId="0112816E" w:rsidR="00A20D63" w:rsidRPr="00407BC8" w:rsidRDefault="00A20D63" w:rsidP="00E438D5">
                              <w:pPr>
                                <w:rPr>
                                  <w:b/>
                                  <w:bCs/>
                                </w:rPr>
                              </w:pPr>
                              <w:r>
                                <w:t xml:space="preserve">Figure </w:t>
                              </w:r>
                              <w:r w:rsidR="0063484F">
                                <w:fldChar w:fldCharType="begin"/>
                              </w:r>
                              <w:r w:rsidR="0063484F">
                                <w:instrText xml:space="preserve"> SEQ Figure \* ARABIC </w:instrText>
                              </w:r>
                              <w:r w:rsidR="0063484F">
                                <w:fldChar w:fldCharType="separate"/>
                              </w:r>
                              <w:r w:rsidR="00664B49">
                                <w:rPr>
                                  <w:noProof/>
                                </w:rPr>
                                <w:t>3</w:t>
                              </w:r>
                              <w:r w:rsidR="0063484F">
                                <w:rPr>
                                  <w:noProof/>
                                </w:rPr>
                                <w:fldChar w:fldCharType="end"/>
                              </w:r>
                              <w:r>
                                <w:t>. Zooplankton abundance (log</w:t>
                              </w:r>
                              <w:r w:rsidRPr="00B52042">
                                <w:rPr>
                                  <w:vertAlign w:val="subscript"/>
                                </w:rPr>
                                <w:t>10</w:t>
                              </w:r>
                              <w:r>
                                <w:t xml:space="preserve"> n/m</w:t>
                              </w:r>
                              <w:r w:rsidRPr="00260A4D">
                                <w:rPr>
                                  <w:vertAlign w:val="superscript"/>
                                </w:rPr>
                                <w:t>3</w:t>
                              </w:r>
                              <w:r>
                                <w:t>) and richness (S/</w:t>
                              </w:r>
                              <w:r w:rsidRPr="00260A4D">
                                <w:t>48 L sample</w:t>
                              </w:r>
                              <w:r>
                                <w:t>) overtime.</w:t>
                              </w:r>
                              <w:r w:rsidRPr="00407BC8">
                                <w:rPr>
                                  <w:b/>
                                  <w:bCs/>
                                </w:rPr>
                                <w:t>C</w:t>
                              </w:r>
                            </w:p>
                            <w:p w14:paraId="77AE2803" w14:textId="77777777" w:rsidR="00A20D63" w:rsidRDefault="00A20D63"/>
                            <w:p w14:paraId="6F41E064" w14:textId="77777777" w:rsidR="00A20D63" w:rsidRPr="00407BC8" w:rsidRDefault="00A20D63" w:rsidP="00E438D5">
                              <w:pPr>
                                <w:rPr>
                                  <w:b/>
                                  <w:bCs/>
                                </w:rPr>
                              </w:pPr>
                              <w:r>
                                <w:t>Figure S1s. Zooplankton abundance (log</w:t>
                              </w:r>
                              <w:r w:rsidRPr="00B52042">
                                <w:rPr>
                                  <w:vertAlign w:val="subscript"/>
                                </w:rPr>
                                <w:t>10</w:t>
                              </w:r>
                              <w:r>
                                <w:t xml:space="preserve"> n/m</w:t>
                              </w:r>
                              <w:r w:rsidRPr="00260A4D">
                                <w:rPr>
                                  <w:vertAlign w:val="superscript"/>
                                </w:rPr>
                                <w:t>3</w:t>
                              </w:r>
                              <w:r>
                                <w:t>) and richness (S/</w:t>
                              </w:r>
                              <w:r w:rsidRPr="00260A4D">
                                <w:t>48 L sample</w:t>
                              </w:r>
                              <w:r>
                                <w:t>) overtime.</w:t>
                              </w:r>
                              <w:r w:rsidRPr="00407BC8">
                                <w:rPr>
                                  <w:b/>
                                  <w:bCs/>
                                </w:rPr>
                                <w:t>C</w:t>
                              </w:r>
                            </w:p>
                            <w:p w14:paraId="4D4A4C58" w14:textId="77777777" w:rsidR="00A20D63" w:rsidRDefault="00A20D63"/>
                            <w:p w14:paraId="365FBB17" w14:textId="48972C02" w:rsidR="00A20D63" w:rsidRPr="00407BC8" w:rsidRDefault="00A20D63" w:rsidP="00E438D5">
                              <w:pPr>
                                <w:rPr>
                                  <w:b/>
                                  <w:bCs/>
                                </w:rPr>
                              </w:pPr>
                              <w:bookmarkStart w:id="78" w:name="_Toc110765892"/>
                              <w:r>
                                <w:t xml:space="preserve">Figure </w:t>
                              </w:r>
                              <w:r w:rsidR="0063484F">
                                <w:fldChar w:fldCharType="begin"/>
                              </w:r>
                              <w:r w:rsidR="0063484F">
                                <w:instrText xml:space="preserve"> SEQ Figure \* ARABIC </w:instrText>
                              </w:r>
                              <w:r w:rsidR="0063484F">
                                <w:fldChar w:fldCharType="separate"/>
                              </w:r>
                              <w:r w:rsidR="00664B49">
                                <w:rPr>
                                  <w:noProof/>
                                </w:rPr>
                                <w:t>4</w:t>
                              </w:r>
                              <w:r w:rsidR="0063484F">
                                <w:rPr>
                                  <w:noProof/>
                                </w:rPr>
                                <w:fldChar w:fldCharType="end"/>
                              </w:r>
                              <w:r>
                                <w:t>. Zooplankton abundance (log</w:t>
                              </w:r>
                              <w:r w:rsidRPr="00B52042">
                                <w:rPr>
                                  <w:vertAlign w:val="subscript"/>
                                </w:rPr>
                                <w:t>10</w:t>
                              </w:r>
                              <w:r>
                                <w:t xml:space="preserve"> n/m</w:t>
                              </w:r>
                              <w:r w:rsidRPr="00260A4D">
                                <w:rPr>
                                  <w:vertAlign w:val="superscript"/>
                                </w:rPr>
                                <w:t>3</w:t>
                              </w:r>
                              <w:r>
                                <w:t>) and richness (S/</w:t>
                              </w:r>
                              <w:r w:rsidRPr="00260A4D">
                                <w:t>48 L sample</w:t>
                              </w:r>
                              <w:r>
                                <w:t>) overtime.</w:t>
                              </w:r>
                              <w:r w:rsidRPr="00407BC8">
                                <w:rPr>
                                  <w:b/>
                                  <w:bCs/>
                                </w:rPr>
                                <w:t>C</w:t>
                              </w:r>
                              <w:bookmarkEnd w:id="78"/>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F4D8" id="Group 43" o:spid="_x0000_s1082" style="position:absolute;margin-left:0;margin-top:0;width:540pt;height:629.3pt;z-index:251682816;mso-position-horizontal:center;mso-width-relative:margin;mso-height-relative:margin" coordsize="52771,57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">
                <o:lock v:ext="edit" aspectratio="t"/>
                <v:group id="Group 83" o:spid="_x0000_s1083" style="position:absolute;width:52771;height:57107" coordsize="46802,5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176" o:spid="_x0000_s1084" type="#_x0000_t75" alt="A picture containing chart&#10;&#10;Description automatically generated" style="position:absolute;left:2524;top:18151;width:37465;height:1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">
                    <v:imagedata r:id="rId51" o:title="A picture containing chart&#10;&#10;Description automatically generated"/>
                  </v:shape>
                  <v:shape id="Picture 201" o:spid="_x0000_s1085" type="#_x0000_t75" alt="Diagram&#10;&#10;Description automatically generated" style="position:absolute;left:1842;top:36098;width:38348;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">
                    <v:imagedata r:id="rId52" o:title="Diagram&#10;&#10;Description automatically generated"/>
                  </v:shape>
                  <v:shape id="Text Box 207" o:spid="_x0000_s1086" type="#_x0000_t202" style="position:absolute;left:77;top:55115;width:46725;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" stroked="f">
                    <v:textbox inset="0,0,0,0">
                      <w:txbxContent>
                        <w:p w14:paraId="4CC2D8B8" w14:textId="5D3591C7" w:rsidR="00A20D63" w:rsidRPr="00F95CD6" w:rsidRDefault="00A20D63" w:rsidP="00494AB6">
                          <w:pPr>
                            <w:pStyle w:val="Caption"/>
                            <w:rPr>
                              <w:sz w:val="24"/>
                              <w:szCs w:val="24"/>
                            </w:rPr>
                          </w:pPr>
                          <w:bookmarkStart w:id="130" w:name="_Toc110765890"/>
                          <w:bookmarkStart w:id="131" w:name="_Ref102683555"/>
                          <w:bookmarkStart w:id="132" w:name="_Toc102683463"/>
                          <w:r>
                            <w:t>FigureS1r. Phytoplankton abundance (n/m</w:t>
                          </w:r>
                          <w:r w:rsidR="002B4E1C" w:rsidRPr="002B4E1C">
                            <w:rPr>
                              <w:vertAlign w:val="superscript"/>
                            </w:rPr>
                            <w:t>3</w:t>
                          </w:r>
                          <w:r>
                            <w:t>), log abundance (</w:t>
                          </w:r>
                          <w:r w:rsidRPr="00864693">
                            <w:t>log</w:t>
                          </w:r>
                          <w:r w:rsidRPr="00864693">
                            <w:rPr>
                              <w:vertAlign w:val="subscript"/>
                            </w:rPr>
                            <w:t>10</w:t>
                          </w:r>
                          <w:r w:rsidRPr="00864693">
                            <w:t xml:space="preserve"> n/m</w:t>
                          </w:r>
                          <w:r w:rsidR="002B4E1C" w:rsidRPr="002B4E1C">
                            <w:rPr>
                              <w:vertAlign w:val="superscript"/>
                            </w:rPr>
                            <w:t>3</w:t>
                          </w:r>
                          <w:r w:rsidRPr="00864693">
                            <w:t>)</w:t>
                          </w:r>
                          <w:r>
                            <w:t xml:space="preserve"> and richness (S/2 L sample) over time.</w:t>
                          </w:r>
                          <w:bookmarkEnd w:id="130"/>
                          <w:bookmarkEnd w:id="131"/>
                          <w:bookmarkEnd w:id="132"/>
                        </w:p>
                      </w:txbxContent>
                    </v:textbox>
                  </v:shape>
                  <v:shape id="Picture 218" o:spid="_x0000_s1087" type="#_x0000_t75" alt="Chart, histogram&#10;&#10;Description automatically generated" style="position:absolute;width:39712;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">
                    <v:imagedata r:id="rId53" o:title="Chart, histogram&#10;&#10;Description automatically generated"/>
                  </v:shape>
                </v:group>
                <v:shape id="Text Box 2" o:spid="_x0000_s1088" type="#_x0000_t202" style="position:absolute;left:6361;top:715;width:3189;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40DE8D66" w14:textId="77777777" w:rsidR="00A20D63" w:rsidRPr="00407BC8" w:rsidRDefault="00A20D63" w:rsidP="00E438D5">
                        <w:pPr>
                          <w:rPr>
                            <w:b/>
                            <w:bCs/>
                          </w:rPr>
                        </w:pPr>
                        <w:r w:rsidRPr="00407BC8">
                          <w:rPr>
                            <w:b/>
                            <w:bCs/>
                          </w:rPr>
                          <w:t>A</w:t>
                        </w:r>
                      </w:p>
                      <w:p w14:paraId="34E36230" w14:textId="77777777" w:rsidR="00A20D63" w:rsidRDefault="00A20D63"/>
                      <w:p w14:paraId="123AA701" w14:textId="77777777" w:rsidR="00A20D63" w:rsidRPr="00407BC8" w:rsidRDefault="00A20D63" w:rsidP="00E438D5">
                        <w:pPr>
                          <w:rPr>
                            <w:b/>
                            <w:bCs/>
                          </w:rPr>
                        </w:pPr>
                        <w:r w:rsidRPr="00407BC8">
                          <w:rPr>
                            <w:b/>
                            <w:bCs/>
                          </w:rPr>
                          <w:t>A</w:t>
                        </w:r>
                      </w:p>
                      <w:p w14:paraId="6F25837D" w14:textId="77777777" w:rsidR="00A20D63" w:rsidRDefault="00A20D63"/>
                      <w:p w14:paraId="0D32401C" w14:textId="77777777" w:rsidR="00A20D63" w:rsidRPr="00407BC8" w:rsidRDefault="00A20D63" w:rsidP="00E438D5">
                        <w:pPr>
                          <w:rPr>
                            <w:b/>
                            <w:bCs/>
                          </w:rPr>
                        </w:pPr>
                        <w:r w:rsidRPr="00407BC8">
                          <w:rPr>
                            <w:b/>
                            <w:bCs/>
                          </w:rPr>
                          <w:t>A</w:t>
                        </w:r>
                      </w:p>
                      <w:p w14:paraId="5BD222A6" w14:textId="77777777" w:rsidR="00A20D63" w:rsidRDefault="00A20D63"/>
                      <w:p w14:paraId="27882827" w14:textId="77777777" w:rsidR="00A20D63" w:rsidRPr="00407BC8" w:rsidRDefault="00A20D63" w:rsidP="00E438D5">
                        <w:pPr>
                          <w:rPr>
                            <w:b/>
                            <w:bCs/>
                          </w:rPr>
                        </w:pPr>
                        <w:r w:rsidRPr="00407BC8">
                          <w:rPr>
                            <w:b/>
                            <w:bCs/>
                          </w:rPr>
                          <w:t>A</w:t>
                        </w:r>
                      </w:p>
                    </w:txbxContent>
                  </v:textbox>
                </v:shape>
                <v:shape id="Text Box 2" o:spid="_x0000_s1089" type="#_x0000_t202" style="position:absolute;left:6440;top:18844;width:318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1A971FBC" w14:textId="77777777" w:rsidR="00A20D63" w:rsidRPr="00407BC8" w:rsidRDefault="00A20D63" w:rsidP="00E438D5">
                        <w:pPr>
                          <w:rPr>
                            <w:b/>
                            <w:bCs/>
                          </w:rPr>
                        </w:pPr>
                        <w:r w:rsidRPr="00407BC8">
                          <w:rPr>
                            <w:b/>
                            <w:bCs/>
                          </w:rPr>
                          <w:t>B</w:t>
                        </w:r>
                      </w:p>
                      <w:p w14:paraId="32A92E76" w14:textId="77777777" w:rsidR="00A20D63" w:rsidRDefault="00A20D63"/>
                      <w:p w14:paraId="1F68436E" w14:textId="77777777" w:rsidR="00A20D63" w:rsidRPr="00407BC8" w:rsidRDefault="00A20D63" w:rsidP="00E438D5">
                        <w:pPr>
                          <w:rPr>
                            <w:b/>
                            <w:bCs/>
                          </w:rPr>
                        </w:pPr>
                        <w:r w:rsidRPr="00407BC8">
                          <w:rPr>
                            <w:b/>
                            <w:bCs/>
                          </w:rPr>
                          <w:t>B</w:t>
                        </w:r>
                      </w:p>
                      <w:p w14:paraId="7DEF8F46" w14:textId="77777777" w:rsidR="00A20D63" w:rsidRDefault="00A20D63"/>
                      <w:p w14:paraId="6A587919" w14:textId="77777777" w:rsidR="00A20D63" w:rsidRPr="00407BC8" w:rsidRDefault="00A20D63" w:rsidP="00E438D5">
                        <w:pPr>
                          <w:rPr>
                            <w:b/>
                            <w:bCs/>
                          </w:rPr>
                        </w:pPr>
                        <w:r w:rsidRPr="00407BC8">
                          <w:rPr>
                            <w:b/>
                            <w:bCs/>
                          </w:rPr>
                          <w:t>B</w:t>
                        </w:r>
                      </w:p>
                      <w:p w14:paraId="5F2A99E8" w14:textId="77777777" w:rsidR="00A20D63" w:rsidRDefault="00A20D63"/>
                      <w:p w14:paraId="005F53B8" w14:textId="77777777" w:rsidR="00A20D63" w:rsidRPr="00407BC8" w:rsidRDefault="00A20D63" w:rsidP="00E438D5">
                        <w:pPr>
                          <w:rPr>
                            <w:b/>
                            <w:bCs/>
                          </w:rPr>
                        </w:pPr>
                        <w:r w:rsidRPr="00407BC8">
                          <w:rPr>
                            <w:b/>
                            <w:bCs/>
                          </w:rPr>
                          <w:t>B</w:t>
                        </w:r>
                      </w:p>
                    </w:txbxContent>
                  </v:textbox>
                </v:shape>
                <v:shape id="Text Box 2" o:spid="_x0000_s1090" type="#_x0000_t202" style="position:absolute;left:6520;top:36655;width:318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0A1881A8" w14:textId="77777777" w:rsidR="00A20D63" w:rsidRPr="00407BC8" w:rsidRDefault="00A20D63" w:rsidP="00E438D5">
                        <w:pPr>
                          <w:rPr>
                            <w:b/>
                            <w:bCs/>
                          </w:rPr>
                        </w:pPr>
                        <w:r w:rsidRPr="00407BC8">
                          <w:rPr>
                            <w:b/>
                            <w:bCs/>
                          </w:rPr>
                          <w:t>C</w:t>
                        </w:r>
                      </w:p>
                      <w:p w14:paraId="6932C9CB" w14:textId="77777777" w:rsidR="00A20D63" w:rsidRDefault="00A20D63"/>
                      <w:p w14:paraId="5C7460B0" w14:textId="0112816E" w:rsidR="00A20D63" w:rsidRPr="00407BC8" w:rsidRDefault="00A20D63" w:rsidP="00E438D5">
                        <w:pPr>
                          <w:rPr>
                            <w:b/>
                            <w:bCs/>
                          </w:rPr>
                        </w:pPr>
                        <w:r>
                          <w:t xml:space="preserve">Figure </w:t>
                        </w:r>
                        <w:fldSimple w:instr=" SEQ Figure \* ARABIC ">
                          <w:r w:rsidR="00664B49">
                            <w:rPr>
                              <w:noProof/>
                            </w:rPr>
                            <w:t>3</w:t>
                          </w:r>
                        </w:fldSimple>
                        <w:r>
                          <w:t>. Zooplankton abundance (log</w:t>
                        </w:r>
                        <w:r w:rsidRPr="00B52042">
                          <w:rPr>
                            <w:vertAlign w:val="subscript"/>
                          </w:rPr>
                          <w:t>10</w:t>
                        </w:r>
                        <w:r>
                          <w:t xml:space="preserve"> n/m</w:t>
                        </w:r>
                        <w:r w:rsidRPr="00260A4D">
                          <w:rPr>
                            <w:vertAlign w:val="superscript"/>
                          </w:rPr>
                          <w:t>3</w:t>
                        </w:r>
                        <w:r>
                          <w:t>) and richness (S/</w:t>
                        </w:r>
                        <w:r w:rsidRPr="00260A4D">
                          <w:t>48 L sample</w:t>
                        </w:r>
                        <w:r>
                          <w:t>) overtime.</w:t>
                        </w:r>
                        <w:r w:rsidRPr="00407BC8">
                          <w:rPr>
                            <w:b/>
                            <w:bCs/>
                          </w:rPr>
                          <w:t>C</w:t>
                        </w:r>
                      </w:p>
                      <w:p w14:paraId="77AE2803" w14:textId="77777777" w:rsidR="00A20D63" w:rsidRDefault="00A20D63"/>
                      <w:p w14:paraId="6F41E064" w14:textId="77777777" w:rsidR="00A20D63" w:rsidRPr="00407BC8" w:rsidRDefault="00A20D63" w:rsidP="00E438D5">
                        <w:pPr>
                          <w:rPr>
                            <w:b/>
                            <w:bCs/>
                          </w:rPr>
                        </w:pPr>
                        <w:r>
                          <w:t>Figure S1s. Zooplankton abundance (log</w:t>
                        </w:r>
                        <w:r w:rsidRPr="00B52042">
                          <w:rPr>
                            <w:vertAlign w:val="subscript"/>
                          </w:rPr>
                          <w:t>10</w:t>
                        </w:r>
                        <w:r>
                          <w:t xml:space="preserve"> n/m</w:t>
                        </w:r>
                        <w:r w:rsidRPr="00260A4D">
                          <w:rPr>
                            <w:vertAlign w:val="superscript"/>
                          </w:rPr>
                          <w:t>3</w:t>
                        </w:r>
                        <w:r>
                          <w:t>) and richness (S/</w:t>
                        </w:r>
                        <w:r w:rsidRPr="00260A4D">
                          <w:t>48 L sample</w:t>
                        </w:r>
                        <w:r>
                          <w:t>) overtime.</w:t>
                        </w:r>
                        <w:r w:rsidRPr="00407BC8">
                          <w:rPr>
                            <w:b/>
                            <w:bCs/>
                          </w:rPr>
                          <w:t>C</w:t>
                        </w:r>
                      </w:p>
                      <w:p w14:paraId="4D4A4C58" w14:textId="77777777" w:rsidR="00A20D63" w:rsidRDefault="00A20D63"/>
                      <w:p w14:paraId="365FBB17" w14:textId="48972C02" w:rsidR="00A20D63" w:rsidRPr="00407BC8" w:rsidRDefault="00A20D63" w:rsidP="00E438D5">
                        <w:pPr>
                          <w:rPr>
                            <w:b/>
                            <w:bCs/>
                          </w:rPr>
                        </w:pPr>
                        <w:bookmarkStart w:id="133" w:name="_Toc110765892"/>
                        <w:r>
                          <w:t xml:space="preserve">Figure </w:t>
                        </w:r>
                        <w:fldSimple w:instr=" SEQ Figure \* ARABIC ">
                          <w:r w:rsidR="00664B49">
                            <w:rPr>
                              <w:noProof/>
                            </w:rPr>
                            <w:t>4</w:t>
                          </w:r>
                        </w:fldSimple>
                        <w:r>
                          <w:t>. Zooplankton abundance (log</w:t>
                        </w:r>
                        <w:r w:rsidRPr="00B52042">
                          <w:rPr>
                            <w:vertAlign w:val="subscript"/>
                          </w:rPr>
                          <w:t>10</w:t>
                        </w:r>
                        <w:r>
                          <w:t xml:space="preserve"> n/m</w:t>
                        </w:r>
                        <w:r w:rsidRPr="00260A4D">
                          <w:rPr>
                            <w:vertAlign w:val="superscript"/>
                          </w:rPr>
                          <w:t>3</w:t>
                        </w:r>
                        <w:r>
                          <w:t>) and richness (S/</w:t>
                        </w:r>
                        <w:r w:rsidRPr="00260A4D">
                          <w:t>48 L sample</w:t>
                        </w:r>
                        <w:r>
                          <w:t>) overtime.</w:t>
                        </w:r>
                        <w:r w:rsidRPr="00407BC8">
                          <w:rPr>
                            <w:b/>
                            <w:bCs/>
                          </w:rPr>
                          <w:t>C</w:t>
                        </w:r>
                        <w:bookmarkEnd w:id="133"/>
                      </w:p>
                    </w:txbxContent>
                  </v:textbox>
                </v:shape>
                <w10:wrap type="topAndBottom"/>
              </v:group>
            </w:pict>
          </mc:Fallback>
        </mc:AlternateContent>
      </w:r>
    </w:p>
    <w:p w14:paraId="344ED091" w14:textId="77777777" w:rsidR="0058380D" w:rsidRDefault="0058380D">
      <w:pPr>
        <w:spacing w:after="160" w:line="259" w:lineRule="auto"/>
      </w:pPr>
      <w:r>
        <w:br w:type="page"/>
      </w:r>
    </w:p>
    <w:p w14:paraId="5514314D" w14:textId="143E47A2" w:rsidR="00A20D63" w:rsidRDefault="00A20D63" w:rsidP="00D71E66">
      <w:r>
        <w:lastRenderedPageBreak/>
        <w:t>Zooplankton abundance is near zero from 1993 to 2009 (Figure S1sA). After 2009, counts range from 100,000,000 n/m</w:t>
      </w:r>
      <w:r w:rsidRPr="00BE6CDC">
        <w:rPr>
          <w:vertAlign w:val="superscript"/>
        </w:rPr>
        <w:t>3</w:t>
      </w:r>
      <w:r>
        <w:t xml:space="preserve"> to approximately 20,000,000 n/m</w:t>
      </w:r>
      <w:r w:rsidRPr="00BE6CDC">
        <w:rPr>
          <w:vertAlign w:val="superscript"/>
        </w:rPr>
        <w:t>3</w:t>
      </w:r>
      <w:r>
        <w:t>.  Zooplankton abundance spanned eight orders of magnitude (Figure S1sB).  There appears to be three abundances between 1993 to 1995, then from 1996 to 2009, and then 2010 to 2020.  For richness, the initial period from 1993 to 1995 have lower values under 10 species and then in 1996 and onward values look to be consistent at a higher value of 15 species or more (Figure S1sC).</w:t>
      </w:r>
    </w:p>
    <w:p w14:paraId="02B44319" w14:textId="77777777" w:rsidR="00A20D63" w:rsidRDefault="00A20D63" w:rsidP="00D71E66">
      <w:r>
        <w:rPr>
          <w:noProof/>
        </w:rPr>
        <w:lastRenderedPageBreak/>
        <mc:AlternateContent>
          <mc:Choice Requires="wpg">
            <w:drawing>
              <wp:anchor distT="0" distB="0" distL="114300" distR="114300" simplePos="0" relativeHeight="251683840" behindDoc="0" locked="0" layoutInCell="1" allowOverlap="1" wp14:anchorId="59A92FDF" wp14:editId="4A9E5BAC">
                <wp:simplePos x="0" y="0"/>
                <wp:positionH relativeFrom="margin">
                  <wp:align>center</wp:align>
                </wp:positionH>
                <wp:positionV relativeFrom="paragraph">
                  <wp:posOffset>0</wp:posOffset>
                </wp:positionV>
                <wp:extent cx="5388610" cy="8409940"/>
                <wp:effectExtent l="0" t="0" r="2540" b="0"/>
                <wp:wrapTopAndBottom/>
                <wp:docPr id="223" name="Group 2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88932" cy="8410574"/>
                          <a:chOff x="0" y="0"/>
                          <a:chExt cx="4551779" cy="6001004"/>
                        </a:xfrm>
                      </wpg:grpSpPr>
                      <wpg:grpSp>
                        <wpg:cNvPr id="236" name="Group 236"/>
                        <wpg:cNvGrpSpPr/>
                        <wpg:grpSpPr>
                          <a:xfrm>
                            <a:off x="0" y="0"/>
                            <a:ext cx="4551779" cy="6001004"/>
                            <a:chOff x="0" y="0"/>
                            <a:chExt cx="4704564" cy="5911838"/>
                          </a:xfrm>
                        </wpg:grpSpPr>
                        <wpg:grpSp>
                          <wpg:cNvPr id="237" name="Group 237"/>
                          <wpg:cNvGrpSpPr>
                            <a:grpSpLocks/>
                          </wpg:cNvGrpSpPr>
                          <wpg:grpSpPr>
                            <a:xfrm>
                              <a:off x="51759" y="1800989"/>
                              <a:ext cx="4652805" cy="4110849"/>
                              <a:chOff x="-63032" y="9433"/>
                              <a:chExt cx="7122159" cy="5791669"/>
                            </a:xfrm>
                          </wpg:grpSpPr>
                          <wpg:grpSp>
                            <wpg:cNvPr id="238" name="Group 238"/>
                            <wpg:cNvGrpSpPr/>
                            <wpg:grpSpPr>
                              <a:xfrm>
                                <a:off x="-63032" y="9433"/>
                                <a:ext cx="6032289" cy="5497439"/>
                                <a:chOff x="-63032" y="9433"/>
                                <a:chExt cx="6032289" cy="5497439"/>
                              </a:xfrm>
                            </wpg:grpSpPr>
                            <pic:pic xmlns:pic="http://schemas.openxmlformats.org/drawingml/2006/picture">
                              <pic:nvPicPr>
                                <pic:cNvPr id="245" name="Picture 245" descr="Chart&#10;&#10;Description automatically generated with low confidenc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63032" y="2722391"/>
                                  <a:ext cx="6032289" cy="2784481"/>
                                </a:xfrm>
                                <a:prstGeom prst="rect">
                                  <a:avLst/>
                                </a:prstGeom>
                              </pic:spPr>
                            </pic:pic>
                            <pic:pic xmlns:pic="http://schemas.openxmlformats.org/drawingml/2006/picture">
                              <pic:nvPicPr>
                                <pic:cNvPr id="258" name="Picture 258" descr="Chart, line chart&#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9433"/>
                                  <a:ext cx="5943600" cy="2743200"/>
                                </a:xfrm>
                                <a:prstGeom prst="rect">
                                  <a:avLst/>
                                </a:prstGeom>
                              </pic:spPr>
                            </pic:pic>
                          </wpg:grpSp>
                          <wps:wsp>
                            <wps:cNvPr id="259" name="Text Box 259"/>
                            <wps:cNvSpPr txBox="1"/>
                            <wps:spPr>
                              <a:xfrm>
                                <a:off x="-61253" y="5558532"/>
                                <a:ext cx="7120380" cy="242570"/>
                              </a:xfrm>
                              <a:prstGeom prst="rect">
                                <a:avLst/>
                              </a:prstGeom>
                              <a:solidFill>
                                <a:prstClr val="white"/>
                              </a:solidFill>
                              <a:ln>
                                <a:noFill/>
                              </a:ln>
                            </wps:spPr>
                            <wps:txbx>
                              <w:txbxContent>
                                <w:p w14:paraId="3AE6085A" w14:textId="77777777" w:rsidR="00A20D63" w:rsidRPr="009E5B62" w:rsidRDefault="00A20D63" w:rsidP="00990311">
                                  <w:pPr>
                                    <w:pStyle w:val="Caption"/>
                                    <w:rPr>
                                      <w:noProof/>
                                      <w:sz w:val="24"/>
                                      <w:szCs w:val="24"/>
                                    </w:rPr>
                                  </w:pPr>
                                  <w:bookmarkStart w:id="79" w:name="_Toc110765893"/>
                                  <w:bookmarkStart w:id="80" w:name="_Ref102683602"/>
                                  <w:bookmarkStart w:id="81" w:name="_Toc102683464"/>
                                  <w:r>
                                    <w:t>Figure S1s. Zooplankton abundance (log</w:t>
                                  </w:r>
                                  <w:r w:rsidRPr="00B52042">
                                    <w:rPr>
                                      <w:vertAlign w:val="subscript"/>
                                    </w:rPr>
                                    <w:t>10</w:t>
                                  </w:r>
                                  <w:r>
                                    <w:t xml:space="preserve"> n/m</w:t>
                                  </w:r>
                                  <w:r w:rsidRPr="00260A4D">
                                    <w:rPr>
                                      <w:vertAlign w:val="superscript"/>
                                    </w:rPr>
                                    <w:t>3</w:t>
                                  </w:r>
                                  <w:r>
                                    <w:t>) and richness (S/</w:t>
                                  </w:r>
                                  <w:r w:rsidRPr="00260A4D">
                                    <w:t>48 L sample</w:t>
                                  </w:r>
                                  <w:r>
                                    <w:t>) overtime.</w:t>
                                  </w:r>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64" name="Picture 264" descr="Chart&#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9225" cy="1828800"/>
                            </a:xfrm>
                            <a:prstGeom prst="rect">
                              <a:avLst/>
                            </a:prstGeom>
                          </pic:spPr>
                        </pic:pic>
                      </wpg:grpSp>
                      <wps:wsp>
                        <wps:cNvPr id="286" name="Text Box 2"/>
                        <wps:cNvSpPr txBox="1">
                          <a:spLocks noChangeArrowheads="1"/>
                        </wps:cNvSpPr>
                        <wps:spPr bwMode="auto">
                          <a:xfrm>
                            <a:off x="397565" y="79513"/>
                            <a:ext cx="318977" cy="340242"/>
                          </a:xfrm>
                          <a:prstGeom prst="rect">
                            <a:avLst/>
                          </a:prstGeom>
                          <a:solidFill>
                            <a:srgbClr val="FFFFFF"/>
                          </a:solidFill>
                          <a:ln w="9525">
                            <a:noFill/>
                            <a:miter lim="800000"/>
                            <a:headEnd/>
                            <a:tailEnd/>
                          </a:ln>
                        </wps:spPr>
                        <wps:txbx>
                          <w:txbxContent>
                            <w:p w14:paraId="63EFE27D" w14:textId="77777777" w:rsidR="00A20D63" w:rsidRPr="003474D0" w:rsidRDefault="00A20D63" w:rsidP="00FC1DA1">
                              <w:pPr>
                                <w:rPr>
                                  <w:b/>
                                  <w:bCs/>
                                </w:rPr>
                              </w:pPr>
                              <w:r w:rsidRPr="003474D0">
                                <w:rPr>
                                  <w:b/>
                                  <w:bCs/>
                                </w:rPr>
                                <w:t>A</w:t>
                              </w:r>
                            </w:p>
                            <w:p w14:paraId="04D0B313" w14:textId="77777777" w:rsidR="00A20D63" w:rsidRDefault="00A20D63"/>
                            <w:p w14:paraId="55729553" w14:textId="77777777" w:rsidR="00A20D63" w:rsidRPr="003474D0" w:rsidRDefault="00A20D63" w:rsidP="00FC1DA1">
                              <w:pPr>
                                <w:rPr>
                                  <w:b/>
                                  <w:bCs/>
                                </w:rPr>
                              </w:pPr>
                              <w:r w:rsidRPr="003474D0">
                                <w:rPr>
                                  <w:b/>
                                  <w:bCs/>
                                </w:rPr>
                                <w:t>A</w:t>
                              </w:r>
                            </w:p>
                            <w:p w14:paraId="27D77E8D" w14:textId="77777777" w:rsidR="00A20D63" w:rsidRDefault="00A20D63"/>
                            <w:p w14:paraId="111EA232" w14:textId="77777777" w:rsidR="00A20D63" w:rsidRPr="003474D0" w:rsidRDefault="00A20D63" w:rsidP="00FC1DA1">
                              <w:pPr>
                                <w:rPr>
                                  <w:b/>
                                  <w:bCs/>
                                </w:rPr>
                              </w:pPr>
                              <w:r w:rsidRPr="003474D0">
                                <w:rPr>
                                  <w:b/>
                                  <w:bCs/>
                                </w:rPr>
                                <w:t>A</w:t>
                              </w:r>
                            </w:p>
                            <w:p w14:paraId="5F4109C4" w14:textId="77777777" w:rsidR="00A20D63" w:rsidRDefault="00A20D63"/>
                            <w:p w14:paraId="5D20877B" w14:textId="77777777" w:rsidR="00A20D63" w:rsidRPr="003474D0" w:rsidRDefault="00A20D63" w:rsidP="00FC1DA1">
                              <w:pPr>
                                <w:rPr>
                                  <w:b/>
                                  <w:bCs/>
                                </w:rPr>
                              </w:pPr>
                              <w:r w:rsidRPr="003474D0">
                                <w:rPr>
                                  <w:b/>
                                  <w:bCs/>
                                </w:rPr>
                                <w:t>A</w:t>
                              </w:r>
                            </w:p>
                          </w:txbxContent>
                        </wps:txbx>
                        <wps:bodyPr rot="0" vert="horz" wrap="square" lIns="91440" tIns="45720" rIns="91440" bIns="45720" anchor="t" anchorCtr="0">
                          <a:noAutofit/>
                        </wps:bodyPr>
                      </wps:wsp>
                      <wps:wsp>
                        <wps:cNvPr id="380" name="Text Box 2"/>
                        <wps:cNvSpPr txBox="1">
                          <a:spLocks noChangeArrowheads="1"/>
                        </wps:cNvSpPr>
                        <wps:spPr bwMode="auto">
                          <a:xfrm>
                            <a:off x="437321" y="1908313"/>
                            <a:ext cx="318770" cy="287020"/>
                          </a:xfrm>
                          <a:prstGeom prst="rect">
                            <a:avLst/>
                          </a:prstGeom>
                          <a:solidFill>
                            <a:srgbClr val="FFFFFF"/>
                          </a:solidFill>
                          <a:ln w="9525">
                            <a:noFill/>
                            <a:miter lim="800000"/>
                            <a:headEnd/>
                            <a:tailEnd/>
                          </a:ln>
                        </wps:spPr>
                        <wps:txbx>
                          <w:txbxContent>
                            <w:p w14:paraId="7942C0BB" w14:textId="77777777" w:rsidR="00A20D63" w:rsidRPr="003474D0" w:rsidRDefault="00A20D63" w:rsidP="00FC1DA1">
                              <w:pPr>
                                <w:rPr>
                                  <w:b/>
                                  <w:bCs/>
                                  <w:sz w:val="22"/>
                                </w:rPr>
                              </w:pPr>
                              <w:r w:rsidRPr="003474D0">
                                <w:rPr>
                                  <w:b/>
                                  <w:bCs/>
                                </w:rPr>
                                <w:t>B</w:t>
                              </w:r>
                            </w:p>
                            <w:p w14:paraId="10E8C35E" w14:textId="77777777" w:rsidR="00A20D63" w:rsidRDefault="00A20D63"/>
                            <w:p w14:paraId="4C9BA352" w14:textId="77777777" w:rsidR="00A20D63" w:rsidRPr="003474D0" w:rsidRDefault="00A20D63" w:rsidP="00FC1DA1">
                              <w:pPr>
                                <w:rPr>
                                  <w:b/>
                                  <w:bCs/>
                                  <w:sz w:val="22"/>
                                </w:rPr>
                              </w:pPr>
                              <w:r w:rsidRPr="003474D0">
                                <w:rPr>
                                  <w:b/>
                                  <w:bCs/>
                                </w:rPr>
                                <w:t>B</w:t>
                              </w:r>
                            </w:p>
                            <w:p w14:paraId="09D56725" w14:textId="77777777" w:rsidR="00A20D63" w:rsidRDefault="00A20D63"/>
                            <w:p w14:paraId="5AE2AE90" w14:textId="77777777" w:rsidR="00A20D63" w:rsidRPr="003474D0" w:rsidRDefault="00A20D63" w:rsidP="00FC1DA1">
                              <w:pPr>
                                <w:rPr>
                                  <w:b/>
                                  <w:bCs/>
                                  <w:sz w:val="22"/>
                                </w:rPr>
                              </w:pPr>
                              <w:r w:rsidRPr="003474D0">
                                <w:rPr>
                                  <w:b/>
                                  <w:bCs/>
                                </w:rPr>
                                <w:t>B</w:t>
                              </w:r>
                            </w:p>
                            <w:p w14:paraId="454FA606" w14:textId="77777777" w:rsidR="00A20D63" w:rsidRDefault="00A20D63"/>
                            <w:p w14:paraId="1BA11A9C" w14:textId="77777777" w:rsidR="00A20D63" w:rsidRPr="003474D0" w:rsidRDefault="00A20D63" w:rsidP="00FC1DA1">
                              <w:pPr>
                                <w:rPr>
                                  <w:b/>
                                  <w:bCs/>
                                  <w:sz w:val="22"/>
                                </w:rPr>
                              </w:pPr>
                              <w:r w:rsidRPr="003474D0">
                                <w:rPr>
                                  <w:b/>
                                  <w:bCs/>
                                </w:rPr>
                                <w:t>B</w:t>
                              </w:r>
                            </w:p>
                          </w:txbxContent>
                        </wps:txbx>
                        <wps:bodyPr rot="0" vert="horz" wrap="square" lIns="91440" tIns="45720" rIns="91440" bIns="45720" anchor="t" anchorCtr="0">
                          <a:noAutofit/>
                        </wps:bodyPr>
                      </wps:wsp>
                      <wps:wsp>
                        <wps:cNvPr id="381" name="Text Box 2"/>
                        <wps:cNvSpPr txBox="1">
                          <a:spLocks noChangeArrowheads="1"/>
                        </wps:cNvSpPr>
                        <wps:spPr bwMode="auto">
                          <a:xfrm>
                            <a:off x="413468" y="3864334"/>
                            <a:ext cx="318770" cy="287020"/>
                          </a:xfrm>
                          <a:prstGeom prst="rect">
                            <a:avLst/>
                          </a:prstGeom>
                          <a:solidFill>
                            <a:srgbClr val="FFFFFF"/>
                          </a:solidFill>
                          <a:ln w="9525">
                            <a:noFill/>
                            <a:miter lim="800000"/>
                            <a:headEnd/>
                            <a:tailEnd/>
                          </a:ln>
                        </wps:spPr>
                        <wps:txbx>
                          <w:txbxContent>
                            <w:p w14:paraId="5B92BD6E" w14:textId="77777777" w:rsidR="00A20D63" w:rsidRPr="003474D0" w:rsidRDefault="00A20D63" w:rsidP="00FC1DA1">
                              <w:pPr>
                                <w:rPr>
                                  <w:b/>
                                  <w:bCs/>
                                </w:rPr>
                              </w:pPr>
                              <w:r w:rsidRPr="003474D0">
                                <w:rPr>
                                  <w:b/>
                                  <w:bCs/>
                                </w:rPr>
                                <w:t>C</w:t>
                              </w:r>
                            </w:p>
                            <w:p w14:paraId="277A0BC4" w14:textId="77777777" w:rsidR="00A20D63" w:rsidRDefault="00A20D63"/>
                            <w:p w14:paraId="102219C6" w14:textId="490E8F45" w:rsidR="00A20D63" w:rsidRPr="003474D0" w:rsidRDefault="00A20D63" w:rsidP="00FC1DA1">
                              <w:pPr>
                                <w:rPr>
                                  <w:b/>
                                  <w:bCs/>
                                </w:rPr>
                              </w:pPr>
                              <w:bookmarkStart w:id="82" w:name="_Toc110765895"/>
                              <w:r>
                                <w:t xml:space="preserve">Figure </w:t>
                              </w:r>
                              <w:r w:rsidR="0063484F">
                                <w:fldChar w:fldCharType="begin"/>
                              </w:r>
                              <w:r w:rsidR="0063484F">
                                <w:instrText xml:space="preserve"> SEQ Figure \* ARABIC </w:instrText>
                              </w:r>
                              <w:r w:rsidR="0063484F">
                                <w:fldChar w:fldCharType="separate"/>
                              </w:r>
                              <w:r w:rsidR="00664B49">
                                <w:rPr>
                                  <w:noProof/>
                                </w:rPr>
                                <w:t>5</w:t>
                              </w:r>
                              <w:r w:rsidR="0063484F">
                                <w:rPr>
                                  <w:noProof/>
                                </w:rPr>
                                <w:fldChar w:fldCharType="end"/>
                              </w:r>
                              <w:r>
                                <w:t>. Gillnet abundance (log</w:t>
                              </w:r>
                              <w:r w:rsidRPr="00B52042">
                                <w:rPr>
                                  <w:vertAlign w:val="subscript"/>
                                </w:rPr>
                                <w:t>10</w:t>
                              </w:r>
                              <w:r>
                                <w:t xml:space="preserve"> n/24 h set) and richness (S/sample) overtime.</w:t>
                              </w:r>
                              <w:r w:rsidRPr="003474D0">
                                <w:rPr>
                                  <w:b/>
                                  <w:bCs/>
                                </w:rPr>
                                <w:t>C</w:t>
                              </w:r>
                              <w:bookmarkEnd w:id="82"/>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A92FDF" id="Group 223" o:spid="_x0000_s1091" style="position:absolute;margin-left:0;margin-top:0;width:424.3pt;height:662.2pt;z-index:251683840;mso-position-horizontal:center;mso-position-horizontal-relative:margin;mso-width-relative:margin;mso-height-relative:margin" coordsize="45517,6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">
                <o:lock v:ext="edit" aspectratio="t"/>
                <v:group id="Group 236" o:spid="_x0000_s1092" style="position:absolute;width:45517;height:60010" coordsize="47045,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7" o:spid="_x0000_s1093" style="position:absolute;left:517;top:18009;width:46528;height:41109" coordorigin="-630,94" coordsize="7122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094" style="position:absolute;left:-630;top:94;width:60322;height:54974" coordorigin="-630,94" coordsize="60322,5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Picture 245" o:spid="_x0000_s1095" type="#_x0000_t75" alt="Chart&#10;&#10;Description automatically generated with low confidence" style="position:absolute;left:-630;top:27223;width:60322;height:2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">
                        <v:imagedata r:id="rId57" o:title="Chart&#10;&#10;Description automatically generated with low confidence"/>
                      </v:shape>
                      <v:shape id="Picture 258" o:spid="_x0000_s1096" type="#_x0000_t75" alt="Chart, line chart&#10;&#10;Description automatically generated" style="position:absolute;top:94;width:5943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">
                        <v:imagedata r:id="rId58" o:title="Chart, line chart&#10;&#10;Description automatically generated"/>
                      </v:shape>
                    </v:group>
                    <v:shape id="Text Box 259" o:spid="_x0000_s1097" type="#_x0000_t202" style="position:absolute;left:-612;top:55585;width:71203;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H3xQAAANwAAAAPAAAAZHJzL2Rvd25yZXYueG1sRI9Pi8Iw&#10;FMTvC36H8IS9LJpuQ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Aoy1H3xQAAANwAAAAP&#10;AAAAAAAAAAAAAAAAAAcCAABkcnMvZG93bnJldi54bWxQSwUGAAAAAAMAAwC3AAAA+QIAAAAA&#10;" stroked="f">
                      <v:textbox inset="0,0,0,0">
                        <w:txbxContent>
                          <w:p w14:paraId="3AE6085A" w14:textId="77777777" w:rsidR="00A20D63" w:rsidRPr="009E5B62" w:rsidRDefault="00A20D63" w:rsidP="00990311">
                            <w:pPr>
                              <w:pStyle w:val="Caption"/>
                              <w:rPr>
                                <w:noProof/>
                                <w:sz w:val="24"/>
                                <w:szCs w:val="24"/>
                              </w:rPr>
                            </w:pPr>
                            <w:bookmarkStart w:id="138" w:name="_Toc110765893"/>
                            <w:bookmarkStart w:id="139" w:name="_Ref102683602"/>
                            <w:bookmarkStart w:id="140" w:name="_Toc102683464"/>
                            <w:r>
                              <w:t>Figure S1s. Zooplankton abundance (log</w:t>
                            </w:r>
                            <w:r w:rsidRPr="00B52042">
                              <w:rPr>
                                <w:vertAlign w:val="subscript"/>
                              </w:rPr>
                              <w:t>10</w:t>
                            </w:r>
                            <w:r>
                              <w:t xml:space="preserve"> n/m</w:t>
                            </w:r>
                            <w:r w:rsidRPr="00260A4D">
                              <w:rPr>
                                <w:vertAlign w:val="superscript"/>
                              </w:rPr>
                              <w:t>3</w:t>
                            </w:r>
                            <w:r>
                              <w:t>) and richness (S/</w:t>
                            </w:r>
                            <w:r w:rsidRPr="00260A4D">
                              <w:t>48 L sample</w:t>
                            </w:r>
                            <w:r>
                              <w:t>) overtime.</w:t>
                            </w:r>
                            <w:bookmarkEnd w:id="138"/>
                            <w:bookmarkEnd w:id="139"/>
                            <w:bookmarkEnd w:id="140"/>
                          </w:p>
                        </w:txbxContent>
                      </v:textbox>
                    </v:shape>
                  </v:group>
                  <v:shape id="Picture 264" o:spid="_x0000_s1098" type="#_x0000_t75" alt="Chart&#10;&#10;Description automatically generated" style="position:absolute;width:3959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">
                    <v:imagedata r:id="rId59" o:title="Chart&#10;&#10;Description automatically generated"/>
                  </v:shape>
                </v:group>
                <v:shape id="Text Box 2" o:spid="_x0000_s1099" type="#_x0000_t202" style="position:absolute;left:3975;top:795;width:319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63EFE27D" w14:textId="77777777" w:rsidR="00A20D63" w:rsidRPr="003474D0" w:rsidRDefault="00A20D63" w:rsidP="00FC1DA1">
                        <w:pPr>
                          <w:rPr>
                            <w:b/>
                            <w:bCs/>
                          </w:rPr>
                        </w:pPr>
                        <w:r w:rsidRPr="003474D0">
                          <w:rPr>
                            <w:b/>
                            <w:bCs/>
                          </w:rPr>
                          <w:t>A</w:t>
                        </w:r>
                      </w:p>
                      <w:p w14:paraId="04D0B313" w14:textId="77777777" w:rsidR="00A20D63" w:rsidRDefault="00A20D63"/>
                      <w:p w14:paraId="55729553" w14:textId="77777777" w:rsidR="00A20D63" w:rsidRPr="003474D0" w:rsidRDefault="00A20D63" w:rsidP="00FC1DA1">
                        <w:pPr>
                          <w:rPr>
                            <w:b/>
                            <w:bCs/>
                          </w:rPr>
                        </w:pPr>
                        <w:r w:rsidRPr="003474D0">
                          <w:rPr>
                            <w:b/>
                            <w:bCs/>
                          </w:rPr>
                          <w:t>A</w:t>
                        </w:r>
                      </w:p>
                      <w:p w14:paraId="27D77E8D" w14:textId="77777777" w:rsidR="00A20D63" w:rsidRDefault="00A20D63"/>
                      <w:p w14:paraId="111EA232" w14:textId="77777777" w:rsidR="00A20D63" w:rsidRPr="003474D0" w:rsidRDefault="00A20D63" w:rsidP="00FC1DA1">
                        <w:pPr>
                          <w:rPr>
                            <w:b/>
                            <w:bCs/>
                          </w:rPr>
                        </w:pPr>
                        <w:r w:rsidRPr="003474D0">
                          <w:rPr>
                            <w:b/>
                            <w:bCs/>
                          </w:rPr>
                          <w:t>A</w:t>
                        </w:r>
                      </w:p>
                      <w:p w14:paraId="5F4109C4" w14:textId="77777777" w:rsidR="00A20D63" w:rsidRDefault="00A20D63"/>
                      <w:p w14:paraId="5D20877B" w14:textId="77777777" w:rsidR="00A20D63" w:rsidRPr="003474D0" w:rsidRDefault="00A20D63" w:rsidP="00FC1DA1">
                        <w:pPr>
                          <w:rPr>
                            <w:b/>
                            <w:bCs/>
                          </w:rPr>
                        </w:pPr>
                        <w:r w:rsidRPr="003474D0">
                          <w:rPr>
                            <w:b/>
                            <w:bCs/>
                          </w:rPr>
                          <w:t>A</w:t>
                        </w:r>
                      </w:p>
                    </w:txbxContent>
                  </v:textbox>
                </v:shape>
                <v:shape id="Text Box 2" o:spid="_x0000_s1100" type="#_x0000_t202" style="position:absolute;left:4373;top:19083;width:318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14:paraId="7942C0BB" w14:textId="77777777" w:rsidR="00A20D63" w:rsidRPr="003474D0" w:rsidRDefault="00A20D63" w:rsidP="00FC1DA1">
                        <w:pPr>
                          <w:rPr>
                            <w:b/>
                            <w:bCs/>
                            <w:sz w:val="22"/>
                          </w:rPr>
                        </w:pPr>
                        <w:r w:rsidRPr="003474D0">
                          <w:rPr>
                            <w:b/>
                            <w:bCs/>
                          </w:rPr>
                          <w:t>B</w:t>
                        </w:r>
                      </w:p>
                      <w:p w14:paraId="10E8C35E" w14:textId="77777777" w:rsidR="00A20D63" w:rsidRDefault="00A20D63"/>
                      <w:p w14:paraId="4C9BA352" w14:textId="77777777" w:rsidR="00A20D63" w:rsidRPr="003474D0" w:rsidRDefault="00A20D63" w:rsidP="00FC1DA1">
                        <w:pPr>
                          <w:rPr>
                            <w:b/>
                            <w:bCs/>
                            <w:sz w:val="22"/>
                          </w:rPr>
                        </w:pPr>
                        <w:r w:rsidRPr="003474D0">
                          <w:rPr>
                            <w:b/>
                            <w:bCs/>
                          </w:rPr>
                          <w:t>B</w:t>
                        </w:r>
                      </w:p>
                      <w:p w14:paraId="09D56725" w14:textId="77777777" w:rsidR="00A20D63" w:rsidRDefault="00A20D63"/>
                      <w:p w14:paraId="5AE2AE90" w14:textId="77777777" w:rsidR="00A20D63" w:rsidRPr="003474D0" w:rsidRDefault="00A20D63" w:rsidP="00FC1DA1">
                        <w:pPr>
                          <w:rPr>
                            <w:b/>
                            <w:bCs/>
                            <w:sz w:val="22"/>
                          </w:rPr>
                        </w:pPr>
                        <w:r w:rsidRPr="003474D0">
                          <w:rPr>
                            <w:b/>
                            <w:bCs/>
                          </w:rPr>
                          <w:t>B</w:t>
                        </w:r>
                      </w:p>
                      <w:p w14:paraId="454FA606" w14:textId="77777777" w:rsidR="00A20D63" w:rsidRDefault="00A20D63"/>
                      <w:p w14:paraId="1BA11A9C" w14:textId="77777777" w:rsidR="00A20D63" w:rsidRPr="003474D0" w:rsidRDefault="00A20D63" w:rsidP="00FC1DA1">
                        <w:pPr>
                          <w:rPr>
                            <w:b/>
                            <w:bCs/>
                            <w:sz w:val="22"/>
                          </w:rPr>
                        </w:pPr>
                        <w:r w:rsidRPr="003474D0">
                          <w:rPr>
                            <w:b/>
                            <w:bCs/>
                          </w:rPr>
                          <w:t>B</w:t>
                        </w:r>
                      </w:p>
                    </w:txbxContent>
                  </v:textbox>
                </v:shape>
                <v:shape id="Text Box 2" o:spid="_x0000_s1101" type="#_x0000_t202" style="position:absolute;left:4134;top:38643;width:318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5B92BD6E" w14:textId="77777777" w:rsidR="00A20D63" w:rsidRPr="003474D0" w:rsidRDefault="00A20D63" w:rsidP="00FC1DA1">
                        <w:pPr>
                          <w:rPr>
                            <w:b/>
                            <w:bCs/>
                          </w:rPr>
                        </w:pPr>
                        <w:r w:rsidRPr="003474D0">
                          <w:rPr>
                            <w:b/>
                            <w:bCs/>
                          </w:rPr>
                          <w:t>C</w:t>
                        </w:r>
                      </w:p>
                      <w:p w14:paraId="277A0BC4" w14:textId="77777777" w:rsidR="00A20D63" w:rsidRDefault="00A20D63"/>
                      <w:p w14:paraId="102219C6" w14:textId="490E8F45" w:rsidR="00A20D63" w:rsidRPr="003474D0" w:rsidRDefault="00A20D63" w:rsidP="00FC1DA1">
                        <w:pPr>
                          <w:rPr>
                            <w:b/>
                            <w:bCs/>
                          </w:rPr>
                        </w:pPr>
                        <w:bookmarkStart w:id="141" w:name="_Toc110765895"/>
                        <w:r>
                          <w:t xml:space="preserve">Figure </w:t>
                        </w:r>
                        <w:fldSimple w:instr=" SEQ Figure \* ARABIC ">
                          <w:r w:rsidR="00664B49">
                            <w:rPr>
                              <w:noProof/>
                            </w:rPr>
                            <w:t>5</w:t>
                          </w:r>
                        </w:fldSimple>
                        <w:r>
                          <w:t>. Gillnet abundance (log</w:t>
                        </w:r>
                        <w:r w:rsidRPr="00B52042">
                          <w:rPr>
                            <w:vertAlign w:val="subscript"/>
                          </w:rPr>
                          <w:t>10</w:t>
                        </w:r>
                        <w:r>
                          <w:t xml:space="preserve"> n/24 h set) and richness (S/sample) overtime.</w:t>
                        </w:r>
                        <w:r w:rsidRPr="003474D0">
                          <w:rPr>
                            <w:b/>
                            <w:bCs/>
                          </w:rPr>
                          <w:t>C</w:t>
                        </w:r>
                        <w:bookmarkEnd w:id="141"/>
                      </w:p>
                    </w:txbxContent>
                  </v:textbox>
                </v:shape>
                <w10:wrap type="topAndBottom" anchorx="margin"/>
              </v:group>
            </w:pict>
          </mc:Fallback>
        </mc:AlternateContent>
      </w:r>
    </w:p>
    <w:p w14:paraId="587ECDAD" w14:textId="77777777" w:rsidR="00A20D63" w:rsidRDefault="00A20D63" w:rsidP="00D71E66">
      <w:r>
        <w:rPr>
          <w:rFonts w:cs="Times New Roman"/>
          <w:b/>
          <w:bCs/>
          <w:noProof/>
        </w:rPr>
        <w:lastRenderedPageBreak/>
        <mc:AlternateContent>
          <mc:Choice Requires="wpg">
            <w:drawing>
              <wp:anchor distT="0" distB="0" distL="114300" distR="114300" simplePos="0" relativeHeight="251678720" behindDoc="0" locked="0" layoutInCell="1" allowOverlap="1" wp14:anchorId="382FB146" wp14:editId="5A13FB95">
                <wp:simplePos x="0" y="0"/>
                <wp:positionH relativeFrom="column">
                  <wp:align>center</wp:align>
                </wp:positionH>
                <wp:positionV relativeFrom="paragraph">
                  <wp:posOffset>796290</wp:posOffset>
                </wp:positionV>
                <wp:extent cx="6355080" cy="6236208"/>
                <wp:effectExtent l="0" t="0" r="7620" b="0"/>
                <wp:wrapTopAndBottom/>
                <wp:docPr id="422" name="Group 4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55080" cy="6236208"/>
                          <a:chOff x="0" y="9576"/>
                          <a:chExt cx="6086168" cy="4740533"/>
                        </a:xfrm>
                      </wpg:grpSpPr>
                      <wpg:grpSp>
                        <wpg:cNvPr id="423" name="Group 8"/>
                        <wpg:cNvGrpSpPr>
                          <a:grpSpLocks noChangeAspect="1"/>
                        </wpg:cNvGrpSpPr>
                        <wpg:grpSpPr>
                          <a:xfrm>
                            <a:off x="0" y="9576"/>
                            <a:ext cx="5943600" cy="4600729"/>
                            <a:chOff x="0" y="9184"/>
                            <a:chExt cx="4850606" cy="4412229"/>
                          </a:xfrm>
                        </wpg:grpSpPr>
                        <pic:pic xmlns:pic="http://schemas.openxmlformats.org/drawingml/2006/picture">
                          <pic:nvPicPr>
                            <pic:cNvPr id="424" name="Picture 424" descr="A picture containing diagram&#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9184"/>
                              <a:ext cx="4818063" cy="2192338"/>
                            </a:xfrm>
                            <a:prstGeom prst="rect">
                              <a:avLst/>
                            </a:prstGeom>
                          </pic:spPr>
                        </pic:pic>
                        <pic:pic xmlns:pic="http://schemas.openxmlformats.org/drawingml/2006/picture">
                          <pic:nvPicPr>
                            <pic:cNvPr id="425" name="Picture 425" descr="A picture containing shape&#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9843" y="2229075"/>
                              <a:ext cx="4830763" cy="2192338"/>
                            </a:xfrm>
                            <a:prstGeom prst="rect">
                              <a:avLst/>
                            </a:prstGeom>
                          </pic:spPr>
                        </pic:pic>
                      </wpg:grpSp>
                      <wps:wsp>
                        <wps:cNvPr id="426" name="Text Box 426"/>
                        <wps:cNvSpPr txBox="1"/>
                        <wps:spPr>
                          <a:xfrm>
                            <a:off x="144090" y="4627963"/>
                            <a:ext cx="5942078" cy="122146"/>
                          </a:xfrm>
                          <a:prstGeom prst="rect">
                            <a:avLst/>
                          </a:prstGeom>
                          <a:solidFill>
                            <a:prstClr val="white"/>
                          </a:solidFill>
                          <a:ln>
                            <a:noFill/>
                          </a:ln>
                        </wps:spPr>
                        <wps:txbx>
                          <w:txbxContent>
                            <w:p w14:paraId="442890AF" w14:textId="77777777" w:rsidR="00A20D63" w:rsidRPr="00E308F9" w:rsidRDefault="00A20D63" w:rsidP="008B2237">
                              <w:pPr>
                                <w:pStyle w:val="Caption"/>
                                <w:rPr>
                                  <w:sz w:val="24"/>
                                  <w:szCs w:val="24"/>
                                </w:rPr>
                              </w:pPr>
                              <w:bookmarkStart w:id="83" w:name="_Toc110765896"/>
                              <w:bookmarkStart w:id="84" w:name="_Ref98518058"/>
                              <w:bookmarkStart w:id="85" w:name="_Toc102683466"/>
                              <w:r>
                                <w:t>Figure S1t. Gillnet abundance (log</w:t>
                              </w:r>
                              <w:r w:rsidRPr="00B52042">
                                <w:rPr>
                                  <w:vertAlign w:val="subscript"/>
                                </w:rPr>
                                <w:t>10</w:t>
                              </w:r>
                              <w:r>
                                <w:t xml:space="preserve"> n/24 h set) and richness (S/sample) overtime.</w:t>
                              </w:r>
                              <w:bookmarkEnd w:id="83"/>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82FB146" id="Group 422" o:spid="_x0000_s1102" style="position:absolute;margin-left:0;margin-top:62.7pt;width:500.4pt;height:491.05pt;z-index:251678720;mso-position-horizontal:center;mso-width-relative:margin;mso-height-relative:margin" coordorigin=",95" coordsize="60861,4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">
                <o:lock v:ext="edit" aspectratio="t"/>
                <v:group id="Group 8" o:spid="_x0000_s1103" style="position:absolute;top:95;width:59436;height:46008" coordorigin=",91" coordsize="48506,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o:lock v:ext="edit" aspectratio="t"/>
                  <v:shape id="Picture 424" o:spid="_x0000_s1104" type="#_x0000_t75" alt="A picture containing diagram&#10;&#10;Description automatically generated" style="position:absolute;top:91;width:48180;height:2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">
                    <v:imagedata r:id="rId62" o:title="A picture containing diagram&#10;&#10;Description automatically generated"/>
                  </v:shape>
                  <v:shape id="Picture 425" o:spid="_x0000_s1105" type="#_x0000_t75" alt="A picture containing shape&#10;&#10;Description automatically generated" style="position:absolute;left:198;top:22290;width:48308;height:2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">
                    <v:imagedata r:id="rId63" o:title="A picture containing shape&#10;&#10;Description automatically generated"/>
                  </v:shape>
                </v:group>
                <v:shape id="Text Box 426" o:spid="_x0000_s1106" type="#_x0000_t202" style="position:absolute;left:1440;top:46279;width:59421;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" stroked="f">
                  <v:textbox style="mso-fit-shape-to-text:t" inset="0,0,0,0">
                    <w:txbxContent>
                      <w:p w14:paraId="442890AF" w14:textId="77777777" w:rsidR="00A20D63" w:rsidRPr="00E308F9" w:rsidRDefault="00A20D63" w:rsidP="008B2237">
                        <w:pPr>
                          <w:pStyle w:val="Caption"/>
                          <w:rPr>
                            <w:sz w:val="24"/>
                            <w:szCs w:val="24"/>
                          </w:rPr>
                        </w:pPr>
                        <w:bookmarkStart w:id="145" w:name="_Toc110765896"/>
                        <w:bookmarkStart w:id="146" w:name="_Ref98518058"/>
                        <w:bookmarkStart w:id="147" w:name="_Toc102683466"/>
                        <w:r>
                          <w:t>Figure S1t. Gillnet abundance (log</w:t>
                        </w:r>
                        <w:r w:rsidRPr="00B52042">
                          <w:rPr>
                            <w:vertAlign w:val="subscript"/>
                          </w:rPr>
                          <w:t>10</w:t>
                        </w:r>
                        <w:r>
                          <w:t xml:space="preserve"> n/24 h set) and richness (S/sample) overtime.</w:t>
                        </w:r>
                        <w:bookmarkEnd w:id="145"/>
                        <w:bookmarkEnd w:id="146"/>
                        <w:bookmarkEnd w:id="147"/>
                      </w:p>
                    </w:txbxContent>
                  </v:textbox>
                </v:shape>
                <w10:wrap type="topAndBottom"/>
              </v:group>
            </w:pict>
          </mc:Fallback>
        </mc:AlternateContent>
      </w:r>
      <w:r>
        <w:t>Gillnet abundance spans five orders of magnitude (Figure S1t).  Abundance values appear to be most often about 1,000 but then decrease for years 1994, 1996 to 1997, 2000 to 2002, 2007 to 2015, 2018, and 2020.  Gillnet richness fluctuates with 15 species as the highest species count and one as the lowest.</w:t>
      </w:r>
    </w:p>
    <w:p w14:paraId="13A55D83" w14:textId="77777777" w:rsidR="00A20D63" w:rsidRDefault="00A20D63" w:rsidP="00D71E66"/>
    <w:p w14:paraId="4A013824" w14:textId="77777777" w:rsidR="00A20D63" w:rsidRDefault="00A20D63">
      <w:pPr>
        <w:spacing w:after="160" w:line="259" w:lineRule="auto"/>
      </w:pPr>
      <w:r>
        <w:br w:type="page"/>
      </w:r>
    </w:p>
    <w:p w14:paraId="2BD396D8" w14:textId="77777777" w:rsidR="00A20D63" w:rsidRDefault="00A20D63" w:rsidP="00D71E66">
      <w:r>
        <w:rPr>
          <w:noProof/>
        </w:rPr>
        <w:lastRenderedPageBreak/>
        <mc:AlternateContent>
          <mc:Choice Requires="wpg">
            <w:drawing>
              <wp:anchor distT="0" distB="0" distL="114300" distR="114300" simplePos="0" relativeHeight="251677696" behindDoc="0" locked="0" layoutInCell="1" allowOverlap="1" wp14:anchorId="48C93D33" wp14:editId="1F60A7D9">
                <wp:simplePos x="0" y="0"/>
                <wp:positionH relativeFrom="column">
                  <wp:align>center</wp:align>
                </wp:positionH>
                <wp:positionV relativeFrom="paragraph">
                  <wp:posOffset>630555</wp:posOffset>
                </wp:positionV>
                <wp:extent cx="6399800" cy="6501384"/>
                <wp:effectExtent l="0" t="0" r="1270" b="0"/>
                <wp:wrapTopAndBottom/>
                <wp:docPr id="417" name="Group 4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9800" cy="6501384"/>
                          <a:chOff x="0" y="0"/>
                          <a:chExt cx="5943600" cy="4733921"/>
                        </a:xfrm>
                      </wpg:grpSpPr>
                      <wpg:grpSp>
                        <wpg:cNvPr id="418" name="Group 31"/>
                        <wpg:cNvGrpSpPr>
                          <a:grpSpLocks noChangeAspect="1"/>
                        </wpg:cNvGrpSpPr>
                        <wpg:grpSpPr>
                          <a:xfrm>
                            <a:off x="0" y="0"/>
                            <a:ext cx="5943600" cy="4572000"/>
                            <a:chOff x="0" y="0"/>
                            <a:chExt cx="3792798" cy="3508336"/>
                          </a:xfrm>
                        </wpg:grpSpPr>
                        <pic:pic xmlns:pic="http://schemas.openxmlformats.org/drawingml/2006/picture">
                          <pic:nvPicPr>
                            <pic:cNvPr id="419" name="Picture 419" descr="A picture containing diagram&#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1754168"/>
                              <a:ext cx="3792797" cy="1754168"/>
                            </a:xfrm>
                            <a:prstGeom prst="rect">
                              <a:avLst/>
                            </a:prstGeom>
                          </pic:spPr>
                        </pic:pic>
                        <pic:pic xmlns:pic="http://schemas.openxmlformats.org/drawingml/2006/picture">
                          <pic:nvPicPr>
                            <pic:cNvPr id="420" name="Picture 420" descr="A picture containing graphical user interface&#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 y="0"/>
                              <a:ext cx="3792797" cy="1754168"/>
                            </a:xfrm>
                            <a:prstGeom prst="rect">
                              <a:avLst/>
                            </a:prstGeom>
                          </pic:spPr>
                        </pic:pic>
                      </wpg:grpSp>
                      <wps:wsp>
                        <wps:cNvPr id="421" name="Text Box 421"/>
                        <wps:cNvSpPr txBox="1"/>
                        <wps:spPr>
                          <a:xfrm>
                            <a:off x="0" y="4616960"/>
                            <a:ext cx="5943010" cy="116961"/>
                          </a:xfrm>
                          <a:prstGeom prst="rect">
                            <a:avLst/>
                          </a:prstGeom>
                          <a:solidFill>
                            <a:prstClr val="white"/>
                          </a:solidFill>
                          <a:ln>
                            <a:noFill/>
                          </a:ln>
                        </wps:spPr>
                        <wps:txbx>
                          <w:txbxContent>
                            <w:p w14:paraId="29DC9B9B" w14:textId="77777777" w:rsidR="00A20D63" w:rsidRPr="00FF080E" w:rsidRDefault="00A20D63" w:rsidP="00670291">
                              <w:pPr>
                                <w:pStyle w:val="Caption"/>
                                <w:rPr>
                                  <w:sz w:val="24"/>
                                  <w:szCs w:val="24"/>
                                </w:rPr>
                              </w:pPr>
                              <w:bookmarkStart w:id="86" w:name="_Toc110765898"/>
                              <w:bookmarkStart w:id="87" w:name="_Ref98518045"/>
                              <w:bookmarkStart w:id="88" w:name="_Toc102683465"/>
                              <w:r>
                                <w:t>Figure S1w. Ichthyoplankton abundance (log</w:t>
                              </w:r>
                              <w:r w:rsidRPr="00B52042">
                                <w:rPr>
                                  <w:vertAlign w:val="subscript"/>
                                </w:rPr>
                                <w:t>10</w:t>
                              </w:r>
                              <w:r>
                                <w:t xml:space="preserve"> n/5 min tow) and richness (S/sample) overtime.</w:t>
                              </w:r>
                              <w:bookmarkEnd w:id="86"/>
                            </w:p>
                            <w:bookmarkEnd w:id="87"/>
                            <w:bookmarkEnd w:id="8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8C93D33" id="Group 417" o:spid="_x0000_s1107" style="position:absolute;margin-left:0;margin-top:49.65pt;width:503.9pt;height:511.9pt;z-index:251677696;mso-position-horizontal:center;mso-width-relative:margin;mso-height-relative:margin" coordsize="59436,47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">
                <o:lock v:ext="edit" aspectratio="t"/>
                <v:group id="Group 31" o:spid="_x0000_s1108" style="position:absolute;width:59436;height:45720" coordsize="37927,3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o:lock v:ext="edit" aspectratio="t"/>
                  <v:shape id="Picture 419" o:spid="_x0000_s1109" type="#_x0000_t75" alt="A picture containing diagram&#10;&#10;Description automatically generated" style="position:absolute;top:17541;width:37927;height:17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">
                    <v:imagedata r:id="rId66" o:title="A picture containing diagram&#10;&#10;Description automatically generated"/>
                  </v:shape>
                  <v:shape id="Picture 420" o:spid="_x0000_s1110" type="#_x0000_t75" alt="A picture containing graphical user interface&#10;&#10;Description automatically generated" style="position:absolute;width:37927;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">
                    <v:imagedata r:id="rId67" o:title="A picture containing graphical user interface&#10;&#10;Description automatically generated"/>
                  </v:shape>
                </v:group>
                <v:shape id="Text Box 421" o:spid="_x0000_s1111" type="#_x0000_t202" style="position:absolute;top:46169;width:5943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" stroked="f">
                  <v:textbox style="mso-fit-shape-to-text:t" inset="0,0,0,0">
                    <w:txbxContent>
                      <w:p w14:paraId="29DC9B9B" w14:textId="77777777" w:rsidR="00A20D63" w:rsidRPr="00FF080E" w:rsidRDefault="00A20D63" w:rsidP="00670291">
                        <w:pPr>
                          <w:pStyle w:val="Caption"/>
                          <w:rPr>
                            <w:sz w:val="24"/>
                            <w:szCs w:val="24"/>
                          </w:rPr>
                        </w:pPr>
                        <w:bookmarkStart w:id="151" w:name="_Toc110765898"/>
                        <w:bookmarkStart w:id="152" w:name="_Ref98518045"/>
                        <w:bookmarkStart w:id="153" w:name="_Toc102683465"/>
                        <w:r>
                          <w:t>Figure S1w. Ichthyoplankton abundance (log</w:t>
                        </w:r>
                        <w:r w:rsidRPr="00B52042">
                          <w:rPr>
                            <w:vertAlign w:val="subscript"/>
                          </w:rPr>
                          <w:t>10</w:t>
                        </w:r>
                        <w:r>
                          <w:t xml:space="preserve"> n/5 min tow) and richness (S/sample) overtime.</w:t>
                        </w:r>
                        <w:bookmarkEnd w:id="151"/>
                      </w:p>
                      <w:bookmarkEnd w:id="152"/>
                      <w:bookmarkEnd w:id="153"/>
                    </w:txbxContent>
                  </v:textbox>
                </v:shape>
                <w10:wrap type="topAndBottom"/>
              </v:group>
            </w:pict>
          </mc:Fallback>
        </mc:AlternateContent>
      </w:r>
      <w:r>
        <w:t>Ichthyoplankton abundance spans 5 orders of magnitude (Figure S1w).  Ichthyoplankton richness fluctuates with the highest ichthyoplankton richness in years 2002, 2004, 2006, 2012, and 2020 with 6 to 8 species per sample.</w:t>
      </w:r>
    </w:p>
    <w:p w14:paraId="6F4EA72B" w14:textId="77777777" w:rsidR="00A20D63" w:rsidRDefault="00A20D63" w:rsidP="00D71E66"/>
    <w:p w14:paraId="3770207F" w14:textId="77777777" w:rsidR="00A20D63" w:rsidRDefault="00A20D63" w:rsidP="00D71E66">
      <w:r>
        <w:br w:type="page"/>
      </w:r>
    </w:p>
    <w:p w14:paraId="639B75FC" w14:textId="77777777" w:rsidR="00A20D63" w:rsidRDefault="00A20D63" w:rsidP="00D71E66">
      <w:r w:rsidRPr="00D276D5">
        <w:rPr>
          <w:noProof/>
        </w:rPr>
        <w:lastRenderedPageBreak/>
        <mc:AlternateContent>
          <mc:Choice Requires="wpg">
            <w:drawing>
              <wp:anchor distT="0" distB="0" distL="114300" distR="114300" simplePos="0" relativeHeight="251679744" behindDoc="0" locked="0" layoutInCell="1" allowOverlap="1" wp14:anchorId="3702B60E" wp14:editId="58DC882A">
                <wp:simplePos x="0" y="0"/>
                <wp:positionH relativeFrom="column">
                  <wp:align>center</wp:align>
                </wp:positionH>
                <wp:positionV relativeFrom="paragraph">
                  <wp:posOffset>706755</wp:posOffset>
                </wp:positionV>
                <wp:extent cx="6400800" cy="6446520"/>
                <wp:effectExtent l="0" t="0" r="0" b="0"/>
                <wp:wrapTopAndBottom/>
                <wp:docPr id="427" name="Group 4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6446520"/>
                          <a:chOff x="0" y="55023"/>
                          <a:chExt cx="6103796" cy="4829976"/>
                        </a:xfrm>
                      </wpg:grpSpPr>
                      <wpg:grpSp>
                        <wpg:cNvPr id="428" name="Group 9"/>
                        <wpg:cNvGrpSpPr>
                          <a:grpSpLocks noChangeAspect="1"/>
                        </wpg:cNvGrpSpPr>
                        <wpg:grpSpPr>
                          <a:xfrm>
                            <a:off x="0" y="55023"/>
                            <a:ext cx="5943600" cy="4536139"/>
                            <a:chOff x="0" y="52769"/>
                            <a:chExt cx="4830763" cy="4350284"/>
                          </a:xfrm>
                        </wpg:grpSpPr>
                        <pic:pic xmlns:pic="http://schemas.openxmlformats.org/drawingml/2006/picture">
                          <pic:nvPicPr>
                            <pic:cNvPr id="429" name="Picture 429" descr="Diagram&#10;&#10;Description automatically generated with medium confidence"/>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2700" y="52769"/>
                              <a:ext cx="4818063" cy="2192338"/>
                            </a:xfrm>
                            <a:prstGeom prst="rect">
                              <a:avLst/>
                            </a:prstGeom>
                          </pic:spPr>
                        </pic:pic>
                        <pic:pic xmlns:pic="http://schemas.openxmlformats.org/drawingml/2006/picture">
                          <pic:nvPicPr>
                            <pic:cNvPr id="430" name="Picture 430" descr="A picture containing shape&#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2210715"/>
                              <a:ext cx="4830763" cy="2192338"/>
                            </a:xfrm>
                            <a:prstGeom prst="rect">
                              <a:avLst/>
                            </a:prstGeom>
                          </pic:spPr>
                        </pic:pic>
                      </wpg:grpSp>
                      <wps:wsp>
                        <wps:cNvPr id="431" name="Text Box 431"/>
                        <wps:cNvSpPr txBox="1"/>
                        <wps:spPr>
                          <a:xfrm>
                            <a:off x="160196" y="4627921"/>
                            <a:ext cx="5943600" cy="257078"/>
                          </a:xfrm>
                          <a:prstGeom prst="rect">
                            <a:avLst/>
                          </a:prstGeom>
                          <a:solidFill>
                            <a:prstClr val="white"/>
                          </a:solidFill>
                          <a:ln>
                            <a:noFill/>
                          </a:ln>
                        </wps:spPr>
                        <wps:txbx>
                          <w:txbxContent>
                            <w:p w14:paraId="31AB32EC" w14:textId="77777777" w:rsidR="00A20D63" w:rsidRPr="00B267A8" w:rsidRDefault="00A20D63" w:rsidP="00670291">
                              <w:pPr>
                                <w:pStyle w:val="Caption"/>
                                <w:rPr>
                                  <w:sz w:val="24"/>
                                  <w:szCs w:val="24"/>
                                </w:rPr>
                              </w:pPr>
                              <w:bookmarkStart w:id="89" w:name="_Toc110765900"/>
                              <w:bookmarkStart w:id="90" w:name="_Ref98518067"/>
                              <w:bookmarkStart w:id="91" w:name="_Toc102683467"/>
                              <w:r>
                                <w:t>Figure S1x. Trawl abundance (log</w:t>
                              </w:r>
                              <w:r w:rsidRPr="00B52042">
                                <w:rPr>
                                  <w:vertAlign w:val="subscript"/>
                                </w:rPr>
                                <w:t>10</w:t>
                              </w:r>
                              <w:r>
                                <w:t xml:space="preserve"> n/5 min tow) and richness (S/sample) overtime.</w:t>
                              </w:r>
                              <w:bookmarkEnd w:id="89"/>
                              <w:bookmarkEnd w:id="90"/>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2B60E" id="Group 427" o:spid="_x0000_s1112" style="position:absolute;margin-left:0;margin-top:55.65pt;width:7in;height:507.6pt;z-index:251679744;mso-position-horizontal:center;mso-width-relative:margin;mso-height-relative:margin" coordorigin=",550" coordsize="61037,4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">
                <o:lock v:ext="edit" aspectratio="t"/>
                <v:group id="_x0000_s1113" style="position:absolute;top:550;width:59436;height:45361" coordorigin=",527" coordsize="48307,4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o:lock v:ext="edit" aspectratio="t"/>
                  <v:shape id="Picture 429" o:spid="_x0000_s1114" type="#_x0000_t75" alt="Diagram&#10;&#10;Description automatically generated with medium confidence" style="position:absolute;left:127;top:527;width:48180;height:2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">
                    <v:imagedata r:id="rId70" o:title="Diagram&#10;&#10;Description automatically generated with medium confidence"/>
                  </v:shape>
                  <v:shape id="Picture 430" o:spid="_x0000_s1115" type="#_x0000_t75" alt="A picture containing shape&#10;&#10;Description automatically generated" style="position:absolute;top:22107;width:48307;height:2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">
                    <v:imagedata r:id="rId71" o:title="A picture containing shape&#10;&#10;Description automatically generated"/>
                  </v:shape>
                </v:group>
                <v:shape id="Text Box 431" o:spid="_x0000_s1116" type="#_x0000_t202" style="position:absolute;left:1601;top:46279;width:59436;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" stroked="f">
                  <v:textbox inset="0,0,0,0">
                    <w:txbxContent>
                      <w:p w14:paraId="31AB32EC" w14:textId="77777777" w:rsidR="00A20D63" w:rsidRPr="00B267A8" w:rsidRDefault="00A20D63" w:rsidP="00670291">
                        <w:pPr>
                          <w:pStyle w:val="Caption"/>
                          <w:rPr>
                            <w:sz w:val="24"/>
                            <w:szCs w:val="24"/>
                          </w:rPr>
                        </w:pPr>
                        <w:bookmarkStart w:id="157" w:name="_Toc110765900"/>
                        <w:bookmarkStart w:id="158" w:name="_Ref98518067"/>
                        <w:bookmarkStart w:id="159" w:name="_Toc102683467"/>
                        <w:r>
                          <w:t>Figure S1x. Trawl abundance (log</w:t>
                        </w:r>
                        <w:r w:rsidRPr="00B52042">
                          <w:rPr>
                            <w:vertAlign w:val="subscript"/>
                          </w:rPr>
                          <w:t>10</w:t>
                        </w:r>
                        <w:r>
                          <w:t xml:space="preserve"> n/5 min tow) and richness (S/sample) overtime.</w:t>
                        </w:r>
                        <w:bookmarkEnd w:id="157"/>
                        <w:bookmarkEnd w:id="158"/>
                        <w:bookmarkEnd w:id="159"/>
                      </w:p>
                    </w:txbxContent>
                  </v:textbox>
                </v:shape>
                <w10:wrap type="topAndBottom"/>
              </v:group>
            </w:pict>
          </mc:Fallback>
        </mc:AlternateContent>
      </w:r>
      <w:r w:rsidRPr="00D276D5">
        <w:t>Trawl abundance spans five orders of magnitude and gradually decreases overtime (</w:t>
      </w:r>
      <w:r>
        <w:t>Figure S1x</w:t>
      </w:r>
      <w:r w:rsidRPr="00D276D5">
        <w:t>)</w:t>
      </w:r>
      <w:r>
        <w:t xml:space="preserve">.  </w:t>
      </w:r>
      <w:r w:rsidRPr="00D276D5">
        <w:t xml:space="preserve">Abundance </w:t>
      </w:r>
      <w:r>
        <w:t>wa</w:t>
      </w:r>
      <w:r w:rsidRPr="00D276D5">
        <w:t>s lowest in 2015</w:t>
      </w:r>
      <w:r>
        <w:t xml:space="preserve">.  </w:t>
      </w:r>
      <w:r w:rsidRPr="00D276D5">
        <w:t>Richness in 1993</w:t>
      </w:r>
      <w:r>
        <w:t xml:space="preserve"> shows 12 species counted and then </w:t>
      </w:r>
      <w:r w:rsidRPr="00D276D5">
        <w:t xml:space="preserve">gradually decreases to one </w:t>
      </w:r>
      <w:r>
        <w:t>species accounted for</w:t>
      </w:r>
      <w:r w:rsidRPr="00D276D5">
        <w:t xml:space="preserve"> in 2015</w:t>
      </w:r>
      <w:r>
        <w:t xml:space="preserve">. </w:t>
      </w:r>
    </w:p>
    <w:p w14:paraId="5E0A3A2F" w14:textId="77777777" w:rsidR="00A20D63" w:rsidRDefault="00A20D63" w:rsidP="00D71E66"/>
    <w:p w14:paraId="4966FDA8" w14:textId="77777777" w:rsidR="00A20D63" w:rsidRDefault="00A20D63" w:rsidP="00D71E66">
      <w:r>
        <w:br w:type="page"/>
      </w:r>
    </w:p>
    <w:p w14:paraId="0F1DF50B" w14:textId="77777777" w:rsidR="00A20D63" w:rsidRDefault="00A20D63" w:rsidP="00D71E66">
      <w:r w:rsidRPr="005D750C">
        <w:rPr>
          <w:noProof/>
        </w:rPr>
        <w:lastRenderedPageBreak/>
        <mc:AlternateContent>
          <mc:Choice Requires="wpg">
            <w:drawing>
              <wp:anchor distT="0" distB="0" distL="114300" distR="114300" simplePos="0" relativeHeight="251674624" behindDoc="0" locked="0" layoutInCell="1" allowOverlap="1" wp14:anchorId="212BFB3D" wp14:editId="138B0F74">
                <wp:simplePos x="0" y="0"/>
                <wp:positionH relativeFrom="margin">
                  <wp:align>center</wp:align>
                </wp:positionH>
                <wp:positionV relativeFrom="paragraph">
                  <wp:posOffset>796290</wp:posOffset>
                </wp:positionV>
                <wp:extent cx="6401050" cy="6501384"/>
                <wp:effectExtent l="0" t="0" r="0" b="0"/>
                <wp:wrapTopAndBottom/>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1050" cy="6501384"/>
                          <a:chOff x="0" y="0"/>
                          <a:chExt cx="5968776" cy="6065813"/>
                        </a:xfrm>
                      </wpg:grpSpPr>
                      <wpg:grpSp>
                        <wpg:cNvPr id="251" name="Group 8"/>
                        <wpg:cNvGrpSpPr/>
                        <wpg:grpSpPr>
                          <a:xfrm>
                            <a:off x="255350" y="0"/>
                            <a:ext cx="5294376" cy="5422421"/>
                            <a:chOff x="255220" y="0"/>
                            <a:chExt cx="5291667" cy="5694436"/>
                          </a:xfrm>
                        </wpg:grpSpPr>
                        <pic:pic xmlns:pic="http://schemas.openxmlformats.org/drawingml/2006/picture">
                          <pic:nvPicPr>
                            <pic:cNvPr id="252" name="Picture 252" descr="Chart&#10;&#10;Description automatically generated"/>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55221" y="2847218"/>
                              <a:ext cx="5291666" cy="2847218"/>
                            </a:xfrm>
                            <a:prstGeom prst="rect">
                              <a:avLst/>
                            </a:prstGeom>
                          </pic:spPr>
                        </pic:pic>
                        <pic:pic xmlns:pic="http://schemas.openxmlformats.org/drawingml/2006/picture">
                          <pic:nvPicPr>
                            <pic:cNvPr id="253" name="Picture 253" descr="Chart&#10;&#10;Description automatically generated with low confidence"/>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255220" y="0"/>
                              <a:ext cx="5291667" cy="2847219"/>
                            </a:xfrm>
                            <a:prstGeom prst="rect">
                              <a:avLst/>
                            </a:prstGeom>
                          </pic:spPr>
                        </pic:pic>
                      </wpg:grpSp>
                      <wps:wsp>
                        <wps:cNvPr id="40" name="Text Box 40"/>
                        <wps:cNvSpPr txBox="1"/>
                        <wps:spPr>
                          <a:xfrm>
                            <a:off x="0" y="5478851"/>
                            <a:ext cx="5968776" cy="586962"/>
                          </a:xfrm>
                          <a:prstGeom prst="rect">
                            <a:avLst/>
                          </a:prstGeom>
                          <a:solidFill>
                            <a:prstClr val="white"/>
                          </a:solidFill>
                          <a:ln>
                            <a:noFill/>
                          </a:ln>
                        </wps:spPr>
                        <wps:txbx>
                          <w:txbxContent>
                            <w:p w14:paraId="5111A505" w14:textId="77777777" w:rsidR="00A20D63" w:rsidRPr="00937835" w:rsidRDefault="00A20D63" w:rsidP="008B2237">
                              <w:pPr>
                                <w:pStyle w:val="Caption"/>
                                <w:rPr>
                                  <w:sz w:val="24"/>
                                  <w:szCs w:val="24"/>
                                </w:rPr>
                              </w:pPr>
                              <w:bookmarkStart w:id="92" w:name="_Toc110765902"/>
                              <w:bookmarkStart w:id="93" w:name="_Ref94525474"/>
                              <w:bookmarkStart w:id="94" w:name="_Toc102683473"/>
                              <w:r>
                                <w:t xml:space="preserve">Figure S1y. Water quality </w:t>
                              </w:r>
                              <w:r w:rsidRPr="00E2415A">
                                <w:t>PC1 sample scores for sampling dates.  Symbols represent climatic periods, where W = wet, A = average, D = dry.  PC2 sample scores for sampling dates where symbols represent seasons, 1 = winter, 2 = spring, 3= s</w:t>
                              </w:r>
                              <w:r w:rsidRPr="005233FE">
                                <w:t xml:space="preserve"> </w:t>
                              </w:r>
                              <w:r>
                                <w:t>summer, 4 = fall.</w:t>
                              </w:r>
                              <w:bookmarkEnd w:id="92"/>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BFB3D" id="Group 41" o:spid="_x0000_s1117" style="position:absolute;margin-left:0;margin-top:62.7pt;width:7in;height:511.9pt;z-index:251674624;mso-position-horizontal:center;mso-position-horizontal-relative:margin;mso-width-relative:margin;mso-height-relative:margin" coordsize="59687,60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">
                <o:lock v:ext="edit" aspectratio="t"/>
                <v:group id="Group 8" o:spid="_x0000_s1118" style="position:absolute;left:2553;width:52944;height:54224" coordorigin="2552" coordsize="52916,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Picture 252" o:spid="_x0000_s1119" type="#_x0000_t75" alt="Chart&#10;&#10;Description automatically generated" style="position:absolute;left:2552;top:28472;width:52916;height:2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">
                    <v:imagedata r:id="rId74" o:title="Chart&#10;&#10;Description automatically generated"/>
                  </v:shape>
                  <v:shape id="Picture 253" o:spid="_x0000_s1120" type="#_x0000_t75" alt="Chart&#10;&#10;Description automatically generated with low confidence" style="position:absolute;left:2552;width:52916;height:2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">
                    <v:imagedata r:id="rId75" o:title="Chart&#10;&#10;Description automatically generated with low confidence"/>
                  </v:shape>
                </v:group>
                <v:shape id="Text Box 40" o:spid="_x0000_s1121" type="#_x0000_t202" style="position:absolute;top:54788;width:59687;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5111A505" w14:textId="77777777" w:rsidR="00A20D63" w:rsidRPr="00937835" w:rsidRDefault="00A20D63" w:rsidP="008B2237">
                        <w:pPr>
                          <w:pStyle w:val="Caption"/>
                          <w:rPr>
                            <w:sz w:val="24"/>
                            <w:szCs w:val="24"/>
                          </w:rPr>
                        </w:pPr>
                        <w:bookmarkStart w:id="163" w:name="_Toc110765902"/>
                        <w:bookmarkStart w:id="164" w:name="_Ref94525474"/>
                        <w:bookmarkStart w:id="165" w:name="_Toc102683473"/>
                        <w:r>
                          <w:t xml:space="preserve">Figure S1y. Water quality </w:t>
                        </w:r>
                        <w:r w:rsidRPr="00E2415A">
                          <w:t>PC1 sample scores for sampling dates.  Symbols represent climatic periods, where W = wet, A = average, D = dry.  PC2 sample scores for sampling dates where symbols represent seasons, 1 = winter, 2 = spring, 3= s</w:t>
                        </w:r>
                        <w:r w:rsidRPr="005233FE">
                          <w:t xml:space="preserve"> </w:t>
                        </w:r>
                        <w:r>
                          <w:t>summer, 4 = fall.</w:t>
                        </w:r>
                        <w:bookmarkEnd w:id="163"/>
                        <w:bookmarkEnd w:id="164"/>
                        <w:bookmarkEnd w:id="165"/>
                      </w:p>
                    </w:txbxContent>
                  </v:textbox>
                </v:shape>
                <w10:wrap type="topAndBottom" anchorx="margin"/>
              </v:group>
            </w:pict>
          </mc:Fallback>
        </mc:AlternateContent>
      </w:r>
      <w:r>
        <w:t>The water column PC-trip scores were plotted over time</w:t>
      </w:r>
      <w:r w:rsidRPr="005D750C">
        <w:t xml:space="preserve"> from 1993 till the end of 2020 (</w:t>
      </w:r>
      <w:r>
        <w:t>Figure S1y</w:t>
      </w:r>
      <w:r w:rsidRPr="005D750C">
        <w:t>A). Wet periods are negative</w:t>
      </w:r>
      <w:r>
        <w:t xml:space="preserve"> PC1 scores</w:t>
      </w:r>
      <w:r w:rsidRPr="005D750C">
        <w:t xml:space="preserve">, and average and dry periods are positive.  </w:t>
      </w:r>
      <w:r w:rsidRPr="00D16639">
        <w:t xml:space="preserve">PC2 plots seasonality overtime </w:t>
      </w:r>
      <w:r>
        <w:t>(Figure S1y</w:t>
      </w:r>
      <w:r w:rsidRPr="00D16639">
        <w:t>B</w:t>
      </w:r>
      <w:r>
        <w:t>)</w:t>
      </w:r>
      <w:r w:rsidRPr="00D16639">
        <w:t xml:space="preserve">. Summer 1994 </w:t>
      </w:r>
      <w:r>
        <w:t>is</w:t>
      </w:r>
      <w:r w:rsidRPr="00D16639">
        <w:t xml:space="preserve"> </w:t>
      </w:r>
      <w:r>
        <w:t xml:space="preserve">extremely </w:t>
      </w:r>
      <w:r w:rsidRPr="00D16639">
        <w:t>positive</w:t>
      </w:r>
      <w:r>
        <w:t xml:space="preserve"> PC2</w:t>
      </w:r>
      <w:r w:rsidRPr="00D16639">
        <w:t xml:space="preserve"> correlating to a dry climatic period. </w:t>
      </w:r>
    </w:p>
    <w:p w14:paraId="0B4E66C3" w14:textId="77777777" w:rsidR="00A20D63" w:rsidRDefault="00A20D63" w:rsidP="00D71E66"/>
    <w:p w14:paraId="59C9106B" w14:textId="77777777" w:rsidR="00A20D63" w:rsidRDefault="00A20D63">
      <w:pPr>
        <w:spacing w:after="160" w:line="259" w:lineRule="auto"/>
      </w:pPr>
      <w:r>
        <w:br w:type="page"/>
      </w:r>
    </w:p>
    <w:p w14:paraId="1187C0F3" w14:textId="12C683D4" w:rsidR="00A20D63" w:rsidRDefault="00A9028B" w:rsidP="00D71E66">
      <w:r>
        <w:rPr>
          <w:noProof/>
        </w:rPr>
        <w:lastRenderedPageBreak/>
        <mc:AlternateContent>
          <mc:Choice Requires="wpg">
            <w:drawing>
              <wp:anchor distT="0" distB="0" distL="114300" distR="114300" simplePos="0" relativeHeight="251675648" behindDoc="0" locked="0" layoutInCell="1" allowOverlap="1" wp14:anchorId="7D8CB691" wp14:editId="2582914C">
                <wp:simplePos x="0" y="0"/>
                <wp:positionH relativeFrom="margin">
                  <wp:posOffset>409575</wp:posOffset>
                </wp:positionH>
                <wp:positionV relativeFrom="paragraph">
                  <wp:posOffset>744576</wp:posOffset>
                </wp:positionV>
                <wp:extent cx="6035040" cy="6619875"/>
                <wp:effectExtent l="0" t="0" r="3810" b="9525"/>
                <wp:wrapTopAndBottom/>
                <wp:docPr id="229" name="Group 2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35040" cy="6619875"/>
                          <a:chOff x="0" y="0"/>
                          <a:chExt cx="4937760" cy="5169437"/>
                        </a:xfrm>
                      </wpg:grpSpPr>
                      <wpg:grpSp>
                        <wpg:cNvPr id="186" name="Group 186"/>
                        <wpg:cNvGrpSpPr/>
                        <wpg:grpSpPr>
                          <a:xfrm>
                            <a:off x="0" y="0"/>
                            <a:ext cx="4937760" cy="4608575"/>
                            <a:chOff x="0" y="0"/>
                            <a:chExt cx="6858000" cy="6080124"/>
                          </a:xfrm>
                        </wpg:grpSpPr>
                        <pic:pic xmlns:pic="http://schemas.openxmlformats.org/drawingml/2006/picture">
                          <pic:nvPicPr>
                            <pic:cNvPr id="187" name="Picture 187" descr="The SGPlot Procedure"/>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58000" cy="3165475"/>
                            </a:xfrm>
                            <a:prstGeom prst="rect">
                              <a:avLst/>
                            </a:prstGeom>
                            <a:noFill/>
                            <a:ln>
                              <a:noFill/>
                            </a:ln>
                          </pic:spPr>
                        </pic:pic>
                        <pic:pic xmlns:pic="http://schemas.openxmlformats.org/drawingml/2006/picture">
                          <pic:nvPicPr>
                            <pic:cNvPr id="188" name="Picture 188" descr="The SGPlot Procedure"/>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2914650"/>
                              <a:ext cx="6857999" cy="3165474"/>
                            </a:xfrm>
                            <a:prstGeom prst="rect">
                              <a:avLst/>
                            </a:prstGeom>
                            <a:noFill/>
                            <a:ln>
                              <a:noFill/>
                            </a:ln>
                          </pic:spPr>
                        </pic:pic>
                      </wpg:grpSp>
                      <wps:wsp>
                        <wps:cNvPr id="228" name="Text Box 228"/>
                        <wps:cNvSpPr txBox="1"/>
                        <wps:spPr>
                          <a:xfrm>
                            <a:off x="0" y="4666599"/>
                            <a:ext cx="4937760" cy="502838"/>
                          </a:xfrm>
                          <a:prstGeom prst="rect">
                            <a:avLst/>
                          </a:prstGeom>
                          <a:solidFill>
                            <a:prstClr val="white"/>
                          </a:solidFill>
                          <a:ln>
                            <a:noFill/>
                          </a:ln>
                        </wps:spPr>
                        <wps:txbx>
                          <w:txbxContent>
                            <w:p w14:paraId="3C5E41DE" w14:textId="03F222CD" w:rsidR="00A20D63" w:rsidRPr="000D0F03" w:rsidRDefault="00A20D63" w:rsidP="008B2237">
                              <w:pPr>
                                <w:pStyle w:val="Caption"/>
                                <w:rPr>
                                  <w:rFonts w:cstheme="minorHAnsi"/>
                                  <w:noProof/>
                                  <w:szCs w:val="24"/>
                                </w:rPr>
                              </w:pPr>
                              <w:bookmarkStart w:id="95" w:name="_Toc110765904"/>
                              <w:bookmarkStart w:id="96" w:name="_Ref95219322"/>
                              <w:bookmarkStart w:id="97" w:name="_Toc102683485"/>
                              <w:r>
                                <w:t xml:space="preserve">Figure S1z. </w:t>
                              </w:r>
                              <w:r w:rsidRPr="000003C8">
                                <w:t>Sediment PC</w:t>
                              </w:r>
                              <w:r>
                                <w:t>1</w:t>
                              </w:r>
                              <w:r w:rsidRPr="000003C8">
                                <w:t xml:space="preserve"> for all trips.  A) Sampling scores </w:t>
                              </w:r>
                              <w:r>
                                <w:t xml:space="preserve">for PC1 </w:t>
                              </w:r>
                              <w:r w:rsidRPr="000003C8">
                                <w:t>where symbols represent climatic periods.  W = wet, A = average, D = dry.  B) Seasonality sample scores for PC1 where symbols represent seasonality. 1 = winter, 2 = spring,</w:t>
                              </w:r>
                              <w:r w:rsidRPr="00CE5A91">
                                <w:t xml:space="preserve"> 3= summer, 4 = fall.</w:t>
                              </w:r>
                              <w:bookmarkEnd w:id="95"/>
                              <w:bookmarkEnd w:id="96"/>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CB691" id="Group 229" o:spid="_x0000_s1122" style="position:absolute;margin-left:32.25pt;margin-top:58.65pt;width:475.2pt;height:521.25pt;z-index:251675648;mso-position-horizontal-relative:margin;mso-width-relative:margin;mso-height-relative:margin" coordsize="49377,5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">
                <o:lock v:ext="edit" aspectratio="t"/>
                <v:group id="Group 186" o:spid="_x0000_s1123" style="position:absolute;width:49377;height:46085" coordsize="68580,6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Picture 187" o:spid="_x0000_s1124" type="#_x0000_t75" alt="The SGPlot Procedure" style="position:absolute;width:68580;height:3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">
                    <v:imagedata r:id="rId78" o:title="The SGPlot Procedure"/>
                  </v:shape>
                  <v:shape id="Picture 188" o:spid="_x0000_s1125" type="#_x0000_t75" alt="The SGPlot Procedure" style="position:absolute;top:29146;width:68579;height:3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">
                    <v:imagedata r:id="rId79" o:title="The SGPlot Procedure"/>
                  </v:shape>
                </v:group>
                <v:shape id="Text Box 228" o:spid="_x0000_s1126" type="#_x0000_t202" style="position:absolute;top:46665;width:4937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14:paraId="3C5E41DE" w14:textId="03F222CD" w:rsidR="00A20D63" w:rsidRPr="000D0F03" w:rsidRDefault="00A20D63" w:rsidP="008B2237">
                        <w:pPr>
                          <w:pStyle w:val="Caption"/>
                          <w:rPr>
                            <w:rFonts w:cstheme="minorHAnsi"/>
                            <w:noProof/>
                            <w:szCs w:val="24"/>
                          </w:rPr>
                        </w:pPr>
                        <w:bookmarkStart w:id="169" w:name="_Toc110765904"/>
                        <w:bookmarkStart w:id="170" w:name="_Ref95219322"/>
                        <w:bookmarkStart w:id="171" w:name="_Toc102683485"/>
                        <w:r>
                          <w:t xml:space="preserve">Figure S1z. </w:t>
                        </w:r>
                        <w:r w:rsidRPr="000003C8">
                          <w:t>Sediment PC</w:t>
                        </w:r>
                        <w:r>
                          <w:t>1</w:t>
                        </w:r>
                        <w:r w:rsidRPr="000003C8">
                          <w:t xml:space="preserve"> for all trips.  A) Sampling scores </w:t>
                        </w:r>
                        <w:r>
                          <w:t xml:space="preserve">for PC1 </w:t>
                        </w:r>
                        <w:r w:rsidRPr="000003C8">
                          <w:t>where symbols represent climatic periods.  W = wet, A = average, D = dry.  B) Seasonality sample scores for PC1 where symbols represent seasonality. 1 = winter, 2 = spring,</w:t>
                        </w:r>
                        <w:r w:rsidRPr="00CE5A91">
                          <w:t xml:space="preserve"> 3= summer, 4 = fall.</w:t>
                        </w:r>
                        <w:bookmarkEnd w:id="169"/>
                        <w:bookmarkEnd w:id="170"/>
                        <w:bookmarkEnd w:id="171"/>
                      </w:p>
                    </w:txbxContent>
                  </v:textbox>
                </v:shape>
                <w10:wrap type="topAndBottom" anchorx="margin"/>
              </v:group>
            </w:pict>
          </mc:Fallback>
        </mc:AlternateContent>
      </w:r>
      <w:r w:rsidR="00A20D63">
        <w:t xml:space="preserve">The </w:t>
      </w:r>
      <w:r w:rsidR="00A20D63" w:rsidRPr="006830F7">
        <w:t>PC</w:t>
      </w:r>
      <w:r w:rsidR="00A20D63">
        <w:t xml:space="preserve"> </w:t>
      </w:r>
      <w:r w:rsidR="00A20D63" w:rsidRPr="006830F7">
        <w:t xml:space="preserve">1 </w:t>
      </w:r>
      <w:r w:rsidR="00A20D63">
        <w:t xml:space="preserve">sediment sample scores were </w:t>
      </w:r>
      <w:r w:rsidR="00A20D63" w:rsidRPr="006830F7">
        <w:t xml:space="preserve">plotted overtime from 1993 </w:t>
      </w:r>
      <w:r w:rsidR="00A20D63">
        <w:t>through</w:t>
      </w:r>
      <w:r w:rsidR="00A20D63" w:rsidRPr="006830F7">
        <w:t xml:space="preserve"> 2020 </w:t>
      </w:r>
      <w:r w:rsidR="00A20D63">
        <w:t>(Figure S1z</w:t>
      </w:r>
      <w:r w:rsidR="00A20D63" w:rsidRPr="006830F7">
        <w:t>).</w:t>
      </w:r>
      <w:r w:rsidR="00A20D63">
        <w:t xml:space="preserve">  Positive PC1 values indicate higher silt and clay content, which decreased over time. Both plots indicate that sediment variable characteristics do not change based on climatic changes (Figure S1zA) nor seasonal changes (Figure S1zB). </w:t>
      </w:r>
    </w:p>
    <w:p w14:paraId="1283C901" w14:textId="0EC766FC" w:rsidR="00A9028B" w:rsidRDefault="00A9028B" w:rsidP="00D71E66"/>
    <w:p w14:paraId="2001E938" w14:textId="7C84ECF7" w:rsidR="00A20D63" w:rsidRDefault="00A20D63" w:rsidP="00D71E66">
      <w:r>
        <w:br w:type="page"/>
      </w:r>
    </w:p>
    <w:p w14:paraId="045CD301" w14:textId="77777777" w:rsidR="00A20D63" w:rsidRDefault="00A20D63" w:rsidP="00D71E66">
      <w:r>
        <w:lastRenderedPageBreak/>
        <w:t>Sediment samples scores for</w:t>
      </w:r>
      <w:r w:rsidRPr="002B6031">
        <w:t xml:space="preserve"> PC 2 </w:t>
      </w:r>
      <w:r>
        <w:t>were</w:t>
      </w:r>
      <w:r w:rsidRPr="002B6031">
        <w:t xml:space="preserve"> plot</w:t>
      </w:r>
      <w:r>
        <w:t>ted</w:t>
      </w:r>
      <w:r w:rsidRPr="002B6031">
        <w:t xml:space="preserve"> over</w:t>
      </w:r>
      <w:r>
        <w:t xml:space="preserve"> </w:t>
      </w:r>
      <w:r w:rsidRPr="002B6031">
        <w:t xml:space="preserve">time from 1993 </w:t>
      </w:r>
      <w:r>
        <w:t>to</w:t>
      </w:r>
      <w:r w:rsidRPr="002B6031">
        <w:t xml:space="preserve"> 2020 Both </w:t>
      </w:r>
      <w:r>
        <w:t xml:space="preserve">plots </w:t>
      </w:r>
      <w:r w:rsidRPr="002B6031">
        <w:t xml:space="preserve">reaffirm that </w:t>
      </w:r>
      <w:r>
        <w:t>sediment</w:t>
      </w:r>
      <w:r w:rsidRPr="002B6031">
        <w:t xml:space="preserve"> fluctuations do not change based on climatic changes </w:t>
      </w:r>
      <w:r>
        <w:t>(Figure S1aaA) nor seasonal changes (Figure S1aaB).</w:t>
      </w:r>
    </w:p>
    <w:p w14:paraId="78176FAD" w14:textId="77777777" w:rsidR="00A20D63" w:rsidRDefault="00A20D63" w:rsidP="00D71E66"/>
    <w:p w14:paraId="36244765" w14:textId="77777777" w:rsidR="00A20D63" w:rsidRDefault="00A20D63" w:rsidP="00D71E66">
      <w:r>
        <w:rPr>
          <w:noProof/>
        </w:rPr>
        <mc:AlternateContent>
          <mc:Choice Requires="wpg">
            <w:drawing>
              <wp:anchor distT="0" distB="0" distL="114300" distR="114300" simplePos="0" relativeHeight="251676672" behindDoc="0" locked="0" layoutInCell="1" allowOverlap="1" wp14:anchorId="5D834A05" wp14:editId="1D0CEA73">
                <wp:simplePos x="0" y="0"/>
                <wp:positionH relativeFrom="margin">
                  <wp:align>center</wp:align>
                </wp:positionH>
                <wp:positionV relativeFrom="paragraph">
                  <wp:posOffset>0</wp:posOffset>
                </wp:positionV>
                <wp:extent cx="6400800" cy="5330952"/>
                <wp:effectExtent l="0" t="0" r="0" b="3175"/>
                <wp:wrapTopAndBottom/>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5330952"/>
                          <a:chOff x="0" y="0"/>
                          <a:chExt cx="6401216" cy="5316257"/>
                        </a:xfrm>
                      </wpg:grpSpPr>
                      <wpg:grpSp>
                        <wpg:cNvPr id="189" name="Group 189"/>
                        <wpg:cNvGrpSpPr/>
                        <wpg:grpSpPr>
                          <a:xfrm>
                            <a:off x="0" y="0"/>
                            <a:ext cx="6254496" cy="4782312"/>
                            <a:chOff x="0" y="0"/>
                            <a:chExt cx="6867525" cy="6099175"/>
                          </a:xfrm>
                        </wpg:grpSpPr>
                        <pic:pic xmlns:pic="http://schemas.openxmlformats.org/drawingml/2006/picture">
                          <pic:nvPicPr>
                            <pic:cNvPr id="194" name="Picture 194" descr="The SGPlot Procedure"/>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58000" cy="3165475"/>
                            </a:xfrm>
                            <a:prstGeom prst="rect">
                              <a:avLst/>
                            </a:prstGeom>
                            <a:noFill/>
                            <a:ln>
                              <a:noFill/>
                            </a:ln>
                          </pic:spPr>
                        </pic:pic>
                        <pic:pic xmlns:pic="http://schemas.openxmlformats.org/drawingml/2006/picture">
                          <pic:nvPicPr>
                            <pic:cNvPr id="195" name="Picture 195" descr="The SGPlot Procedur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525" y="2933700"/>
                              <a:ext cx="6858000" cy="3165475"/>
                            </a:xfrm>
                            <a:prstGeom prst="rect">
                              <a:avLst/>
                            </a:prstGeom>
                            <a:noFill/>
                            <a:ln>
                              <a:noFill/>
                            </a:ln>
                          </pic:spPr>
                        </pic:pic>
                      </wpg:grpSp>
                      <wps:wsp>
                        <wps:cNvPr id="230" name="Text Box 230"/>
                        <wps:cNvSpPr txBox="1"/>
                        <wps:spPr>
                          <a:xfrm>
                            <a:off x="150719" y="4835558"/>
                            <a:ext cx="6250497" cy="480699"/>
                          </a:xfrm>
                          <a:prstGeom prst="rect">
                            <a:avLst/>
                          </a:prstGeom>
                          <a:solidFill>
                            <a:prstClr val="white"/>
                          </a:solidFill>
                          <a:ln>
                            <a:noFill/>
                          </a:ln>
                        </wps:spPr>
                        <wps:txbx>
                          <w:txbxContent>
                            <w:p w14:paraId="4E105F0E" w14:textId="61A7F86C" w:rsidR="00A20D63" w:rsidRPr="00B05247" w:rsidRDefault="00A20D63" w:rsidP="00670291">
                              <w:pPr>
                                <w:pStyle w:val="Caption"/>
                                <w:rPr>
                                  <w:rFonts w:ascii="Arial" w:eastAsia="Times New Roman" w:hAnsi="Arial" w:cs="Arial"/>
                                  <w:noProof/>
                                  <w:color w:val="000000"/>
                                  <w:sz w:val="20"/>
                                  <w:szCs w:val="20"/>
                                </w:rPr>
                              </w:pPr>
                              <w:bookmarkStart w:id="98" w:name="_Ref95221072"/>
                              <w:bookmarkStart w:id="99" w:name="_Toc102683486"/>
                              <w:bookmarkStart w:id="100" w:name="_Toc110765906"/>
                              <w:r>
                                <w:t xml:space="preserve">Figure </w:t>
                              </w:r>
                              <w:bookmarkEnd w:id="98"/>
                              <w:r>
                                <w:t xml:space="preserve">S1aa. </w:t>
                              </w:r>
                              <w:r w:rsidRPr="00FE3998">
                                <w:t>Sediment PC</w:t>
                              </w:r>
                              <w:r>
                                <w:t>2</w:t>
                              </w:r>
                              <w:r w:rsidRPr="00FE3998">
                                <w:t xml:space="preserve"> for all trips.  A) Sampling scores for PC</w:t>
                              </w:r>
                              <w:r>
                                <w:t>2</w:t>
                              </w:r>
                              <w:r w:rsidRPr="00FE3998">
                                <w:t xml:space="preserve"> where symbols represent climatic periods.  W = wet, A = average, D = dry.  B) Seasonality sample scores for PC</w:t>
                              </w:r>
                              <w:r>
                                <w:t>2</w:t>
                              </w:r>
                              <w:r w:rsidRPr="00FE3998">
                                <w:t xml:space="preserve"> where symbols represent seasonality. 1 = winter, 2 = spring, 3= summer, 4</w:t>
                              </w:r>
                              <w:bookmarkEnd w:id="99"/>
                              <w:bookmarkEnd w:id="100"/>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834A05" id="Group 231" o:spid="_x0000_s1127" style="position:absolute;margin-left:0;margin-top:0;width:7in;height:419.75pt;z-index:251676672;mso-position-horizontal:center;mso-position-horizontal-relative:margin;mso-width-relative:margin;mso-height-relative:margin" coordsize="64012,53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">
                <o:lock v:ext="edit" aspectratio="t"/>
                <v:group id="Group 189" o:spid="_x0000_s1128" style="position:absolute;width:62544;height:47823" coordsize="68675,6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Picture 194" o:spid="_x0000_s1129" type="#_x0000_t75" alt="The SGPlot Procedure" style="position:absolute;width:68580;height:3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">
                    <v:imagedata r:id="rId82" o:title="The SGPlot Procedure"/>
                  </v:shape>
                  <v:shape id="Picture 195" o:spid="_x0000_s1130" type="#_x0000_t75" alt="The SGPlot Procedure" style="position:absolute;left:95;top:29337;width:68580;height:3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">
                    <v:imagedata r:id="rId83" o:title="The SGPlot Procedure"/>
                  </v:shape>
                </v:group>
                <v:shape id="Text Box 230" o:spid="_x0000_s1131" type="#_x0000_t202" style="position:absolute;left:1507;top:48355;width:62505;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" stroked="f">
                  <v:textbox style="mso-fit-shape-to-text:t" inset="0,0,0,0">
                    <w:txbxContent>
                      <w:p w14:paraId="4E105F0E" w14:textId="61A7F86C" w:rsidR="00A20D63" w:rsidRPr="00B05247" w:rsidRDefault="00A20D63" w:rsidP="00670291">
                        <w:pPr>
                          <w:pStyle w:val="Caption"/>
                          <w:rPr>
                            <w:rFonts w:ascii="Arial" w:eastAsia="Times New Roman" w:hAnsi="Arial" w:cs="Arial"/>
                            <w:noProof/>
                            <w:color w:val="000000"/>
                            <w:sz w:val="20"/>
                            <w:szCs w:val="20"/>
                          </w:rPr>
                        </w:pPr>
                        <w:bookmarkStart w:id="175" w:name="_Ref95221072"/>
                        <w:bookmarkStart w:id="176" w:name="_Toc102683486"/>
                        <w:bookmarkStart w:id="177" w:name="_Toc110765906"/>
                        <w:r>
                          <w:t xml:space="preserve">Figure </w:t>
                        </w:r>
                        <w:bookmarkEnd w:id="175"/>
                        <w:r>
                          <w:t xml:space="preserve">S1aa. </w:t>
                        </w:r>
                        <w:r w:rsidRPr="00FE3998">
                          <w:t>Sediment PC</w:t>
                        </w:r>
                        <w:r>
                          <w:t>2</w:t>
                        </w:r>
                        <w:r w:rsidRPr="00FE3998">
                          <w:t xml:space="preserve"> for all trips.  A) Sampling scores for PC</w:t>
                        </w:r>
                        <w:r>
                          <w:t>2</w:t>
                        </w:r>
                        <w:r w:rsidRPr="00FE3998">
                          <w:t xml:space="preserve"> where symbols represent climatic periods.  W = wet, A = average, D = dry.  B) Seasonality sample scores for PC</w:t>
                        </w:r>
                        <w:r>
                          <w:t>2</w:t>
                        </w:r>
                        <w:r w:rsidRPr="00FE3998">
                          <w:t xml:space="preserve"> where symbols represent seasonality. 1 = winter, 2 = spring, 3= summer, 4</w:t>
                        </w:r>
                        <w:bookmarkEnd w:id="176"/>
                        <w:bookmarkEnd w:id="177"/>
                        <w:r>
                          <w:t>.</w:t>
                        </w:r>
                      </w:p>
                    </w:txbxContent>
                  </v:textbox>
                </v:shape>
                <w10:wrap type="topAndBottom" anchorx="margin"/>
              </v:group>
            </w:pict>
          </mc:Fallback>
        </mc:AlternateContent>
      </w:r>
    </w:p>
    <w:p w14:paraId="1EDF7CCA" w14:textId="77777777" w:rsidR="00E82A40" w:rsidRDefault="00E82A40"/>
    <w:sectPr w:rsidR="00E82A40" w:rsidSect="0053118B">
      <w:footerReference w:type="default" r:id="rId84"/>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DE0BC" w14:textId="77777777" w:rsidR="0053118B" w:rsidRDefault="0053118B" w:rsidP="0053118B">
      <w:r>
        <w:separator/>
      </w:r>
    </w:p>
  </w:endnote>
  <w:endnote w:type="continuationSeparator" w:id="0">
    <w:p w14:paraId="2DC5B9C5" w14:textId="77777777" w:rsidR="0053118B" w:rsidRDefault="0053118B" w:rsidP="0053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50954"/>
      <w:docPartObj>
        <w:docPartGallery w:val="Page Numbers (Bottom of Page)"/>
        <w:docPartUnique/>
      </w:docPartObj>
    </w:sdtPr>
    <w:sdtEndPr>
      <w:rPr>
        <w:noProof/>
      </w:rPr>
    </w:sdtEndPr>
    <w:sdtContent>
      <w:p w14:paraId="4F0A205F" w14:textId="55E88686" w:rsidR="0053118B" w:rsidRDefault="00531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52535" w14:textId="77777777" w:rsidR="0053118B" w:rsidRDefault="0053118B" w:rsidP="0053118B">
      <w:r>
        <w:separator/>
      </w:r>
    </w:p>
  </w:footnote>
  <w:footnote w:type="continuationSeparator" w:id="0">
    <w:p w14:paraId="6555C4A3" w14:textId="77777777" w:rsidR="0053118B" w:rsidRDefault="0053118B" w:rsidP="005311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E48CA"/>
    <w:multiLevelType w:val="hybridMultilevel"/>
    <w:tmpl w:val="4888F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03E0FF7"/>
    <w:multiLevelType w:val="hybridMultilevel"/>
    <w:tmpl w:val="B7720BEC"/>
    <w:lvl w:ilvl="0" w:tplc="B558762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04835"/>
    <w:multiLevelType w:val="multilevel"/>
    <w:tmpl w:val="CD72139A"/>
    <w:lvl w:ilvl="0">
      <w:start w:val="4"/>
      <w:numFmt w:val="decimal"/>
      <w:lvlText w:val="%1"/>
      <w:lvlJc w:val="left"/>
      <w:pPr>
        <w:ind w:left="2279" w:hanging="1440"/>
      </w:pPr>
      <w:rPr>
        <w:rFonts w:hint="default"/>
        <w:lang w:val="en-US" w:eastAsia="en-US" w:bidi="ar-SA"/>
      </w:rPr>
    </w:lvl>
    <w:lvl w:ilvl="1">
      <w:numFmt w:val="decimal"/>
      <w:lvlText w:val="%1.%2"/>
      <w:lvlJc w:val="left"/>
      <w:pPr>
        <w:ind w:left="2279" w:hanging="1440"/>
      </w:pPr>
      <w:rPr>
        <w:rFonts w:hint="default"/>
        <w:spacing w:val="-1"/>
        <w:w w:val="100"/>
        <w:lang w:val="en-US" w:eastAsia="en-US" w:bidi="ar-SA"/>
      </w:rPr>
    </w:lvl>
    <w:lvl w:ilvl="2">
      <w:start w:val="1"/>
      <w:numFmt w:val="decimal"/>
      <w:lvlText w:val="%1.%2.%3"/>
      <w:lvlJc w:val="left"/>
      <w:pPr>
        <w:ind w:left="2280" w:hanging="1441"/>
      </w:pPr>
      <w:rPr>
        <w:rFonts w:ascii="Calibri" w:eastAsia="Calibri" w:hAnsi="Calibri" w:cs="Calibri" w:hint="default"/>
        <w:b/>
        <w:bCs/>
        <w:i w:val="0"/>
        <w:iCs w:val="0"/>
        <w:w w:val="99"/>
        <w:sz w:val="26"/>
        <w:szCs w:val="26"/>
        <w:lang w:val="en-US" w:eastAsia="en-US" w:bidi="ar-SA"/>
      </w:rPr>
    </w:lvl>
    <w:lvl w:ilvl="3">
      <w:start w:val="1"/>
      <w:numFmt w:val="decimal"/>
      <w:lvlText w:val="%1.%2.%3.%4"/>
      <w:lvlJc w:val="left"/>
      <w:pPr>
        <w:ind w:left="2280" w:hanging="1441"/>
      </w:pPr>
      <w:rPr>
        <w:rFonts w:ascii="Calibri" w:eastAsia="Calibri" w:hAnsi="Calibri" w:cs="Calibri" w:hint="default"/>
        <w:b/>
        <w:bCs/>
        <w:i w:val="0"/>
        <w:iCs w:val="0"/>
        <w:spacing w:val="-2"/>
        <w:w w:val="100"/>
        <w:sz w:val="22"/>
        <w:szCs w:val="22"/>
        <w:lang w:val="en-US" w:eastAsia="en-US" w:bidi="ar-SA"/>
      </w:rPr>
    </w:lvl>
    <w:lvl w:ilvl="4">
      <w:numFmt w:val="bullet"/>
      <w:lvlText w:val="•"/>
      <w:lvlJc w:val="left"/>
      <w:pPr>
        <w:ind w:left="6213" w:hanging="1441"/>
      </w:pPr>
      <w:rPr>
        <w:rFonts w:hint="default"/>
        <w:lang w:val="en-US" w:eastAsia="en-US" w:bidi="ar-SA"/>
      </w:rPr>
    </w:lvl>
    <w:lvl w:ilvl="5">
      <w:numFmt w:val="bullet"/>
      <w:lvlText w:val="•"/>
      <w:lvlJc w:val="left"/>
      <w:pPr>
        <w:ind w:left="7044" w:hanging="1441"/>
      </w:pPr>
      <w:rPr>
        <w:rFonts w:hint="default"/>
        <w:lang w:val="en-US" w:eastAsia="en-US" w:bidi="ar-SA"/>
      </w:rPr>
    </w:lvl>
    <w:lvl w:ilvl="6">
      <w:numFmt w:val="bullet"/>
      <w:lvlText w:val="•"/>
      <w:lvlJc w:val="left"/>
      <w:pPr>
        <w:ind w:left="7875" w:hanging="1441"/>
      </w:pPr>
      <w:rPr>
        <w:rFonts w:hint="default"/>
        <w:lang w:val="en-US" w:eastAsia="en-US" w:bidi="ar-SA"/>
      </w:rPr>
    </w:lvl>
    <w:lvl w:ilvl="7">
      <w:numFmt w:val="bullet"/>
      <w:lvlText w:val="•"/>
      <w:lvlJc w:val="left"/>
      <w:pPr>
        <w:ind w:left="8706" w:hanging="1441"/>
      </w:pPr>
      <w:rPr>
        <w:rFonts w:hint="default"/>
        <w:lang w:val="en-US" w:eastAsia="en-US" w:bidi="ar-SA"/>
      </w:rPr>
    </w:lvl>
    <w:lvl w:ilvl="8">
      <w:numFmt w:val="bullet"/>
      <w:lvlText w:val="•"/>
      <w:lvlJc w:val="left"/>
      <w:pPr>
        <w:ind w:left="9537" w:hanging="1441"/>
      </w:pPr>
      <w:rPr>
        <w:rFonts w:hint="default"/>
        <w:lang w:val="en-US" w:eastAsia="en-US" w:bidi="ar-SA"/>
      </w:rPr>
    </w:lvl>
  </w:abstractNum>
  <w:abstractNum w:abstractNumId="3" w15:restartNumberingAfterBreak="0">
    <w:nsid w:val="25BF4D39"/>
    <w:multiLevelType w:val="multilevel"/>
    <w:tmpl w:val="D9CAA0F8"/>
    <w:lvl w:ilvl="0">
      <w:start w:val="2"/>
      <w:numFmt w:val="decimal"/>
      <w:lvlText w:val="%1"/>
      <w:lvlJc w:val="left"/>
      <w:pPr>
        <w:ind w:left="360" w:hanging="360"/>
      </w:pPr>
      <w:rPr>
        <w:rFonts w:hint="default"/>
      </w:rPr>
    </w:lvl>
    <w:lvl w:ilvl="1">
      <w:start w:val="5"/>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4" w15:restartNumberingAfterBreak="0">
    <w:nsid w:val="25C54232"/>
    <w:multiLevelType w:val="multilevel"/>
    <w:tmpl w:val="5D2AAC74"/>
    <w:lvl w:ilvl="0">
      <w:start w:val="3"/>
      <w:numFmt w:val="decimal"/>
      <w:lvlText w:val="%1"/>
      <w:lvlJc w:val="left"/>
      <w:pPr>
        <w:ind w:left="2279" w:hanging="1440"/>
      </w:pPr>
      <w:rPr>
        <w:rFonts w:hint="default"/>
        <w:lang w:val="en-US" w:eastAsia="en-US" w:bidi="ar-SA"/>
      </w:rPr>
    </w:lvl>
    <w:lvl w:ilvl="1">
      <w:numFmt w:val="decimal"/>
      <w:lvlText w:val="%1.%2"/>
      <w:lvlJc w:val="left"/>
      <w:pPr>
        <w:ind w:left="2279" w:hanging="1440"/>
      </w:pPr>
      <w:rPr>
        <w:rFonts w:hint="default"/>
        <w:spacing w:val="-1"/>
        <w:w w:val="100"/>
        <w:lang w:val="en-US" w:eastAsia="en-US" w:bidi="ar-SA"/>
      </w:rPr>
    </w:lvl>
    <w:lvl w:ilvl="2">
      <w:start w:val="1"/>
      <w:numFmt w:val="decimal"/>
      <w:lvlText w:val="%1.%2.%3"/>
      <w:lvlJc w:val="left"/>
      <w:pPr>
        <w:ind w:left="2280" w:hanging="1441"/>
      </w:pPr>
      <w:rPr>
        <w:rFonts w:ascii="Calibri" w:eastAsia="Calibri" w:hAnsi="Calibri" w:cs="Calibri" w:hint="default"/>
        <w:b/>
        <w:bCs/>
        <w:i w:val="0"/>
        <w:iCs w:val="0"/>
        <w:w w:val="99"/>
        <w:sz w:val="26"/>
        <w:szCs w:val="26"/>
        <w:lang w:val="en-US" w:eastAsia="en-US" w:bidi="ar-SA"/>
      </w:rPr>
    </w:lvl>
    <w:lvl w:ilvl="3">
      <w:start w:val="1"/>
      <w:numFmt w:val="decimal"/>
      <w:lvlText w:val="%1.%2.%3.%4"/>
      <w:lvlJc w:val="left"/>
      <w:pPr>
        <w:ind w:left="2279" w:hanging="1441"/>
      </w:pPr>
      <w:rPr>
        <w:rFonts w:ascii="Calibri" w:eastAsia="Calibri" w:hAnsi="Calibri" w:cs="Calibri" w:hint="default"/>
        <w:b/>
        <w:bCs/>
        <w:i w:val="0"/>
        <w:iCs w:val="0"/>
        <w:spacing w:val="-2"/>
        <w:w w:val="100"/>
        <w:sz w:val="22"/>
        <w:szCs w:val="22"/>
        <w:lang w:val="en-US" w:eastAsia="en-US" w:bidi="ar-SA"/>
      </w:rPr>
    </w:lvl>
    <w:lvl w:ilvl="4">
      <w:numFmt w:val="bullet"/>
      <w:lvlText w:val="•"/>
      <w:lvlJc w:val="left"/>
      <w:pPr>
        <w:ind w:left="5848" w:hanging="1441"/>
      </w:pPr>
      <w:rPr>
        <w:rFonts w:hint="default"/>
        <w:lang w:val="en-US" w:eastAsia="en-US" w:bidi="ar-SA"/>
      </w:rPr>
    </w:lvl>
    <w:lvl w:ilvl="5">
      <w:numFmt w:val="bullet"/>
      <w:lvlText w:val="•"/>
      <w:lvlJc w:val="left"/>
      <w:pPr>
        <w:ind w:left="6740" w:hanging="1441"/>
      </w:pPr>
      <w:rPr>
        <w:rFonts w:hint="default"/>
        <w:lang w:val="en-US" w:eastAsia="en-US" w:bidi="ar-SA"/>
      </w:rPr>
    </w:lvl>
    <w:lvl w:ilvl="6">
      <w:numFmt w:val="bullet"/>
      <w:lvlText w:val="•"/>
      <w:lvlJc w:val="left"/>
      <w:pPr>
        <w:ind w:left="7632" w:hanging="1441"/>
      </w:pPr>
      <w:rPr>
        <w:rFonts w:hint="default"/>
        <w:lang w:val="en-US" w:eastAsia="en-US" w:bidi="ar-SA"/>
      </w:rPr>
    </w:lvl>
    <w:lvl w:ilvl="7">
      <w:numFmt w:val="bullet"/>
      <w:lvlText w:val="•"/>
      <w:lvlJc w:val="left"/>
      <w:pPr>
        <w:ind w:left="8524" w:hanging="1441"/>
      </w:pPr>
      <w:rPr>
        <w:rFonts w:hint="default"/>
        <w:lang w:val="en-US" w:eastAsia="en-US" w:bidi="ar-SA"/>
      </w:rPr>
    </w:lvl>
    <w:lvl w:ilvl="8">
      <w:numFmt w:val="bullet"/>
      <w:lvlText w:val="•"/>
      <w:lvlJc w:val="left"/>
      <w:pPr>
        <w:ind w:left="9416" w:hanging="1441"/>
      </w:pPr>
      <w:rPr>
        <w:rFonts w:hint="default"/>
        <w:lang w:val="en-US" w:eastAsia="en-US" w:bidi="ar-SA"/>
      </w:rPr>
    </w:lvl>
  </w:abstractNum>
  <w:abstractNum w:abstractNumId="5" w15:restartNumberingAfterBreak="0">
    <w:nsid w:val="2FA9212F"/>
    <w:multiLevelType w:val="multilevel"/>
    <w:tmpl w:val="62F6FA90"/>
    <w:lvl w:ilvl="0">
      <w:start w:val="3"/>
      <w:numFmt w:val="decimal"/>
      <w:lvlText w:val="%1"/>
      <w:lvlJc w:val="left"/>
      <w:pPr>
        <w:ind w:left="540" w:hanging="540"/>
      </w:pPr>
      <w:rPr>
        <w:rFonts w:hint="default"/>
      </w:rPr>
    </w:lvl>
    <w:lvl w:ilvl="1">
      <w:start w:val="1"/>
      <w:numFmt w:val="decimal"/>
      <w:lvlText w:val="%1.%2"/>
      <w:lvlJc w:val="left"/>
      <w:pPr>
        <w:ind w:left="959" w:hanging="540"/>
      </w:pPr>
      <w:rPr>
        <w:rFonts w:hint="default"/>
      </w:rPr>
    </w:lvl>
    <w:lvl w:ilvl="2">
      <w:start w:val="1"/>
      <w:numFmt w:val="decimal"/>
      <w:lvlText w:val="%1.%2.%3"/>
      <w:lvlJc w:val="left"/>
      <w:pPr>
        <w:ind w:left="1558" w:hanging="720"/>
      </w:pPr>
      <w:rPr>
        <w:rFonts w:hint="default"/>
      </w:rPr>
    </w:lvl>
    <w:lvl w:ilvl="3">
      <w:start w:val="1"/>
      <w:numFmt w:val="decimal"/>
      <w:lvlText w:val="%1.%2.%3.%4"/>
      <w:lvlJc w:val="left"/>
      <w:pPr>
        <w:ind w:left="2337" w:hanging="1080"/>
      </w:pPr>
      <w:rPr>
        <w:rFonts w:hint="default"/>
      </w:rPr>
    </w:lvl>
    <w:lvl w:ilvl="4">
      <w:start w:val="1"/>
      <w:numFmt w:val="decimal"/>
      <w:lvlText w:val="%1.%2.%3.%4.%5"/>
      <w:lvlJc w:val="left"/>
      <w:pPr>
        <w:ind w:left="2756" w:hanging="1080"/>
      </w:pPr>
      <w:rPr>
        <w:rFonts w:hint="default"/>
      </w:rPr>
    </w:lvl>
    <w:lvl w:ilvl="5">
      <w:start w:val="1"/>
      <w:numFmt w:val="decimal"/>
      <w:lvlText w:val="%1.%2.%3.%4.%5.%6"/>
      <w:lvlJc w:val="left"/>
      <w:pPr>
        <w:ind w:left="3535" w:hanging="1440"/>
      </w:pPr>
      <w:rPr>
        <w:rFonts w:hint="default"/>
      </w:rPr>
    </w:lvl>
    <w:lvl w:ilvl="6">
      <w:start w:val="1"/>
      <w:numFmt w:val="decimal"/>
      <w:lvlText w:val="%1.%2.%3.%4.%5.%6.%7"/>
      <w:lvlJc w:val="left"/>
      <w:pPr>
        <w:ind w:left="3954" w:hanging="1440"/>
      </w:pPr>
      <w:rPr>
        <w:rFonts w:hint="default"/>
      </w:rPr>
    </w:lvl>
    <w:lvl w:ilvl="7">
      <w:start w:val="1"/>
      <w:numFmt w:val="decimal"/>
      <w:lvlText w:val="%1.%2.%3.%4.%5.%6.%7.%8"/>
      <w:lvlJc w:val="left"/>
      <w:pPr>
        <w:ind w:left="4733" w:hanging="1800"/>
      </w:pPr>
      <w:rPr>
        <w:rFonts w:hint="default"/>
      </w:rPr>
    </w:lvl>
    <w:lvl w:ilvl="8">
      <w:start w:val="1"/>
      <w:numFmt w:val="decimal"/>
      <w:lvlText w:val="%1.%2.%3.%4.%5.%6.%7.%8.%9"/>
      <w:lvlJc w:val="left"/>
      <w:pPr>
        <w:ind w:left="5152" w:hanging="1800"/>
      </w:pPr>
      <w:rPr>
        <w:rFonts w:hint="default"/>
      </w:rPr>
    </w:lvl>
  </w:abstractNum>
  <w:abstractNum w:abstractNumId="6" w15:restartNumberingAfterBreak="0">
    <w:nsid w:val="3FE61B16"/>
    <w:multiLevelType w:val="hybridMultilevel"/>
    <w:tmpl w:val="3F2A93A6"/>
    <w:lvl w:ilvl="0" w:tplc="7AB4DE64">
      <w:start w:val="7"/>
      <w:numFmt w:val="bullet"/>
      <w:lvlText w:val="-"/>
      <w:lvlJc w:val="left"/>
      <w:pPr>
        <w:ind w:left="893" w:hanging="360"/>
      </w:pPr>
      <w:rPr>
        <w:rFonts w:ascii="Times New Roman" w:eastAsiaTheme="minorHAnsi" w:hAnsi="Times New Roman" w:cs="Times New Roman"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7" w15:restartNumberingAfterBreak="0">
    <w:nsid w:val="587131AB"/>
    <w:multiLevelType w:val="hybridMultilevel"/>
    <w:tmpl w:val="C824BDA4"/>
    <w:lvl w:ilvl="0" w:tplc="D0C256BC">
      <w:start w:val="1"/>
      <w:numFmt w:val="decimal"/>
      <w:lvlText w:val="%1)"/>
      <w:lvlJc w:val="left"/>
      <w:pPr>
        <w:ind w:left="893" w:hanging="360"/>
      </w:pPr>
      <w:rPr>
        <w:rFonts w:hint="default"/>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8" w15:restartNumberingAfterBreak="0">
    <w:nsid w:val="59612E7A"/>
    <w:multiLevelType w:val="hybridMultilevel"/>
    <w:tmpl w:val="70E8D582"/>
    <w:lvl w:ilvl="0" w:tplc="60CE2338">
      <w:start w:val="1"/>
      <w:numFmt w:val="decimal"/>
      <w:lvlText w:val="%1."/>
      <w:lvlJc w:val="left"/>
      <w:pPr>
        <w:ind w:left="720" w:hanging="360"/>
      </w:pPr>
    </w:lvl>
    <w:lvl w:ilvl="1" w:tplc="90A237FA">
      <w:start w:val="1"/>
      <w:numFmt w:val="lowerLetter"/>
      <w:lvlText w:val="%2."/>
      <w:lvlJc w:val="left"/>
      <w:pPr>
        <w:ind w:left="1440" w:hanging="360"/>
      </w:pPr>
    </w:lvl>
    <w:lvl w:ilvl="2" w:tplc="F31C100E">
      <w:start w:val="1"/>
      <w:numFmt w:val="lowerRoman"/>
      <w:lvlText w:val="%3."/>
      <w:lvlJc w:val="right"/>
      <w:pPr>
        <w:ind w:left="2160" w:hanging="180"/>
      </w:pPr>
    </w:lvl>
    <w:lvl w:ilvl="3" w:tplc="5EFEBCC0">
      <w:start w:val="1"/>
      <w:numFmt w:val="decimal"/>
      <w:lvlText w:val="%4."/>
      <w:lvlJc w:val="left"/>
      <w:pPr>
        <w:ind w:left="2880" w:hanging="360"/>
      </w:pPr>
    </w:lvl>
    <w:lvl w:ilvl="4" w:tplc="C2AA97F6">
      <w:start w:val="1"/>
      <w:numFmt w:val="lowerLetter"/>
      <w:lvlText w:val="%5."/>
      <w:lvlJc w:val="left"/>
      <w:pPr>
        <w:ind w:left="3600" w:hanging="360"/>
      </w:pPr>
    </w:lvl>
    <w:lvl w:ilvl="5" w:tplc="4D922E8E">
      <w:start w:val="1"/>
      <w:numFmt w:val="lowerRoman"/>
      <w:lvlText w:val="%6."/>
      <w:lvlJc w:val="right"/>
      <w:pPr>
        <w:ind w:left="4320" w:hanging="180"/>
      </w:pPr>
    </w:lvl>
    <w:lvl w:ilvl="6" w:tplc="77C8AF46">
      <w:start w:val="1"/>
      <w:numFmt w:val="decimal"/>
      <w:lvlText w:val="%7."/>
      <w:lvlJc w:val="left"/>
      <w:pPr>
        <w:ind w:left="5040" w:hanging="360"/>
      </w:pPr>
    </w:lvl>
    <w:lvl w:ilvl="7" w:tplc="BB6EEA12">
      <w:start w:val="1"/>
      <w:numFmt w:val="lowerLetter"/>
      <w:lvlText w:val="%8."/>
      <w:lvlJc w:val="left"/>
      <w:pPr>
        <w:ind w:left="5760" w:hanging="360"/>
      </w:pPr>
    </w:lvl>
    <w:lvl w:ilvl="8" w:tplc="7C9831DA">
      <w:start w:val="1"/>
      <w:numFmt w:val="lowerRoman"/>
      <w:lvlText w:val="%9."/>
      <w:lvlJc w:val="right"/>
      <w:pPr>
        <w:ind w:left="6480" w:hanging="180"/>
      </w:pPr>
    </w:lvl>
  </w:abstractNum>
  <w:abstractNum w:abstractNumId="9" w15:restartNumberingAfterBreak="0">
    <w:nsid w:val="75F3399B"/>
    <w:multiLevelType w:val="multilevel"/>
    <w:tmpl w:val="3DFC72C2"/>
    <w:lvl w:ilvl="0">
      <w:start w:val="2"/>
      <w:numFmt w:val="decimal"/>
      <w:lvlText w:val="%1"/>
      <w:lvlJc w:val="left"/>
      <w:pPr>
        <w:ind w:left="360" w:hanging="360"/>
      </w:pPr>
      <w:rPr>
        <w:rFonts w:hint="default"/>
      </w:rPr>
    </w:lvl>
    <w:lvl w:ilvl="1">
      <w:start w:val="5"/>
      <w:numFmt w:val="decimal"/>
      <w:lvlText w:val="%1.%2"/>
      <w:lvlJc w:val="left"/>
      <w:pPr>
        <w:ind w:left="1454" w:hanging="360"/>
      </w:pPr>
      <w:rPr>
        <w:rFonts w:hint="default"/>
      </w:rPr>
    </w:lvl>
    <w:lvl w:ilvl="2">
      <w:start w:val="1"/>
      <w:numFmt w:val="decimal"/>
      <w:lvlText w:val="%1.%2.%3"/>
      <w:lvlJc w:val="left"/>
      <w:pPr>
        <w:ind w:left="2908" w:hanging="720"/>
      </w:pPr>
      <w:rPr>
        <w:rFonts w:hint="default"/>
      </w:rPr>
    </w:lvl>
    <w:lvl w:ilvl="3">
      <w:start w:val="1"/>
      <w:numFmt w:val="decimal"/>
      <w:lvlText w:val="%1.%2.%3.%4"/>
      <w:lvlJc w:val="left"/>
      <w:pPr>
        <w:ind w:left="4002" w:hanging="720"/>
      </w:pPr>
      <w:rPr>
        <w:rFonts w:hint="default"/>
      </w:rPr>
    </w:lvl>
    <w:lvl w:ilvl="4">
      <w:start w:val="1"/>
      <w:numFmt w:val="decimal"/>
      <w:lvlText w:val="%1.%2.%3.%4.%5"/>
      <w:lvlJc w:val="left"/>
      <w:pPr>
        <w:ind w:left="5456" w:hanging="1080"/>
      </w:pPr>
      <w:rPr>
        <w:rFonts w:hint="default"/>
      </w:rPr>
    </w:lvl>
    <w:lvl w:ilvl="5">
      <w:start w:val="1"/>
      <w:numFmt w:val="decimal"/>
      <w:lvlText w:val="%1.%2.%3.%4.%5.%6"/>
      <w:lvlJc w:val="left"/>
      <w:pPr>
        <w:ind w:left="6550" w:hanging="1080"/>
      </w:pPr>
      <w:rPr>
        <w:rFonts w:hint="default"/>
      </w:rPr>
    </w:lvl>
    <w:lvl w:ilvl="6">
      <w:start w:val="1"/>
      <w:numFmt w:val="decimal"/>
      <w:lvlText w:val="%1.%2.%3.%4.%5.%6.%7"/>
      <w:lvlJc w:val="left"/>
      <w:pPr>
        <w:ind w:left="8004" w:hanging="1440"/>
      </w:pPr>
      <w:rPr>
        <w:rFonts w:hint="default"/>
      </w:rPr>
    </w:lvl>
    <w:lvl w:ilvl="7">
      <w:start w:val="1"/>
      <w:numFmt w:val="decimal"/>
      <w:lvlText w:val="%1.%2.%3.%4.%5.%6.%7.%8"/>
      <w:lvlJc w:val="left"/>
      <w:pPr>
        <w:ind w:left="9098" w:hanging="1440"/>
      </w:pPr>
      <w:rPr>
        <w:rFonts w:hint="default"/>
      </w:rPr>
    </w:lvl>
    <w:lvl w:ilvl="8">
      <w:start w:val="1"/>
      <w:numFmt w:val="decimal"/>
      <w:lvlText w:val="%1.%2.%3.%4.%5.%6.%7.%8.%9"/>
      <w:lvlJc w:val="left"/>
      <w:pPr>
        <w:ind w:left="10552" w:hanging="1800"/>
      </w:pPr>
      <w:rPr>
        <w:rFonts w:hint="default"/>
      </w:rPr>
    </w:lvl>
  </w:abstractNum>
  <w:abstractNum w:abstractNumId="10" w15:restartNumberingAfterBreak="0">
    <w:nsid w:val="77CC15F1"/>
    <w:multiLevelType w:val="multilevel"/>
    <w:tmpl w:val="55EC8F0A"/>
    <w:lvl w:ilvl="0">
      <w:start w:val="7"/>
      <w:numFmt w:val="decimal"/>
      <w:lvlText w:val="%1"/>
      <w:lvlJc w:val="left"/>
      <w:pPr>
        <w:ind w:left="518" w:hanging="518"/>
      </w:pPr>
      <w:rPr>
        <w:rFonts w:hint="default"/>
      </w:rPr>
    </w:lvl>
    <w:lvl w:ilvl="1">
      <w:start w:val="5"/>
      <w:numFmt w:val="decimal"/>
      <w:lvlText w:val="%1.%2"/>
      <w:lvlJc w:val="left"/>
      <w:pPr>
        <w:ind w:left="734" w:hanging="518"/>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1" w15:restartNumberingAfterBreak="0">
    <w:nsid w:val="7E8742D6"/>
    <w:multiLevelType w:val="multilevel"/>
    <w:tmpl w:val="78CC9768"/>
    <w:lvl w:ilvl="0">
      <w:start w:val="4"/>
      <w:numFmt w:val="decimal"/>
      <w:lvlText w:val="%1"/>
      <w:lvlJc w:val="left"/>
      <w:pPr>
        <w:ind w:left="2280" w:hanging="1441"/>
      </w:pPr>
      <w:rPr>
        <w:rFonts w:hint="default"/>
        <w:lang w:val="en-US" w:eastAsia="en-US" w:bidi="ar-SA"/>
      </w:rPr>
    </w:lvl>
    <w:lvl w:ilvl="1">
      <w:start w:val="2"/>
      <w:numFmt w:val="decimal"/>
      <w:lvlText w:val="%1.%2"/>
      <w:lvlJc w:val="left"/>
      <w:pPr>
        <w:ind w:left="2280" w:hanging="1441"/>
      </w:pPr>
      <w:rPr>
        <w:rFonts w:ascii="Calibri" w:eastAsia="Calibri" w:hAnsi="Calibri" w:cs="Calibri" w:hint="default"/>
        <w:b/>
        <w:bCs/>
        <w:i w:val="0"/>
        <w:iCs w:val="0"/>
        <w:w w:val="99"/>
        <w:sz w:val="26"/>
        <w:szCs w:val="26"/>
        <w:lang w:val="en-US" w:eastAsia="en-US" w:bidi="ar-SA"/>
      </w:rPr>
    </w:lvl>
    <w:lvl w:ilvl="2">
      <w:start w:val="1"/>
      <w:numFmt w:val="decimal"/>
      <w:lvlText w:val="%1.%2.%3"/>
      <w:lvlJc w:val="left"/>
      <w:pPr>
        <w:ind w:left="2280" w:hanging="1441"/>
      </w:pPr>
      <w:rPr>
        <w:rFonts w:ascii="Calibri" w:eastAsia="Calibri" w:hAnsi="Calibri" w:cs="Calibri" w:hint="default"/>
        <w:b/>
        <w:bCs/>
        <w:i w:val="0"/>
        <w:iCs w:val="0"/>
        <w:w w:val="99"/>
        <w:sz w:val="26"/>
        <w:szCs w:val="26"/>
        <w:lang w:val="en-US" w:eastAsia="en-US" w:bidi="ar-SA"/>
      </w:rPr>
    </w:lvl>
    <w:lvl w:ilvl="3">
      <w:start w:val="1"/>
      <w:numFmt w:val="decimal"/>
      <w:lvlText w:val="%1.%2.%3.%4"/>
      <w:lvlJc w:val="left"/>
      <w:pPr>
        <w:ind w:left="2280" w:hanging="1441"/>
      </w:pPr>
      <w:rPr>
        <w:rFonts w:ascii="Calibri" w:eastAsia="Calibri" w:hAnsi="Calibri" w:cs="Calibri" w:hint="default"/>
        <w:b/>
        <w:bCs/>
        <w:i w:val="0"/>
        <w:iCs w:val="0"/>
        <w:spacing w:val="-2"/>
        <w:w w:val="100"/>
        <w:sz w:val="22"/>
        <w:szCs w:val="22"/>
        <w:lang w:val="en-US" w:eastAsia="en-US" w:bidi="ar-SA"/>
      </w:rPr>
    </w:lvl>
    <w:lvl w:ilvl="4">
      <w:start w:val="1"/>
      <w:numFmt w:val="decimal"/>
      <w:lvlText w:val="%5."/>
      <w:lvlJc w:val="left"/>
      <w:pPr>
        <w:ind w:left="1560" w:hanging="361"/>
      </w:pPr>
      <w:rPr>
        <w:rFonts w:ascii="Calibri" w:eastAsia="Calibri" w:hAnsi="Calibri" w:cs="Calibri" w:hint="default"/>
        <w:b w:val="0"/>
        <w:bCs w:val="0"/>
        <w:i w:val="0"/>
        <w:iCs w:val="0"/>
        <w:w w:val="100"/>
        <w:sz w:val="22"/>
        <w:szCs w:val="22"/>
        <w:lang w:val="en-US" w:eastAsia="en-US" w:bidi="ar-SA"/>
      </w:rPr>
    </w:lvl>
    <w:lvl w:ilvl="5">
      <w:start w:val="1"/>
      <w:numFmt w:val="lowerLetter"/>
      <w:lvlText w:val="%6."/>
      <w:lvlJc w:val="left"/>
      <w:pPr>
        <w:ind w:left="2280" w:hanging="360"/>
      </w:pPr>
      <w:rPr>
        <w:rFonts w:ascii="Calibri" w:eastAsia="Calibri" w:hAnsi="Calibri" w:cs="Calibri" w:hint="default"/>
        <w:b w:val="0"/>
        <w:bCs w:val="0"/>
        <w:i w:val="0"/>
        <w:iCs w:val="0"/>
        <w:spacing w:val="-1"/>
        <w:w w:val="100"/>
        <w:sz w:val="22"/>
        <w:szCs w:val="22"/>
        <w:lang w:val="en-US" w:eastAsia="en-US" w:bidi="ar-SA"/>
      </w:rPr>
    </w:lvl>
    <w:lvl w:ilvl="6">
      <w:numFmt w:val="bullet"/>
      <w:lvlText w:val="•"/>
      <w:lvlJc w:val="left"/>
      <w:pPr>
        <w:ind w:left="7235" w:hanging="360"/>
      </w:pPr>
      <w:rPr>
        <w:rFonts w:hint="default"/>
        <w:lang w:val="en-US" w:eastAsia="en-US" w:bidi="ar-SA"/>
      </w:rPr>
    </w:lvl>
    <w:lvl w:ilvl="7">
      <w:numFmt w:val="bullet"/>
      <w:lvlText w:val="•"/>
      <w:lvlJc w:val="left"/>
      <w:pPr>
        <w:ind w:left="8226" w:hanging="360"/>
      </w:pPr>
      <w:rPr>
        <w:rFonts w:hint="default"/>
        <w:lang w:val="en-US" w:eastAsia="en-US" w:bidi="ar-SA"/>
      </w:rPr>
    </w:lvl>
    <w:lvl w:ilvl="8">
      <w:numFmt w:val="bullet"/>
      <w:lvlText w:val="•"/>
      <w:lvlJc w:val="left"/>
      <w:pPr>
        <w:ind w:left="9217" w:hanging="360"/>
      </w:pPr>
      <w:rPr>
        <w:rFonts w:hint="default"/>
        <w:lang w:val="en-US" w:eastAsia="en-US" w:bidi="ar-SA"/>
      </w:rPr>
    </w:lvl>
  </w:abstractNum>
  <w:num w:numId="1" w16cid:durableId="1173572767">
    <w:abstractNumId w:val="8"/>
  </w:num>
  <w:num w:numId="2" w16cid:durableId="1194347947">
    <w:abstractNumId w:val="1"/>
  </w:num>
  <w:num w:numId="3" w16cid:durableId="1802962614">
    <w:abstractNumId w:val="7"/>
  </w:num>
  <w:num w:numId="4" w16cid:durableId="676158556">
    <w:abstractNumId w:val="4"/>
  </w:num>
  <w:num w:numId="5" w16cid:durableId="1948078593">
    <w:abstractNumId w:val="5"/>
  </w:num>
  <w:num w:numId="6" w16cid:durableId="998000628">
    <w:abstractNumId w:val="2"/>
  </w:num>
  <w:num w:numId="7" w16cid:durableId="279073759">
    <w:abstractNumId w:val="11"/>
  </w:num>
  <w:num w:numId="8" w16cid:durableId="1586570666">
    <w:abstractNumId w:val="10"/>
    <w:lvlOverride w:ilvl="0">
      <w:startOverride w:val="7"/>
    </w:lvlOverride>
    <w:lvlOverride w:ilvl="1">
      <w:startOverride w:val="5"/>
    </w:lvlOverride>
  </w:num>
  <w:num w:numId="9" w16cid:durableId="1423064706">
    <w:abstractNumId w:val="10"/>
    <w:lvlOverride w:ilvl="0">
      <w:startOverride w:val="7"/>
    </w:lvlOverride>
    <w:lvlOverride w:ilvl="1">
      <w:startOverride w:val="5"/>
    </w:lvlOverride>
    <w:lvlOverride w:ilvl="2">
      <w:startOverride w:val="2"/>
    </w:lvlOverride>
  </w:num>
  <w:num w:numId="10" w16cid:durableId="616134328">
    <w:abstractNumId w:val="6"/>
  </w:num>
  <w:num w:numId="11" w16cid:durableId="886602419">
    <w:abstractNumId w:val="3"/>
  </w:num>
  <w:num w:numId="12" w16cid:durableId="1906531323">
    <w:abstractNumId w:val="3"/>
    <w:lvlOverride w:ilvl="0">
      <w:startOverride w:val="2"/>
    </w:lvlOverride>
    <w:lvlOverride w:ilvl="1">
      <w:startOverride w:val="5"/>
    </w:lvlOverride>
  </w:num>
  <w:num w:numId="13" w16cid:durableId="549001888">
    <w:abstractNumId w:val="9"/>
  </w:num>
  <w:num w:numId="14" w16cid:durableId="8267523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4865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040"/>
    <w:rsid w:val="00051491"/>
    <w:rsid w:val="000C3859"/>
    <w:rsid w:val="000D7FB5"/>
    <w:rsid w:val="00186B4B"/>
    <w:rsid w:val="002574BA"/>
    <w:rsid w:val="002B4E1C"/>
    <w:rsid w:val="00346B64"/>
    <w:rsid w:val="00383DD3"/>
    <w:rsid w:val="003B3463"/>
    <w:rsid w:val="00437DD7"/>
    <w:rsid w:val="0053118B"/>
    <w:rsid w:val="00546266"/>
    <w:rsid w:val="0056090F"/>
    <w:rsid w:val="0058380D"/>
    <w:rsid w:val="005C201E"/>
    <w:rsid w:val="005E70F5"/>
    <w:rsid w:val="0063484F"/>
    <w:rsid w:val="00664B49"/>
    <w:rsid w:val="00670CB8"/>
    <w:rsid w:val="00675658"/>
    <w:rsid w:val="006D4246"/>
    <w:rsid w:val="006E0E27"/>
    <w:rsid w:val="006E2326"/>
    <w:rsid w:val="007044B1"/>
    <w:rsid w:val="007B35B3"/>
    <w:rsid w:val="007C5E15"/>
    <w:rsid w:val="007F08A1"/>
    <w:rsid w:val="008275C3"/>
    <w:rsid w:val="008868CC"/>
    <w:rsid w:val="00926357"/>
    <w:rsid w:val="009D2F7B"/>
    <w:rsid w:val="00A20D63"/>
    <w:rsid w:val="00A63427"/>
    <w:rsid w:val="00A63CDF"/>
    <w:rsid w:val="00A9028B"/>
    <w:rsid w:val="00AB5233"/>
    <w:rsid w:val="00B66CF8"/>
    <w:rsid w:val="00C36CFF"/>
    <w:rsid w:val="00D05040"/>
    <w:rsid w:val="00D2197C"/>
    <w:rsid w:val="00D44DE5"/>
    <w:rsid w:val="00DC27AF"/>
    <w:rsid w:val="00DD09A6"/>
    <w:rsid w:val="00E82A40"/>
    <w:rsid w:val="00F67E15"/>
    <w:rsid w:val="00F82575"/>
    <w:rsid w:val="00FB0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FE3944"/>
  <w15:chartTrackingRefBased/>
  <w15:docId w15:val="{B32CDCB2-23A0-4DBE-98F7-42466476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01E"/>
    <w:pPr>
      <w:spacing w:after="0" w:line="240" w:lineRule="auto"/>
    </w:pPr>
    <w:rPr>
      <w:rFonts w:ascii="Times New Roman" w:hAnsi="Times New Roman"/>
      <w:sz w:val="24"/>
    </w:rPr>
  </w:style>
  <w:style w:type="paragraph" w:styleId="Heading1">
    <w:name w:val="heading 1"/>
    <w:aliases w:val="Chapter Headings"/>
    <w:basedOn w:val="Normal"/>
    <w:next w:val="Normal"/>
    <w:link w:val="Heading1Char"/>
    <w:autoRedefine/>
    <w:uiPriority w:val="9"/>
    <w:qFormat/>
    <w:rsid w:val="00D05040"/>
    <w:pPr>
      <w:keepNext/>
      <w:keepLines/>
      <w:spacing w:after="240"/>
      <w:jc w:val="center"/>
      <w:outlineLvl w:val="0"/>
    </w:pPr>
    <w:rPr>
      <w:rFonts w:eastAsiaTheme="majorEastAsia" w:cstheme="majorBidi"/>
      <w:b/>
      <w:caps/>
      <w:sz w:val="28"/>
      <w:szCs w:val="32"/>
    </w:rPr>
  </w:style>
  <w:style w:type="paragraph" w:styleId="Heading2">
    <w:name w:val="heading 2"/>
    <w:aliases w:val="Subheadings"/>
    <w:basedOn w:val="Normal"/>
    <w:next w:val="Normal"/>
    <w:link w:val="Heading2Char"/>
    <w:autoRedefine/>
    <w:uiPriority w:val="9"/>
    <w:unhideWhenUsed/>
    <w:qFormat/>
    <w:rsid w:val="00FB09C2"/>
    <w:pPr>
      <w:keepNext/>
      <w:keepLines/>
      <w:spacing w:after="120"/>
      <w:jc w:val="center"/>
      <w:outlineLvl w:val="1"/>
    </w:pPr>
    <w:rPr>
      <w:rFonts w:eastAsiaTheme="majorEastAsia" w:cstheme="majorBidi"/>
      <w:b/>
      <w:szCs w:val="26"/>
    </w:rPr>
  </w:style>
  <w:style w:type="paragraph" w:styleId="Heading3">
    <w:name w:val="heading 3"/>
    <w:aliases w:val="Heading4"/>
    <w:basedOn w:val="Normal"/>
    <w:next w:val="Normal"/>
    <w:link w:val="Heading3Char"/>
    <w:autoRedefine/>
    <w:uiPriority w:val="9"/>
    <w:unhideWhenUsed/>
    <w:qFormat/>
    <w:rsid w:val="00DD09A6"/>
    <w:pPr>
      <w:keepNext/>
      <w:keepLines/>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D05040"/>
    <w:pPr>
      <w:keepNext/>
      <w:keepLines/>
      <w:spacing w:before="40" w:after="240" w:line="360" w:lineRule="auto"/>
      <w:ind w:firstLine="533"/>
      <w:jc w:val="both"/>
      <w:outlineLvl w:val="3"/>
    </w:pPr>
    <w:rPr>
      <w:rFonts w:asciiTheme="majorHAnsi" w:eastAsiaTheme="majorEastAsia" w:hAnsiTheme="majorHAnsi" w:cstheme="majorBidi"/>
      <w:i/>
      <w:iCs/>
      <w:color w:val="2F5496" w:themeColor="accent1" w:themeShade="BF"/>
      <w:szCs w:val="24"/>
    </w:rPr>
  </w:style>
  <w:style w:type="paragraph" w:styleId="Heading5">
    <w:name w:val="heading 5"/>
    <w:basedOn w:val="Normal"/>
    <w:next w:val="Normal"/>
    <w:link w:val="Heading5Char"/>
    <w:uiPriority w:val="9"/>
    <w:unhideWhenUsed/>
    <w:qFormat/>
    <w:rsid w:val="00D05040"/>
    <w:pPr>
      <w:keepNext/>
      <w:keepLines/>
      <w:spacing w:before="40" w:after="240" w:line="360" w:lineRule="auto"/>
      <w:ind w:firstLine="533"/>
      <w:jc w:val="both"/>
      <w:outlineLvl w:val="4"/>
    </w:pPr>
    <w:rPr>
      <w:rFonts w:asciiTheme="majorHAnsi" w:eastAsiaTheme="majorEastAsia" w:hAnsiTheme="majorHAnsi" w:cstheme="majorBidi"/>
      <w:color w:val="2F5496" w:themeColor="accent1" w:themeShade="BF"/>
      <w:szCs w:val="24"/>
    </w:rPr>
  </w:style>
  <w:style w:type="paragraph" w:styleId="Heading6">
    <w:name w:val="heading 6"/>
    <w:basedOn w:val="Normal"/>
    <w:next w:val="Normal"/>
    <w:link w:val="Heading6Char"/>
    <w:autoRedefine/>
    <w:uiPriority w:val="9"/>
    <w:unhideWhenUsed/>
    <w:qFormat/>
    <w:rsid w:val="00D05040"/>
    <w:pPr>
      <w:keepNext/>
      <w:keepLines/>
      <w:spacing w:before="40" w:after="240" w:line="360" w:lineRule="auto"/>
      <w:ind w:left="720" w:firstLine="288"/>
      <w:jc w:val="both"/>
      <w:outlineLvl w:val="5"/>
    </w:pPr>
    <w:rPr>
      <w:rFonts w:eastAsiaTheme="majorEastAsia" w:cstheme="majorBidi"/>
      <w:b/>
      <w:szCs w:val="24"/>
    </w:rPr>
  </w:style>
  <w:style w:type="paragraph" w:styleId="Heading7">
    <w:name w:val="heading 7"/>
    <w:basedOn w:val="Normal"/>
    <w:link w:val="Heading7Char"/>
    <w:uiPriority w:val="1"/>
    <w:qFormat/>
    <w:rsid w:val="00D05040"/>
    <w:pPr>
      <w:widowControl w:val="0"/>
      <w:autoSpaceDE w:val="0"/>
      <w:autoSpaceDN w:val="0"/>
      <w:spacing w:before="12" w:after="240" w:line="360" w:lineRule="auto"/>
      <w:ind w:left="20" w:firstLine="533"/>
      <w:jc w:val="both"/>
      <w:outlineLvl w:val="6"/>
    </w:pPr>
    <w:rPr>
      <w:rFonts w:ascii="Arial" w:eastAsia="Arial" w:hAnsi="Arial" w:cs="Arial"/>
      <w:b/>
      <w:bCs/>
      <w:szCs w:val="24"/>
    </w:rPr>
  </w:style>
  <w:style w:type="paragraph" w:styleId="Heading8">
    <w:name w:val="heading 8"/>
    <w:basedOn w:val="Normal"/>
    <w:link w:val="Heading8Char"/>
    <w:uiPriority w:val="1"/>
    <w:qFormat/>
    <w:rsid w:val="00D05040"/>
    <w:pPr>
      <w:widowControl w:val="0"/>
      <w:autoSpaceDE w:val="0"/>
      <w:autoSpaceDN w:val="0"/>
      <w:spacing w:before="13" w:after="240" w:line="360" w:lineRule="auto"/>
      <w:ind w:left="20" w:firstLine="533"/>
      <w:jc w:val="both"/>
      <w:outlineLvl w:val="7"/>
    </w:pPr>
    <w:rPr>
      <w:rFonts w:ascii="Arial" w:eastAsia="Arial" w:hAnsi="Arial" w:cs="Arial"/>
      <w:b/>
      <w:bCs/>
      <w:sz w:val="22"/>
    </w:rPr>
  </w:style>
  <w:style w:type="paragraph" w:styleId="Heading9">
    <w:name w:val="heading 9"/>
    <w:basedOn w:val="Normal"/>
    <w:next w:val="Normal"/>
    <w:link w:val="Heading9Char"/>
    <w:uiPriority w:val="1"/>
    <w:unhideWhenUsed/>
    <w:qFormat/>
    <w:rsid w:val="00D05040"/>
    <w:pPr>
      <w:keepNext/>
      <w:keepLines/>
      <w:spacing w:before="40" w:after="240" w:line="360" w:lineRule="auto"/>
      <w:ind w:firstLine="533"/>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s Char"/>
    <w:basedOn w:val="DefaultParagraphFont"/>
    <w:link w:val="Heading1"/>
    <w:uiPriority w:val="9"/>
    <w:rsid w:val="00D05040"/>
    <w:rPr>
      <w:rFonts w:ascii="Times New Roman" w:eastAsiaTheme="majorEastAsia" w:hAnsi="Times New Roman" w:cstheme="majorBidi"/>
      <w:b/>
      <w:caps/>
      <w:sz w:val="28"/>
      <w:szCs w:val="32"/>
    </w:rPr>
  </w:style>
  <w:style w:type="character" w:customStyle="1" w:styleId="Heading3Char">
    <w:name w:val="Heading 3 Char"/>
    <w:aliases w:val="Heading4 Char"/>
    <w:basedOn w:val="DefaultParagraphFont"/>
    <w:link w:val="Heading3"/>
    <w:uiPriority w:val="9"/>
    <w:rsid w:val="00DD09A6"/>
    <w:rPr>
      <w:rFonts w:ascii="Times New Roman" w:eastAsiaTheme="majorEastAsia" w:hAnsi="Times New Roman" w:cstheme="majorBidi"/>
      <w:sz w:val="24"/>
      <w:szCs w:val="24"/>
    </w:rPr>
  </w:style>
  <w:style w:type="character" w:customStyle="1" w:styleId="Heading2Char">
    <w:name w:val="Heading 2 Char"/>
    <w:aliases w:val="Subheadings Char"/>
    <w:basedOn w:val="DefaultParagraphFont"/>
    <w:link w:val="Heading2"/>
    <w:uiPriority w:val="9"/>
    <w:rsid w:val="00FB09C2"/>
    <w:rPr>
      <w:rFonts w:ascii="Times New Roman" w:eastAsiaTheme="majorEastAsia" w:hAnsi="Times New Roman" w:cstheme="majorBidi"/>
      <w:b/>
      <w:sz w:val="24"/>
      <w:szCs w:val="26"/>
    </w:rPr>
  </w:style>
  <w:style w:type="character" w:customStyle="1" w:styleId="Heading4Char">
    <w:name w:val="Heading 4 Char"/>
    <w:basedOn w:val="DefaultParagraphFont"/>
    <w:link w:val="Heading4"/>
    <w:uiPriority w:val="9"/>
    <w:rsid w:val="00D05040"/>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D05040"/>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rsid w:val="00D05040"/>
    <w:rPr>
      <w:rFonts w:ascii="Times New Roman" w:eastAsiaTheme="majorEastAsia" w:hAnsi="Times New Roman" w:cstheme="majorBidi"/>
      <w:b/>
      <w:sz w:val="24"/>
      <w:szCs w:val="24"/>
    </w:rPr>
  </w:style>
  <w:style w:type="character" w:customStyle="1" w:styleId="Heading7Char">
    <w:name w:val="Heading 7 Char"/>
    <w:basedOn w:val="DefaultParagraphFont"/>
    <w:link w:val="Heading7"/>
    <w:uiPriority w:val="1"/>
    <w:rsid w:val="00D05040"/>
    <w:rPr>
      <w:rFonts w:ascii="Arial" w:eastAsia="Arial" w:hAnsi="Arial" w:cs="Arial"/>
      <w:b/>
      <w:bCs/>
      <w:sz w:val="24"/>
      <w:szCs w:val="24"/>
    </w:rPr>
  </w:style>
  <w:style w:type="character" w:customStyle="1" w:styleId="Heading8Char">
    <w:name w:val="Heading 8 Char"/>
    <w:basedOn w:val="DefaultParagraphFont"/>
    <w:link w:val="Heading8"/>
    <w:uiPriority w:val="1"/>
    <w:rsid w:val="00D05040"/>
    <w:rPr>
      <w:rFonts w:ascii="Arial" w:eastAsia="Arial" w:hAnsi="Arial" w:cs="Arial"/>
      <w:b/>
      <w:bCs/>
    </w:rPr>
  </w:style>
  <w:style w:type="character" w:customStyle="1" w:styleId="Heading9Char">
    <w:name w:val="Heading 9 Char"/>
    <w:basedOn w:val="DefaultParagraphFont"/>
    <w:link w:val="Heading9"/>
    <w:uiPriority w:val="1"/>
    <w:rsid w:val="00D05040"/>
    <w:rPr>
      <w:rFonts w:asciiTheme="majorHAnsi" w:eastAsiaTheme="majorEastAsia" w:hAnsiTheme="majorHAnsi" w:cstheme="majorBidi"/>
      <w:i/>
      <w:iCs/>
      <w:color w:val="272727" w:themeColor="text1" w:themeTint="D8"/>
      <w:sz w:val="21"/>
      <w:szCs w:val="21"/>
    </w:rPr>
  </w:style>
  <w:style w:type="table" w:customStyle="1" w:styleId="TableGrid2">
    <w:name w:val="Table Grid2"/>
    <w:basedOn w:val="TableNormal"/>
    <w:next w:val="TableGrid"/>
    <w:uiPriority w:val="59"/>
    <w:rsid w:val="00D05040"/>
    <w:pPr>
      <w:spacing w:after="0" w:line="240" w:lineRule="auto"/>
    </w:pPr>
    <w:rPr>
      <w:rFonts w:ascii="Times New Roman" w:eastAsia="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0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05040"/>
    <w:pPr>
      <w:spacing w:before="100" w:beforeAutospacing="1" w:after="100" w:afterAutospacing="1"/>
    </w:pPr>
    <w:rPr>
      <w:rFonts w:eastAsia="Times New Roman" w:cs="Times New Roman"/>
      <w:szCs w:val="24"/>
    </w:rPr>
  </w:style>
  <w:style w:type="character" w:customStyle="1" w:styleId="normaltextrun">
    <w:name w:val="normaltextrun"/>
    <w:basedOn w:val="DefaultParagraphFont"/>
    <w:rsid w:val="00D05040"/>
  </w:style>
  <w:style w:type="character" w:customStyle="1" w:styleId="eop">
    <w:name w:val="eop"/>
    <w:basedOn w:val="DefaultParagraphFont"/>
    <w:rsid w:val="00D05040"/>
  </w:style>
  <w:style w:type="paragraph" w:styleId="Header">
    <w:name w:val="header"/>
    <w:basedOn w:val="Normal"/>
    <w:link w:val="HeaderChar"/>
    <w:uiPriority w:val="99"/>
    <w:unhideWhenUsed/>
    <w:rsid w:val="00D05040"/>
    <w:pPr>
      <w:tabs>
        <w:tab w:val="center" w:pos="4680"/>
        <w:tab w:val="right" w:pos="9360"/>
      </w:tabs>
      <w:spacing w:after="240" w:line="360" w:lineRule="auto"/>
      <w:ind w:firstLine="533"/>
      <w:jc w:val="both"/>
    </w:pPr>
    <w:rPr>
      <w:rFonts w:asciiTheme="minorHAnsi" w:hAnsiTheme="minorHAnsi"/>
      <w:sz w:val="22"/>
    </w:rPr>
  </w:style>
  <w:style w:type="character" w:customStyle="1" w:styleId="HeaderChar">
    <w:name w:val="Header Char"/>
    <w:basedOn w:val="DefaultParagraphFont"/>
    <w:link w:val="Header"/>
    <w:uiPriority w:val="99"/>
    <w:rsid w:val="00D05040"/>
  </w:style>
  <w:style w:type="paragraph" w:styleId="Footer">
    <w:name w:val="footer"/>
    <w:basedOn w:val="Normal"/>
    <w:link w:val="FooterChar"/>
    <w:uiPriority w:val="99"/>
    <w:unhideWhenUsed/>
    <w:rsid w:val="00D05040"/>
    <w:pPr>
      <w:tabs>
        <w:tab w:val="center" w:pos="4680"/>
        <w:tab w:val="right" w:pos="9360"/>
      </w:tabs>
      <w:spacing w:after="240" w:line="360" w:lineRule="auto"/>
      <w:ind w:firstLine="533"/>
      <w:jc w:val="both"/>
    </w:pPr>
    <w:rPr>
      <w:szCs w:val="24"/>
    </w:rPr>
  </w:style>
  <w:style w:type="character" w:customStyle="1" w:styleId="FooterChar">
    <w:name w:val="Footer Char"/>
    <w:basedOn w:val="DefaultParagraphFont"/>
    <w:link w:val="Footer"/>
    <w:uiPriority w:val="99"/>
    <w:rsid w:val="00D05040"/>
    <w:rPr>
      <w:rFonts w:ascii="Times New Roman" w:hAnsi="Times New Roman"/>
      <w:sz w:val="24"/>
      <w:szCs w:val="24"/>
    </w:rPr>
  </w:style>
  <w:style w:type="paragraph" w:styleId="NoSpacing">
    <w:name w:val="No Spacing"/>
    <w:autoRedefine/>
    <w:uiPriority w:val="1"/>
    <w:qFormat/>
    <w:rsid w:val="00D05040"/>
    <w:pPr>
      <w:spacing w:after="0" w:line="240" w:lineRule="auto"/>
      <w:ind w:firstLine="720"/>
    </w:pPr>
    <w:rPr>
      <w:rFonts w:ascii="Times New Roman" w:hAnsi="Times New Roman"/>
      <w:sz w:val="24"/>
      <w:szCs w:val="24"/>
    </w:rPr>
  </w:style>
  <w:style w:type="character" w:styleId="Hyperlink">
    <w:name w:val="Hyperlink"/>
    <w:basedOn w:val="DefaultParagraphFont"/>
    <w:uiPriority w:val="99"/>
    <w:unhideWhenUsed/>
    <w:rsid w:val="00D05040"/>
    <w:rPr>
      <w:color w:val="0563C1" w:themeColor="hyperlink"/>
      <w:u w:val="single"/>
    </w:rPr>
  </w:style>
  <w:style w:type="paragraph" w:styleId="TOC1">
    <w:name w:val="toc 1"/>
    <w:basedOn w:val="Normal"/>
    <w:next w:val="Normal"/>
    <w:autoRedefine/>
    <w:uiPriority w:val="39"/>
    <w:unhideWhenUsed/>
    <w:qFormat/>
    <w:rsid w:val="00D05040"/>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D05040"/>
    <w:pPr>
      <w:spacing w:before="120"/>
      <w:ind w:left="240"/>
    </w:pPr>
    <w:rPr>
      <w:rFonts w:asciiTheme="minorHAnsi" w:hAnsiTheme="minorHAnsi" w:cstheme="minorHAnsi"/>
      <w:i/>
      <w:iCs/>
      <w:sz w:val="20"/>
      <w:szCs w:val="20"/>
    </w:rPr>
  </w:style>
  <w:style w:type="paragraph" w:styleId="TOCHeading">
    <w:name w:val="TOC Heading"/>
    <w:basedOn w:val="Heading1"/>
    <w:next w:val="Normal"/>
    <w:uiPriority w:val="39"/>
    <w:unhideWhenUsed/>
    <w:qFormat/>
    <w:rsid w:val="00D05040"/>
    <w:pPr>
      <w:pageBreakBefore/>
      <w:spacing w:before="240" w:line="259" w:lineRule="auto"/>
      <w:outlineLvl w:val="9"/>
    </w:pPr>
    <w:rPr>
      <w:rFonts w:asciiTheme="majorHAnsi" w:hAnsiTheme="majorHAnsi"/>
      <w:bCs/>
      <w:caps w:val="0"/>
      <w:color w:val="2F5496" w:themeColor="accent1" w:themeShade="BF"/>
      <w:sz w:val="24"/>
    </w:rPr>
  </w:style>
  <w:style w:type="paragraph" w:styleId="NormalWeb">
    <w:name w:val="Normal (Web)"/>
    <w:basedOn w:val="Normal"/>
    <w:uiPriority w:val="99"/>
    <w:semiHidden/>
    <w:unhideWhenUsed/>
    <w:rsid w:val="00D05040"/>
    <w:pPr>
      <w:spacing w:before="100" w:beforeAutospacing="1" w:after="100" w:afterAutospacing="1" w:line="360" w:lineRule="auto"/>
      <w:ind w:firstLine="533"/>
      <w:jc w:val="both"/>
    </w:pPr>
    <w:rPr>
      <w:rFonts w:eastAsia="Times New Roman" w:cs="Times New Roman"/>
      <w:szCs w:val="24"/>
    </w:rPr>
  </w:style>
  <w:style w:type="character" w:styleId="UnresolvedMention">
    <w:name w:val="Unresolved Mention"/>
    <w:basedOn w:val="DefaultParagraphFont"/>
    <w:uiPriority w:val="99"/>
    <w:semiHidden/>
    <w:unhideWhenUsed/>
    <w:rsid w:val="00D05040"/>
    <w:rPr>
      <w:color w:val="605E5C"/>
      <w:shd w:val="clear" w:color="auto" w:fill="E1DFDD"/>
    </w:rPr>
  </w:style>
  <w:style w:type="paragraph" w:styleId="Caption">
    <w:name w:val="caption"/>
    <w:basedOn w:val="Normal"/>
    <w:next w:val="Normal"/>
    <w:autoRedefine/>
    <w:uiPriority w:val="35"/>
    <w:unhideWhenUsed/>
    <w:qFormat/>
    <w:rsid w:val="00A9028B"/>
    <w:pPr>
      <w:keepNext/>
      <w:jc w:val="center"/>
    </w:pPr>
    <w:rPr>
      <w:rFonts w:cs="Times New Roman"/>
      <w:sz w:val="22"/>
      <w:szCs w:val="18"/>
    </w:rPr>
  </w:style>
  <w:style w:type="paragraph" w:styleId="TOC3">
    <w:name w:val="toc 3"/>
    <w:basedOn w:val="Normal"/>
    <w:next w:val="Normal"/>
    <w:autoRedefine/>
    <w:uiPriority w:val="39"/>
    <w:unhideWhenUsed/>
    <w:qFormat/>
    <w:rsid w:val="00D05040"/>
    <w:pPr>
      <w:ind w:left="480"/>
    </w:pPr>
    <w:rPr>
      <w:rFonts w:asciiTheme="minorHAnsi" w:hAnsiTheme="minorHAnsi" w:cstheme="minorHAnsi"/>
      <w:sz w:val="20"/>
      <w:szCs w:val="20"/>
    </w:rPr>
  </w:style>
  <w:style w:type="paragraph" w:styleId="ListParagraph">
    <w:name w:val="List Paragraph"/>
    <w:basedOn w:val="Normal"/>
    <w:uiPriority w:val="1"/>
    <w:qFormat/>
    <w:rsid w:val="00D05040"/>
    <w:pPr>
      <w:spacing w:after="240" w:line="360" w:lineRule="auto"/>
      <w:ind w:left="720" w:firstLine="533"/>
      <w:contextualSpacing/>
      <w:jc w:val="both"/>
    </w:pPr>
    <w:rPr>
      <w:szCs w:val="24"/>
    </w:rPr>
  </w:style>
  <w:style w:type="paragraph" w:styleId="CommentText">
    <w:name w:val="annotation text"/>
    <w:basedOn w:val="Normal"/>
    <w:link w:val="CommentTextChar"/>
    <w:uiPriority w:val="99"/>
    <w:unhideWhenUsed/>
    <w:rsid w:val="00D05040"/>
    <w:pPr>
      <w:spacing w:after="240" w:line="360" w:lineRule="auto"/>
      <w:ind w:firstLine="533"/>
      <w:jc w:val="both"/>
    </w:pPr>
    <w:rPr>
      <w:sz w:val="20"/>
      <w:szCs w:val="20"/>
    </w:rPr>
  </w:style>
  <w:style w:type="character" w:customStyle="1" w:styleId="CommentTextChar">
    <w:name w:val="Comment Text Char"/>
    <w:basedOn w:val="DefaultParagraphFont"/>
    <w:link w:val="CommentText"/>
    <w:uiPriority w:val="99"/>
    <w:rsid w:val="00D05040"/>
    <w:rPr>
      <w:rFonts w:ascii="Times New Roman" w:hAnsi="Times New Roman"/>
      <w:sz w:val="20"/>
      <w:szCs w:val="20"/>
    </w:rPr>
  </w:style>
  <w:style w:type="character" w:styleId="CommentReference">
    <w:name w:val="annotation reference"/>
    <w:basedOn w:val="DefaultParagraphFont"/>
    <w:uiPriority w:val="99"/>
    <w:semiHidden/>
    <w:unhideWhenUsed/>
    <w:rsid w:val="00D05040"/>
    <w:rPr>
      <w:sz w:val="16"/>
      <w:szCs w:val="16"/>
    </w:rPr>
  </w:style>
  <w:style w:type="paragraph" w:styleId="CommentSubject">
    <w:name w:val="annotation subject"/>
    <w:basedOn w:val="CommentText"/>
    <w:next w:val="CommentText"/>
    <w:link w:val="CommentSubjectChar"/>
    <w:uiPriority w:val="99"/>
    <w:semiHidden/>
    <w:unhideWhenUsed/>
    <w:rsid w:val="00D05040"/>
    <w:rPr>
      <w:b/>
      <w:bCs/>
    </w:rPr>
  </w:style>
  <w:style w:type="character" w:customStyle="1" w:styleId="CommentSubjectChar">
    <w:name w:val="Comment Subject Char"/>
    <w:basedOn w:val="CommentTextChar"/>
    <w:link w:val="CommentSubject"/>
    <w:uiPriority w:val="99"/>
    <w:semiHidden/>
    <w:rsid w:val="00D05040"/>
    <w:rPr>
      <w:rFonts w:ascii="Times New Roman" w:hAnsi="Times New Roman"/>
      <w:b/>
      <w:bCs/>
      <w:sz w:val="20"/>
      <w:szCs w:val="20"/>
    </w:rPr>
  </w:style>
  <w:style w:type="numbering" w:customStyle="1" w:styleId="NoList1">
    <w:name w:val="No List1"/>
    <w:next w:val="NoList"/>
    <w:uiPriority w:val="99"/>
    <w:semiHidden/>
    <w:unhideWhenUsed/>
    <w:rsid w:val="00D05040"/>
  </w:style>
  <w:style w:type="paragraph" w:styleId="TOC4">
    <w:name w:val="toc 4"/>
    <w:basedOn w:val="Normal"/>
    <w:uiPriority w:val="1"/>
    <w:qFormat/>
    <w:rsid w:val="00D05040"/>
    <w:pPr>
      <w:ind w:left="720"/>
    </w:pPr>
    <w:rPr>
      <w:rFonts w:asciiTheme="minorHAnsi" w:hAnsiTheme="minorHAnsi" w:cstheme="minorHAnsi"/>
      <w:sz w:val="20"/>
      <w:szCs w:val="20"/>
    </w:rPr>
  </w:style>
  <w:style w:type="paragraph" w:styleId="TOC5">
    <w:name w:val="toc 5"/>
    <w:basedOn w:val="Normal"/>
    <w:uiPriority w:val="1"/>
    <w:qFormat/>
    <w:rsid w:val="00D05040"/>
    <w:pPr>
      <w:ind w:left="960"/>
    </w:pPr>
    <w:rPr>
      <w:rFonts w:asciiTheme="minorHAnsi" w:hAnsiTheme="minorHAnsi" w:cstheme="minorHAnsi"/>
      <w:sz w:val="20"/>
      <w:szCs w:val="20"/>
    </w:rPr>
  </w:style>
  <w:style w:type="paragraph" w:styleId="TOC6">
    <w:name w:val="toc 6"/>
    <w:basedOn w:val="Normal"/>
    <w:uiPriority w:val="1"/>
    <w:qFormat/>
    <w:rsid w:val="00D05040"/>
    <w:pPr>
      <w:ind w:left="1200"/>
    </w:pPr>
    <w:rPr>
      <w:rFonts w:asciiTheme="minorHAnsi" w:hAnsiTheme="minorHAnsi" w:cstheme="minorHAnsi"/>
      <w:sz w:val="20"/>
      <w:szCs w:val="20"/>
    </w:rPr>
  </w:style>
  <w:style w:type="paragraph" w:styleId="TOC7">
    <w:name w:val="toc 7"/>
    <w:basedOn w:val="Normal"/>
    <w:uiPriority w:val="1"/>
    <w:qFormat/>
    <w:rsid w:val="00D05040"/>
    <w:pPr>
      <w:ind w:left="1440"/>
    </w:pPr>
    <w:rPr>
      <w:rFonts w:asciiTheme="minorHAnsi" w:hAnsiTheme="minorHAnsi" w:cstheme="minorHAnsi"/>
      <w:sz w:val="20"/>
      <w:szCs w:val="20"/>
    </w:rPr>
  </w:style>
  <w:style w:type="paragraph" w:styleId="BodyText">
    <w:name w:val="Body Text"/>
    <w:basedOn w:val="Normal"/>
    <w:link w:val="BodyTextChar"/>
    <w:autoRedefine/>
    <w:uiPriority w:val="1"/>
    <w:qFormat/>
    <w:rsid w:val="00D05040"/>
    <w:pPr>
      <w:widowControl w:val="0"/>
      <w:autoSpaceDE w:val="0"/>
      <w:autoSpaceDN w:val="0"/>
      <w:jc w:val="center"/>
    </w:pPr>
    <w:rPr>
      <w:rFonts w:eastAsia="Calibri" w:cs="Calibri"/>
    </w:rPr>
  </w:style>
  <w:style w:type="character" w:customStyle="1" w:styleId="BodyTextChar">
    <w:name w:val="Body Text Char"/>
    <w:basedOn w:val="DefaultParagraphFont"/>
    <w:link w:val="BodyText"/>
    <w:uiPriority w:val="1"/>
    <w:rsid w:val="00D05040"/>
    <w:rPr>
      <w:rFonts w:ascii="Times New Roman" w:eastAsia="Calibri" w:hAnsi="Times New Roman" w:cs="Calibri"/>
      <w:sz w:val="24"/>
    </w:rPr>
  </w:style>
  <w:style w:type="paragraph" w:customStyle="1" w:styleId="TableParagraph">
    <w:name w:val="Table Paragraph"/>
    <w:basedOn w:val="Normal"/>
    <w:uiPriority w:val="1"/>
    <w:qFormat/>
    <w:rsid w:val="00D05040"/>
    <w:pPr>
      <w:widowControl w:val="0"/>
      <w:autoSpaceDE w:val="0"/>
      <w:autoSpaceDN w:val="0"/>
      <w:spacing w:after="240" w:line="360" w:lineRule="auto"/>
      <w:ind w:firstLine="533"/>
      <w:jc w:val="both"/>
    </w:pPr>
    <w:rPr>
      <w:rFonts w:ascii="Arial" w:eastAsia="Arial" w:hAnsi="Arial" w:cs="Arial"/>
      <w:sz w:val="22"/>
    </w:rPr>
  </w:style>
  <w:style w:type="numbering" w:customStyle="1" w:styleId="NoList2">
    <w:name w:val="No List2"/>
    <w:next w:val="NoList"/>
    <w:uiPriority w:val="99"/>
    <w:semiHidden/>
    <w:unhideWhenUsed/>
    <w:rsid w:val="00D05040"/>
  </w:style>
  <w:style w:type="numbering" w:customStyle="1" w:styleId="NoList3">
    <w:name w:val="No List3"/>
    <w:next w:val="NoList"/>
    <w:uiPriority w:val="99"/>
    <w:semiHidden/>
    <w:unhideWhenUsed/>
    <w:rsid w:val="00D05040"/>
  </w:style>
  <w:style w:type="paragraph" w:styleId="TableofFigures">
    <w:name w:val="table of figures"/>
    <w:basedOn w:val="Normal"/>
    <w:next w:val="Normal"/>
    <w:uiPriority w:val="99"/>
    <w:unhideWhenUsed/>
    <w:rsid w:val="00D05040"/>
    <w:pPr>
      <w:spacing w:line="360" w:lineRule="auto"/>
      <w:ind w:firstLine="533"/>
      <w:jc w:val="both"/>
    </w:pPr>
    <w:rPr>
      <w:szCs w:val="24"/>
    </w:rPr>
  </w:style>
  <w:style w:type="paragraph" w:styleId="Title">
    <w:name w:val="Title"/>
    <w:basedOn w:val="Normal"/>
    <w:next w:val="Normal"/>
    <w:link w:val="TitleChar"/>
    <w:uiPriority w:val="1"/>
    <w:qFormat/>
    <w:rsid w:val="00D05040"/>
    <w:pPr>
      <w:autoSpaceDE w:val="0"/>
      <w:autoSpaceDN w:val="0"/>
      <w:adjustRightInd w:val="0"/>
      <w:spacing w:before="1"/>
      <w:ind w:left="39"/>
      <w:jc w:val="both"/>
    </w:pPr>
    <w:rPr>
      <w:rFonts w:ascii="Calibri" w:hAnsi="Calibri" w:cs="Calibri"/>
      <w:b/>
      <w:bCs/>
      <w:i/>
      <w:iCs/>
      <w:szCs w:val="24"/>
    </w:rPr>
  </w:style>
  <w:style w:type="character" w:customStyle="1" w:styleId="TitleChar">
    <w:name w:val="Title Char"/>
    <w:basedOn w:val="DefaultParagraphFont"/>
    <w:link w:val="Title"/>
    <w:uiPriority w:val="1"/>
    <w:rsid w:val="00D05040"/>
    <w:rPr>
      <w:rFonts w:ascii="Calibri" w:hAnsi="Calibri" w:cs="Calibri"/>
      <w:b/>
      <w:bCs/>
      <w:i/>
      <w:iCs/>
      <w:sz w:val="24"/>
      <w:szCs w:val="24"/>
    </w:rPr>
  </w:style>
  <w:style w:type="character" w:styleId="Strong">
    <w:name w:val="Strong"/>
    <w:basedOn w:val="DefaultParagraphFont"/>
    <w:uiPriority w:val="22"/>
    <w:qFormat/>
    <w:rsid w:val="00D05040"/>
    <w:rPr>
      <w:b/>
      <w:bCs/>
    </w:rPr>
  </w:style>
  <w:style w:type="table" w:styleId="PlainTable5">
    <w:name w:val="Plain Table 5"/>
    <w:basedOn w:val="TableNormal"/>
    <w:uiPriority w:val="45"/>
    <w:rsid w:val="00D05040"/>
    <w:pPr>
      <w:spacing w:after="0" w:line="240" w:lineRule="auto"/>
    </w:pPr>
    <w:rPr>
      <w:rFonts w:ascii="Times New Roman" w:hAnsi="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D05040"/>
    <w:pPr>
      <w:spacing w:after="0" w:line="240" w:lineRule="auto"/>
    </w:pPr>
    <w:rPr>
      <w:rFonts w:ascii="Times New Roman" w:hAnsi="Times New Roman"/>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Revision">
    <w:name w:val="Revision"/>
    <w:hidden/>
    <w:uiPriority w:val="99"/>
    <w:semiHidden/>
    <w:rsid w:val="00D05040"/>
    <w:pPr>
      <w:spacing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D05040"/>
    <w:rPr>
      <w:color w:val="954F72" w:themeColor="followedHyperlink"/>
      <w:u w:val="single"/>
    </w:rPr>
  </w:style>
  <w:style w:type="paragraph" w:customStyle="1" w:styleId="msonormal0">
    <w:name w:val="msonormal"/>
    <w:basedOn w:val="Normal"/>
    <w:rsid w:val="00D05040"/>
    <w:pPr>
      <w:spacing w:before="100" w:beforeAutospacing="1" w:after="100" w:afterAutospacing="1"/>
      <w:jc w:val="both"/>
    </w:pPr>
    <w:rPr>
      <w:rFonts w:eastAsia="Times New Roman" w:cs="Times New Roman"/>
      <w:szCs w:val="24"/>
    </w:rPr>
  </w:style>
  <w:style w:type="paragraph" w:customStyle="1" w:styleId="xl69">
    <w:name w:val="xl69"/>
    <w:basedOn w:val="Normal"/>
    <w:rsid w:val="00D05040"/>
    <w:pPr>
      <w:spacing w:before="100" w:beforeAutospacing="1" w:after="100" w:afterAutospacing="1"/>
      <w:jc w:val="both"/>
    </w:pPr>
    <w:rPr>
      <w:rFonts w:eastAsia="Times New Roman" w:cs="Times New Roman"/>
      <w:b/>
      <w:bCs/>
      <w:szCs w:val="24"/>
    </w:rPr>
  </w:style>
  <w:style w:type="paragraph" w:customStyle="1" w:styleId="xl70">
    <w:name w:val="xl70"/>
    <w:basedOn w:val="Normal"/>
    <w:rsid w:val="00D05040"/>
    <w:pPr>
      <w:pBdr>
        <w:bottom w:val="single" w:sz="4" w:space="0" w:color="auto"/>
      </w:pBdr>
      <w:spacing w:before="100" w:beforeAutospacing="1" w:after="100" w:afterAutospacing="1"/>
      <w:jc w:val="both"/>
    </w:pPr>
    <w:rPr>
      <w:rFonts w:eastAsia="Times New Roman" w:cs="Times New Roman"/>
      <w:b/>
      <w:bCs/>
      <w:szCs w:val="24"/>
    </w:rPr>
  </w:style>
  <w:style w:type="paragraph" w:customStyle="1" w:styleId="xl71">
    <w:name w:val="xl71"/>
    <w:basedOn w:val="Normal"/>
    <w:rsid w:val="00D05040"/>
    <w:pPr>
      <w:pBdr>
        <w:bottom w:val="single" w:sz="4" w:space="0" w:color="auto"/>
      </w:pBdr>
      <w:spacing w:before="100" w:beforeAutospacing="1" w:after="100" w:afterAutospacing="1"/>
      <w:jc w:val="right"/>
    </w:pPr>
    <w:rPr>
      <w:rFonts w:eastAsia="Times New Roman" w:cs="Times New Roman"/>
      <w:b/>
      <w:bCs/>
      <w:szCs w:val="24"/>
    </w:rPr>
  </w:style>
  <w:style w:type="paragraph" w:customStyle="1" w:styleId="xl72">
    <w:name w:val="xl72"/>
    <w:basedOn w:val="Normal"/>
    <w:rsid w:val="00D05040"/>
    <w:pPr>
      <w:pBdr>
        <w:bottom w:val="single" w:sz="4" w:space="0" w:color="auto"/>
      </w:pBdr>
      <w:spacing w:before="100" w:beforeAutospacing="1" w:after="100" w:afterAutospacing="1"/>
      <w:jc w:val="right"/>
    </w:pPr>
    <w:rPr>
      <w:rFonts w:eastAsia="Times New Roman" w:cs="Times New Roman"/>
      <w:b/>
      <w:bCs/>
      <w:szCs w:val="24"/>
    </w:rPr>
  </w:style>
  <w:style w:type="paragraph" w:customStyle="1" w:styleId="xl73">
    <w:name w:val="xl73"/>
    <w:basedOn w:val="Normal"/>
    <w:rsid w:val="00D05040"/>
    <w:pPr>
      <w:pBdr>
        <w:bottom w:val="single" w:sz="4" w:space="0" w:color="auto"/>
      </w:pBdr>
      <w:spacing w:before="100" w:beforeAutospacing="1" w:after="100" w:afterAutospacing="1"/>
      <w:jc w:val="right"/>
    </w:pPr>
    <w:rPr>
      <w:rFonts w:eastAsia="Times New Roman" w:cs="Times New Roman"/>
      <w:b/>
      <w:bCs/>
      <w:szCs w:val="24"/>
    </w:rPr>
  </w:style>
  <w:style w:type="paragraph" w:customStyle="1" w:styleId="xl74">
    <w:name w:val="xl74"/>
    <w:basedOn w:val="Normal"/>
    <w:rsid w:val="00D05040"/>
    <w:pPr>
      <w:pBdr>
        <w:bottom w:val="single" w:sz="4" w:space="0" w:color="auto"/>
      </w:pBdr>
      <w:spacing w:before="100" w:beforeAutospacing="1" w:after="100" w:afterAutospacing="1"/>
      <w:jc w:val="right"/>
    </w:pPr>
    <w:rPr>
      <w:rFonts w:eastAsia="Times New Roman" w:cs="Times New Roman"/>
      <w:b/>
      <w:bCs/>
      <w:szCs w:val="24"/>
    </w:rPr>
  </w:style>
  <w:style w:type="paragraph" w:customStyle="1" w:styleId="xl75">
    <w:name w:val="xl75"/>
    <w:basedOn w:val="Normal"/>
    <w:rsid w:val="00D05040"/>
    <w:pPr>
      <w:pBdr>
        <w:bottom w:val="single" w:sz="4" w:space="0" w:color="auto"/>
      </w:pBdr>
      <w:spacing w:before="100" w:beforeAutospacing="1" w:after="100" w:afterAutospacing="1"/>
      <w:jc w:val="right"/>
    </w:pPr>
    <w:rPr>
      <w:rFonts w:eastAsia="Times New Roman" w:cs="Times New Roman"/>
      <w:b/>
      <w:bCs/>
      <w:szCs w:val="24"/>
    </w:rPr>
  </w:style>
  <w:style w:type="paragraph" w:styleId="Subtitle">
    <w:name w:val="Subtitle"/>
    <w:basedOn w:val="Normal"/>
    <w:next w:val="Normal"/>
    <w:link w:val="SubtitleChar"/>
    <w:autoRedefine/>
    <w:uiPriority w:val="11"/>
    <w:qFormat/>
    <w:rsid w:val="00D05040"/>
    <w:pPr>
      <w:spacing w:after="160" w:line="360" w:lineRule="auto"/>
      <w:ind w:firstLine="288"/>
      <w:jc w:val="both"/>
    </w:pPr>
    <w:rPr>
      <w:rFonts w:eastAsiaTheme="minorEastAsia" w:cs="Times New Roman"/>
      <w:b/>
      <w:spacing w:val="15"/>
      <w:w w:val="95"/>
    </w:rPr>
  </w:style>
  <w:style w:type="character" w:customStyle="1" w:styleId="SubtitleChar">
    <w:name w:val="Subtitle Char"/>
    <w:basedOn w:val="DefaultParagraphFont"/>
    <w:link w:val="Subtitle"/>
    <w:uiPriority w:val="11"/>
    <w:rsid w:val="00D05040"/>
    <w:rPr>
      <w:rFonts w:ascii="Times New Roman" w:eastAsiaTheme="minorEastAsia" w:hAnsi="Times New Roman" w:cs="Times New Roman"/>
      <w:b/>
      <w:spacing w:val="15"/>
      <w:w w:val="95"/>
      <w:sz w:val="24"/>
    </w:rPr>
  </w:style>
  <w:style w:type="table" w:styleId="GridTable1Light">
    <w:name w:val="Grid Table 1 Light"/>
    <w:basedOn w:val="TableNormal"/>
    <w:uiPriority w:val="46"/>
    <w:rsid w:val="00D05040"/>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05040"/>
    <w:pPr>
      <w:spacing w:after="0" w:line="240" w:lineRule="auto"/>
    </w:pPr>
    <w:rPr>
      <w:rFonts w:ascii="Times New Roman" w:hAnsi="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D05040"/>
    <w:pPr>
      <w:spacing w:after="0" w:line="240" w:lineRule="auto"/>
    </w:pPr>
    <w:rPr>
      <w:rFonts w:ascii="Times New Roman" w:hAnsi="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D05040"/>
    <w:pPr>
      <w:spacing w:after="0" w:line="240" w:lineRule="auto"/>
    </w:pPr>
    <w:rPr>
      <w:rFonts w:ascii="Times New Roman" w:hAnsi="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
    <w:name w:val="List Table 4"/>
    <w:basedOn w:val="TableNormal"/>
    <w:uiPriority w:val="49"/>
    <w:rsid w:val="00D05040"/>
    <w:pPr>
      <w:spacing w:after="0" w:line="240" w:lineRule="auto"/>
    </w:pPr>
    <w:rPr>
      <w:rFonts w:ascii="Times New Roman" w:hAnsi="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D05040"/>
    <w:pPr>
      <w:spacing w:after="0" w:line="240" w:lineRule="auto"/>
    </w:pPr>
    <w:rPr>
      <w:rFonts w:ascii="Times New Roman" w:hAnsi="Times New Roman"/>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D05040"/>
    <w:pPr>
      <w:spacing w:after="0" w:line="240" w:lineRule="auto"/>
    </w:pPr>
    <w:rPr>
      <w:rFonts w:ascii="Times New Roman" w:hAnsi="Times New Roman"/>
      <w:color w:val="7B7B7B" w:themeColor="accent3" w:themeShade="BF"/>
      <w:sz w:val="24"/>
      <w:szCs w:val="24"/>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
    <w:name w:val="List Table 7 Colorful"/>
    <w:basedOn w:val="TableNormal"/>
    <w:uiPriority w:val="52"/>
    <w:rsid w:val="00D05040"/>
    <w:pPr>
      <w:spacing w:after="0" w:line="240" w:lineRule="auto"/>
    </w:pPr>
    <w:rPr>
      <w:rFonts w:ascii="Times New Roman" w:hAnsi="Times New Roman"/>
      <w:color w:val="000000" w:themeColor="text1"/>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D05040"/>
    <w:pPr>
      <w:spacing w:after="0" w:line="240" w:lineRule="auto"/>
    </w:pPr>
    <w:rPr>
      <w:rFonts w:ascii="Times New Roman" w:hAnsi="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65">
    <w:name w:val="xl65"/>
    <w:basedOn w:val="Normal"/>
    <w:rsid w:val="00D05040"/>
    <w:pPr>
      <w:pBdr>
        <w:bottom w:val="single" w:sz="4" w:space="0" w:color="auto"/>
      </w:pBdr>
      <w:spacing w:before="100" w:beforeAutospacing="1" w:after="100" w:afterAutospacing="1"/>
      <w:jc w:val="right"/>
    </w:pPr>
    <w:rPr>
      <w:rFonts w:eastAsia="Times New Roman" w:cs="Times New Roman"/>
      <w:szCs w:val="24"/>
    </w:rPr>
  </w:style>
  <w:style w:type="paragraph" w:customStyle="1" w:styleId="xl67">
    <w:name w:val="xl67"/>
    <w:basedOn w:val="Normal"/>
    <w:rsid w:val="00D05040"/>
    <w:pPr>
      <w:spacing w:before="100" w:beforeAutospacing="1" w:after="100" w:afterAutospacing="1"/>
      <w:jc w:val="right"/>
    </w:pPr>
    <w:rPr>
      <w:rFonts w:eastAsia="Times New Roman" w:cs="Times New Roman"/>
      <w:szCs w:val="24"/>
    </w:rPr>
  </w:style>
  <w:style w:type="paragraph" w:customStyle="1" w:styleId="xl63">
    <w:name w:val="xl63"/>
    <w:basedOn w:val="Normal"/>
    <w:rsid w:val="00D05040"/>
    <w:pPr>
      <w:pBdr>
        <w:bottom w:val="single" w:sz="4" w:space="0" w:color="auto"/>
      </w:pBdr>
      <w:spacing w:before="100" w:beforeAutospacing="1" w:after="100" w:afterAutospacing="1"/>
      <w:jc w:val="right"/>
    </w:pPr>
    <w:rPr>
      <w:rFonts w:eastAsia="Times New Roman" w:cs="Times New Roman"/>
      <w:szCs w:val="24"/>
    </w:rPr>
  </w:style>
  <w:style w:type="numbering" w:customStyle="1" w:styleId="NoList4">
    <w:name w:val="No List4"/>
    <w:next w:val="NoList"/>
    <w:uiPriority w:val="99"/>
    <w:semiHidden/>
    <w:unhideWhenUsed/>
    <w:rsid w:val="00D05040"/>
  </w:style>
  <w:style w:type="paragraph" w:styleId="BalloonText">
    <w:name w:val="Balloon Text"/>
    <w:basedOn w:val="Normal"/>
    <w:link w:val="BalloonTextChar"/>
    <w:uiPriority w:val="99"/>
    <w:semiHidden/>
    <w:unhideWhenUsed/>
    <w:rsid w:val="00D05040"/>
    <w:pPr>
      <w:ind w:firstLine="533"/>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040"/>
    <w:rPr>
      <w:rFonts w:ascii="Segoe UI" w:hAnsi="Segoe UI" w:cs="Segoe UI"/>
      <w:sz w:val="18"/>
      <w:szCs w:val="18"/>
    </w:rPr>
  </w:style>
  <w:style w:type="table" w:customStyle="1" w:styleId="TableGrid1">
    <w:name w:val="Table Grid1"/>
    <w:basedOn w:val="TableNormal"/>
    <w:next w:val="TableGrid"/>
    <w:uiPriority w:val="59"/>
    <w:rsid w:val="00D05040"/>
    <w:pPr>
      <w:spacing w:after="0" w:line="240" w:lineRule="auto"/>
    </w:pPr>
    <w:rPr>
      <w:rFonts w:ascii="Times New Roman" w:eastAsia="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05040"/>
  </w:style>
  <w:style w:type="paragraph" w:customStyle="1" w:styleId="Heading41">
    <w:name w:val="Heading41"/>
    <w:basedOn w:val="Normal"/>
    <w:next w:val="Normal"/>
    <w:autoRedefine/>
    <w:uiPriority w:val="9"/>
    <w:unhideWhenUsed/>
    <w:qFormat/>
    <w:rsid w:val="00D05040"/>
    <w:pPr>
      <w:keepNext/>
      <w:keepLines/>
      <w:spacing w:after="240" w:line="360" w:lineRule="auto"/>
      <w:jc w:val="both"/>
      <w:outlineLvl w:val="2"/>
    </w:pPr>
    <w:rPr>
      <w:rFonts w:eastAsia="MS Gothic" w:cs="Times New Roman"/>
      <w:szCs w:val="24"/>
    </w:rPr>
  </w:style>
  <w:style w:type="paragraph" w:customStyle="1" w:styleId="Heading410">
    <w:name w:val="Heading 41"/>
    <w:basedOn w:val="Normal"/>
    <w:next w:val="Normal"/>
    <w:uiPriority w:val="9"/>
    <w:unhideWhenUsed/>
    <w:qFormat/>
    <w:rsid w:val="00D05040"/>
    <w:pPr>
      <w:keepNext/>
      <w:keepLines/>
      <w:spacing w:before="40" w:after="240" w:line="360" w:lineRule="auto"/>
      <w:ind w:firstLine="533"/>
      <w:jc w:val="both"/>
      <w:outlineLvl w:val="3"/>
    </w:pPr>
    <w:rPr>
      <w:rFonts w:ascii="Calibri Light" w:eastAsia="MS Gothic" w:hAnsi="Calibri Light" w:cs="Times New Roman"/>
      <w:i/>
      <w:iCs/>
      <w:color w:val="2E74B5"/>
      <w:szCs w:val="24"/>
    </w:rPr>
  </w:style>
  <w:style w:type="paragraph" w:customStyle="1" w:styleId="Heading51">
    <w:name w:val="Heading 51"/>
    <w:basedOn w:val="Normal"/>
    <w:next w:val="Normal"/>
    <w:uiPriority w:val="9"/>
    <w:unhideWhenUsed/>
    <w:qFormat/>
    <w:rsid w:val="00D05040"/>
    <w:pPr>
      <w:keepNext/>
      <w:keepLines/>
      <w:spacing w:before="40" w:after="240" w:line="360" w:lineRule="auto"/>
      <w:ind w:firstLine="533"/>
      <w:jc w:val="both"/>
      <w:outlineLvl w:val="4"/>
    </w:pPr>
    <w:rPr>
      <w:rFonts w:ascii="Calibri Light" w:eastAsia="MS Gothic" w:hAnsi="Calibri Light" w:cs="Times New Roman"/>
      <w:color w:val="2E74B5"/>
      <w:szCs w:val="24"/>
    </w:rPr>
  </w:style>
  <w:style w:type="paragraph" w:customStyle="1" w:styleId="Heading61">
    <w:name w:val="Heading 61"/>
    <w:basedOn w:val="Normal"/>
    <w:next w:val="Normal"/>
    <w:autoRedefine/>
    <w:uiPriority w:val="9"/>
    <w:unhideWhenUsed/>
    <w:qFormat/>
    <w:rsid w:val="00D05040"/>
    <w:pPr>
      <w:keepNext/>
      <w:keepLines/>
      <w:spacing w:before="40" w:after="240" w:line="360" w:lineRule="auto"/>
      <w:ind w:left="720" w:firstLine="288"/>
      <w:jc w:val="both"/>
      <w:outlineLvl w:val="5"/>
    </w:pPr>
    <w:rPr>
      <w:rFonts w:eastAsia="MS Gothic" w:cs="Times New Roman"/>
      <w:b/>
      <w:szCs w:val="24"/>
    </w:rPr>
  </w:style>
  <w:style w:type="paragraph" w:customStyle="1" w:styleId="Heading91">
    <w:name w:val="Heading 91"/>
    <w:basedOn w:val="Normal"/>
    <w:next w:val="Normal"/>
    <w:uiPriority w:val="1"/>
    <w:unhideWhenUsed/>
    <w:qFormat/>
    <w:rsid w:val="00D05040"/>
    <w:pPr>
      <w:keepNext/>
      <w:keepLines/>
      <w:spacing w:before="40" w:after="240" w:line="360" w:lineRule="auto"/>
      <w:ind w:firstLine="533"/>
      <w:jc w:val="both"/>
      <w:outlineLvl w:val="8"/>
    </w:pPr>
    <w:rPr>
      <w:rFonts w:ascii="Calibri Light" w:eastAsia="MS Gothic" w:hAnsi="Calibri Light" w:cs="Times New Roman"/>
      <w:i/>
      <w:iCs/>
      <w:color w:val="272727"/>
      <w:sz w:val="21"/>
      <w:szCs w:val="21"/>
    </w:rPr>
  </w:style>
  <w:style w:type="paragraph" w:customStyle="1" w:styleId="Header1">
    <w:name w:val="Header1"/>
    <w:basedOn w:val="Normal"/>
    <w:next w:val="Header"/>
    <w:uiPriority w:val="99"/>
    <w:unhideWhenUsed/>
    <w:rsid w:val="00D05040"/>
    <w:pPr>
      <w:tabs>
        <w:tab w:val="center" w:pos="4680"/>
        <w:tab w:val="right" w:pos="9360"/>
      </w:tabs>
      <w:spacing w:after="240" w:line="360" w:lineRule="auto"/>
      <w:ind w:firstLine="533"/>
      <w:jc w:val="both"/>
    </w:pPr>
    <w:rPr>
      <w:rFonts w:eastAsia="Times New Roman" w:cs="Arial"/>
    </w:rPr>
  </w:style>
  <w:style w:type="table" w:customStyle="1" w:styleId="TableGrid3">
    <w:name w:val="Table Grid3"/>
    <w:basedOn w:val="TableNormal"/>
    <w:next w:val="TableGrid"/>
    <w:uiPriority w:val="59"/>
    <w:rsid w:val="00D05040"/>
    <w:pPr>
      <w:spacing w:after="0" w:line="240" w:lineRule="auto"/>
    </w:pPr>
    <w:rPr>
      <w:rFonts w:ascii="Times New Roman" w:eastAsia="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D05040"/>
    <w:rPr>
      <w:rFonts w:cs="Times New Roman"/>
      <w:color w:val="0563C1"/>
      <w:u w:val="single"/>
    </w:rPr>
  </w:style>
  <w:style w:type="paragraph" w:customStyle="1" w:styleId="TOCHeading1">
    <w:name w:val="TOC Heading1"/>
    <w:basedOn w:val="Heading1"/>
    <w:next w:val="Normal"/>
    <w:uiPriority w:val="39"/>
    <w:unhideWhenUsed/>
    <w:qFormat/>
    <w:rsid w:val="00D05040"/>
    <w:pPr>
      <w:pageBreakBefore/>
      <w:spacing w:before="240" w:line="259" w:lineRule="auto"/>
      <w:outlineLvl w:val="9"/>
    </w:pPr>
    <w:rPr>
      <w:rFonts w:ascii="Calibri Light" w:eastAsia="MS Gothic" w:hAnsi="Calibri Light" w:cs="Times New Roman"/>
      <w:b w:val="0"/>
      <w:caps w:val="0"/>
      <w:color w:val="2E74B5"/>
      <w:sz w:val="24"/>
    </w:rPr>
  </w:style>
  <w:style w:type="table" w:customStyle="1" w:styleId="PlainTable51">
    <w:name w:val="Plain Table 51"/>
    <w:basedOn w:val="TableNormal"/>
    <w:next w:val="PlainTable5"/>
    <w:uiPriority w:val="45"/>
    <w:rsid w:val="00D05040"/>
    <w:pPr>
      <w:spacing w:after="0" w:line="240" w:lineRule="auto"/>
    </w:pPr>
    <w:rPr>
      <w:rFonts w:ascii="Times New Roman" w:eastAsia="Times New Roman" w:hAnsi="Times New Roman" w:cs="Arial"/>
      <w:sz w:val="24"/>
      <w:szCs w:val="24"/>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1Light-Accent31">
    <w:name w:val="Grid Table 1 Light - Accent 31"/>
    <w:basedOn w:val="TableNormal"/>
    <w:next w:val="GridTable1Light-Accent3"/>
    <w:uiPriority w:val="46"/>
    <w:rsid w:val="00D05040"/>
    <w:pPr>
      <w:spacing w:after="0" w:line="240" w:lineRule="auto"/>
    </w:pPr>
    <w:rPr>
      <w:rFonts w:ascii="Times New Roman" w:eastAsia="Times New Roman" w:hAnsi="Times New Roman" w:cs="Arial"/>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Arial"/>
        <w:b/>
        <w:bCs/>
      </w:rPr>
      <w:tblPr/>
      <w:tcPr>
        <w:tcBorders>
          <w:bottom w:val="single" w:sz="12" w:space="0" w:color="C9C9C9"/>
        </w:tcBorders>
      </w:tcPr>
    </w:tblStylePr>
    <w:tblStylePr w:type="lastRow">
      <w:rPr>
        <w:rFonts w:cs="Arial"/>
        <w:b/>
        <w:bCs/>
      </w:rPr>
      <w:tblPr/>
      <w:tcPr>
        <w:tcBorders>
          <w:top w:val="double" w:sz="2" w:space="0" w:color="C9C9C9"/>
        </w:tcBorders>
      </w:tcPr>
    </w:tblStylePr>
    <w:tblStylePr w:type="firstCol">
      <w:rPr>
        <w:rFonts w:cs="Arial"/>
        <w:b/>
        <w:bCs/>
      </w:rPr>
    </w:tblStylePr>
    <w:tblStylePr w:type="lastCol">
      <w:rPr>
        <w:rFonts w:cs="Arial"/>
        <w:b/>
        <w:bCs/>
      </w:rPr>
    </w:tblStylePr>
  </w:style>
  <w:style w:type="character" w:customStyle="1" w:styleId="FollowedHyperlink1">
    <w:name w:val="FollowedHyperlink1"/>
    <w:basedOn w:val="DefaultParagraphFont"/>
    <w:uiPriority w:val="99"/>
    <w:semiHidden/>
    <w:unhideWhenUsed/>
    <w:rsid w:val="00D05040"/>
    <w:rPr>
      <w:rFonts w:cs="Times New Roman"/>
      <w:color w:val="954F72"/>
      <w:u w:val="single"/>
    </w:rPr>
  </w:style>
  <w:style w:type="paragraph" w:customStyle="1" w:styleId="Subtitle1">
    <w:name w:val="Subtitle1"/>
    <w:basedOn w:val="Normal"/>
    <w:next w:val="Normal"/>
    <w:autoRedefine/>
    <w:uiPriority w:val="11"/>
    <w:qFormat/>
    <w:rsid w:val="00D05040"/>
    <w:pPr>
      <w:spacing w:after="160" w:line="360" w:lineRule="auto"/>
      <w:ind w:firstLine="288"/>
      <w:jc w:val="both"/>
    </w:pPr>
    <w:rPr>
      <w:rFonts w:eastAsia="MS Mincho" w:cs="Times New Roman"/>
      <w:b/>
      <w:spacing w:val="15"/>
      <w:w w:val="95"/>
    </w:rPr>
  </w:style>
  <w:style w:type="table" w:customStyle="1" w:styleId="GridTable1Light1">
    <w:name w:val="Grid Table 1 Light1"/>
    <w:basedOn w:val="TableNormal"/>
    <w:next w:val="GridTable1Light"/>
    <w:uiPriority w:val="46"/>
    <w:rsid w:val="00D05040"/>
    <w:pPr>
      <w:spacing w:after="0" w:line="240" w:lineRule="auto"/>
    </w:pPr>
    <w:rPr>
      <w:rFonts w:ascii="Times New Roman" w:eastAsia="Times New Roman" w:hAnsi="Times New Roman" w:cs="Arial"/>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Arial"/>
        <w:b/>
        <w:bCs/>
      </w:rPr>
      <w:tblPr/>
      <w:tcPr>
        <w:tcBorders>
          <w:bottom w:val="single" w:sz="12" w:space="0" w:color="666666"/>
        </w:tcBorders>
      </w:tcPr>
    </w:tblStylePr>
    <w:tblStylePr w:type="lastRow">
      <w:rPr>
        <w:rFonts w:cs="Arial"/>
        <w:b/>
        <w:bCs/>
      </w:rPr>
      <w:tblPr/>
      <w:tcPr>
        <w:tcBorders>
          <w:top w:val="double" w:sz="2" w:space="0" w:color="666666"/>
        </w:tcBorders>
      </w:tcPr>
    </w:tblStylePr>
    <w:tblStylePr w:type="firstCol">
      <w:rPr>
        <w:rFonts w:cs="Arial"/>
        <w:b/>
        <w:bCs/>
      </w:rPr>
    </w:tblStylePr>
    <w:tblStylePr w:type="lastCol">
      <w:rPr>
        <w:rFonts w:cs="Arial"/>
        <w:b/>
        <w:bCs/>
      </w:rPr>
    </w:tblStylePr>
  </w:style>
  <w:style w:type="table" w:customStyle="1" w:styleId="GridTable1Light-Accent11">
    <w:name w:val="Grid Table 1 Light - Accent 11"/>
    <w:basedOn w:val="TableNormal"/>
    <w:next w:val="GridTable1Light-Accent1"/>
    <w:uiPriority w:val="46"/>
    <w:rsid w:val="00D05040"/>
    <w:pPr>
      <w:spacing w:after="0" w:line="240" w:lineRule="auto"/>
    </w:pPr>
    <w:rPr>
      <w:rFonts w:ascii="Times New Roman" w:eastAsia="Times New Roman" w:hAnsi="Times New Roman" w:cs="Arial"/>
      <w:sz w:val="24"/>
      <w:szCs w:val="24"/>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Arial"/>
        <w:b/>
        <w:bCs/>
      </w:rPr>
      <w:tblPr/>
      <w:tcPr>
        <w:tcBorders>
          <w:bottom w:val="single" w:sz="12" w:space="0" w:color="9CC2E5"/>
        </w:tcBorders>
      </w:tcPr>
    </w:tblStylePr>
    <w:tblStylePr w:type="lastRow">
      <w:rPr>
        <w:rFonts w:cs="Arial"/>
        <w:b/>
        <w:bCs/>
      </w:rPr>
      <w:tblPr/>
      <w:tcPr>
        <w:tcBorders>
          <w:top w:val="double" w:sz="2" w:space="0" w:color="9CC2E5"/>
        </w:tcBorders>
      </w:tcPr>
    </w:tblStylePr>
    <w:tblStylePr w:type="firstCol">
      <w:rPr>
        <w:rFonts w:cs="Arial"/>
        <w:b/>
        <w:bCs/>
      </w:rPr>
    </w:tblStylePr>
    <w:tblStylePr w:type="lastCol">
      <w:rPr>
        <w:rFonts w:cs="Arial"/>
        <w:b/>
        <w:bCs/>
      </w:rPr>
    </w:tblStylePr>
  </w:style>
  <w:style w:type="table" w:customStyle="1" w:styleId="PlainTable31">
    <w:name w:val="Plain Table 31"/>
    <w:basedOn w:val="TableNormal"/>
    <w:next w:val="PlainTable3"/>
    <w:uiPriority w:val="43"/>
    <w:rsid w:val="00D05040"/>
    <w:pPr>
      <w:spacing w:after="0" w:line="240" w:lineRule="auto"/>
    </w:pPr>
    <w:rPr>
      <w:rFonts w:ascii="Times New Roman" w:eastAsia="Times New Roman" w:hAnsi="Times New Roman" w:cs="Arial"/>
      <w:sz w:val="24"/>
      <w:szCs w:val="24"/>
    </w:rPr>
    <w:tblPr>
      <w:tblStyleRowBandSize w:val="1"/>
      <w:tblStyleColBandSize w:val="1"/>
    </w:tblPr>
    <w:tblStylePr w:type="firstRow">
      <w:rPr>
        <w:rFonts w:cs="Arial"/>
        <w:b/>
        <w:bCs/>
        <w:caps/>
      </w:rPr>
      <w:tblPr/>
      <w:tcPr>
        <w:tcBorders>
          <w:bottom w:val="single" w:sz="4" w:space="0" w:color="7F7F7F"/>
        </w:tcBorders>
      </w:tcPr>
    </w:tblStylePr>
    <w:tblStylePr w:type="lastRow">
      <w:rPr>
        <w:rFonts w:cs="Arial"/>
        <w:b/>
        <w:bCs/>
        <w:caps/>
      </w:rPr>
      <w:tblPr/>
      <w:tcPr>
        <w:tcBorders>
          <w:top w:val="nil"/>
        </w:tcBorders>
      </w:tcPr>
    </w:tblStylePr>
    <w:tblStylePr w:type="firstCol">
      <w:rPr>
        <w:rFonts w:cs="Arial"/>
        <w:b/>
        <w:bCs/>
        <w:caps/>
      </w:rPr>
      <w:tblPr/>
      <w:tcPr>
        <w:tcBorders>
          <w:right w:val="single" w:sz="4" w:space="0" w:color="7F7F7F"/>
        </w:tcBorders>
      </w:tcPr>
    </w:tblStylePr>
    <w:tblStylePr w:type="lastCol">
      <w:rPr>
        <w:rFonts w:cs="Arial"/>
        <w:b/>
        <w:bCs/>
        <w:caps/>
      </w:rPr>
      <w:tblPr/>
      <w:tcPr>
        <w:tcBorders>
          <w:left w:val="nil"/>
        </w:tcBorders>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style>
  <w:style w:type="table" w:customStyle="1" w:styleId="PlainTable11">
    <w:name w:val="Plain Table 11"/>
    <w:basedOn w:val="TableNormal"/>
    <w:next w:val="PlainTable1"/>
    <w:uiPriority w:val="41"/>
    <w:rsid w:val="00D05040"/>
    <w:pPr>
      <w:spacing w:after="0" w:line="240" w:lineRule="auto"/>
    </w:pPr>
    <w:rPr>
      <w:rFonts w:ascii="Times New Roman" w:eastAsia="Times New Roman" w:hAnsi="Times New Roman" w:cs="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Arial"/>
        <w:b/>
        <w:bCs/>
      </w:rPr>
    </w:tblStylePr>
    <w:tblStylePr w:type="lastRow">
      <w:rPr>
        <w:rFonts w:cs="Arial"/>
        <w:b/>
        <w:bCs/>
      </w:rPr>
      <w:tblPr/>
      <w:tcPr>
        <w:tcBorders>
          <w:top w:val="double" w:sz="4" w:space="0" w:color="BFBF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cPr>
    </w:tblStylePr>
    <w:tblStylePr w:type="band1Horz">
      <w:rPr>
        <w:rFonts w:cs="Arial"/>
      </w:rPr>
      <w:tblPr/>
      <w:tcPr>
        <w:shd w:val="clear" w:color="auto" w:fill="F2F2F2"/>
      </w:tcPr>
    </w:tblStylePr>
  </w:style>
  <w:style w:type="table" w:customStyle="1" w:styleId="ListTable41">
    <w:name w:val="List Table 41"/>
    <w:basedOn w:val="TableNormal"/>
    <w:next w:val="ListTable4"/>
    <w:uiPriority w:val="49"/>
    <w:rsid w:val="00D05040"/>
    <w:pPr>
      <w:spacing w:after="0" w:line="240" w:lineRule="auto"/>
    </w:pPr>
    <w:rPr>
      <w:rFonts w:ascii="Times New Roman" w:eastAsia="Times New Roman" w:hAnsi="Times New Roman" w:cs="Arial"/>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Arial"/>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Arial"/>
        <w:b/>
        <w:bCs/>
      </w:rPr>
      <w:tblPr/>
      <w:tcPr>
        <w:tcBorders>
          <w:top w:val="double" w:sz="4" w:space="0" w:color="666666"/>
        </w:tcBorders>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table" w:customStyle="1" w:styleId="ListTable4-Accent31">
    <w:name w:val="List Table 4 - Accent 31"/>
    <w:basedOn w:val="TableNormal"/>
    <w:next w:val="ListTable4-Accent3"/>
    <w:uiPriority w:val="49"/>
    <w:rsid w:val="00D05040"/>
    <w:pPr>
      <w:spacing w:after="0" w:line="240" w:lineRule="auto"/>
    </w:pPr>
    <w:rPr>
      <w:rFonts w:ascii="Times New Roman" w:eastAsia="Times New Roman" w:hAnsi="Times New Roman" w:cs="Arial"/>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rFonts w:cs="Arial"/>
        <w:b/>
        <w:bCs/>
      </w:rPr>
      <w:tblPr/>
      <w:tcPr>
        <w:tcBorders>
          <w:top w:val="double" w:sz="4" w:space="0" w:color="C9C9C9"/>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ListTable6Colorful-Accent31">
    <w:name w:val="List Table 6 Colorful - Accent 31"/>
    <w:basedOn w:val="TableNormal"/>
    <w:next w:val="ListTable6Colorful-Accent3"/>
    <w:uiPriority w:val="51"/>
    <w:rsid w:val="00D05040"/>
    <w:pPr>
      <w:spacing w:after="0" w:line="240" w:lineRule="auto"/>
    </w:pPr>
    <w:rPr>
      <w:rFonts w:ascii="Times New Roman" w:eastAsia="Times New Roman" w:hAnsi="Times New Roman" w:cs="Arial"/>
      <w:color w:val="7B7B7B"/>
      <w:sz w:val="24"/>
      <w:szCs w:val="24"/>
    </w:rPr>
    <w:tblPr>
      <w:tblStyleRowBandSize w:val="1"/>
      <w:tblStyleColBandSize w:val="1"/>
      <w:tblBorders>
        <w:top w:val="single" w:sz="4" w:space="0" w:color="A5A5A5"/>
        <w:bottom w:val="single" w:sz="4" w:space="0" w:color="A5A5A5"/>
      </w:tblBorders>
    </w:tblPr>
    <w:tblStylePr w:type="firstRow">
      <w:rPr>
        <w:rFonts w:cs="Arial"/>
        <w:b/>
        <w:bCs/>
      </w:rPr>
      <w:tblPr/>
      <w:tcPr>
        <w:tcBorders>
          <w:bottom w:val="single" w:sz="4" w:space="0" w:color="A5A5A5"/>
        </w:tcBorders>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ListTable7Colorful1">
    <w:name w:val="List Table 7 Colorful1"/>
    <w:basedOn w:val="TableNormal"/>
    <w:next w:val="ListTable7Colorful"/>
    <w:uiPriority w:val="52"/>
    <w:rsid w:val="00D05040"/>
    <w:pPr>
      <w:spacing w:after="0" w:line="240" w:lineRule="auto"/>
    </w:pPr>
    <w:rPr>
      <w:rFonts w:ascii="Times New Roman" w:eastAsia="Times New Roman" w:hAnsi="Times New Roman" w:cs="Arial"/>
      <w:color w:val="000000"/>
      <w:sz w:val="24"/>
      <w:szCs w:val="24"/>
    </w:rPr>
    <w:tblPr>
      <w:tblStyleRowBandSize w:val="1"/>
      <w:tblStyleColBandSize w:val="1"/>
    </w:tblPr>
    <w:tblStylePr w:type="firstRow">
      <w:rPr>
        <w:rFonts w:ascii="Calibri Light" w:eastAsia="MS Gothic" w:hAnsi="Calibri Light" w:cs="Times New Roman"/>
        <w:i/>
        <w:iCs/>
        <w:sz w:val="26"/>
      </w:rPr>
      <w:tblPr/>
      <w:tcPr>
        <w:tcBorders>
          <w:bottom w:val="single" w:sz="4" w:space="0" w:color="000000"/>
        </w:tcBorders>
        <w:shd w:val="clear" w:color="auto" w:fill="FFFFFF"/>
      </w:tcPr>
    </w:tblStylePr>
    <w:tblStylePr w:type="lastRow">
      <w:rPr>
        <w:rFonts w:ascii="Calibri Light" w:eastAsia="MS Gothic"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000000"/>
        </w:tcBorders>
        <w:shd w:val="clear" w:color="auto" w:fill="FFFFFF"/>
      </w:tcPr>
    </w:tblStylePr>
    <w:tblStylePr w:type="lastCol">
      <w:rPr>
        <w:rFonts w:ascii="Calibri Light" w:eastAsia="MS Gothic" w:hAnsi="Calibri Light" w:cs="Times New Roman"/>
        <w:i/>
        <w:iCs/>
        <w:sz w:val="26"/>
      </w:rPr>
      <w:tblPr/>
      <w:tcPr>
        <w:tcBorders>
          <w:left w:val="single" w:sz="4" w:space="0" w:color="000000"/>
        </w:tcBorders>
        <w:shd w:val="clear" w:color="auto" w:fill="FFFFFF"/>
      </w:tcPr>
    </w:tblStylePr>
    <w:tblStylePr w:type="band1Vert">
      <w:rPr>
        <w:rFonts w:cs="Arial"/>
      </w:rPr>
      <w:tblPr/>
      <w:tcPr>
        <w:shd w:val="clear" w:color="auto" w:fill="CCCCCC"/>
      </w:tcPr>
    </w:tblStylePr>
    <w:tblStylePr w:type="band1Horz">
      <w:rPr>
        <w:rFonts w:cs="Arial"/>
      </w:rPr>
      <w:tblPr/>
      <w:tcPr>
        <w:shd w:val="clear" w:color="auto" w:fill="CCCCCC"/>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21">
    <w:name w:val="Grid Table 21"/>
    <w:basedOn w:val="TableNormal"/>
    <w:next w:val="GridTable2"/>
    <w:uiPriority w:val="47"/>
    <w:rsid w:val="00D05040"/>
    <w:pPr>
      <w:spacing w:after="0" w:line="240" w:lineRule="auto"/>
    </w:pPr>
    <w:rPr>
      <w:rFonts w:ascii="Times New Roman" w:eastAsia="Times New Roman" w:hAnsi="Times New Roman" w:cs="Arial"/>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Arial"/>
        <w:b/>
        <w:bCs/>
      </w:rPr>
      <w:tblPr/>
      <w:tcPr>
        <w:tcBorders>
          <w:top w:val="nil"/>
          <w:bottom w:val="single" w:sz="12" w:space="0" w:color="666666"/>
          <w:insideH w:val="nil"/>
          <w:insideV w:val="nil"/>
        </w:tcBorders>
        <w:shd w:val="clear" w:color="auto" w:fill="FFFFFF"/>
      </w:tcPr>
    </w:tblStylePr>
    <w:tblStylePr w:type="lastRow">
      <w:rPr>
        <w:rFonts w:cs="Arial"/>
        <w:b/>
        <w:bCs/>
      </w:rPr>
      <w:tblPr/>
      <w:tcPr>
        <w:tcBorders>
          <w:top w:val="double" w:sz="2" w:space="0" w:color="666666"/>
          <w:bottom w:val="nil"/>
          <w:insideH w:val="nil"/>
          <w:insideV w:val="nil"/>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character" w:customStyle="1" w:styleId="HeaderChar1">
    <w:name w:val="Header Char1"/>
    <w:basedOn w:val="DefaultParagraphFont"/>
    <w:uiPriority w:val="99"/>
    <w:semiHidden/>
    <w:locked/>
    <w:rsid w:val="00D05040"/>
    <w:rPr>
      <w:rFonts w:ascii="Times New Roman" w:hAnsi="Times New Roman" w:cs="Times New Roman"/>
      <w:sz w:val="24"/>
    </w:rPr>
  </w:style>
  <w:style w:type="character" w:customStyle="1" w:styleId="Heading3Char1">
    <w:name w:val="Heading 3 Char1"/>
    <w:basedOn w:val="DefaultParagraphFont"/>
    <w:uiPriority w:val="9"/>
    <w:semiHidden/>
    <w:rsid w:val="00D05040"/>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D05040"/>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D05040"/>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D05040"/>
    <w:rPr>
      <w:rFonts w:ascii="Calibri Light" w:eastAsia="Times New Roman" w:hAnsi="Calibri Light" w:cs="Times New Roman"/>
      <w:color w:val="1F3763"/>
    </w:rPr>
  </w:style>
  <w:style w:type="character" w:customStyle="1" w:styleId="Heading9Char1">
    <w:name w:val="Heading 9 Char1"/>
    <w:basedOn w:val="DefaultParagraphFont"/>
    <w:uiPriority w:val="9"/>
    <w:semiHidden/>
    <w:rsid w:val="00D05040"/>
    <w:rPr>
      <w:rFonts w:ascii="Calibri Light" w:eastAsia="Times New Roman" w:hAnsi="Calibri Light" w:cs="Times New Roman"/>
      <w:i/>
      <w:iCs/>
      <w:color w:val="272727"/>
      <w:sz w:val="21"/>
      <w:szCs w:val="21"/>
    </w:rPr>
  </w:style>
  <w:style w:type="table" w:customStyle="1" w:styleId="PlainTable52">
    <w:name w:val="Plain Table 52"/>
    <w:basedOn w:val="TableNormal"/>
    <w:next w:val="PlainTable5"/>
    <w:uiPriority w:val="45"/>
    <w:rsid w:val="00D05040"/>
    <w:pPr>
      <w:spacing w:after="0" w:line="240" w:lineRule="auto"/>
    </w:pPr>
    <w:rPr>
      <w:rFonts w:ascii="Calibri" w:eastAsia="Times New Roman" w:hAnsi="Calibri" w:cs="Aria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1Light-Accent32">
    <w:name w:val="Grid Table 1 Light - Accent 32"/>
    <w:basedOn w:val="TableNormal"/>
    <w:next w:val="GridTable1Light-Accent3"/>
    <w:uiPriority w:val="46"/>
    <w:rsid w:val="00D05040"/>
    <w:pPr>
      <w:spacing w:after="0" w:line="240" w:lineRule="auto"/>
    </w:pPr>
    <w:rPr>
      <w:rFonts w:ascii="Calibri" w:eastAsia="Times New Roman"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Arial"/>
        <w:b/>
        <w:bCs/>
      </w:rPr>
      <w:tblPr/>
      <w:tcPr>
        <w:tcBorders>
          <w:bottom w:val="single" w:sz="12" w:space="0" w:color="C9C9C9"/>
        </w:tcBorders>
      </w:tcPr>
    </w:tblStylePr>
    <w:tblStylePr w:type="lastRow">
      <w:rPr>
        <w:rFonts w:cs="Arial"/>
        <w:b/>
        <w:bCs/>
      </w:rPr>
      <w:tblPr/>
      <w:tcPr>
        <w:tcBorders>
          <w:top w:val="double" w:sz="2" w:space="0" w:color="C9C9C9"/>
        </w:tcBorders>
      </w:tcPr>
    </w:tblStylePr>
    <w:tblStylePr w:type="firstCol">
      <w:rPr>
        <w:rFonts w:cs="Arial"/>
        <w:b/>
        <w:bCs/>
      </w:rPr>
    </w:tblStylePr>
    <w:tblStylePr w:type="lastCol">
      <w:rPr>
        <w:rFonts w:cs="Arial"/>
        <w:b/>
        <w:bCs/>
      </w:rPr>
    </w:tblStylePr>
  </w:style>
  <w:style w:type="character" w:customStyle="1" w:styleId="SubtitleChar1">
    <w:name w:val="Subtitle Char1"/>
    <w:basedOn w:val="DefaultParagraphFont"/>
    <w:uiPriority w:val="11"/>
    <w:rsid w:val="00D05040"/>
    <w:rPr>
      <w:rFonts w:eastAsia="Times New Roman" w:cs="Times New Roman"/>
      <w:color w:val="5A5A5A"/>
      <w:spacing w:val="15"/>
    </w:rPr>
  </w:style>
  <w:style w:type="character" w:customStyle="1" w:styleId="SubtitleChar11">
    <w:name w:val="Subtitle Char11"/>
    <w:basedOn w:val="DefaultParagraphFont"/>
    <w:uiPriority w:val="11"/>
    <w:rsid w:val="00D05040"/>
    <w:rPr>
      <w:rFonts w:eastAsia="Times New Roman" w:cs="Times New Roman"/>
      <w:color w:val="5A5A5A"/>
      <w:spacing w:val="15"/>
    </w:rPr>
  </w:style>
  <w:style w:type="table" w:customStyle="1" w:styleId="GridTable1Light2">
    <w:name w:val="Grid Table 1 Light2"/>
    <w:basedOn w:val="TableNormal"/>
    <w:next w:val="GridTable1Light"/>
    <w:uiPriority w:val="46"/>
    <w:rsid w:val="00D05040"/>
    <w:pPr>
      <w:spacing w:after="0" w:line="240" w:lineRule="auto"/>
    </w:pPr>
    <w:rPr>
      <w:rFonts w:ascii="Calibri" w:eastAsia="Times New Roman"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Arial"/>
        <w:b/>
        <w:bCs/>
      </w:rPr>
      <w:tblPr/>
      <w:tcPr>
        <w:tcBorders>
          <w:bottom w:val="single" w:sz="12" w:space="0" w:color="666666"/>
        </w:tcBorders>
      </w:tcPr>
    </w:tblStylePr>
    <w:tblStylePr w:type="lastRow">
      <w:rPr>
        <w:rFonts w:cs="Arial"/>
        <w:b/>
        <w:bCs/>
      </w:rPr>
      <w:tblPr/>
      <w:tcPr>
        <w:tcBorders>
          <w:top w:val="double" w:sz="2" w:space="0" w:color="666666"/>
        </w:tcBorders>
      </w:tcPr>
    </w:tblStylePr>
    <w:tblStylePr w:type="firstCol">
      <w:rPr>
        <w:rFonts w:cs="Arial"/>
        <w:b/>
        <w:bCs/>
      </w:rPr>
    </w:tblStylePr>
    <w:tblStylePr w:type="lastCol">
      <w:rPr>
        <w:rFonts w:cs="Arial"/>
        <w:b/>
        <w:bCs/>
      </w:rPr>
    </w:tblStylePr>
  </w:style>
  <w:style w:type="table" w:customStyle="1" w:styleId="GridTable1Light-Accent12">
    <w:name w:val="Grid Table 1 Light - Accent 12"/>
    <w:basedOn w:val="TableNormal"/>
    <w:next w:val="GridTable1Light-Accent1"/>
    <w:uiPriority w:val="46"/>
    <w:rsid w:val="00D05040"/>
    <w:pPr>
      <w:spacing w:after="0" w:line="240" w:lineRule="auto"/>
    </w:pPr>
    <w:rPr>
      <w:rFonts w:ascii="Calibri" w:eastAsia="Times New Roman"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Arial"/>
        <w:b/>
        <w:bCs/>
      </w:rPr>
      <w:tblPr/>
      <w:tcPr>
        <w:tcBorders>
          <w:bottom w:val="single" w:sz="12" w:space="0" w:color="8EAADB"/>
        </w:tcBorders>
      </w:tcPr>
    </w:tblStylePr>
    <w:tblStylePr w:type="lastRow">
      <w:rPr>
        <w:rFonts w:cs="Arial"/>
        <w:b/>
        <w:bCs/>
      </w:rPr>
      <w:tblPr/>
      <w:tcPr>
        <w:tcBorders>
          <w:top w:val="double" w:sz="2" w:space="0" w:color="8EAADB"/>
        </w:tcBorders>
      </w:tcPr>
    </w:tblStylePr>
    <w:tblStylePr w:type="firstCol">
      <w:rPr>
        <w:rFonts w:cs="Arial"/>
        <w:b/>
        <w:bCs/>
      </w:rPr>
    </w:tblStylePr>
    <w:tblStylePr w:type="lastCol">
      <w:rPr>
        <w:rFonts w:cs="Arial"/>
        <w:b/>
        <w:bCs/>
      </w:rPr>
    </w:tblStylePr>
  </w:style>
  <w:style w:type="table" w:customStyle="1" w:styleId="PlainTable32">
    <w:name w:val="Plain Table 32"/>
    <w:basedOn w:val="TableNormal"/>
    <w:next w:val="PlainTable3"/>
    <w:uiPriority w:val="43"/>
    <w:rsid w:val="00D05040"/>
    <w:pPr>
      <w:spacing w:after="0" w:line="240" w:lineRule="auto"/>
    </w:pPr>
    <w:rPr>
      <w:rFonts w:ascii="Calibri" w:eastAsia="Times New Roman" w:hAnsi="Calibri" w:cs="Arial"/>
    </w:rPr>
    <w:tblPr>
      <w:tblStyleRowBandSize w:val="1"/>
      <w:tblStyleColBandSize w:val="1"/>
    </w:tblPr>
    <w:tblStylePr w:type="firstRow">
      <w:rPr>
        <w:rFonts w:cs="Arial"/>
        <w:b/>
        <w:bCs/>
        <w:caps/>
      </w:rPr>
      <w:tblPr/>
      <w:tcPr>
        <w:tcBorders>
          <w:bottom w:val="single" w:sz="4" w:space="0" w:color="7F7F7F"/>
        </w:tcBorders>
      </w:tcPr>
    </w:tblStylePr>
    <w:tblStylePr w:type="lastRow">
      <w:rPr>
        <w:rFonts w:cs="Arial"/>
        <w:b/>
        <w:bCs/>
        <w:caps/>
      </w:rPr>
      <w:tblPr/>
      <w:tcPr>
        <w:tcBorders>
          <w:top w:val="nil"/>
        </w:tcBorders>
      </w:tcPr>
    </w:tblStylePr>
    <w:tblStylePr w:type="firstCol">
      <w:rPr>
        <w:rFonts w:cs="Arial"/>
        <w:b/>
        <w:bCs/>
        <w:caps/>
      </w:rPr>
      <w:tblPr/>
      <w:tcPr>
        <w:tcBorders>
          <w:right w:val="single" w:sz="4" w:space="0" w:color="7F7F7F"/>
        </w:tcBorders>
      </w:tcPr>
    </w:tblStylePr>
    <w:tblStylePr w:type="lastCol">
      <w:rPr>
        <w:rFonts w:cs="Arial"/>
        <w:b/>
        <w:bCs/>
        <w:caps/>
      </w:rPr>
      <w:tblPr/>
      <w:tcPr>
        <w:tcBorders>
          <w:left w:val="nil"/>
        </w:tcBorders>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style>
  <w:style w:type="table" w:customStyle="1" w:styleId="PlainTable12">
    <w:name w:val="Plain Table 12"/>
    <w:basedOn w:val="TableNormal"/>
    <w:next w:val="PlainTable1"/>
    <w:uiPriority w:val="41"/>
    <w:rsid w:val="00D05040"/>
    <w:pPr>
      <w:spacing w:after="0" w:line="240" w:lineRule="auto"/>
    </w:pPr>
    <w:rPr>
      <w:rFonts w:ascii="Calibri" w:eastAsia="Times New Roman"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Arial"/>
        <w:b/>
        <w:bCs/>
      </w:rPr>
    </w:tblStylePr>
    <w:tblStylePr w:type="lastRow">
      <w:rPr>
        <w:rFonts w:cs="Arial"/>
        <w:b/>
        <w:bCs/>
      </w:rPr>
      <w:tblPr/>
      <w:tcPr>
        <w:tcBorders>
          <w:top w:val="double" w:sz="4" w:space="0" w:color="BFBF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cPr>
    </w:tblStylePr>
    <w:tblStylePr w:type="band1Horz">
      <w:rPr>
        <w:rFonts w:cs="Arial"/>
      </w:rPr>
      <w:tblPr/>
      <w:tcPr>
        <w:shd w:val="clear" w:color="auto" w:fill="F2F2F2"/>
      </w:tcPr>
    </w:tblStylePr>
  </w:style>
  <w:style w:type="table" w:customStyle="1" w:styleId="ListTable42">
    <w:name w:val="List Table 42"/>
    <w:basedOn w:val="TableNormal"/>
    <w:next w:val="ListTable4"/>
    <w:uiPriority w:val="49"/>
    <w:rsid w:val="00D05040"/>
    <w:pPr>
      <w:spacing w:after="0" w:line="240" w:lineRule="auto"/>
    </w:pPr>
    <w:rPr>
      <w:rFonts w:ascii="Calibri" w:eastAsia="Times New Roman"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Arial"/>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Arial"/>
        <w:b/>
        <w:bCs/>
      </w:rPr>
      <w:tblPr/>
      <w:tcPr>
        <w:tcBorders>
          <w:top w:val="double" w:sz="4" w:space="0" w:color="666666"/>
        </w:tcBorders>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table" w:customStyle="1" w:styleId="ListTable4-Accent32">
    <w:name w:val="List Table 4 - Accent 32"/>
    <w:basedOn w:val="TableNormal"/>
    <w:next w:val="ListTable4-Accent3"/>
    <w:uiPriority w:val="49"/>
    <w:rsid w:val="00D05040"/>
    <w:pPr>
      <w:spacing w:after="0" w:line="240" w:lineRule="auto"/>
    </w:pPr>
    <w:rPr>
      <w:rFonts w:ascii="Calibri" w:eastAsia="Times New Roman"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rFonts w:cs="Arial"/>
        <w:b/>
        <w:bCs/>
      </w:rPr>
      <w:tblPr/>
      <w:tcPr>
        <w:tcBorders>
          <w:top w:val="double" w:sz="4" w:space="0" w:color="C9C9C9"/>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ListTable6Colorful-Accent32">
    <w:name w:val="List Table 6 Colorful - Accent 32"/>
    <w:basedOn w:val="TableNormal"/>
    <w:next w:val="ListTable6Colorful-Accent3"/>
    <w:uiPriority w:val="51"/>
    <w:rsid w:val="00D05040"/>
    <w:pPr>
      <w:spacing w:after="0" w:line="240" w:lineRule="auto"/>
    </w:pPr>
    <w:rPr>
      <w:rFonts w:ascii="Calibri" w:eastAsia="Times New Roman" w:hAnsi="Calibri" w:cs="Arial"/>
      <w:color w:val="7B7B7B"/>
    </w:rPr>
    <w:tblPr>
      <w:tblStyleRowBandSize w:val="1"/>
      <w:tblStyleColBandSize w:val="1"/>
      <w:tblBorders>
        <w:top w:val="single" w:sz="4" w:space="0" w:color="A5A5A5"/>
        <w:bottom w:val="single" w:sz="4" w:space="0" w:color="A5A5A5"/>
      </w:tblBorders>
    </w:tblPr>
    <w:tblStylePr w:type="firstRow">
      <w:rPr>
        <w:rFonts w:cs="Arial"/>
        <w:b/>
        <w:bCs/>
      </w:rPr>
      <w:tblPr/>
      <w:tcPr>
        <w:tcBorders>
          <w:bottom w:val="single" w:sz="4" w:space="0" w:color="A5A5A5"/>
        </w:tcBorders>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ListTable7Colorful2">
    <w:name w:val="List Table 7 Colorful2"/>
    <w:basedOn w:val="TableNormal"/>
    <w:next w:val="ListTable7Colorful"/>
    <w:uiPriority w:val="52"/>
    <w:rsid w:val="00D05040"/>
    <w:pPr>
      <w:spacing w:after="0" w:line="240" w:lineRule="auto"/>
    </w:pPr>
    <w:rPr>
      <w:rFonts w:ascii="Calibri" w:eastAsia="Times New Roman" w:hAnsi="Calibri" w:cs="Arial"/>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rPr>
        <w:rFonts w:cs="Arial"/>
      </w:rPr>
      <w:tblPr/>
      <w:tcPr>
        <w:shd w:val="clear" w:color="auto" w:fill="CCCCCC"/>
      </w:tcPr>
    </w:tblStylePr>
    <w:tblStylePr w:type="band1Horz">
      <w:rPr>
        <w:rFonts w:cs="Arial"/>
      </w:rPr>
      <w:tblPr/>
      <w:tcPr>
        <w:shd w:val="clear" w:color="auto" w:fill="CCCCCC"/>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22">
    <w:name w:val="Grid Table 22"/>
    <w:basedOn w:val="TableNormal"/>
    <w:next w:val="GridTable2"/>
    <w:uiPriority w:val="47"/>
    <w:rsid w:val="00D05040"/>
    <w:pPr>
      <w:spacing w:after="0" w:line="240" w:lineRule="auto"/>
    </w:pPr>
    <w:rPr>
      <w:rFonts w:ascii="Calibri" w:eastAsia="Times New Roman"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Arial"/>
        <w:b/>
        <w:bCs/>
      </w:rPr>
      <w:tblPr/>
      <w:tcPr>
        <w:tcBorders>
          <w:top w:val="nil"/>
          <w:bottom w:val="single" w:sz="12" w:space="0" w:color="666666"/>
          <w:insideH w:val="nil"/>
          <w:insideV w:val="nil"/>
        </w:tcBorders>
        <w:shd w:val="clear" w:color="auto" w:fill="FFFFFF"/>
      </w:tcPr>
    </w:tblStylePr>
    <w:tblStylePr w:type="lastRow">
      <w:rPr>
        <w:rFonts w:cs="Arial"/>
        <w:b/>
        <w:bCs/>
      </w:rPr>
      <w:tblPr/>
      <w:tcPr>
        <w:tcBorders>
          <w:top w:val="double" w:sz="2" w:space="0" w:color="666666"/>
          <w:bottom w:val="nil"/>
          <w:insideH w:val="nil"/>
          <w:insideV w:val="nil"/>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paragraph" w:customStyle="1" w:styleId="xl68">
    <w:name w:val="xl68"/>
    <w:basedOn w:val="Normal"/>
    <w:rsid w:val="00D05040"/>
    <w:pPr>
      <w:spacing w:before="100" w:beforeAutospacing="1" w:after="100" w:afterAutospacing="1"/>
      <w:jc w:val="right"/>
    </w:pPr>
    <w:rPr>
      <w:rFonts w:eastAsia="Times New Roman" w:cs="Times New Roman"/>
      <w:b/>
      <w:bCs/>
      <w:szCs w:val="24"/>
    </w:rPr>
  </w:style>
  <w:style w:type="paragraph" w:customStyle="1" w:styleId="xl66">
    <w:name w:val="xl66"/>
    <w:basedOn w:val="Normal"/>
    <w:rsid w:val="00D05040"/>
    <w:pPr>
      <w:spacing w:before="100" w:beforeAutospacing="1" w:after="100" w:afterAutospacing="1"/>
      <w:jc w:val="right"/>
    </w:pPr>
    <w:rPr>
      <w:rFonts w:eastAsia="Times New Roman" w:cs="Times New Roman"/>
      <w:b/>
      <w:bCs/>
      <w:szCs w:val="24"/>
    </w:rPr>
  </w:style>
  <w:style w:type="numbering" w:customStyle="1" w:styleId="NoList6">
    <w:name w:val="No List6"/>
    <w:next w:val="NoList"/>
    <w:uiPriority w:val="99"/>
    <w:semiHidden/>
    <w:unhideWhenUsed/>
    <w:rsid w:val="00D05040"/>
  </w:style>
  <w:style w:type="table" w:customStyle="1" w:styleId="TableGrid4">
    <w:name w:val="Table Grid4"/>
    <w:basedOn w:val="TableNormal"/>
    <w:next w:val="TableGrid"/>
    <w:uiPriority w:val="59"/>
    <w:rsid w:val="00D05040"/>
    <w:pPr>
      <w:spacing w:after="0" w:line="240" w:lineRule="auto"/>
    </w:pPr>
    <w:rPr>
      <w:rFonts w:ascii="Times New Roman" w:eastAsia="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3">
    <w:name w:val="Plain Table 53"/>
    <w:basedOn w:val="TableNormal"/>
    <w:next w:val="PlainTable5"/>
    <w:uiPriority w:val="45"/>
    <w:rsid w:val="00D05040"/>
    <w:pPr>
      <w:spacing w:after="0" w:line="240" w:lineRule="auto"/>
    </w:pPr>
    <w:rPr>
      <w:rFonts w:ascii="Calibri" w:eastAsia="Times New Roman" w:hAnsi="Calibri" w:cs="Aria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1Light-Accent33">
    <w:name w:val="Grid Table 1 Light - Accent 33"/>
    <w:basedOn w:val="TableNormal"/>
    <w:next w:val="GridTable1Light-Accent3"/>
    <w:uiPriority w:val="46"/>
    <w:rsid w:val="00D05040"/>
    <w:pPr>
      <w:spacing w:after="0" w:line="240" w:lineRule="auto"/>
    </w:pPr>
    <w:rPr>
      <w:rFonts w:ascii="Calibri" w:eastAsia="Times New Roman"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Arial"/>
        <w:b/>
        <w:bCs/>
      </w:rPr>
      <w:tblPr/>
      <w:tcPr>
        <w:tcBorders>
          <w:bottom w:val="single" w:sz="12" w:space="0" w:color="C9C9C9"/>
        </w:tcBorders>
      </w:tcPr>
    </w:tblStylePr>
    <w:tblStylePr w:type="lastRow">
      <w:rPr>
        <w:rFonts w:cs="Arial"/>
        <w:b/>
        <w:bCs/>
      </w:rPr>
      <w:tblPr/>
      <w:tcPr>
        <w:tcBorders>
          <w:top w:val="double" w:sz="2" w:space="0" w:color="C9C9C9"/>
        </w:tcBorders>
      </w:tcPr>
    </w:tblStylePr>
    <w:tblStylePr w:type="firstCol">
      <w:rPr>
        <w:rFonts w:cs="Arial"/>
        <w:b/>
        <w:bCs/>
      </w:rPr>
    </w:tblStylePr>
    <w:tblStylePr w:type="lastCol">
      <w:rPr>
        <w:rFonts w:cs="Arial"/>
        <w:b/>
        <w:bCs/>
      </w:rPr>
    </w:tblStylePr>
  </w:style>
  <w:style w:type="table" w:customStyle="1" w:styleId="GridTable1Light3">
    <w:name w:val="Grid Table 1 Light3"/>
    <w:basedOn w:val="TableNormal"/>
    <w:next w:val="GridTable1Light"/>
    <w:uiPriority w:val="46"/>
    <w:rsid w:val="00D05040"/>
    <w:pPr>
      <w:spacing w:after="0" w:line="240" w:lineRule="auto"/>
    </w:pPr>
    <w:rPr>
      <w:rFonts w:ascii="Calibri" w:eastAsia="Times New Roman"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Arial"/>
        <w:b/>
        <w:bCs/>
      </w:rPr>
      <w:tblPr/>
      <w:tcPr>
        <w:tcBorders>
          <w:bottom w:val="single" w:sz="12" w:space="0" w:color="666666"/>
        </w:tcBorders>
      </w:tcPr>
    </w:tblStylePr>
    <w:tblStylePr w:type="lastRow">
      <w:rPr>
        <w:rFonts w:cs="Arial"/>
        <w:b/>
        <w:bCs/>
      </w:rPr>
      <w:tblPr/>
      <w:tcPr>
        <w:tcBorders>
          <w:top w:val="double" w:sz="2" w:space="0" w:color="666666"/>
        </w:tcBorders>
      </w:tcPr>
    </w:tblStylePr>
    <w:tblStylePr w:type="firstCol">
      <w:rPr>
        <w:rFonts w:cs="Arial"/>
        <w:b/>
        <w:bCs/>
      </w:rPr>
    </w:tblStylePr>
    <w:tblStylePr w:type="lastCol">
      <w:rPr>
        <w:rFonts w:cs="Arial"/>
        <w:b/>
        <w:bCs/>
      </w:rPr>
    </w:tblStylePr>
  </w:style>
  <w:style w:type="table" w:customStyle="1" w:styleId="GridTable1Light-Accent13">
    <w:name w:val="Grid Table 1 Light - Accent 13"/>
    <w:basedOn w:val="TableNormal"/>
    <w:next w:val="GridTable1Light-Accent1"/>
    <w:uiPriority w:val="46"/>
    <w:rsid w:val="00D05040"/>
    <w:pPr>
      <w:spacing w:after="0" w:line="240" w:lineRule="auto"/>
    </w:pPr>
    <w:rPr>
      <w:rFonts w:ascii="Calibri" w:eastAsia="Times New Roman"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Arial"/>
        <w:b/>
        <w:bCs/>
      </w:rPr>
      <w:tblPr/>
      <w:tcPr>
        <w:tcBorders>
          <w:bottom w:val="single" w:sz="12" w:space="0" w:color="8EAADB"/>
        </w:tcBorders>
      </w:tcPr>
    </w:tblStylePr>
    <w:tblStylePr w:type="lastRow">
      <w:rPr>
        <w:rFonts w:cs="Arial"/>
        <w:b/>
        <w:bCs/>
      </w:rPr>
      <w:tblPr/>
      <w:tcPr>
        <w:tcBorders>
          <w:top w:val="double" w:sz="2" w:space="0" w:color="8EAADB"/>
        </w:tcBorders>
      </w:tcPr>
    </w:tblStylePr>
    <w:tblStylePr w:type="firstCol">
      <w:rPr>
        <w:rFonts w:cs="Arial"/>
        <w:b/>
        <w:bCs/>
      </w:rPr>
    </w:tblStylePr>
    <w:tblStylePr w:type="lastCol">
      <w:rPr>
        <w:rFonts w:cs="Arial"/>
        <w:b/>
        <w:bCs/>
      </w:rPr>
    </w:tblStylePr>
  </w:style>
  <w:style w:type="table" w:customStyle="1" w:styleId="PlainTable33">
    <w:name w:val="Plain Table 33"/>
    <w:basedOn w:val="TableNormal"/>
    <w:next w:val="PlainTable3"/>
    <w:uiPriority w:val="43"/>
    <w:rsid w:val="00D05040"/>
    <w:pPr>
      <w:spacing w:after="0" w:line="240" w:lineRule="auto"/>
    </w:pPr>
    <w:rPr>
      <w:rFonts w:ascii="Calibri" w:eastAsia="Times New Roman" w:hAnsi="Calibri" w:cs="Arial"/>
    </w:rPr>
    <w:tblPr>
      <w:tblStyleRowBandSize w:val="1"/>
      <w:tblStyleColBandSize w:val="1"/>
    </w:tblPr>
    <w:tblStylePr w:type="firstRow">
      <w:rPr>
        <w:rFonts w:cs="Arial"/>
        <w:b/>
        <w:bCs/>
        <w:caps/>
      </w:rPr>
      <w:tblPr/>
      <w:tcPr>
        <w:tcBorders>
          <w:bottom w:val="single" w:sz="4" w:space="0" w:color="7F7F7F"/>
        </w:tcBorders>
      </w:tcPr>
    </w:tblStylePr>
    <w:tblStylePr w:type="lastRow">
      <w:rPr>
        <w:rFonts w:cs="Arial"/>
        <w:b/>
        <w:bCs/>
        <w:caps/>
      </w:rPr>
      <w:tblPr/>
      <w:tcPr>
        <w:tcBorders>
          <w:top w:val="nil"/>
        </w:tcBorders>
      </w:tcPr>
    </w:tblStylePr>
    <w:tblStylePr w:type="firstCol">
      <w:rPr>
        <w:rFonts w:cs="Arial"/>
        <w:b/>
        <w:bCs/>
        <w:caps/>
      </w:rPr>
      <w:tblPr/>
      <w:tcPr>
        <w:tcBorders>
          <w:right w:val="single" w:sz="4" w:space="0" w:color="7F7F7F"/>
        </w:tcBorders>
      </w:tcPr>
    </w:tblStylePr>
    <w:tblStylePr w:type="lastCol">
      <w:rPr>
        <w:rFonts w:cs="Arial"/>
        <w:b/>
        <w:bCs/>
        <w:caps/>
      </w:rPr>
      <w:tblPr/>
      <w:tcPr>
        <w:tcBorders>
          <w:left w:val="nil"/>
        </w:tcBorders>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style>
  <w:style w:type="table" w:customStyle="1" w:styleId="PlainTable13">
    <w:name w:val="Plain Table 13"/>
    <w:basedOn w:val="TableNormal"/>
    <w:next w:val="PlainTable1"/>
    <w:uiPriority w:val="41"/>
    <w:rsid w:val="00D05040"/>
    <w:pPr>
      <w:spacing w:after="0" w:line="240" w:lineRule="auto"/>
    </w:pPr>
    <w:rPr>
      <w:rFonts w:ascii="Calibri" w:eastAsia="Times New Roman"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Arial"/>
        <w:b/>
        <w:bCs/>
      </w:rPr>
    </w:tblStylePr>
    <w:tblStylePr w:type="lastRow">
      <w:rPr>
        <w:rFonts w:cs="Arial"/>
        <w:b/>
        <w:bCs/>
      </w:rPr>
      <w:tblPr/>
      <w:tcPr>
        <w:tcBorders>
          <w:top w:val="double" w:sz="4" w:space="0" w:color="BFBF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cPr>
    </w:tblStylePr>
    <w:tblStylePr w:type="band1Horz">
      <w:rPr>
        <w:rFonts w:cs="Arial"/>
      </w:rPr>
      <w:tblPr/>
      <w:tcPr>
        <w:shd w:val="clear" w:color="auto" w:fill="F2F2F2"/>
      </w:tcPr>
    </w:tblStylePr>
  </w:style>
  <w:style w:type="table" w:customStyle="1" w:styleId="ListTable43">
    <w:name w:val="List Table 43"/>
    <w:basedOn w:val="TableNormal"/>
    <w:next w:val="ListTable4"/>
    <w:uiPriority w:val="49"/>
    <w:rsid w:val="00D05040"/>
    <w:pPr>
      <w:spacing w:after="0" w:line="240" w:lineRule="auto"/>
    </w:pPr>
    <w:rPr>
      <w:rFonts w:ascii="Calibri" w:eastAsia="Times New Roman"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Arial"/>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Arial"/>
        <w:b/>
        <w:bCs/>
      </w:rPr>
      <w:tblPr/>
      <w:tcPr>
        <w:tcBorders>
          <w:top w:val="double" w:sz="4" w:space="0" w:color="666666"/>
        </w:tcBorders>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table" w:customStyle="1" w:styleId="ListTable4-Accent33">
    <w:name w:val="List Table 4 - Accent 33"/>
    <w:basedOn w:val="TableNormal"/>
    <w:next w:val="ListTable4-Accent3"/>
    <w:uiPriority w:val="49"/>
    <w:rsid w:val="00D05040"/>
    <w:pPr>
      <w:spacing w:after="0" w:line="240" w:lineRule="auto"/>
    </w:pPr>
    <w:rPr>
      <w:rFonts w:ascii="Calibri" w:eastAsia="Times New Roman"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rFonts w:cs="Arial"/>
        <w:b/>
        <w:bCs/>
      </w:rPr>
      <w:tblPr/>
      <w:tcPr>
        <w:tcBorders>
          <w:top w:val="double" w:sz="4" w:space="0" w:color="C9C9C9"/>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ListTable6Colorful-Accent33">
    <w:name w:val="List Table 6 Colorful - Accent 33"/>
    <w:basedOn w:val="TableNormal"/>
    <w:next w:val="ListTable6Colorful-Accent3"/>
    <w:uiPriority w:val="51"/>
    <w:rsid w:val="00D05040"/>
    <w:pPr>
      <w:spacing w:after="0" w:line="240" w:lineRule="auto"/>
    </w:pPr>
    <w:rPr>
      <w:rFonts w:ascii="Calibri" w:eastAsia="Times New Roman" w:hAnsi="Calibri" w:cs="Arial"/>
      <w:color w:val="7B7B7B"/>
    </w:rPr>
    <w:tblPr>
      <w:tblStyleRowBandSize w:val="1"/>
      <w:tblStyleColBandSize w:val="1"/>
      <w:tblBorders>
        <w:top w:val="single" w:sz="4" w:space="0" w:color="A5A5A5"/>
        <w:bottom w:val="single" w:sz="4" w:space="0" w:color="A5A5A5"/>
      </w:tblBorders>
    </w:tblPr>
    <w:tblStylePr w:type="firstRow">
      <w:rPr>
        <w:rFonts w:cs="Arial"/>
        <w:b/>
        <w:bCs/>
      </w:rPr>
      <w:tblPr/>
      <w:tcPr>
        <w:tcBorders>
          <w:bottom w:val="single" w:sz="4" w:space="0" w:color="A5A5A5"/>
        </w:tcBorders>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ListTable7Colorful3">
    <w:name w:val="List Table 7 Colorful3"/>
    <w:basedOn w:val="TableNormal"/>
    <w:next w:val="ListTable7Colorful"/>
    <w:uiPriority w:val="52"/>
    <w:rsid w:val="00D05040"/>
    <w:pPr>
      <w:spacing w:after="0" w:line="240" w:lineRule="auto"/>
    </w:pPr>
    <w:rPr>
      <w:rFonts w:ascii="Calibri" w:eastAsia="Times New Roman" w:hAnsi="Calibri" w:cs="Arial"/>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rPr>
        <w:rFonts w:cs="Arial"/>
      </w:rPr>
      <w:tblPr/>
      <w:tcPr>
        <w:shd w:val="clear" w:color="auto" w:fill="CCCCCC"/>
      </w:tcPr>
    </w:tblStylePr>
    <w:tblStylePr w:type="band1Horz">
      <w:rPr>
        <w:rFonts w:cs="Arial"/>
      </w:rPr>
      <w:tblPr/>
      <w:tcPr>
        <w:shd w:val="clear" w:color="auto" w:fill="CCCCCC"/>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23">
    <w:name w:val="Grid Table 23"/>
    <w:basedOn w:val="TableNormal"/>
    <w:next w:val="GridTable2"/>
    <w:uiPriority w:val="47"/>
    <w:rsid w:val="00D05040"/>
    <w:pPr>
      <w:spacing w:after="0" w:line="240" w:lineRule="auto"/>
    </w:pPr>
    <w:rPr>
      <w:rFonts w:ascii="Calibri" w:eastAsia="Times New Roman"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Arial"/>
        <w:b/>
        <w:bCs/>
      </w:rPr>
      <w:tblPr/>
      <w:tcPr>
        <w:tcBorders>
          <w:top w:val="nil"/>
          <w:bottom w:val="single" w:sz="12" w:space="0" w:color="666666"/>
          <w:insideH w:val="nil"/>
          <w:insideV w:val="nil"/>
        </w:tcBorders>
        <w:shd w:val="clear" w:color="auto" w:fill="FFFFFF"/>
      </w:tcPr>
    </w:tblStylePr>
    <w:tblStylePr w:type="lastRow">
      <w:rPr>
        <w:rFonts w:cs="Arial"/>
        <w:b/>
        <w:bCs/>
      </w:rPr>
      <w:tblPr/>
      <w:tcPr>
        <w:tcBorders>
          <w:top w:val="double" w:sz="2" w:space="0" w:color="666666"/>
          <w:bottom w:val="nil"/>
          <w:insideH w:val="nil"/>
          <w:insideV w:val="nil"/>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numbering" w:customStyle="1" w:styleId="NoList7">
    <w:name w:val="No List7"/>
    <w:next w:val="NoList"/>
    <w:uiPriority w:val="99"/>
    <w:semiHidden/>
    <w:unhideWhenUsed/>
    <w:rsid w:val="00D05040"/>
  </w:style>
  <w:style w:type="table" w:customStyle="1" w:styleId="TableGrid5">
    <w:name w:val="Table Grid5"/>
    <w:basedOn w:val="TableNormal"/>
    <w:next w:val="TableGrid"/>
    <w:uiPriority w:val="59"/>
    <w:rsid w:val="00D05040"/>
    <w:pPr>
      <w:spacing w:after="0" w:line="240" w:lineRule="auto"/>
    </w:pPr>
    <w:rPr>
      <w:rFonts w:ascii="Times New Roman" w:eastAsia="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4">
    <w:name w:val="Plain Table 54"/>
    <w:basedOn w:val="TableNormal"/>
    <w:next w:val="PlainTable5"/>
    <w:uiPriority w:val="45"/>
    <w:rsid w:val="00D05040"/>
    <w:pPr>
      <w:spacing w:after="0" w:line="240" w:lineRule="auto"/>
    </w:pPr>
    <w:rPr>
      <w:rFonts w:ascii="Calibri" w:eastAsia="Times New Roman" w:hAnsi="Calibri" w:cs="Aria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1Light-Accent34">
    <w:name w:val="Grid Table 1 Light - Accent 34"/>
    <w:basedOn w:val="TableNormal"/>
    <w:next w:val="GridTable1Light-Accent3"/>
    <w:uiPriority w:val="46"/>
    <w:rsid w:val="00D05040"/>
    <w:pPr>
      <w:spacing w:after="0" w:line="240" w:lineRule="auto"/>
    </w:pPr>
    <w:rPr>
      <w:rFonts w:ascii="Calibri" w:eastAsia="Times New Roman"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Arial"/>
        <w:b/>
        <w:bCs/>
      </w:rPr>
      <w:tblPr/>
      <w:tcPr>
        <w:tcBorders>
          <w:bottom w:val="single" w:sz="12" w:space="0" w:color="C9C9C9"/>
        </w:tcBorders>
      </w:tcPr>
    </w:tblStylePr>
    <w:tblStylePr w:type="lastRow">
      <w:rPr>
        <w:rFonts w:cs="Arial"/>
        <w:b/>
        <w:bCs/>
      </w:rPr>
      <w:tblPr/>
      <w:tcPr>
        <w:tcBorders>
          <w:top w:val="double" w:sz="2" w:space="0" w:color="C9C9C9"/>
        </w:tcBorders>
      </w:tcPr>
    </w:tblStylePr>
    <w:tblStylePr w:type="firstCol">
      <w:rPr>
        <w:rFonts w:cs="Arial"/>
        <w:b/>
        <w:bCs/>
      </w:rPr>
    </w:tblStylePr>
    <w:tblStylePr w:type="lastCol">
      <w:rPr>
        <w:rFonts w:cs="Arial"/>
        <w:b/>
        <w:bCs/>
      </w:rPr>
    </w:tblStylePr>
  </w:style>
  <w:style w:type="table" w:customStyle="1" w:styleId="GridTable1Light4">
    <w:name w:val="Grid Table 1 Light4"/>
    <w:basedOn w:val="TableNormal"/>
    <w:next w:val="GridTable1Light"/>
    <w:uiPriority w:val="46"/>
    <w:rsid w:val="00D05040"/>
    <w:pPr>
      <w:spacing w:after="0" w:line="240" w:lineRule="auto"/>
    </w:pPr>
    <w:rPr>
      <w:rFonts w:ascii="Calibri" w:eastAsia="Times New Roman"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Arial"/>
        <w:b/>
        <w:bCs/>
      </w:rPr>
      <w:tblPr/>
      <w:tcPr>
        <w:tcBorders>
          <w:bottom w:val="single" w:sz="12" w:space="0" w:color="666666"/>
        </w:tcBorders>
      </w:tcPr>
    </w:tblStylePr>
    <w:tblStylePr w:type="lastRow">
      <w:rPr>
        <w:rFonts w:cs="Arial"/>
        <w:b/>
        <w:bCs/>
      </w:rPr>
      <w:tblPr/>
      <w:tcPr>
        <w:tcBorders>
          <w:top w:val="double" w:sz="2" w:space="0" w:color="666666"/>
        </w:tcBorders>
      </w:tcPr>
    </w:tblStylePr>
    <w:tblStylePr w:type="firstCol">
      <w:rPr>
        <w:rFonts w:cs="Arial"/>
        <w:b/>
        <w:bCs/>
      </w:rPr>
    </w:tblStylePr>
    <w:tblStylePr w:type="lastCol">
      <w:rPr>
        <w:rFonts w:cs="Arial"/>
        <w:b/>
        <w:bCs/>
      </w:rPr>
    </w:tblStylePr>
  </w:style>
  <w:style w:type="table" w:customStyle="1" w:styleId="GridTable1Light-Accent14">
    <w:name w:val="Grid Table 1 Light - Accent 14"/>
    <w:basedOn w:val="TableNormal"/>
    <w:next w:val="GridTable1Light-Accent1"/>
    <w:uiPriority w:val="46"/>
    <w:rsid w:val="00D05040"/>
    <w:pPr>
      <w:spacing w:after="0" w:line="240" w:lineRule="auto"/>
    </w:pPr>
    <w:rPr>
      <w:rFonts w:ascii="Calibri" w:eastAsia="Times New Roman" w:hAnsi="Calibri"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Arial"/>
        <w:b/>
        <w:bCs/>
      </w:rPr>
      <w:tblPr/>
      <w:tcPr>
        <w:tcBorders>
          <w:bottom w:val="single" w:sz="12" w:space="0" w:color="8EAADB"/>
        </w:tcBorders>
      </w:tcPr>
    </w:tblStylePr>
    <w:tblStylePr w:type="lastRow">
      <w:rPr>
        <w:rFonts w:cs="Arial"/>
        <w:b/>
        <w:bCs/>
      </w:rPr>
      <w:tblPr/>
      <w:tcPr>
        <w:tcBorders>
          <w:top w:val="double" w:sz="2" w:space="0" w:color="8EAADB"/>
        </w:tcBorders>
      </w:tcPr>
    </w:tblStylePr>
    <w:tblStylePr w:type="firstCol">
      <w:rPr>
        <w:rFonts w:cs="Arial"/>
        <w:b/>
        <w:bCs/>
      </w:rPr>
    </w:tblStylePr>
    <w:tblStylePr w:type="lastCol">
      <w:rPr>
        <w:rFonts w:cs="Arial"/>
        <w:b/>
        <w:bCs/>
      </w:rPr>
    </w:tblStylePr>
  </w:style>
  <w:style w:type="table" w:customStyle="1" w:styleId="PlainTable34">
    <w:name w:val="Plain Table 34"/>
    <w:basedOn w:val="TableNormal"/>
    <w:next w:val="PlainTable3"/>
    <w:uiPriority w:val="43"/>
    <w:rsid w:val="00D05040"/>
    <w:pPr>
      <w:spacing w:after="0" w:line="240" w:lineRule="auto"/>
    </w:pPr>
    <w:rPr>
      <w:rFonts w:ascii="Calibri" w:eastAsia="Times New Roman" w:hAnsi="Calibri" w:cs="Arial"/>
    </w:rPr>
    <w:tblPr>
      <w:tblStyleRowBandSize w:val="1"/>
      <w:tblStyleColBandSize w:val="1"/>
    </w:tblPr>
    <w:tblStylePr w:type="firstRow">
      <w:rPr>
        <w:rFonts w:cs="Arial"/>
        <w:b/>
        <w:bCs/>
        <w:caps/>
      </w:rPr>
      <w:tblPr/>
      <w:tcPr>
        <w:tcBorders>
          <w:bottom w:val="single" w:sz="4" w:space="0" w:color="7F7F7F"/>
        </w:tcBorders>
      </w:tcPr>
    </w:tblStylePr>
    <w:tblStylePr w:type="lastRow">
      <w:rPr>
        <w:rFonts w:cs="Arial"/>
        <w:b/>
        <w:bCs/>
        <w:caps/>
      </w:rPr>
      <w:tblPr/>
      <w:tcPr>
        <w:tcBorders>
          <w:top w:val="nil"/>
        </w:tcBorders>
      </w:tcPr>
    </w:tblStylePr>
    <w:tblStylePr w:type="firstCol">
      <w:rPr>
        <w:rFonts w:cs="Arial"/>
        <w:b/>
        <w:bCs/>
        <w:caps/>
      </w:rPr>
      <w:tblPr/>
      <w:tcPr>
        <w:tcBorders>
          <w:right w:val="single" w:sz="4" w:space="0" w:color="7F7F7F"/>
        </w:tcBorders>
      </w:tcPr>
    </w:tblStylePr>
    <w:tblStylePr w:type="lastCol">
      <w:rPr>
        <w:rFonts w:cs="Arial"/>
        <w:b/>
        <w:bCs/>
        <w:caps/>
      </w:rPr>
      <w:tblPr/>
      <w:tcPr>
        <w:tcBorders>
          <w:left w:val="nil"/>
        </w:tcBorders>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style>
  <w:style w:type="table" w:customStyle="1" w:styleId="PlainTable14">
    <w:name w:val="Plain Table 14"/>
    <w:basedOn w:val="TableNormal"/>
    <w:next w:val="PlainTable1"/>
    <w:uiPriority w:val="41"/>
    <w:rsid w:val="00D05040"/>
    <w:pPr>
      <w:spacing w:after="0" w:line="240" w:lineRule="auto"/>
    </w:pPr>
    <w:rPr>
      <w:rFonts w:ascii="Calibri" w:eastAsia="Times New Roman"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Arial"/>
        <w:b/>
        <w:bCs/>
      </w:rPr>
    </w:tblStylePr>
    <w:tblStylePr w:type="lastRow">
      <w:rPr>
        <w:rFonts w:cs="Arial"/>
        <w:b/>
        <w:bCs/>
      </w:rPr>
      <w:tblPr/>
      <w:tcPr>
        <w:tcBorders>
          <w:top w:val="double" w:sz="4" w:space="0" w:color="BFBF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cPr>
    </w:tblStylePr>
    <w:tblStylePr w:type="band1Horz">
      <w:rPr>
        <w:rFonts w:cs="Arial"/>
      </w:rPr>
      <w:tblPr/>
      <w:tcPr>
        <w:shd w:val="clear" w:color="auto" w:fill="F2F2F2"/>
      </w:tcPr>
    </w:tblStylePr>
  </w:style>
  <w:style w:type="table" w:customStyle="1" w:styleId="ListTable44">
    <w:name w:val="List Table 44"/>
    <w:basedOn w:val="TableNormal"/>
    <w:next w:val="ListTable4"/>
    <w:uiPriority w:val="49"/>
    <w:rsid w:val="00D05040"/>
    <w:pPr>
      <w:spacing w:after="0" w:line="240" w:lineRule="auto"/>
    </w:pPr>
    <w:rPr>
      <w:rFonts w:ascii="Calibri" w:eastAsia="Times New Roman"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rFonts w:cs="Arial"/>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Arial"/>
        <w:b/>
        <w:bCs/>
      </w:rPr>
      <w:tblPr/>
      <w:tcPr>
        <w:tcBorders>
          <w:top w:val="double" w:sz="4" w:space="0" w:color="666666"/>
        </w:tcBorders>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table" w:customStyle="1" w:styleId="ListTable4-Accent34">
    <w:name w:val="List Table 4 - Accent 34"/>
    <w:basedOn w:val="TableNormal"/>
    <w:next w:val="ListTable4-Accent3"/>
    <w:uiPriority w:val="49"/>
    <w:rsid w:val="00D05040"/>
    <w:pPr>
      <w:spacing w:after="0" w:line="240" w:lineRule="auto"/>
    </w:pPr>
    <w:rPr>
      <w:rFonts w:ascii="Calibri" w:eastAsia="Times New Roman"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rFonts w:cs="Arial"/>
        <w:b/>
        <w:bCs/>
      </w:rPr>
      <w:tblPr/>
      <w:tcPr>
        <w:tcBorders>
          <w:top w:val="double" w:sz="4" w:space="0" w:color="C9C9C9"/>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ListTable6Colorful-Accent34">
    <w:name w:val="List Table 6 Colorful - Accent 34"/>
    <w:basedOn w:val="TableNormal"/>
    <w:next w:val="ListTable6Colorful-Accent3"/>
    <w:uiPriority w:val="51"/>
    <w:rsid w:val="00D05040"/>
    <w:pPr>
      <w:spacing w:after="0" w:line="240" w:lineRule="auto"/>
    </w:pPr>
    <w:rPr>
      <w:rFonts w:ascii="Calibri" w:eastAsia="Times New Roman" w:hAnsi="Calibri" w:cs="Arial"/>
      <w:color w:val="7B7B7B"/>
    </w:rPr>
    <w:tblPr>
      <w:tblStyleRowBandSize w:val="1"/>
      <w:tblStyleColBandSize w:val="1"/>
      <w:tblBorders>
        <w:top w:val="single" w:sz="4" w:space="0" w:color="A5A5A5"/>
        <w:bottom w:val="single" w:sz="4" w:space="0" w:color="A5A5A5"/>
      </w:tblBorders>
    </w:tblPr>
    <w:tblStylePr w:type="firstRow">
      <w:rPr>
        <w:rFonts w:cs="Arial"/>
        <w:b/>
        <w:bCs/>
      </w:rPr>
      <w:tblPr/>
      <w:tcPr>
        <w:tcBorders>
          <w:bottom w:val="single" w:sz="4" w:space="0" w:color="A5A5A5"/>
        </w:tcBorders>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ListTable7Colorful4">
    <w:name w:val="List Table 7 Colorful4"/>
    <w:basedOn w:val="TableNormal"/>
    <w:next w:val="ListTable7Colorful"/>
    <w:uiPriority w:val="52"/>
    <w:rsid w:val="00D05040"/>
    <w:pPr>
      <w:spacing w:after="0" w:line="240" w:lineRule="auto"/>
    </w:pPr>
    <w:rPr>
      <w:rFonts w:ascii="Calibri" w:eastAsia="Times New Roman" w:hAnsi="Calibri" w:cs="Arial"/>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rPr>
        <w:rFonts w:cs="Arial"/>
      </w:rPr>
      <w:tblPr/>
      <w:tcPr>
        <w:shd w:val="clear" w:color="auto" w:fill="CCCCCC"/>
      </w:tcPr>
    </w:tblStylePr>
    <w:tblStylePr w:type="band1Horz">
      <w:rPr>
        <w:rFonts w:cs="Arial"/>
      </w:rPr>
      <w:tblPr/>
      <w:tcPr>
        <w:shd w:val="clear" w:color="auto" w:fill="CCCCCC"/>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24">
    <w:name w:val="Grid Table 24"/>
    <w:basedOn w:val="TableNormal"/>
    <w:next w:val="GridTable2"/>
    <w:uiPriority w:val="47"/>
    <w:rsid w:val="00D05040"/>
    <w:pPr>
      <w:spacing w:after="0" w:line="240" w:lineRule="auto"/>
    </w:pPr>
    <w:rPr>
      <w:rFonts w:ascii="Calibri" w:eastAsia="Times New Roman"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Arial"/>
        <w:b/>
        <w:bCs/>
      </w:rPr>
      <w:tblPr/>
      <w:tcPr>
        <w:tcBorders>
          <w:top w:val="nil"/>
          <w:bottom w:val="single" w:sz="12" w:space="0" w:color="666666"/>
          <w:insideH w:val="nil"/>
          <w:insideV w:val="nil"/>
        </w:tcBorders>
        <w:shd w:val="clear" w:color="auto" w:fill="FFFFFF"/>
      </w:tcPr>
    </w:tblStylePr>
    <w:tblStylePr w:type="lastRow">
      <w:rPr>
        <w:rFonts w:cs="Arial"/>
        <w:b/>
        <w:bCs/>
      </w:rPr>
      <w:tblPr/>
      <w:tcPr>
        <w:tcBorders>
          <w:top w:val="double" w:sz="2" w:space="0" w:color="666666"/>
          <w:bottom w:val="nil"/>
          <w:insideH w:val="nil"/>
          <w:insideV w:val="nil"/>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paragraph" w:styleId="TOC8">
    <w:name w:val="toc 8"/>
    <w:basedOn w:val="Normal"/>
    <w:next w:val="Normal"/>
    <w:autoRedefine/>
    <w:uiPriority w:val="39"/>
    <w:unhideWhenUsed/>
    <w:rsid w:val="00D0504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05040"/>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97483">
      <w:bodyDiv w:val="1"/>
      <w:marLeft w:val="0"/>
      <w:marRight w:val="0"/>
      <w:marTop w:val="0"/>
      <w:marBottom w:val="0"/>
      <w:divBdr>
        <w:top w:val="none" w:sz="0" w:space="0" w:color="auto"/>
        <w:left w:val="none" w:sz="0" w:space="0" w:color="auto"/>
        <w:bottom w:val="none" w:sz="0" w:space="0" w:color="auto"/>
        <w:right w:val="none" w:sz="0" w:space="0" w:color="auto"/>
      </w:divBdr>
    </w:div>
    <w:div w:id="659161166">
      <w:bodyDiv w:val="1"/>
      <w:marLeft w:val="0"/>
      <w:marRight w:val="0"/>
      <w:marTop w:val="0"/>
      <w:marBottom w:val="0"/>
      <w:divBdr>
        <w:top w:val="none" w:sz="0" w:space="0" w:color="auto"/>
        <w:left w:val="none" w:sz="0" w:space="0" w:color="auto"/>
        <w:bottom w:val="none" w:sz="0" w:space="0" w:color="auto"/>
        <w:right w:val="none" w:sz="0" w:space="0" w:color="auto"/>
      </w:divBdr>
    </w:div>
    <w:div w:id="918057566">
      <w:bodyDiv w:val="1"/>
      <w:marLeft w:val="0"/>
      <w:marRight w:val="0"/>
      <w:marTop w:val="0"/>
      <w:marBottom w:val="0"/>
      <w:divBdr>
        <w:top w:val="none" w:sz="0" w:space="0" w:color="auto"/>
        <w:left w:val="none" w:sz="0" w:space="0" w:color="auto"/>
        <w:bottom w:val="none" w:sz="0" w:space="0" w:color="auto"/>
        <w:right w:val="none" w:sz="0" w:space="0" w:color="auto"/>
      </w:divBdr>
    </w:div>
    <w:div w:id="1484616479">
      <w:bodyDiv w:val="1"/>
      <w:marLeft w:val="0"/>
      <w:marRight w:val="0"/>
      <w:marTop w:val="0"/>
      <w:marBottom w:val="0"/>
      <w:divBdr>
        <w:top w:val="none" w:sz="0" w:space="0" w:color="auto"/>
        <w:left w:val="none" w:sz="0" w:space="0" w:color="auto"/>
        <w:bottom w:val="none" w:sz="0" w:space="0" w:color="auto"/>
        <w:right w:val="none" w:sz="0" w:space="0" w:color="auto"/>
      </w:divBdr>
    </w:div>
    <w:div w:id="1700276535">
      <w:bodyDiv w:val="1"/>
      <w:marLeft w:val="0"/>
      <w:marRight w:val="0"/>
      <w:marTop w:val="0"/>
      <w:marBottom w:val="0"/>
      <w:divBdr>
        <w:top w:val="none" w:sz="0" w:space="0" w:color="auto"/>
        <w:left w:val="none" w:sz="0" w:space="0" w:color="auto"/>
        <w:bottom w:val="none" w:sz="0" w:space="0" w:color="auto"/>
        <w:right w:val="none" w:sz="0" w:space="0" w:color="auto"/>
      </w:divBdr>
    </w:div>
    <w:div w:id="20126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BB2D7-AC89-4C8A-8971-A528E368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83</Pages>
  <Words>21617</Words>
  <Characters>123217</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Montagna, Paul</dc:creator>
  <cp:keywords/>
  <dc:description/>
  <cp:lastModifiedBy>Montagna, Paul</cp:lastModifiedBy>
  <cp:revision>19</cp:revision>
  <cp:lastPrinted>2022-08-17T13:36:00Z</cp:lastPrinted>
  <dcterms:created xsi:type="dcterms:W3CDTF">2022-07-20T16:53:00Z</dcterms:created>
  <dcterms:modified xsi:type="dcterms:W3CDTF">2022-10-14T16:37:00Z</dcterms:modified>
</cp:coreProperties>
</file>